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955FFE" w14:textId="35E59D3D" w:rsidR="005D6C1A" w:rsidRDefault="009F3BD9">
      <w:pPr>
        <w:rPr>
          <w:rFonts w:eastAsia="Times New Roman"/>
          <w:noProof/>
          <w:rtl/>
          <w:lang w:val="fr-FR"/>
        </w:rPr>
      </w:pPr>
      <w:bookmarkStart w:id="0" w:name="_Toc192632591"/>
      <w:bookmarkStart w:id="1" w:name="_Toc192770303"/>
      <w:bookmarkStart w:id="2" w:name="_Toc192269120"/>
      <w:r w:rsidRPr="009F3BD9">
        <w:rPr>
          <w:rFonts w:eastAsia="Times New Roman"/>
          <w:noProof/>
          <w:rtl/>
          <w:lang w:val="fr-FR"/>
        </w:rPr>
        <w:drawing>
          <wp:anchor distT="0" distB="0" distL="114300" distR="114300" simplePos="0" relativeHeight="251669510" behindDoc="0" locked="0" layoutInCell="1" allowOverlap="1" wp14:anchorId="44CE03C7" wp14:editId="4E37ACAA">
            <wp:simplePos x="0" y="0"/>
            <wp:positionH relativeFrom="margin">
              <wp:align>right</wp:align>
            </wp:positionH>
            <wp:positionV relativeFrom="paragraph">
              <wp:posOffset>334645</wp:posOffset>
            </wp:positionV>
            <wp:extent cx="5787390" cy="5761990"/>
            <wp:effectExtent l="0" t="0" r="3810" b="0"/>
            <wp:wrapSquare wrapText="bothSides"/>
            <wp:docPr id="331489159" name="صورة 1" descr="صورة تحتوي على نص, كتاب, الخط, خط ي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9159" name="صورة 1" descr="صورة تحتوي على نص, كتاب, الخط, خط يد"/>
                    <pic:cNvPicPr/>
                  </pic:nvPicPr>
                  <pic:blipFill>
                    <a:blip r:embed="rId8"/>
                    <a:stretch>
                      <a:fillRect/>
                    </a:stretch>
                  </pic:blipFill>
                  <pic:spPr>
                    <a:xfrm>
                      <a:off x="0" y="0"/>
                      <a:ext cx="5787390" cy="5761990"/>
                    </a:xfrm>
                    <a:prstGeom prst="rect">
                      <a:avLst/>
                    </a:prstGeom>
                  </pic:spPr>
                </pic:pic>
              </a:graphicData>
            </a:graphic>
            <wp14:sizeRelH relativeFrom="margin">
              <wp14:pctWidth>0</wp14:pctWidth>
            </wp14:sizeRelH>
            <wp14:sizeRelV relativeFrom="margin">
              <wp14:pctHeight>0</wp14:pctHeight>
            </wp14:sizeRelV>
          </wp:anchor>
        </w:drawing>
      </w:r>
      <w:r w:rsidR="005D6C1A">
        <w:rPr>
          <w:rFonts w:eastAsia="Times New Roman"/>
          <w:noProof/>
          <w:rtl/>
          <w:lang w:val="fr-FR"/>
        </w:rPr>
        <w:br w:type="page"/>
      </w:r>
    </w:p>
    <w:p w14:paraId="2071044B" w14:textId="33A1CE81" w:rsidR="00AF24BC" w:rsidRPr="00E46AD2" w:rsidRDefault="009E3AE2" w:rsidP="001A721D">
      <w:pPr>
        <w:rPr>
          <w:rFonts w:eastAsia="Times New Roman"/>
          <w:noProof/>
          <w:lang w:val="fr-FR"/>
        </w:rPr>
      </w:pPr>
      <w:bookmarkStart w:id="3" w:name="_top"/>
      <w:bookmarkEnd w:id="3"/>
      <w:r w:rsidRPr="00E46AD2">
        <w:rPr>
          <w:rFonts w:eastAsia="Times New Roman"/>
          <w:noProof/>
          <w:lang w:val="fr-FR"/>
        </w:rPr>
        <w:lastRenderedPageBreak/>
        <w:drawing>
          <wp:anchor distT="0" distB="0" distL="114300" distR="114300" simplePos="0" relativeHeight="251659270" behindDoc="0" locked="0" layoutInCell="1" allowOverlap="1" wp14:anchorId="3BFA31B3" wp14:editId="171C7F63">
            <wp:simplePos x="507413" y="1564523"/>
            <wp:positionH relativeFrom="margin">
              <wp:align>center</wp:align>
            </wp:positionH>
            <wp:positionV relativeFrom="margin">
              <wp:align>center</wp:align>
            </wp:positionV>
            <wp:extent cx="6255127" cy="8892000"/>
            <wp:effectExtent l="0" t="0" r="0" b="4445"/>
            <wp:wrapSquare wrapText="bothSides"/>
            <wp:docPr id="958958877" name="صورة 4" descr="P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58877" name="صورة 4" descr="P2#y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55127" cy="8892000"/>
                    </a:xfrm>
                    <a:prstGeom prst="rect">
                      <a:avLst/>
                    </a:prstGeom>
                    <a:noFill/>
                  </pic:spPr>
                </pic:pic>
              </a:graphicData>
            </a:graphic>
            <wp14:sizeRelH relativeFrom="page">
              <wp14:pctWidth>0</wp14:pctWidth>
            </wp14:sizeRelH>
            <wp14:sizeRelV relativeFrom="page">
              <wp14:pctHeight>0</wp14:pctHeight>
            </wp14:sizeRelV>
          </wp:anchor>
        </w:drawing>
      </w:r>
    </w:p>
    <w:p w14:paraId="6FDF5369" w14:textId="77777777" w:rsidR="004C6C86" w:rsidRPr="004C6C86" w:rsidRDefault="004C6C86" w:rsidP="00CA2C18">
      <w:pPr>
        <w:pStyle w:val="1"/>
        <w:numPr>
          <w:ilvl w:val="0"/>
          <w:numId w:val="0"/>
        </w:numPr>
        <w:ind w:left="360"/>
        <w:rPr>
          <w:noProof/>
        </w:rPr>
      </w:pPr>
      <w:bookmarkStart w:id="4" w:name="_Toc199407014"/>
      <w:r w:rsidRPr="004C6C86">
        <w:rPr>
          <w:noProof/>
          <w:rtl/>
          <w:lang w:val="ar-SA"/>
        </w:rPr>
        <w:t>مقدمة الكتاب</w:t>
      </w:r>
      <w:r w:rsidRPr="004C6C86">
        <w:rPr>
          <w:rFonts w:hint="cs"/>
          <w:noProof/>
          <w:rtl/>
          <w:lang w:val="ar-SA"/>
        </w:rPr>
        <w:t xml:space="preserve">: </w:t>
      </w:r>
      <w:r w:rsidRPr="004C6C86">
        <w:rPr>
          <w:noProof/>
          <w:rtl/>
          <w:lang w:val="ar-SA"/>
        </w:rPr>
        <w:t>"التدبر في مرآة الرسوم</w:t>
      </w:r>
      <w:r w:rsidRPr="004C6C86">
        <w:rPr>
          <w:rFonts w:hint="cs"/>
          <w:noProof/>
          <w:rtl/>
          <w:lang w:val="ar-SA"/>
        </w:rPr>
        <w:t>:</w:t>
      </w:r>
      <w:r w:rsidRPr="004C6C86">
        <w:rPr>
          <w:noProof/>
          <w:rtl/>
          <w:lang w:val="ar-SA"/>
        </w:rPr>
        <w:t xml:space="preserve"> تطبيقات عملية للمخطوطات الرقمية في تدبر القرآن</w:t>
      </w:r>
      <w:r w:rsidRPr="004C6C86">
        <w:rPr>
          <w:noProof/>
        </w:rPr>
        <w:t>"</w:t>
      </w:r>
      <w:bookmarkEnd w:id="4"/>
    </w:p>
    <w:p w14:paraId="76A5A30E" w14:textId="77777777" w:rsidR="00374E58" w:rsidRPr="00374E58" w:rsidRDefault="00374E58" w:rsidP="00374E58">
      <w:pPr>
        <w:rPr>
          <w:rFonts w:eastAsia="Times New Roman"/>
          <w:noProof/>
          <w:rtl/>
          <w:lang w:val="ar-SA"/>
        </w:rPr>
      </w:pPr>
      <w:r w:rsidRPr="00374E58">
        <w:rPr>
          <w:rFonts w:eastAsia="Times New Roman"/>
          <w:noProof/>
          <w:rtl/>
          <w:lang w:val="ar-SA"/>
        </w:rPr>
        <w:t>{كِتَابٌ أَنزَلْنَاهُ إِلَيْكَ مُبَارَكٌ لِّيَدَّبَّرُوا آيَاتِهِ وَلِيَتَذَكَّرَ أُولُو الْأَلْبَابِ} "سورة ص: 29"</w:t>
      </w:r>
    </w:p>
    <w:p w14:paraId="4B6D42BA" w14:textId="77777777" w:rsidR="00374E58" w:rsidRPr="00374E58" w:rsidRDefault="00374E58" w:rsidP="00374E58">
      <w:pPr>
        <w:rPr>
          <w:rFonts w:eastAsia="Times New Roman"/>
          <w:noProof/>
          <w:rtl/>
          <w:lang w:val="ar-SA"/>
        </w:rPr>
      </w:pPr>
      <w:r w:rsidRPr="00374E58">
        <w:rPr>
          <w:rFonts w:eastAsia="Times New Roman"/>
          <w:noProof/>
          <w:rtl/>
          <w:lang w:val="ar-SA"/>
        </w:rPr>
        <w:t>"الحمد لله الذي أنزل كتابه بلسان عربي مبين، وجعل في رسم حروفه وكلماته آياتٍ بينات، وفتح لمن تدبره أبوابًا من الفهم لا تُحصى. والصلاة والسلام على من أوتي جوامع الكلم، وعلى آله وصحبه ومن سار على نهج التدبر إلى يوم الدين."</w:t>
      </w:r>
    </w:p>
    <w:p w14:paraId="39A5B01D" w14:textId="77777777" w:rsidR="00374E58" w:rsidRPr="00374E58" w:rsidRDefault="00374E58" w:rsidP="00374E58">
      <w:pPr>
        <w:rPr>
          <w:rFonts w:eastAsia="Times New Roman"/>
          <w:noProof/>
          <w:rtl/>
          <w:lang w:val="ar-SA"/>
        </w:rPr>
      </w:pPr>
      <w:r w:rsidRPr="00374E58">
        <w:rPr>
          <w:rFonts w:eastAsia="Times New Roman"/>
          <w:noProof/>
          <w:rtl/>
          <w:lang w:val="ar-SA"/>
        </w:rPr>
        <w:t xml:space="preserve">"أيها القارئ المتدبر، بعد أن استعرضنا في كتابنا الأول </w:t>
      </w:r>
      <w:r w:rsidRPr="00374E58">
        <w:rPr>
          <w:rFonts w:eastAsia="Times New Roman"/>
          <w:b/>
          <w:bCs/>
          <w:noProof/>
          <w:rtl/>
          <w:lang w:val="ar-SA"/>
        </w:rPr>
        <w:t>"أنوار البيان في رسم المصحف العثماني: الكشف عن أسرار اللسان"</w:t>
      </w:r>
      <w:r w:rsidRPr="00374E58">
        <w:rPr>
          <w:rFonts w:eastAsia="Times New Roman"/>
          <w:noProof/>
          <w:rtl/>
          <w:lang w:val="ar-SA"/>
        </w:rPr>
        <w:t xml:space="preserve"> الجوانب اللغوية والبلاغية للرسم العثماني، وفي كتابنا الثاني </w:t>
      </w:r>
      <w:r w:rsidRPr="00374E58">
        <w:rPr>
          <w:rFonts w:eastAsia="Times New Roman"/>
          <w:b/>
          <w:bCs/>
          <w:noProof/>
          <w:rtl/>
          <w:lang w:val="ar-SA"/>
        </w:rPr>
        <w:t>"فقه اللسان القرآني: منهج جديد لفهم النص والمخطوط"</w:t>
      </w:r>
      <w:r w:rsidRPr="00374E58">
        <w:rPr>
          <w:rFonts w:eastAsia="Times New Roman"/>
          <w:noProof/>
          <w:rtl/>
          <w:lang w:val="ar-SA"/>
        </w:rPr>
        <w:t xml:space="preserve"> القواعد الجديدة المستنبطة من النص القرآني ذاته، نأخذ بيدك في هذا الكتاب الثالث إلى عالم التطبيق. هنا، لا نكتفي بالكلام عن أهمية التدبر، بل نريك </w:t>
      </w:r>
      <w:r w:rsidRPr="00374E58">
        <w:rPr>
          <w:rFonts w:eastAsia="Times New Roman"/>
          <w:i/>
          <w:iCs/>
          <w:noProof/>
          <w:rtl/>
          <w:lang w:val="ar-SA"/>
        </w:rPr>
        <w:t>كيف تتدبر</w:t>
      </w:r>
      <w:r w:rsidRPr="00374E58">
        <w:rPr>
          <w:rFonts w:eastAsia="Times New Roman"/>
          <w:noProof/>
          <w:rtl/>
          <w:lang w:val="ar-SA"/>
        </w:rPr>
        <w:t>. هنا، لا نتحدث عن "اللسان العربي المبين" نظريًا، بل نغوص في أعماق الكلمات القرآنية، مستعينين بـنور المخطوطات الرقمية، لنكشف لك عن أسرار الرسم العثماني، وكيف يمكن لهذا الرسم أن يكون مفتاحًا لفهم أعمق وأدق لكتاب الله العزيز."</w:t>
      </w:r>
    </w:p>
    <w:p w14:paraId="24621A82" w14:textId="77777777" w:rsidR="00374E58" w:rsidRPr="00374E58" w:rsidRDefault="00374E58" w:rsidP="00374E58">
      <w:pPr>
        <w:rPr>
          <w:rFonts w:eastAsia="Times New Roman"/>
          <w:noProof/>
          <w:rtl/>
          <w:lang w:val="ar-SA"/>
        </w:rPr>
      </w:pPr>
      <w:r w:rsidRPr="00374E58">
        <w:rPr>
          <w:rFonts w:eastAsia="Times New Roman"/>
          <w:noProof/>
          <w:rtl/>
          <w:lang w:val="ar-SA"/>
        </w:rPr>
        <w:t>"لقد منّ الله علينا في هذا العصر بكنز ثمين، لم يكن متاحًا لأسلافنا: المخطوطات القرآنية الرقمية. إنها نسخ رقمية عالية الجودة لأقدم مصاحف القرآن الكريم، تلك التي خطتها أيدي الصحابة والتابعين، أو تلك القريبة من عصرهم. هذه المخطوطات، التي كانت حبيسة خزائن المتاحف والمكتبات، أصبحت اليوم في متناول أيدينا، بفضل تقنيات الرقمنة الحديثة. إنها ليست مجرد صور جامدة، بل هي نوافذ تفاعلية، تتيح لنا أن نرى ما لم يره المفسرون الأوائل، وأن نتدبر في رسم الكلمات ما لم يتدبروه."</w:t>
      </w:r>
    </w:p>
    <w:p w14:paraId="629FBC20" w14:textId="77777777" w:rsidR="00374E58" w:rsidRPr="00374E58" w:rsidRDefault="00374E58" w:rsidP="00374E58">
      <w:pPr>
        <w:rPr>
          <w:rFonts w:eastAsia="Times New Roman"/>
          <w:noProof/>
          <w:rtl/>
          <w:lang w:val="ar-SA"/>
        </w:rPr>
      </w:pPr>
      <w:r w:rsidRPr="00374E58">
        <w:rPr>
          <w:rFonts w:eastAsia="Times New Roman"/>
          <w:noProof/>
          <w:rtl/>
          <w:lang w:val="ar-SA"/>
        </w:rPr>
        <w:t>"هدفنا في هذا الكتاب – أيها الباحث عن الحقيقة – هو أن نقدم لك تطبيقات عملية، نوضح لك فيها كيف يمكن للمخطوطات الرقمية أن تُثري فهمك لمقاصد السور القرآنية، وأن تكشف لك عن الترابط العضوي بين آياتها، وأن تضيء لك الوحدة الموضوعية التي تجمعها. سنعتمد على منهجية "التطبيق التفسيري المقارن"، ولكننا سنضيف إليها بُعدًا جديدًا: البعد الرقمي. سنختار سورًا متنوعة، ونحلل آياتها المفتاحية، ونفحص رسوم كلماتها في المخطوطات الرقمية، ونقارن بينها وبين الرسوم المتداولة في المصاحف الحديثة. وسنرى كيف أن اختلافًا بسيطًا في الرسم – كزيادة ألف أو نقصان واو – قد يفتح لنا بابًا لفهم أعمق وأدق وأشمل."</w:t>
      </w:r>
    </w:p>
    <w:p w14:paraId="2500FBBB" w14:textId="77777777" w:rsidR="00374E58" w:rsidRPr="00374E58" w:rsidRDefault="00374E58" w:rsidP="00374E58">
      <w:pPr>
        <w:rPr>
          <w:rFonts w:eastAsia="Times New Roman"/>
          <w:noProof/>
          <w:rtl/>
          <w:lang w:val="ar-SA"/>
        </w:rPr>
      </w:pPr>
      <w:r w:rsidRPr="00374E58">
        <w:rPr>
          <w:rFonts w:eastAsia="Times New Roman"/>
          <w:noProof/>
          <w:rtl/>
          <w:lang w:val="ar-SA"/>
        </w:rPr>
        <w:t xml:space="preserve">"كما سيُمهد هذا الكتاب الطريق لمناقشة </w:t>
      </w:r>
      <w:r w:rsidRPr="00374E58">
        <w:rPr>
          <w:rFonts w:eastAsia="Times New Roman"/>
          <w:b/>
          <w:bCs/>
          <w:noProof/>
          <w:rtl/>
          <w:lang w:val="ar-SA"/>
        </w:rPr>
        <w:t>"تغيير المفاهيم للمصطلحات القرآنية كتطبيق لفقه اللسان القرآني"</w:t>
      </w:r>
      <w:r w:rsidRPr="00374E58">
        <w:rPr>
          <w:rFonts w:eastAsia="Times New Roman"/>
          <w:noProof/>
          <w:rtl/>
          <w:lang w:val="ar-SA"/>
        </w:rPr>
        <w:t xml:space="preserve"> في كتابنا الرابع، ومشروع </w:t>
      </w:r>
      <w:r w:rsidRPr="00374E58">
        <w:rPr>
          <w:rFonts w:eastAsia="Times New Roman"/>
          <w:b/>
          <w:bCs/>
          <w:noProof/>
          <w:rtl/>
          <w:lang w:val="ar-SA"/>
        </w:rPr>
        <w:t>"رقمنة المخطوطات الأصلية للقرآن الكريم"</w:t>
      </w:r>
      <w:r w:rsidRPr="00374E58">
        <w:rPr>
          <w:rFonts w:eastAsia="Times New Roman"/>
          <w:noProof/>
          <w:rtl/>
          <w:lang w:val="ar-SA"/>
        </w:rPr>
        <w:t xml:space="preserve"> في كتابنا الخامس، وصولاً إلى </w:t>
      </w:r>
      <w:r w:rsidRPr="00374E58">
        <w:rPr>
          <w:rFonts w:eastAsia="Times New Roman"/>
          <w:b/>
          <w:bCs/>
          <w:noProof/>
          <w:rtl/>
          <w:lang w:val="ar-SA"/>
        </w:rPr>
        <w:t>"نحو تدبرٍ واعٍ: دليل عملي لفهم وتطبيق القرآن الكريم في العصر الحديث"</w:t>
      </w:r>
      <w:r w:rsidRPr="00374E58">
        <w:rPr>
          <w:rFonts w:eastAsia="Times New Roman"/>
          <w:noProof/>
          <w:rtl/>
          <w:lang w:val="ar-SA"/>
        </w:rPr>
        <w:t xml:space="preserve"> في الكتاب السادس، حيث تتكامل رؤيتنا الشاملة لخدمة كتاب الله العزيز."</w:t>
      </w:r>
    </w:p>
    <w:p w14:paraId="31C60230" w14:textId="77777777" w:rsidR="00374E58" w:rsidRPr="00374E58" w:rsidRDefault="00374E58" w:rsidP="00374E58">
      <w:pPr>
        <w:rPr>
          <w:rFonts w:eastAsia="Times New Roman"/>
          <w:noProof/>
          <w:rtl/>
          <w:lang w:val="ar-SA"/>
        </w:rPr>
      </w:pPr>
      <w:r w:rsidRPr="00374E58">
        <w:rPr>
          <w:rFonts w:eastAsia="Times New Roman"/>
          <w:noProof/>
          <w:rtl/>
          <w:lang w:val="ar-SA"/>
        </w:rPr>
        <w:t>"وأدعوك – أخي القارئ، أختي القارئة – ألا تكون مجرد متلق سلبي لهذه التطبيقات، بل أن تكون شريكًا فاع ًال في هذه الرحلة. افتح مصحفك، ابحث عن النسخ الرقمية للمخطوطات القرآنية، قارن بين الرسوم، تأمل، تدبر، وشاركنا اكتشافاتك. فكل واحد منا قد يفتح الله عليه من الفهم ما لم يفتح على غيره، وكل تدبر هو إضافة إلى رصيد الأمة في فهم كتاب ربها."</w:t>
      </w:r>
    </w:p>
    <w:p w14:paraId="144EA955" w14:textId="77777777" w:rsidR="00374E58" w:rsidRPr="00374E58" w:rsidRDefault="00374E58" w:rsidP="00374E58">
      <w:pPr>
        <w:rPr>
          <w:rFonts w:eastAsia="Times New Roman"/>
          <w:noProof/>
          <w:rtl/>
          <w:lang w:val="ar-SA"/>
        </w:rPr>
      </w:pPr>
      <w:r w:rsidRPr="00374E58">
        <w:rPr>
          <w:rFonts w:eastAsia="Times New Roman"/>
          <w:noProof/>
          <w:rtl/>
          <w:lang w:val="ar-SA"/>
        </w:rPr>
        <w:t>"فلنجعل من المخطوطات الرقمية مجهًرا نرى من خلاله التفاصيل الدقيقة للرسم العثماني، ومفتاًحا نفتح به كنوز المعاني القرآنية، وجسرا يعيدنا إلى لحظة الوحي الأولى. إنها رحلة ال تنتهي، رحلة في رحاب القرآن الكريم، نور الله الذي ال يخبو، وكتابه الذي ال تنقضي عجائبه. فلنبدأ هذه الرحلة بقلوب خاشعة، وعقول متفتحة، وأرواح تواقة إلى الفهم والتدبر."</w:t>
      </w:r>
    </w:p>
    <w:p w14:paraId="28C2D6B5" w14:textId="77777777" w:rsidR="00374E58" w:rsidRPr="00374E58" w:rsidRDefault="00374E58" w:rsidP="00374E58">
      <w:pPr>
        <w:rPr>
          <w:rFonts w:eastAsia="Times New Roman"/>
          <w:noProof/>
          <w:rtl/>
          <w:lang w:val="ar-SA"/>
        </w:rPr>
      </w:pPr>
      <w:r w:rsidRPr="00374E58">
        <w:rPr>
          <w:rFonts w:eastAsia="Times New Roman"/>
          <w:noProof/>
          <w:rtl/>
          <w:lang w:val="ar-SA"/>
        </w:rPr>
        <w:t>"اللهم علمنا ما ينفعنا، وانفعنا بما علمتنا، وزدنا علما. اللهم اجعل القرآن ربيع قلوبنا، ونور صدورنا، وجلاء أحزاننا، وذهاب همومنا. اللهم اجعلنا من أهل القرآن، الذين يتدبرون آياته، ويعملون بأحكامه، ويدعون إلى سبيله بالحكمة والموعظة الحسنة. والحمد هلل رب العالمين."</w:t>
      </w:r>
    </w:p>
    <w:p w14:paraId="55B39367" w14:textId="77777777" w:rsidR="00374E58" w:rsidRPr="00374E58" w:rsidRDefault="00374E58" w:rsidP="00374E58">
      <w:pPr>
        <w:rPr>
          <w:rFonts w:eastAsia="Times New Roman"/>
          <w:noProof/>
          <w:rtl/>
          <w:lang w:val="ar-SA"/>
        </w:rPr>
      </w:pPr>
      <w:r w:rsidRPr="00374E58">
        <w:rPr>
          <w:rFonts w:eastAsia="Times New Roman"/>
          <w:noProof/>
          <w:rtl/>
          <w:lang w:val="ar-SA"/>
        </w:rPr>
        <w:t>ناصر ابن داوود</w:t>
      </w:r>
    </w:p>
    <w:p w14:paraId="652AB25A" w14:textId="77777777" w:rsidR="00374E58" w:rsidRDefault="00374E58" w:rsidP="00374E58">
      <w:pPr>
        <w:rPr>
          <w:rFonts w:eastAsia="Times New Roman"/>
          <w:noProof/>
          <w:rtl/>
          <w:lang w:val="ar-SA"/>
        </w:rPr>
      </w:pPr>
      <w:r w:rsidRPr="00374E58">
        <w:rPr>
          <w:rFonts w:eastAsia="Times New Roman"/>
          <w:noProof/>
          <w:rtl/>
          <w:lang w:val="ar-SA"/>
        </w:rPr>
        <w:t>باحث إسلامي و مهندس</w:t>
      </w:r>
    </w:p>
    <w:p w14:paraId="30A96F25" w14:textId="25B8DF17" w:rsidR="003A5F73" w:rsidRPr="003A5F73" w:rsidRDefault="003A5F73" w:rsidP="003A5F73">
      <w:pPr>
        <w:rPr>
          <w:rFonts w:eastAsia="Times New Roman"/>
          <w:noProof/>
          <w:rtl/>
          <w:lang w:val="ar-SA"/>
        </w:rPr>
      </w:pPr>
    </w:p>
    <w:p w14:paraId="6F19B67B" w14:textId="77777777" w:rsidR="003A5F73" w:rsidRPr="003A5F73" w:rsidRDefault="003A5F73" w:rsidP="003A5F73">
      <w:pPr>
        <w:rPr>
          <w:rFonts w:eastAsia="Times New Roman"/>
          <w:b/>
          <w:bCs/>
          <w:noProof/>
        </w:rPr>
      </w:pPr>
      <w:r w:rsidRPr="003A5F73">
        <w:rPr>
          <w:rFonts w:eastAsia="Times New Roman"/>
          <w:b/>
          <w:bCs/>
          <w:noProof/>
          <w:rtl/>
          <w:lang w:val="ar-SA"/>
        </w:rPr>
        <w:t>لتواصل</w:t>
      </w:r>
      <w:r w:rsidRPr="003A5F73">
        <w:rPr>
          <w:rFonts w:eastAsia="Times New Roman"/>
          <w:b/>
          <w:bCs/>
          <w:noProof/>
        </w:rPr>
        <w:t xml:space="preserve"> | Contact</w:t>
      </w:r>
    </w:p>
    <w:p w14:paraId="487A76EF" w14:textId="77777777" w:rsidR="003A5F73" w:rsidRPr="003A5F73" w:rsidRDefault="003A5F73" w:rsidP="003A5F73">
      <w:pPr>
        <w:rPr>
          <w:rFonts w:eastAsia="Times New Roman"/>
          <w:noProof/>
        </w:rPr>
      </w:pPr>
      <w:r w:rsidRPr="003A5F73">
        <w:rPr>
          <w:rFonts w:eastAsia="Times New Roman"/>
          <w:noProof/>
          <w:rtl/>
          <w:lang w:val="ar-SA"/>
        </w:rPr>
        <w:t>للاستفسارات حول المكتبة أو التعاون البحثي</w:t>
      </w:r>
      <w:r w:rsidRPr="003A5F73">
        <w:rPr>
          <w:rFonts w:eastAsia="Times New Roman"/>
          <w:noProof/>
        </w:rPr>
        <w:t>:</w:t>
      </w:r>
    </w:p>
    <w:p w14:paraId="1D31782E" w14:textId="77777777" w:rsidR="003A5F73" w:rsidRPr="003A5F73" w:rsidRDefault="003A5F73" w:rsidP="003A5F73">
      <w:pPr>
        <w:numPr>
          <w:ilvl w:val="0"/>
          <w:numId w:val="446"/>
        </w:numPr>
        <w:rPr>
          <w:rFonts w:eastAsia="Times New Roman"/>
          <w:noProof/>
        </w:rPr>
      </w:pPr>
      <w:r w:rsidRPr="003A5F73">
        <w:rPr>
          <w:rFonts w:eastAsia="Times New Roman"/>
          <w:noProof/>
          <w:rtl/>
          <w:lang w:val="ar-SA"/>
        </w:rPr>
        <w:t>البريد الإلكتروني</w:t>
      </w:r>
      <w:r w:rsidRPr="003A5F73">
        <w:rPr>
          <w:rFonts w:eastAsia="Times New Roman"/>
          <w:noProof/>
        </w:rPr>
        <w:t>: </w:t>
      </w:r>
      <w:hyperlink r:id="rId10" w:history="1">
        <w:r w:rsidRPr="003A5F73">
          <w:rPr>
            <w:rStyle w:val="Hyperlink"/>
            <w:rFonts w:eastAsia="Times New Roman"/>
            <w:noProof/>
          </w:rPr>
          <w:t>nasserhabitat@gmail.com</w:t>
        </w:r>
      </w:hyperlink>
    </w:p>
    <w:p w14:paraId="0DDC4FE2" w14:textId="77777777" w:rsidR="003A5F73" w:rsidRPr="003A5F73" w:rsidRDefault="003A5F73" w:rsidP="003A5F73">
      <w:pPr>
        <w:numPr>
          <w:ilvl w:val="0"/>
          <w:numId w:val="446"/>
        </w:numPr>
        <w:rPr>
          <w:rFonts w:eastAsia="Times New Roman"/>
          <w:noProof/>
        </w:rPr>
      </w:pPr>
      <w:r w:rsidRPr="003A5F73">
        <w:rPr>
          <w:rFonts w:eastAsia="Times New Roman"/>
          <w:noProof/>
          <w:rtl/>
          <w:lang w:val="ar-SA"/>
        </w:rPr>
        <w:t>الموقع الإلكتروني</w:t>
      </w:r>
      <w:r w:rsidRPr="003A5F73">
        <w:rPr>
          <w:rFonts w:eastAsia="Times New Roman"/>
          <w:noProof/>
        </w:rPr>
        <w:t>: </w:t>
      </w:r>
      <w:hyperlink r:id="rId11" w:history="1">
        <w:r w:rsidRPr="003A5F73">
          <w:rPr>
            <w:rStyle w:val="Hyperlink"/>
            <w:rFonts w:eastAsia="Times New Roman"/>
            <w:noProof/>
          </w:rPr>
          <w:t>https://nasserhabitat.github.io/nasser-books/</w:t>
        </w:r>
      </w:hyperlink>
    </w:p>
    <w:p w14:paraId="57F15C67" w14:textId="77777777" w:rsidR="003A5F73" w:rsidRPr="003A5F73" w:rsidRDefault="003A5F73" w:rsidP="003A5F73">
      <w:pPr>
        <w:numPr>
          <w:ilvl w:val="0"/>
          <w:numId w:val="446"/>
        </w:numPr>
        <w:rPr>
          <w:rFonts w:eastAsia="Times New Roman"/>
          <w:noProof/>
        </w:rPr>
      </w:pPr>
      <w:r w:rsidRPr="003A5F73">
        <w:rPr>
          <w:rFonts w:eastAsia="Times New Roman"/>
          <w:noProof/>
          <w:rtl/>
          <w:lang w:val="ar-SA"/>
        </w:rPr>
        <w:t>الذكاء الاصطناعي</w:t>
      </w:r>
      <w:r w:rsidRPr="003A5F73">
        <w:rPr>
          <w:rFonts w:eastAsia="Times New Roman"/>
          <w:noProof/>
        </w:rPr>
        <w:t>: ai-index.json</w:t>
      </w:r>
    </w:p>
    <w:p w14:paraId="6172CA4F" w14:textId="77777777" w:rsidR="003A5F73" w:rsidRPr="003A5F73" w:rsidRDefault="003A5F73" w:rsidP="003A5F73">
      <w:pPr>
        <w:rPr>
          <w:rFonts w:eastAsia="Times New Roman"/>
          <w:noProof/>
        </w:rPr>
      </w:pPr>
      <w:r w:rsidRPr="003A5F73">
        <w:rPr>
          <w:rFonts w:eastAsia="Times New Roman"/>
          <w:noProof/>
        </w:rPr>
        <w:t>For inquiries about the library or research collaborations:</w:t>
      </w:r>
    </w:p>
    <w:p w14:paraId="0BC83250" w14:textId="77777777" w:rsidR="003A5F73" w:rsidRPr="003A5F73" w:rsidRDefault="003A5F73" w:rsidP="003A5F73">
      <w:pPr>
        <w:numPr>
          <w:ilvl w:val="0"/>
          <w:numId w:val="447"/>
        </w:numPr>
        <w:rPr>
          <w:rFonts w:eastAsia="Times New Roman"/>
          <w:noProof/>
        </w:rPr>
      </w:pPr>
      <w:r w:rsidRPr="003A5F73">
        <w:rPr>
          <w:rFonts w:eastAsia="Times New Roman"/>
          <w:noProof/>
        </w:rPr>
        <w:t>Email: </w:t>
      </w:r>
      <w:hyperlink r:id="rId12" w:history="1">
        <w:r w:rsidRPr="003A5F73">
          <w:rPr>
            <w:rStyle w:val="Hyperlink"/>
            <w:rFonts w:eastAsia="Times New Roman"/>
            <w:noProof/>
          </w:rPr>
          <w:t>nasserhabitat@gmail.com</w:t>
        </w:r>
      </w:hyperlink>
    </w:p>
    <w:p w14:paraId="1A3ED2F9" w14:textId="77777777" w:rsidR="003A5F73" w:rsidRPr="003A5F73" w:rsidRDefault="003A5F73" w:rsidP="003A5F73">
      <w:pPr>
        <w:numPr>
          <w:ilvl w:val="0"/>
          <w:numId w:val="447"/>
        </w:numPr>
        <w:rPr>
          <w:rFonts w:eastAsia="Times New Roman"/>
          <w:noProof/>
        </w:rPr>
      </w:pPr>
      <w:r w:rsidRPr="003A5F73">
        <w:rPr>
          <w:rFonts w:eastAsia="Times New Roman"/>
          <w:noProof/>
        </w:rPr>
        <w:t>Website: </w:t>
      </w:r>
      <w:hyperlink r:id="rId13" w:history="1">
        <w:r w:rsidRPr="003A5F73">
          <w:rPr>
            <w:rStyle w:val="Hyperlink"/>
            <w:rFonts w:eastAsia="Times New Roman"/>
            <w:noProof/>
          </w:rPr>
          <w:t>https://nasserhabitat.github.io/nasser-books/</w:t>
        </w:r>
      </w:hyperlink>
    </w:p>
    <w:p w14:paraId="77305EDD" w14:textId="77777777" w:rsidR="003A5F73" w:rsidRPr="003A5F73" w:rsidRDefault="003A5F73" w:rsidP="003A5F73">
      <w:pPr>
        <w:numPr>
          <w:ilvl w:val="0"/>
          <w:numId w:val="447"/>
        </w:numPr>
        <w:rPr>
          <w:rFonts w:eastAsia="Times New Roman"/>
          <w:noProof/>
        </w:rPr>
      </w:pPr>
      <w:r w:rsidRPr="003A5F73">
        <w:rPr>
          <w:rFonts w:eastAsia="Times New Roman"/>
          <w:noProof/>
        </w:rPr>
        <w:t>AI Access: ai-index.json</w:t>
      </w:r>
    </w:p>
    <w:p w14:paraId="15B43E45" w14:textId="77777777" w:rsidR="003A5F73" w:rsidRPr="003A5F73" w:rsidRDefault="003A5F73" w:rsidP="003A5F73">
      <w:pPr>
        <w:rPr>
          <w:rFonts w:eastAsia="Times New Roman"/>
          <w:b/>
          <w:bCs/>
          <w:noProof/>
        </w:rPr>
      </w:pPr>
      <w:r w:rsidRPr="003A5F73">
        <w:rPr>
          <w:rFonts w:ascii="Segoe UI Emoji" w:eastAsia="Times New Roman" w:hAnsi="Segoe UI Emoji" w:cs="Segoe UI Emoji"/>
          <w:b/>
          <w:bCs/>
          <w:noProof/>
        </w:rPr>
        <w:t>📜</w:t>
      </w:r>
      <w:r w:rsidRPr="003A5F73">
        <w:rPr>
          <w:rFonts w:eastAsia="Times New Roman"/>
          <w:b/>
          <w:bCs/>
          <w:noProof/>
        </w:rPr>
        <w:t xml:space="preserve"> </w:t>
      </w:r>
      <w:r w:rsidRPr="003A5F73">
        <w:rPr>
          <w:rFonts w:eastAsia="Times New Roman"/>
          <w:b/>
          <w:bCs/>
          <w:noProof/>
          <w:rtl/>
          <w:lang w:val="ar-SA"/>
        </w:rPr>
        <w:t>الترخيص</w:t>
      </w:r>
      <w:r w:rsidRPr="003A5F73">
        <w:rPr>
          <w:rFonts w:eastAsia="Times New Roman"/>
          <w:b/>
          <w:bCs/>
          <w:noProof/>
        </w:rPr>
        <w:t xml:space="preserve"> | License</w:t>
      </w:r>
    </w:p>
    <w:p w14:paraId="3EC5ABD1" w14:textId="77777777" w:rsidR="003A5F73" w:rsidRPr="003A5F73" w:rsidRDefault="003A5F73" w:rsidP="003A5F73">
      <w:pPr>
        <w:rPr>
          <w:rFonts w:eastAsia="Times New Roman"/>
          <w:noProof/>
        </w:rPr>
      </w:pPr>
      <w:r w:rsidRPr="003A5F73">
        <w:rPr>
          <w:rFonts w:eastAsia="Times New Roman"/>
          <w:noProof/>
          <w:rtl/>
          <w:lang w:val="ar-SA"/>
        </w:rPr>
        <w:t>هذا المشروع مرخص تحت رخصة</w:t>
      </w:r>
      <w:r w:rsidRPr="003A5F73">
        <w:rPr>
          <w:rFonts w:eastAsia="Times New Roman"/>
          <w:noProof/>
        </w:rPr>
        <w:t xml:space="preserve"> MIT. </w:t>
      </w:r>
      <w:r w:rsidRPr="003A5F73">
        <w:rPr>
          <w:rFonts w:eastAsia="Times New Roman"/>
          <w:noProof/>
          <w:rtl/>
          <w:lang w:val="ar-SA"/>
        </w:rPr>
        <w:t>المحتوى متاح للاستخدام والبحث بموجب ترخيص المشاع الإبداعي</w:t>
      </w:r>
      <w:r w:rsidRPr="003A5F73">
        <w:rPr>
          <w:rFonts w:eastAsia="Times New Roman"/>
          <w:noProof/>
        </w:rPr>
        <w:t xml:space="preserve"> (CC BY-SA 4.0).</w:t>
      </w:r>
    </w:p>
    <w:p w14:paraId="0E88E3AD" w14:textId="405D4718" w:rsidR="003A5F73" w:rsidRPr="003A5F73" w:rsidRDefault="003A5F73" w:rsidP="003A5F73">
      <w:pPr>
        <w:rPr>
          <w:rFonts w:eastAsia="Times New Roman"/>
          <w:noProof/>
          <w:rtl/>
        </w:rPr>
      </w:pPr>
      <w:r w:rsidRPr="003A5F73">
        <w:rPr>
          <w:rFonts w:eastAsia="Times New Roman"/>
          <w:noProof/>
        </w:rPr>
        <w:t>This project is licensed under the MIT License. Content is available for use and research under Creative Commons license (CC BY-SA 4.0)</w:t>
      </w:r>
    </w:p>
    <w:p w14:paraId="619FB31D" w14:textId="2A6684ED" w:rsidR="004E0F68" w:rsidRPr="00E46AD2" w:rsidRDefault="004E0F68" w:rsidP="001A721D">
      <w:pPr>
        <w:rPr>
          <w:rFonts w:eastAsia="Times New Roman"/>
          <w:b/>
          <w:bCs/>
          <w:smallCaps/>
          <w:color w:val="C00000"/>
          <w:rtl/>
        </w:rPr>
      </w:pPr>
      <w:r w:rsidRPr="00E46AD2">
        <w:rPr>
          <w:rFonts w:eastAsia="Times New Roman"/>
          <w:noProof/>
          <w:rtl/>
          <w:lang w:val="ar-SA"/>
        </w:rPr>
        <mc:AlternateContent>
          <mc:Choice Requires="wps">
            <w:drawing>
              <wp:anchor distT="0" distB="0" distL="114300" distR="114300" simplePos="0" relativeHeight="251658246" behindDoc="0" locked="0" layoutInCell="1" allowOverlap="1" wp14:anchorId="6EA19BE2" wp14:editId="3FF80DB8">
                <wp:simplePos x="0" y="0"/>
                <wp:positionH relativeFrom="column">
                  <wp:posOffset>-463163</wp:posOffset>
                </wp:positionH>
                <wp:positionV relativeFrom="paragraph">
                  <wp:posOffset>7160426</wp:posOffset>
                </wp:positionV>
                <wp:extent cx="2282024" cy="834887"/>
                <wp:effectExtent l="0" t="0" r="0" b="0"/>
                <wp:wrapNone/>
                <wp:docPr id="555996749" name="مستطيل 7" descr="P19TB1#y1"/>
                <wp:cNvGraphicFramePr/>
                <a:graphic xmlns:a="http://schemas.openxmlformats.org/drawingml/2006/main">
                  <a:graphicData uri="http://schemas.microsoft.com/office/word/2010/wordprocessingShape">
                    <wps:wsp>
                      <wps:cNvSpPr/>
                      <wps:spPr>
                        <a:xfrm>
                          <a:off x="0" y="0"/>
                          <a:ext cx="2282024" cy="834887"/>
                        </a:xfrm>
                        <a:prstGeom prst="rect">
                          <a:avLst/>
                        </a:prstGeom>
                        <a:noFill/>
                        <a:ln w="1270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4468971E" w14:textId="54CC994F" w:rsidR="00195BAA" w:rsidRPr="003326C7" w:rsidRDefault="00171B84" w:rsidP="001A721D">
                            <w:r w:rsidRPr="003326C7">
                              <w:rPr>
                                <w:rFonts w:hint="cs"/>
                                <w:rtl/>
                              </w:rPr>
                              <w:t>الاست</w:t>
                            </w:r>
                            <w:r w:rsidR="003326C7" w:rsidRPr="003326C7">
                              <w:rPr>
                                <w:rFonts w:hint="cs"/>
                                <w:rtl/>
                              </w:rPr>
                              <w:t>ا</w:t>
                            </w:r>
                            <w:r w:rsidR="003326C7">
                              <w:rPr>
                                <w:rFonts w:hint="cs"/>
                                <w:rtl/>
                              </w:rPr>
                              <w:t>ذ</w:t>
                            </w:r>
                            <w:r w:rsidR="003326C7" w:rsidRPr="003326C7">
                              <w:rPr>
                                <w:rFonts w:hint="cs"/>
                                <w:rtl/>
                              </w:rPr>
                              <w:t xml:space="preserve"> المهندس </w:t>
                            </w:r>
                            <w:r w:rsidR="004772F0" w:rsidRPr="003326C7">
                              <w:rPr>
                                <w:rFonts w:hint="cs"/>
                                <w:rtl/>
                              </w:rPr>
                              <w:t xml:space="preserve"> ناصر ان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6EA19BE2" id="مستطيل 7" o:spid="_x0000_s1026" alt="P19TB1#y1" style="position:absolute;left:0;text-align:left;margin-left:-36.45pt;margin-top:563.8pt;width:179.7pt;height:65.7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" filled="f" strokeweight="1pt">
                <v:stroke opacity="0"/>
                <v:textbox>
                  <w:txbxContent>
                    <w:p w14:paraId="4468971E" w14:textId="54CC994F" w:rsidR="00195BAA" w:rsidRPr="003326C7" w:rsidRDefault="00171B84" w:rsidP="001A721D">
                      <w:r w:rsidRPr="003326C7">
                        <w:rPr>
                          <w:rFonts w:hint="cs"/>
                          <w:rtl/>
                        </w:rPr>
                        <w:t>الاست</w:t>
                      </w:r>
                      <w:r w:rsidR="003326C7" w:rsidRPr="003326C7">
                        <w:rPr>
                          <w:rFonts w:hint="cs"/>
                          <w:rtl/>
                        </w:rPr>
                        <w:t>ا</w:t>
                      </w:r>
                      <w:r w:rsidR="003326C7">
                        <w:rPr>
                          <w:rFonts w:hint="cs"/>
                          <w:rtl/>
                        </w:rPr>
                        <w:t>ذ</w:t>
                      </w:r>
                      <w:r w:rsidR="003326C7" w:rsidRPr="003326C7">
                        <w:rPr>
                          <w:rFonts w:hint="cs"/>
                          <w:rtl/>
                        </w:rPr>
                        <w:t xml:space="preserve"> المهندس </w:t>
                      </w:r>
                      <w:r w:rsidR="004772F0" w:rsidRPr="003326C7">
                        <w:rPr>
                          <w:rFonts w:hint="cs"/>
                          <w:rtl/>
                        </w:rPr>
                        <w:t xml:space="preserve"> ناصر ان داوود</w:t>
                      </w:r>
                    </w:p>
                  </w:txbxContent>
                </v:textbox>
              </v:rect>
            </w:pict>
          </mc:Fallback>
        </mc:AlternateContent>
      </w:r>
      <w:r w:rsidRPr="00E46AD2">
        <w:rPr>
          <w:rFonts w:eastAsia="Times New Roman"/>
          <w:rtl/>
        </w:rPr>
        <w:br w:type="page"/>
      </w:r>
    </w:p>
    <w:p w14:paraId="184869ED" w14:textId="0755133B" w:rsidR="00064C2D" w:rsidRPr="00E46AD2" w:rsidRDefault="00064C2D" w:rsidP="00CA2C18">
      <w:pPr>
        <w:pStyle w:val="1"/>
        <w:numPr>
          <w:ilvl w:val="0"/>
          <w:numId w:val="0"/>
        </w:numPr>
        <w:ind w:left="360"/>
      </w:pPr>
      <w:bookmarkStart w:id="5" w:name="_Toc199407015"/>
      <w:r w:rsidRPr="00E46AD2">
        <w:rPr>
          <w:rtl/>
        </w:rPr>
        <w:t>مقدمة</w:t>
      </w:r>
      <w:r w:rsidR="00635DAC" w:rsidRPr="00E46AD2">
        <w:rPr>
          <w:rtl/>
        </w:rPr>
        <w:t xml:space="preserve"> </w:t>
      </w:r>
      <w:r w:rsidRPr="00E46AD2">
        <w:rPr>
          <w:rtl/>
        </w:rPr>
        <w:t xml:space="preserve">مشروع رقمنة المخطوطات الأصلية للقرآن الكريم وسلسلة الكتب </w:t>
      </w:r>
      <w:r w:rsidR="00367092" w:rsidRPr="00E46AD2">
        <w:rPr>
          <w:rtl/>
        </w:rPr>
        <w:t>ال</w:t>
      </w:r>
      <w:r w:rsidR="00ED53A5" w:rsidRPr="00E46AD2">
        <w:rPr>
          <w:rtl/>
        </w:rPr>
        <w:t>ستة</w:t>
      </w:r>
      <w:r w:rsidRPr="00E46AD2">
        <w:rPr>
          <w:rtl/>
        </w:rPr>
        <w:t>: نور العقل والتدبر الأصيل</w:t>
      </w:r>
      <w:bookmarkEnd w:id="0"/>
      <w:bookmarkEnd w:id="1"/>
      <w:bookmarkEnd w:id="5"/>
    </w:p>
    <w:p w14:paraId="5CC3061F" w14:textId="77777777" w:rsidR="00E85B85" w:rsidRPr="00E85B85" w:rsidRDefault="00E85B85" w:rsidP="00E85B85">
      <w:pPr>
        <w:rPr>
          <w:rFonts w:eastAsia="Times New Roman"/>
          <w:lang w:val="fr-MA"/>
        </w:rPr>
      </w:pPr>
      <w:bookmarkStart w:id="6" w:name="_Toc192269121"/>
      <w:bookmarkStart w:id="7" w:name="_Toc199407016"/>
      <w:bookmarkEnd w:id="2"/>
      <w:r w:rsidRPr="00E85B85">
        <w:rPr>
          <w:rFonts w:eastAsia="Times New Roman"/>
          <w:lang w:val="fr-MA"/>
        </w:rPr>
        <w:t>"</w:t>
      </w:r>
      <w:r w:rsidRPr="00E85B85">
        <w:rPr>
          <w:rFonts w:eastAsia="Times New Roman"/>
          <w:rtl/>
          <w:lang w:bidi="ar-MA"/>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E85B85">
        <w:rPr>
          <w:rFonts w:eastAsia="Times New Roman"/>
          <w:lang w:val="fr-MA"/>
        </w:rPr>
        <w:t>.</w:t>
      </w:r>
      <w:r w:rsidRPr="00E85B85">
        <w:rPr>
          <w:rFonts w:eastAsia="Times New Roman"/>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E85B85">
        <w:rPr>
          <w:rFonts w:eastAsia="Times New Roman"/>
          <w:lang w:val="fr-MA"/>
        </w:rPr>
        <w:t>.</w:t>
      </w:r>
      <w:r w:rsidRPr="00E85B85">
        <w:rPr>
          <w:rFonts w:eastAsia="Times New Roman"/>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E85B85">
        <w:rPr>
          <w:rFonts w:eastAsia="Times New Roman"/>
          <w:lang w:val="fr-MA"/>
        </w:rPr>
        <w:t>.</w:t>
      </w:r>
    </w:p>
    <w:p w14:paraId="40CEBDF6" w14:textId="77777777" w:rsidR="00E85B85" w:rsidRPr="00E85B85" w:rsidRDefault="00E85B85" w:rsidP="00E85B85">
      <w:pPr>
        <w:rPr>
          <w:rFonts w:eastAsia="Times New Roman"/>
        </w:rPr>
      </w:pPr>
      <w:r w:rsidRPr="00E85B85">
        <w:rPr>
          <w:rFonts w:eastAsia="Times New Roman"/>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E85B85">
        <w:rPr>
          <w:rFonts w:eastAsia="Times New Roman"/>
        </w:rPr>
        <w:t>.</w:t>
      </w:r>
      <w:r w:rsidRPr="00E85B85">
        <w:rPr>
          <w:rFonts w:eastAsia="Times New Roman"/>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E85B85">
        <w:rPr>
          <w:rFonts w:eastAsia="Times New Roman"/>
        </w:rPr>
        <w:t>.</w:t>
      </w:r>
    </w:p>
    <w:p w14:paraId="565A5305" w14:textId="77777777" w:rsidR="00E85B85" w:rsidRPr="00E85B85" w:rsidRDefault="00E85B85" w:rsidP="00E85B85">
      <w:pPr>
        <w:rPr>
          <w:rFonts w:eastAsia="Times New Roman"/>
        </w:rPr>
      </w:pPr>
      <w:r w:rsidRPr="00E85B85">
        <w:rPr>
          <w:rFonts w:eastAsia="Times New Roman"/>
          <w:rtl/>
          <w:lang w:bidi="ar-MA"/>
        </w:rPr>
        <w:t>لماذا المخطوطات الرقمية مفتاح للتدبر الأصيل؟</w:t>
      </w:r>
    </w:p>
    <w:p w14:paraId="622FB9AF" w14:textId="77777777" w:rsidR="00E85B85" w:rsidRPr="00E85B85" w:rsidRDefault="00E85B85" w:rsidP="00E85B85">
      <w:pPr>
        <w:rPr>
          <w:rFonts w:eastAsia="Times New Roman"/>
        </w:rPr>
      </w:pPr>
      <w:r w:rsidRPr="00E85B85">
        <w:rPr>
          <w:rFonts w:eastAsia="Times New Roman"/>
          <w:rtl/>
          <w:lang w:bidi="ar-MA"/>
        </w:rPr>
        <w:t>تجاوز "التسليم دون وعي</w:t>
      </w:r>
      <w:r w:rsidRPr="00E85B85">
        <w:rPr>
          <w:rFonts w:eastAsia="Times New Roman"/>
        </w:rPr>
        <w:t>":</w:t>
      </w:r>
      <w:r w:rsidRPr="00E85B85">
        <w:rPr>
          <w:rFonts w:eastAsia="Times New Roman"/>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E85B85">
        <w:rPr>
          <w:rFonts w:eastAsia="Times New Roman"/>
        </w:rPr>
        <w:t>.</w:t>
      </w:r>
      <w:r w:rsidRPr="00E85B85">
        <w:rPr>
          <w:rFonts w:eastAsia="Times New Roman"/>
          <w:rtl/>
          <w:lang w:bidi="ar-MA"/>
        </w:rPr>
        <w:t xml:space="preserve"> هي دعوة لفحص الموروثات بعين فاحصة لا بعين استسلامية</w:t>
      </w:r>
      <w:r w:rsidRPr="00E85B85">
        <w:rPr>
          <w:rFonts w:eastAsia="Times New Roman"/>
        </w:rPr>
        <w:t>.</w:t>
      </w:r>
    </w:p>
    <w:p w14:paraId="5BF36ABB" w14:textId="77777777" w:rsidR="00E85B85" w:rsidRPr="00E85B85" w:rsidRDefault="00E85B85" w:rsidP="00E85B85">
      <w:pPr>
        <w:rPr>
          <w:rFonts w:eastAsia="Times New Roman"/>
        </w:rPr>
      </w:pPr>
      <w:r w:rsidRPr="00E85B85">
        <w:rPr>
          <w:rFonts w:eastAsia="Times New Roman"/>
          <w:rtl/>
          <w:lang w:bidi="ar-MA"/>
        </w:rPr>
        <w:t>تحرير العقل من القيود</w:t>
      </w:r>
      <w:r w:rsidRPr="00E85B85">
        <w:rPr>
          <w:rFonts w:eastAsia="Times New Roman"/>
        </w:rPr>
        <w:t>:</w:t>
      </w:r>
      <w:r w:rsidRPr="00E85B85">
        <w:rPr>
          <w:rFonts w:eastAsia="Times New Roman"/>
          <w:rtl/>
          <w:lang w:bidi="ar-MA"/>
        </w:rPr>
        <w:t xml:space="preserve"> المصاحف المتداولة اليوم، بتشكيلها الموحد، قد تُشعر القارئ بـ "اكتمال الفهم" و"نهائية التفسير</w:t>
      </w:r>
      <w:r w:rsidRPr="00E85B85">
        <w:rPr>
          <w:rFonts w:eastAsia="Times New Roman"/>
        </w:rPr>
        <w:t>".</w:t>
      </w:r>
      <w:r w:rsidRPr="00E85B85">
        <w:rPr>
          <w:rFonts w:eastAsia="Times New Roman"/>
          <w:rtl/>
          <w:lang w:bidi="ar-MA"/>
        </w:rPr>
        <w:t xml:space="preserve"> المخطوطات الرقمية، باختلاف رسومها، تحرر العقل من هذه القيود، وتفتح آفاقًا للتساؤل والتأمل</w:t>
      </w:r>
      <w:r w:rsidRPr="00E85B85">
        <w:rPr>
          <w:rFonts w:eastAsia="Times New Roman"/>
        </w:rPr>
        <w:t>.</w:t>
      </w:r>
    </w:p>
    <w:p w14:paraId="245260F3" w14:textId="77777777" w:rsidR="00E85B85" w:rsidRPr="00E85B85" w:rsidRDefault="00E85B85" w:rsidP="00E85B85">
      <w:pPr>
        <w:rPr>
          <w:rFonts w:eastAsia="Times New Roman"/>
        </w:rPr>
      </w:pPr>
      <w:r w:rsidRPr="00E85B85">
        <w:rPr>
          <w:rFonts w:eastAsia="Times New Roman"/>
          <w:rtl/>
          <w:lang w:bidi="ar-MA"/>
        </w:rPr>
        <w:t>إعادة اكتشاف المعاني الخفية</w:t>
      </w:r>
      <w:r w:rsidRPr="00E85B85">
        <w:rPr>
          <w:rFonts w:eastAsia="Times New Roman"/>
        </w:rPr>
        <w:t>:</w:t>
      </w:r>
      <w:r w:rsidRPr="00E85B85">
        <w:rPr>
          <w:rFonts w:eastAsia="Times New Roman"/>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E85B85">
        <w:rPr>
          <w:rFonts w:eastAsia="Times New Roman"/>
        </w:rPr>
        <w:t>.</w:t>
      </w:r>
    </w:p>
    <w:p w14:paraId="075E1C07" w14:textId="77777777" w:rsidR="00E85B85" w:rsidRPr="00E85B85" w:rsidRDefault="00E85B85" w:rsidP="00E85B85">
      <w:pPr>
        <w:rPr>
          <w:rFonts w:eastAsia="Times New Roman"/>
        </w:rPr>
      </w:pPr>
      <w:r w:rsidRPr="00E85B85">
        <w:rPr>
          <w:rFonts w:eastAsia="Times New Roman"/>
          <w:rtl/>
          <w:lang w:bidi="ar-MA"/>
        </w:rPr>
        <w:t>تشجيع التدبر الشخصي</w:t>
      </w:r>
      <w:r w:rsidRPr="00E85B85">
        <w:rPr>
          <w:rFonts w:eastAsia="Times New Roman"/>
        </w:rPr>
        <w:t>:</w:t>
      </w:r>
      <w:r w:rsidRPr="00E85B85">
        <w:rPr>
          <w:rFonts w:eastAsia="Times New Roman"/>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E85B85">
        <w:rPr>
          <w:rFonts w:eastAsia="Times New Roman"/>
        </w:rPr>
        <w:t>.</w:t>
      </w:r>
      <w:r w:rsidRPr="00E85B85">
        <w:rPr>
          <w:rFonts w:eastAsia="Times New Roman"/>
          <w:rtl/>
          <w:lang w:bidi="ar-MA"/>
        </w:rPr>
        <w:t xml:space="preserve"> كل متدبر يصبح له مخطوطته الخاصة، وهو ما يثري حقل التدبر القرآني بتعدد الرؤى والأفهام</w:t>
      </w:r>
      <w:r w:rsidRPr="00E85B85">
        <w:rPr>
          <w:rFonts w:eastAsia="Times New Roman"/>
        </w:rPr>
        <w:t>.</w:t>
      </w:r>
    </w:p>
    <w:p w14:paraId="4065F28A" w14:textId="77777777" w:rsidR="00E85B85" w:rsidRPr="00E85B85" w:rsidRDefault="00E85B85" w:rsidP="00E85B85">
      <w:pPr>
        <w:rPr>
          <w:rFonts w:eastAsia="Times New Roman"/>
          <w:rtl/>
          <w:lang w:bidi="ar-MA"/>
        </w:rPr>
      </w:pPr>
    </w:p>
    <w:p w14:paraId="2216623D" w14:textId="77777777" w:rsidR="00E85B85" w:rsidRPr="00E85B85" w:rsidRDefault="00E85B85" w:rsidP="00E85B85">
      <w:pPr>
        <w:rPr>
          <w:rFonts w:eastAsia="Times New Roman"/>
          <w:b/>
          <w:bCs/>
        </w:rPr>
      </w:pPr>
      <w:r w:rsidRPr="00E85B85">
        <w:rPr>
          <w:rFonts w:eastAsia="Times New Roman"/>
          <w:b/>
          <w:bCs/>
          <w:rtl/>
          <w:lang w:bidi="ar-MA"/>
        </w:rPr>
        <w:t>سلسلة  الكتب الستة: من الرمز إلى الواقع</w:t>
      </w:r>
    </w:p>
    <w:p w14:paraId="4FC38A49" w14:textId="77777777" w:rsidR="00E85B85" w:rsidRPr="00E85B85" w:rsidRDefault="00E85B85" w:rsidP="00E85B85">
      <w:pPr>
        <w:rPr>
          <w:rFonts w:eastAsia="Times New Roman"/>
          <w:rtl/>
          <w:lang w:bidi="ar-MA"/>
        </w:rPr>
      </w:pPr>
      <w:r w:rsidRPr="00E85B85">
        <w:rPr>
          <w:rFonts w:eastAsia="Times New Roman"/>
          <w:rtl/>
          <w:lang w:bidi="ar-MA"/>
        </w:rPr>
        <w:t>هذه السلسلة المؤلفة من ستة كتب ليست مجرد دراسة نظرية، بل هي تطبيق عملي لمشروع الرقمنة</w:t>
      </w:r>
      <w:r w:rsidRPr="00E85B85">
        <w:rPr>
          <w:rFonts w:eastAsia="Times New Roman"/>
        </w:rPr>
        <w:t>.</w:t>
      </w:r>
      <w:r w:rsidRPr="00E85B85">
        <w:rPr>
          <w:rFonts w:eastAsia="Times New Roman"/>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E85B85">
        <w:rPr>
          <w:rFonts w:eastAsia="Times New Roman"/>
        </w:rPr>
        <w:t>.</w:t>
      </w:r>
    </w:p>
    <w:p w14:paraId="1B9D0157" w14:textId="77777777" w:rsidR="00E85B85" w:rsidRPr="00E85B85" w:rsidRDefault="00E85B85" w:rsidP="00E85B85">
      <w:pPr>
        <w:rPr>
          <w:rFonts w:eastAsia="Times New Roman"/>
          <w:b/>
          <w:bCs/>
          <w:rtl/>
          <w:lang w:bidi="ar-MA"/>
        </w:rPr>
      </w:pPr>
      <w:r w:rsidRPr="00E85B85">
        <w:rPr>
          <w:rFonts w:eastAsia="Times New Roman"/>
          <w:b/>
          <w:bCs/>
          <w:rtl/>
          <w:lang w:bidi="ar-MA"/>
        </w:rPr>
        <w:t>الكتاب الأول: "أنوار البيان في رسم المصحف العثماني: الكشف عن أسرار اللسان</w:t>
      </w:r>
      <w:r w:rsidRPr="00E85B85">
        <w:rPr>
          <w:rFonts w:eastAsia="Times New Roman"/>
          <w:b/>
          <w:bCs/>
        </w:rPr>
        <w:t>"</w:t>
      </w:r>
      <w:r w:rsidRPr="00E85B85">
        <w:rPr>
          <w:rFonts w:eastAsia="Times New Roman"/>
          <w:b/>
          <w:bCs/>
          <w:rtl/>
          <w:lang w:bidi="ar-MA"/>
        </w:rPr>
        <w:t xml:space="preserve"> </w:t>
      </w:r>
    </w:p>
    <w:p w14:paraId="714932E1" w14:textId="77777777" w:rsidR="00E85B85" w:rsidRPr="00E85B85" w:rsidRDefault="00E85B85" w:rsidP="00E85B85">
      <w:pPr>
        <w:rPr>
          <w:rFonts w:eastAsia="Times New Roman"/>
        </w:rPr>
      </w:pPr>
      <w:r w:rsidRPr="00E85B85">
        <w:rPr>
          <w:rFonts w:eastAsia="Times New Roman"/>
          <w:rtl/>
          <w:lang w:bidi="ar-MA"/>
        </w:rPr>
        <w:t>يركز على الجوانب اللغوية والبلاغية الكامنة في رسم المصحف العثماني، ويفتح آفاقًا لفهم أعمق وأدق للقرآن الكريم</w:t>
      </w:r>
      <w:r w:rsidRPr="00E85B85">
        <w:rPr>
          <w:rFonts w:eastAsia="Times New Roman"/>
        </w:rPr>
        <w:t>.</w:t>
      </w:r>
    </w:p>
    <w:p w14:paraId="2031DE7F" w14:textId="77777777" w:rsidR="00E85B85" w:rsidRPr="00E85B85" w:rsidRDefault="00E85B85" w:rsidP="00E85B85">
      <w:pPr>
        <w:rPr>
          <w:rFonts w:eastAsia="Times New Roman"/>
        </w:rPr>
      </w:pPr>
      <w:r w:rsidRPr="00E85B85">
        <w:rPr>
          <w:rFonts w:eastAsia="Times New Roman"/>
          <w:b/>
          <w:bCs/>
          <w:rtl/>
          <w:lang w:bidi="ar-MA"/>
        </w:rPr>
        <w:t>الكتاب الثاني: "</w:t>
      </w:r>
      <w:r w:rsidRPr="00E85B85">
        <w:rPr>
          <w:rFonts w:eastAsia="Times New Roman" w:hint="cs"/>
          <w:b/>
          <w:bCs/>
          <w:rtl/>
          <w:lang w:bidi="ar-MA"/>
        </w:rPr>
        <w:t>فقه</w:t>
      </w:r>
      <w:r w:rsidRPr="00E85B85">
        <w:rPr>
          <w:rFonts w:eastAsia="Times New Roman"/>
          <w:b/>
          <w:bCs/>
          <w:rtl/>
          <w:lang w:bidi="ar-MA"/>
        </w:rPr>
        <w:t xml:space="preserve"> </w:t>
      </w:r>
      <w:r w:rsidRPr="00E85B85">
        <w:rPr>
          <w:rFonts w:eastAsia="Times New Roman" w:hint="cs"/>
          <w:b/>
          <w:bCs/>
          <w:rtl/>
          <w:lang w:bidi="ar-MA"/>
        </w:rPr>
        <w:t>اللسان</w:t>
      </w:r>
      <w:r w:rsidRPr="00E85B85">
        <w:rPr>
          <w:rFonts w:eastAsia="Times New Roman"/>
          <w:b/>
          <w:bCs/>
          <w:rtl/>
          <w:lang w:bidi="ar-MA"/>
        </w:rPr>
        <w:t xml:space="preserve"> </w:t>
      </w:r>
      <w:r w:rsidRPr="00E85B85">
        <w:rPr>
          <w:rFonts w:eastAsia="Times New Roman" w:hint="cs"/>
          <w:b/>
          <w:bCs/>
          <w:rtl/>
          <w:lang w:bidi="ar-MA"/>
        </w:rPr>
        <w:t>القرآني</w:t>
      </w:r>
      <w:r w:rsidRPr="00E85B85">
        <w:rPr>
          <w:rFonts w:eastAsia="Times New Roman"/>
          <w:b/>
          <w:bCs/>
          <w:rtl/>
          <w:lang w:bidi="ar-MA"/>
        </w:rPr>
        <w:t xml:space="preserve">  </w:t>
      </w:r>
      <w:r w:rsidRPr="00E85B85">
        <w:rPr>
          <w:rFonts w:eastAsia="Times New Roman" w:hint="cs"/>
          <w:b/>
          <w:bCs/>
          <w:rtl/>
          <w:lang w:bidi="ar-MA"/>
        </w:rPr>
        <w:t>منهجٌ</w:t>
      </w:r>
      <w:r w:rsidRPr="00E85B85">
        <w:rPr>
          <w:rFonts w:eastAsia="Times New Roman"/>
          <w:b/>
          <w:bCs/>
          <w:rtl/>
          <w:lang w:bidi="ar-MA"/>
        </w:rPr>
        <w:t xml:space="preserve"> </w:t>
      </w:r>
      <w:r w:rsidRPr="00E85B85">
        <w:rPr>
          <w:rFonts w:eastAsia="Times New Roman" w:hint="cs"/>
          <w:b/>
          <w:bCs/>
          <w:rtl/>
          <w:lang w:bidi="ar-MA"/>
        </w:rPr>
        <w:t>جديد</w:t>
      </w:r>
      <w:r w:rsidRPr="00E85B85">
        <w:rPr>
          <w:rFonts w:eastAsia="Times New Roman"/>
          <w:b/>
          <w:bCs/>
          <w:rtl/>
          <w:lang w:bidi="ar-MA"/>
        </w:rPr>
        <w:t xml:space="preserve"> </w:t>
      </w:r>
      <w:r w:rsidRPr="00E85B85">
        <w:rPr>
          <w:rFonts w:eastAsia="Times New Roman" w:hint="cs"/>
          <w:b/>
          <w:bCs/>
          <w:rtl/>
          <w:lang w:bidi="ar-MA"/>
        </w:rPr>
        <w:t>لفهم</w:t>
      </w:r>
      <w:r w:rsidRPr="00E85B85">
        <w:rPr>
          <w:rFonts w:eastAsia="Times New Roman"/>
          <w:b/>
          <w:bCs/>
          <w:rtl/>
          <w:lang w:bidi="ar-MA"/>
        </w:rPr>
        <w:t xml:space="preserve"> </w:t>
      </w:r>
      <w:r w:rsidRPr="00E85B85">
        <w:rPr>
          <w:rFonts w:eastAsia="Times New Roman" w:hint="cs"/>
          <w:b/>
          <w:bCs/>
          <w:rtl/>
          <w:lang w:bidi="ar-MA"/>
        </w:rPr>
        <w:t>النص</w:t>
      </w:r>
      <w:r w:rsidRPr="00E85B85">
        <w:rPr>
          <w:rFonts w:eastAsia="Times New Roman"/>
          <w:b/>
          <w:bCs/>
          <w:rtl/>
          <w:lang w:bidi="ar-MA"/>
        </w:rPr>
        <w:t xml:space="preserve"> </w:t>
      </w:r>
      <w:r w:rsidRPr="00E85B85">
        <w:rPr>
          <w:rFonts w:eastAsia="Times New Roman" w:hint="cs"/>
          <w:b/>
          <w:bCs/>
          <w:rtl/>
          <w:lang w:bidi="ar-MA"/>
        </w:rPr>
        <w:t>والمخطوط</w:t>
      </w:r>
      <w:r w:rsidRPr="00E85B85">
        <w:rPr>
          <w:rFonts w:eastAsia="Times New Roman"/>
          <w:b/>
          <w:bCs/>
          <w:rtl/>
          <w:lang w:bidi="ar-MA"/>
        </w:rPr>
        <w:t xml:space="preserve"> </w:t>
      </w:r>
      <w:r w:rsidRPr="00E85B85">
        <w:rPr>
          <w:rFonts w:eastAsia="Times New Roman"/>
        </w:rPr>
        <w:t>"</w:t>
      </w:r>
      <w:r w:rsidRPr="00E85B85">
        <w:rPr>
          <w:rFonts w:eastAsia="Times New Roman"/>
          <w:rtl/>
          <w:lang w:bidi="ar-MA"/>
        </w:rPr>
        <w:t xml:space="preserve"> قواعدَ جديدةً للسان العربي القرآني</w:t>
      </w:r>
      <w:r w:rsidRPr="00E85B85">
        <w:rPr>
          <w:rFonts w:eastAsia="Times New Roman"/>
        </w:rPr>
        <w:t>:</w:t>
      </w:r>
      <w:r w:rsidRPr="00E85B85">
        <w:rPr>
          <w:rFonts w:eastAsia="Times New Roman"/>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E85B85">
        <w:rPr>
          <w:rFonts w:eastAsia="Times New Roman"/>
        </w:rPr>
        <w:t>.</w:t>
      </w:r>
    </w:p>
    <w:p w14:paraId="3431723F" w14:textId="77777777" w:rsidR="00E85B85" w:rsidRPr="00E85B85" w:rsidRDefault="00E85B85" w:rsidP="00E85B85">
      <w:pPr>
        <w:rPr>
          <w:rFonts w:eastAsia="Times New Roman"/>
        </w:rPr>
      </w:pPr>
      <w:r w:rsidRPr="00E85B85">
        <w:rPr>
          <w:rFonts w:eastAsia="Times New Roman"/>
          <w:b/>
          <w:bCs/>
          <w:rtl/>
          <w:lang w:bidi="ar-MA"/>
        </w:rPr>
        <w:t>الكتاب الثالث: "التدبر في مرآة الرسوم: تطبيقات عملية للمخطوطات الرقمية في تدبر القرآن"</w:t>
      </w:r>
      <w:r w:rsidRPr="00E85B85">
        <w:rPr>
          <w:rFonts w:eastAsia="Times New Roman"/>
          <w:rtl/>
          <w:lang w:bidi="ar-MA"/>
        </w:rPr>
        <w:t xml:space="preserve"> يقدم تطبيقات عملية وملموسة لكيفية استخدام المخطوطات الرقمية في فهم القرآن الكريم بشكل أعمق وأكثر شمولية</w:t>
      </w:r>
      <w:r w:rsidRPr="00E85B85">
        <w:rPr>
          <w:rFonts w:eastAsia="Times New Roman"/>
        </w:rPr>
        <w:t>.</w:t>
      </w:r>
    </w:p>
    <w:p w14:paraId="67F8B8FF" w14:textId="77777777" w:rsidR="00E85B85" w:rsidRPr="00E85B85" w:rsidRDefault="00E85B85" w:rsidP="00E85B85">
      <w:pPr>
        <w:rPr>
          <w:rFonts w:eastAsia="Times New Roman"/>
        </w:rPr>
      </w:pPr>
      <w:r w:rsidRPr="00E85B85">
        <w:rPr>
          <w:rFonts w:eastAsia="Times New Roman"/>
          <w:b/>
          <w:bCs/>
          <w:rtl/>
          <w:lang w:bidi="ar-MA"/>
        </w:rPr>
        <w:t xml:space="preserve">الكتاب الرابع: </w:t>
      </w:r>
      <w:r w:rsidRPr="00E85B85">
        <w:rPr>
          <w:rFonts w:eastAsia="Times New Roman"/>
          <w:b/>
          <w:bCs/>
        </w:rPr>
        <w:t>"</w:t>
      </w:r>
      <w:r w:rsidRPr="00E85B85">
        <w:rPr>
          <w:rFonts w:eastAsia="Times New Roman" w:hint="cs"/>
          <w:rtl/>
          <w:lang w:bidi="ar-MA"/>
        </w:rPr>
        <w:t xml:space="preserve"> </w:t>
      </w:r>
      <w:r w:rsidRPr="00E85B85">
        <w:rPr>
          <w:rFonts w:eastAsia="Times New Roman" w:hint="cs"/>
          <w:b/>
          <w:bCs/>
          <w:rtl/>
          <w:lang w:bidi="ar-MA"/>
        </w:rPr>
        <w:t>تغيير</w:t>
      </w:r>
      <w:r w:rsidRPr="00E85B85">
        <w:rPr>
          <w:rFonts w:eastAsia="Times New Roman"/>
          <w:b/>
          <w:bCs/>
          <w:rtl/>
          <w:lang w:bidi="ar-MA"/>
        </w:rPr>
        <w:t xml:space="preserve"> </w:t>
      </w:r>
      <w:r w:rsidRPr="00E85B85">
        <w:rPr>
          <w:rFonts w:eastAsia="Times New Roman" w:hint="cs"/>
          <w:b/>
          <w:bCs/>
          <w:rtl/>
          <w:lang w:bidi="ar-MA"/>
        </w:rPr>
        <w:t>المفاهيم</w:t>
      </w:r>
      <w:r w:rsidRPr="00E85B85">
        <w:rPr>
          <w:rFonts w:eastAsia="Times New Roman"/>
          <w:b/>
          <w:bCs/>
          <w:rtl/>
          <w:lang w:bidi="ar-MA"/>
        </w:rPr>
        <w:t xml:space="preserve"> </w:t>
      </w:r>
      <w:r w:rsidRPr="00E85B85">
        <w:rPr>
          <w:rFonts w:eastAsia="Times New Roman" w:hint="cs"/>
          <w:b/>
          <w:bCs/>
          <w:rtl/>
          <w:lang w:bidi="ar-MA"/>
        </w:rPr>
        <w:t>للمصطلحات</w:t>
      </w:r>
      <w:r w:rsidRPr="00E85B85">
        <w:rPr>
          <w:rFonts w:eastAsia="Times New Roman"/>
          <w:b/>
          <w:bCs/>
          <w:rtl/>
          <w:lang w:bidi="ar-MA"/>
        </w:rPr>
        <w:t xml:space="preserve"> </w:t>
      </w:r>
      <w:r w:rsidRPr="00E85B85">
        <w:rPr>
          <w:rFonts w:eastAsia="Times New Roman" w:hint="cs"/>
          <w:b/>
          <w:bCs/>
          <w:rtl/>
          <w:lang w:bidi="ar-MA"/>
        </w:rPr>
        <w:t>القرآنية</w:t>
      </w:r>
      <w:r w:rsidRPr="00E85B85">
        <w:rPr>
          <w:rFonts w:eastAsia="Times New Roman"/>
          <w:b/>
          <w:bCs/>
          <w:rtl/>
          <w:lang w:bidi="ar-MA"/>
        </w:rPr>
        <w:t xml:space="preserve"> </w:t>
      </w:r>
      <w:r w:rsidRPr="00E85B85">
        <w:rPr>
          <w:rFonts w:eastAsia="Times New Roman" w:hint="cs"/>
          <w:b/>
          <w:bCs/>
          <w:rtl/>
          <w:lang w:bidi="ar-MA"/>
        </w:rPr>
        <w:t>كتطبيق</w:t>
      </w:r>
      <w:r w:rsidRPr="00E85B85">
        <w:rPr>
          <w:rFonts w:eastAsia="Times New Roman"/>
          <w:b/>
          <w:bCs/>
          <w:rtl/>
          <w:lang w:bidi="ar-MA"/>
        </w:rPr>
        <w:t xml:space="preserve"> </w:t>
      </w:r>
      <w:r w:rsidRPr="00E85B85">
        <w:rPr>
          <w:rFonts w:eastAsia="Times New Roman" w:hint="cs"/>
          <w:b/>
          <w:bCs/>
          <w:rtl/>
          <w:lang w:bidi="ar-MA"/>
        </w:rPr>
        <w:t>لفقه</w:t>
      </w:r>
      <w:r w:rsidRPr="00E85B85">
        <w:rPr>
          <w:rFonts w:eastAsia="Times New Roman"/>
          <w:b/>
          <w:bCs/>
          <w:rtl/>
          <w:lang w:bidi="ar-MA"/>
        </w:rPr>
        <w:t xml:space="preserve"> </w:t>
      </w:r>
      <w:r w:rsidRPr="00E85B85">
        <w:rPr>
          <w:rFonts w:eastAsia="Times New Roman" w:hint="cs"/>
          <w:b/>
          <w:bCs/>
          <w:rtl/>
          <w:lang w:bidi="ar-MA"/>
        </w:rPr>
        <w:t>اللسان</w:t>
      </w:r>
      <w:r w:rsidRPr="00E85B85">
        <w:rPr>
          <w:rFonts w:eastAsia="Times New Roman"/>
          <w:b/>
          <w:bCs/>
          <w:rtl/>
          <w:lang w:bidi="ar-MA"/>
        </w:rPr>
        <w:t xml:space="preserve"> </w:t>
      </w:r>
      <w:r w:rsidRPr="00E85B85">
        <w:rPr>
          <w:rFonts w:eastAsia="Times New Roman" w:hint="cs"/>
          <w:b/>
          <w:bCs/>
          <w:rtl/>
          <w:lang w:bidi="ar-MA"/>
        </w:rPr>
        <w:t>القرآني</w:t>
      </w:r>
      <w:r w:rsidRPr="00E85B85">
        <w:rPr>
          <w:rFonts w:eastAsia="Times New Roman"/>
          <w:b/>
          <w:bCs/>
        </w:rPr>
        <w:t>"</w:t>
      </w:r>
      <w:r w:rsidRPr="00E85B85">
        <w:rPr>
          <w:rFonts w:eastAsia="Times New Roman"/>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E85B85">
        <w:rPr>
          <w:rFonts w:eastAsia="Times New Roman"/>
        </w:rPr>
        <w:t>.</w:t>
      </w:r>
    </w:p>
    <w:p w14:paraId="4BDDEDDF" w14:textId="77777777" w:rsidR="00E85B85" w:rsidRPr="00E85B85" w:rsidRDefault="00E85B85" w:rsidP="00E85B85">
      <w:pPr>
        <w:rPr>
          <w:rFonts w:eastAsia="Times New Roman"/>
        </w:rPr>
      </w:pPr>
      <w:bookmarkStart w:id="8" w:name="_Hlk192769133"/>
      <w:r w:rsidRPr="00E85B85">
        <w:rPr>
          <w:rFonts w:eastAsia="Times New Roman"/>
          <w:b/>
          <w:bCs/>
          <w:rtl/>
          <w:lang w:bidi="ar-MA"/>
        </w:rPr>
        <w:t>الكتاب الخامس: مشروع رقمنة المخطوطات الاصلية للقران الكريم</w:t>
      </w:r>
      <w:r w:rsidRPr="00E85B85">
        <w:rPr>
          <w:rFonts w:eastAsia="Times New Roman"/>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1BFB58AF" w14:textId="77777777" w:rsidR="00E85B85" w:rsidRPr="00E85B85" w:rsidRDefault="00E85B85" w:rsidP="00E85B85">
      <w:pPr>
        <w:rPr>
          <w:rFonts w:eastAsia="Times New Roman"/>
          <w:b/>
          <w:bCs/>
        </w:rPr>
      </w:pPr>
      <w:r w:rsidRPr="00E85B85">
        <w:rPr>
          <w:rFonts w:eastAsia="Times New Roman"/>
          <w:b/>
          <w:bCs/>
          <w:rtl/>
          <w:lang w:bidi="ar-MA"/>
        </w:rPr>
        <w:t>الكتاب السادس : نحو تدبرٍ واعٍ: دليل عملي لفهم وتطبيق القرآن الكريم في العصر الحديث</w:t>
      </w:r>
    </w:p>
    <w:bookmarkEnd w:id="8"/>
    <w:p w14:paraId="1485EECB" w14:textId="77777777" w:rsidR="00E85B85" w:rsidRPr="00E85B85" w:rsidRDefault="00E85B85" w:rsidP="00E85B85">
      <w:pPr>
        <w:rPr>
          <w:rFonts w:eastAsia="Times New Roman"/>
        </w:rPr>
      </w:pPr>
      <w:r w:rsidRPr="00E85B85">
        <w:rPr>
          <w:rFonts w:eastAsia="Times New Roman"/>
          <w:rtl/>
          <w:lang w:bidi="ar-MA"/>
        </w:rPr>
        <w:t>دعوة للعمل</w:t>
      </w:r>
      <w:r w:rsidRPr="00E85B85">
        <w:rPr>
          <w:rFonts w:eastAsia="Times New Roman"/>
        </w:rPr>
        <w:t>:</w:t>
      </w:r>
    </w:p>
    <w:p w14:paraId="7126A494" w14:textId="7E027A85" w:rsidR="00B6765F" w:rsidRDefault="00E85B85" w:rsidP="00E85B85">
      <w:pPr>
        <w:rPr>
          <w:rFonts w:eastAsia="Times New Roman"/>
        </w:rPr>
      </w:pPr>
      <w:r w:rsidRPr="00E85B85">
        <w:rPr>
          <w:rFonts w:eastAsia="Times New Roman"/>
          <w:b/>
          <w:bCs/>
          <w:rtl/>
          <w:lang w:bidi="ar-MA"/>
        </w:rPr>
        <w:t>هذه الكتب الستة هي دعوة للعمل</w:t>
      </w:r>
      <w:r w:rsidRPr="00E85B85">
        <w:rPr>
          <w:rFonts w:eastAsia="Times New Roman"/>
          <w:rtl/>
          <w:lang w:bidi="ar-MA"/>
        </w:rPr>
        <w:t>، ودعوة للتفاؤل، ودعوة للمشاركة في بناء مستقبل أفضل للتدبر القرآني، ولخدمة كتاب الله العزيز</w:t>
      </w:r>
      <w:r w:rsidRPr="00E85B85">
        <w:rPr>
          <w:rFonts w:eastAsia="Times New Roman"/>
        </w:rPr>
        <w:t>.</w:t>
      </w:r>
      <w:r w:rsidRPr="00E85B85">
        <w:rPr>
          <w:rFonts w:eastAsia="Times New Roman"/>
          <w:rtl/>
          <w:lang w:bidi="ar-MA"/>
        </w:rPr>
        <w:t xml:space="preserve"> فلنجعل</w:t>
      </w:r>
      <w:r w:rsidRPr="00E85B85">
        <w:rPr>
          <w:rFonts w:eastAsia="Times New Roman"/>
        </w:rPr>
        <w:br/>
      </w:r>
      <w:r w:rsidRPr="00E85B85">
        <w:rPr>
          <w:rFonts w:eastAsia="Times New Roman"/>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E85B85">
        <w:rPr>
          <w:rFonts w:eastAsia="Times New Roman"/>
        </w:rPr>
        <w:t>.</w:t>
      </w:r>
    </w:p>
    <w:p w14:paraId="40233175" w14:textId="77777777" w:rsidR="00B6765F" w:rsidRDefault="00B6765F">
      <w:pPr>
        <w:rPr>
          <w:rFonts w:eastAsia="Times New Roman"/>
        </w:rPr>
      </w:pPr>
      <w:r>
        <w:rPr>
          <w:rFonts w:eastAsia="Times New Roman"/>
        </w:rPr>
        <w:br w:type="page"/>
      </w:r>
    </w:p>
    <w:p w14:paraId="036A73A6" w14:textId="6A349749" w:rsidR="00220B06" w:rsidRPr="00E46AD2" w:rsidRDefault="00A134AA" w:rsidP="00DB7058">
      <w:pPr>
        <w:pStyle w:val="1"/>
        <w:rPr>
          <w:rtl/>
        </w:rPr>
      </w:pPr>
      <w:r w:rsidRPr="00E46AD2">
        <w:rPr>
          <w:rtl/>
        </w:rPr>
        <w:t>ال</w:t>
      </w:r>
      <w:r w:rsidR="00220B06" w:rsidRPr="00E46AD2">
        <w:rPr>
          <w:rtl/>
        </w:rPr>
        <w:t>فهرس</w:t>
      </w:r>
      <w:bookmarkEnd w:id="6"/>
      <w:bookmarkEnd w:id="7"/>
    </w:p>
    <w:p w14:paraId="071012F9" w14:textId="74D6155B" w:rsidR="00A47C18" w:rsidRDefault="00A52FA0" w:rsidP="00A47C18">
      <w:pPr>
        <w:pStyle w:val="11"/>
        <w:rPr>
          <w:rFonts w:asciiTheme="minorHAnsi" w:hAnsiTheme="minorHAnsi" w:cstheme="minorBidi"/>
          <w:noProof/>
          <w:kern w:val="2"/>
          <w:szCs w:val="24"/>
          <w:rtl/>
          <w14:ligatures w14:val="standardContextual"/>
        </w:rPr>
      </w:pPr>
      <w:r>
        <w:rPr>
          <w:rFonts w:ascii="Times New Roman" w:hAnsi="Times New Roman" w:cs="Times New Roman"/>
          <w:sz w:val="28"/>
          <w:rtl/>
        </w:rPr>
        <w:fldChar w:fldCharType="begin"/>
      </w:r>
      <w:r>
        <w:rPr>
          <w:rFonts w:ascii="Times New Roman" w:hAnsi="Times New Roman" w:cs="Times New Roman"/>
          <w:sz w:val="28"/>
          <w:rtl/>
        </w:rPr>
        <w:instrText xml:space="preserve"> </w:instrText>
      </w:r>
      <w:r>
        <w:rPr>
          <w:rFonts w:ascii="Times New Roman" w:hAnsi="Times New Roman" w:cs="Times New Roman"/>
          <w:sz w:val="28"/>
        </w:rPr>
        <w:instrText>TOC</w:instrText>
      </w:r>
      <w:r>
        <w:rPr>
          <w:rFonts w:ascii="Times New Roman" w:hAnsi="Times New Roman" w:cs="Times New Roman"/>
          <w:sz w:val="28"/>
          <w:rtl/>
        </w:rPr>
        <w:instrText xml:space="preserve"> \</w:instrText>
      </w:r>
      <w:r>
        <w:rPr>
          <w:rFonts w:ascii="Times New Roman" w:hAnsi="Times New Roman" w:cs="Times New Roman"/>
          <w:sz w:val="28"/>
        </w:rPr>
        <w:instrText>o "1-3" \h \z \u</w:instrText>
      </w:r>
      <w:r>
        <w:rPr>
          <w:rFonts w:ascii="Times New Roman" w:hAnsi="Times New Roman" w:cs="Times New Roman"/>
          <w:sz w:val="28"/>
          <w:rtl/>
        </w:rPr>
        <w:instrText xml:space="preserve"> </w:instrText>
      </w:r>
      <w:r>
        <w:rPr>
          <w:rFonts w:ascii="Times New Roman" w:hAnsi="Times New Roman" w:cs="Times New Roman"/>
          <w:sz w:val="28"/>
          <w:rtl/>
        </w:rPr>
        <w:fldChar w:fldCharType="separate"/>
      </w:r>
      <w:hyperlink w:anchor="_Toc199407014" w:history="1">
        <w:r w:rsidR="00A47C18" w:rsidRPr="001461D8">
          <w:rPr>
            <w:rStyle w:val="Hyperlink"/>
            <w:rFonts w:hint="eastAsia"/>
            <w:noProof/>
            <w:rtl/>
            <w:lang w:val="ar-SA"/>
          </w:rPr>
          <w:t>مقدمة</w:t>
        </w:r>
        <w:r w:rsidR="00A47C18" w:rsidRPr="001461D8">
          <w:rPr>
            <w:rStyle w:val="Hyperlink"/>
            <w:noProof/>
            <w:rtl/>
            <w:lang w:val="ar-SA"/>
          </w:rPr>
          <w:t xml:space="preserve"> </w:t>
        </w:r>
        <w:r w:rsidR="00A47C18" w:rsidRPr="001461D8">
          <w:rPr>
            <w:rStyle w:val="Hyperlink"/>
            <w:rFonts w:hint="eastAsia"/>
            <w:noProof/>
            <w:rtl/>
            <w:lang w:val="ar-SA"/>
          </w:rPr>
          <w:t>الكتاب</w:t>
        </w:r>
        <w:r w:rsidR="00A47C18" w:rsidRPr="001461D8">
          <w:rPr>
            <w:rStyle w:val="Hyperlink"/>
            <w:noProof/>
            <w:rtl/>
            <w:lang w:val="ar-SA"/>
          </w:rPr>
          <w:t>: "</w:t>
        </w:r>
        <w:r w:rsidR="00A47C18" w:rsidRPr="001461D8">
          <w:rPr>
            <w:rStyle w:val="Hyperlink"/>
            <w:rFonts w:hint="eastAsia"/>
            <w:noProof/>
            <w:rtl/>
            <w:lang w:val="ar-SA"/>
          </w:rPr>
          <w:t>التدبر</w:t>
        </w:r>
        <w:r w:rsidR="00A47C18" w:rsidRPr="001461D8">
          <w:rPr>
            <w:rStyle w:val="Hyperlink"/>
            <w:noProof/>
            <w:rtl/>
            <w:lang w:val="ar-SA"/>
          </w:rPr>
          <w:t xml:space="preserve"> </w:t>
        </w:r>
        <w:r w:rsidR="00A47C18" w:rsidRPr="001461D8">
          <w:rPr>
            <w:rStyle w:val="Hyperlink"/>
            <w:rFonts w:hint="eastAsia"/>
            <w:noProof/>
            <w:rtl/>
            <w:lang w:val="ar-SA"/>
          </w:rPr>
          <w:t>في</w:t>
        </w:r>
        <w:r w:rsidR="00A47C18" w:rsidRPr="001461D8">
          <w:rPr>
            <w:rStyle w:val="Hyperlink"/>
            <w:noProof/>
            <w:rtl/>
            <w:lang w:val="ar-SA"/>
          </w:rPr>
          <w:t xml:space="preserve"> </w:t>
        </w:r>
        <w:r w:rsidR="00A47C18" w:rsidRPr="001461D8">
          <w:rPr>
            <w:rStyle w:val="Hyperlink"/>
            <w:rFonts w:hint="eastAsia"/>
            <w:noProof/>
            <w:rtl/>
            <w:lang w:val="ar-SA"/>
          </w:rPr>
          <w:t>مرآة</w:t>
        </w:r>
        <w:r w:rsidR="00A47C18" w:rsidRPr="001461D8">
          <w:rPr>
            <w:rStyle w:val="Hyperlink"/>
            <w:noProof/>
            <w:rtl/>
            <w:lang w:val="ar-SA"/>
          </w:rPr>
          <w:t xml:space="preserve"> </w:t>
        </w:r>
        <w:r w:rsidR="00A47C18" w:rsidRPr="001461D8">
          <w:rPr>
            <w:rStyle w:val="Hyperlink"/>
            <w:rFonts w:hint="eastAsia"/>
            <w:noProof/>
            <w:rtl/>
            <w:lang w:val="ar-SA"/>
          </w:rPr>
          <w:t>الرسوم</w:t>
        </w:r>
        <w:r w:rsidR="00A47C18" w:rsidRPr="001461D8">
          <w:rPr>
            <w:rStyle w:val="Hyperlink"/>
            <w:noProof/>
            <w:rtl/>
            <w:lang w:val="ar-SA"/>
          </w:rPr>
          <w:t xml:space="preserve">: </w:t>
        </w:r>
        <w:r w:rsidR="00A47C18" w:rsidRPr="001461D8">
          <w:rPr>
            <w:rStyle w:val="Hyperlink"/>
            <w:rFonts w:hint="eastAsia"/>
            <w:noProof/>
            <w:rtl/>
            <w:lang w:val="ar-SA"/>
          </w:rPr>
          <w:t>تطبيقات</w:t>
        </w:r>
        <w:r w:rsidR="00A47C18" w:rsidRPr="001461D8">
          <w:rPr>
            <w:rStyle w:val="Hyperlink"/>
            <w:noProof/>
            <w:rtl/>
            <w:lang w:val="ar-SA"/>
          </w:rPr>
          <w:t xml:space="preserve"> </w:t>
        </w:r>
        <w:r w:rsidR="00A47C18" w:rsidRPr="001461D8">
          <w:rPr>
            <w:rStyle w:val="Hyperlink"/>
            <w:rFonts w:hint="eastAsia"/>
            <w:noProof/>
            <w:rtl/>
            <w:lang w:val="ar-SA"/>
          </w:rPr>
          <w:t>عملية</w:t>
        </w:r>
        <w:r w:rsidR="00A47C18" w:rsidRPr="001461D8">
          <w:rPr>
            <w:rStyle w:val="Hyperlink"/>
            <w:noProof/>
            <w:rtl/>
            <w:lang w:val="ar-SA"/>
          </w:rPr>
          <w:t xml:space="preserve"> </w:t>
        </w:r>
        <w:r w:rsidR="00A47C18" w:rsidRPr="001461D8">
          <w:rPr>
            <w:rStyle w:val="Hyperlink"/>
            <w:rFonts w:hint="eastAsia"/>
            <w:noProof/>
            <w:rtl/>
            <w:lang w:val="ar-SA"/>
          </w:rPr>
          <w:t>للمخطوطات</w:t>
        </w:r>
        <w:r w:rsidR="00A47C18" w:rsidRPr="001461D8">
          <w:rPr>
            <w:rStyle w:val="Hyperlink"/>
            <w:noProof/>
            <w:rtl/>
            <w:lang w:val="ar-SA"/>
          </w:rPr>
          <w:t xml:space="preserve"> </w:t>
        </w:r>
        <w:r w:rsidR="00A47C18" w:rsidRPr="001461D8">
          <w:rPr>
            <w:rStyle w:val="Hyperlink"/>
            <w:rFonts w:hint="eastAsia"/>
            <w:noProof/>
            <w:rtl/>
            <w:lang w:val="ar-SA"/>
          </w:rPr>
          <w:t>الرقمية</w:t>
        </w:r>
        <w:r w:rsidR="00A47C18" w:rsidRPr="001461D8">
          <w:rPr>
            <w:rStyle w:val="Hyperlink"/>
            <w:noProof/>
            <w:rtl/>
            <w:lang w:val="ar-SA"/>
          </w:rPr>
          <w:t xml:space="preserve"> </w:t>
        </w:r>
        <w:r w:rsidR="00A47C18" w:rsidRPr="001461D8">
          <w:rPr>
            <w:rStyle w:val="Hyperlink"/>
            <w:rFonts w:hint="eastAsia"/>
            <w:noProof/>
            <w:rtl/>
            <w:lang w:val="ar-SA"/>
          </w:rPr>
          <w:t>في</w:t>
        </w:r>
        <w:r w:rsidR="00A47C18" w:rsidRPr="001461D8">
          <w:rPr>
            <w:rStyle w:val="Hyperlink"/>
            <w:noProof/>
            <w:rtl/>
            <w:lang w:val="ar-SA"/>
          </w:rPr>
          <w:t xml:space="preserve"> </w:t>
        </w:r>
        <w:r w:rsidR="00A47C18" w:rsidRPr="001461D8">
          <w:rPr>
            <w:rStyle w:val="Hyperlink"/>
            <w:rFonts w:hint="eastAsia"/>
            <w:noProof/>
            <w:rtl/>
            <w:lang w:val="ar-SA"/>
          </w:rPr>
          <w:t>تدبر</w:t>
        </w:r>
        <w:r w:rsidR="00A47C18" w:rsidRPr="001461D8">
          <w:rPr>
            <w:rStyle w:val="Hyperlink"/>
            <w:noProof/>
            <w:rtl/>
            <w:lang w:val="ar-SA"/>
          </w:rPr>
          <w:t xml:space="preserve"> </w:t>
        </w:r>
        <w:r w:rsidR="00A47C18" w:rsidRPr="001461D8">
          <w:rPr>
            <w:rStyle w:val="Hyperlink"/>
            <w:rFonts w:hint="eastAsia"/>
            <w:noProof/>
            <w:rtl/>
            <w:lang w:val="ar-SA"/>
          </w:rPr>
          <w:t>القرآن</w:t>
        </w:r>
        <w:r w:rsidR="00A47C18" w:rsidRPr="001461D8">
          <w:rPr>
            <w:rStyle w:val="Hyperlink"/>
            <w:noProof/>
          </w:rPr>
          <w:t>"</w:t>
        </w:r>
        <w:r w:rsidR="00A47C18">
          <w:rPr>
            <w:noProof/>
            <w:webHidden/>
            <w:rtl/>
          </w:rPr>
          <w:tab/>
        </w:r>
        <w:r w:rsidR="00A47C18">
          <w:rPr>
            <w:noProof/>
            <w:webHidden/>
            <w:rtl/>
          </w:rPr>
          <w:fldChar w:fldCharType="begin"/>
        </w:r>
        <w:r w:rsidR="00A47C18">
          <w:rPr>
            <w:noProof/>
            <w:webHidden/>
            <w:rtl/>
          </w:rPr>
          <w:instrText xml:space="preserve"> </w:instrText>
        </w:r>
        <w:r w:rsidR="00A47C18">
          <w:rPr>
            <w:noProof/>
            <w:webHidden/>
          </w:rPr>
          <w:instrText>PAGEREF</w:instrText>
        </w:r>
        <w:r w:rsidR="00A47C18">
          <w:rPr>
            <w:noProof/>
            <w:webHidden/>
            <w:rtl/>
          </w:rPr>
          <w:instrText xml:space="preserve"> _</w:instrText>
        </w:r>
        <w:r w:rsidR="00A47C18">
          <w:rPr>
            <w:noProof/>
            <w:webHidden/>
          </w:rPr>
          <w:instrText>Toc199407014 \h</w:instrText>
        </w:r>
        <w:r w:rsidR="00A47C18">
          <w:rPr>
            <w:noProof/>
            <w:webHidden/>
            <w:rtl/>
          </w:rPr>
          <w:instrText xml:space="preserve"> </w:instrText>
        </w:r>
        <w:r w:rsidR="00A47C18">
          <w:rPr>
            <w:noProof/>
            <w:webHidden/>
            <w:rtl/>
          </w:rPr>
        </w:r>
        <w:r w:rsidR="00A47C18">
          <w:rPr>
            <w:noProof/>
            <w:webHidden/>
            <w:rtl/>
          </w:rPr>
          <w:fldChar w:fldCharType="separate"/>
        </w:r>
        <w:r w:rsidR="00B42598">
          <w:rPr>
            <w:noProof/>
            <w:webHidden/>
            <w:rtl/>
          </w:rPr>
          <w:t>3</w:t>
        </w:r>
        <w:r w:rsidR="00A47C18">
          <w:rPr>
            <w:noProof/>
            <w:webHidden/>
            <w:rtl/>
          </w:rPr>
          <w:fldChar w:fldCharType="end"/>
        </w:r>
      </w:hyperlink>
    </w:p>
    <w:p w14:paraId="0EB49C79" w14:textId="354709DF" w:rsidR="00A47C18" w:rsidRDefault="00A47C18" w:rsidP="00A47C18">
      <w:pPr>
        <w:pStyle w:val="11"/>
        <w:rPr>
          <w:rFonts w:asciiTheme="minorHAnsi" w:hAnsiTheme="minorHAnsi" w:cstheme="minorBidi"/>
          <w:noProof/>
          <w:kern w:val="2"/>
          <w:szCs w:val="24"/>
          <w:rtl/>
          <w14:ligatures w14:val="standardContextual"/>
        </w:rPr>
      </w:pPr>
      <w:hyperlink w:anchor="_Toc199407015" w:history="1">
        <w:r w:rsidRPr="001461D8">
          <w:rPr>
            <w:rStyle w:val="Hyperlink"/>
            <w:rFonts w:hint="eastAsia"/>
            <w:noProof/>
            <w:rtl/>
          </w:rPr>
          <w:t>مقدمة</w:t>
        </w:r>
        <w:r w:rsidRPr="001461D8">
          <w:rPr>
            <w:rStyle w:val="Hyperlink"/>
            <w:noProof/>
            <w:rtl/>
          </w:rPr>
          <w:t xml:space="preserve"> </w:t>
        </w:r>
        <w:r w:rsidRPr="001461D8">
          <w:rPr>
            <w:rStyle w:val="Hyperlink"/>
            <w:rFonts w:hint="eastAsia"/>
            <w:noProof/>
            <w:rtl/>
          </w:rPr>
          <w:t>مشروع</w:t>
        </w:r>
        <w:r w:rsidRPr="001461D8">
          <w:rPr>
            <w:rStyle w:val="Hyperlink"/>
            <w:noProof/>
            <w:rtl/>
          </w:rPr>
          <w:t xml:space="preserve"> </w:t>
        </w:r>
        <w:r w:rsidRPr="001461D8">
          <w:rPr>
            <w:rStyle w:val="Hyperlink"/>
            <w:rFonts w:hint="eastAsia"/>
            <w:noProof/>
            <w:rtl/>
          </w:rPr>
          <w:t>رقمنة</w:t>
        </w:r>
        <w:r w:rsidRPr="001461D8">
          <w:rPr>
            <w:rStyle w:val="Hyperlink"/>
            <w:noProof/>
            <w:rtl/>
          </w:rPr>
          <w:t xml:space="preserve"> </w:t>
        </w:r>
        <w:r w:rsidRPr="001461D8">
          <w:rPr>
            <w:rStyle w:val="Hyperlink"/>
            <w:rFonts w:hint="eastAsia"/>
            <w:noProof/>
            <w:rtl/>
          </w:rPr>
          <w:t>المخطوطات</w:t>
        </w:r>
        <w:r w:rsidRPr="001461D8">
          <w:rPr>
            <w:rStyle w:val="Hyperlink"/>
            <w:noProof/>
            <w:rtl/>
          </w:rPr>
          <w:t xml:space="preserve"> </w:t>
        </w:r>
        <w:r w:rsidRPr="001461D8">
          <w:rPr>
            <w:rStyle w:val="Hyperlink"/>
            <w:rFonts w:hint="eastAsia"/>
            <w:noProof/>
            <w:rtl/>
          </w:rPr>
          <w:t>الأصلية</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وسلسلة</w:t>
        </w:r>
        <w:r w:rsidRPr="001461D8">
          <w:rPr>
            <w:rStyle w:val="Hyperlink"/>
            <w:noProof/>
            <w:rtl/>
          </w:rPr>
          <w:t xml:space="preserve"> </w:t>
        </w:r>
        <w:r w:rsidRPr="001461D8">
          <w:rPr>
            <w:rStyle w:val="Hyperlink"/>
            <w:rFonts w:hint="eastAsia"/>
            <w:noProof/>
            <w:rtl/>
          </w:rPr>
          <w:t>الكتب</w:t>
        </w:r>
        <w:r w:rsidRPr="001461D8">
          <w:rPr>
            <w:rStyle w:val="Hyperlink"/>
            <w:noProof/>
            <w:rtl/>
          </w:rPr>
          <w:t xml:space="preserve"> </w:t>
        </w:r>
        <w:r w:rsidRPr="001461D8">
          <w:rPr>
            <w:rStyle w:val="Hyperlink"/>
            <w:rFonts w:hint="eastAsia"/>
            <w:noProof/>
            <w:rtl/>
          </w:rPr>
          <w:t>الستة</w:t>
        </w:r>
        <w:r w:rsidRPr="001461D8">
          <w:rPr>
            <w:rStyle w:val="Hyperlink"/>
            <w:noProof/>
            <w:rtl/>
          </w:rPr>
          <w:t xml:space="preserve">: </w:t>
        </w:r>
        <w:r w:rsidRPr="001461D8">
          <w:rPr>
            <w:rStyle w:val="Hyperlink"/>
            <w:rFonts w:hint="eastAsia"/>
            <w:noProof/>
            <w:rtl/>
          </w:rPr>
          <w:t>نور</w:t>
        </w:r>
        <w:r w:rsidRPr="001461D8">
          <w:rPr>
            <w:rStyle w:val="Hyperlink"/>
            <w:noProof/>
            <w:rtl/>
          </w:rPr>
          <w:t xml:space="preserve"> </w:t>
        </w:r>
        <w:r w:rsidRPr="001461D8">
          <w:rPr>
            <w:rStyle w:val="Hyperlink"/>
            <w:rFonts w:hint="eastAsia"/>
            <w:noProof/>
            <w:rtl/>
          </w:rPr>
          <w:t>العقل</w:t>
        </w:r>
        <w:r w:rsidRPr="001461D8">
          <w:rPr>
            <w:rStyle w:val="Hyperlink"/>
            <w:noProof/>
            <w:rtl/>
          </w:rPr>
          <w:t xml:space="preserve"> </w:t>
        </w:r>
        <w:r w:rsidRPr="001461D8">
          <w:rPr>
            <w:rStyle w:val="Hyperlink"/>
            <w:rFonts w:hint="eastAsia"/>
            <w:noProof/>
            <w:rtl/>
          </w:rPr>
          <w:t>والتدبر</w:t>
        </w:r>
        <w:r w:rsidRPr="001461D8">
          <w:rPr>
            <w:rStyle w:val="Hyperlink"/>
            <w:noProof/>
            <w:rtl/>
          </w:rPr>
          <w:t xml:space="preserve"> </w:t>
        </w:r>
        <w:r w:rsidRPr="001461D8">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Toc199407015 \h</w:instrText>
        </w:r>
        <w:r>
          <w:rPr>
            <w:noProof/>
            <w:webHidden/>
            <w:rtl/>
          </w:rPr>
          <w:instrText xml:space="preserve"> </w:instrText>
        </w:r>
        <w:r>
          <w:rPr>
            <w:noProof/>
            <w:webHidden/>
            <w:rtl/>
          </w:rPr>
        </w:r>
        <w:r>
          <w:rPr>
            <w:noProof/>
            <w:webHidden/>
            <w:rtl/>
          </w:rPr>
          <w:fldChar w:fldCharType="separate"/>
        </w:r>
        <w:r w:rsidR="00B42598">
          <w:rPr>
            <w:noProof/>
            <w:webHidden/>
            <w:rtl/>
          </w:rPr>
          <w:t>5</w:t>
        </w:r>
        <w:r>
          <w:rPr>
            <w:noProof/>
            <w:webHidden/>
            <w:rtl/>
          </w:rPr>
          <w:fldChar w:fldCharType="end"/>
        </w:r>
      </w:hyperlink>
    </w:p>
    <w:p w14:paraId="41E38268" w14:textId="5617C686" w:rsidR="00A47C18" w:rsidRDefault="00A47C18" w:rsidP="00A47C18">
      <w:pPr>
        <w:pStyle w:val="11"/>
        <w:rPr>
          <w:rFonts w:asciiTheme="minorHAnsi" w:hAnsiTheme="minorHAnsi" w:cstheme="minorBidi"/>
          <w:noProof/>
          <w:kern w:val="2"/>
          <w:szCs w:val="24"/>
          <w:rtl/>
          <w14:ligatures w14:val="standardContextual"/>
        </w:rPr>
      </w:pPr>
      <w:hyperlink w:anchor="_Toc199407016" w:history="1">
        <w:r w:rsidRPr="001461D8">
          <w:rPr>
            <w:rStyle w:val="Hyperlink"/>
            <w:rFonts w:hint="eastAsia"/>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Toc199407016 \h</w:instrText>
        </w:r>
        <w:r>
          <w:rPr>
            <w:noProof/>
            <w:webHidden/>
            <w:rtl/>
          </w:rPr>
          <w:instrText xml:space="preserve"> </w:instrText>
        </w:r>
        <w:r>
          <w:rPr>
            <w:noProof/>
            <w:webHidden/>
            <w:rtl/>
          </w:rPr>
        </w:r>
        <w:r>
          <w:rPr>
            <w:noProof/>
            <w:webHidden/>
            <w:rtl/>
          </w:rPr>
          <w:fldChar w:fldCharType="separate"/>
        </w:r>
        <w:r w:rsidR="00B42598">
          <w:rPr>
            <w:noProof/>
            <w:webHidden/>
            <w:rtl/>
          </w:rPr>
          <w:t>5</w:t>
        </w:r>
        <w:r>
          <w:rPr>
            <w:noProof/>
            <w:webHidden/>
            <w:rtl/>
          </w:rPr>
          <w:fldChar w:fldCharType="end"/>
        </w:r>
      </w:hyperlink>
    </w:p>
    <w:p w14:paraId="500EAF50" w14:textId="386F0106" w:rsidR="00A47C18" w:rsidRDefault="00A47C18" w:rsidP="00A47C18">
      <w:pPr>
        <w:pStyle w:val="11"/>
        <w:rPr>
          <w:rFonts w:asciiTheme="minorHAnsi" w:hAnsiTheme="minorHAnsi" w:cstheme="minorBidi"/>
          <w:noProof/>
          <w:kern w:val="2"/>
          <w:szCs w:val="24"/>
          <w:rtl/>
          <w14:ligatures w14:val="standardContextual"/>
        </w:rPr>
      </w:pPr>
      <w:hyperlink w:anchor="_Toc199407017" w:history="1">
        <w:r w:rsidRPr="001461D8">
          <w:rPr>
            <w:rStyle w:val="Hyperlink"/>
            <w:noProof/>
          </w:rPr>
          <w:t>1</w:t>
        </w:r>
        <w:r>
          <w:rPr>
            <w:rFonts w:asciiTheme="minorHAnsi" w:hAnsiTheme="minorHAnsi" w:cstheme="minorBidi"/>
            <w:noProof/>
            <w:kern w:val="2"/>
            <w:szCs w:val="24"/>
            <w:rtl/>
            <w14:ligatures w14:val="standardContextual"/>
          </w:rPr>
          <w:tab/>
        </w:r>
        <w:r w:rsidRPr="001461D8">
          <w:rPr>
            <w:rStyle w:val="Hyperlink"/>
            <w:rFonts w:hint="eastAsia"/>
            <w:noProof/>
            <w:rtl/>
          </w:rPr>
          <w:t>الرسم</w:t>
        </w:r>
        <w:r w:rsidRPr="001461D8">
          <w:rPr>
            <w:rStyle w:val="Hyperlink"/>
            <w:noProof/>
            <w:rtl/>
          </w:rPr>
          <w:t xml:space="preserve"> </w:t>
        </w:r>
        <w:r w:rsidRPr="001461D8">
          <w:rPr>
            <w:rStyle w:val="Hyperlink"/>
            <w:rFonts w:hint="eastAsia"/>
            <w:noProof/>
            <w:rtl/>
          </w:rPr>
          <w:t>العثماني</w:t>
        </w:r>
        <w:r w:rsidRPr="001461D8">
          <w:rPr>
            <w:rStyle w:val="Hyperlink"/>
            <w:noProof/>
            <w:rtl/>
          </w:rPr>
          <w:t xml:space="preserve">: </w:t>
        </w:r>
        <w:r w:rsidRPr="001461D8">
          <w:rPr>
            <w:rStyle w:val="Hyperlink"/>
            <w:rFonts w:hint="eastAsia"/>
            <w:noProof/>
            <w:rtl/>
          </w:rPr>
          <w:t>حماية</w:t>
        </w:r>
        <w:r w:rsidRPr="001461D8">
          <w:rPr>
            <w:rStyle w:val="Hyperlink"/>
            <w:noProof/>
            <w:rtl/>
          </w:rPr>
          <w:t xml:space="preserve"> </w:t>
        </w:r>
        <w:r w:rsidRPr="001461D8">
          <w:rPr>
            <w:rStyle w:val="Hyperlink"/>
            <w:rFonts w:hint="eastAsia"/>
            <w:noProof/>
            <w:rtl/>
          </w:rPr>
          <w:t>أزلية</w:t>
        </w:r>
        <w:r w:rsidRPr="001461D8">
          <w:rPr>
            <w:rStyle w:val="Hyperlink"/>
            <w:noProof/>
            <w:rtl/>
          </w:rPr>
          <w:t xml:space="preserve"> </w:t>
        </w:r>
        <w:r w:rsidRPr="001461D8">
          <w:rPr>
            <w:rStyle w:val="Hyperlink"/>
            <w:rFonts w:hint="eastAsia"/>
            <w:noProof/>
            <w:rtl/>
          </w:rPr>
          <w:t>للنص</w:t>
        </w:r>
        <w:r w:rsidRPr="001461D8">
          <w:rPr>
            <w:rStyle w:val="Hyperlink"/>
            <w:noProof/>
            <w:rtl/>
          </w:rPr>
          <w:t xml:space="preserve"> </w:t>
        </w:r>
        <w:r w:rsidRPr="001461D8">
          <w:rPr>
            <w:rStyle w:val="Hyperlink"/>
            <w:rFonts w:hint="eastAsia"/>
            <w:noProof/>
            <w:rtl/>
          </w:rPr>
          <w:t>القرآني</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التحريف</w:t>
        </w:r>
        <w:r w:rsidRPr="001461D8">
          <w:rPr>
            <w:rStyle w:val="Hyperlink"/>
            <w:noProof/>
            <w:rtl/>
          </w:rPr>
          <w:t xml:space="preserve"> </w:t>
        </w:r>
        <w:r w:rsidRPr="001461D8">
          <w:rPr>
            <w:rStyle w:val="Hyperlink"/>
            <w:rFonts w:hint="eastAsia"/>
            <w:noProof/>
            <w:rtl/>
          </w:rPr>
          <w:t>والتبديل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Toc199407017 \h</w:instrText>
        </w:r>
        <w:r>
          <w:rPr>
            <w:noProof/>
            <w:webHidden/>
            <w:rtl/>
          </w:rPr>
          <w:instrText xml:space="preserve"> </w:instrText>
        </w:r>
        <w:r>
          <w:rPr>
            <w:noProof/>
            <w:webHidden/>
            <w:rtl/>
          </w:rPr>
        </w:r>
        <w:r>
          <w:rPr>
            <w:noProof/>
            <w:webHidden/>
            <w:rtl/>
          </w:rPr>
          <w:fldChar w:fldCharType="separate"/>
        </w:r>
        <w:r w:rsidR="00B42598">
          <w:rPr>
            <w:noProof/>
            <w:webHidden/>
            <w:rtl/>
          </w:rPr>
          <w:t>12</w:t>
        </w:r>
        <w:r>
          <w:rPr>
            <w:noProof/>
            <w:webHidden/>
            <w:rtl/>
          </w:rPr>
          <w:fldChar w:fldCharType="end"/>
        </w:r>
      </w:hyperlink>
    </w:p>
    <w:p w14:paraId="5E68809A" w14:textId="79E18C76" w:rsidR="00A47C18" w:rsidRDefault="00A47C18" w:rsidP="00A47C18">
      <w:pPr>
        <w:pStyle w:val="11"/>
        <w:rPr>
          <w:rFonts w:asciiTheme="minorHAnsi" w:hAnsiTheme="minorHAnsi" w:cstheme="minorBidi"/>
          <w:noProof/>
          <w:kern w:val="2"/>
          <w:szCs w:val="24"/>
          <w:rtl/>
          <w14:ligatures w14:val="standardContextual"/>
        </w:rPr>
      </w:pPr>
      <w:hyperlink w:anchor="_Toc199407018" w:history="1">
        <w:r w:rsidRPr="001461D8">
          <w:rPr>
            <w:rStyle w:val="Hyperlink"/>
            <w:noProof/>
          </w:rPr>
          <w:t>2</w:t>
        </w:r>
        <w:r>
          <w:rPr>
            <w:rFonts w:asciiTheme="minorHAnsi" w:hAnsiTheme="minorHAnsi" w:cstheme="minorBidi"/>
            <w:noProof/>
            <w:kern w:val="2"/>
            <w:szCs w:val="24"/>
            <w:rtl/>
            <w14:ligatures w14:val="standardContextual"/>
          </w:rPr>
          <w:tab/>
        </w:r>
        <w:r w:rsidRPr="001461D8">
          <w:rPr>
            <w:rStyle w:val="Hyperlink"/>
            <w:rFonts w:hint="eastAsia"/>
            <w:noProof/>
            <w:rtl/>
            <w:lang w:val="fr-FR"/>
          </w:rPr>
          <w:t>المخطوطة</w:t>
        </w:r>
        <w:r w:rsidRPr="001461D8">
          <w:rPr>
            <w:rStyle w:val="Hyperlink"/>
            <w:noProof/>
            <w:rtl/>
            <w:lang w:val="fr-FR"/>
          </w:rPr>
          <w:t xml:space="preserve"> </w:t>
        </w:r>
        <w:r w:rsidRPr="001461D8">
          <w:rPr>
            <w:rStyle w:val="Hyperlink"/>
            <w:rFonts w:hint="eastAsia"/>
            <w:noProof/>
            <w:rtl/>
            <w:lang w:val="fr-FR"/>
          </w:rPr>
          <w:t>الرقمية</w:t>
        </w:r>
        <w:r w:rsidRPr="001461D8">
          <w:rPr>
            <w:rStyle w:val="Hyperlink"/>
            <w:noProof/>
            <w:rtl/>
            <w:lang w:val="fr-FR"/>
          </w:rPr>
          <w:t xml:space="preserve"> </w:t>
        </w:r>
        <w:r w:rsidRPr="001461D8">
          <w:rPr>
            <w:rStyle w:val="Hyperlink"/>
            <w:rFonts w:hint="eastAsia"/>
            <w:noProof/>
            <w:rtl/>
            <w:lang w:val="fr-FR"/>
          </w:rPr>
          <w:t>الشخصية</w:t>
        </w:r>
        <w:r w:rsidRPr="001461D8">
          <w:rPr>
            <w:rStyle w:val="Hyperlink"/>
            <w:noProof/>
            <w:rtl/>
            <w:lang w:val="fr-FR"/>
          </w:rPr>
          <w:t xml:space="preserve">: </w:t>
        </w:r>
        <w:r w:rsidRPr="001461D8">
          <w:rPr>
            <w:rStyle w:val="Hyperlink"/>
            <w:rFonts w:hint="eastAsia"/>
            <w:noProof/>
            <w:rtl/>
            <w:lang w:val="fr-FR"/>
          </w:rPr>
          <w:t>ثورة</w:t>
        </w:r>
        <w:r w:rsidRPr="001461D8">
          <w:rPr>
            <w:rStyle w:val="Hyperlink"/>
            <w:noProof/>
            <w:rtl/>
            <w:lang w:val="fr-FR"/>
          </w:rPr>
          <w:t xml:space="preserve"> </w:t>
        </w:r>
        <w:r w:rsidRPr="001461D8">
          <w:rPr>
            <w:rStyle w:val="Hyperlink"/>
            <w:rFonts w:hint="eastAsia"/>
            <w:noProof/>
            <w:rtl/>
            <w:lang w:val="fr-FR"/>
          </w:rPr>
          <w:t>في</w:t>
        </w:r>
        <w:r w:rsidRPr="001461D8">
          <w:rPr>
            <w:rStyle w:val="Hyperlink"/>
            <w:noProof/>
            <w:rtl/>
            <w:lang w:val="fr-FR"/>
          </w:rPr>
          <w:t xml:space="preserve"> </w:t>
        </w:r>
        <w:r w:rsidRPr="001461D8">
          <w:rPr>
            <w:rStyle w:val="Hyperlink"/>
            <w:rFonts w:hint="eastAsia"/>
            <w:noProof/>
            <w:rtl/>
            <w:lang w:val="fr-FR"/>
          </w:rPr>
          <w:t>تدبر</w:t>
        </w:r>
        <w:r w:rsidRPr="001461D8">
          <w:rPr>
            <w:rStyle w:val="Hyperlink"/>
            <w:noProof/>
            <w:rtl/>
            <w:lang w:val="fr-FR"/>
          </w:rPr>
          <w:t xml:space="preserve"> </w:t>
        </w:r>
        <w:r w:rsidRPr="001461D8">
          <w:rPr>
            <w:rStyle w:val="Hyperlink"/>
            <w:rFonts w:hint="eastAsia"/>
            <w:noProof/>
            <w:rtl/>
            <w:lang w:val="fr-FR"/>
          </w:rPr>
          <w:t>القرآن</w:t>
        </w:r>
        <w:r w:rsidRPr="001461D8">
          <w:rPr>
            <w:rStyle w:val="Hyperlink"/>
            <w:noProof/>
            <w:rtl/>
            <w:lang w:val="fr-FR"/>
          </w:rPr>
          <w:t xml:space="preserve"> </w:t>
        </w:r>
        <w:r w:rsidRPr="001461D8">
          <w:rPr>
            <w:rStyle w:val="Hyperlink"/>
            <w:rFonts w:hint="eastAsia"/>
            <w:noProof/>
            <w:rtl/>
            <w:lang w:val="fr-FR"/>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Toc199407018 \h</w:instrText>
        </w:r>
        <w:r>
          <w:rPr>
            <w:noProof/>
            <w:webHidden/>
            <w:rtl/>
          </w:rPr>
          <w:instrText xml:space="preserve"> </w:instrText>
        </w:r>
        <w:r>
          <w:rPr>
            <w:noProof/>
            <w:webHidden/>
            <w:rtl/>
          </w:rPr>
        </w:r>
        <w:r>
          <w:rPr>
            <w:noProof/>
            <w:webHidden/>
            <w:rtl/>
          </w:rPr>
          <w:fldChar w:fldCharType="separate"/>
        </w:r>
        <w:r w:rsidR="00B42598">
          <w:rPr>
            <w:noProof/>
            <w:webHidden/>
            <w:rtl/>
          </w:rPr>
          <w:t>13</w:t>
        </w:r>
        <w:r>
          <w:rPr>
            <w:noProof/>
            <w:webHidden/>
            <w:rtl/>
          </w:rPr>
          <w:fldChar w:fldCharType="end"/>
        </w:r>
      </w:hyperlink>
    </w:p>
    <w:p w14:paraId="6A1A8D67" w14:textId="2D2C28AA" w:rsidR="00A47C18" w:rsidRDefault="00A47C18" w:rsidP="00A47C18">
      <w:pPr>
        <w:pStyle w:val="11"/>
        <w:rPr>
          <w:rFonts w:asciiTheme="minorHAnsi" w:hAnsiTheme="minorHAnsi" w:cstheme="minorBidi"/>
          <w:noProof/>
          <w:kern w:val="2"/>
          <w:szCs w:val="24"/>
          <w:rtl/>
          <w14:ligatures w14:val="standardContextual"/>
        </w:rPr>
      </w:pPr>
      <w:hyperlink w:anchor="_Toc199407019" w:history="1">
        <w:r w:rsidRPr="001461D8">
          <w:rPr>
            <w:rStyle w:val="Hyperlink"/>
            <w:noProof/>
            <w:rtl/>
          </w:rPr>
          <w:t>3</w:t>
        </w:r>
        <w:r>
          <w:rPr>
            <w:rFonts w:asciiTheme="minorHAnsi" w:hAnsiTheme="minorHAnsi" w:cstheme="minorBidi"/>
            <w:noProof/>
            <w:kern w:val="2"/>
            <w:szCs w:val="24"/>
            <w:rtl/>
            <w14:ligatures w14:val="standardContextual"/>
          </w:rPr>
          <w:tab/>
        </w:r>
        <w:r w:rsidRPr="001461D8">
          <w:rPr>
            <w:rStyle w:val="Hyperlink"/>
            <w:rFonts w:hint="eastAsia"/>
            <w:noProof/>
            <w:rtl/>
          </w:rPr>
          <w:t>الاختلافات</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أسماء</w:t>
        </w:r>
        <w:r w:rsidRPr="001461D8">
          <w:rPr>
            <w:rStyle w:val="Hyperlink"/>
            <w:noProof/>
            <w:rtl/>
          </w:rPr>
          <w:t xml:space="preserve"> </w:t>
        </w:r>
        <w:r w:rsidRPr="001461D8">
          <w:rPr>
            <w:rStyle w:val="Hyperlink"/>
            <w:rFonts w:hint="eastAsia"/>
            <w:noProof/>
            <w:rtl/>
          </w:rPr>
          <w:t>السور</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المخطوطات</w:t>
        </w:r>
        <w:r w:rsidRPr="001461D8">
          <w:rPr>
            <w:rStyle w:val="Hyperlink"/>
            <w:noProof/>
            <w:rtl/>
          </w:rPr>
          <w:t xml:space="preserve"> </w:t>
        </w:r>
        <w:r w:rsidRPr="001461D8">
          <w:rPr>
            <w:rStyle w:val="Hyperlink"/>
            <w:rFonts w:hint="eastAsia"/>
            <w:noProof/>
            <w:rtl/>
          </w:rPr>
          <w:t>القديمة</w:t>
        </w:r>
        <w:r w:rsidRPr="001461D8">
          <w:rPr>
            <w:rStyle w:val="Hyperlink"/>
            <w:noProof/>
            <w:rtl/>
          </w:rPr>
          <w:t xml:space="preserve"> </w:t>
        </w:r>
        <w:r w:rsidRPr="001461D8">
          <w:rPr>
            <w:rStyle w:val="Hyperlink"/>
            <w:rFonts w:hint="eastAsia"/>
            <w:noProof/>
            <w:rtl/>
          </w:rPr>
          <w:t>والمصاحف</w:t>
        </w:r>
        <w:r w:rsidRPr="001461D8">
          <w:rPr>
            <w:rStyle w:val="Hyperlink"/>
            <w:noProof/>
            <w:rtl/>
          </w:rPr>
          <w:t xml:space="preserve"> </w:t>
        </w:r>
        <w:r w:rsidRPr="001461D8">
          <w:rPr>
            <w:rStyle w:val="Hyperlink"/>
            <w:rFonts w:hint="eastAsia"/>
            <w:noProof/>
            <w:rtl/>
          </w:rPr>
          <w:t>الحديثة،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Toc199407019 \h</w:instrText>
        </w:r>
        <w:r>
          <w:rPr>
            <w:noProof/>
            <w:webHidden/>
            <w:rtl/>
          </w:rPr>
          <w:instrText xml:space="preserve"> </w:instrText>
        </w:r>
        <w:r>
          <w:rPr>
            <w:noProof/>
            <w:webHidden/>
            <w:rtl/>
          </w:rPr>
        </w:r>
        <w:r>
          <w:rPr>
            <w:noProof/>
            <w:webHidden/>
            <w:rtl/>
          </w:rPr>
          <w:fldChar w:fldCharType="separate"/>
        </w:r>
        <w:r w:rsidR="00B42598">
          <w:rPr>
            <w:noProof/>
            <w:webHidden/>
            <w:rtl/>
          </w:rPr>
          <w:t>15</w:t>
        </w:r>
        <w:r>
          <w:rPr>
            <w:noProof/>
            <w:webHidden/>
            <w:rtl/>
          </w:rPr>
          <w:fldChar w:fldCharType="end"/>
        </w:r>
      </w:hyperlink>
    </w:p>
    <w:p w14:paraId="17AF931E" w14:textId="102DFE6C" w:rsidR="00A47C18" w:rsidRDefault="00A47C18" w:rsidP="00A47C18">
      <w:pPr>
        <w:pStyle w:val="11"/>
        <w:rPr>
          <w:rFonts w:asciiTheme="minorHAnsi" w:hAnsiTheme="minorHAnsi" w:cstheme="minorBidi"/>
          <w:noProof/>
          <w:kern w:val="2"/>
          <w:szCs w:val="24"/>
          <w:rtl/>
          <w14:ligatures w14:val="standardContextual"/>
        </w:rPr>
      </w:pPr>
      <w:hyperlink w:anchor="_Toc199407020" w:history="1">
        <w:r w:rsidRPr="001461D8">
          <w:rPr>
            <w:rStyle w:val="Hyperlink"/>
            <w:noProof/>
          </w:rPr>
          <w:t>4</w:t>
        </w:r>
        <w:r>
          <w:rPr>
            <w:rFonts w:asciiTheme="minorHAnsi" w:hAnsiTheme="minorHAnsi" w:cstheme="minorBidi"/>
            <w:noProof/>
            <w:kern w:val="2"/>
            <w:szCs w:val="24"/>
            <w:rtl/>
            <w14:ligatures w14:val="standardContextual"/>
          </w:rPr>
          <w:tab/>
        </w:r>
        <w:r w:rsidRPr="001461D8">
          <w:rPr>
            <w:rStyle w:val="Hyperlink"/>
            <w:rFonts w:hint="eastAsia"/>
            <w:noProof/>
            <w:rtl/>
          </w:rPr>
          <w:t>الفرق</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noProof/>
          </w:rPr>
          <w:t>"</w:t>
        </w:r>
        <w:r w:rsidRPr="001461D8">
          <w:rPr>
            <w:rStyle w:val="Hyperlink"/>
            <w:rFonts w:hint="eastAsia"/>
            <w:noProof/>
            <w:rtl/>
          </w:rPr>
          <w:t>يُبَايِعُونَكَ</w:t>
        </w:r>
        <w:r w:rsidRPr="001461D8">
          <w:rPr>
            <w:rStyle w:val="Hyperlink"/>
            <w:noProof/>
          </w:rPr>
          <w:t xml:space="preserve">" </w:t>
        </w:r>
        <w:r w:rsidRPr="001461D8">
          <w:rPr>
            <w:rStyle w:val="Hyperlink"/>
            <w:rFonts w:hint="eastAsia"/>
            <w:noProof/>
            <w:rtl/>
          </w:rPr>
          <w:t>و</w:t>
        </w:r>
        <w:r w:rsidRPr="001461D8">
          <w:rPr>
            <w:rStyle w:val="Hyperlink"/>
            <w:noProof/>
          </w:rPr>
          <w:t>"</w:t>
        </w:r>
        <w:r w:rsidRPr="001461D8">
          <w:rPr>
            <w:rStyle w:val="Hyperlink"/>
            <w:rFonts w:hint="eastAsia"/>
            <w:noProof/>
            <w:rtl/>
          </w:rPr>
          <w:t>يَبِيعُونَكَ</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المخطوطات</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Toc199407020 \h</w:instrText>
        </w:r>
        <w:r>
          <w:rPr>
            <w:noProof/>
            <w:webHidden/>
            <w:rtl/>
          </w:rPr>
          <w:instrText xml:space="preserve"> </w:instrText>
        </w:r>
        <w:r>
          <w:rPr>
            <w:noProof/>
            <w:webHidden/>
            <w:rtl/>
          </w:rPr>
        </w:r>
        <w:r>
          <w:rPr>
            <w:noProof/>
            <w:webHidden/>
            <w:rtl/>
          </w:rPr>
          <w:fldChar w:fldCharType="separate"/>
        </w:r>
        <w:r w:rsidR="00B42598">
          <w:rPr>
            <w:noProof/>
            <w:webHidden/>
            <w:rtl/>
          </w:rPr>
          <w:t>18</w:t>
        </w:r>
        <w:r>
          <w:rPr>
            <w:noProof/>
            <w:webHidden/>
            <w:rtl/>
          </w:rPr>
          <w:fldChar w:fldCharType="end"/>
        </w:r>
      </w:hyperlink>
    </w:p>
    <w:p w14:paraId="45ABB28D" w14:textId="6B38E43E" w:rsidR="00A47C18" w:rsidRDefault="00A47C18" w:rsidP="00A47C18">
      <w:pPr>
        <w:pStyle w:val="11"/>
        <w:rPr>
          <w:rFonts w:asciiTheme="minorHAnsi" w:hAnsiTheme="minorHAnsi" w:cstheme="minorBidi"/>
          <w:noProof/>
          <w:kern w:val="2"/>
          <w:szCs w:val="24"/>
          <w:rtl/>
          <w14:ligatures w14:val="standardContextual"/>
        </w:rPr>
      </w:pPr>
      <w:hyperlink w:anchor="_Toc199407021" w:history="1">
        <w:r w:rsidRPr="001461D8">
          <w:rPr>
            <w:rStyle w:val="Hyperlink"/>
            <w:noProof/>
          </w:rPr>
          <w:t>5</w:t>
        </w:r>
        <w:r>
          <w:rPr>
            <w:rFonts w:asciiTheme="minorHAnsi" w:hAnsiTheme="minorHAnsi" w:cstheme="minorBidi"/>
            <w:noProof/>
            <w:kern w:val="2"/>
            <w:szCs w:val="24"/>
            <w:rtl/>
            <w14:ligatures w14:val="standardContextual"/>
          </w:rPr>
          <w:tab/>
        </w:r>
        <w:r w:rsidRPr="001461D8">
          <w:rPr>
            <w:rStyle w:val="Hyperlink"/>
            <w:rFonts w:hint="eastAsia"/>
            <w:noProof/>
            <w:rtl/>
          </w:rPr>
          <w:t>خصائص</w:t>
        </w:r>
        <w:r w:rsidRPr="001461D8">
          <w:rPr>
            <w:rStyle w:val="Hyperlink"/>
            <w:noProof/>
            <w:rtl/>
          </w:rPr>
          <w:t xml:space="preserve"> </w:t>
        </w:r>
        <w:r w:rsidRPr="001461D8">
          <w:rPr>
            <w:rStyle w:val="Hyperlink"/>
            <w:rFonts w:hint="eastAsia"/>
            <w:noProof/>
            <w:rtl/>
          </w:rPr>
          <w:t>الرسم</w:t>
        </w:r>
        <w:r w:rsidRPr="001461D8">
          <w:rPr>
            <w:rStyle w:val="Hyperlink"/>
            <w:noProof/>
            <w:rtl/>
          </w:rPr>
          <w:t xml:space="preserve"> </w:t>
        </w:r>
        <w:r w:rsidRPr="001461D8">
          <w:rPr>
            <w:rStyle w:val="Hyperlink"/>
            <w:rFonts w:hint="eastAsia"/>
            <w:noProof/>
            <w:rtl/>
          </w:rPr>
          <w:t>العثماني</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التوقيف</w:t>
        </w:r>
        <w:r w:rsidRPr="001461D8">
          <w:rPr>
            <w:rStyle w:val="Hyperlink"/>
            <w:noProof/>
            <w:rtl/>
          </w:rPr>
          <w:t xml:space="preserve"> </w:t>
        </w:r>
        <w:r w:rsidRPr="001461D8">
          <w:rPr>
            <w:rStyle w:val="Hyperlink"/>
            <w:rFonts w:hint="eastAsia"/>
            <w:noProof/>
            <w:rtl/>
          </w:rPr>
          <w:t>والاصطلاح،</w:t>
        </w:r>
        <w:r w:rsidRPr="001461D8">
          <w:rPr>
            <w:rStyle w:val="Hyperlink"/>
            <w:noProof/>
            <w:rtl/>
          </w:rPr>
          <w:t xml:space="preserve"> </w:t>
        </w:r>
        <w:r w:rsidRPr="001461D8">
          <w:rPr>
            <w:rStyle w:val="Hyperlink"/>
            <w:rFonts w:hint="eastAsia"/>
            <w:noProof/>
            <w:rtl/>
          </w:rPr>
          <w:t>ودلالات</w:t>
        </w:r>
        <w:r w:rsidRPr="001461D8">
          <w:rPr>
            <w:rStyle w:val="Hyperlink"/>
            <w:noProof/>
            <w:rtl/>
          </w:rPr>
          <w:t xml:space="preserve"> </w:t>
        </w:r>
        <w:r w:rsidRPr="001461D8">
          <w:rPr>
            <w:rStyle w:val="Hyperlink"/>
            <w:rFonts w:hint="eastAsia"/>
            <w:noProof/>
            <w:rtl/>
          </w:rPr>
          <w:t>الرسم،</w:t>
        </w:r>
        <w:r w:rsidRPr="001461D8">
          <w:rPr>
            <w:rStyle w:val="Hyperlink"/>
            <w:noProof/>
            <w:rtl/>
          </w:rPr>
          <w:t xml:space="preserve"> </w:t>
        </w:r>
        <w:r w:rsidRPr="001461D8">
          <w:rPr>
            <w:rStyle w:val="Hyperlink"/>
            <w:rFonts w:hint="eastAsia"/>
            <w:noProof/>
            <w:rtl/>
          </w:rPr>
          <w:t>وتاريخ</w:t>
        </w:r>
        <w:r w:rsidRPr="001461D8">
          <w:rPr>
            <w:rStyle w:val="Hyperlink"/>
            <w:noProof/>
            <w:rtl/>
          </w:rPr>
          <w:t xml:space="preserve"> </w:t>
        </w:r>
        <w:r w:rsidRPr="001461D8">
          <w:rPr>
            <w:rStyle w:val="Hyperlink"/>
            <w:rFonts w:hint="eastAsia"/>
            <w:noProof/>
            <w:rtl/>
          </w:rPr>
          <w:t>الهمزة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Toc199407021 \h</w:instrText>
        </w:r>
        <w:r>
          <w:rPr>
            <w:noProof/>
            <w:webHidden/>
            <w:rtl/>
          </w:rPr>
          <w:instrText xml:space="preserve"> </w:instrText>
        </w:r>
        <w:r>
          <w:rPr>
            <w:noProof/>
            <w:webHidden/>
            <w:rtl/>
          </w:rPr>
        </w:r>
        <w:r>
          <w:rPr>
            <w:noProof/>
            <w:webHidden/>
            <w:rtl/>
          </w:rPr>
          <w:fldChar w:fldCharType="separate"/>
        </w:r>
        <w:r w:rsidR="00B42598">
          <w:rPr>
            <w:noProof/>
            <w:webHidden/>
            <w:rtl/>
          </w:rPr>
          <w:t>20</w:t>
        </w:r>
        <w:r>
          <w:rPr>
            <w:noProof/>
            <w:webHidden/>
            <w:rtl/>
          </w:rPr>
          <w:fldChar w:fldCharType="end"/>
        </w:r>
      </w:hyperlink>
    </w:p>
    <w:p w14:paraId="66ED9E17" w14:textId="081AF27F" w:rsidR="00A47C18" w:rsidRDefault="00A47C18" w:rsidP="00A47C18">
      <w:pPr>
        <w:pStyle w:val="11"/>
        <w:rPr>
          <w:rFonts w:asciiTheme="minorHAnsi" w:hAnsiTheme="minorHAnsi" w:cstheme="minorBidi"/>
          <w:noProof/>
          <w:kern w:val="2"/>
          <w:szCs w:val="24"/>
          <w:rtl/>
          <w14:ligatures w14:val="standardContextual"/>
        </w:rPr>
      </w:pPr>
      <w:hyperlink w:anchor="_Toc199407022" w:history="1">
        <w:r w:rsidRPr="001461D8">
          <w:rPr>
            <w:rStyle w:val="Hyperlink"/>
            <w:noProof/>
          </w:rPr>
          <w:t>6</w:t>
        </w:r>
        <w:r>
          <w:rPr>
            <w:rFonts w:asciiTheme="minorHAnsi" w:hAnsiTheme="minorHAnsi" w:cstheme="minorBidi"/>
            <w:noProof/>
            <w:kern w:val="2"/>
            <w:szCs w:val="24"/>
            <w:rtl/>
            <w14:ligatures w14:val="standardContextual"/>
          </w:rPr>
          <w:tab/>
        </w:r>
        <w:r w:rsidRPr="001461D8">
          <w:rPr>
            <w:rStyle w:val="Hyperlink"/>
            <w:rFonts w:hint="eastAsia"/>
            <w:noProof/>
            <w:rtl/>
          </w:rPr>
          <w:t>الرسم</w:t>
        </w:r>
        <w:r w:rsidRPr="001461D8">
          <w:rPr>
            <w:rStyle w:val="Hyperlink"/>
            <w:noProof/>
            <w:rtl/>
          </w:rPr>
          <w:t xml:space="preserve"> </w:t>
        </w:r>
        <w:r w:rsidRPr="001461D8">
          <w:rPr>
            <w:rStyle w:val="Hyperlink"/>
            <w:rFonts w:hint="eastAsia"/>
            <w:noProof/>
            <w:rtl/>
          </w:rPr>
          <w:t>العثماني</w:t>
        </w:r>
        <w:r w:rsidRPr="001461D8">
          <w:rPr>
            <w:rStyle w:val="Hyperlink"/>
            <w:noProof/>
            <w:rtl/>
          </w:rPr>
          <w:t xml:space="preserve">: </w:t>
        </w:r>
        <w:r w:rsidRPr="001461D8">
          <w:rPr>
            <w:rStyle w:val="Hyperlink"/>
            <w:rFonts w:hint="eastAsia"/>
            <w:noProof/>
            <w:rtl/>
          </w:rPr>
          <w:t>حارس</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ومعيار</w:t>
        </w:r>
        <w:r w:rsidRPr="001461D8">
          <w:rPr>
            <w:rStyle w:val="Hyperlink"/>
            <w:noProof/>
            <w:rtl/>
          </w:rPr>
          <w:t xml:space="preserve"> </w:t>
        </w:r>
        <w:r w:rsidRPr="001461D8">
          <w:rPr>
            <w:rStyle w:val="Hyperlink"/>
            <w:rFonts w:hint="eastAsia"/>
            <w:noProof/>
            <w:rtl/>
          </w:rPr>
          <w:t>القراءات،</w:t>
        </w:r>
        <w:r w:rsidRPr="001461D8">
          <w:rPr>
            <w:rStyle w:val="Hyperlink"/>
            <w:noProof/>
            <w:rtl/>
          </w:rPr>
          <w:t xml:space="preserve"> </w:t>
        </w:r>
        <w:r w:rsidRPr="001461D8">
          <w:rPr>
            <w:rStyle w:val="Hyperlink"/>
            <w:rFonts w:hint="eastAsia"/>
            <w:noProof/>
            <w:rtl/>
          </w:rPr>
          <w:t>وشاهد</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تطور</w:t>
        </w:r>
        <w:r w:rsidRPr="001461D8">
          <w:rPr>
            <w:rStyle w:val="Hyperlink"/>
            <w:noProof/>
            <w:rtl/>
          </w:rPr>
          <w:t xml:space="preserve"> </w:t>
        </w:r>
        <w:r w:rsidRPr="001461D8">
          <w:rPr>
            <w:rStyle w:val="Hyperlink"/>
            <w:rFonts w:hint="eastAsia"/>
            <w:noProof/>
            <w:rtl/>
          </w:rPr>
          <w:t>الكتابة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Toc199407022 \h</w:instrText>
        </w:r>
        <w:r>
          <w:rPr>
            <w:noProof/>
            <w:webHidden/>
            <w:rtl/>
          </w:rPr>
          <w:instrText xml:space="preserve"> </w:instrText>
        </w:r>
        <w:r>
          <w:rPr>
            <w:noProof/>
            <w:webHidden/>
            <w:rtl/>
          </w:rPr>
        </w:r>
        <w:r>
          <w:rPr>
            <w:noProof/>
            <w:webHidden/>
            <w:rtl/>
          </w:rPr>
          <w:fldChar w:fldCharType="separate"/>
        </w:r>
        <w:r w:rsidR="00B42598">
          <w:rPr>
            <w:noProof/>
            <w:webHidden/>
            <w:rtl/>
          </w:rPr>
          <w:t>23</w:t>
        </w:r>
        <w:r>
          <w:rPr>
            <w:noProof/>
            <w:webHidden/>
            <w:rtl/>
          </w:rPr>
          <w:fldChar w:fldCharType="end"/>
        </w:r>
      </w:hyperlink>
    </w:p>
    <w:p w14:paraId="44D6D483" w14:textId="7DCBD7D9" w:rsidR="00A47C18" w:rsidRDefault="00A47C18" w:rsidP="00A47C18">
      <w:pPr>
        <w:pStyle w:val="11"/>
        <w:rPr>
          <w:rFonts w:asciiTheme="minorHAnsi" w:hAnsiTheme="minorHAnsi" w:cstheme="minorBidi"/>
          <w:noProof/>
          <w:kern w:val="2"/>
          <w:szCs w:val="24"/>
          <w:rtl/>
          <w14:ligatures w14:val="standardContextual"/>
        </w:rPr>
      </w:pPr>
      <w:hyperlink w:anchor="_Toc199407023" w:history="1">
        <w:r w:rsidRPr="001461D8">
          <w:rPr>
            <w:rStyle w:val="Hyperlink"/>
            <w:noProof/>
          </w:rPr>
          <w:t>7</w:t>
        </w:r>
        <w:r>
          <w:rPr>
            <w:rFonts w:asciiTheme="minorHAnsi" w:hAnsiTheme="minorHAnsi" w:cstheme="minorBidi"/>
            <w:noProof/>
            <w:kern w:val="2"/>
            <w:szCs w:val="24"/>
            <w:rtl/>
            <w14:ligatures w14:val="standardContextual"/>
          </w:rPr>
          <w:tab/>
        </w:r>
        <w:r w:rsidRPr="001461D8">
          <w:rPr>
            <w:rStyle w:val="Hyperlink"/>
            <w:rFonts w:hint="eastAsia"/>
            <w:noProof/>
            <w:rtl/>
          </w:rPr>
          <w:t>تحليل</w:t>
        </w:r>
        <w:r w:rsidRPr="001461D8">
          <w:rPr>
            <w:rStyle w:val="Hyperlink"/>
            <w:noProof/>
            <w:rtl/>
          </w:rPr>
          <w:t xml:space="preserve"> </w:t>
        </w:r>
        <w:r w:rsidRPr="001461D8">
          <w:rPr>
            <w:rStyle w:val="Hyperlink"/>
            <w:rFonts w:hint="eastAsia"/>
            <w:noProof/>
            <w:rtl/>
          </w:rPr>
          <w:t>لغوي</w:t>
        </w:r>
        <w:r w:rsidRPr="001461D8">
          <w:rPr>
            <w:rStyle w:val="Hyperlink"/>
            <w:noProof/>
            <w:rtl/>
          </w:rPr>
          <w:t xml:space="preserve"> </w:t>
        </w:r>
        <w:r w:rsidRPr="001461D8">
          <w:rPr>
            <w:rStyle w:val="Hyperlink"/>
            <w:rFonts w:hint="eastAsia"/>
            <w:noProof/>
            <w:rtl/>
          </w:rPr>
          <w:t>وتدبري</w:t>
        </w:r>
        <w:r w:rsidRPr="001461D8">
          <w:rPr>
            <w:rStyle w:val="Hyperlink"/>
            <w:noProof/>
            <w:rtl/>
          </w:rPr>
          <w:t xml:space="preserve"> </w:t>
        </w:r>
        <w:r w:rsidRPr="001461D8">
          <w:rPr>
            <w:rStyle w:val="Hyperlink"/>
            <w:rFonts w:hint="eastAsia"/>
            <w:noProof/>
            <w:rtl/>
          </w:rPr>
          <w:t>لسورة</w:t>
        </w:r>
        <w:r w:rsidRPr="001461D8">
          <w:rPr>
            <w:rStyle w:val="Hyperlink"/>
            <w:noProof/>
            <w:rtl/>
          </w:rPr>
          <w:t xml:space="preserve"> </w:t>
        </w:r>
        <w:r w:rsidRPr="001461D8">
          <w:rPr>
            <w:rStyle w:val="Hyperlink"/>
            <w:rFonts w:hint="eastAsia"/>
            <w:noProof/>
            <w:rtl/>
          </w:rPr>
          <w:t>التحريم</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1-</w:t>
        </w:r>
        <w:r w:rsidRPr="001461D8">
          <w:rPr>
            <w:rStyle w:val="Hyperlink"/>
            <w:noProof/>
          </w:rPr>
          <w:t>10</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ضوء</w:t>
        </w:r>
        <w:r w:rsidRPr="001461D8">
          <w:rPr>
            <w:rStyle w:val="Hyperlink"/>
            <w:noProof/>
            <w:rtl/>
          </w:rPr>
          <w:t xml:space="preserve"> </w:t>
        </w:r>
        <w:r w:rsidRPr="001461D8">
          <w:rPr>
            <w:rStyle w:val="Hyperlink"/>
            <w:rFonts w:hint="eastAsia"/>
            <w:noProof/>
            <w:rtl/>
          </w:rPr>
          <w:t>الاحتمالات</w:t>
        </w:r>
        <w:r w:rsidRPr="001461D8">
          <w:rPr>
            <w:rStyle w:val="Hyperlink"/>
            <w:noProof/>
            <w:rtl/>
          </w:rPr>
          <w:t xml:space="preserve"> </w:t>
        </w:r>
        <w:r w:rsidRPr="001461D8">
          <w:rPr>
            <w:rStyle w:val="Hyperlink"/>
            <w:rFonts w:hint="eastAsia"/>
            <w:noProof/>
            <w:rtl/>
          </w:rPr>
          <w:t>النصية</w:t>
        </w:r>
        <w:r w:rsidRPr="001461D8">
          <w:rPr>
            <w:rStyle w:val="Hyperlink"/>
            <w:noProof/>
            <w:rtl/>
          </w:rPr>
          <w:t xml:space="preserve"> </w:t>
        </w:r>
        <w:r w:rsidRPr="001461D8">
          <w:rPr>
            <w:rStyle w:val="Hyperlink"/>
            <w:rFonts w:hint="eastAsia"/>
            <w:noProof/>
            <w:rtl/>
          </w:rPr>
          <w:t>للمخطوطات</w:t>
        </w:r>
        <w:r w:rsidRPr="001461D8">
          <w:rPr>
            <w:rStyle w:val="Hyperlink"/>
            <w:noProof/>
            <w:rtl/>
          </w:rPr>
          <w:t xml:space="preserve"> </w:t>
        </w:r>
        <w:r w:rsidRPr="001461D8">
          <w:rPr>
            <w:rStyle w:val="Hyperlink"/>
            <w:rFonts w:hint="eastAsia"/>
            <w:noProof/>
            <w:rtl/>
          </w:rPr>
          <w:t>القرآنية</w:t>
        </w:r>
        <w:r w:rsidRPr="001461D8">
          <w:rPr>
            <w:rStyle w:val="Hyperlink"/>
            <w:noProof/>
            <w:rtl/>
          </w:rPr>
          <w:t xml:space="preserve"> </w:t>
        </w:r>
        <w:r w:rsidRPr="001461D8">
          <w:rPr>
            <w:rStyle w:val="Hyperlink"/>
            <w:rFonts w:hint="eastAsia"/>
            <w:noProof/>
            <w:rtl/>
          </w:rPr>
          <w:t>المبكرة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Toc199407023 \h</w:instrText>
        </w:r>
        <w:r>
          <w:rPr>
            <w:noProof/>
            <w:webHidden/>
            <w:rtl/>
          </w:rPr>
          <w:instrText xml:space="preserve"> </w:instrText>
        </w:r>
        <w:r>
          <w:rPr>
            <w:noProof/>
            <w:webHidden/>
            <w:rtl/>
          </w:rPr>
        </w:r>
        <w:r>
          <w:rPr>
            <w:noProof/>
            <w:webHidden/>
            <w:rtl/>
          </w:rPr>
          <w:fldChar w:fldCharType="separate"/>
        </w:r>
        <w:r w:rsidR="00B42598">
          <w:rPr>
            <w:noProof/>
            <w:webHidden/>
            <w:rtl/>
          </w:rPr>
          <w:t>26</w:t>
        </w:r>
        <w:r>
          <w:rPr>
            <w:noProof/>
            <w:webHidden/>
            <w:rtl/>
          </w:rPr>
          <w:fldChar w:fldCharType="end"/>
        </w:r>
      </w:hyperlink>
    </w:p>
    <w:p w14:paraId="00A37E9C" w14:textId="6806BBF2" w:rsidR="00A47C18" w:rsidRDefault="00A47C18" w:rsidP="00A47C18">
      <w:pPr>
        <w:pStyle w:val="11"/>
        <w:rPr>
          <w:rFonts w:asciiTheme="minorHAnsi" w:hAnsiTheme="minorHAnsi" w:cstheme="minorBidi"/>
          <w:noProof/>
          <w:kern w:val="2"/>
          <w:szCs w:val="24"/>
          <w:rtl/>
          <w14:ligatures w14:val="standardContextual"/>
        </w:rPr>
      </w:pPr>
      <w:hyperlink w:anchor="_Toc199407024" w:history="1">
        <w:r w:rsidRPr="001461D8">
          <w:rPr>
            <w:rStyle w:val="Hyperlink"/>
            <w:noProof/>
          </w:rPr>
          <w:t>8</w:t>
        </w:r>
        <w:r>
          <w:rPr>
            <w:rFonts w:asciiTheme="minorHAnsi" w:hAnsiTheme="minorHAnsi" w:cstheme="minorBidi"/>
            <w:noProof/>
            <w:kern w:val="2"/>
            <w:szCs w:val="24"/>
            <w:rtl/>
            <w14:ligatures w14:val="standardContextual"/>
          </w:rPr>
          <w:tab/>
        </w:r>
        <w:r w:rsidRPr="001461D8">
          <w:rPr>
            <w:rStyle w:val="Hyperlink"/>
            <w:rFonts w:hint="eastAsia"/>
            <w:noProof/>
            <w:rtl/>
          </w:rPr>
          <w:t>تفسير</w:t>
        </w:r>
        <w:r w:rsidRPr="001461D8">
          <w:rPr>
            <w:rStyle w:val="Hyperlink"/>
            <w:noProof/>
            <w:rtl/>
          </w:rPr>
          <w:t xml:space="preserve"> </w:t>
        </w:r>
        <w:r w:rsidRPr="001461D8">
          <w:rPr>
            <w:rStyle w:val="Hyperlink"/>
            <w:rFonts w:hint="eastAsia"/>
            <w:noProof/>
            <w:rtl/>
          </w:rPr>
          <w:t>سورة</w:t>
        </w:r>
        <w:r w:rsidRPr="001461D8">
          <w:rPr>
            <w:rStyle w:val="Hyperlink"/>
            <w:noProof/>
            <w:rtl/>
          </w:rPr>
          <w:t xml:space="preserve"> </w:t>
        </w:r>
        <w:r w:rsidRPr="001461D8">
          <w:rPr>
            <w:rStyle w:val="Hyperlink"/>
            <w:rFonts w:hint="eastAsia"/>
            <w:noProof/>
            <w:rtl/>
          </w:rPr>
          <w:t>التحريم</w:t>
        </w:r>
        <w:r w:rsidRPr="001461D8">
          <w:rPr>
            <w:rStyle w:val="Hyperlink"/>
            <w:noProof/>
            <w:rtl/>
          </w:rPr>
          <w:t xml:space="preserve"> "1-10" - </w:t>
        </w:r>
        <w:r w:rsidRPr="001461D8">
          <w:rPr>
            <w:rStyle w:val="Hyperlink"/>
            <w:rFonts w:hint="eastAsia"/>
            <w:noProof/>
            <w:rtl/>
          </w:rPr>
          <w:t>للعموم</w:t>
        </w:r>
        <w:r w:rsidRPr="001461D8">
          <w:rPr>
            <w:rStyle w:val="Hyperlink"/>
            <w:noProof/>
            <w:rtl/>
          </w:rPr>
          <w:t xml:space="preserve"> "</w:t>
        </w:r>
        <w:r w:rsidRPr="001461D8">
          <w:rPr>
            <w:rStyle w:val="Hyperlink"/>
            <w:rFonts w:hint="eastAsia"/>
            <w:noProof/>
            <w:rtl/>
          </w:rPr>
          <w:t>برؤية</w:t>
        </w:r>
        <w:r w:rsidRPr="001461D8">
          <w:rPr>
            <w:rStyle w:val="Hyperlink"/>
            <w:noProof/>
            <w:rtl/>
          </w:rPr>
          <w:t xml:space="preserve"> </w:t>
        </w:r>
        <w:r w:rsidRPr="001461D8">
          <w:rPr>
            <w:rStyle w:val="Hyperlink"/>
            <w:rFonts w:hint="eastAsia"/>
            <w:noProof/>
            <w:rtl/>
          </w:rPr>
          <w:t>ومعانٍ</w:t>
        </w:r>
        <w:r w:rsidRPr="001461D8">
          <w:rPr>
            <w:rStyle w:val="Hyperlink"/>
            <w:noProof/>
            <w:rtl/>
          </w:rPr>
          <w:t xml:space="preserve"> </w:t>
        </w:r>
        <w:r w:rsidRPr="001461D8">
          <w:rPr>
            <w:rStyle w:val="Hyperlink"/>
            <w:rFonts w:hint="eastAsia"/>
            <w:noProof/>
            <w:rtl/>
          </w:rPr>
          <w:t>راقية</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Toc199407024 \h</w:instrText>
        </w:r>
        <w:r>
          <w:rPr>
            <w:noProof/>
            <w:webHidden/>
            <w:rtl/>
          </w:rPr>
          <w:instrText xml:space="preserve"> </w:instrText>
        </w:r>
        <w:r>
          <w:rPr>
            <w:noProof/>
            <w:webHidden/>
            <w:rtl/>
          </w:rPr>
        </w:r>
        <w:r>
          <w:rPr>
            <w:noProof/>
            <w:webHidden/>
            <w:rtl/>
          </w:rPr>
          <w:fldChar w:fldCharType="separate"/>
        </w:r>
        <w:r w:rsidR="00B42598">
          <w:rPr>
            <w:noProof/>
            <w:webHidden/>
            <w:rtl/>
          </w:rPr>
          <w:t>30</w:t>
        </w:r>
        <w:r>
          <w:rPr>
            <w:noProof/>
            <w:webHidden/>
            <w:rtl/>
          </w:rPr>
          <w:fldChar w:fldCharType="end"/>
        </w:r>
      </w:hyperlink>
    </w:p>
    <w:p w14:paraId="1B3CD20F" w14:textId="75BD3F33" w:rsidR="00A47C18" w:rsidRDefault="00A47C18" w:rsidP="00A47C18">
      <w:pPr>
        <w:pStyle w:val="11"/>
        <w:rPr>
          <w:rFonts w:asciiTheme="minorHAnsi" w:hAnsiTheme="minorHAnsi" w:cstheme="minorBidi"/>
          <w:noProof/>
          <w:kern w:val="2"/>
          <w:szCs w:val="24"/>
          <w:rtl/>
          <w14:ligatures w14:val="standardContextual"/>
        </w:rPr>
      </w:pPr>
      <w:hyperlink w:anchor="_Toc199407025" w:history="1">
        <w:r w:rsidRPr="001461D8">
          <w:rPr>
            <w:rStyle w:val="Hyperlink"/>
            <w:rFonts w:ascii="Al Nile" w:eastAsia="Times New Roman" w:hAnsi="Al Nile" w:cs="Arial"/>
            <w:noProof/>
            <w:bdr w:val="nil"/>
          </w:rPr>
          <w:t>1.</w:t>
        </w:r>
        <w:r w:rsidRPr="001461D8">
          <w:rPr>
            <w:rStyle w:val="Hyperlink"/>
            <w:rFonts w:ascii="Al Nile" w:eastAsia="Times New Roman" w:hAnsi="Al Nile" w:cs="Arial"/>
            <w:noProof/>
            <w:bdr w:val="nil"/>
            <w:rtl/>
          </w:rPr>
          <w:t xml:space="preserve"> "</w:t>
        </w:r>
        <w:r w:rsidRPr="001461D8">
          <w:rPr>
            <w:rStyle w:val="Hyperlink"/>
            <w:rFonts w:ascii="Sakkal Majalla" w:eastAsia="Arial Unicode MS" w:hAnsi="Sakkal Majalla" w:cs="Arial" w:hint="eastAsia"/>
            <w:noProof/>
            <w:bdr w:val="nil"/>
            <w:rtl/>
            <w:lang w:val="ar-SA"/>
          </w:rPr>
          <w:t>سورة</w:t>
        </w:r>
        <w:r w:rsidRPr="001461D8">
          <w:rPr>
            <w:rStyle w:val="Hyperlink"/>
            <w:rFonts w:ascii="Al Nile" w:eastAsia="Arial Unicode MS" w:hAnsi="Al Nile" w:cs="Arial"/>
            <w:noProof/>
            <w:bdr w:val="nil"/>
            <w:rtl/>
            <w:lang w:val="ar-SA"/>
          </w:rPr>
          <w:t xml:space="preserve"> </w:t>
        </w:r>
        <w:r w:rsidRPr="001461D8">
          <w:rPr>
            <w:rStyle w:val="Hyperlink"/>
            <w:rFonts w:ascii="Sakkal Majalla" w:eastAsia="Arial Unicode MS" w:hAnsi="Sakkal Majalla" w:cs="Arial" w:hint="eastAsia"/>
            <w:noProof/>
            <w:bdr w:val="nil"/>
            <w:rtl/>
            <w:lang w:val="ar-SA"/>
          </w:rPr>
          <w:t>التحريم</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المخطوطة</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الأصلية</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للمتدبرين</w:t>
        </w:r>
        <w:r w:rsidRPr="001461D8">
          <w:rPr>
            <w:rStyle w:val="Hyperlink"/>
            <w:rFonts w:ascii="Al Nile" w:eastAsia="Times New Roman" w:hAnsi="Al Nile" w:cs="Arial"/>
            <w:noProof/>
            <w:bdr w:val="nil"/>
            <w:rtl/>
          </w:rPr>
          <w:t xml:space="preserve"> - </w:t>
        </w:r>
        <w:r w:rsidRPr="001461D8">
          <w:rPr>
            <w:rStyle w:val="Hyperlink"/>
            <w:rFonts w:ascii="Al Nile" w:eastAsia="Times New Roman" w:hAnsi="Al Nile" w:cs="Arial" w:hint="eastAsia"/>
            <w:noProof/>
            <w:bdr w:val="nil"/>
            <w:rtl/>
          </w:rPr>
          <w:t>مصحف</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طوب</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قابي</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المنسوب</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لعثمان</w:t>
        </w:r>
        <w:r w:rsidRPr="001461D8">
          <w:rPr>
            <w:rStyle w:val="Hyperlink"/>
            <w:rFonts w:ascii="Al Nile" w:eastAsia="Times New Roman" w:hAnsi="Al Nile" w:cs="Arial"/>
            <w:noProof/>
            <w:bdr w:val="nil"/>
            <w:rtl/>
          </w:rPr>
          <w:t xml:space="preserve"> </w:t>
        </w:r>
        <w:r w:rsidRPr="001461D8">
          <w:rPr>
            <w:rStyle w:val="Hyperlink"/>
            <w:rFonts w:ascii="Al Nile" w:eastAsia="Times New Roman" w:hAnsi="Al Nile" w:cs="Arial" w:hint="eastAsia"/>
            <w:noProof/>
            <w:bdr w:val="nil"/>
            <w:rtl/>
          </w:rPr>
          <w:t>رقمي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Toc199407025 \h</w:instrText>
        </w:r>
        <w:r>
          <w:rPr>
            <w:noProof/>
            <w:webHidden/>
            <w:rtl/>
          </w:rPr>
          <w:instrText xml:space="preserve"> </w:instrText>
        </w:r>
        <w:r>
          <w:rPr>
            <w:noProof/>
            <w:webHidden/>
            <w:rtl/>
          </w:rPr>
        </w:r>
        <w:r>
          <w:rPr>
            <w:noProof/>
            <w:webHidden/>
            <w:rtl/>
          </w:rPr>
          <w:fldChar w:fldCharType="separate"/>
        </w:r>
        <w:r w:rsidR="00B42598">
          <w:rPr>
            <w:noProof/>
            <w:webHidden/>
            <w:rtl/>
          </w:rPr>
          <w:t>32</w:t>
        </w:r>
        <w:r>
          <w:rPr>
            <w:noProof/>
            <w:webHidden/>
            <w:rtl/>
          </w:rPr>
          <w:fldChar w:fldCharType="end"/>
        </w:r>
      </w:hyperlink>
    </w:p>
    <w:p w14:paraId="07534373" w14:textId="283A2F60" w:rsidR="00A47C18" w:rsidRDefault="00A47C18" w:rsidP="00A47C18">
      <w:pPr>
        <w:pStyle w:val="11"/>
        <w:rPr>
          <w:rFonts w:asciiTheme="minorHAnsi" w:hAnsiTheme="minorHAnsi" w:cstheme="minorBidi"/>
          <w:noProof/>
          <w:kern w:val="2"/>
          <w:szCs w:val="24"/>
          <w:rtl/>
          <w14:ligatures w14:val="standardContextual"/>
        </w:rPr>
      </w:pPr>
      <w:hyperlink w:anchor="_Toc199407026" w:history="1">
        <w:r w:rsidRPr="001461D8">
          <w:rPr>
            <w:rStyle w:val="Hyperlink"/>
            <w:noProof/>
          </w:rPr>
          <w:t>9</w:t>
        </w:r>
        <w:r>
          <w:rPr>
            <w:rFonts w:asciiTheme="minorHAnsi" w:hAnsiTheme="minorHAnsi" w:cstheme="minorBidi"/>
            <w:noProof/>
            <w:kern w:val="2"/>
            <w:szCs w:val="24"/>
            <w:rtl/>
            <w14:ligatures w14:val="standardContextual"/>
          </w:rPr>
          <w:tab/>
        </w:r>
        <w:r w:rsidRPr="001461D8">
          <w:rPr>
            <w:rStyle w:val="Hyperlink"/>
            <w:rFonts w:hint="eastAsia"/>
            <w:noProof/>
            <w:rtl/>
          </w:rPr>
          <w:t>إطلاق</w:t>
        </w:r>
        <w:r w:rsidRPr="001461D8">
          <w:rPr>
            <w:rStyle w:val="Hyperlink"/>
            <w:noProof/>
            <w:rtl/>
          </w:rPr>
          <w:t xml:space="preserve"> </w:t>
        </w:r>
        <w:r w:rsidRPr="001461D8">
          <w:rPr>
            <w:rStyle w:val="Hyperlink"/>
            <w:rFonts w:hint="eastAsia"/>
            <w:noProof/>
            <w:rtl/>
          </w:rPr>
          <w:t>العنان</w:t>
        </w:r>
        <w:r w:rsidRPr="001461D8">
          <w:rPr>
            <w:rStyle w:val="Hyperlink"/>
            <w:noProof/>
            <w:rtl/>
          </w:rPr>
          <w:t xml:space="preserve"> </w:t>
        </w:r>
        <w:r w:rsidRPr="001461D8">
          <w:rPr>
            <w:rStyle w:val="Hyperlink"/>
            <w:rFonts w:hint="eastAsia"/>
            <w:noProof/>
            <w:rtl/>
          </w:rPr>
          <w:t>لقوة</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مبادئ</w:t>
        </w:r>
        <w:r w:rsidRPr="001461D8">
          <w:rPr>
            <w:rStyle w:val="Hyperlink"/>
            <w:noProof/>
            <w:rtl/>
          </w:rPr>
          <w:t xml:space="preserve"> </w:t>
        </w:r>
        <w:r w:rsidRPr="001461D8">
          <w:rPr>
            <w:rStyle w:val="Hyperlink"/>
            <w:rFonts w:hint="eastAsia"/>
            <w:noProof/>
            <w:rtl/>
          </w:rPr>
          <w:t>توجيهية</w:t>
        </w:r>
        <w:r w:rsidRPr="001461D8">
          <w:rPr>
            <w:rStyle w:val="Hyperlink"/>
            <w:noProof/>
            <w:rtl/>
          </w:rPr>
          <w:t xml:space="preserve"> </w:t>
        </w:r>
        <w:r w:rsidRPr="001461D8">
          <w:rPr>
            <w:rStyle w:val="Hyperlink"/>
            <w:rFonts w:hint="eastAsia"/>
            <w:noProof/>
            <w:rtl/>
          </w:rPr>
          <w:t>لفهم</w:t>
        </w:r>
        <w:r w:rsidRPr="001461D8">
          <w:rPr>
            <w:rStyle w:val="Hyperlink"/>
            <w:noProof/>
            <w:rtl/>
          </w:rPr>
          <w:t xml:space="preserve"> </w:t>
        </w:r>
        <w:r w:rsidRPr="001461D8">
          <w:rPr>
            <w:rStyle w:val="Hyperlink"/>
            <w:rFonts w:hint="eastAsia"/>
            <w:noProof/>
            <w:rtl/>
          </w:rPr>
          <w:t>ثوري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Toc199407026 \h</w:instrText>
        </w:r>
        <w:r>
          <w:rPr>
            <w:noProof/>
            <w:webHidden/>
            <w:rtl/>
          </w:rPr>
          <w:instrText xml:space="preserve"> </w:instrText>
        </w:r>
        <w:r>
          <w:rPr>
            <w:noProof/>
            <w:webHidden/>
            <w:rtl/>
          </w:rPr>
        </w:r>
        <w:r>
          <w:rPr>
            <w:noProof/>
            <w:webHidden/>
            <w:rtl/>
          </w:rPr>
          <w:fldChar w:fldCharType="separate"/>
        </w:r>
        <w:r w:rsidR="00B42598">
          <w:rPr>
            <w:noProof/>
            <w:webHidden/>
            <w:rtl/>
          </w:rPr>
          <w:t>34</w:t>
        </w:r>
        <w:r>
          <w:rPr>
            <w:noProof/>
            <w:webHidden/>
            <w:rtl/>
          </w:rPr>
          <w:fldChar w:fldCharType="end"/>
        </w:r>
      </w:hyperlink>
    </w:p>
    <w:p w14:paraId="204F4206" w14:textId="16F897F4" w:rsidR="00A47C18" w:rsidRDefault="00A47C18" w:rsidP="00A47C18">
      <w:pPr>
        <w:pStyle w:val="11"/>
        <w:rPr>
          <w:rFonts w:asciiTheme="minorHAnsi" w:hAnsiTheme="minorHAnsi" w:cstheme="minorBidi"/>
          <w:noProof/>
          <w:kern w:val="2"/>
          <w:szCs w:val="24"/>
          <w:rtl/>
          <w14:ligatures w14:val="standardContextual"/>
        </w:rPr>
      </w:pPr>
      <w:hyperlink w:anchor="_Toc199407027" w:history="1">
        <w:r w:rsidRPr="001461D8">
          <w:rPr>
            <w:rStyle w:val="Hyperlink"/>
            <w:noProof/>
          </w:rPr>
          <w:t>10</w:t>
        </w:r>
        <w:r>
          <w:rPr>
            <w:rFonts w:asciiTheme="minorHAnsi" w:hAnsiTheme="minorHAnsi" w:cstheme="minorBidi"/>
            <w:noProof/>
            <w:kern w:val="2"/>
            <w:szCs w:val="24"/>
            <w:rtl/>
            <w14:ligatures w14:val="standardContextual"/>
          </w:rPr>
          <w:tab/>
        </w:r>
        <w:r w:rsidRPr="001461D8">
          <w:rPr>
            <w:rStyle w:val="Hyperlink"/>
            <w:rFonts w:hint="eastAsia"/>
            <w:noProof/>
            <w:rtl/>
          </w:rPr>
          <w:t>قائمة</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القرآنية</w:t>
        </w:r>
        <w:r w:rsidRPr="001461D8">
          <w:rPr>
            <w:rStyle w:val="Hyperlink"/>
            <w:noProof/>
            <w:rtl/>
          </w:rPr>
          <w:t xml:space="preserve"> </w:t>
        </w:r>
        <w:r w:rsidRPr="001461D8">
          <w:rPr>
            <w:rStyle w:val="Hyperlink"/>
            <w:rFonts w:hint="eastAsia"/>
            <w:noProof/>
            <w:rtl/>
          </w:rPr>
          <w:t>المستشهد</w:t>
        </w:r>
        <w:r w:rsidRPr="001461D8">
          <w:rPr>
            <w:rStyle w:val="Hyperlink"/>
            <w:noProof/>
            <w:rtl/>
          </w:rPr>
          <w:t xml:space="preserve"> </w:t>
        </w:r>
        <w:r w:rsidRPr="001461D8">
          <w:rPr>
            <w:rStyle w:val="Hyperlink"/>
            <w:rFonts w:hint="eastAsia"/>
            <w:noProof/>
            <w:rtl/>
          </w:rPr>
          <w:t>بها</w:t>
        </w:r>
        <w:r w:rsidRPr="001461D8">
          <w:rPr>
            <w:rStyle w:val="Hyperlink"/>
            <w:noProof/>
            <w:rtl/>
          </w:rPr>
          <w:t xml:space="preserve"> "</w:t>
        </w:r>
        <w:r w:rsidRPr="001461D8">
          <w:rPr>
            <w:rStyle w:val="Hyperlink"/>
            <w:rFonts w:hint="eastAsia"/>
            <w:noProof/>
            <w:rtl/>
          </w:rPr>
          <w:t>منظمة</w:t>
        </w:r>
        <w:r w:rsidRPr="001461D8">
          <w:rPr>
            <w:rStyle w:val="Hyperlink"/>
            <w:noProof/>
            <w:rtl/>
          </w:rPr>
          <w:t xml:space="preserve"> </w:t>
        </w:r>
        <w:r w:rsidRPr="001461D8">
          <w:rPr>
            <w:rStyle w:val="Hyperlink"/>
            <w:rFonts w:hint="eastAsia"/>
            <w:noProof/>
            <w:rtl/>
          </w:rPr>
          <w:t>حسب</w:t>
        </w:r>
        <w:r w:rsidRPr="001461D8">
          <w:rPr>
            <w:rStyle w:val="Hyperlink"/>
            <w:noProof/>
            <w:rtl/>
          </w:rPr>
          <w:t xml:space="preserve"> </w:t>
        </w:r>
        <w:r w:rsidRPr="001461D8">
          <w:rPr>
            <w:rStyle w:val="Hyperlink"/>
            <w:rFonts w:hint="eastAsia"/>
            <w:noProof/>
            <w:rtl/>
          </w:rPr>
          <w:t>الموضوع</w:t>
        </w:r>
        <w:r w:rsidRPr="001461D8">
          <w:rPr>
            <w:rStyle w:val="Hyperlink"/>
            <w:noProof/>
            <w:rtl/>
          </w:rPr>
          <w:t>"</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Toc199407027 \h</w:instrText>
        </w:r>
        <w:r>
          <w:rPr>
            <w:noProof/>
            <w:webHidden/>
            <w:rtl/>
          </w:rPr>
          <w:instrText xml:space="preserve"> </w:instrText>
        </w:r>
        <w:r>
          <w:rPr>
            <w:noProof/>
            <w:webHidden/>
            <w:rtl/>
          </w:rPr>
        </w:r>
        <w:r>
          <w:rPr>
            <w:noProof/>
            <w:webHidden/>
            <w:rtl/>
          </w:rPr>
          <w:fldChar w:fldCharType="separate"/>
        </w:r>
        <w:r w:rsidR="00B42598">
          <w:rPr>
            <w:noProof/>
            <w:webHidden/>
            <w:rtl/>
          </w:rPr>
          <w:t>35</w:t>
        </w:r>
        <w:r>
          <w:rPr>
            <w:noProof/>
            <w:webHidden/>
            <w:rtl/>
          </w:rPr>
          <w:fldChar w:fldCharType="end"/>
        </w:r>
      </w:hyperlink>
    </w:p>
    <w:p w14:paraId="1BA49498" w14:textId="06F4C559" w:rsidR="00A47C18" w:rsidRDefault="00A47C18" w:rsidP="00A47C18">
      <w:pPr>
        <w:pStyle w:val="11"/>
        <w:rPr>
          <w:rFonts w:asciiTheme="minorHAnsi" w:hAnsiTheme="minorHAnsi" w:cstheme="minorBidi"/>
          <w:noProof/>
          <w:kern w:val="2"/>
          <w:szCs w:val="24"/>
          <w:rtl/>
          <w14:ligatures w14:val="standardContextual"/>
        </w:rPr>
      </w:pPr>
      <w:hyperlink w:anchor="_Toc199407028" w:history="1">
        <w:r w:rsidRPr="001461D8">
          <w:rPr>
            <w:rStyle w:val="Hyperlink"/>
            <w:noProof/>
            <w:lang w:val="fr-MA"/>
          </w:rPr>
          <w:t>11</w:t>
        </w:r>
        <w:r>
          <w:rPr>
            <w:rFonts w:asciiTheme="minorHAnsi" w:hAnsiTheme="minorHAnsi" w:cstheme="minorBidi"/>
            <w:noProof/>
            <w:kern w:val="2"/>
            <w:szCs w:val="24"/>
            <w:rtl/>
            <w14:ligatures w14:val="standardContextual"/>
          </w:rPr>
          <w:tab/>
        </w:r>
        <w:r w:rsidRPr="001461D8">
          <w:rPr>
            <w:rStyle w:val="Hyperlink"/>
            <w:rFonts w:hint="eastAsia"/>
            <w:noProof/>
            <w:rtl/>
            <w:lang w:val="fr-MA"/>
          </w:rPr>
          <w:t>صدى</w:t>
        </w:r>
        <w:r w:rsidRPr="001461D8">
          <w:rPr>
            <w:rStyle w:val="Hyperlink"/>
            <w:noProof/>
            <w:rtl/>
            <w:lang w:val="fr-MA"/>
          </w:rPr>
          <w:t xml:space="preserve"> </w:t>
        </w:r>
        <w:r w:rsidRPr="001461D8">
          <w:rPr>
            <w:rStyle w:val="Hyperlink"/>
            <w:rFonts w:hint="eastAsia"/>
            <w:noProof/>
            <w:rtl/>
            <w:lang w:val="fr-MA"/>
          </w:rPr>
          <w:t>الحقيقة</w:t>
        </w:r>
        <w:r w:rsidRPr="001461D8">
          <w:rPr>
            <w:rStyle w:val="Hyperlink"/>
            <w:noProof/>
            <w:rtl/>
            <w:lang w:val="fr-MA"/>
          </w:rPr>
          <w:t xml:space="preserve"> </w:t>
        </w:r>
        <w:r w:rsidRPr="001461D8">
          <w:rPr>
            <w:rStyle w:val="Hyperlink"/>
            <w:rFonts w:hint="eastAsia"/>
            <w:noProof/>
            <w:rtl/>
            <w:lang w:val="fr-MA"/>
          </w:rPr>
          <w:t>في</w:t>
        </w:r>
        <w:r w:rsidRPr="001461D8">
          <w:rPr>
            <w:rStyle w:val="Hyperlink"/>
            <w:noProof/>
            <w:rtl/>
            <w:lang w:val="fr-MA"/>
          </w:rPr>
          <w:t xml:space="preserve"> </w:t>
        </w:r>
        <w:r w:rsidRPr="001461D8">
          <w:rPr>
            <w:rStyle w:val="Hyperlink"/>
            <w:rFonts w:hint="eastAsia"/>
            <w:noProof/>
            <w:rtl/>
            <w:lang w:val="fr-MA"/>
          </w:rPr>
          <w:t>الفطرة</w:t>
        </w:r>
        <w:r w:rsidRPr="001461D8">
          <w:rPr>
            <w:rStyle w:val="Hyperlink"/>
            <w:noProof/>
            <w:rtl/>
            <w:lang w:val="fr-MA"/>
          </w:rPr>
          <w:t xml:space="preserve">: </w:t>
        </w:r>
        <w:r w:rsidRPr="001461D8">
          <w:rPr>
            <w:rStyle w:val="Hyperlink"/>
            <w:rFonts w:hint="eastAsia"/>
            <w:noProof/>
            <w:rtl/>
            <w:lang w:val="fr-MA"/>
          </w:rPr>
          <w:t>لماذا</w:t>
        </w:r>
        <w:r w:rsidRPr="001461D8">
          <w:rPr>
            <w:rStyle w:val="Hyperlink"/>
            <w:noProof/>
            <w:rtl/>
            <w:lang w:val="fr-MA"/>
          </w:rPr>
          <w:t xml:space="preserve"> </w:t>
        </w:r>
        <w:r w:rsidRPr="001461D8">
          <w:rPr>
            <w:rStyle w:val="Hyperlink"/>
            <w:rFonts w:hint="eastAsia"/>
            <w:noProof/>
            <w:rtl/>
            <w:lang w:val="fr-MA"/>
          </w:rPr>
          <w:t>يُقاوم</w:t>
        </w:r>
        <w:r w:rsidRPr="001461D8">
          <w:rPr>
            <w:rStyle w:val="Hyperlink"/>
            <w:noProof/>
            <w:rtl/>
            <w:lang w:val="fr-MA"/>
          </w:rPr>
          <w:t xml:space="preserve"> </w:t>
        </w:r>
        <w:r w:rsidRPr="001461D8">
          <w:rPr>
            <w:rStyle w:val="Hyperlink"/>
            <w:rFonts w:hint="eastAsia"/>
            <w:noProof/>
            <w:rtl/>
            <w:lang w:val="fr-MA"/>
          </w:rPr>
          <w:t>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Toc199407028 \h</w:instrText>
        </w:r>
        <w:r>
          <w:rPr>
            <w:noProof/>
            <w:webHidden/>
            <w:rtl/>
          </w:rPr>
          <w:instrText xml:space="preserve"> </w:instrText>
        </w:r>
        <w:r>
          <w:rPr>
            <w:noProof/>
            <w:webHidden/>
            <w:rtl/>
          </w:rPr>
        </w:r>
        <w:r>
          <w:rPr>
            <w:noProof/>
            <w:webHidden/>
            <w:rtl/>
          </w:rPr>
          <w:fldChar w:fldCharType="separate"/>
        </w:r>
        <w:r w:rsidR="00B42598">
          <w:rPr>
            <w:noProof/>
            <w:webHidden/>
            <w:rtl/>
          </w:rPr>
          <w:t>42</w:t>
        </w:r>
        <w:r>
          <w:rPr>
            <w:noProof/>
            <w:webHidden/>
            <w:rtl/>
          </w:rPr>
          <w:fldChar w:fldCharType="end"/>
        </w:r>
      </w:hyperlink>
    </w:p>
    <w:p w14:paraId="13E55417" w14:textId="7893BD7D" w:rsidR="00A47C18" w:rsidRDefault="00A47C18" w:rsidP="00A47C18">
      <w:pPr>
        <w:pStyle w:val="11"/>
        <w:rPr>
          <w:rFonts w:asciiTheme="minorHAnsi" w:hAnsiTheme="minorHAnsi" w:cstheme="minorBidi"/>
          <w:noProof/>
          <w:kern w:val="2"/>
          <w:szCs w:val="24"/>
          <w:rtl/>
          <w14:ligatures w14:val="standardContextual"/>
        </w:rPr>
      </w:pPr>
      <w:hyperlink w:anchor="_Toc199407029" w:history="1">
        <w:r w:rsidRPr="001461D8">
          <w:rPr>
            <w:rStyle w:val="Hyperlink"/>
            <w:noProof/>
            <w:lang w:val="fr-MA"/>
          </w:rPr>
          <w:t>12</w:t>
        </w:r>
        <w:r>
          <w:rPr>
            <w:rFonts w:asciiTheme="minorHAnsi" w:hAnsiTheme="minorHAnsi" w:cstheme="minorBidi"/>
            <w:noProof/>
            <w:kern w:val="2"/>
            <w:szCs w:val="24"/>
            <w:rtl/>
            <w14:ligatures w14:val="standardContextual"/>
          </w:rPr>
          <w:tab/>
        </w:r>
        <w:r w:rsidRPr="001461D8">
          <w:rPr>
            <w:rStyle w:val="Hyperlink"/>
            <w:rFonts w:hint="eastAsia"/>
            <w:noProof/>
            <w:rtl/>
            <w:lang w:val="fr-MA"/>
          </w:rPr>
          <w:t>جريمة</w:t>
        </w:r>
        <w:r w:rsidRPr="001461D8">
          <w:rPr>
            <w:rStyle w:val="Hyperlink"/>
            <w:noProof/>
            <w:rtl/>
            <w:lang w:val="fr-MA"/>
          </w:rPr>
          <w:t xml:space="preserve"> </w:t>
        </w:r>
        <w:r w:rsidRPr="001461D8">
          <w:rPr>
            <w:rStyle w:val="Hyperlink"/>
            <w:rFonts w:hint="eastAsia"/>
            <w:noProof/>
            <w:rtl/>
            <w:lang w:val="fr-MA"/>
          </w:rPr>
          <w:t>التمسك</w:t>
        </w:r>
        <w:r w:rsidRPr="001461D8">
          <w:rPr>
            <w:rStyle w:val="Hyperlink"/>
            <w:noProof/>
            <w:rtl/>
            <w:lang w:val="fr-MA"/>
          </w:rPr>
          <w:t xml:space="preserve"> </w:t>
        </w:r>
        <w:r w:rsidRPr="001461D8">
          <w:rPr>
            <w:rStyle w:val="Hyperlink"/>
            <w:rFonts w:hint="eastAsia"/>
            <w:noProof/>
            <w:rtl/>
            <w:lang w:val="fr-MA"/>
          </w:rPr>
          <w:t>بكتاب</w:t>
        </w:r>
        <w:r w:rsidRPr="001461D8">
          <w:rPr>
            <w:rStyle w:val="Hyperlink"/>
            <w:noProof/>
            <w:rtl/>
            <w:lang w:val="fr-MA"/>
          </w:rPr>
          <w:t xml:space="preserve"> </w:t>
        </w:r>
        <w:r w:rsidRPr="001461D8">
          <w:rPr>
            <w:rStyle w:val="Hyperlink"/>
            <w:rFonts w:hint="eastAsia"/>
            <w:noProof/>
            <w:rtl/>
            <w:lang w:val="fr-MA"/>
          </w:rPr>
          <w:t>الله</w:t>
        </w:r>
        <w:r w:rsidRPr="001461D8">
          <w:rPr>
            <w:rStyle w:val="Hyperlink"/>
            <w:noProof/>
            <w:rtl/>
            <w:lang w:val="fr-MA"/>
          </w:rPr>
          <w:t xml:space="preserve">! </w:t>
        </w:r>
        <w:r w:rsidRPr="001461D8">
          <w:rPr>
            <w:rStyle w:val="Hyperlink"/>
            <w:rFonts w:hint="eastAsia"/>
            <w:noProof/>
            <w:rtl/>
            <w:lang w:val="fr-MA"/>
          </w:rPr>
          <w:t>مفارقة</w:t>
        </w:r>
        <w:r w:rsidRPr="001461D8">
          <w:rPr>
            <w:rStyle w:val="Hyperlink"/>
            <w:noProof/>
            <w:rtl/>
            <w:lang w:val="fr-MA"/>
          </w:rPr>
          <w:t xml:space="preserve"> </w:t>
        </w:r>
        <w:r w:rsidRPr="001461D8">
          <w:rPr>
            <w:rStyle w:val="Hyperlink"/>
            <w:rFonts w:hint="eastAsia"/>
            <w:noProof/>
            <w:rtl/>
            <w:lang w:val="fr-MA"/>
          </w:rPr>
          <w:t>يوم</w:t>
        </w:r>
        <w:r w:rsidRPr="001461D8">
          <w:rPr>
            <w:rStyle w:val="Hyperlink"/>
            <w:noProof/>
            <w:rtl/>
            <w:lang w:val="fr-MA"/>
          </w:rPr>
          <w:t xml:space="preserve"> </w:t>
        </w:r>
        <w:r w:rsidRPr="001461D8">
          <w:rPr>
            <w:rStyle w:val="Hyperlink"/>
            <w:rFonts w:hint="eastAsia"/>
            <w:noProof/>
            <w:rtl/>
            <w:lang w:val="fr-MA"/>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Toc199407029 \h</w:instrText>
        </w:r>
        <w:r>
          <w:rPr>
            <w:noProof/>
            <w:webHidden/>
            <w:rtl/>
          </w:rPr>
          <w:instrText xml:space="preserve"> </w:instrText>
        </w:r>
        <w:r>
          <w:rPr>
            <w:noProof/>
            <w:webHidden/>
            <w:rtl/>
          </w:rPr>
        </w:r>
        <w:r>
          <w:rPr>
            <w:noProof/>
            <w:webHidden/>
            <w:rtl/>
          </w:rPr>
          <w:fldChar w:fldCharType="separate"/>
        </w:r>
        <w:r w:rsidR="00B42598">
          <w:rPr>
            <w:noProof/>
            <w:webHidden/>
            <w:rtl/>
          </w:rPr>
          <w:t>43</w:t>
        </w:r>
        <w:r>
          <w:rPr>
            <w:noProof/>
            <w:webHidden/>
            <w:rtl/>
          </w:rPr>
          <w:fldChar w:fldCharType="end"/>
        </w:r>
      </w:hyperlink>
    </w:p>
    <w:p w14:paraId="5FD7AF69" w14:textId="6A4F4B4D" w:rsidR="00A47C18" w:rsidRDefault="00A47C18" w:rsidP="00A47C18">
      <w:pPr>
        <w:pStyle w:val="11"/>
        <w:rPr>
          <w:rFonts w:asciiTheme="minorHAnsi" w:hAnsiTheme="minorHAnsi" w:cstheme="minorBidi"/>
          <w:noProof/>
          <w:kern w:val="2"/>
          <w:szCs w:val="24"/>
          <w:rtl/>
          <w14:ligatures w14:val="standardContextual"/>
        </w:rPr>
      </w:pPr>
      <w:hyperlink w:anchor="_Toc199407030" w:history="1">
        <w:r w:rsidRPr="001461D8">
          <w:rPr>
            <w:rStyle w:val="Hyperlink"/>
            <w:noProof/>
          </w:rPr>
          <w:t>13</w:t>
        </w:r>
        <w:r>
          <w:rPr>
            <w:rFonts w:asciiTheme="minorHAnsi" w:hAnsiTheme="minorHAnsi" w:cstheme="minorBidi"/>
            <w:noProof/>
            <w:kern w:val="2"/>
            <w:szCs w:val="24"/>
            <w:rtl/>
            <w14:ligatures w14:val="standardContextual"/>
          </w:rPr>
          <w:tab/>
        </w:r>
        <w:r w:rsidRPr="001461D8">
          <w:rPr>
            <w:rStyle w:val="Hyperlink"/>
            <w:rFonts w:eastAsiaTheme="majorEastAsia" w:hint="eastAsia"/>
            <w:noProof/>
            <w:rtl/>
          </w:rPr>
          <w:t>القرآن</w:t>
        </w:r>
        <w:r w:rsidRPr="001461D8">
          <w:rPr>
            <w:rStyle w:val="Hyperlink"/>
            <w:rFonts w:eastAsiaTheme="majorEastAsia"/>
            <w:noProof/>
            <w:rtl/>
          </w:rPr>
          <w:t xml:space="preserve">: </w:t>
        </w:r>
        <w:r w:rsidRPr="001461D8">
          <w:rPr>
            <w:rStyle w:val="Hyperlink"/>
            <w:rFonts w:eastAsiaTheme="majorEastAsia" w:hint="eastAsia"/>
            <w:noProof/>
            <w:rtl/>
          </w:rPr>
          <w:t>مرآة</w:t>
        </w:r>
        <w:r w:rsidRPr="001461D8">
          <w:rPr>
            <w:rStyle w:val="Hyperlink"/>
            <w:rFonts w:eastAsiaTheme="majorEastAsia"/>
            <w:noProof/>
            <w:rtl/>
          </w:rPr>
          <w:t xml:space="preserve"> </w:t>
        </w:r>
        <w:r w:rsidRPr="001461D8">
          <w:rPr>
            <w:rStyle w:val="Hyperlink"/>
            <w:rFonts w:eastAsiaTheme="majorEastAsia" w:hint="eastAsia"/>
            <w:noProof/>
            <w:rtl/>
          </w:rPr>
          <w:t>الروح</w:t>
        </w:r>
        <w:r w:rsidRPr="001461D8">
          <w:rPr>
            <w:rStyle w:val="Hyperlink"/>
            <w:rFonts w:eastAsiaTheme="majorEastAsia"/>
            <w:noProof/>
            <w:rtl/>
          </w:rPr>
          <w:t xml:space="preserve"> </w:t>
        </w:r>
        <w:r w:rsidRPr="001461D8">
          <w:rPr>
            <w:rStyle w:val="Hyperlink"/>
            <w:rFonts w:eastAsiaTheme="majorEastAsia" w:hint="eastAsia"/>
            <w:noProof/>
            <w:rtl/>
          </w:rPr>
          <w:t>وشهادة</w:t>
        </w:r>
        <w:r w:rsidRPr="001461D8">
          <w:rPr>
            <w:rStyle w:val="Hyperlink"/>
            <w:rFonts w:eastAsiaTheme="majorEastAsia"/>
            <w:noProof/>
            <w:rtl/>
          </w:rPr>
          <w:t xml:space="preserve"> </w:t>
        </w:r>
        <w:r w:rsidRPr="001461D8">
          <w:rPr>
            <w:rStyle w:val="Hyperlink"/>
            <w:rFonts w:eastAsiaTheme="majorEastAsia" w:hint="eastAsia"/>
            <w:noProof/>
            <w:rtl/>
          </w:rPr>
          <w:t>الله</w:t>
        </w:r>
        <w:r w:rsidRPr="001461D8">
          <w:rPr>
            <w:rStyle w:val="Hyperlink"/>
            <w:rFonts w:eastAsiaTheme="majorEastAsia"/>
            <w:noProof/>
            <w:rtl/>
          </w:rPr>
          <w:t xml:space="preserve"> </w:t>
        </w:r>
        <w:r w:rsidRPr="001461D8">
          <w:rPr>
            <w:rStyle w:val="Hyperlink"/>
            <w:rFonts w:eastAsiaTheme="majorEastAsia" w:hint="eastAsia"/>
            <w:noProof/>
            <w:rtl/>
          </w:rPr>
          <w:t>الكبرى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Toc199407030 \h</w:instrText>
        </w:r>
        <w:r>
          <w:rPr>
            <w:noProof/>
            <w:webHidden/>
            <w:rtl/>
          </w:rPr>
          <w:instrText xml:space="preserve"> </w:instrText>
        </w:r>
        <w:r>
          <w:rPr>
            <w:noProof/>
            <w:webHidden/>
            <w:rtl/>
          </w:rPr>
        </w:r>
        <w:r>
          <w:rPr>
            <w:noProof/>
            <w:webHidden/>
            <w:rtl/>
          </w:rPr>
          <w:fldChar w:fldCharType="separate"/>
        </w:r>
        <w:r w:rsidR="00B42598">
          <w:rPr>
            <w:noProof/>
            <w:webHidden/>
            <w:rtl/>
          </w:rPr>
          <w:t>43</w:t>
        </w:r>
        <w:r>
          <w:rPr>
            <w:noProof/>
            <w:webHidden/>
            <w:rtl/>
          </w:rPr>
          <w:fldChar w:fldCharType="end"/>
        </w:r>
      </w:hyperlink>
    </w:p>
    <w:p w14:paraId="7071486A" w14:textId="0C5A54B5" w:rsidR="00A47C18" w:rsidRDefault="00A47C18" w:rsidP="00A47C18">
      <w:pPr>
        <w:pStyle w:val="11"/>
        <w:rPr>
          <w:rFonts w:asciiTheme="minorHAnsi" w:hAnsiTheme="minorHAnsi" w:cstheme="minorBidi"/>
          <w:noProof/>
          <w:kern w:val="2"/>
          <w:szCs w:val="24"/>
          <w:rtl/>
          <w14:ligatures w14:val="standardContextual"/>
        </w:rPr>
      </w:pPr>
      <w:hyperlink w:anchor="_Toc199407031" w:history="1">
        <w:r w:rsidRPr="001461D8">
          <w:rPr>
            <w:rStyle w:val="Hyperlink"/>
            <w:noProof/>
          </w:rPr>
          <w:t>14</w:t>
        </w:r>
        <w:r>
          <w:rPr>
            <w:rFonts w:asciiTheme="minorHAnsi" w:hAnsiTheme="minorHAnsi" w:cstheme="minorBidi"/>
            <w:noProof/>
            <w:kern w:val="2"/>
            <w:szCs w:val="24"/>
            <w:rtl/>
            <w14:ligatures w14:val="standardContextual"/>
          </w:rPr>
          <w:tab/>
        </w:r>
        <w:r w:rsidRPr="001461D8">
          <w:rPr>
            <w:rStyle w:val="Hyperlink"/>
            <w:rFonts w:hint="eastAsia"/>
            <w:noProof/>
            <w:rtl/>
          </w:rPr>
          <w:t>العقلانية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الإسلام</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الاتباع</w:t>
        </w:r>
        <w:r w:rsidRPr="001461D8">
          <w:rPr>
            <w:rStyle w:val="Hyperlink"/>
            <w:noProof/>
            <w:rtl/>
          </w:rPr>
          <w:t xml:space="preserve"> </w:t>
        </w:r>
        <w:r w:rsidRPr="001461D8">
          <w:rPr>
            <w:rStyle w:val="Hyperlink"/>
            <w:rFonts w:hint="eastAsia"/>
            <w:noProof/>
            <w:rtl/>
          </w:rPr>
          <w:t>والاجتهاد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Toc199407031 \h</w:instrText>
        </w:r>
        <w:r>
          <w:rPr>
            <w:noProof/>
            <w:webHidden/>
            <w:rtl/>
          </w:rPr>
          <w:instrText xml:space="preserve"> </w:instrText>
        </w:r>
        <w:r>
          <w:rPr>
            <w:noProof/>
            <w:webHidden/>
            <w:rtl/>
          </w:rPr>
        </w:r>
        <w:r>
          <w:rPr>
            <w:noProof/>
            <w:webHidden/>
            <w:rtl/>
          </w:rPr>
          <w:fldChar w:fldCharType="separate"/>
        </w:r>
        <w:r w:rsidR="00B42598">
          <w:rPr>
            <w:noProof/>
            <w:webHidden/>
            <w:rtl/>
          </w:rPr>
          <w:t>45</w:t>
        </w:r>
        <w:r>
          <w:rPr>
            <w:noProof/>
            <w:webHidden/>
            <w:rtl/>
          </w:rPr>
          <w:fldChar w:fldCharType="end"/>
        </w:r>
      </w:hyperlink>
    </w:p>
    <w:p w14:paraId="44F3F701" w14:textId="72956FAB" w:rsidR="00A47C18" w:rsidRDefault="00A47C18" w:rsidP="00A47C18">
      <w:pPr>
        <w:pStyle w:val="11"/>
        <w:rPr>
          <w:rFonts w:asciiTheme="minorHAnsi" w:hAnsiTheme="minorHAnsi" w:cstheme="minorBidi"/>
          <w:noProof/>
          <w:kern w:val="2"/>
          <w:szCs w:val="24"/>
          <w:rtl/>
          <w14:ligatures w14:val="standardContextual"/>
        </w:rPr>
      </w:pPr>
      <w:hyperlink w:anchor="_Toc199407032" w:history="1">
        <w:r w:rsidRPr="001461D8">
          <w:rPr>
            <w:rStyle w:val="Hyperlink"/>
            <w:noProof/>
          </w:rPr>
          <w:t>15</w:t>
        </w:r>
        <w:r>
          <w:rPr>
            <w:rFonts w:asciiTheme="minorHAnsi" w:hAnsiTheme="minorHAnsi" w:cstheme="minorBidi"/>
            <w:noProof/>
            <w:kern w:val="2"/>
            <w:szCs w:val="24"/>
            <w:rtl/>
            <w14:ligatures w14:val="standardContextual"/>
          </w:rPr>
          <w:tab/>
        </w:r>
        <w:r w:rsidRPr="001461D8">
          <w:rPr>
            <w:rStyle w:val="Hyperlink"/>
            <w:rFonts w:hint="eastAsia"/>
            <w:noProof/>
            <w:rtl/>
          </w:rPr>
          <w:t>الأكثرية</w:t>
        </w:r>
        <w:r w:rsidRPr="001461D8">
          <w:rPr>
            <w:rStyle w:val="Hyperlink"/>
            <w:noProof/>
            <w:rtl/>
          </w:rPr>
          <w:t xml:space="preserve"> </w:t>
        </w:r>
        <w:r w:rsidRPr="001461D8">
          <w:rPr>
            <w:rStyle w:val="Hyperlink"/>
            <w:rFonts w:hint="eastAsia"/>
            <w:noProof/>
            <w:rtl/>
          </w:rPr>
          <w:t>واليقظة</w:t>
        </w:r>
        <w:r w:rsidRPr="001461D8">
          <w:rPr>
            <w:rStyle w:val="Hyperlink"/>
            <w:noProof/>
            <w:rtl/>
          </w:rPr>
          <w:t xml:space="preserve"> </w:t>
        </w:r>
        <w:r w:rsidRPr="001461D8">
          <w:rPr>
            <w:rStyle w:val="Hyperlink"/>
            <w:rFonts w:hint="eastAsia"/>
            <w:noProof/>
            <w:rtl/>
          </w:rPr>
          <w:t>الفكرية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Toc199407032 \h</w:instrText>
        </w:r>
        <w:r>
          <w:rPr>
            <w:noProof/>
            <w:webHidden/>
            <w:rtl/>
          </w:rPr>
          <w:instrText xml:space="preserve"> </w:instrText>
        </w:r>
        <w:r>
          <w:rPr>
            <w:noProof/>
            <w:webHidden/>
            <w:rtl/>
          </w:rPr>
        </w:r>
        <w:r>
          <w:rPr>
            <w:noProof/>
            <w:webHidden/>
            <w:rtl/>
          </w:rPr>
          <w:fldChar w:fldCharType="separate"/>
        </w:r>
        <w:r w:rsidR="00B42598">
          <w:rPr>
            <w:noProof/>
            <w:webHidden/>
            <w:rtl/>
          </w:rPr>
          <w:t>48</w:t>
        </w:r>
        <w:r>
          <w:rPr>
            <w:noProof/>
            <w:webHidden/>
            <w:rtl/>
          </w:rPr>
          <w:fldChar w:fldCharType="end"/>
        </w:r>
      </w:hyperlink>
    </w:p>
    <w:p w14:paraId="5E57BBCD" w14:textId="4F3F9367" w:rsidR="00A47C18" w:rsidRDefault="00A47C18" w:rsidP="00A47C18">
      <w:pPr>
        <w:pStyle w:val="11"/>
        <w:rPr>
          <w:rFonts w:asciiTheme="minorHAnsi" w:hAnsiTheme="minorHAnsi" w:cstheme="minorBidi"/>
          <w:noProof/>
          <w:kern w:val="2"/>
          <w:szCs w:val="24"/>
          <w:rtl/>
          <w14:ligatures w14:val="standardContextual"/>
        </w:rPr>
      </w:pPr>
      <w:hyperlink w:anchor="_Toc199407033" w:history="1">
        <w:r w:rsidRPr="001461D8">
          <w:rPr>
            <w:rStyle w:val="Hyperlink"/>
            <w:noProof/>
          </w:rPr>
          <w:t>16</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الإجماع</w:t>
        </w:r>
        <w:r w:rsidRPr="001461D8">
          <w:rPr>
            <w:rStyle w:val="Hyperlink"/>
            <w:noProof/>
            <w:rtl/>
          </w:rPr>
          <w:t xml:space="preserve"> </w:t>
        </w:r>
        <w:r w:rsidRPr="001461D8">
          <w:rPr>
            <w:rStyle w:val="Hyperlink"/>
            <w:rFonts w:hint="eastAsia"/>
            <w:noProof/>
            <w:rtl/>
          </w:rPr>
          <w:t>والتفرد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Toc199407033 \h</w:instrText>
        </w:r>
        <w:r>
          <w:rPr>
            <w:noProof/>
            <w:webHidden/>
            <w:rtl/>
          </w:rPr>
          <w:instrText xml:space="preserve"> </w:instrText>
        </w:r>
        <w:r>
          <w:rPr>
            <w:noProof/>
            <w:webHidden/>
            <w:rtl/>
          </w:rPr>
        </w:r>
        <w:r>
          <w:rPr>
            <w:noProof/>
            <w:webHidden/>
            <w:rtl/>
          </w:rPr>
          <w:fldChar w:fldCharType="separate"/>
        </w:r>
        <w:r w:rsidR="00B42598">
          <w:rPr>
            <w:noProof/>
            <w:webHidden/>
            <w:rtl/>
          </w:rPr>
          <w:t>51</w:t>
        </w:r>
        <w:r>
          <w:rPr>
            <w:noProof/>
            <w:webHidden/>
            <w:rtl/>
          </w:rPr>
          <w:fldChar w:fldCharType="end"/>
        </w:r>
      </w:hyperlink>
    </w:p>
    <w:p w14:paraId="66CC8A87" w14:textId="7E4572E5" w:rsidR="00A47C18" w:rsidRDefault="00A47C18" w:rsidP="00A47C18">
      <w:pPr>
        <w:pStyle w:val="11"/>
        <w:rPr>
          <w:rFonts w:asciiTheme="minorHAnsi" w:hAnsiTheme="minorHAnsi" w:cstheme="minorBidi"/>
          <w:noProof/>
          <w:kern w:val="2"/>
          <w:szCs w:val="24"/>
          <w:rtl/>
          <w14:ligatures w14:val="standardContextual"/>
        </w:rPr>
      </w:pPr>
      <w:hyperlink w:anchor="_Toc199407034" w:history="1">
        <w:r w:rsidRPr="001461D8">
          <w:rPr>
            <w:rStyle w:val="Hyperlink"/>
            <w:noProof/>
          </w:rPr>
          <w:t>17</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بلسان</w:t>
        </w:r>
        <w:r w:rsidRPr="001461D8">
          <w:rPr>
            <w:rStyle w:val="Hyperlink"/>
            <w:noProof/>
            <w:rtl/>
          </w:rPr>
          <w:t xml:space="preserve"> </w:t>
        </w:r>
        <w:r w:rsidRPr="001461D8">
          <w:rPr>
            <w:rStyle w:val="Hyperlink"/>
            <w:rFonts w:hint="eastAsia"/>
            <w:noProof/>
            <w:rtl/>
          </w:rPr>
          <w:t>عربي</w:t>
        </w:r>
        <w:r w:rsidRPr="001461D8">
          <w:rPr>
            <w:rStyle w:val="Hyperlink"/>
            <w:noProof/>
            <w:rtl/>
          </w:rPr>
          <w:t xml:space="preserve"> </w:t>
        </w:r>
        <w:r w:rsidRPr="001461D8">
          <w:rPr>
            <w:rStyle w:val="Hyperlink"/>
            <w:rFonts w:hint="eastAsia"/>
            <w:noProof/>
            <w:rtl/>
          </w:rPr>
          <w:t>مبين</w:t>
        </w:r>
        <w:r w:rsidRPr="001461D8">
          <w:rPr>
            <w:rStyle w:val="Hyperlink"/>
            <w:noProof/>
            <w:rtl/>
          </w:rPr>
          <w:t xml:space="preserve">": </w:t>
        </w:r>
        <w:r w:rsidRPr="001461D8">
          <w:rPr>
            <w:rStyle w:val="Hyperlink"/>
            <w:rFonts w:hint="eastAsia"/>
            <w:noProof/>
            <w:rtl/>
          </w:rPr>
          <w:t>دعوة</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متجدد</w:t>
        </w:r>
        <w:r w:rsidRPr="001461D8">
          <w:rPr>
            <w:rStyle w:val="Hyperlink"/>
            <w:noProof/>
            <w:rtl/>
          </w:rPr>
          <w:t xml:space="preserve"> </w:t>
        </w:r>
        <w:r w:rsidRPr="001461D8">
          <w:rPr>
            <w:rStyle w:val="Hyperlink"/>
            <w:rFonts w:hint="eastAsia"/>
            <w:noProof/>
            <w:rtl/>
          </w:rPr>
          <w:t>للنص</w:t>
        </w:r>
        <w:r w:rsidRPr="001461D8">
          <w:rPr>
            <w:rStyle w:val="Hyperlink"/>
            <w:noProof/>
            <w:rtl/>
          </w:rPr>
          <w:t xml:space="preserve"> </w:t>
        </w:r>
        <w:r w:rsidRPr="001461D8">
          <w:rPr>
            <w:rStyle w:val="Hyperlink"/>
            <w:rFonts w:hint="eastAsia"/>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Toc199407034 \h</w:instrText>
        </w:r>
        <w:r>
          <w:rPr>
            <w:noProof/>
            <w:webHidden/>
            <w:rtl/>
          </w:rPr>
          <w:instrText xml:space="preserve"> </w:instrText>
        </w:r>
        <w:r>
          <w:rPr>
            <w:noProof/>
            <w:webHidden/>
            <w:rtl/>
          </w:rPr>
        </w:r>
        <w:r>
          <w:rPr>
            <w:noProof/>
            <w:webHidden/>
            <w:rtl/>
          </w:rPr>
          <w:fldChar w:fldCharType="separate"/>
        </w:r>
        <w:r w:rsidR="00B42598">
          <w:rPr>
            <w:noProof/>
            <w:webHidden/>
            <w:rtl/>
          </w:rPr>
          <w:t>53</w:t>
        </w:r>
        <w:r>
          <w:rPr>
            <w:noProof/>
            <w:webHidden/>
            <w:rtl/>
          </w:rPr>
          <w:fldChar w:fldCharType="end"/>
        </w:r>
      </w:hyperlink>
    </w:p>
    <w:p w14:paraId="4FEB3BD4" w14:textId="75A1AA70" w:rsidR="00A47C18" w:rsidRDefault="00A47C18" w:rsidP="00A47C18">
      <w:pPr>
        <w:pStyle w:val="11"/>
        <w:rPr>
          <w:rFonts w:asciiTheme="minorHAnsi" w:hAnsiTheme="minorHAnsi" w:cstheme="minorBidi"/>
          <w:noProof/>
          <w:kern w:val="2"/>
          <w:szCs w:val="24"/>
          <w:rtl/>
          <w14:ligatures w14:val="standardContextual"/>
        </w:rPr>
      </w:pPr>
      <w:hyperlink w:anchor="_Toc199407035" w:history="1">
        <w:r w:rsidRPr="001461D8">
          <w:rPr>
            <w:rStyle w:val="Hyperlink"/>
            <w:noProof/>
          </w:rPr>
          <w:t>18</w:t>
        </w:r>
        <w:r>
          <w:rPr>
            <w:rFonts w:asciiTheme="minorHAnsi" w:hAnsiTheme="minorHAnsi" w:cstheme="minorBidi"/>
            <w:noProof/>
            <w:kern w:val="2"/>
            <w:szCs w:val="24"/>
            <w:rtl/>
            <w14:ligatures w14:val="standardContextual"/>
          </w:rPr>
          <w:tab/>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المعنى</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المبنى</w:t>
        </w:r>
        <w:r w:rsidRPr="001461D8">
          <w:rPr>
            <w:rStyle w:val="Hyperlink"/>
            <w:noProof/>
            <w:rtl/>
          </w:rPr>
          <w:t xml:space="preserve">: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الوحي</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القلب</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الحرف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Toc199407035 \h</w:instrText>
        </w:r>
        <w:r>
          <w:rPr>
            <w:noProof/>
            <w:webHidden/>
            <w:rtl/>
          </w:rPr>
          <w:instrText xml:space="preserve"> </w:instrText>
        </w:r>
        <w:r>
          <w:rPr>
            <w:noProof/>
            <w:webHidden/>
            <w:rtl/>
          </w:rPr>
        </w:r>
        <w:r>
          <w:rPr>
            <w:noProof/>
            <w:webHidden/>
            <w:rtl/>
          </w:rPr>
          <w:fldChar w:fldCharType="separate"/>
        </w:r>
        <w:r w:rsidR="00B42598">
          <w:rPr>
            <w:noProof/>
            <w:webHidden/>
            <w:rtl/>
          </w:rPr>
          <w:t>54</w:t>
        </w:r>
        <w:r>
          <w:rPr>
            <w:noProof/>
            <w:webHidden/>
            <w:rtl/>
          </w:rPr>
          <w:fldChar w:fldCharType="end"/>
        </w:r>
      </w:hyperlink>
    </w:p>
    <w:p w14:paraId="0E63053E" w14:textId="6B525378" w:rsidR="00A47C18" w:rsidRDefault="00A47C18" w:rsidP="00A47C18">
      <w:pPr>
        <w:pStyle w:val="11"/>
        <w:rPr>
          <w:rFonts w:asciiTheme="minorHAnsi" w:hAnsiTheme="minorHAnsi" w:cstheme="minorBidi"/>
          <w:noProof/>
          <w:kern w:val="2"/>
          <w:szCs w:val="24"/>
          <w:rtl/>
          <w14:ligatures w14:val="standardContextual"/>
        </w:rPr>
      </w:pPr>
      <w:hyperlink w:anchor="_Toc199407036" w:history="1">
        <w:r w:rsidRPr="001461D8">
          <w:rPr>
            <w:rStyle w:val="Hyperlink"/>
            <w:noProof/>
          </w:rPr>
          <w:t>19</w:t>
        </w:r>
        <w:r>
          <w:rPr>
            <w:rFonts w:asciiTheme="minorHAnsi" w:hAnsiTheme="minorHAnsi" w:cstheme="minorBidi"/>
            <w:noProof/>
            <w:kern w:val="2"/>
            <w:szCs w:val="24"/>
            <w:rtl/>
            <w14:ligatures w14:val="standardContextual"/>
          </w:rPr>
          <w:tab/>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المتشابهة</w:t>
        </w:r>
        <w:r w:rsidRPr="001461D8">
          <w:rPr>
            <w:rStyle w:val="Hyperlink"/>
            <w:noProof/>
            <w:rtl/>
          </w:rPr>
          <w:t xml:space="preserve"> </w:t>
        </w:r>
        <w:r w:rsidRPr="001461D8">
          <w:rPr>
            <w:rStyle w:val="Hyperlink"/>
            <w:rFonts w:hint="eastAsia"/>
            <w:noProof/>
            <w:rtl/>
          </w:rPr>
          <w:t>والتنوع</w:t>
        </w:r>
        <w:r w:rsidRPr="001461D8">
          <w:rPr>
            <w:rStyle w:val="Hyperlink"/>
            <w:noProof/>
            <w:rtl/>
          </w:rPr>
          <w:t xml:space="preserve"> </w:t>
        </w:r>
        <w:r w:rsidRPr="001461D8">
          <w:rPr>
            <w:rStyle w:val="Hyperlink"/>
            <w:rFonts w:hint="eastAsia"/>
            <w:noProof/>
            <w:rtl/>
          </w:rPr>
          <w:t>اللفظي</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إعجاز</w:t>
        </w:r>
        <w:r w:rsidRPr="001461D8">
          <w:rPr>
            <w:rStyle w:val="Hyperlink"/>
            <w:noProof/>
            <w:rtl/>
          </w:rPr>
          <w:t xml:space="preserve"> </w:t>
        </w:r>
        <w:r w:rsidRPr="001461D8">
          <w:rPr>
            <w:rStyle w:val="Hyperlink"/>
            <w:rFonts w:hint="eastAsia"/>
            <w:noProof/>
            <w:rtl/>
          </w:rPr>
          <w:t>ودقة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Toc199407036 \h</w:instrText>
        </w:r>
        <w:r>
          <w:rPr>
            <w:noProof/>
            <w:webHidden/>
            <w:rtl/>
          </w:rPr>
          <w:instrText xml:space="preserve"> </w:instrText>
        </w:r>
        <w:r>
          <w:rPr>
            <w:noProof/>
            <w:webHidden/>
            <w:rtl/>
          </w:rPr>
        </w:r>
        <w:r>
          <w:rPr>
            <w:noProof/>
            <w:webHidden/>
            <w:rtl/>
          </w:rPr>
          <w:fldChar w:fldCharType="separate"/>
        </w:r>
        <w:r w:rsidR="00B42598">
          <w:rPr>
            <w:noProof/>
            <w:webHidden/>
            <w:rtl/>
          </w:rPr>
          <w:t>56</w:t>
        </w:r>
        <w:r>
          <w:rPr>
            <w:noProof/>
            <w:webHidden/>
            <w:rtl/>
          </w:rPr>
          <w:fldChar w:fldCharType="end"/>
        </w:r>
      </w:hyperlink>
    </w:p>
    <w:p w14:paraId="07CCCB1B" w14:textId="04907558" w:rsidR="00A47C18" w:rsidRDefault="00A47C18" w:rsidP="00A47C18">
      <w:pPr>
        <w:pStyle w:val="11"/>
        <w:rPr>
          <w:rFonts w:asciiTheme="minorHAnsi" w:hAnsiTheme="minorHAnsi" w:cstheme="minorBidi"/>
          <w:noProof/>
          <w:kern w:val="2"/>
          <w:szCs w:val="24"/>
          <w:rtl/>
          <w14:ligatures w14:val="standardContextual"/>
        </w:rPr>
      </w:pPr>
      <w:hyperlink w:anchor="_Toc199407037" w:history="1">
        <w:r w:rsidRPr="001461D8">
          <w:rPr>
            <w:rStyle w:val="Hyperlink"/>
            <w:noProof/>
          </w:rPr>
          <w:t>20</w:t>
        </w:r>
        <w:r>
          <w:rPr>
            <w:rFonts w:asciiTheme="minorHAnsi" w:hAnsiTheme="minorHAnsi" w:cstheme="minorBidi"/>
            <w:noProof/>
            <w:kern w:val="2"/>
            <w:szCs w:val="24"/>
            <w:rtl/>
            <w14:ligatures w14:val="standardContextual"/>
          </w:rPr>
          <w:tab/>
        </w:r>
        <w:r w:rsidRPr="001461D8">
          <w:rPr>
            <w:rStyle w:val="Hyperlink"/>
            <w:rFonts w:hint="eastAsia"/>
            <w:noProof/>
            <w:rtl/>
          </w:rPr>
          <w:t>ضوابط</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المتشابهة</w:t>
        </w:r>
        <w:r w:rsidRPr="001461D8">
          <w:rPr>
            <w:rStyle w:val="Hyperlink"/>
            <w:noProof/>
            <w:rtl/>
          </w:rPr>
          <w:t xml:space="preserve"> </w:t>
        </w:r>
        <w:r w:rsidRPr="001461D8">
          <w:rPr>
            <w:rStyle w:val="Hyperlink"/>
            <w:rFonts w:hint="eastAsia"/>
            <w:noProof/>
            <w:rtl/>
          </w:rPr>
          <w:t>ومنهجية</w:t>
        </w:r>
        <w:r w:rsidRPr="001461D8">
          <w:rPr>
            <w:rStyle w:val="Hyperlink"/>
            <w:noProof/>
            <w:rtl/>
          </w:rPr>
          <w:t xml:space="preserve"> </w:t>
        </w:r>
        <w:r w:rsidRPr="001461D8">
          <w:rPr>
            <w:rStyle w:val="Hyperlink"/>
            <w:rFonts w:hint="eastAsia"/>
            <w:noProof/>
            <w:rtl/>
          </w:rPr>
          <w:t>التعامل</w:t>
        </w:r>
        <w:r w:rsidRPr="001461D8">
          <w:rPr>
            <w:rStyle w:val="Hyperlink"/>
            <w:noProof/>
            <w:rtl/>
          </w:rPr>
          <w:t xml:space="preserve"> </w:t>
        </w:r>
        <w:r w:rsidRPr="001461D8">
          <w:rPr>
            <w:rStyle w:val="Hyperlink"/>
            <w:rFonts w:hint="eastAsia"/>
            <w:noProof/>
            <w:rtl/>
          </w:rPr>
          <w:t>معها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Toc199407037 \h</w:instrText>
        </w:r>
        <w:r>
          <w:rPr>
            <w:noProof/>
            <w:webHidden/>
            <w:rtl/>
          </w:rPr>
          <w:instrText xml:space="preserve"> </w:instrText>
        </w:r>
        <w:r>
          <w:rPr>
            <w:noProof/>
            <w:webHidden/>
            <w:rtl/>
          </w:rPr>
        </w:r>
        <w:r>
          <w:rPr>
            <w:noProof/>
            <w:webHidden/>
            <w:rtl/>
          </w:rPr>
          <w:fldChar w:fldCharType="separate"/>
        </w:r>
        <w:r w:rsidR="00B42598">
          <w:rPr>
            <w:noProof/>
            <w:webHidden/>
            <w:rtl/>
          </w:rPr>
          <w:t>59</w:t>
        </w:r>
        <w:r>
          <w:rPr>
            <w:noProof/>
            <w:webHidden/>
            <w:rtl/>
          </w:rPr>
          <w:fldChar w:fldCharType="end"/>
        </w:r>
      </w:hyperlink>
    </w:p>
    <w:p w14:paraId="56988B65" w14:textId="50D668AA" w:rsidR="00A47C18" w:rsidRDefault="00A47C18" w:rsidP="00A47C18">
      <w:pPr>
        <w:pStyle w:val="11"/>
        <w:rPr>
          <w:rFonts w:asciiTheme="minorHAnsi" w:hAnsiTheme="minorHAnsi" w:cstheme="minorBidi"/>
          <w:noProof/>
          <w:kern w:val="2"/>
          <w:szCs w:val="24"/>
          <w:rtl/>
          <w14:ligatures w14:val="standardContextual"/>
        </w:rPr>
      </w:pPr>
      <w:hyperlink w:anchor="_Toc199407038" w:history="1">
        <w:r w:rsidRPr="001461D8">
          <w:rPr>
            <w:rStyle w:val="Hyperlink"/>
            <w:noProof/>
          </w:rPr>
          <w:t>21</w:t>
        </w:r>
        <w:r>
          <w:rPr>
            <w:rFonts w:asciiTheme="minorHAnsi" w:hAnsiTheme="minorHAnsi" w:cstheme="minorBidi"/>
            <w:noProof/>
            <w:kern w:val="2"/>
            <w:szCs w:val="24"/>
            <w:rtl/>
            <w14:ligatures w14:val="standardContextual"/>
          </w:rPr>
          <w:tab/>
        </w:r>
        <w:r w:rsidRPr="001461D8">
          <w:rPr>
            <w:rStyle w:val="Hyperlink"/>
            <w:rFonts w:hint="eastAsia"/>
            <w:noProof/>
            <w:rtl/>
          </w:rPr>
          <w:t>أمثلة</w:t>
        </w:r>
        <w:r w:rsidRPr="001461D8">
          <w:rPr>
            <w:rStyle w:val="Hyperlink"/>
            <w:noProof/>
            <w:rtl/>
          </w:rPr>
          <w:t xml:space="preserve"> </w:t>
        </w:r>
        <w:r w:rsidRPr="001461D8">
          <w:rPr>
            <w:rStyle w:val="Hyperlink"/>
            <w:rFonts w:hint="eastAsia"/>
            <w:noProof/>
            <w:rtl/>
          </w:rPr>
          <w:t>تطبيقية</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المتشابهة</w:t>
        </w:r>
        <w:r w:rsidRPr="001461D8">
          <w:rPr>
            <w:rStyle w:val="Hyperlink"/>
            <w:noProof/>
            <w:rtl/>
          </w:rPr>
          <w:t xml:space="preserve">: </w:t>
        </w:r>
        <w:r w:rsidRPr="001461D8">
          <w:rPr>
            <w:rStyle w:val="Hyperlink"/>
            <w:rFonts w:hint="eastAsia"/>
            <w:noProof/>
            <w:rtl/>
          </w:rPr>
          <w:t>تحليل</w:t>
        </w:r>
        <w:r w:rsidRPr="001461D8">
          <w:rPr>
            <w:rStyle w:val="Hyperlink"/>
            <w:noProof/>
            <w:rtl/>
          </w:rPr>
          <w:t xml:space="preserve"> </w:t>
        </w:r>
        <w:r w:rsidRPr="001461D8">
          <w:rPr>
            <w:rStyle w:val="Hyperlink"/>
            <w:rFonts w:hint="eastAsia"/>
            <w:noProof/>
            <w:rtl/>
          </w:rPr>
          <w:t>ونماذج</w:t>
        </w:r>
        <w:r w:rsidRPr="001461D8">
          <w:rPr>
            <w:rStyle w:val="Hyperlink"/>
            <w:noProof/>
            <w:rtl/>
          </w:rPr>
          <w:t xml:space="preserve"> "</w:t>
        </w:r>
        <w:r w:rsidRPr="001461D8">
          <w:rPr>
            <w:rStyle w:val="Hyperlink"/>
            <w:rFonts w:hint="eastAsia"/>
            <w:noProof/>
            <w:rtl/>
          </w:rPr>
          <w:t>الجزء</w:t>
        </w:r>
        <w:r w:rsidRPr="001461D8">
          <w:rPr>
            <w:rStyle w:val="Hyperlink"/>
            <w:noProof/>
            <w:rtl/>
          </w:rPr>
          <w:t xml:space="preserve"> </w:t>
        </w:r>
        <w:r w:rsidRPr="001461D8">
          <w:rPr>
            <w:rStyle w:val="Hyperlink"/>
            <w:rFonts w:hint="eastAsia"/>
            <w:noProof/>
            <w:rtl/>
          </w:rPr>
          <w:t>الأول</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Toc199407038 \h</w:instrText>
        </w:r>
        <w:r>
          <w:rPr>
            <w:noProof/>
            <w:webHidden/>
            <w:rtl/>
          </w:rPr>
          <w:instrText xml:space="preserve"> </w:instrText>
        </w:r>
        <w:r>
          <w:rPr>
            <w:noProof/>
            <w:webHidden/>
            <w:rtl/>
          </w:rPr>
        </w:r>
        <w:r>
          <w:rPr>
            <w:noProof/>
            <w:webHidden/>
            <w:rtl/>
          </w:rPr>
          <w:fldChar w:fldCharType="separate"/>
        </w:r>
        <w:r w:rsidR="00B42598">
          <w:rPr>
            <w:noProof/>
            <w:webHidden/>
            <w:rtl/>
          </w:rPr>
          <w:t>61</w:t>
        </w:r>
        <w:r>
          <w:rPr>
            <w:noProof/>
            <w:webHidden/>
            <w:rtl/>
          </w:rPr>
          <w:fldChar w:fldCharType="end"/>
        </w:r>
      </w:hyperlink>
    </w:p>
    <w:p w14:paraId="3528918F" w14:textId="050B5C8A" w:rsidR="00A47C18" w:rsidRDefault="00A47C18" w:rsidP="00A47C18">
      <w:pPr>
        <w:pStyle w:val="11"/>
        <w:rPr>
          <w:rFonts w:asciiTheme="minorHAnsi" w:hAnsiTheme="minorHAnsi" w:cstheme="minorBidi"/>
          <w:noProof/>
          <w:kern w:val="2"/>
          <w:szCs w:val="24"/>
          <w:rtl/>
          <w14:ligatures w14:val="standardContextual"/>
        </w:rPr>
      </w:pPr>
      <w:hyperlink w:anchor="_Toc199407039" w:history="1">
        <w:r w:rsidRPr="001461D8">
          <w:rPr>
            <w:rStyle w:val="Hyperlink"/>
            <w:noProof/>
          </w:rPr>
          <w:t>22</w:t>
        </w:r>
        <w:r>
          <w:rPr>
            <w:rFonts w:asciiTheme="minorHAnsi" w:hAnsiTheme="minorHAnsi" w:cstheme="minorBidi"/>
            <w:noProof/>
            <w:kern w:val="2"/>
            <w:szCs w:val="24"/>
            <w:rtl/>
            <w14:ligatures w14:val="standardContextual"/>
          </w:rPr>
          <w:tab/>
        </w:r>
        <w:r w:rsidRPr="001461D8">
          <w:rPr>
            <w:rStyle w:val="Hyperlink"/>
            <w:rFonts w:hint="eastAsia"/>
            <w:noProof/>
            <w:rtl/>
          </w:rPr>
          <w:t>أمثلة</w:t>
        </w:r>
        <w:r w:rsidRPr="001461D8">
          <w:rPr>
            <w:rStyle w:val="Hyperlink"/>
            <w:noProof/>
            <w:rtl/>
          </w:rPr>
          <w:t xml:space="preserve"> </w:t>
        </w:r>
        <w:r w:rsidRPr="001461D8">
          <w:rPr>
            <w:rStyle w:val="Hyperlink"/>
            <w:rFonts w:hint="eastAsia"/>
            <w:noProof/>
            <w:rtl/>
          </w:rPr>
          <w:t>تطبيقية</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المتشابهة</w:t>
        </w:r>
        <w:r w:rsidRPr="001461D8">
          <w:rPr>
            <w:rStyle w:val="Hyperlink"/>
            <w:noProof/>
            <w:rtl/>
          </w:rPr>
          <w:t xml:space="preserve"> "</w:t>
        </w:r>
        <w:r w:rsidRPr="001461D8">
          <w:rPr>
            <w:rStyle w:val="Hyperlink"/>
            <w:rFonts w:hint="eastAsia"/>
            <w:noProof/>
            <w:rtl/>
          </w:rPr>
          <w:t>الجزء</w:t>
        </w:r>
        <w:r w:rsidRPr="001461D8">
          <w:rPr>
            <w:rStyle w:val="Hyperlink"/>
            <w:noProof/>
            <w:rtl/>
          </w:rPr>
          <w:t xml:space="preserve"> </w:t>
        </w:r>
        <w:r w:rsidRPr="001461D8">
          <w:rPr>
            <w:rStyle w:val="Hyperlink"/>
            <w:rFonts w:hint="eastAsia"/>
            <w:noProof/>
            <w:rtl/>
          </w:rPr>
          <w:t>الثاني</w:t>
        </w:r>
        <w:r w:rsidRPr="001461D8">
          <w:rPr>
            <w:rStyle w:val="Hyperlink"/>
            <w:noProof/>
            <w:rtl/>
          </w:rPr>
          <w:t xml:space="preserve">": </w:t>
        </w:r>
        <w:r w:rsidRPr="001461D8">
          <w:rPr>
            <w:rStyle w:val="Hyperlink"/>
            <w:rFonts w:hint="eastAsia"/>
            <w:noProof/>
            <w:rtl/>
          </w:rPr>
          <w:t>دلالات</w:t>
        </w:r>
        <w:r w:rsidRPr="001461D8">
          <w:rPr>
            <w:rStyle w:val="Hyperlink"/>
            <w:noProof/>
            <w:rtl/>
          </w:rPr>
          <w:t xml:space="preserve"> </w:t>
        </w:r>
        <w:r w:rsidRPr="001461D8">
          <w:rPr>
            <w:rStyle w:val="Hyperlink"/>
            <w:rFonts w:hint="eastAsia"/>
            <w:noProof/>
            <w:rtl/>
          </w:rPr>
          <w:t>خفية</w:t>
        </w:r>
        <w:r w:rsidRPr="001461D8">
          <w:rPr>
            <w:rStyle w:val="Hyperlink"/>
            <w:noProof/>
            <w:rtl/>
          </w:rPr>
          <w:t xml:space="preserve"> </w:t>
        </w:r>
        <w:r w:rsidRPr="001461D8">
          <w:rPr>
            <w:rStyle w:val="Hyperlink"/>
            <w:rFonts w:hint="eastAsia"/>
            <w:noProof/>
            <w:rtl/>
          </w:rPr>
          <w:t>واستنباطات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Toc199407039 \h</w:instrText>
        </w:r>
        <w:r>
          <w:rPr>
            <w:noProof/>
            <w:webHidden/>
            <w:rtl/>
          </w:rPr>
          <w:instrText xml:space="preserve"> </w:instrText>
        </w:r>
        <w:r>
          <w:rPr>
            <w:noProof/>
            <w:webHidden/>
            <w:rtl/>
          </w:rPr>
        </w:r>
        <w:r>
          <w:rPr>
            <w:noProof/>
            <w:webHidden/>
            <w:rtl/>
          </w:rPr>
          <w:fldChar w:fldCharType="separate"/>
        </w:r>
        <w:r w:rsidR="00B42598">
          <w:rPr>
            <w:noProof/>
            <w:webHidden/>
            <w:rtl/>
          </w:rPr>
          <w:t>64</w:t>
        </w:r>
        <w:r>
          <w:rPr>
            <w:noProof/>
            <w:webHidden/>
            <w:rtl/>
          </w:rPr>
          <w:fldChar w:fldCharType="end"/>
        </w:r>
      </w:hyperlink>
    </w:p>
    <w:p w14:paraId="7064FC0E" w14:textId="6911395E" w:rsidR="00A47C18" w:rsidRDefault="00A47C18" w:rsidP="00A47C18">
      <w:pPr>
        <w:pStyle w:val="11"/>
        <w:rPr>
          <w:rFonts w:asciiTheme="minorHAnsi" w:hAnsiTheme="minorHAnsi" w:cstheme="minorBidi"/>
          <w:noProof/>
          <w:kern w:val="2"/>
          <w:szCs w:val="24"/>
          <w:rtl/>
          <w14:ligatures w14:val="standardContextual"/>
        </w:rPr>
      </w:pPr>
      <w:hyperlink w:anchor="_Toc199407040" w:history="1">
        <w:r w:rsidRPr="001461D8">
          <w:rPr>
            <w:rStyle w:val="Hyperlink"/>
            <w:noProof/>
          </w:rPr>
          <w:t>23</w:t>
        </w:r>
        <w:r>
          <w:rPr>
            <w:rFonts w:asciiTheme="minorHAnsi" w:hAnsiTheme="minorHAnsi" w:cstheme="minorBidi"/>
            <w:noProof/>
            <w:kern w:val="2"/>
            <w:szCs w:val="24"/>
            <w:rtl/>
            <w14:ligatures w14:val="standardContextual"/>
          </w:rPr>
          <w:tab/>
        </w:r>
        <w:r w:rsidRPr="001461D8">
          <w:rPr>
            <w:rStyle w:val="Hyperlink"/>
            <w:rFonts w:hint="eastAsia"/>
            <w:noProof/>
            <w:rtl/>
          </w:rPr>
          <w:t>أمثلة</w:t>
        </w:r>
        <w:r w:rsidRPr="001461D8">
          <w:rPr>
            <w:rStyle w:val="Hyperlink"/>
            <w:noProof/>
            <w:rtl/>
          </w:rPr>
          <w:t xml:space="preserve"> </w:t>
        </w:r>
        <w:r w:rsidRPr="001461D8">
          <w:rPr>
            <w:rStyle w:val="Hyperlink"/>
            <w:rFonts w:hint="eastAsia"/>
            <w:noProof/>
            <w:rtl/>
          </w:rPr>
          <w:t>تطبيقية</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المتشابهة</w:t>
        </w:r>
        <w:r w:rsidRPr="001461D8">
          <w:rPr>
            <w:rStyle w:val="Hyperlink"/>
            <w:noProof/>
            <w:rtl/>
          </w:rPr>
          <w:t xml:space="preserve"> "</w:t>
        </w:r>
        <w:r w:rsidRPr="001461D8">
          <w:rPr>
            <w:rStyle w:val="Hyperlink"/>
            <w:rFonts w:hint="eastAsia"/>
            <w:noProof/>
            <w:rtl/>
          </w:rPr>
          <w:t>الجزء</w:t>
        </w:r>
        <w:r w:rsidRPr="001461D8">
          <w:rPr>
            <w:rStyle w:val="Hyperlink"/>
            <w:noProof/>
            <w:rtl/>
          </w:rPr>
          <w:t xml:space="preserve"> </w:t>
        </w:r>
        <w:r w:rsidRPr="001461D8">
          <w:rPr>
            <w:rStyle w:val="Hyperlink"/>
            <w:rFonts w:hint="eastAsia"/>
            <w:noProof/>
            <w:rtl/>
          </w:rPr>
          <w:t>الثالث</w:t>
        </w:r>
        <w:r w:rsidRPr="001461D8">
          <w:rPr>
            <w:rStyle w:val="Hyperlink"/>
            <w:noProof/>
            <w:rtl/>
          </w:rPr>
          <w:t xml:space="preserve">": </w:t>
        </w:r>
        <w:r w:rsidRPr="001461D8">
          <w:rPr>
            <w:rStyle w:val="Hyperlink"/>
            <w:rFonts w:hint="eastAsia"/>
            <w:noProof/>
            <w:rtl/>
          </w:rPr>
          <w:t>التقديم</w:t>
        </w:r>
        <w:r w:rsidRPr="001461D8">
          <w:rPr>
            <w:rStyle w:val="Hyperlink"/>
            <w:noProof/>
            <w:rtl/>
          </w:rPr>
          <w:t xml:space="preserve"> </w:t>
        </w:r>
        <w:r w:rsidRPr="001461D8">
          <w:rPr>
            <w:rStyle w:val="Hyperlink"/>
            <w:rFonts w:hint="eastAsia"/>
            <w:noProof/>
            <w:rtl/>
          </w:rPr>
          <w:t>والتأخير</w:t>
        </w:r>
        <w:r w:rsidRPr="001461D8">
          <w:rPr>
            <w:rStyle w:val="Hyperlink"/>
            <w:noProof/>
            <w:rtl/>
          </w:rPr>
          <w:t xml:space="preserve"> </w:t>
        </w:r>
        <w:r w:rsidRPr="001461D8">
          <w:rPr>
            <w:rStyle w:val="Hyperlink"/>
            <w:rFonts w:hint="eastAsia"/>
            <w:noProof/>
            <w:rtl/>
          </w:rPr>
          <w:t>والإبدال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Toc199407040 \h</w:instrText>
        </w:r>
        <w:r>
          <w:rPr>
            <w:noProof/>
            <w:webHidden/>
            <w:rtl/>
          </w:rPr>
          <w:instrText xml:space="preserve"> </w:instrText>
        </w:r>
        <w:r>
          <w:rPr>
            <w:noProof/>
            <w:webHidden/>
            <w:rtl/>
          </w:rPr>
        </w:r>
        <w:r>
          <w:rPr>
            <w:noProof/>
            <w:webHidden/>
            <w:rtl/>
          </w:rPr>
          <w:fldChar w:fldCharType="separate"/>
        </w:r>
        <w:r w:rsidR="00B42598">
          <w:rPr>
            <w:noProof/>
            <w:webHidden/>
            <w:rtl/>
          </w:rPr>
          <w:t>67</w:t>
        </w:r>
        <w:r>
          <w:rPr>
            <w:noProof/>
            <w:webHidden/>
            <w:rtl/>
          </w:rPr>
          <w:fldChar w:fldCharType="end"/>
        </w:r>
      </w:hyperlink>
    </w:p>
    <w:p w14:paraId="6D268E82" w14:textId="3063ABD5" w:rsidR="00A47C18" w:rsidRDefault="00A47C18" w:rsidP="00A47C18">
      <w:pPr>
        <w:pStyle w:val="11"/>
        <w:rPr>
          <w:rFonts w:asciiTheme="minorHAnsi" w:hAnsiTheme="minorHAnsi" w:cstheme="minorBidi"/>
          <w:noProof/>
          <w:kern w:val="2"/>
          <w:szCs w:val="24"/>
          <w:rtl/>
          <w14:ligatures w14:val="standardContextual"/>
        </w:rPr>
      </w:pPr>
      <w:hyperlink w:anchor="_Toc199407041" w:history="1">
        <w:r w:rsidRPr="001461D8">
          <w:rPr>
            <w:rStyle w:val="Hyperlink"/>
            <w:rFonts w:eastAsia="Microsoft Sans Serif"/>
            <w:noProof/>
          </w:rPr>
          <w:t>24</w:t>
        </w:r>
        <w:r>
          <w:rPr>
            <w:rFonts w:asciiTheme="minorHAnsi" w:hAnsiTheme="minorHAnsi" w:cstheme="minorBidi"/>
            <w:noProof/>
            <w:kern w:val="2"/>
            <w:szCs w:val="24"/>
            <w:rtl/>
            <w14:ligatures w14:val="standardContextual"/>
          </w:rPr>
          <w:tab/>
        </w:r>
        <w:r w:rsidRPr="001461D8">
          <w:rPr>
            <w:rStyle w:val="Hyperlink"/>
            <w:rFonts w:eastAsia="Microsoft Sans Serif" w:hint="eastAsia"/>
            <w:noProof/>
            <w:rtl/>
          </w:rPr>
          <w:t>القرآن</w:t>
        </w:r>
        <w:r w:rsidRPr="001461D8">
          <w:rPr>
            <w:rStyle w:val="Hyperlink"/>
            <w:rFonts w:eastAsia="Microsoft Sans Serif"/>
            <w:noProof/>
            <w:rtl/>
          </w:rPr>
          <w:t xml:space="preserve"> </w:t>
        </w:r>
        <w:r w:rsidRPr="001461D8">
          <w:rPr>
            <w:rStyle w:val="Hyperlink"/>
            <w:rFonts w:eastAsia="Microsoft Sans Serif" w:hint="eastAsia"/>
            <w:noProof/>
            <w:rtl/>
          </w:rPr>
          <w:t>الكريم</w:t>
        </w:r>
        <w:r w:rsidRPr="001461D8">
          <w:rPr>
            <w:rStyle w:val="Hyperlink"/>
            <w:rFonts w:eastAsia="Microsoft Sans Serif"/>
            <w:noProof/>
            <w:rtl/>
          </w:rPr>
          <w:t xml:space="preserve">: </w:t>
        </w:r>
        <w:r w:rsidRPr="001461D8">
          <w:rPr>
            <w:rStyle w:val="Hyperlink"/>
            <w:rFonts w:eastAsia="Microsoft Sans Serif" w:hint="eastAsia"/>
            <w:noProof/>
            <w:rtl/>
          </w:rPr>
          <w:t>المصدر</w:t>
        </w:r>
        <w:r w:rsidRPr="001461D8">
          <w:rPr>
            <w:rStyle w:val="Hyperlink"/>
            <w:rFonts w:eastAsia="Microsoft Sans Serif"/>
            <w:noProof/>
            <w:rtl/>
          </w:rPr>
          <w:t xml:space="preserve"> </w:t>
        </w:r>
        <w:r w:rsidRPr="001461D8">
          <w:rPr>
            <w:rStyle w:val="Hyperlink"/>
            <w:rFonts w:eastAsia="Microsoft Sans Serif" w:hint="eastAsia"/>
            <w:noProof/>
            <w:rtl/>
          </w:rPr>
          <w:t>الوحيد</w:t>
        </w:r>
        <w:r w:rsidRPr="001461D8">
          <w:rPr>
            <w:rStyle w:val="Hyperlink"/>
            <w:rFonts w:eastAsia="Microsoft Sans Serif"/>
            <w:noProof/>
            <w:rtl/>
          </w:rPr>
          <w:t xml:space="preserve"> </w:t>
        </w:r>
        <w:r w:rsidRPr="001461D8">
          <w:rPr>
            <w:rStyle w:val="Hyperlink"/>
            <w:rFonts w:eastAsia="Microsoft Sans Serif" w:hint="eastAsia"/>
            <w:noProof/>
            <w:rtl/>
          </w:rPr>
          <w:t>للهداية</w:t>
        </w:r>
        <w:r w:rsidRPr="001461D8">
          <w:rPr>
            <w:rStyle w:val="Hyperlink"/>
            <w:rFonts w:eastAsia="Microsoft Sans Serif"/>
            <w:noProof/>
            <w:rtl/>
          </w:rPr>
          <w:t xml:space="preserve"> </w:t>
        </w:r>
        <w:r w:rsidRPr="001461D8">
          <w:rPr>
            <w:rStyle w:val="Hyperlink"/>
            <w:rFonts w:eastAsia="Microsoft Sans Serif" w:hint="eastAsia"/>
            <w:noProof/>
            <w:rtl/>
          </w:rPr>
          <w:t>والتشريع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Toc199407041 \h</w:instrText>
        </w:r>
        <w:r>
          <w:rPr>
            <w:noProof/>
            <w:webHidden/>
            <w:rtl/>
          </w:rPr>
          <w:instrText xml:space="preserve"> </w:instrText>
        </w:r>
        <w:r>
          <w:rPr>
            <w:noProof/>
            <w:webHidden/>
            <w:rtl/>
          </w:rPr>
        </w:r>
        <w:r>
          <w:rPr>
            <w:noProof/>
            <w:webHidden/>
            <w:rtl/>
          </w:rPr>
          <w:fldChar w:fldCharType="separate"/>
        </w:r>
        <w:r w:rsidR="00B42598">
          <w:rPr>
            <w:noProof/>
            <w:webHidden/>
            <w:rtl/>
          </w:rPr>
          <w:t>69</w:t>
        </w:r>
        <w:r>
          <w:rPr>
            <w:noProof/>
            <w:webHidden/>
            <w:rtl/>
          </w:rPr>
          <w:fldChar w:fldCharType="end"/>
        </w:r>
      </w:hyperlink>
    </w:p>
    <w:p w14:paraId="7B3600F1" w14:textId="475C326C" w:rsidR="00A47C18" w:rsidRDefault="00A47C18" w:rsidP="00A47C18">
      <w:pPr>
        <w:pStyle w:val="11"/>
        <w:rPr>
          <w:rFonts w:asciiTheme="minorHAnsi" w:hAnsiTheme="minorHAnsi" w:cstheme="minorBidi"/>
          <w:noProof/>
          <w:kern w:val="2"/>
          <w:szCs w:val="24"/>
          <w:rtl/>
          <w14:ligatures w14:val="standardContextual"/>
        </w:rPr>
      </w:pPr>
      <w:hyperlink w:anchor="_Toc199407042" w:history="1">
        <w:r w:rsidRPr="001461D8">
          <w:rPr>
            <w:rStyle w:val="Hyperlink"/>
            <w:noProof/>
          </w:rPr>
          <w:t>25</w:t>
        </w:r>
        <w:r>
          <w:rPr>
            <w:rFonts w:asciiTheme="minorHAnsi" w:hAnsiTheme="minorHAnsi" w:cstheme="minorBidi"/>
            <w:noProof/>
            <w:kern w:val="2"/>
            <w:szCs w:val="24"/>
            <w:rtl/>
            <w14:ligatures w14:val="standardContextual"/>
          </w:rPr>
          <w:tab/>
        </w:r>
        <w:r w:rsidRPr="001461D8">
          <w:rPr>
            <w:rStyle w:val="Hyperlink"/>
            <w:rFonts w:hint="eastAsia"/>
            <w:noProof/>
            <w:rtl/>
          </w:rPr>
          <w:t>مقدمة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المعاصر</w:t>
        </w:r>
        <w:r w:rsidRPr="001461D8">
          <w:rPr>
            <w:rStyle w:val="Hyperlink"/>
            <w:noProof/>
            <w:rtl/>
          </w:rPr>
          <w:t xml:space="preserve">: </w:t>
        </w:r>
        <w:r w:rsidRPr="001461D8">
          <w:rPr>
            <w:rStyle w:val="Hyperlink"/>
            <w:rFonts w:hint="eastAsia"/>
            <w:noProof/>
            <w:rtl/>
          </w:rPr>
          <w:t>منهج</w:t>
        </w:r>
        <w:r w:rsidRPr="001461D8">
          <w:rPr>
            <w:rStyle w:val="Hyperlink"/>
            <w:noProof/>
            <w:rtl/>
          </w:rPr>
          <w:t xml:space="preserve"> </w:t>
        </w:r>
        <w:r w:rsidRPr="001461D8">
          <w:rPr>
            <w:rStyle w:val="Hyperlink"/>
            <w:rFonts w:hint="eastAsia"/>
            <w:noProof/>
            <w:rtl/>
          </w:rPr>
          <w:t>تفسير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بالقرآن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Toc199407042 \h</w:instrText>
        </w:r>
        <w:r>
          <w:rPr>
            <w:noProof/>
            <w:webHidden/>
            <w:rtl/>
          </w:rPr>
          <w:instrText xml:space="preserve"> </w:instrText>
        </w:r>
        <w:r>
          <w:rPr>
            <w:noProof/>
            <w:webHidden/>
            <w:rtl/>
          </w:rPr>
        </w:r>
        <w:r>
          <w:rPr>
            <w:noProof/>
            <w:webHidden/>
            <w:rtl/>
          </w:rPr>
          <w:fldChar w:fldCharType="separate"/>
        </w:r>
        <w:r w:rsidR="00B42598">
          <w:rPr>
            <w:noProof/>
            <w:webHidden/>
            <w:rtl/>
          </w:rPr>
          <w:t>71</w:t>
        </w:r>
        <w:r>
          <w:rPr>
            <w:noProof/>
            <w:webHidden/>
            <w:rtl/>
          </w:rPr>
          <w:fldChar w:fldCharType="end"/>
        </w:r>
      </w:hyperlink>
    </w:p>
    <w:p w14:paraId="61CF1728" w14:textId="2A16F363" w:rsidR="00A47C18" w:rsidRDefault="00A47C18" w:rsidP="00A47C18">
      <w:pPr>
        <w:pStyle w:val="11"/>
        <w:rPr>
          <w:rFonts w:asciiTheme="minorHAnsi" w:hAnsiTheme="minorHAnsi" w:cstheme="minorBidi"/>
          <w:noProof/>
          <w:kern w:val="2"/>
          <w:szCs w:val="24"/>
          <w:rtl/>
          <w14:ligatures w14:val="standardContextual"/>
        </w:rPr>
      </w:pPr>
      <w:hyperlink w:anchor="_Toc199407043" w:history="1">
        <w:r w:rsidRPr="001461D8">
          <w:rPr>
            <w:rStyle w:val="Hyperlink"/>
            <w:rFonts w:eastAsia="Microsoft Sans Serif"/>
            <w:noProof/>
          </w:rPr>
          <w:t>26</w:t>
        </w:r>
        <w:r>
          <w:rPr>
            <w:rFonts w:asciiTheme="minorHAnsi" w:hAnsiTheme="minorHAnsi" w:cstheme="minorBidi"/>
            <w:noProof/>
            <w:kern w:val="2"/>
            <w:szCs w:val="24"/>
            <w:rtl/>
            <w14:ligatures w14:val="standardContextual"/>
          </w:rPr>
          <w:tab/>
        </w:r>
        <w:r w:rsidRPr="001461D8">
          <w:rPr>
            <w:rStyle w:val="Hyperlink"/>
            <w:rFonts w:eastAsia="Microsoft Sans Serif" w:hint="eastAsia"/>
            <w:noProof/>
            <w:rtl/>
          </w:rPr>
          <w:t>إحاطة</w:t>
        </w:r>
        <w:r w:rsidRPr="001461D8">
          <w:rPr>
            <w:rStyle w:val="Hyperlink"/>
            <w:rFonts w:eastAsia="Microsoft Sans Serif"/>
            <w:noProof/>
            <w:rtl/>
          </w:rPr>
          <w:t xml:space="preserve"> </w:t>
        </w:r>
        <w:r w:rsidRPr="001461D8">
          <w:rPr>
            <w:rStyle w:val="Hyperlink"/>
            <w:rFonts w:eastAsia="Microsoft Sans Serif" w:hint="eastAsia"/>
            <w:noProof/>
            <w:rtl/>
          </w:rPr>
          <w:t>الله</w:t>
        </w:r>
        <w:r w:rsidRPr="001461D8">
          <w:rPr>
            <w:rStyle w:val="Hyperlink"/>
            <w:rFonts w:eastAsia="Microsoft Sans Serif"/>
            <w:noProof/>
            <w:rtl/>
          </w:rPr>
          <w:t xml:space="preserve"> </w:t>
        </w:r>
        <w:r w:rsidRPr="001461D8">
          <w:rPr>
            <w:rStyle w:val="Hyperlink"/>
            <w:rFonts w:eastAsia="Microsoft Sans Serif" w:hint="eastAsia"/>
            <w:noProof/>
            <w:rtl/>
          </w:rPr>
          <w:t>بالكافرين</w:t>
        </w:r>
        <w:r w:rsidRPr="001461D8">
          <w:rPr>
            <w:rStyle w:val="Hyperlink"/>
            <w:rFonts w:eastAsia="Microsoft Sans Serif"/>
            <w:noProof/>
            <w:rtl/>
          </w:rPr>
          <w:t xml:space="preserve">: </w:t>
        </w:r>
        <w:r w:rsidRPr="001461D8">
          <w:rPr>
            <w:rStyle w:val="Hyperlink"/>
            <w:rFonts w:eastAsia="Microsoft Sans Serif" w:hint="eastAsia"/>
            <w:noProof/>
            <w:rtl/>
          </w:rPr>
          <w:t>دلالات</w:t>
        </w:r>
        <w:r w:rsidRPr="001461D8">
          <w:rPr>
            <w:rStyle w:val="Hyperlink"/>
            <w:rFonts w:eastAsia="Microsoft Sans Serif"/>
            <w:noProof/>
            <w:rtl/>
          </w:rPr>
          <w:t xml:space="preserve"> </w:t>
        </w:r>
        <w:r w:rsidRPr="001461D8">
          <w:rPr>
            <w:rStyle w:val="Hyperlink"/>
            <w:rFonts w:eastAsia="Microsoft Sans Serif" w:hint="eastAsia"/>
            <w:noProof/>
            <w:rtl/>
          </w:rPr>
          <w:t>قرآنية</w:t>
        </w:r>
        <w:r w:rsidRPr="001461D8">
          <w:rPr>
            <w:rStyle w:val="Hyperlink"/>
            <w:rFonts w:eastAsia="Microsoft Sans Serif"/>
            <w:noProof/>
            <w:rtl/>
          </w:rPr>
          <w:t xml:space="preserve"> </w:t>
        </w:r>
        <w:r w:rsidRPr="001461D8">
          <w:rPr>
            <w:rStyle w:val="Hyperlink"/>
            <w:rFonts w:eastAsia="Microsoft Sans Serif" w:hint="eastAsia"/>
            <w:noProof/>
            <w:rtl/>
          </w:rPr>
          <w:t>وعِبر</w:t>
        </w:r>
        <w:r w:rsidRPr="001461D8">
          <w:rPr>
            <w:rStyle w:val="Hyperlink"/>
            <w:rFonts w:eastAsia="Microsoft Sans Serif"/>
            <w:noProof/>
            <w:rtl/>
          </w:rPr>
          <w:t xml:space="preserve"> </w:t>
        </w:r>
        <w:r w:rsidRPr="001461D8">
          <w:rPr>
            <w:rStyle w:val="Hyperlink"/>
            <w:rFonts w:eastAsia="Microsoft Sans Serif" w:hint="eastAsia"/>
            <w:noProof/>
            <w:rtl/>
          </w:rPr>
          <w:t>مستفادة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Toc199407043 \h</w:instrText>
        </w:r>
        <w:r>
          <w:rPr>
            <w:noProof/>
            <w:webHidden/>
            <w:rtl/>
          </w:rPr>
          <w:instrText xml:space="preserve"> </w:instrText>
        </w:r>
        <w:r>
          <w:rPr>
            <w:noProof/>
            <w:webHidden/>
            <w:rtl/>
          </w:rPr>
        </w:r>
        <w:r>
          <w:rPr>
            <w:noProof/>
            <w:webHidden/>
            <w:rtl/>
          </w:rPr>
          <w:fldChar w:fldCharType="separate"/>
        </w:r>
        <w:r w:rsidR="00B42598">
          <w:rPr>
            <w:noProof/>
            <w:webHidden/>
            <w:rtl/>
          </w:rPr>
          <w:t>73</w:t>
        </w:r>
        <w:r>
          <w:rPr>
            <w:noProof/>
            <w:webHidden/>
            <w:rtl/>
          </w:rPr>
          <w:fldChar w:fldCharType="end"/>
        </w:r>
      </w:hyperlink>
    </w:p>
    <w:p w14:paraId="60B8523D" w14:textId="57B4B022" w:rsidR="00A47C18" w:rsidRDefault="00A47C18" w:rsidP="00A47C18">
      <w:pPr>
        <w:pStyle w:val="11"/>
        <w:rPr>
          <w:rFonts w:asciiTheme="minorHAnsi" w:hAnsiTheme="minorHAnsi" w:cstheme="minorBidi"/>
          <w:noProof/>
          <w:kern w:val="2"/>
          <w:szCs w:val="24"/>
          <w:rtl/>
          <w14:ligatures w14:val="standardContextual"/>
        </w:rPr>
      </w:pPr>
      <w:hyperlink w:anchor="_Toc199407044" w:history="1">
        <w:r w:rsidRPr="001461D8">
          <w:rPr>
            <w:rStyle w:val="Hyperlink"/>
            <w:noProof/>
          </w:rPr>
          <w:t>27</w:t>
        </w:r>
        <w:r>
          <w:rPr>
            <w:rFonts w:asciiTheme="minorHAnsi" w:hAnsiTheme="minorHAnsi" w:cstheme="minorBidi"/>
            <w:noProof/>
            <w:kern w:val="2"/>
            <w:szCs w:val="24"/>
            <w:rtl/>
            <w14:ligatures w14:val="standardContextual"/>
          </w:rPr>
          <w:tab/>
        </w:r>
        <w:r w:rsidRPr="001461D8">
          <w:rPr>
            <w:rStyle w:val="Hyperlink"/>
            <w:rFonts w:hint="eastAsia"/>
            <w:noProof/>
            <w:rtl/>
          </w:rPr>
          <w:t>النبي</w:t>
        </w:r>
        <w:r w:rsidRPr="001461D8">
          <w:rPr>
            <w:rStyle w:val="Hyperlink"/>
            <w:noProof/>
            <w:rtl/>
          </w:rPr>
          <w:t xml:space="preserve"> </w:t>
        </w:r>
        <w:r w:rsidRPr="001461D8">
          <w:rPr>
            <w:rStyle w:val="Hyperlink"/>
            <w:rFonts w:hint="eastAsia"/>
            <w:noProof/>
            <w:rtl/>
          </w:rPr>
          <w:t>والرسول</w:t>
        </w:r>
        <w:r w:rsidRPr="001461D8">
          <w:rPr>
            <w:rStyle w:val="Hyperlink"/>
            <w:noProof/>
            <w:rtl/>
          </w:rPr>
          <w:t xml:space="preserve"> </w:t>
        </w:r>
        <w:r w:rsidRPr="001461D8">
          <w:rPr>
            <w:rStyle w:val="Hyperlink"/>
            <w:rFonts w:hint="eastAsia"/>
            <w:noProof/>
            <w:rtl/>
          </w:rPr>
          <w:t>والقرآن</w:t>
        </w:r>
        <w:r w:rsidRPr="001461D8">
          <w:rPr>
            <w:rStyle w:val="Hyperlink"/>
            <w:noProof/>
            <w:rtl/>
          </w:rPr>
          <w:t xml:space="preserve"> </w:t>
        </w:r>
        <w:r w:rsidRPr="001461D8">
          <w:rPr>
            <w:rStyle w:val="Hyperlink"/>
            <w:rFonts w:hint="eastAsia"/>
            <w:noProof/>
            <w:rtl/>
          </w:rPr>
          <w:t>والسنة</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العلاقة</w:t>
        </w:r>
        <w:r w:rsidRPr="001461D8">
          <w:rPr>
            <w:rStyle w:val="Hyperlink"/>
            <w:noProof/>
            <w:rtl/>
          </w:rPr>
          <w:t xml:space="preserve"> </w:t>
        </w:r>
        <w:r w:rsidRPr="001461D8">
          <w:rPr>
            <w:rStyle w:val="Hyperlink"/>
            <w:rFonts w:hint="eastAsia"/>
            <w:noProof/>
            <w:rtl/>
          </w:rPr>
          <w:t>ومصدر</w:t>
        </w:r>
        <w:r w:rsidRPr="001461D8">
          <w:rPr>
            <w:rStyle w:val="Hyperlink"/>
            <w:noProof/>
            <w:rtl/>
          </w:rPr>
          <w:t xml:space="preserve"> </w:t>
        </w:r>
        <w:r w:rsidRPr="001461D8">
          <w:rPr>
            <w:rStyle w:val="Hyperlink"/>
            <w:rFonts w:hint="eastAsia"/>
            <w:noProof/>
            <w:rtl/>
          </w:rPr>
          <w:t>التشريع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Toc199407044 \h</w:instrText>
        </w:r>
        <w:r>
          <w:rPr>
            <w:noProof/>
            <w:webHidden/>
            <w:rtl/>
          </w:rPr>
          <w:instrText xml:space="preserve"> </w:instrText>
        </w:r>
        <w:r>
          <w:rPr>
            <w:noProof/>
            <w:webHidden/>
            <w:rtl/>
          </w:rPr>
        </w:r>
        <w:r>
          <w:rPr>
            <w:noProof/>
            <w:webHidden/>
            <w:rtl/>
          </w:rPr>
          <w:fldChar w:fldCharType="separate"/>
        </w:r>
        <w:r w:rsidR="00B42598">
          <w:rPr>
            <w:noProof/>
            <w:webHidden/>
            <w:rtl/>
          </w:rPr>
          <w:t>74</w:t>
        </w:r>
        <w:r>
          <w:rPr>
            <w:noProof/>
            <w:webHidden/>
            <w:rtl/>
          </w:rPr>
          <w:fldChar w:fldCharType="end"/>
        </w:r>
      </w:hyperlink>
    </w:p>
    <w:p w14:paraId="1A37DFE7" w14:textId="2CDA88E8" w:rsidR="00A47C18" w:rsidRDefault="00A47C18" w:rsidP="00A47C18">
      <w:pPr>
        <w:pStyle w:val="11"/>
        <w:rPr>
          <w:rFonts w:asciiTheme="minorHAnsi" w:hAnsiTheme="minorHAnsi" w:cstheme="minorBidi"/>
          <w:noProof/>
          <w:kern w:val="2"/>
          <w:szCs w:val="24"/>
          <w:rtl/>
          <w14:ligatures w14:val="standardContextual"/>
        </w:rPr>
      </w:pPr>
      <w:hyperlink w:anchor="_Toc199407045" w:history="1">
        <w:r w:rsidRPr="001461D8">
          <w:rPr>
            <w:rStyle w:val="Hyperlink"/>
            <w:noProof/>
          </w:rPr>
          <w:t>28</w:t>
        </w:r>
        <w:r>
          <w:rPr>
            <w:rFonts w:asciiTheme="minorHAnsi" w:hAnsiTheme="minorHAnsi" w:cstheme="minorBidi"/>
            <w:noProof/>
            <w:kern w:val="2"/>
            <w:szCs w:val="24"/>
            <w:rtl/>
            <w14:ligatures w14:val="standardContextual"/>
          </w:rPr>
          <w:tab/>
        </w:r>
        <w:r w:rsidRPr="001461D8">
          <w:rPr>
            <w:rStyle w:val="Hyperlink"/>
            <w:rFonts w:hint="eastAsia"/>
            <w:noProof/>
            <w:rtl/>
          </w:rPr>
          <w:t>هل</w:t>
        </w:r>
        <w:r w:rsidRPr="001461D8">
          <w:rPr>
            <w:rStyle w:val="Hyperlink"/>
            <w:noProof/>
            <w:rtl/>
          </w:rPr>
          <w:t xml:space="preserve"> </w:t>
        </w:r>
        <w:r w:rsidRPr="001461D8">
          <w:rPr>
            <w:rStyle w:val="Hyperlink"/>
            <w:rFonts w:hint="eastAsia"/>
            <w:noProof/>
            <w:rtl/>
          </w:rPr>
          <w:t>نتدبر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حقًا؟</w:t>
        </w:r>
        <w:r w:rsidRPr="001461D8">
          <w:rPr>
            <w:rStyle w:val="Hyperlink"/>
            <w:noProof/>
            <w:rtl/>
          </w:rPr>
          <w:t xml:space="preserve"> </w:t>
        </w:r>
        <w:r w:rsidRPr="001461D8">
          <w:rPr>
            <w:rStyle w:val="Hyperlink"/>
            <w:rFonts w:hint="eastAsia"/>
            <w:noProof/>
            <w:rtl/>
          </w:rPr>
          <w:t>نقد</w:t>
        </w:r>
        <w:r w:rsidRPr="001461D8">
          <w:rPr>
            <w:rStyle w:val="Hyperlink"/>
            <w:noProof/>
            <w:rtl/>
          </w:rPr>
          <w:t xml:space="preserve"> </w:t>
        </w:r>
        <w:r w:rsidRPr="001461D8">
          <w:rPr>
            <w:rStyle w:val="Hyperlink"/>
            <w:rFonts w:hint="eastAsia"/>
            <w:noProof/>
            <w:rtl/>
          </w:rPr>
          <w:t>لطرق</w:t>
        </w:r>
        <w:r w:rsidRPr="001461D8">
          <w:rPr>
            <w:rStyle w:val="Hyperlink"/>
            <w:noProof/>
            <w:rtl/>
          </w:rPr>
          <w:t xml:space="preserve"> </w:t>
        </w:r>
        <w:r w:rsidRPr="001461D8">
          <w:rPr>
            <w:rStyle w:val="Hyperlink"/>
            <w:rFonts w:hint="eastAsia"/>
            <w:noProof/>
            <w:rtl/>
          </w:rPr>
          <w:t>التعامل</w:t>
        </w:r>
        <w:r w:rsidRPr="001461D8">
          <w:rPr>
            <w:rStyle w:val="Hyperlink"/>
            <w:noProof/>
            <w:rtl/>
          </w:rPr>
          <w:t xml:space="preserve"> </w:t>
        </w:r>
        <w:r w:rsidRPr="001461D8">
          <w:rPr>
            <w:rStyle w:val="Hyperlink"/>
            <w:rFonts w:hint="eastAsia"/>
            <w:noProof/>
            <w:rtl/>
          </w:rPr>
          <w:t>الشائعة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Toc199407045 \h</w:instrText>
        </w:r>
        <w:r>
          <w:rPr>
            <w:noProof/>
            <w:webHidden/>
            <w:rtl/>
          </w:rPr>
          <w:instrText xml:space="preserve"> </w:instrText>
        </w:r>
        <w:r>
          <w:rPr>
            <w:noProof/>
            <w:webHidden/>
            <w:rtl/>
          </w:rPr>
        </w:r>
        <w:r>
          <w:rPr>
            <w:noProof/>
            <w:webHidden/>
            <w:rtl/>
          </w:rPr>
          <w:fldChar w:fldCharType="separate"/>
        </w:r>
        <w:r w:rsidR="00B42598">
          <w:rPr>
            <w:noProof/>
            <w:webHidden/>
            <w:rtl/>
          </w:rPr>
          <w:t>76</w:t>
        </w:r>
        <w:r>
          <w:rPr>
            <w:noProof/>
            <w:webHidden/>
            <w:rtl/>
          </w:rPr>
          <w:fldChar w:fldCharType="end"/>
        </w:r>
      </w:hyperlink>
    </w:p>
    <w:p w14:paraId="6C95706A" w14:textId="0FEEC60B" w:rsidR="00A47C18" w:rsidRDefault="00A47C18" w:rsidP="00A47C18">
      <w:pPr>
        <w:pStyle w:val="11"/>
        <w:rPr>
          <w:rFonts w:asciiTheme="minorHAnsi" w:hAnsiTheme="minorHAnsi" w:cstheme="minorBidi"/>
          <w:noProof/>
          <w:kern w:val="2"/>
          <w:szCs w:val="24"/>
          <w:rtl/>
          <w14:ligatures w14:val="standardContextual"/>
        </w:rPr>
      </w:pPr>
      <w:hyperlink w:anchor="_Toc199407046" w:history="1">
        <w:r w:rsidRPr="001461D8">
          <w:rPr>
            <w:rStyle w:val="Hyperlink"/>
            <w:noProof/>
          </w:rPr>
          <w:t>29</w:t>
        </w:r>
        <w:r>
          <w:rPr>
            <w:rFonts w:asciiTheme="minorHAnsi" w:hAnsiTheme="minorHAnsi" w:cstheme="minorBidi"/>
            <w:noProof/>
            <w:kern w:val="2"/>
            <w:szCs w:val="24"/>
            <w:rtl/>
            <w14:ligatures w14:val="standardContextual"/>
          </w:rPr>
          <w:tab/>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جديد</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والتحرر</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المسبقات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Toc199407046 \h</w:instrText>
        </w:r>
        <w:r>
          <w:rPr>
            <w:noProof/>
            <w:webHidden/>
            <w:rtl/>
          </w:rPr>
          <w:instrText xml:space="preserve"> </w:instrText>
        </w:r>
        <w:r>
          <w:rPr>
            <w:noProof/>
            <w:webHidden/>
            <w:rtl/>
          </w:rPr>
        </w:r>
        <w:r>
          <w:rPr>
            <w:noProof/>
            <w:webHidden/>
            <w:rtl/>
          </w:rPr>
          <w:fldChar w:fldCharType="separate"/>
        </w:r>
        <w:r w:rsidR="00B42598">
          <w:rPr>
            <w:noProof/>
            <w:webHidden/>
            <w:rtl/>
          </w:rPr>
          <w:t>78</w:t>
        </w:r>
        <w:r>
          <w:rPr>
            <w:noProof/>
            <w:webHidden/>
            <w:rtl/>
          </w:rPr>
          <w:fldChar w:fldCharType="end"/>
        </w:r>
      </w:hyperlink>
    </w:p>
    <w:p w14:paraId="3C0687FF" w14:textId="18015E4D" w:rsidR="00A47C18" w:rsidRDefault="00A47C18" w:rsidP="00A47C18">
      <w:pPr>
        <w:pStyle w:val="11"/>
        <w:rPr>
          <w:rFonts w:asciiTheme="minorHAnsi" w:hAnsiTheme="minorHAnsi" w:cstheme="minorBidi"/>
          <w:noProof/>
          <w:kern w:val="2"/>
          <w:szCs w:val="24"/>
          <w:rtl/>
          <w14:ligatures w14:val="standardContextual"/>
        </w:rPr>
      </w:pPr>
      <w:hyperlink w:anchor="_Toc199407047" w:history="1">
        <w:r w:rsidRPr="001461D8">
          <w:rPr>
            <w:rStyle w:val="Hyperlink"/>
            <w:noProof/>
          </w:rPr>
          <w:t>30</w:t>
        </w:r>
        <w:r>
          <w:rPr>
            <w:rFonts w:asciiTheme="minorHAnsi" w:hAnsiTheme="minorHAnsi" w:cstheme="minorBidi"/>
            <w:noProof/>
            <w:kern w:val="2"/>
            <w:szCs w:val="24"/>
            <w:rtl/>
            <w14:ligatures w14:val="standardContextual"/>
          </w:rPr>
          <w:tab/>
        </w:r>
        <w:r w:rsidRPr="001461D8">
          <w:rPr>
            <w:rStyle w:val="Hyperlink"/>
            <w:rFonts w:hint="eastAsia"/>
            <w:noProof/>
            <w:rtl/>
          </w:rPr>
          <w:t>المنهجيات</w:t>
        </w:r>
        <w:r w:rsidRPr="001461D8">
          <w:rPr>
            <w:rStyle w:val="Hyperlink"/>
            <w:noProof/>
            <w:rtl/>
          </w:rPr>
          <w:t xml:space="preserve"> </w:t>
        </w:r>
        <w:r w:rsidRPr="001461D8">
          <w:rPr>
            <w:rStyle w:val="Hyperlink"/>
            <w:rFonts w:hint="eastAsia"/>
            <w:noProof/>
            <w:rtl/>
          </w:rPr>
          <w:t>التقليدية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الميزان</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قراءة</w:t>
        </w:r>
        <w:r w:rsidRPr="001461D8">
          <w:rPr>
            <w:rStyle w:val="Hyperlink"/>
            <w:noProof/>
            <w:rtl/>
          </w:rPr>
          <w:t xml:space="preserve"> </w:t>
        </w:r>
        <w:r w:rsidRPr="001461D8">
          <w:rPr>
            <w:rStyle w:val="Hyperlink"/>
            <w:rFonts w:hint="eastAsia"/>
            <w:noProof/>
            <w:rtl/>
          </w:rPr>
          <w:t>أكثر</w:t>
        </w:r>
        <w:r w:rsidRPr="001461D8">
          <w:rPr>
            <w:rStyle w:val="Hyperlink"/>
            <w:noProof/>
            <w:rtl/>
          </w:rPr>
          <w:t xml:space="preserve"> </w:t>
        </w:r>
        <w:r w:rsidRPr="001461D8">
          <w:rPr>
            <w:rStyle w:val="Hyperlink"/>
            <w:rFonts w:hint="eastAsia"/>
            <w:noProof/>
            <w:rtl/>
          </w:rPr>
          <w:t>وعيًا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Toc199407047 \h</w:instrText>
        </w:r>
        <w:r>
          <w:rPr>
            <w:noProof/>
            <w:webHidden/>
            <w:rtl/>
          </w:rPr>
          <w:instrText xml:space="preserve"> </w:instrText>
        </w:r>
        <w:r>
          <w:rPr>
            <w:noProof/>
            <w:webHidden/>
            <w:rtl/>
          </w:rPr>
        </w:r>
        <w:r>
          <w:rPr>
            <w:noProof/>
            <w:webHidden/>
            <w:rtl/>
          </w:rPr>
          <w:fldChar w:fldCharType="separate"/>
        </w:r>
        <w:r w:rsidR="00B42598">
          <w:rPr>
            <w:noProof/>
            <w:webHidden/>
            <w:rtl/>
          </w:rPr>
          <w:t>79</w:t>
        </w:r>
        <w:r>
          <w:rPr>
            <w:noProof/>
            <w:webHidden/>
            <w:rtl/>
          </w:rPr>
          <w:fldChar w:fldCharType="end"/>
        </w:r>
      </w:hyperlink>
    </w:p>
    <w:p w14:paraId="619C1448" w14:textId="0A367BA9" w:rsidR="00A47C18" w:rsidRDefault="00A47C18" w:rsidP="00A47C18">
      <w:pPr>
        <w:pStyle w:val="11"/>
        <w:rPr>
          <w:rFonts w:asciiTheme="minorHAnsi" w:hAnsiTheme="minorHAnsi" w:cstheme="minorBidi"/>
          <w:noProof/>
          <w:kern w:val="2"/>
          <w:szCs w:val="24"/>
          <w:rtl/>
          <w14:ligatures w14:val="standardContextual"/>
        </w:rPr>
      </w:pPr>
      <w:hyperlink w:anchor="_Toc199407048" w:history="1">
        <w:r w:rsidRPr="001461D8">
          <w:rPr>
            <w:rStyle w:val="Hyperlink"/>
            <w:noProof/>
          </w:rPr>
          <w:t>31</w:t>
        </w:r>
        <w:r>
          <w:rPr>
            <w:rFonts w:asciiTheme="minorHAnsi" w:hAnsiTheme="minorHAnsi" w:cstheme="minorBidi"/>
            <w:noProof/>
            <w:kern w:val="2"/>
            <w:szCs w:val="24"/>
            <w:rtl/>
            <w14:ligatures w14:val="standardContextual"/>
          </w:rPr>
          <w:tab/>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جديد</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حلول</w:t>
        </w:r>
        <w:r w:rsidRPr="001461D8">
          <w:rPr>
            <w:rStyle w:val="Hyperlink"/>
            <w:noProof/>
            <w:rtl/>
          </w:rPr>
          <w:t xml:space="preserve"> </w:t>
        </w:r>
        <w:r w:rsidRPr="001461D8">
          <w:rPr>
            <w:rStyle w:val="Hyperlink"/>
            <w:rFonts w:hint="eastAsia"/>
            <w:noProof/>
            <w:rtl/>
          </w:rPr>
          <w:t>ومقترحات</w:t>
        </w:r>
        <w:r w:rsidRPr="001461D8">
          <w:rPr>
            <w:rStyle w:val="Hyperlink"/>
            <w:noProof/>
            <w:rtl/>
          </w:rPr>
          <w:t xml:space="preserve"> </w:t>
        </w:r>
        <w:r w:rsidRPr="001461D8">
          <w:rPr>
            <w:rStyle w:val="Hyperlink"/>
            <w:rFonts w:hint="eastAsia"/>
            <w:noProof/>
            <w:rtl/>
          </w:rPr>
          <w:t>عملية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Toc199407048 \h</w:instrText>
        </w:r>
        <w:r>
          <w:rPr>
            <w:noProof/>
            <w:webHidden/>
            <w:rtl/>
          </w:rPr>
          <w:instrText xml:space="preserve"> </w:instrText>
        </w:r>
        <w:r>
          <w:rPr>
            <w:noProof/>
            <w:webHidden/>
            <w:rtl/>
          </w:rPr>
        </w:r>
        <w:r>
          <w:rPr>
            <w:noProof/>
            <w:webHidden/>
            <w:rtl/>
          </w:rPr>
          <w:fldChar w:fldCharType="separate"/>
        </w:r>
        <w:r w:rsidR="00B42598">
          <w:rPr>
            <w:noProof/>
            <w:webHidden/>
            <w:rtl/>
          </w:rPr>
          <w:t>80</w:t>
        </w:r>
        <w:r>
          <w:rPr>
            <w:noProof/>
            <w:webHidden/>
            <w:rtl/>
          </w:rPr>
          <w:fldChar w:fldCharType="end"/>
        </w:r>
      </w:hyperlink>
    </w:p>
    <w:p w14:paraId="3BC2F568" w14:textId="1DA652A3" w:rsidR="00A47C18" w:rsidRDefault="00A47C18" w:rsidP="00A47C18">
      <w:pPr>
        <w:pStyle w:val="11"/>
        <w:rPr>
          <w:rFonts w:asciiTheme="minorHAnsi" w:hAnsiTheme="minorHAnsi" w:cstheme="minorBidi"/>
          <w:noProof/>
          <w:kern w:val="2"/>
          <w:szCs w:val="24"/>
          <w:rtl/>
          <w14:ligatures w14:val="standardContextual"/>
        </w:rPr>
      </w:pPr>
      <w:hyperlink w:anchor="_Toc199407049" w:history="1">
        <w:r w:rsidRPr="001461D8">
          <w:rPr>
            <w:rStyle w:val="Hyperlink"/>
            <w:noProof/>
          </w:rPr>
          <w:t>32</w:t>
        </w:r>
        <w:r>
          <w:rPr>
            <w:rFonts w:asciiTheme="minorHAnsi" w:hAnsiTheme="minorHAnsi" w:cstheme="minorBidi"/>
            <w:noProof/>
            <w:kern w:val="2"/>
            <w:szCs w:val="24"/>
            <w:rtl/>
            <w14:ligatures w14:val="standardContextual"/>
          </w:rPr>
          <w:tab/>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حوار</w:t>
        </w:r>
        <w:r w:rsidRPr="001461D8">
          <w:rPr>
            <w:rStyle w:val="Hyperlink"/>
            <w:noProof/>
            <w:rtl/>
          </w:rPr>
          <w:t xml:space="preserve"> </w:t>
        </w:r>
        <w:r w:rsidRPr="001461D8">
          <w:rPr>
            <w:rStyle w:val="Hyperlink"/>
            <w:rFonts w:hint="eastAsia"/>
            <w:noProof/>
            <w:rtl/>
          </w:rPr>
          <w:t>حي</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الخالق</w:t>
        </w:r>
        <w:r w:rsidRPr="001461D8">
          <w:rPr>
            <w:rStyle w:val="Hyperlink"/>
            <w:noProof/>
            <w:rtl/>
          </w:rPr>
          <w:t xml:space="preserve"> </w:t>
        </w:r>
        <w:r w:rsidRPr="001461D8">
          <w:rPr>
            <w:rStyle w:val="Hyperlink"/>
            <w:rFonts w:hint="eastAsia"/>
            <w:noProof/>
            <w:rtl/>
          </w:rPr>
          <w:t>والإنسان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Toc199407049 \h</w:instrText>
        </w:r>
        <w:r>
          <w:rPr>
            <w:noProof/>
            <w:webHidden/>
            <w:rtl/>
          </w:rPr>
          <w:instrText xml:space="preserve"> </w:instrText>
        </w:r>
        <w:r>
          <w:rPr>
            <w:noProof/>
            <w:webHidden/>
            <w:rtl/>
          </w:rPr>
        </w:r>
        <w:r>
          <w:rPr>
            <w:noProof/>
            <w:webHidden/>
            <w:rtl/>
          </w:rPr>
          <w:fldChar w:fldCharType="separate"/>
        </w:r>
        <w:r w:rsidR="00B42598">
          <w:rPr>
            <w:noProof/>
            <w:webHidden/>
            <w:rtl/>
          </w:rPr>
          <w:t>82</w:t>
        </w:r>
        <w:r>
          <w:rPr>
            <w:noProof/>
            <w:webHidden/>
            <w:rtl/>
          </w:rPr>
          <w:fldChar w:fldCharType="end"/>
        </w:r>
      </w:hyperlink>
    </w:p>
    <w:p w14:paraId="414D7C29" w14:textId="3CC3401C" w:rsidR="00A47C18" w:rsidRDefault="00A47C18" w:rsidP="00A47C18">
      <w:pPr>
        <w:pStyle w:val="11"/>
        <w:rPr>
          <w:rFonts w:asciiTheme="minorHAnsi" w:hAnsiTheme="minorHAnsi" w:cstheme="minorBidi"/>
          <w:noProof/>
          <w:kern w:val="2"/>
          <w:szCs w:val="24"/>
          <w:rtl/>
          <w14:ligatures w14:val="standardContextual"/>
        </w:rPr>
      </w:pPr>
      <w:hyperlink w:anchor="_Toc199407050" w:history="1">
        <w:r w:rsidRPr="001461D8">
          <w:rPr>
            <w:rStyle w:val="Hyperlink"/>
            <w:noProof/>
          </w:rPr>
          <w:t>33</w:t>
        </w:r>
        <w:r>
          <w:rPr>
            <w:rFonts w:asciiTheme="minorHAnsi" w:hAnsiTheme="minorHAnsi" w:cstheme="minorBidi"/>
            <w:noProof/>
            <w:kern w:val="2"/>
            <w:szCs w:val="24"/>
            <w:rtl/>
            <w14:ligatures w14:val="standardContextual"/>
          </w:rPr>
          <w:tab/>
        </w:r>
        <w:r w:rsidRPr="001461D8">
          <w:rPr>
            <w:rStyle w:val="Hyperlink"/>
            <w:rFonts w:hint="eastAsia"/>
            <w:noProof/>
            <w:rtl/>
          </w:rPr>
          <w:t>ما</w:t>
        </w:r>
        <w:r w:rsidRPr="001461D8">
          <w:rPr>
            <w:rStyle w:val="Hyperlink"/>
            <w:noProof/>
            <w:rtl/>
          </w:rPr>
          <w:t xml:space="preserve"> </w:t>
        </w:r>
        <w:r w:rsidRPr="001461D8">
          <w:rPr>
            <w:rStyle w:val="Hyperlink"/>
            <w:rFonts w:hint="eastAsia"/>
            <w:noProof/>
            <w:rtl/>
          </w:rPr>
          <w:t>وراء</w:t>
        </w:r>
        <w:r w:rsidRPr="001461D8">
          <w:rPr>
            <w:rStyle w:val="Hyperlink"/>
            <w:noProof/>
            <w:rtl/>
          </w:rPr>
          <w:t xml:space="preserve"> </w:t>
        </w:r>
        <w:r w:rsidRPr="001461D8">
          <w:rPr>
            <w:rStyle w:val="Hyperlink"/>
            <w:rFonts w:hint="eastAsia"/>
            <w:noProof/>
            <w:rtl/>
          </w:rPr>
          <w:t>الحرفية</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ومعجزات</w:t>
        </w:r>
        <w:r w:rsidRPr="001461D8">
          <w:rPr>
            <w:rStyle w:val="Hyperlink"/>
            <w:noProof/>
            <w:rtl/>
          </w:rPr>
          <w:t xml:space="preserve"> </w:t>
        </w:r>
        <w:r w:rsidRPr="001461D8">
          <w:rPr>
            <w:rStyle w:val="Hyperlink"/>
            <w:rFonts w:hint="eastAsia"/>
            <w:noProof/>
            <w:rtl/>
          </w:rPr>
          <w:t>الأنبياء</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Toc199407050 \h</w:instrText>
        </w:r>
        <w:r>
          <w:rPr>
            <w:noProof/>
            <w:webHidden/>
            <w:rtl/>
          </w:rPr>
          <w:instrText xml:space="preserve"> </w:instrText>
        </w:r>
        <w:r>
          <w:rPr>
            <w:noProof/>
            <w:webHidden/>
            <w:rtl/>
          </w:rPr>
        </w:r>
        <w:r>
          <w:rPr>
            <w:noProof/>
            <w:webHidden/>
            <w:rtl/>
          </w:rPr>
          <w:fldChar w:fldCharType="separate"/>
        </w:r>
        <w:r w:rsidR="00B42598">
          <w:rPr>
            <w:noProof/>
            <w:webHidden/>
            <w:rtl/>
          </w:rPr>
          <w:t>83</w:t>
        </w:r>
        <w:r>
          <w:rPr>
            <w:noProof/>
            <w:webHidden/>
            <w:rtl/>
          </w:rPr>
          <w:fldChar w:fldCharType="end"/>
        </w:r>
      </w:hyperlink>
    </w:p>
    <w:p w14:paraId="54A10184" w14:textId="10B9C19D" w:rsidR="00A47C18" w:rsidRDefault="00A47C18" w:rsidP="00A47C18">
      <w:pPr>
        <w:pStyle w:val="11"/>
        <w:rPr>
          <w:rFonts w:asciiTheme="minorHAnsi" w:hAnsiTheme="minorHAnsi" w:cstheme="minorBidi"/>
          <w:noProof/>
          <w:kern w:val="2"/>
          <w:szCs w:val="24"/>
          <w:rtl/>
          <w14:ligatures w14:val="standardContextual"/>
        </w:rPr>
      </w:pPr>
      <w:hyperlink w:anchor="_Toc199407051" w:history="1">
        <w:r w:rsidRPr="001461D8">
          <w:rPr>
            <w:rStyle w:val="Hyperlink"/>
            <w:noProof/>
          </w:rPr>
          <w:t>34</w:t>
        </w:r>
        <w:r>
          <w:rPr>
            <w:rFonts w:asciiTheme="minorHAnsi" w:hAnsiTheme="minorHAnsi" w:cstheme="minorBidi"/>
            <w:noProof/>
            <w:kern w:val="2"/>
            <w:szCs w:val="24"/>
            <w:rtl/>
            <w14:ligatures w14:val="standardContextual"/>
          </w:rPr>
          <w:tab/>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وحدة</w:t>
        </w:r>
        <w:r w:rsidRPr="001461D8">
          <w:rPr>
            <w:rStyle w:val="Hyperlink"/>
            <w:noProof/>
            <w:rtl/>
          </w:rPr>
          <w:t xml:space="preserve"> </w:t>
        </w:r>
        <w:r w:rsidRPr="001461D8">
          <w:rPr>
            <w:rStyle w:val="Hyperlink"/>
            <w:rFonts w:hint="eastAsia"/>
            <w:noProof/>
            <w:rtl/>
          </w:rPr>
          <w:t>لا</w:t>
        </w:r>
        <w:r w:rsidRPr="001461D8">
          <w:rPr>
            <w:rStyle w:val="Hyperlink"/>
            <w:noProof/>
            <w:rtl/>
          </w:rPr>
          <w:t xml:space="preserve"> </w:t>
        </w:r>
        <w:r w:rsidRPr="001461D8">
          <w:rPr>
            <w:rStyle w:val="Hyperlink"/>
            <w:rFonts w:hint="eastAsia"/>
            <w:noProof/>
            <w:rtl/>
          </w:rPr>
          <w:t>تتجزأ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Toc199407051 \h</w:instrText>
        </w:r>
        <w:r>
          <w:rPr>
            <w:noProof/>
            <w:webHidden/>
            <w:rtl/>
          </w:rPr>
          <w:instrText xml:space="preserve"> </w:instrText>
        </w:r>
        <w:r>
          <w:rPr>
            <w:noProof/>
            <w:webHidden/>
            <w:rtl/>
          </w:rPr>
        </w:r>
        <w:r>
          <w:rPr>
            <w:noProof/>
            <w:webHidden/>
            <w:rtl/>
          </w:rPr>
          <w:fldChar w:fldCharType="separate"/>
        </w:r>
        <w:r w:rsidR="00B42598">
          <w:rPr>
            <w:noProof/>
            <w:webHidden/>
            <w:rtl/>
          </w:rPr>
          <w:t>84</w:t>
        </w:r>
        <w:r>
          <w:rPr>
            <w:noProof/>
            <w:webHidden/>
            <w:rtl/>
          </w:rPr>
          <w:fldChar w:fldCharType="end"/>
        </w:r>
      </w:hyperlink>
    </w:p>
    <w:p w14:paraId="3FC40FE0" w14:textId="1DCD7C29" w:rsidR="00A47C18" w:rsidRDefault="00A47C18" w:rsidP="00A47C18">
      <w:pPr>
        <w:pStyle w:val="11"/>
        <w:rPr>
          <w:rFonts w:asciiTheme="minorHAnsi" w:hAnsiTheme="minorHAnsi" w:cstheme="minorBidi"/>
          <w:noProof/>
          <w:kern w:val="2"/>
          <w:szCs w:val="24"/>
          <w:rtl/>
          <w14:ligatures w14:val="standardContextual"/>
        </w:rPr>
      </w:pPr>
      <w:hyperlink w:anchor="_Toc199407052" w:history="1">
        <w:r w:rsidRPr="001461D8">
          <w:rPr>
            <w:rStyle w:val="Hyperlink"/>
            <w:noProof/>
          </w:rPr>
          <w:t>35</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منهج</w:t>
        </w:r>
        <w:r w:rsidRPr="001461D8">
          <w:rPr>
            <w:rStyle w:val="Hyperlink"/>
            <w:noProof/>
            <w:rtl/>
          </w:rPr>
          <w:t xml:space="preserve"> </w:t>
        </w:r>
        <w:r w:rsidRPr="001461D8">
          <w:rPr>
            <w:rStyle w:val="Hyperlink"/>
            <w:rFonts w:hint="eastAsia"/>
            <w:noProof/>
            <w:rtl/>
          </w:rPr>
          <w:t>حياة</w:t>
        </w:r>
        <w:r w:rsidRPr="001461D8">
          <w:rPr>
            <w:rStyle w:val="Hyperlink"/>
            <w:noProof/>
            <w:rtl/>
          </w:rPr>
          <w:t xml:space="preserve"> </w:t>
        </w:r>
        <w:r w:rsidRPr="001461D8">
          <w:rPr>
            <w:rStyle w:val="Hyperlink"/>
            <w:rFonts w:hint="eastAsia"/>
            <w:noProof/>
            <w:rtl/>
          </w:rPr>
          <w:t>لا</w:t>
        </w:r>
        <w:r w:rsidRPr="001461D8">
          <w:rPr>
            <w:rStyle w:val="Hyperlink"/>
            <w:noProof/>
            <w:rtl/>
          </w:rPr>
          <w:t xml:space="preserve"> </w:t>
        </w:r>
        <w:r w:rsidRPr="001461D8">
          <w:rPr>
            <w:rStyle w:val="Hyperlink"/>
            <w:rFonts w:hint="eastAsia"/>
            <w:noProof/>
            <w:rtl/>
          </w:rPr>
          <w:t>مجرد</w:t>
        </w:r>
        <w:r w:rsidRPr="001461D8">
          <w:rPr>
            <w:rStyle w:val="Hyperlink"/>
            <w:noProof/>
            <w:rtl/>
          </w:rPr>
          <w:t xml:space="preserve"> </w:t>
        </w:r>
        <w:r w:rsidRPr="001461D8">
          <w:rPr>
            <w:rStyle w:val="Hyperlink"/>
            <w:rFonts w:hint="eastAsia"/>
            <w:noProof/>
            <w:rtl/>
          </w:rPr>
          <w:t>قراءة</w:t>
        </w:r>
        <w:r w:rsidRPr="001461D8">
          <w:rPr>
            <w:rStyle w:val="Hyperlink"/>
            <w:noProof/>
            <w:rtl/>
          </w:rPr>
          <w:t xml:space="preserve"> </w:t>
        </w:r>
        <w:r w:rsidRPr="001461D8">
          <w:rPr>
            <w:rStyle w:val="Hyperlink"/>
            <w:rFonts w:hint="eastAsia"/>
            <w:noProof/>
            <w:rtl/>
          </w:rPr>
          <w:t>عابرة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Toc199407052 \h</w:instrText>
        </w:r>
        <w:r>
          <w:rPr>
            <w:noProof/>
            <w:webHidden/>
            <w:rtl/>
          </w:rPr>
          <w:instrText xml:space="preserve"> </w:instrText>
        </w:r>
        <w:r>
          <w:rPr>
            <w:noProof/>
            <w:webHidden/>
            <w:rtl/>
          </w:rPr>
        </w:r>
        <w:r>
          <w:rPr>
            <w:noProof/>
            <w:webHidden/>
            <w:rtl/>
          </w:rPr>
          <w:fldChar w:fldCharType="separate"/>
        </w:r>
        <w:r w:rsidR="00B42598">
          <w:rPr>
            <w:noProof/>
            <w:webHidden/>
            <w:rtl/>
          </w:rPr>
          <w:t>85</w:t>
        </w:r>
        <w:r>
          <w:rPr>
            <w:noProof/>
            <w:webHidden/>
            <w:rtl/>
          </w:rPr>
          <w:fldChar w:fldCharType="end"/>
        </w:r>
      </w:hyperlink>
    </w:p>
    <w:p w14:paraId="5FA1E5EE" w14:textId="5B9B258B" w:rsidR="00A47C18" w:rsidRDefault="00A47C18" w:rsidP="00A47C18">
      <w:pPr>
        <w:pStyle w:val="11"/>
        <w:rPr>
          <w:rFonts w:asciiTheme="minorHAnsi" w:hAnsiTheme="minorHAnsi" w:cstheme="minorBidi"/>
          <w:noProof/>
          <w:kern w:val="2"/>
          <w:szCs w:val="24"/>
          <w:rtl/>
          <w14:ligatures w14:val="standardContextual"/>
        </w:rPr>
      </w:pPr>
      <w:hyperlink w:anchor="_Toc199407053" w:history="1">
        <w:r w:rsidRPr="001461D8">
          <w:rPr>
            <w:rStyle w:val="Hyperlink"/>
            <w:noProof/>
          </w:rPr>
          <w:t>36</w:t>
        </w:r>
        <w:r>
          <w:rPr>
            <w:rFonts w:asciiTheme="minorHAnsi" w:hAnsiTheme="minorHAnsi" w:cstheme="minorBidi"/>
            <w:noProof/>
            <w:kern w:val="2"/>
            <w:szCs w:val="24"/>
            <w:rtl/>
            <w14:ligatures w14:val="standardContextual"/>
          </w:rPr>
          <w:tab/>
        </w:r>
        <w:r w:rsidRPr="001461D8">
          <w:rPr>
            <w:rStyle w:val="Hyperlink"/>
            <w:rFonts w:hint="eastAsia"/>
            <w:noProof/>
            <w:rtl/>
          </w:rPr>
          <w:t>تصحيح</w:t>
        </w:r>
        <w:r w:rsidRPr="001461D8">
          <w:rPr>
            <w:rStyle w:val="Hyperlink"/>
            <w:noProof/>
            <w:rtl/>
          </w:rPr>
          <w:t xml:space="preserve"> </w:t>
        </w:r>
        <w:r w:rsidRPr="001461D8">
          <w:rPr>
            <w:rStyle w:val="Hyperlink"/>
            <w:rFonts w:hint="eastAsia"/>
            <w:noProof/>
            <w:rtl/>
          </w:rPr>
          <w:t>المفاهيم</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إسلام</w:t>
        </w:r>
        <w:r w:rsidRPr="001461D8">
          <w:rPr>
            <w:rStyle w:val="Hyperlink"/>
            <w:noProof/>
            <w:rtl/>
          </w:rPr>
          <w:t xml:space="preserve"> </w:t>
        </w:r>
        <w:r w:rsidRPr="001461D8">
          <w:rPr>
            <w:rStyle w:val="Hyperlink"/>
            <w:rFonts w:hint="eastAsia"/>
            <w:noProof/>
            <w:rtl/>
          </w:rPr>
          <w:t>قرآني</w:t>
        </w:r>
        <w:r w:rsidRPr="001461D8">
          <w:rPr>
            <w:rStyle w:val="Hyperlink"/>
            <w:noProof/>
            <w:rtl/>
          </w:rPr>
          <w:t xml:space="preserve"> </w:t>
        </w:r>
        <w:r w:rsidRPr="001461D8">
          <w:rPr>
            <w:rStyle w:val="Hyperlink"/>
            <w:rFonts w:hint="eastAsia"/>
            <w:noProof/>
            <w:rtl/>
          </w:rPr>
          <w:t>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Toc199407053 \h</w:instrText>
        </w:r>
        <w:r>
          <w:rPr>
            <w:noProof/>
            <w:webHidden/>
            <w:rtl/>
          </w:rPr>
          <w:instrText xml:space="preserve"> </w:instrText>
        </w:r>
        <w:r>
          <w:rPr>
            <w:noProof/>
            <w:webHidden/>
            <w:rtl/>
          </w:rPr>
        </w:r>
        <w:r>
          <w:rPr>
            <w:noProof/>
            <w:webHidden/>
            <w:rtl/>
          </w:rPr>
          <w:fldChar w:fldCharType="separate"/>
        </w:r>
        <w:r w:rsidR="00B42598">
          <w:rPr>
            <w:noProof/>
            <w:webHidden/>
            <w:rtl/>
          </w:rPr>
          <w:t>87</w:t>
        </w:r>
        <w:r>
          <w:rPr>
            <w:noProof/>
            <w:webHidden/>
            <w:rtl/>
          </w:rPr>
          <w:fldChar w:fldCharType="end"/>
        </w:r>
      </w:hyperlink>
    </w:p>
    <w:p w14:paraId="60FEC854" w14:textId="0CC8C430" w:rsidR="00A47C18" w:rsidRDefault="00A47C18" w:rsidP="00A47C18">
      <w:pPr>
        <w:pStyle w:val="11"/>
        <w:rPr>
          <w:rFonts w:asciiTheme="minorHAnsi" w:hAnsiTheme="minorHAnsi" w:cstheme="minorBidi"/>
          <w:noProof/>
          <w:kern w:val="2"/>
          <w:szCs w:val="24"/>
          <w:rtl/>
          <w14:ligatures w14:val="standardContextual"/>
        </w:rPr>
      </w:pPr>
      <w:hyperlink w:anchor="_Toc199407054" w:history="1">
        <w:r w:rsidRPr="001461D8">
          <w:rPr>
            <w:rStyle w:val="Hyperlink"/>
            <w:noProof/>
          </w:rPr>
          <w:t>37</w:t>
        </w:r>
        <w:r>
          <w:rPr>
            <w:rFonts w:asciiTheme="minorHAnsi" w:hAnsiTheme="minorHAnsi" w:cstheme="minorBidi"/>
            <w:noProof/>
            <w:kern w:val="2"/>
            <w:szCs w:val="24"/>
            <w:rtl/>
            <w14:ligatures w14:val="standardContextual"/>
          </w:rPr>
          <w:tab/>
        </w:r>
        <w:r w:rsidRPr="001461D8">
          <w:rPr>
            <w:rStyle w:val="Hyperlink"/>
            <w:rFonts w:hint="eastAsia"/>
            <w:noProof/>
            <w:rtl/>
          </w:rPr>
          <w:t>المذاهب</w:t>
        </w:r>
        <w:r w:rsidRPr="001461D8">
          <w:rPr>
            <w:rStyle w:val="Hyperlink"/>
            <w:noProof/>
            <w:rtl/>
          </w:rPr>
          <w:t xml:space="preserve"> </w:t>
        </w:r>
        <w:r w:rsidRPr="001461D8">
          <w:rPr>
            <w:rStyle w:val="Hyperlink"/>
            <w:rFonts w:hint="eastAsia"/>
            <w:noProof/>
            <w:rtl/>
          </w:rPr>
          <w:t>الفقهية</w:t>
        </w:r>
        <w:r w:rsidRPr="001461D8">
          <w:rPr>
            <w:rStyle w:val="Hyperlink"/>
            <w:noProof/>
            <w:rtl/>
          </w:rPr>
          <w:t xml:space="preserve">: </w:t>
        </w:r>
        <w:r w:rsidRPr="001461D8">
          <w:rPr>
            <w:rStyle w:val="Hyperlink"/>
            <w:rFonts w:hint="eastAsia"/>
            <w:noProof/>
            <w:rtl/>
          </w:rPr>
          <w:t>إرث</w:t>
        </w:r>
        <w:r w:rsidRPr="001461D8">
          <w:rPr>
            <w:rStyle w:val="Hyperlink"/>
            <w:noProof/>
            <w:rtl/>
          </w:rPr>
          <w:t xml:space="preserve"> </w:t>
        </w:r>
        <w:r w:rsidRPr="001461D8">
          <w:rPr>
            <w:rStyle w:val="Hyperlink"/>
            <w:rFonts w:hint="eastAsia"/>
            <w:noProof/>
            <w:rtl/>
          </w:rPr>
          <w:t>ثمين</w:t>
        </w:r>
        <w:r w:rsidRPr="001461D8">
          <w:rPr>
            <w:rStyle w:val="Hyperlink"/>
            <w:noProof/>
            <w:rtl/>
          </w:rPr>
          <w:t xml:space="preserve">... </w:t>
        </w:r>
        <w:r w:rsidRPr="001461D8">
          <w:rPr>
            <w:rStyle w:val="Hyperlink"/>
            <w:rFonts w:hint="eastAsia"/>
            <w:noProof/>
            <w:rtl/>
          </w:rPr>
          <w:t>ولكن</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Toc199407054 \h</w:instrText>
        </w:r>
        <w:r>
          <w:rPr>
            <w:noProof/>
            <w:webHidden/>
            <w:rtl/>
          </w:rPr>
          <w:instrText xml:space="preserve"> </w:instrText>
        </w:r>
        <w:r>
          <w:rPr>
            <w:noProof/>
            <w:webHidden/>
            <w:rtl/>
          </w:rPr>
        </w:r>
        <w:r>
          <w:rPr>
            <w:noProof/>
            <w:webHidden/>
            <w:rtl/>
          </w:rPr>
          <w:fldChar w:fldCharType="separate"/>
        </w:r>
        <w:r w:rsidR="00B42598">
          <w:rPr>
            <w:noProof/>
            <w:webHidden/>
            <w:rtl/>
          </w:rPr>
          <w:t>88</w:t>
        </w:r>
        <w:r>
          <w:rPr>
            <w:noProof/>
            <w:webHidden/>
            <w:rtl/>
          </w:rPr>
          <w:fldChar w:fldCharType="end"/>
        </w:r>
      </w:hyperlink>
    </w:p>
    <w:p w14:paraId="29583BCC" w14:textId="63B45962" w:rsidR="00A47C18" w:rsidRDefault="00A47C18" w:rsidP="00A47C18">
      <w:pPr>
        <w:pStyle w:val="11"/>
        <w:rPr>
          <w:rFonts w:asciiTheme="minorHAnsi" w:hAnsiTheme="minorHAnsi" w:cstheme="minorBidi"/>
          <w:noProof/>
          <w:kern w:val="2"/>
          <w:szCs w:val="24"/>
          <w:rtl/>
          <w14:ligatures w14:val="standardContextual"/>
        </w:rPr>
      </w:pPr>
      <w:hyperlink w:anchor="_Toc199407055" w:history="1">
        <w:r w:rsidRPr="001461D8">
          <w:rPr>
            <w:rStyle w:val="Hyperlink"/>
            <w:noProof/>
            <w:rtl/>
          </w:rPr>
          <w:t>38</w:t>
        </w:r>
        <w:r>
          <w:rPr>
            <w:rFonts w:asciiTheme="minorHAnsi" w:hAnsiTheme="minorHAnsi" w:cstheme="minorBidi"/>
            <w:noProof/>
            <w:kern w:val="2"/>
            <w:szCs w:val="24"/>
            <w:rtl/>
            <w14:ligatures w14:val="standardContextual"/>
          </w:rPr>
          <w:tab/>
        </w:r>
        <w:r w:rsidRPr="001461D8">
          <w:rPr>
            <w:rStyle w:val="Hyperlink"/>
            <w:rFonts w:hint="eastAsia"/>
            <w:noProof/>
            <w:rtl/>
          </w:rPr>
          <w:t>تحليل</w:t>
        </w:r>
        <w:r w:rsidRPr="001461D8">
          <w:rPr>
            <w:rStyle w:val="Hyperlink"/>
            <w:noProof/>
            <w:rtl/>
          </w:rPr>
          <w:t xml:space="preserve"> </w:t>
        </w:r>
        <w:r w:rsidRPr="001461D8">
          <w:rPr>
            <w:rStyle w:val="Hyperlink"/>
            <w:rFonts w:hint="eastAsia"/>
            <w:noProof/>
            <w:rtl/>
          </w:rPr>
          <w:t>منهجيّة</w:t>
        </w:r>
        <w:r w:rsidRPr="001461D8">
          <w:rPr>
            <w:rStyle w:val="Hyperlink"/>
            <w:noProof/>
            <w:rtl/>
          </w:rPr>
          <w:t xml:space="preserve"> </w:t>
        </w:r>
        <w:r w:rsidRPr="001461D8">
          <w:rPr>
            <w:rStyle w:val="Hyperlink"/>
            <w:rFonts w:hint="eastAsia"/>
            <w:noProof/>
            <w:rtl/>
          </w:rPr>
          <w:t>محمد</w:t>
        </w:r>
        <w:r w:rsidRPr="001461D8">
          <w:rPr>
            <w:rStyle w:val="Hyperlink"/>
            <w:noProof/>
            <w:rtl/>
          </w:rPr>
          <w:t xml:space="preserve"> </w:t>
        </w:r>
        <w:r w:rsidRPr="001461D8">
          <w:rPr>
            <w:rStyle w:val="Hyperlink"/>
            <w:rFonts w:hint="eastAsia"/>
            <w:noProof/>
            <w:rtl/>
          </w:rPr>
          <w:t>شحرور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قراءة</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Toc199407055 \h</w:instrText>
        </w:r>
        <w:r>
          <w:rPr>
            <w:noProof/>
            <w:webHidden/>
            <w:rtl/>
          </w:rPr>
          <w:instrText xml:space="preserve"> </w:instrText>
        </w:r>
        <w:r>
          <w:rPr>
            <w:noProof/>
            <w:webHidden/>
            <w:rtl/>
          </w:rPr>
        </w:r>
        <w:r>
          <w:rPr>
            <w:noProof/>
            <w:webHidden/>
            <w:rtl/>
          </w:rPr>
          <w:fldChar w:fldCharType="separate"/>
        </w:r>
        <w:r w:rsidR="00B42598">
          <w:rPr>
            <w:noProof/>
            <w:webHidden/>
            <w:rtl/>
          </w:rPr>
          <w:t>89</w:t>
        </w:r>
        <w:r>
          <w:rPr>
            <w:noProof/>
            <w:webHidden/>
            <w:rtl/>
          </w:rPr>
          <w:fldChar w:fldCharType="end"/>
        </w:r>
      </w:hyperlink>
    </w:p>
    <w:p w14:paraId="38FACF8F" w14:textId="6504AA32" w:rsidR="00A47C18" w:rsidRDefault="00A47C18" w:rsidP="00A47C18">
      <w:pPr>
        <w:pStyle w:val="11"/>
        <w:rPr>
          <w:rFonts w:asciiTheme="minorHAnsi" w:hAnsiTheme="minorHAnsi" w:cstheme="minorBidi"/>
          <w:noProof/>
          <w:kern w:val="2"/>
          <w:szCs w:val="24"/>
          <w:rtl/>
          <w14:ligatures w14:val="standardContextual"/>
        </w:rPr>
      </w:pPr>
      <w:hyperlink w:anchor="_Toc199407056" w:history="1">
        <w:r w:rsidRPr="001461D8">
          <w:rPr>
            <w:rStyle w:val="Hyperlink"/>
            <w:noProof/>
          </w:rPr>
          <w:t>39</w:t>
        </w:r>
        <w:r>
          <w:rPr>
            <w:rFonts w:asciiTheme="minorHAnsi" w:hAnsiTheme="minorHAnsi" w:cstheme="minorBidi"/>
            <w:noProof/>
            <w:kern w:val="2"/>
            <w:szCs w:val="24"/>
            <w:rtl/>
            <w14:ligatures w14:val="standardContextual"/>
          </w:rPr>
          <w:tab/>
        </w:r>
        <w:r w:rsidRPr="001461D8">
          <w:rPr>
            <w:rStyle w:val="Hyperlink"/>
            <w:rFonts w:hint="eastAsia"/>
            <w:noProof/>
            <w:rtl/>
          </w:rPr>
          <w:t>تحدي</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السليم</w:t>
        </w:r>
        <w:r w:rsidRPr="001461D8">
          <w:rPr>
            <w:rStyle w:val="Hyperlink"/>
            <w:noProof/>
            <w:rtl/>
          </w:rPr>
          <w:t xml:space="preserve">: </w:t>
        </w:r>
        <w:r w:rsidRPr="001461D8">
          <w:rPr>
            <w:rStyle w:val="Hyperlink"/>
            <w:rFonts w:hint="eastAsia"/>
            <w:noProof/>
            <w:rtl/>
          </w:rPr>
          <w:t>تفكيك</w:t>
        </w:r>
        <w:r w:rsidRPr="001461D8">
          <w:rPr>
            <w:rStyle w:val="Hyperlink"/>
            <w:noProof/>
            <w:rtl/>
          </w:rPr>
          <w:t xml:space="preserve"> </w:t>
        </w:r>
        <w:r w:rsidRPr="001461D8">
          <w:rPr>
            <w:rStyle w:val="Hyperlink"/>
            <w:rFonts w:hint="eastAsia"/>
            <w:noProof/>
            <w:rtl/>
          </w:rPr>
          <w:t>الدين</w:t>
        </w:r>
        <w:r w:rsidRPr="001461D8">
          <w:rPr>
            <w:rStyle w:val="Hyperlink"/>
            <w:noProof/>
            <w:rtl/>
          </w:rPr>
          <w:t xml:space="preserve"> </w:t>
        </w:r>
        <w:r w:rsidRPr="001461D8">
          <w:rPr>
            <w:rStyle w:val="Hyperlink"/>
            <w:rFonts w:hint="eastAsia"/>
            <w:noProof/>
            <w:rtl/>
          </w:rPr>
          <w:t>الموازي</w:t>
        </w:r>
        <w:r w:rsidRPr="001461D8">
          <w:rPr>
            <w:rStyle w:val="Hyperlink"/>
            <w:noProof/>
            <w:rtl/>
          </w:rPr>
          <w:t xml:space="preserve"> </w:t>
        </w:r>
        <w:r w:rsidRPr="001461D8">
          <w:rPr>
            <w:rStyle w:val="Hyperlink"/>
            <w:rFonts w:hint="eastAsia"/>
            <w:noProof/>
            <w:rtl/>
          </w:rPr>
          <w:t>وعواقبه</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الفكر</w:t>
        </w:r>
        <w:r w:rsidRPr="001461D8">
          <w:rPr>
            <w:rStyle w:val="Hyperlink"/>
            <w:noProof/>
            <w:rtl/>
          </w:rPr>
          <w:t xml:space="preserve"> </w:t>
        </w:r>
        <w:r w:rsidRPr="001461D8">
          <w:rPr>
            <w:rStyle w:val="Hyperlink"/>
            <w:rFonts w:hint="eastAsia"/>
            <w:noProof/>
            <w:rtl/>
          </w:rPr>
          <w:t>الإسلامي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Toc199407056 \h</w:instrText>
        </w:r>
        <w:r>
          <w:rPr>
            <w:noProof/>
            <w:webHidden/>
            <w:rtl/>
          </w:rPr>
          <w:instrText xml:space="preserve"> </w:instrText>
        </w:r>
        <w:r>
          <w:rPr>
            <w:noProof/>
            <w:webHidden/>
            <w:rtl/>
          </w:rPr>
        </w:r>
        <w:r>
          <w:rPr>
            <w:noProof/>
            <w:webHidden/>
            <w:rtl/>
          </w:rPr>
          <w:fldChar w:fldCharType="separate"/>
        </w:r>
        <w:r w:rsidR="00B42598">
          <w:rPr>
            <w:noProof/>
            <w:webHidden/>
            <w:rtl/>
          </w:rPr>
          <w:t>92</w:t>
        </w:r>
        <w:r>
          <w:rPr>
            <w:noProof/>
            <w:webHidden/>
            <w:rtl/>
          </w:rPr>
          <w:fldChar w:fldCharType="end"/>
        </w:r>
      </w:hyperlink>
    </w:p>
    <w:p w14:paraId="08F9819C" w14:textId="12C87AB4" w:rsidR="00A47C18" w:rsidRDefault="00A47C18" w:rsidP="00A47C18">
      <w:pPr>
        <w:pStyle w:val="11"/>
        <w:rPr>
          <w:rFonts w:asciiTheme="minorHAnsi" w:hAnsiTheme="minorHAnsi" w:cstheme="minorBidi"/>
          <w:noProof/>
          <w:kern w:val="2"/>
          <w:szCs w:val="24"/>
          <w:rtl/>
          <w14:ligatures w14:val="standardContextual"/>
        </w:rPr>
      </w:pPr>
      <w:hyperlink w:anchor="_Toc199407057" w:history="1">
        <w:r w:rsidRPr="001461D8">
          <w:rPr>
            <w:rStyle w:val="Hyperlink"/>
            <w:noProof/>
          </w:rPr>
          <w:t>40</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القيامة</w:t>
        </w:r>
        <w:r w:rsidRPr="001461D8">
          <w:rPr>
            <w:rStyle w:val="Hyperlink"/>
            <w:noProof/>
            <w:rtl/>
          </w:rPr>
          <w:t xml:space="preserve"> </w:t>
        </w:r>
        <w:r w:rsidRPr="001461D8">
          <w:rPr>
            <w:rStyle w:val="Hyperlink"/>
            <w:rFonts w:hint="eastAsia"/>
            <w:noProof/>
            <w:rtl/>
          </w:rPr>
          <w:t>أم</w:t>
        </w:r>
        <w:r w:rsidRPr="001461D8">
          <w:rPr>
            <w:rStyle w:val="Hyperlink"/>
            <w:noProof/>
            <w:rtl/>
          </w:rPr>
          <w:t xml:space="preserve"> </w:t>
        </w:r>
        <w:r w:rsidRPr="001461D8">
          <w:rPr>
            <w:rStyle w:val="Hyperlink"/>
            <w:rFonts w:hint="eastAsia"/>
            <w:noProof/>
            <w:rtl/>
          </w:rPr>
          <w:t>القيمة؟</w:t>
        </w:r>
        <w:r w:rsidRPr="001461D8">
          <w:rPr>
            <w:rStyle w:val="Hyperlink"/>
            <w:noProof/>
            <w:rtl/>
          </w:rPr>
          <w:t xml:space="preserve"> </w:t>
        </w:r>
        <w:r w:rsidRPr="001461D8">
          <w:rPr>
            <w:rStyle w:val="Hyperlink"/>
            <w:rFonts w:hint="eastAsia"/>
            <w:noProof/>
            <w:rtl/>
          </w:rPr>
          <w:t>كشف</w:t>
        </w:r>
        <w:r w:rsidRPr="001461D8">
          <w:rPr>
            <w:rStyle w:val="Hyperlink"/>
            <w:noProof/>
            <w:rtl/>
          </w:rPr>
          <w:t xml:space="preserve"> </w:t>
        </w:r>
        <w:r w:rsidRPr="001461D8">
          <w:rPr>
            <w:rStyle w:val="Hyperlink"/>
            <w:rFonts w:hint="eastAsia"/>
            <w:noProof/>
            <w:rtl/>
          </w:rPr>
          <w:t>لغز</w:t>
        </w:r>
        <w:r w:rsidRPr="001461D8">
          <w:rPr>
            <w:rStyle w:val="Hyperlink"/>
            <w:noProof/>
            <w:rtl/>
          </w:rPr>
          <w:t xml:space="preserve"> </w:t>
        </w:r>
        <w:r w:rsidRPr="001461D8">
          <w:rPr>
            <w:rStyle w:val="Hyperlink"/>
            <w:rFonts w:hint="eastAsia"/>
            <w:noProof/>
            <w:rtl/>
          </w:rPr>
          <w:t>الاختلاف</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المخطوطات</w:t>
        </w:r>
        <w:r w:rsidRPr="001461D8">
          <w:rPr>
            <w:rStyle w:val="Hyperlink"/>
            <w:noProof/>
            <w:rtl/>
          </w:rPr>
          <w:t xml:space="preserve"> </w:t>
        </w:r>
        <w:r w:rsidRPr="001461D8">
          <w:rPr>
            <w:rStyle w:val="Hyperlink"/>
            <w:rFonts w:hint="eastAsia"/>
            <w:noProof/>
            <w:rtl/>
          </w:rPr>
          <w:t>القرآنية</w:t>
        </w:r>
        <w:r w:rsidRPr="001461D8">
          <w:rPr>
            <w:rStyle w:val="Hyperlink"/>
            <w:noProof/>
            <w:rtl/>
          </w:rPr>
          <w:t xml:space="preserve"> </w:t>
        </w:r>
        <w:r w:rsidRPr="001461D8">
          <w:rPr>
            <w:rStyle w:val="Hyperlink"/>
            <w:rFonts w:hint="eastAsia"/>
            <w:noProof/>
            <w:rtl/>
          </w:rPr>
          <w:t>المبكرة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Toc199407057 \h</w:instrText>
        </w:r>
        <w:r>
          <w:rPr>
            <w:noProof/>
            <w:webHidden/>
            <w:rtl/>
          </w:rPr>
          <w:instrText xml:space="preserve"> </w:instrText>
        </w:r>
        <w:r>
          <w:rPr>
            <w:noProof/>
            <w:webHidden/>
            <w:rtl/>
          </w:rPr>
        </w:r>
        <w:r>
          <w:rPr>
            <w:noProof/>
            <w:webHidden/>
            <w:rtl/>
          </w:rPr>
          <w:fldChar w:fldCharType="separate"/>
        </w:r>
        <w:r w:rsidR="00B42598">
          <w:rPr>
            <w:noProof/>
            <w:webHidden/>
            <w:rtl/>
          </w:rPr>
          <w:t>93</w:t>
        </w:r>
        <w:r>
          <w:rPr>
            <w:noProof/>
            <w:webHidden/>
            <w:rtl/>
          </w:rPr>
          <w:fldChar w:fldCharType="end"/>
        </w:r>
      </w:hyperlink>
    </w:p>
    <w:p w14:paraId="66EDFD49" w14:textId="27762FD6" w:rsidR="00A47C18" w:rsidRDefault="00A47C18" w:rsidP="00A47C18">
      <w:pPr>
        <w:pStyle w:val="11"/>
        <w:rPr>
          <w:rFonts w:asciiTheme="minorHAnsi" w:hAnsiTheme="minorHAnsi" w:cstheme="minorBidi"/>
          <w:noProof/>
          <w:kern w:val="2"/>
          <w:szCs w:val="24"/>
          <w:rtl/>
          <w14:ligatures w14:val="standardContextual"/>
        </w:rPr>
      </w:pPr>
      <w:hyperlink w:anchor="_Toc199407058" w:history="1">
        <w:r w:rsidRPr="001461D8">
          <w:rPr>
            <w:rStyle w:val="Hyperlink"/>
            <w:noProof/>
          </w:rPr>
          <w:t>41</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سورة</w:t>
        </w:r>
        <w:r w:rsidRPr="001461D8">
          <w:rPr>
            <w:rStyle w:val="Hyperlink"/>
            <w:noProof/>
            <w:rtl/>
          </w:rPr>
          <w:t xml:space="preserve"> </w:t>
        </w:r>
        <w:r w:rsidRPr="001461D8">
          <w:rPr>
            <w:rStyle w:val="Hyperlink"/>
            <w:rFonts w:hint="eastAsia"/>
            <w:noProof/>
            <w:rtl/>
          </w:rPr>
          <w:t>الزلزلة</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الأهوال</w:t>
        </w:r>
        <w:r w:rsidRPr="001461D8">
          <w:rPr>
            <w:rStyle w:val="Hyperlink"/>
            <w:noProof/>
            <w:rtl/>
          </w:rPr>
          <w:t xml:space="preserve"> </w:t>
        </w:r>
        <w:r w:rsidRPr="001461D8">
          <w:rPr>
            <w:rStyle w:val="Hyperlink"/>
            <w:rFonts w:hint="eastAsia"/>
            <w:noProof/>
            <w:rtl/>
          </w:rPr>
          <w:t>الكونية</w:t>
        </w:r>
        <w:r w:rsidRPr="001461D8">
          <w:rPr>
            <w:rStyle w:val="Hyperlink"/>
            <w:noProof/>
            <w:rtl/>
          </w:rPr>
          <w:t xml:space="preserve"> </w:t>
        </w:r>
        <w:r w:rsidRPr="001461D8">
          <w:rPr>
            <w:rStyle w:val="Hyperlink"/>
            <w:rFonts w:hint="eastAsia"/>
            <w:noProof/>
            <w:rtl/>
          </w:rPr>
          <w:t>واليقظة</w:t>
        </w:r>
        <w:r w:rsidRPr="001461D8">
          <w:rPr>
            <w:rStyle w:val="Hyperlink"/>
            <w:noProof/>
            <w:rtl/>
          </w:rPr>
          <w:t xml:space="preserve"> </w:t>
        </w:r>
        <w:r w:rsidRPr="001461D8">
          <w:rPr>
            <w:rStyle w:val="Hyperlink"/>
            <w:rFonts w:hint="eastAsia"/>
            <w:noProof/>
            <w:rtl/>
          </w:rPr>
          <w:t>النفسية</w:t>
        </w:r>
        <w:r w:rsidRPr="001461D8">
          <w:rPr>
            <w:rStyle w:val="Hyperlink"/>
            <w:noProof/>
            <w:rtl/>
          </w:rPr>
          <w:t xml:space="preserve">: </w:t>
        </w:r>
        <w:r w:rsidRPr="001461D8">
          <w:rPr>
            <w:rStyle w:val="Hyperlink"/>
            <w:rFonts w:hint="eastAsia"/>
            <w:noProof/>
            <w:rtl/>
          </w:rPr>
          <w:t>قراءة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التفسير</w:t>
        </w:r>
        <w:r w:rsidRPr="001461D8">
          <w:rPr>
            <w:rStyle w:val="Hyperlink"/>
            <w:noProof/>
            <w:rtl/>
          </w:rPr>
          <w:t xml:space="preserve"> </w:t>
        </w:r>
        <w:r w:rsidRPr="001461D8">
          <w:rPr>
            <w:rStyle w:val="Hyperlink"/>
            <w:rFonts w:hint="eastAsia"/>
            <w:noProof/>
            <w:rtl/>
          </w:rPr>
          <w:t>التقليدي</w:t>
        </w:r>
        <w:r w:rsidRPr="001461D8">
          <w:rPr>
            <w:rStyle w:val="Hyperlink"/>
            <w:noProof/>
            <w:rtl/>
          </w:rPr>
          <w:t xml:space="preserve"> </w:t>
        </w:r>
        <w:r w:rsidRPr="001461D8">
          <w:rPr>
            <w:rStyle w:val="Hyperlink"/>
            <w:rFonts w:hint="eastAsia"/>
            <w:noProof/>
            <w:rtl/>
          </w:rPr>
          <w:t>والرمزي</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Toc199407058 \h</w:instrText>
        </w:r>
        <w:r>
          <w:rPr>
            <w:noProof/>
            <w:webHidden/>
            <w:rtl/>
          </w:rPr>
          <w:instrText xml:space="preserve"> </w:instrText>
        </w:r>
        <w:r>
          <w:rPr>
            <w:noProof/>
            <w:webHidden/>
            <w:rtl/>
          </w:rPr>
        </w:r>
        <w:r>
          <w:rPr>
            <w:noProof/>
            <w:webHidden/>
            <w:rtl/>
          </w:rPr>
          <w:fldChar w:fldCharType="separate"/>
        </w:r>
        <w:r w:rsidR="00B42598">
          <w:rPr>
            <w:noProof/>
            <w:webHidden/>
            <w:rtl/>
          </w:rPr>
          <w:t>95</w:t>
        </w:r>
        <w:r>
          <w:rPr>
            <w:noProof/>
            <w:webHidden/>
            <w:rtl/>
          </w:rPr>
          <w:fldChar w:fldCharType="end"/>
        </w:r>
      </w:hyperlink>
    </w:p>
    <w:p w14:paraId="531ABB86" w14:textId="6D486BAF" w:rsidR="00A47C18" w:rsidRDefault="00A47C18" w:rsidP="00A47C18">
      <w:pPr>
        <w:pStyle w:val="11"/>
        <w:rPr>
          <w:rFonts w:asciiTheme="minorHAnsi" w:hAnsiTheme="minorHAnsi" w:cstheme="minorBidi"/>
          <w:noProof/>
          <w:kern w:val="2"/>
          <w:szCs w:val="24"/>
          <w:rtl/>
          <w14:ligatures w14:val="standardContextual"/>
        </w:rPr>
      </w:pPr>
      <w:hyperlink w:anchor="_Toc199407059" w:history="1">
        <w:r w:rsidRPr="001461D8">
          <w:rPr>
            <w:rStyle w:val="Hyperlink"/>
            <w:noProof/>
          </w:rPr>
          <w:t>42</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القيمة</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القيامة</w:t>
        </w:r>
        <w:r w:rsidRPr="001461D8">
          <w:rPr>
            <w:rStyle w:val="Hyperlink"/>
            <w:noProof/>
            <w:rtl/>
          </w:rPr>
          <w:t xml:space="preserve">': </w:t>
        </w:r>
        <w:r w:rsidRPr="001461D8">
          <w:rPr>
            <w:rStyle w:val="Hyperlink"/>
            <w:rFonts w:hint="eastAsia"/>
            <w:noProof/>
            <w:rtl/>
          </w:rPr>
          <w:t>كيف</w:t>
        </w:r>
        <w:r w:rsidRPr="001461D8">
          <w:rPr>
            <w:rStyle w:val="Hyperlink"/>
            <w:noProof/>
            <w:rtl/>
          </w:rPr>
          <w:t xml:space="preserve"> </w:t>
        </w:r>
        <w:r w:rsidRPr="001461D8">
          <w:rPr>
            <w:rStyle w:val="Hyperlink"/>
            <w:rFonts w:hint="eastAsia"/>
            <w:noProof/>
            <w:rtl/>
          </w:rPr>
          <w:t>نفهم</w:t>
        </w:r>
        <w:r w:rsidRPr="001461D8">
          <w:rPr>
            <w:rStyle w:val="Hyperlink"/>
            <w:noProof/>
            <w:rtl/>
          </w:rPr>
          <w:t xml:space="preserve"> </w:t>
        </w:r>
        <w:r w:rsidRPr="001461D8">
          <w:rPr>
            <w:rStyle w:val="Hyperlink"/>
            <w:rFonts w:hint="eastAsia"/>
            <w:noProof/>
            <w:rtl/>
          </w:rPr>
          <w:t>تطور</w:t>
        </w:r>
        <w:r w:rsidRPr="001461D8">
          <w:rPr>
            <w:rStyle w:val="Hyperlink"/>
            <w:noProof/>
            <w:rtl/>
          </w:rPr>
          <w:t xml:space="preserve"> </w:t>
        </w:r>
        <w:r w:rsidRPr="001461D8">
          <w:rPr>
            <w:rStyle w:val="Hyperlink"/>
            <w:rFonts w:hint="eastAsia"/>
            <w:noProof/>
            <w:rtl/>
          </w:rPr>
          <w:t>النص</w:t>
        </w:r>
        <w:r w:rsidRPr="001461D8">
          <w:rPr>
            <w:rStyle w:val="Hyperlink"/>
            <w:noProof/>
            <w:rtl/>
          </w:rPr>
          <w:t xml:space="preserve"> </w:t>
        </w:r>
        <w:r w:rsidRPr="001461D8">
          <w:rPr>
            <w:rStyle w:val="Hyperlink"/>
            <w:rFonts w:hint="eastAsia"/>
            <w:noProof/>
            <w:rtl/>
          </w:rPr>
          <w:t>القرآني</w:t>
        </w:r>
        <w:r w:rsidRPr="001461D8">
          <w:rPr>
            <w:rStyle w:val="Hyperlink"/>
            <w:noProof/>
            <w:rtl/>
          </w:rPr>
          <w:t xml:space="preserve"> </w:t>
        </w:r>
        <w:r w:rsidRPr="001461D8">
          <w:rPr>
            <w:rStyle w:val="Hyperlink"/>
            <w:rFonts w:hint="eastAsia"/>
            <w:noProof/>
            <w:rtl/>
          </w:rPr>
          <w:t>وتعدد</w:t>
        </w:r>
        <w:r w:rsidRPr="001461D8">
          <w:rPr>
            <w:rStyle w:val="Hyperlink"/>
            <w:noProof/>
            <w:rtl/>
          </w:rPr>
          <w:t xml:space="preserve"> </w:t>
        </w:r>
        <w:r w:rsidRPr="001461D8">
          <w:rPr>
            <w:rStyle w:val="Hyperlink"/>
            <w:rFonts w:hint="eastAsia"/>
            <w:noProof/>
            <w:rtl/>
          </w:rPr>
          <w:t>قراءاته؟</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Toc199407059 \h</w:instrText>
        </w:r>
        <w:r>
          <w:rPr>
            <w:noProof/>
            <w:webHidden/>
            <w:rtl/>
          </w:rPr>
          <w:instrText xml:space="preserve"> </w:instrText>
        </w:r>
        <w:r>
          <w:rPr>
            <w:noProof/>
            <w:webHidden/>
            <w:rtl/>
          </w:rPr>
        </w:r>
        <w:r>
          <w:rPr>
            <w:noProof/>
            <w:webHidden/>
            <w:rtl/>
          </w:rPr>
          <w:fldChar w:fldCharType="separate"/>
        </w:r>
        <w:r w:rsidR="00B42598">
          <w:rPr>
            <w:noProof/>
            <w:webHidden/>
            <w:rtl/>
          </w:rPr>
          <w:t>97</w:t>
        </w:r>
        <w:r>
          <w:rPr>
            <w:noProof/>
            <w:webHidden/>
            <w:rtl/>
          </w:rPr>
          <w:fldChar w:fldCharType="end"/>
        </w:r>
      </w:hyperlink>
    </w:p>
    <w:p w14:paraId="4398F3FF" w14:textId="650BD86B" w:rsidR="00A47C18" w:rsidRDefault="00A47C18" w:rsidP="00A47C18">
      <w:pPr>
        <w:pStyle w:val="11"/>
        <w:rPr>
          <w:rFonts w:asciiTheme="minorHAnsi" w:hAnsiTheme="minorHAnsi" w:cstheme="minorBidi"/>
          <w:noProof/>
          <w:kern w:val="2"/>
          <w:szCs w:val="24"/>
          <w:rtl/>
          <w14:ligatures w14:val="standardContextual"/>
        </w:rPr>
      </w:pPr>
      <w:hyperlink w:anchor="_Toc199407060" w:history="1">
        <w:r w:rsidRPr="001461D8">
          <w:rPr>
            <w:rStyle w:val="Hyperlink"/>
            <w:noProof/>
          </w:rPr>
          <w:t>43</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أصول</w:t>
        </w:r>
        <w:r w:rsidRPr="001461D8">
          <w:rPr>
            <w:rStyle w:val="Hyperlink"/>
            <w:noProof/>
            <w:rtl/>
          </w:rPr>
          <w:t xml:space="preserve"> </w:t>
        </w:r>
        <w:r w:rsidRPr="001461D8">
          <w:rPr>
            <w:rStyle w:val="Hyperlink"/>
            <w:rFonts w:hint="eastAsia"/>
            <w:noProof/>
            <w:rtl/>
          </w:rPr>
          <w:t>التفسير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الميزان</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التحقيق</w:t>
        </w:r>
        <w:r w:rsidRPr="001461D8">
          <w:rPr>
            <w:rStyle w:val="Hyperlink"/>
            <w:noProof/>
            <w:rtl/>
          </w:rPr>
          <w:t xml:space="preserve"> </w:t>
        </w:r>
        <w:r w:rsidRPr="001461D8">
          <w:rPr>
            <w:rStyle w:val="Hyperlink"/>
            <w:rFonts w:hint="eastAsia"/>
            <w:noProof/>
            <w:rtl/>
          </w:rPr>
          <w:t>التاريخي</w:t>
        </w:r>
        <w:r w:rsidRPr="001461D8">
          <w:rPr>
            <w:rStyle w:val="Hyperlink"/>
            <w:noProof/>
            <w:rtl/>
          </w:rPr>
          <w:t xml:space="preserve"> </w:t>
        </w:r>
        <w:r w:rsidRPr="001461D8">
          <w:rPr>
            <w:rStyle w:val="Hyperlink"/>
            <w:rFonts w:hint="eastAsia"/>
            <w:noProof/>
            <w:rtl/>
          </w:rPr>
          <w:t>للنص</w:t>
        </w:r>
        <w:r w:rsidRPr="001461D8">
          <w:rPr>
            <w:rStyle w:val="Hyperlink"/>
            <w:noProof/>
            <w:rtl/>
          </w:rPr>
          <w:t xml:space="preserve"> </w:t>
        </w:r>
        <w:r w:rsidRPr="001461D8">
          <w:rPr>
            <w:rStyle w:val="Hyperlink"/>
            <w:rFonts w:hint="eastAsia"/>
            <w:noProof/>
            <w:rtl/>
          </w:rPr>
          <w:t>والتأويل</w:t>
        </w:r>
        <w:r w:rsidRPr="001461D8">
          <w:rPr>
            <w:rStyle w:val="Hyperlink"/>
            <w:noProof/>
            <w:rtl/>
          </w:rPr>
          <w:t xml:space="preserve"> </w:t>
        </w:r>
        <w:r w:rsidRPr="001461D8">
          <w:rPr>
            <w:rStyle w:val="Hyperlink"/>
            <w:rFonts w:hint="eastAsia"/>
            <w:noProof/>
            <w:rtl/>
          </w:rPr>
          <w:t>الرمزي</w:t>
        </w:r>
        <w:r w:rsidRPr="001461D8">
          <w:rPr>
            <w:rStyle w:val="Hyperlink"/>
            <w:noProof/>
            <w:rtl/>
          </w:rPr>
          <w:t xml:space="preserve"> </w:t>
        </w:r>
        <w:r w:rsidRPr="001461D8">
          <w:rPr>
            <w:rStyle w:val="Hyperlink"/>
            <w:rFonts w:hint="eastAsia"/>
            <w:noProof/>
            <w:rtl/>
          </w:rPr>
          <w:t>للمعنى</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Toc199407060 \h</w:instrText>
        </w:r>
        <w:r>
          <w:rPr>
            <w:noProof/>
            <w:webHidden/>
            <w:rtl/>
          </w:rPr>
          <w:instrText xml:space="preserve"> </w:instrText>
        </w:r>
        <w:r>
          <w:rPr>
            <w:noProof/>
            <w:webHidden/>
            <w:rtl/>
          </w:rPr>
        </w:r>
        <w:r>
          <w:rPr>
            <w:noProof/>
            <w:webHidden/>
            <w:rtl/>
          </w:rPr>
          <w:fldChar w:fldCharType="separate"/>
        </w:r>
        <w:r w:rsidR="00B42598">
          <w:rPr>
            <w:noProof/>
            <w:webHidden/>
            <w:rtl/>
          </w:rPr>
          <w:t>99</w:t>
        </w:r>
        <w:r>
          <w:rPr>
            <w:noProof/>
            <w:webHidden/>
            <w:rtl/>
          </w:rPr>
          <w:fldChar w:fldCharType="end"/>
        </w:r>
      </w:hyperlink>
    </w:p>
    <w:p w14:paraId="5DD56230" w14:textId="7BE55F0D" w:rsidR="00A47C18" w:rsidRDefault="00A47C18" w:rsidP="00A47C18">
      <w:pPr>
        <w:pStyle w:val="11"/>
        <w:rPr>
          <w:rFonts w:asciiTheme="minorHAnsi" w:hAnsiTheme="minorHAnsi" w:cstheme="minorBidi"/>
          <w:noProof/>
          <w:kern w:val="2"/>
          <w:szCs w:val="24"/>
          <w:rtl/>
          <w14:ligatures w14:val="standardContextual"/>
        </w:rPr>
      </w:pPr>
      <w:hyperlink w:anchor="_Toc199407061" w:history="1">
        <w:r w:rsidRPr="001461D8">
          <w:rPr>
            <w:rStyle w:val="Hyperlink"/>
            <w:noProof/>
          </w:rPr>
          <w:t>44</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ثبات</w:t>
        </w:r>
        <w:r w:rsidRPr="001461D8">
          <w:rPr>
            <w:rStyle w:val="Hyperlink"/>
            <w:noProof/>
            <w:rtl/>
          </w:rPr>
          <w:t xml:space="preserve"> </w:t>
        </w:r>
        <w:r w:rsidRPr="001461D8">
          <w:rPr>
            <w:rStyle w:val="Hyperlink"/>
            <w:rFonts w:hint="eastAsia"/>
            <w:noProof/>
            <w:rtl/>
          </w:rPr>
          <w:t>النص</w:t>
        </w:r>
        <w:r w:rsidRPr="001461D8">
          <w:rPr>
            <w:rStyle w:val="Hyperlink"/>
            <w:noProof/>
            <w:rtl/>
          </w:rPr>
          <w:t xml:space="preserve"> </w:t>
        </w:r>
        <w:r w:rsidRPr="001461D8">
          <w:rPr>
            <w:rStyle w:val="Hyperlink"/>
            <w:rFonts w:hint="eastAsia"/>
            <w:noProof/>
            <w:rtl/>
          </w:rPr>
          <w:t>ومرونة</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دروس</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اختلاف</w:t>
        </w:r>
        <w:r w:rsidRPr="001461D8">
          <w:rPr>
            <w:rStyle w:val="Hyperlink"/>
            <w:noProof/>
            <w:rtl/>
          </w:rPr>
          <w:t xml:space="preserve"> '</w:t>
        </w:r>
        <w:r w:rsidRPr="001461D8">
          <w:rPr>
            <w:rStyle w:val="Hyperlink"/>
            <w:rFonts w:hint="eastAsia"/>
            <w:noProof/>
            <w:rtl/>
          </w:rPr>
          <w:t>القيمة</w:t>
        </w:r>
        <w:r w:rsidRPr="001461D8">
          <w:rPr>
            <w:rStyle w:val="Hyperlink"/>
            <w:noProof/>
            <w:rtl/>
          </w:rPr>
          <w:t>/</w:t>
        </w:r>
        <w:r w:rsidRPr="001461D8">
          <w:rPr>
            <w:rStyle w:val="Hyperlink"/>
            <w:rFonts w:hint="eastAsia"/>
            <w:noProof/>
            <w:rtl/>
          </w:rPr>
          <w:t>القيامة</w:t>
        </w:r>
        <w:r w:rsidRPr="001461D8">
          <w:rPr>
            <w:rStyle w:val="Hyperlink"/>
            <w:noProof/>
            <w:rtl/>
          </w:rPr>
          <w:t xml:space="preserve">' </w:t>
        </w:r>
        <w:r w:rsidRPr="001461D8">
          <w:rPr>
            <w:rStyle w:val="Hyperlink"/>
            <w:rFonts w:hint="eastAsia"/>
            <w:noProof/>
            <w:rtl/>
          </w:rPr>
          <w:t>وتفسير</w:t>
        </w:r>
        <w:r w:rsidRPr="001461D8">
          <w:rPr>
            <w:rStyle w:val="Hyperlink"/>
            <w:noProof/>
            <w:rtl/>
          </w:rPr>
          <w:t xml:space="preserve"> '</w:t>
        </w:r>
        <w:r w:rsidRPr="001461D8">
          <w:rPr>
            <w:rStyle w:val="Hyperlink"/>
            <w:rFonts w:hint="eastAsia"/>
            <w:noProof/>
            <w:rtl/>
          </w:rPr>
          <w:t>الزلزلة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Toc199407061 \h</w:instrText>
        </w:r>
        <w:r>
          <w:rPr>
            <w:noProof/>
            <w:webHidden/>
            <w:rtl/>
          </w:rPr>
          <w:instrText xml:space="preserve"> </w:instrText>
        </w:r>
        <w:r>
          <w:rPr>
            <w:noProof/>
            <w:webHidden/>
            <w:rtl/>
          </w:rPr>
        </w:r>
        <w:r>
          <w:rPr>
            <w:noProof/>
            <w:webHidden/>
            <w:rtl/>
          </w:rPr>
          <w:fldChar w:fldCharType="separate"/>
        </w:r>
        <w:r w:rsidR="00B42598">
          <w:rPr>
            <w:noProof/>
            <w:webHidden/>
            <w:rtl/>
          </w:rPr>
          <w:t>101</w:t>
        </w:r>
        <w:r>
          <w:rPr>
            <w:noProof/>
            <w:webHidden/>
            <w:rtl/>
          </w:rPr>
          <w:fldChar w:fldCharType="end"/>
        </w:r>
      </w:hyperlink>
    </w:p>
    <w:p w14:paraId="5E24C27F" w14:textId="272F31FC" w:rsidR="00A47C18" w:rsidRDefault="00A47C18" w:rsidP="00A47C18">
      <w:pPr>
        <w:pStyle w:val="11"/>
        <w:rPr>
          <w:rFonts w:asciiTheme="minorHAnsi" w:hAnsiTheme="minorHAnsi" w:cstheme="minorBidi"/>
          <w:noProof/>
          <w:kern w:val="2"/>
          <w:szCs w:val="24"/>
          <w:rtl/>
          <w14:ligatures w14:val="standardContextual"/>
        </w:rPr>
      </w:pPr>
      <w:hyperlink w:anchor="_Toc199407062" w:history="1">
        <w:r w:rsidRPr="001461D8">
          <w:rPr>
            <w:rStyle w:val="Hyperlink"/>
            <w:noProof/>
          </w:rPr>
          <w:t>45</w:t>
        </w:r>
        <w:r>
          <w:rPr>
            <w:rFonts w:asciiTheme="minorHAnsi" w:hAnsiTheme="minorHAnsi" w:cstheme="minorBidi"/>
            <w:noProof/>
            <w:kern w:val="2"/>
            <w:szCs w:val="24"/>
            <w:rtl/>
            <w14:ligatures w14:val="standardContextual"/>
          </w:rPr>
          <w:tab/>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أعمق</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الخرافة</w:t>
        </w:r>
        <w:r w:rsidRPr="001461D8">
          <w:rPr>
            <w:rStyle w:val="Hyperlink"/>
            <w:noProof/>
            <w:rtl/>
          </w:rPr>
          <w:t xml:space="preserve"> </w:t>
        </w:r>
        <w:r w:rsidRPr="001461D8">
          <w:rPr>
            <w:rStyle w:val="Hyperlink"/>
            <w:rFonts w:hint="eastAsia"/>
            <w:noProof/>
            <w:rtl/>
          </w:rPr>
          <w:t>والمعجزة</w:t>
        </w:r>
        <w:r w:rsidRPr="001461D8">
          <w:rPr>
            <w:rStyle w:val="Hyperlink"/>
            <w:noProof/>
            <w:rtl/>
          </w:rPr>
          <w:t xml:space="preserve"> </w:t>
        </w:r>
        <w:r w:rsidRPr="001461D8">
          <w:rPr>
            <w:rStyle w:val="Hyperlink"/>
            <w:rFonts w:hint="eastAsia"/>
            <w:noProof/>
            <w:rtl/>
          </w:rPr>
          <w:t>والتدبر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Toc199407062 \h</w:instrText>
        </w:r>
        <w:r>
          <w:rPr>
            <w:noProof/>
            <w:webHidden/>
            <w:rtl/>
          </w:rPr>
          <w:instrText xml:space="preserve"> </w:instrText>
        </w:r>
        <w:r>
          <w:rPr>
            <w:noProof/>
            <w:webHidden/>
            <w:rtl/>
          </w:rPr>
        </w:r>
        <w:r>
          <w:rPr>
            <w:noProof/>
            <w:webHidden/>
            <w:rtl/>
          </w:rPr>
          <w:fldChar w:fldCharType="separate"/>
        </w:r>
        <w:r w:rsidR="00B42598">
          <w:rPr>
            <w:noProof/>
            <w:webHidden/>
            <w:rtl/>
          </w:rPr>
          <w:t>105</w:t>
        </w:r>
        <w:r>
          <w:rPr>
            <w:noProof/>
            <w:webHidden/>
            <w:rtl/>
          </w:rPr>
          <w:fldChar w:fldCharType="end"/>
        </w:r>
      </w:hyperlink>
    </w:p>
    <w:p w14:paraId="43467407" w14:textId="2A1B48BC" w:rsidR="00A47C18" w:rsidRDefault="00A47C18" w:rsidP="00A47C18">
      <w:pPr>
        <w:pStyle w:val="11"/>
        <w:rPr>
          <w:rFonts w:asciiTheme="minorHAnsi" w:hAnsiTheme="minorHAnsi" w:cstheme="minorBidi"/>
          <w:noProof/>
          <w:kern w:val="2"/>
          <w:szCs w:val="24"/>
          <w:rtl/>
          <w14:ligatures w14:val="standardContextual"/>
        </w:rPr>
      </w:pPr>
      <w:hyperlink w:anchor="_Toc199407063" w:history="1">
        <w:r w:rsidRPr="001461D8">
          <w:rPr>
            <w:rStyle w:val="Hyperlink"/>
            <w:noProof/>
            <w:rtl/>
          </w:rPr>
          <w:t>46</w:t>
        </w:r>
        <w:r>
          <w:rPr>
            <w:rFonts w:asciiTheme="minorHAnsi" w:hAnsiTheme="minorHAnsi" w:cstheme="minorBidi"/>
            <w:noProof/>
            <w:kern w:val="2"/>
            <w:szCs w:val="24"/>
            <w:rtl/>
            <w14:ligatures w14:val="standardContextual"/>
          </w:rPr>
          <w:tab/>
        </w:r>
        <w:r w:rsidRPr="001461D8">
          <w:rPr>
            <w:rStyle w:val="Hyperlink"/>
            <w:rFonts w:hint="eastAsia"/>
            <w:noProof/>
            <w:rtl/>
          </w:rPr>
          <w:t>تفسير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وكيف</w:t>
        </w:r>
        <w:r w:rsidRPr="001461D8">
          <w:rPr>
            <w:rStyle w:val="Hyperlink"/>
            <w:noProof/>
            <w:rtl/>
          </w:rPr>
          <w:t xml:space="preserve"> </w:t>
        </w:r>
        <w:r w:rsidRPr="001461D8">
          <w:rPr>
            <w:rStyle w:val="Hyperlink"/>
            <w:rFonts w:hint="eastAsia"/>
            <w:noProof/>
            <w:rtl/>
          </w:rPr>
          <w:t>يتم</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المعجزات</w:t>
        </w:r>
        <w:r w:rsidRPr="001461D8">
          <w:rPr>
            <w:rStyle w:val="Hyperlink"/>
            <w:noProof/>
            <w:rtl/>
          </w:rPr>
          <w:t xml:space="preserve"> </w:t>
        </w:r>
        <w:r w:rsidRPr="001461D8">
          <w:rPr>
            <w:rStyle w:val="Hyperlink"/>
            <w:rFonts w:hint="eastAsia"/>
            <w:noProof/>
            <w:rtl/>
          </w:rPr>
          <w:t>والنصوص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Toc199407063 \h</w:instrText>
        </w:r>
        <w:r>
          <w:rPr>
            <w:noProof/>
            <w:webHidden/>
            <w:rtl/>
          </w:rPr>
          <w:instrText xml:space="preserve"> </w:instrText>
        </w:r>
        <w:r>
          <w:rPr>
            <w:noProof/>
            <w:webHidden/>
            <w:rtl/>
          </w:rPr>
        </w:r>
        <w:r>
          <w:rPr>
            <w:noProof/>
            <w:webHidden/>
            <w:rtl/>
          </w:rPr>
          <w:fldChar w:fldCharType="separate"/>
        </w:r>
        <w:r w:rsidR="00B42598">
          <w:rPr>
            <w:noProof/>
            <w:webHidden/>
            <w:rtl/>
          </w:rPr>
          <w:t>107</w:t>
        </w:r>
        <w:r>
          <w:rPr>
            <w:noProof/>
            <w:webHidden/>
            <w:rtl/>
          </w:rPr>
          <w:fldChar w:fldCharType="end"/>
        </w:r>
      </w:hyperlink>
    </w:p>
    <w:p w14:paraId="00DE0DFC" w14:textId="770CD8F3" w:rsidR="00A47C18" w:rsidRDefault="00A47C18" w:rsidP="00A47C18">
      <w:pPr>
        <w:pStyle w:val="11"/>
        <w:rPr>
          <w:rFonts w:asciiTheme="minorHAnsi" w:hAnsiTheme="minorHAnsi" w:cstheme="minorBidi"/>
          <w:noProof/>
          <w:kern w:val="2"/>
          <w:szCs w:val="24"/>
          <w:rtl/>
          <w14:ligatures w14:val="standardContextual"/>
        </w:rPr>
      </w:pPr>
      <w:hyperlink w:anchor="_Toc199407064" w:history="1">
        <w:r w:rsidRPr="001461D8">
          <w:rPr>
            <w:rStyle w:val="Hyperlink"/>
            <w:noProof/>
            <w:rtl/>
          </w:rPr>
          <w:t>47</w:t>
        </w:r>
        <w:r>
          <w:rPr>
            <w:rFonts w:asciiTheme="minorHAnsi" w:hAnsiTheme="minorHAnsi" w:cstheme="minorBidi"/>
            <w:noProof/>
            <w:kern w:val="2"/>
            <w:szCs w:val="24"/>
            <w:rtl/>
            <w14:ligatures w14:val="standardContextual"/>
          </w:rPr>
          <w:tab/>
        </w:r>
        <w:r w:rsidRPr="001461D8">
          <w:rPr>
            <w:rStyle w:val="Hyperlink"/>
            <w:rFonts w:hint="eastAsia"/>
            <w:noProof/>
            <w:rtl/>
          </w:rPr>
          <w:t>التعامل</w:t>
        </w:r>
        <w:r w:rsidRPr="001461D8">
          <w:rPr>
            <w:rStyle w:val="Hyperlink"/>
            <w:noProof/>
            <w:rtl/>
          </w:rPr>
          <w:t xml:space="preserve"> </w:t>
        </w:r>
        <w:r w:rsidRPr="001461D8">
          <w:rPr>
            <w:rStyle w:val="Hyperlink"/>
            <w:rFonts w:hint="eastAsia"/>
            <w:noProof/>
            <w:rtl/>
          </w:rPr>
          <w:t>مع</w:t>
        </w:r>
        <w:r w:rsidRPr="001461D8">
          <w:rPr>
            <w:rStyle w:val="Hyperlink"/>
            <w:noProof/>
            <w:rtl/>
          </w:rPr>
          <w:t xml:space="preserve"> </w:t>
        </w:r>
        <w:r w:rsidRPr="001461D8">
          <w:rPr>
            <w:rStyle w:val="Hyperlink"/>
            <w:rFonts w:hint="eastAsia"/>
            <w:noProof/>
            <w:rtl/>
          </w:rPr>
          <w:t>الإسرائيليات</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التفسير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Toc199407064 \h</w:instrText>
        </w:r>
        <w:r>
          <w:rPr>
            <w:noProof/>
            <w:webHidden/>
            <w:rtl/>
          </w:rPr>
          <w:instrText xml:space="preserve"> </w:instrText>
        </w:r>
        <w:r>
          <w:rPr>
            <w:noProof/>
            <w:webHidden/>
            <w:rtl/>
          </w:rPr>
        </w:r>
        <w:r>
          <w:rPr>
            <w:noProof/>
            <w:webHidden/>
            <w:rtl/>
          </w:rPr>
          <w:fldChar w:fldCharType="separate"/>
        </w:r>
        <w:r w:rsidR="00B42598">
          <w:rPr>
            <w:noProof/>
            <w:webHidden/>
            <w:rtl/>
          </w:rPr>
          <w:t>109</w:t>
        </w:r>
        <w:r>
          <w:rPr>
            <w:noProof/>
            <w:webHidden/>
            <w:rtl/>
          </w:rPr>
          <w:fldChar w:fldCharType="end"/>
        </w:r>
      </w:hyperlink>
    </w:p>
    <w:p w14:paraId="61CB1D10" w14:textId="6E50DAF2" w:rsidR="00A47C18" w:rsidRDefault="00A47C18" w:rsidP="00A47C18">
      <w:pPr>
        <w:pStyle w:val="11"/>
        <w:rPr>
          <w:rFonts w:asciiTheme="minorHAnsi" w:hAnsiTheme="minorHAnsi" w:cstheme="minorBidi"/>
          <w:noProof/>
          <w:kern w:val="2"/>
          <w:szCs w:val="24"/>
          <w:rtl/>
          <w14:ligatures w14:val="standardContextual"/>
        </w:rPr>
      </w:pPr>
      <w:hyperlink w:anchor="_Toc199407065" w:history="1">
        <w:r w:rsidRPr="001461D8">
          <w:rPr>
            <w:rStyle w:val="Hyperlink"/>
            <w:noProof/>
            <w:rtl/>
          </w:rPr>
          <w:t>48</w:t>
        </w:r>
        <w:r>
          <w:rPr>
            <w:rFonts w:asciiTheme="minorHAnsi" w:hAnsiTheme="minorHAnsi" w:cstheme="minorBidi"/>
            <w:noProof/>
            <w:kern w:val="2"/>
            <w:szCs w:val="24"/>
            <w:rtl/>
            <w14:ligatures w14:val="standardContextual"/>
          </w:rPr>
          <w:tab/>
        </w:r>
        <w:r w:rsidRPr="001461D8">
          <w:rPr>
            <w:rStyle w:val="Hyperlink"/>
            <w:rFonts w:hint="eastAsia"/>
            <w:noProof/>
            <w:rtl/>
          </w:rPr>
          <w:t>الفرق</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التفسير</w:t>
        </w:r>
        <w:r w:rsidRPr="001461D8">
          <w:rPr>
            <w:rStyle w:val="Hyperlink"/>
            <w:noProof/>
            <w:rtl/>
          </w:rPr>
          <w:t xml:space="preserve"> </w:t>
        </w:r>
        <w:r w:rsidRPr="001461D8">
          <w:rPr>
            <w:rStyle w:val="Hyperlink"/>
            <w:rFonts w:hint="eastAsia"/>
            <w:noProof/>
            <w:rtl/>
          </w:rPr>
          <w:t>الرمزي</w:t>
        </w:r>
        <w:r w:rsidRPr="001461D8">
          <w:rPr>
            <w:rStyle w:val="Hyperlink"/>
            <w:noProof/>
            <w:rtl/>
          </w:rPr>
          <w:t xml:space="preserve"> "</w:t>
        </w:r>
        <w:r w:rsidRPr="001461D8">
          <w:rPr>
            <w:rStyle w:val="Hyperlink"/>
            <w:rFonts w:hint="eastAsia"/>
            <w:noProof/>
            <w:rtl/>
          </w:rPr>
          <w:t>الباطني</w:t>
        </w:r>
        <w:r w:rsidRPr="001461D8">
          <w:rPr>
            <w:rStyle w:val="Hyperlink"/>
            <w:noProof/>
            <w:rtl/>
          </w:rPr>
          <w:t xml:space="preserve">" </w:t>
        </w:r>
        <w:r w:rsidRPr="001461D8">
          <w:rPr>
            <w:rStyle w:val="Hyperlink"/>
            <w:rFonts w:hint="eastAsia"/>
            <w:noProof/>
            <w:rtl/>
          </w:rPr>
          <w:t>والتأويل</w:t>
        </w:r>
        <w:r w:rsidRPr="001461D8">
          <w:rPr>
            <w:rStyle w:val="Hyperlink"/>
            <w:noProof/>
            <w:rtl/>
          </w:rPr>
          <w:t xml:space="preserve"> </w:t>
        </w:r>
        <w:r w:rsidRPr="001461D8">
          <w:rPr>
            <w:rStyle w:val="Hyperlink"/>
            <w:rFonts w:hint="eastAsia"/>
            <w:noProof/>
            <w:rtl/>
          </w:rPr>
          <w:t>العلماني</w:t>
        </w:r>
        <w:r w:rsidRPr="001461D8">
          <w:rPr>
            <w:rStyle w:val="Hyperlink"/>
            <w:noProof/>
            <w:rtl/>
          </w:rPr>
          <w:t xml:space="preserve"> </w:t>
        </w:r>
        <w:r w:rsidRPr="001461D8">
          <w:rPr>
            <w:rStyle w:val="Hyperlink"/>
            <w:rFonts w:hint="eastAsia"/>
            <w:noProof/>
            <w:rtl/>
          </w:rPr>
          <w:t>للنصوص</w:t>
        </w:r>
        <w:r w:rsidRPr="001461D8">
          <w:rPr>
            <w:rStyle w:val="Hyperlink"/>
            <w:noProof/>
            <w:rtl/>
          </w:rPr>
          <w:t xml:space="preserve"> </w:t>
        </w:r>
        <w:r w:rsidRPr="001461D8">
          <w:rPr>
            <w:rStyle w:val="Hyperlink"/>
            <w:rFonts w:hint="eastAsia"/>
            <w:noProof/>
            <w:rtl/>
          </w:rPr>
          <w:t>الدينية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Toc199407065 \h</w:instrText>
        </w:r>
        <w:r>
          <w:rPr>
            <w:noProof/>
            <w:webHidden/>
            <w:rtl/>
          </w:rPr>
          <w:instrText xml:space="preserve"> </w:instrText>
        </w:r>
        <w:r>
          <w:rPr>
            <w:noProof/>
            <w:webHidden/>
            <w:rtl/>
          </w:rPr>
        </w:r>
        <w:r>
          <w:rPr>
            <w:noProof/>
            <w:webHidden/>
            <w:rtl/>
          </w:rPr>
          <w:fldChar w:fldCharType="separate"/>
        </w:r>
        <w:r w:rsidR="00B42598">
          <w:rPr>
            <w:noProof/>
            <w:webHidden/>
            <w:rtl/>
          </w:rPr>
          <w:t>111</w:t>
        </w:r>
        <w:r>
          <w:rPr>
            <w:noProof/>
            <w:webHidden/>
            <w:rtl/>
          </w:rPr>
          <w:fldChar w:fldCharType="end"/>
        </w:r>
      </w:hyperlink>
    </w:p>
    <w:p w14:paraId="4826E892" w14:textId="3E2EE93B" w:rsidR="00A47C18" w:rsidRDefault="00A47C18" w:rsidP="00A47C18">
      <w:pPr>
        <w:pStyle w:val="11"/>
        <w:rPr>
          <w:rFonts w:asciiTheme="minorHAnsi" w:hAnsiTheme="minorHAnsi" w:cstheme="minorBidi"/>
          <w:noProof/>
          <w:kern w:val="2"/>
          <w:szCs w:val="24"/>
          <w:rtl/>
          <w14:ligatures w14:val="standardContextual"/>
        </w:rPr>
      </w:pPr>
      <w:hyperlink w:anchor="_Toc199407066" w:history="1">
        <w:r w:rsidRPr="001461D8">
          <w:rPr>
            <w:rStyle w:val="Hyperlink"/>
            <w:noProof/>
            <w:rtl/>
          </w:rPr>
          <w:t>49</w:t>
        </w:r>
        <w:r>
          <w:rPr>
            <w:rFonts w:asciiTheme="minorHAnsi" w:hAnsiTheme="minorHAnsi" w:cstheme="minorBidi"/>
            <w:noProof/>
            <w:kern w:val="2"/>
            <w:szCs w:val="24"/>
            <w:rtl/>
            <w14:ligatures w14:val="standardContextual"/>
          </w:rPr>
          <w:tab/>
        </w:r>
        <w:r w:rsidRPr="001461D8">
          <w:rPr>
            <w:rStyle w:val="Hyperlink"/>
            <w:rFonts w:hint="eastAsia"/>
            <w:noProof/>
            <w:rtl/>
          </w:rPr>
          <w:t>دور</w:t>
        </w:r>
        <w:r w:rsidRPr="001461D8">
          <w:rPr>
            <w:rStyle w:val="Hyperlink"/>
            <w:noProof/>
            <w:rtl/>
          </w:rPr>
          <w:t xml:space="preserve"> </w:t>
        </w:r>
        <w:r w:rsidRPr="001461D8">
          <w:rPr>
            <w:rStyle w:val="Hyperlink"/>
            <w:rFonts w:hint="eastAsia"/>
            <w:noProof/>
            <w:rtl/>
          </w:rPr>
          <w:t>السياق</w:t>
        </w:r>
        <w:r w:rsidRPr="001461D8">
          <w:rPr>
            <w:rStyle w:val="Hyperlink"/>
            <w:noProof/>
            <w:rtl/>
          </w:rPr>
          <w:t xml:space="preserve"> </w:t>
        </w:r>
        <w:r w:rsidRPr="001461D8">
          <w:rPr>
            <w:rStyle w:val="Hyperlink"/>
            <w:rFonts w:hint="eastAsia"/>
            <w:noProof/>
            <w:rtl/>
          </w:rPr>
          <w:t>التاريخي</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المعجزات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Toc199407066 \h</w:instrText>
        </w:r>
        <w:r>
          <w:rPr>
            <w:noProof/>
            <w:webHidden/>
            <w:rtl/>
          </w:rPr>
          <w:instrText xml:space="preserve"> </w:instrText>
        </w:r>
        <w:r>
          <w:rPr>
            <w:noProof/>
            <w:webHidden/>
            <w:rtl/>
          </w:rPr>
        </w:r>
        <w:r>
          <w:rPr>
            <w:noProof/>
            <w:webHidden/>
            <w:rtl/>
          </w:rPr>
          <w:fldChar w:fldCharType="separate"/>
        </w:r>
        <w:r w:rsidR="00B42598">
          <w:rPr>
            <w:noProof/>
            <w:webHidden/>
            <w:rtl/>
          </w:rPr>
          <w:t>113</w:t>
        </w:r>
        <w:r>
          <w:rPr>
            <w:noProof/>
            <w:webHidden/>
            <w:rtl/>
          </w:rPr>
          <w:fldChar w:fldCharType="end"/>
        </w:r>
      </w:hyperlink>
    </w:p>
    <w:p w14:paraId="17B514B7" w14:textId="783D9466" w:rsidR="00A47C18" w:rsidRDefault="00A47C18" w:rsidP="00A47C18">
      <w:pPr>
        <w:pStyle w:val="11"/>
        <w:rPr>
          <w:rFonts w:asciiTheme="minorHAnsi" w:hAnsiTheme="minorHAnsi" w:cstheme="minorBidi"/>
          <w:noProof/>
          <w:kern w:val="2"/>
          <w:szCs w:val="24"/>
          <w:rtl/>
          <w14:ligatures w14:val="standardContextual"/>
        </w:rPr>
      </w:pPr>
      <w:hyperlink w:anchor="_Toc199407067" w:history="1">
        <w:r w:rsidRPr="001461D8">
          <w:rPr>
            <w:rStyle w:val="Hyperlink"/>
            <w:noProof/>
            <w:rtl/>
          </w:rPr>
          <w:t>50</w:t>
        </w:r>
        <w:r>
          <w:rPr>
            <w:rFonts w:asciiTheme="minorHAnsi" w:hAnsiTheme="minorHAnsi" w:cstheme="minorBidi"/>
            <w:noProof/>
            <w:kern w:val="2"/>
            <w:szCs w:val="24"/>
            <w:rtl/>
            <w14:ligatures w14:val="standardContextual"/>
          </w:rPr>
          <w:tab/>
        </w:r>
        <w:r w:rsidRPr="001461D8">
          <w:rPr>
            <w:rStyle w:val="Hyperlink"/>
            <w:rFonts w:hint="eastAsia"/>
            <w:noProof/>
            <w:rtl/>
          </w:rPr>
          <w:t>تفسير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وفهم</w:t>
        </w:r>
        <w:r w:rsidRPr="001461D8">
          <w:rPr>
            <w:rStyle w:val="Hyperlink"/>
            <w:noProof/>
            <w:rtl/>
          </w:rPr>
          <w:t xml:space="preserve"> </w:t>
        </w:r>
        <w:r w:rsidRPr="001461D8">
          <w:rPr>
            <w:rStyle w:val="Hyperlink"/>
            <w:rFonts w:hint="eastAsia"/>
            <w:noProof/>
            <w:rtl/>
          </w:rPr>
          <w:t>معانيه</w:t>
        </w:r>
        <w:r w:rsidRPr="001461D8">
          <w:rPr>
            <w:rStyle w:val="Hyperlink"/>
            <w:noProof/>
            <w:rtl/>
          </w:rPr>
          <w:t xml:space="preserve"> - </w:t>
        </w:r>
        <w:r w:rsidRPr="001461D8">
          <w:rPr>
            <w:rStyle w:val="Hyperlink"/>
            <w:rFonts w:hint="eastAsia"/>
            <w:noProof/>
            <w:rtl/>
          </w:rPr>
          <w:t>خاصة</w:t>
        </w:r>
        <w:r w:rsidRPr="001461D8">
          <w:rPr>
            <w:rStyle w:val="Hyperlink"/>
            <w:noProof/>
            <w:rtl/>
          </w:rPr>
          <w:t xml:space="preserve"> </w:t>
        </w:r>
        <w:r w:rsidRPr="001461D8">
          <w:rPr>
            <w:rStyle w:val="Hyperlink"/>
            <w:rFonts w:hint="eastAsia"/>
            <w:noProof/>
            <w:rtl/>
          </w:rPr>
          <w:t>فيما</w:t>
        </w:r>
        <w:r w:rsidRPr="001461D8">
          <w:rPr>
            <w:rStyle w:val="Hyperlink"/>
            <w:noProof/>
            <w:rtl/>
          </w:rPr>
          <w:t xml:space="preserve"> </w:t>
        </w:r>
        <w:r w:rsidRPr="001461D8">
          <w:rPr>
            <w:rStyle w:val="Hyperlink"/>
            <w:rFonts w:hint="eastAsia"/>
            <w:noProof/>
            <w:rtl/>
          </w:rPr>
          <w:t>يتعلق</w:t>
        </w:r>
        <w:r w:rsidRPr="001461D8">
          <w:rPr>
            <w:rStyle w:val="Hyperlink"/>
            <w:noProof/>
            <w:rtl/>
          </w:rPr>
          <w:t xml:space="preserve"> </w:t>
        </w:r>
        <w:r w:rsidRPr="001461D8">
          <w:rPr>
            <w:rStyle w:val="Hyperlink"/>
            <w:rFonts w:hint="eastAsia"/>
            <w:noProof/>
            <w:rtl/>
          </w:rPr>
          <w:t>بالمعجزات</w:t>
        </w:r>
        <w:r w:rsidRPr="001461D8">
          <w:rPr>
            <w:rStyle w:val="Hyperlink"/>
            <w:noProof/>
            <w:rtl/>
          </w:rPr>
          <w:t xml:space="preserve"> </w:t>
        </w:r>
        <w:r w:rsidRPr="001461D8">
          <w:rPr>
            <w:rStyle w:val="Hyperlink"/>
            <w:rFonts w:hint="eastAsia"/>
            <w:noProof/>
            <w:rtl/>
          </w:rPr>
          <w:t>والنصوص</w:t>
        </w:r>
        <w:r w:rsidRPr="001461D8">
          <w:rPr>
            <w:rStyle w:val="Hyperlink"/>
            <w:noProof/>
            <w:rtl/>
          </w:rPr>
          <w:t xml:space="preserve"> </w:t>
        </w:r>
        <w:r w:rsidRPr="001461D8">
          <w:rPr>
            <w:rStyle w:val="Hyperlink"/>
            <w:rFonts w:hint="eastAsia"/>
            <w:noProof/>
            <w:rtl/>
          </w:rPr>
          <w:t>الرمزية</w:t>
        </w:r>
        <w:r w:rsidRPr="001461D8">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Toc199407067 \h</w:instrText>
        </w:r>
        <w:r>
          <w:rPr>
            <w:noProof/>
            <w:webHidden/>
            <w:rtl/>
          </w:rPr>
          <w:instrText xml:space="preserve"> </w:instrText>
        </w:r>
        <w:r>
          <w:rPr>
            <w:noProof/>
            <w:webHidden/>
            <w:rtl/>
          </w:rPr>
        </w:r>
        <w:r>
          <w:rPr>
            <w:noProof/>
            <w:webHidden/>
            <w:rtl/>
          </w:rPr>
          <w:fldChar w:fldCharType="separate"/>
        </w:r>
        <w:r w:rsidR="00B42598">
          <w:rPr>
            <w:noProof/>
            <w:webHidden/>
            <w:rtl/>
          </w:rPr>
          <w:t>115</w:t>
        </w:r>
        <w:r>
          <w:rPr>
            <w:noProof/>
            <w:webHidden/>
            <w:rtl/>
          </w:rPr>
          <w:fldChar w:fldCharType="end"/>
        </w:r>
      </w:hyperlink>
    </w:p>
    <w:p w14:paraId="18E864A2" w14:textId="6EC571B1" w:rsidR="00A47C18" w:rsidRDefault="00A47C18" w:rsidP="00A47C18">
      <w:pPr>
        <w:pStyle w:val="11"/>
        <w:rPr>
          <w:rFonts w:asciiTheme="minorHAnsi" w:hAnsiTheme="minorHAnsi" w:cstheme="minorBidi"/>
          <w:noProof/>
          <w:kern w:val="2"/>
          <w:szCs w:val="24"/>
          <w:rtl/>
          <w14:ligatures w14:val="standardContextual"/>
        </w:rPr>
      </w:pPr>
      <w:hyperlink w:anchor="_Toc199407068" w:history="1">
        <w:r w:rsidRPr="001461D8">
          <w:rPr>
            <w:rStyle w:val="Hyperlink"/>
            <w:noProof/>
          </w:rPr>
          <w:t>51</w:t>
        </w:r>
        <w:r>
          <w:rPr>
            <w:rFonts w:asciiTheme="minorHAnsi" w:hAnsiTheme="minorHAnsi" w:cstheme="minorBidi"/>
            <w:noProof/>
            <w:kern w:val="2"/>
            <w:szCs w:val="24"/>
            <w:rtl/>
            <w14:ligatures w14:val="standardContextual"/>
          </w:rPr>
          <w:tab/>
        </w:r>
        <w:r w:rsidRPr="001461D8">
          <w:rPr>
            <w:rStyle w:val="Hyperlink"/>
            <w:rFonts w:hint="eastAsia"/>
            <w:noProof/>
            <w:rtl/>
          </w:rPr>
          <w:t>الترادف</w:t>
        </w:r>
        <w:r w:rsidRPr="001461D8">
          <w:rPr>
            <w:rStyle w:val="Hyperlink"/>
            <w:noProof/>
            <w:rtl/>
          </w:rPr>
          <w:t xml:space="preserve"> </w:t>
        </w:r>
        <w:r w:rsidRPr="001461D8">
          <w:rPr>
            <w:rStyle w:val="Hyperlink"/>
            <w:rFonts w:hint="eastAsia"/>
            <w:noProof/>
            <w:rtl/>
          </w:rPr>
          <w:t>والتطابق</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اللغة</w:t>
        </w:r>
        <w:r w:rsidRPr="001461D8">
          <w:rPr>
            <w:rStyle w:val="Hyperlink"/>
            <w:noProof/>
            <w:rtl/>
          </w:rPr>
          <w:t xml:space="preserve">: </w:t>
        </w:r>
        <w:r w:rsidRPr="001461D8">
          <w:rPr>
            <w:rStyle w:val="Hyperlink"/>
            <w:rFonts w:hint="eastAsia"/>
            <w:noProof/>
            <w:rtl/>
          </w:rPr>
          <w:t>هل</w:t>
        </w:r>
        <w:r w:rsidRPr="001461D8">
          <w:rPr>
            <w:rStyle w:val="Hyperlink"/>
            <w:noProof/>
            <w:rtl/>
          </w:rPr>
          <w:t xml:space="preserve"> </w:t>
        </w:r>
        <w:r w:rsidRPr="001461D8">
          <w:rPr>
            <w:rStyle w:val="Hyperlink"/>
            <w:rFonts w:hint="eastAsia"/>
            <w:noProof/>
            <w:rtl/>
          </w:rPr>
          <w:t>يوجد</w:t>
        </w:r>
        <w:r w:rsidRPr="001461D8">
          <w:rPr>
            <w:rStyle w:val="Hyperlink"/>
            <w:noProof/>
            <w:rtl/>
          </w:rPr>
          <w:t xml:space="preserve"> </w:t>
        </w:r>
        <w:r w:rsidRPr="001461D8">
          <w:rPr>
            <w:rStyle w:val="Hyperlink"/>
            <w:rFonts w:hint="eastAsia"/>
            <w:noProof/>
            <w:rtl/>
          </w:rPr>
          <w:t>كلمتان</w:t>
        </w:r>
        <w:r w:rsidRPr="001461D8">
          <w:rPr>
            <w:rStyle w:val="Hyperlink"/>
            <w:noProof/>
            <w:rtl/>
          </w:rPr>
          <w:t xml:space="preserve"> </w:t>
        </w:r>
        <w:r w:rsidRPr="001461D8">
          <w:rPr>
            <w:rStyle w:val="Hyperlink"/>
            <w:rFonts w:hint="eastAsia"/>
            <w:noProof/>
            <w:rtl/>
          </w:rPr>
          <w:t>بمعنى</w:t>
        </w:r>
        <w:r w:rsidRPr="001461D8">
          <w:rPr>
            <w:rStyle w:val="Hyperlink"/>
            <w:noProof/>
            <w:rtl/>
          </w:rPr>
          <w:t xml:space="preserve"> </w:t>
        </w:r>
        <w:r w:rsidRPr="001461D8">
          <w:rPr>
            <w:rStyle w:val="Hyperlink"/>
            <w:rFonts w:hint="eastAsia"/>
            <w:noProof/>
            <w:rtl/>
          </w:rPr>
          <w:t>واحد</w:t>
        </w:r>
        <w:r w:rsidRPr="001461D8">
          <w:rPr>
            <w:rStyle w:val="Hyperlink"/>
            <w:noProof/>
            <w:rtl/>
          </w:rPr>
          <w:t xml:space="preserve"> </w:t>
        </w:r>
        <w:r w:rsidRPr="001461D8">
          <w:rPr>
            <w:rStyle w:val="Hyperlink"/>
            <w:rFonts w:hint="eastAsia"/>
            <w:noProof/>
            <w:rtl/>
          </w:rPr>
          <w:t>تمامًا؟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Toc199407068 \h</w:instrText>
        </w:r>
        <w:r>
          <w:rPr>
            <w:noProof/>
            <w:webHidden/>
            <w:rtl/>
          </w:rPr>
          <w:instrText xml:space="preserve"> </w:instrText>
        </w:r>
        <w:r>
          <w:rPr>
            <w:noProof/>
            <w:webHidden/>
            <w:rtl/>
          </w:rPr>
        </w:r>
        <w:r>
          <w:rPr>
            <w:noProof/>
            <w:webHidden/>
            <w:rtl/>
          </w:rPr>
          <w:fldChar w:fldCharType="separate"/>
        </w:r>
        <w:r w:rsidR="00B42598">
          <w:rPr>
            <w:noProof/>
            <w:webHidden/>
            <w:rtl/>
          </w:rPr>
          <w:t>119</w:t>
        </w:r>
        <w:r>
          <w:rPr>
            <w:noProof/>
            <w:webHidden/>
            <w:rtl/>
          </w:rPr>
          <w:fldChar w:fldCharType="end"/>
        </w:r>
      </w:hyperlink>
    </w:p>
    <w:p w14:paraId="26695E84" w14:textId="636806E2" w:rsidR="00A47C18" w:rsidRDefault="00A47C18" w:rsidP="00A47C18">
      <w:pPr>
        <w:pStyle w:val="11"/>
        <w:rPr>
          <w:rFonts w:asciiTheme="minorHAnsi" w:hAnsiTheme="minorHAnsi" w:cstheme="minorBidi"/>
          <w:noProof/>
          <w:kern w:val="2"/>
          <w:szCs w:val="24"/>
          <w:rtl/>
          <w14:ligatures w14:val="standardContextual"/>
        </w:rPr>
      </w:pPr>
      <w:hyperlink w:anchor="_Toc199407069" w:history="1">
        <w:r w:rsidRPr="001461D8">
          <w:rPr>
            <w:rStyle w:val="Hyperlink"/>
            <w:noProof/>
          </w:rPr>
          <w:t>52</w:t>
        </w:r>
        <w:r>
          <w:rPr>
            <w:rFonts w:asciiTheme="minorHAnsi" w:hAnsiTheme="minorHAnsi" w:cstheme="minorBidi"/>
            <w:noProof/>
            <w:kern w:val="2"/>
            <w:szCs w:val="24"/>
            <w:rtl/>
            <w14:ligatures w14:val="standardContextual"/>
          </w:rPr>
          <w:tab/>
        </w:r>
        <w:r w:rsidRPr="001461D8">
          <w:rPr>
            <w:rStyle w:val="Hyperlink"/>
            <w:rFonts w:hint="eastAsia"/>
            <w:noProof/>
            <w:rtl/>
          </w:rPr>
          <w:t>دلالات</w:t>
        </w:r>
        <w:r w:rsidRPr="001461D8">
          <w:rPr>
            <w:rStyle w:val="Hyperlink"/>
            <w:noProof/>
            <w:rtl/>
          </w:rPr>
          <w:t xml:space="preserve"> </w:t>
        </w:r>
        <w:r w:rsidRPr="001461D8">
          <w:rPr>
            <w:rStyle w:val="Hyperlink"/>
            <w:rFonts w:hint="eastAsia"/>
            <w:noProof/>
            <w:rtl/>
          </w:rPr>
          <w:t>المترادفات</w:t>
        </w:r>
        <w:r w:rsidRPr="001461D8">
          <w:rPr>
            <w:rStyle w:val="Hyperlink"/>
            <w:noProof/>
            <w:rtl/>
          </w:rPr>
          <w:t xml:space="preserve"> </w:t>
        </w:r>
        <w:r w:rsidRPr="001461D8">
          <w:rPr>
            <w:rStyle w:val="Hyperlink"/>
            <w:rFonts w:hint="eastAsia"/>
            <w:noProof/>
            <w:rtl/>
          </w:rPr>
          <w:t>القرآنية</w:t>
        </w:r>
        <w:r w:rsidRPr="001461D8">
          <w:rPr>
            <w:rStyle w:val="Hyperlink"/>
            <w:noProof/>
            <w:rtl/>
          </w:rPr>
          <w:t xml:space="preserve">: </w:t>
        </w:r>
        <w:r w:rsidRPr="001461D8">
          <w:rPr>
            <w:rStyle w:val="Hyperlink"/>
            <w:rFonts w:hint="eastAsia"/>
            <w:noProof/>
            <w:rtl/>
          </w:rPr>
          <w:t>التفسير،</w:t>
        </w:r>
        <w:r w:rsidRPr="001461D8">
          <w:rPr>
            <w:rStyle w:val="Hyperlink"/>
            <w:noProof/>
            <w:rtl/>
          </w:rPr>
          <w:t xml:space="preserve"> </w:t>
        </w:r>
        <w:r w:rsidRPr="001461D8">
          <w:rPr>
            <w:rStyle w:val="Hyperlink"/>
            <w:rFonts w:hint="eastAsia"/>
            <w:noProof/>
            <w:rtl/>
          </w:rPr>
          <w:t>التأويل،</w:t>
        </w:r>
        <w:r w:rsidRPr="001461D8">
          <w:rPr>
            <w:rStyle w:val="Hyperlink"/>
            <w:noProof/>
            <w:rtl/>
          </w:rPr>
          <w:t xml:space="preserve"> </w:t>
        </w:r>
        <w:r w:rsidRPr="001461D8">
          <w:rPr>
            <w:rStyle w:val="Hyperlink"/>
            <w:rFonts w:hint="eastAsia"/>
            <w:noProof/>
            <w:rtl/>
          </w:rPr>
          <w:t>والتدبر</w:t>
        </w:r>
        <w:r w:rsidRPr="001461D8">
          <w:rPr>
            <w:rStyle w:val="Hyperlink"/>
            <w:noProof/>
            <w:rtl/>
          </w:rPr>
          <w:t xml:space="preserve"> -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أعماق</w:t>
        </w:r>
        <w:r w:rsidRPr="001461D8">
          <w:rPr>
            <w:rStyle w:val="Hyperlink"/>
            <w:noProof/>
            <w:rtl/>
          </w:rPr>
          <w:t xml:space="preserve"> </w:t>
        </w:r>
        <w:r w:rsidRPr="001461D8">
          <w:rPr>
            <w:rStyle w:val="Hyperlink"/>
            <w:rFonts w:hint="eastAsia"/>
            <w:noProof/>
            <w:rtl/>
          </w:rPr>
          <w:t>النص</w:t>
        </w:r>
        <w:r w:rsidRPr="001461D8">
          <w:rPr>
            <w:rStyle w:val="Hyperlink"/>
            <w:noProof/>
            <w:rtl/>
          </w:rPr>
          <w:t xml:space="preserve"> </w:t>
        </w:r>
        <w:r w:rsidRPr="001461D8">
          <w:rPr>
            <w:rStyle w:val="Hyperlink"/>
            <w:rFonts w:hint="eastAsia"/>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Toc199407069 \h</w:instrText>
        </w:r>
        <w:r>
          <w:rPr>
            <w:noProof/>
            <w:webHidden/>
            <w:rtl/>
          </w:rPr>
          <w:instrText xml:space="preserve"> </w:instrText>
        </w:r>
        <w:r>
          <w:rPr>
            <w:noProof/>
            <w:webHidden/>
            <w:rtl/>
          </w:rPr>
        </w:r>
        <w:r>
          <w:rPr>
            <w:noProof/>
            <w:webHidden/>
            <w:rtl/>
          </w:rPr>
          <w:fldChar w:fldCharType="separate"/>
        </w:r>
        <w:r w:rsidR="00B42598">
          <w:rPr>
            <w:noProof/>
            <w:webHidden/>
            <w:rtl/>
          </w:rPr>
          <w:t>121</w:t>
        </w:r>
        <w:r>
          <w:rPr>
            <w:noProof/>
            <w:webHidden/>
            <w:rtl/>
          </w:rPr>
          <w:fldChar w:fldCharType="end"/>
        </w:r>
      </w:hyperlink>
    </w:p>
    <w:p w14:paraId="335BA241" w14:textId="40C9998E" w:rsidR="00A47C18" w:rsidRDefault="00A47C18" w:rsidP="00A47C18">
      <w:pPr>
        <w:pStyle w:val="11"/>
        <w:rPr>
          <w:rFonts w:asciiTheme="minorHAnsi" w:hAnsiTheme="minorHAnsi" w:cstheme="minorBidi"/>
          <w:noProof/>
          <w:kern w:val="2"/>
          <w:szCs w:val="24"/>
          <w:rtl/>
          <w14:ligatures w14:val="standardContextual"/>
        </w:rPr>
      </w:pPr>
      <w:hyperlink w:anchor="_Toc199407070" w:history="1">
        <w:r w:rsidRPr="001461D8">
          <w:rPr>
            <w:rStyle w:val="Hyperlink"/>
            <w:noProof/>
            <w:rtl/>
          </w:rPr>
          <w:t>53</w:t>
        </w:r>
        <w:r>
          <w:rPr>
            <w:rFonts w:asciiTheme="minorHAnsi" w:hAnsiTheme="minorHAnsi" w:cstheme="minorBidi"/>
            <w:noProof/>
            <w:kern w:val="2"/>
            <w:szCs w:val="24"/>
            <w:rtl/>
            <w14:ligatures w14:val="standardContextual"/>
          </w:rPr>
          <w:tab/>
        </w:r>
        <w:r w:rsidRPr="001461D8">
          <w:rPr>
            <w:rStyle w:val="Hyperlink"/>
            <w:rFonts w:hint="eastAsia"/>
            <w:noProof/>
            <w:rtl/>
          </w:rPr>
          <w:t>التأثيرات</w:t>
        </w:r>
        <w:r w:rsidRPr="001461D8">
          <w:rPr>
            <w:rStyle w:val="Hyperlink"/>
            <w:noProof/>
            <w:rtl/>
          </w:rPr>
          <w:t xml:space="preserve"> </w:t>
        </w:r>
        <w:r w:rsidRPr="001461D8">
          <w:rPr>
            <w:rStyle w:val="Hyperlink"/>
            <w:rFonts w:hint="eastAsia"/>
            <w:noProof/>
            <w:rtl/>
          </w:rPr>
          <w:t>حول</w:t>
        </w:r>
        <w:r w:rsidRPr="001461D8">
          <w:rPr>
            <w:rStyle w:val="Hyperlink"/>
            <w:noProof/>
            <w:rtl/>
          </w:rPr>
          <w:t xml:space="preserve"> </w:t>
        </w:r>
        <w:r w:rsidRPr="001461D8">
          <w:rPr>
            <w:rStyle w:val="Hyperlink"/>
            <w:rFonts w:hint="eastAsia"/>
            <w:noProof/>
            <w:rtl/>
          </w:rPr>
          <w:t>تأليف</w:t>
        </w:r>
        <w:r w:rsidRPr="001461D8">
          <w:rPr>
            <w:rStyle w:val="Hyperlink"/>
            <w:noProof/>
            <w:rtl/>
          </w:rPr>
          <w:t xml:space="preserve"> </w:t>
        </w:r>
        <w:r w:rsidRPr="001461D8">
          <w:rPr>
            <w:rStyle w:val="Hyperlink"/>
            <w:rFonts w:hint="eastAsia"/>
            <w:noProof/>
            <w:rtl/>
          </w:rPr>
          <w:t>الروايات</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القران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Toc199407070 \h</w:instrText>
        </w:r>
        <w:r>
          <w:rPr>
            <w:noProof/>
            <w:webHidden/>
            <w:rtl/>
          </w:rPr>
          <w:instrText xml:space="preserve"> </w:instrText>
        </w:r>
        <w:r>
          <w:rPr>
            <w:noProof/>
            <w:webHidden/>
            <w:rtl/>
          </w:rPr>
        </w:r>
        <w:r>
          <w:rPr>
            <w:noProof/>
            <w:webHidden/>
            <w:rtl/>
          </w:rPr>
          <w:fldChar w:fldCharType="separate"/>
        </w:r>
        <w:r w:rsidR="00B42598">
          <w:rPr>
            <w:noProof/>
            <w:webHidden/>
            <w:rtl/>
          </w:rPr>
          <w:t>122</w:t>
        </w:r>
        <w:r>
          <w:rPr>
            <w:noProof/>
            <w:webHidden/>
            <w:rtl/>
          </w:rPr>
          <w:fldChar w:fldCharType="end"/>
        </w:r>
      </w:hyperlink>
    </w:p>
    <w:p w14:paraId="5D6C6935" w14:textId="61E6ADEF" w:rsidR="00A47C18" w:rsidRDefault="00A47C18" w:rsidP="00A47C18">
      <w:pPr>
        <w:pStyle w:val="11"/>
        <w:rPr>
          <w:rFonts w:asciiTheme="minorHAnsi" w:hAnsiTheme="minorHAnsi" w:cstheme="minorBidi"/>
          <w:noProof/>
          <w:kern w:val="2"/>
          <w:szCs w:val="24"/>
          <w:rtl/>
          <w14:ligatures w14:val="standardContextual"/>
        </w:rPr>
      </w:pPr>
      <w:hyperlink w:anchor="_Toc199407071" w:history="1">
        <w:r w:rsidRPr="001461D8">
          <w:rPr>
            <w:rStyle w:val="Hyperlink"/>
            <w:noProof/>
          </w:rPr>
          <w:t>54</w:t>
        </w:r>
        <w:r>
          <w:rPr>
            <w:rFonts w:asciiTheme="minorHAnsi" w:hAnsiTheme="minorHAnsi" w:cstheme="minorBidi"/>
            <w:noProof/>
            <w:kern w:val="2"/>
            <w:szCs w:val="24"/>
            <w:rtl/>
            <w14:ligatures w14:val="standardContextual"/>
          </w:rPr>
          <w:tab/>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أعمق</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منهجية</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والتطبيق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Toc199407071 \h</w:instrText>
        </w:r>
        <w:r>
          <w:rPr>
            <w:noProof/>
            <w:webHidden/>
            <w:rtl/>
          </w:rPr>
          <w:instrText xml:space="preserve"> </w:instrText>
        </w:r>
        <w:r>
          <w:rPr>
            <w:noProof/>
            <w:webHidden/>
            <w:rtl/>
          </w:rPr>
        </w:r>
        <w:r>
          <w:rPr>
            <w:noProof/>
            <w:webHidden/>
            <w:rtl/>
          </w:rPr>
          <w:fldChar w:fldCharType="separate"/>
        </w:r>
        <w:r w:rsidR="00B42598">
          <w:rPr>
            <w:noProof/>
            <w:webHidden/>
            <w:rtl/>
          </w:rPr>
          <w:t>124</w:t>
        </w:r>
        <w:r>
          <w:rPr>
            <w:noProof/>
            <w:webHidden/>
            <w:rtl/>
          </w:rPr>
          <w:fldChar w:fldCharType="end"/>
        </w:r>
      </w:hyperlink>
    </w:p>
    <w:p w14:paraId="230D0F0A" w14:textId="74F7F624" w:rsidR="00A47C18" w:rsidRDefault="00A47C18" w:rsidP="00A47C18">
      <w:pPr>
        <w:pStyle w:val="11"/>
        <w:rPr>
          <w:rFonts w:asciiTheme="minorHAnsi" w:hAnsiTheme="minorHAnsi" w:cstheme="minorBidi"/>
          <w:noProof/>
          <w:kern w:val="2"/>
          <w:szCs w:val="24"/>
          <w:rtl/>
          <w14:ligatures w14:val="standardContextual"/>
        </w:rPr>
      </w:pPr>
      <w:hyperlink w:anchor="_Toc199407072" w:history="1">
        <w:r w:rsidRPr="001461D8">
          <w:rPr>
            <w:rStyle w:val="Hyperlink"/>
            <w:noProof/>
          </w:rPr>
          <w:t>55</w:t>
        </w:r>
        <w:r>
          <w:rPr>
            <w:rFonts w:asciiTheme="minorHAnsi" w:hAnsiTheme="minorHAnsi" w:cstheme="minorBidi"/>
            <w:noProof/>
            <w:kern w:val="2"/>
            <w:szCs w:val="24"/>
            <w:rtl/>
            <w14:ligatures w14:val="standardContextual"/>
          </w:rPr>
          <w:tab/>
        </w:r>
        <w:r w:rsidRPr="001461D8">
          <w:rPr>
            <w:rStyle w:val="Hyperlink"/>
            <w:rFonts w:hint="eastAsia"/>
            <w:noProof/>
            <w:rtl/>
          </w:rPr>
          <w:t>جوهر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المعادلات</w:t>
        </w:r>
        <w:r w:rsidRPr="001461D8">
          <w:rPr>
            <w:rStyle w:val="Hyperlink"/>
            <w:noProof/>
            <w:rtl/>
          </w:rPr>
          <w:t xml:space="preserve"> </w:t>
        </w:r>
        <w:r w:rsidRPr="001461D8">
          <w:rPr>
            <w:rStyle w:val="Hyperlink"/>
            <w:rFonts w:hint="eastAsia"/>
            <w:noProof/>
            <w:rtl/>
          </w:rPr>
          <w:t>والفئات</w:t>
        </w:r>
        <w:r w:rsidRPr="001461D8">
          <w:rPr>
            <w:rStyle w:val="Hyperlink"/>
            <w:noProof/>
            <w:rtl/>
          </w:rPr>
          <w:t xml:space="preserve"> </w:t>
        </w:r>
        <w:r w:rsidRPr="001461D8">
          <w:rPr>
            <w:rStyle w:val="Hyperlink"/>
            <w:rFonts w:hint="eastAsia"/>
            <w:noProof/>
            <w:rtl/>
          </w:rPr>
          <w:t>والأسماء</w:t>
        </w:r>
        <w:r w:rsidRPr="001461D8">
          <w:rPr>
            <w:rStyle w:val="Hyperlink"/>
            <w:noProof/>
            <w:rtl/>
          </w:rPr>
          <w:t xml:space="preserve"> </w:t>
        </w:r>
        <w:r w:rsidRPr="001461D8">
          <w:rPr>
            <w:rStyle w:val="Hyperlink"/>
            <w:rFonts w:hint="eastAsia"/>
            <w:noProof/>
            <w:rtl/>
          </w:rPr>
          <w:t>الحسنى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Toc199407072 \h</w:instrText>
        </w:r>
        <w:r>
          <w:rPr>
            <w:noProof/>
            <w:webHidden/>
            <w:rtl/>
          </w:rPr>
          <w:instrText xml:space="preserve"> </w:instrText>
        </w:r>
        <w:r>
          <w:rPr>
            <w:noProof/>
            <w:webHidden/>
            <w:rtl/>
          </w:rPr>
        </w:r>
        <w:r>
          <w:rPr>
            <w:noProof/>
            <w:webHidden/>
            <w:rtl/>
          </w:rPr>
          <w:fldChar w:fldCharType="separate"/>
        </w:r>
        <w:r w:rsidR="00B42598">
          <w:rPr>
            <w:noProof/>
            <w:webHidden/>
            <w:rtl/>
          </w:rPr>
          <w:t>126</w:t>
        </w:r>
        <w:r>
          <w:rPr>
            <w:noProof/>
            <w:webHidden/>
            <w:rtl/>
          </w:rPr>
          <w:fldChar w:fldCharType="end"/>
        </w:r>
      </w:hyperlink>
    </w:p>
    <w:p w14:paraId="4706C4FB" w14:textId="1BD36130" w:rsidR="00A47C18" w:rsidRDefault="00A47C18" w:rsidP="00A47C18">
      <w:pPr>
        <w:pStyle w:val="11"/>
        <w:rPr>
          <w:rFonts w:asciiTheme="minorHAnsi" w:hAnsiTheme="minorHAnsi" w:cstheme="minorBidi"/>
          <w:noProof/>
          <w:kern w:val="2"/>
          <w:szCs w:val="24"/>
          <w:rtl/>
          <w14:ligatures w14:val="standardContextual"/>
        </w:rPr>
      </w:pPr>
      <w:hyperlink w:anchor="_Toc199407073" w:history="1">
        <w:r w:rsidRPr="001461D8">
          <w:rPr>
            <w:rStyle w:val="Hyperlink"/>
            <w:noProof/>
          </w:rPr>
          <w:t>56</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المعاصر</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أعمق</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Toc199407073 \h</w:instrText>
        </w:r>
        <w:r>
          <w:rPr>
            <w:noProof/>
            <w:webHidden/>
            <w:rtl/>
          </w:rPr>
          <w:instrText xml:space="preserve"> </w:instrText>
        </w:r>
        <w:r>
          <w:rPr>
            <w:noProof/>
            <w:webHidden/>
            <w:rtl/>
          </w:rPr>
        </w:r>
        <w:r>
          <w:rPr>
            <w:noProof/>
            <w:webHidden/>
            <w:rtl/>
          </w:rPr>
          <w:fldChar w:fldCharType="separate"/>
        </w:r>
        <w:r w:rsidR="00B42598">
          <w:rPr>
            <w:noProof/>
            <w:webHidden/>
            <w:rtl/>
          </w:rPr>
          <w:t>128</w:t>
        </w:r>
        <w:r>
          <w:rPr>
            <w:noProof/>
            <w:webHidden/>
            <w:rtl/>
          </w:rPr>
          <w:fldChar w:fldCharType="end"/>
        </w:r>
      </w:hyperlink>
    </w:p>
    <w:p w14:paraId="69BF9C8F" w14:textId="2B548580" w:rsidR="00A47C18" w:rsidRDefault="00A47C18" w:rsidP="00A47C18">
      <w:pPr>
        <w:pStyle w:val="11"/>
        <w:rPr>
          <w:rFonts w:asciiTheme="minorHAnsi" w:hAnsiTheme="minorHAnsi" w:cstheme="minorBidi"/>
          <w:noProof/>
          <w:kern w:val="2"/>
          <w:szCs w:val="24"/>
          <w:rtl/>
          <w14:ligatures w14:val="standardContextual"/>
        </w:rPr>
      </w:pPr>
      <w:hyperlink w:anchor="_Toc199407074" w:history="1">
        <w:r w:rsidRPr="001461D8">
          <w:rPr>
            <w:rStyle w:val="Hyperlink"/>
            <w:noProof/>
            <w:lang w:val="fr-MA" w:eastAsia="fr-FR"/>
          </w:rPr>
          <w:t>57</w:t>
        </w:r>
        <w:r>
          <w:rPr>
            <w:rFonts w:asciiTheme="minorHAnsi" w:hAnsiTheme="minorHAnsi" w:cstheme="minorBidi"/>
            <w:noProof/>
            <w:kern w:val="2"/>
            <w:szCs w:val="24"/>
            <w:rtl/>
            <w14:ligatures w14:val="standardContextual"/>
          </w:rPr>
          <w:tab/>
        </w:r>
        <w:r w:rsidRPr="001461D8">
          <w:rPr>
            <w:rStyle w:val="Hyperlink"/>
            <w:noProof/>
            <w:shd w:val="clear" w:color="auto" w:fill="FFFFFF"/>
            <w:rtl/>
            <w:lang w:eastAsia="fr-FR"/>
          </w:rPr>
          <w:t>"</w:t>
        </w:r>
        <w:r w:rsidRPr="001461D8">
          <w:rPr>
            <w:rStyle w:val="Hyperlink"/>
            <w:rFonts w:hint="eastAsia"/>
            <w:noProof/>
            <w:shd w:val="clear" w:color="auto" w:fill="FFFFFF"/>
            <w:rtl/>
            <w:lang w:eastAsia="fr-FR"/>
          </w:rPr>
          <w:t>تدبر</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القرآن</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تجاوز</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القراءات</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العشر</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إلى</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الفهم</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العميق</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والالتزام</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بالمنهجية</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الداخلية</w:t>
        </w:r>
        <w:r w:rsidRPr="001461D8">
          <w:rPr>
            <w:rStyle w:val="Hyperlink"/>
            <w:noProof/>
            <w:shd w:val="clear" w:color="auto" w:fill="FFFFFF"/>
            <w:rtl/>
            <w:lang w:eastAsia="fr-FR"/>
          </w:rPr>
          <w:t xml:space="preserve"> </w:t>
        </w:r>
        <w:r w:rsidRPr="001461D8">
          <w:rPr>
            <w:rStyle w:val="Hyperlink"/>
            <w:rFonts w:hint="eastAsia"/>
            <w:noProof/>
            <w:shd w:val="clear" w:color="auto" w:fill="FFFFFF"/>
            <w:rtl/>
            <w:lang w:eastAsia="fr-FR"/>
          </w:rPr>
          <w:t>للنص</w:t>
        </w:r>
        <w:r w:rsidRPr="001461D8">
          <w:rPr>
            <w:rStyle w:val="Hyperlink"/>
            <w:noProof/>
            <w:shd w:val="clear" w:color="auto" w:fill="FFFFFF"/>
            <w:rtl/>
            <w:lang w:val="fr-MA" w:eastAsia="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Toc199407074 \h</w:instrText>
        </w:r>
        <w:r>
          <w:rPr>
            <w:noProof/>
            <w:webHidden/>
            <w:rtl/>
          </w:rPr>
          <w:instrText xml:space="preserve"> </w:instrText>
        </w:r>
        <w:r>
          <w:rPr>
            <w:noProof/>
            <w:webHidden/>
            <w:rtl/>
          </w:rPr>
        </w:r>
        <w:r>
          <w:rPr>
            <w:noProof/>
            <w:webHidden/>
            <w:rtl/>
          </w:rPr>
          <w:fldChar w:fldCharType="separate"/>
        </w:r>
        <w:r w:rsidR="00B42598">
          <w:rPr>
            <w:noProof/>
            <w:webHidden/>
            <w:rtl/>
          </w:rPr>
          <w:t>130</w:t>
        </w:r>
        <w:r>
          <w:rPr>
            <w:noProof/>
            <w:webHidden/>
            <w:rtl/>
          </w:rPr>
          <w:fldChar w:fldCharType="end"/>
        </w:r>
      </w:hyperlink>
    </w:p>
    <w:p w14:paraId="76E60FCF" w14:textId="5C749C0B" w:rsidR="00A47C18" w:rsidRDefault="00A47C18" w:rsidP="00A47C18">
      <w:pPr>
        <w:pStyle w:val="11"/>
        <w:rPr>
          <w:rFonts w:asciiTheme="minorHAnsi" w:hAnsiTheme="minorHAnsi" w:cstheme="minorBidi"/>
          <w:noProof/>
          <w:kern w:val="2"/>
          <w:szCs w:val="24"/>
          <w:rtl/>
          <w14:ligatures w14:val="standardContextual"/>
        </w:rPr>
      </w:pPr>
      <w:hyperlink w:anchor="_Toc199407075" w:history="1">
        <w:r w:rsidRPr="001461D8">
          <w:rPr>
            <w:rStyle w:val="Hyperlink"/>
            <w:noProof/>
            <w:rtl/>
            <w:lang w:val="fr-FR" w:eastAsia="fr-FR"/>
          </w:rPr>
          <w:t>58</w:t>
        </w:r>
        <w:r>
          <w:rPr>
            <w:rFonts w:asciiTheme="minorHAnsi" w:hAnsiTheme="minorHAnsi" w:cstheme="minorBidi"/>
            <w:noProof/>
            <w:kern w:val="2"/>
            <w:szCs w:val="24"/>
            <w:rtl/>
            <w14:ligatures w14:val="standardContextual"/>
          </w:rPr>
          <w:tab/>
        </w:r>
        <w:r w:rsidRPr="001461D8">
          <w:rPr>
            <w:rStyle w:val="Hyperlink"/>
            <w:rFonts w:hint="eastAsia"/>
            <w:noProof/>
            <w:rtl/>
            <w:lang w:val="fr-FR" w:eastAsia="fr-FR"/>
          </w:rPr>
          <w:t>نحو</w:t>
        </w:r>
        <w:r w:rsidRPr="001461D8">
          <w:rPr>
            <w:rStyle w:val="Hyperlink"/>
            <w:noProof/>
            <w:rtl/>
            <w:lang w:val="fr-FR" w:eastAsia="fr-FR"/>
          </w:rPr>
          <w:t xml:space="preserve"> </w:t>
        </w:r>
        <w:r w:rsidRPr="001461D8">
          <w:rPr>
            <w:rStyle w:val="Hyperlink"/>
            <w:rFonts w:hint="eastAsia"/>
            <w:noProof/>
            <w:rtl/>
            <w:lang w:val="fr-FR" w:eastAsia="fr-FR"/>
          </w:rPr>
          <w:t>فهم</w:t>
        </w:r>
        <w:r w:rsidRPr="001461D8">
          <w:rPr>
            <w:rStyle w:val="Hyperlink"/>
            <w:noProof/>
            <w:rtl/>
            <w:lang w:val="fr-FR" w:eastAsia="fr-FR"/>
          </w:rPr>
          <w:t xml:space="preserve"> </w:t>
        </w:r>
        <w:r w:rsidRPr="001461D8">
          <w:rPr>
            <w:rStyle w:val="Hyperlink"/>
            <w:rFonts w:hint="eastAsia"/>
            <w:noProof/>
            <w:rtl/>
            <w:lang w:val="fr-FR" w:eastAsia="fr-FR"/>
          </w:rPr>
          <w:t>جديد</w:t>
        </w:r>
        <w:r w:rsidRPr="001461D8">
          <w:rPr>
            <w:rStyle w:val="Hyperlink"/>
            <w:noProof/>
            <w:rtl/>
            <w:lang w:val="fr-FR" w:eastAsia="fr-FR"/>
          </w:rPr>
          <w:t xml:space="preserve"> </w:t>
        </w:r>
        <w:r w:rsidRPr="001461D8">
          <w:rPr>
            <w:rStyle w:val="Hyperlink"/>
            <w:rFonts w:hint="eastAsia"/>
            <w:noProof/>
            <w:rtl/>
            <w:lang w:val="fr-FR" w:eastAsia="fr-FR"/>
          </w:rPr>
          <w:t>للقرآن</w:t>
        </w:r>
        <w:r w:rsidRPr="001461D8">
          <w:rPr>
            <w:rStyle w:val="Hyperlink"/>
            <w:noProof/>
            <w:rtl/>
            <w:lang w:val="fr-FR" w:eastAsia="fr-FR"/>
          </w:rPr>
          <w:t xml:space="preserve">: </w:t>
        </w:r>
        <w:r w:rsidRPr="001461D8">
          <w:rPr>
            <w:rStyle w:val="Hyperlink"/>
            <w:rFonts w:hint="eastAsia"/>
            <w:noProof/>
            <w:rtl/>
            <w:lang w:val="fr-FR" w:eastAsia="fr-FR"/>
          </w:rPr>
          <w:t>المخطوطات</w:t>
        </w:r>
        <w:r w:rsidRPr="001461D8">
          <w:rPr>
            <w:rStyle w:val="Hyperlink"/>
            <w:noProof/>
            <w:rtl/>
            <w:lang w:val="fr-FR" w:eastAsia="fr-FR"/>
          </w:rPr>
          <w:t xml:space="preserve"> </w:t>
        </w:r>
        <w:r w:rsidRPr="001461D8">
          <w:rPr>
            <w:rStyle w:val="Hyperlink"/>
            <w:rFonts w:hint="eastAsia"/>
            <w:noProof/>
            <w:rtl/>
            <w:lang w:val="fr-FR" w:eastAsia="fr-FR"/>
          </w:rPr>
          <w:t>الأصلية</w:t>
        </w:r>
        <w:r w:rsidRPr="001461D8">
          <w:rPr>
            <w:rStyle w:val="Hyperlink"/>
            <w:noProof/>
            <w:rtl/>
            <w:lang w:val="fr-FR" w:eastAsia="fr-FR"/>
          </w:rPr>
          <w:t xml:space="preserve"> </w:t>
        </w:r>
        <w:r w:rsidRPr="001461D8">
          <w:rPr>
            <w:rStyle w:val="Hyperlink"/>
            <w:rFonts w:hint="eastAsia"/>
            <w:noProof/>
            <w:rtl/>
            <w:lang w:val="fr-FR" w:eastAsia="fr-FR"/>
          </w:rPr>
          <w:t>واللسان</w:t>
        </w:r>
        <w:r w:rsidRPr="001461D8">
          <w:rPr>
            <w:rStyle w:val="Hyperlink"/>
            <w:noProof/>
            <w:rtl/>
            <w:lang w:val="fr-FR" w:eastAsia="fr-FR"/>
          </w:rPr>
          <w:t xml:space="preserve"> </w:t>
        </w:r>
        <w:r w:rsidRPr="001461D8">
          <w:rPr>
            <w:rStyle w:val="Hyperlink"/>
            <w:rFonts w:hint="eastAsia"/>
            <w:noProof/>
            <w:rtl/>
            <w:lang w:val="fr-FR" w:eastAsia="fr-FR"/>
          </w:rPr>
          <w:t>العربي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Toc199407075 \h</w:instrText>
        </w:r>
        <w:r>
          <w:rPr>
            <w:noProof/>
            <w:webHidden/>
            <w:rtl/>
          </w:rPr>
          <w:instrText xml:space="preserve"> </w:instrText>
        </w:r>
        <w:r>
          <w:rPr>
            <w:noProof/>
            <w:webHidden/>
            <w:rtl/>
          </w:rPr>
        </w:r>
        <w:r>
          <w:rPr>
            <w:noProof/>
            <w:webHidden/>
            <w:rtl/>
          </w:rPr>
          <w:fldChar w:fldCharType="separate"/>
        </w:r>
        <w:r w:rsidR="00B42598">
          <w:rPr>
            <w:noProof/>
            <w:webHidden/>
            <w:rtl/>
          </w:rPr>
          <w:t>131</w:t>
        </w:r>
        <w:r>
          <w:rPr>
            <w:noProof/>
            <w:webHidden/>
            <w:rtl/>
          </w:rPr>
          <w:fldChar w:fldCharType="end"/>
        </w:r>
      </w:hyperlink>
    </w:p>
    <w:p w14:paraId="72F96DAF" w14:textId="2D696FD9" w:rsidR="00A47C18" w:rsidRDefault="00A47C18" w:rsidP="00A47C18">
      <w:pPr>
        <w:pStyle w:val="11"/>
        <w:rPr>
          <w:rFonts w:asciiTheme="minorHAnsi" w:hAnsiTheme="minorHAnsi" w:cstheme="minorBidi"/>
          <w:noProof/>
          <w:kern w:val="2"/>
          <w:szCs w:val="24"/>
          <w:rtl/>
          <w14:ligatures w14:val="standardContextual"/>
        </w:rPr>
      </w:pPr>
      <w:hyperlink w:anchor="_Toc199407076" w:history="1">
        <w:r w:rsidRPr="001461D8">
          <w:rPr>
            <w:rStyle w:val="Hyperlink"/>
            <w:noProof/>
          </w:rPr>
          <w:t>59</w:t>
        </w:r>
        <w:r>
          <w:rPr>
            <w:rFonts w:asciiTheme="minorHAnsi" w:hAnsiTheme="minorHAnsi" w:cstheme="minorBidi"/>
            <w:noProof/>
            <w:kern w:val="2"/>
            <w:szCs w:val="24"/>
            <w:rtl/>
            <w14:ligatures w14:val="standardContextual"/>
          </w:rPr>
          <w:tab/>
        </w:r>
        <w:r w:rsidRPr="001461D8">
          <w:rPr>
            <w:rStyle w:val="Hyperlink"/>
            <w:rFonts w:hint="eastAsia"/>
            <w:noProof/>
            <w:rtl/>
          </w:rPr>
          <w:t>مجموعة</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المبادئ</w:t>
        </w:r>
        <w:r w:rsidRPr="001461D8">
          <w:rPr>
            <w:rStyle w:val="Hyperlink"/>
            <w:noProof/>
            <w:rtl/>
          </w:rPr>
          <w:t xml:space="preserve"> </w:t>
        </w:r>
        <w:r w:rsidRPr="001461D8">
          <w:rPr>
            <w:rStyle w:val="Hyperlink"/>
            <w:rFonts w:hint="eastAsia"/>
            <w:noProof/>
            <w:rtl/>
          </w:rPr>
          <w:t>والأسس</w:t>
        </w:r>
        <w:r w:rsidRPr="001461D8">
          <w:rPr>
            <w:rStyle w:val="Hyperlink"/>
            <w:noProof/>
            <w:rtl/>
          </w:rPr>
          <w:t xml:space="preserve"> </w:t>
        </w:r>
        <w:r w:rsidRPr="001461D8">
          <w:rPr>
            <w:rStyle w:val="Hyperlink"/>
            <w:rFonts w:hint="eastAsia"/>
            <w:noProof/>
            <w:rtl/>
          </w:rPr>
          <w:t>التي</w:t>
        </w:r>
        <w:r w:rsidRPr="001461D8">
          <w:rPr>
            <w:rStyle w:val="Hyperlink"/>
            <w:noProof/>
            <w:rtl/>
          </w:rPr>
          <w:t xml:space="preserve"> </w:t>
        </w:r>
        <w:r w:rsidRPr="001461D8">
          <w:rPr>
            <w:rStyle w:val="Hyperlink"/>
            <w:rFonts w:hint="eastAsia"/>
            <w:noProof/>
            <w:rtl/>
          </w:rPr>
          <w:t>يجب</w:t>
        </w:r>
        <w:r w:rsidRPr="001461D8">
          <w:rPr>
            <w:rStyle w:val="Hyperlink"/>
            <w:noProof/>
            <w:rtl/>
          </w:rPr>
          <w:t xml:space="preserve"> </w:t>
        </w:r>
        <w:r w:rsidRPr="001461D8">
          <w:rPr>
            <w:rStyle w:val="Hyperlink"/>
            <w:rFonts w:hint="eastAsia"/>
            <w:noProof/>
            <w:rtl/>
          </w:rPr>
          <w:t>أن</w:t>
        </w:r>
        <w:r w:rsidRPr="001461D8">
          <w:rPr>
            <w:rStyle w:val="Hyperlink"/>
            <w:noProof/>
            <w:rtl/>
          </w:rPr>
          <w:t xml:space="preserve"> </w:t>
        </w:r>
        <w:r w:rsidRPr="001461D8">
          <w:rPr>
            <w:rStyle w:val="Hyperlink"/>
            <w:rFonts w:hint="eastAsia"/>
            <w:noProof/>
            <w:rtl/>
          </w:rPr>
          <w:t>نتبعها</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التعامل</w:t>
        </w:r>
        <w:r w:rsidRPr="001461D8">
          <w:rPr>
            <w:rStyle w:val="Hyperlink"/>
            <w:noProof/>
            <w:rtl/>
          </w:rPr>
          <w:t xml:space="preserve"> </w:t>
        </w:r>
        <w:r w:rsidRPr="001461D8">
          <w:rPr>
            <w:rStyle w:val="Hyperlink"/>
            <w:rFonts w:hint="eastAsia"/>
            <w:noProof/>
            <w:rtl/>
          </w:rPr>
          <w:t>مع</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لفهمه</w:t>
        </w:r>
        <w:r w:rsidRPr="001461D8">
          <w:rPr>
            <w:rStyle w:val="Hyperlink"/>
            <w:noProof/>
            <w:rtl/>
          </w:rPr>
          <w:t xml:space="preserve"> </w:t>
        </w:r>
        <w:r w:rsidRPr="001461D8">
          <w:rPr>
            <w:rStyle w:val="Hyperlink"/>
            <w:rFonts w:hint="eastAsia"/>
            <w:noProof/>
            <w:rtl/>
          </w:rPr>
          <w:t>وتدبره</w:t>
        </w:r>
        <w:r w:rsidRPr="001461D8">
          <w:rPr>
            <w:rStyle w:val="Hyperlink"/>
            <w:noProof/>
            <w:rtl/>
          </w:rPr>
          <w:t xml:space="preserve"> </w:t>
        </w:r>
        <w:r w:rsidRPr="001461D8">
          <w:rPr>
            <w:rStyle w:val="Hyperlink"/>
            <w:rFonts w:hint="eastAsia"/>
            <w:noProof/>
            <w:rtl/>
          </w:rPr>
          <w:t>بشكل</w:t>
        </w:r>
        <w:r w:rsidRPr="001461D8">
          <w:rPr>
            <w:rStyle w:val="Hyperlink"/>
            <w:noProof/>
            <w:rtl/>
          </w:rPr>
          <w:t xml:space="preserve"> </w:t>
        </w:r>
        <w:r w:rsidRPr="001461D8">
          <w:rPr>
            <w:rStyle w:val="Hyperlink"/>
            <w:rFonts w:hint="eastAsia"/>
            <w:noProof/>
            <w:rtl/>
          </w:rPr>
          <w:t>صحيح</w:t>
        </w:r>
        <w:r w:rsidRPr="001461D8">
          <w:rPr>
            <w:rStyle w:val="Hyperlink"/>
            <w:noProof/>
            <w:rtl/>
          </w:rPr>
          <w:t xml:space="preserve"> </w:t>
        </w:r>
        <w:r w:rsidRPr="001461D8">
          <w:rPr>
            <w:rStyle w:val="Hyperlink"/>
            <w:rFonts w:hint="eastAsia"/>
            <w:noProof/>
            <w:rtl/>
          </w:rPr>
          <w:t>وعميق</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Toc199407076 \h</w:instrText>
        </w:r>
        <w:r>
          <w:rPr>
            <w:noProof/>
            <w:webHidden/>
            <w:rtl/>
          </w:rPr>
          <w:instrText xml:space="preserve"> </w:instrText>
        </w:r>
        <w:r>
          <w:rPr>
            <w:noProof/>
            <w:webHidden/>
            <w:rtl/>
          </w:rPr>
        </w:r>
        <w:r>
          <w:rPr>
            <w:noProof/>
            <w:webHidden/>
            <w:rtl/>
          </w:rPr>
          <w:fldChar w:fldCharType="separate"/>
        </w:r>
        <w:r w:rsidR="00B42598">
          <w:rPr>
            <w:noProof/>
            <w:webHidden/>
            <w:rtl/>
          </w:rPr>
          <w:t>133</w:t>
        </w:r>
        <w:r>
          <w:rPr>
            <w:noProof/>
            <w:webHidden/>
            <w:rtl/>
          </w:rPr>
          <w:fldChar w:fldCharType="end"/>
        </w:r>
      </w:hyperlink>
    </w:p>
    <w:p w14:paraId="65F1CB95" w14:textId="063CD191" w:rsidR="00A47C18" w:rsidRDefault="00A47C18" w:rsidP="00A47C18">
      <w:pPr>
        <w:pStyle w:val="11"/>
        <w:rPr>
          <w:rFonts w:asciiTheme="minorHAnsi" w:hAnsiTheme="minorHAnsi" w:cstheme="minorBidi"/>
          <w:noProof/>
          <w:kern w:val="2"/>
          <w:szCs w:val="24"/>
          <w:rtl/>
          <w14:ligatures w14:val="standardContextual"/>
        </w:rPr>
      </w:pPr>
      <w:hyperlink w:anchor="_Toc199407077" w:history="1">
        <w:r w:rsidRPr="001461D8">
          <w:rPr>
            <w:rStyle w:val="Hyperlink"/>
            <w:noProof/>
            <w:lang w:eastAsia="fr-FR"/>
          </w:rPr>
          <w:t>60</w:t>
        </w:r>
        <w:r>
          <w:rPr>
            <w:rFonts w:asciiTheme="minorHAnsi" w:hAnsiTheme="minorHAnsi" w:cstheme="minorBidi"/>
            <w:noProof/>
            <w:kern w:val="2"/>
            <w:szCs w:val="24"/>
            <w:rtl/>
            <w14:ligatures w14:val="standardContextual"/>
          </w:rPr>
          <w:tab/>
        </w:r>
        <w:r w:rsidRPr="001461D8">
          <w:rPr>
            <w:rStyle w:val="Hyperlink"/>
            <w:rFonts w:hint="eastAsia"/>
            <w:noProof/>
            <w:rtl/>
            <w:lang w:eastAsia="fr-FR"/>
          </w:rPr>
          <w:t>نحو</w:t>
        </w:r>
        <w:r w:rsidRPr="001461D8">
          <w:rPr>
            <w:rStyle w:val="Hyperlink"/>
            <w:noProof/>
            <w:rtl/>
            <w:lang w:eastAsia="fr-FR"/>
          </w:rPr>
          <w:t xml:space="preserve"> </w:t>
        </w:r>
        <w:r w:rsidRPr="001461D8">
          <w:rPr>
            <w:rStyle w:val="Hyperlink"/>
            <w:rFonts w:hint="eastAsia"/>
            <w:noProof/>
            <w:rtl/>
            <w:lang w:eastAsia="fr-FR"/>
          </w:rPr>
          <w:t>تعامل</w:t>
        </w:r>
        <w:r w:rsidRPr="001461D8">
          <w:rPr>
            <w:rStyle w:val="Hyperlink"/>
            <w:noProof/>
            <w:rtl/>
            <w:lang w:eastAsia="fr-FR"/>
          </w:rPr>
          <w:t xml:space="preserve"> </w:t>
        </w:r>
        <w:r w:rsidRPr="001461D8">
          <w:rPr>
            <w:rStyle w:val="Hyperlink"/>
            <w:rFonts w:hint="eastAsia"/>
            <w:noProof/>
            <w:rtl/>
            <w:lang w:eastAsia="fr-FR"/>
          </w:rPr>
          <w:t>نقدي</w:t>
        </w:r>
        <w:r w:rsidRPr="001461D8">
          <w:rPr>
            <w:rStyle w:val="Hyperlink"/>
            <w:noProof/>
            <w:rtl/>
            <w:lang w:eastAsia="fr-FR"/>
          </w:rPr>
          <w:t xml:space="preserve"> </w:t>
        </w:r>
        <w:r w:rsidRPr="001461D8">
          <w:rPr>
            <w:rStyle w:val="Hyperlink"/>
            <w:rFonts w:hint="eastAsia"/>
            <w:noProof/>
            <w:rtl/>
            <w:lang w:eastAsia="fr-FR"/>
          </w:rPr>
          <w:t>مع</w:t>
        </w:r>
        <w:r w:rsidRPr="001461D8">
          <w:rPr>
            <w:rStyle w:val="Hyperlink"/>
            <w:noProof/>
            <w:rtl/>
            <w:lang w:eastAsia="fr-FR"/>
          </w:rPr>
          <w:t xml:space="preserve"> </w:t>
        </w:r>
        <w:r w:rsidRPr="001461D8">
          <w:rPr>
            <w:rStyle w:val="Hyperlink"/>
            <w:rFonts w:hint="eastAsia"/>
            <w:noProof/>
            <w:rtl/>
            <w:lang w:eastAsia="fr-FR"/>
          </w:rPr>
          <w:t>الأحاديث</w:t>
        </w:r>
        <w:r w:rsidRPr="001461D8">
          <w:rPr>
            <w:rStyle w:val="Hyperlink"/>
            <w:noProof/>
            <w:rtl/>
            <w:lang w:eastAsia="fr-FR"/>
          </w:rPr>
          <w:t xml:space="preserve"> </w:t>
        </w:r>
        <w:r w:rsidRPr="001461D8">
          <w:rPr>
            <w:rStyle w:val="Hyperlink"/>
            <w:rFonts w:hint="eastAsia"/>
            <w:noProof/>
            <w:rtl/>
            <w:lang w:eastAsia="fr-FR"/>
          </w:rPr>
          <w:t>النبوية</w:t>
        </w:r>
        <w:r w:rsidRPr="001461D8">
          <w:rPr>
            <w:rStyle w:val="Hyperlink"/>
            <w:noProof/>
            <w:rtl/>
            <w:lang w:eastAsia="fr-FR"/>
          </w:rPr>
          <w:t xml:space="preserve">: </w:t>
        </w:r>
        <w:r w:rsidRPr="001461D8">
          <w:rPr>
            <w:rStyle w:val="Hyperlink"/>
            <w:rFonts w:hint="eastAsia"/>
            <w:noProof/>
            <w:rtl/>
            <w:lang w:eastAsia="fr-FR"/>
          </w:rPr>
          <w:t>غربلة</w:t>
        </w:r>
        <w:r w:rsidRPr="001461D8">
          <w:rPr>
            <w:rStyle w:val="Hyperlink"/>
            <w:noProof/>
            <w:rtl/>
            <w:lang w:eastAsia="fr-FR"/>
          </w:rPr>
          <w:t xml:space="preserve"> </w:t>
        </w:r>
        <w:r w:rsidRPr="001461D8">
          <w:rPr>
            <w:rStyle w:val="Hyperlink"/>
            <w:rFonts w:hint="eastAsia"/>
            <w:noProof/>
            <w:rtl/>
            <w:lang w:eastAsia="fr-FR"/>
          </w:rPr>
          <w:t>وتطهير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Toc199407077 \h</w:instrText>
        </w:r>
        <w:r>
          <w:rPr>
            <w:noProof/>
            <w:webHidden/>
            <w:rtl/>
          </w:rPr>
          <w:instrText xml:space="preserve"> </w:instrText>
        </w:r>
        <w:r>
          <w:rPr>
            <w:noProof/>
            <w:webHidden/>
            <w:rtl/>
          </w:rPr>
        </w:r>
        <w:r>
          <w:rPr>
            <w:noProof/>
            <w:webHidden/>
            <w:rtl/>
          </w:rPr>
          <w:fldChar w:fldCharType="separate"/>
        </w:r>
        <w:r w:rsidR="00B42598">
          <w:rPr>
            <w:noProof/>
            <w:webHidden/>
            <w:rtl/>
          </w:rPr>
          <w:t>135</w:t>
        </w:r>
        <w:r>
          <w:rPr>
            <w:noProof/>
            <w:webHidden/>
            <w:rtl/>
          </w:rPr>
          <w:fldChar w:fldCharType="end"/>
        </w:r>
      </w:hyperlink>
    </w:p>
    <w:p w14:paraId="081BFA75" w14:textId="4EAAD0B1" w:rsidR="00A47C18" w:rsidRDefault="00A47C18" w:rsidP="00A47C18">
      <w:pPr>
        <w:pStyle w:val="11"/>
        <w:rPr>
          <w:rFonts w:asciiTheme="minorHAnsi" w:hAnsiTheme="minorHAnsi" w:cstheme="minorBidi"/>
          <w:noProof/>
          <w:kern w:val="2"/>
          <w:szCs w:val="24"/>
          <w:rtl/>
          <w14:ligatures w14:val="standardContextual"/>
        </w:rPr>
      </w:pPr>
      <w:hyperlink w:anchor="_Toc199407078" w:history="1">
        <w:r w:rsidRPr="001461D8">
          <w:rPr>
            <w:rStyle w:val="Hyperlink"/>
            <w:noProof/>
            <w:lang w:eastAsia="fr-FR"/>
          </w:rPr>
          <w:t>61</w:t>
        </w:r>
        <w:r>
          <w:rPr>
            <w:rFonts w:asciiTheme="minorHAnsi" w:hAnsiTheme="minorHAnsi" w:cstheme="minorBidi"/>
            <w:noProof/>
            <w:kern w:val="2"/>
            <w:szCs w:val="24"/>
            <w:rtl/>
            <w14:ligatures w14:val="standardContextual"/>
          </w:rPr>
          <w:tab/>
        </w:r>
        <w:r w:rsidRPr="001461D8">
          <w:rPr>
            <w:rStyle w:val="Hyperlink"/>
            <w:rFonts w:hint="eastAsia"/>
            <w:noProof/>
            <w:rtl/>
            <w:lang w:eastAsia="fr-FR"/>
          </w:rPr>
          <w:t>لسان</w:t>
        </w:r>
        <w:r w:rsidRPr="001461D8">
          <w:rPr>
            <w:rStyle w:val="Hyperlink"/>
            <w:noProof/>
            <w:rtl/>
            <w:lang w:eastAsia="fr-FR"/>
          </w:rPr>
          <w:t xml:space="preserve"> </w:t>
        </w:r>
        <w:r w:rsidRPr="001461D8">
          <w:rPr>
            <w:rStyle w:val="Hyperlink"/>
            <w:rFonts w:hint="eastAsia"/>
            <w:noProof/>
            <w:rtl/>
            <w:lang w:eastAsia="fr-FR"/>
          </w:rPr>
          <w:t>القرآن</w:t>
        </w:r>
        <w:r w:rsidRPr="001461D8">
          <w:rPr>
            <w:rStyle w:val="Hyperlink"/>
            <w:noProof/>
            <w:rtl/>
            <w:lang w:eastAsia="fr-FR"/>
          </w:rPr>
          <w:t xml:space="preserve">: </w:t>
        </w:r>
        <w:r w:rsidRPr="001461D8">
          <w:rPr>
            <w:rStyle w:val="Hyperlink"/>
            <w:rFonts w:hint="eastAsia"/>
            <w:noProof/>
            <w:rtl/>
            <w:lang w:eastAsia="fr-FR"/>
          </w:rPr>
          <w:t>الميزان</w:t>
        </w:r>
        <w:r w:rsidRPr="001461D8">
          <w:rPr>
            <w:rStyle w:val="Hyperlink"/>
            <w:noProof/>
            <w:rtl/>
            <w:lang w:eastAsia="fr-FR"/>
          </w:rPr>
          <w:t xml:space="preserve"> </w:t>
        </w:r>
        <w:r w:rsidRPr="001461D8">
          <w:rPr>
            <w:rStyle w:val="Hyperlink"/>
            <w:rFonts w:hint="eastAsia"/>
            <w:noProof/>
            <w:rtl/>
            <w:lang w:eastAsia="fr-FR"/>
          </w:rPr>
          <w:t>الحق</w:t>
        </w:r>
        <w:r w:rsidRPr="001461D8">
          <w:rPr>
            <w:rStyle w:val="Hyperlink"/>
            <w:noProof/>
            <w:rtl/>
            <w:lang w:eastAsia="fr-FR"/>
          </w:rPr>
          <w:t xml:space="preserve"> </w:t>
        </w:r>
        <w:r w:rsidRPr="001461D8">
          <w:rPr>
            <w:rStyle w:val="Hyperlink"/>
            <w:rFonts w:hint="eastAsia"/>
            <w:noProof/>
            <w:rtl/>
            <w:lang w:eastAsia="fr-FR"/>
          </w:rPr>
          <w:t>لغربلة</w:t>
        </w:r>
        <w:r w:rsidRPr="001461D8">
          <w:rPr>
            <w:rStyle w:val="Hyperlink"/>
            <w:noProof/>
            <w:rtl/>
            <w:lang w:eastAsia="fr-FR"/>
          </w:rPr>
          <w:t xml:space="preserve"> </w:t>
        </w:r>
        <w:r w:rsidRPr="001461D8">
          <w:rPr>
            <w:rStyle w:val="Hyperlink"/>
            <w:rFonts w:hint="eastAsia"/>
            <w:noProof/>
            <w:rtl/>
            <w:lang w:eastAsia="fr-FR"/>
          </w:rPr>
          <w:t>الأحاديث</w:t>
        </w:r>
        <w:r w:rsidRPr="001461D8">
          <w:rPr>
            <w:rStyle w:val="Hyperlink"/>
            <w:noProof/>
            <w:rtl/>
            <w:lang w:eastAsia="fr-FR"/>
          </w:rPr>
          <w:t xml:space="preserve"> </w:t>
        </w:r>
        <w:r w:rsidRPr="001461D8">
          <w:rPr>
            <w:rStyle w:val="Hyperlink"/>
            <w:rFonts w:hint="eastAsia"/>
            <w:noProof/>
            <w:rtl/>
            <w:lang w:eastAsia="fr-FR"/>
          </w:rPr>
          <w:t>وفهم</w:t>
        </w:r>
        <w:r w:rsidRPr="001461D8">
          <w:rPr>
            <w:rStyle w:val="Hyperlink"/>
            <w:noProof/>
            <w:rtl/>
            <w:lang w:eastAsia="fr-FR"/>
          </w:rPr>
          <w:t xml:space="preserve"> </w:t>
        </w:r>
        <w:r w:rsidRPr="001461D8">
          <w:rPr>
            <w:rStyle w:val="Hyperlink"/>
            <w:rFonts w:hint="eastAsia"/>
            <w:noProof/>
            <w:rtl/>
            <w:lang w:eastAsia="fr-FR"/>
          </w:rPr>
          <w:t>السنة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Toc199407078 \h</w:instrText>
        </w:r>
        <w:r>
          <w:rPr>
            <w:noProof/>
            <w:webHidden/>
            <w:rtl/>
          </w:rPr>
          <w:instrText xml:space="preserve"> </w:instrText>
        </w:r>
        <w:r>
          <w:rPr>
            <w:noProof/>
            <w:webHidden/>
            <w:rtl/>
          </w:rPr>
        </w:r>
        <w:r>
          <w:rPr>
            <w:noProof/>
            <w:webHidden/>
            <w:rtl/>
          </w:rPr>
          <w:fldChar w:fldCharType="separate"/>
        </w:r>
        <w:r w:rsidR="00B42598">
          <w:rPr>
            <w:noProof/>
            <w:webHidden/>
            <w:rtl/>
          </w:rPr>
          <w:t>136</w:t>
        </w:r>
        <w:r>
          <w:rPr>
            <w:noProof/>
            <w:webHidden/>
            <w:rtl/>
          </w:rPr>
          <w:fldChar w:fldCharType="end"/>
        </w:r>
      </w:hyperlink>
    </w:p>
    <w:p w14:paraId="3464207D" w14:textId="61923822" w:rsidR="00A47C18" w:rsidRDefault="00A47C18" w:rsidP="00A47C18">
      <w:pPr>
        <w:pStyle w:val="11"/>
        <w:rPr>
          <w:rFonts w:asciiTheme="minorHAnsi" w:hAnsiTheme="minorHAnsi" w:cstheme="minorBidi"/>
          <w:noProof/>
          <w:kern w:val="2"/>
          <w:szCs w:val="24"/>
          <w:rtl/>
          <w14:ligatures w14:val="standardContextual"/>
        </w:rPr>
      </w:pPr>
      <w:hyperlink w:anchor="_Toc199407079" w:history="1">
        <w:r w:rsidRPr="001461D8">
          <w:rPr>
            <w:rStyle w:val="Hyperlink"/>
            <w:noProof/>
          </w:rPr>
          <w:t>62</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كلمة</w:t>
        </w:r>
        <w:r w:rsidRPr="001461D8">
          <w:rPr>
            <w:rStyle w:val="Hyperlink"/>
            <w:noProof/>
            <w:rtl/>
          </w:rPr>
          <w:t xml:space="preserve"> "</w:t>
        </w:r>
        <w:r w:rsidRPr="001461D8">
          <w:rPr>
            <w:rStyle w:val="Hyperlink"/>
            <w:rFonts w:hint="eastAsia"/>
            <w:noProof/>
            <w:rtl/>
          </w:rPr>
          <w:t>الشفاعة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رحمة</w:t>
        </w:r>
        <w:r w:rsidRPr="001461D8">
          <w:rPr>
            <w:rStyle w:val="Hyperlink"/>
            <w:noProof/>
            <w:rtl/>
          </w:rPr>
          <w:t xml:space="preserve"> </w:t>
        </w:r>
        <w:r w:rsidRPr="001461D8">
          <w:rPr>
            <w:rStyle w:val="Hyperlink"/>
            <w:rFonts w:hint="eastAsia"/>
            <w:noProof/>
            <w:rtl/>
          </w:rPr>
          <w:t>مقيدة</w:t>
        </w:r>
        <w:r w:rsidRPr="001461D8">
          <w:rPr>
            <w:rStyle w:val="Hyperlink"/>
            <w:noProof/>
            <w:rtl/>
          </w:rPr>
          <w:t xml:space="preserve"> </w:t>
        </w:r>
        <w:r w:rsidRPr="001461D8">
          <w:rPr>
            <w:rStyle w:val="Hyperlink"/>
            <w:rFonts w:hint="eastAsia"/>
            <w:noProof/>
            <w:rtl/>
          </w:rPr>
          <w:t>بإذن</w:t>
        </w:r>
        <w:r w:rsidRPr="001461D8">
          <w:rPr>
            <w:rStyle w:val="Hyperlink"/>
            <w:noProof/>
            <w:rtl/>
          </w:rPr>
          <w:t xml:space="preserve"> </w:t>
        </w:r>
        <w:r w:rsidRPr="001461D8">
          <w:rPr>
            <w:rStyle w:val="Hyperlink"/>
            <w:rFonts w:hint="eastAsia"/>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Toc199407079 \h</w:instrText>
        </w:r>
        <w:r>
          <w:rPr>
            <w:noProof/>
            <w:webHidden/>
            <w:rtl/>
          </w:rPr>
          <w:instrText xml:space="preserve"> </w:instrText>
        </w:r>
        <w:r>
          <w:rPr>
            <w:noProof/>
            <w:webHidden/>
            <w:rtl/>
          </w:rPr>
        </w:r>
        <w:r>
          <w:rPr>
            <w:noProof/>
            <w:webHidden/>
            <w:rtl/>
          </w:rPr>
          <w:fldChar w:fldCharType="separate"/>
        </w:r>
        <w:r w:rsidR="00B42598">
          <w:rPr>
            <w:noProof/>
            <w:webHidden/>
            <w:rtl/>
          </w:rPr>
          <w:t>138</w:t>
        </w:r>
        <w:r>
          <w:rPr>
            <w:noProof/>
            <w:webHidden/>
            <w:rtl/>
          </w:rPr>
          <w:fldChar w:fldCharType="end"/>
        </w:r>
      </w:hyperlink>
    </w:p>
    <w:p w14:paraId="003F27EB" w14:textId="768D7336" w:rsidR="00A47C18" w:rsidRDefault="00A47C18" w:rsidP="00A47C18">
      <w:pPr>
        <w:pStyle w:val="11"/>
        <w:rPr>
          <w:rFonts w:asciiTheme="minorHAnsi" w:hAnsiTheme="minorHAnsi" w:cstheme="minorBidi"/>
          <w:noProof/>
          <w:kern w:val="2"/>
          <w:szCs w:val="24"/>
          <w:rtl/>
          <w14:ligatures w14:val="standardContextual"/>
        </w:rPr>
      </w:pPr>
      <w:hyperlink w:anchor="_Toc199407080" w:history="1">
        <w:r w:rsidRPr="001461D8">
          <w:rPr>
            <w:rStyle w:val="Hyperlink"/>
            <w:noProof/>
            <w:lang w:eastAsia="fr-FR"/>
          </w:rPr>
          <w:t>63</w:t>
        </w:r>
        <w:r>
          <w:rPr>
            <w:rFonts w:asciiTheme="minorHAnsi" w:hAnsiTheme="minorHAnsi" w:cstheme="minorBidi"/>
            <w:noProof/>
            <w:kern w:val="2"/>
            <w:szCs w:val="24"/>
            <w:rtl/>
            <w14:ligatures w14:val="standardContextual"/>
          </w:rPr>
          <w:tab/>
        </w:r>
        <w:r w:rsidRPr="001461D8">
          <w:rPr>
            <w:rStyle w:val="Hyperlink"/>
            <w:rFonts w:hint="eastAsia"/>
            <w:noProof/>
            <w:rtl/>
            <w:lang w:val="fr-FR" w:eastAsia="fr-FR"/>
          </w:rPr>
          <w:t>تدبر</w:t>
        </w:r>
        <w:r w:rsidRPr="001461D8">
          <w:rPr>
            <w:rStyle w:val="Hyperlink"/>
            <w:noProof/>
            <w:rtl/>
            <w:lang w:val="fr-FR" w:eastAsia="fr-FR"/>
          </w:rPr>
          <w:t xml:space="preserve"> </w:t>
        </w:r>
        <w:r w:rsidRPr="001461D8">
          <w:rPr>
            <w:rStyle w:val="Hyperlink"/>
            <w:rFonts w:hint="eastAsia"/>
            <w:noProof/>
            <w:rtl/>
            <w:lang w:val="fr-FR" w:eastAsia="fr-FR"/>
          </w:rPr>
          <w:t>القرآن</w:t>
        </w:r>
        <w:r w:rsidRPr="001461D8">
          <w:rPr>
            <w:rStyle w:val="Hyperlink"/>
            <w:noProof/>
            <w:rtl/>
            <w:lang w:val="fr-FR" w:eastAsia="fr-FR"/>
          </w:rPr>
          <w:t xml:space="preserve"> </w:t>
        </w:r>
        <w:r w:rsidRPr="001461D8">
          <w:rPr>
            <w:rStyle w:val="Hyperlink"/>
            <w:rFonts w:hint="eastAsia"/>
            <w:noProof/>
            <w:rtl/>
            <w:lang w:val="fr-FR" w:eastAsia="fr-FR"/>
          </w:rPr>
          <w:t>الكريم</w:t>
        </w:r>
        <w:r w:rsidRPr="001461D8">
          <w:rPr>
            <w:rStyle w:val="Hyperlink"/>
            <w:noProof/>
            <w:rtl/>
            <w:lang w:val="fr-FR" w:eastAsia="fr-FR"/>
          </w:rPr>
          <w:t xml:space="preserve">: </w:t>
        </w:r>
        <w:r w:rsidRPr="001461D8">
          <w:rPr>
            <w:rStyle w:val="Hyperlink"/>
            <w:rFonts w:hint="eastAsia"/>
            <w:noProof/>
            <w:rtl/>
            <w:lang w:val="fr-FR" w:eastAsia="fr-FR"/>
          </w:rPr>
          <w:t>رحلة</w:t>
        </w:r>
        <w:r w:rsidRPr="001461D8">
          <w:rPr>
            <w:rStyle w:val="Hyperlink"/>
            <w:noProof/>
            <w:rtl/>
            <w:lang w:val="fr-FR" w:eastAsia="fr-FR"/>
          </w:rPr>
          <w:t xml:space="preserve"> </w:t>
        </w:r>
        <w:r w:rsidRPr="001461D8">
          <w:rPr>
            <w:rStyle w:val="Hyperlink"/>
            <w:rFonts w:hint="eastAsia"/>
            <w:noProof/>
            <w:rtl/>
            <w:lang w:val="fr-FR" w:eastAsia="fr-FR"/>
          </w:rPr>
          <w:t>جماعية</w:t>
        </w:r>
        <w:r w:rsidRPr="001461D8">
          <w:rPr>
            <w:rStyle w:val="Hyperlink"/>
            <w:noProof/>
            <w:rtl/>
            <w:lang w:val="fr-FR" w:eastAsia="fr-FR"/>
          </w:rPr>
          <w:t xml:space="preserve"> </w:t>
        </w:r>
        <w:r w:rsidRPr="001461D8">
          <w:rPr>
            <w:rStyle w:val="Hyperlink"/>
            <w:rFonts w:hint="eastAsia"/>
            <w:noProof/>
            <w:rtl/>
            <w:lang w:val="fr-FR" w:eastAsia="fr-FR"/>
          </w:rPr>
          <w:t>نحو</w:t>
        </w:r>
        <w:r w:rsidRPr="001461D8">
          <w:rPr>
            <w:rStyle w:val="Hyperlink"/>
            <w:noProof/>
            <w:rtl/>
            <w:lang w:val="fr-FR" w:eastAsia="fr-FR"/>
          </w:rPr>
          <w:t xml:space="preserve"> </w:t>
        </w:r>
        <w:r w:rsidRPr="001461D8">
          <w:rPr>
            <w:rStyle w:val="Hyperlink"/>
            <w:rFonts w:hint="eastAsia"/>
            <w:noProof/>
            <w:rtl/>
            <w:lang w:val="fr-FR" w:eastAsia="fr-FR"/>
          </w:rPr>
          <w:t>فهم</w:t>
        </w:r>
        <w:r w:rsidRPr="001461D8">
          <w:rPr>
            <w:rStyle w:val="Hyperlink"/>
            <w:noProof/>
            <w:rtl/>
            <w:lang w:val="fr-FR" w:eastAsia="fr-FR"/>
          </w:rPr>
          <w:t xml:space="preserve"> </w:t>
        </w:r>
        <w:r w:rsidRPr="001461D8">
          <w:rPr>
            <w:rStyle w:val="Hyperlink"/>
            <w:rFonts w:hint="eastAsia"/>
            <w:noProof/>
            <w:rtl/>
            <w:lang w:val="fr-FR" w:eastAsia="fr-FR"/>
          </w:rPr>
          <w:t>أعمق</w:t>
        </w:r>
        <w:r w:rsidRPr="001461D8">
          <w:rPr>
            <w:rStyle w:val="Hyperlink"/>
            <w:noProof/>
            <w:rtl/>
            <w:lang w:val="fr-FR" w:eastAsia="fr-FR"/>
          </w:rPr>
          <w:t xml:space="preserve"> </w:t>
        </w:r>
        <w:r w:rsidRPr="001461D8">
          <w:rPr>
            <w:rStyle w:val="Hyperlink"/>
            <w:rFonts w:hint="eastAsia"/>
            <w:noProof/>
            <w:rtl/>
            <w:lang w:val="fr-FR" w:eastAsia="fr-FR"/>
          </w:rPr>
          <w:t>لكلام</w:t>
        </w:r>
        <w:r w:rsidRPr="001461D8">
          <w:rPr>
            <w:rStyle w:val="Hyperlink"/>
            <w:noProof/>
            <w:rtl/>
            <w:lang w:val="fr-FR" w:eastAsia="fr-FR"/>
          </w:rPr>
          <w:t xml:space="preserve"> </w:t>
        </w:r>
        <w:r w:rsidRPr="001461D8">
          <w:rPr>
            <w:rStyle w:val="Hyperlink"/>
            <w:rFonts w:hint="eastAsia"/>
            <w:noProof/>
            <w:rtl/>
            <w:lang w:val="fr-FR" w:eastAsia="fr-FR"/>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Toc199407080 \h</w:instrText>
        </w:r>
        <w:r>
          <w:rPr>
            <w:noProof/>
            <w:webHidden/>
            <w:rtl/>
          </w:rPr>
          <w:instrText xml:space="preserve"> </w:instrText>
        </w:r>
        <w:r>
          <w:rPr>
            <w:noProof/>
            <w:webHidden/>
            <w:rtl/>
          </w:rPr>
        </w:r>
        <w:r>
          <w:rPr>
            <w:noProof/>
            <w:webHidden/>
            <w:rtl/>
          </w:rPr>
          <w:fldChar w:fldCharType="separate"/>
        </w:r>
        <w:r w:rsidR="00B42598">
          <w:rPr>
            <w:noProof/>
            <w:webHidden/>
            <w:rtl/>
          </w:rPr>
          <w:t>140</w:t>
        </w:r>
        <w:r>
          <w:rPr>
            <w:noProof/>
            <w:webHidden/>
            <w:rtl/>
          </w:rPr>
          <w:fldChar w:fldCharType="end"/>
        </w:r>
      </w:hyperlink>
    </w:p>
    <w:p w14:paraId="11EB00F2" w14:textId="64B43EC2" w:rsidR="00A47C18" w:rsidRDefault="00A47C18" w:rsidP="00A47C18">
      <w:pPr>
        <w:pStyle w:val="11"/>
        <w:rPr>
          <w:rFonts w:asciiTheme="minorHAnsi" w:hAnsiTheme="minorHAnsi" w:cstheme="minorBidi"/>
          <w:noProof/>
          <w:kern w:val="2"/>
          <w:szCs w:val="24"/>
          <w:rtl/>
          <w14:ligatures w14:val="standardContextual"/>
        </w:rPr>
      </w:pPr>
      <w:hyperlink w:anchor="_Toc199407081" w:history="1">
        <w:r w:rsidRPr="001461D8">
          <w:rPr>
            <w:rStyle w:val="Hyperlink"/>
            <w:noProof/>
          </w:rPr>
          <w:t>64</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حق</w:t>
        </w:r>
        <w:r w:rsidRPr="001461D8">
          <w:rPr>
            <w:rStyle w:val="Hyperlink"/>
            <w:noProof/>
            <w:rtl/>
          </w:rPr>
          <w:t xml:space="preserve"> </w:t>
        </w:r>
        <w:r w:rsidRPr="001461D8">
          <w:rPr>
            <w:rStyle w:val="Hyperlink"/>
            <w:rFonts w:hint="eastAsia"/>
            <w:noProof/>
            <w:rtl/>
          </w:rPr>
          <w:t>وواجب</w:t>
        </w:r>
        <w:r w:rsidRPr="001461D8">
          <w:rPr>
            <w:rStyle w:val="Hyperlink"/>
            <w:noProof/>
            <w:rtl/>
          </w:rPr>
          <w:t xml:space="preserve"> </w:t>
        </w:r>
        <w:r w:rsidRPr="001461D8">
          <w:rPr>
            <w:rStyle w:val="Hyperlink"/>
            <w:rFonts w:hint="eastAsia"/>
            <w:noProof/>
            <w:rtl/>
          </w:rPr>
          <w:t>للجميع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Toc199407081 \h</w:instrText>
        </w:r>
        <w:r>
          <w:rPr>
            <w:noProof/>
            <w:webHidden/>
            <w:rtl/>
          </w:rPr>
          <w:instrText xml:space="preserve"> </w:instrText>
        </w:r>
        <w:r>
          <w:rPr>
            <w:noProof/>
            <w:webHidden/>
            <w:rtl/>
          </w:rPr>
        </w:r>
        <w:r>
          <w:rPr>
            <w:noProof/>
            <w:webHidden/>
            <w:rtl/>
          </w:rPr>
          <w:fldChar w:fldCharType="separate"/>
        </w:r>
        <w:r w:rsidR="00B42598">
          <w:rPr>
            <w:noProof/>
            <w:webHidden/>
            <w:rtl/>
          </w:rPr>
          <w:t>141</w:t>
        </w:r>
        <w:r>
          <w:rPr>
            <w:noProof/>
            <w:webHidden/>
            <w:rtl/>
          </w:rPr>
          <w:fldChar w:fldCharType="end"/>
        </w:r>
      </w:hyperlink>
    </w:p>
    <w:p w14:paraId="7F8FFB95" w14:textId="1BAE50AC" w:rsidR="00A47C18" w:rsidRDefault="00A47C18" w:rsidP="00A47C18">
      <w:pPr>
        <w:pStyle w:val="11"/>
        <w:rPr>
          <w:rFonts w:asciiTheme="minorHAnsi" w:hAnsiTheme="minorHAnsi" w:cstheme="minorBidi"/>
          <w:noProof/>
          <w:kern w:val="2"/>
          <w:szCs w:val="24"/>
          <w:rtl/>
          <w14:ligatures w14:val="standardContextual"/>
        </w:rPr>
      </w:pPr>
      <w:hyperlink w:anchor="_Toc199407082" w:history="1">
        <w:r w:rsidRPr="001461D8">
          <w:rPr>
            <w:rStyle w:val="Hyperlink"/>
            <w:noProof/>
          </w:rPr>
          <w:t>65</w:t>
        </w:r>
        <w:r>
          <w:rPr>
            <w:rFonts w:asciiTheme="minorHAnsi" w:hAnsiTheme="minorHAnsi" w:cstheme="minorBidi"/>
            <w:noProof/>
            <w:kern w:val="2"/>
            <w:szCs w:val="24"/>
            <w:rtl/>
            <w14:ligatures w14:val="standardContextual"/>
          </w:rPr>
          <w:tab/>
        </w:r>
        <w:r w:rsidRPr="001461D8">
          <w:rPr>
            <w:rStyle w:val="Hyperlink"/>
            <w:rFonts w:hint="eastAsia"/>
            <w:noProof/>
            <w:rtl/>
          </w:rPr>
          <w:t>اللغة</w:t>
        </w:r>
        <w:r w:rsidRPr="001461D8">
          <w:rPr>
            <w:rStyle w:val="Hyperlink"/>
            <w:noProof/>
            <w:rtl/>
          </w:rPr>
          <w:t xml:space="preserve"> </w:t>
        </w:r>
        <w:r w:rsidRPr="001461D8">
          <w:rPr>
            <w:rStyle w:val="Hyperlink"/>
            <w:rFonts w:hint="eastAsia"/>
            <w:noProof/>
            <w:rtl/>
          </w:rPr>
          <w:t>العربية</w:t>
        </w:r>
        <w:r w:rsidRPr="001461D8">
          <w:rPr>
            <w:rStyle w:val="Hyperlink"/>
            <w:noProof/>
            <w:rtl/>
          </w:rPr>
          <w:t xml:space="preserve"> </w:t>
        </w:r>
        <w:r w:rsidRPr="001461D8">
          <w:rPr>
            <w:rStyle w:val="Hyperlink"/>
            <w:rFonts w:hint="eastAsia"/>
            <w:noProof/>
            <w:rtl/>
          </w:rPr>
          <w:t>واللسان</w:t>
        </w:r>
        <w:r w:rsidRPr="001461D8">
          <w:rPr>
            <w:rStyle w:val="Hyperlink"/>
            <w:noProof/>
            <w:rtl/>
          </w:rPr>
          <w:t xml:space="preserve"> </w:t>
        </w:r>
        <w:r w:rsidRPr="001461D8">
          <w:rPr>
            <w:rStyle w:val="Hyperlink"/>
            <w:rFonts w:hint="eastAsia"/>
            <w:noProof/>
            <w:rtl/>
          </w:rPr>
          <w:t>القرآني</w:t>
        </w:r>
        <w:r w:rsidRPr="001461D8">
          <w:rPr>
            <w:rStyle w:val="Hyperlink"/>
            <w:noProof/>
            <w:rtl/>
          </w:rPr>
          <w:t xml:space="preserve">: </w:t>
        </w:r>
        <w:r w:rsidRPr="001461D8">
          <w:rPr>
            <w:rStyle w:val="Hyperlink"/>
            <w:rFonts w:hint="eastAsia"/>
            <w:noProof/>
            <w:rtl/>
          </w:rPr>
          <w:t>هل</w:t>
        </w:r>
        <w:r w:rsidRPr="001461D8">
          <w:rPr>
            <w:rStyle w:val="Hyperlink"/>
            <w:noProof/>
            <w:rtl/>
          </w:rPr>
          <w:t xml:space="preserve"> </w:t>
        </w:r>
        <w:r w:rsidRPr="001461D8">
          <w:rPr>
            <w:rStyle w:val="Hyperlink"/>
            <w:rFonts w:hint="eastAsia"/>
            <w:noProof/>
            <w:rtl/>
          </w:rPr>
          <w:t>هما</w:t>
        </w:r>
        <w:r w:rsidRPr="001461D8">
          <w:rPr>
            <w:rStyle w:val="Hyperlink"/>
            <w:noProof/>
            <w:rtl/>
          </w:rPr>
          <w:t xml:space="preserve"> </w:t>
        </w:r>
        <w:r w:rsidRPr="001461D8">
          <w:rPr>
            <w:rStyle w:val="Hyperlink"/>
            <w:rFonts w:hint="eastAsia"/>
            <w:noProof/>
            <w:rtl/>
          </w:rPr>
          <w:t>شيء</w:t>
        </w:r>
        <w:r w:rsidRPr="001461D8">
          <w:rPr>
            <w:rStyle w:val="Hyperlink"/>
            <w:noProof/>
            <w:rtl/>
          </w:rPr>
          <w:t xml:space="preserve"> </w:t>
        </w:r>
        <w:r w:rsidRPr="001461D8">
          <w:rPr>
            <w:rStyle w:val="Hyperlink"/>
            <w:rFonts w:hint="eastAsia"/>
            <w:noProof/>
            <w:rtl/>
          </w:rPr>
          <w:t>واحد؟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Toc199407082 \h</w:instrText>
        </w:r>
        <w:r>
          <w:rPr>
            <w:noProof/>
            <w:webHidden/>
            <w:rtl/>
          </w:rPr>
          <w:instrText xml:space="preserve"> </w:instrText>
        </w:r>
        <w:r>
          <w:rPr>
            <w:noProof/>
            <w:webHidden/>
            <w:rtl/>
          </w:rPr>
        </w:r>
        <w:r>
          <w:rPr>
            <w:noProof/>
            <w:webHidden/>
            <w:rtl/>
          </w:rPr>
          <w:fldChar w:fldCharType="separate"/>
        </w:r>
        <w:r w:rsidR="00B42598">
          <w:rPr>
            <w:noProof/>
            <w:webHidden/>
            <w:rtl/>
          </w:rPr>
          <w:t>143</w:t>
        </w:r>
        <w:r>
          <w:rPr>
            <w:noProof/>
            <w:webHidden/>
            <w:rtl/>
          </w:rPr>
          <w:fldChar w:fldCharType="end"/>
        </w:r>
      </w:hyperlink>
    </w:p>
    <w:p w14:paraId="51B39020" w14:textId="4D8117D8" w:rsidR="00A47C18" w:rsidRDefault="00A47C18" w:rsidP="00A47C18">
      <w:pPr>
        <w:pStyle w:val="11"/>
        <w:rPr>
          <w:rFonts w:asciiTheme="minorHAnsi" w:hAnsiTheme="minorHAnsi" w:cstheme="minorBidi"/>
          <w:noProof/>
          <w:kern w:val="2"/>
          <w:szCs w:val="24"/>
          <w:rtl/>
          <w14:ligatures w14:val="standardContextual"/>
        </w:rPr>
      </w:pPr>
      <w:hyperlink w:anchor="_Toc199407083" w:history="1">
        <w:r w:rsidRPr="001461D8">
          <w:rPr>
            <w:rStyle w:val="Hyperlink"/>
            <w:noProof/>
          </w:rPr>
          <w:t>66</w:t>
        </w:r>
        <w:r>
          <w:rPr>
            <w:rFonts w:asciiTheme="minorHAnsi" w:hAnsiTheme="minorHAnsi" w:cstheme="minorBidi"/>
            <w:noProof/>
            <w:kern w:val="2"/>
            <w:szCs w:val="24"/>
            <w:rtl/>
            <w14:ligatures w14:val="standardContextual"/>
          </w:rPr>
          <w:tab/>
        </w:r>
        <w:r w:rsidRPr="001461D8">
          <w:rPr>
            <w:rStyle w:val="Hyperlink"/>
            <w:rFonts w:hint="eastAsia"/>
            <w:noProof/>
            <w:rtl/>
          </w:rPr>
          <w:t>أمثلة</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اللسان</w:t>
        </w:r>
        <w:r w:rsidRPr="001461D8">
          <w:rPr>
            <w:rStyle w:val="Hyperlink"/>
            <w:noProof/>
            <w:rtl/>
          </w:rPr>
          <w:t xml:space="preserve"> </w:t>
        </w:r>
        <w:r w:rsidRPr="001461D8">
          <w:rPr>
            <w:rStyle w:val="Hyperlink"/>
            <w:rFonts w:hint="eastAsia"/>
            <w:noProof/>
            <w:rtl/>
          </w:rPr>
          <w:t>القرآني</w:t>
        </w:r>
        <w:r w:rsidRPr="001461D8">
          <w:rPr>
            <w:rStyle w:val="Hyperlink"/>
            <w:noProof/>
            <w:rtl/>
          </w:rPr>
          <w:t xml:space="preserve">: </w:t>
        </w:r>
        <w:r w:rsidRPr="001461D8">
          <w:rPr>
            <w:rStyle w:val="Hyperlink"/>
            <w:rFonts w:hint="eastAsia"/>
            <w:noProof/>
            <w:rtl/>
          </w:rPr>
          <w:t>كلمات</w:t>
        </w:r>
        <w:r w:rsidRPr="001461D8">
          <w:rPr>
            <w:rStyle w:val="Hyperlink"/>
            <w:noProof/>
            <w:rtl/>
          </w:rPr>
          <w:t xml:space="preserve"> </w:t>
        </w:r>
        <w:r w:rsidRPr="001461D8">
          <w:rPr>
            <w:rStyle w:val="Hyperlink"/>
            <w:rFonts w:hint="eastAsia"/>
            <w:noProof/>
            <w:rtl/>
          </w:rPr>
          <w:t>تبدو</w:t>
        </w:r>
        <w:r w:rsidRPr="001461D8">
          <w:rPr>
            <w:rStyle w:val="Hyperlink"/>
            <w:noProof/>
            <w:rtl/>
          </w:rPr>
          <w:t xml:space="preserve"> </w:t>
        </w:r>
        <w:r w:rsidRPr="001461D8">
          <w:rPr>
            <w:rStyle w:val="Hyperlink"/>
            <w:rFonts w:hint="eastAsia"/>
            <w:noProof/>
            <w:rtl/>
          </w:rPr>
          <w:t>متشابهة</w:t>
        </w:r>
        <w:r w:rsidRPr="001461D8">
          <w:rPr>
            <w:rStyle w:val="Hyperlink"/>
            <w:noProof/>
            <w:rtl/>
          </w:rPr>
          <w:t xml:space="preserve">... </w:t>
        </w:r>
        <w:r w:rsidRPr="001461D8">
          <w:rPr>
            <w:rStyle w:val="Hyperlink"/>
            <w:rFonts w:hint="eastAsia"/>
            <w:noProof/>
            <w:rtl/>
          </w:rPr>
          <w:t>ولكن</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Toc199407083 \h</w:instrText>
        </w:r>
        <w:r>
          <w:rPr>
            <w:noProof/>
            <w:webHidden/>
            <w:rtl/>
          </w:rPr>
          <w:instrText xml:space="preserve"> </w:instrText>
        </w:r>
        <w:r>
          <w:rPr>
            <w:noProof/>
            <w:webHidden/>
            <w:rtl/>
          </w:rPr>
        </w:r>
        <w:r>
          <w:rPr>
            <w:noProof/>
            <w:webHidden/>
            <w:rtl/>
          </w:rPr>
          <w:fldChar w:fldCharType="separate"/>
        </w:r>
        <w:r w:rsidR="00B42598">
          <w:rPr>
            <w:noProof/>
            <w:webHidden/>
            <w:rtl/>
          </w:rPr>
          <w:t>151</w:t>
        </w:r>
        <w:r>
          <w:rPr>
            <w:noProof/>
            <w:webHidden/>
            <w:rtl/>
          </w:rPr>
          <w:fldChar w:fldCharType="end"/>
        </w:r>
      </w:hyperlink>
    </w:p>
    <w:p w14:paraId="70ACF78F" w14:textId="0573699D" w:rsidR="00A47C18" w:rsidRDefault="00A47C18" w:rsidP="00A47C18">
      <w:pPr>
        <w:pStyle w:val="11"/>
        <w:rPr>
          <w:rFonts w:asciiTheme="minorHAnsi" w:hAnsiTheme="minorHAnsi" w:cstheme="minorBidi"/>
          <w:noProof/>
          <w:kern w:val="2"/>
          <w:szCs w:val="24"/>
          <w:rtl/>
          <w14:ligatures w14:val="standardContextual"/>
        </w:rPr>
      </w:pPr>
      <w:hyperlink w:anchor="_Toc199407084" w:history="1">
        <w:r w:rsidRPr="001461D8">
          <w:rPr>
            <w:rStyle w:val="Hyperlink"/>
            <w:noProof/>
          </w:rPr>
          <w:t>67</w:t>
        </w:r>
        <w:r>
          <w:rPr>
            <w:rFonts w:asciiTheme="minorHAnsi" w:hAnsiTheme="minorHAnsi" w:cstheme="minorBidi"/>
            <w:noProof/>
            <w:kern w:val="2"/>
            <w:szCs w:val="24"/>
            <w:rtl/>
            <w14:ligatures w14:val="standardContextual"/>
          </w:rPr>
          <w:tab/>
        </w:r>
        <w:r w:rsidRPr="001461D8">
          <w:rPr>
            <w:rStyle w:val="Hyperlink"/>
            <w:noProof/>
          </w:rPr>
          <w:t>"</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اليد</w:t>
        </w:r>
        <w:r w:rsidRPr="001461D8">
          <w:rPr>
            <w:rStyle w:val="Hyperlink"/>
            <w:noProof/>
            <w:rtl/>
          </w:rPr>
          <w:t xml:space="preserve"> </w:t>
        </w:r>
        <w:r w:rsidRPr="001461D8">
          <w:rPr>
            <w:rStyle w:val="Hyperlink"/>
            <w:rFonts w:hint="eastAsia"/>
            <w:noProof/>
            <w:rtl/>
          </w:rPr>
          <w:t>البيضاء</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العصا</w:t>
        </w:r>
        <w:r w:rsidRPr="001461D8">
          <w:rPr>
            <w:rStyle w:val="Hyperlink"/>
            <w:noProof/>
            <w:rtl/>
          </w:rPr>
          <w:t xml:space="preserve">": </w:t>
        </w:r>
        <w:r w:rsidRPr="001461D8">
          <w:rPr>
            <w:rStyle w:val="Hyperlink"/>
            <w:rFonts w:hint="eastAsia"/>
            <w:noProof/>
            <w:rtl/>
          </w:rPr>
          <w:t>منهجية</w:t>
        </w:r>
        <w:r w:rsidRPr="001461D8">
          <w:rPr>
            <w:rStyle w:val="Hyperlink"/>
            <w:noProof/>
            <w:rtl/>
          </w:rPr>
          <w:t xml:space="preserve"> </w:t>
        </w:r>
        <w:r w:rsidRPr="001461D8">
          <w:rPr>
            <w:rStyle w:val="Hyperlink"/>
            <w:rFonts w:hint="eastAsia"/>
            <w:noProof/>
            <w:rtl/>
          </w:rPr>
          <w:t>عملية</w:t>
        </w:r>
        <w:r w:rsidRPr="001461D8">
          <w:rPr>
            <w:rStyle w:val="Hyperlink"/>
            <w:noProof/>
            <w:rtl/>
          </w:rPr>
          <w:t xml:space="preserve"> </w:t>
        </w:r>
        <w:r w:rsidRPr="001461D8">
          <w:rPr>
            <w:rStyle w:val="Hyperlink"/>
            <w:rFonts w:hint="eastAsia"/>
            <w:noProof/>
            <w:rtl/>
          </w:rPr>
          <w:t>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وتجاوز</w:t>
        </w:r>
        <w:r w:rsidRPr="001461D8">
          <w:rPr>
            <w:rStyle w:val="Hyperlink"/>
            <w:noProof/>
            <w:rtl/>
          </w:rPr>
          <w:t xml:space="preserve"> </w:t>
        </w:r>
        <w:r w:rsidRPr="001461D8">
          <w:rPr>
            <w:rStyle w:val="Hyperlink"/>
            <w:rFonts w:hint="eastAsia"/>
            <w:noProof/>
            <w:rtl/>
          </w:rPr>
          <w:t>المعنى</w:t>
        </w:r>
        <w:r w:rsidRPr="001461D8">
          <w:rPr>
            <w:rStyle w:val="Hyperlink"/>
            <w:noProof/>
            <w:rtl/>
          </w:rPr>
          <w:t xml:space="preserve"> </w:t>
        </w:r>
        <w:r w:rsidRPr="001461D8">
          <w:rPr>
            <w:rStyle w:val="Hyperlink"/>
            <w:rFonts w:hint="eastAsia"/>
            <w:noProof/>
            <w:rtl/>
          </w:rPr>
          <w:t>السطحي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Toc199407084 \h</w:instrText>
        </w:r>
        <w:r>
          <w:rPr>
            <w:noProof/>
            <w:webHidden/>
            <w:rtl/>
          </w:rPr>
          <w:instrText xml:space="preserve"> </w:instrText>
        </w:r>
        <w:r>
          <w:rPr>
            <w:noProof/>
            <w:webHidden/>
            <w:rtl/>
          </w:rPr>
        </w:r>
        <w:r>
          <w:rPr>
            <w:noProof/>
            <w:webHidden/>
            <w:rtl/>
          </w:rPr>
          <w:fldChar w:fldCharType="separate"/>
        </w:r>
        <w:r w:rsidR="00B42598">
          <w:rPr>
            <w:noProof/>
            <w:webHidden/>
            <w:rtl/>
          </w:rPr>
          <w:t>152</w:t>
        </w:r>
        <w:r>
          <w:rPr>
            <w:noProof/>
            <w:webHidden/>
            <w:rtl/>
          </w:rPr>
          <w:fldChar w:fldCharType="end"/>
        </w:r>
      </w:hyperlink>
    </w:p>
    <w:p w14:paraId="36A22448" w14:textId="28E00F18" w:rsidR="00A47C18" w:rsidRDefault="00A47C18" w:rsidP="00A47C18">
      <w:pPr>
        <w:pStyle w:val="11"/>
        <w:rPr>
          <w:rFonts w:asciiTheme="minorHAnsi" w:hAnsiTheme="minorHAnsi" w:cstheme="minorBidi"/>
          <w:noProof/>
          <w:kern w:val="2"/>
          <w:szCs w:val="24"/>
          <w:rtl/>
          <w14:ligatures w14:val="standardContextual"/>
        </w:rPr>
      </w:pPr>
      <w:hyperlink w:anchor="_Toc199407085" w:history="1">
        <w:r w:rsidRPr="001461D8">
          <w:rPr>
            <w:rStyle w:val="Hyperlink"/>
            <w:noProof/>
          </w:rPr>
          <w:t>68</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مفتاح</w:t>
        </w:r>
        <w:r w:rsidRPr="001461D8">
          <w:rPr>
            <w:rStyle w:val="Hyperlink"/>
            <w:noProof/>
            <w:rtl/>
          </w:rPr>
          <w:t xml:space="preserve"> </w:t>
        </w:r>
        <w:r w:rsidRPr="001461D8">
          <w:rPr>
            <w:rStyle w:val="Hyperlink"/>
            <w:rFonts w:hint="eastAsia"/>
            <w:noProof/>
            <w:rtl/>
          </w:rPr>
          <w:t>الحياة</w:t>
        </w:r>
        <w:r w:rsidRPr="001461D8">
          <w:rPr>
            <w:rStyle w:val="Hyperlink"/>
            <w:noProof/>
            <w:rtl/>
          </w:rPr>
          <w:t xml:space="preserve"> </w:t>
        </w:r>
        <w:r w:rsidRPr="001461D8">
          <w:rPr>
            <w:rStyle w:val="Hyperlink"/>
            <w:rFonts w:hint="eastAsia"/>
            <w:noProof/>
            <w:rtl/>
          </w:rPr>
          <w:t>الطيبة</w:t>
        </w:r>
        <w:r w:rsidRPr="001461D8">
          <w:rPr>
            <w:rStyle w:val="Hyperlink"/>
            <w:noProof/>
            <w:rtl/>
          </w:rPr>
          <w:t xml:space="preserve"> "</w:t>
        </w:r>
        <w:r w:rsidRPr="001461D8">
          <w:rPr>
            <w:rStyle w:val="Hyperlink"/>
            <w:rFonts w:hint="eastAsia"/>
            <w:noProof/>
            <w:rtl/>
          </w:rPr>
          <w:t>مع</w:t>
        </w:r>
        <w:r w:rsidRPr="001461D8">
          <w:rPr>
            <w:rStyle w:val="Hyperlink"/>
            <w:noProof/>
            <w:rtl/>
          </w:rPr>
          <w:t xml:space="preserve"> </w:t>
        </w:r>
        <w:r w:rsidRPr="001461D8">
          <w:rPr>
            <w:rStyle w:val="Hyperlink"/>
            <w:rFonts w:hint="eastAsia"/>
            <w:noProof/>
            <w:rtl/>
          </w:rPr>
          <w:t>أدلة</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القرآن</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Toc199407085 \h</w:instrText>
        </w:r>
        <w:r>
          <w:rPr>
            <w:noProof/>
            <w:webHidden/>
            <w:rtl/>
          </w:rPr>
          <w:instrText xml:space="preserve"> </w:instrText>
        </w:r>
        <w:r>
          <w:rPr>
            <w:noProof/>
            <w:webHidden/>
            <w:rtl/>
          </w:rPr>
        </w:r>
        <w:r>
          <w:rPr>
            <w:noProof/>
            <w:webHidden/>
            <w:rtl/>
          </w:rPr>
          <w:fldChar w:fldCharType="separate"/>
        </w:r>
        <w:r w:rsidR="00B42598">
          <w:rPr>
            <w:noProof/>
            <w:webHidden/>
            <w:rtl/>
          </w:rPr>
          <w:t>153</w:t>
        </w:r>
        <w:r>
          <w:rPr>
            <w:noProof/>
            <w:webHidden/>
            <w:rtl/>
          </w:rPr>
          <w:fldChar w:fldCharType="end"/>
        </w:r>
      </w:hyperlink>
    </w:p>
    <w:p w14:paraId="0556B766" w14:textId="12CD4A3B" w:rsidR="00A47C18" w:rsidRDefault="00A47C18" w:rsidP="00A47C18">
      <w:pPr>
        <w:pStyle w:val="11"/>
        <w:rPr>
          <w:rFonts w:asciiTheme="minorHAnsi" w:hAnsiTheme="minorHAnsi" w:cstheme="minorBidi"/>
          <w:noProof/>
          <w:kern w:val="2"/>
          <w:szCs w:val="24"/>
          <w:rtl/>
          <w14:ligatures w14:val="standardContextual"/>
        </w:rPr>
      </w:pPr>
      <w:hyperlink w:anchor="_Toc199407086" w:history="1">
        <w:r w:rsidRPr="001461D8">
          <w:rPr>
            <w:rStyle w:val="Hyperlink"/>
            <w:noProof/>
          </w:rPr>
          <w:t>69</w:t>
        </w:r>
        <w:r>
          <w:rPr>
            <w:rFonts w:asciiTheme="minorHAnsi" w:hAnsiTheme="minorHAnsi" w:cstheme="minorBidi"/>
            <w:noProof/>
            <w:kern w:val="2"/>
            <w:szCs w:val="24"/>
            <w:rtl/>
            <w14:ligatures w14:val="standardContextual"/>
          </w:rPr>
          <w:tab/>
        </w:r>
        <w:r w:rsidRPr="001461D8">
          <w:rPr>
            <w:rStyle w:val="Hyperlink"/>
            <w:rFonts w:hint="eastAsia"/>
            <w:noProof/>
            <w:rtl/>
          </w:rPr>
          <w:t>نزول</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وحفظه</w:t>
        </w:r>
        <w:r w:rsidRPr="001461D8">
          <w:rPr>
            <w:rStyle w:val="Hyperlink"/>
            <w:noProof/>
            <w:rtl/>
          </w:rPr>
          <w:t xml:space="preserve">: </w:t>
        </w:r>
        <w:r w:rsidRPr="001461D8">
          <w:rPr>
            <w:rStyle w:val="Hyperlink"/>
            <w:rFonts w:hint="eastAsia"/>
            <w:noProof/>
            <w:rtl/>
          </w:rPr>
          <w:t>شهادة</w:t>
        </w:r>
        <w:r w:rsidRPr="001461D8">
          <w:rPr>
            <w:rStyle w:val="Hyperlink"/>
            <w:noProof/>
            <w:rtl/>
          </w:rPr>
          <w:t xml:space="preserve"> </w:t>
        </w:r>
        <w:r w:rsidRPr="001461D8">
          <w:rPr>
            <w:rStyle w:val="Hyperlink"/>
            <w:rFonts w:hint="eastAsia"/>
            <w:noProof/>
            <w:rtl/>
          </w:rPr>
          <w:t>مكتوبة</w:t>
        </w:r>
        <w:r w:rsidRPr="001461D8">
          <w:rPr>
            <w:rStyle w:val="Hyperlink"/>
            <w:noProof/>
            <w:rtl/>
          </w:rPr>
          <w:t xml:space="preserve"> </w:t>
        </w:r>
        <w:r w:rsidRPr="001461D8">
          <w:rPr>
            <w:rStyle w:val="Hyperlink"/>
            <w:rFonts w:hint="eastAsia"/>
            <w:noProof/>
            <w:rtl/>
          </w:rPr>
          <w:t>ومعجزة</w:t>
        </w:r>
        <w:r w:rsidRPr="001461D8">
          <w:rPr>
            <w:rStyle w:val="Hyperlink"/>
            <w:noProof/>
            <w:rtl/>
          </w:rPr>
          <w:t xml:space="preserve"> </w:t>
        </w:r>
        <w:r w:rsidRPr="001461D8">
          <w:rPr>
            <w:rStyle w:val="Hyperlink"/>
            <w:rFonts w:hint="eastAsia"/>
            <w:noProof/>
            <w:rtl/>
          </w:rPr>
          <w:t>خالدة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Toc199407086 \h</w:instrText>
        </w:r>
        <w:r>
          <w:rPr>
            <w:noProof/>
            <w:webHidden/>
            <w:rtl/>
          </w:rPr>
          <w:instrText xml:space="preserve"> </w:instrText>
        </w:r>
        <w:r>
          <w:rPr>
            <w:noProof/>
            <w:webHidden/>
            <w:rtl/>
          </w:rPr>
        </w:r>
        <w:r>
          <w:rPr>
            <w:noProof/>
            <w:webHidden/>
            <w:rtl/>
          </w:rPr>
          <w:fldChar w:fldCharType="separate"/>
        </w:r>
        <w:r w:rsidR="00B42598">
          <w:rPr>
            <w:noProof/>
            <w:webHidden/>
            <w:rtl/>
          </w:rPr>
          <w:t>155</w:t>
        </w:r>
        <w:r>
          <w:rPr>
            <w:noProof/>
            <w:webHidden/>
            <w:rtl/>
          </w:rPr>
          <w:fldChar w:fldCharType="end"/>
        </w:r>
      </w:hyperlink>
    </w:p>
    <w:p w14:paraId="6AC68457" w14:textId="2ECB673F" w:rsidR="00A47C18" w:rsidRDefault="00A47C18" w:rsidP="00A47C18">
      <w:pPr>
        <w:pStyle w:val="11"/>
        <w:rPr>
          <w:rFonts w:asciiTheme="minorHAnsi" w:hAnsiTheme="minorHAnsi" w:cstheme="minorBidi"/>
          <w:noProof/>
          <w:kern w:val="2"/>
          <w:szCs w:val="24"/>
          <w:rtl/>
          <w14:ligatures w14:val="standardContextual"/>
        </w:rPr>
      </w:pPr>
      <w:hyperlink w:anchor="_Toc199407087" w:history="1">
        <w:r w:rsidRPr="001461D8">
          <w:rPr>
            <w:rStyle w:val="Hyperlink"/>
            <w:noProof/>
          </w:rPr>
          <w:t>70</w:t>
        </w:r>
        <w:r>
          <w:rPr>
            <w:rFonts w:asciiTheme="minorHAnsi" w:hAnsiTheme="minorHAnsi" w:cstheme="minorBidi"/>
            <w:noProof/>
            <w:kern w:val="2"/>
            <w:szCs w:val="24"/>
            <w:rtl/>
            <w14:ligatures w14:val="standardContextual"/>
          </w:rPr>
          <w:tab/>
        </w:r>
        <w:r w:rsidRPr="001461D8">
          <w:rPr>
            <w:rStyle w:val="Hyperlink"/>
            <w:rFonts w:hint="eastAsia"/>
            <w:noProof/>
            <w:rtl/>
          </w:rPr>
          <w:t>إعجاز</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وتفسيره</w:t>
        </w:r>
        <w:r w:rsidRPr="001461D8">
          <w:rPr>
            <w:rStyle w:val="Hyperlink"/>
            <w:noProof/>
            <w:rtl/>
          </w:rPr>
          <w:t xml:space="preserve"> </w:t>
        </w:r>
        <w:r w:rsidRPr="001461D8">
          <w:rPr>
            <w:rStyle w:val="Hyperlink"/>
            <w:rFonts w:hint="eastAsia"/>
            <w:noProof/>
            <w:rtl/>
          </w:rPr>
          <w:t>الذاتي</w:t>
        </w:r>
        <w:r w:rsidRPr="001461D8">
          <w:rPr>
            <w:rStyle w:val="Hyperlink"/>
            <w:noProof/>
            <w:rtl/>
          </w:rPr>
          <w:t xml:space="preserve">: </w:t>
        </w:r>
        <w:r w:rsidRPr="001461D8">
          <w:rPr>
            <w:rStyle w:val="Hyperlink"/>
            <w:rFonts w:hint="eastAsia"/>
            <w:noProof/>
            <w:rtl/>
          </w:rPr>
          <w:t>تشريع</w:t>
        </w:r>
        <w:r w:rsidRPr="001461D8">
          <w:rPr>
            <w:rStyle w:val="Hyperlink"/>
            <w:noProof/>
            <w:rtl/>
          </w:rPr>
          <w:t xml:space="preserve"> </w:t>
        </w:r>
        <w:r w:rsidRPr="001461D8">
          <w:rPr>
            <w:rStyle w:val="Hyperlink"/>
            <w:rFonts w:hint="eastAsia"/>
            <w:noProof/>
            <w:rtl/>
          </w:rPr>
          <w:t>كامل</w:t>
        </w:r>
        <w:r w:rsidRPr="001461D8">
          <w:rPr>
            <w:rStyle w:val="Hyperlink"/>
            <w:noProof/>
            <w:rtl/>
          </w:rPr>
          <w:t xml:space="preserve"> </w:t>
        </w:r>
        <w:r w:rsidRPr="001461D8">
          <w:rPr>
            <w:rStyle w:val="Hyperlink"/>
            <w:rFonts w:hint="eastAsia"/>
            <w:noProof/>
            <w:rtl/>
          </w:rPr>
          <w:t>ورسم</w:t>
        </w:r>
        <w:r w:rsidRPr="001461D8">
          <w:rPr>
            <w:rStyle w:val="Hyperlink"/>
            <w:noProof/>
            <w:rtl/>
          </w:rPr>
          <w:t xml:space="preserve"> </w:t>
        </w:r>
        <w:r w:rsidRPr="001461D8">
          <w:rPr>
            <w:rStyle w:val="Hyperlink"/>
            <w:rFonts w:hint="eastAsia"/>
            <w:noProof/>
            <w:rtl/>
          </w:rPr>
          <w:t>حافظ</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Toc199407087 \h</w:instrText>
        </w:r>
        <w:r>
          <w:rPr>
            <w:noProof/>
            <w:webHidden/>
            <w:rtl/>
          </w:rPr>
          <w:instrText xml:space="preserve"> </w:instrText>
        </w:r>
        <w:r>
          <w:rPr>
            <w:noProof/>
            <w:webHidden/>
            <w:rtl/>
          </w:rPr>
        </w:r>
        <w:r>
          <w:rPr>
            <w:noProof/>
            <w:webHidden/>
            <w:rtl/>
          </w:rPr>
          <w:fldChar w:fldCharType="separate"/>
        </w:r>
        <w:r w:rsidR="00B42598">
          <w:rPr>
            <w:noProof/>
            <w:webHidden/>
            <w:rtl/>
          </w:rPr>
          <w:t>156</w:t>
        </w:r>
        <w:r>
          <w:rPr>
            <w:noProof/>
            <w:webHidden/>
            <w:rtl/>
          </w:rPr>
          <w:fldChar w:fldCharType="end"/>
        </w:r>
      </w:hyperlink>
    </w:p>
    <w:p w14:paraId="5CCFF7F6" w14:textId="01E2BEEC" w:rsidR="00A47C18" w:rsidRDefault="00A47C18" w:rsidP="00A47C18">
      <w:pPr>
        <w:pStyle w:val="11"/>
        <w:rPr>
          <w:rFonts w:asciiTheme="minorHAnsi" w:hAnsiTheme="minorHAnsi" w:cstheme="minorBidi"/>
          <w:noProof/>
          <w:kern w:val="2"/>
          <w:szCs w:val="24"/>
          <w:rtl/>
          <w14:ligatures w14:val="standardContextual"/>
        </w:rPr>
      </w:pPr>
      <w:hyperlink w:anchor="_Toc199407088" w:history="1">
        <w:r w:rsidRPr="001461D8">
          <w:rPr>
            <w:rStyle w:val="Hyperlink"/>
            <w:noProof/>
          </w:rPr>
          <w:t>71</w:t>
        </w:r>
        <w:r>
          <w:rPr>
            <w:rFonts w:asciiTheme="minorHAnsi" w:hAnsiTheme="minorHAnsi" w:cstheme="minorBidi"/>
            <w:noProof/>
            <w:kern w:val="2"/>
            <w:szCs w:val="24"/>
            <w:rtl/>
            <w14:ligatures w14:val="standardContextual"/>
          </w:rPr>
          <w:tab/>
        </w:r>
        <w:r w:rsidRPr="001461D8">
          <w:rPr>
            <w:rStyle w:val="Hyperlink"/>
            <w:rFonts w:hint="eastAsia"/>
            <w:noProof/>
            <w:rtl/>
          </w:rPr>
          <w:t>أصول</w:t>
        </w:r>
        <w:r w:rsidRPr="001461D8">
          <w:rPr>
            <w:rStyle w:val="Hyperlink"/>
            <w:noProof/>
            <w:rtl/>
          </w:rPr>
          <w:t xml:space="preserve"> </w:t>
        </w:r>
        <w:r w:rsidRPr="001461D8">
          <w:rPr>
            <w:rStyle w:val="Hyperlink"/>
            <w:rFonts w:hint="eastAsia"/>
            <w:noProof/>
            <w:rtl/>
          </w:rPr>
          <w:t>الحروف</w:t>
        </w:r>
        <w:r w:rsidRPr="001461D8">
          <w:rPr>
            <w:rStyle w:val="Hyperlink"/>
            <w:noProof/>
            <w:rtl/>
          </w:rPr>
          <w:t xml:space="preserve"> </w:t>
        </w:r>
        <w:r w:rsidRPr="001461D8">
          <w:rPr>
            <w:rStyle w:val="Hyperlink"/>
            <w:rFonts w:hint="eastAsia"/>
            <w:noProof/>
            <w:rtl/>
          </w:rPr>
          <w:t>العربية</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الوحي</w:t>
        </w:r>
        <w:r w:rsidRPr="001461D8">
          <w:rPr>
            <w:rStyle w:val="Hyperlink"/>
            <w:noProof/>
            <w:rtl/>
          </w:rPr>
          <w:t xml:space="preserve"> </w:t>
        </w:r>
        <w:r w:rsidRPr="001461D8">
          <w:rPr>
            <w:rStyle w:val="Hyperlink"/>
            <w:rFonts w:hint="eastAsia"/>
            <w:noProof/>
            <w:rtl/>
          </w:rPr>
          <w:t>الإلهي</w:t>
        </w:r>
        <w:r w:rsidRPr="001461D8">
          <w:rPr>
            <w:rStyle w:val="Hyperlink"/>
            <w:noProof/>
            <w:rtl/>
          </w:rPr>
          <w:t xml:space="preserve"> </w:t>
        </w:r>
        <w:r w:rsidRPr="001461D8">
          <w:rPr>
            <w:rStyle w:val="Hyperlink"/>
            <w:rFonts w:hint="eastAsia"/>
            <w:noProof/>
            <w:rtl/>
          </w:rPr>
          <w:t>والاجتهاد</w:t>
        </w:r>
        <w:r w:rsidRPr="001461D8">
          <w:rPr>
            <w:rStyle w:val="Hyperlink"/>
            <w:noProof/>
            <w:rtl/>
          </w:rPr>
          <w:t xml:space="preserve"> </w:t>
        </w:r>
        <w:r w:rsidRPr="001461D8">
          <w:rPr>
            <w:rStyle w:val="Hyperlink"/>
            <w:rFonts w:hint="eastAsia"/>
            <w:noProof/>
            <w:rtl/>
          </w:rPr>
          <w:t>البشري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Toc199407088 \h</w:instrText>
        </w:r>
        <w:r>
          <w:rPr>
            <w:noProof/>
            <w:webHidden/>
            <w:rtl/>
          </w:rPr>
          <w:instrText xml:space="preserve"> </w:instrText>
        </w:r>
        <w:r>
          <w:rPr>
            <w:noProof/>
            <w:webHidden/>
            <w:rtl/>
          </w:rPr>
        </w:r>
        <w:r>
          <w:rPr>
            <w:noProof/>
            <w:webHidden/>
            <w:rtl/>
          </w:rPr>
          <w:fldChar w:fldCharType="separate"/>
        </w:r>
        <w:r w:rsidR="00B42598">
          <w:rPr>
            <w:noProof/>
            <w:webHidden/>
            <w:rtl/>
          </w:rPr>
          <w:t>158</w:t>
        </w:r>
        <w:r>
          <w:rPr>
            <w:noProof/>
            <w:webHidden/>
            <w:rtl/>
          </w:rPr>
          <w:fldChar w:fldCharType="end"/>
        </w:r>
      </w:hyperlink>
    </w:p>
    <w:p w14:paraId="31688A09" w14:textId="3E95645D" w:rsidR="00A47C18" w:rsidRDefault="00A47C18" w:rsidP="00A47C18">
      <w:pPr>
        <w:pStyle w:val="11"/>
        <w:rPr>
          <w:rFonts w:asciiTheme="minorHAnsi" w:hAnsiTheme="minorHAnsi" w:cstheme="minorBidi"/>
          <w:noProof/>
          <w:kern w:val="2"/>
          <w:szCs w:val="24"/>
          <w:rtl/>
          <w14:ligatures w14:val="standardContextual"/>
        </w:rPr>
      </w:pPr>
      <w:hyperlink w:anchor="_Toc199407089" w:history="1">
        <w:r w:rsidRPr="001461D8">
          <w:rPr>
            <w:rStyle w:val="Hyperlink"/>
            <w:noProof/>
          </w:rPr>
          <w:t>72</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بالرسم</w:t>
        </w:r>
        <w:r w:rsidRPr="001461D8">
          <w:rPr>
            <w:rStyle w:val="Hyperlink"/>
            <w:noProof/>
            <w:rtl/>
          </w:rPr>
          <w:t xml:space="preserve"> </w:t>
        </w:r>
        <w:r w:rsidRPr="001461D8">
          <w:rPr>
            <w:rStyle w:val="Hyperlink"/>
            <w:rFonts w:hint="eastAsia"/>
            <w:noProof/>
            <w:rtl/>
          </w:rPr>
          <w:t>العثماني</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فهم</w:t>
        </w:r>
        <w:r w:rsidRPr="001461D8">
          <w:rPr>
            <w:rStyle w:val="Hyperlink"/>
            <w:noProof/>
            <w:rtl/>
          </w:rPr>
          <w:t xml:space="preserve"> </w:t>
        </w:r>
        <w:r w:rsidRPr="001461D8">
          <w:rPr>
            <w:rStyle w:val="Hyperlink"/>
            <w:rFonts w:hint="eastAsia"/>
            <w:noProof/>
            <w:rtl/>
          </w:rPr>
          <w:t>أعمق</w:t>
        </w:r>
        <w:r w:rsidRPr="001461D8">
          <w:rPr>
            <w:rStyle w:val="Hyperlink"/>
            <w:noProof/>
            <w:rtl/>
          </w:rPr>
          <w:t xml:space="preserve"> </w:t>
        </w:r>
        <w:r w:rsidRPr="001461D8">
          <w:rPr>
            <w:rStyle w:val="Hyperlink"/>
            <w:rFonts w:hint="eastAsia"/>
            <w:noProof/>
            <w:rtl/>
          </w:rPr>
          <w:t>وأشمل،</w:t>
        </w:r>
        <w:r w:rsidRPr="001461D8">
          <w:rPr>
            <w:rStyle w:val="Hyperlink"/>
            <w:noProof/>
            <w:rtl/>
          </w:rPr>
          <w:t xml:space="preserve"> </w:t>
        </w:r>
        <w:r w:rsidRPr="001461D8">
          <w:rPr>
            <w:rStyle w:val="Hyperlink"/>
            <w:rFonts w:hint="eastAsia"/>
            <w:noProof/>
            <w:rtl/>
          </w:rPr>
          <w:t>وتجاوز</w:t>
        </w:r>
        <w:r w:rsidRPr="001461D8">
          <w:rPr>
            <w:rStyle w:val="Hyperlink"/>
            <w:noProof/>
            <w:rtl/>
          </w:rPr>
          <w:t xml:space="preserve"> </w:t>
        </w:r>
        <w:r w:rsidRPr="001461D8">
          <w:rPr>
            <w:rStyle w:val="Hyperlink"/>
            <w:rFonts w:hint="eastAsia"/>
            <w:noProof/>
            <w:rtl/>
          </w:rPr>
          <w:t>الإضافات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Toc199407089 \h</w:instrText>
        </w:r>
        <w:r>
          <w:rPr>
            <w:noProof/>
            <w:webHidden/>
            <w:rtl/>
          </w:rPr>
          <w:instrText xml:space="preserve"> </w:instrText>
        </w:r>
        <w:r>
          <w:rPr>
            <w:noProof/>
            <w:webHidden/>
            <w:rtl/>
          </w:rPr>
        </w:r>
        <w:r>
          <w:rPr>
            <w:noProof/>
            <w:webHidden/>
            <w:rtl/>
          </w:rPr>
          <w:fldChar w:fldCharType="separate"/>
        </w:r>
        <w:r w:rsidR="00B42598">
          <w:rPr>
            <w:noProof/>
            <w:webHidden/>
            <w:rtl/>
          </w:rPr>
          <w:t>159</w:t>
        </w:r>
        <w:r>
          <w:rPr>
            <w:noProof/>
            <w:webHidden/>
            <w:rtl/>
          </w:rPr>
          <w:fldChar w:fldCharType="end"/>
        </w:r>
      </w:hyperlink>
    </w:p>
    <w:p w14:paraId="128443CE" w14:textId="79288589" w:rsidR="00A47C18" w:rsidRDefault="00A47C18" w:rsidP="00A47C18">
      <w:pPr>
        <w:pStyle w:val="11"/>
        <w:rPr>
          <w:rFonts w:asciiTheme="minorHAnsi" w:hAnsiTheme="minorHAnsi" w:cstheme="minorBidi"/>
          <w:noProof/>
          <w:kern w:val="2"/>
          <w:szCs w:val="24"/>
          <w:rtl/>
          <w14:ligatures w14:val="standardContextual"/>
        </w:rPr>
      </w:pPr>
      <w:hyperlink w:anchor="_Toc199407090" w:history="1">
        <w:r w:rsidRPr="001461D8">
          <w:rPr>
            <w:rStyle w:val="Hyperlink"/>
            <w:noProof/>
          </w:rPr>
          <w:t>73</w:t>
        </w:r>
        <w:r>
          <w:rPr>
            <w:rFonts w:asciiTheme="minorHAnsi" w:hAnsiTheme="minorHAnsi" w:cstheme="minorBidi"/>
            <w:noProof/>
            <w:kern w:val="2"/>
            <w:szCs w:val="24"/>
            <w:rtl/>
            <w14:ligatures w14:val="standardContextual"/>
          </w:rPr>
          <w:tab/>
        </w:r>
        <w:r w:rsidRPr="001461D8">
          <w:rPr>
            <w:rStyle w:val="Hyperlink"/>
            <w:rFonts w:hint="eastAsia"/>
            <w:noProof/>
            <w:rtl/>
          </w:rPr>
          <w:t>تطور</w:t>
        </w:r>
        <w:r w:rsidRPr="001461D8">
          <w:rPr>
            <w:rStyle w:val="Hyperlink"/>
            <w:noProof/>
            <w:rtl/>
          </w:rPr>
          <w:t xml:space="preserve"> </w:t>
        </w:r>
        <w:r w:rsidRPr="001461D8">
          <w:rPr>
            <w:rStyle w:val="Hyperlink"/>
            <w:rFonts w:hint="eastAsia"/>
            <w:noProof/>
            <w:rtl/>
          </w:rPr>
          <w:t>الحروف</w:t>
        </w:r>
        <w:r w:rsidRPr="001461D8">
          <w:rPr>
            <w:rStyle w:val="Hyperlink"/>
            <w:noProof/>
            <w:rtl/>
          </w:rPr>
          <w:t xml:space="preserve"> </w:t>
        </w:r>
        <w:r w:rsidRPr="001461D8">
          <w:rPr>
            <w:rStyle w:val="Hyperlink"/>
            <w:rFonts w:hint="eastAsia"/>
            <w:noProof/>
            <w:rtl/>
          </w:rPr>
          <w:t>العربية</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النقوش</w:t>
        </w:r>
        <w:r w:rsidRPr="001461D8">
          <w:rPr>
            <w:rStyle w:val="Hyperlink"/>
            <w:noProof/>
            <w:rtl/>
          </w:rPr>
          <w:t xml:space="preserve"> </w:t>
        </w:r>
        <w:r w:rsidRPr="001461D8">
          <w:rPr>
            <w:rStyle w:val="Hyperlink"/>
            <w:rFonts w:hint="eastAsia"/>
            <w:noProof/>
            <w:rtl/>
          </w:rPr>
          <w:t>النبطية</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الخط</w:t>
        </w:r>
        <w:r w:rsidRPr="001461D8">
          <w:rPr>
            <w:rStyle w:val="Hyperlink"/>
            <w:noProof/>
            <w:rtl/>
          </w:rPr>
          <w:t xml:space="preserve"> </w:t>
        </w:r>
        <w:r w:rsidRPr="001461D8">
          <w:rPr>
            <w:rStyle w:val="Hyperlink"/>
            <w:rFonts w:hint="eastAsia"/>
            <w:noProof/>
            <w:rtl/>
          </w:rPr>
          <w:t>الحديث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Toc199407090 \h</w:instrText>
        </w:r>
        <w:r>
          <w:rPr>
            <w:noProof/>
            <w:webHidden/>
            <w:rtl/>
          </w:rPr>
          <w:instrText xml:space="preserve"> </w:instrText>
        </w:r>
        <w:r>
          <w:rPr>
            <w:noProof/>
            <w:webHidden/>
            <w:rtl/>
          </w:rPr>
        </w:r>
        <w:r>
          <w:rPr>
            <w:noProof/>
            <w:webHidden/>
            <w:rtl/>
          </w:rPr>
          <w:fldChar w:fldCharType="separate"/>
        </w:r>
        <w:r w:rsidR="00B42598">
          <w:rPr>
            <w:noProof/>
            <w:webHidden/>
            <w:rtl/>
          </w:rPr>
          <w:t>162</w:t>
        </w:r>
        <w:r>
          <w:rPr>
            <w:noProof/>
            <w:webHidden/>
            <w:rtl/>
          </w:rPr>
          <w:fldChar w:fldCharType="end"/>
        </w:r>
      </w:hyperlink>
    </w:p>
    <w:p w14:paraId="7729E2B7" w14:textId="3277C7BA" w:rsidR="00A47C18" w:rsidRDefault="00A47C18" w:rsidP="00A47C18">
      <w:pPr>
        <w:pStyle w:val="11"/>
        <w:rPr>
          <w:rFonts w:asciiTheme="minorHAnsi" w:hAnsiTheme="minorHAnsi" w:cstheme="minorBidi"/>
          <w:noProof/>
          <w:kern w:val="2"/>
          <w:szCs w:val="24"/>
          <w:rtl/>
          <w14:ligatures w14:val="standardContextual"/>
        </w:rPr>
      </w:pPr>
      <w:hyperlink w:anchor="_Toc199407091" w:history="1">
        <w:r w:rsidRPr="001461D8">
          <w:rPr>
            <w:rStyle w:val="Hyperlink"/>
            <w:noProof/>
          </w:rPr>
          <w:t>74</w:t>
        </w:r>
        <w:r>
          <w:rPr>
            <w:rFonts w:asciiTheme="minorHAnsi" w:hAnsiTheme="minorHAnsi" w:cstheme="minorBidi"/>
            <w:noProof/>
            <w:kern w:val="2"/>
            <w:szCs w:val="24"/>
            <w:rtl/>
            <w14:ligatures w14:val="standardContextual"/>
          </w:rPr>
          <w:tab/>
        </w:r>
        <w:r w:rsidRPr="001461D8">
          <w:rPr>
            <w:rStyle w:val="Hyperlink"/>
            <w:rFonts w:hint="eastAsia"/>
            <w:noProof/>
            <w:rtl/>
          </w:rPr>
          <w:t>تطور</w:t>
        </w:r>
        <w:r w:rsidRPr="001461D8">
          <w:rPr>
            <w:rStyle w:val="Hyperlink"/>
            <w:noProof/>
            <w:rtl/>
          </w:rPr>
          <w:t xml:space="preserve"> </w:t>
        </w:r>
        <w:r w:rsidRPr="001461D8">
          <w:rPr>
            <w:rStyle w:val="Hyperlink"/>
            <w:rFonts w:hint="eastAsia"/>
            <w:noProof/>
            <w:rtl/>
          </w:rPr>
          <w:t>الخط</w:t>
        </w:r>
        <w:r w:rsidRPr="001461D8">
          <w:rPr>
            <w:rStyle w:val="Hyperlink"/>
            <w:noProof/>
            <w:rtl/>
          </w:rPr>
          <w:t xml:space="preserve"> </w:t>
        </w:r>
        <w:r w:rsidRPr="001461D8">
          <w:rPr>
            <w:rStyle w:val="Hyperlink"/>
            <w:rFonts w:hint="eastAsia"/>
            <w:noProof/>
            <w:rtl/>
          </w:rPr>
          <w:t>العربي</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الكوفة</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العالمية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Toc199407091 \h</w:instrText>
        </w:r>
        <w:r>
          <w:rPr>
            <w:noProof/>
            <w:webHidden/>
            <w:rtl/>
          </w:rPr>
          <w:instrText xml:space="preserve"> </w:instrText>
        </w:r>
        <w:r>
          <w:rPr>
            <w:noProof/>
            <w:webHidden/>
            <w:rtl/>
          </w:rPr>
        </w:r>
        <w:r>
          <w:rPr>
            <w:noProof/>
            <w:webHidden/>
            <w:rtl/>
          </w:rPr>
          <w:fldChar w:fldCharType="separate"/>
        </w:r>
        <w:r w:rsidR="00B42598">
          <w:rPr>
            <w:noProof/>
            <w:webHidden/>
            <w:rtl/>
          </w:rPr>
          <w:t>163</w:t>
        </w:r>
        <w:r>
          <w:rPr>
            <w:noProof/>
            <w:webHidden/>
            <w:rtl/>
          </w:rPr>
          <w:fldChar w:fldCharType="end"/>
        </w:r>
      </w:hyperlink>
    </w:p>
    <w:p w14:paraId="1CEB7F1E" w14:textId="0B3A22FC" w:rsidR="00A47C18" w:rsidRDefault="00A47C18" w:rsidP="00A47C18">
      <w:pPr>
        <w:pStyle w:val="11"/>
        <w:rPr>
          <w:rFonts w:asciiTheme="minorHAnsi" w:hAnsiTheme="minorHAnsi" w:cstheme="minorBidi"/>
          <w:noProof/>
          <w:kern w:val="2"/>
          <w:szCs w:val="24"/>
          <w:rtl/>
          <w14:ligatures w14:val="standardContextual"/>
        </w:rPr>
      </w:pPr>
      <w:hyperlink w:anchor="_Toc199407092" w:history="1">
        <w:r w:rsidRPr="001461D8">
          <w:rPr>
            <w:rStyle w:val="Hyperlink"/>
            <w:noProof/>
          </w:rPr>
          <w:t>75</w:t>
        </w:r>
        <w:r>
          <w:rPr>
            <w:rFonts w:asciiTheme="minorHAnsi" w:hAnsiTheme="minorHAnsi" w:cstheme="minorBidi"/>
            <w:noProof/>
            <w:kern w:val="2"/>
            <w:szCs w:val="24"/>
            <w:rtl/>
            <w14:ligatures w14:val="standardContextual"/>
          </w:rPr>
          <w:tab/>
        </w:r>
        <w:r w:rsidRPr="001461D8">
          <w:rPr>
            <w:rStyle w:val="Hyperlink"/>
            <w:rFonts w:hint="eastAsia"/>
            <w:noProof/>
            <w:rtl/>
          </w:rPr>
          <w:t>الخط</w:t>
        </w:r>
        <w:r w:rsidRPr="001461D8">
          <w:rPr>
            <w:rStyle w:val="Hyperlink"/>
            <w:noProof/>
            <w:rtl/>
          </w:rPr>
          <w:t xml:space="preserve"> </w:t>
        </w:r>
        <w:r w:rsidRPr="001461D8">
          <w:rPr>
            <w:rStyle w:val="Hyperlink"/>
            <w:rFonts w:hint="eastAsia"/>
            <w:noProof/>
            <w:rtl/>
          </w:rPr>
          <w:t>العربي</w:t>
        </w:r>
        <w:r w:rsidRPr="001461D8">
          <w:rPr>
            <w:rStyle w:val="Hyperlink"/>
            <w:noProof/>
            <w:rtl/>
          </w:rPr>
          <w:t xml:space="preserve">: </w:t>
        </w:r>
        <w:r w:rsidRPr="001461D8">
          <w:rPr>
            <w:rStyle w:val="Hyperlink"/>
            <w:rFonts w:hint="eastAsia"/>
            <w:noProof/>
            <w:rtl/>
          </w:rPr>
          <w:t>فن،</w:t>
        </w:r>
        <w:r w:rsidRPr="001461D8">
          <w:rPr>
            <w:rStyle w:val="Hyperlink"/>
            <w:noProof/>
            <w:rtl/>
          </w:rPr>
          <w:t xml:space="preserve"> </w:t>
        </w:r>
        <w:r w:rsidRPr="001461D8">
          <w:rPr>
            <w:rStyle w:val="Hyperlink"/>
            <w:rFonts w:hint="eastAsia"/>
            <w:noProof/>
            <w:rtl/>
          </w:rPr>
          <w:t>تراث،</w:t>
        </w:r>
        <w:r w:rsidRPr="001461D8">
          <w:rPr>
            <w:rStyle w:val="Hyperlink"/>
            <w:noProof/>
            <w:rtl/>
          </w:rPr>
          <w:t xml:space="preserve"> </w:t>
        </w:r>
        <w:r w:rsidRPr="001461D8">
          <w:rPr>
            <w:rStyle w:val="Hyperlink"/>
            <w:rFonts w:hint="eastAsia"/>
            <w:noProof/>
            <w:rtl/>
          </w:rPr>
          <w:t>وهوية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Toc199407092 \h</w:instrText>
        </w:r>
        <w:r>
          <w:rPr>
            <w:noProof/>
            <w:webHidden/>
            <w:rtl/>
          </w:rPr>
          <w:instrText xml:space="preserve"> </w:instrText>
        </w:r>
        <w:r>
          <w:rPr>
            <w:noProof/>
            <w:webHidden/>
            <w:rtl/>
          </w:rPr>
        </w:r>
        <w:r>
          <w:rPr>
            <w:noProof/>
            <w:webHidden/>
            <w:rtl/>
          </w:rPr>
          <w:fldChar w:fldCharType="separate"/>
        </w:r>
        <w:r w:rsidR="00B42598">
          <w:rPr>
            <w:noProof/>
            <w:webHidden/>
            <w:rtl/>
          </w:rPr>
          <w:t>165</w:t>
        </w:r>
        <w:r>
          <w:rPr>
            <w:noProof/>
            <w:webHidden/>
            <w:rtl/>
          </w:rPr>
          <w:fldChar w:fldCharType="end"/>
        </w:r>
      </w:hyperlink>
    </w:p>
    <w:p w14:paraId="11786676" w14:textId="138987D4" w:rsidR="00A47C18" w:rsidRDefault="00A47C18" w:rsidP="00A47C18">
      <w:pPr>
        <w:pStyle w:val="11"/>
        <w:rPr>
          <w:rFonts w:asciiTheme="minorHAnsi" w:hAnsiTheme="minorHAnsi" w:cstheme="minorBidi"/>
          <w:noProof/>
          <w:kern w:val="2"/>
          <w:szCs w:val="24"/>
          <w:rtl/>
          <w14:ligatures w14:val="standardContextual"/>
        </w:rPr>
      </w:pPr>
      <w:hyperlink w:anchor="_Toc199407093" w:history="1">
        <w:r w:rsidRPr="001461D8">
          <w:rPr>
            <w:rStyle w:val="Hyperlink"/>
            <w:noProof/>
          </w:rPr>
          <w:t>76</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المعاصر</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Toc199407093 \h</w:instrText>
        </w:r>
        <w:r>
          <w:rPr>
            <w:noProof/>
            <w:webHidden/>
            <w:rtl/>
          </w:rPr>
          <w:instrText xml:space="preserve"> </w:instrText>
        </w:r>
        <w:r>
          <w:rPr>
            <w:noProof/>
            <w:webHidden/>
            <w:rtl/>
          </w:rPr>
        </w:r>
        <w:r>
          <w:rPr>
            <w:noProof/>
            <w:webHidden/>
            <w:rtl/>
          </w:rPr>
          <w:fldChar w:fldCharType="separate"/>
        </w:r>
        <w:r w:rsidR="00B42598">
          <w:rPr>
            <w:noProof/>
            <w:webHidden/>
            <w:rtl/>
          </w:rPr>
          <w:t>167</w:t>
        </w:r>
        <w:r>
          <w:rPr>
            <w:noProof/>
            <w:webHidden/>
            <w:rtl/>
          </w:rPr>
          <w:fldChar w:fldCharType="end"/>
        </w:r>
      </w:hyperlink>
    </w:p>
    <w:p w14:paraId="52FF780F" w14:textId="2F60CC0E" w:rsidR="00A47C18" w:rsidRDefault="00A47C18" w:rsidP="00A47C18">
      <w:pPr>
        <w:pStyle w:val="11"/>
        <w:rPr>
          <w:rFonts w:asciiTheme="minorHAnsi" w:hAnsiTheme="minorHAnsi" w:cstheme="minorBidi"/>
          <w:noProof/>
          <w:kern w:val="2"/>
          <w:szCs w:val="24"/>
          <w:rtl/>
          <w14:ligatures w14:val="standardContextual"/>
        </w:rPr>
      </w:pPr>
      <w:hyperlink w:anchor="_Toc199407094" w:history="1">
        <w:r w:rsidRPr="001461D8">
          <w:rPr>
            <w:rStyle w:val="Hyperlink"/>
            <w:noProof/>
          </w:rPr>
          <w:t>77</w:t>
        </w:r>
        <w:r>
          <w:rPr>
            <w:rFonts w:asciiTheme="minorHAnsi" w:hAnsiTheme="minorHAnsi" w:cstheme="minorBidi"/>
            <w:noProof/>
            <w:kern w:val="2"/>
            <w:szCs w:val="24"/>
            <w:rtl/>
            <w14:ligatures w14:val="standardContextual"/>
          </w:rPr>
          <w:tab/>
        </w:r>
        <w:r w:rsidRPr="001461D8">
          <w:rPr>
            <w:rStyle w:val="Hyperlink"/>
            <w:rFonts w:hint="eastAsia"/>
            <w:noProof/>
            <w:rtl/>
          </w:rPr>
          <w:t>منهجية</w:t>
        </w:r>
        <w:r w:rsidRPr="001461D8">
          <w:rPr>
            <w:rStyle w:val="Hyperlink"/>
            <w:noProof/>
            <w:rtl/>
          </w:rPr>
          <w:t xml:space="preserve"> </w:t>
        </w:r>
        <w:r w:rsidRPr="001461D8">
          <w:rPr>
            <w:rStyle w:val="Hyperlink"/>
            <w:rFonts w:hint="eastAsia"/>
            <w:noProof/>
            <w:rtl/>
          </w:rPr>
          <w:t>شاملة</w:t>
        </w:r>
        <w:r w:rsidRPr="001461D8">
          <w:rPr>
            <w:rStyle w:val="Hyperlink"/>
            <w:noProof/>
            <w:rtl/>
          </w:rPr>
          <w:t xml:space="preserve"> </w:t>
        </w:r>
        <w:r w:rsidRPr="001461D8">
          <w:rPr>
            <w:rStyle w:val="Hyperlink"/>
            <w:rFonts w:hint="eastAsia"/>
            <w:noProof/>
            <w:rtl/>
          </w:rPr>
          <w:t>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Toc199407094 \h</w:instrText>
        </w:r>
        <w:r>
          <w:rPr>
            <w:noProof/>
            <w:webHidden/>
            <w:rtl/>
          </w:rPr>
          <w:instrText xml:space="preserve"> </w:instrText>
        </w:r>
        <w:r>
          <w:rPr>
            <w:noProof/>
            <w:webHidden/>
            <w:rtl/>
          </w:rPr>
        </w:r>
        <w:r>
          <w:rPr>
            <w:noProof/>
            <w:webHidden/>
            <w:rtl/>
          </w:rPr>
          <w:fldChar w:fldCharType="separate"/>
        </w:r>
        <w:r w:rsidR="00B42598">
          <w:rPr>
            <w:noProof/>
            <w:webHidden/>
            <w:rtl/>
          </w:rPr>
          <w:t>169</w:t>
        </w:r>
        <w:r>
          <w:rPr>
            <w:noProof/>
            <w:webHidden/>
            <w:rtl/>
          </w:rPr>
          <w:fldChar w:fldCharType="end"/>
        </w:r>
      </w:hyperlink>
    </w:p>
    <w:p w14:paraId="2DADC452" w14:textId="03ADDCB7" w:rsidR="00A47C18" w:rsidRDefault="00A47C18" w:rsidP="00A47C18">
      <w:pPr>
        <w:pStyle w:val="11"/>
        <w:rPr>
          <w:rFonts w:asciiTheme="minorHAnsi" w:hAnsiTheme="minorHAnsi" w:cstheme="minorBidi"/>
          <w:noProof/>
          <w:kern w:val="2"/>
          <w:szCs w:val="24"/>
          <w:rtl/>
          <w14:ligatures w14:val="standardContextual"/>
        </w:rPr>
      </w:pPr>
      <w:hyperlink w:anchor="_Toc199407095" w:history="1">
        <w:r w:rsidRPr="001461D8">
          <w:rPr>
            <w:rStyle w:val="Hyperlink"/>
            <w:noProof/>
          </w:rPr>
          <w:t>78</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مفتاح</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الحقيقي</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Toc199407095 \h</w:instrText>
        </w:r>
        <w:r>
          <w:rPr>
            <w:noProof/>
            <w:webHidden/>
            <w:rtl/>
          </w:rPr>
          <w:instrText xml:space="preserve"> </w:instrText>
        </w:r>
        <w:r>
          <w:rPr>
            <w:noProof/>
            <w:webHidden/>
            <w:rtl/>
          </w:rPr>
        </w:r>
        <w:r>
          <w:rPr>
            <w:noProof/>
            <w:webHidden/>
            <w:rtl/>
          </w:rPr>
          <w:fldChar w:fldCharType="separate"/>
        </w:r>
        <w:r w:rsidR="00B42598">
          <w:rPr>
            <w:noProof/>
            <w:webHidden/>
            <w:rtl/>
          </w:rPr>
          <w:t>173</w:t>
        </w:r>
        <w:r>
          <w:rPr>
            <w:noProof/>
            <w:webHidden/>
            <w:rtl/>
          </w:rPr>
          <w:fldChar w:fldCharType="end"/>
        </w:r>
      </w:hyperlink>
    </w:p>
    <w:p w14:paraId="7E5154B4" w14:textId="50A5A3AA" w:rsidR="00A47C18" w:rsidRDefault="00A47C18" w:rsidP="00A47C18">
      <w:pPr>
        <w:pStyle w:val="11"/>
        <w:rPr>
          <w:rFonts w:asciiTheme="minorHAnsi" w:hAnsiTheme="minorHAnsi" w:cstheme="minorBidi"/>
          <w:noProof/>
          <w:kern w:val="2"/>
          <w:szCs w:val="24"/>
          <w:rtl/>
          <w14:ligatures w14:val="standardContextual"/>
        </w:rPr>
      </w:pPr>
      <w:hyperlink w:anchor="_Toc199407096" w:history="1">
        <w:r w:rsidRPr="001461D8">
          <w:rPr>
            <w:rStyle w:val="Hyperlink"/>
            <w:noProof/>
          </w:rPr>
          <w:t>79</w:t>
        </w:r>
        <w:r>
          <w:rPr>
            <w:rFonts w:asciiTheme="minorHAnsi" w:hAnsiTheme="minorHAnsi" w:cstheme="minorBidi"/>
            <w:noProof/>
            <w:kern w:val="2"/>
            <w:szCs w:val="24"/>
            <w:rtl/>
            <w14:ligatures w14:val="standardContextual"/>
          </w:rPr>
          <w:tab/>
        </w:r>
        <w:r w:rsidRPr="001461D8">
          <w:rPr>
            <w:rStyle w:val="Hyperlink"/>
            <w:rFonts w:hint="eastAsia"/>
            <w:noProof/>
            <w:rtl/>
          </w:rPr>
          <w:t>تهيئة</w:t>
        </w:r>
        <w:r w:rsidRPr="001461D8">
          <w:rPr>
            <w:rStyle w:val="Hyperlink"/>
            <w:noProof/>
            <w:rtl/>
          </w:rPr>
          <w:t xml:space="preserve"> </w:t>
        </w:r>
        <w:r w:rsidRPr="001461D8">
          <w:rPr>
            <w:rStyle w:val="Hyperlink"/>
            <w:rFonts w:hint="eastAsia"/>
            <w:noProof/>
            <w:rtl/>
          </w:rPr>
          <w:t>القلب</w:t>
        </w:r>
        <w:r w:rsidRPr="001461D8">
          <w:rPr>
            <w:rStyle w:val="Hyperlink"/>
            <w:noProof/>
            <w:rtl/>
          </w:rPr>
          <w:t xml:space="preserve"> </w:t>
        </w:r>
        <w:r w:rsidRPr="001461D8">
          <w:rPr>
            <w:rStyle w:val="Hyperlink"/>
            <w:rFonts w:hint="eastAsia"/>
            <w:noProof/>
            <w:rtl/>
          </w:rPr>
          <w:t>والعقل</w:t>
        </w:r>
        <w:r w:rsidRPr="001461D8">
          <w:rPr>
            <w:rStyle w:val="Hyperlink"/>
            <w:noProof/>
            <w:rtl/>
          </w:rPr>
          <w:t xml:space="preserve"> </w:t>
        </w:r>
        <w:r w:rsidRPr="001461D8">
          <w:rPr>
            <w:rStyle w:val="Hyperlink"/>
            <w:rFonts w:hint="eastAsia"/>
            <w:noProof/>
            <w:rtl/>
          </w:rPr>
          <w:t>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ازرع</w:t>
        </w:r>
        <w:r w:rsidRPr="001461D8">
          <w:rPr>
            <w:rStyle w:val="Hyperlink"/>
            <w:noProof/>
            <w:rtl/>
          </w:rPr>
          <w:t xml:space="preserve"> </w:t>
        </w:r>
        <w:r w:rsidRPr="001461D8">
          <w:rPr>
            <w:rStyle w:val="Hyperlink"/>
            <w:rFonts w:hint="eastAsia"/>
            <w:noProof/>
            <w:rtl/>
          </w:rPr>
          <w:t>أرض</w:t>
        </w:r>
        <w:r w:rsidRPr="001461D8">
          <w:rPr>
            <w:rStyle w:val="Hyperlink"/>
            <w:noProof/>
            <w:rtl/>
          </w:rPr>
          <w:t xml:space="preserve"> </w:t>
        </w:r>
        <w:r w:rsidRPr="001461D8">
          <w:rPr>
            <w:rStyle w:val="Hyperlink"/>
            <w:rFonts w:hint="eastAsia"/>
            <w:noProof/>
            <w:rtl/>
          </w:rPr>
          <w:t>قلبك</w:t>
        </w:r>
        <w:r w:rsidRPr="001461D8">
          <w:rPr>
            <w:rStyle w:val="Hyperlink"/>
            <w:noProof/>
            <w:rtl/>
          </w:rPr>
          <w:t xml:space="preserve"> </w:t>
        </w:r>
        <w:r w:rsidRPr="001461D8">
          <w:rPr>
            <w:rStyle w:val="Hyperlink"/>
            <w:rFonts w:hint="eastAsia"/>
            <w:noProof/>
            <w:rtl/>
          </w:rPr>
          <w:t>قبل</w:t>
        </w:r>
        <w:r w:rsidRPr="001461D8">
          <w:rPr>
            <w:rStyle w:val="Hyperlink"/>
            <w:noProof/>
            <w:rtl/>
          </w:rPr>
          <w:t xml:space="preserve"> </w:t>
        </w:r>
        <w:r w:rsidRPr="001461D8">
          <w:rPr>
            <w:rStyle w:val="Hyperlink"/>
            <w:rFonts w:hint="eastAsia"/>
            <w:noProof/>
            <w:rtl/>
          </w:rPr>
          <w:t>أن</w:t>
        </w:r>
        <w:r w:rsidRPr="001461D8">
          <w:rPr>
            <w:rStyle w:val="Hyperlink"/>
            <w:noProof/>
            <w:rtl/>
          </w:rPr>
          <w:t xml:space="preserve"> </w:t>
        </w:r>
        <w:r w:rsidRPr="001461D8">
          <w:rPr>
            <w:rStyle w:val="Hyperlink"/>
            <w:rFonts w:hint="eastAsia"/>
            <w:noProof/>
            <w:rtl/>
          </w:rPr>
          <w:t>تبذر</w:t>
        </w:r>
        <w:r w:rsidRPr="001461D8">
          <w:rPr>
            <w:rStyle w:val="Hyperlink"/>
            <w:noProof/>
            <w:rtl/>
          </w:rPr>
          <w:t xml:space="preserve"> </w:t>
        </w:r>
        <w:r w:rsidRPr="001461D8">
          <w:rPr>
            <w:rStyle w:val="Hyperlink"/>
            <w:rFonts w:hint="eastAsia"/>
            <w:noProof/>
            <w:rtl/>
          </w:rPr>
          <w:t>فيها</w:t>
        </w:r>
        <w:r w:rsidRPr="001461D8">
          <w:rPr>
            <w:rStyle w:val="Hyperlink"/>
            <w:noProof/>
            <w:rtl/>
          </w:rPr>
          <w:t xml:space="preserve"> </w:t>
        </w:r>
        <w:r w:rsidRPr="001461D8">
          <w:rPr>
            <w:rStyle w:val="Hyperlink"/>
            <w:rFonts w:hint="eastAsia"/>
            <w:noProof/>
            <w:rtl/>
          </w:rPr>
          <w:t>بذور</w:t>
        </w:r>
        <w:r w:rsidRPr="001461D8">
          <w:rPr>
            <w:rStyle w:val="Hyperlink"/>
            <w:noProof/>
            <w:rtl/>
          </w:rPr>
          <w:t xml:space="preserve"> </w:t>
        </w:r>
        <w:r w:rsidRPr="001461D8">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Toc199407096 \h</w:instrText>
        </w:r>
        <w:r>
          <w:rPr>
            <w:noProof/>
            <w:webHidden/>
            <w:rtl/>
          </w:rPr>
          <w:instrText xml:space="preserve"> </w:instrText>
        </w:r>
        <w:r>
          <w:rPr>
            <w:noProof/>
            <w:webHidden/>
            <w:rtl/>
          </w:rPr>
        </w:r>
        <w:r>
          <w:rPr>
            <w:noProof/>
            <w:webHidden/>
            <w:rtl/>
          </w:rPr>
          <w:fldChar w:fldCharType="separate"/>
        </w:r>
        <w:r w:rsidR="00B42598">
          <w:rPr>
            <w:noProof/>
            <w:webHidden/>
            <w:rtl/>
          </w:rPr>
          <w:t>174</w:t>
        </w:r>
        <w:r>
          <w:rPr>
            <w:noProof/>
            <w:webHidden/>
            <w:rtl/>
          </w:rPr>
          <w:fldChar w:fldCharType="end"/>
        </w:r>
      </w:hyperlink>
    </w:p>
    <w:p w14:paraId="112B7235" w14:textId="648E95AB" w:rsidR="00A47C18" w:rsidRDefault="00A47C18" w:rsidP="00A47C18">
      <w:pPr>
        <w:pStyle w:val="11"/>
        <w:rPr>
          <w:rFonts w:asciiTheme="minorHAnsi" w:hAnsiTheme="minorHAnsi" w:cstheme="minorBidi"/>
          <w:noProof/>
          <w:kern w:val="2"/>
          <w:szCs w:val="24"/>
          <w:rtl/>
          <w14:ligatures w14:val="standardContextual"/>
        </w:rPr>
      </w:pPr>
      <w:hyperlink w:anchor="_Toc199407097" w:history="1">
        <w:r w:rsidRPr="001461D8">
          <w:rPr>
            <w:rStyle w:val="Hyperlink"/>
            <w:noProof/>
          </w:rPr>
          <w:t>80</w:t>
        </w:r>
        <w:r>
          <w:rPr>
            <w:rFonts w:asciiTheme="minorHAnsi" w:hAnsiTheme="minorHAnsi" w:cstheme="minorBidi"/>
            <w:noProof/>
            <w:kern w:val="2"/>
            <w:szCs w:val="24"/>
            <w:rtl/>
            <w14:ligatures w14:val="standardContextual"/>
          </w:rPr>
          <w:tab/>
        </w:r>
        <w:r w:rsidRPr="001461D8">
          <w:rPr>
            <w:rStyle w:val="Hyperlink"/>
            <w:rFonts w:hint="eastAsia"/>
            <w:noProof/>
            <w:rtl/>
          </w:rPr>
          <w:t>الأدوات</w:t>
        </w:r>
        <w:r w:rsidRPr="001461D8">
          <w:rPr>
            <w:rStyle w:val="Hyperlink"/>
            <w:noProof/>
            <w:rtl/>
          </w:rPr>
          <w:t xml:space="preserve"> </w:t>
        </w:r>
        <w:r w:rsidRPr="001461D8">
          <w:rPr>
            <w:rStyle w:val="Hyperlink"/>
            <w:rFonts w:hint="eastAsia"/>
            <w:noProof/>
            <w:rtl/>
          </w:rPr>
          <w:t>الأساسية</w:t>
        </w:r>
        <w:r w:rsidRPr="001461D8">
          <w:rPr>
            <w:rStyle w:val="Hyperlink"/>
            <w:noProof/>
            <w:rtl/>
          </w:rPr>
          <w:t xml:space="preserve"> </w:t>
        </w:r>
        <w:r w:rsidRPr="001461D8">
          <w:rPr>
            <w:rStyle w:val="Hyperlink"/>
            <w:rFonts w:hint="eastAsia"/>
            <w:noProof/>
            <w:rtl/>
          </w:rPr>
          <w:t>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"1": </w:t>
        </w:r>
        <w:r w:rsidRPr="001461D8">
          <w:rPr>
            <w:rStyle w:val="Hyperlink"/>
            <w:rFonts w:hint="eastAsia"/>
            <w:noProof/>
            <w:rtl/>
          </w:rPr>
          <w:t>اللغة</w:t>
        </w:r>
        <w:r w:rsidRPr="001461D8">
          <w:rPr>
            <w:rStyle w:val="Hyperlink"/>
            <w:noProof/>
            <w:rtl/>
          </w:rPr>
          <w:t xml:space="preserve"> </w:t>
        </w:r>
        <w:r w:rsidRPr="001461D8">
          <w:rPr>
            <w:rStyle w:val="Hyperlink"/>
            <w:rFonts w:hint="eastAsia"/>
            <w:noProof/>
            <w:rtl/>
          </w:rPr>
          <w:t>العربية</w:t>
        </w:r>
        <w:r w:rsidRPr="001461D8">
          <w:rPr>
            <w:rStyle w:val="Hyperlink"/>
            <w:noProof/>
            <w:rtl/>
          </w:rPr>
          <w:t xml:space="preserve"> </w:t>
        </w:r>
        <w:r w:rsidRPr="001461D8">
          <w:rPr>
            <w:rStyle w:val="Hyperlink"/>
            <w:rFonts w:hint="eastAsia"/>
            <w:noProof/>
            <w:rtl/>
          </w:rPr>
          <w:t>والتفسير</w:t>
        </w:r>
        <w:r w:rsidRPr="001461D8">
          <w:rPr>
            <w:rStyle w:val="Hyperlink"/>
            <w:noProof/>
            <w:rtl/>
          </w:rPr>
          <w:t xml:space="preserve">: </w:t>
        </w:r>
        <w:r w:rsidRPr="001461D8">
          <w:rPr>
            <w:rStyle w:val="Hyperlink"/>
            <w:rFonts w:hint="eastAsia"/>
            <w:noProof/>
            <w:rtl/>
          </w:rPr>
          <w:t>مفتاحان</w:t>
        </w:r>
        <w:r w:rsidRPr="001461D8">
          <w:rPr>
            <w:rStyle w:val="Hyperlink"/>
            <w:noProof/>
            <w:rtl/>
          </w:rPr>
          <w:t xml:space="preserve"> </w:t>
        </w:r>
        <w:r w:rsidRPr="001461D8">
          <w:rPr>
            <w:rStyle w:val="Hyperlink"/>
            <w:rFonts w:hint="eastAsia"/>
            <w:noProof/>
            <w:rtl/>
          </w:rPr>
          <w:t>لفتح</w:t>
        </w:r>
        <w:r w:rsidRPr="001461D8">
          <w:rPr>
            <w:rStyle w:val="Hyperlink"/>
            <w:noProof/>
            <w:rtl/>
          </w:rPr>
          <w:t xml:space="preserve"> </w:t>
        </w:r>
        <w:r w:rsidRPr="001461D8">
          <w:rPr>
            <w:rStyle w:val="Hyperlink"/>
            <w:rFonts w:hint="eastAsia"/>
            <w:noProof/>
            <w:rtl/>
          </w:rPr>
          <w:t>كنوز</w:t>
        </w:r>
        <w:r w:rsidRPr="001461D8">
          <w:rPr>
            <w:rStyle w:val="Hyperlink"/>
            <w:noProof/>
            <w:rtl/>
          </w:rPr>
          <w:t xml:space="preserve"> </w:t>
        </w:r>
        <w:r w:rsidRPr="001461D8">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Toc199407097 \h</w:instrText>
        </w:r>
        <w:r>
          <w:rPr>
            <w:noProof/>
            <w:webHidden/>
            <w:rtl/>
          </w:rPr>
          <w:instrText xml:space="preserve"> </w:instrText>
        </w:r>
        <w:r>
          <w:rPr>
            <w:noProof/>
            <w:webHidden/>
            <w:rtl/>
          </w:rPr>
        </w:r>
        <w:r>
          <w:rPr>
            <w:noProof/>
            <w:webHidden/>
            <w:rtl/>
          </w:rPr>
          <w:fldChar w:fldCharType="separate"/>
        </w:r>
        <w:r w:rsidR="00B42598">
          <w:rPr>
            <w:noProof/>
            <w:webHidden/>
            <w:rtl/>
          </w:rPr>
          <w:t>176</w:t>
        </w:r>
        <w:r>
          <w:rPr>
            <w:noProof/>
            <w:webHidden/>
            <w:rtl/>
          </w:rPr>
          <w:fldChar w:fldCharType="end"/>
        </w:r>
      </w:hyperlink>
    </w:p>
    <w:p w14:paraId="4AC9159F" w14:textId="159EECCB" w:rsidR="00A47C18" w:rsidRDefault="00A47C18" w:rsidP="00A47C18">
      <w:pPr>
        <w:pStyle w:val="11"/>
        <w:rPr>
          <w:rFonts w:asciiTheme="minorHAnsi" w:hAnsiTheme="minorHAnsi" w:cstheme="minorBidi"/>
          <w:noProof/>
          <w:kern w:val="2"/>
          <w:szCs w:val="24"/>
          <w:rtl/>
          <w14:ligatures w14:val="standardContextual"/>
        </w:rPr>
      </w:pPr>
      <w:hyperlink w:anchor="_Toc199407098" w:history="1">
        <w:r w:rsidRPr="001461D8">
          <w:rPr>
            <w:rStyle w:val="Hyperlink"/>
            <w:noProof/>
          </w:rPr>
          <w:t>81</w:t>
        </w:r>
        <w:r>
          <w:rPr>
            <w:rFonts w:asciiTheme="minorHAnsi" w:hAnsiTheme="minorHAnsi" w:cstheme="minorBidi"/>
            <w:noProof/>
            <w:kern w:val="2"/>
            <w:szCs w:val="24"/>
            <w:rtl/>
            <w14:ligatures w14:val="standardContextual"/>
          </w:rPr>
          <w:tab/>
        </w:r>
        <w:r w:rsidRPr="001461D8">
          <w:rPr>
            <w:rStyle w:val="Hyperlink"/>
            <w:rFonts w:hint="eastAsia"/>
            <w:noProof/>
            <w:rtl/>
          </w:rPr>
          <w:t>الأدوات</w:t>
        </w:r>
        <w:r w:rsidRPr="001461D8">
          <w:rPr>
            <w:rStyle w:val="Hyperlink"/>
            <w:noProof/>
            <w:rtl/>
          </w:rPr>
          <w:t xml:space="preserve"> </w:t>
        </w:r>
        <w:r w:rsidRPr="001461D8">
          <w:rPr>
            <w:rStyle w:val="Hyperlink"/>
            <w:rFonts w:hint="eastAsia"/>
            <w:noProof/>
            <w:rtl/>
          </w:rPr>
          <w:t>الأساسية</w:t>
        </w:r>
        <w:r w:rsidRPr="001461D8">
          <w:rPr>
            <w:rStyle w:val="Hyperlink"/>
            <w:noProof/>
            <w:rtl/>
          </w:rPr>
          <w:t xml:space="preserve"> </w:t>
        </w:r>
        <w:r w:rsidRPr="001461D8">
          <w:rPr>
            <w:rStyle w:val="Hyperlink"/>
            <w:rFonts w:hint="eastAsia"/>
            <w:noProof/>
            <w:rtl/>
          </w:rPr>
          <w:t>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"2": </w:t>
        </w:r>
        <w:r w:rsidRPr="001461D8">
          <w:rPr>
            <w:rStyle w:val="Hyperlink"/>
            <w:rFonts w:hint="eastAsia"/>
            <w:noProof/>
            <w:rtl/>
          </w:rPr>
          <w:t>أساليب</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وسياق</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مفاتيح</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العميق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Toc199407098 \h</w:instrText>
        </w:r>
        <w:r>
          <w:rPr>
            <w:noProof/>
            <w:webHidden/>
            <w:rtl/>
          </w:rPr>
          <w:instrText xml:space="preserve"> </w:instrText>
        </w:r>
        <w:r>
          <w:rPr>
            <w:noProof/>
            <w:webHidden/>
            <w:rtl/>
          </w:rPr>
        </w:r>
        <w:r>
          <w:rPr>
            <w:noProof/>
            <w:webHidden/>
            <w:rtl/>
          </w:rPr>
          <w:fldChar w:fldCharType="separate"/>
        </w:r>
        <w:r w:rsidR="00B42598">
          <w:rPr>
            <w:noProof/>
            <w:webHidden/>
            <w:rtl/>
          </w:rPr>
          <w:t>178</w:t>
        </w:r>
        <w:r>
          <w:rPr>
            <w:noProof/>
            <w:webHidden/>
            <w:rtl/>
          </w:rPr>
          <w:fldChar w:fldCharType="end"/>
        </w:r>
      </w:hyperlink>
    </w:p>
    <w:p w14:paraId="1F4F61B6" w14:textId="45C10453" w:rsidR="00A47C18" w:rsidRDefault="00A47C18" w:rsidP="00A47C18">
      <w:pPr>
        <w:pStyle w:val="11"/>
        <w:rPr>
          <w:rFonts w:asciiTheme="minorHAnsi" w:hAnsiTheme="minorHAnsi" w:cstheme="minorBidi"/>
          <w:noProof/>
          <w:kern w:val="2"/>
          <w:szCs w:val="24"/>
          <w:rtl/>
          <w14:ligatures w14:val="standardContextual"/>
        </w:rPr>
      </w:pPr>
      <w:hyperlink w:anchor="_Toc199407099" w:history="1">
        <w:r w:rsidRPr="001461D8">
          <w:rPr>
            <w:rStyle w:val="Hyperlink"/>
            <w:noProof/>
          </w:rPr>
          <w:t>82</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التطبيق</w:t>
        </w:r>
        <w:r w:rsidRPr="001461D8">
          <w:rPr>
            <w:rStyle w:val="Hyperlink"/>
            <w:noProof/>
            <w:rtl/>
          </w:rPr>
          <w:t xml:space="preserve">: </w:t>
        </w:r>
        <w:r w:rsidRPr="001461D8">
          <w:rPr>
            <w:rStyle w:val="Hyperlink"/>
            <w:rFonts w:hint="eastAsia"/>
            <w:noProof/>
            <w:rtl/>
          </w:rPr>
          <w:t>خطوات</w:t>
        </w:r>
        <w:r w:rsidRPr="001461D8">
          <w:rPr>
            <w:rStyle w:val="Hyperlink"/>
            <w:noProof/>
            <w:rtl/>
          </w:rPr>
          <w:t xml:space="preserve"> </w:t>
        </w:r>
        <w:r w:rsidRPr="001461D8">
          <w:rPr>
            <w:rStyle w:val="Hyperlink"/>
            <w:rFonts w:hint="eastAsia"/>
            <w:noProof/>
            <w:rtl/>
          </w:rPr>
          <w:t>عملية</w:t>
        </w:r>
        <w:r w:rsidRPr="001461D8">
          <w:rPr>
            <w:rStyle w:val="Hyperlink"/>
            <w:noProof/>
            <w:rtl/>
          </w:rPr>
          <w:t xml:space="preserve"> </w:t>
        </w:r>
        <w:r w:rsidRPr="001461D8">
          <w:rPr>
            <w:rStyle w:val="Hyperlink"/>
            <w:rFonts w:hint="eastAsia"/>
            <w:noProof/>
            <w:rtl/>
          </w:rPr>
          <w:t>وأمثلة</w:t>
        </w:r>
        <w:r w:rsidRPr="001461D8">
          <w:rPr>
            <w:rStyle w:val="Hyperlink"/>
            <w:noProof/>
            <w:rtl/>
          </w:rPr>
          <w:t xml:space="preserve"> </w:t>
        </w:r>
        <w:r w:rsidRPr="001461D8">
          <w:rPr>
            <w:rStyle w:val="Hyperlink"/>
            <w:rFonts w:hint="eastAsia"/>
            <w:noProof/>
            <w:rtl/>
          </w:rPr>
          <w:t>واقعية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Toc199407099 \h</w:instrText>
        </w:r>
        <w:r>
          <w:rPr>
            <w:noProof/>
            <w:webHidden/>
            <w:rtl/>
          </w:rPr>
          <w:instrText xml:space="preserve"> </w:instrText>
        </w:r>
        <w:r>
          <w:rPr>
            <w:noProof/>
            <w:webHidden/>
            <w:rtl/>
          </w:rPr>
        </w:r>
        <w:r>
          <w:rPr>
            <w:noProof/>
            <w:webHidden/>
            <w:rtl/>
          </w:rPr>
          <w:fldChar w:fldCharType="separate"/>
        </w:r>
        <w:r w:rsidR="00B42598">
          <w:rPr>
            <w:noProof/>
            <w:webHidden/>
            <w:rtl/>
          </w:rPr>
          <w:t>182</w:t>
        </w:r>
        <w:r>
          <w:rPr>
            <w:noProof/>
            <w:webHidden/>
            <w:rtl/>
          </w:rPr>
          <w:fldChar w:fldCharType="end"/>
        </w:r>
      </w:hyperlink>
    </w:p>
    <w:p w14:paraId="43643AA4" w14:textId="721DA8F2" w:rsidR="00A47C18" w:rsidRDefault="00A47C18" w:rsidP="00A47C18">
      <w:pPr>
        <w:pStyle w:val="11"/>
        <w:rPr>
          <w:rFonts w:asciiTheme="minorHAnsi" w:hAnsiTheme="minorHAnsi" w:cstheme="minorBidi"/>
          <w:noProof/>
          <w:kern w:val="2"/>
          <w:szCs w:val="24"/>
          <w:rtl/>
          <w14:ligatures w14:val="standardContextual"/>
        </w:rPr>
      </w:pPr>
      <w:hyperlink w:anchor="_Toc199407100" w:history="1">
        <w:r w:rsidRPr="001461D8">
          <w:rPr>
            <w:rStyle w:val="Hyperlink"/>
            <w:noProof/>
            <w:rtl/>
          </w:rPr>
          <w:t>83</w:t>
        </w:r>
        <w:r>
          <w:rPr>
            <w:rFonts w:asciiTheme="minorHAnsi" w:hAnsiTheme="minorHAnsi" w:cstheme="minorBidi"/>
            <w:noProof/>
            <w:kern w:val="2"/>
            <w:szCs w:val="24"/>
            <w:rtl/>
            <w14:ligatures w14:val="standardContextual"/>
          </w:rPr>
          <w:tab/>
        </w:r>
        <w:r w:rsidRPr="001461D8">
          <w:rPr>
            <w:rStyle w:val="Hyperlink"/>
            <w:rFonts w:hint="eastAsia"/>
            <w:noProof/>
            <w:rtl/>
          </w:rPr>
          <w:t>قواعد</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الشاملة</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الأسس</w:t>
        </w:r>
        <w:r w:rsidRPr="001461D8">
          <w:rPr>
            <w:rStyle w:val="Hyperlink"/>
            <w:noProof/>
            <w:rtl/>
          </w:rPr>
          <w:t xml:space="preserve"> </w:t>
        </w:r>
        <w:r w:rsidRPr="001461D8">
          <w:rPr>
            <w:rStyle w:val="Hyperlink"/>
            <w:rFonts w:hint="eastAsia"/>
            <w:noProof/>
            <w:rtl/>
          </w:rPr>
          <w:t>اللغوية</w:t>
        </w:r>
        <w:r w:rsidRPr="001461D8">
          <w:rPr>
            <w:rStyle w:val="Hyperlink"/>
            <w:noProof/>
            <w:rtl/>
          </w:rPr>
          <w:t xml:space="preserve"> </w:t>
        </w:r>
        <w:r w:rsidRPr="001461D8">
          <w:rPr>
            <w:rStyle w:val="Hyperlink"/>
            <w:rFonts w:hint="eastAsia"/>
            <w:noProof/>
            <w:rtl/>
          </w:rPr>
          <w:t>والمنهجية</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Toc199407100 \h</w:instrText>
        </w:r>
        <w:r>
          <w:rPr>
            <w:noProof/>
            <w:webHidden/>
            <w:rtl/>
          </w:rPr>
          <w:instrText xml:space="preserve"> </w:instrText>
        </w:r>
        <w:r>
          <w:rPr>
            <w:noProof/>
            <w:webHidden/>
            <w:rtl/>
          </w:rPr>
        </w:r>
        <w:r>
          <w:rPr>
            <w:noProof/>
            <w:webHidden/>
            <w:rtl/>
          </w:rPr>
          <w:fldChar w:fldCharType="separate"/>
        </w:r>
        <w:r w:rsidR="00B42598">
          <w:rPr>
            <w:noProof/>
            <w:webHidden/>
            <w:rtl/>
          </w:rPr>
          <w:t>184</w:t>
        </w:r>
        <w:r>
          <w:rPr>
            <w:noProof/>
            <w:webHidden/>
            <w:rtl/>
          </w:rPr>
          <w:fldChar w:fldCharType="end"/>
        </w:r>
      </w:hyperlink>
    </w:p>
    <w:p w14:paraId="772A6FE7" w14:textId="21DBB299" w:rsidR="00A47C18" w:rsidRDefault="00A47C18" w:rsidP="00A47C18">
      <w:pPr>
        <w:pStyle w:val="11"/>
        <w:rPr>
          <w:rFonts w:asciiTheme="minorHAnsi" w:hAnsiTheme="minorHAnsi" w:cstheme="minorBidi"/>
          <w:noProof/>
          <w:kern w:val="2"/>
          <w:szCs w:val="24"/>
          <w:rtl/>
          <w14:ligatures w14:val="standardContextual"/>
        </w:rPr>
      </w:pPr>
      <w:hyperlink w:anchor="_Toc199407101" w:history="1">
        <w:r w:rsidRPr="001461D8">
          <w:rPr>
            <w:rStyle w:val="Hyperlink"/>
            <w:noProof/>
          </w:rPr>
          <w:t>84</w:t>
        </w:r>
        <w:r>
          <w:rPr>
            <w:rFonts w:asciiTheme="minorHAnsi" w:hAnsiTheme="minorHAnsi" w:cstheme="minorBidi"/>
            <w:noProof/>
            <w:kern w:val="2"/>
            <w:szCs w:val="24"/>
            <w:rtl/>
            <w14:ligatures w14:val="standardContextual"/>
          </w:rPr>
          <w:tab/>
        </w:r>
        <w:r w:rsidRPr="001461D8">
          <w:rPr>
            <w:rStyle w:val="Hyperlink"/>
            <w:rFonts w:hint="eastAsia"/>
            <w:noProof/>
            <w:rtl/>
          </w:rPr>
          <w:t>ثمرات</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كيف</w:t>
        </w:r>
        <w:r w:rsidRPr="001461D8">
          <w:rPr>
            <w:rStyle w:val="Hyperlink"/>
            <w:noProof/>
            <w:rtl/>
          </w:rPr>
          <w:t xml:space="preserve"> </w:t>
        </w:r>
        <w:r w:rsidRPr="001461D8">
          <w:rPr>
            <w:rStyle w:val="Hyperlink"/>
            <w:rFonts w:hint="eastAsia"/>
            <w:noProof/>
            <w:rtl/>
          </w:rPr>
          <w:t>يغير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حياتنا؟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Toc199407101 \h</w:instrText>
        </w:r>
        <w:r>
          <w:rPr>
            <w:noProof/>
            <w:webHidden/>
            <w:rtl/>
          </w:rPr>
          <w:instrText xml:space="preserve"> </w:instrText>
        </w:r>
        <w:r>
          <w:rPr>
            <w:noProof/>
            <w:webHidden/>
            <w:rtl/>
          </w:rPr>
        </w:r>
        <w:r>
          <w:rPr>
            <w:noProof/>
            <w:webHidden/>
            <w:rtl/>
          </w:rPr>
          <w:fldChar w:fldCharType="separate"/>
        </w:r>
        <w:r w:rsidR="00B42598">
          <w:rPr>
            <w:noProof/>
            <w:webHidden/>
            <w:rtl/>
          </w:rPr>
          <w:t>187</w:t>
        </w:r>
        <w:r>
          <w:rPr>
            <w:noProof/>
            <w:webHidden/>
            <w:rtl/>
          </w:rPr>
          <w:fldChar w:fldCharType="end"/>
        </w:r>
      </w:hyperlink>
    </w:p>
    <w:p w14:paraId="3213F851" w14:textId="5776089E" w:rsidR="00A47C18" w:rsidRDefault="00A47C18" w:rsidP="00A47C18">
      <w:pPr>
        <w:pStyle w:val="11"/>
        <w:rPr>
          <w:rFonts w:asciiTheme="minorHAnsi" w:hAnsiTheme="minorHAnsi" w:cstheme="minorBidi"/>
          <w:noProof/>
          <w:kern w:val="2"/>
          <w:szCs w:val="24"/>
          <w:rtl/>
          <w14:ligatures w14:val="standardContextual"/>
        </w:rPr>
      </w:pPr>
      <w:hyperlink w:anchor="_Toc199407102" w:history="1">
        <w:r w:rsidRPr="001461D8">
          <w:rPr>
            <w:rStyle w:val="Hyperlink"/>
            <w:noProof/>
          </w:rPr>
          <w:t>85</w:t>
        </w:r>
        <w:r>
          <w:rPr>
            <w:rFonts w:asciiTheme="minorHAnsi" w:hAnsiTheme="minorHAnsi" w:cstheme="minorBidi"/>
            <w:noProof/>
            <w:kern w:val="2"/>
            <w:szCs w:val="24"/>
            <w:rtl/>
            <w14:ligatures w14:val="standardContextual"/>
          </w:rPr>
          <w:tab/>
        </w:r>
        <w:r w:rsidRPr="001461D8">
          <w:rPr>
            <w:rStyle w:val="Hyperlink"/>
            <w:rFonts w:hint="eastAsia"/>
            <w:noProof/>
            <w:rtl/>
          </w:rPr>
          <w:t>أسئلة</w:t>
        </w:r>
        <w:r w:rsidRPr="001461D8">
          <w:rPr>
            <w:rStyle w:val="Hyperlink"/>
            <w:noProof/>
            <w:rtl/>
          </w:rPr>
          <w:t xml:space="preserve"> </w:t>
        </w:r>
        <w:r w:rsidRPr="001461D8">
          <w:rPr>
            <w:rStyle w:val="Hyperlink"/>
            <w:rFonts w:hint="eastAsia"/>
            <w:noProof/>
            <w:rtl/>
          </w:rPr>
          <w:t>وأجوبة</w:t>
        </w:r>
        <w:r w:rsidRPr="001461D8">
          <w:rPr>
            <w:rStyle w:val="Hyperlink"/>
            <w:noProof/>
            <w:rtl/>
          </w:rPr>
          <w:t xml:space="preserve"> </w:t>
        </w:r>
        <w:r w:rsidRPr="001461D8">
          <w:rPr>
            <w:rStyle w:val="Hyperlink"/>
            <w:rFonts w:hint="eastAsia"/>
            <w:noProof/>
            <w:rtl/>
          </w:rPr>
          <w:t>حول</w:t>
        </w:r>
        <w:r w:rsidRPr="001461D8">
          <w:rPr>
            <w:rStyle w:val="Hyperlink"/>
            <w:noProof/>
            <w:rtl/>
          </w:rPr>
          <w:t xml:space="preserve"> </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نجيب</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استفساراتكم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Toc199407102 \h</w:instrText>
        </w:r>
        <w:r>
          <w:rPr>
            <w:noProof/>
            <w:webHidden/>
            <w:rtl/>
          </w:rPr>
          <w:instrText xml:space="preserve"> </w:instrText>
        </w:r>
        <w:r>
          <w:rPr>
            <w:noProof/>
            <w:webHidden/>
            <w:rtl/>
          </w:rPr>
        </w:r>
        <w:r>
          <w:rPr>
            <w:noProof/>
            <w:webHidden/>
            <w:rtl/>
          </w:rPr>
          <w:fldChar w:fldCharType="separate"/>
        </w:r>
        <w:r w:rsidR="00B42598">
          <w:rPr>
            <w:noProof/>
            <w:webHidden/>
            <w:rtl/>
          </w:rPr>
          <w:t>188</w:t>
        </w:r>
        <w:r>
          <w:rPr>
            <w:noProof/>
            <w:webHidden/>
            <w:rtl/>
          </w:rPr>
          <w:fldChar w:fldCharType="end"/>
        </w:r>
      </w:hyperlink>
    </w:p>
    <w:p w14:paraId="4329F798" w14:textId="2F5496A8" w:rsidR="00A47C18" w:rsidRDefault="00A47C18" w:rsidP="00A47C18">
      <w:pPr>
        <w:pStyle w:val="11"/>
        <w:rPr>
          <w:rFonts w:asciiTheme="minorHAnsi" w:hAnsiTheme="minorHAnsi" w:cstheme="minorBidi"/>
          <w:noProof/>
          <w:kern w:val="2"/>
          <w:szCs w:val="24"/>
          <w:rtl/>
          <w14:ligatures w14:val="standardContextual"/>
        </w:rPr>
      </w:pPr>
      <w:hyperlink w:anchor="_Toc199407103" w:history="1">
        <w:r w:rsidRPr="001461D8">
          <w:rPr>
            <w:rStyle w:val="Hyperlink"/>
            <w:noProof/>
          </w:rPr>
          <w:t>86</w:t>
        </w:r>
        <w:r>
          <w:rPr>
            <w:rFonts w:asciiTheme="minorHAnsi" w:hAnsiTheme="minorHAnsi" w:cstheme="minorBidi"/>
            <w:noProof/>
            <w:kern w:val="2"/>
            <w:szCs w:val="24"/>
            <w:rtl/>
            <w14:ligatures w14:val="standardContextual"/>
          </w:rPr>
          <w:tab/>
        </w:r>
        <w:r w:rsidRPr="001461D8">
          <w:rPr>
            <w:rStyle w:val="Hyperlink"/>
            <w:rFonts w:hint="eastAsia"/>
            <w:noProof/>
            <w:rtl/>
          </w:rPr>
          <w:t>سلسلة</w:t>
        </w:r>
        <w:r w:rsidRPr="001461D8">
          <w:rPr>
            <w:rStyle w:val="Hyperlink"/>
            <w:noProof/>
            <w:rtl/>
          </w:rPr>
          <w:t xml:space="preserve"> "</w:t>
        </w:r>
        <w:r w:rsidRPr="001461D8">
          <w:rPr>
            <w:rStyle w:val="Hyperlink"/>
            <w:rFonts w:hint="eastAsia"/>
            <w:noProof/>
            <w:rtl/>
          </w:rPr>
          <w:t>أساليب</w:t>
        </w:r>
        <w:r w:rsidRPr="001461D8">
          <w:rPr>
            <w:rStyle w:val="Hyperlink"/>
            <w:noProof/>
            <w:rtl/>
          </w:rPr>
          <w:t xml:space="preserve"> </w:t>
        </w:r>
        <w:r w:rsidRPr="001461D8">
          <w:rPr>
            <w:rStyle w:val="Hyperlink"/>
            <w:rFonts w:hint="eastAsia"/>
            <w:noProof/>
            <w:rtl/>
          </w:rPr>
          <w:t>البلاغية</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Toc199407103 \h</w:instrText>
        </w:r>
        <w:r>
          <w:rPr>
            <w:noProof/>
            <w:webHidden/>
            <w:rtl/>
          </w:rPr>
          <w:instrText xml:space="preserve"> </w:instrText>
        </w:r>
        <w:r>
          <w:rPr>
            <w:noProof/>
            <w:webHidden/>
            <w:rtl/>
          </w:rPr>
        </w:r>
        <w:r>
          <w:rPr>
            <w:noProof/>
            <w:webHidden/>
            <w:rtl/>
          </w:rPr>
          <w:fldChar w:fldCharType="separate"/>
        </w:r>
        <w:r w:rsidR="00B42598">
          <w:rPr>
            <w:noProof/>
            <w:webHidden/>
            <w:rtl/>
          </w:rPr>
          <w:t>190</w:t>
        </w:r>
        <w:r>
          <w:rPr>
            <w:noProof/>
            <w:webHidden/>
            <w:rtl/>
          </w:rPr>
          <w:fldChar w:fldCharType="end"/>
        </w:r>
      </w:hyperlink>
    </w:p>
    <w:p w14:paraId="3C0C5697" w14:textId="1F109E78"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04" w:history="1">
        <w:r w:rsidRPr="001461D8">
          <w:rPr>
            <w:rStyle w:val="Hyperlink"/>
            <w:noProof/>
          </w:rPr>
          <w:t>86.1</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التشبيه</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مفتاح</w:t>
        </w:r>
        <w:r w:rsidRPr="001461D8">
          <w:rPr>
            <w:rStyle w:val="Hyperlink"/>
            <w:noProof/>
            <w:rtl/>
          </w:rPr>
          <w:t xml:space="preserve"> </w:t>
        </w:r>
        <w:r w:rsidRPr="001461D8">
          <w:rPr>
            <w:rStyle w:val="Hyperlink"/>
            <w:rFonts w:hint="eastAsia"/>
            <w:noProof/>
            <w:rtl/>
          </w:rPr>
          <w:t>التصوير</w:t>
        </w:r>
        <w:r w:rsidRPr="001461D8">
          <w:rPr>
            <w:rStyle w:val="Hyperlink"/>
            <w:noProof/>
            <w:rtl/>
          </w:rPr>
          <w:t xml:space="preserve"> </w:t>
        </w:r>
        <w:r w:rsidRPr="001461D8">
          <w:rPr>
            <w:rStyle w:val="Hyperlink"/>
            <w:rFonts w:hint="eastAsia"/>
            <w:noProof/>
            <w:rtl/>
          </w:rPr>
          <w:t>والإيضاح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Toc199407104 \h</w:instrText>
        </w:r>
        <w:r>
          <w:rPr>
            <w:noProof/>
            <w:webHidden/>
            <w:rtl/>
          </w:rPr>
          <w:instrText xml:space="preserve"> </w:instrText>
        </w:r>
        <w:r>
          <w:rPr>
            <w:noProof/>
            <w:webHidden/>
            <w:rtl/>
          </w:rPr>
        </w:r>
        <w:r>
          <w:rPr>
            <w:noProof/>
            <w:webHidden/>
            <w:rtl/>
          </w:rPr>
          <w:fldChar w:fldCharType="separate"/>
        </w:r>
        <w:r w:rsidR="00B42598">
          <w:rPr>
            <w:noProof/>
            <w:webHidden/>
            <w:rtl/>
          </w:rPr>
          <w:t>190</w:t>
        </w:r>
        <w:r>
          <w:rPr>
            <w:noProof/>
            <w:webHidden/>
            <w:rtl/>
          </w:rPr>
          <w:fldChar w:fldCharType="end"/>
        </w:r>
      </w:hyperlink>
    </w:p>
    <w:p w14:paraId="4062A690" w14:textId="0DF8242E"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05" w:history="1">
        <w:r w:rsidRPr="001461D8">
          <w:rPr>
            <w:rStyle w:val="Hyperlink"/>
            <w:noProof/>
          </w:rPr>
          <w:t>86.2</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الكناية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بلاغة</w:t>
        </w:r>
        <w:r w:rsidRPr="001461D8">
          <w:rPr>
            <w:rStyle w:val="Hyperlink"/>
            <w:noProof/>
            <w:rtl/>
          </w:rPr>
          <w:t xml:space="preserve"> </w:t>
        </w:r>
        <w:r w:rsidRPr="001461D8">
          <w:rPr>
            <w:rStyle w:val="Hyperlink"/>
            <w:rFonts w:hint="eastAsia"/>
            <w:noProof/>
            <w:rtl/>
          </w:rPr>
          <w:t>الإيجاز</w:t>
        </w:r>
        <w:r w:rsidRPr="001461D8">
          <w:rPr>
            <w:rStyle w:val="Hyperlink"/>
            <w:noProof/>
            <w:rtl/>
          </w:rPr>
          <w:t xml:space="preserve"> </w:t>
        </w:r>
        <w:r w:rsidRPr="001461D8">
          <w:rPr>
            <w:rStyle w:val="Hyperlink"/>
            <w:rFonts w:hint="eastAsia"/>
            <w:noProof/>
            <w:rtl/>
          </w:rPr>
          <w:t>والتلميح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Toc199407105 \h</w:instrText>
        </w:r>
        <w:r>
          <w:rPr>
            <w:noProof/>
            <w:webHidden/>
            <w:rtl/>
          </w:rPr>
          <w:instrText xml:space="preserve"> </w:instrText>
        </w:r>
        <w:r>
          <w:rPr>
            <w:noProof/>
            <w:webHidden/>
            <w:rtl/>
          </w:rPr>
        </w:r>
        <w:r>
          <w:rPr>
            <w:noProof/>
            <w:webHidden/>
            <w:rtl/>
          </w:rPr>
          <w:fldChar w:fldCharType="separate"/>
        </w:r>
        <w:r w:rsidR="00B42598">
          <w:rPr>
            <w:noProof/>
            <w:webHidden/>
            <w:rtl/>
          </w:rPr>
          <w:t>192</w:t>
        </w:r>
        <w:r>
          <w:rPr>
            <w:noProof/>
            <w:webHidden/>
            <w:rtl/>
          </w:rPr>
          <w:fldChar w:fldCharType="end"/>
        </w:r>
      </w:hyperlink>
    </w:p>
    <w:p w14:paraId="239CB5A3" w14:textId="60E83692"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06" w:history="1">
        <w:r w:rsidRPr="001461D8">
          <w:rPr>
            <w:rStyle w:val="Hyperlink"/>
            <w:noProof/>
          </w:rPr>
          <w:t>86.3</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الاستعارة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عالم</w:t>
        </w:r>
        <w:r w:rsidRPr="001461D8">
          <w:rPr>
            <w:rStyle w:val="Hyperlink"/>
            <w:noProof/>
            <w:rtl/>
          </w:rPr>
          <w:t xml:space="preserve"> </w:t>
        </w:r>
        <w:r w:rsidRPr="001461D8">
          <w:rPr>
            <w:rStyle w:val="Hyperlink"/>
            <w:rFonts w:hint="eastAsia"/>
            <w:noProof/>
            <w:rtl/>
          </w:rPr>
          <w:t>المجاز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Toc199407106 \h</w:instrText>
        </w:r>
        <w:r>
          <w:rPr>
            <w:noProof/>
            <w:webHidden/>
            <w:rtl/>
          </w:rPr>
          <w:instrText xml:space="preserve"> </w:instrText>
        </w:r>
        <w:r>
          <w:rPr>
            <w:noProof/>
            <w:webHidden/>
            <w:rtl/>
          </w:rPr>
        </w:r>
        <w:r>
          <w:rPr>
            <w:noProof/>
            <w:webHidden/>
            <w:rtl/>
          </w:rPr>
          <w:fldChar w:fldCharType="separate"/>
        </w:r>
        <w:r w:rsidR="00B42598">
          <w:rPr>
            <w:noProof/>
            <w:webHidden/>
            <w:rtl/>
          </w:rPr>
          <w:t>194</w:t>
        </w:r>
        <w:r>
          <w:rPr>
            <w:noProof/>
            <w:webHidden/>
            <w:rtl/>
          </w:rPr>
          <w:fldChar w:fldCharType="end"/>
        </w:r>
      </w:hyperlink>
    </w:p>
    <w:p w14:paraId="4DF0E117" w14:textId="73C2C5EB"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07" w:history="1">
        <w:r w:rsidRPr="001461D8">
          <w:rPr>
            <w:rStyle w:val="Hyperlink"/>
            <w:noProof/>
          </w:rPr>
          <w:t>86.4</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المجاز</w:t>
        </w:r>
        <w:r w:rsidRPr="001461D8">
          <w:rPr>
            <w:rStyle w:val="Hyperlink"/>
            <w:noProof/>
            <w:rtl/>
          </w:rPr>
          <w:t xml:space="preserve"> </w:t>
        </w:r>
        <w:r w:rsidRPr="001461D8">
          <w:rPr>
            <w:rStyle w:val="Hyperlink"/>
            <w:rFonts w:hint="eastAsia"/>
            <w:noProof/>
            <w:rtl/>
          </w:rPr>
          <w:t>المرسل</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علاقات</w:t>
        </w:r>
        <w:r w:rsidRPr="001461D8">
          <w:rPr>
            <w:rStyle w:val="Hyperlink"/>
            <w:noProof/>
            <w:rtl/>
          </w:rPr>
          <w:t xml:space="preserve"> </w:t>
        </w:r>
        <w:r w:rsidRPr="001461D8">
          <w:rPr>
            <w:rStyle w:val="Hyperlink"/>
            <w:rFonts w:hint="eastAsia"/>
            <w:noProof/>
            <w:rtl/>
          </w:rPr>
          <w:t>تتجاوز</w:t>
        </w:r>
        <w:r w:rsidRPr="001461D8">
          <w:rPr>
            <w:rStyle w:val="Hyperlink"/>
            <w:noProof/>
            <w:rtl/>
          </w:rPr>
          <w:t xml:space="preserve"> </w:t>
        </w:r>
        <w:r w:rsidRPr="001461D8">
          <w:rPr>
            <w:rStyle w:val="Hyperlink"/>
            <w:rFonts w:hint="eastAsia"/>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Toc199407107 \h</w:instrText>
        </w:r>
        <w:r>
          <w:rPr>
            <w:noProof/>
            <w:webHidden/>
            <w:rtl/>
          </w:rPr>
          <w:instrText xml:space="preserve"> </w:instrText>
        </w:r>
        <w:r>
          <w:rPr>
            <w:noProof/>
            <w:webHidden/>
            <w:rtl/>
          </w:rPr>
        </w:r>
        <w:r>
          <w:rPr>
            <w:noProof/>
            <w:webHidden/>
            <w:rtl/>
          </w:rPr>
          <w:fldChar w:fldCharType="separate"/>
        </w:r>
        <w:r w:rsidR="00B42598">
          <w:rPr>
            <w:noProof/>
            <w:webHidden/>
            <w:rtl/>
          </w:rPr>
          <w:t>196</w:t>
        </w:r>
        <w:r>
          <w:rPr>
            <w:noProof/>
            <w:webHidden/>
            <w:rtl/>
          </w:rPr>
          <w:fldChar w:fldCharType="end"/>
        </w:r>
      </w:hyperlink>
    </w:p>
    <w:p w14:paraId="2CF81602" w14:textId="4BBBDD57"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08" w:history="1">
        <w:r w:rsidRPr="001461D8">
          <w:rPr>
            <w:rStyle w:val="Hyperlink"/>
            <w:noProof/>
          </w:rPr>
          <w:t>86.5</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أسلوب</w:t>
        </w:r>
        <w:r w:rsidRPr="001461D8">
          <w:rPr>
            <w:rStyle w:val="Hyperlink"/>
            <w:noProof/>
            <w:rtl/>
          </w:rPr>
          <w:t xml:space="preserve"> </w:t>
        </w:r>
        <w:r w:rsidRPr="001461D8">
          <w:rPr>
            <w:rStyle w:val="Hyperlink"/>
            <w:rFonts w:hint="eastAsia"/>
            <w:noProof/>
            <w:rtl/>
          </w:rPr>
          <w:t>الالتفات</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فن</w:t>
        </w:r>
        <w:r w:rsidRPr="001461D8">
          <w:rPr>
            <w:rStyle w:val="Hyperlink"/>
            <w:noProof/>
            <w:rtl/>
          </w:rPr>
          <w:t xml:space="preserve"> </w:t>
        </w:r>
        <w:r w:rsidRPr="001461D8">
          <w:rPr>
            <w:rStyle w:val="Hyperlink"/>
            <w:rFonts w:hint="eastAsia"/>
            <w:noProof/>
            <w:rtl/>
          </w:rPr>
          <w:t>الانتقال</w:t>
        </w:r>
        <w:r w:rsidRPr="001461D8">
          <w:rPr>
            <w:rStyle w:val="Hyperlink"/>
            <w:noProof/>
            <w:rtl/>
          </w:rPr>
          <w:t xml:space="preserve"> </w:t>
        </w:r>
        <w:r w:rsidRPr="001461D8">
          <w:rPr>
            <w:rStyle w:val="Hyperlink"/>
            <w:rFonts w:hint="eastAsia"/>
            <w:noProof/>
            <w:rtl/>
          </w:rPr>
          <w:t>البديع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Toc199407108 \h</w:instrText>
        </w:r>
        <w:r>
          <w:rPr>
            <w:noProof/>
            <w:webHidden/>
            <w:rtl/>
          </w:rPr>
          <w:instrText xml:space="preserve"> </w:instrText>
        </w:r>
        <w:r>
          <w:rPr>
            <w:noProof/>
            <w:webHidden/>
            <w:rtl/>
          </w:rPr>
        </w:r>
        <w:r>
          <w:rPr>
            <w:noProof/>
            <w:webHidden/>
            <w:rtl/>
          </w:rPr>
          <w:fldChar w:fldCharType="separate"/>
        </w:r>
        <w:r w:rsidR="00B42598">
          <w:rPr>
            <w:noProof/>
            <w:webHidden/>
            <w:rtl/>
          </w:rPr>
          <w:t>197</w:t>
        </w:r>
        <w:r>
          <w:rPr>
            <w:noProof/>
            <w:webHidden/>
            <w:rtl/>
          </w:rPr>
          <w:fldChar w:fldCharType="end"/>
        </w:r>
      </w:hyperlink>
    </w:p>
    <w:p w14:paraId="44711EB9" w14:textId="5A421C28"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09" w:history="1">
        <w:r w:rsidRPr="001461D8">
          <w:rPr>
            <w:rStyle w:val="Hyperlink"/>
            <w:noProof/>
          </w:rPr>
          <w:t>86.6</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أسلوب</w:t>
        </w:r>
        <w:r w:rsidRPr="001461D8">
          <w:rPr>
            <w:rStyle w:val="Hyperlink"/>
            <w:noProof/>
            <w:rtl/>
          </w:rPr>
          <w:t xml:space="preserve"> </w:t>
        </w:r>
        <w:r w:rsidRPr="001461D8">
          <w:rPr>
            <w:rStyle w:val="Hyperlink"/>
            <w:rFonts w:hint="eastAsia"/>
            <w:noProof/>
            <w:rtl/>
          </w:rPr>
          <w:t>الحذف</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بلاغة</w:t>
        </w:r>
        <w:r w:rsidRPr="001461D8">
          <w:rPr>
            <w:rStyle w:val="Hyperlink"/>
            <w:noProof/>
            <w:rtl/>
          </w:rPr>
          <w:t xml:space="preserve"> </w:t>
        </w:r>
        <w:r w:rsidRPr="001461D8">
          <w:rPr>
            <w:rStyle w:val="Hyperlink"/>
            <w:rFonts w:hint="eastAsia"/>
            <w:noProof/>
            <w:rtl/>
          </w:rPr>
          <w:t>الإيجاز</w:t>
        </w:r>
        <w:r w:rsidRPr="001461D8">
          <w:rPr>
            <w:rStyle w:val="Hyperlink"/>
            <w:noProof/>
            <w:rtl/>
          </w:rPr>
          <w:t xml:space="preserve"> </w:t>
        </w:r>
        <w:r w:rsidRPr="001461D8">
          <w:rPr>
            <w:rStyle w:val="Hyperlink"/>
            <w:rFonts w:hint="eastAsia"/>
            <w:noProof/>
            <w:rtl/>
          </w:rPr>
          <w:t>والاختصار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Toc199407109 \h</w:instrText>
        </w:r>
        <w:r>
          <w:rPr>
            <w:noProof/>
            <w:webHidden/>
            <w:rtl/>
          </w:rPr>
          <w:instrText xml:space="preserve"> </w:instrText>
        </w:r>
        <w:r>
          <w:rPr>
            <w:noProof/>
            <w:webHidden/>
            <w:rtl/>
          </w:rPr>
        </w:r>
        <w:r>
          <w:rPr>
            <w:noProof/>
            <w:webHidden/>
            <w:rtl/>
          </w:rPr>
          <w:fldChar w:fldCharType="separate"/>
        </w:r>
        <w:r w:rsidR="00B42598">
          <w:rPr>
            <w:noProof/>
            <w:webHidden/>
            <w:rtl/>
          </w:rPr>
          <w:t>199</w:t>
        </w:r>
        <w:r>
          <w:rPr>
            <w:noProof/>
            <w:webHidden/>
            <w:rtl/>
          </w:rPr>
          <w:fldChar w:fldCharType="end"/>
        </w:r>
      </w:hyperlink>
    </w:p>
    <w:p w14:paraId="42B46A6F" w14:textId="515A8253"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10" w:history="1">
        <w:r w:rsidRPr="001461D8">
          <w:rPr>
            <w:rStyle w:val="Hyperlink"/>
            <w:noProof/>
          </w:rPr>
          <w:t>86.7</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أسلوب</w:t>
        </w:r>
        <w:r w:rsidRPr="001461D8">
          <w:rPr>
            <w:rStyle w:val="Hyperlink"/>
            <w:noProof/>
            <w:rtl/>
          </w:rPr>
          <w:t xml:space="preserve"> </w:t>
        </w:r>
        <w:r w:rsidRPr="001461D8">
          <w:rPr>
            <w:rStyle w:val="Hyperlink"/>
            <w:rFonts w:hint="eastAsia"/>
            <w:noProof/>
            <w:rtl/>
          </w:rPr>
          <w:t>التقديم</w:t>
        </w:r>
        <w:r w:rsidRPr="001461D8">
          <w:rPr>
            <w:rStyle w:val="Hyperlink"/>
            <w:noProof/>
            <w:rtl/>
          </w:rPr>
          <w:t xml:space="preserve"> </w:t>
        </w:r>
        <w:r w:rsidRPr="001461D8">
          <w:rPr>
            <w:rStyle w:val="Hyperlink"/>
            <w:rFonts w:hint="eastAsia"/>
            <w:noProof/>
            <w:rtl/>
          </w:rPr>
          <w:t>والتأخير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فن</w:t>
        </w:r>
        <w:r w:rsidRPr="001461D8">
          <w:rPr>
            <w:rStyle w:val="Hyperlink"/>
            <w:noProof/>
            <w:rtl/>
          </w:rPr>
          <w:t xml:space="preserve"> </w:t>
        </w:r>
        <w:r w:rsidRPr="001461D8">
          <w:rPr>
            <w:rStyle w:val="Hyperlink"/>
            <w:rFonts w:hint="eastAsia"/>
            <w:noProof/>
            <w:rtl/>
          </w:rPr>
          <w:t>الترتيب</w:t>
        </w:r>
        <w:r w:rsidRPr="001461D8">
          <w:rPr>
            <w:rStyle w:val="Hyperlink"/>
            <w:noProof/>
            <w:rtl/>
          </w:rPr>
          <w:t xml:space="preserve"> </w:t>
        </w:r>
        <w:r w:rsidRPr="001461D8">
          <w:rPr>
            <w:rStyle w:val="Hyperlink"/>
            <w:rFonts w:hint="eastAsia"/>
            <w:noProof/>
            <w:rtl/>
          </w:rPr>
          <w:t>الهادف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Toc199407110 \h</w:instrText>
        </w:r>
        <w:r>
          <w:rPr>
            <w:noProof/>
            <w:webHidden/>
            <w:rtl/>
          </w:rPr>
          <w:instrText xml:space="preserve"> </w:instrText>
        </w:r>
        <w:r>
          <w:rPr>
            <w:noProof/>
            <w:webHidden/>
            <w:rtl/>
          </w:rPr>
        </w:r>
        <w:r>
          <w:rPr>
            <w:noProof/>
            <w:webHidden/>
            <w:rtl/>
          </w:rPr>
          <w:fldChar w:fldCharType="separate"/>
        </w:r>
        <w:r w:rsidR="00B42598">
          <w:rPr>
            <w:noProof/>
            <w:webHidden/>
            <w:rtl/>
          </w:rPr>
          <w:t>201</w:t>
        </w:r>
        <w:r>
          <w:rPr>
            <w:noProof/>
            <w:webHidden/>
            <w:rtl/>
          </w:rPr>
          <w:fldChar w:fldCharType="end"/>
        </w:r>
      </w:hyperlink>
    </w:p>
    <w:p w14:paraId="1E640C41" w14:textId="6311C6A7"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11" w:history="1">
        <w:r w:rsidRPr="001461D8">
          <w:rPr>
            <w:rStyle w:val="Hyperlink"/>
            <w:noProof/>
          </w:rPr>
          <w:t>86.8</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أسلوب</w:t>
        </w:r>
        <w:r w:rsidRPr="001461D8">
          <w:rPr>
            <w:rStyle w:val="Hyperlink"/>
            <w:noProof/>
            <w:rtl/>
          </w:rPr>
          <w:t xml:space="preserve"> </w:t>
        </w:r>
        <w:r w:rsidRPr="001461D8">
          <w:rPr>
            <w:rStyle w:val="Hyperlink"/>
            <w:rFonts w:hint="eastAsia"/>
            <w:noProof/>
            <w:rtl/>
          </w:rPr>
          <w:t>القصر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حصر</w:t>
        </w:r>
        <w:r w:rsidRPr="001461D8">
          <w:rPr>
            <w:rStyle w:val="Hyperlink"/>
            <w:noProof/>
            <w:rtl/>
          </w:rPr>
          <w:t xml:space="preserve"> </w:t>
        </w:r>
        <w:r w:rsidRPr="001461D8">
          <w:rPr>
            <w:rStyle w:val="Hyperlink"/>
            <w:rFonts w:hint="eastAsia"/>
            <w:noProof/>
            <w:rtl/>
          </w:rPr>
          <w:t>وتوكيد</w:t>
        </w:r>
        <w:r w:rsidRPr="001461D8">
          <w:rPr>
            <w:rStyle w:val="Hyperlink"/>
            <w:noProof/>
            <w:rtl/>
          </w:rPr>
          <w:t xml:space="preserve"> </w:t>
        </w:r>
        <w:r w:rsidRPr="001461D8">
          <w:rPr>
            <w:rStyle w:val="Hyperlink"/>
            <w:rFonts w:hint="eastAsia"/>
            <w:noProof/>
            <w:rtl/>
          </w:rPr>
          <w:t>للمعاني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Toc199407111 \h</w:instrText>
        </w:r>
        <w:r>
          <w:rPr>
            <w:noProof/>
            <w:webHidden/>
            <w:rtl/>
          </w:rPr>
          <w:instrText xml:space="preserve"> </w:instrText>
        </w:r>
        <w:r>
          <w:rPr>
            <w:noProof/>
            <w:webHidden/>
            <w:rtl/>
          </w:rPr>
        </w:r>
        <w:r>
          <w:rPr>
            <w:noProof/>
            <w:webHidden/>
            <w:rtl/>
          </w:rPr>
          <w:fldChar w:fldCharType="separate"/>
        </w:r>
        <w:r w:rsidR="00B42598">
          <w:rPr>
            <w:noProof/>
            <w:webHidden/>
            <w:rtl/>
          </w:rPr>
          <w:t>202</w:t>
        </w:r>
        <w:r>
          <w:rPr>
            <w:noProof/>
            <w:webHidden/>
            <w:rtl/>
          </w:rPr>
          <w:fldChar w:fldCharType="end"/>
        </w:r>
      </w:hyperlink>
    </w:p>
    <w:p w14:paraId="7F36CA9D" w14:textId="3B6D0A12" w:rsidR="00A47C18" w:rsidRDefault="00A47C18">
      <w:pPr>
        <w:pStyle w:val="22"/>
        <w:tabs>
          <w:tab w:val="left" w:pos="2239"/>
          <w:tab w:val="right" w:leader="underscore" w:pos="9736"/>
        </w:tabs>
        <w:rPr>
          <w:rFonts w:asciiTheme="minorHAnsi" w:hAnsiTheme="minorHAnsi" w:cstheme="minorBidi"/>
          <w:b w:val="0"/>
          <w:bCs w:val="0"/>
          <w:noProof/>
          <w:kern w:val="2"/>
          <w:sz w:val="24"/>
          <w:szCs w:val="24"/>
          <w:rtl/>
          <w14:ligatures w14:val="standardContextual"/>
        </w:rPr>
      </w:pPr>
      <w:hyperlink w:anchor="_Toc199407112" w:history="1">
        <w:r w:rsidRPr="001461D8">
          <w:rPr>
            <w:rStyle w:val="Hyperlink"/>
            <w:noProof/>
          </w:rPr>
          <w:t>86.9</w:t>
        </w:r>
        <w:r>
          <w:rPr>
            <w:rFonts w:asciiTheme="minorHAnsi" w:hAnsiTheme="minorHAnsi" w:cstheme="minorBidi"/>
            <w:b w:val="0"/>
            <w:bCs w:val="0"/>
            <w:noProof/>
            <w:kern w:val="2"/>
            <w:sz w:val="24"/>
            <w:szCs w:val="24"/>
            <w:rtl/>
            <w14:ligatures w14:val="standardContextual"/>
          </w:rPr>
          <w:tab/>
        </w:r>
        <w:r w:rsidRPr="001461D8">
          <w:rPr>
            <w:rStyle w:val="Hyperlink"/>
            <w:rFonts w:hint="eastAsia"/>
            <w:noProof/>
            <w:rtl/>
          </w:rPr>
          <w:t>أسلوب</w:t>
        </w:r>
        <w:r w:rsidRPr="001461D8">
          <w:rPr>
            <w:rStyle w:val="Hyperlink"/>
            <w:noProof/>
            <w:rtl/>
          </w:rPr>
          <w:t xml:space="preserve"> </w:t>
        </w:r>
        <w:r w:rsidRPr="001461D8">
          <w:rPr>
            <w:rStyle w:val="Hyperlink"/>
            <w:rFonts w:hint="eastAsia"/>
            <w:noProof/>
            <w:rtl/>
          </w:rPr>
          <w:t>الاستفهام</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أكثر</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مجرد</w:t>
        </w:r>
        <w:r w:rsidRPr="001461D8">
          <w:rPr>
            <w:rStyle w:val="Hyperlink"/>
            <w:noProof/>
            <w:rtl/>
          </w:rPr>
          <w:t xml:space="preserve"> </w:t>
        </w:r>
        <w:r w:rsidRPr="001461D8">
          <w:rPr>
            <w:rStyle w:val="Hyperlink"/>
            <w:rFonts w:hint="eastAsia"/>
            <w:noProof/>
            <w:rtl/>
          </w:rPr>
          <w:t>سؤال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Toc199407112 \h</w:instrText>
        </w:r>
        <w:r>
          <w:rPr>
            <w:noProof/>
            <w:webHidden/>
            <w:rtl/>
          </w:rPr>
          <w:instrText xml:space="preserve"> </w:instrText>
        </w:r>
        <w:r>
          <w:rPr>
            <w:noProof/>
            <w:webHidden/>
            <w:rtl/>
          </w:rPr>
        </w:r>
        <w:r>
          <w:rPr>
            <w:noProof/>
            <w:webHidden/>
            <w:rtl/>
          </w:rPr>
          <w:fldChar w:fldCharType="separate"/>
        </w:r>
        <w:r w:rsidR="00B42598">
          <w:rPr>
            <w:noProof/>
            <w:webHidden/>
            <w:rtl/>
          </w:rPr>
          <w:t>204</w:t>
        </w:r>
        <w:r>
          <w:rPr>
            <w:noProof/>
            <w:webHidden/>
            <w:rtl/>
          </w:rPr>
          <w:fldChar w:fldCharType="end"/>
        </w:r>
      </w:hyperlink>
    </w:p>
    <w:p w14:paraId="7407E14B" w14:textId="59DEFB12" w:rsidR="00A47C18" w:rsidRDefault="00A47C18" w:rsidP="00A47C18">
      <w:pPr>
        <w:pStyle w:val="11"/>
        <w:rPr>
          <w:rFonts w:asciiTheme="minorHAnsi" w:hAnsiTheme="minorHAnsi" w:cstheme="minorBidi"/>
          <w:noProof/>
          <w:kern w:val="2"/>
          <w:szCs w:val="24"/>
          <w:rtl/>
          <w14:ligatures w14:val="standardContextual"/>
        </w:rPr>
      </w:pPr>
      <w:hyperlink w:anchor="_Toc199407113" w:history="1">
        <w:r w:rsidRPr="001461D8">
          <w:rPr>
            <w:rStyle w:val="Hyperlink"/>
            <w:noProof/>
          </w:rPr>
          <w:t>87</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القصص</w:t>
        </w:r>
        <w:r w:rsidRPr="001461D8">
          <w:rPr>
            <w:rStyle w:val="Hyperlink"/>
            <w:noProof/>
            <w:rtl/>
          </w:rPr>
          <w:t xml:space="preserve"> </w:t>
        </w:r>
        <w:r w:rsidRPr="001461D8">
          <w:rPr>
            <w:rStyle w:val="Hyperlink"/>
            <w:rFonts w:hint="eastAsia"/>
            <w:noProof/>
            <w:rtl/>
          </w:rPr>
          <w:t>القرآني</w:t>
        </w:r>
        <w:r w:rsidRPr="001461D8">
          <w:rPr>
            <w:rStyle w:val="Hyperlink"/>
            <w:noProof/>
            <w:rtl/>
          </w:rPr>
          <w:t xml:space="preserve">: </w:t>
        </w:r>
        <w:r w:rsidRPr="001461D8">
          <w:rPr>
            <w:rStyle w:val="Hyperlink"/>
            <w:rFonts w:hint="eastAsia"/>
            <w:noProof/>
            <w:rtl/>
          </w:rPr>
          <w:t>عبر</w:t>
        </w:r>
        <w:r w:rsidRPr="001461D8">
          <w:rPr>
            <w:rStyle w:val="Hyperlink"/>
            <w:noProof/>
            <w:rtl/>
          </w:rPr>
          <w:t xml:space="preserve"> </w:t>
        </w:r>
        <w:r w:rsidRPr="001461D8">
          <w:rPr>
            <w:rStyle w:val="Hyperlink"/>
            <w:rFonts w:hint="eastAsia"/>
            <w:noProof/>
            <w:rtl/>
          </w:rPr>
          <w:t>وعظات</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الماضي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Toc199407113 \h</w:instrText>
        </w:r>
        <w:r>
          <w:rPr>
            <w:noProof/>
            <w:webHidden/>
            <w:rtl/>
          </w:rPr>
          <w:instrText xml:space="preserve"> </w:instrText>
        </w:r>
        <w:r>
          <w:rPr>
            <w:noProof/>
            <w:webHidden/>
            <w:rtl/>
          </w:rPr>
        </w:r>
        <w:r>
          <w:rPr>
            <w:noProof/>
            <w:webHidden/>
            <w:rtl/>
          </w:rPr>
          <w:fldChar w:fldCharType="separate"/>
        </w:r>
        <w:r w:rsidR="00B42598">
          <w:rPr>
            <w:noProof/>
            <w:webHidden/>
            <w:rtl/>
          </w:rPr>
          <w:t>207</w:t>
        </w:r>
        <w:r>
          <w:rPr>
            <w:noProof/>
            <w:webHidden/>
            <w:rtl/>
          </w:rPr>
          <w:fldChar w:fldCharType="end"/>
        </w:r>
      </w:hyperlink>
    </w:p>
    <w:p w14:paraId="6D5AE89D" w14:textId="32F6C965" w:rsidR="00A47C18" w:rsidRDefault="00A47C18" w:rsidP="00A47C18">
      <w:pPr>
        <w:pStyle w:val="11"/>
        <w:rPr>
          <w:rFonts w:asciiTheme="minorHAnsi" w:hAnsiTheme="minorHAnsi" w:cstheme="minorBidi"/>
          <w:noProof/>
          <w:kern w:val="2"/>
          <w:szCs w:val="24"/>
          <w:rtl/>
          <w14:ligatures w14:val="standardContextual"/>
        </w:rPr>
      </w:pPr>
      <w:hyperlink w:anchor="_Toc199407114" w:history="1">
        <w:r w:rsidRPr="001461D8">
          <w:rPr>
            <w:rStyle w:val="Hyperlink"/>
            <w:noProof/>
          </w:rPr>
          <w:t>88</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آيات</w:t>
        </w:r>
        <w:r w:rsidRPr="001461D8">
          <w:rPr>
            <w:rStyle w:val="Hyperlink"/>
            <w:noProof/>
            <w:rtl/>
          </w:rPr>
          <w:t xml:space="preserve"> </w:t>
        </w:r>
        <w:r w:rsidRPr="001461D8">
          <w:rPr>
            <w:rStyle w:val="Hyperlink"/>
            <w:rFonts w:hint="eastAsia"/>
            <w:noProof/>
            <w:rtl/>
          </w:rPr>
          <w:t>الأحكام</w:t>
        </w:r>
        <w:r w:rsidRPr="001461D8">
          <w:rPr>
            <w:rStyle w:val="Hyperlink"/>
            <w:noProof/>
            <w:rtl/>
          </w:rPr>
          <w:t xml:space="preserve">: </w:t>
        </w:r>
        <w:r w:rsidRPr="001461D8">
          <w:rPr>
            <w:rStyle w:val="Hyperlink"/>
            <w:rFonts w:hint="eastAsia"/>
            <w:noProof/>
            <w:rtl/>
          </w:rPr>
          <w:t>الفقه</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دين</w:t>
        </w:r>
        <w:r w:rsidRPr="001461D8">
          <w:rPr>
            <w:rStyle w:val="Hyperlink"/>
            <w:noProof/>
            <w:rtl/>
          </w:rPr>
          <w:t xml:space="preserve"> </w:t>
        </w:r>
        <w:r w:rsidRPr="001461D8">
          <w:rPr>
            <w:rStyle w:val="Hyperlink"/>
            <w:rFonts w:hint="eastAsia"/>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Toc199407114 \h</w:instrText>
        </w:r>
        <w:r>
          <w:rPr>
            <w:noProof/>
            <w:webHidden/>
            <w:rtl/>
          </w:rPr>
          <w:instrText xml:space="preserve"> </w:instrText>
        </w:r>
        <w:r>
          <w:rPr>
            <w:noProof/>
            <w:webHidden/>
            <w:rtl/>
          </w:rPr>
        </w:r>
        <w:r>
          <w:rPr>
            <w:noProof/>
            <w:webHidden/>
            <w:rtl/>
          </w:rPr>
          <w:fldChar w:fldCharType="separate"/>
        </w:r>
        <w:r w:rsidR="00B42598">
          <w:rPr>
            <w:noProof/>
            <w:webHidden/>
            <w:rtl/>
          </w:rPr>
          <w:t>209</w:t>
        </w:r>
        <w:r>
          <w:rPr>
            <w:noProof/>
            <w:webHidden/>
            <w:rtl/>
          </w:rPr>
          <w:fldChar w:fldCharType="end"/>
        </w:r>
      </w:hyperlink>
    </w:p>
    <w:p w14:paraId="539ABE4E" w14:textId="4652ED4E" w:rsidR="00A47C18" w:rsidRDefault="00A47C18" w:rsidP="00A47C18">
      <w:pPr>
        <w:pStyle w:val="11"/>
        <w:rPr>
          <w:rFonts w:asciiTheme="minorHAnsi" w:hAnsiTheme="minorHAnsi" w:cstheme="minorBidi"/>
          <w:noProof/>
          <w:kern w:val="2"/>
          <w:szCs w:val="24"/>
          <w:rtl/>
          <w14:ligatures w14:val="standardContextual"/>
        </w:rPr>
      </w:pPr>
      <w:hyperlink w:anchor="_Toc199407115" w:history="1">
        <w:r w:rsidRPr="001461D8">
          <w:rPr>
            <w:rStyle w:val="Hyperlink"/>
            <w:noProof/>
          </w:rPr>
          <w:t>89</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القصص</w:t>
        </w:r>
        <w:r w:rsidRPr="001461D8">
          <w:rPr>
            <w:rStyle w:val="Hyperlink"/>
            <w:noProof/>
            <w:rtl/>
          </w:rPr>
          <w:t xml:space="preserve"> </w:t>
        </w:r>
        <w:r w:rsidRPr="001461D8">
          <w:rPr>
            <w:rStyle w:val="Hyperlink"/>
            <w:rFonts w:hint="eastAsia"/>
            <w:noProof/>
            <w:rtl/>
          </w:rPr>
          <w:t>القرآني</w:t>
        </w:r>
        <w:r w:rsidRPr="001461D8">
          <w:rPr>
            <w:rStyle w:val="Hyperlink"/>
            <w:noProof/>
            <w:rtl/>
          </w:rPr>
          <w:t xml:space="preserve">: </w:t>
        </w:r>
        <w:r w:rsidRPr="001461D8">
          <w:rPr>
            <w:rStyle w:val="Hyperlink"/>
            <w:rFonts w:hint="eastAsia"/>
            <w:noProof/>
            <w:rtl/>
          </w:rPr>
          <w:t>عبر</w:t>
        </w:r>
        <w:r w:rsidRPr="001461D8">
          <w:rPr>
            <w:rStyle w:val="Hyperlink"/>
            <w:noProof/>
            <w:rtl/>
          </w:rPr>
          <w:t xml:space="preserve"> </w:t>
        </w:r>
        <w:r w:rsidRPr="001461D8">
          <w:rPr>
            <w:rStyle w:val="Hyperlink"/>
            <w:rFonts w:hint="eastAsia"/>
            <w:noProof/>
            <w:rtl/>
          </w:rPr>
          <w:t>وعظات</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الماضي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Toc199407115 \h</w:instrText>
        </w:r>
        <w:r>
          <w:rPr>
            <w:noProof/>
            <w:webHidden/>
            <w:rtl/>
          </w:rPr>
          <w:instrText xml:space="preserve"> </w:instrText>
        </w:r>
        <w:r>
          <w:rPr>
            <w:noProof/>
            <w:webHidden/>
            <w:rtl/>
          </w:rPr>
        </w:r>
        <w:r>
          <w:rPr>
            <w:noProof/>
            <w:webHidden/>
            <w:rtl/>
          </w:rPr>
          <w:fldChar w:fldCharType="separate"/>
        </w:r>
        <w:r w:rsidR="00B42598">
          <w:rPr>
            <w:noProof/>
            <w:webHidden/>
            <w:rtl/>
          </w:rPr>
          <w:t>211</w:t>
        </w:r>
        <w:r>
          <w:rPr>
            <w:noProof/>
            <w:webHidden/>
            <w:rtl/>
          </w:rPr>
          <w:fldChar w:fldCharType="end"/>
        </w:r>
      </w:hyperlink>
    </w:p>
    <w:p w14:paraId="72838622" w14:textId="5C15B56E" w:rsidR="00A47C18" w:rsidRDefault="00A47C18" w:rsidP="00A47C18">
      <w:pPr>
        <w:pStyle w:val="11"/>
        <w:rPr>
          <w:rFonts w:asciiTheme="minorHAnsi" w:hAnsiTheme="minorHAnsi" w:cstheme="minorBidi"/>
          <w:noProof/>
          <w:kern w:val="2"/>
          <w:szCs w:val="24"/>
          <w:rtl/>
          <w14:ligatures w14:val="standardContextual"/>
        </w:rPr>
      </w:pPr>
      <w:hyperlink w:anchor="_Toc199407116" w:history="1">
        <w:r w:rsidRPr="001461D8">
          <w:rPr>
            <w:rStyle w:val="Hyperlink"/>
            <w:noProof/>
          </w:rPr>
          <w:t>90</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آيات</w:t>
        </w:r>
        <w:r w:rsidRPr="001461D8">
          <w:rPr>
            <w:rStyle w:val="Hyperlink"/>
            <w:noProof/>
            <w:rtl/>
          </w:rPr>
          <w:t xml:space="preserve"> </w:t>
        </w:r>
        <w:r w:rsidRPr="001461D8">
          <w:rPr>
            <w:rStyle w:val="Hyperlink"/>
            <w:rFonts w:hint="eastAsia"/>
            <w:noProof/>
            <w:rtl/>
          </w:rPr>
          <w:t>الوعد</w:t>
        </w:r>
        <w:r w:rsidRPr="001461D8">
          <w:rPr>
            <w:rStyle w:val="Hyperlink"/>
            <w:noProof/>
            <w:rtl/>
          </w:rPr>
          <w:t xml:space="preserve"> </w:t>
        </w:r>
        <w:r w:rsidRPr="001461D8">
          <w:rPr>
            <w:rStyle w:val="Hyperlink"/>
            <w:rFonts w:hint="eastAsia"/>
            <w:noProof/>
            <w:rtl/>
          </w:rPr>
          <w:t>والوعيد</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الخوف</w:t>
        </w:r>
        <w:r w:rsidRPr="001461D8">
          <w:rPr>
            <w:rStyle w:val="Hyperlink"/>
            <w:noProof/>
            <w:rtl/>
          </w:rPr>
          <w:t xml:space="preserve"> </w:t>
        </w:r>
        <w:r w:rsidRPr="001461D8">
          <w:rPr>
            <w:rStyle w:val="Hyperlink"/>
            <w:rFonts w:hint="eastAsia"/>
            <w:noProof/>
            <w:rtl/>
          </w:rPr>
          <w:t>والرجاء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Toc199407116 \h</w:instrText>
        </w:r>
        <w:r>
          <w:rPr>
            <w:noProof/>
            <w:webHidden/>
            <w:rtl/>
          </w:rPr>
          <w:instrText xml:space="preserve"> </w:instrText>
        </w:r>
        <w:r>
          <w:rPr>
            <w:noProof/>
            <w:webHidden/>
            <w:rtl/>
          </w:rPr>
        </w:r>
        <w:r>
          <w:rPr>
            <w:noProof/>
            <w:webHidden/>
            <w:rtl/>
          </w:rPr>
          <w:fldChar w:fldCharType="separate"/>
        </w:r>
        <w:r w:rsidR="00B42598">
          <w:rPr>
            <w:noProof/>
            <w:webHidden/>
            <w:rtl/>
          </w:rPr>
          <w:t>213</w:t>
        </w:r>
        <w:r>
          <w:rPr>
            <w:noProof/>
            <w:webHidden/>
            <w:rtl/>
          </w:rPr>
          <w:fldChar w:fldCharType="end"/>
        </w:r>
      </w:hyperlink>
    </w:p>
    <w:p w14:paraId="3ABDB15A" w14:textId="3050EECC" w:rsidR="00A47C18" w:rsidRDefault="00A47C18" w:rsidP="00A47C18">
      <w:pPr>
        <w:pStyle w:val="11"/>
        <w:rPr>
          <w:rFonts w:asciiTheme="minorHAnsi" w:hAnsiTheme="minorHAnsi" w:cstheme="minorBidi"/>
          <w:noProof/>
          <w:kern w:val="2"/>
          <w:szCs w:val="24"/>
          <w:rtl/>
          <w14:ligatures w14:val="standardContextual"/>
        </w:rPr>
      </w:pPr>
      <w:hyperlink w:anchor="_Toc199407117" w:history="1">
        <w:r w:rsidRPr="001461D8">
          <w:rPr>
            <w:rStyle w:val="Hyperlink"/>
            <w:noProof/>
          </w:rPr>
          <w:t>91</w:t>
        </w:r>
        <w:r>
          <w:rPr>
            <w:rFonts w:asciiTheme="minorHAnsi" w:hAnsiTheme="minorHAnsi" w:cstheme="minorBidi"/>
            <w:noProof/>
            <w:kern w:val="2"/>
            <w:szCs w:val="24"/>
            <w:rtl/>
            <w14:ligatures w14:val="standardContextual"/>
          </w:rPr>
          <w:tab/>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الآيات</w:t>
        </w:r>
        <w:r w:rsidRPr="001461D8">
          <w:rPr>
            <w:rStyle w:val="Hyperlink"/>
            <w:noProof/>
            <w:rtl/>
          </w:rPr>
          <w:t xml:space="preserve"> </w:t>
        </w:r>
        <w:r w:rsidRPr="001461D8">
          <w:rPr>
            <w:rStyle w:val="Hyperlink"/>
            <w:rFonts w:hint="eastAsia"/>
            <w:noProof/>
            <w:rtl/>
          </w:rPr>
          <w:t>الكونية</w:t>
        </w:r>
        <w:r w:rsidRPr="001461D8">
          <w:rPr>
            <w:rStyle w:val="Hyperlink"/>
            <w:noProof/>
            <w:rtl/>
          </w:rPr>
          <w:t xml:space="preserve">: </w:t>
        </w:r>
        <w:r w:rsidRPr="001461D8">
          <w:rPr>
            <w:rStyle w:val="Hyperlink"/>
            <w:rFonts w:hint="eastAsia"/>
            <w:noProof/>
            <w:rtl/>
          </w:rPr>
          <w:t>التفكر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ملكوت</w:t>
        </w:r>
        <w:r w:rsidRPr="001461D8">
          <w:rPr>
            <w:rStyle w:val="Hyperlink"/>
            <w:noProof/>
            <w:rtl/>
          </w:rPr>
          <w:t xml:space="preserve"> </w:t>
        </w:r>
        <w:r w:rsidRPr="001461D8">
          <w:rPr>
            <w:rStyle w:val="Hyperlink"/>
            <w:rFonts w:hint="eastAsia"/>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Toc199407117 \h</w:instrText>
        </w:r>
        <w:r>
          <w:rPr>
            <w:noProof/>
            <w:webHidden/>
            <w:rtl/>
          </w:rPr>
          <w:instrText xml:space="preserve"> </w:instrText>
        </w:r>
        <w:r>
          <w:rPr>
            <w:noProof/>
            <w:webHidden/>
            <w:rtl/>
          </w:rPr>
        </w:r>
        <w:r>
          <w:rPr>
            <w:noProof/>
            <w:webHidden/>
            <w:rtl/>
          </w:rPr>
          <w:fldChar w:fldCharType="separate"/>
        </w:r>
        <w:r w:rsidR="00B42598">
          <w:rPr>
            <w:noProof/>
            <w:webHidden/>
            <w:rtl/>
          </w:rPr>
          <w:t>215</w:t>
        </w:r>
        <w:r>
          <w:rPr>
            <w:noProof/>
            <w:webHidden/>
            <w:rtl/>
          </w:rPr>
          <w:fldChar w:fldCharType="end"/>
        </w:r>
      </w:hyperlink>
    </w:p>
    <w:p w14:paraId="1A498BDC" w14:textId="2CB83D59" w:rsidR="00A47C18" w:rsidRDefault="00A47C18" w:rsidP="00A47C18">
      <w:pPr>
        <w:pStyle w:val="11"/>
        <w:rPr>
          <w:rFonts w:asciiTheme="minorHAnsi" w:hAnsiTheme="minorHAnsi" w:cstheme="minorBidi"/>
          <w:noProof/>
          <w:kern w:val="2"/>
          <w:szCs w:val="24"/>
          <w:rtl/>
          <w14:ligatures w14:val="standardContextual"/>
        </w:rPr>
      </w:pPr>
      <w:hyperlink w:anchor="_Toc199407118" w:history="1">
        <w:r w:rsidRPr="001461D8">
          <w:rPr>
            <w:rStyle w:val="Hyperlink"/>
            <w:noProof/>
          </w:rPr>
          <w:t>92</w:t>
        </w:r>
        <w:r>
          <w:rPr>
            <w:rFonts w:asciiTheme="minorHAnsi" w:hAnsiTheme="minorHAnsi" w:cstheme="minorBidi"/>
            <w:noProof/>
            <w:kern w:val="2"/>
            <w:szCs w:val="24"/>
            <w:rtl/>
            <w14:ligatures w14:val="standardContextual"/>
          </w:rPr>
          <w:tab/>
        </w:r>
        <w:r w:rsidRPr="001461D8">
          <w:rPr>
            <w:rStyle w:val="Hyperlink"/>
            <w:rFonts w:hint="eastAsia"/>
            <w:noProof/>
            <w:rtl/>
          </w:rPr>
          <w:t>أثر</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بناء</w:t>
        </w:r>
        <w:r w:rsidRPr="001461D8">
          <w:rPr>
            <w:rStyle w:val="Hyperlink"/>
            <w:noProof/>
            <w:rtl/>
          </w:rPr>
          <w:t xml:space="preserve"> </w:t>
        </w:r>
        <w:r w:rsidRPr="001461D8">
          <w:rPr>
            <w:rStyle w:val="Hyperlink"/>
            <w:rFonts w:hint="eastAsia"/>
            <w:noProof/>
            <w:rtl/>
          </w:rPr>
          <w:t>الشخصية</w:t>
        </w:r>
        <w:r w:rsidRPr="001461D8">
          <w:rPr>
            <w:rStyle w:val="Hyperlink"/>
            <w:noProof/>
            <w:rtl/>
          </w:rPr>
          <w:t xml:space="preserve"> </w:t>
        </w:r>
        <w:r w:rsidRPr="001461D8">
          <w:rPr>
            <w:rStyle w:val="Hyperlink"/>
            <w:rFonts w:hint="eastAsia"/>
            <w:noProof/>
            <w:rtl/>
          </w:rPr>
          <w:t>المسلمة</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شخصية</w:t>
        </w:r>
        <w:r w:rsidRPr="001461D8">
          <w:rPr>
            <w:rStyle w:val="Hyperlink"/>
            <w:noProof/>
            <w:rtl/>
          </w:rPr>
          <w:t xml:space="preserve"> </w:t>
        </w:r>
        <w:r w:rsidRPr="001461D8">
          <w:rPr>
            <w:rStyle w:val="Hyperlink"/>
            <w:rFonts w:hint="eastAsia"/>
            <w:noProof/>
            <w:rtl/>
          </w:rPr>
          <w:t>قرآنية</w:t>
        </w:r>
        <w:r w:rsidRPr="001461D8">
          <w:rPr>
            <w:rStyle w:val="Hyperlink"/>
            <w:noProof/>
            <w:rtl/>
          </w:rPr>
          <w:t xml:space="preserve"> </w:t>
        </w:r>
        <w:r w:rsidRPr="001461D8">
          <w:rPr>
            <w:rStyle w:val="Hyperlink"/>
            <w:rFonts w:hint="eastAsia"/>
            <w:noProof/>
            <w:rtl/>
          </w:rPr>
          <w:t>متوازنة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Toc199407118 \h</w:instrText>
        </w:r>
        <w:r>
          <w:rPr>
            <w:noProof/>
            <w:webHidden/>
            <w:rtl/>
          </w:rPr>
          <w:instrText xml:space="preserve"> </w:instrText>
        </w:r>
        <w:r>
          <w:rPr>
            <w:noProof/>
            <w:webHidden/>
            <w:rtl/>
          </w:rPr>
        </w:r>
        <w:r>
          <w:rPr>
            <w:noProof/>
            <w:webHidden/>
            <w:rtl/>
          </w:rPr>
          <w:fldChar w:fldCharType="separate"/>
        </w:r>
        <w:r w:rsidR="00B42598">
          <w:rPr>
            <w:noProof/>
            <w:webHidden/>
            <w:rtl/>
          </w:rPr>
          <w:t>216</w:t>
        </w:r>
        <w:r>
          <w:rPr>
            <w:noProof/>
            <w:webHidden/>
            <w:rtl/>
          </w:rPr>
          <w:fldChar w:fldCharType="end"/>
        </w:r>
      </w:hyperlink>
    </w:p>
    <w:p w14:paraId="12873950" w14:textId="7956D673" w:rsidR="00A47C18" w:rsidRDefault="00A47C18" w:rsidP="00A47C18">
      <w:pPr>
        <w:pStyle w:val="11"/>
        <w:rPr>
          <w:rFonts w:asciiTheme="minorHAnsi" w:hAnsiTheme="minorHAnsi" w:cstheme="minorBidi"/>
          <w:noProof/>
          <w:kern w:val="2"/>
          <w:szCs w:val="24"/>
          <w:rtl/>
          <w14:ligatures w14:val="standardContextual"/>
        </w:rPr>
      </w:pPr>
      <w:hyperlink w:anchor="_Toc199407119" w:history="1">
        <w:r w:rsidRPr="001461D8">
          <w:rPr>
            <w:rStyle w:val="Hyperlink"/>
            <w:noProof/>
          </w:rPr>
          <w:t>93</w:t>
        </w:r>
        <w:r>
          <w:rPr>
            <w:rFonts w:asciiTheme="minorHAnsi" w:hAnsiTheme="minorHAnsi" w:cstheme="minorBidi"/>
            <w:noProof/>
            <w:kern w:val="2"/>
            <w:szCs w:val="24"/>
            <w:rtl/>
            <w14:ligatures w14:val="standardContextual"/>
          </w:rPr>
          <w:tab/>
        </w:r>
        <w:r w:rsidRPr="001461D8">
          <w:rPr>
            <w:rStyle w:val="Hyperlink"/>
            <w:rFonts w:hint="eastAsia"/>
            <w:noProof/>
            <w:rtl/>
          </w:rPr>
          <w:t>أهمية</w:t>
        </w:r>
        <w:r w:rsidRPr="001461D8">
          <w:rPr>
            <w:rStyle w:val="Hyperlink"/>
            <w:noProof/>
            <w:rtl/>
          </w:rPr>
          <w:t xml:space="preserve"> </w:t>
        </w:r>
        <w:r w:rsidRPr="001461D8">
          <w:rPr>
            <w:rStyle w:val="Hyperlink"/>
            <w:rFonts w:hint="eastAsia"/>
            <w:noProof/>
            <w:rtl/>
          </w:rPr>
          <w:t>تعليم</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للأطفال</w:t>
        </w:r>
        <w:r w:rsidRPr="001461D8">
          <w:rPr>
            <w:rStyle w:val="Hyperlink"/>
            <w:noProof/>
            <w:rtl/>
          </w:rPr>
          <w:t xml:space="preserve">: </w:t>
        </w:r>
        <w:r w:rsidRPr="001461D8">
          <w:rPr>
            <w:rStyle w:val="Hyperlink"/>
            <w:rFonts w:hint="eastAsia"/>
            <w:noProof/>
            <w:rtl/>
          </w:rPr>
          <w:t>غرس</w:t>
        </w:r>
        <w:r w:rsidRPr="001461D8">
          <w:rPr>
            <w:rStyle w:val="Hyperlink"/>
            <w:noProof/>
            <w:rtl/>
          </w:rPr>
          <w:t xml:space="preserve"> </w:t>
        </w:r>
        <w:r w:rsidRPr="001461D8">
          <w:rPr>
            <w:rStyle w:val="Hyperlink"/>
            <w:rFonts w:hint="eastAsia"/>
            <w:noProof/>
            <w:rtl/>
          </w:rPr>
          <w:t>بذرة</w:t>
        </w:r>
        <w:r w:rsidRPr="001461D8">
          <w:rPr>
            <w:rStyle w:val="Hyperlink"/>
            <w:noProof/>
            <w:rtl/>
          </w:rPr>
          <w:t xml:space="preserve"> </w:t>
        </w:r>
        <w:r w:rsidRPr="001461D8">
          <w:rPr>
            <w:rStyle w:val="Hyperlink"/>
            <w:rFonts w:hint="eastAsia"/>
            <w:noProof/>
            <w:rtl/>
          </w:rPr>
          <w:t>الإيمان</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القلوب</w:t>
        </w:r>
        <w:r w:rsidRPr="001461D8">
          <w:rPr>
            <w:rStyle w:val="Hyperlink"/>
            <w:noProof/>
            <w:rtl/>
          </w:rPr>
          <w:t xml:space="preserve"> </w:t>
        </w:r>
        <w:r w:rsidRPr="001461D8">
          <w:rPr>
            <w:rStyle w:val="Hyperlink"/>
            <w:rFonts w:hint="eastAsia"/>
            <w:noProof/>
            <w:rtl/>
          </w:rPr>
          <w:t>الصغيرة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Toc199407119 \h</w:instrText>
        </w:r>
        <w:r>
          <w:rPr>
            <w:noProof/>
            <w:webHidden/>
            <w:rtl/>
          </w:rPr>
          <w:instrText xml:space="preserve"> </w:instrText>
        </w:r>
        <w:r>
          <w:rPr>
            <w:noProof/>
            <w:webHidden/>
            <w:rtl/>
          </w:rPr>
        </w:r>
        <w:r>
          <w:rPr>
            <w:noProof/>
            <w:webHidden/>
            <w:rtl/>
          </w:rPr>
          <w:fldChar w:fldCharType="separate"/>
        </w:r>
        <w:r w:rsidR="00B42598">
          <w:rPr>
            <w:noProof/>
            <w:webHidden/>
            <w:rtl/>
          </w:rPr>
          <w:t>218</w:t>
        </w:r>
        <w:r>
          <w:rPr>
            <w:noProof/>
            <w:webHidden/>
            <w:rtl/>
          </w:rPr>
          <w:fldChar w:fldCharType="end"/>
        </w:r>
      </w:hyperlink>
    </w:p>
    <w:p w14:paraId="68AE62FD" w14:textId="7BB1B439" w:rsidR="00A47C18" w:rsidRDefault="00A47C18" w:rsidP="00A47C18">
      <w:pPr>
        <w:pStyle w:val="11"/>
        <w:rPr>
          <w:rFonts w:asciiTheme="minorHAnsi" w:hAnsiTheme="minorHAnsi" w:cstheme="minorBidi"/>
          <w:noProof/>
          <w:kern w:val="2"/>
          <w:szCs w:val="24"/>
          <w:rtl/>
          <w14:ligatures w14:val="standardContextual"/>
        </w:rPr>
      </w:pPr>
      <w:hyperlink w:anchor="_Toc199407120" w:history="1">
        <w:r w:rsidRPr="001461D8">
          <w:rPr>
            <w:rStyle w:val="Hyperlink"/>
            <w:noProof/>
          </w:rPr>
          <w:t>94</w:t>
        </w:r>
        <w:r>
          <w:rPr>
            <w:rFonts w:asciiTheme="minorHAnsi" w:hAnsiTheme="minorHAnsi" w:cstheme="minorBidi"/>
            <w:noProof/>
            <w:kern w:val="2"/>
            <w:szCs w:val="24"/>
            <w:rtl/>
            <w14:ligatures w14:val="standardContextual"/>
          </w:rPr>
          <w:tab/>
        </w:r>
        <w:r w:rsidRPr="001461D8">
          <w:rPr>
            <w:rStyle w:val="Hyperlink"/>
            <w:rFonts w:hint="eastAsia"/>
            <w:noProof/>
            <w:rtl/>
          </w:rPr>
          <w:t>دور</w:t>
        </w:r>
        <w:r w:rsidRPr="001461D8">
          <w:rPr>
            <w:rStyle w:val="Hyperlink"/>
            <w:noProof/>
            <w:rtl/>
          </w:rPr>
          <w:t xml:space="preserve"> </w:t>
        </w:r>
        <w:r w:rsidRPr="001461D8">
          <w:rPr>
            <w:rStyle w:val="Hyperlink"/>
            <w:rFonts w:hint="eastAsia"/>
            <w:noProof/>
            <w:rtl/>
          </w:rPr>
          <w:t>التكنولوجيا</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تسهيل</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عصر</w:t>
        </w:r>
        <w:r w:rsidRPr="001461D8">
          <w:rPr>
            <w:rStyle w:val="Hyperlink"/>
            <w:noProof/>
            <w:rtl/>
          </w:rPr>
          <w:t xml:space="preserve"> </w:t>
        </w:r>
        <w:r w:rsidRPr="001461D8">
          <w:rPr>
            <w:rStyle w:val="Hyperlink"/>
            <w:rFonts w:hint="eastAsia"/>
            <w:noProof/>
            <w:rtl/>
          </w:rPr>
          <w:t>الرقمنة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Toc199407120 \h</w:instrText>
        </w:r>
        <w:r>
          <w:rPr>
            <w:noProof/>
            <w:webHidden/>
            <w:rtl/>
          </w:rPr>
          <w:instrText xml:space="preserve"> </w:instrText>
        </w:r>
        <w:r>
          <w:rPr>
            <w:noProof/>
            <w:webHidden/>
            <w:rtl/>
          </w:rPr>
        </w:r>
        <w:r>
          <w:rPr>
            <w:noProof/>
            <w:webHidden/>
            <w:rtl/>
          </w:rPr>
          <w:fldChar w:fldCharType="separate"/>
        </w:r>
        <w:r w:rsidR="00B42598">
          <w:rPr>
            <w:noProof/>
            <w:webHidden/>
            <w:rtl/>
          </w:rPr>
          <w:t>219</w:t>
        </w:r>
        <w:r>
          <w:rPr>
            <w:noProof/>
            <w:webHidden/>
            <w:rtl/>
          </w:rPr>
          <w:fldChar w:fldCharType="end"/>
        </w:r>
      </w:hyperlink>
    </w:p>
    <w:p w14:paraId="05187535" w14:textId="3F3725D8" w:rsidR="00A47C18" w:rsidRDefault="00A47C18" w:rsidP="00A47C18">
      <w:pPr>
        <w:pStyle w:val="11"/>
        <w:rPr>
          <w:rFonts w:asciiTheme="minorHAnsi" w:hAnsiTheme="minorHAnsi" w:cstheme="minorBidi"/>
          <w:noProof/>
          <w:kern w:val="2"/>
          <w:szCs w:val="24"/>
          <w:rtl/>
          <w14:ligatures w14:val="standardContextual"/>
        </w:rPr>
      </w:pPr>
      <w:hyperlink w:anchor="_Toc199407121" w:history="1">
        <w:r w:rsidRPr="001461D8">
          <w:rPr>
            <w:rStyle w:val="Hyperlink"/>
            <w:noProof/>
          </w:rPr>
          <w:t>95</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الجماعي</w:t>
        </w:r>
        <w:r w:rsidRPr="001461D8">
          <w:rPr>
            <w:rStyle w:val="Hyperlink"/>
            <w:noProof/>
            <w:rtl/>
          </w:rPr>
          <w:t xml:space="preserve">: </w:t>
        </w:r>
        <w:r w:rsidRPr="001461D8">
          <w:rPr>
            <w:rStyle w:val="Hyperlink"/>
            <w:rFonts w:hint="eastAsia"/>
            <w:noProof/>
            <w:rtl/>
          </w:rPr>
          <w:t>نور</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Toc199407121 \h</w:instrText>
        </w:r>
        <w:r>
          <w:rPr>
            <w:noProof/>
            <w:webHidden/>
            <w:rtl/>
          </w:rPr>
          <w:instrText xml:space="preserve"> </w:instrText>
        </w:r>
        <w:r>
          <w:rPr>
            <w:noProof/>
            <w:webHidden/>
            <w:rtl/>
          </w:rPr>
        </w:r>
        <w:r>
          <w:rPr>
            <w:noProof/>
            <w:webHidden/>
            <w:rtl/>
          </w:rPr>
          <w:fldChar w:fldCharType="separate"/>
        </w:r>
        <w:r w:rsidR="00B42598">
          <w:rPr>
            <w:noProof/>
            <w:webHidden/>
            <w:rtl/>
          </w:rPr>
          <w:t>221</w:t>
        </w:r>
        <w:r>
          <w:rPr>
            <w:noProof/>
            <w:webHidden/>
            <w:rtl/>
          </w:rPr>
          <w:fldChar w:fldCharType="end"/>
        </w:r>
      </w:hyperlink>
    </w:p>
    <w:p w14:paraId="165517F2" w14:textId="25A97F68" w:rsidR="00A47C18" w:rsidRDefault="00A47C18" w:rsidP="00A47C18">
      <w:pPr>
        <w:pStyle w:val="11"/>
        <w:rPr>
          <w:rFonts w:asciiTheme="minorHAnsi" w:hAnsiTheme="minorHAnsi" w:cstheme="minorBidi"/>
          <w:noProof/>
          <w:kern w:val="2"/>
          <w:szCs w:val="24"/>
          <w:rtl/>
          <w14:ligatures w14:val="standardContextual"/>
        </w:rPr>
      </w:pPr>
      <w:hyperlink w:anchor="_Toc199407122" w:history="1">
        <w:r w:rsidRPr="001461D8">
          <w:rPr>
            <w:rStyle w:val="Hyperlink"/>
            <w:noProof/>
          </w:rPr>
          <w:t>96</w:t>
        </w:r>
        <w:r>
          <w:rPr>
            <w:rFonts w:asciiTheme="minorHAnsi" w:hAnsiTheme="minorHAnsi" w:cstheme="minorBidi"/>
            <w:noProof/>
            <w:kern w:val="2"/>
            <w:szCs w:val="24"/>
            <w:rtl/>
            <w14:ligatures w14:val="standardContextual"/>
          </w:rPr>
          <w:tab/>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الصحيح</w:t>
        </w:r>
        <w:r w:rsidRPr="001461D8">
          <w:rPr>
            <w:rStyle w:val="Hyperlink"/>
            <w:noProof/>
            <w:rtl/>
          </w:rPr>
          <w:t xml:space="preserve"> </w:t>
        </w:r>
        <w:r w:rsidRPr="001461D8">
          <w:rPr>
            <w:rStyle w:val="Hyperlink"/>
            <w:rFonts w:hint="eastAsia"/>
            <w:noProof/>
            <w:rtl/>
          </w:rPr>
          <w:t>والفهم</w:t>
        </w:r>
        <w:r w:rsidRPr="001461D8">
          <w:rPr>
            <w:rStyle w:val="Hyperlink"/>
            <w:noProof/>
            <w:rtl/>
          </w:rPr>
          <w:t xml:space="preserve"> </w:t>
        </w:r>
        <w:r w:rsidRPr="001461D8">
          <w:rPr>
            <w:rStyle w:val="Hyperlink"/>
            <w:rFonts w:hint="eastAsia"/>
            <w:noProof/>
            <w:rtl/>
          </w:rPr>
          <w:t>السقيم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Toc199407122 \h</w:instrText>
        </w:r>
        <w:r>
          <w:rPr>
            <w:noProof/>
            <w:webHidden/>
            <w:rtl/>
          </w:rPr>
          <w:instrText xml:space="preserve"> </w:instrText>
        </w:r>
        <w:r>
          <w:rPr>
            <w:noProof/>
            <w:webHidden/>
            <w:rtl/>
          </w:rPr>
        </w:r>
        <w:r>
          <w:rPr>
            <w:noProof/>
            <w:webHidden/>
            <w:rtl/>
          </w:rPr>
          <w:fldChar w:fldCharType="separate"/>
        </w:r>
        <w:r w:rsidR="00B42598">
          <w:rPr>
            <w:noProof/>
            <w:webHidden/>
            <w:rtl/>
          </w:rPr>
          <w:t>223</w:t>
        </w:r>
        <w:r>
          <w:rPr>
            <w:noProof/>
            <w:webHidden/>
            <w:rtl/>
          </w:rPr>
          <w:fldChar w:fldCharType="end"/>
        </w:r>
      </w:hyperlink>
    </w:p>
    <w:p w14:paraId="59846066" w14:textId="1F44180B" w:rsidR="00A47C18" w:rsidRDefault="00A47C18" w:rsidP="00A47C18">
      <w:pPr>
        <w:pStyle w:val="11"/>
        <w:rPr>
          <w:rFonts w:asciiTheme="minorHAnsi" w:hAnsiTheme="minorHAnsi" w:cstheme="minorBidi"/>
          <w:noProof/>
          <w:kern w:val="2"/>
          <w:szCs w:val="24"/>
          <w:rtl/>
          <w14:ligatures w14:val="standardContextual"/>
        </w:rPr>
      </w:pPr>
      <w:hyperlink w:anchor="_Toc199407123" w:history="1">
        <w:r w:rsidRPr="001461D8">
          <w:rPr>
            <w:rStyle w:val="Hyperlink"/>
            <w:noProof/>
          </w:rPr>
          <w:t>97</w:t>
        </w:r>
        <w:r>
          <w:rPr>
            <w:rFonts w:asciiTheme="minorHAnsi" w:hAnsiTheme="minorHAnsi" w:cstheme="minorBidi"/>
            <w:noProof/>
            <w:kern w:val="2"/>
            <w:szCs w:val="24"/>
            <w:rtl/>
            <w14:ligatures w14:val="standardContextual"/>
          </w:rPr>
          <w:tab/>
        </w:r>
        <w:r w:rsidRPr="001461D8">
          <w:rPr>
            <w:rStyle w:val="Hyperlink"/>
            <w:rFonts w:hint="eastAsia"/>
            <w:noProof/>
            <w:rtl/>
          </w:rPr>
          <w:t>جدول</w:t>
        </w:r>
        <w:r w:rsidRPr="001461D8">
          <w:rPr>
            <w:rStyle w:val="Hyperlink"/>
            <w:noProof/>
            <w:rtl/>
          </w:rPr>
          <w:t xml:space="preserve"> </w:t>
        </w:r>
        <w:r w:rsidRPr="001461D8">
          <w:rPr>
            <w:rStyle w:val="Hyperlink"/>
            <w:rFonts w:hint="eastAsia"/>
            <w:noProof/>
            <w:rtl/>
          </w:rPr>
          <w:t>عملي</w:t>
        </w:r>
        <w:r w:rsidRPr="001461D8">
          <w:rPr>
            <w:rStyle w:val="Hyperlink"/>
            <w:noProof/>
            <w:rtl/>
          </w:rPr>
          <w:t xml:space="preserve"> </w:t>
        </w:r>
        <w:r w:rsidRPr="001461D8">
          <w:rPr>
            <w:rStyle w:val="Hyperlink"/>
            <w:rFonts w:hint="eastAsia"/>
            <w:noProof/>
            <w:rtl/>
          </w:rPr>
          <w:t>للتدبر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خطة</w:t>
        </w:r>
        <w:r w:rsidRPr="001461D8">
          <w:rPr>
            <w:rStyle w:val="Hyperlink"/>
            <w:noProof/>
            <w:rtl/>
          </w:rPr>
          <w:t xml:space="preserve"> </w:t>
        </w:r>
        <w:r w:rsidRPr="001461D8">
          <w:rPr>
            <w:rStyle w:val="Hyperlink"/>
            <w:rFonts w:hint="eastAsia"/>
            <w:noProof/>
            <w:rtl/>
          </w:rPr>
          <w:t>يومية</w:t>
        </w:r>
        <w:r w:rsidRPr="001461D8">
          <w:rPr>
            <w:rStyle w:val="Hyperlink"/>
            <w:noProof/>
            <w:rtl/>
          </w:rPr>
          <w:t>/</w:t>
        </w:r>
        <w:r w:rsidRPr="001461D8">
          <w:rPr>
            <w:rStyle w:val="Hyperlink"/>
            <w:rFonts w:hint="eastAsia"/>
            <w:noProof/>
            <w:rtl/>
          </w:rPr>
          <w:t>أسبوعية</w:t>
        </w:r>
        <w:r w:rsidRPr="001461D8">
          <w:rPr>
            <w:rStyle w:val="Hyperlink"/>
            <w:noProof/>
            <w:rtl/>
          </w:rPr>
          <w:t>/</w:t>
        </w:r>
        <w:r w:rsidRPr="001461D8">
          <w:rPr>
            <w:rStyle w:val="Hyperlink"/>
            <w:rFonts w:hint="eastAsia"/>
            <w:noProof/>
            <w:rtl/>
          </w:rPr>
          <w:t>شهرية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Toc199407123 \h</w:instrText>
        </w:r>
        <w:r>
          <w:rPr>
            <w:noProof/>
            <w:webHidden/>
            <w:rtl/>
          </w:rPr>
          <w:instrText xml:space="preserve"> </w:instrText>
        </w:r>
        <w:r>
          <w:rPr>
            <w:noProof/>
            <w:webHidden/>
            <w:rtl/>
          </w:rPr>
        </w:r>
        <w:r>
          <w:rPr>
            <w:noProof/>
            <w:webHidden/>
            <w:rtl/>
          </w:rPr>
          <w:fldChar w:fldCharType="separate"/>
        </w:r>
        <w:r w:rsidR="00B42598">
          <w:rPr>
            <w:noProof/>
            <w:webHidden/>
            <w:rtl/>
          </w:rPr>
          <w:t>224</w:t>
        </w:r>
        <w:r>
          <w:rPr>
            <w:noProof/>
            <w:webHidden/>
            <w:rtl/>
          </w:rPr>
          <w:fldChar w:fldCharType="end"/>
        </w:r>
      </w:hyperlink>
    </w:p>
    <w:p w14:paraId="46731FD1" w14:textId="4EDBF109" w:rsidR="00A47C18" w:rsidRDefault="00A47C18" w:rsidP="00A47C18">
      <w:pPr>
        <w:pStyle w:val="11"/>
        <w:rPr>
          <w:rFonts w:asciiTheme="minorHAnsi" w:hAnsiTheme="minorHAnsi" w:cstheme="minorBidi"/>
          <w:noProof/>
          <w:kern w:val="2"/>
          <w:szCs w:val="24"/>
          <w:rtl/>
          <w14:ligatures w14:val="standardContextual"/>
        </w:rPr>
      </w:pPr>
      <w:hyperlink w:anchor="_Toc199407124" w:history="1">
        <w:r w:rsidRPr="001461D8">
          <w:rPr>
            <w:rStyle w:val="Hyperlink"/>
            <w:noProof/>
          </w:rPr>
          <w:t>98</w:t>
        </w:r>
        <w:r>
          <w:rPr>
            <w:rFonts w:asciiTheme="minorHAnsi" w:hAnsiTheme="minorHAnsi" w:cstheme="minorBidi"/>
            <w:noProof/>
            <w:kern w:val="2"/>
            <w:szCs w:val="24"/>
            <w:rtl/>
            <w14:ligatures w14:val="standardContextual"/>
          </w:rPr>
          <w:tab/>
        </w:r>
        <w:r w:rsidRPr="001461D8">
          <w:rPr>
            <w:rStyle w:val="Hyperlink"/>
            <w:noProof/>
          </w:rPr>
          <w:t>"</w:t>
        </w:r>
        <w:r w:rsidRPr="001461D8">
          <w:rPr>
            <w:rStyle w:val="Hyperlink"/>
            <w:rFonts w:hint="eastAsia"/>
            <w:noProof/>
            <w:rtl/>
          </w:rPr>
          <w:t>كنوز</w:t>
        </w:r>
        <w:r w:rsidRPr="001461D8">
          <w:rPr>
            <w:rStyle w:val="Hyperlink"/>
            <w:noProof/>
            <w:rtl/>
          </w:rPr>
          <w:t xml:space="preserve"> </w:t>
        </w:r>
        <w:r w:rsidRPr="001461D8">
          <w:rPr>
            <w:rStyle w:val="Hyperlink"/>
            <w:rFonts w:hint="eastAsia"/>
            <w:noProof/>
            <w:rtl/>
          </w:rPr>
          <w:t>العقل</w:t>
        </w:r>
        <w:r w:rsidRPr="001461D8">
          <w:rPr>
            <w:rStyle w:val="Hyperlink"/>
            <w:noProof/>
            <w:rtl/>
          </w:rPr>
          <w:t xml:space="preserve"> </w:t>
        </w:r>
        <w:r w:rsidRPr="001461D8">
          <w:rPr>
            <w:rStyle w:val="Hyperlink"/>
            <w:rFonts w:hint="eastAsia"/>
            <w:noProof/>
            <w:rtl/>
          </w:rPr>
          <w:t>والقلب</w:t>
        </w:r>
        <w:r w:rsidRPr="001461D8">
          <w:rPr>
            <w:rStyle w:val="Hyperlink"/>
            <w:noProof/>
            <w:rtl/>
          </w:rPr>
          <w:t xml:space="preserve">": </w:t>
        </w:r>
        <w:r w:rsidRPr="001461D8">
          <w:rPr>
            <w:rStyle w:val="Hyperlink"/>
            <w:rFonts w:hint="eastAsia"/>
            <w:noProof/>
            <w:rtl/>
          </w:rPr>
          <w:t>الفوائد</w:t>
        </w:r>
        <w:r w:rsidRPr="001461D8">
          <w:rPr>
            <w:rStyle w:val="Hyperlink"/>
            <w:noProof/>
            <w:rtl/>
          </w:rPr>
          <w:t xml:space="preserve"> </w:t>
        </w:r>
        <w:r w:rsidRPr="001461D8">
          <w:rPr>
            <w:rStyle w:val="Hyperlink"/>
            <w:rFonts w:hint="eastAsia"/>
            <w:noProof/>
            <w:rtl/>
          </w:rPr>
          <w:t>العظيمة</w:t>
        </w:r>
        <w:r w:rsidRPr="001461D8">
          <w:rPr>
            <w:rStyle w:val="Hyperlink"/>
            <w:noProof/>
            <w:rtl/>
          </w:rPr>
          <w:t xml:space="preserve"> </w:t>
        </w:r>
        <w:r w:rsidRPr="001461D8">
          <w:rPr>
            <w:rStyle w:val="Hyperlink"/>
            <w:rFonts w:hint="eastAsia"/>
            <w:noProof/>
            <w:rtl/>
          </w:rPr>
          <w:t>لتدبر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Toc199407124 \h</w:instrText>
        </w:r>
        <w:r>
          <w:rPr>
            <w:noProof/>
            <w:webHidden/>
            <w:rtl/>
          </w:rPr>
          <w:instrText xml:space="preserve"> </w:instrText>
        </w:r>
        <w:r>
          <w:rPr>
            <w:noProof/>
            <w:webHidden/>
            <w:rtl/>
          </w:rPr>
        </w:r>
        <w:r>
          <w:rPr>
            <w:noProof/>
            <w:webHidden/>
            <w:rtl/>
          </w:rPr>
          <w:fldChar w:fldCharType="separate"/>
        </w:r>
        <w:r w:rsidR="00B42598">
          <w:rPr>
            <w:noProof/>
            <w:webHidden/>
            <w:rtl/>
          </w:rPr>
          <w:t>227</w:t>
        </w:r>
        <w:r>
          <w:rPr>
            <w:noProof/>
            <w:webHidden/>
            <w:rtl/>
          </w:rPr>
          <w:fldChar w:fldCharType="end"/>
        </w:r>
      </w:hyperlink>
    </w:p>
    <w:p w14:paraId="49986AF1" w14:textId="28096595" w:rsidR="00A47C18" w:rsidRDefault="00A47C18" w:rsidP="00A47C18">
      <w:pPr>
        <w:pStyle w:val="11"/>
        <w:rPr>
          <w:rFonts w:asciiTheme="minorHAnsi" w:hAnsiTheme="minorHAnsi" w:cstheme="minorBidi"/>
          <w:noProof/>
          <w:kern w:val="2"/>
          <w:szCs w:val="24"/>
          <w:rtl/>
          <w14:ligatures w14:val="standardContextual"/>
        </w:rPr>
      </w:pPr>
      <w:hyperlink w:anchor="_Toc199407125" w:history="1">
        <w:r w:rsidRPr="001461D8">
          <w:rPr>
            <w:rStyle w:val="Hyperlink"/>
            <w:noProof/>
          </w:rPr>
          <w:t>99</w:t>
        </w:r>
        <w:r>
          <w:rPr>
            <w:rFonts w:asciiTheme="minorHAnsi" w:hAnsiTheme="minorHAnsi" w:cstheme="minorBidi"/>
            <w:noProof/>
            <w:kern w:val="2"/>
            <w:szCs w:val="24"/>
            <w:rtl/>
            <w14:ligatures w14:val="standardContextual"/>
          </w:rPr>
          <w:tab/>
        </w:r>
        <w:r w:rsidRPr="001461D8">
          <w:rPr>
            <w:rStyle w:val="Hyperlink"/>
            <w:noProof/>
          </w:rPr>
          <w:t>"</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النسيم</w:t>
        </w:r>
        <w:r w:rsidRPr="001461D8">
          <w:rPr>
            <w:rStyle w:val="Hyperlink"/>
            <w:noProof/>
            <w:rtl/>
          </w:rPr>
          <w:t xml:space="preserve"> </w:t>
        </w:r>
        <w:r w:rsidRPr="001461D8">
          <w:rPr>
            <w:rStyle w:val="Hyperlink"/>
            <w:rFonts w:hint="eastAsia"/>
            <w:noProof/>
            <w:rtl/>
          </w:rPr>
          <w:t>والغوص</w:t>
        </w:r>
        <w:r w:rsidRPr="001461D8">
          <w:rPr>
            <w:rStyle w:val="Hyperlink"/>
            <w:noProof/>
            <w:rtl/>
          </w:rPr>
          <w:t xml:space="preserve">": </w:t>
        </w:r>
        <w:r w:rsidRPr="001461D8">
          <w:rPr>
            <w:rStyle w:val="Hyperlink"/>
            <w:rFonts w:hint="eastAsia"/>
            <w:noProof/>
            <w:rtl/>
          </w:rPr>
          <w:t>التأمل</w:t>
        </w:r>
        <w:r w:rsidRPr="001461D8">
          <w:rPr>
            <w:rStyle w:val="Hyperlink"/>
            <w:noProof/>
            <w:rtl/>
          </w:rPr>
          <w:t xml:space="preserve"> </w:t>
        </w:r>
        <w:r w:rsidRPr="001461D8">
          <w:rPr>
            <w:rStyle w:val="Hyperlink"/>
            <w:rFonts w:hint="eastAsia"/>
            <w:noProof/>
            <w:rtl/>
          </w:rPr>
          <w:t>والتدبر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طريقان</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Toc199407125 \h</w:instrText>
        </w:r>
        <w:r>
          <w:rPr>
            <w:noProof/>
            <w:webHidden/>
            <w:rtl/>
          </w:rPr>
          <w:instrText xml:space="preserve"> </w:instrText>
        </w:r>
        <w:r>
          <w:rPr>
            <w:noProof/>
            <w:webHidden/>
            <w:rtl/>
          </w:rPr>
        </w:r>
        <w:r>
          <w:rPr>
            <w:noProof/>
            <w:webHidden/>
            <w:rtl/>
          </w:rPr>
          <w:fldChar w:fldCharType="separate"/>
        </w:r>
        <w:r w:rsidR="00B42598">
          <w:rPr>
            <w:noProof/>
            <w:webHidden/>
            <w:rtl/>
          </w:rPr>
          <w:t>229</w:t>
        </w:r>
        <w:r>
          <w:rPr>
            <w:noProof/>
            <w:webHidden/>
            <w:rtl/>
          </w:rPr>
          <w:fldChar w:fldCharType="end"/>
        </w:r>
      </w:hyperlink>
    </w:p>
    <w:p w14:paraId="774B8D78" w14:textId="68BE2B98" w:rsidR="00A47C18" w:rsidRDefault="00A47C18" w:rsidP="00A47C18">
      <w:pPr>
        <w:pStyle w:val="11"/>
        <w:rPr>
          <w:rFonts w:asciiTheme="minorHAnsi" w:hAnsiTheme="minorHAnsi" w:cstheme="minorBidi"/>
          <w:noProof/>
          <w:kern w:val="2"/>
          <w:szCs w:val="24"/>
          <w:rtl/>
          <w14:ligatures w14:val="standardContextual"/>
        </w:rPr>
      </w:pPr>
      <w:hyperlink w:anchor="_Toc199407126" w:history="1">
        <w:r w:rsidRPr="001461D8">
          <w:rPr>
            <w:rStyle w:val="Hyperlink"/>
            <w:noProof/>
          </w:rPr>
          <w:t>100</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تدبر</w:t>
        </w:r>
        <w:r w:rsidRPr="001461D8">
          <w:rPr>
            <w:rStyle w:val="Hyperlink"/>
            <w:noProof/>
            <w:rtl/>
          </w:rPr>
          <w:t xml:space="preserve"> </w:t>
        </w:r>
        <w:r w:rsidRPr="001461D8">
          <w:rPr>
            <w:rStyle w:val="Hyperlink"/>
            <w:rFonts w:hint="eastAsia"/>
            <w:noProof/>
            <w:rtl/>
          </w:rPr>
          <w:t>الكون</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دعوة</w:t>
        </w:r>
        <w:r w:rsidRPr="001461D8">
          <w:rPr>
            <w:rStyle w:val="Hyperlink"/>
            <w:noProof/>
            <w:rtl/>
          </w:rPr>
          <w:t xml:space="preserve"> </w:t>
        </w:r>
        <w:r w:rsidRPr="001461D8">
          <w:rPr>
            <w:rStyle w:val="Hyperlink"/>
            <w:rFonts w:hint="eastAsia"/>
            <w:noProof/>
            <w:rtl/>
          </w:rPr>
          <w:t>إلهية</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التفكر</w:t>
        </w:r>
        <w:r w:rsidRPr="001461D8">
          <w:rPr>
            <w:rStyle w:val="Hyperlink"/>
            <w:noProof/>
            <w:rtl/>
          </w:rPr>
          <w:t xml:space="preserve"> </w:t>
        </w:r>
        <w:r w:rsidRPr="001461D8">
          <w:rPr>
            <w:rStyle w:val="Hyperlink"/>
            <w:rFonts w:hint="eastAsia"/>
            <w:noProof/>
            <w:rtl/>
          </w:rPr>
          <w:t>والمعرفة</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Toc199407126 \h</w:instrText>
        </w:r>
        <w:r>
          <w:rPr>
            <w:noProof/>
            <w:webHidden/>
            <w:rtl/>
          </w:rPr>
          <w:instrText xml:space="preserve"> </w:instrText>
        </w:r>
        <w:r>
          <w:rPr>
            <w:noProof/>
            <w:webHidden/>
            <w:rtl/>
          </w:rPr>
        </w:r>
        <w:r>
          <w:rPr>
            <w:noProof/>
            <w:webHidden/>
            <w:rtl/>
          </w:rPr>
          <w:fldChar w:fldCharType="separate"/>
        </w:r>
        <w:r w:rsidR="00B42598">
          <w:rPr>
            <w:noProof/>
            <w:webHidden/>
            <w:rtl/>
          </w:rPr>
          <w:t>230</w:t>
        </w:r>
        <w:r>
          <w:rPr>
            <w:noProof/>
            <w:webHidden/>
            <w:rtl/>
          </w:rPr>
          <w:fldChar w:fldCharType="end"/>
        </w:r>
      </w:hyperlink>
    </w:p>
    <w:p w14:paraId="287F2058" w14:textId="79D58708" w:rsidR="00A47C18" w:rsidRDefault="00A47C18" w:rsidP="00A47C18">
      <w:pPr>
        <w:pStyle w:val="11"/>
        <w:rPr>
          <w:rFonts w:asciiTheme="minorHAnsi" w:hAnsiTheme="minorHAnsi" w:cstheme="minorBidi"/>
          <w:noProof/>
          <w:kern w:val="2"/>
          <w:szCs w:val="24"/>
          <w:rtl/>
          <w14:ligatures w14:val="standardContextual"/>
        </w:rPr>
      </w:pPr>
      <w:hyperlink w:anchor="_Toc199407127" w:history="1">
        <w:r w:rsidRPr="001461D8">
          <w:rPr>
            <w:rStyle w:val="Hyperlink"/>
            <w:noProof/>
          </w:rPr>
          <w:t>101</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نور</w:t>
        </w:r>
        <w:r w:rsidRPr="001461D8">
          <w:rPr>
            <w:rStyle w:val="Hyperlink"/>
            <w:noProof/>
            <w:rtl/>
          </w:rPr>
          <w:t xml:space="preserve"> </w:t>
        </w:r>
        <w:r w:rsidRPr="001461D8">
          <w:rPr>
            <w:rStyle w:val="Hyperlink"/>
            <w:rFonts w:hint="eastAsia"/>
            <w:noProof/>
            <w:rtl/>
          </w:rPr>
          <w:t>على</w:t>
        </w:r>
        <w:r w:rsidRPr="001461D8">
          <w:rPr>
            <w:rStyle w:val="Hyperlink"/>
            <w:noProof/>
            <w:rtl/>
          </w:rPr>
          <w:t xml:space="preserve"> </w:t>
        </w:r>
        <w:r w:rsidRPr="001461D8">
          <w:rPr>
            <w:rStyle w:val="Hyperlink"/>
            <w:rFonts w:hint="eastAsia"/>
            <w:noProof/>
            <w:rtl/>
          </w:rPr>
          <w:t>نور</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الجماعي</w:t>
        </w:r>
        <w:r w:rsidRPr="001461D8">
          <w:rPr>
            <w:rStyle w:val="Hyperlink"/>
            <w:noProof/>
            <w:rtl/>
          </w:rPr>
          <w:t xml:space="preserve"> </w:t>
        </w:r>
        <w:r w:rsidRPr="001461D8">
          <w:rPr>
            <w:rStyle w:val="Hyperlink"/>
            <w:rFonts w:hint="eastAsia"/>
            <w:noProof/>
            <w:rtl/>
          </w:rPr>
          <w:t>للقرآن</w:t>
        </w:r>
        <w:r w:rsidRPr="001461D8">
          <w:rPr>
            <w:rStyle w:val="Hyperlink"/>
            <w:noProof/>
            <w:rtl/>
          </w:rPr>
          <w:t xml:space="preserve"> </w:t>
        </w:r>
        <w:r w:rsidRPr="001461D8">
          <w:rPr>
            <w:rStyle w:val="Hyperlink"/>
            <w:rFonts w:hint="eastAsia"/>
            <w:noProof/>
            <w:rtl/>
          </w:rPr>
          <w:t>الكريم</w:t>
        </w:r>
        <w:r w:rsidRPr="001461D8">
          <w:rPr>
            <w:rStyle w:val="Hyperlink"/>
            <w:noProof/>
            <w:rtl/>
          </w:rPr>
          <w:t xml:space="preserve">.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إيمانية</w:t>
        </w:r>
        <w:r w:rsidRPr="001461D8">
          <w:rPr>
            <w:rStyle w:val="Hyperlink"/>
            <w:noProof/>
            <w:rtl/>
          </w:rPr>
          <w:t xml:space="preserve"> </w:t>
        </w:r>
        <w:r w:rsidRPr="001461D8">
          <w:rPr>
            <w:rStyle w:val="Hyperlink"/>
            <w:rFonts w:hint="eastAsia"/>
            <w:noProof/>
            <w:rtl/>
          </w:rPr>
          <w:t>واجتماعية</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الفهم</w:t>
        </w:r>
        <w:r w:rsidRPr="001461D8">
          <w:rPr>
            <w:rStyle w:val="Hyperlink"/>
            <w:noProof/>
            <w:rtl/>
          </w:rPr>
          <w:t xml:space="preserve"> </w:t>
        </w:r>
        <w:r w:rsidRPr="001461D8">
          <w:rPr>
            <w:rStyle w:val="Hyperlink"/>
            <w:rFonts w:hint="eastAsia"/>
            <w:noProof/>
            <w:rtl/>
          </w:rPr>
          <w:t>والعمل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Toc199407127 \h</w:instrText>
        </w:r>
        <w:r>
          <w:rPr>
            <w:noProof/>
            <w:webHidden/>
            <w:rtl/>
          </w:rPr>
          <w:instrText xml:space="preserve"> </w:instrText>
        </w:r>
        <w:r>
          <w:rPr>
            <w:noProof/>
            <w:webHidden/>
            <w:rtl/>
          </w:rPr>
        </w:r>
        <w:r>
          <w:rPr>
            <w:noProof/>
            <w:webHidden/>
            <w:rtl/>
          </w:rPr>
          <w:fldChar w:fldCharType="separate"/>
        </w:r>
        <w:r w:rsidR="00B42598">
          <w:rPr>
            <w:noProof/>
            <w:webHidden/>
            <w:rtl/>
          </w:rPr>
          <w:t>231</w:t>
        </w:r>
        <w:r>
          <w:rPr>
            <w:noProof/>
            <w:webHidden/>
            <w:rtl/>
          </w:rPr>
          <w:fldChar w:fldCharType="end"/>
        </w:r>
      </w:hyperlink>
    </w:p>
    <w:p w14:paraId="30088B3D" w14:textId="0EDEA3CA" w:rsidR="00A47C18" w:rsidRDefault="00A47C18" w:rsidP="00A47C18">
      <w:pPr>
        <w:pStyle w:val="11"/>
        <w:rPr>
          <w:rFonts w:asciiTheme="minorHAnsi" w:hAnsiTheme="minorHAnsi" w:cstheme="minorBidi"/>
          <w:noProof/>
          <w:kern w:val="2"/>
          <w:szCs w:val="24"/>
          <w:rtl/>
          <w14:ligatures w14:val="standardContextual"/>
        </w:rPr>
      </w:pPr>
      <w:hyperlink w:anchor="_Toc199407128" w:history="1">
        <w:r w:rsidRPr="001461D8">
          <w:rPr>
            <w:rStyle w:val="Hyperlink"/>
            <w:noProof/>
            <w:rtl/>
          </w:rPr>
          <w:t>102</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التلاوة</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أعماق</w:t>
        </w:r>
        <w:r w:rsidRPr="001461D8">
          <w:rPr>
            <w:rStyle w:val="Hyperlink"/>
            <w:noProof/>
            <w:rtl/>
          </w:rPr>
          <w:t xml:space="preserve"> </w:t>
        </w:r>
        <w:r w:rsidRPr="001461D8">
          <w:rPr>
            <w:rStyle w:val="Hyperlink"/>
            <w:rFonts w:hint="eastAsia"/>
            <w:noProof/>
            <w:rtl/>
          </w:rPr>
          <w:t>القرآن</w:t>
        </w:r>
        <w:r w:rsidRPr="001461D8">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Toc199407128 \h</w:instrText>
        </w:r>
        <w:r>
          <w:rPr>
            <w:noProof/>
            <w:webHidden/>
            <w:rtl/>
          </w:rPr>
          <w:instrText xml:space="preserve"> </w:instrText>
        </w:r>
        <w:r>
          <w:rPr>
            <w:noProof/>
            <w:webHidden/>
            <w:rtl/>
          </w:rPr>
        </w:r>
        <w:r>
          <w:rPr>
            <w:noProof/>
            <w:webHidden/>
            <w:rtl/>
          </w:rPr>
          <w:fldChar w:fldCharType="separate"/>
        </w:r>
        <w:r w:rsidR="00B42598">
          <w:rPr>
            <w:noProof/>
            <w:webHidden/>
            <w:rtl/>
          </w:rPr>
          <w:t>233</w:t>
        </w:r>
        <w:r>
          <w:rPr>
            <w:noProof/>
            <w:webHidden/>
            <w:rtl/>
          </w:rPr>
          <w:fldChar w:fldCharType="end"/>
        </w:r>
      </w:hyperlink>
    </w:p>
    <w:p w14:paraId="52D270A3" w14:textId="00C2137D" w:rsidR="00A47C18" w:rsidRDefault="00A47C18" w:rsidP="00A47C18">
      <w:pPr>
        <w:pStyle w:val="11"/>
        <w:rPr>
          <w:rFonts w:asciiTheme="minorHAnsi" w:hAnsiTheme="minorHAnsi" w:cstheme="minorBidi"/>
          <w:noProof/>
          <w:kern w:val="2"/>
          <w:szCs w:val="24"/>
          <w:rtl/>
          <w14:ligatures w14:val="standardContextual"/>
        </w:rPr>
      </w:pPr>
      <w:hyperlink w:anchor="_Toc199407129" w:history="1">
        <w:r w:rsidRPr="001461D8">
          <w:rPr>
            <w:rStyle w:val="Hyperlink"/>
            <w:noProof/>
          </w:rPr>
          <w:t>103</w:t>
        </w:r>
        <w:r>
          <w:rPr>
            <w:rFonts w:asciiTheme="minorHAnsi" w:hAnsiTheme="minorHAnsi" w:cstheme="minorBidi"/>
            <w:noProof/>
            <w:kern w:val="2"/>
            <w:szCs w:val="24"/>
            <w:rtl/>
            <w14:ligatures w14:val="standardContextual"/>
          </w:rPr>
          <w:tab/>
        </w:r>
        <w:r w:rsidRPr="001461D8">
          <w:rPr>
            <w:rStyle w:val="Hyperlink"/>
            <w:noProof/>
          </w:rPr>
          <w:t>"</w:t>
        </w:r>
        <w:r w:rsidRPr="001461D8">
          <w:rPr>
            <w:rStyle w:val="Hyperlink"/>
            <w:rFonts w:hint="eastAsia"/>
            <w:noProof/>
            <w:rtl/>
          </w:rPr>
          <w:t>النظرات</w:t>
        </w:r>
        <w:r w:rsidRPr="001461D8">
          <w:rPr>
            <w:rStyle w:val="Hyperlink"/>
            <w:noProof/>
            <w:rtl/>
          </w:rPr>
          <w:t xml:space="preserve"> </w:t>
        </w:r>
        <w:r w:rsidRPr="001461D8">
          <w:rPr>
            <w:rStyle w:val="Hyperlink"/>
            <w:rFonts w:hint="eastAsia"/>
            <w:noProof/>
            <w:rtl/>
          </w:rPr>
          <w:t>المتعددة</w:t>
        </w:r>
        <w:r w:rsidRPr="001461D8">
          <w:rPr>
            <w:rStyle w:val="Hyperlink"/>
            <w:noProof/>
            <w:rtl/>
          </w:rPr>
          <w:t xml:space="preserve">: </w:t>
        </w:r>
        <w:r w:rsidRPr="001461D8">
          <w:rPr>
            <w:rStyle w:val="Hyperlink"/>
            <w:rFonts w:hint="eastAsia"/>
            <w:noProof/>
            <w:rtl/>
          </w:rPr>
          <w:t>كيف</w:t>
        </w:r>
        <w:r w:rsidRPr="001461D8">
          <w:rPr>
            <w:rStyle w:val="Hyperlink"/>
            <w:noProof/>
            <w:rtl/>
          </w:rPr>
          <w:t xml:space="preserve"> </w:t>
        </w:r>
        <w:r w:rsidRPr="001461D8">
          <w:rPr>
            <w:rStyle w:val="Hyperlink"/>
            <w:rFonts w:hint="eastAsia"/>
            <w:noProof/>
            <w:rtl/>
          </w:rPr>
          <w:t>يضيء</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حياتنا</w:t>
        </w:r>
        <w:r w:rsidRPr="001461D8">
          <w:rPr>
            <w:rStyle w:val="Hyperlink"/>
            <w:noProof/>
            <w:rtl/>
          </w:rPr>
          <w:t xml:space="preserve"> </w:t>
        </w:r>
        <w:r w:rsidRPr="001461D8">
          <w:rPr>
            <w:rStyle w:val="Hyperlink"/>
            <w:rFonts w:hint="eastAsia"/>
            <w:noProof/>
            <w:rtl/>
          </w:rPr>
          <w:t>اليومية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Toc199407129 \h</w:instrText>
        </w:r>
        <w:r>
          <w:rPr>
            <w:noProof/>
            <w:webHidden/>
            <w:rtl/>
          </w:rPr>
          <w:instrText xml:space="preserve"> </w:instrText>
        </w:r>
        <w:r>
          <w:rPr>
            <w:noProof/>
            <w:webHidden/>
            <w:rtl/>
          </w:rPr>
        </w:r>
        <w:r>
          <w:rPr>
            <w:noProof/>
            <w:webHidden/>
            <w:rtl/>
          </w:rPr>
          <w:fldChar w:fldCharType="separate"/>
        </w:r>
        <w:r w:rsidR="00B42598">
          <w:rPr>
            <w:noProof/>
            <w:webHidden/>
            <w:rtl/>
          </w:rPr>
          <w:t>235</w:t>
        </w:r>
        <w:r>
          <w:rPr>
            <w:noProof/>
            <w:webHidden/>
            <w:rtl/>
          </w:rPr>
          <w:fldChar w:fldCharType="end"/>
        </w:r>
      </w:hyperlink>
    </w:p>
    <w:p w14:paraId="6E37F002" w14:textId="2D589703" w:rsidR="00A47C18" w:rsidRDefault="00A47C18" w:rsidP="00A47C18">
      <w:pPr>
        <w:pStyle w:val="11"/>
        <w:rPr>
          <w:rFonts w:asciiTheme="minorHAnsi" w:hAnsiTheme="minorHAnsi" w:cstheme="minorBidi"/>
          <w:noProof/>
          <w:kern w:val="2"/>
          <w:szCs w:val="24"/>
          <w:rtl/>
          <w14:ligatures w14:val="standardContextual"/>
        </w:rPr>
      </w:pPr>
      <w:hyperlink w:anchor="_Toc199407130" w:history="1">
        <w:r w:rsidRPr="001461D8">
          <w:rPr>
            <w:rStyle w:val="Hyperlink"/>
            <w:noProof/>
          </w:rPr>
          <w:t>104</w:t>
        </w:r>
        <w:r>
          <w:rPr>
            <w:rFonts w:asciiTheme="minorHAnsi" w:hAnsiTheme="minorHAnsi" w:cstheme="minorBidi"/>
            <w:noProof/>
            <w:kern w:val="2"/>
            <w:szCs w:val="24"/>
            <w:rtl/>
            <w14:ligatures w14:val="standardContextual"/>
          </w:rPr>
          <w:tab/>
        </w:r>
        <w:r w:rsidRPr="001461D8">
          <w:rPr>
            <w:rStyle w:val="Hyperlink"/>
            <w:noProof/>
          </w:rPr>
          <w:t>"</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والكون</w:t>
        </w:r>
        <w:r w:rsidRPr="001461D8">
          <w:rPr>
            <w:rStyle w:val="Hyperlink"/>
            <w:noProof/>
            <w:rtl/>
          </w:rPr>
          <w:t xml:space="preserve">: </w:t>
        </w:r>
        <w:r w:rsidRPr="001461D8">
          <w:rPr>
            <w:rStyle w:val="Hyperlink"/>
            <w:rFonts w:hint="eastAsia"/>
            <w:noProof/>
            <w:rtl/>
          </w:rPr>
          <w:t>دعوة</w:t>
        </w:r>
        <w:r w:rsidRPr="001461D8">
          <w:rPr>
            <w:rStyle w:val="Hyperlink"/>
            <w:noProof/>
            <w:rtl/>
          </w:rPr>
          <w:t xml:space="preserve"> </w:t>
        </w:r>
        <w:r w:rsidRPr="001461D8">
          <w:rPr>
            <w:rStyle w:val="Hyperlink"/>
            <w:rFonts w:hint="eastAsia"/>
            <w:noProof/>
            <w:rtl/>
          </w:rPr>
          <w:t>للتأمل</w:t>
        </w:r>
        <w:r w:rsidRPr="001461D8">
          <w:rPr>
            <w:rStyle w:val="Hyperlink"/>
            <w:noProof/>
            <w:rtl/>
          </w:rPr>
          <w:t xml:space="preserve"> </w:t>
        </w:r>
        <w:r w:rsidRPr="001461D8">
          <w:rPr>
            <w:rStyle w:val="Hyperlink"/>
            <w:rFonts w:hint="eastAsia"/>
            <w:noProof/>
            <w:rtl/>
          </w:rPr>
          <w:t>والتفكر</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آيات</w:t>
        </w:r>
        <w:r w:rsidRPr="001461D8">
          <w:rPr>
            <w:rStyle w:val="Hyperlink"/>
            <w:noProof/>
            <w:rtl/>
          </w:rPr>
          <w:t xml:space="preserve"> </w:t>
        </w:r>
        <w:r w:rsidRPr="001461D8">
          <w:rPr>
            <w:rStyle w:val="Hyperlink"/>
            <w:rFonts w:hint="eastAsia"/>
            <w:noProof/>
            <w:rtl/>
          </w:rPr>
          <w:t>الله</w:t>
        </w:r>
        <w:r w:rsidRPr="001461D8">
          <w:rPr>
            <w:rStyle w:val="Hyperlink"/>
            <w:noProof/>
            <w:rtl/>
          </w:rPr>
          <w:t xml:space="preserve"> </w:t>
        </w:r>
        <w:r w:rsidRPr="001461D8">
          <w:rPr>
            <w:rStyle w:val="Hyperlink"/>
            <w:rFonts w:hint="eastAsia"/>
            <w:noProof/>
            <w:rtl/>
          </w:rPr>
          <w:t>المنشورة</w:t>
        </w:r>
        <w:r w:rsidRPr="001461D8">
          <w:rPr>
            <w:rStyle w:val="Hyperlink"/>
            <w:noProof/>
            <w:rtl/>
          </w:rPr>
          <w:t xml:space="preserve"> </w:t>
        </w:r>
        <w:r w:rsidRPr="001461D8">
          <w:rPr>
            <w:rStyle w:val="Hyperlink"/>
            <w:rFonts w:hint="eastAsia"/>
            <w:noProof/>
            <w:rtl/>
          </w:rPr>
          <w:t>والمسطورة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Toc199407130 \h</w:instrText>
        </w:r>
        <w:r>
          <w:rPr>
            <w:noProof/>
            <w:webHidden/>
            <w:rtl/>
          </w:rPr>
          <w:instrText xml:space="preserve"> </w:instrText>
        </w:r>
        <w:r>
          <w:rPr>
            <w:noProof/>
            <w:webHidden/>
            <w:rtl/>
          </w:rPr>
        </w:r>
        <w:r>
          <w:rPr>
            <w:noProof/>
            <w:webHidden/>
            <w:rtl/>
          </w:rPr>
          <w:fldChar w:fldCharType="separate"/>
        </w:r>
        <w:r w:rsidR="00B42598">
          <w:rPr>
            <w:noProof/>
            <w:webHidden/>
            <w:rtl/>
          </w:rPr>
          <w:t>236</w:t>
        </w:r>
        <w:r>
          <w:rPr>
            <w:noProof/>
            <w:webHidden/>
            <w:rtl/>
          </w:rPr>
          <w:fldChar w:fldCharType="end"/>
        </w:r>
      </w:hyperlink>
    </w:p>
    <w:p w14:paraId="72FF71E9" w14:textId="0EA0CD63" w:rsidR="00A47C18" w:rsidRDefault="00A47C18" w:rsidP="00A47C18">
      <w:pPr>
        <w:pStyle w:val="11"/>
        <w:rPr>
          <w:rFonts w:asciiTheme="minorHAnsi" w:hAnsiTheme="minorHAnsi" w:cstheme="minorBidi"/>
          <w:noProof/>
          <w:kern w:val="2"/>
          <w:szCs w:val="24"/>
          <w:rtl/>
          <w14:ligatures w14:val="standardContextual"/>
        </w:rPr>
      </w:pPr>
      <w:hyperlink w:anchor="_Toc199407131" w:history="1">
        <w:r w:rsidRPr="001461D8">
          <w:rPr>
            <w:rStyle w:val="Hyperlink"/>
            <w:noProof/>
          </w:rPr>
          <w:t>105</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تجميع</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بين</w:t>
        </w:r>
        <w:r w:rsidRPr="001461D8">
          <w:rPr>
            <w:rStyle w:val="Hyperlink"/>
            <w:noProof/>
            <w:rtl/>
          </w:rPr>
          <w:t xml:space="preserve"> </w:t>
        </w:r>
        <w:r w:rsidRPr="001461D8">
          <w:rPr>
            <w:rStyle w:val="Hyperlink"/>
            <w:rFonts w:hint="eastAsia"/>
            <w:noProof/>
            <w:rtl/>
          </w:rPr>
          <w:t>الرواية</w:t>
        </w:r>
        <w:r w:rsidRPr="001461D8">
          <w:rPr>
            <w:rStyle w:val="Hyperlink"/>
            <w:noProof/>
            <w:rtl/>
          </w:rPr>
          <w:t xml:space="preserve"> </w:t>
        </w:r>
        <w:r w:rsidRPr="001461D8">
          <w:rPr>
            <w:rStyle w:val="Hyperlink"/>
            <w:rFonts w:hint="eastAsia"/>
            <w:noProof/>
            <w:rtl/>
          </w:rPr>
          <w:t>التاريخية</w:t>
        </w:r>
        <w:r w:rsidRPr="001461D8">
          <w:rPr>
            <w:rStyle w:val="Hyperlink"/>
            <w:noProof/>
            <w:rtl/>
          </w:rPr>
          <w:t xml:space="preserve"> </w:t>
        </w:r>
        <w:r w:rsidRPr="001461D8">
          <w:rPr>
            <w:rStyle w:val="Hyperlink"/>
            <w:rFonts w:hint="eastAsia"/>
            <w:noProof/>
            <w:rtl/>
          </w:rPr>
          <w:t>والرؤية</w:t>
        </w:r>
        <w:r w:rsidRPr="001461D8">
          <w:rPr>
            <w:rStyle w:val="Hyperlink"/>
            <w:noProof/>
            <w:rtl/>
          </w:rPr>
          <w:t xml:space="preserve"> </w:t>
        </w:r>
        <w:r w:rsidRPr="001461D8">
          <w:rPr>
            <w:rStyle w:val="Hyperlink"/>
            <w:rFonts w:hint="eastAsia"/>
            <w:noProof/>
            <w:rtl/>
          </w:rPr>
          <w:t>الإيمانية</w:t>
        </w:r>
        <w:r w:rsidRPr="001461D8">
          <w:rPr>
            <w:rStyle w:val="Hyperlink"/>
            <w:noProof/>
            <w:rtl/>
          </w:rPr>
          <w:t xml:space="preserve"> - </w:t>
        </w:r>
        <w:r w:rsidRPr="001461D8">
          <w:rPr>
            <w:rStyle w:val="Hyperlink"/>
            <w:rFonts w:hint="eastAsia"/>
            <w:noProof/>
            <w:rtl/>
          </w:rPr>
          <w:t>بحث</w:t>
        </w:r>
        <w:r w:rsidRPr="001461D8">
          <w:rPr>
            <w:rStyle w:val="Hyperlink"/>
            <w:noProof/>
            <w:rtl/>
          </w:rPr>
          <w:t xml:space="preserve"> </w:t>
        </w:r>
        <w:r w:rsidRPr="001461D8">
          <w:rPr>
            <w:rStyle w:val="Hyperlink"/>
            <w:rFonts w:hint="eastAsia"/>
            <w:noProof/>
            <w:rtl/>
          </w:rPr>
          <w:t>في</w:t>
        </w:r>
        <w:r w:rsidRPr="001461D8">
          <w:rPr>
            <w:rStyle w:val="Hyperlink"/>
            <w:noProof/>
            <w:rtl/>
          </w:rPr>
          <w:t xml:space="preserve"> </w:t>
        </w:r>
        <w:r w:rsidRPr="001461D8">
          <w:rPr>
            <w:rStyle w:val="Hyperlink"/>
            <w:rFonts w:hint="eastAsia"/>
            <w:noProof/>
            <w:rtl/>
          </w:rPr>
          <w:t>حفظ</w:t>
        </w:r>
        <w:r w:rsidRPr="001461D8">
          <w:rPr>
            <w:rStyle w:val="Hyperlink"/>
            <w:noProof/>
            <w:rtl/>
          </w:rPr>
          <w:t xml:space="preserve"> </w:t>
        </w:r>
        <w:r w:rsidRPr="001461D8">
          <w:rPr>
            <w:rStyle w:val="Hyperlink"/>
            <w:rFonts w:hint="eastAsia"/>
            <w:noProof/>
            <w:rtl/>
          </w:rPr>
          <w:t>الكتاب</w:t>
        </w:r>
        <w:r w:rsidRPr="001461D8">
          <w:rPr>
            <w:rStyle w:val="Hyperlink"/>
            <w:noProof/>
            <w:rtl/>
          </w:rPr>
          <w:t xml:space="preserve"> </w:t>
        </w:r>
        <w:r w:rsidRPr="001461D8">
          <w:rPr>
            <w:rStyle w:val="Hyperlink"/>
            <w:rFonts w:hint="eastAsia"/>
            <w:noProof/>
            <w:rtl/>
          </w:rPr>
          <w:t>وتدوينه</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Toc199407131 \h</w:instrText>
        </w:r>
        <w:r>
          <w:rPr>
            <w:noProof/>
            <w:webHidden/>
            <w:rtl/>
          </w:rPr>
          <w:instrText xml:space="preserve"> </w:instrText>
        </w:r>
        <w:r>
          <w:rPr>
            <w:noProof/>
            <w:webHidden/>
            <w:rtl/>
          </w:rPr>
        </w:r>
        <w:r>
          <w:rPr>
            <w:noProof/>
            <w:webHidden/>
            <w:rtl/>
          </w:rPr>
          <w:fldChar w:fldCharType="separate"/>
        </w:r>
        <w:r w:rsidR="00B42598">
          <w:rPr>
            <w:noProof/>
            <w:webHidden/>
            <w:rtl/>
          </w:rPr>
          <w:t>237</w:t>
        </w:r>
        <w:r>
          <w:rPr>
            <w:noProof/>
            <w:webHidden/>
            <w:rtl/>
          </w:rPr>
          <w:fldChar w:fldCharType="end"/>
        </w:r>
      </w:hyperlink>
    </w:p>
    <w:p w14:paraId="4CC1FB25" w14:textId="343BF620" w:rsidR="00A47C18" w:rsidRDefault="00A47C18" w:rsidP="00A47C18">
      <w:pPr>
        <w:pStyle w:val="11"/>
        <w:rPr>
          <w:rFonts w:asciiTheme="minorHAnsi" w:hAnsiTheme="minorHAnsi" w:cstheme="minorBidi"/>
          <w:noProof/>
          <w:kern w:val="2"/>
          <w:szCs w:val="24"/>
          <w:rtl/>
          <w14:ligatures w14:val="standardContextual"/>
        </w:rPr>
      </w:pPr>
      <w:hyperlink w:anchor="_Toc199407132" w:history="1">
        <w:r w:rsidRPr="001461D8">
          <w:rPr>
            <w:rStyle w:val="Hyperlink"/>
            <w:noProof/>
          </w:rPr>
          <w:t>106</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أسماء</w:t>
        </w:r>
        <w:r w:rsidRPr="001461D8">
          <w:rPr>
            <w:rStyle w:val="Hyperlink"/>
            <w:noProof/>
            <w:rtl/>
          </w:rPr>
          <w:t xml:space="preserve"> </w:t>
        </w:r>
        <w:r w:rsidRPr="001461D8">
          <w:rPr>
            <w:rStyle w:val="Hyperlink"/>
            <w:rFonts w:hint="eastAsia"/>
            <w:noProof/>
            <w:rtl/>
          </w:rPr>
          <w:t>السور</w:t>
        </w:r>
        <w:r w:rsidRPr="001461D8">
          <w:rPr>
            <w:rStyle w:val="Hyperlink"/>
            <w:noProof/>
            <w:rtl/>
          </w:rPr>
          <w:t xml:space="preserve">: </w:t>
        </w:r>
        <w:r w:rsidRPr="001461D8">
          <w:rPr>
            <w:rStyle w:val="Hyperlink"/>
            <w:rFonts w:hint="eastAsia"/>
            <w:noProof/>
            <w:rtl/>
          </w:rPr>
          <w:t>مفاتيح</w:t>
        </w:r>
        <w:r w:rsidRPr="001461D8">
          <w:rPr>
            <w:rStyle w:val="Hyperlink"/>
            <w:noProof/>
            <w:rtl/>
          </w:rPr>
          <w:t xml:space="preserve"> </w:t>
        </w:r>
        <w:r w:rsidRPr="001461D8">
          <w:rPr>
            <w:rStyle w:val="Hyperlink"/>
            <w:rFonts w:hint="eastAsia"/>
            <w:noProof/>
            <w:rtl/>
          </w:rPr>
          <w:t>لفهم</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كيف</w:t>
        </w:r>
        <w:r w:rsidRPr="001461D8">
          <w:rPr>
            <w:rStyle w:val="Hyperlink"/>
            <w:noProof/>
            <w:rtl/>
          </w:rPr>
          <w:t xml:space="preserve"> </w:t>
        </w:r>
        <w:r w:rsidRPr="001461D8">
          <w:rPr>
            <w:rStyle w:val="Hyperlink"/>
            <w:rFonts w:hint="eastAsia"/>
            <w:noProof/>
            <w:rtl/>
          </w:rPr>
          <w:t>تضيء</w:t>
        </w:r>
        <w:r w:rsidRPr="001461D8">
          <w:rPr>
            <w:rStyle w:val="Hyperlink"/>
            <w:noProof/>
            <w:rtl/>
          </w:rPr>
          <w:t xml:space="preserve"> </w:t>
        </w:r>
        <w:r w:rsidRPr="001461D8">
          <w:rPr>
            <w:rStyle w:val="Hyperlink"/>
            <w:rFonts w:hint="eastAsia"/>
            <w:noProof/>
            <w:rtl/>
          </w:rPr>
          <w:t>العناوين</w:t>
        </w:r>
        <w:r w:rsidRPr="001461D8">
          <w:rPr>
            <w:rStyle w:val="Hyperlink"/>
            <w:noProof/>
            <w:rtl/>
          </w:rPr>
          <w:t xml:space="preserve"> </w:t>
        </w:r>
        <w:r w:rsidRPr="001461D8">
          <w:rPr>
            <w:rStyle w:val="Hyperlink"/>
            <w:rFonts w:hint="eastAsia"/>
            <w:noProof/>
            <w:rtl/>
          </w:rPr>
          <w:t>درب</w:t>
        </w:r>
        <w:r w:rsidRPr="001461D8">
          <w:rPr>
            <w:rStyle w:val="Hyperlink"/>
            <w:noProof/>
            <w:rtl/>
          </w:rPr>
          <w:t xml:space="preserve"> </w:t>
        </w:r>
        <w:r w:rsidRPr="001461D8">
          <w:rPr>
            <w:rStyle w:val="Hyperlink"/>
            <w:rFonts w:hint="eastAsia"/>
            <w:noProof/>
            <w:rtl/>
          </w:rPr>
          <w:t>التدبر؟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Toc199407132 \h</w:instrText>
        </w:r>
        <w:r>
          <w:rPr>
            <w:noProof/>
            <w:webHidden/>
            <w:rtl/>
          </w:rPr>
          <w:instrText xml:space="preserve"> </w:instrText>
        </w:r>
        <w:r>
          <w:rPr>
            <w:noProof/>
            <w:webHidden/>
            <w:rtl/>
          </w:rPr>
        </w:r>
        <w:r>
          <w:rPr>
            <w:noProof/>
            <w:webHidden/>
            <w:rtl/>
          </w:rPr>
          <w:fldChar w:fldCharType="separate"/>
        </w:r>
        <w:r w:rsidR="00B42598">
          <w:rPr>
            <w:noProof/>
            <w:webHidden/>
            <w:rtl/>
          </w:rPr>
          <w:t>238</w:t>
        </w:r>
        <w:r>
          <w:rPr>
            <w:noProof/>
            <w:webHidden/>
            <w:rtl/>
          </w:rPr>
          <w:fldChar w:fldCharType="end"/>
        </w:r>
      </w:hyperlink>
    </w:p>
    <w:p w14:paraId="48CC8BE3" w14:textId="5E593930" w:rsidR="00A47C18" w:rsidRDefault="00A47C18" w:rsidP="00A47C18">
      <w:pPr>
        <w:pStyle w:val="11"/>
        <w:rPr>
          <w:rFonts w:asciiTheme="minorHAnsi" w:hAnsiTheme="minorHAnsi" w:cstheme="minorBidi"/>
          <w:noProof/>
          <w:kern w:val="2"/>
          <w:szCs w:val="24"/>
          <w:rtl/>
          <w14:ligatures w14:val="standardContextual"/>
        </w:rPr>
      </w:pPr>
      <w:hyperlink w:anchor="_Toc199407133" w:history="1">
        <w:r w:rsidRPr="001461D8">
          <w:rPr>
            <w:rStyle w:val="Hyperlink"/>
            <w:noProof/>
          </w:rPr>
          <w:t>107</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العلم</w:t>
        </w:r>
        <w:r w:rsidRPr="001461D8">
          <w:rPr>
            <w:rStyle w:val="Hyperlink"/>
            <w:noProof/>
            <w:rtl/>
          </w:rPr>
          <w:t xml:space="preserve"> </w:t>
        </w:r>
        <w:r w:rsidRPr="001461D8">
          <w:rPr>
            <w:rStyle w:val="Hyperlink"/>
            <w:rFonts w:hint="eastAsia"/>
            <w:noProof/>
            <w:rtl/>
          </w:rPr>
          <w:t>والقرآن</w:t>
        </w:r>
        <w:r w:rsidRPr="001461D8">
          <w:rPr>
            <w:rStyle w:val="Hyperlink"/>
            <w:noProof/>
            <w:rtl/>
          </w:rPr>
          <w:t xml:space="preserve">: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استكشافية</w:t>
        </w:r>
        <w:r w:rsidRPr="001461D8">
          <w:rPr>
            <w:rStyle w:val="Hyperlink"/>
            <w:noProof/>
            <w:rtl/>
          </w:rPr>
          <w:t xml:space="preserve"> </w:t>
        </w:r>
        <w:r w:rsidRPr="001461D8">
          <w:rPr>
            <w:rStyle w:val="Hyperlink"/>
            <w:rFonts w:hint="eastAsia"/>
            <w:noProof/>
            <w:rtl/>
          </w:rPr>
          <w:t>مشتركة</w:t>
        </w:r>
        <w:r w:rsidRPr="001461D8">
          <w:rPr>
            <w:rStyle w:val="Hyperlink"/>
            <w:noProof/>
            <w:rtl/>
          </w:rPr>
          <w:t xml:space="preserve"> </w:t>
        </w:r>
        <w:r w:rsidRPr="001461D8">
          <w:rPr>
            <w:rStyle w:val="Hyperlink"/>
            <w:rFonts w:hint="eastAsia"/>
            <w:noProof/>
            <w:rtl/>
          </w:rPr>
          <w:t>نحو</w:t>
        </w:r>
        <w:r w:rsidRPr="001461D8">
          <w:rPr>
            <w:rStyle w:val="Hyperlink"/>
            <w:noProof/>
            <w:rtl/>
          </w:rPr>
          <w:t xml:space="preserve"> </w:t>
        </w:r>
        <w:r w:rsidRPr="001461D8">
          <w:rPr>
            <w:rStyle w:val="Hyperlink"/>
            <w:rFonts w:hint="eastAsia"/>
            <w:noProof/>
            <w:rtl/>
          </w:rPr>
          <w:t>آفاق</w:t>
        </w:r>
        <w:r w:rsidRPr="001461D8">
          <w:rPr>
            <w:rStyle w:val="Hyperlink"/>
            <w:noProof/>
            <w:rtl/>
          </w:rPr>
          <w:t xml:space="preserve"> </w:t>
        </w:r>
        <w:r w:rsidRPr="001461D8">
          <w:rPr>
            <w:rStyle w:val="Hyperlink"/>
            <w:rFonts w:hint="eastAsia"/>
            <w:noProof/>
            <w:rtl/>
          </w:rPr>
          <w:t>جديدة</w:t>
        </w:r>
        <w:r w:rsidRPr="001461D8">
          <w:rPr>
            <w:rStyle w:val="Hyperlink"/>
            <w:noProof/>
            <w:rtl/>
          </w:rPr>
          <w:t xml:space="preserve"> </w:t>
        </w:r>
        <w:r w:rsidRPr="001461D8">
          <w:rPr>
            <w:rStyle w:val="Hyperlink"/>
            <w:rFonts w:hint="eastAsia"/>
            <w:noProof/>
            <w:rtl/>
          </w:rPr>
          <w:t>للمعرفة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Toc199407133 \h</w:instrText>
        </w:r>
        <w:r>
          <w:rPr>
            <w:noProof/>
            <w:webHidden/>
            <w:rtl/>
          </w:rPr>
          <w:instrText xml:space="preserve"> </w:instrText>
        </w:r>
        <w:r>
          <w:rPr>
            <w:noProof/>
            <w:webHidden/>
            <w:rtl/>
          </w:rPr>
        </w:r>
        <w:r>
          <w:rPr>
            <w:noProof/>
            <w:webHidden/>
            <w:rtl/>
          </w:rPr>
          <w:fldChar w:fldCharType="separate"/>
        </w:r>
        <w:r w:rsidR="00B42598">
          <w:rPr>
            <w:noProof/>
            <w:webHidden/>
            <w:rtl/>
          </w:rPr>
          <w:t>239</w:t>
        </w:r>
        <w:r>
          <w:rPr>
            <w:noProof/>
            <w:webHidden/>
            <w:rtl/>
          </w:rPr>
          <w:fldChar w:fldCharType="end"/>
        </w:r>
      </w:hyperlink>
    </w:p>
    <w:p w14:paraId="6A1F6E4F" w14:textId="68EA0A02" w:rsidR="00A47C18" w:rsidRDefault="00A47C18" w:rsidP="00A47C18">
      <w:pPr>
        <w:pStyle w:val="11"/>
        <w:rPr>
          <w:rFonts w:asciiTheme="minorHAnsi" w:hAnsiTheme="minorHAnsi" w:cstheme="minorBidi"/>
          <w:noProof/>
          <w:kern w:val="2"/>
          <w:szCs w:val="24"/>
          <w:rtl/>
          <w14:ligatures w14:val="standardContextual"/>
        </w:rPr>
      </w:pPr>
      <w:hyperlink w:anchor="_Toc199407134" w:history="1">
        <w:r w:rsidRPr="001461D8">
          <w:rPr>
            <w:rStyle w:val="Hyperlink"/>
            <w:noProof/>
          </w:rPr>
          <w:t>108</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التراث</w:t>
        </w:r>
        <w:r w:rsidRPr="001461D8">
          <w:rPr>
            <w:rStyle w:val="Hyperlink"/>
            <w:noProof/>
            <w:rtl/>
          </w:rPr>
          <w:t xml:space="preserve"> </w:t>
        </w:r>
        <w:r w:rsidRPr="001461D8">
          <w:rPr>
            <w:rStyle w:val="Hyperlink"/>
            <w:rFonts w:hint="eastAsia"/>
            <w:noProof/>
            <w:rtl/>
          </w:rPr>
          <w:t>إلى</w:t>
        </w:r>
        <w:r w:rsidRPr="001461D8">
          <w:rPr>
            <w:rStyle w:val="Hyperlink"/>
            <w:noProof/>
            <w:rtl/>
          </w:rPr>
          <w:t xml:space="preserve"> </w:t>
        </w:r>
        <w:r w:rsidRPr="001461D8">
          <w:rPr>
            <w:rStyle w:val="Hyperlink"/>
            <w:rFonts w:hint="eastAsia"/>
            <w:noProof/>
            <w:rtl/>
          </w:rPr>
          <w:t>المعاصرة</w:t>
        </w:r>
        <w:r w:rsidRPr="001461D8">
          <w:rPr>
            <w:rStyle w:val="Hyperlink"/>
            <w:noProof/>
            <w:rtl/>
          </w:rPr>
          <w:t xml:space="preserve">: </w:t>
        </w:r>
        <w:r w:rsidRPr="001461D8">
          <w:rPr>
            <w:rStyle w:val="Hyperlink"/>
            <w:rFonts w:hint="eastAsia"/>
            <w:noProof/>
            <w:rtl/>
          </w:rPr>
          <w:t>رحلة</w:t>
        </w:r>
        <w:r w:rsidRPr="001461D8">
          <w:rPr>
            <w:rStyle w:val="Hyperlink"/>
            <w:noProof/>
            <w:rtl/>
          </w:rPr>
          <w:t xml:space="preserve"> </w:t>
        </w:r>
        <w:r w:rsidRPr="001461D8">
          <w:rPr>
            <w:rStyle w:val="Hyperlink"/>
            <w:rFonts w:hint="eastAsia"/>
            <w:noProof/>
            <w:rtl/>
          </w:rPr>
          <w:t>مع</w:t>
        </w:r>
        <w:r w:rsidRPr="001461D8">
          <w:rPr>
            <w:rStyle w:val="Hyperlink"/>
            <w:noProof/>
            <w:rtl/>
          </w:rPr>
          <w:t xml:space="preserve"> </w:t>
        </w:r>
        <w:r w:rsidRPr="001461D8">
          <w:rPr>
            <w:rStyle w:val="Hyperlink"/>
            <w:rFonts w:hint="eastAsia"/>
            <w:noProof/>
            <w:rtl/>
          </w:rPr>
          <w:t>نظريات</w:t>
        </w:r>
        <w:r w:rsidRPr="001461D8">
          <w:rPr>
            <w:rStyle w:val="Hyperlink"/>
            <w:noProof/>
            <w:rtl/>
          </w:rPr>
          <w:t xml:space="preserve"> </w:t>
        </w:r>
        <w:r w:rsidRPr="001461D8">
          <w:rPr>
            <w:rStyle w:val="Hyperlink"/>
            <w:rFonts w:hint="eastAsia"/>
            <w:noProof/>
            <w:rtl/>
          </w:rPr>
          <w:t>تفسير</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الكريم</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Toc199407134 \h</w:instrText>
        </w:r>
        <w:r>
          <w:rPr>
            <w:noProof/>
            <w:webHidden/>
            <w:rtl/>
          </w:rPr>
          <w:instrText xml:space="preserve"> </w:instrText>
        </w:r>
        <w:r>
          <w:rPr>
            <w:noProof/>
            <w:webHidden/>
            <w:rtl/>
          </w:rPr>
        </w:r>
        <w:r>
          <w:rPr>
            <w:noProof/>
            <w:webHidden/>
            <w:rtl/>
          </w:rPr>
          <w:fldChar w:fldCharType="separate"/>
        </w:r>
        <w:r w:rsidR="00B42598">
          <w:rPr>
            <w:noProof/>
            <w:webHidden/>
            <w:rtl/>
          </w:rPr>
          <w:t>241</w:t>
        </w:r>
        <w:r>
          <w:rPr>
            <w:noProof/>
            <w:webHidden/>
            <w:rtl/>
          </w:rPr>
          <w:fldChar w:fldCharType="end"/>
        </w:r>
      </w:hyperlink>
    </w:p>
    <w:p w14:paraId="52D7CDA6" w14:textId="06D5B91F" w:rsidR="00A47C18" w:rsidRDefault="00A47C18" w:rsidP="00A47C18">
      <w:pPr>
        <w:pStyle w:val="11"/>
        <w:rPr>
          <w:rFonts w:asciiTheme="minorHAnsi" w:hAnsiTheme="minorHAnsi" w:cstheme="minorBidi"/>
          <w:noProof/>
          <w:kern w:val="2"/>
          <w:szCs w:val="24"/>
          <w:rtl/>
          <w14:ligatures w14:val="standardContextual"/>
        </w:rPr>
      </w:pPr>
      <w:hyperlink w:anchor="_Toc199407135" w:history="1">
        <w:r w:rsidRPr="001461D8">
          <w:rPr>
            <w:rStyle w:val="Hyperlink"/>
            <w:noProof/>
          </w:rPr>
          <w:t>109</w:t>
        </w:r>
        <w:r>
          <w:rPr>
            <w:rFonts w:asciiTheme="minorHAnsi" w:hAnsiTheme="minorHAnsi" w:cstheme="minorBidi"/>
            <w:noProof/>
            <w:kern w:val="2"/>
            <w:szCs w:val="24"/>
            <w:rtl/>
            <w14:ligatures w14:val="standardContextual"/>
          </w:rPr>
          <w:tab/>
        </w:r>
        <w:r w:rsidRPr="001461D8">
          <w:rPr>
            <w:rStyle w:val="Hyperlink"/>
            <w:noProof/>
            <w:rtl/>
          </w:rPr>
          <w:t>"</w:t>
        </w:r>
        <w:r w:rsidRPr="001461D8">
          <w:rPr>
            <w:rStyle w:val="Hyperlink"/>
            <w:rFonts w:hint="eastAsia"/>
            <w:noProof/>
            <w:rtl/>
          </w:rPr>
          <w:t>أسرار</w:t>
        </w:r>
        <w:r w:rsidRPr="001461D8">
          <w:rPr>
            <w:rStyle w:val="Hyperlink"/>
            <w:noProof/>
            <w:rtl/>
          </w:rPr>
          <w:t xml:space="preserve"> </w:t>
        </w:r>
        <w:r w:rsidRPr="001461D8">
          <w:rPr>
            <w:rStyle w:val="Hyperlink"/>
            <w:rFonts w:hint="eastAsia"/>
            <w:noProof/>
            <w:rtl/>
          </w:rPr>
          <w:t>تتكشف</w:t>
        </w:r>
        <w:r w:rsidRPr="001461D8">
          <w:rPr>
            <w:rStyle w:val="Hyperlink"/>
            <w:noProof/>
            <w:rtl/>
          </w:rPr>
          <w:t xml:space="preserve">: </w:t>
        </w:r>
        <w:r w:rsidRPr="001461D8">
          <w:rPr>
            <w:rStyle w:val="Hyperlink"/>
            <w:rFonts w:hint="eastAsia"/>
            <w:noProof/>
            <w:rtl/>
          </w:rPr>
          <w:t>كيف</w:t>
        </w:r>
        <w:r w:rsidRPr="001461D8">
          <w:rPr>
            <w:rStyle w:val="Hyperlink"/>
            <w:noProof/>
            <w:rtl/>
          </w:rPr>
          <w:t xml:space="preserve"> </w:t>
        </w:r>
        <w:r w:rsidRPr="001461D8">
          <w:rPr>
            <w:rStyle w:val="Hyperlink"/>
            <w:rFonts w:hint="eastAsia"/>
            <w:noProof/>
            <w:rtl/>
          </w:rPr>
          <w:t>يفتح</w:t>
        </w:r>
        <w:r w:rsidRPr="001461D8">
          <w:rPr>
            <w:rStyle w:val="Hyperlink"/>
            <w:noProof/>
            <w:rtl/>
          </w:rPr>
          <w:t xml:space="preserve"> </w:t>
        </w:r>
        <w:r w:rsidRPr="001461D8">
          <w:rPr>
            <w:rStyle w:val="Hyperlink"/>
            <w:rFonts w:hint="eastAsia"/>
            <w:noProof/>
            <w:rtl/>
          </w:rPr>
          <w:t>التدبر</w:t>
        </w:r>
        <w:r w:rsidRPr="001461D8">
          <w:rPr>
            <w:rStyle w:val="Hyperlink"/>
            <w:noProof/>
            <w:rtl/>
          </w:rPr>
          <w:t xml:space="preserve"> </w:t>
        </w:r>
        <w:r w:rsidRPr="001461D8">
          <w:rPr>
            <w:rStyle w:val="Hyperlink"/>
            <w:rFonts w:hint="eastAsia"/>
            <w:noProof/>
            <w:rtl/>
          </w:rPr>
          <w:t>كنوز</w:t>
        </w:r>
        <w:r w:rsidRPr="001461D8">
          <w:rPr>
            <w:rStyle w:val="Hyperlink"/>
            <w:noProof/>
            <w:rtl/>
          </w:rPr>
          <w:t xml:space="preserve"> </w:t>
        </w:r>
        <w:r w:rsidRPr="001461D8">
          <w:rPr>
            <w:rStyle w:val="Hyperlink"/>
            <w:rFonts w:hint="eastAsia"/>
            <w:noProof/>
            <w:rtl/>
          </w:rPr>
          <w:t>القرآن</w:t>
        </w:r>
        <w:r w:rsidRPr="001461D8">
          <w:rPr>
            <w:rStyle w:val="Hyperlink"/>
            <w:noProof/>
            <w:rtl/>
          </w:rPr>
          <w:t xml:space="preserve"> </w:t>
        </w:r>
        <w:r w:rsidRPr="001461D8">
          <w:rPr>
            <w:rStyle w:val="Hyperlink"/>
            <w:rFonts w:hint="eastAsia"/>
            <w:noProof/>
            <w:rtl/>
          </w:rPr>
          <w:t>المخفية</w:t>
        </w:r>
        <w:r w:rsidRPr="001461D8">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Toc199407135 \h</w:instrText>
        </w:r>
        <w:r>
          <w:rPr>
            <w:noProof/>
            <w:webHidden/>
            <w:rtl/>
          </w:rPr>
          <w:instrText xml:space="preserve"> </w:instrText>
        </w:r>
        <w:r>
          <w:rPr>
            <w:noProof/>
            <w:webHidden/>
            <w:rtl/>
          </w:rPr>
        </w:r>
        <w:r>
          <w:rPr>
            <w:noProof/>
            <w:webHidden/>
            <w:rtl/>
          </w:rPr>
          <w:fldChar w:fldCharType="separate"/>
        </w:r>
        <w:r w:rsidR="00B42598">
          <w:rPr>
            <w:noProof/>
            <w:webHidden/>
            <w:rtl/>
          </w:rPr>
          <w:t>242</w:t>
        </w:r>
        <w:r>
          <w:rPr>
            <w:noProof/>
            <w:webHidden/>
            <w:rtl/>
          </w:rPr>
          <w:fldChar w:fldCharType="end"/>
        </w:r>
      </w:hyperlink>
    </w:p>
    <w:p w14:paraId="3BF94A4C" w14:textId="30B2EB4D" w:rsidR="00A47C18" w:rsidRDefault="00A47C18" w:rsidP="00A47C18">
      <w:pPr>
        <w:pStyle w:val="11"/>
        <w:rPr>
          <w:rFonts w:asciiTheme="minorHAnsi" w:hAnsiTheme="minorHAnsi" w:cstheme="minorBidi"/>
          <w:noProof/>
          <w:kern w:val="2"/>
          <w:szCs w:val="24"/>
          <w:rtl/>
          <w14:ligatures w14:val="standardContextual"/>
        </w:rPr>
      </w:pPr>
      <w:hyperlink w:anchor="_Toc199407136" w:history="1">
        <w:r w:rsidRPr="001461D8">
          <w:rPr>
            <w:rStyle w:val="Hyperlink"/>
            <w:noProof/>
          </w:rPr>
          <w:t>110</w:t>
        </w:r>
        <w:r>
          <w:rPr>
            <w:rFonts w:asciiTheme="minorHAnsi" w:hAnsiTheme="minorHAnsi" w:cstheme="minorBidi"/>
            <w:noProof/>
            <w:kern w:val="2"/>
            <w:szCs w:val="24"/>
            <w:rtl/>
            <w14:ligatures w14:val="standardContextual"/>
          </w:rPr>
          <w:tab/>
        </w:r>
        <w:r w:rsidRPr="001461D8">
          <w:rPr>
            <w:rStyle w:val="Hyperlink"/>
            <w:rFonts w:hint="eastAsia"/>
            <w:noProof/>
            <w:rtl/>
          </w:rPr>
          <w:t>ملخص</w:t>
        </w:r>
        <w:r w:rsidRPr="001461D8">
          <w:rPr>
            <w:rStyle w:val="Hyperlink"/>
            <w:noProof/>
            <w:rtl/>
          </w:rPr>
          <w:t xml:space="preserve"> </w:t>
        </w:r>
        <w:r w:rsidRPr="001461D8">
          <w:rPr>
            <w:rStyle w:val="Hyperlink"/>
            <w:rFonts w:hint="eastAsia"/>
            <w:noProof/>
            <w:rtl/>
          </w:rPr>
          <w:t>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Toc199407136 \h</w:instrText>
        </w:r>
        <w:r>
          <w:rPr>
            <w:noProof/>
            <w:webHidden/>
            <w:rtl/>
          </w:rPr>
          <w:instrText xml:space="preserve"> </w:instrText>
        </w:r>
        <w:r>
          <w:rPr>
            <w:noProof/>
            <w:webHidden/>
            <w:rtl/>
          </w:rPr>
        </w:r>
        <w:r>
          <w:rPr>
            <w:noProof/>
            <w:webHidden/>
            <w:rtl/>
          </w:rPr>
          <w:fldChar w:fldCharType="separate"/>
        </w:r>
        <w:r w:rsidR="00B42598">
          <w:rPr>
            <w:noProof/>
            <w:webHidden/>
            <w:rtl/>
          </w:rPr>
          <w:t>244</w:t>
        </w:r>
        <w:r>
          <w:rPr>
            <w:noProof/>
            <w:webHidden/>
            <w:rtl/>
          </w:rPr>
          <w:fldChar w:fldCharType="end"/>
        </w:r>
      </w:hyperlink>
    </w:p>
    <w:p w14:paraId="65A41C26" w14:textId="3857D265" w:rsidR="00A47C18" w:rsidRDefault="00A47C18" w:rsidP="00A47C18">
      <w:pPr>
        <w:pStyle w:val="11"/>
        <w:rPr>
          <w:rFonts w:asciiTheme="minorHAnsi" w:hAnsiTheme="minorHAnsi" w:cstheme="minorBidi"/>
          <w:noProof/>
          <w:kern w:val="2"/>
          <w:szCs w:val="24"/>
          <w:rtl/>
          <w14:ligatures w14:val="standardContextual"/>
        </w:rPr>
      </w:pPr>
      <w:hyperlink w:anchor="_Toc199407137" w:history="1">
        <w:r w:rsidRPr="001461D8">
          <w:rPr>
            <w:rStyle w:val="Hyperlink"/>
            <w:noProof/>
            <w:rtl/>
          </w:rPr>
          <w:t>111</w:t>
        </w:r>
        <w:r>
          <w:rPr>
            <w:rFonts w:asciiTheme="minorHAnsi" w:hAnsiTheme="minorHAnsi" w:cstheme="minorBidi"/>
            <w:noProof/>
            <w:kern w:val="2"/>
            <w:szCs w:val="24"/>
            <w:rtl/>
            <w14:ligatures w14:val="standardContextual"/>
          </w:rPr>
          <w:tab/>
        </w:r>
        <w:r w:rsidRPr="001461D8">
          <w:rPr>
            <w:rStyle w:val="Hyperlink"/>
            <w:rFonts w:hint="eastAsia"/>
            <w:noProof/>
            <w:rtl/>
          </w:rPr>
          <w:t>مقاطع</w:t>
        </w:r>
        <w:r w:rsidRPr="001461D8">
          <w:rPr>
            <w:rStyle w:val="Hyperlink"/>
            <w:noProof/>
            <w:rtl/>
          </w:rPr>
          <w:t xml:space="preserve"> </w:t>
        </w:r>
        <w:r w:rsidRPr="001461D8">
          <w:rPr>
            <w:rStyle w:val="Hyperlink"/>
            <w:rFonts w:hint="eastAsia"/>
            <w:noProof/>
            <w:rtl/>
          </w:rPr>
          <w:t>من</w:t>
        </w:r>
        <w:r w:rsidRPr="001461D8">
          <w:rPr>
            <w:rStyle w:val="Hyperlink"/>
            <w:noProof/>
            <w:rtl/>
          </w:rPr>
          <w:t xml:space="preserve"> </w:t>
        </w:r>
        <w:r w:rsidRPr="001461D8">
          <w:rPr>
            <w:rStyle w:val="Hyperlink"/>
            <w:rFonts w:hint="eastAsia"/>
            <w:noProof/>
            <w:rtl/>
          </w:rPr>
          <w:t>رواية</w:t>
        </w:r>
        <w:r w:rsidRPr="001461D8">
          <w:rPr>
            <w:rStyle w:val="Hyperlink"/>
            <w:noProof/>
            <w:rtl/>
          </w:rPr>
          <w:t xml:space="preserve"> </w:t>
        </w:r>
        <w:r w:rsidRPr="001461D8">
          <w:rPr>
            <w:rStyle w:val="Hyperlink"/>
            <w:rFonts w:hint="eastAsia"/>
            <w:noProof/>
            <w:rtl/>
          </w:rPr>
          <w:t>مصحف</w:t>
        </w:r>
        <w:r w:rsidRPr="001461D8">
          <w:rPr>
            <w:rStyle w:val="Hyperlink"/>
            <w:noProof/>
            <w:rtl/>
          </w:rPr>
          <w:t xml:space="preserve"> </w:t>
        </w:r>
        <w:r w:rsidRPr="001461D8">
          <w:rPr>
            <w:rStyle w:val="Hyperlink"/>
            <w:rFonts w:hint="eastAsia"/>
            <w:noProof/>
            <w:rtl/>
          </w:rPr>
          <w:t>قاب</w:t>
        </w:r>
        <w:r w:rsidRPr="001461D8">
          <w:rPr>
            <w:rStyle w:val="Hyperlink"/>
            <w:noProof/>
            <w:rtl/>
          </w:rPr>
          <w:t xml:space="preserve"> </w:t>
        </w:r>
        <w:r w:rsidRPr="001461D8">
          <w:rPr>
            <w:rStyle w:val="Hyperlink"/>
            <w:rFonts w:hint="eastAsia"/>
            <w:noProof/>
            <w:rtl/>
          </w:rPr>
          <w:t>سراي</w:t>
        </w:r>
        <w:r w:rsidRPr="001461D8">
          <w:rPr>
            <w:rStyle w:val="Hyperlink"/>
            <w:noProof/>
            <w:rtl/>
          </w:rPr>
          <w:t xml:space="preserve"> </w:t>
        </w:r>
        <w:r w:rsidRPr="001461D8">
          <w:rPr>
            <w:rStyle w:val="Hyperlink"/>
            <w:rFonts w:hint="eastAsia"/>
            <w:noProof/>
            <w:rtl/>
          </w:rPr>
          <w:t>المنسوب</w:t>
        </w:r>
        <w:r w:rsidRPr="001461D8">
          <w:rPr>
            <w:rStyle w:val="Hyperlink"/>
            <w:noProof/>
            <w:rtl/>
          </w:rPr>
          <w:t xml:space="preserve"> </w:t>
        </w:r>
        <w:r w:rsidRPr="001461D8">
          <w:rPr>
            <w:rStyle w:val="Hyperlink"/>
            <w:rFonts w:hint="eastAsia"/>
            <w:noProof/>
            <w:rtl/>
          </w:rPr>
          <w:t>للخليفة</w:t>
        </w:r>
        <w:r w:rsidRPr="001461D8">
          <w:rPr>
            <w:rStyle w:val="Hyperlink"/>
            <w:noProof/>
            <w:rtl/>
          </w:rPr>
          <w:t xml:space="preserve"> </w:t>
        </w:r>
        <w:r w:rsidRPr="001461D8">
          <w:rPr>
            <w:rStyle w:val="Hyperlink"/>
            <w:rFonts w:hint="eastAsia"/>
            <w:noProof/>
            <w:rtl/>
          </w:rPr>
          <w:t>عثمان</w:t>
        </w:r>
        <w:r w:rsidRPr="001461D8">
          <w:rPr>
            <w:rStyle w:val="Hyperlink"/>
            <w:noProof/>
            <w:rtl/>
          </w:rPr>
          <w:t xml:space="preserve"> </w:t>
        </w:r>
        <w:r w:rsidRPr="001461D8">
          <w:rPr>
            <w:rStyle w:val="Hyperlink"/>
            <w:rFonts w:hint="eastAsia"/>
            <w:noProof/>
            <w:rtl/>
          </w:rPr>
          <w:t>بن</w:t>
        </w:r>
        <w:r w:rsidRPr="001461D8">
          <w:rPr>
            <w:rStyle w:val="Hyperlink"/>
            <w:noProof/>
            <w:rtl/>
          </w:rPr>
          <w:t xml:space="preserve"> </w:t>
        </w:r>
        <w:r w:rsidRPr="001461D8">
          <w:rPr>
            <w:rStyle w:val="Hyperlink"/>
            <w:rFonts w:hint="eastAsia"/>
            <w:noProof/>
            <w:rtl/>
          </w:rPr>
          <w:t>عفان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Toc199407137 \h</w:instrText>
        </w:r>
        <w:r>
          <w:rPr>
            <w:noProof/>
            <w:webHidden/>
            <w:rtl/>
          </w:rPr>
          <w:instrText xml:space="preserve"> </w:instrText>
        </w:r>
        <w:r>
          <w:rPr>
            <w:noProof/>
            <w:webHidden/>
            <w:rtl/>
          </w:rPr>
        </w:r>
        <w:r>
          <w:rPr>
            <w:noProof/>
            <w:webHidden/>
            <w:rtl/>
          </w:rPr>
          <w:fldChar w:fldCharType="separate"/>
        </w:r>
        <w:r w:rsidR="00B42598">
          <w:rPr>
            <w:noProof/>
            <w:webHidden/>
            <w:rtl/>
          </w:rPr>
          <w:t>247</w:t>
        </w:r>
        <w:r>
          <w:rPr>
            <w:noProof/>
            <w:webHidden/>
            <w:rtl/>
          </w:rPr>
          <w:fldChar w:fldCharType="end"/>
        </w:r>
      </w:hyperlink>
    </w:p>
    <w:p w14:paraId="63D8D623" w14:textId="5A16BF15" w:rsidR="00A47C18" w:rsidRDefault="00A47C18" w:rsidP="00A47C18">
      <w:pPr>
        <w:pStyle w:val="11"/>
        <w:rPr>
          <w:rFonts w:asciiTheme="minorHAnsi" w:hAnsiTheme="minorHAnsi" w:cstheme="minorBidi"/>
          <w:noProof/>
          <w:kern w:val="2"/>
          <w:szCs w:val="24"/>
          <w:rtl/>
          <w14:ligatures w14:val="standardContextual"/>
        </w:rPr>
      </w:pPr>
      <w:hyperlink w:anchor="_Toc199407138" w:history="1">
        <w:r w:rsidRPr="001461D8">
          <w:rPr>
            <w:rStyle w:val="Hyperlink"/>
            <w:noProof/>
          </w:rPr>
          <w:t>112</w:t>
        </w:r>
        <w:r>
          <w:rPr>
            <w:rFonts w:asciiTheme="minorHAnsi" w:hAnsiTheme="minorHAnsi" w:cstheme="minorBidi"/>
            <w:noProof/>
            <w:kern w:val="2"/>
            <w:szCs w:val="24"/>
            <w:rtl/>
            <w14:ligatures w14:val="standardContextual"/>
          </w:rPr>
          <w:tab/>
        </w:r>
        <w:r w:rsidRPr="001461D8">
          <w:rPr>
            <w:rStyle w:val="Hyperlink"/>
            <w:rFonts w:hint="eastAsia"/>
            <w:noProof/>
            <w:rtl/>
          </w:rPr>
          <w:t>شكر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Toc199407138 \h</w:instrText>
        </w:r>
        <w:r>
          <w:rPr>
            <w:noProof/>
            <w:webHidden/>
            <w:rtl/>
          </w:rPr>
          <w:instrText xml:space="preserve"> </w:instrText>
        </w:r>
        <w:r>
          <w:rPr>
            <w:noProof/>
            <w:webHidden/>
            <w:rtl/>
          </w:rPr>
        </w:r>
        <w:r>
          <w:rPr>
            <w:noProof/>
            <w:webHidden/>
            <w:rtl/>
          </w:rPr>
          <w:fldChar w:fldCharType="separate"/>
        </w:r>
        <w:r w:rsidR="00B42598">
          <w:rPr>
            <w:noProof/>
            <w:webHidden/>
            <w:rtl/>
          </w:rPr>
          <w:t>248</w:t>
        </w:r>
        <w:r>
          <w:rPr>
            <w:noProof/>
            <w:webHidden/>
            <w:rtl/>
          </w:rPr>
          <w:fldChar w:fldCharType="end"/>
        </w:r>
      </w:hyperlink>
    </w:p>
    <w:p w14:paraId="109BF1FB" w14:textId="57232D37" w:rsidR="00A47C18" w:rsidRDefault="00A47C18" w:rsidP="00A47C18">
      <w:pPr>
        <w:pStyle w:val="11"/>
        <w:rPr>
          <w:rFonts w:asciiTheme="minorHAnsi" w:hAnsiTheme="minorHAnsi" w:cstheme="minorBidi"/>
          <w:noProof/>
          <w:kern w:val="2"/>
          <w:szCs w:val="24"/>
          <w:rtl/>
          <w14:ligatures w14:val="standardContextual"/>
        </w:rPr>
      </w:pPr>
      <w:hyperlink w:anchor="_Toc199407139" w:history="1">
        <w:r w:rsidRPr="001461D8">
          <w:rPr>
            <w:rStyle w:val="Hyperlink"/>
            <w:noProof/>
            <w:rtl/>
          </w:rPr>
          <w:t>113</w:t>
        </w:r>
        <w:r>
          <w:rPr>
            <w:rFonts w:asciiTheme="minorHAnsi" w:hAnsiTheme="minorHAnsi" w:cstheme="minorBidi"/>
            <w:noProof/>
            <w:kern w:val="2"/>
            <w:szCs w:val="24"/>
            <w:rtl/>
            <w14:ligatures w14:val="standardContextual"/>
          </w:rPr>
          <w:tab/>
        </w:r>
        <w:r w:rsidRPr="001461D8">
          <w:rPr>
            <w:rStyle w:val="Hyperlink"/>
            <w:rFonts w:hint="eastAsia"/>
            <w:noProof/>
            <w:rtl/>
          </w:rPr>
          <w:t>المراجع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Toc199407139 \h</w:instrText>
        </w:r>
        <w:r>
          <w:rPr>
            <w:noProof/>
            <w:webHidden/>
            <w:rtl/>
          </w:rPr>
          <w:instrText xml:space="preserve"> </w:instrText>
        </w:r>
        <w:r>
          <w:rPr>
            <w:noProof/>
            <w:webHidden/>
            <w:rtl/>
          </w:rPr>
        </w:r>
        <w:r>
          <w:rPr>
            <w:noProof/>
            <w:webHidden/>
            <w:rtl/>
          </w:rPr>
          <w:fldChar w:fldCharType="separate"/>
        </w:r>
        <w:r w:rsidR="00B42598">
          <w:rPr>
            <w:noProof/>
            <w:webHidden/>
            <w:rtl/>
          </w:rPr>
          <w:t>249</w:t>
        </w:r>
        <w:r>
          <w:rPr>
            <w:noProof/>
            <w:webHidden/>
            <w:rtl/>
          </w:rPr>
          <w:fldChar w:fldCharType="end"/>
        </w:r>
      </w:hyperlink>
    </w:p>
    <w:p w14:paraId="04F1007C" w14:textId="499EE7ED" w:rsidR="00B75167" w:rsidRPr="00E46AD2" w:rsidRDefault="00A52FA0" w:rsidP="001A721D">
      <w:pPr>
        <w:rPr>
          <w:rtl/>
        </w:rPr>
      </w:pPr>
      <w:r>
        <w:rPr>
          <w:rtl/>
        </w:rPr>
        <w:fldChar w:fldCharType="end"/>
      </w:r>
    </w:p>
    <w:p w14:paraId="78835179" w14:textId="77777777" w:rsidR="00B75167" w:rsidRPr="00E46AD2" w:rsidRDefault="00B75167" w:rsidP="001A721D">
      <w:pPr>
        <w:rPr>
          <w:rtl/>
        </w:rPr>
      </w:pPr>
      <w:r w:rsidRPr="00E46AD2">
        <w:rPr>
          <w:rtl/>
        </w:rPr>
        <w:br w:type="page"/>
      </w:r>
    </w:p>
    <w:p w14:paraId="6D999BF1" w14:textId="77777777" w:rsidR="00FF25B2" w:rsidRPr="00FF25B2" w:rsidRDefault="00FF25B2" w:rsidP="008A0417">
      <w:pPr>
        <w:pStyle w:val="1"/>
      </w:pPr>
      <w:bookmarkStart w:id="9" w:name="_Toc192269183"/>
      <w:bookmarkStart w:id="10" w:name="_Toc199407017"/>
      <w:r w:rsidRPr="00FF25B2">
        <w:rPr>
          <w:rtl/>
        </w:rPr>
        <w:t>الرسم العثماني: حماية أزلية للنص القرآني من التحريف والتبديل</w:t>
      </w:r>
      <w:bookmarkEnd w:id="9"/>
      <w:bookmarkEnd w:id="10"/>
    </w:p>
    <w:p w14:paraId="390057A0" w14:textId="77777777" w:rsidR="00FF25B2" w:rsidRPr="00FF25B2" w:rsidRDefault="00FF25B2" w:rsidP="001A721D">
      <w:r w:rsidRPr="00FF25B2">
        <w:rPr>
          <w:rtl/>
        </w:rPr>
        <w:t>مقدمة</w:t>
      </w:r>
      <w:r w:rsidRPr="00FF25B2">
        <w:t>:</w:t>
      </w:r>
    </w:p>
    <w:p w14:paraId="5D2E5E54" w14:textId="77777777" w:rsidR="00FF25B2" w:rsidRPr="00FF25B2" w:rsidRDefault="00FF25B2" w:rsidP="001A721D">
      <w:r w:rsidRPr="00FF25B2">
        <w:rPr>
          <w:rtl/>
        </w:rPr>
        <w:t>هل تخيلت يومًا أن طريقة كتابة الكلمات يمكن أن تكون درعًا يحمي كتابًا مقدسًا من التحريف عبر القرون؟ هذا هو الحال مع الرسم العثماني، الطريقة الفريدة التي كُتب بها القرآن الكريم في المصاحف العثمانية بأمر من الخليفة عثمان بن عفان رضي الله عنه. إنه ليس مجرد أسلوب لكتابة الحروف، بل هو نظام متكامل يحمل في طياته أسرار حفظ القرآن الكريم، ويقف سدًا منيعًا أمام أي محاولة لتغييره أو تبديله. فما هو الرسم العثماني؟ وكيف يحمي النص القرآني من التحريف؟</w:t>
      </w:r>
    </w:p>
    <w:p w14:paraId="56E5A81D" w14:textId="77777777" w:rsidR="00FF25B2" w:rsidRPr="00FF25B2" w:rsidRDefault="00FF25B2" w:rsidP="001A721D">
      <w:r w:rsidRPr="00FF25B2">
        <w:rPr>
          <w:rtl/>
        </w:rPr>
        <w:t>ما هو الرسم العثماني؟</w:t>
      </w:r>
    </w:p>
    <w:p w14:paraId="436F3415" w14:textId="77777777" w:rsidR="00FF25B2" w:rsidRPr="00FF25B2" w:rsidRDefault="00FF25B2" w:rsidP="009A6CA1">
      <w:pPr>
        <w:pStyle w:val="a9"/>
        <w:numPr>
          <w:ilvl w:val="0"/>
          <w:numId w:val="349"/>
        </w:numPr>
      </w:pPr>
      <w:r w:rsidRPr="001A721D">
        <w:rPr>
          <w:b/>
          <w:bCs/>
          <w:rtl/>
        </w:rPr>
        <w:t>تعريف الرسم العثماني</w:t>
      </w:r>
      <w:r w:rsidRPr="001A721D">
        <w:rPr>
          <w:b/>
          <w:bCs/>
        </w:rPr>
        <w:t>:</w:t>
      </w:r>
      <w:r w:rsidRPr="00FF25B2">
        <w:t xml:space="preserve"> </w:t>
      </w:r>
      <w:r w:rsidRPr="00FF25B2">
        <w:rPr>
          <w:rtl/>
        </w:rPr>
        <w:t>هو طريقة كتابة المصحف الشريف التي اعتمدها الصحابة رضوان الله عليهم في عهد عثمان بن عفان رضي الله عنه، والتي تتميز ببعض الخصائص التي تخالف قواعد الإملاء الحديثة. وقد أصبحت هذه الطريقة هي المرجع الأساسي لكتابة المصاحف في جميع أنحاء العالم الإسلامي</w:t>
      </w:r>
      <w:r w:rsidRPr="00FF25B2">
        <w:t>.</w:t>
      </w:r>
    </w:p>
    <w:p w14:paraId="1C2DD16A" w14:textId="77777777" w:rsidR="00FF25B2" w:rsidRPr="00FF25B2" w:rsidRDefault="00FF25B2" w:rsidP="009A6CA1">
      <w:pPr>
        <w:pStyle w:val="a9"/>
        <w:numPr>
          <w:ilvl w:val="0"/>
          <w:numId w:val="349"/>
        </w:numPr>
      </w:pPr>
      <w:r w:rsidRPr="00FF25B2">
        <w:rPr>
          <w:rtl/>
        </w:rPr>
        <w:t>أمثلة على خصائص الرسم العثماني</w:t>
      </w:r>
      <w:r w:rsidRPr="00FF25B2">
        <w:t>:</w:t>
      </w:r>
    </w:p>
    <w:p w14:paraId="24C7836F" w14:textId="060668FE" w:rsidR="00FF25B2" w:rsidRPr="00FF25B2" w:rsidRDefault="00FF25B2" w:rsidP="009A6CA1">
      <w:pPr>
        <w:pStyle w:val="a9"/>
        <w:numPr>
          <w:ilvl w:val="1"/>
          <w:numId w:val="349"/>
        </w:numPr>
      </w:pPr>
      <w:r w:rsidRPr="001A721D">
        <w:rPr>
          <w:b/>
          <w:bCs/>
          <w:rtl/>
        </w:rPr>
        <w:t>حذف بعض الألفات</w:t>
      </w:r>
      <w:r w:rsidRPr="001A721D">
        <w:rPr>
          <w:b/>
          <w:bCs/>
        </w:rPr>
        <w:t>:</w:t>
      </w:r>
      <w:r w:rsidRPr="00FF25B2">
        <w:t xml:space="preserve"> </w:t>
      </w:r>
      <w:r w:rsidRPr="00FF25B2">
        <w:rPr>
          <w:rtl/>
        </w:rPr>
        <w:t xml:space="preserve">مثل كتابة "الرحمن" بدون ألف بعد الحاء </w:t>
      </w:r>
      <w:r w:rsidR="0064321B">
        <w:rPr>
          <w:rtl/>
        </w:rPr>
        <w:t>"</w:t>
      </w:r>
      <w:r w:rsidRPr="00FF25B2">
        <w:rPr>
          <w:rtl/>
        </w:rPr>
        <w:t>الرحمن</w:t>
      </w:r>
      <w:r w:rsidR="0064321B">
        <w:rPr>
          <w:rtl/>
        </w:rPr>
        <w:t>"</w:t>
      </w:r>
      <w:r w:rsidRPr="00FF25B2">
        <w:t>.</w:t>
      </w:r>
    </w:p>
    <w:p w14:paraId="150A0E72" w14:textId="12A6FE93" w:rsidR="00FF25B2" w:rsidRPr="00FF25B2" w:rsidRDefault="00FF25B2" w:rsidP="009A6CA1">
      <w:pPr>
        <w:pStyle w:val="a9"/>
        <w:numPr>
          <w:ilvl w:val="1"/>
          <w:numId w:val="349"/>
        </w:numPr>
      </w:pPr>
      <w:r w:rsidRPr="001A721D">
        <w:rPr>
          <w:b/>
          <w:bCs/>
          <w:rtl/>
        </w:rPr>
        <w:t>زيادة بعض الحروف</w:t>
      </w:r>
      <w:r w:rsidRPr="001A721D">
        <w:rPr>
          <w:b/>
          <w:bCs/>
        </w:rPr>
        <w:t>:</w:t>
      </w:r>
      <w:r w:rsidRPr="00FF25B2">
        <w:t xml:space="preserve"> </w:t>
      </w:r>
      <w:r w:rsidRPr="00FF25B2">
        <w:rPr>
          <w:rtl/>
        </w:rPr>
        <w:t xml:space="preserve">مثل كتابة "أولئك" بزيادة الألف بعد الواو </w:t>
      </w:r>
      <w:r w:rsidR="0064321B">
        <w:rPr>
          <w:rtl/>
        </w:rPr>
        <w:t>"</w:t>
      </w:r>
      <w:r w:rsidRPr="00FF25B2">
        <w:rPr>
          <w:rtl/>
        </w:rPr>
        <w:t>أولئك</w:t>
      </w:r>
      <w:r w:rsidR="0064321B">
        <w:rPr>
          <w:rtl/>
        </w:rPr>
        <w:t>"</w:t>
      </w:r>
      <w:r w:rsidRPr="00FF25B2">
        <w:t>.</w:t>
      </w:r>
    </w:p>
    <w:p w14:paraId="3DD8EC14" w14:textId="0DA43994" w:rsidR="00FF25B2" w:rsidRPr="00FF25B2" w:rsidRDefault="00FF25B2" w:rsidP="009A6CA1">
      <w:pPr>
        <w:pStyle w:val="a9"/>
        <w:numPr>
          <w:ilvl w:val="1"/>
          <w:numId w:val="349"/>
        </w:numPr>
      </w:pPr>
      <w:r w:rsidRPr="00FF25B2">
        <w:rPr>
          <w:rtl/>
        </w:rPr>
        <w:t>كتابة التاء المربوطة تاء مفتوحة في بعض الكلمات</w:t>
      </w:r>
      <w:r w:rsidRPr="00FF25B2">
        <w:t xml:space="preserve">: </w:t>
      </w:r>
      <w:r w:rsidRPr="00FF25B2">
        <w:rPr>
          <w:rtl/>
        </w:rPr>
        <w:t xml:space="preserve">مثل كلمة "رحمت" </w:t>
      </w:r>
      <w:r w:rsidR="0064321B">
        <w:rPr>
          <w:rtl/>
        </w:rPr>
        <w:t>"</w:t>
      </w:r>
      <w:r w:rsidRPr="00FF25B2">
        <w:rPr>
          <w:rtl/>
        </w:rPr>
        <w:t>رحمت</w:t>
      </w:r>
      <w:r w:rsidR="0064321B">
        <w:rPr>
          <w:rtl/>
        </w:rPr>
        <w:t>"</w:t>
      </w:r>
      <w:r w:rsidRPr="00FF25B2">
        <w:t>.</w:t>
      </w:r>
    </w:p>
    <w:p w14:paraId="45E58BBD" w14:textId="2191DEA7" w:rsidR="00FF25B2" w:rsidRPr="00FF25B2" w:rsidRDefault="00FF25B2" w:rsidP="009A6CA1">
      <w:pPr>
        <w:pStyle w:val="a9"/>
        <w:numPr>
          <w:ilvl w:val="1"/>
          <w:numId w:val="349"/>
        </w:numPr>
      </w:pPr>
      <w:r w:rsidRPr="001A721D">
        <w:rPr>
          <w:b/>
          <w:bCs/>
          <w:rtl/>
        </w:rPr>
        <w:t>إبدال بعض الحروف</w:t>
      </w:r>
      <w:r w:rsidRPr="001A721D">
        <w:rPr>
          <w:b/>
          <w:bCs/>
        </w:rPr>
        <w:t>:</w:t>
      </w:r>
      <w:r w:rsidRPr="00FF25B2">
        <w:t xml:space="preserve"> </w:t>
      </w:r>
      <w:r w:rsidRPr="00FF25B2">
        <w:rPr>
          <w:rtl/>
        </w:rPr>
        <w:t xml:space="preserve">مثل كتابة "الصلاة" بالواو </w:t>
      </w:r>
      <w:r w:rsidR="0064321B">
        <w:rPr>
          <w:rtl/>
        </w:rPr>
        <w:t>"</w:t>
      </w:r>
      <w:r w:rsidRPr="00FF25B2">
        <w:rPr>
          <w:rtl/>
        </w:rPr>
        <w:t>الصلوة</w:t>
      </w:r>
      <w:r w:rsidR="0064321B">
        <w:rPr>
          <w:rtl/>
        </w:rPr>
        <w:t>"</w:t>
      </w:r>
      <w:r w:rsidRPr="00FF25B2">
        <w:t>.</w:t>
      </w:r>
    </w:p>
    <w:p w14:paraId="122EAEA6" w14:textId="77777777" w:rsidR="00FF25B2" w:rsidRPr="00FF25B2" w:rsidRDefault="00FF25B2" w:rsidP="001A721D">
      <w:r w:rsidRPr="00FF25B2">
        <w:rPr>
          <w:rtl/>
        </w:rPr>
        <w:t>كيف يحمي الرسم العثماني النص القرآني من التحريف؟</w:t>
      </w:r>
    </w:p>
    <w:p w14:paraId="23EED9BE" w14:textId="77777777" w:rsidR="00FF25B2" w:rsidRPr="00FF25B2" w:rsidRDefault="00FF25B2" w:rsidP="009A6CA1">
      <w:pPr>
        <w:pStyle w:val="a9"/>
        <w:numPr>
          <w:ilvl w:val="0"/>
          <w:numId w:val="350"/>
        </w:numPr>
      </w:pPr>
      <w:r w:rsidRPr="00FF25B2">
        <w:rPr>
          <w:rtl/>
        </w:rPr>
        <w:t>التواتر والإجماع</w:t>
      </w:r>
      <w:r w:rsidRPr="00FF25B2">
        <w:t>:</w:t>
      </w:r>
    </w:p>
    <w:p w14:paraId="1D2413C9" w14:textId="77777777" w:rsidR="00FF25B2" w:rsidRPr="00FF25B2" w:rsidRDefault="00FF25B2" w:rsidP="009A6CA1">
      <w:pPr>
        <w:pStyle w:val="a9"/>
        <w:numPr>
          <w:ilvl w:val="1"/>
          <w:numId w:val="350"/>
        </w:numPr>
      </w:pPr>
      <w:r w:rsidRPr="001A721D">
        <w:rPr>
          <w:b/>
          <w:bCs/>
          <w:rtl/>
        </w:rPr>
        <w:t>التواتر</w:t>
      </w:r>
      <w:r w:rsidRPr="001A721D">
        <w:rPr>
          <w:b/>
          <w:bCs/>
        </w:rPr>
        <w:t>:</w:t>
      </w:r>
      <w:r w:rsidRPr="00FF25B2">
        <w:t xml:space="preserve"> </w:t>
      </w:r>
      <w:r w:rsidRPr="00FF25B2">
        <w:rPr>
          <w:rtl/>
        </w:rPr>
        <w:t>الرسم العثماني متواتر عن الصحابة، أي أنه نُقل عنهم جيلًا بعد جيل بطرق يستحيل معها الكذب أو الخطأ. وهذا يعني أن طريقة كتابة الكلمات في الرسم العثماني وصلت إلينا بنفس الطريقة التي كتبها بها الصحابة</w:t>
      </w:r>
      <w:r w:rsidRPr="00FF25B2">
        <w:t>.</w:t>
      </w:r>
    </w:p>
    <w:p w14:paraId="0C17BD9F" w14:textId="77777777" w:rsidR="00FF25B2" w:rsidRPr="00FF25B2" w:rsidRDefault="00FF25B2" w:rsidP="009A6CA1">
      <w:pPr>
        <w:pStyle w:val="a9"/>
        <w:numPr>
          <w:ilvl w:val="1"/>
          <w:numId w:val="350"/>
        </w:numPr>
      </w:pPr>
      <w:r w:rsidRPr="001A721D">
        <w:rPr>
          <w:b/>
          <w:bCs/>
          <w:rtl/>
        </w:rPr>
        <w:t>الإجماع</w:t>
      </w:r>
      <w:r w:rsidRPr="001A721D">
        <w:rPr>
          <w:b/>
          <w:bCs/>
        </w:rPr>
        <w:t>:</w:t>
      </w:r>
      <w:r w:rsidRPr="00FF25B2">
        <w:t xml:space="preserve"> </w:t>
      </w:r>
      <w:r w:rsidRPr="00FF25B2">
        <w:rPr>
          <w:rtl/>
        </w:rPr>
        <w:t>أجمع المسلمون عبر العصور على اعتماد الرسم العثماني كطريقة لكتابة المصحف، وهذا الإجماع يجعله حجة قوية في حفظ النص القرآني، ويضفي عليه قدسية وموثوقية</w:t>
      </w:r>
      <w:r w:rsidRPr="00FF25B2">
        <w:t>.</w:t>
      </w:r>
    </w:p>
    <w:p w14:paraId="05D227B3" w14:textId="77777777" w:rsidR="00FF25B2" w:rsidRPr="00FF25B2" w:rsidRDefault="00FF25B2" w:rsidP="009A6CA1">
      <w:pPr>
        <w:pStyle w:val="a9"/>
        <w:numPr>
          <w:ilvl w:val="0"/>
          <w:numId w:val="350"/>
        </w:numPr>
      </w:pPr>
      <w:r w:rsidRPr="00FF25B2">
        <w:rPr>
          <w:rtl/>
        </w:rPr>
        <w:t>منع التلاعب بالنص</w:t>
      </w:r>
      <w:r w:rsidRPr="00FF25B2">
        <w:t>:</w:t>
      </w:r>
    </w:p>
    <w:p w14:paraId="6A49B493" w14:textId="77777777" w:rsidR="00FF25B2" w:rsidRPr="00FF25B2" w:rsidRDefault="00FF25B2" w:rsidP="009A6CA1">
      <w:pPr>
        <w:pStyle w:val="a9"/>
        <w:numPr>
          <w:ilvl w:val="1"/>
          <w:numId w:val="350"/>
        </w:numPr>
      </w:pPr>
      <w:r w:rsidRPr="001A721D">
        <w:rPr>
          <w:b/>
          <w:bCs/>
          <w:rtl/>
        </w:rPr>
        <w:t>صعوبة التغيير</w:t>
      </w:r>
      <w:r w:rsidRPr="001A721D">
        <w:rPr>
          <w:b/>
          <w:bCs/>
        </w:rPr>
        <w:t>:</w:t>
      </w:r>
      <w:r w:rsidRPr="00FF25B2">
        <w:t xml:space="preserve"> </w:t>
      </w:r>
      <w:r w:rsidRPr="00FF25B2">
        <w:rPr>
          <w:rtl/>
        </w:rPr>
        <w:t>إن خصائص الرسم العثماني الفريدة تجعل من الصعب للغاية، بل من المستحيل، التلاعب بالنص القرآني أو إدخال تغييرات عليه دون أن يُكتشف ذلك. فالرسم العثماني ليس مجرد طريقة لكتابة الكلمات، بل هو جزء لا يتجزأ من النص القرآني نفسه. وأي تغيير في هذا الرسم، مهما كان طفيفًا، سيكون واضحًا ومكشوفًا لكل من يعرف هذا الرسم</w:t>
      </w:r>
      <w:r w:rsidRPr="00FF25B2">
        <w:t>.</w:t>
      </w:r>
    </w:p>
    <w:p w14:paraId="28A14E3C" w14:textId="10F54F6C" w:rsidR="00FF25B2" w:rsidRPr="00FF25B2" w:rsidRDefault="00FF25B2" w:rsidP="009A6CA1">
      <w:pPr>
        <w:pStyle w:val="a9"/>
        <w:numPr>
          <w:ilvl w:val="1"/>
          <w:numId w:val="350"/>
        </w:numPr>
      </w:pPr>
      <w:r w:rsidRPr="001A721D">
        <w:rPr>
          <w:b/>
          <w:bCs/>
          <w:rtl/>
        </w:rPr>
        <w:t>مثال</w:t>
      </w:r>
      <w:r w:rsidRPr="001A721D">
        <w:rPr>
          <w:b/>
          <w:bCs/>
        </w:rPr>
        <w:t>:</w:t>
      </w:r>
      <w:r w:rsidRPr="00FF25B2">
        <w:t xml:space="preserve"> </w:t>
      </w:r>
      <w:r w:rsidRPr="00FF25B2">
        <w:rPr>
          <w:rtl/>
        </w:rPr>
        <w:t xml:space="preserve">لنفترض أن شخصًا أراد أن يغير كلمة "ملك" </w:t>
      </w:r>
      <w:r w:rsidR="0064321B">
        <w:rPr>
          <w:rtl/>
        </w:rPr>
        <w:t>"</w:t>
      </w:r>
      <w:r w:rsidRPr="00FF25B2">
        <w:rPr>
          <w:rtl/>
        </w:rPr>
        <w:t>بدون ألف</w:t>
      </w:r>
      <w:r w:rsidR="0064321B">
        <w:rPr>
          <w:rtl/>
        </w:rPr>
        <w:t>"</w:t>
      </w:r>
      <w:r w:rsidRPr="00FF25B2">
        <w:rPr>
          <w:rtl/>
        </w:rPr>
        <w:t xml:space="preserve"> في سورة الفاتحة إلى "مالك" </w:t>
      </w:r>
      <w:r w:rsidR="0064321B">
        <w:rPr>
          <w:rtl/>
        </w:rPr>
        <w:t>"</w:t>
      </w:r>
      <w:r w:rsidRPr="00FF25B2">
        <w:rPr>
          <w:rtl/>
        </w:rPr>
        <w:t>بإضافة ألف</w:t>
      </w:r>
      <w:r w:rsidR="0064321B">
        <w:rPr>
          <w:rtl/>
        </w:rPr>
        <w:t>"</w:t>
      </w:r>
      <w:r w:rsidRPr="00FF25B2">
        <w:rPr>
          <w:rtl/>
        </w:rPr>
        <w:t>. هذا التغيير، على الرغم من أنه يبدو بسيطًا، إلا أنه سيُحدث تغييرًا في الرسم العثماني للكلمة، وسيكون واضحًا لأي شخص مطلع على هذا الرسم</w:t>
      </w:r>
      <w:r w:rsidRPr="00FF25B2">
        <w:t>.</w:t>
      </w:r>
    </w:p>
    <w:p w14:paraId="4F431DAD" w14:textId="77777777" w:rsidR="00FF25B2" w:rsidRPr="00FF25B2" w:rsidRDefault="00FF25B2" w:rsidP="009A6CA1">
      <w:pPr>
        <w:pStyle w:val="a9"/>
        <w:numPr>
          <w:ilvl w:val="1"/>
          <w:numId w:val="350"/>
        </w:numPr>
      </w:pPr>
      <w:r w:rsidRPr="001A721D">
        <w:rPr>
          <w:b/>
          <w:bCs/>
          <w:rtl/>
        </w:rPr>
        <w:t>محاولات تاريخية فاشلة</w:t>
      </w:r>
      <w:r w:rsidRPr="001A721D">
        <w:rPr>
          <w:b/>
          <w:bCs/>
        </w:rPr>
        <w:t>:</w:t>
      </w:r>
      <w:r w:rsidRPr="00FF25B2">
        <w:t xml:space="preserve"> </w:t>
      </w:r>
      <w:r w:rsidRPr="00FF25B2">
        <w:rPr>
          <w:rtl/>
        </w:rPr>
        <w:t>على مر التاريخ، كانت هناك محاولات فاشلة لتغيير النص القرآني، ولكنها باءت بالفشل بسبب الرسم العثماني. فقد حاول البعض إضافة كلمات أو حذفها، أو تغيير ترتيب الآيات، ولكن هذه المحاولات كانت تُكتشف بسهولة بسبب وجود الرسم العثماني كمعيار ثابت وموحد</w:t>
      </w:r>
      <w:r w:rsidRPr="00FF25B2">
        <w:t>.</w:t>
      </w:r>
    </w:p>
    <w:p w14:paraId="5CD6536F" w14:textId="77777777" w:rsidR="00FF25B2" w:rsidRPr="00FF25B2" w:rsidRDefault="00FF25B2" w:rsidP="009A6CA1">
      <w:pPr>
        <w:pStyle w:val="a9"/>
        <w:numPr>
          <w:ilvl w:val="0"/>
          <w:numId w:val="350"/>
        </w:numPr>
      </w:pPr>
      <w:r w:rsidRPr="00FF25B2">
        <w:rPr>
          <w:rtl/>
        </w:rPr>
        <w:t>المساعدة على فهم القراءات وتدبر القرآن</w:t>
      </w:r>
      <w:r w:rsidRPr="00FF25B2">
        <w:t>:</w:t>
      </w:r>
    </w:p>
    <w:p w14:paraId="254B9E25" w14:textId="77777777" w:rsidR="00FF25B2" w:rsidRPr="00FF25B2" w:rsidRDefault="00FF25B2" w:rsidP="009A6CA1">
      <w:pPr>
        <w:pStyle w:val="a9"/>
        <w:numPr>
          <w:ilvl w:val="1"/>
          <w:numId w:val="350"/>
        </w:numPr>
      </w:pPr>
      <w:r w:rsidRPr="001A721D">
        <w:rPr>
          <w:b/>
          <w:bCs/>
          <w:rtl/>
        </w:rPr>
        <w:t>تجاوز القراءات العشر</w:t>
      </w:r>
      <w:r w:rsidRPr="00FF25B2">
        <w:t xml:space="preserve">: </w:t>
      </w:r>
      <w:r w:rsidRPr="00FF25B2">
        <w:rPr>
          <w:rtl/>
        </w:rPr>
        <w:t xml:space="preserve">يجب أن نتجاوز القراءات </w:t>
      </w:r>
      <w:r w:rsidRPr="00FF25B2">
        <w:rPr>
          <w:rFonts w:hint="cs"/>
          <w:rtl/>
        </w:rPr>
        <w:t>العشر،</w:t>
      </w:r>
      <w:r w:rsidRPr="00FF25B2">
        <w:rPr>
          <w:rtl/>
        </w:rPr>
        <w:t xml:space="preserve"> والتركيز على ما يحتمله الرسم العثماني من قراءات</w:t>
      </w:r>
      <w:r w:rsidRPr="00FF25B2">
        <w:t>.</w:t>
      </w:r>
    </w:p>
    <w:p w14:paraId="60FEBC98" w14:textId="1240D4F3" w:rsidR="00FF25B2" w:rsidRPr="00FF25B2" w:rsidRDefault="00FF25B2" w:rsidP="009A6CA1">
      <w:pPr>
        <w:pStyle w:val="a9"/>
        <w:numPr>
          <w:ilvl w:val="1"/>
          <w:numId w:val="350"/>
        </w:numPr>
      </w:pPr>
      <w:r w:rsidRPr="001A721D">
        <w:rPr>
          <w:b/>
          <w:bCs/>
          <w:rtl/>
        </w:rPr>
        <w:t>أمثلة</w:t>
      </w:r>
      <w:r w:rsidRPr="001A721D">
        <w:rPr>
          <w:b/>
          <w:bCs/>
        </w:rPr>
        <w:t>:</w:t>
      </w:r>
      <w:r w:rsidRPr="00FF25B2">
        <w:t xml:space="preserve"> </w:t>
      </w:r>
      <w:r w:rsidRPr="00FF25B2">
        <w:rPr>
          <w:rtl/>
        </w:rPr>
        <w:t xml:space="preserve">كلمة "ملك" في سورة الفاتحة يمكن أن تُقرأ "مالك" </w:t>
      </w:r>
      <w:r w:rsidR="0064321B">
        <w:rPr>
          <w:rtl/>
        </w:rPr>
        <w:t>"</w:t>
      </w:r>
      <w:r w:rsidRPr="00FF25B2">
        <w:rPr>
          <w:rtl/>
        </w:rPr>
        <w:t>بالألف</w:t>
      </w:r>
      <w:r w:rsidR="0064321B">
        <w:rPr>
          <w:rtl/>
        </w:rPr>
        <w:t>"</w:t>
      </w:r>
      <w:r w:rsidRPr="00FF25B2">
        <w:rPr>
          <w:rtl/>
        </w:rPr>
        <w:t xml:space="preserve"> أو "مَلِك" </w:t>
      </w:r>
      <w:r w:rsidR="0064321B">
        <w:rPr>
          <w:rtl/>
        </w:rPr>
        <w:t>"</w:t>
      </w:r>
      <w:r w:rsidRPr="00FF25B2">
        <w:rPr>
          <w:rtl/>
        </w:rPr>
        <w:t>بدون ألف</w:t>
      </w:r>
      <w:r w:rsidR="0064321B">
        <w:rPr>
          <w:rtl/>
        </w:rPr>
        <w:t>"</w:t>
      </w:r>
      <w:r w:rsidRPr="00FF25B2">
        <w:rPr>
          <w:rtl/>
        </w:rPr>
        <w:t>، وكلا القراءتين صحيحتان ومتواترتان، والرسم العثماني يحتمل كلا القراءتين</w:t>
      </w:r>
      <w:r w:rsidRPr="00FF25B2">
        <w:t>.</w:t>
      </w:r>
    </w:p>
    <w:p w14:paraId="2795F42E" w14:textId="77777777" w:rsidR="00FF25B2" w:rsidRPr="00FF25B2" w:rsidRDefault="00FF25B2" w:rsidP="009A6CA1">
      <w:pPr>
        <w:pStyle w:val="a9"/>
        <w:numPr>
          <w:ilvl w:val="1"/>
          <w:numId w:val="350"/>
        </w:numPr>
      </w:pPr>
      <w:r w:rsidRPr="001A721D">
        <w:rPr>
          <w:b/>
          <w:bCs/>
          <w:rtl/>
        </w:rPr>
        <w:t>التدبر</w:t>
      </w:r>
      <w:r w:rsidRPr="001A721D">
        <w:rPr>
          <w:b/>
          <w:bCs/>
        </w:rPr>
        <w:t>:</w:t>
      </w:r>
      <w:r w:rsidRPr="00FF25B2">
        <w:t xml:space="preserve"> </w:t>
      </w:r>
      <w:r w:rsidRPr="00FF25B2">
        <w:rPr>
          <w:rtl/>
        </w:rPr>
        <w:t xml:space="preserve">الرسم العثماني يساعد على التدبر، حيث </w:t>
      </w:r>
      <w:r w:rsidRPr="00FF25B2">
        <w:rPr>
          <w:rFonts w:hint="cs"/>
          <w:rtl/>
        </w:rPr>
        <w:t>إن</w:t>
      </w:r>
      <w:r w:rsidRPr="00FF25B2">
        <w:rPr>
          <w:rtl/>
        </w:rPr>
        <w:t xml:space="preserve"> بعض الاختلافات في رسم بعض الكلمات تعكس اختلافات في المعنى، أو تشير إلى معاني خفية، أو تؤكد على معنى معين</w:t>
      </w:r>
      <w:r w:rsidRPr="00FF25B2">
        <w:t>.</w:t>
      </w:r>
    </w:p>
    <w:p w14:paraId="3EC53DD6" w14:textId="77777777" w:rsidR="00FF25B2" w:rsidRPr="00FF25B2" w:rsidRDefault="00FF25B2" w:rsidP="009A6CA1">
      <w:pPr>
        <w:pStyle w:val="a9"/>
        <w:numPr>
          <w:ilvl w:val="0"/>
          <w:numId w:val="350"/>
        </w:numPr>
      </w:pPr>
      <w:r w:rsidRPr="00FF25B2">
        <w:rPr>
          <w:rtl/>
        </w:rPr>
        <w:t>الحفاظ على اللغة العربية</w:t>
      </w:r>
      <w:r w:rsidRPr="00FF25B2">
        <w:t>:</w:t>
      </w:r>
    </w:p>
    <w:p w14:paraId="2FE20C44" w14:textId="77777777" w:rsidR="00FF25B2" w:rsidRPr="00FF25B2" w:rsidRDefault="00FF25B2" w:rsidP="009A6CA1">
      <w:pPr>
        <w:pStyle w:val="a9"/>
        <w:numPr>
          <w:ilvl w:val="1"/>
          <w:numId w:val="350"/>
        </w:numPr>
      </w:pPr>
      <w:r w:rsidRPr="001A721D">
        <w:rPr>
          <w:b/>
          <w:bCs/>
          <w:rtl/>
        </w:rPr>
        <w:t>اللغة العربية القديمة</w:t>
      </w:r>
      <w:r w:rsidRPr="001A721D">
        <w:rPr>
          <w:b/>
          <w:bCs/>
        </w:rPr>
        <w:t>:</w:t>
      </w:r>
      <w:r w:rsidRPr="00FF25B2">
        <w:t xml:space="preserve"> </w:t>
      </w:r>
      <w:r w:rsidRPr="00FF25B2">
        <w:rPr>
          <w:rtl/>
        </w:rPr>
        <w:t>الرسم العثماني يحافظ على بعض خصائص اللغة العربية القديمة، والتي قد لا توجد في اللغة العربية الحديثة</w:t>
      </w:r>
      <w:r w:rsidRPr="00FF25B2">
        <w:t>.</w:t>
      </w:r>
    </w:p>
    <w:p w14:paraId="0DFD5829" w14:textId="77777777" w:rsidR="00FF25B2" w:rsidRPr="00FF25B2" w:rsidRDefault="00FF25B2" w:rsidP="009A6CA1">
      <w:pPr>
        <w:pStyle w:val="a9"/>
        <w:numPr>
          <w:ilvl w:val="1"/>
          <w:numId w:val="350"/>
        </w:numPr>
      </w:pPr>
      <w:r w:rsidRPr="001A721D">
        <w:rPr>
          <w:b/>
          <w:bCs/>
          <w:rtl/>
        </w:rPr>
        <w:t>منع التغييرات اللغوية</w:t>
      </w:r>
      <w:r w:rsidRPr="001A721D">
        <w:rPr>
          <w:b/>
          <w:bCs/>
        </w:rPr>
        <w:t>:</w:t>
      </w:r>
      <w:r w:rsidRPr="00FF25B2">
        <w:t xml:space="preserve"> </w:t>
      </w:r>
      <w:r w:rsidRPr="00FF25B2">
        <w:rPr>
          <w:rtl/>
        </w:rPr>
        <w:t>يمنع الرسم العثماني دخول التغييرات اللغوية الحديثة على النص القرآني، مما يضمن بقاء النص كما نزل، محافظًا على أصالته اللغوية</w:t>
      </w:r>
      <w:r w:rsidRPr="00FF25B2">
        <w:t>.</w:t>
      </w:r>
    </w:p>
    <w:p w14:paraId="4B2BCD00" w14:textId="77777777" w:rsidR="00FF25B2" w:rsidRPr="00FF25B2" w:rsidRDefault="00FF25B2" w:rsidP="001A721D">
      <w:r w:rsidRPr="00FF25B2">
        <w:rPr>
          <w:rtl/>
        </w:rPr>
        <w:t>تحديات الرسم العثماني في العصر الحديث</w:t>
      </w:r>
      <w:r w:rsidRPr="00FF25B2">
        <w:t>:</w:t>
      </w:r>
    </w:p>
    <w:p w14:paraId="6A644400" w14:textId="77777777" w:rsidR="00FF25B2" w:rsidRPr="00FF25B2" w:rsidRDefault="00FF25B2" w:rsidP="009A6CA1">
      <w:pPr>
        <w:pStyle w:val="a9"/>
        <w:numPr>
          <w:ilvl w:val="0"/>
          <w:numId w:val="351"/>
        </w:numPr>
      </w:pPr>
      <w:r w:rsidRPr="001A721D">
        <w:rPr>
          <w:b/>
          <w:bCs/>
          <w:rtl/>
        </w:rPr>
        <w:t>صعوبة القراءة</w:t>
      </w:r>
      <w:r w:rsidRPr="001A721D">
        <w:rPr>
          <w:b/>
          <w:bCs/>
        </w:rPr>
        <w:t>:</w:t>
      </w:r>
      <w:r w:rsidRPr="00FF25B2">
        <w:t xml:space="preserve"> </w:t>
      </w:r>
      <w:r w:rsidRPr="00FF25B2">
        <w:rPr>
          <w:rtl/>
        </w:rPr>
        <w:t>قد يجد بعض غير المتخصصين صعوبة في قراءة المصاحف المكتوبة بالرسم العثماني، بسبب اختلافه عن الرسم الإملائي الحديث</w:t>
      </w:r>
      <w:r w:rsidRPr="00FF25B2">
        <w:t>.</w:t>
      </w:r>
    </w:p>
    <w:p w14:paraId="2391AD63" w14:textId="77777777" w:rsidR="00FF25B2" w:rsidRPr="00FF25B2" w:rsidRDefault="00FF25B2" w:rsidP="009A6CA1">
      <w:pPr>
        <w:pStyle w:val="a9"/>
        <w:numPr>
          <w:ilvl w:val="0"/>
          <w:numId w:val="351"/>
        </w:numPr>
      </w:pPr>
      <w:r w:rsidRPr="001A721D">
        <w:rPr>
          <w:b/>
          <w:bCs/>
          <w:rtl/>
        </w:rPr>
        <w:t>الحاجة إلى خطوط حاسوبية</w:t>
      </w:r>
      <w:r w:rsidRPr="001A721D">
        <w:rPr>
          <w:b/>
          <w:bCs/>
        </w:rPr>
        <w:t>:</w:t>
      </w:r>
      <w:r w:rsidRPr="00FF25B2">
        <w:t xml:space="preserve"> </w:t>
      </w:r>
      <w:r w:rsidRPr="00FF25B2">
        <w:rPr>
          <w:rtl/>
        </w:rPr>
        <w:t>هناك حاجة إلى تطوير خطوط حاسوبية تدعم الرسم العثماني بشكل كامل ودقيق، لتسهيل كتابة وطباعة المصاحف بهذا الرسم</w:t>
      </w:r>
      <w:r w:rsidRPr="00FF25B2">
        <w:t>.</w:t>
      </w:r>
    </w:p>
    <w:p w14:paraId="26B56C55" w14:textId="77777777" w:rsidR="00FF25B2" w:rsidRPr="00FF25B2" w:rsidRDefault="00FF25B2" w:rsidP="009A6CA1">
      <w:pPr>
        <w:pStyle w:val="a9"/>
        <w:numPr>
          <w:ilvl w:val="0"/>
          <w:numId w:val="351"/>
        </w:numPr>
      </w:pPr>
      <w:r w:rsidRPr="001A721D">
        <w:rPr>
          <w:b/>
          <w:bCs/>
          <w:rtl/>
        </w:rPr>
        <w:t>الجدل حول الرسم الإملائي</w:t>
      </w:r>
      <w:r w:rsidRPr="001A721D">
        <w:rPr>
          <w:b/>
          <w:bCs/>
        </w:rPr>
        <w:t>:</w:t>
      </w:r>
      <w:r w:rsidRPr="00FF25B2">
        <w:t xml:space="preserve"> </w:t>
      </w:r>
      <w:r w:rsidRPr="00FF25B2">
        <w:rPr>
          <w:rtl/>
        </w:rPr>
        <w:t>هناك جدل بين العلماء حول جواز كتابة القرآن بالرسم الإملائي الحديث، لتسهيل القراءة على غير المتخصصين، ولكن جمهور العلماء يرفضون ذلك حفاظًا على الرسم العثماني</w:t>
      </w:r>
      <w:r w:rsidRPr="00FF25B2">
        <w:t>.</w:t>
      </w:r>
    </w:p>
    <w:p w14:paraId="1909C9A8" w14:textId="77777777" w:rsidR="00FF25B2" w:rsidRPr="00FF25B2" w:rsidRDefault="00FF25B2" w:rsidP="001A721D">
      <w:r w:rsidRPr="00FF25B2">
        <w:rPr>
          <w:rtl/>
        </w:rPr>
        <w:t>الخلاصة</w:t>
      </w:r>
      <w:r w:rsidRPr="00FF25B2">
        <w:t>:</w:t>
      </w:r>
    </w:p>
    <w:p w14:paraId="2789DE2A" w14:textId="77777777" w:rsidR="00FF25B2" w:rsidRPr="00FF25B2" w:rsidRDefault="00FF25B2" w:rsidP="001A721D">
      <w:r w:rsidRPr="00FF25B2">
        <w:rPr>
          <w:rtl/>
        </w:rPr>
        <w:t>الرسم العثماني ليس مجرد طريقة كتابة عادية، بل هو جزء من معجزة حفظ القرآن الكريم، ودرع واقٍ يحميه من التحريف والتبديل عبر القرون. إنه يحمي النص القرآني من التلاعب، ويساعد على فهم القراءات المختلفة، ويحافظ على اللغة العربية الأصيلة. إن دراسة الرسم العثماني وفهمه وتقديره هي جزء من حفظ كتاب الله تعالى، ومن فهمه وتدبره. ولذلك، يجب علينا أن نحرص على تعلم الرسم العثماني وتعليمه للأجيال القادمة، وأن نستخدمه في كتابة المصاحف وطباعتها، وأن ندافع عنه ضد أي محاولة لتغييره أو تبديله</w:t>
      </w:r>
      <w:r w:rsidRPr="00FF25B2">
        <w:t>.</w:t>
      </w:r>
    </w:p>
    <w:p w14:paraId="08C554DE" w14:textId="77777777" w:rsidR="00FF25B2" w:rsidRPr="00FF25B2" w:rsidRDefault="00FF25B2" w:rsidP="008A0417">
      <w:pPr>
        <w:pStyle w:val="1"/>
      </w:pPr>
      <w:bookmarkStart w:id="11" w:name="_Toc199407018"/>
      <w:r w:rsidRPr="00FF25B2">
        <w:rPr>
          <w:rtl/>
          <w:lang w:val="fr-FR"/>
        </w:rPr>
        <w:t>المخطوطة الرقمية الشخصية: ثورة في تدبر القرآن الكريم</w:t>
      </w:r>
      <w:bookmarkEnd w:id="11"/>
    </w:p>
    <w:p w14:paraId="15556C04" w14:textId="77777777" w:rsidR="00FF25B2" w:rsidRPr="00FF25B2" w:rsidRDefault="00FF25B2" w:rsidP="001A721D">
      <w:r w:rsidRPr="00FF25B2">
        <w:rPr>
          <w:rtl/>
          <w:lang w:val="fr-FR"/>
        </w:rPr>
        <w:t>مقدمة</w:t>
      </w:r>
      <w:r w:rsidRPr="00FF25B2">
        <w:t>:</w:t>
      </w:r>
    </w:p>
    <w:p w14:paraId="091DA51B" w14:textId="77777777" w:rsidR="00FF25B2" w:rsidRPr="00FF25B2" w:rsidRDefault="00FF25B2" w:rsidP="001A721D">
      <w:r w:rsidRPr="00FF25B2">
        <w:rPr>
          <w:rtl/>
          <w:lang w:val="fr-FR"/>
        </w:rPr>
        <w:t>في عصر التكنولوجيا الرقمية، تتفتح آفاق جديدة لتدبر القرآن الكريم وفهمه. لم يعد التدبر مقتصرًا على القراءة التقليدية للمصحف، أو الرجوع إلى كتب التفسير الورقية. لقد ظهرت أدوات مبتكرة تساعد المسلم على التفاعل مع النص القرآني بشكل شخصي وعميق، ومن أبرز هذه الأدوات</w:t>
      </w:r>
      <w:r w:rsidRPr="00FF25B2">
        <w:t xml:space="preserve">: </w:t>
      </w:r>
      <w:r w:rsidRPr="00FF25B2">
        <w:rPr>
          <w:b/>
          <w:bCs/>
          <w:rtl/>
          <w:lang w:val="fr-FR"/>
        </w:rPr>
        <w:t>المخطوطة الرقمية الشخصية</w:t>
      </w:r>
      <w:r w:rsidRPr="00FF25B2">
        <w:t>.</w:t>
      </w:r>
    </w:p>
    <w:p w14:paraId="5153B381" w14:textId="77777777" w:rsidR="00FF25B2" w:rsidRPr="00FF25B2" w:rsidRDefault="00FF25B2" w:rsidP="001A721D">
      <w:r w:rsidRPr="00FF25B2">
        <w:rPr>
          <w:rtl/>
          <w:lang w:val="fr-FR"/>
        </w:rPr>
        <w:t>ما هي المخطوطة الرقمية الشخصية؟</w:t>
      </w:r>
      <w:r w:rsidRPr="00FF25B2">
        <w:t>:</w:t>
      </w:r>
    </w:p>
    <w:p w14:paraId="131A4CA2" w14:textId="77777777" w:rsidR="00FF25B2" w:rsidRPr="00FF25B2" w:rsidRDefault="00FF25B2" w:rsidP="001A721D">
      <w:r w:rsidRPr="00FF25B2">
        <w:rPr>
          <w:rtl/>
          <w:lang w:val="fr-FR"/>
        </w:rPr>
        <w:t>المخطوطة الرقمية الشخصية ليست مجرد نسخة إلكترونية من القرآن، بل هي</w:t>
      </w:r>
      <w:r w:rsidRPr="00FF25B2">
        <w:t>:</w:t>
      </w:r>
    </w:p>
    <w:p w14:paraId="72FAA47C" w14:textId="77777777" w:rsidR="00FF25B2" w:rsidRPr="00FF25B2" w:rsidRDefault="00FF25B2" w:rsidP="009A6CA1">
      <w:pPr>
        <w:pStyle w:val="a9"/>
        <w:numPr>
          <w:ilvl w:val="0"/>
          <w:numId w:val="401"/>
        </w:numPr>
      </w:pPr>
      <w:r w:rsidRPr="001A721D">
        <w:rPr>
          <w:b/>
          <w:bCs/>
          <w:rtl/>
          <w:lang w:val="fr-FR"/>
        </w:rPr>
        <w:t>مساحة تفاعلية</w:t>
      </w:r>
      <w:r w:rsidRPr="001A721D">
        <w:rPr>
          <w:b/>
          <w:bCs/>
        </w:rPr>
        <w:t>:</w:t>
      </w:r>
      <w:r w:rsidRPr="00FF25B2">
        <w:t xml:space="preserve"> </w:t>
      </w:r>
      <w:r w:rsidRPr="001A721D">
        <w:rPr>
          <w:rtl/>
          <w:lang w:val="fr-FR"/>
        </w:rPr>
        <w:t>تسمح للمتدبر بتسجيل أفكاره، وتأملاته، وتفسيراته الشخصية للآيات</w:t>
      </w:r>
      <w:r w:rsidRPr="00FF25B2">
        <w:t>.</w:t>
      </w:r>
    </w:p>
    <w:p w14:paraId="14852DBF" w14:textId="77777777" w:rsidR="00FF25B2" w:rsidRPr="00FF25B2" w:rsidRDefault="00FF25B2" w:rsidP="009A6CA1">
      <w:pPr>
        <w:pStyle w:val="a9"/>
        <w:numPr>
          <w:ilvl w:val="0"/>
          <w:numId w:val="401"/>
        </w:numPr>
      </w:pPr>
      <w:r w:rsidRPr="001A721D">
        <w:rPr>
          <w:b/>
          <w:bCs/>
          <w:rtl/>
          <w:lang w:val="fr-FR"/>
        </w:rPr>
        <w:t>أداة تنظيم</w:t>
      </w:r>
      <w:r w:rsidRPr="001A721D">
        <w:rPr>
          <w:b/>
          <w:bCs/>
        </w:rPr>
        <w:t>:</w:t>
      </w:r>
      <w:r w:rsidRPr="00FF25B2">
        <w:t xml:space="preserve"> </w:t>
      </w:r>
      <w:r w:rsidRPr="001A721D">
        <w:rPr>
          <w:rtl/>
          <w:lang w:val="fr-FR"/>
        </w:rPr>
        <w:t>تساعد على تصنيف الآيات وتنظيمها حسب الموضوعات أو المفاهيم</w:t>
      </w:r>
      <w:r w:rsidRPr="00FF25B2">
        <w:t>.</w:t>
      </w:r>
    </w:p>
    <w:p w14:paraId="5438C63C" w14:textId="27295337" w:rsidR="00FF25B2" w:rsidRPr="00FF25B2" w:rsidRDefault="00FF25B2" w:rsidP="009A6CA1">
      <w:pPr>
        <w:pStyle w:val="a9"/>
        <w:numPr>
          <w:ilvl w:val="0"/>
          <w:numId w:val="401"/>
        </w:numPr>
      </w:pPr>
      <w:r w:rsidRPr="001A721D">
        <w:rPr>
          <w:b/>
          <w:bCs/>
          <w:rtl/>
          <w:lang w:val="fr-FR"/>
        </w:rPr>
        <w:t>مركز تعليمي</w:t>
      </w:r>
      <w:r w:rsidRPr="001A721D">
        <w:rPr>
          <w:b/>
          <w:bCs/>
        </w:rPr>
        <w:t>:</w:t>
      </w:r>
      <w:r w:rsidRPr="00FF25B2">
        <w:t xml:space="preserve"> </w:t>
      </w:r>
      <w:r w:rsidRPr="001A721D">
        <w:rPr>
          <w:rtl/>
          <w:lang w:val="fr-FR"/>
        </w:rPr>
        <w:t xml:space="preserve">تمكن من ربط الآيات بمصادر تعليمية خارجية </w:t>
      </w:r>
      <w:r w:rsidR="0064321B">
        <w:rPr>
          <w:rtl/>
          <w:lang w:val="fr-FR"/>
        </w:rPr>
        <w:t>"</w:t>
      </w:r>
      <w:r w:rsidRPr="001A721D">
        <w:rPr>
          <w:rtl/>
          <w:lang w:val="fr-FR"/>
        </w:rPr>
        <w:t>مثل الفيديوهات والمحاضرات</w:t>
      </w:r>
      <w:r w:rsidR="0064321B">
        <w:rPr>
          <w:rtl/>
          <w:lang w:val="fr-FR"/>
        </w:rPr>
        <w:t>"</w:t>
      </w:r>
      <w:r w:rsidRPr="00FF25B2">
        <w:t>.</w:t>
      </w:r>
    </w:p>
    <w:p w14:paraId="2119E170" w14:textId="77777777" w:rsidR="00FF25B2" w:rsidRPr="00FF25B2" w:rsidRDefault="00FF25B2" w:rsidP="009A6CA1">
      <w:pPr>
        <w:pStyle w:val="a9"/>
        <w:numPr>
          <w:ilvl w:val="0"/>
          <w:numId w:val="401"/>
        </w:numPr>
      </w:pPr>
      <w:r w:rsidRPr="001A721D">
        <w:rPr>
          <w:b/>
          <w:bCs/>
          <w:rtl/>
          <w:lang w:val="fr-FR"/>
        </w:rPr>
        <w:t>منصة بحث</w:t>
      </w:r>
      <w:r w:rsidRPr="001A721D">
        <w:rPr>
          <w:b/>
          <w:bCs/>
        </w:rPr>
        <w:t>:</w:t>
      </w:r>
      <w:r w:rsidRPr="00FF25B2">
        <w:t xml:space="preserve"> </w:t>
      </w:r>
      <w:r w:rsidRPr="001A721D">
        <w:rPr>
          <w:rtl/>
          <w:lang w:val="fr-FR"/>
        </w:rPr>
        <w:t>تشجع على البحث والدراسة المتعمقة في علوم القرآن</w:t>
      </w:r>
      <w:r w:rsidRPr="00FF25B2">
        <w:t>.</w:t>
      </w:r>
    </w:p>
    <w:p w14:paraId="78EA3FE7" w14:textId="78B2A9CA" w:rsidR="00FF25B2" w:rsidRPr="00FF25B2" w:rsidRDefault="00FF25B2" w:rsidP="009A6CA1">
      <w:pPr>
        <w:pStyle w:val="a9"/>
        <w:numPr>
          <w:ilvl w:val="0"/>
          <w:numId w:val="401"/>
        </w:numPr>
      </w:pPr>
      <w:r w:rsidRPr="001A721D">
        <w:rPr>
          <w:b/>
          <w:bCs/>
          <w:rtl/>
          <w:lang w:val="fr-FR"/>
        </w:rPr>
        <w:t xml:space="preserve">أداة تواصل </w:t>
      </w:r>
      <w:r w:rsidR="0064321B">
        <w:rPr>
          <w:b/>
          <w:bCs/>
          <w:rtl/>
          <w:lang w:val="fr-FR"/>
        </w:rPr>
        <w:t>"</w:t>
      </w:r>
      <w:r w:rsidRPr="001A721D">
        <w:rPr>
          <w:b/>
          <w:bCs/>
          <w:rtl/>
          <w:lang w:val="fr-FR"/>
        </w:rPr>
        <w:t>اختياري</w:t>
      </w:r>
      <w:r w:rsidR="0064321B">
        <w:rPr>
          <w:b/>
          <w:bCs/>
          <w:rtl/>
          <w:lang w:val="fr-FR"/>
        </w:rPr>
        <w:t>"</w:t>
      </w:r>
      <w:r w:rsidRPr="001A721D">
        <w:rPr>
          <w:b/>
          <w:bCs/>
        </w:rPr>
        <w:t>:</w:t>
      </w:r>
      <w:r w:rsidRPr="00FF25B2">
        <w:t xml:space="preserve"> </w:t>
      </w:r>
      <w:r w:rsidRPr="001A721D">
        <w:rPr>
          <w:rtl/>
          <w:lang w:val="fr-FR"/>
        </w:rPr>
        <w:t xml:space="preserve">تسهل مشاركة التدبرات مع الآخرين </w:t>
      </w:r>
      <w:r w:rsidR="0064321B">
        <w:rPr>
          <w:rtl/>
          <w:lang w:val="fr-FR"/>
        </w:rPr>
        <w:t>"</w:t>
      </w:r>
      <w:r w:rsidRPr="001A721D">
        <w:rPr>
          <w:rtl/>
          <w:lang w:val="fr-FR"/>
        </w:rPr>
        <w:t>بعد نضجها ومراجعتها</w:t>
      </w:r>
      <w:r w:rsidR="0064321B">
        <w:rPr>
          <w:rtl/>
          <w:lang w:val="fr-FR"/>
        </w:rPr>
        <w:t>"</w:t>
      </w:r>
      <w:r w:rsidRPr="00FF25B2">
        <w:t>.</w:t>
      </w:r>
    </w:p>
    <w:p w14:paraId="4DA2864A" w14:textId="77777777" w:rsidR="00FF25B2" w:rsidRPr="00FF25B2" w:rsidRDefault="00FF25B2" w:rsidP="001A721D">
      <w:r w:rsidRPr="00FF25B2">
        <w:rPr>
          <w:rtl/>
          <w:lang w:val="fr-FR"/>
        </w:rPr>
        <w:t>أهمية المخطوطة الرقمية الشخصية</w:t>
      </w:r>
      <w:r w:rsidRPr="00FF25B2">
        <w:t>:</w:t>
      </w:r>
    </w:p>
    <w:p w14:paraId="6F06AB02" w14:textId="77777777" w:rsidR="00FF25B2" w:rsidRPr="00FF25B2" w:rsidRDefault="00FF25B2" w:rsidP="009A6CA1">
      <w:pPr>
        <w:pStyle w:val="a9"/>
        <w:numPr>
          <w:ilvl w:val="0"/>
          <w:numId w:val="402"/>
        </w:numPr>
      </w:pPr>
      <w:r w:rsidRPr="001A721D">
        <w:rPr>
          <w:b/>
          <w:bCs/>
          <w:rtl/>
          <w:lang w:val="fr-FR"/>
        </w:rPr>
        <w:t>التدبر الشخصي العميق</w:t>
      </w:r>
      <w:r w:rsidRPr="001A721D">
        <w:rPr>
          <w:b/>
          <w:bCs/>
        </w:rPr>
        <w:t>:</w:t>
      </w:r>
      <w:r w:rsidRPr="00FF25B2">
        <w:t xml:space="preserve"> </w:t>
      </w:r>
      <w:r w:rsidRPr="001A721D">
        <w:rPr>
          <w:rtl/>
          <w:lang w:val="fr-FR"/>
        </w:rPr>
        <w:t>تمكين المتدبر من تسجيل أفكاره وتأملاته بشكل فوري، مما يساعد على تعميق الفهم وتثبيته</w:t>
      </w:r>
      <w:r w:rsidRPr="00FF25B2">
        <w:t>.</w:t>
      </w:r>
    </w:p>
    <w:p w14:paraId="6DDB5BAB" w14:textId="77777777" w:rsidR="00FF25B2" w:rsidRPr="00FF25B2" w:rsidRDefault="00FF25B2" w:rsidP="009A6CA1">
      <w:pPr>
        <w:pStyle w:val="a9"/>
        <w:numPr>
          <w:ilvl w:val="0"/>
          <w:numId w:val="402"/>
        </w:numPr>
      </w:pPr>
      <w:r w:rsidRPr="001A721D">
        <w:rPr>
          <w:b/>
          <w:bCs/>
          <w:rtl/>
          <w:lang w:val="fr-FR"/>
        </w:rPr>
        <w:t>الفهم التراكمي</w:t>
      </w:r>
      <w:r w:rsidRPr="001A721D">
        <w:rPr>
          <w:b/>
          <w:bCs/>
        </w:rPr>
        <w:t>:</w:t>
      </w:r>
      <w:r w:rsidRPr="00FF25B2">
        <w:t xml:space="preserve"> </w:t>
      </w:r>
      <w:r w:rsidRPr="001A721D">
        <w:rPr>
          <w:rtl/>
          <w:lang w:val="fr-FR"/>
        </w:rPr>
        <w:t>تتبع تطور فهم المتدبر للآيات عبر الزمن، من خلال الرجوع إلى التدبرات السابقة وتطويرها</w:t>
      </w:r>
      <w:r w:rsidRPr="00FF25B2">
        <w:t>.</w:t>
      </w:r>
    </w:p>
    <w:p w14:paraId="13589759" w14:textId="77777777" w:rsidR="00FF25B2" w:rsidRPr="00FF25B2" w:rsidRDefault="00FF25B2" w:rsidP="009A6CA1">
      <w:pPr>
        <w:pStyle w:val="a9"/>
        <w:numPr>
          <w:ilvl w:val="0"/>
          <w:numId w:val="402"/>
        </w:numPr>
      </w:pPr>
      <w:r w:rsidRPr="001A721D">
        <w:rPr>
          <w:b/>
          <w:bCs/>
          <w:rtl/>
          <w:lang w:val="fr-FR"/>
        </w:rPr>
        <w:t>التفاعل النشط</w:t>
      </w:r>
      <w:r w:rsidRPr="001A721D">
        <w:rPr>
          <w:b/>
          <w:bCs/>
        </w:rPr>
        <w:t>:</w:t>
      </w:r>
      <w:r w:rsidRPr="00FF25B2">
        <w:t xml:space="preserve"> </w:t>
      </w:r>
      <w:r w:rsidRPr="001A721D">
        <w:rPr>
          <w:rtl/>
          <w:lang w:val="fr-FR"/>
        </w:rPr>
        <w:t>تحويل القراءة السلبية إلى تفاعل نشط مع النص القرآني، من خلال الكتابة، والربط، والتصنيف</w:t>
      </w:r>
      <w:r w:rsidRPr="00FF25B2">
        <w:t>.</w:t>
      </w:r>
    </w:p>
    <w:p w14:paraId="48B2FE48" w14:textId="77777777" w:rsidR="00FF25B2" w:rsidRPr="00FF25B2" w:rsidRDefault="00FF25B2" w:rsidP="009A6CA1">
      <w:pPr>
        <w:pStyle w:val="a9"/>
        <w:numPr>
          <w:ilvl w:val="0"/>
          <w:numId w:val="402"/>
        </w:numPr>
      </w:pPr>
      <w:r w:rsidRPr="001A721D">
        <w:rPr>
          <w:b/>
          <w:bCs/>
          <w:rtl/>
          <w:lang w:val="fr-FR"/>
        </w:rPr>
        <w:t>التعلم المدمج</w:t>
      </w:r>
      <w:r w:rsidRPr="001A721D">
        <w:rPr>
          <w:b/>
          <w:bCs/>
        </w:rPr>
        <w:t>:</w:t>
      </w:r>
      <w:r w:rsidRPr="00FF25B2">
        <w:t xml:space="preserve"> </w:t>
      </w:r>
      <w:r w:rsidRPr="001A721D">
        <w:rPr>
          <w:rtl/>
          <w:lang w:val="fr-FR"/>
        </w:rPr>
        <w:t>الجمع بين التدبر الشخصي والتعلم من العلماء والمصادر الموثوقة</w:t>
      </w:r>
      <w:r w:rsidRPr="00FF25B2">
        <w:t>.</w:t>
      </w:r>
    </w:p>
    <w:p w14:paraId="15D1FEE7" w14:textId="77777777" w:rsidR="00FF25B2" w:rsidRPr="00FF25B2" w:rsidRDefault="00FF25B2" w:rsidP="009A6CA1">
      <w:pPr>
        <w:pStyle w:val="a9"/>
        <w:numPr>
          <w:ilvl w:val="0"/>
          <w:numId w:val="402"/>
        </w:numPr>
      </w:pPr>
      <w:r w:rsidRPr="001A721D">
        <w:rPr>
          <w:b/>
          <w:bCs/>
          <w:rtl/>
          <w:lang w:val="fr-FR"/>
        </w:rPr>
        <w:t>تنظيم الفهم</w:t>
      </w:r>
      <w:r w:rsidRPr="001A721D">
        <w:rPr>
          <w:b/>
          <w:bCs/>
        </w:rPr>
        <w:t>:</w:t>
      </w:r>
      <w:r w:rsidRPr="00FF25B2">
        <w:t xml:space="preserve"> </w:t>
      </w:r>
      <w:r w:rsidRPr="001A721D">
        <w:rPr>
          <w:rtl/>
          <w:lang w:val="fr-FR"/>
        </w:rPr>
        <w:t>مساعدة المتدبر على بناء رؤية شاملة للقرآن، من خلال ربط الآيات المتشابهة أو المتكاملة</w:t>
      </w:r>
      <w:r w:rsidRPr="00FF25B2">
        <w:t>.</w:t>
      </w:r>
    </w:p>
    <w:p w14:paraId="342CA93A" w14:textId="77777777" w:rsidR="00FF25B2" w:rsidRPr="00FF25B2" w:rsidRDefault="00FF25B2" w:rsidP="009A6CA1">
      <w:pPr>
        <w:pStyle w:val="a9"/>
        <w:numPr>
          <w:ilvl w:val="0"/>
          <w:numId w:val="402"/>
        </w:numPr>
      </w:pPr>
      <w:r w:rsidRPr="001A721D">
        <w:rPr>
          <w:b/>
          <w:bCs/>
          <w:rtl/>
          <w:lang w:val="fr-FR"/>
        </w:rPr>
        <w:t>الحماية من التأويلات الشاذة</w:t>
      </w:r>
      <w:r w:rsidRPr="001A721D">
        <w:rPr>
          <w:b/>
          <w:bCs/>
        </w:rPr>
        <w:t>:</w:t>
      </w:r>
      <w:r w:rsidRPr="00FF25B2">
        <w:t xml:space="preserve"> </w:t>
      </w:r>
      <w:r w:rsidRPr="001A721D">
        <w:rPr>
          <w:rtl/>
          <w:lang w:val="fr-FR"/>
        </w:rPr>
        <w:t>تشجيع المتدبر على استشارة العلماء قبل نشر تدبراته، مما يضمن سلامتها من الناحية الشرعية</w:t>
      </w:r>
      <w:r w:rsidRPr="00FF25B2">
        <w:t>.</w:t>
      </w:r>
    </w:p>
    <w:p w14:paraId="3064F096" w14:textId="77777777" w:rsidR="00FF25B2" w:rsidRPr="00FF25B2" w:rsidRDefault="00FF25B2" w:rsidP="009A6CA1">
      <w:pPr>
        <w:pStyle w:val="a9"/>
        <w:numPr>
          <w:ilvl w:val="0"/>
          <w:numId w:val="402"/>
        </w:numPr>
      </w:pPr>
      <w:r w:rsidRPr="001A721D">
        <w:rPr>
          <w:b/>
          <w:bCs/>
          <w:rtl/>
          <w:lang w:val="fr-FR"/>
        </w:rPr>
        <w:t>المشاركة البناءة</w:t>
      </w:r>
      <w:r w:rsidRPr="001A721D">
        <w:rPr>
          <w:b/>
          <w:bCs/>
        </w:rPr>
        <w:t>:</w:t>
      </w:r>
      <w:r w:rsidRPr="00FF25B2">
        <w:t xml:space="preserve"> </w:t>
      </w:r>
      <w:r w:rsidRPr="001A721D">
        <w:rPr>
          <w:rtl/>
          <w:lang w:val="fr-FR"/>
        </w:rPr>
        <w:t>تسهيل مشاركة التدبرات الناضجة مع الآخرين، مما يثري الحوار العلمي حول القرآن</w:t>
      </w:r>
      <w:r w:rsidRPr="00FF25B2">
        <w:t>.</w:t>
      </w:r>
    </w:p>
    <w:p w14:paraId="2B6E6E27" w14:textId="77777777" w:rsidR="00FF25B2" w:rsidRPr="00FF25B2" w:rsidRDefault="00FF25B2" w:rsidP="001A721D">
      <w:r w:rsidRPr="00FF25B2">
        <w:rPr>
          <w:rtl/>
          <w:lang w:val="fr-FR"/>
        </w:rPr>
        <w:t>كيفية استخدام المخطوطة الرقمية الشخصية</w:t>
      </w:r>
      <w:r w:rsidRPr="00FF25B2">
        <w:t>:</w:t>
      </w:r>
    </w:p>
    <w:p w14:paraId="4684A8D5" w14:textId="77777777" w:rsidR="00FF25B2" w:rsidRPr="00FF25B2" w:rsidRDefault="00FF25B2" w:rsidP="001A721D">
      <w:r w:rsidRPr="00FF25B2">
        <w:rPr>
          <w:rtl/>
          <w:lang w:val="fr-FR"/>
        </w:rPr>
        <w:t>يمكن استخدام المخطوطة الرقمية الشخصية على مراحل</w:t>
      </w:r>
      <w:r w:rsidRPr="00FF25B2">
        <w:t>:</w:t>
      </w:r>
    </w:p>
    <w:p w14:paraId="6A4DC4F9" w14:textId="27A0D431" w:rsidR="00FF25B2" w:rsidRPr="00FF25B2" w:rsidRDefault="00FF25B2" w:rsidP="009A6CA1">
      <w:pPr>
        <w:pStyle w:val="a9"/>
        <w:numPr>
          <w:ilvl w:val="0"/>
          <w:numId w:val="403"/>
        </w:numPr>
      </w:pPr>
      <w:r w:rsidRPr="001A721D">
        <w:rPr>
          <w:rtl/>
          <w:lang w:val="fr-FR"/>
        </w:rPr>
        <w:t xml:space="preserve">مرحلة التأمل الفردي </w:t>
      </w:r>
      <w:r w:rsidR="0064321B">
        <w:rPr>
          <w:rtl/>
          <w:lang w:val="fr-FR"/>
        </w:rPr>
        <w:t>"</w:t>
      </w:r>
      <w:r w:rsidRPr="001A721D">
        <w:rPr>
          <w:rtl/>
          <w:lang w:val="fr-FR"/>
        </w:rPr>
        <w:t>الصوم</w:t>
      </w:r>
      <w:r w:rsidR="0064321B">
        <w:rPr>
          <w:rtl/>
          <w:lang w:val="fr-FR"/>
        </w:rPr>
        <w:t>"</w:t>
      </w:r>
      <w:r w:rsidRPr="00FF25B2">
        <w:t>:</w:t>
      </w:r>
    </w:p>
    <w:p w14:paraId="448A7D3E" w14:textId="77777777" w:rsidR="00FF25B2" w:rsidRPr="00FF25B2" w:rsidRDefault="00FF25B2" w:rsidP="009A6CA1">
      <w:pPr>
        <w:pStyle w:val="a9"/>
        <w:numPr>
          <w:ilvl w:val="1"/>
          <w:numId w:val="403"/>
        </w:numPr>
      </w:pPr>
      <w:r w:rsidRPr="001A721D">
        <w:rPr>
          <w:rtl/>
          <w:lang w:val="fr-FR"/>
        </w:rPr>
        <w:t>القراءة المتأنية للآيات</w:t>
      </w:r>
      <w:r w:rsidRPr="00FF25B2">
        <w:t>.</w:t>
      </w:r>
    </w:p>
    <w:p w14:paraId="0FF385DF" w14:textId="77777777" w:rsidR="00FF25B2" w:rsidRPr="00FF25B2" w:rsidRDefault="00FF25B2" w:rsidP="009A6CA1">
      <w:pPr>
        <w:pStyle w:val="a9"/>
        <w:numPr>
          <w:ilvl w:val="1"/>
          <w:numId w:val="403"/>
        </w:numPr>
      </w:pPr>
      <w:r w:rsidRPr="001A721D">
        <w:rPr>
          <w:rtl/>
          <w:lang w:val="fr-FR"/>
        </w:rPr>
        <w:t>تسجيل الأفكار والتأملات والتفسيرات الشخصية</w:t>
      </w:r>
      <w:r w:rsidRPr="00FF25B2">
        <w:t>.</w:t>
      </w:r>
    </w:p>
    <w:p w14:paraId="0C638765" w14:textId="7172A0F6" w:rsidR="00FF25B2" w:rsidRPr="00FF25B2" w:rsidRDefault="00FF25B2" w:rsidP="009A6CA1">
      <w:pPr>
        <w:pStyle w:val="a9"/>
        <w:numPr>
          <w:ilvl w:val="1"/>
          <w:numId w:val="403"/>
        </w:numPr>
      </w:pPr>
      <w:r w:rsidRPr="001A721D">
        <w:rPr>
          <w:rtl/>
          <w:lang w:val="fr-FR"/>
        </w:rPr>
        <w:t xml:space="preserve">ربط الآيات بمصادر تعليمية خارجية </w:t>
      </w:r>
      <w:r w:rsidR="0064321B">
        <w:rPr>
          <w:rtl/>
          <w:lang w:val="fr-FR"/>
        </w:rPr>
        <w:t>"</w:t>
      </w:r>
      <w:r w:rsidRPr="001A721D">
        <w:rPr>
          <w:rtl/>
          <w:lang w:val="fr-FR"/>
        </w:rPr>
        <w:t>اختياري</w:t>
      </w:r>
      <w:r w:rsidR="0064321B">
        <w:rPr>
          <w:rtl/>
          <w:lang w:val="fr-FR"/>
        </w:rPr>
        <w:t>"</w:t>
      </w:r>
      <w:r w:rsidRPr="00FF25B2">
        <w:t>.</w:t>
      </w:r>
    </w:p>
    <w:p w14:paraId="614DD6D3" w14:textId="77777777" w:rsidR="00FF25B2" w:rsidRPr="00FF25B2" w:rsidRDefault="00FF25B2" w:rsidP="009A6CA1">
      <w:pPr>
        <w:pStyle w:val="a9"/>
        <w:numPr>
          <w:ilvl w:val="1"/>
          <w:numId w:val="403"/>
        </w:numPr>
      </w:pPr>
      <w:r w:rsidRPr="001A721D">
        <w:rPr>
          <w:rtl/>
          <w:lang w:val="fr-FR"/>
        </w:rPr>
        <w:t>تصنيف الآيات وتنظيمها</w:t>
      </w:r>
      <w:r w:rsidRPr="00FF25B2">
        <w:t>.</w:t>
      </w:r>
    </w:p>
    <w:p w14:paraId="02375225" w14:textId="74C92BD2" w:rsidR="00FF25B2" w:rsidRPr="00FF25B2" w:rsidRDefault="00FF25B2" w:rsidP="009A6CA1">
      <w:pPr>
        <w:pStyle w:val="a9"/>
        <w:numPr>
          <w:ilvl w:val="0"/>
          <w:numId w:val="403"/>
        </w:numPr>
      </w:pPr>
      <w:r w:rsidRPr="001A721D">
        <w:rPr>
          <w:rtl/>
          <w:lang w:val="fr-FR"/>
        </w:rPr>
        <w:t xml:space="preserve">مرحلة الاستشارة والمراجعة </w:t>
      </w:r>
      <w:r w:rsidR="0064321B">
        <w:rPr>
          <w:rtl/>
          <w:lang w:val="fr-FR"/>
        </w:rPr>
        <w:t>"</w:t>
      </w:r>
      <w:r w:rsidRPr="001A721D">
        <w:rPr>
          <w:rtl/>
          <w:lang w:val="fr-FR"/>
        </w:rPr>
        <w:t>النضج</w:t>
      </w:r>
      <w:r w:rsidR="0064321B">
        <w:rPr>
          <w:rtl/>
          <w:lang w:val="fr-FR"/>
        </w:rPr>
        <w:t>"</w:t>
      </w:r>
      <w:r w:rsidRPr="00FF25B2">
        <w:t>:</w:t>
      </w:r>
    </w:p>
    <w:p w14:paraId="1F5701BA" w14:textId="77777777" w:rsidR="00FF25B2" w:rsidRPr="00FF25B2" w:rsidRDefault="00FF25B2" w:rsidP="009A6CA1">
      <w:pPr>
        <w:pStyle w:val="a9"/>
        <w:numPr>
          <w:ilvl w:val="1"/>
          <w:numId w:val="403"/>
        </w:numPr>
      </w:pPr>
      <w:r w:rsidRPr="001A721D">
        <w:rPr>
          <w:rtl/>
          <w:lang w:val="fr-FR"/>
        </w:rPr>
        <w:t>عرض التدبرات على العلماء والمتخصصين للمراجعة والتقييم</w:t>
      </w:r>
      <w:r w:rsidRPr="00FF25B2">
        <w:t>.</w:t>
      </w:r>
    </w:p>
    <w:p w14:paraId="67E9FD75" w14:textId="77777777" w:rsidR="00FF25B2" w:rsidRPr="00FF25B2" w:rsidRDefault="00FF25B2" w:rsidP="009A6CA1">
      <w:pPr>
        <w:pStyle w:val="a9"/>
        <w:numPr>
          <w:ilvl w:val="1"/>
          <w:numId w:val="403"/>
        </w:numPr>
      </w:pPr>
      <w:r w:rsidRPr="001A721D">
        <w:rPr>
          <w:rtl/>
          <w:lang w:val="fr-FR"/>
        </w:rPr>
        <w:t>تنقيح التدبرات وتصحيحها بناءً على التوجيهات</w:t>
      </w:r>
      <w:r w:rsidRPr="00FF25B2">
        <w:t>.</w:t>
      </w:r>
    </w:p>
    <w:p w14:paraId="16AD6DE3" w14:textId="5CDAD059" w:rsidR="00FF25B2" w:rsidRPr="00FF25B2" w:rsidRDefault="00FF25B2" w:rsidP="009A6CA1">
      <w:pPr>
        <w:pStyle w:val="a9"/>
        <w:numPr>
          <w:ilvl w:val="0"/>
          <w:numId w:val="403"/>
        </w:numPr>
      </w:pPr>
      <w:r w:rsidRPr="001A721D">
        <w:rPr>
          <w:rtl/>
          <w:lang w:val="fr-FR"/>
        </w:rPr>
        <w:t xml:space="preserve">مرحلة المشاركة والنشر </w:t>
      </w:r>
      <w:r w:rsidR="0064321B">
        <w:rPr>
          <w:rtl/>
          <w:lang w:val="fr-FR"/>
        </w:rPr>
        <w:t>"</w:t>
      </w:r>
      <w:r w:rsidRPr="001A721D">
        <w:rPr>
          <w:rtl/>
          <w:lang w:val="fr-FR"/>
        </w:rPr>
        <w:t>الحج</w:t>
      </w:r>
      <w:r w:rsidR="0064321B">
        <w:rPr>
          <w:rtl/>
          <w:lang w:val="fr-FR"/>
        </w:rPr>
        <w:t>"</w:t>
      </w:r>
      <w:r w:rsidRPr="00FF25B2">
        <w:t>:</w:t>
      </w:r>
    </w:p>
    <w:p w14:paraId="165D6506" w14:textId="7C502FEB" w:rsidR="00FF25B2" w:rsidRPr="00FF25B2" w:rsidRDefault="00FF25B2" w:rsidP="009A6CA1">
      <w:pPr>
        <w:pStyle w:val="a9"/>
        <w:numPr>
          <w:ilvl w:val="1"/>
          <w:numId w:val="403"/>
        </w:numPr>
      </w:pPr>
      <w:r w:rsidRPr="001A721D">
        <w:rPr>
          <w:rtl/>
          <w:lang w:val="fr-FR"/>
        </w:rPr>
        <w:t xml:space="preserve">مشاركة التدبرات الناضجة مع الآخرين </w:t>
      </w:r>
      <w:r w:rsidR="0064321B">
        <w:rPr>
          <w:rtl/>
          <w:lang w:val="fr-FR"/>
        </w:rPr>
        <w:t>"</w:t>
      </w:r>
      <w:r w:rsidRPr="001A721D">
        <w:rPr>
          <w:rtl/>
          <w:lang w:val="fr-FR"/>
        </w:rPr>
        <w:t>عبر المنتديات، والمواقع، ووسائل التواصل</w:t>
      </w:r>
      <w:r w:rsidR="0064321B">
        <w:rPr>
          <w:rtl/>
          <w:lang w:val="fr-FR"/>
        </w:rPr>
        <w:t>"</w:t>
      </w:r>
      <w:r w:rsidRPr="00FF25B2">
        <w:t>.</w:t>
      </w:r>
    </w:p>
    <w:p w14:paraId="17F95C91" w14:textId="77777777" w:rsidR="00FF25B2" w:rsidRPr="00FF25B2" w:rsidRDefault="00FF25B2" w:rsidP="009A6CA1">
      <w:pPr>
        <w:pStyle w:val="a9"/>
        <w:numPr>
          <w:ilvl w:val="1"/>
          <w:numId w:val="403"/>
        </w:numPr>
      </w:pPr>
      <w:r w:rsidRPr="001A721D">
        <w:rPr>
          <w:rtl/>
          <w:lang w:val="fr-FR"/>
        </w:rPr>
        <w:t>المساهمة في إثراء الحوار العلمي حول القرآن</w:t>
      </w:r>
      <w:r w:rsidRPr="00FF25B2">
        <w:t>.</w:t>
      </w:r>
    </w:p>
    <w:p w14:paraId="5460E1CB" w14:textId="77777777" w:rsidR="00FF25B2" w:rsidRPr="00FF25B2" w:rsidRDefault="00FF25B2" w:rsidP="001A721D">
      <w:r w:rsidRPr="00FF25B2">
        <w:rPr>
          <w:rtl/>
          <w:lang w:val="fr-FR"/>
        </w:rPr>
        <w:t>فوائد إضافية</w:t>
      </w:r>
      <w:r w:rsidRPr="00FF25B2">
        <w:t>:</w:t>
      </w:r>
    </w:p>
    <w:p w14:paraId="23C30EA7" w14:textId="77777777" w:rsidR="00FF25B2" w:rsidRPr="00FF25B2" w:rsidRDefault="00FF25B2" w:rsidP="009A6CA1">
      <w:pPr>
        <w:pStyle w:val="a9"/>
        <w:numPr>
          <w:ilvl w:val="0"/>
          <w:numId w:val="404"/>
        </w:numPr>
      </w:pPr>
      <w:r w:rsidRPr="001A721D">
        <w:rPr>
          <w:b/>
          <w:bCs/>
          <w:rtl/>
          <w:lang w:val="fr-FR"/>
        </w:rPr>
        <w:t>تشجيع البحث العلمي</w:t>
      </w:r>
      <w:r w:rsidRPr="001A721D">
        <w:rPr>
          <w:b/>
          <w:bCs/>
        </w:rPr>
        <w:t>:</w:t>
      </w:r>
      <w:r w:rsidRPr="00FF25B2">
        <w:t xml:space="preserve"> </w:t>
      </w:r>
      <w:r w:rsidRPr="001A721D">
        <w:rPr>
          <w:rtl/>
          <w:lang w:val="fr-FR"/>
        </w:rPr>
        <w:t>تحويل المتدبر إلى باحث، يجمع المعلومات، ويحلل النصوص، ويستنبط المعاني</w:t>
      </w:r>
      <w:r w:rsidRPr="00FF25B2">
        <w:t>.</w:t>
      </w:r>
    </w:p>
    <w:p w14:paraId="0D15D159" w14:textId="77777777" w:rsidR="00FF25B2" w:rsidRPr="00FF25B2" w:rsidRDefault="00FF25B2" w:rsidP="009A6CA1">
      <w:pPr>
        <w:pStyle w:val="a9"/>
        <w:numPr>
          <w:ilvl w:val="0"/>
          <w:numId w:val="404"/>
        </w:numPr>
      </w:pPr>
      <w:r w:rsidRPr="001A721D">
        <w:rPr>
          <w:b/>
          <w:bCs/>
          <w:rtl/>
          <w:lang w:val="fr-FR"/>
        </w:rPr>
        <w:t>تعزيز الثقافة القرآنية</w:t>
      </w:r>
      <w:r w:rsidRPr="001A721D">
        <w:rPr>
          <w:b/>
          <w:bCs/>
        </w:rPr>
        <w:t>:</w:t>
      </w:r>
      <w:r w:rsidRPr="00FF25B2">
        <w:t xml:space="preserve"> </w:t>
      </w:r>
      <w:r w:rsidRPr="001A721D">
        <w:rPr>
          <w:rtl/>
          <w:lang w:val="fr-FR"/>
        </w:rPr>
        <w:t>نشر ثقافة التدبر والتفكر في المجتمع</w:t>
      </w:r>
      <w:r w:rsidRPr="00FF25B2">
        <w:t>.</w:t>
      </w:r>
    </w:p>
    <w:p w14:paraId="190CEB0C" w14:textId="77777777" w:rsidR="00FF25B2" w:rsidRPr="00FF25B2" w:rsidRDefault="00FF25B2" w:rsidP="009A6CA1">
      <w:pPr>
        <w:pStyle w:val="a9"/>
        <w:numPr>
          <w:ilvl w:val="0"/>
          <w:numId w:val="404"/>
        </w:numPr>
      </w:pPr>
      <w:r w:rsidRPr="001A721D">
        <w:rPr>
          <w:b/>
          <w:bCs/>
          <w:rtl/>
          <w:lang w:val="fr-FR"/>
        </w:rPr>
        <w:t>تطوير أدوات التدبر</w:t>
      </w:r>
      <w:r w:rsidRPr="001A721D">
        <w:rPr>
          <w:b/>
          <w:bCs/>
        </w:rPr>
        <w:t>:</w:t>
      </w:r>
      <w:r w:rsidRPr="00FF25B2">
        <w:t xml:space="preserve"> </w:t>
      </w:r>
      <w:r w:rsidRPr="001A721D">
        <w:rPr>
          <w:rtl/>
          <w:lang w:val="fr-FR"/>
        </w:rPr>
        <w:t>المساهمة في تطوير أدوات وبرامج رقمية تساعد على فهم القرآن</w:t>
      </w:r>
      <w:r w:rsidRPr="00FF25B2">
        <w:t>.</w:t>
      </w:r>
    </w:p>
    <w:p w14:paraId="1FA1E92D" w14:textId="77777777" w:rsidR="00FF25B2" w:rsidRPr="00FF25B2" w:rsidRDefault="00FF25B2" w:rsidP="001A721D">
      <w:r w:rsidRPr="00FF25B2">
        <w:rPr>
          <w:rtl/>
          <w:lang w:val="fr-FR"/>
        </w:rPr>
        <w:t>الخلاصة</w:t>
      </w:r>
      <w:r w:rsidRPr="00FF25B2">
        <w:t>:</w:t>
      </w:r>
    </w:p>
    <w:p w14:paraId="217B3792" w14:textId="77777777" w:rsidR="00FF25B2" w:rsidRPr="00FF25B2" w:rsidRDefault="00FF25B2" w:rsidP="001A721D">
      <w:r w:rsidRPr="00FF25B2">
        <w:rPr>
          <w:rtl/>
          <w:lang w:val="fr-FR"/>
        </w:rPr>
        <w:t>المخطوطة الرقمية الشخصية هي أداة قوية وفعالة لتدبر القرآن الكريم، تجمع بين الأصالة والمعاصرة، وبين الفهم الشخصي والتفاعل الجماعي. إنها ثورة في عالم التدبر، تفتح آفاقًا جديدة لفهم كتاب الله، وتساهم في بناء جيل واعٍ ومثقف، قادر على استلهام هداية القرآن في كل جوانب حياته</w:t>
      </w:r>
      <w:r w:rsidRPr="00FF25B2">
        <w:t>.</w:t>
      </w:r>
    </w:p>
    <w:p w14:paraId="0F0F95D0" w14:textId="77777777" w:rsidR="00FF25B2" w:rsidRPr="00FF25B2" w:rsidRDefault="00FF25B2" w:rsidP="001A721D">
      <w:r w:rsidRPr="00FF25B2">
        <w:rPr>
          <w:rtl/>
          <w:lang w:val="fr-FR"/>
        </w:rPr>
        <w:t>دعوة إلى الاستكشاف</w:t>
      </w:r>
      <w:r w:rsidRPr="00FF25B2">
        <w:t>:</w:t>
      </w:r>
    </w:p>
    <w:p w14:paraId="63F301C2" w14:textId="77777777" w:rsidR="00FF25B2" w:rsidRDefault="00FF25B2" w:rsidP="001A721D">
      <w:pPr>
        <w:rPr>
          <w:rtl/>
        </w:rPr>
      </w:pPr>
      <w:r w:rsidRPr="00FF25B2">
        <w:rPr>
          <w:rtl/>
          <w:lang w:val="fr-FR"/>
        </w:rPr>
        <w:t>هل أنت مستعد لخوض هذه التجربة؟ هل أنت مستعد لإنشاء مخطوطتك الرقمية الشخصية، والانطلاق في رحلة تدبر لا مثيل لها؟</w:t>
      </w:r>
    </w:p>
    <w:p w14:paraId="74558156" w14:textId="77777777" w:rsidR="002B4930" w:rsidRPr="002B4930" w:rsidRDefault="002B4930" w:rsidP="008A0417">
      <w:pPr>
        <w:pStyle w:val="1"/>
        <w:rPr>
          <w:rtl/>
        </w:rPr>
      </w:pPr>
      <w:bookmarkStart w:id="12" w:name="_Toc192269164"/>
      <w:bookmarkStart w:id="13" w:name="_Toc199407019"/>
      <w:r w:rsidRPr="002B4930">
        <w:rPr>
          <w:rtl/>
        </w:rPr>
        <w:t>الاختلافات في أسماء السور بين المخطوطات القديمة والمصاحف الحديثة،</w:t>
      </w:r>
      <w:bookmarkEnd w:id="12"/>
      <w:bookmarkEnd w:id="13"/>
    </w:p>
    <w:p w14:paraId="7D6F1702" w14:textId="46D641CC" w:rsidR="002B4930" w:rsidRPr="002B4930" w:rsidRDefault="002B4930" w:rsidP="001A721D">
      <w:pPr>
        <w:rPr>
          <w:lang w:val="fr-MA"/>
        </w:rPr>
      </w:pPr>
    </w:p>
    <w:p w14:paraId="29D2A4B5" w14:textId="77777777" w:rsidR="002B4930" w:rsidRPr="002B4930" w:rsidRDefault="002B4930" w:rsidP="001A721D">
      <w:pPr>
        <w:rPr>
          <w:lang w:val="fr-MA"/>
        </w:rPr>
      </w:pPr>
      <w:r w:rsidRPr="002B4930">
        <w:rPr>
          <w:lang w:val="fr-MA"/>
        </w:rPr>
        <w:t xml:space="preserve">1. </w:t>
      </w:r>
      <w:r w:rsidRPr="002B4930">
        <w:rPr>
          <w:rtl/>
        </w:rPr>
        <w:t>الاختلافات في أسماء السور بين المخطوطات</w:t>
      </w:r>
      <w:r w:rsidRPr="002B4930">
        <w:rPr>
          <w:lang w:val="fr-MA"/>
        </w:rPr>
        <w:t>:</w:t>
      </w:r>
    </w:p>
    <w:p w14:paraId="11058CB2" w14:textId="003CB4D0" w:rsidR="002B4930" w:rsidRPr="001A721D" w:rsidRDefault="002B4930" w:rsidP="009A6CA1">
      <w:pPr>
        <w:pStyle w:val="a9"/>
        <w:numPr>
          <w:ilvl w:val="0"/>
          <w:numId w:val="29"/>
        </w:numPr>
        <w:rPr>
          <w:lang w:val="fr-MA"/>
        </w:rPr>
      </w:pPr>
      <w:r w:rsidRPr="001A721D">
        <w:rPr>
          <w:b/>
          <w:bCs/>
          <w:rtl/>
        </w:rPr>
        <w:t>السياق التاريخي</w:t>
      </w:r>
      <w:r w:rsidRPr="001A721D">
        <w:rPr>
          <w:lang w:val="fr-MA"/>
        </w:rPr>
        <w:t>:</w:t>
      </w:r>
      <w:r w:rsidRPr="001A721D">
        <w:rPr>
          <w:lang w:val="fr-MA"/>
        </w:rPr>
        <w:br/>
      </w:r>
      <w:r w:rsidRPr="002B4930">
        <w:rPr>
          <w:rtl/>
        </w:rPr>
        <w:t xml:space="preserve">لم يُنقل أن النبي محمد </w:t>
      </w:r>
      <w:r w:rsidR="0064321B">
        <w:rPr>
          <w:rtl/>
        </w:rPr>
        <w:t>"</w:t>
      </w:r>
      <w:r w:rsidRPr="002B4930">
        <w:rPr>
          <w:rtl/>
        </w:rPr>
        <w:t>ص</w:t>
      </w:r>
      <w:r w:rsidR="0064321B">
        <w:rPr>
          <w:rtl/>
        </w:rPr>
        <w:t>"</w:t>
      </w:r>
      <w:r w:rsidRPr="002B4930">
        <w:rPr>
          <w:rtl/>
        </w:rPr>
        <w:t xml:space="preserve"> حدد أسماءً رسمية للسور، بل كانت التسميات تُشتق غالبًا من موضوع السورة، أو كلمة بارزة فيها، أو أحداث تَرد بها</w:t>
      </w:r>
      <w:r w:rsidRPr="001A721D">
        <w:rPr>
          <w:lang w:val="fr-MA"/>
        </w:rPr>
        <w:t>.</w:t>
      </w:r>
      <w:r w:rsidRPr="001A721D">
        <w:rPr>
          <w:lang w:val="fr-MA"/>
        </w:rPr>
        <w:br/>
      </w:r>
      <w:r w:rsidRPr="002B4930">
        <w:rPr>
          <w:rtl/>
        </w:rPr>
        <w:t>مثال</w:t>
      </w:r>
      <w:r w:rsidRPr="001A721D">
        <w:rPr>
          <w:lang w:val="fr-MA"/>
        </w:rPr>
        <w:t>:</w:t>
      </w:r>
    </w:p>
    <w:p w14:paraId="1CF35372" w14:textId="5AAFEFF2" w:rsidR="002B4930" w:rsidRPr="001A721D" w:rsidRDefault="002B4930" w:rsidP="009A6CA1">
      <w:pPr>
        <w:pStyle w:val="a9"/>
        <w:numPr>
          <w:ilvl w:val="1"/>
          <w:numId w:val="29"/>
        </w:numPr>
        <w:rPr>
          <w:lang w:val="fr-MA"/>
        </w:rPr>
      </w:pPr>
      <w:r w:rsidRPr="002B4930">
        <w:rPr>
          <w:rtl/>
        </w:rPr>
        <w:t xml:space="preserve">سورة </w:t>
      </w:r>
      <w:r w:rsidRPr="001A721D">
        <w:rPr>
          <w:b/>
          <w:bCs/>
          <w:lang w:val="fr-MA"/>
        </w:rPr>
        <w:t>"</w:t>
      </w:r>
      <w:r w:rsidRPr="001A721D">
        <w:rPr>
          <w:b/>
          <w:bCs/>
          <w:rtl/>
        </w:rPr>
        <w:t>محمد</w:t>
      </w:r>
      <w:r w:rsidRPr="001A721D">
        <w:rPr>
          <w:b/>
          <w:bCs/>
          <w:lang w:val="fr-MA"/>
        </w:rPr>
        <w:t>"</w:t>
      </w:r>
      <w:r w:rsidRPr="001A721D">
        <w:rPr>
          <w:lang w:val="fr-MA"/>
        </w:rPr>
        <w:t xml:space="preserve"> </w:t>
      </w:r>
      <w:r w:rsidRPr="002B4930">
        <w:rPr>
          <w:rtl/>
        </w:rPr>
        <w:t xml:space="preserve">تُسمى في بعض المخطوطات </w:t>
      </w:r>
      <w:r w:rsidRPr="001A721D">
        <w:rPr>
          <w:b/>
          <w:bCs/>
          <w:lang w:val="fr-MA"/>
        </w:rPr>
        <w:t>"</w:t>
      </w:r>
      <w:r w:rsidRPr="001A721D">
        <w:rPr>
          <w:b/>
          <w:bCs/>
          <w:rtl/>
        </w:rPr>
        <w:t>القتال</w:t>
      </w:r>
      <w:r w:rsidR="00532588" w:rsidRPr="001A721D">
        <w:rPr>
          <w:b/>
          <w:bCs/>
          <w:lang w:val="fr-MA"/>
        </w:rPr>
        <w:t xml:space="preserve">  </w:t>
      </w:r>
      <w:r w:rsidRPr="002B4930">
        <w:rPr>
          <w:rtl/>
        </w:rPr>
        <w:t>لورود الحديث عن القتال فيها</w:t>
      </w:r>
      <w:r w:rsidRPr="001A721D">
        <w:rPr>
          <w:lang w:val="fr-MA"/>
        </w:rPr>
        <w:t>.</w:t>
      </w:r>
    </w:p>
    <w:p w14:paraId="3DD4FA88" w14:textId="4BBF301F" w:rsidR="002B4930" w:rsidRPr="001A721D" w:rsidRDefault="002B4930" w:rsidP="009A6CA1">
      <w:pPr>
        <w:pStyle w:val="a9"/>
        <w:numPr>
          <w:ilvl w:val="1"/>
          <w:numId w:val="29"/>
        </w:numPr>
        <w:rPr>
          <w:lang w:val="fr-MA"/>
        </w:rPr>
      </w:pPr>
      <w:r w:rsidRPr="002B4930">
        <w:rPr>
          <w:rtl/>
        </w:rPr>
        <w:t xml:space="preserve">سورة </w:t>
      </w:r>
      <w:r w:rsidRPr="001A721D">
        <w:rPr>
          <w:b/>
          <w:bCs/>
          <w:lang w:val="fr-MA"/>
        </w:rPr>
        <w:t>"</w:t>
      </w:r>
      <w:r w:rsidRPr="001A721D">
        <w:rPr>
          <w:b/>
          <w:bCs/>
          <w:rtl/>
        </w:rPr>
        <w:t>التوبة</w:t>
      </w:r>
      <w:r w:rsidRPr="001A721D">
        <w:rPr>
          <w:b/>
          <w:bCs/>
          <w:lang w:val="fr-MA"/>
        </w:rPr>
        <w:t>"</w:t>
      </w:r>
      <w:r w:rsidRPr="001A721D">
        <w:rPr>
          <w:lang w:val="fr-MA"/>
        </w:rPr>
        <w:t xml:space="preserve"> </w:t>
      </w:r>
      <w:r w:rsidRPr="002B4930">
        <w:rPr>
          <w:rtl/>
        </w:rPr>
        <w:t xml:space="preserve">تُسمى </w:t>
      </w:r>
      <w:r w:rsidRPr="001A721D">
        <w:rPr>
          <w:b/>
          <w:bCs/>
          <w:lang w:val="fr-MA"/>
        </w:rPr>
        <w:t>"</w:t>
      </w:r>
      <w:r w:rsidRPr="001A721D">
        <w:rPr>
          <w:b/>
          <w:bCs/>
          <w:rtl/>
        </w:rPr>
        <w:t>الفاضحة</w:t>
      </w:r>
      <w:r w:rsidRPr="001A721D">
        <w:rPr>
          <w:b/>
          <w:bCs/>
          <w:lang w:val="fr-MA"/>
        </w:rPr>
        <w:t>"</w:t>
      </w:r>
      <w:r w:rsidRPr="001A721D">
        <w:rPr>
          <w:lang w:val="fr-MA"/>
        </w:rPr>
        <w:t xml:space="preserve"> </w:t>
      </w:r>
      <w:r w:rsidRPr="002B4930">
        <w:rPr>
          <w:rtl/>
        </w:rPr>
        <w:t xml:space="preserve">في بعض المصادر القديمة </w:t>
      </w:r>
      <w:r w:rsidR="0064321B">
        <w:rPr>
          <w:rtl/>
        </w:rPr>
        <w:t>"</w:t>
      </w:r>
      <w:r w:rsidRPr="002B4930">
        <w:rPr>
          <w:rtl/>
        </w:rPr>
        <w:t>لأنها فضحت المنافقين</w:t>
      </w:r>
      <w:r w:rsidR="0064321B">
        <w:rPr>
          <w:rtl/>
        </w:rPr>
        <w:t>"</w:t>
      </w:r>
      <w:r w:rsidRPr="001A721D">
        <w:rPr>
          <w:lang w:val="fr-MA"/>
        </w:rPr>
        <w:t>.</w:t>
      </w:r>
    </w:p>
    <w:p w14:paraId="2E9BFD23" w14:textId="77777777" w:rsidR="002B4930" w:rsidRPr="001A721D" w:rsidRDefault="002B4930" w:rsidP="009A6CA1">
      <w:pPr>
        <w:pStyle w:val="a9"/>
        <w:numPr>
          <w:ilvl w:val="0"/>
          <w:numId w:val="29"/>
        </w:numPr>
        <w:rPr>
          <w:lang w:val="fr-MA"/>
        </w:rPr>
      </w:pPr>
      <w:r w:rsidRPr="001A721D">
        <w:rPr>
          <w:b/>
          <w:bCs/>
          <w:rtl/>
        </w:rPr>
        <w:t>طبيعة التسميات</w:t>
      </w:r>
      <w:r w:rsidRPr="001A721D">
        <w:rPr>
          <w:lang w:val="fr-MA"/>
        </w:rPr>
        <w:t>:</w:t>
      </w:r>
      <w:r w:rsidRPr="001A721D">
        <w:rPr>
          <w:lang w:val="fr-MA"/>
        </w:rPr>
        <w:br/>
      </w:r>
      <w:r w:rsidRPr="002B4930">
        <w:rPr>
          <w:rtl/>
        </w:rPr>
        <w:t>أسماء السور لم تكن ثابتة في العصور الأولى، بل تعددت حسب المنهجيات</w:t>
      </w:r>
      <w:r w:rsidRPr="001A721D">
        <w:rPr>
          <w:lang w:val="fr-MA"/>
        </w:rPr>
        <w:t>:</w:t>
      </w:r>
    </w:p>
    <w:p w14:paraId="314AF75D" w14:textId="7A67D7E1" w:rsidR="002B4930" w:rsidRPr="001A721D" w:rsidRDefault="002B4930" w:rsidP="009A6CA1">
      <w:pPr>
        <w:pStyle w:val="a9"/>
        <w:numPr>
          <w:ilvl w:val="1"/>
          <w:numId w:val="29"/>
        </w:numPr>
        <w:rPr>
          <w:lang w:val="fr-MA"/>
        </w:rPr>
      </w:pPr>
      <w:r w:rsidRPr="002B4930">
        <w:rPr>
          <w:rtl/>
        </w:rPr>
        <w:t xml:space="preserve">بعضها استند إلى </w:t>
      </w:r>
      <w:r w:rsidRPr="001A721D">
        <w:rPr>
          <w:b/>
          <w:bCs/>
          <w:rtl/>
        </w:rPr>
        <w:t>أول كلمة</w:t>
      </w:r>
      <w:r w:rsidRPr="002B4930">
        <w:rPr>
          <w:rtl/>
        </w:rPr>
        <w:t xml:space="preserve"> في السورة </w:t>
      </w:r>
      <w:r w:rsidR="0064321B">
        <w:rPr>
          <w:rtl/>
        </w:rPr>
        <w:t>"</w:t>
      </w:r>
      <w:r w:rsidRPr="002B4930">
        <w:rPr>
          <w:rtl/>
        </w:rPr>
        <w:t>مثل "ق" أو "ص"</w:t>
      </w:r>
      <w:r w:rsidR="0064321B">
        <w:rPr>
          <w:rtl/>
        </w:rPr>
        <w:t>"</w:t>
      </w:r>
      <w:r w:rsidRPr="001A721D">
        <w:rPr>
          <w:lang w:val="fr-MA"/>
        </w:rPr>
        <w:t>.</w:t>
      </w:r>
    </w:p>
    <w:p w14:paraId="240087D9" w14:textId="688B4D0A" w:rsidR="002B4930" w:rsidRPr="001A721D" w:rsidRDefault="002B4930" w:rsidP="009A6CA1">
      <w:pPr>
        <w:pStyle w:val="a9"/>
        <w:numPr>
          <w:ilvl w:val="1"/>
          <w:numId w:val="29"/>
        </w:numPr>
        <w:rPr>
          <w:lang w:val="fr-MA"/>
        </w:rPr>
      </w:pPr>
      <w:r w:rsidRPr="002B4930">
        <w:rPr>
          <w:rtl/>
        </w:rPr>
        <w:t xml:space="preserve">بعضها استند إلى </w:t>
      </w:r>
      <w:r w:rsidRPr="001A721D">
        <w:rPr>
          <w:b/>
          <w:bCs/>
          <w:rtl/>
        </w:rPr>
        <w:t>موضوع رئيسي</w:t>
      </w:r>
      <w:r w:rsidRPr="002B4930">
        <w:rPr>
          <w:rtl/>
        </w:rPr>
        <w:t xml:space="preserve"> </w:t>
      </w:r>
      <w:r w:rsidR="00617A66" w:rsidRPr="001A721D">
        <w:rPr>
          <w:lang w:val="fr-MA"/>
        </w:rPr>
        <w:t xml:space="preserve"> </w:t>
      </w:r>
      <w:r w:rsidRPr="002B4930">
        <w:rPr>
          <w:rtl/>
        </w:rPr>
        <w:t>مثل "البقرة" أو "النور</w:t>
      </w:r>
      <w:r w:rsidRPr="001A721D">
        <w:rPr>
          <w:lang w:val="fr-MA"/>
        </w:rPr>
        <w:t>".</w:t>
      </w:r>
    </w:p>
    <w:p w14:paraId="43685A3C" w14:textId="73B4DBBE" w:rsidR="002B4930" w:rsidRPr="001A721D" w:rsidRDefault="002B4930" w:rsidP="009A6CA1">
      <w:pPr>
        <w:pStyle w:val="a9"/>
        <w:numPr>
          <w:ilvl w:val="1"/>
          <w:numId w:val="29"/>
        </w:numPr>
        <w:rPr>
          <w:lang w:val="fr-MA"/>
        </w:rPr>
      </w:pPr>
      <w:r w:rsidRPr="002B4930">
        <w:rPr>
          <w:rtl/>
        </w:rPr>
        <w:t>بعضها ارتبط بـ</w:t>
      </w:r>
      <w:r w:rsidRPr="001A721D">
        <w:rPr>
          <w:b/>
          <w:bCs/>
          <w:rtl/>
        </w:rPr>
        <w:t>أحداث تاريخية</w:t>
      </w:r>
      <w:r w:rsidRPr="002B4930">
        <w:rPr>
          <w:rtl/>
        </w:rPr>
        <w:t xml:space="preserve"> مثل "الإسراء" أو "الفتح</w:t>
      </w:r>
      <w:r w:rsidRPr="001A721D">
        <w:rPr>
          <w:lang w:val="fr-MA"/>
        </w:rPr>
        <w:t>".</w:t>
      </w:r>
    </w:p>
    <w:p w14:paraId="155A97CD" w14:textId="77777777" w:rsidR="002B4930" w:rsidRPr="001A721D" w:rsidRDefault="002B4930" w:rsidP="009A6CA1">
      <w:pPr>
        <w:pStyle w:val="a9"/>
        <w:numPr>
          <w:ilvl w:val="0"/>
          <w:numId w:val="29"/>
        </w:numPr>
        <w:rPr>
          <w:lang w:val="fr-MA"/>
        </w:rPr>
      </w:pPr>
      <w:r w:rsidRPr="002B4930">
        <w:rPr>
          <w:rtl/>
        </w:rPr>
        <w:t>نماذج من الاختلافات</w:t>
      </w:r>
      <w:r w:rsidRPr="001A721D">
        <w:rPr>
          <w:lang w:val="fr-MA"/>
        </w:rPr>
        <w:t>:</w:t>
      </w:r>
    </w:p>
    <w:p w14:paraId="4F7E4B72" w14:textId="77777777" w:rsidR="002B4930" w:rsidRPr="001A721D" w:rsidRDefault="002B4930" w:rsidP="009A6CA1">
      <w:pPr>
        <w:pStyle w:val="a9"/>
        <w:numPr>
          <w:ilvl w:val="1"/>
          <w:numId w:val="29"/>
        </w:numPr>
        <w:rPr>
          <w:lang w:val="fr-MA"/>
        </w:rPr>
      </w:pPr>
      <w:r w:rsidRPr="002B4930">
        <w:rPr>
          <w:rtl/>
        </w:rPr>
        <w:t xml:space="preserve">سورة </w:t>
      </w:r>
      <w:r w:rsidRPr="001A721D">
        <w:rPr>
          <w:b/>
          <w:bCs/>
          <w:lang w:val="fr-MA"/>
        </w:rPr>
        <w:t>"</w:t>
      </w:r>
      <w:r w:rsidRPr="001A721D">
        <w:rPr>
          <w:b/>
          <w:bCs/>
          <w:rtl/>
        </w:rPr>
        <w:t>الفاتحة</w:t>
      </w:r>
      <w:r w:rsidRPr="001A721D">
        <w:rPr>
          <w:b/>
          <w:bCs/>
          <w:lang w:val="fr-MA"/>
        </w:rPr>
        <w:t>"</w:t>
      </w:r>
      <w:r w:rsidRPr="001A721D">
        <w:rPr>
          <w:lang w:val="fr-MA"/>
        </w:rPr>
        <w:t xml:space="preserve">: </w:t>
      </w:r>
      <w:r w:rsidRPr="002B4930">
        <w:rPr>
          <w:rtl/>
        </w:rPr>
        <w:t xml:space="preserve">تُسمى في بعض المخطوطات </w:t>
      </w:r>
      <w:r w:rsidRPr="001A721D">
        <w:rPr>
          <w:b/>
          <w:bCs/>
          <w:lang w:val="fr-MA"/>
        </w:rPr>
        <w:t>"</w:t>
      </w:r>
      <w:r w:rsidRPr="001A721D">
        <w:rPr>
          <w:b/>
          <w:bCs/>
          <w:rtl/>
        </w:rPr>
        <w:t>أم الكتاب</w:t>
      </w:r>
      <w:r w:rsidRPr="001A721D">
        <w:rPr>
          <w:b/>
          <w:bCs/>
          <w:lang w:val="fr-MA"/>
        </w:rPr>
        <w:t>"</w:t>
      </w:r>
      <w:r w:rsidRPr="001A721D">
        <w:rPr>
          <w:lang w:val="fr-MA"/>
        </w:rPr>
        <w:t xml:space="preserve"> </w:t>
      </w:r>
      <w:r w:rsidRPr="002B4930">
        <w:rPr>
          <w:rtl/>
        </w:rPr>
        <w:t xml:space="preserve">أو </w:t>
      </w:r>
      <w:r w:rsidRPr="001A721D">
        <w:rPr>
          <w:b/>
          <w:bCs/>
          <w:lang w:val="fr-MA"/>
        </w:rPr>
        <w:t>"</w:t>
      </w:r>
      <w:r w:rsidRPr="001A721D">
        <w:rPr>
          <w:b/>
          <w:bCs/>
          <w:rtl/>
        </w:rPr>
        <w:t>الحمد</w:t>
      </w:r>
      <w:r w:rsidRPr="001A721D">
        <w:rPr>
          <w:b/>
          <w:bCs/>
          <w:lang w:val="fr-MA"/>
        </w:rPr>
        <w:t>"</w:t>
      </w:r>
      <w:r w:rsidRPr="001A721D">
        <w:rPr>
          <w:lang w:val="fr-MA"/>
        </w:rPr>
        <w:t>.</w:t>
      </w:r>
    </w:p>
    <w:p w14:paraId="3B212231" w14:textId="77777777" w:rsidR="002B4930" w:rsidRPr="001A721D" w:rsidRDefault="002B4930" w:rsidP="009A6CA1">
      <w:pPr>
        <w:pStyle w:val="a9"/>
        <w:numPr>
          <w:ilvl w:val="1"/>
          <w:numId w:val="29"/>
        </w:numPr>
        <w:rPr>
          <w:lang w:val="fr-MA"/>
        </w:rPr>
      </w:pPr>
      <w:r w:rsidRPr="002B4930">
        <w:rPr>
          <w:rtl/>
        </w:rPr>
        <w:t xml:space="preserve">سورة </w:t>
      </w:r>
      <w:r w:rsidRPr="001A721D">
        <w:rPr>
          <w:lang w:val="fr-MA"/>
        </w:rPr>
        <w:t>"</w:t>
      </w:r>
      <w:r w:rsidRPr="002B4930">
        <w:rPr>
          <w:rtl/>
        </w:rPr>
        <w:t>الإخلاص</w:t>
      </w:r>
      <w:r w:rsidRPr="001A721D">
        <w:rPr>
          <w:lang w:val="fr-MA"/>
        </w:rPr>
        <w:t xml:space="preserve">": </w:t>
      </w:r>
      <w:r w:rsidRPr="002B4930">
        <w:rPr>
          <w:rtl/>
        </w:rPr>
        <w:t xml:space="preserve">تُسمى </w:t>
      </w:r>
      <w:r w:rsidRPr="001A721D">
        <w:rPr>
          <w:lang w:val="fr-MA"/>
        </w:rPr>
        <w:t>"</w:t>
      </w:r>
      <w:r w:rsidRPr="002B4930">
        <w:rPr>
          <w:rtl/>
        </w:rPr>
        <w:t>التوحيد</w:t>
      </w:r>
      <w:r w:rsidRPr="001A721D">
        <w:rPr>
          <w:lang w:val="fr-MA"/>
        </w:rPr>
        <w:t xml:space="preserve">" </w:t>
      </w:r>
      <w:r w:rsidRPr="002B4930">
        <w:rPr>
          <w:rtl/>
        </w:rPr>
        <w:t xml:space="preserve">أو </w:t>
      </w:r>
      <w:r w:rsidRPr="001A721D">
        <w:rPr>
          <w:lang w:val="fr-MA"/>
        </w:rPr>
        <w:t>"</w:t>
      </w:r>
      <w:r w:rsidRPr="002B4930">
        <w:rPr>
          <w:rtl/>
        </w:rPr>
        <w:t>الأساس</w:t>
      </w:r>
      <w:r w:rsidRPr="001A721D">
        <w:rPr>
          <w:lang w:val="fr-MA"/>
        </w:rPr>
        <w:t>".</w:t>
      </w:r>
    </w:p>
    <w:p w14:paraId="01297A1C" w14:textId="77777777" w:rsidR="002B4930" w:rsidRPr="001A721D" w:rsidRDefault="002B4930" w:rsidP="009A6CA1">
      <w:pPr>
        <w:pStyle w:val="a9"/>
        <w:numPr>
          <w:ilvl w:val="1"/>
          <w:numId w:val="29"/>
        </w:numPr>
        <w:rPr>
          <w:lang w:val="fr-MA"/>
        </w:rPr>
      </w:pPr>
      <w:r w:rsidRPr="002B4930">
        <w:rPr>
          <w:rtl/>
        </w:rPr>
        <w:t xml:space="preserve">سورة </w:t>
      </w:r>
      <w:r w:rsidRPr="001A721D">
        <w:rPr>
          <w:b/>
          <w:bCs/>
          <w:lang w:val="fr-MA"/>
        </w:rPr>
        <w:t>"</w:t>
      </w:r>
      <w:r w:rsidRPr="001A721D">
        <w:rPr>
          <w:b/>
          <w:bCs/>
          <w:rtl/>
        </w:rPr>
        <w:t>الزلزلة</w:t>
      </w:r>
      <w:r w:rsidRPr="001A721D">
        <w:rPr>
          <w:b/>
          <w:bCs/>
          <w:lang w:val="fr-MA"/>
        </w:rPr>
        <w:t>"</w:t>
      </w:r>
      <w:r w:rsidRPr="001A721D">
        <w:rPr>
          <w:lang w:val="fr-MA"/>
        </w:rPr>
        <w:t xml:space="preserve">: </w:t>
      </w:r>
      <w:r w:rsidRPr="002B4930">
        <w:rPr>
          <w:rtl/>
        </w:rPr>
        <w:t xml:space="preserve">تُسمى </w:t>
      </w:r>
      <w:r w:rsidRPr="001A721D">
        <w:rPr>
          <w:b/>
          <w:bCs/>
          <w:lang w:val="fr-MA"/>
        </w:rPr>
        <w:t>"</w:t>
      </w:r>
      <w:r w:rsidRPr="001A721D">
        <w:rPr>
          <w:b/>
          <w:bCs/>
          <w:rtl/>
        </w:rPr>
        <w:t>الزلزال</w:t>
      </w:r>
      <w:r w:rsidRPr="001A721D">
        <w:rPr>
          <w:b/>
          <w:bCs/>
          <w:lang w:val="fr-MA"/>
        </w:rPr>
        <w:t>"</w:t>
      </w:r>
      <w:r w:rsidRPr="001A721D">
        <w:rPr>
          <w:lang w:val="fr-MA"/>
        </w:rPr>
        <w:t xml:space="preserve"> </w:t>
      </w:r>
      <w:r w:rsidRPr="002B4930">
        <w:rPr>
          <w:rtl/>
        </w:rPr>
        <w:t>في بعض المصادر</w:t>
      </w:r>
      <w:r w:rsidRPr="001A721D">
        <w:rPr>
          <w:lang w:val="fr-MA"/>
        </w:rPr>
        <w:t>.</w:t>
      </w:r>
    </w:p>
    <w:p w14:paraId="2F3E4283" w14:textId="0A10F010" w:rsidR="002B4930" w:rsidRPr="002B4930" w:rsidRDefault="002B4930" w:rsidP="001A721D">
      <w:pPr>
        <w:rPr>
          <w:lang w:val="fr-MA"/>
        </w:rPr>
      </w:pPr>
    </w:p>
    <w:p w14:paraId="028A7A3B" w14:textId="750863D2" w:rsidR="002B4930" w:rsidRPr="002B4930" w:rsidRDefault="002B4930" w:rsidP="001A721D">
      <w:pPr>
        <w:rPr>
          <w:lang w:val="fr-MA"/>
        </w:rPr>
      </w:pPr>
      <w:r w:rsidRPr="002B4930">
        <w:rPr>
          <w:lang w:val="fr-MA"/>
        </w:rPr>
        <w:t xml:space="preserve">2. </w:t>
      </w:r>
      <w:r w:rsidRPr="002B4930">
        <w:rPr>
          <w:rtl/>
        </w:rPr>
        <w:t>ادعاءات "ت</w:t>
      </w:r>
      <w:r w:rsidR="00C36343">
        <w:rPr>
          <w:rFonts w:hint="cs"/>
          <w:rtl/>
        </w:rPr>
        <w:t xml:space="preserve">عديل </w:t>
      </w:r>
      <w:r w:rsidRPr="002B4930">
        <w:rPr>
          <w:rtl/>
        </w:rPr>
        <w:t>الأسماء" عبر الزمن</w:t>
      </w:r>
      <w:r w:rsidRPr="002B4930">
        <w:rPr>
          <w:lang w:val="fr-MA"/>
        </w:rPr>
        <w:t>:</w:t>
      </w:r>
    </w:p>
    <w:p w14:paraId="157FD1DC" w14:textId="77777777" w:rsidR="002B4930" w:rsidRPr="001A721D" w:rsidRDefault="002B4930" w:rsidP="009A6CA1">
      <w:pPr>
        <w:pStyle w:val="a9"/>
        <w:numPr>
          <w:ilvl w:val="0"/>
          <w:numId w:val="30"/>
        </w:numPr>
        <w:rPr>
          <w:lang w:val="fr-MA"/>
        </w:rPr>
      </w:pPr>
      <w:r w:rsidRPr="001A721D">
        <w:rPr>
          <w:b/>
          <w:bCs/>
          <w:rtl/>
        </w:rPr>
        <w:t>التحريف لفظًا لا معنىً</w:t>
      </w:r>
      <w:r w:rsidRPr="001A721D">
        <w:rPr>
          <w:lang w:val="fr-MA"/>
        </w:rPr>
        <w:t>:</w:t>
      </w:r>
      <w:r w:rsidRPr="001A721D">
        <w:rPr>
          <w:lang w:val="fr-MA"/>
        </w:rPr>
        <w:br/>
      </w:r>
      <w:r w:rsidRPr="002B4930">
        <w:rPr>
          <w:rtl/>
        </w:rPr>
        <w:t xml:space="preserve">الاختلاف في التسمية </w:t>
      </w:r>
      <w:r w:rsidRPr="001A721D">
        <w:rPr>
          <w:b/>
          <w:bCs/>
          <w:rtl/>
        </w:rPr>
        <w:t>لا يعني تحريفًا في النص القرآني</w:t>
      </w:r>
      <w:r w:rsidRPr="002B4930">
        <w:rPr>
          <w:rtl/>
        </w:rPr>
        <w:t>، لأن الأسماء ليست جزءًا من الوحي المنزل، بل اجتهادات بشرية لتسهيل التداول</w:t>
      </w:r>
      <w:r w:rsidRPr="001A721D">
        <w:rPr>
          <w:lang w:val="fr-MA"/>
        </w:rPr>
        <w:t>.</w:t>
      </w:r>
    </w:p>
    <w:p w14:paraId="63A2AB64" w14:textId="77777777" w:rsidR="002B4930" w:rsidRPr="001A721D" w:rsidRDefault="002B4930" w:rsidP="009A6CA1">
      <w:pPr>
        <w:pStyle w:val="a9"/>
        <w:numPr>
          <w:ilvl w:val="1"/>
          <w:numId w:val="30"/>
        </w:numPr>
        <w:rPr>
          <w:lang w:val="fr-MA"/>
        </w:rPr>
      </w:pPr>
      <w:r w:rsidRPr="002B4930">
        <w:rPr>
          <w:rtl/>
        </w:rPr>
        <w:t>مثال: تغيير اسم سورة "الممتحنة" إلى "الامتحان" لا يؤثر على نصها أو معانيها</w:t>
      </w:r>
      <w:r w:rsidRPr="001A721D">
        <w:rPr>
          <w:lang w:val="fr-MA"/>
        </w:rPr>
        <w:t>.</w:t>
      </w:r>
    </w:p>
    <w:p w14:paraId="729618F1" w14:textId="77777777" w:rsidR="002B4930" w:rsidRPr="001A721D" w:rsidRDefault="002B4930" w:rsidP="009A6CA1">
      <w:pPr>
        <w:pStyle w:val="a9"/>
        <w:numPr>
          <w:ilvl w:val="0"/>
          <w:numId w:val="30"/>
        </w:numPr>
        <w:rPr>
          <w:lang w:val="fr-MA"/>
        </w:rPr>
      </w:pPr>
      <w:r w:rsidRPr="002B4930">
        <w:rPr>
          <w:rtl/>
        </w:rPr>
        <w:t>الأسباب المحتملة للاختلاف</w:t>
      </w:r>
      <w:r w:rsidRPr="001A721D">
        <w:rPr>
          <w:lang w:val="fr-MA"/>
        </w:rPr>
        <w:t>:</w:t>
      </w:r>
    </w:p>
    <w:p w14:paraId="0347D695" w14:textId="77777777" w:rsidR="002B4930" w:rsidRPr="001A721D" w:rsidRDefault="002B4930" w:rsidP="009A6CA1">
      <w:pPr>
        <w:pStyle w:val="a9"/>
        <w:numPr>
          <w:ilvl w:val="1"/>
          <w:numId w:val="30"/>
        </w:numPr>
        <w:rPr>
          <w:lang w:val="fr-MA"/>
        </w:rPr>
      </w:pPr>
      <w:r w:rsidRPr="001A721D">
        <w:rPr>
          <w:b/>
          <w:bCs/>
          <w:rtl/>
        </w:rPr>
        <w:t>تعدد اللهجات</w:t>
      </w:r>
      <w:r w:rsidRPr="001A721D">
        <w:rPr>
          <w:lang w:val="fr-MA"/>
        </w:rPr>
        <w:t xml:space="preserve">: </w:t>
      </w:r>
      <w:r w:rsidRPr="002B4930">
        <w:rPr>
          <w:rtl/>
        </w:rPr>
        <w:t>مثل اختلاف تسمية سورة "قريش" بـ"الإيلاف" في بعض المناطق</w:t>
      </w:r>
      <w:r w:rsidRPr="001A721D">
        <w:rPr>
          <w:lang w:val="fr-MA"/>
        </w:rPr>
        <w:t>.</w:t>
      </w:r>
    </w:p>
    <w:p w14:paraId="75FFBD82" w14:textId="77777777" w:rsidR="002B4930" w:rsidRPr="001A721D" w:rsidRDefault="002B4930" w:rsidP="009A6CA1">
      <w:pPr>
        <w:pStyle w:val="a9"/>
        <w:numPr>
          <w:ilvl w:val="1"/>
          <w:numId w:val="30"/>
        </w:numPr>
        <w:rPr>
          <w:lang w:val="fr-MA"/>
        </w:rPr>
      </w:pPr>
      <w:r w:rsidRPr="001A721D">
        <w:rPr>
          <w:b/>
          <w:bCs/>
          <w:rtl/>
        </w:rPr>
        <w:t>السياق الثقافي</w:t>
      </w:r>
      <w:r w:rsidRPr="001A721D">
        <w:rPr>
          <w:lang w:val="fr-MA"/>
        </w:rPr>
        <w:t xml:space="preserve">: </w:t>
      </w:r>
      <w:r w:rsidRPr="002B4930">
        <w:rPr>
          <w:rtl/>
        </w:rPr>
        <w:t>تسمية السور بأحداث بارزة في زمن معين</w:t>
      </w:r>
      <w:r w:rsidRPr="001A721D">
        <w:rPr>
          <w:lang w:val="fr-MA"/>
        </w:rPr>
        <w:t>.</w:t>
      </w:r>
    </w:p>
    <w:p w14:paraId="6F162AF3" w14:textId="77777777" w:rsidR="002B4930" w:rsidRPr="001A721D" w:rsidRDefault="002B4930" w:rsidP="009A6CA1">
      <w:pPr>
        <w:pStyle w:val="a9"/>
        <w:numPr>
          <w:ilvl w:val="1"/>
          <w:numId w:val="30"/>
        </w:numPr>
        <w:rPr>
          <w:lang w:val="fr-MA"/>
        </w:rPr>
      </w:pPr>
      <w:r w:rsidRPr="001A721D">
        <w:rPr>
          <w:b/>
          <w:bCs/>
          <w:rtl/>
        </w:rPr>
        <w:t>الاجتهاد العلمي</w:t>
      </w:r>
      <w:r w:rsidRPr="001A721D">
        <w:rPr>
          <w:lang w:val="fr-MA"/>
        </w:rPr>
        <w:t xml:space="preserve">: </w:t>
      </w:r>
      <w:r w:rsidRPr="002B4930">
        <w:rPr>
          <w:rtl/>
        </w:rPr>
        <w:t>اختلاف آراء المفسرين في اختيار العنوان الأنسب</w:t>
      </w:r>
      <w:r w:rsidRPr="001A721D">
        <w:rPr>
          <w:lang w:val="fr-MA"/>
        </w:rPr>
        <w:t>.</w:t>
      </w:r>
    </w:p>
    <w:p w14:paraId="407A8D76" w14:textId="17AD6F3D" w:rsidR="002B4930" w:rsidRPr="001A721D" w:rsidRDefault="002B4930" w:rsidP="009A6CA1">
      <w:pPr>
        <w:pStyle w:val="a9"/>
        <w:numPr>
          <w:ilvl w:val="0"/>
          <w:numId w:val="30"/>
        </w:numPr>
        <w:rPr>
          <w:lang w:val="fr-MA"/>
        </w:rPr>
      </w:pPr>
      <w:r w:rsidRPr="001A721D">
        <w:rPr>
          <w:b/>
          <w:bCs/>
          <w:rtl/>
        </w:rPr>
        <w:t>النظريات المثيرة للجدل</w:t>
      </w:r>
      <w:r w:rsidRPr="001A721D">
        <w:rPr>
          <w:lang w:val="fr-MA"/>
        </w:rPr>
        <w:t>:</w:t>
      </w:r>
      <w:r w:rsidRPr="001A721D">
        <w:rPr>
          <w:lang w:val="fr-MA"/>
        </w:rPr>
        <w:br/>
      </w:r>
      <w:r w:rsidRPr="002B4930">
        <w:rPr>
          <w:rtl/>
        </w:rPr>
        <w:t xml:space="preserve">بعض الباحثين الغربيين </w:t>
      </w:r>
      <w:r w:rsidR="0064321B">
        <w:rPr>
          <w:rtl/>
        </w:rPr>
        <w:t>"</w:t>
      </w:r>
      <w:r w:rsidRPr="002B4930">
        <w:rPr>
          <w:rtl/>
        </w:rPr>
        <w:t>مثل "جون وانسبرو"</w:t>
      </w:r>
      <w:r w:rsidR="0064321B">
        <w:rPr>
          <w:rtl/>
        </w:rPr>
        <w:t>"</w:t>
      </w:r>
      <w:r w:rsidRPr="002B4930">
        <w:rPr>
          <w:rtl/>
        </w:rPr>
        <w:t xml:space="preserve"> يزعمون أن أسماء السور تطورت لأسباب سياسية أو مذهبية، لكن هذه الادعاءات تفتقر إلى أدلة قاطعة، وتتعارض مع الإجماع الإسلامي على حفظ القرآن نصًّا</w:t>
      </w:r>
      <w:r w:rsidRPr="001A721D">
        <w:rPr>
          <w:lang w:val="fr-MA"/>
        </w:rPr>
        <w:t>.</w:t>
      </w:r>
    </w:p>
    <w:p w14:paraId="3891B1F9" w14:textId="31C913FF" w:rsidR="002B4930" w:rsidRPr="002B4930" w:rsidRDefault="002B4930" w:rsidP="001A721D">
      <w:pPr>
        <w:rPr>
          <w:lang w:val="fr-MA"/>
        </w:rPr>
      </w:pPr>
    </w:p>
    <w:p w14:paraId="48656996" w14:textId="77777777" w:rsidR="002B4930" w:rsidRPr="002B4930" w:rsidRDefault="002B4930" w:rsidP="001A721D">
      <w:pPr>
        <w:rPr>
          <w:lang w:val="fr-MA"/>
        </w:rPr>
      </w:pPr>
      <w:r w:rsidRPr="002B4930">
        <w:rPr>
          <w:lang w:val="fr-MA"/>
        </w:rPr>
        <w:t xml:space="preserve">3. </w:t>
      </w:r>
      <w:r w:rsidRPr="002B4930">
        <w:rPr>
          <w:rtl/>
        </w:rPr>
        <w:t>أثر الاختلاف في الأسماء على التدبُّر وفهم الرسالة</w:t>
      </w:r>
      <w:r w:rsidRPr="002B4930">
        <w:rPr>
          <w:lang w:val="fr-MA"/>
        </w:rPr>
        <w:t>:</w:t>
      </w:r>
    </w:p>
    <w:p w14:paraId="759067F2" w14:textId="77777777" w:rsidR="002B4930" w:rsidRPr="001A721D" w:rsidRDefault="002B4930" w:rsidP="009A6CA1">
      <w:pPr>
        <w:pStyle w:val="a9"/>
        <w:numPr>
          <w:ilvl w:val="0"/>
          <w:numId w:val="31"/>
        </w:numPr>
        <w:rPr>
          <w:lang w:val="fr-MA"/>
        </w:rPr>
      </w:pPr>
      <w:r w:rsidRPr="001A721D">
        <w:rPr>
          <w:b/>
          <w:bCs/>
          <w:rtl/>
        </w:rPr>
        <w:t>أسماء السور كـ"مفاتيح" للفهم</w:t>
      </w:r>
      <w:r w:rsidRPr="001A721D">
        <w:rPr>
          <w:lang w:val="fr-MA"/>
        </w:rPr>
        <w:t>:</w:t>
      </w:r>
      <w:r w:rsidRPr="001A721D">
        <w:rPr>
          <w:lang w:val="fr-MA"/>
        </w:rPr>
        <w:br/>
      </w:r>
      <w:r w:rsidRPr="002B4930">
        <w:rPr>
          <w:rtl/>
        </w:rPr>
        <w:t xml:space="preserve">يمكن أن تساعد أسماء السور في توجيه القارئ إلى </w:t>
      </w:r>
      <w:r w:rsidRPr="001A721D">
        <w:rPr>
          <w:b/>
          <w:bCs/>
          <w:rtl/>
        </w:rPr>
        <w:t>المحور الرئيسي</w:t>
      </w:r>
      <w:r w:rsidRPr="002B4930">
        <w:rPr>
          <w:rtl/>
        </w:rPr>
        <w:t xml:space="preserve"> للسورة، لكنها ليست ضرورية لفهم النص</w:t>
      </w:r>
      <w:r w:rsidRPr="001A721D">
        <w:rPr>
          <w:lang w:val="fr-MA"/>
        </w:rPr>
        <w:t>.</w:t>
      </w:r>
      <w:r w:rsidRPr="001A721D">
        <w:rPr>
          <w:lang w:val="fr-MA"/>
        </w:rPr>
        <w:br/>
      </w:r>
      <w:r w:rsidRPr="002B4930">
        <w:rPr>
          <w:rtl/>
        </w:rPr>
        <w:t>مثال</w:t>
      </w:r>
      <w:r w:rsidRPr="001A721D">
        <w:rPr>
          <w:lang w:val="fr-MA"/>
        </w:rPr>
        <w:t>:</w:t>
      </w:r>
    </w:p>
    <w:p w14:paraId="3FF0A18E" w14:textId="77777777" w:rsidR="002B4930" w:rsidRPr="001A721D" w:rsidRDefault="002B4930" w:rsidP="009A6CA1">
      <w:pPr>
        <w:pStyle w:val="a9"/>
        <w:numPr>
          <w:ilvl w:val="1"/>
          <w:numId w:val="31"/>
        </w:numPr>
        <w:rPr>
          <w:lang w:val="fr-MA"/>
        </w:rPr>
      </w:pPr>
      <w:r w:rsidRPr="002B4930">
        <w:rPr>
          <w:rtl/>
        </w:rPr>
        <w:t xml:space="preserve">اسم سورة </w:t>
      </w:r>
      <w:r w:rsidRPr="001A721D">
        <w:rPr>
          <w:b/>
          <w:bCs/>
          <w:lang w:val="fr-MA"/>
        </w:rPr>
        <w:t>"</w:t>
      </w:r>
      <w:r w:rsidRPr="001A721D">
        <w:rPr>
          <w:b/>
          <w:bCs/>
          <w:rtl/>
        </w:rPr>
        <w:t>يوسف</w:t>
      </w:r>
      <w:r w:rsidRPr="001A721D">
        <w:rPr>
          <w:b/>
          <w:bCs/>
          <w:lang w:val="fr-MA"/>
        </w:rPr>
        <w:t>"</w:t>
      </w:r>
      <w:r w:rsidRPr="001A721D">
        <w:rPr>
          <w:lang w:val="fr-MA"/>
        </w:rPr>
        <w:t xml:space="preserve"> </w:t>
      </w:r>
      <w:r w:rsidRPr="002B4930">
        <w:rPr>
          <w:rtl/>
        </w:rPr>
        <w:t xml:space="preserve">يشير إلى القصة المركزية فيها، بينما اسم </w:t>
      </w:r>
      <w:r w:rsidRPr="001A721D">
        <w:rPr>
          <w:b/>
          <w:bCs/>
          <w:lang w:val="fr-MA"/>
        </w:rPr>
        <w:t>"</w:t>
      </w:r>
      <w:r w:rsidRPr="001A721D">
        <w:rPr>
          <w:b/>
          <w:bCs/>
          <w:rtl/>
        </w:rPr>
        <w:t>الرعد</w:t>
      </w:r>
      <w:r w:rsidRPr="001A721D">
        <w:rPr>
          <w:b/>
          <w:bCs/>
          <w:lang w:val="fr-MA"/>
        </w:rPr>
        <w:t>"</w:t>
      </w:r>
      <w:r w:rsidRPr="001A721D">
        <w:rPr>
          <w:lang w:val="fr-MA"/>
        </w:rPr>
        <w:t xml:space="preserve"> </w:t>
      </w:r>
      <w:r w:rsidRPr="002B4930">
        <w:rPr>
          <w:rtl/>
        </w:rPr>
        <w:t>يركز على آية كونية ترد في مطلعها</w:t>
      </w:r>
      <w:r w:rsidRPr="001A721D">
        <w:rPr>
          <w:lang w:val="fr-MA"/>
        </w:rPr>
        <w:t>.</w:t>
      </w:r>
    </w:p>
    <w:p w14:paraId="0D729B22" w14:textId="77777777" w:rsidR="002B4930" w:rsidRPr="001A721D" w:rsidRDefault="002B4930" w:rsidP="009A6CA1">
      <w:pPr>
        <w:pStyle w:val="a9"/>
        <w:numPr>
          <w:ilvl w:val="0"/>
          <w:numId w:val="31"/>
        </w:numPr>
        <w:rPr>
          <w:lang w:val="fr-MA"/>
        </w:rPr>
      </w:pPr>
      <w:r w:rsidRPr="002B4930">
        <w:rPr>
          <w:rtl/>
        </w:rPr>
        <w:t>عدم التأثير على جوهر الرسالة</w:t>
      </w:r>
      <w:r w:rsidRPr="001A721D">
        <w:rPr>
          <w:lang w:val="fr-MA"/>
        </w:rPr>
        <w:t>:</w:t>
      </w:r>
    </w:p>
    <w:p w14:paraId="00B612F7" w14:textId="26EED4EB" w:rsidR="002B4930" w:rsidRPr="001A721D" w:rsidRDefault="002B4930" w:rsidP="009A6CA1">
      <w:pPr>
        <w:pStyle w:val="a9"/>
        <w:numPr>
          <w:ilvl w:val="1"/>
          <w:numId w:val="31"/>
        </w:numPr>
        <w:rPr>
          <w:lang w:val="fr-MA"/>
        </w:rPr>
      </w:pPr>
      <w:r w:rsidRPr="002B4930">
        <w:rPr>
          <w:rtl/>
        </w:rPr>
        <w:t xml:space="preserve">لو تغير اسم سورة </w:t>
      </w:r>
      <w:r w:rsidRPr="001A721D">
        <w:rPr>
          <w:b/>
          <w:bCs/>
          <w:lang w:val="fr-MA"/>
        </w:rPr>
        <w:t>"</w:t>
      </w:r>
      <w:r w:rsidRPr="001A721D">
        <w:rPr>
          <w:b/>
          <w:bCs/>
          <w:rtl/>
        </w:rPr>
        <w:t>الكهف</w:t>
      </w:r>
      <w:r w:rsidRPr="001A721D">
        <w:rPr>
          <w:b/>
          <w:bCs/>
          <w:lang w:val="fr-MA"/>
        </w:rPr>
        <w:t>"</w:t>
      </w:r>
      <w:r w:rsidRPr="001A721D">
        <w:rPr>
          <w:lang w:val="fr-MA"/>
        </w:rPr>
        <w:t xml:space="preserve"> </w:t>
      </w:r>
      <w:r w:rsidRPr="002B4930">
        <w:rPr>
          <w:rtl/>
        </w:rPr>
        <w:t xml:space="preserve">إلى </w:t>
      </w:r>
      <w:r w:rsidRPr="001A721D">
        <w:rPr>
          <w:b/>
          <w:bCs/>
          <w:lang w:val="fr-MA"/>
        </w:rPr>
        <w:t>"</w:t>
      </w:r>
      <w:r w:rsidRPr="001A721D">
        <w:rPr>
          <w:b/>
          <w:bCs/>
          <w:rtl/>
        </w:rPr>
        <w:t>أصحاب الكهف</w:t>
      </w:r>
      <w:r w:rsidRPr="001A721D">
        <w:rPr>
          <w:b/>
          <w:bCs/>
          <w:lang w:val="fr-MA"/>
        </w:rPr>
        <w:t>"</w:t>
      </w:r>
      <w:r w:rsidRPr="002B4930">
        <w:rPr>
          <w:rtl/>
        </w:rPr>
        <w:t xml:space="preserve">، يظل النص والمغزى </w:t>
      </w:r>
      <w:r w:rsidR="0064321B">
        <w:rPr>
          <w:rtl/>
        </w:rPr>
        <w:t>"</w:t>
      </w:r>
      <w:r w:rsidRPr="002B4930">
        <w:rPr>
          <w:rtl/>
        </w:rPr>
        <w:t>قصة الإيمان والابتلاء</w:t>
      </w:r>
      <w:r w:rsidR="0064321B">
        <w:rPr>
          <w:rtl/>
        </w:rPr>
        <w:t>"</w:t>
      </w:r>
      <w:r w:rsidRPr="002B4930">
        <w:rPr>
          <w:rtl/>
        </w:rPr>
        <w:t xml:space="preserve"> كما هو</w:t>
      </w:r>
      <w:r w:rsidRPr="001A721D">
        <w:rPr>
          <w:lang w:val="fr-MA"/>
        </w:rPr>
        <w:t>.</w:t>
      </w:r>
    </w:p>
    <w:p w14:paraId="64023644" w14:textId="77777777" w:rsidR="002B4930" w:rsidRPr="001A721D" w:rsidRDefault="002B4930" w:rsidP="009A6CA1">
      <w:pPr>
        <w:pStyle w:val="a9"/>
        <w:numPr>
          <w:ilvl w:val="1"/>
          <w:numId w:val="31"/>
        </w:numPr>
        <w:rPr>
          <w:lang w:val="fr-MA"/>
        </w:rPr>
      </w:pPr>
      <w:r w:rsidRPr="002B4930">
        <w:rPr>
          <w:rtl/>
        </w:rPr>
        <w:t xml:space="preserve">القرآن يُفهم من خلال </w:t>
      </w:r>
      <w:r w:rsidRPr="001A721D">
        <w:rPr>
          <w:b/>
          <w:bCs/>
          <w:rtl/>
        </w:rPr>
        <w:t>آياته المتواترة</w:t>
      </w:r>
      <w:r w:rsidRPr="002B4930">
        <w:rPr>
          <w:rtl/>
        </w:rPr>
        <w:t>، لا من خلال عناوين السور</w:t>
      </w:r>
      <w:r w:rsidRPr="001A721D">
        <w:rPr>
          <w:lang w:val="fr-MA"/>
        </w:rPr>
        <w:t>.</w:t>
      </w:r>
    </w:p>
    <w:p w14:paraId="43E8B2CF" w14:textId="2B0BAD78" w:rsidR="002B4930" w:rsidRPr="001A721D" w:rsidRDefault="002B4930" w:rsidP="009A6CA1">
      <w:pPr>
        <w:pStyle w:val="a9"/>
        <w:numPr>
          <w:ilvl w:val="0"/>
          <w:numId w:val="31"/>
        </w:numPr>
        <w:rPr>
          <w:lang w:val="fr-MA"/>
        </w:rPr>
      </w:pPr>
      <w:r w:rsidRPr="001A721D">
        <w:rPr>
          <w:b/>
          <w:bCs/>
          <w:rtl/>
        </w:rPr>
        <w:t>استثناءات محدودة</w:t>
      </w:r>
      <w:r w:rsidRPr="001A721D">
        <w:rPr>
          <w:lang w:val="fr-MA"/>
        </w:rPr>
        <w:t>:</w:t>
      </w:r>
      <w:r w:rsidRPr="001A721D">
        <w:rPr>
          <w:lang w:val="fr-MA"/>
        </w:rPr>
        <w:br/>
      </w:r>
      <w:r w:rsidRPr="002B4930">
        <w:rPr>
          <w:rtl/>
        </w:rPr>
        <w:t xml:space="preserve">بعض السور قد يُستفاد من اسمها في فهم سياقها التاريخي، مثل سورة </w:t>
      </w:r>
      <w:r w:rsidRPr="001A721D">
        <w:rPr>
          <w:b/>
          <w:bCs/>
          <w:lang w:val="fr-MA"/>
        </w:rPr>
        <w:t>"</w:t>
      </w:r>
      <w:r w:rsidRPr="001A721D">
        <w:rPr>
          <w:b/>
          <w:bCs/>
          <w:rtl/>
        </w:rPr>
        <w:t>الأنفال</w:t>
      </w:r>
      <w:r w:rsidRPr="001A721D">
        <w:rPr>
          <w:b/>
          <w:bCs/>
          <w:lang w:val="fr-MA"/>
        </w:rPr>
        <w:t>"</w:t>
      </w:r>
      <w:r w:rsidRPr="001A721D">
        <w:rPr>
          <w:lang w:val="fr-MA"/>
        </w:rPr>
        <w:t xml:space="preserve"> </w:t>
      </w:r>
      <w:r w:rsidR="0064321B">
        <w:rPr>
          <w:rtl/>
        </w:rPr>
        <w:t>"</w:t>
      </w:r>
      <w:r w:rsidRPr="002B4930">
        <w:rPr>
          <w:rtl/>
        </w:rPr>
        <w:t>التي نزلت بعد غزوة بدر</w:t>
      </w:r>
      <w:r w:rsidR="0064321B">
        <w:rPr>
          <w:rtl/>
        </w:rPr>
        <w:t>"</w:t>
      </w:r>
      <w:r w:rsidRPr="002B4930">
        <w:rPr>
          <w:rtl/>
        </w:rPr>
        <w:t>، لكن هذا لا يعني أن الاسم جزء من الرسالة الإلهية</w:t>
      </w:r>
      <w:r w:rsidRPr="001A721D">
        <w:rPr>
          <w:lang w:val="fr-MA"/>
        </w:rPr>
        <w:t>.</w:t>
      </w:r>
    </w:p>
    <w:p w14:paraId="512087EA" w14:textId="3523999E" w:rsidR="002B4930" w:rsidRPr="002B4930" w:rsidRDefault="002B4930" w:rsidP="001A721D">
      <w:pPr>
        <w:rPr>
          <w:lang w:val="fr-MA"/>
        </w:rPr>
      </w:pPr>
    </w:p>
    <w:p w14:paraId="680AF83E" w14:textId="77777777" w:rsidR="002B4930" w:rsidRPr="002B4930" w:rsidRDefault="002B4930" w:rsidP="001A721D">
      <w:pPr>
        <w:rPr>
          <w:lang w:val="fr-MA"/>
        </w:rPr>
      </w:pPr>
      <w:r w:rsidRPr="002B4930">
        <w:rPr>
          <w:lang w:val="fr-MA"/>
        </w:rPr>
        <w:t xml:space="preserve">4. </w:t>
      </w:r>
      <w:r w:rsidRPr="002B4930">
        <w:rPr>
          <w:rtl/>
        </w:rPr>
        <w:t>الخلاصة: هل لأسماء السور دور في فهم الرسالة؟</w:t>
      </w:r>
    </w:p>
    <w:p w14:paraId="07E2535F" w14:textId="02439E82" w:rsidR="002B4930" w:rsidRPr="001A721D" w:rsidRDefault="002B4930" w:rsidP="009A6CA1">
      <w:pPr>
        <w:pStyle w:val="a9"/>
        <w:numPr>
          <w:ilvl w:val="0"/>
          <w:numId w:val="32"/>
        </w:numPr>
        <w:rPr>
          <w:lang w:val="fr-MA"/>
        </w:rPr>
      </w:pPr>
      <w:r w:rsidRPr="001A721D">
        <w:rPr>
          <w:b/>
          <w:bCs/>
          <w:rtl/>
        </w:rPr>
        <w:t>نعم، لكن بحدود</w:t>
      </w:r>
      <w:r w:rsidRPr="001A721D">
        <w:rPr>
          <w:lang w:val="fr-MA"/>
        </w:rPr>
        <w:t>:</w:t>
      </w:r>
      <w:r w:rsidRPr="001A721D">
        <w:rPr>
          <w:lang w:val="fr-MA"/>
        </w:rPr>
        <w:br/>
      </w:r>
      <w:r w:rsidRPr="002B4930">
        <w:rPr>
          <w:rtl/>
        </w:rPr>
        <w:t xml:space="preserve">الأسماء تُعتبر </w:t>
      </w:r>
      <w:r w:rsidRPr="001A721D">
        <w:rPr>
          <w:b/>
          <w:bCs/>
          <w:rtl/>
        </w:rPr>
        <w:t>إشارات توجيهية</w:t>
      </w:r>
      <w:r w:rsidRPr="002B4930">
        <w:rPr>
          <w:rtl/>
        </w:rPr>
        <w:t xml:space="preserve"> تساعد في الربط بين عنوان السورة ومضمونها، خاصة للسور الطويلة التي تتناول مواضيع متعددة </w:t>
      </w:r>
      <w:r w:rsidR="0064321B">
        <w:rPr>
          <w:rtl/>
        </w:rPr>
        <w:t>"</w:t>
      </w:r>
      <w:r w:rsidRPr="002B4930">
        <w:rPr>
          <w:rtl/>
        </w:rPr>
        <w:t>مثل سورة "البقرة"</w:t>
      </w:r>
      <w:r w:rsidR="0064321B">
        <w:rPr>
          <w:rtl/>
        </w:rPr>
        <w:t>"</w:t>
      </w:r>
      <w:r w:rsidRPr="001A721D">
        <w:rPr>
          <w:lang w:val="fr-MA"/>
        </w:rPr>
        <w:t>.</w:t>
      </w:r>
    </w:p>
    <w:p w14:paraId="10A505C2" w14:textId="77777777" w:rsidR="002B4930" w:rsidRPr="001A721D" w:rsidRDefault="002B4930" w:rsidP="009A6CA1">
      <w:pPr>
        <w:pStyle w:val="a9"/>
        <w:numPr>
          <w:ilvl w:val="0"/>
          <w:numId w:val="32"/>
        </w:numPr>
        <w:rPr>
          <w:lang w:val="fr-MA"/>
        </w:rPr>
      </w:pPr>
      <w:r w:rsidRPr="001A721D">
        <w:rPr>
          <w:b/>
          <w:bCs/>
          <w:rtl/>
        </w:rPr>
        <w:t>لا، من حيث الجوهر</w:t>
      </w:r>
      <w:r w:rsidRPr="001A721D">
        <w:rPr>
          <w:lang w:val="fr-MA"/>
        </w:rPr>
        <w:t>:</w:t>
      </w:r>
      <w:r w:rsidRPr="001A721D">
        <w:rPr>
          <w:lang w:val="fr-MA"/>
        </w:rPr>
        <w:br/>
      </w:r>
      <w:r w:rsidRPr="002B4930">
        <w:rPr>
          <w:rtl/>
        </w:rPr>
        <w:t xml:space="preserve">الرسالة القرآنية تُستقى من </w:t>
      </w:r>
      <w:r w:rsidRPr="001A721D">
        <w:rPr>
          <w:b/>
          <w:bCs/>
          <w:rtl/>
        </w:rPr>
        <w:t>النص نفسه</w:t>
      </w:r>
      <w:r w:rsidRPr="002B4930">
        <w:rPr>
          <w:rtl/>
        </w:rPr>
        <w:t>، وليس من العنوان. حتى لو اختفى اسم السورة، يبقى النص محفوظًا بمعانيه وأحكامه</w:t>
      </w:r>
      <w:r w:rsidRPr="001A721D">
        <w:rPr>
          <w:lang w:val="fr-MA"/>
        </w:rPr>
        <w:t>.</w:t>
      </w:r>
    </w:p>
    <w:p w14:paraId="25DA9754" w14:textId="77777777" w:rsidR="002B4930" w:rsidRPr="001A721D" w:rsidRDefault="002B4930" w:rsidP="009A6CA1">
      <w:pPr>
        <w:pStyle w:val="a9"/>
        <w:numPr>
          <w:ilvl w:val="0"/>
          <w:numId w:val="32"/>
        </w:numPr>
        <w:rPr>
          <w:lang w:val="fr-MA"/>
        </w:rPr>
      </w:pPr>
      <w:r w:rsidRPr="001A721D">
        <w:rPr>
          <w:b/>
          <w:bCs/>
          <w:rtl/>
        </w:rPr>
        <w:t>الأهمية العملية</w:t>
      </w:r>
      <w:r w:rsidRPr="001A721D">
        <w:rPr>
          <w:lang w:val="fr-MA"/>
        </w:rPr>
        <w:t>:</w:t>
      </w:r>
      <w:r w:rsidRPr="001A721D">
        <w:rPr>
          <w:lang w:val="fr-MA"/>
        </w:rPr>
        <w:br/>
      </w:r>
      <w:r w:rsidRPr="002B4930">
        <w:rPr>
          <w:rtl/>
        </w:rPr>
        <w:t xml:space="preserve">التسميات تسهِّل الحفظ والمحتوى والمناقشة العلمية، لكنها لا تُغيِّر من حقيقة أن القرآن محفوظ في </w:t>
      </w:r>
      <w:r w:rsidRPr="001A721D">
        <w:rPr>
          <w:b/>
          <w:bCs/>
          <w:rtl/>
        </w:rPr>
        <w:t>الصحف والمصاحف</w:t>
      </w:r>
      <w:r w:rsidRPr="002B4930">
        <w:rPr>
          <w:rtl/>
        </w:rPr>
        <w:t xml:space="preserve"> كما نزل</w:t>
      </w:r>
      <w:r w:rsidRPr="001A721D">
        <w:rPr>
          <w:lang w:val="fr-MA"/>
        </w:rPr>
        <w:t>.</w:t>
      </w:r>
    </w:p>
    <w:p w14:paraId="4DEC3FAA" w14:textId="0B116385" w:rsidR="002B4930" w:rsidRPr="002B4930" w:rsidRDefault="002B4930" w:rsidP="001A721D">
      <w:pPr>
        <w:rPr>
          <w:lang w:val="fr-MA"/>
        </w:rPr>
      </w:pPr>
    </w:p>
    <w:p w14:paraId="7B5347E7" w14:textId="77777777" w:rsidR="002B4930" w:rsidRPr="002B4930" w:rsidRDefault="002B4930" w:rsidP="001A721D">
      <w:pPr>
        <w:rPr>
          <w:lang w:val="fr-MA"/>
        </w:rPr>
      </w:pPr>
      <w:r w:rsidRPr="002B4930">
        <w:rPr>
          <w:rtl/>
        </w:rPr>
        <w:t>رأي العلماء في هذه القضية</w:t>
      </w:r>
      <w:r w:rsidRPr="002B4930">
        <w:rPr>
          <w:lang w:val="fr-MA"/>
        </w:rPr>
        <w:t>:</w:t>
      </w:r>
    </w:p>
    <w:p w14:paraId="44FA5F61" w14:textId="6376A00D" w:rsidR="002B4930" w:rsidRPr="001A721D" w:rsidRDefault="002B4930" w:rsidP="009A6CA1">
      <w:pPr>
        <w:pStyle w:val="a9"/>
        <w:numPr>
          <w:ilvl w:val="0"/>
          <w:numId w:val="33"/>
        </w:numPr>
        <w:rPr>
          <w:lang w:val="fr-MA"/>
        </w:rPr>
      </w:pPr>
      <w:r w:rsidRPr="001A721D">
        <w:rPr>
          <w:b/>
          <w:bCs/>
          <w:rtl/>
        </w:rPr>
        <w:t>ابن عاشور</w:t>
      </w:r>
      <w:r w:rsidRPr="002B4930">
        <w:rPr>
          <w:rtl/>
        </w:rPr>
        <w:t xml:space="preserve"> </w:t>
      </w:r>
      <w:r w:rsidR="00631E8E" w:rsidRPr="001A721D">
        <w:rPr>
          <w:rFonts w:hint="cs"/>
          <w:rtl/>
          <w:lang w:val="fr-MA"/>
        </w:rPr>
        <w:t>"</w:t>
      </w:r>
      <w:r w:rsidRPr="002B4930">
        <w:rPr>
          <w:rtl/>
        </w:rPr>
        <w:t>في التحرير والتنوير</w:t>
      </w:r>
      <w:r w:rsidR="00631E8E" w:rsidRPr="001A721D">
        <w:rPr>
          <w:lang w:val="fr-MA"/>
        </w:rPr>
        <w:t>"</w:t>
      </w:r>
      <w:r w:rsidRPr="001A721D">
        <w:rPr>
          <w:lang w:val="fr-MA"/>
        </w:rPr>
        <w:br/>
        <w:t>"</w:t>
      </w:r>
      <w:r w:rsidRPr="002B4930">
        <w:rPr>
          <w:rtl/>
        </w:rPr>
        <w:t>أسماء السور توقيفية في بعضها واجتهادية في بعضها، لكنها لا تخرج عن كونها دلالة على السورة</w:t>
      </w:r>
      <w:r w:rsidRPr="001A721D">
        <w:rPr>
          <w:lang w:val="fr-MA"/>
        </w:rPr>
        <w:t>".</w:t>
      </w:r>
    </w:p>
    <w:p w14:paraId="5429ECD2" w14:textId="60E6B619" w:rsidR="002B4930" w:rsidRPr="001A721D" w:rsidRDefault="002B4930" w:rsidP="009A6CA1">
      <w:pPr>
        <w:pStyle w:val="a9"/>
        <w:numPr>
          <w:ilvl w:val="0"/>
          <w:numId w:val="33"/>
        </w:numPr>
        <w:rPr>
          <w:lang w:val="fr-MA"/>
        </w:rPr>
      </w:pPr>
      <w:r w:rsidRPr="001A721D">
        <w:rPr>
          <w:b/>
          <w:bCs/>
          <w:rtl/>
        </w:rPr>
        <w:t>الزركشي</w:t>
      </w:r>
      <w:r w:rsidRPr="002B4930">
        <w:rPr>
          <w:rtl/>
        </w:rPr>
        <w:t xml:space="preserve"> </w:t>
      </w:r>
      <w:r w:rsidR="00CC59C9" w:rsidRPr="001A721D">
        <w:rPr>
          <w:lang w:val="fr-MA"/>
        </w:rPr>
        <w:t>"</w:t>
      </w:r>
      <w:r w:rsidRPr="002B4930">
        <w:rPr>
          <w:rtl/>
        </w:rPr>
        <w:t>في البرهان في علوم القرآن</w:t>
      </w:r>
      <w:r w:rsidR="00CC59C9" w:rsidRPr="001A721D">
        <w:rPr>
          <w:rFonts w:hint="cs"/>
          <w:rtl/>
          <w:lang w:val="fr-MA"/>
        </w:rPr>
        <w:t>"</w:t>
      </w:r>
      <w:r w:rsidRPr="001A721D">
        <w:rPr>
          <w:lang w:val="fr-MA"/>
        </w:rPr>
        <w:br/>
        <w:t>"</w:t>
      </w:r>
      <w:r w:rsidRPr="002B4930">
        <w:rPr>
          <w:rtl/>
        </w:rPr>
        <w:t>اختلاف الأسماء لا يضر، لأن المقصود تمييز السور بعضها عن بعض</w:t>
      </w:r>
      <w:r w:rsidRPr="001A721D">
        <w:rPr>
          <w:lang w:val="fr-MA"/>
        </w:rPr>
        <w:t>".</w:t>
      </w:r>
    </w:p>
    <w:p w14:paraId="676F134C" w14:textId="1737DC23" w:rsidR="002B4930" w:rsidRPr="001A721D" w:rsidRDefault="002B4930" w:rsidP="009A6CA1">
      <w:pPr>
        <w:pStyle w:val="a9"/>
        <w:numPr>
          <w:ilvl w:val="0"/>
          <w:numId w:val="33"/>
        </w:numPr>
        <w:rPr>
          <w:lang w:val="fr-MA"/>
        </w:rPr>
      </w:pPr>
      <w:r w:rsidRPr="001A721D">
        <w:rPr>
          <w:b/>
          <w:bCs/>
          <w:rtl/>
        </w:rPr>
        <w:t>الاتفاق العام</w:t>
      </w:r>
      <w:r w:rsidRPr="001A721D">
        <w:rPr>
          <w:lang w:val="fr-MA"/>
        </w:rPr>
        <w:t>:</w:t>
      </w:r>
      <w:r w:rsidRPr="001A721D">
        <w:rPr>
          <w:lang w:val="fr-MA"/>
        </w:rPr>
        <w:br/>
      </w:r>
      <w:r w:rsidRPr="002B4930">
        <w:rPr>
          <w:rtl/>
        </w:rPr>
        <w:t>الاختلاف في التسميات لا يُنقِص من قداسة النص القرآني، الذي ظل محفوظًا بحروفه وكلماته عبر العصور</w:t>
      </w:r>
      <w:r w:rsidRPr="001A721D">
        <w:rPr>
          <w:lang w:val="fr-MA"/>
        </w:rPr>
        <w:t>.</w:t>
      </w:r>
    </w:p>
    <w:p w14:paraId="2B4430BD" w14:textId="750E153B" w:rsidR="002B4930" w:rsidRPr="002B4930" w:rsidRDefault="002B4930" w:rsidP="001A721D">
      <w:pPr>
        <w:rPr>
          <w:lang w:val="fr-MA"/>
        </w:rPr>
      </w:pPr>
    </w:p>
    <w:p w14:paraId="720E8C3D" w14:textId="45FFDED4" w:rsidR="002B4930" w:rsidRPr="002B4930" w:rsidRDefault="002B4930" w:rsidP="001A721D">
      <w:pPr>
        <w:rPr>
          <w:lang w:val="fr-MA"/>
        </w:rPr>
      </w:pPr>
      <w:r w:rsidRPr="002B4930">
        <w:rPr>
          <w:rtl/>
        </w:rPr>
        <w:t>النتيجة</w:t>
      </w:r>
      <w:r w:rsidRPr="002B4930">
        <w:rPr>
          <w:lang w:val="fr-MA"/>
        </w:rPr>
        <w:t>:</w:t>
      </w:r>
    </w:p>
    <w:p w14:paraId="3326E83D" w14:textId="77777777" w:rsidR="002B4930" w:rsidRPr="002B4930" w:rsidRDefault="002B4930" w:rsidP="001A721D">
      <w:pPr>
        <w:rPr>
          <w:lang w:val="fr-MA"/>
        </w:rPr>
      </w:pPr>
      <w:r w:rsidRPr="002B4930">
        <w:rPr>
          <w:rtl/>
        </w:rPr>
        <w:t xml:space="preserve">الاختلاف في أسماء السور بين المخطوطات </w:t>
      </w:r>
      <w:r w:rsidRPr="002B4930">
        <w:rPr>
          <w:b/>
          <w:bCs/>
          <w:rtl/>
        </w:rPr>
        <w:t>لا يؤثر على صحة القرآن أو تدبُّره</w:t>
      </w:r>
      <w:r w:rsidRPr="002B4930">
        <w:rPr>
          <w:rtl/>
        </w:rPr>
        <w:t>، لأن جوهر الرسالة الإلهية موجود في النص المُحكم، الذي لم يختلف عليه المسلمون عبر التاريخ. أسماء السور — وإن اختلفت — تبقى أدوات مساعدة، وليست جزءًا من الوحي المُنزل</w:t>
      </w:r>
      <w:r w:rsidRPr="002B4930">
        <w:rPr>
          <w:lang w:val="fr-MA"/>
        </w:rPr>
        <w:t>.</w:t>
      </w:r>
    </w:p>
    <w:p w14:paraId="46044648" w14:textId="77777777" w:rsidR="00FF25B2" w:rsidRPr="00FF25B2" w:rsidRDefault="00FF25B2" w:rsidP="001A721D">
      <w:pPr>
        <w:rPr>
          <w:rtl/>
        </w:rPr>
      </w:pPr>
    </w:p>
    <w:p w14:paraId="56A61A11" w14:textId="5504E502" w:rsidR="00984CB1" w:rsidRPr="00984CB1" w:rsidRDefault="00C05510" w:rsidP="008A0417">
      <w:pPr>
        <w:pStyle w:val="1"/>
      </w:pPr>
      <w:bookmarkStart w:id="14" w:name="_Toc192269168"/>
      <w:bookmarkStart w:id="15" w:name="_Toc199407020"/>
      <w:r>
        <w:rPr>
          <w:b w:val="0"/>
          <w:bCs w:val="0"/>
          <w:noProof/>
          <w:rtl/>
          <w:lang w:val="ar-SA"/>
        </w:rPr>
        <w:drawing>
          <wp:anchor distT="0" distB="0" distL="114300" distR="114300" simplePos="0" relativeHeight="251666438" behindDoc="0" locked="0" layoutInCell="1" allowOverlap="1" wp14:anchorId="6C432CE3" wp14:editId="459BE805">
            <wp:simplePos x="0" y="0"/>
            <wp:positionH relativeFrom="column">
              <wp:posOffset>96192</wp:posOffset>
            </wp:positionH>
            <wp:positionV relativeFrom="paragraph">
              <wp:posOffset>-351</wp:posOffset>
            </wp:positionV>
            <wp:extent cx="3267710" cy="4054475"/>
            <wp:effectExtent l="0" t="0" r="8890" b="3175"/>
            <wp:wrapSquare wrapText="bothSides"/>
            <wp:docPr id="2089552599" name="صورة 6" descr="P2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552599" name="صورة 6" descr="P285#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710" cy="4054475"/>
                    </a:xfrm>
                    <a:prstGeom prst="rect">
                      <a:avLst/>
                    </a:prstGeom>
                    <a:noFill/>
                  </pic:spPr>
                </pic:pic>
              </a:graphicData>
            </a:graphic>
            <wp14:sizeRelH relativeFrom="page">
              <wp14:pctWidth>0</wp14:pctWidth>
            </wp14:sizeRelH>
            <wp14:sizeRelV relativeFrom="page">
              <wp14:pctHeight>0</wp14:pctHeight>
            </wp14:sizeRelV>
          </wp:anchor>
        </w:drawing>
      </w:r>
      <w:r w:rsidR="00984CB1" w:rsidRPr="00984CB1">
        <w:rPr>
          <w:rtl/>
        </w:rPr>
        <w:t xml:space="preserve">الفرق بين </w:t>
      </w:r>
      <w:r w:rsidR="00984CB1" w:rsidRPr="00984CB1">
        <w:t>"</w:t>
      </w:r>
      <w:r w:rsidR="00984CB1" w:rsidRPr="00984CB1">
        <w:rPr>
          <w:rtl/>
        </w:rPr>
        <w:t>يُبَايِعُونَكَ</w:t>
      </w:r>
      <w:r w:rsidR="00984CB1" w:rsidRPr="00984CB1">
        <w:t xml:space="preserve">" </w:t>
      </w:r>
      <w:r w:rsidR="00984CB1" w:rsidRPr="00984CB1">
        <w:rPr>
          <w:rtl/>
        </w:rPr>
        <w:t>و</w:t>
      </w:r>
      <w:r w:rsidR="00984CB1" w:rsidRPr="00984CB1">
        <w:t>"</w:t>
      </w:r>
      <w:r w:rsidR="00984CB1" w:rsidRPr="00984CB1">
        <w:rPr>
          <w:rtl/>
        </w:rPr>
        <w:t>يَبِيعُونَكَ"   في المخطوطات</w:t>
      </w:r>
      <w:r w:rsidR="00984CB1" w:rsidRPr="00984CB1">
        <w:t>:</w:t>
      </w:r>
      <w:bookmarkEnd w:id="14"/>
      <w:bookmarkEnd w:id="15"/>
      <w:r w:rsidR="00984CB1" w:rsidRPr="00984CB1">
        <w:t xml:space="preserve"> </w:t>
      </w:r>
      <w:r w:rsidR="00984CB1" w:rsidRPr="00984CB1">
        <w:rPr>
          <w:rtl/>
        </w:rPr>
        <w:t xml:space="preserve"> </w:t>
      </w:r>
    </w:p>
    <w:p w14:paraId="3D42D325" w14:textId="1418FD30" w:rsidR="00984CB1" w:rsidRPr="00984CB1" w:rsidRDefault="00984CB1" w:rsidP="001A721D">
      <w:r w:rsidRPr="00984CB1">
        <w:rPr>
          <w:b/>
          <w:bCs/>
          <w:rtl/>
        </w:rPr>
        <w:t>السياق القرآني</w:t>
      </w:r>
      <w:r w:rsidRPr="00984CB1">
        <w:rPr>
          <w:b/>
          <w:bCs/>
        </w:rPr>
        <w:t>:</w:t>
      </w:r>
      <w:r w:rsidRPr="00984CB1">
        <w:t xml:space="preserve"> </w:t>
      </w:r>
      <w:r w:rsidRPr="00984CB1">
        <w:rPr>
          <w:rtl/>
        </w:rPr>
        <w:t xml:space="preserve">الآية التي تشير إليها هي في سورة الفتح </w:t>
      </w:r>
      <w:r w:rsidR="0064321B">
        <w:rPr>
          <w:rtl/>
        </w:rPr>
        <w:t>"</w:t>
      </w:r>
      <w:r w:rsidRPr="00984CB1">
        <w:rPr>
          <w:rtl/>
        </w:rPr>
        <w:t>الآية 10</w:t>
      </w:r>
      <w:r w:rsidR="0064321B">
        <w:rPr>
          <w:rtl/>
        </w:rPr>
        <w:t>"</w:t>
      </w:r>
      <w:r w:rsidRPr="00984CB1">
        <w:t>:</w:t>
      </w:r>
      <w:r w:rsidRPr="00984CB1">
        <w:br/>
      </w:r>
      <w:r w:rsidRPr="00984CB1">
        <w:rPr>
          <w:rtl/>
        </w:rPr>
        <w:t>﴿إِنَّ الَّذِينَ يُبَايِعُونَكَ إِنَّمَا يُبَايِعُونَ اللَّهَ يَدُ اللَّهِ فَوْقَ أَيْدِيهِمْ﴾</w:t>
      </w:r>
      <w:r w:rsidRPr="00984CB1">
        <w:t>.</w:t>
      </w:r>
      <w:r w:rsidRPr="00984CB1">
        <w:br/>
      </w:r>
      <w:r w:rsidRPr="00984CB1">
        <w:rPr>
          <w:rtl/>
        </w:rPr>
        <w:t xml:space="preserve">الكلمة في المصاحف المتواترة اليوم مكتوبة </w:t>
      </w:r>
      <w:r w:rsidRPr="00984CB1">
        <w:rPr>
          <w:b/>
          <w:bCs/>
        </w:rPr>
        <w:t>"</w:t>
      </w:r>
      <w:r w:rsidRPr="00984CB1">
        <w:rPr>
          <w:b/>
          <w:bCs/>
          <w:rtl/>
        </w:rPr>
        <w:t>يُبَايِعُونَكَ</w:t>
      </w:r>
      <w:r w:rsidRPr="00984CB1">
        <w:rPr>
          <w:b/>
          <w:bCs/>
        </w:rPr>
        <w:t>"</w:t>
      </w:r>
      <w:r w:rsidRPr="00984CB1">
        <w:t xml:space="preserve"> </w:t>
      </w:r>
      <w:r w:rsidR="0064321B">
        <w:rPr>
          <w:rtl/>
        </w:rPr>
        <w:t>"</w:t>
      </w:r>
      <w:r w:rsidRPr="00984CB1">
        <w:rPr>
          <w:rtl/>
        </w:rPr>
        <w:t>بالمدّ والألف بعد الباء</w:t>
      </w:r>
      <w:r w:rsidR="0064321B">
        <w:rPr>
          <w:rtl/>
        </w:rPr>
        <w:t>"</w:t>
      </w:r>
      <w:r w:rsidRPr="00984CB1">
        <w:rPr>
          <w:rtl/>
        </w:rPr>
        <w:t xml:space="preserve">، أي "يُعاهدونك على الطاعة"، وهي مرتبطة بحادثة بيعة الرضوان تحت الشجرة </w:t>
      </w:r>
      <w:r w:rsidR="0064321B">
        <w:rPr>
          <w:rtl/>
        </w:rPr>
        <w:t>"</w:t>
      </w:r>
      <w:r w:rsidRPr="00984CB1">
        <w:rPr>
          <w:rtl/>
        </w:rPr>
        <w:t>صلح الحديبية</w:t>
      </w:r>
      <w:r w:rsidR="0064321B">
        <w:rPr>
          <w:rtl/>
        </w:rPr>
        <w:t>"</w:t>
      </w:r>
      <w:r w:rsidRPr="00984CB1">
        <w:rPr>
          <w:rtl/>
        </w:rPr>
        <w:t>، حيث بايع الصحابة النبي ﷺ على الثبات</w:t>
      </w:r>
      <w:r w:rsidRPr="00984CB1">
        <w:t>.</w:t>
      </w:r>
    </w:p>
    <w:p w14:paraId="47AB0B88" w14:textId="4DB6EBE6" w:rsidR="00984CB1" w:rsidRPr="00984CB1" w:rsidRDefault="00C05510" w:rsidP="001A721D">
      <w:r>
        <w:rPr>
          <w:b/>
          <w:bCs/>
          <w:noProof/>
          <w:rtl/>
          <w:lang w:val="ar-SA"/>
        </w:rPr>
        <w:drawing>
          <wp:anchor distT="0" distB="0" distL="114300" distR="114300" simplePos="0" relativeHeight="251667462" behindDoc="0" locked="0" layoutInCell="1" allowOverlap="1" wp14:anchorId="26B72387" wp14:editId="55727032">
            <wp:simplePos x="0" y="0"/>
            <wp:positionH relativeFrom="column">
              <wp:posOffset>166998</wp:posOffset>
            </wp:positionH>
            <wp:positionV relativeFrom="paragraph">
              <wp:posOffset>772577</wp:posOffset>
            </wp:positionV>
            <wp:extent cx="2395855" cy="3676015"/>
            <wp:effectExtent l="0" t="0" r="4445" b="635"/>
            <wp:wrapSquare wrapText="bothSides"/>
            <wp:docPr id="1846154616" name="صورة 7" descr="P28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54616" name="صورة 7" descr="P287#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95855" cy="3676015"/>
                    </a:xfrm>
                    <a:prstGeom prst="rect">
                      <a:avLst/>
                    </a:prstGeom>
                    <a:noFill/>
                  </pic:spPr>
                </pic:pic>
              </a:graphicData>
            </a:graphic>
            <wp14:sizeRelH relativeFrom="page">
              <wp14:pctWidth>0</wp14:pctWidth>
            </wp14:sizeRelH>
            <wp14:sizeRelV relativeFrom="page">
              <wp14:pctHeight>0</wp14:pctHeight>
            </wp14:sizeRelV>
          </wp:anchor>
        </w:drawing>
      </w:r>
      <w:r w:rsidR="00984CB1" w:rsidRPr="00984CB1">
        <w:rPr>
          <w:b/>
          <w:bCs/>
          <w:rtl/>
        </w:rPr>
        <w:t>الخلاف في المخطوطات</w:t>
      </w:r>
      <w:r w:rsidR="00984CB1" w:rsidRPr="00984CB1">
        <w:rPr>
          <w:b/>
          <w:bCs/>
        </w:rPr>
        <w:t>:</w:t>
      </w:r>
      <w:r w:rsidR="00984CB1" w:rsidRPr="00984CB1">
        <w:br/>
      </w:r>
      <w:r w:rsidR="00984CB1" w:rsidRPr="00984CB1">
        <w:rPr>
          <w:rtl/>
        </w:rPr>
        <w:t xml:space="preserve">بعض المخطوطات القديمة </w:t>
      </w:r>
      <w:r w:rsidR="0064321B">
        <w:rPr>
          <w:rtl/>
        </w:rPr>
        <w:t>"</w:t>
      </w:r>
      <w:r w:rsidR="00984CB1" w:rsidRPr="00984CB1">
        <w:rPr>
          <w:rtl/>
        </w:rPr>
        <w:t>غير المنقوطة</w:t>
      </w:r>
      <w:r w:rsidR="0064321B">
        <w:rPr>
          <w:rtl/>
        </w:rPr>
        <w:t>"</w:t>
      </w:r>
      <w:r w:rsidR="00984CB1" w:rsidRPr="00984CB1">
        <w:rPr>
          <w:rtl/>
        </w:rPr>
        <w:t xml:space="preserve"> قد تُكتب الكلمة دون ألف أو تشكيل، فتُقرأ </w:t>
      </w:r>
      <w:r w:rsidR="00984CB1" w:rsidRPr="00984CB1">
        <w:rPr>
          <w:b/>
          <w:bCs/>
        </w:rPr>
        <w:t>"</w:t>
      </w:r>
      <w:r w:rsidR="00984CB1" w:rsidRPr="00984CB1">
        <w:rPr>
          <w:b/>
          <w:bCs/>
          <w:rtl/>
        </w:rPr>
        <w:t>يَبِيعُونَكَ</w:t>
      </w:r>
      <w:r w:rsidR="00984CB1" w:rsidRPr="00984CB1">
        <w:rPr>
          <w:b/>
          <w:bCs/>
        </w:rPr>
        <w:t>"</w:t>
      </w:r>
      <w:r w:rsidR="00984CB1" w:rsidRPr="00984CB1">
        <w:t xml:space="preserve"> </w:t>
      </w:r>
      <w:r w:rsidR="0064321B">
        <w:rPr>
          <w:rtl/>
        </w:rPr>
        <w:t>"</w:t>
      </w:r>
      <w:r w:rsidR="00984CB1" w:rsidRPr="00984CB1">
        <w:rPr>
          <w:rtl/>
        </w:rPr>
        <w:t>من البيع</w:t>
      </w:r>
      <w:r w:rsidR="0064321B">
        <w:rPr>
          <w:rtl/>
        </w:rPr>
        <w:t>"</w:t>
      </w:r>
      <w:r w:rsidR="00984CB1" w:rsidRPr="00984CB1">
        <w:rPr>
          <w:rtl/>
        </w:rPr>
        <w:t>، لكن هذا لا يعني أن المعنى يصبح "يبيعونك"، لأن</w:t>
      </w:r>
      <w:r w:rsidR="00984CB1" w:rsidRPr="00984CB1">
        <w:t>:</w:t>
      </w:r>
    </w:p>
    <w:p w14:paraId="07E63920" w14:textId="77777777" w:rsidR="00984CB1" w:rsidRPr="00984CB1" w:rsidRDefault="00984CB1" w:rsidP="001A721D">
      <w:r w:rsidRPr="00984CB1">
        <w:rPr>
          <w:rtl/>
        </w:rPr>
        <w:t>القرآن نُقل شفويًّا قبل الكتابة، وحُفظت قراءاته عبر التواتر</w:t>
      </w:r>
      <w:r w:rsidRPr="00984CB1">
        <w:t>.</w:t>
      </w:r>
    </w:p>
    <w:p w14:paraId="262A3680" w14:textId="668CA311" w:rsidR="00984CB1" w:rsidRPr="00984CB1" w:rsidRDefault="00984CB1" w:rsidP="001A721D">
      <w:r w:rsidRPr="00984CB1">
        <w:rPr>
          <w:rtl/>
        </w:rPr>
        <w:t xml:space="preserve">السياق التاريخي </w:t>
      </w:r>
      <w:r w:rsidR="0064321B">
        <w:rPr>
          <w:rtl/>
        </w:rPr>
        <w:t>"</w:t>
      </w:r>
      <w:r w:rsidRPr="00984CB1">
        <w:rPr>
          <w:rtl/>
        </w:rPr>
        <w:t>بيعة الرضوان</w:t>
      </w:r>
      <w:r w:rsidR="0064321B">
        <w:rPr>
          <w:rtl/>
        </w:rPr>
        <w:t>"</w:t>
      </w:r>
      <w:r w:rsidRPr="00984CB1">
        <w:rPr>
          <w:rtl/>
        </w:rPr>
        <w:t xml:space="preserve"> يُثبت أن المعنى هو "المبايعة" لا "البيع</w:t>
      </w:r>
      <w:r w:rsidRPr="00984CB1">
        <w:t>".</w:t>
      </w:r>
    </w:p>
    <w:p w14:paraId="3C7996FB" w14:textId="77777777" w:rsidR="00984CB1" w:rsidRPr="00984CB1" w:rsidRDefault="00984CB1" w:rsidP="001A721D">
      <w:r w:rsidRPr="00984CB1">
        <w:rPr>
          <w:rtl/>
        </w:rPr>
        <w:t>علماء القراءات راعوا هذه الاختلافات في الرسم، وضبطوها بالتشكيل والنقط لاحقًا لتوضيح المعنى</w:t>
      </w:r>
      <w:r w:rsidRPr="00984CB1">
        <w:t>.</w:t>
      </w:r>
    </w:p>
    <w:p w14:paraId="1FA1E3CB" w14:textId="77777777" w:rsidR="00984CB1" w:rsidRPr="00984CB1" w:rsidRDefault="00984CB1" w:rsidP="001A721D">
      <w:r w:rsidRPr="00984CB1">
        <w:t xml:space="preserve">2. </w:t>
      </w:r>
      <w:r w:rsidRPr="00984CB1">
        <w:rPr>
          <w:rtl/>
        </w:rPr>
        <w:t>مفهوم "المبايعة" في الإسلام وعلاقته بتنظيمات العنف</w:t>
      </w:r>
      <w:r w:rsidRPr="00984CB1">
        <w:t>:</w:t>
      </w:r>
    </w:p>
    <w:p w14:paraId="20AC9699" w14:textId="77777777" w:rsidR="00984CB1" w:rsidRPr="00984CB1" w:rsidRDefault="00984CB1" w:rsidP="001A721D">
      <w:r w:rsidRPr="00984CB1">
        <w:rPr>
          <w:b/>
          <w:bCs/>
          <w:rtl/>
        </w:rPr>
        <w:t>المبايعة الشرعية</w:t>
      </w:r>
      <w:r w:rsidRPr="00984CB1">
        <w:rPr>
          <w:b/>
          <w:bCs/>
        </w:rPr>
        <w:t>:</w:t>
      </w:r>
      <w:r w:rsidRPr="00984CB1">
        <w:br/>
      </w:r>
      <w:r w:rsidRPr="00984CB1">
        <w:rPr>
          <w:rtl/>
        </w:rPr>
        <w:t>البيعة في الإسلام هي عقد طاعة على كتاب الله وسنة رسوله ﷺ، بشروط</w:t>
      </w:r>
      <w:r w:rsidRPr="00984CB1">
        <w:t>:</w:t>
      </w:r>
    </w:p>
    <w:p w14:paraId="181A39BC" w14:textId="77777777" w:rsidR="00984CB1" w:rsidRPr="00984CB1" w:rsidRDefault="00984CB1" w:rsidP="001A721D">
      <w:r w:rsidRPr="00984CB1">
        <w:rPr>
          <w:rtl/>
        </w:rPr>
        <w:t>ألَّا تكون في معصية الله</w:t>
      </w:r>
      <w:r w:rsidRPr="00984CB1">
        <w:t>.</w:t>
      </w:r>
    </w:p>
    <w:p w14:paraId="4125A615" w14:textId="77777777" w:rsidR="00984CB1" w:rsidRPr="00984CB1" w:rsidRDefault="00984CB1" w:rsidP="001A721D">
      <w:r w:rsidRPr="00984CB1">
        <w:rPr>
          <w:rtl/>
        </w:rPr>
        <w:t>ألَّا تُلزم المسلم بتنفيذ أوامر مخالفة للشريعة</w:t>
      </w:r>
      <w:r w:rsidRPr="00984CB1">
        <w:t>.</w:t>
      </w:r>
    </w:p>
    <w:p w14:paraId="5C6143BA" w14:textId="33CDB79A" w:rsidR="00984CB1" w:rsidRPr="00984CB1" w:rsidRDefault="00984CB1" w:rsidP="001A721D">
      <w:r w:rsidRPr="00984CB1">
        <w:rPr>
          <w:rtl/>
        </w:rPr>
        <w:t>النصوص تُحذِّر من اتباع الزعماء في الضلال، كما في قوله تعالى</w:t>
      </w:r>
      <w:r w:rsidRPr="00984CB1">
        <w:t>:</w:t>
      </w:r>
      <w:r w:rsidRPr="00984CB1">
        <w:br/>
      </w:r>
      <w:r w:rsidRPr="00984CB1">
        <w:rPr>
          <w:rtl/>
        </w:rPr>
        <w:t xml:space="preserve">﴿وَلا تُطِعْ مَنْ أَغْفَلْنَا قَلْبَهُ عَنْ ذِكْرِنَا﴾ </w:t>
      </w:r>
      <w:r w:rsidR="0064321B">
        <w:rPr>
          <w:rtl/>
        </w:rPr>
        <w:t>"</w:t>
      </w:r>
      <w:r w:rsidRPr="00984CB1">
        <w:rPr>
          <w:rtl/>
        </w:rPr>
        <w:t>الكهف: 28</w:t>
      </w:r>
      <w:r w:rsidR="0064321B">
        <w:rPr>
          <w:rtl/>
        </w:rPr>
        <w:t>"</w:t>
      </w:r>
      <w:r w:rsidRPr="00984CB1">
        <w:t>.</w:t>
      </w:r>
    </w:p>
    <w:p w14:paraId="1A701715" w14:textId="77777777" w:rsidR="00984CB1" w:rsidRPr="00984CB1" w:rsidRDefault="00984CB1" w:rsidP="001A721D">
      <w:r w:rsidRPr="00984CB1">
        <w:rPr>
          <w:b/>
          <w:bCs/>
          <w:rtl/>
        </w:rPr>
        <w:t>الاستغلال الخاطئ</w:t>
      </w:r>
      <w:r w:rsidRPr="00984CB1">
        <w:rPr>
          <w:b/>
          <w:bCs/>
        </w:rPr>
        <w:t>:</w:t>
      </w:r>
      <w:r w:rsidRPr="00984CB1">
        <w:br/>
      </w:r>
      <w:r w:rsidRPr="00984CB1">
        <w:rPr>
          <w:rtl/>
        </w:rPr>
        <w:t>بعض الجماعات المتطرفة تستغل مفهوم "البيعة" لتبرير الانصياع الأعمى لزعمائها، وهذا تحريف للمعنى الأصلي</w:t>
      </w:r>
      <w:r w:rsidRPr="00984CB1">
        <w:t>.</w:t>
      </w:r>
    </w:p>
    <w:p w14:paraId="5932324E" w14:textId="60620B92" w:rsidR="00984CB1" w:rsidRPr="00984CB1" w:rsidRDefault="00984CB1" w:rsidP="001A721D">
      <w:r w:rsidRPr="00984CB1">
        <w:rPr>
          <w:rtl/>
        </w:rPr>
        <w:t xml:space="preserve">النبي ﷺ قال: «لا طاعةَ لمخلوقٍ في معصيةِ الخالق» </w:t>
      </w:r>
      <w:r w:rsidR="0064321B">
        <w:rPr>
          <w:rtl/>
        </w:rPr>
        <w:t>"</w:t>
      </w:r>
      <w:r w:rsidRPr="00984CB1">
        <w:rPr>
          <w:rtl/>
        </w:rPr>
        <w:t>رواه أحمد</w:t>
      </w:r>
      <w:r w:rsidR="0064321B">
        <w:rPr>
          <w:rtl/>
        </w:rPr>
        <w:t>"</w:t>
      </w:r>
      <w:r w:rsidRPr="00984CB1">
        <w:t>.</w:t>
      </w:r>
    </w:p>
    <w:p w14:paraId="75C0C495" w14:textId="77777777" w:rsidR="00984CB1" w:rsidRPr="00984CB1" w:rsidRDefault="00984CB1" w:rsidP="001A721D">
      <w:r w:rsidRPr="00984CB1">
        <w:rPr>
          <w:rtl/>
        </w:rPr>
        <w:t>البيعة الشرعية لا تعني "التنفيذ بدون قيد"، بل هي مقيَّدة بالشرع</w:t>
      </w:r>
      <w:r w:rsidRPr="00984CB1">
        <w:t>.</w:t>
      </w:r>
    </w:p>
    <w:p w14:paraId="7F4277B2" w14:textId="77777777" w:rsidR="00984CB1" w:rsidRPr="00984CB1" w:rsidRDefault="00984CB1" w:rsidP="001A721D"/>
    <w:p w14:paraId="33F6D356" w14:textId="77777777" w:rsidR="00984CB1" w:rsidRPr="00984CB1" w:rsidRDefault="00984CB1" w:rsidP="001A721D">
      <w:r w:rsidRPr="00984CB1">
        <w:t xml:space="preserve">3. </w:t>
      </w:r>
      <w:r w:rsidRPr="00984CB1">
        <w:rPr>
          <w:rtl/>
        </w:rPr>
        <w:t>تأويل النصوص وإساءة الاستخدام</w:t>
      </w:r>
      <w:r w:rsidRPr="00984CB1">
        <w:t>:</w:t>
      </w:r>
    </w:p>
    <w:p w14:paraId="1F1664D5" w14:textId="77777777" w:rsidR="00984CB1" w:rsidRPr="00984CB1" w:rsidRDefault="00984CB1" w:rsidP="001A721D">
      <w:r w:rsidRPr="00984CB1">
        <w:rPr>
          <w:b/>
          <w:bCs/>
          <w:rtl/>
        </w:rPr>
        <w:t>مسؤولية الفهم</w:t>
      </w:r>
      <w:r w:rsidRPr="00984CB1">
        <w:rPr>
          <w:b/>
          <w:bCs/>
        </w:rPr>
        <w:t>:</w:t>
      </w:r>
      <w:r w:rsidRPr="00984CB1">
        <w:br/>
      </w:r>
      <w:r w:rsidRPr="00984CB1">
        <w:rPr>
          <w:rtl/>
        </w:rPr>
        <w:t>الخطأ ليس في النص القرآني، بل في الفهم السطحي أو المتعسف الذي يتجاهل</w:t>
      </w:r>
      <w:r w:rsidRPr="00984CB1">
        <w:t>:</w:t>
      </w:r>
    </w:p>
    <w:p w14:paraId="39270A02" w14:textId="77777777" w:rsidR="00984CB1" w:rsidRPr="00984CB1" w:rsidRDefault="00984CB1" w:rsidP="001A721D">
      <w:r w:rsidRPr="00984CB1">
        <w:rPr>
          <w:b/>
          <w:bCs/>
          <w:rtl/>
        </w:rPr>
        <w:t>السياق التاريخي</w:t>
      </w:r>
      <w:r w:rsidRPr="00984CB1">
        <w:rPr>
          <w:b/>
          <w:bCs/>
        </w:rPr>
        <w:t>:</w:t>
      </w:r>
      <w:r w:rsidRPr="00984CB1">
        <w:t xml:space="preserve"> </w:t>
      </w:r>
      <w:r w:rsidRPr="00984CB1">
        <w:rPr>
          <w:rtl/>
        </w:rPr>
        <w:t>مثل بيعة الرضوان التي كانت للدفاع عن الحق، لا للعدوان</w:t>
      </w:r>
      <w:r w:rsidRPr="00984CB1">
        <w:t>.</w:t>
      </w:r>
    </w:p>
    <w:p w14:paraId="29B7C545" w14:textId="665E91EC" w:rsidR="00984CB1" w:rsidRPr="00984CB1" w:rsidRDefault="00984CB1" w:rsidP="001A721D">
      <w:r w:rsidRPr="00984CB1">
        <w:rPr>
          <w:b/>
          <w:bCs/>
          <w:rtl/>
        </w:rPr>
        <w:t>القواعد الشرعية</w:t>
      </w:r>
      <w:r w:rsidRPr="00984CB1">
        <w:rPr>
          <w:b/>
          <w:bCs/>
        </w:rPr>
        <w:t>:</w:t>
      </w:r>
      <w:r w:rsidRPr="00984CB1">
        <w:t xml:space="preserve"> </w:t>
      </w:r>
      <w:r w:rsidRPr="00984CB1">
        <w:rPr>
          <w:rtl/>
        </w:rPr>
        <w:t xml:space="preserve">كتحريم الظلم والاعتداء </w:t>
      </w:r>
      <w:r w:rsidR="0064321B">
        <w:rPr>
          <w:rtl/>
        </w:rPr>
        <w:t>"</w:t>
      </w:r>
      <w:r w:rsidRPr="00984CB1">
        <w:rPr>
          <w:rtl/>
        </w:rPr>
        <w:t>﴿وَلَا تَعْتَدُوا إِنَّ اللَّهَ لَا يُحِبُّ الْمُعْتَدِينَ﴾ – البقرة: 190</w:t>
      </w:r>
      <w:r w:rsidR="0064321B">
        <w:rPr>
          <w:rtl/>
        </w:rPr>
        <w:t>"</w:t>
      </w:r>
      <w:r w:rsidRPr="00984CB1">
        <w:t>.</w:t>
      </w:r>
    </w:p>
    <w:p w14:paraId="0A17BA0B" w14:textId="77777777" w:rsidR="00984CB1" w:rsidRPr="00984CB1" w:rsidRDefault="00984CB1" w:rsidP="001A721D">
      <w:r w:rsidRPr="00984CB1">
        <w:rPr>
          <w:b/>
          <w:bCs/>
          <w:rtl/>
        </w:rPr>
        <w:t>المقاصد الكلية</w:t>
      </w:r>
      <w:r w:rsidRPr="00984CB1">
        <w:rPr>
          <w:b/>
          <w:bCs/>
        </w:rPr>
        <w:t>:</w:t>
      </w:r>
      <w:r w:rsidRPr="00984CB1">
        <w:t xml:space="preserve"> </w:t>
      </w:r>
      <w:r w:rsidRPr="00984CB1">
        <w:rPr>
          <w:rtl/>
        </w:rPr>
        <w:t>كحفظ النفس والدين والعقل</w:t>
      </w:r>
      <w:r w:rsidRPr="00984CB1">
        <w:t>.</w:t>
      </w:r>
    </w:p>
    <w:p w14:paraId="4B48E088" w14:textId="04516AC0" w:rsidR="00984CB1" w:rsidRPr="00984CB1" w:rsidRDefault="00984CB1" w:rsidP="001A721D">
      <w:r w:rsidRPr="00984CB1">
        <w:rPr>
          <w:b/>
          <w:bCs/>
          <w:rtl/>
        </w:rPr>
        <w:t>دور العلماء</w:t>
      </w:r>
      <w:r w:rsidRPr="00984CB1">
        <w:rPr>
          <w:b/>
          <w:bCs/>
        </w:rPr>
        <w:t>:</w:t>
      </w:r>
      <w:r w:rsidRPr="00984CB1">
        <w:br/>
      </w:r>
      <w:r w:rsidRPr="00984CB1">
        <w:rPr>
          <w:rtl/>
        </w:rPr>
        <w:t xml:space="preserve">الفتوى الشرعية في المفاهيم الحساسة </w:t>
      </w:r>
      <w:r w:rsidR="0064321B">
        <w:rPr>
          <w:rtl/>
        </w:rPr>
        <w:t>"</w:t>
      </w:r>
      <w:r w:rsidRPr="00984CB1">
        <w:rPr>
          <w:rtl/>
        </w:rPr>
        <w:t>كالبيعة والجهاد</w:t>
      </w:r>
      <w:r w:rsidR="0064321B">
        <w:rPr>
          <w:rtl/>
        </w:rPr>
        <w:t>"</w:t>
      </w:r>
      <w:r w:rsidRPr="00984CB1">
        <w:rPr>
          <w:rtl/>
        </w:rPr>
        <w:t xml:space="preserve"> يجب أن تصدر عن علماء مُعتبرين، لا عن أفراد أو جماعات تُسيِّس الدين</w:t>
      </w:r>
      <w:r w:rsidRPr="00984CB1">
        <w:t>.</w:t>
      </w:r>
    </w:p>
    <w:p w14:paraId="45DAA583" w14:textId="77777777" w:rsidR="00984CB1" w:rsidRPr="00984CB1" w:rsidRDefault="00984CB1" w:rsidP="001A721D"/>
    <w:p w14:paraId="700C5FD7" w14:textId="2D01CD03" w:rsidR="00984CB1" w:rsidRPr="00984CB1" w:rsidRDefault="00984CB1" w:rsidP="001A721D">
      <w:r w:rsidRPr="00984CB1">
        <w:t xml:space="preserve">4. </w:t>
      </w:r>
      <w:r w:rsidRPr="00984CB1">
        <w:rPr>
          <w:rtl/>
        </w:rPr>
        <w:t>كيف نتعامل مع الاختلافات في المخطوطات؟</w:t>
      </w:r>
    </w:p>
    <w:p w14:paraId="25C59F5D" w14:textId="4BF63969" w:rsidR="00984CB1" w:rsidRPr="00984CB1" w:rsidRDefault="00984CB1" w:rsidP="001A721D">
      <w:r w:rsidRPr="00984CB1">
        <w:rPr>
          <w:b/>
          <w:bCs/>
          <w:rtl/>
        </w:rPr>
        <w:t xml:space="preserve">علم المخطوطات </w:t>
      </w:r>
      <w:r w:rsidR="0064321B">
        <w:rPr>
          <w:b/>
          <w:bCs/>
          <w:rtl/>
        </w:rPr>
        <w:t>"</w:t>
      </w:r>
      <w:r w:rsidRPr="00984CB1">
        <w:rPr>
          <w:b/>
          <w:bCs/>
          <w:rtl/>
        </w:rPr>
        <w:t>الكوديكولوجيا</w:t>
      </w:r>
      <w:r w:rsidR="0064321B">
        <w:rPr>
          <w:b/>
          <w:bCs/>
          <w:rtl/>
        </w:rPr>
        <w:t>"</w:t>
      </w:r>
      <w:r w:rsidRPr="00984CB1">
        <w:rPr>
          <w:b/>
          <w:bCs/>
        </w:rPr>
        <w:t>:</w:t>
      </w:r>
      <w:r w:rsidRPr="00984CB1">
        <w:br/>
      </w:r>
      <w:r w:rsidRPr="00984CB1">
        <w:rPr>
          <w:rtl/>
        </w:rPr>
        <w:t>يدرس الاختلافات في الرسم القديم، لكنه لا يُغيّر أن القرآن محفوظ بالتواتر القطعي، كما قال تعالى</w:t>
      </w:r>
      <w:r w:rsidRPr="00984CB1">
        <w:t>:</w:t>
      </w:r>
      <w:r w:rsidRPr="00984CB1">
        <w:br/>
      </w:r>
      <w:r w:rsidRPr="00984CB1">
        <w:rPr>
          <w:rtl/>
        </w:rPr>
        <w:t xml:space="preserve">﴿إِنَّا نَحْنُ نَزَّلْنَا الذِّكْرَ وَإِنَّا لَهُ لَحَافِظُونَ﴾ </w:t>
      </w:r>
      <w:r w:rsidR="0064321B">
        <w:rPr>
          <w:rtl/>
        </w:rPr>
        <w:t>"</w:t>
      </w:r>
      <w:r w:rsidRPr="00984CB1">
        <w:rPr>
          <w:rtl/>
        </w:rPr>
        <w:t>الحجر: 9</w:t>
      </w:r>
      <w:r w:rsidR="0064321B">
        <w:rPr>
          <w:rtl/>
        </w:rPr>
        <w:t>"</w:t>
      </w:r>
      <w:r w:rsidRPr="00984CB1">
        <w:t>.</w:t>
      </w:r>
    </w:p>
    <w:p w14:paraId="297F67C3" w14:textId="0BEDB4F3" w:rsidR="00984CB1" w:rsidRPr="00984CB1" w:rsidRDefault="00984CB1" w:rsidP="001A721D">
      <w:r w:rsidRPr="00984CB1">
        <w:rPr>
          <w:b/>
          <w:bCs/>
          <w:rtl/>
        </w:rPr>
        <w:t>القراءات المتواترة</w:t>
      </w:r>
      <w:r w:rsidRPr="00984CB1">
        <w:rPr>
          <w:b/>
          <w:bCs/>
        </w:rPr>
        <w:t>:</w:t>
      </w:r>
      <w:r w:rsidRPr="00984CB1">
        <w:br/>
      </w:r>
      <w:r w:rsidRPr="00984CB1">
        <w:rPr>
          <w:rtl/>
        </w:rPr>
        <w:t>الاختلافات في الرسم لا تعني وجود "نصوص ضائعة"، بل هي اختلافات شكلية تم ضبطها عبر القراءات السبع أو العشر المتواترة</w:t>
      </w:r>
      <w:r w:rsidRPr="00984CB1">
        <w:t>.</w:t>
      </w:r>
    </w:p>
    <w:p w14:paraId="17BC676E" w14:textId="61782CE5" w:rsidR="00984CB1" w:rsidRPr="00984CB1" w:rsidRDefault="00984CB1" w:rsidP="001A721D"/>
    <w:p w14:paraId="31D8944B" w14:textId="71878EEE" w:rsidR="00984CB1" w:rsidRPr="00984CB1" w:rsidRDefault="00984CB1" w:rsidP="001A721D">
      <w:r w:rsidRPr="00984CB1">
        <w:t xml:space="preserve">5. </w:t>
      </w:r>
      <w:r w:rsidRPr="00984CB1">
        <w:rPr>
          <w:rtl/>
        </w:rPr>
        <w:t>هل "البيعة" في الإسلام تُنمي الإرهاب؟</w:t>
      </w:r>
    </w:p>
    <w:p w14:paraId="5CBDD6F6" w14:textId="26767315" w:rsidR="00984CB1" w:rsidRPr="00984CB1" w:rsidRDefault="00984CB1" w:rsidP="001A721D">
      <w:r w:rsidRPr="00984CB1">
        <w:rPr>
          <w:b/>
          <w:bCs/>
          <w:rtl/>
        </w:rPr>
        <w:t>الإسلام بريء من التطرف</w:t>
      </w:r>
      <w:r w:rsidRPr="00984CB1">
        <w:rPr>
          <w:b/>
          <w:bCs/>
        </w:rPr>
        <w:t>:</w:t>
      </w:r>
      <w:r w:rsidRPr="00984CB1">
        <w:br/>
      </w:r>
      <w:r w:rsidRPr="00984CB1">
        <w:rPr>
          <w:rtl/>
        </w:rPr>
        <w:t>البيعة الشرعية لا علاقة لها بالإرهاب، بل هي نظام أخلاقي لضبط العلاقة بين الحاكم والمحكوم، كما في قول النبي ﷺ</w:t>
      </w:r>
      <w:r w:rsidRPr="00984CB1">
        <w:t>:</w:t>
      </w:r>
      <w:r w:rsidRPr="00984CB1">
        <w:br/>
        <w:t>«</w:t>
      </w:r>
      <w:r w:rsidRPr="00984CB1">
        <w:rPr>
          <w:rtl/>
        </w:rPr>
        <w:t xml:space="preserve">المسلمون على شروطهم، إلا شرطًا حرَّم حلالًا أو أحلَّ حرامًا» </w:t>
      </w:r>
      <w:r w:rsidR="0064321B">
        <w:rPr>
          <w:rtl/>
        </w:rPr>
        <w:t>"</w:t>
      </w:r>
      <w:r w:rsidRPr="00984CB1">
        <w:rPr>
          <w:rtl/>
        </w:rPr>
        <w:t>رواه الترمذي</w:t>
      </w:r>
      <w:r w:rsidR="0064321B">
        <w:rPr>
          <w:rtl/>
        </w:rPr>
        <w:t>"</w:t>
      </w:r>
      <w:r w:rsidRPr="00984CB1">
        <w:t>.</w:t>
      </w:r>
    </w:p>
    <w:p w14:paraId="79EC93C6" w14:textId="040E6840" w:rsidR="00984CB1" w:rsidRPr="00984CB1" w:rsidRDefault="00984CB1" w:rsidP="001A721D">
      <w:r w:rsidRPr="00984CB1">
        <w:rPr>
          <w:rtl/>
        </w:rPr>
        <w:t>نماذج تاريخية</w:t>
      </w:r>
      <w:r w:rsidRPr="00984CB1">
        <w:t>:</w:t>
      </w:r>
    </w:p>
    <w:p w14:paraId="03EE0F2A" w14:textId="77777777" w:rsidR="00984CB1" w:rsidRPr="00984CB1" w:rsidRDefault="00984CB1" w:rsidP="001A721D">
      <w:r w:rsidRPr="00984CB1">
        <w:rPr>
          <w:rtl/>
        </w:rPr>
        <w:t>بيعة أبي بكر الصديق رضي الله عنه كانت مشروطة بالعدل واتباع السنة</w:t>
      </w:r>
      <w:r w:rsidRPr="00984CB1">
        <w:t>.</w:t>
      </w:r>
    </w:p>
    <w:p w14:paraId="5EC87807" w14:textId="43E9FC0B" w:rsidR="00984CB1" w:rsidRPr="00984CB1" w:rsidRDefault="00984CB1" w:rsidP="001A721D">
      <w:r w:rsidRPr="00984CB1">
        <w:rPr>
          <w:rtl/>
        </w:rPr>
        <w:t>عمر بن الخطاب رضي الله عنه قال: "لا خير في بيعة لا تشاور فيها المسلمين</w:t>
      </w:r>
      <w:r w:rsidRPr="00984CB1">
        <w:t>".</w:t>
      </w:r>
    </w:p>
    <w:p w14:paraId="4BB1801B" w14:textId="4862E1C0" w:rsidR="00984CB1" w:rsidRPr="00984CB1" w:rsidRDefault="00984CB1" w:rsidP="001A721D"/>
    <w:p w14:paraId="738C644C" w14:textId="77777777" w:rsidR="00984CB1" w:rsidRPr="00984CB1" w:rsidRDefault="00984CB1" w:rsidP="001A721D">
      <w:r w:rsidRPr="00984CB1">
        <w:rPr>
          <w:rtl/>
        </w:rPr>
        <w:t>الخلاصة</w:t>
      </w:r>
      <w:r w:rsidRPr="00984CB1">
        <w:t>:</w:t>
      </w:r>
    </w:p>
    <w:p w14:paraId="6BF0A54D" w14:textId="047B5397" w:rsidR="00984CB1" w:rsidRPr="00984CB1" w:rsidRDefault="00984CB1" w:rsidP="001A721D">
      <w:r w:rsidRPr="00984CB1">
        <w:rPr>
          <w:rtl/>
        </w:rPr>
        <w:t>القراءة السطحية للنصوص -دون اعتبار السياق والضوابط- هي التي تؤدي إلى الفهم الخاطئ، وليست النصوص نفسها</w:t>
      </w:r>
      <w:r w:rsidRPr="00984CB1">
        <w:t>.</w:t>
      </w:r>
      <w:r w:rsidRPr="00984CB1">
        <w:br/>
      </w:r>
      <w:r w:rsidRPr="00984CB1">
        <w:rPr>
          <w:rtl/>
        </w:rPr>
        <w:t>القرآن الكريم كتاب هداية، لكن تطبيقه يحتاج إلى فقهٍ عميقٍ يُراعي</w:t>
      </w:r>
      <w:r w:rsidRPr="00984CB1">
        <w:t>:</w:t>
      </w:r>
    </w:p>
    <w:p w14:paraId="0A02782E" w14:textId="28F0DF39" w:rsidR="00984CB1" w:rsidRPr="00984CB1" w:rsidRDefault="00984CB1" w:rsidP="009A6CA1">
      <w:pPr>
        <w:pStyle w:val="a9"/>
        <w:numPr>
          <w:ilvl w:val="0"/>
          <w:numId w:val="95"/>
        </w:numPr>
      </w:pPr>
      <w:r w:rsidRPr="00984CB1">
        <w:rPr>
          <w:rtl/>
        </w:rPr>
        <w:t>اللغة</w:t>
      </w:r>
      <w:r w:rsidRPr="00984CB1">
        <w:t>.</w:t>
      </w:r>
    </w:p>
    <w:p w14:paraId="1BC94445" w14:textId="45178E17" w:rsidR="00984CB1" w:rsidRPr="00984CB1" w:rsidRDefault="00984CB1" w:rsidP="009A6CA1">
      <w:pPr>
        <w:pStyle w:val="a9"/>
        <w:numPr>
          <w:ilvl w:val="0"/>
          <w:numId w:val="95"/>
        </w:numPr>
      </w:pPr>
      <w:r w:rsidRPr="00984CB1">
        <w:rPr>
          <w:rtl/>
        </w:rPr>
        <w:t>المقاصد</w:t>
      </w:r>
      <w:r w:rsidRPr="00984CB1">
        <w:t>.</w:t>
      </w:r>
    </w:p>
    <w:p w14:paraId="134CD074" w14:textId="24580632" w:rsidR="00984CB1" w:rsidRPr="00984CB1" w:rsidRDefault="00984CB1" w:rsidP="009A6CA1">
      <w:pPr>
        <w:pStyle w:val="a9"/>
        <w:numPr>
          <w:ilvl w:val="0"/>
          <w:numId w:val="95"/>
        </w:numPr>
      </w:pPr>
      <w:r w:rsidRPr="00984CB1">
        <w:rPr>
          <w:rtl/>
        </w:rPr>
        <w:t>الواقع</w:t>
      </w:r>
      <w:r w:rsidRPr="00984CB1">
        <w:t>.</w:t>
      </w:r>
    </w:p>
    <w:p w14:paraId="04E5AD43" w14:textId="401A9903" w:rsidR="00984CB1" w:rsidRPr="00984CB1" w:rsidRDefault="00984CB1" w:rsidP="001A721D">
      <w:r w:rsidRPr="00984CB1">
        <w:rPr>
          <w:rtl/>
        </w:rPr>
        <w:t xml:space="preserve">أما الربط بين المفاهيم الإسلامية </w:t>
      </w:r>
      <w:r w:rsidR="0064321B">
        <w:rPr>
          <w:rtl/>
        </w:rPr>
        <w:t>"</w:t>
      </w:r>
      <w:r w:rsidRPr="00984CB1">
        <w:rPr>
          <w:rtl/>
        </w:rPr>
        <w:t>كالبيعة</w:t>
      </w:r>
      <w:r w:rsidR="0064321B">
        <w:rPr>
          <w:rtl/>
        </w:rPr>
        <w:t>"</w:t>
      </w:r>
      <w:r w:rsidRPr="00984CB1">
        <w:rPr>
          <w:rtl/>
        </w:rPr>
        <w:t xml:space="preserve"> وبين العنف، فهو تشويه لرسالة الإسلام السلمية، ويجب تصحيحه بالحجة والبرهان</w:t>
      </w:r>
      <w:r w:rsidRPr="00984CB1">
        <w:t>.</w:t>
      </w:r>
    </w:p>
    <w:p w14:paraId="7A34A2E0" w14:textId="041785BF" w:rsidR="00984CB1" w:rsidRPr="00984CB1" w:rsidRDefault="00984CB1" w:rsidP="001A721D">
      <w:pPr>
        <w:rPr>
          <w:rtl/>
        </w:rPr>
      </w:pPr>
    </w:p>
    <w:p w14:paraId="50596CC7" w14:textId="7F65C720" w:rsidR="00984CB1" w:rsidRPr="00984CB1" w:rsidRDefault="00984CB1" w:rsidP="001A721D">
      <w:pPr>
        <w:rPr>
          <w:rtl/>
        </w:rPr>
      </w:pPr>
      <w:r w:rsidRPr="00984CB1">
        <w:rPr>
          <w:rtl/>
        </w:rPr>
        <w:t xml:space="preserve">ان الدين عند الله الاسلم. في المخطوطة </w:t>
      </w:r>
      <w:r w:rsidRPr="00984CB1">
        <w:rPr>
          <w:rFonts w:hint="cs"/>
          <w:rtl/>
        </w:rPr>
        <w:t>الاصلية الاسلام</w:t>
      </w:r>
      <w:r w:rsidRPr="00984CB1">
        <w:rPr>
          <w:rtl/>
        </w:rPr>
        <w:t xml:space="preserve"> وليس  الاسلام مفيش دين اسلامي كلمة  مستحدثة   ربنا اعطاك آيات  وانت ترجع  الآيات لأصلها وتدبرها وتصلح معانيها لان </w:t>
      </w:r>
      <w:r w:rsidRPr="00984CB1">
        <w:rPr>
          <w:rFonts w:hint="cs"/>
          <w:rtl/>
        </w:rPr>
        <w:t>الآيات</w:t>
      </w:r>
      <w:r w:rsidRPr="00984CB1">
        <w:rPr>
          <w:rtl/>
        </w:rPr>
        <w:t xml:space="preserve"> في ظاهرها تضل الناس يجب تديرها لإظهار باطن الآيات صدق قول الله افلا يتدبرون </w:t>
      </w:r>
      <w:r w:rsidRPr="00984CB1">
        <w:rPr>
          <w:rFonts w:hint="cs"/>
          <w:rtl/>
        </w:rPr>
        <w:t>القران</w:t>
      </w:r>
      <w:r w:rsidRPr="00984CB1">
        <w:rPr>
          <w:rtl/>
        </w:rPr>
        <w:t xml:space="preserve">  الفرق بين الإسلام والاسلم</w:t>
      </w:r>
    </w:p>
    <w:p w14:paraId="30DFE994" w14:textId="128D204C" w:rsidR="00C43C2A" w:rsidRPr="00C43C2A" w:rsidRDefault="00C43C2A" w:rsidP="00C43C2A">
      <w:pPr>
        <w:pStyle w:val="1"/>
      </w:pPr>
      <w:bookmarkStart w:id="16" w:name="_Toc192269177"/>
      <w:bookmarkStart w:id="17" w:name="_Toc199407021"/>
      <w:r w:rsidRPr="00C43C2A">
        <w:rPr>
          <w:rtl/>
        </w:rPr>
        <w:t>خصائص الرسم العثماني: بين التوقيف والاصطلاح، ودلالات الرسم، وتاريخ الهمزة</w:t>
      </w:r>
      <w:bookmarkEnd w:id="16"/>
      <w:bookmarkEnd w:id="17"/>
    </w:p>
    <w:p w14:paraId="19108EB6" w14:textId="23B86FCD" w:rsidR="00C43C2A" w:rsidRPr="00C43C2A" w:rsidRDefault="00C43C2A" w:rsidP="00C43C2A">
      <w:r w:rsidRPr="00C43C2A">
        <w:rPr>
          <w:rtl/>
        </w:rPr>
        <w:t>مقدمة</w:t>
      </w:r>
      <w:r w:rsidRPr="00C43C2A">
        <w:t>:</w:t>
      </w:r>
    </w:p>
    <w:p w14:paraId="2B3F9B95" w14:textId="197DCEE0" w:rsidR="00C43C2A" w:rsidRPr="00C43C2A" w:rsidRDefault="00C43C2A" w:rsidP="00C43C2A">
      <w:r w:rsidRPr="00C43C2A">
        <w:rPr>
          <w:rtl/>
        </w:rPr>
        <w:t>يتميز الرسم العثماني، الطريقة التي كُتب بها القرآن الكريم في المصاحف العثمانية، بخصائص فريدة تجعله مختلفًا عن الرسم الإملائي الحديث الذي نألفه في كتاباتنا. هذه الخصائص ليست مجرد اختلافات شكلية عابرة أو أخطاء إملائية، بل هي اختلافات مقصودة ومرسومة بعناية فائقة، ولها أسبابها ودلالاتها العميقة، سواء كانت لغوية تتعلق بلهجات العرب القديمة، أو متعلقة بالقراءات القرآنية المتواترة، أو بأسرار أخرى لا نزال نكتشفها. في هذا المقال، نستكشف هذه الخصائص بالتفصيل، ونناقش آراء العلماء حول طبيعة الرسم العثماني: هل هو توقيفي من النبي صلى الله عليه وسلم، أم اصطلاحي من الصحابة؟ ونلقي نظرة متعمقة على تاريخ تطور كتابة الهمزة في الرسم العثماني</w:t>
      </w:r>
      <w:r w:rsidRPr="00C43C2A">
        <w:t>.</w:t>
      </w:r>
    </w:p>
    <w:p w14:paraId="42407733" w14:textId="77777777" w:rsidR="00C43C2A" w:rsidRPr="00C43C2A" w:rsidRDefault="00C43C2A" w:rsidP="00C43C2A">
      <w:r w:rsidRPr="00C43C2A">
        <w:t xml:space="preserve">1. </w:t>
      </w:r>
      <w:r w:rsidRPr="00C43C2A">
        <w:rPr>
          <w:rtl/>
        </w:rPr>
        <w:t>التوقيفي والاصطلاحي: جدل العلماء</w:t>
      </w:r>
    </w:p>
    <w:p w14:paraId="3E29B1B9" w14:textId="77777777" w:rsidR="00C43C2A" w:rsidRPr="00C43C2A" w:rsidRDefault="00C43C2A" w:rsidP="009A6CA1">
      <w:pPr>
        <w:numPr>
          <w:ilvl w:val="0"/>
          <w:numId w:val="339"/>
        </w:numPr>
      </w:pPr>
      <w:r w:rsidRPr="00C43C2A">
        <w:rPr>
          <w:b/>
          <w:bCs/>
          <w:rtl/>
        </w:rPr>
        <w:t>الرأي الأول: التوقيفي</w:t>
      </w:r>
      <w:r w:rsidRPr="00C43C2A">
        <w:rPr>
          <w:b/>
          <w:bCs/>
        </w:rPr>
        <w:t>:</w:t>
      </w:r>
      <w:r w:rsidRPr="00C43C2A">
        <w:t xml:space="preserve"> </w:t>
      </w:r>
      <w:r w:rsidRPr="00C43C2A">
        <w:rPr>
          <w:rtl/>
        </w:rPr>
        <w:t>يرى أصحاب هذا الرأي أن الرسم العثماني توقيفي من النبي صلى الله عليه وسلم، أي أنه هو الذي أمر كُتَّاب الوحي بكتابة القرآن بهذه الطريقة المخصوصة، ولا يجوز مخالفتها أبدًا. ويستدلون على ذلك بأن النبي صلى الله عليه وسلم كان يُملي على كُتَّاب الوحي كيفية كتابة القرآن كلمة كلمة وحرفًا حرفًا، وأن الصحابة لم يخترعوا هذا الرسم من تلقاء أنفسهم، بل اتبعوا ما أمرهم به النبي صلى الله عليه وسلم بدقة</w:t>
      </w:r>
      <w:r w:rsidRPr="00C43C2A">
        <w:t>.</w:t>
      </w:r>
    </w:p>
    <w:p w14:paraId="6093EA03" w14:textId="77777777" w:rsidR="00C43C2A" w:rsidRPr="00C43C2A" w:rsidRDefault="00C43C2A" w:rsidP="009A6CA1">
      <w:pPr>
        <w:numPr>
          <w:ilvl w:val="0"/>
          <w:numId w:val="339"/>
        </w:numPr>
      </w:pPr>
      <w:r w:rsidRPr="00C43C2A">
        <w:rPr>
          <w:b/>
          <w:bCs/>
          <w:rtl/>
        </w:rPr>
        <w:t>الرأي الثاني: الاصطلاحي</w:t>
      </w:r>
      <w:r w:rsidRPr="00C43C2A">
        <w:rPr>
          <w:b/>
          <w:bCs/>
        </w:rPr>
        <w:t>:</w:t>
      </w:r>
      <w:r w:rsidRPr="00C43C2A">
        <w:t xml:space="preserve"> </w:t>
      </w:r>
      <w:r w:rsidRPr="00C43C2A">
        <w:rPr>
          <w:rtl/>
        </w:rPr>
        <w:t>يرى أصحاب هذا الرأي أن الرسم العثماني كان اصطلاحًا من الصحابة رضوان الله عليهم، أي أنهم اتفقوا عليه فيما بينهم، وأن اتباعه واجب لأن الصحابة أجمعوا عليه، وقد كتبوا المصاحف بهذه الطريقة وأرسلوها إلى الأمصار، وأمروا الناس باتباعها وعدم مخالفتها</w:t>
      </w:r>
      <w:r w:rsidRPr="00C43C2A">
        <w:t>.</w:t>
      </w:r>
    </w:p>
    <w:p w14:paraId="25854CD5" w14:textId="77777777" w:rsidR="00C43C2A" w:rsidRPr="00C43C2A" w:rsidRDefault="00C43C2A" w:rsidP="009A6CA1">
      <w:pPr>
        <w:numPr>
          <w:ilvl w:val="0"/>
          <w:numId w:val="339"/>
        </w:numPr>
      </w:pPr>
      <w:r w:rsidRPr="00C43C2A">
        <w:rPr>
          <w:b/>
          <w:bCs/>
          <w:rtl/>
        </w:rPr>
        <w:t>الرأي الثالث: الرخصة في التغيير</w:t>
      </w:r>
      <w:r w:rsidRPr="00C43C2A">
        <w:t xml:space="preserve">: </w:t>
      </w:r>
      <w:r w:rsidRPr="00C43C2A">
        <w:rPr>
          <w:rtl/>
        </w:rPr>
        <w:t xml:space="preserve">يذهب بعض العلماء إلى أن الرسم كان اصطلاحًا من </w:t>
      </w:r>
      <w:r w:rsidRPr="00C43C2A">
        <w:rPr>
          <w:rFonts w:hint="cs"/>
          <w:rtl/>
        </w:rPr>
        <w:t>الصحابة،</w:t>
      </w:r>
      <w:r w:rsidRPr="00C43C2A">
        <w:rPr>
          <w:rtl/>
        </w:rPr>
        <w:t xml:space="preserve"> ولا مانع من كتابة القرآن برسم </w:t>
      </w:r>
      <w:r w:rsidRPr="00C43C2A">
        <w:rPr>
          <w:rFonts w:hint="cs"/>
          <w:rtl/>
        </w:rPr>
        <w:t>آخر،</w:t>
      </w:r>
      <w:r w:rsidRPr="00C43C2A">
        <w:rPr>
          <w:rtl/>
        </w:rPr>
        <w:t xml:space="preserve"> طالما أن المعنى لا </w:t>
      </w:r>
      <w:r w:rsidRPr="00C43C2A">
        <w:rPr>
          <w:rFonts w:hint="cs"/>
          <w:rtl/>
        </w:rPr>
        <w:t>يتغير،</w:t>
      </w:r>
      <w:r w:rsidRPr="00C43C2A">
        <w:rPr>
          <w:rtl/>
        </w:rPr>
        <w:t xml:space="preserve"> ولا يختلف عن القراءات </w:t>
      </w:r>
      <w:r w:rsidRPr="00C43C2A">
        <w:rPr>
          <w:rFonts w:hint="cs"/>
          <w:rtl/>
        </w:rPr>
        <w:t>المتواترة،</w:t>
      </w:r>
      <w:r w:rsidRPr="00C43C2A">
        <w:rPr>
          <w:rtl/>
        </w:rPr>
        <w:t xml:space="preserve"> ولا يؤدي إلى أي تحريف أو تبديل</w:t>
      </w:r>
      <w:r w:rsidRPr="00C43C2A">
        <w:t>.</w:t>
      </w:r>
    </w:p>
    <w:p w14:paraId="05E155C2" w14:textId="77777777" w:rsidR="00C43C2A" w:rsidRPr="00C43C2A" w:rsidRDefault="00C43C2A" w:rsidP="009A6CA1">
      <w:pPr>
        <w:numPr>
          <w:ilvl w:val="0"/>
          <w:numId w:val="339"/>
        </w:numPr>
      </w:pPr>
      <w:r w:rsidRPr="00C43C2A">
        <w:rPr>
          <w:b/>
          <w:bCs/>
          <w:rtl/>
        </w:rPr>
        <w:t>الرأي الرابع: وجوب الالتزام بالرسم</w:t>
      </w:r>
      <w:r w:rsidRPr="00C43C2A">
        <w:t xml:space="preserve">: </w:t>
      </w:r>
      <w:r w:rsidRPr="00C43C2A">
        <w:rPr>
          <w:rtl/>
        </w:rPr>
        <w:t>يرى أصحاب هذا الرأي، وهم جمهور العلماء، وجوب الالتزام التام بالرسم العثماني في كتابة المصاحف، لأنه أبعد عن التحريف والتبديل، وقد استمرت كتابة المصاحف بهذا الرسم منذ عهد الصحابة وحتى يومنا هذا، ولأنه يمثل إجماعًا من الأمة على طريقة كتابة القرآن</w:t>
      </w:r>
      <w:r w:rsidRPr="00C43C2A">
        <w:t>.</w:t>
      </w:r>
    </w:p>
    <w:p w14:paraId="30A3A6CE" w14:textId="7878B59D" w:rsidR="00C43C2A" w:rsidRPr="00C43C2A" w:rsidRDefault="00C43C2A" w:rsidP="009A6CA1">
      <w:pPr>
        <w:numPr>
          <w:ilvl w:val="0"/>
          <w:numId w:val="339"/>
        </w:numPr>
      </w:pPr>
      <w:r w:rsidRPr="00C43C2A">
        <w:rPr>
          <w:b/>
          <w:bCs/>
          <w:rtl/>
        </w:rPr>
        <w:t>ترجيح</w:t>
      </w:r>
      <w:r w:rsidRPr="00C43C2A">
        <w:rPr>
          <w:b/>
          <w:bCs/>
        </w:rPr>
        <w:t>:</w:t>
      </w:r>
      <w:r w:rsidRPr="00C43C2A">
        <w:t xml:space="preserve"> </w:t>
      </w:r>
      <w:r w:rsidRPr="00C43C2A">
        <w:rPr>
          <w:rtl/>
        </w:rPr>
        <w:t xml:space="preserve">يميل كثير من العلماء والباحثين المحققين إلى أن الرسم العثماني إما توقيفي </w:t>
      </w:r>
      <w:r w:rsidR="0064321B">
        <w:rPr>
          <w:rtl/>
        </w:rPr>
        <w:t>"</w:t>
      </w:r>
      <w:r w:rsidRPr="00C43C2A">
        <w:rPr>
          <w:rtl/>
        </w:rPr>
        <w:t>أي من عند الله</w:t>
      </w:r>
      <w:r w:rsidR="0064321B">
        <w:rPr>
          <w:rtl/>
        </w:rPr>
        <w:t>"</w:t>
      </w:r>
      <w:r w:rsidRPr="00C43C2A">
        <w:rPr>
          <w:rtl/>
        </w:rPr>
        <w:t xml:space="preserve"> أو أن حكمه حكم التوقيفي </w:t>
      </w:r>
      <w:r w:rsidR="0064321B">
        <w:rPr>
          <w:rtl/>
        </w:rPr>
        <w:t>"</w:t>
      </w:r>
      <w:r w:rsidRPr="00C43C2A">
        <w:rPr>
          <w:rtl/>
        </w:rPr>
        <w:t>أي يجب اتباعه وإن لم يكن وحيًا مباشرًا</w:t>
      </w:r>
      <w:r w:rsidR="0064321B">
        <w:rPr>
          <w:rtl/>
        </w:rPr>
        <w:t>"</w:t>
      </w:r>
      <w:r w:rsidRPr="00C43C2A">
        <w:rPr>
          <w:rtl/>
        </w:rPr>
        <w:t>، نظرًا لإجماع الصحابة عليه، ولأهميته البالغة في حفظ القرآن الكريم، وللدلالات والمعاني العميقة التي يحملها</w:t>
      </w:r>
      <w:r w:rsidRPr="00C43C2A">
        <w:t>.</w:t>
      </w:r>
    </w:p>
    <w:p w14:paraId="1142F093" w14:textId="22872103" w:rsidR="00C43C2A" w:rsidRPr="00C43C2A" w:rsidRDefault="00C43C2A" w:rsidP="00C43C2A">
      <w:r w:rsidRPr="00C43C2A">
        <w:t xml:space="preserve">2. </w:t>
      </w:r>
      <w:r w:rsidRPr="00C43C2A">
        <w:rPr>
          <w:rtl/>
        </w:rPr>
        <w:t xml:space="preserve">خصائص الرسم العثماني </w:t>
      </w:r>
      <w:r w:rsidR="0064321B">
        <w:rPr>
          <w:rtl/>
        </w:rPr>
        <w:t>"</w:t>
      </w:r>
      <w:r w:rsidRPr="00C43C2A">
        <w:rPr>
          <w:rtl/>
        </w:rPr>
        <w:t>مع التوسع والتفصيل</w:t>
      </w:r>
      <w:r w:rsidR="0064321B">
        <w:rPr>
          <w:rtl/>
        </w:rPr>
        <w:t>"</w:t>
      </w:r>
      <w:r w:rsidRPr="00C43C2A">
        <w:t>:</w:t>
      </w:r>
    </w:p>
    <w:p w14:paraId="5013F2AC" w14:textId="77777777" w:rsidR="00C43C2A" w:rsidRPr="00C43C2A" w:rsidRDefault="00C43C2A" w:rsidP="00C43C2A">
      <w:r w:rsidRPr="00C43C2A">
        <w:rPr>
          <w:rtl/>
        </w:rPr>
        <w:t>يتميز الرسم العثماني بعدة خصائص تخالف الرسم الإملائي الحديث، ومن أبرز هذه الخصائص</w:t>
      </w:r>
      <w:r w:rsidRPr="00C43C2A">
        <w:t>:</w:t>
      </w:r>
    </w:p>
    <w:p w14:paraId="28517DF6" w14:textId="77777777" w:rsidR="00C43C2A" w:rsidRPr="00C43C2A" w:rsidRDefault="00C43C2A" w:rsidP="009A6CA1">
      <w:pPr>
        <w:numPr>
          <w:ilvl w:val="0"/>
          <w:numId w:val="340"/>
        </w:numPr>
      </w:pPr>
      <w:r w:rsidRPr="00C43C2A">
        <w:rPr>
          <w:rtl/>
        </w:rPr>
        <w:t>قاعدة الحذف</w:t>
      </w:r>
      <w:r w:rsidRPr="00C43C2A">
        <w:t>:</w:t>
      </w:r>
    </w:p>
    <w:p w14:paraId="595A1929" w14:textId="56D83317" w:rsidR="00C43C2A" w:rsidRPr="00C43C2A" w:rsidRDefault="00C43C2A" w:rsidP="009A6CA1">
      <w:pPr>
        <w:numPr>
          <w:ilvl w:val="1"/>
          <w:numId w:val="340"/>
        </w:numPr>
      </w:pPr>
      <w:r w:rsidRPr="00C43C2A">
        <w:rPr>
          <w:b/>
          <w:bCs/>
          <w:rtl/>
        </w:rPr>
        <w:t>حذف الألف</w:t>
      </w:r>
      <w:r w:rsidRPr="00C43C2A">
        <w:rPr>
          <w:b/>
          <w:bCs/>
        </w:rPr>
        <w:t>:</w:t>
      </w:r>
      <w:r w:rsidRPr="00C43C2A">
        <w:t xml:space="preserve"> </w:t>
      </w:r>
      <w:r w:rsidRPr="00C43C2A">
        <w:rPr>
          <w:rtl/>
        </w:rPr>
        <w:t xml:space="preserve">يدل غالبًا على معنى باطن أو صفة حالية أو متعلق بالذات الإلهية </w:t>
      </w:r>
      <w:r w:rsidR="0064321B">
        <w:rPr>
          <w:rtl/>
        </w:rPr>
        <w:t>"</w:t>
      </w:r>
      <w:r w:rsidRPr="00C43C2A">
        <w:rPr>
          <w:rtl/>
        </w:rPr>
        <w:t>مثل "بسم الله"</w:t>
      </w:r>
      <w:r w:rsidR="0064321B">
        <w:rPr>
          <w:rtl/>
        </w:rPr>
        <w:t>"</w:t>
      </w:r>
      <w:r w:rsidRPr="00C43C2A">
        <w:rPr>
          <w:rtl/>
        </w:rPr>
        <w:t xml:space="preserve">، أو للإشارة إلى قراءة أخرى متواترة </w:t>
      </w:r>
      <w:r w:rsidR="0064321B">
        <w:rPr>
          <w:rtl/>
        </w:rPr>
        <w:t>"</w:t>
      </w:r>
      <w:r w:rsidRPr="00C43C2A">
        <w:rPr>
          <w:rtl/>
        </w:rPr>
        <w:t>مثل "ملك" و"مالك"</w:t>
      </w:r>
      <w:r w:rsidR="0064321B">
        <w:rPr>
          <w:rtl/>
        </w:rPr>
        <w:t>"</w:t>
      </w:r>
      <w:r w:rsidRPr="00C43C2A">
        <w:rPr>
          <w:rtl/>
        </w:rPr>
        <w:t>، أو للدلالة على السرعة أو القرب</w:t>
      </w:r>
      <w:r w:rsidRPr="00C43C2A">
        <w:t>.</w:t>
      </w:r>
    </w:p>
    <w:p w14:paraId="70842F14" w14:textId="77777777" w:rsidR="00C43C2A" w:rsidRPr="00C43C2A" w:rsidRDefault="00C43C2A" w:rsidP="009A6CA1">
      <w:pPr>
        <w:numPr>
          <w:ilvl w:val="1"/>
          <w:numId w:val="340"/>
        </w:numPr>
      </w:pPr>
      <w:r w:rsidRPr="00C43C2A">
        <w:rPr>
          <w:b/>
          <w:bCs/>
          <w:rtl/>
        </w:rPr>
        <w:t>حذف الواو</w:t>
      </w:r>
      <w:r w:rsidRPr="00C43C2A">
        <w:rPr>
          <w:b/>
          <w:bCs/>
        </w:rPr>
        <w:t>:</w:t>
      </w:r>
      <w:r w:rsidRPr="00C43C2A">
        <w:t xml:space="preserve"> </w:t>
      </w:r>
      <w:r w:rsidRPr="00C43C2A">
        <w:rPr>
          <w:rtl/>
        </w:rPr>
        <w:t>قد يدل على سرعة وقوع الفعل أو الحدث، أو على معنى الوصل وعدم الانقطاع، أو للدلالة على قراءة أخرى</w:t>
      </w:r>
      <w:r w:rsidRPr="00C43C2A">
        <w:t>.</w:t>
      </w:r>
    </w:p>
    <w:p w14:paraId="1A0F15C4" w14:textId="77777777" w:rsidR="00C43C2A" w:rsidRPr="00C43C2A" w:rsidRDefault="00C43C2A" w:rsidP="009A6CA1">
      <w:pPr>
        <w:numPr>
          <w:ilvl w:val="1"/>
          <w:numId w:val="340"/>
        </w:numPr>
      </w:pPr>
      <w:r w:rsidRPr="00C43C2A">
        <w:rPr>
          <w:b/>
          <w:bCs/>
          <w:rtl/>
        </w:rPr>
        <w:t>حذف الياء</w:t>
      </w:r>
      <w:r w:rsidRPr="00C43C2A">
        <w:rPr>
          <w:b/>
          <w:bCs/>
        </w:rPr>
        <w:t>:</w:t>
      </w:r>
      <w:r w:rsidRPr="00C43C2A">
        <w:t xml:space="preserve"> </w:t>
      </w:r>
      <w:r w:rsidRPr="00C43C2A">
        <w:rPr>
          <w:rtl/>
        </w:rPr>
        <w:t>قد يدل على معاني غيبية أو باطنية، أو على معنى الاختصاص، أو للدلالة على قراءة أخرى</w:t>
      </w:r>
      <w:r w:rsidRPr="00C43C2A">
        <w:t>.</w:t>
      </w:r>
    </w:p>
    <w:p w14:paraId="4FC2D1A6" w14:textId="77777777" w:rsidR="00C43C2A" w:rsidRPr="00C43C2A" w:rsidRDefault="00C43C2A" w:rsidP="009A6CA1">
      <w:pPr>
        <w:numPr>
          <w:ilvl w:val="0"/>
          <w:numId w:val="340"/>
        </w:numPr>
      </w:pPr>
      <w:r w:rsidRPr="00C43C2A">
        <w:rPr>
          <w:rtl/>
        </w:rPr>
        <w:t>قاعدة الزيادة</w:t>
      </w:r>
      <w:r w:rsidRPr="00C43C2A">
        <w:t>:</w:t>
      </w:r>
    </w:p>
    <w:p w14:paraId="7FF1B826" w14:textId="38697769" w:rsidR="00C43C2A" w:rsidRPr="00C43C2A" w:rsidRDefault="00C43C2A" w:rsidP="009A6CA1">
      <w:pPr>
        <w:numPr>
          <w:ilvl w:val="1"/>
          <w:numId w:val="340"/>
        </w:numPr>
      </w:pPr>
      <w:r w:rsidRPr="00C43C2A">
        <w:rPr>
          <w:b/>
          <w:bCs/>
          <w:rtl/>
        </w:rPr>
        <w:t>زيادة الألف</w:t>
      </w:r>
      <w:r w:rsidRPr="00C43C2A">
        <w:rPr>
          <w:b/>
          <w:bCs/>
        </w:rPr>
        <w:t>:</w:t>
      </w:r>
      <w:r w:rsidRPr="00C43C2A">
        <w:t xml:space="preserve"> </w:t>
      </w:r>
      <w:r w:rsidRPr="00C43C2A">
        <w:rPr>
          <w:rtl/>
        </w:rPr>
        <w:t xml:space="preserve">قد تدل على تعدد المعاني أو زيادة في المعنى أو التأكيد </w:t>
      </w:r>
      <w:r w:rsidR="0064321B">
        <w:rPr>
          <w:rtl/>
        </w:rPr>
        <w:t>"</w:t>
      </w:r>
      <w:r w:rsidRPr="00C43C2A">
        <w:rPr>
          <w:rtl/>
        </w:rPr>
        <w:t>مثل "الظنونا"</w:t>
      </w:r>
      <w:r w:rsidR="0064321B">
        <w:rPr>
          <w:rtl/>
        </w:rPr>
        <w:t>"</w:t>
      </w:r>
      <w:r w:rsidRPr="00C43C2A">
        <w:rPr>
          <w:rtl/>
        </w:rPr>
        <w:t>، أو للإشارة إلى قراءة أخرى، أو للتفخيم والتعظيم</w:t>
      </w:r>
      <w:r w:rsidRPr="00C43C2A">
        <w:t>.</w:t>
      </w:r>
    </w:p>
    <w:p w14:paraId="77328AC1" w14:textId="22B28CDA" w:rsidR="00C43C2A" w:rsidRPr="00C43C2A" w:rsidRDefault="00C43C2A" w:rsidP="009A6CA1">
      <w:pPr>
        <w:numPr>
          <w:ilvl w:val="1"/>
          <w:numId w:val="340"/>
        </w:numPr>
      </w:pPr>
      <w:r w:rsidRPr="00C43C2A">
        <w:rPr>
          <w:b/>
          <w:bCs/>
          <w:rtl/>
        </w:rPr>
        <w:t>زيادة الواو</w:t>
      </w:r>
      <w:r w:rsidRPr="00C43C2A">
        <w:rPr>
          <w:b/>
          <w:bCs/>
        </w:rPr>
        <w:t>:</w:t>
      </w:r>
      <w:r w:rsidRPr="00C43C2A">
        <w:t xml:space="preserve"> </w:t>
      </w:r>
      <w:r w:rsidRPr="00C43C2A">
        <w:rPr>
          <w:rtl/>
        </w:rPr>
        <w:t xml:space="preserve">قد تدل على ظهور المعنى في أعلى طبقة، أو على معنى الصحبة والولاية </w:t>
      </w:r>
      <w:r w:rsidR="0064321B">
        <w:rPr>
          <w:rtl/>
        </w:rPr>
        <w:t>"</w:t>
      </w:r>
      <w:r w:rsidRPr="00C43C2A">
        <w:rPr>
          <w:rtl/>
        </w:rPr>
        <w:t>مثل "أولي"</w:t>
      </w:r>
      <w:r w:rsidR="0064321B">
        <w:rPr>
          <w:rtl/>
        </w:rPr>
        <w:t>"</w:t>
      </w:r>
      <w:r w:rsidRPr="00C43C2A">
        <w:rPr>
          <w:rtl/>
        </w:rPr>
        <w:t>، أو للتفخيم والتعظيم</w:t>
      </w:r>
      <w:r w:rsidRPr="00C43C2A">
        <w:t>.</w:t>
      </w:r>
    </w:p>
    <w:p w14:paraId="6901FF2E" w14:textId="3C01B48F" w:rsidR="00C43C2A" w:rsidRPr="00C43C2A" w:rsidRDefault="00C43C2A" w:rsidP="009A6CA1">
      <w:pPr>
        <w:numPr>
          <w:ilvl w:val="1"/>
          <w:numId w:val="340"/>
        </w:numPr>
      </w:pPr>
      <w:r w:rsidRPr="00C43C2A">
        <w:rPr>
          <w:b/>
          <w:bCs/>
          <w:rtl/>
        </w:rPr>
        <w:t>زيادة الياء</w:t>
      </w:r>
      <w:r w:rsidRPr="00C43C2A">
        <w:rPr>
          <w:b/>
          <w:bCs/>
        </w:rPr>
        <w:t>:</w:t>
      </w:r>
      <w:r w:rsidRPr="00C43C2A">
        <w:t xml:space="preserve"> </w:t>
      </w:r>
      <w:r w:rsidRPr="00C43C2A">
        <w:rPr>
          <w:rtl/>
        </w:rPr>
        <w:t xml:space="preserve">قد تدل على اختصاص معنى باطن، أو على معنى القوة والشدة </w:t>
      </w:r>
      <w:r w:rsidR="0064321B">
        <w:rPr>
          <w:rtl/>
        </w:rPr>
        <w:t>"</w:t>
      </w:r>
      <w:r w:rsidRPr="00C43C2A">
        <w:rPr>
          <w:rtl/>
        </w:rPr>
        <w:t>مثل "بأييد"</w:t>
      </w:r>
      <w:r w:rsidR="0064321B">
        <w:rPr>
          <w:rtl/>
        </w:rPr>
        <w:t>"</w:t>
      </w:r>
      <w:r w:rsidRPr="00C43C2A">
        <w:rPr>
          <w:rtl/>
        </w:rPr>
        <w:t>، أو للتفخيم</w:t>
      </w:r>
      <w:r w:rsidRPr="00C43C2A">
        <w:t>.</w:t>
      </w:r>
    </w:p>
    <w:p w14:paraId="0CA7654D" w14:textId="77777777" w:rsidR="00C43C2A" w:rsidRPr="00C43C2A" w:rsidRDefault="00C43C2A" w:rsidP="009A6CA1">
      <w:pPr>
        <w:numPr>
          <w:ilvl w:val="0"/>
          <w:numId w:val="340"/>
        </w:numPr>
      </w:pPr>
      <w:r w:rsidRPr="00C43C2A">
        <w:rPr>
          <w:rtl/>
        </w:rPr>
        <w:t>قاعدة الإبدال</w:t>
      </w:r>
      <w:r w:rsidRPr="00C43C2A">
        <w:t>:</w:t>
      </w:r>
    </w:p>
    <w:p w14:paraId="0CE5E96F" w14:textId="77777777" w:rsidR="00C43C2A" w:rsidRPr="00C43C2A" w:rsidRDefault="00C43C2A" w:rsidP="009A6CA1">
      <w:pPr>
        <w:numPr>
          <w:ilvl w:val="1"/>
          <w:numId w:val="340"/>
        </w:numPr>
      </w:pPr>
      <w:r w:rsidRPr="00C43C2A">
        <w:rPr>
          <w:b/>
          <w:bCs/>
          <w:rtl/>
        </w:rPr>
        <w:t>إبدال الألف واوًا</w:t>
      </w:r>
      <w:r w:rsidRPr="00C43C2A">
        <w:rPr>
          <w:b/>
          <w:bCs/>
        </w:rPr>
        <w:t>:</w:t>
      </w:r>
      <w:r w:rsidRPr="00C43C2A">
        <w:t xml:space="preserve"> </w:t>
      </w:r>
      <w:r w:rsidRPr="00C43C2A">
        <w:rPr>
          <w:rtl/>
        </w:rPr>
        <w:t>مثل كلمة "الصلاة" تُكتب في الرسم العثماني "الصلوة"، وقد يدل ذلك على التفخيم أو على لهجة عربية قديمة</w:t>
      </w:r>
      <w:r w:rsidRPr="00C43C2A">
        <w:t>.</w:t>
      </w:r>
    </w:p>
    <w:p w14:paraId="6B38EC1D" w14:textId="77777777" w:rsidR="00C43C2A" w:rsidRPr="00C43C2A" w:rsidRDefault="00C43C2A" w:rsidP="009A6CA1">
      <w:pPr>
        <w:numPr>
          <w:ilvl w:val="1"/>
          <w:numId w:val="340"/>
        </w:numPr>
      </w:pPr>
      <w:r w:rsidRPr="00C43C2A">
        <w:rPr>
          <w:b/>
          <w:bCs/>
          <w:rtl/>
        </w:rPr>
        <w:t>إبدال التاء المربوطة بالتاء المفتوحة</w:t>
      </w:r>
      <w:r w:rsidRPr="00C43C2A">
        <w:rPr>
          <w:b/>
          <w:bCs/>
        </w:rPr>
        <w:t>:</w:t>
      </w:r>
      <w:r w:rsidRPr="00C43C2A">
        <w:t xml:space="preserve"> </w:t>
      </w:r>
      <w:r w:rsidRPr="00C43C2A">
        <w:rPr>
          <w:rtl/>
        </w:rPr>
        <w:t>في كلمة "امرأة" قد يشير إلى علاقة زوجية، وفي كلمة "رحمة" قد يشير إلى معنى مخصوص أو إلى قراءة أخرى</w:t>
      </w:r>
      <w:r w:rsidRPr="00C43C2A">
        <w:t>.</w:t>
      </w:r>
    </w:p>
    <w:p w14:paraId="01C6F57F" w14:textId="38AB12D3" w:rsidR="00C43C2A" w:rsidRPr="00C43C2A" w:rsidRDefault="00C43C2A" w:rsidP="009A6CA1">
      <w:pPr>
        <w:numPr>
          <w:ilvl w:val="0"/>
          <w:numId w:val="340"/>
        </w:numPr>
      </w:pPr>
      <w:r w:rsidRPr="00C43C2A">
        <w:rPr>
          <w:b/>
          <w:bCs/>
          <w:rtl/>
        </w:rPr>
        <w:t>قاعدة الهمزة</w:t>
      </w:r>
      <w:r w:rsidRPr="00C43C2A">
        <w:rPr>
          <w:b/>
          <w:bCs/>
        </w:rPr>
        <w:t>:</w:t>
      </w:r>
      <w:r w:rsidRPr="00C43C2A">
        <w:t xml:space="preserve"> </w:t>
      </w:r>
      <w:r w:rsidRPr="00C43C2A">
        <w:rPr>
          <w:rtl/>
        </w:rPr>
        <w:t xml:space="preserve">تختلف كتابة الهمزة في الرسم العثماني في مواضع كثيرة، حسب قواعد خاصة بالرسم العثماني، وليس حسب قواعد الإملاء الحديثة. فقد تُكتب على الألف، أو الواو، أو الياء، أو تُحذف، أو تُكتب منفردة </w:t>
      </w:r>
      <w:r w:rsidR="0064321B">
        <w:rPr>
          <w:rtl/>
        </w:rPr>
        <w:t>"</w:t>
      </w:r>
      <w:r w:rsidRPr="00C43C2A">
        <w:rPr>
          <w:rtl/>
        </w:rPr>
        <w:t>على السطر</w:t>
      </w:r>
      <w:r w:rsidR="0064321B">
        <w:rPr>
          <w:rtl/>
        </w:rPr>
        <w:t>"</w:t>
      </w:r>
      <w:r w:rsidRPr="00C43C2A">
        <w:rPr>
          <w:rtl/>
        </w:rPr>
        <w:t>. وهذا الاختلاف قد يكون له علاقة بالقراءات المختلفة، أو باللهجات العربية، أو بأصول الكلمات</w:t>
      </w:r>
      <w:r w:rsidRPr="00C43C2A">
        <w:t>.</w:t>
      </w:r>
    </w:p>
    <w:p w14:paraId="48C4BE69" w14:textId="77777777" w:rsidR="00C43C2A" w:rsidRPr="00C43C2A" w:rsidRDefault="00C43C2A" w:rsidP="009A6CA1">
      <w:pPr>
        <w:numPr>
          <w:ilvl w:val="0"/>
          <w:numId w:val="340"/>
        </w:numPr>
      </w:pPr>
      <w:r w:rsidRPr="00C43C2A">
        <w:rPr>
          <w:b/>
          <w:bCs/>
          <w:rtl/>
        </w:rPr>
        <w:t>قاعدة الوصل والفصل</w:t>
      </w:r>
      <w:r w:rsidRPr="00C43C2A">
        <w:rPr>
          <w:b/>
          <w:bCs/>
        </w:rPr>
        <w:t>:</w:t>
      </w:r>
      <w:r w:rsidRPr="00C43C2A">
        <w:t xml:space="preserve"> </w:t>
      </w:r>
      <w:r w:rsidRPr="00C43C2A">
        <w:rPr>
          <w:rtl/>
        </w:rPr>
        <w:t>طريقة وصل الكلمات وفصلها في الرسم العثماني لها دلالات خاصة، وقد تختلف عن الرسم الإملائي. فقد تُوصل كلمتان للدلالة على معنى الترابط والاتصال، وقد تُفصل كلمتان للدلالة على الانفصال أو الاستقلال</w:t>
      </w:r>
      <w:r w:rsidRPr="00C43C2A">
        <w:t>.</w:t>
      </w:r>
    </w:p>
    <w:p w14:paraId="3EC9A19B" w14:textId="77777777" w:rsidR="00C43C2A" w:rsidRPr="00C43C2A" w:rsidRDefault="00C43C2A" w:rsidP="009A6CA1">
      <w:pPr>
        <w:numPr>
          <w:ilvl w:val="0"/>
          <w:numId w:val="340"/>
        </w:numPr>
      </w:pPr>
      <w:r w:rsidRPr="00C43C2A">
        <w:rPr>
          <w:b/>
          <w:bCs/>
          <w:rtl/>
        </w:rPr>
        <w:t>قاعدة التاء المربوطة/المفتوحة</w:t>
      </w:r>
      <w:r w:rsidRPr="00C43C2A">
        <w:t xml:space="preserve">: </w:t>
      </w:r>
      <w:r w:rsidRPr="00C43C2A">
        <w:rPr>
          <w:rtl/>
        </w:rPr>
        <w:t xml:space="preserve">قد يدل على قراءة </w:t>
      </w:r>
      <w:r w:rsidRPr="00C43C2A">
        <w:rPr>
          <w:rFonts w:hint="cs"/>
          <w:rtl/>
        </w:rPr>
        <w:t>مختلفة،</w:t>
      </w:r>
      <w:r w:rsidRPr="00C43C2A">
        <w:rPr>
          <w:rtl/>
        </w:rPr>
        <w:t xml:space="preserve"> أو لهجة</w:t>
      </w:r>
      <w:r w:rsidRPr="00C43C2A">
        <w:t>.</w:t>
      </w:r>
    </w:p>
    <w:p w14:paraId="58499185" w14:textId="77777777" w:rsidR="00C43C2A" w:rsidRPr="00C43C2A" w:rsidRDefault="00C43C2A" w:rsidP="009A6CA1">
      <w:pPr>
        <w:numPr>
          <w:ilvl w:val="0"/>
          <w:numId w:val="340"/>
        </w:numPr>
      </w:pPr>
      <w:r w:rsidRPr="00C43C2A">
        <w:rPr>
          <w:rtl/>
        </w:rPr>
        <w:t>قاعدة اللام الشمسية والقمرية</w:t>
      </w:r>
      <w:r w:rsidRPr="00C43C2A">
        <w:t xml:space="preserve">: </w:t>
      </w:r>
      <w:r w:rsidRPr="00C43C2A">
        <w:rPr>
          <w:rtl/>
        </w:rPr>
        <w:t>قد يدل على قراءة</w:t>
      </w:r>
      <w:r w:rsidRPr="00C43C2A">
        <w:t>.</w:t>
      </w:r>
    </w:p>
    <w:p w14:paraId="19608FD5" w14:textId="48B03B9D" w:rsidR="00C43C2A" w:rsidRPr="00C43C2A" w:rsidRDefault="00C43C2A" w:rsidP="00C43C2A">
      <w:r w:rsidRPr="00C43C2A">
        <w:t xml:space="preserve">3. </w:t>
      </w:r>
      <w:r w:rsidRPr="00C43C2A">
        <w:rPr>
          <w:rtl/>
        </w:rPr>
        <w:t xml:space="preserve">الهمزة في الرسم العثماني: تاريخ وتطور </w:t>
      </w:r>
      <w:r w:rsidR="0064321B">
        <w:rPr>
          <w:rtl/>
        </w:rPr>
        <w:t>"</w:t>
      </w:r>
      <w:r w:rsidRPr="00C43C2A">
        <w:rPr>
          <w:rtl/>
        </w:rPr>
        <w:t>مع التوسع</w:t>
      </w:r>
      <w:r w:rsidR="0064321B">
        <w:rPr>
          <w:rtl/>
        </w:rPr>
        <w:t>"</w:t>
      </w:r>
    </w:p>
    <w:p w14:paraId="287AA32A" w14:textId="1283DFAD" w:rsidR="00C43C2A" w:rsidRPr="00C43C2A" w:rsidRDefault="00C43C2A" w:rsidP="009A6CA1">
      <w:pPr>
        <w:numPr>
          <w:ilvl w:val="0"/>
          <w:numId w:val="341"/>
        </w:numPr>
      </w:pPr>
      <w:r w:rsidRPr="00C43C2A">
        <w:rPr>
          <w:rtl/>
        </w:rPr>
        <w:t xml:space="preserve">المرحلة المبكرة </w:t>
      </w:r>
      <w:r w:rsidR="0064321B">
        <w:rPr>
          <w:rtl/>
        </w:rPr>
        <w:t>"</w:t>
      </w:r>
      <w:r w:rsidRPr="00C43C2A">
        <w:rPr>
          <w:rtl/>
        </w:rPr>
        <w:t>القرن الأول الهجري</w:t>
      </w:r>
      <w:r w:rsidR="0064321B">
        <w:rPr>
          <w:rtl/>
        </w:rPr>
        <w:t>"</w:t>
      </w:r>
      <w:r w:rsidRPr="00C43C2A">
        <w:t>:</w:t>
      </w:r>
    </w:p>
    <w:p w14:paraId="03D2525C" w14:textId="7C617E0D" w:rsidR="00C43C2A" w:rsidRPr="00C43C2A" w:rsidRDefault="00C43C2A" w:rsidP="009A6CA1">
      <w:pPr>
        <w:numPr>
          <w:ilvl w:val="1"/>
          <w:numId w:val="341"/>
        </w:numPr>
      </w:pPr>
      <w:r w:rsidRPr="00C43C2A">
        <w:rPr>
          <w:b/>
          <w:bCs/>
          <w:rtl/>
        </w:rPr>
        <w:t>غياب الهمزة كعلامة مستقلة</w:t>
      </w:r>
      <w:r w:rsidRPr="00C43C2A">
        <w:rPr>
          <w:b/>
          <w:bCs/>
        </w:rPr>
        <w:t>:</w:t>
      </w:r>
      <w:r w:rsidRPr="00C43C2A">
        <w:t xml:space="preserve"> </w:t>
      </w:r>
      <w:r w:rsidRPr="00C43C2A">
        <w:rPr>
          <w:rtl/>
        </w:rPr>
        <w:t xml:space="preserve">في المخطوطات القرآنية الأولى، لم تكن الهمزة تُكتب عادة كعلامة مستقلة، بل كانت تُستخدم حروف المد </w:t>
      </w:r>
      <w:r w:rsidR="0064321B">
        <w:rPr>
          <w:rtl/>
        </w:rPr>
        <w:t>"</w:t>
      </w:r>
      <w:r w:rsidRPr="00C43C2A">
        <w:rPr>
          <w:rtl/>
        </w:rPr>
        <w:t>الألف، الواو، الياء</w:t>
      </w:r>
      <w:r w:rsidR="0064321B">
        <w:rPr>
          <w:rtl/>
        </w:rPr>
        <w:t>"</w:t>
      </w:r>
      <w:r w:rsidRPr="00C43C2A">
        <w:rPr>
          <w:rtl/>
        </w:rPr>
        <w:t xml:space="preserve"> لتمثيلها أو للدلالة عليها</w:t>
      </w:r>
      <w:r w:rsidRPr="00C43C2A">
        <w:t>.</w:t>
      </w:r>
    </w:p>
    <w:p w14:paraId="36AE4D91" w14:textId="77777777" w:rsidR="00C43C2A" w:rsidRPr="00C43C2A" w:rsidRDefault="00C43C2A" w:rsidP="009A6CA1">
      <w:pPr>
        <w:numPr>
          <w:ilvl w:val="1"/>
          <w:numId w:val="341"/>
        </w:numPr>
      </w:pPr>
      <w:r w:rsidRPr="00C43C2A">
        <w:rPr>
          <w:b/>
          <w:bCs/>
          <w:rtl/>
        </w:rPr>
        <w:t>الاعتماد على الحفظ الشفهي</w:t>
      </w:r>
      <w:r w:rsidRPr="00C43C2A">
        <w:rPr>
          <w:b/>
          <w:bCs/>
        </w:rPr>
        <w:t>:</w:t>
      </w:r>
      <w:r w:rsidRPr="00C43C2A">
        <w:t xml:space="preserve"> </w:t>
      </w:r>
      <w:r w:rsidRPr="00C43C2A">
        <w:rPr>
          <w:rtl/>
        </w:rPr>
        <w:t>كان المجتمع الإسلامي الأول يعتمد بشكل كبير على الحفظ الشفهي للقرآن، وعلى التلقي من القراء المتقنين، مما جعل الكتابة أقل أهمية في نقل النص في البداية</w:t>
      </w:r>
      <w:r w:rsidRPr="00C43C2A">
        <w:t>.</w:t>
      </w:r>
    </w:p>
    <w:p w14:paraId="57E28BB7" w14:textId="77777777" w:rsidR="00C43C2A" w:rsidRPr="00C43C2A" w:rsidRDefault="00C43C2A" w:rsidP="009A6CA1">
      <w:pPr>
        <w:numPr>
          <w:ilvl w:val="1"/>
          <w:numId w:val="341"/>
        </w:numPr>
      </w:pPr>
      <w:r w:rsidRPr="00C43C2A">
        <w:rPr>
          <w:b/>
          <w:bCs/>
          <w:rtl/>
        </w:rPr>
        <w:t>أمثلة</w:t>
      </w:r>
      <w:r w:rsidRPr="00C43C2A">
        <w:rPr>
          <w:b/>
          <w:bCs/>
        </w:rPr>
        <w:t>:</w:t>
      </w:r>
      <w:r w:rsidRPr="00C43C2A">
        <w:t xml:space="preserve"> </w:t>
      </w:r>
      <w:r w:rsidRPr="00C43C2A">
        <w:rPr>
          <w:rtl/>
        </w:rPr>
        <w:t>كلمة "قرأ" كانت تُكتب "قرا" أو "قرء"، وكلمة "مؤمن" كانت تُكتب "مومن</w:t>
      </w:r>
      <w:r w:rsidRPr="00C43C2A">
        <w:t>".</w:t>
      </w:r>
    </w:p>
    <w:p w14:paraId="2916D5BB" w14:textId="4AAF1E32" w:rsidR="00C43C2A" w:rsidRPr="00C43C2A" w:rsidRDefault="00C43C2A" w:rsidP="009A6CA1">
      <w:pPr>
        <w:numPr>
          <w:ilvl w:val="0"/>
          <w:numId w:val="341"/>
        </w:numPr>
      </w:pPr>
      <w:r w:rsidRPr="00C43C2A">
        <w:rPr>
          <w:rtl/>
        </w:rPr>
        <w:t xml:space="preserve">المرحلة الانتقالية </w:t>
      </w:r>
      <w:r w:rsidR="0064321B">
        <w:rPr>
          <w:rtl/>
        </w:rPr>
        <w:t>"</w:t>
      </w:r>
      <w:r w:rsidRPr="00C43C2A">
        <w:rPr>
          <w:rtl/>
        </w:rPr>
        <w:t>القرن الثاني الهجري</w:t>
      </w:r>
      <w:r w:rsidR="0064321B">
        <w:rPr>
          <w:rtl/>
        </w:rPr>
        <w:t>"</w:t>
      </w:r>
      <w:r w:rsidRPr="00C43C2A">
        <w:t>:</w:t>
      </w:r>
    </w:p>
    <w:p w14:paraId="6C123023" w14:textId="4306367A" w:rsidR="00C43C2A" w:rsidRPr="00C43C2A" w:rsidRDefault="00C43C2A" w:rsidP="009A6CA1">
      <w:pPr>
        <w:numPr>
          <w:ilvl w:val="1"/>
          <w:numId w:val="341"/>
        </w:numPr>
      </w:pPr>
      <w:r w:rsidRPr="00C43C2A">
        <w:rPr>
          <w:b/>
          <w:bCs/>
          <w:rtl/>
        </w:rPr>
        <w:t>ظهور التنقيط</w:t>
      </w:r>
      <w:r w:rsidRPr="00C43C2A">
        <w:rPr>
          <w:b/>
          <w:bCs/>
        </w:rPr>
        <w:t>:</w:t>
      </w:r>
      <w:r w:rsidRPr="00C43C2A">
        <w:t xml:space="preserve"> </w:t>
      </w:r>
      <w:r w:rsidRPr="00C43C2A">
        <w:rPr>
          <w:rtl/>
        </w:rPr>
        <w:t xml:space="preserve">مع انتشار الإسلام خارج الجزيرة العربية، واختلاط العرب بغيرهم من الشعوب، ظهرت الحاجة إلى تمييز الحروف المتشابهة </w:t>
      </w:r>
      <w:r w:rsidR="0064321B">
        <w:rPr>
          <w:rtl/>
        </w:rPr>
        <w:t>"</w:t>
      </w:r>
      <w:r w:rsidRPr="00C43C2A">
        <w:rPr>
          <w:rtl/>
        </w:rPr>
        <w:t>مثل: ب، ت، ث، ن</w:t>
      </w:r>
      <w:r w:rsidR="0064321B">
        <w:rPr>
          <w:rtl/>
        </w:rPr>
        <w:t>"</w:t>
      </w:r>
      <w:r w:rsidRPr="00C43C2A">
        <w:rPr>
          <w:rtl/>
        </w:rPr>
        <w:t>، فبدأ العلماء في وضع النقاط على الحروف</w:t>
      </w:r>
      <w:r w:rsidRPr="00C43C2A">
        <w:t>.</w:t>
      </w:r>
    </w:p>
    <w:p w14:paraId="10CD9A51" w14:textId="77777777" w:rsidR="00C43C2A" w:rsidRPr="00C43C2A" w:rsidRDefault="00C43C2A" w:rsidP="009A6CA1">
      <w:pPr>
        <w:numPr>
          <w:ilvl w:val="1"/>
          <w:numId w:val="341"/>
        </w:numPr>
      </w:pPr>
      <w:r w:rsidRPr="00C43C2A">
        <w:rPr>
          <w:b/>
          <w:bCs/>
          <w:rtl/>
        </w:rPr>
        <w:t>علامات بدائية للهمزة</w:t>
      </w:r>
      <w:r w:rsidRPr="00C43C2A">
        <w:rPr>
          <w:b/>
          <w:bCs/>
        </w:rPr>
        <w:t>:</w:t>
      </w:r>
      <w:r w:rsidRPr="00C43C2A">
        <w:t xml:space="preserve"> </w:t>
      </w:r>
      <w:r w:rsidRPr="00C43C2A">
        <w:rPr>
          <w:rtl/>
        </w:rPr>
        <w:t>في بعض المخطوطات، بدأت تظهر علامات بدائية للإشارة إلى الهمزة، مثل وضع نقاط صغيرة أو رموز فوق الحروف أو تحتها</w:t>
      </w:r>
      <w:r w:rsidRPr="00C43C2A">
        <w:t>.</w:t>
      </w:r>
    </w:p>
    <w:p w14:paraId="3AA5C29C" w14:textId="77777777" w:rsidR="00C43C2A" w:rsidRPr="00C43C2A" w:rsidRDefault="00C43C2A" w:rsidP="009A6CA1">
      <w:pPr>
        <w:numPr>
          <w:ilvl w:val="1"/>
          <w:numId w:val="341"/>
        </w:numPr>
      </w:pPr>
      <w:r w:rsidRPr="00C43C2A">
        <w:rPr>
          <w:b/>
          <w:bCs/>
          <w:rtl/>
        </w:rPr>
        <w:t>أمثلة</w:t>
      </w:r>
      <w:r w:rsidRPr="00C43C2A">
        <w:rPr>
          <w:b/>
          <w:bCs/>
        </w:rPr>
        <w:t>:</w:t>
      </w:r>
      <w:r w:rsidRPr="00C43C2A">
        <w:t xml:space="preserve"> </w:t>
      </w:r>
      <w:r w:rsidRPr="00C43C2A">
        <w:rPr>
          <w:rtl/>
        </w:rPr>
        <w:t>كلمة "سأل" كانت تُكتب "سَـاَلَ" أو "سءل</w:t>
      </w:r>
      <w:r w:rsidRPr="00C43C2A">
        <w:t>".</w:t>
      </w:r>
    </w:p>
    <w:p w14:paraId="0427A275" w14:textId="15D9034D" w:rsidR="00C43C2A" w:rsidRPr="00C43C2A" w:rsidRDefault="00C43C2A" w:rsidP="009A6CA1">
      <w:pPr>
        <w:numPr>
          <w:ilvl w:val="0"/>
          <w:numId w:val="341"/>
        </w:numPr>
      </w:pPr>
      <w:r w:rsidRPr="00C43C2A">
        <w:rPr>
          <w:rtl/>
        </w:rPr>
        <w:t xml:space="preserve">المرحلة المتأخرة </w:t>
      </w:r>
      <w:r w:rsidR="0064321B">
        <w:rPr>
          <w:rtl/>
        </w:rPr>
        <w:t>"</w:t>
      </w:r>
      <w:r w:rsidRPr="00C43C2A">
        <w:rPr>
          <w:rtl/>
        </w:rPr>
        <w:t>بعد القرن الثالث الهجري</w:t>
      </w:r>
      <w:r w:rsidR="0064321B">
        <w:rPr>
          <w:rtl/>
        </w:rPr>
        <w:t>"</w:t>
      </w:r>
      <w:r w:rsidRPr="00C43C2A">
        <w:t>:</w:t>
      </w:r>
    </w:p>
    <w:p w14:paraId="7F90166D" w14:textId="77777777" w:rsidR="00C43C2A" w:rsidRPr="00C43C2A" w:rsidRDefault="00C43C2A" w:rsidP="009A6CA1">
      <w:pPr>
        <w:numPr>
          <w:ilvl w:val="1"/>
          <w:numId w:val="341"/>
        </w:numPr>
      </w:pPr>
      <w:r w:rsidRPr="00C43C2A">
        <w:rPr>
          <w:b/>
          <w:bCs/>
          <w:rtl/>
        </w:rPr>
        <w:t>تطوير نظام الهمزة</w:t>
      </w:r>
      <w:r w:rsidRPr="00C43C2A">
        <w:rPr>
          <w:b/>
          <w:bCs/>
        </w:rPr>
        <w:t>:</w:t>
      </w:r>
      <w:r w:rsidRPr="00C43C2A">
        <w:t xml:space="preserve"> </w:t>
      </w:r>
      <w:r w:rsidRPr="00C43C2A">
        <w:rPr>
          <w:rtl/>
        </w:rPr>
        <w:t>بفضل جهود العلماء، وعلى رأسهم الخليل بن أحمد الفراهيدي، تم تطوير قواعد الهمزة بشكل منهجي ودقيق، وتم ربط الهمزة بحركات الإعراب، مما أدى إلى توحيد كتابتها</w:t>
      </w:r>
      <w:r w:rsidRPr="00C43C2A">
        <w:t>.</w:t>
      </w:r>
    </w:p>
    <w:p w14:paraId="55B94F14" w14:textId="77777777" w:rsidR="00C43C2A" w:rsidRPr="00C43C2A" w:rsidRDefault="00C43C2A" w:rsidP="009A6CA1">
      <w:pPr>
        <w:numPr>
          <w:ilvl w:val="1"/>
          <w:numId w:val="341"/>
        </w:numPr>
      </w:pPr>
      <w:r w:rsidRPr="00C43C2A">
        <w:rPr>
          <w:b/>
          <w:bCs/>
          <w:rtl/>
        </w:rPr>
        <w:t>الرسم العثماني</w:t>
      </w:r>
      <w:r w:rsidRPr="00C43C2A">
        <w:rPr>
          <w:b/>
          <w:bCs/>
        </w:rPr>
        <w:t>:</w:t>
      </w:r>
      <w:r w:rsidRPr="00C43C2A">
        <w:t xml:space="preserve"> </w:t>
      </w:r>
      <w:r w:rsidRPr="00C43C2A">
        <w:rPr>
          <w:rtl/>
        </w:rPr>
        <w:t>حافظ الرسم العثماني على طريقة كتابة الهمزة وفق أصولها الأولى في الغالب، ولم يلتزم دائمًا بقواعد الإملاء الحديثة التي تطورت لاحقًا</w:t>
      </w:r>
      <w:r w:rsidRPr="00C43C2A">
        <w:t>.</w:t>
      </w:r>
    </w:p>
    <w:p w14:paraId="411B994B" w14:textId="77777777" w:rsidR="00C43C2A" w:rsidRPr="00C43C2A" w:rsidRDefault="00C43C2A" w:rsidP="009A6CA1">
      <w:pPr>
        <w:numPr>
          <w:ilvl w:val="1"/>
          <w:numId w:val="341"/>
        </w:numPr>
      </w:pPr>
      <w:r w:rsidRPr="00C43C2A">
        <w:rPr>
          <w:b/>
          <w:bCs/>
          <w:rtl/>
        </w:rPr>
        <w:t>أمثلة</w:t>
      </w:r>
      <w:r w:rsidRPr="00C43C2A">
        <w:rPr>
          <w:b/>
          <w:bCs/>
        </w:rPr>
        <w:t>:</w:t>
      </w:r>
      <w:r w:rsidRPr="00C43C2A">
        <w:t xml:space="preserve"> </w:t>
      </w:r>
      <w:r w:rsidRPr="00C43C2A">
        <w:rPr>
          <w:rtl/>
        </w:rPr>
        <w:t>كلمة "رءوف" في الرسم العثماني تُكتب بهمزة على السطر، بينما في الإملاء الحديث تُكتب "رؤوف" بهمزة على الواو</w:t>
      </w:r>
      <w:r w:rsidRPr="00C43C2A">
        <w:t>.</w:t>
      </w:r>
    </w:p>
    <w:p w14:paraId="5AD4A2B8" w14:textId="77777777" w:rsidR="00C43C2A" w:rsidRPr="00C43C2A" w:rsidRDefault="00C43C2A" w:rsidP="009A6CA1">
      <w:pPr>
        <w:numPr>
          <w:ilvl w:val="0"/>
          <w:numId w:val="341"/>
        </w:numPr>
      </w:pPr>
      <w:r w:rsidRPr="00C43C2A">
        <w:rPr>
          <w:rtl/>
        </w:rPr>
        <w:t>أمثلة من المخطوطات</w:t>
      </w:r>
      <w:r w:rsidRPr="00C43C2A">
        <w:t>:</w:t>
      </w:r>
    </w:p>
    <w:p w14:paraId="2A7349D5" w14:textId="77777777" w:rsidR="00C43C2A" w:rsidRPr="00C43C2A" w:rsidRDefault="00C43C2A" w:rsidP="009A6CA1">
      <w:pPr>
        <w:numPr>
          <w:ilvl w:val="1"/>
          <w:numId w:val="341"/>
        </w:numPr>
      </w:pPr>
      <w:r w:rsidRPr="00C43C2A">
        <w:rPr>
          <w:b/>
          <w:bCs/>
          <w:rtl/>
        </w:rPr>
        <w:t>مصحف صنعاء</w:t>
      </w:r>
      <w:r w:rsidRPr="00C43C2A">
        <w:rPr>
          <w:b/>
          <w:bCs/>
        </w:rPr>
        <w:t>:</w:t>
      </w:r>
      <w:r w:rsidRPr="00C43C2A">
        <w:t xml:space="preserve"> </w:t>
      </w:r>
      <w:r w:rsidRPr="00C43C2A">
        <w:rPr>
          <w:rtl/>
        </w:rPr>
        <w:t>يُظهر كتابة الهمزة بحروف المد غالبًا، مما يعكس المرحلة المبكرة</w:t>
      </w:r>
      <w:r w:rsidRPr="00C43C2A">
        <w:t>.</w:t>
      </w:r>
    </w:p>
    <w:p w14:paraId="23E433D1" w14:textId="77777777" w:rsidR="00C43C2A" w:rsidRPr="00C43C2A" w:rsidRDefault="00C43C2A" w:rsidP="009A6CA1">
      <w:pPr>
        <w:numPr>
          <w:ilvl w:val="1"/>
          <w:numId w:val="341"/>
        </w:numPr>
      </w:pPr>
      <w:r w:rsidRPr="00C43C2A">
        <w:rPr>
          <w:b/>
          <w:bCs/>
          <w:rtl/>
        </w:rPr>
        <w:t xml:space="preserve">مصحف </w:t>
      </w:r>
      <w:r w:rsidRPr="00C43C2A">
        <w:rPr>
          <w:rFonts w:hint="cs"/>
          <w:b/>
          <w:bCs/>
          <w:rtl/>
        </w:rPr>
        <w:t>طوب قاب</w:t>
      </w:r>
      <w:r w:rsidRPr="00C43C2A">
        <w:rPr>
          <w:rFonts w:hint="eastAsia"/>
          <w:b/>
          <w:bCs/>
          <w:rtl/>
        </w:rPr>
        <w:t>ي</w:t>
      </w:r>
      <w:r w:rsidRPr="00C43C2A">
        <w:rPr>
          <w:b/>
          <w:bCs/>
        </w:rPr>
        <w:t>:</w:t>
      </w:r>
      <w:r w:rsidRPr="00C43C2A">
        <w:t xml:space="preserve"> </w:t>
      </w:r>
      <w:r w:rsidRPr="00C43C2A">
        <w:rPr>
          <w:rtl/>
        </w:rPr>
        <w:t>بدأ يُظهر علامات تشبه الهمزة الحديثة، مما يعكس المرحلة الانتقالية</w:t>
      </w:r>
      <w:r w:rsidRPr="00C43C2A">
        <w:t>.</w:t>
      </w:r>
    </w:p>
    <w:p w14:paraId="04A49EB0" w14:textId="277AB29D" w:rsidR="00C43C2A" w:rsidRPr="00C43C2A" w:rsidRDefault="00C43C2A" w:rsidP="00C43C2A">
      <w:r w:rsidRPr="00C43C2A">
        <w:t xml:space="preserve">4. </w:t>
      </w:r>
      <w:r w:rsidRPr="00C43C2A">
        <w:rPr>
          <w:rtl/>
        </w:rPr>
        <w:t xml:space="preserve">دلالات الرسم العثماني </w:t>
      </w:r>
      <w:r w:rsidR="0064321B">
        <w:rPr>
          <w:rtl/>
        </w:rPr>
        <w:t>"</w:t>
      </w:r>
      <w:r w:rsidRPr="00C43C2A">
        <w:rPr>
          <w:rtl/>
        </w:rPr>
        <w:t>مراجعة مع إضافة</w:t>
      </w:r>
      <w:r w:rsidR="0064321B">
        <w:rPr>
          <w:rtl/>
        </w:rPr>
        <w:t>"</w:t>
      </w:r>
      <w:r w:rsidRPr="00C43C2A">
        <w:t>:</w:t>
      </w:r>
    </w:p>
    <w:p w14:paraId="3A687D89" w14:textId="77777777" w:rsidR="00C43C2A" w:rsidRPr="00C43C2A" w:rsidRDefault="00C43C2A" w:rsidP="009A6CA1">
      <w:pPr>
        <w:numPr>
          <w:ilvl w:val="0"/>
          <w:numId w:val="342"/>
        </w:numPr>
      </w:pPr>
      <w:r w:rsidRPr="00C43C2A">
        <w:rPr>
          <w:b/>
          <w:bCs/>
          <w:rtl/>
        </w:rPr>
        <w:t>الدلالة على القراءات المتعددة</w:t>
      </w:r>
      <w:r w:rsidRPr="00C43C2A">
        <w:rPr>
          <w:b/>
          <w:bCs/>
        </w:rPr>
        <w:t>:</w:t>
      </w:r>
      <w:r w:rsidRPr="00C43C2A">
        <w:t xml:space="preserve"> </w:t>
      </w:r>
      <w:r w:rsidRPr="00C43C2A">
        <w:rPr>
          <w:rtl/>
        </w:rPr>
        <w:t>الرسم العثماني يحتمل قراءات متعددة لنفس الكلمة، مما يوسع من فهم المعاني القرآنية ويثريها</w:t>
      </w:r>
      <w:r w:rsidRPr="00C43C2A">
        <w:t>.</w:t>
      </w:r>
    </w:p>
    <w:p w14:paraId="55A4C211" w14:textId="77777777" w:rsidR="00C43C2A" w:rsidRPr="00C43C2A" w:rsidRDefault="00C43C2A" w:rsidP="009A6CA1">
      <w:pPr>
        <w:numPr>
          <w:ilvl w:val="0"/>
          <w:numId w:val="342"/>
        </w:numPr>
      </w:pPr>
      <w:r w:rsidRPr="00C43C2A">
        <w:rPr>
          <w:b/>
          <w:bCs/>
          <w:rtl/>
        </w:rPr>
        <w:t>إبراز المعاني الخفية</w:t>
      </w:r>
      <w:r w:rsidRPr="00C43C2A">
        <w:rPr>
          <w:b/>
          <w:bCs/>
        </w:rPr>
        <w:t>:</w:t>
      </w:r>
      <w:r w:rsidRPr="00C43C2A">
        <w:t xml:space="preserve"> </w:t>
      </w:r>
      <w:r w:rsidRPr="00C43C2A">
        <w:rPr>
          <w:rtl/>
        </w:rPr>
        <w:t>قد يشير الرسم العثماني، من خلال خصائصه، إلى معاني خفية لا تظهر في الرسم الإملائي الحديث</w:t>
      </w:r>
      <w:r w:rsidRPr="00C43C2A">
        <w:t>.</w:t>
      </w:r>
    </w:p>
    <w:p w14:paraId="2CB5E317" w14:textId="77777777" w:rsidR="00C43C2A" w:rsidRPr="00C43C2A" w:rsidRDefault="00C43C2A" w:rsidP="009A6CA1">
      <w:pPr>
        <w:numPr>
          <w:ilvl w:val="0"/>
          <w:numId w:val="342"/>
        </w:numPr>
      </w:pPr>
      <w:r w:rsidRPr="00C43C2A">
        <w:rPr>
          <w:b/>
          <w:bCs/>
          <w:rtl/>
        </w:rPr>
        <w:t>التأكيد على المعنى</w:t>
      </w:r>
      <w:r w:rsidRPr="00C43C2A">
        <w:rPr>
          <w:b/>
          <w:bCs/>
        </w:rPr>
        <w:t>:</w:t>
      </w:r>
      <w:r w:rsidRPr="00C43C2A">
        <w:t xml:space="preserve"> </w:t>
      </w:r>
      <w:r w:rsidRPr="00C43C2A">
        <w:rPr>
          <w:rtl/>
        </w:rPr>
        <w:t>قد تُستخدم زيادة الحروف أو غيرها من الخصائص للتأكيد على المعنى أو لزيادة الدلالة عليه</w:t>
      </w:r>
      <w:r w:rsidRPr="00C43C2A">
        <w:t>.</w:t>
      </w:r>
    </w:p>
    <w:p w14:paraId="134DE183" w14:textId="77777777" w:rsidR="00FA3C74" w:rsidRPr="00FA3C74" w:rsidRDefault="00FA3C74" w:rsidP="00FA3C74">
      <w:pPr>
        <w:pStyle w:val="1"/>
      </w:pPr>
      <w:bookmarkStart w:id="18" w:name="_Toc192269176"/>
      <w:bookmarkStart w:id="19" w:name="_Toc199407022"/>
      <w:r w:rsidRPr="00FA3C74">
        <w:rPr>
          <w:rtl/>
        </w:rPr>
        <w:t>الرسم العثماني: حارس القرآن، ومعيار القراءات، وشاهد على تطور الكتابة</w:t>
      </w:r>
      <w:bookmarkEnd w:id="18"/>
      <w:bookmarkEnd w:id="19"/>
    </w:p>
    <w:p w14:paraId="2DD124E0" w14:textId="77777777" w:rsidR="00FA3C74" w:rsidRPr="00FA3C74" w:rsidRDefault="00FA3C74" w:rsidP="00FA3C74">
      <w:r w:rsidRPr="00FA3C74">
        <w:rPr>
          <w:rtl/>
        </w:rPr>
        <w:t>مقدمة</w:t>
      </w:r>
      <w:r w:rsidRPr="00FA3C74">
        <w:t>:</w:t>
      </w:r>
    </w:p>
    <w:p w14:paraId="4B806763" w14:textId="77777777" w:rsidR="00FA3C74" w:rsidRPr="00FA3C74" w:rsidRDefault="00FA3C74" w:rsidP="00FA3C74">
      <w:r w:rsidRPr="00FA3C74">
        <w:rPr>
          <w:rtl/>
        </w:rPr>
        <w:t>عندما نفتح المصحف الشريف، فإننا لا نتعامل مع مجرد نص مكتوب بكلمات عادية، بل مع أثر تاريخي عظيم، يحمل في طياته قصة حفظ القرآن الكريم وعناية المسلمين به عبر القرون. إن طريقة كتابة الكلمات في المصحف، والتي تُعرف بـ "الرسم العثماني"، ليست مجرد تفصيل ثانوي أو شكلي، بل هي عنصر جوهري وأساسي في حفظ القرآن الكريم وضمان وصوله إلينا سليمًا من أي تحريف أو تغيير أو تبديل. إنها الطريقة التي أقرها الخليفة الراشد عثمان بن عفان رضي الله عنه، وأصبحت المعيار الثابت والموحد لكتابة المصاحف في كل زمان ومكان. هذا المقال يستكشف ماهية الرسم العثماني، وأهميته القصوى كحارس أمين للنص القرآني، وكيف أصبح معيارًا لقبول القراءات وصحتها، وشاهدًا على تطور الكتابة العربية في مراحلها الأولى</w:t>
      </w:r>
      <w:r w:rsidRPr="00FA3C74">
        <w:t>.</w:t>
      </w:r>
    </w:p>
    <w:p w14:paraId="180B1BC8" w14:textId="77777777" w:rsidR="00FA3C74" w:rsidRPr="00FA3C74" w:rsidRDefault="00FA3C74" w:rsidP="00FA3C74">
      <w:r w:rsidRPr="00FA3C74">
        <w:t xml:space="preserve">1. </w:t>
      </w:r>
      <w:r w:rsidRPr="00FA3C74">
        <w:rPr>
          <w:rtl/>
        </w:rPr>
        <w:t>ما هو الرسم العثماني؟</w:t>
      </w:r>
    </w:p>
    <w:p w14:paraId="7D3580D3" w14:textId="77777777" w:rsidR="00FA3C74" w:rsidRPr="00FA3C74" w:rsidRDefault="00FA3C74" w:rsidP="009A6CA1">
      <w:pPr>
        <w:numPr>
          <w:ilvl w:val="0"/>
          <w:numId w:val="336"/>
        </w:numPr>
      </w:pPr>
      <w:r w:rsidRPr="00FA3C74">
        <w:rPr>
          <w:b/>
          <w:bCs/>
          <w:rtl/>
        </w:rPr>
        <w:t>تعريف</w:t>
      </w:r>
      <w:r w:rsidRPr="00FA3C74">
        <w:t xml:space="preserve">: </w:t>
      </w:r>
      <w:r w:rsidRPr="00FA3C74">
        <w:rPr>
          <w:rtl/>
        </w:rPr>
        <w:t>الرسم العثماني، ويُعرف أيضًا بالرسم القرآني أو الرسم الاصطلاحي الأول، هو الطريقة المخصوصة التي كُتبت بها كلمات القرآن الكريم في المصاحف التي جُمعت وأُرسلت إلى الأمصار الإسلامية في عهد الخليفة الراشد عثمان بن عفان رضي الله عنه. وهو يختلف في بعض التفاصيل الدقيقة عن الرسم الإملائي الحديث الذي نستخدمه في كتاباتنا اليومية المعتادة</w:t>
      </w:r>
      <w:r w:rsidRPr="00FA3C74">
        <w:t>.</w:t>
      </w:r>
    </w:p>
    <w:p w14:paraId="089C0F33" w14:textId="77777777" w:rsidR="00FA3C74" w:rsidRPr="00FA3C74" w:rsidRDefault="00FA3C74" w:rsidP="009A6CA1">
      <w:pPr>
        <w:numPr>
          <w:ilvl w:val="0"/>
          <w:numId w:val="336"/>
        </w:numPr>
      </w:pPr>
      <w:r w:rsidRPr="00FA3C74">
        <w:rPr>
          <w:b/>
          <w:bCs/>
          <w:rtl/>
        </w:rPr>
        <w:t>توحيد المصاحف</w:t>
      </w:r>
      <w:r w:rsidRPr="00FA3C74">
        <w:t xml:space="preserve">: </w:t>
      </w:r>
      <w:r w:rsidRPr="00FA3C74">
        <w:rPr>
          <w:rtl/>
        </w:rPr>
        <w:t>في عهد عثمان رضي الله عنه، ومع اتساع رقعة الدولة الإسلامية، وانتشار الإسلام بين شعوب غير عربية، بدأت تظهر اختلافات طفيفة في قراءة القرآن بين المسلمين في الأمصار المختلفة، وهذا أمر طبيعي نظرًا لاختلاف لهجات القبائل العربية، ولدخول غير العرب في الإسلام. ولتوحيد المسلمين على مصحف واحد، والقضاء على أي خلاف محتمل قد يؤدي إلى تحريف النص القرآني، أمر عثمان بن عفان لجنة من كبار الصحابة، برئاسة زيد بن ثابت رضي الله عنه، بجمع القرآن في مصحف واحد، معتمدين في ذلك على</w:t>
      </w:r>
      <w:r w:rsidRPr="00FA3C74">
        <w:t>:</w:t>
      </w:r>
    </w:p>
    <w:p w14:paraId="65FFC468" w14:textId="77777777" w:rsidR="00FA3C74" w:rsidRPr="00FA3C74" w:rsidRDefault="00FA3C74" w:rsidP="009A6CA1">
      <w:pPr>
        <w:numPr>
          <w:ilvl w:val="1"/>
          <w:numId w:val="336"/>
        </w:numPr>
      </w:pPr>
      <w:r w:rsidRPr="00FA3C74">
        <w:rPr>
          <w:rtl/>
        </w:rPr>
        <w:t>الصحف التي كُتبت في عهد أبي بكر الصديق رضي الله عنه، والتي جمعت القرآن بعد وفاة النبي صلى الله عليه وسلم</w:t>
      </w:r>
      <w:r w:rsidRPr="00FA3C74">
        <w:t>.</w:t>
      </w:r>
    </w:p>
    <w:p w14:paraId="201EC26B" w14:textId="77777777" w:rsidR="00FA3C74" w:rsidRPr="00FA3C74" w:rsidRDefault="00FA3C74" w:rsidP="009A6CA1">
      <w:pPr>
        <w:numPr>
          <w:ilvl w:val="1"/>
          <w:numId w:val="336"/>
        </w:numPr>
      </w:pPr>
      <w:r w:rsidRPr="00FA3C74">
        <w:rPr>
          <w:rtl/>
        </w:rPr>
        <w:t xml:space="preserve">ما تلقوه </w:t>
      </w:r>
      <w:r w:rsidRPr="00FA3C74">
        <w:rPr>
          <w:rFonts w:hint="cs"/>
          <w:rtl/>
        </w:rPr>
        <w:t>شفاهي</w:t>
      </w:r>
      <w:r w:rsidRPr="00FA3C74">
        <w:rPr>
          <w:rFonts w:hint="eastAsia"/>
          <w:rtl/>
        </w:rPr>
        <w:t>ة</w:t>
      </w:r>
      <w:r w:rsidRPr="00FA3C74">
        <w:rPr>
          <w:rtl/>
        </w:rPr>
        <w:t xml:space="preserve"> من النبي صلى الله عليه وسلم مباشرة، حيث كان الصحابة يحفظون القرآن عن ظهر قلب</w:t>
      </w:r>
      <w:r w:rsidRPr="00FA3C74">
        <w:t>.</w:t>
      </w:r>
    </w:p>
    <w:p w14:paraId="57154748" w14:textId="4022E806" w:rsidR="00FA3C74" w:rsidRPr="00FA3C74" w:rsidRDefault="00FA3C74" w:rsidP="009A6CA1">
      <w:pPr>
        <w:numPr>
          <w:ilvl w:val="1"/>
          <w:numId w:val="336"/>
        </w:numPr>
      </w:pPr>
      <w:r w:rsidRPr="00FA3C74">
        <w:rPr>
          <w:rtl/>
        </w:rPr>
        <w:t xml:space="preserve">ما جمعه الصحابة من الرقاع </w:t>
      </w:r>
      <w:r w:rsidR="0064321B">
        <w:rPr>
          <w:rtl/>
        </w:rPr>
        <w:t>"</w:t>
      </w:r>
      <w:r w:rsidRPr="00FA3C74">
        <w:rPr>
          <w:rtl/>
        </w:rPr>
        <w:t>قطع الجلد</w:t>
      </w:r>
      <w:r w:rsidR="0064321B">
        <w:rPr>
          <w:rtl/>
        </w:rPr>
        <w:t>"</w:t>
      </w:r>
      <w:r w:rsidRPr="00FA3C74">
        <w:rPr>
          <w:rtl/>
        </w:rPr>
        <w:t xml:space="preserve"> والعظام وغيرها مما كُتب عليه القرآن في حياة النبي صلى الله عليه وسلم</w:t>
      </w:r>
      <w:r w:rsidRPr="00FA3C74">
        <w:t>.</w:t>
      </w:r>
    </w:p>
    <w:p w14:paraId="665C68C6" w14:textId="2F203D50" w:rsidR="00FA3C74" w:rsidRPr="00FA3C74" w:rsidRDefault="00FA3C74" w:rsidP="009A6CA1">
      <w:pPr>
        <w:numPr>
          <w:ilvl w:val="0"/>
          <w:numId w:val="336"/>
        </w:numPr>
      </w:pPr>
      <w:r w:rsidRPr="00FA3C74">
        <w:rPr>
          <w:b/>
          <w:bCs/>
          <w:rtl/>
        </w:rPr>
        <w:t>المصحف الإمام</w:t>
      </w:r>
      <w:r w:rsidRPr="00FA3C74">
        <w:t xml:space="preserve">: </w:t>
      </w:r>
      <w:r w:rsidRPr="00FA3C74">
        <w:rPr>
          <w:rtl/>
        </w:rPr>
        <w:t xml:space="preserve">أُرسلت نسخ من هذا المصحف الموحد، الذي سُمي "المصحف الإمام"، إلى الأمصار الإسلامية الرئيسية </w:t>
      </w:r>
      <w:r w:rsidR="0064321B">
        <w:rPr>
          <w:rtl/>
        </w:rPr>
        <w:t>"</w:t>
      </w:r>
      <w:r w:rsidRPr="00FA3C74">
        <w:rPr>
          <w:rtl/>
        </w:rPr>
        <w:t>مكة، والمدينة، والبصرة، والكوفة، والشام</w:t>
      </w:r>
      <w:r w:rsidR="0064321B">
        <w:rPr>
          <w:rtl/>
        </w:rPr>
        <w:t>"</w:t>
      </w:r>
      <w:r w:rsidRPr="00FA3C74">
        <w:rPr>
          <w:rtl/>
        </w:rPr>
        <w:t>، وأُمر بحرق ما يخالفه من مصاحف كانت موجودة لدى الناس، ليكون "المصحف الإمام" هو المرجع الأساسي والمرجعية العليا لكتابة المصاحف في كل مكان، ونسخ الناس مصاحفهم منه</w:t>
      </w:r>
      <w:r w:rsidRPr="00FA3C74">
        <w:t>.</w:t>
      </w:r>
    </w:p>
    <w:p w14:paraId="022C690C" w14:textId="77777777" w:rsidR="00FA3C74" w:rsidRPr="00FA3C74" w:rsidRDefault="00FA3C74" w:rsidP="009A6CA1">
      <w:pPr>
        <w:numPr>
          <w:ilvl w:val="0"/>
          <w:numId w:val="336"/>
        </w:numPr>
      </w:pPr>
      <w:r w:rsidRPr="00FA3C74">
        <w:rPr>
          <w:b/>
          <w:bCs/>
          <w:rtl/>
        </w:rPr>
        <w:t>الرسم العثماني ليس الرسم الإملائي الحديث</w:t>
      </w:r>
      <w:r w:rsidRPr="00FA3C74">
        <w:t xml:space="preserve">: </w:t>
      </w:r>
      <w:r w:rsidRPr="00FA3C74">
        <w:rPr>
          <w:rtl/>
        </w:rPr>
        <w:t>من المهم جدًا أن ندرك أن الرسم العثماني يختلف في بعض التفاصيل عن الرسم الإملائي الحديث الذي نستخدمه اليوم في كتابة الكتب والصحف والمجلات. هذه الاختلافات ليست أخطاءً إملائية، بل هي اختلافات مقصودة ومرسومة بعناية، ولها أسبابها ودلالاتها العميقة، سواء كانت لغوية تتعلق بلهجات العرب القديمة، أو متعلقة بالقراءات القرآنية المتواترة</w:t>
      </w:r>
      <w:r w:rsidRPr="00FA3C74">
        <w:t>.</w:t>
      </w:r>
    </w:p>
    <w:p w14:paraId="7CC6A129" w14:textId="77777777" w:rsidR="00FA3C74" w:rsidRPr="00FA3C74" w:rsidRDefault="00FA3C74" w:rsidP="00FA3C74">
      <w:r w:rsidRPr="00FA3C74">
        <w:t xml:space="preserve">2. </w:t>
      </w:r>
      <w:r w:rsidRPr="00FA3C74">
        <w:rPr>
          <w:rtl/>
        </w:rPr>
        <w:t>لماذا الرسم العثماني مهم؟</w:t>
      </w:r>
    </w:p>
    <w:p w14:paraId="6B219DC0" w14:textId="77777777" w:rsidR="00FA3C74" w:rsidRPr="00FA3C74" w:rsidRDefault="00FA3C74" w:rsidP="009A6CA1">
      <w:pPr>
        <w:numPr>
          <w:ilvl w:val="0"/>
          <w:numId w:val="337"/>
        </w:numPr>
      </w:pPr>
      <w:r w:rsidRPr="00FA3C74">
        <w:rPr>
          <w:b/>
          <w:bCs/>
          <w:rtl/>
        </w:rPr>
        <w:t>حفظ القرآن من التحريف</w:t>
      </w:r>
      <w:r w:rsidRPr="00FA3C74">
        <w:rPr>
          <w:b/>
          <w:bCs/>
        </w:rPr>
        <w:t>:</w:t>
      </w:r>
      <w:r w:rsidRPr="00FA3C74">
        <w:t xml:space="preserve"> </w:t>
      </w:r>
      <w:r w:rsidRPr="00FA3C74">
        <w:rPr>
          <w:rtl/>
        </w:rPr>
        <w:t>يُعتبر الرسم العثماني وسيلة أساسية وفعالة لحفظ القرآن الكريم من التحريف والتغيير والتبديل. فقد اتفقت عليه كلمة الصحابة رضوان الله عليهم، وأصبح هو المرجع المعتمد والموثوق لكتابة المصحف الشريف، مما يضمن بقاء النص القرآني محفوظًا كما نزل، دون زيادة أو نقصان أو تغيير</w:t>
      </w:r>
      <w:r w:rsidRPr="00FA3C74">
        <w:t>.</w:t>
      </w:r>
    </w:p>
    <w:p w14:paraId="03ADC943" w14:textId="77777777" w:rsidR="00FA3C74" w:rsidRPr="00FA3C74" w:rsidRDefault="00FA3C74" w:rsidP="009A6CA1">
      <w:pPr>
        <w:numPr>
          <w:ilvl w:val="0"/>
          <w:numId w:val="337"/>
        </w:numPr>
      </w:pPr>
      <w:r w:rsidRPr="00FA3C74">
        <w:rPr>
          <w:b/>
          <w:bCs/>
          <w:rtl/>
        </w:rPr>
        <w:t>التواتر</w:t>
      </w:r>
      <w:r w:rsidRPr="00FA3C74">
        <w:rPr>
          <w:b/>
          <w:bCs/>
        </w:rPr>
        <w:t>:</w:t>
      </w:r>
      <w:r w:rsidRPr="00FA3C74">
        <w:t xml:space="preserve"> </w:t>
      </w:r>
      <w:r w:rsidRPr="00FA3C74">
        <w:rPr>
          <w:rtl/>
        </w:rPr>
        <w:t>الرسم العثماني متواتر عن الصحابة، أي أنه نُقل عنهم جيلًا بعد جيل بالتواتر، وهو أعلى درجات النقل صحة وموثوقية. وهذا يعني أن طريقة كتابة الكلمات في الرسم العثماني وصلت إلينا بنفس الطريقة التي كتبها بها الصحابة، دون أي تغيير أو تبديل</w:t>
      </w:r>
      <w:r w:rsidRPr="00FA3C74">
        <w:t>.</w:t>
      </w:r>
    </w:p>
    <w:p w14:paraId="3D0EC237" w14:textId="77777777" w:rsidR="00FA3C74" w:rsidRPr="00FA3C74" w:rsidRDefault="00FA3C74" w:rsidP="009A6CA1">
      <w:pPr>
        <w:numPr>
          <w:ilvl w:val="0"/>
          <w:numId w:val="337"/>
        </w:numPr>
      </w:pPr>
      <w:r w:rsidRPr="00FA3C74">
        <w:rPr>
          <w:b/>
          <w:bCs/>
          <w:rtl/>
        </w:rPr>
        <w:t>الوحدة الإسلامية</w:t>
      </w:r>
      <w:r w:rsidRPr="00FA3C74">
        <w:rPr>
          <w:b/>
          <w:bCs/>
        </w:rPr>
        <w:t>:</w:t>
      </w:r>
      <w:r w:rsidRPr="00FA3C74">
        <w:t xml:space="preserve"> </w:t>
      </w:r>
      <w:r w:rsidRPr="00FA3C74">
        <w:rPr>
          <w:rtl/>
        </w:rPr>
        <w:t>يُعتبر الرسم العثماني رمزًا لوحدة المسلمين، حيث يوحدهم حول نص قرآني واحد متفق عليه، بغض النظر عن اختلافاتهم اللغوية أو الثقافية أو الجغرافية. فالجميع يقرأ القرآن بنفس الرسم، مما يعزز الشعور بالانتماء إلى أمة واحدة، ويقوي الروابط بين المسلمين في كل مكان</w:t>
      </w:r>
      <w:r w:rsidRPr="00FA3C74">
        <w:t>.</w:t>
      </w:r>
    </w:p>
    <w:p w14:paraId="7A3D9EA1" w14:textId="77777777" w:rsidR="00FA3C74" w:rsidRPr="00FA3C74" w:rsidRDefault="00FA3C74" w:rsidP="009A6CA1">
      <w:pPr>
        <w:numPr>
          <w:ilvl w:val="0"/>
          <w:numId w:val="337"/>
        </w:numPr>
      </w:pPr>
      <w:r w:rsidRPr="00FA3C74">
        <w:rPr>
          <w:b/>
          <w:bCs/>
          <w:rtl/>
        </w:rPr>
        <w:t>معيار لقبول الروايات والقراءات</w:t>
      </w:r>
      <w:r w:rsidRPr="00FA3C74">
        <w:t xml:space="preserve">: </w:t>
      </w:r>
      <w:r w:rsidRPr="00FA3C74">
        <w:rPr>
          <w:rtl/>
        </w:rPr>
        <w:t xml:space="preserve">أصبحت موافقة الرسم العثماني شرطًا أساسيًا لقبول أي رواية قرآنية أو قراءة. أي رواية أو قراءة تخالف الرسم العثماني تعتبر شاذة ولا يُعتمد عليها، ولا يُقرأ بها، مما يحمي النص القرآني من </w:t>
      </w:r>
      <w:r w:rsidRPr="00FA3C74">
        <w:rPr>
          <w:rFonts w:hint="cs"/>
          <w:rtl/>
        </w:rPr>
        <w:t>الإضافات</w:t>
      </w:r>
      <w:r w:rsidRPr="00FA3C74">
        <w:rPr>
          <w:rFonts w:hint="eastAsia"/>
          <w:rtl/>
        </w:rPr>
        <w:t>،</w:t>
      </w:r>
      <w:r w:rsidRPr="00FA3C74">
        <w:rPr>
          <w:rtl/>
        </w:rPr>
        <w:t xml:space="preserve"> أو التحريفات أو القراءات غير الصحيحة أو الشاذة</w:t>
      </w:r>
      <w:r w:rsidRPr="00FA3C74">
        <w:t>.</w:t>
      </w:r>
    </w:p>
    <w:p w14:paraId="28FB80D9" w14:textId="77777777" w:rsidR="00FA3C74" w:rsidRPr="00FA3C74" w:rsidRDefault="00FA3C74" w:rsidP="009A6CA1">
      <w:pPr>
        <w:numPr>
          <w:ilvl w:val="0"/>
          <w:numId w:val="337"/>
        </w:numPr>
      </w:pPr>
      <w:r w:rsidRPr="00FA3C74">
        <w:rPr>
          <w:b/>
          <w:bCs/>
          <w:rtl/>
        </w:rPr>
        <w:t>شاهد على تطور الكتابة العربية</w:t>
      </w:r>
      <w:r w:rsidRPr="00FA3C74">
        <w:rPr>
          <w:b/>
          <w:bCs/>
        </w:rPr>
        <w:t>:</w:t>
      </w:r>
      <w:r w:rsidRPr="00FA3C74">
        <w:t xml:space="preserve"> </w:t>
      </w:r>
      <w:r w:rsidRPr="00FA3C74">
        <w:rPr>
          <w:rtl/>
        </w:rPr>
        <w:t>الرسم العثماني يقدم لنا لمحة فريدة عن تطور الكتابة العربية في مراحلها الأولى، وكيف تطورت من الاعتماد على الحفظ الشفهي إلى استخدام علامات الكتابة وتدوينها. إنه يمثل مرحلة مهمة في تاريخ الكتابة العربية والإسلامية</w:t>
      </w:r>
      <w:r w:rsidRPr="00FA3C74">
        <w:t>.</w:t>
      </w:r>
    </w:p>
    <w:p w14:paraId="538AD022" w14:textId="77777777" w:rsidR="00FA3C74" w:rsidRPr="00FA3C74" w:rsidRDefault="00FA3C74" w:rsidP="00FA3C74">
      <w:r w:rsidRPr="00FA3C74">
        <w:t xml:space="preserve">3. </w:t>
      </w:r>
      <w:r w:rsidRPr="00FA3C74">
        <w:rPr>
          <w:rtl/>
        </w:rPr>
        <w:t>الرسم العثماني والقراءات</w:t>
      </w:r>
      <w:r w:rsidRPr="00FA3C74">
        <w:t>:</w:t>
      </w:r>
    </w:p>
    <w:p w14:paraId="0F5F9740" w14:textId="77777777" w:rsidR="00FA3C74" w:rsidRPr="00FA3C74" w:rsidRDefault="00FA3C74" w:rsidP="009A6CA1">
      <w:pPr>
        <w:numPr>
          <w:ilvl w:val="0"/>
          <w:numId w:val="338"/>
        </w:numPr>
      </w:pPr>
      <w:r w:rsidRPr="00FA3C74">
        <w:rPr>
          <w:b/>
          <w:bCs/>
          <w:rtl/>
        </w:rPr>
        <w:t>احتمال القراءات</w:t>
      </w:r>
      <w:r w:rsidRPr="00FA3C74">
        <w:rPr>
          <w:b/>
          <w:bCs/>
        </w:rPr>
        <w:t>:</w:t>
      </w:r>
      <w:r w:rsidRPr="00FA3C74">
        <w:t xml:space="preserve"> </w:t>
      </w:r>
      <w:r w:rsidRPr="00FA3C74">
        <w:rPr>
          <w:rtl/>
        </w:rPr>
        <w:t>الرسم العثماني كُتب بطريقة مُحكمة وذكية وعجيبة، بحيث تحتمل القراءات القرآنية المتواترة المختلفة، وبعض الاختلافات في الرسم تعكس هذه القراءات المتعددة</w:t>
      </w:r>
      <w:r w:rsidRPr="00FA3C74">
        <w:t>.</w:t>
      </w:r>
    </w:p>
    <w:p w14:paraId="613A1F21" w14:textId="1BC2BFA1" w:rsidR="00FA3C74" w:rsidRPr="00FA3C74" w:rsidRDefault="00FA3C74" w:rsidP="009A6CA1">
      <w:pPr>
        <w:numPr>
          <w:ilvl w:val="0"/>
          <w:numId w:val="338"/>
        </w:numPr>
      </w:pPr>
      <w:r w:rsidRPr="00FA3C74">
        <w:rPr>
          <w:b/>
          <w:bCs/>
          <w:rtl/>
        </w:rPr>
        <w:t xml:space="preserve">الكتابة بدون شكل </w:t>
      </w:r>
      <w:r w:rsidR="0064321B">
        <w:rPr>
          <w:b/>
          <w:bCs/>
          <w:rtl/>
        </w:rPr>
        <w:t>"</w:t>
      </w:r>
      <w:r w:rsidRPr="00FA3C74">
        <w:rPr>
          <w:b/>
          <w:bCs/>
          <w:rtl/>
        </w:rPr>
        <w:t>تشكيل</w:t>
      </w:r>
      <w:r w:rsidR="0064321B">
        <w:rPr>
          <w:b/>
          <w:bCs/>
          <w:rtl/>
        </w:rPr>
        <w:t>"</w:t>
      </w:r>
      <w:r w:rsidRPr="00FA3C74">
        <w:rPr>
          <w:b/>
          <w:bCs/>
        </w:rPr>
        <w:t>:</w:t>
      </w:r>
      <w:r w:rsidRPr="00FA3C74">
        <w:t xml:space="preserve"> </w:t>
      </w:r>
      <w:r w:rsidRPr="00FA3C74">
        <w:rPr>
          <w:rtl/>
        </w:rPr>
        <w:t xml:space="preserve">في البداية، كُتبت المصاحف العثمانية دون تشكيل </w:t>
      </w:r>
      <w:r w:rsidR="0064321B">
        <w:rPr>
          <w:rtl/>
        </w:rPr>
        <w:t>"</w:t>
      </w:r>
      <w:r w:rsidRPr="00FA3C74">
        <w:rPr>
          <w:rtl/>
        </w:rPr>
        <w:t>الفتحة والضمة والكسرة والسكون</w:t>
      </w:r>
      <w:r w:rsidR="0064321B">
        <w:rPr>
          <w:rtl/>
        </w:rPr>
        <w:t>"</w:t>
      </w:r>
      <w:r w:rsidRPr="00FA3C74">
        <w:rPr>
          <w:rtl/>
        </w:rPr>
        <w:t>، مما جعلها تحتمل أوجه قراءات متعددة لنفس الكلمة، مع الحفاظ على النص الأصلي. وهذا يُظهر مدى الدقة والعناية التي كُتب بها القرآن، وكيف أن هذا الرسم يحمل في طياته إمكانية القراءات المختلفة</w:t>
      </w:r>
      <w:r w:rsidRPr="00FA3C74">
        <w:t>.</w:t>
      </w:r>
    </w:p>
    <w:p w14:paraId="0DC92DA0" w14:textId="77777777" w:rsidR="00FA3C74" w:rsidRPr="00FA3C74" w:rsidRDefault="00FA3C74" w:rsidP="009A6CA1">
      <w:pPr>
        <w:numPr>
          <w:ilvl w:val="0"/>
          <w:numId w:val="338"/>
        </w:numPr>
      </w:pPr>
      <w:r w:rsidRPr="00FA3C74">
        <w:rPr>
          <w:rtl/>
        </w:rPr>
        <w:t>التنقيط: جدل تاريخي</w:t>
      </w:r>
      <w:r w:rsidRPr="00FA3C74">
        <w:t>:</w:t>
      </w:r>
    </w:p>
    <w:p w14:paraId="79E81788" w14:textId="0647AB72" w:rsidR="00FA3C74" w:rsidRPr="00FA3C74" w:rsidRDefault="00FA3C74" w:rsidP="009A6CA1">
      <w:pPr>
        <w:numPr>
          <w:ilvl w:val="1"/>
          <w:numId w:val="338"/>
        </w:numPr>
      </w:pPr>
      <w:r w:rsidRPr="00FA3C74">
        <w:rPr>
          <w:b/>
          <w:bCs/>
          <w:rtl/>
        </w:rPr>
        <w:t>الرأي الشائع</w:t>
      </w:r>
      <w:r w:rsidRPr="00FA3C74">
        <w:rPr>
          <w:b/>
          <w:bCs/>
        </w:rPr>
        <w:t>:</w:t>
      </w:r>
      <w:r w:rsidRPr="00FA3C74">
        <w:t xml:space="preserve"> </w:t>
      </w:r>
      <w:r w:rsidRPr="00FA3C74">
        <w:rPr>
          <w:rtl/>
        </w:rPr>
        <w:t xml:space="preserve">كان يُعتقد أن المصاحف العثمانية الأولى كانت خالية تمامًا من النقط </w:t>
      </w:r>
      <w:r w:rsidR="0064321B">
        <w:rPr>
          <w:rtl/>
        </w:rPr>
        <w:t>"</w:t>
      </w:r>
      <w:r w:rsidRPr="00FA3C74">
        <w:rPr>
          <w:rtl/>
        </w:rPr>
        <w:t>نقاط الحروف مثل الباء والتاء والثاء</w:t>
      </w:r>
      <w:r w:rsidR="0064321B">
        <w:rPr>
          <w:rtl/>
        </w:rPr>
        <w:t>"</w:t>
      </w:r>
      <w:r w:rsidRPr="00FA3C74">
        <w:t>.</w:t>
      </w:r>
    </w:p>
    <w:p w14:paraId="57DBB663" w14:textId="77777777" w:rsidR="00FA3C74" w:rsidRPr="00FA3C74" w:rsidRDefault="00FA3C74" w:rsidP="009A6CA1">
      <w:pPr>
        <w:numPr>
          <w:ilvl w:val="1"/>
          <w:numId w:val="338"/>
        </w:numPr>
      </w:pPr>
      <w:r w:rsidRPr="00FA3C74">
        <w:rPr>
          <w:b/>
          <w:bCs/>
          <w:rtl/>
        </w:rPr>
        <w:t>اكتشافات حديثة</w:t>
      </w:r>
      <w:r w:rsidRPr="00FA3C74">
        <w:rPr>
          <w:b/>
          <w:bCs/>
        </w:rPr>
        <w:t>:</w:t>
      </w:r>
      <w:r w:rsidRPr="00FA3C74">
        <w:t xml:space="preserve"> </w:t>
      </w:r>
      <w:r w:rsidRPr="00FA3C74">
        <w:rPr>
          <w:rtl/>
        </w:rPr>
        <w:t>لكن الاكتشافات الحديثة لبعض المخطوطات القرآنية القديمة، وباستخدام تقنيات متطورة مثل الميكروسكوب، أظهرت وجود آثار باهتة أو "بصمات" لنقاط في بعض هذه المخطوطات</w:t>
      </w:r>
      <w:r w:rsidRPr="00FA3C74">
        <w:t>.</w:t>
      </w:r>
    </w:p>
    <w:p w14:paraId="22F0E914" w14:textId="77777777" w:rsidR="00FA3C74" w:rsidRPr="00FA3C74" w:rsidRDefault="00FA3C74" w:rsidP="009A6CA1">
      <w:pPr>
        <w:numPr>
          <w:ilvl w:val="1"/>
          <w:numId w:val="338"/>
        </w:numPr>
      </w:pPr>
      <w:r w:rsidRPr="00FA3C74">
        <w:rPr>
          <w:b/>
          <w:bCs/>
          <w:rtl/>
        </w:rPr>
        <w:t>الاحتمالات</w:t>
      </w:r>
      <w:r w:rsidRPr="00FA3C74">
        <w:rPr>
          <w:b/>
          <w:bCs/>
        </w:rPr>
        <w:t>:</w:t>
      </w:r>
      <w:r w:rsidRPr="00FA3C74">
        <w:t xml:space="preserve"> </w:t>
      </w:r>
      <w:r w:rsidRPr="00FA3C74">
        <w:rPr>
          <w:rtl/>
        </w:rPr>
        <w:t>هذا يشير إلى احتمال أن بعض المصاحف العثمانية كانت تحتوي على نقاط خفيفة جدًا، ولكنها مُسحت أو تلاشت مع مرور الزمن، أو أن النقاط أُضيفت في مرحلة لاحقة، ولكن بشكل محدود وغير كامل</w:t>
      </w:r>
      <w:r w:rsidRPr="00FA3C74">
        <w:t>.</w:t>
      </w:r>
    </w:p>
    <w:p w14:paraId="0F2A7A70" w14:textId="4C071514" w:rsidR="00FA3C74" w:rsidRPr="00FA3C74" w:rsidRDefault="00FA3C74" w:rsidP="009A6CA1">
      <w:pPr>
        <w:numPr>
          <w:ilvl w:val="1"/>
          <w:numId w:val="338"/>
        </w:numPr>
      </w:pPr>
      <w:r w:rsidRPr="00FA3C74">
        <w:rPr>
          <w:b/>
          <w:bCs/>
          <w:rtl/>
        </w:rPr>
        <w:t>الأثر على القراءات</w:t>
      </w:r>
      <w:r w:rsidRPr="00FA3C74">
        <w:rPr>
          <w:b/>
          <w:bCs/>
        </w:rPr>
        <w:t>:</w:t>
      </w:r>
      <w:r w:rsidRPr="00FA3C74">
        <w:t xml:space="preserve"> </w:t>
      </w:r>
      <w:r w:rsidRPr="00FA3C74">
        <w:rPr>
          <w:rtl/>
        </w:rPr>
        <w:t xml:space="preserve">سواء كانت النقاط موجودة في الأصل أم أُضيفت لاحقًا، فإن وجودها </w:t>
      </w:r>
      <w:r w:rsidR="0064321B">
        <w:rPr>
          <w:rtl/>
        </w:rPr>
        <w:t>"</w:t>
      </w:r>
      <w:r w:rsidRPr="00FA3C74">
        <w:rPr>
          <w:rtl/>
        </w:rPr>
        <w:t>حتى لو كان محدودًا</w:t>
      </w:r>
      <w:r w:rsidR="0064321B">
        <w:rPr>
          <w:rtl/>
        </w:rPr>
        <w:t>"</w:t>
      </w:r>
      <w:r w:rsidRPr="00FA3C74">
        <w:rPr>
          <w:rtl/>
        </w:rPr>
        <w:t xml:space="preserve"> قد يكون ساعد في توجيه القراءات وتحديدها، وتقليل احتمالات الخطأ في القراءة</w:t>
      </w:r>
      <w:r w:rsidRPr="00FA3C74">
        <w:t>.</w:t>
      </w:r>
    </w:p>
    <w:p w14:paraId="6BA7C9D1" w14:textId="77777777" w:rsidR="00FA3C74" w:rsidRPr="00FA3C74" w:rsidRDefault="00FA3C74" w:rsidP="00FA3C74">
      <w:r w:rsidRPr="00FA3C74">
        <w:rPr>
          <w:rtl/>
        </w:rPr>
        <w:t>خاتمة</w:t>
      </w:r>
      <w:r w:rsidRPr="00FA3C74">
        <w:t>:</w:t>
      </w:r>
    </w:p>
    <w:p w14:paraId="1EF63A6F" w14:textId="77777777" w:rsidR="00FA3C74" w:rsidRPr="00FA3C74" w:rsidRDefault="00FA3C74" w:rsidP="00FA3C74">
      <w:r w:rsidRPr="00FA3C74">
        <w:rPr>
          <w:rtl/>
        </w:rPr>
        <w:t>الرسم العثماني ليس مجرد طريقة قديمة أو تقليدية لكتابة القرآن الكريم، بل هو جزء أساسي من حفظه وتواتره ووحدة المسلمين حوله. إنه حارس أمين للنص القرآني، ومعيار دقيق لقبول الروايات والقراءات الصحيحة. إنه إرث عظيم يجب الحفاظ عليه وفهمه وتقديره ودراسته، لأنه يمثل جزءًا لا يتجزأ من هويتنا الإسلامية، ووسيلة لفهم كتاب الله تعالى بشكل صحيح ومباشر. والاكتشافات الحديثة حول وجود آثار للنقاط في بعض المخطوطات القديمة تزيد من تعقيد وجمال قصة الرسم العثماني، وتدعو إلى مزيد من البحث والدراسة والتحقيق</w:t>
      </w:r>
      <w:r w:rsidRPr="00FA3C74">
        <w:t>.</w:t>
      </w:r>
    </w:p>
    <w:p w14:paraId="672C7031" w14:textId="77777777" w:rsidR="00FA3C74" w:rsidRPr="00FA3C74" w:rsidRDefault="00FA3C74" w:rsidP="009A6CA1">
      <w:pPr>
        <w:numPr>
          <w:ilvl w:val="0"/>
          <w:numId w:val="342"/>
        </w:numPr>
      </w:pPr>
      <w:r w:rsidRPr="00FA3C74">
        <w:rPr>
          <w:b/>
          <w:bCs/>
          <w:rtl/>
        </w:rPr>
        <w:t>الإشارة إلى الأصل اللغوي</w:t>
      </w:r>
      <w:r w:rsidRPr="00FA3C74">
        <w:rPr>
          <w:b/>
          <w:bCs/>
        </w:rPr>
        <w:t>:</w:t>
      </w:r>
      <w:r w:rsidRPr="00FA3C74">
        <w:t xml:space="preserve"> </w:t>
      </w:r>
      <w:r w:rsidRPr="00FA3C74">
        <w:rPr>
          <w:rtl/>
        </w:rPr>
        <w:t>قد يشير الرسم العثماني إلى الأصل اللغوي للكلمة، مما يساعد في فهم معناها بشكل أدق وأعمق</w:t>
      </w:r>
      <w:r w:rsidRPr="00FA3C74">
        <w:t>.</w:t>
      </w:r>
    </w:p>
    <w:p w14:paraId="2ED8E6A9" w14:textId="77777777" w:rsidR="00FA3C74" w:rsidRPr="00FA3C74" w:rsidRDefault="00FA3C74" w:rsidP="009A6CA1">
      <w:pPr>
        <w:numPr>
          <w:ilvl w:val="0"/>
          <w:numId w:val="342"/>
        </w:numPr>
      </w:pPr>
      <w:r w:rsidRPr="00FA3C74">
        <w:rPr>
          <w:b/>
          <w:bCs/>
          <w:rtl/>
        </w:rPr>
        <w:t>توجيه الفهم</w:t>
      </w:r>
      <w:r w:rsidRPr="00FA3C74">
        <w:t xml:space="preserve">: </w:t>
      </w:r>
      <w:r w:rsidRPr="00FA3C74">
        <w:rPr>
          <w:rtl/>
        </w:rPr>
        <w:t xml:space="preserve">قد تساعد خصائص الرسم في توجيه فهم </w:t>
      </w:r>
      <w:r w:rsidRPr="00FA3C74">
        <w:rPr>
          <w:rFonts w:hint="cs"/>
          <w:rtl/>
        </w:rPr>
        <w:t>الآية،</w:t>
      </w:r>
      <w:r w:rsidRPr="00FA3C74">
        <w:rPr>
          <w:rtl/>
        </w:rPr>
        <w:t xml:space="preserve"> وتحديد المعنى الأنسب</w:t>
      </w:r>
      <w:r w:rsidRPr="00FA3C74">
        <w:t>.</w:t>
      </w:r>
    </w:p>
    <w:p w14:paraId="5215B996" w14:textId="77777777" w:rsidR="00FA3C74" w:rsidRPr="00FA3C74" w:rsidRDefault="00FA3C74" w:rsidP="00FA3C74">
      <w:r w:rsidRPr="00FA3C74">
        <w:rPr>
          <w:rtl/>
        </w:rPr>
        <w:t>خاتمة</w:t>
      </w:r>
      <w:r w:rsidRPr="00FA3C74">
        <w:t>:</w:t>
      </w:r>
    </w:p>
    <w:p w14:paraId="267D8151" w14:textId="77777777" w:rsidR="00FA3C74" w:rsidRPr="00FA3C74" w:rsidRDefault="00FA3C74" w:rsidP="00FA3C74">
      <w:r w:rsidRPr="00FA3C74">
        <w:rPr>
          <w:rtl/>
        </w:rPr>
        <w:t>خصائص الرسم العثماني، بما في ذلك تطور كتابة الهمزة، ليست مجرد اختلافات إملائية عابرة أو شكلية، بل هي جزء لا يتجزأ من إعجاز القرآن الكريم، وتحمل دلالات ومعاني عميقة لا يمكن فهمها إلا من خلال دراسة هذا الرسم وفهمه وتقديره. إنها اختلافات مقصودة ومرسومة بعناية فائقة، وتدل على مدى الدقة والإحكام في حفظ القرآن الكريم، نصًا ورسمًا وقراءة. في المقال التالي، سنتعمق أكثر في كيفية استخدام الرسم العثماني في تدبر القرآن الكريم وفهم معانيه، وكيف يمكن لهذا الرسم أن يكون عونًا لنا في رحلة التدبر</w:t>
      </w:r>
      <w:r w:rsidRPr="00FA3C74">
        <w:t>.</w:t>
      </w:r>
    </w:p>
    <w:p w14:paraId="0787BA4D" w14:textId="3995B73E" w:rsidR="00B14CA3" w:rsidRPr="00B14CA3" w:rsidRDefault="00B14CA3" w:rsidP="00B14CA3">
      <w:pPr>
        <w:rPr>
          <w:lang w:val="fr-FR"/>
        </w:rPr>
      </w:pPr>
    </w:p>
    <w:p w14:paraId="7D02DBCF" w14:textId="77777777" w:rsidR="00B14CA3" w:rsidRPr="00B14CA3" w:rsidRDefault="00B14CA3" w:rsidP="00A3783A">
      <w:pPr>
        <w:pStyle w:val="1"/>
        <w:rPr>
          <w:lang w:val="fr-FR"/>
        </w:rPr>
      </w:pPr>
      <w:r w:rsidRPr="00B14CA3">
        <w:rPr>
          <w:rFonts w:eastAsiaTheme="majorEastAsia"/>
          <w:rtl/>
        </w:rPr>
        <w:t>تدبر القرآن: رحلة الروح ومنهج العقل</w:t>
      </w:r>
    </w:p>
    <w:p w14:paraId="71B78B1C" w14:textId="77777777" w:rsidR="00B14CA3" w:rsidRPr="00B14CA3" w:rsidRDefault="00B14CA3" w:rsidP="00A3783A">
      <w:pPr>
        <w:rPr>
          <w:b/>
          <w:bCs/>
          <w:lang w:val="fr-FR"/>
        </w:rPr>
      </w:pPr>
      <w:r w:rsidRPr="00B14CA3">
        <w:rPr>
          <w:b/>
          <w:bCs/>
          <w:rtl/>
        </w:rPr>
        <w:t>مقدمة: عندما يصبح الكتاب صديقًا</w:t>
      </w:r>
    </w:p>
    <w:p w14:paraId="29609534" w14:textId="77777777" w:rsidR="00B14CA3" w:rsidRPr="00B14CA3" w:rsidRDefault="00B14CA3" w:rsidP="00B14CA3">
      <w:pPr>
        <w:rPr>
          <w:lang w:val="fr-FR"/>
        </w:rPr>
      </w:pPr>
      <w:r w:rsidRPr="00B14CA3">
        <w:rPr>
          <w:rtl/>
        </w:rPr>
        <w:t xml:space="preserve">الحمد لله الذي أنزل الكتاب نورًا، وجعله رفيقًا لا يخذل صاحبه. إن تدبر القرآن ليس مجرد نشاط فكري أو قراءة للمعرفة، بل هو رحلة تحويلية تنقل علاقتك بالكتاب من نصٍ يُقرأ إلى </w:t>
      </w:r>
      <w:r w:rsidRPr="00B14CA3">
        <w:rPr>
          <w:b/>
          <w:bCs/>
          <w:rtl/>
        </w:rPr>
        <w:t>صديقٍ حيّ (خليل)</w:t>
      </w:r>
      <w:r w:rsidRPr="00B14CA3">
        <w:rPr>
          <w:rtl/>
        </w:rPr>
        <w:t xml:space="preserve"> يُحاورك ويُربّي روحك ويُمسك بيدك في منعطفات الحياة. هو فن الغوص خلف الكلمات لاستخراج كنوز المعاني واستشعار فيوض المشاعر، وهو رحلة تجمع بين انكسار القلب أمام عظمة الوحي، وانشراح العقل أمام إعجازه الذي لا ينقضي</w:t>
      </w:r>
      <w:r w:rsidRPr="00B14CA3">
        <w:rPr>
          <w:lang w:val="fr-FR"/>
        </w:rPr>
        <w:t>.</w:t>
      </w:r>
    </w:p>
    <w:p w14:paraId="7948B23F" w14:textId="77777777" w:rsidR="00B14CA3" w:rsidRPr="00B14CA3" w:rsidRDefault="00B14CA3" w:rsidP="00A3783A">
      <w:pPr>
        <w:rPr>
          <w:b/>
          <w:bCs/>
          <w:lang w:val="fr-FR"/>
        </w:rPr>
      </w:pPr>
      <w:r w:rsidRPr="00B14CA3">
        <w:rPr>
          <w:b/>
          <w:bCs/>
          <w:rtl/>
        </w:rPr>
        <w:t>الجزء الأول: روح التدبر – أثر القرآن في القلب</w:t>
      </w:r>
    </w:p>
    <w:p w14:paraId="74EB0A3A" w14:textId="77777777" w:rsidR="00B14CA3" w:rsidRPr="00B14CA3" w:rsidRDefault="00B14CA3" w:rsidP="00B14CA3">
      <w:pPr>
        <w:rPr>
          <w:lang w:val="fr-FR"/>
        </w:rPr>
      </w:pPr>
      <w:r w:rsidRPr="00B14CA3">
        <w:rPr>
          <w:rtl/>
        </w:rPr>
        <w:t>إن نقطة البداية في كل تدبر هي القلب المُنصت. قبل المنهج والأدوات، يأتي الأثر الذي يتركه القرآن في وجدانك</w:t>
      </w:r>
      <w:r w:rsidRPr="00B14CA3">
        <w:rPr>
          <w:lang w:val="fr-FR"/>
        </w:rPr>
        <w:t>.</w:t>
      </w:r>
    </w:p>
    <w:p w14:paraId="77F45046" w14:textId="77777777" w:rsidR="00B14CA3" w:rsidRPr="00B14CA3" w:rsidRDefault="00B14CA3" w:rsidP="00B14CA3">
      <w:pPr>
        <w:rPr>
          <w:lang w:val="fr-FR"/>
        </w:rPr>
      </w:pPr>
      <w:r w:rsidRPr="00B14CA3">
        <w:rPr>
          <w:b/>
          <w:bCs/>
          <w:lang w:val="fr-FR"/>
        </w:rPr>
        <w:t xml:space="preserve">1. </w:t>
      </w:r>
      <w:r w:rsidRPr="00B14CA3">
        <w:rPr>
          <w:b/>
          <w:bCs/>
          <w:rtl/>
        </w:rPr>
        <w:t>القرآن: خليلك الذي لا يتركك</w:t>
      </w:r>
      <w:r w:rsidRPr="00B14CA3">
        <w:rPr>
          <w:lang w:val="fr-FR"/>
        </w:rPr>
        <w:br/>
      </w:r>
      <w:r w:rsidRPr="00B14CA3">
        <w:rPr>
          <w:rtl/>
        </w:rPr>
        <w:t>أعظم ما يدركه المتدبر هو أن القرآن يصبح رفيقه الذي لا يتخلى عنه. في خضم تجارب الحياة القاسية، من غدر الأقربين إلى فقد الأوفياء، يبقى القرآن هو الصاحب الذي لا يغدر ولا يموت. بل أكثر من ذلك، حين تغفل أنت عنه، تجده هو يُمسك بتلابيبك ليردك إليه. كتلك اللحظة التي يهمّ فيها العبد بالانشغال بلهو الدنيا وزينتها في ليلة صاخبة، فيأتيه صوت القرآن في صلاته آمرًا</w:t>
      </w:r>
      <w:r w:rsidRPr="00B14CA3">
        <w:rPr>
          <w:lang w:val="fr-FR"/>
        </w:rPr>
        <w:t xml:space="preserve">: </w:t>
      </w:r>
      <w:r w:rsidRPr="00B14CA3">
        <w:rPr>
          <w:b/>
          <w:bCs/>
          <w:lang w:val="fr-FR"/>
        </w:rPr>
        <w:t>"</w:t>
      </w:r>
      <w:r w:rsidRPr="00B14CA3">
        <w:rPr>
          <w:b/>
          <w:bCs/>
          <w:rtl/>
        </w:rPr>
        <w:t>قُلِ اللَّهُ ۖ ثُمَّ ذَرْهُمْ فِي خَوْضِهِمْ يَلْعَبُونَ</w:t>
      </w:r>
      <w:r w:rsidRPr="00B14CA3">
        <w:rPr>
          <w:b/>
          <w:bCs/>
          <w:lang w:val="fr-FR"/>
        </w:rPr>
        <w:t>"</w:t>
      </w:r>
      <w:r w:rsidRPr="00B14CA3">
        <w:rPr>
          <w:lang w:val="fr-FR"/>
        </w:rPr>
        <w:t xml:space="preserve"> </w:t>
      </w:r>
      <w:r w:rsidRPr="00B14CA3">
        <w:rPr>
          <w:rtl/>
        </w:rPr>
        <w:t>(الأنعام: 91). هنا، تدرك أن هذا الكتاب يكلمك، ويخاطب حالك، ويحميك من نفسك</w:t>
      </w:r>
      <w:r w:rsidRPr="00B14CA3">
        <w:rPr>
          <w:lang w:val="fr-FR"/>
        </w:rPr>
        <w:t>.</w:t>
      </w:r>
    </w:p>
    <w:p w14:paraId="72B87B59" w14:textId="77777777" w:rsidR="00B14CA3" w:rsidRPr="00B14CA3" w:rsidRDefault="00B14CA3" w:rsidP="00B14CA3">
      <w:pPr>
        <w:rPr>
          <w:lang w:val="fr-FR"/>
        </w:rPr>
      </w:pPr>
      <w:r w:rsidRPr="00B14CA3">
        <w:rPr>
          <w:b/>
          <w:bCs/>
          <w:lang w:val="fr-FR"/>
        </w:rPr>
        <w:t xml:space="preserve">2. </w:t>
      </w:r>
      <w:r w:rsidRPr="00B14CA3">
        <w:rPr>
          <w:b/>
          <w:bCs/>
          <w:rtl/>
        </w:rPr>
        <w:t>المشاعر بين السطور: رسائل الحب الإلهي</w:t>
      </w:r>
      <w:r w:rsidRPr="00B14CA3">
        <w:rPr>
          <w:lang w:val="fr-FR"/>
        </w:rPr>
        <w:br/>
      </w:r>
      <w:r w:rsidRPr="00B14CA3">
        <w:rPr>
          <w:rtl/>
        </w:rPr>
        <w:t xml:space="preserve">التدبر ينقلك من فهم المعاني الظاهرة إلى استشعار الرسائل الخفية. عندما تقرأ آيات العذاب ويتبعها الله بقوله </w:t>
      </w:r>
      <w:r w:rsidRPr="00B14CA3">
        <w:rPr>
          <w:b/>
          <w:bCs/>
          <w:lang w:val="fr-FR"/>
        </w:rPr>
        <w:t>"</w:t>
      </w:r>
      <w:r w:rsidRPr="00B14CA3">
        <w:rPr>
          <w:b/>
          <w:bCs/>
          <w:rtl/>
        </w:rPr>
        <w:t>وَلَا يَظْلِمُ رَبُّكَ أَحَدًا</w:t>
      </w:r>
      <w:r w:rsidRPr="00B14CA3">
        <w:rPr>
          <w:b/>
          <w:bCs/>
          <w:lang w:val="fr-FR"/>
        </w:rPr>
        <w:t>"</w:t>
      </w:r>
      <w:r w:rsidRPr="00B14CA3">
        <w:rPr>
          <w:lang w:val="fr-FR"/>
        </w:rPr>
        <w:t xml:space="preserve"> </w:t>
      </w:r>
      <w:r w:rsidRPr="00B14CA3">
        <w:rPr>
          <w:rtl/>
        </w:rPr>
        <w:t xml:space="preserve">(الكهف: 49) أو </w:t>
      </w:r>
      <w:r w:rsidRPr="00B14CA3">
        <w:rPr>
          <w:b/>
          <w:bCs/>
          <w:lang w:val="fr-FR"/>
        </w:rPr>
        <w:t>"</w:t>
      </w:r>
      <w:r w:rsidRPr="00B14CA3">
        <w:rPr>
          <w:b/>
          <w:bCs/>
          <w:rtl/>
        </w:rPr>
        <w:t>إِنَّ اللَّهَ لَا يَظْلِمُ مِثْقَالَ ذَرَّةٍ</w:t>
      </w:r>
      <w:r w:rsidRPr="00B14CA3">
        <w:rPr>
          <w:b/>
          <w:bCs/>
          <w:lang w:val="fr-FR"/>
        </w:rPr>
        <w:t>"</w:t>
      </w:r>
      <w:r w:rsidRPr="00B14CA3">
        <w:rPr>
          <w:lang w:val="fr-FR"/>
        </w:rPr>
        <w:t xml:space="preserve"> </w:t>
      </w:r>
      <w:r w:rsidRPr="00B14CA3">
        <w:rPr>
          <w:rtl/>
        </w:rPr>
        <w:t xml:space="preserve">(النساء: 40)، فإنك لا تقرأ مجرد تقرير للعدالة الإلهية، بل تستقبل </w:t>
      </w:r>
      <w:r w:rsidRPr="00B14CA3">
        <w:rPr>
          <w:b/>
          <w:bCs/>
          <w:rtl/>
        </w:rPr>
        <w:t>رسالة حب</w:t>
      </w:r>
      <w:r w:rsidRPr="00B14CA3">
        <w:rPr>
          <w:rtl/>
        </w:rPr>
        <w:t xml:space="preserve"> خفية. كأن الله يهمس في قلبك: "لا تشكّ في رحمتي أو حكمتي. هؤلاء لم أظلمهم، بل هم ظلموا أنفسهم. أما أنت يا عبدي، فلا أريد لصورتي أن تهتز في قلبك." هذا الشعور يملأ القلب أمنًا وطمأنينة</w:t>
      </w:r>
      <w:r w:rsidRPr="00B14CA3">
        <w:rPr>
          <w:lang w:val="fr-FR"/>
        </w:rPr>
        <w:t>.</w:t>
      </w:r>
    </w:p>
    <w:p w14:paraId="2A60F128" w14:textId="77777777" w:rsidR="00B14CA3" w:rsidRPr="00B14CA3" w:rsidRDefault="00B14CA3" w:rsidP="00B14CA3">
      <w:pPr>
        <w:rPr>
          <w:lang w:val="fr-FR"/>
        </w:rPr>
      </w:pPr>
      <w:r w:rsidRPr="00B14CA3">
        <w:rPr>
          <w:b/>
          <w:bCs/>
          <w:lang w:val="fr-FR"/>
        </w:rPr>
        <w:t xml:space="preserve">3. </w:t>
      </w:r>
      <w:r w:rsidRPr="00B14CA3">
        <w:rPr>
          <w:b/>
          <w:bCs/>
          <w:rtl/>
        </w:rPr>
        <w:t>المتقابلات: إدراك الحكمة في التوازن</w:t>
      </w:r>
      <w:r w:rsidRPr="00B14CA3">
        <w:rPr>
          <w:lang w:val="fr-FR"/>
        </w:rPr>
        <w:br/>
      </w:r>
      <w:r w:rsidRPr="00B14CA3">
        <w:rPr>
          <w:rtl/>
        </w:rPr>
        <w:t xml:space="preserve">يضع القرآن بين يديك المتقابلات ليعمق فهمك. فذكر </w:t>
      </w:r>
      <w:r w:rsidRPr="00B14CA3">
        <w:rPr>
          <w:b/>
          <w:bCs/>
          <w:lang w:val="fr-FR"/>
        </w:rPr>
        <w:t>"</w:t>
      </w:r>
      <w:r w:rsidRPr="00B14CA3">
        <w:rPr>
          <w:b/>
          <w:bCs/>
          <w:rtl/>
        </w:rPr>
        <w:t>الْعَذَاب الْأَلِيم</w:t>
      </w:r>
      <w:r w:rsidRPr="00B14CA3">
        <w:rPr>
          <w:b/>
          <w:bCs/>
          <w:lang w:val="fr-FR"/>
        </w:rPr>
        <w:t>"</w:t>
      </w:r>
      <w:r w:rsidRPr="00B14CA3">
        <w:rPr>
          <w:lang w:val="fr-FR"/>
        </w:rPr>
        <w:t xml:space="preserve"> </w:t>
      </w:r>
      <w:r w:rsidRPr="00B14CA3">
        <w:rPr>
          <w:rtl/>
        </w:rPr>
        <w:t xml:space="preserve">مباشرة بعد </w:t>
      </w:r>
      <w:r w:rsidRPr="00B14CA3">
        <w:rPr>
          <w:b/>
          <w:bCs/>
          <w:lang w:val="fr-FR"/>
        </w:rPr>
        <w:t>"</w:t>
      </w:r>
      <w:r w:rsidRPr="00B14CA3">
        <w:rPr>
          <w:b/>
          <w:bCs/>
          <w:rtl/>
        </w:rPr>
        <w:t>الْغَفُور الرَّحِيم</w:t>
      </w:r>
      <w:r w:rsidRPr="00B14CA3">
        <w:rPr>
          <w:b/>
          <w:bCs/>
          <w:lang w:val="fr-FR"/>
        </w:rPr>
        <w:t>"</w:t>
      </w:r>
      <w:r w:rsidRPr="00B14CA3">
        <w:rPr>
          <w:lang w:val="fr-FR"/>
        </w:rPr>
        <w:t xml:space="preserve"> </w:t>
      </w:r>
      <w:r w:rsidRPr="00B14CA3">
        <w:rPr>
          <w:rtl/>
        </w:rPr>
        <w:t>لا يهدف إلى إفساد شعور الطمأنينة، بل إلى تعظيمه. فقيمة الرحمة والمغفرة لا تظهر إلا بمعرفة هول العقاب الذي تنجي منه. إنها رحمة القوي القادر، وهذا ما يجعلها ثمينة ومطمئنة</w:t>
      </w:r>
      <w:r w:rsidRPr="00B14CA3">
        <w:rPr>
          <w:lang w:val="fr-FR"/>
        </w:rPr>
        <w:t>.</w:t>
      </w:r>
    </w:p>
    <w:p w14:paraId="64104DB1" w14:textId="77777777" w:rsidR="00B14CA3" w:rsidRPr="00B14CA3" w:rsidRDefault="00B14CA3" w:rsidP="00B14CA3">
      <w:pPr>
        <w:rPr>
          <w:lang w:val="fr-FR"/>
        </w:rPr>
      </w:pPr>
      <w:r w:rsidRPr="00B14CA3">
        <w:rPr>
          <w:b/>
          <w:bCs/>
          <w:lang w:val="fr-FR"/>
        </w:rPr>
        <w:t xml:space="preserve">4. </w:t>
      </w:r>
      <w:r w:rsidRPr="00B14CA3">
        <w:rPr>
          <w:b/>
          <w:bCs/>
          <w:rtl/>
        </w:rPr>
        <w:t>التدبر كعدسة للواقع: فهم الأحداث بنور القرآن</w:t>
      </w:r>
      <w:r w:rsidRPr="00B14CA3">
        <w:rPr>
          <w:lang w:val="fr-FR"/>
        </w:rPr>
        <w:br/>
      </w:r>
      <w:r w:rsidRPr="00B14CA3">
        <w:rPr>
          <w:rtl/>
        </w:rPr>
        <w:t>التدبر ليس نشاطًا منعزلاً عن الواقع، بل هو أداة لفهم ما يدور حولك. عندما ترى الصمود الأسطوري لأهل غزة، وتسأل: كيف أصبح الواحد منهم بعشرة؟ يرشدك التدبر إلى سورة الأنفال. فتدرك أن سر قوتهم يكمن في أنهم عاشوا المحن التي صقلت الجيل الأول من الصحابة: الحصار، والخذلان، وتكالب الأمم، ورؤية أشلاء الشهداء. لقد مروا بالابتلاءات التي تصنع الصابرين الذين وعدهم الله بالنصر، فتتحول الأخبار من مجرد أحداث مؤلمة إلى شواهد حية على صدق القرآن</w:t>
      </w:r>
      <w:r w:rsidRPr="00B14CA3">
        <w:rPr>
          <w:lang w:val="fr-FR"/>
        </w:rPr>
        <w:t>.</w:t>
      </w:r>
    </w:p>
    <w:p w14:paraId="6081680D" w14:textId="77777777" w:rsidR="00B14CA3" w:rsidRPr="00B14CA3" w:rsidRDefault="00B14CA3" w:rsidP="00A3783A">
      <w:pPr>
        <w:rPr>
          <w:b/>
          <w:bCs/>
          <w:lang w:val="fr-FR"/>
        </w:rPr>
      </w:pPr>
      <w:r w:rsidRPr="00B14CA3">
        <w:rPr>
          <w:b/>
          <w:bCs/>
          <w:rtl/>
        </w:rPr>
        <w:t>الجزء الثاني: منهج التدبر – أدوات العقل لفهم أعمق</w:t>
      </w:r>
    </w:p>
    <w:p w14:paraId="5F819203" w14:textId="77777777" w:rsidR="00B14CA3" w:rsidRPr="00B14CA3" w:rsidRDefault="00B14CA3" w:rsidP="00B14CA3">
      <w:pPr>
        <w:rPr>
          <w:lang w:val="fr-FR"/>
        </w:rPr>
      </w:pPr>
      <w:r w:rsidRPr="00B14CA3">
        <w:rPr>
          <w:rtl/>
        </w:rPr>
        <w:t>هذا الأثر الروحاني العميق ليس عشوائيًا، بل هو مبني على بنية لغوية ومعرفية معجزة، ولفهمها نحتاج إلى منهج وأدوات</w:t>
      </w:r>
      <w:r w:rsidRPr="00B14CA3">
        <w:rPr>
          <w:lang w:val="fr-FR"/>
        </w:rPr>
        <w:t>.</w:t>
      </w:r>
    </w:p>
    <w:p w14:paraId="08CB6E63" w14:textId="77777777" w:rsidR="00B14CA3" w:rsidRPr="00B14CA3" w:rsidRDefault="00B14CA3" w:rsidP="00B14CA3">
      <w:pPr>
        <w:rPr>
          <w:lang w:val="fr-FR"/>
        </w:rPr>
      </w:pPr>
      <w:r w:rsidRPr="00B14CA3">
        <w:rPr>
          <w:b/>
          <w:bCs/>
          <w:lang w:val="fr-FR"/>
        </w:rPr>
        <w:t xml:space="preserve">1. </w:t>
      </w:r>
      <w:r w:rsidRPr="00B14CA3">
        <w:rPr>
          <w:b/>
          <w:bCs/>
          <w:rtl/>
        </w:rPr>
        <w:t>القراءات المتواترة: إثراء للمعنى لا تناقض فيه</w:t>
      </w:r>
      <w:r w:rsidRPr="00B14CA3">
        <w:rPr>
          <w:lang w:val="fr-FR"/>
        </w:rPr>
        <w:br/>
      </w:r>
      <w:r w:rsidRPr="00B14CA3">
        <w:rPr>
          <w:rtl/>
        </w:rPr>
        <w:t>إن اختلاف القراءات المتواترة ليس اضطرابًا في النص، بل هو من أعظم مظاهر إعجازه. كل قراءة هي وجه معتمد للمعنى، والقراءات مجتمعة تكمل الصورة الكلية بإيجاز مذهل</w:t>
      </w:r>
      <w:r w:rsidRPr="00B14CA3">
        <w:rPr>
          <w:lang w:val="fr-FR"/>
        </w:rPr>
        <w:t>.</w:t>
      </w:r>
    </w:p>
    <w:p w14:paraId="7F5671A6" w14:textId="77777777" w:rsidR="00B14CA3" w:rsidRPr="00B14CA3" w:rsidRDefault="00B14CA3" w:rsidP="00B14CA3">
      <w:pPr>
        <w:numPr>
          <w:ilvl w:val="0"/>
          <w:numId w:val="443"/>
        </w:numPr>
        <w:rPr>
          <w:lang w:val="fr-FR"/>
        </w:rPr>
      </w:pPr>
      <w:r w:rsidRPr="00B14CA3">
        <w:rPr>
          <w:rtl/>
        </w:rPr>
        <w:t xml:space="preserve">في توبة آدم، قراءة تجعله هو المتلقي للكلمات </w:t>
      </w:r>
      <w:r w:rsidRPr="00B14CA3">
        <w:rPr>
          <w:b/>
          <w:bCs/>
          <w:lang w:val="fr-FR"/>
        </w:rPr>
        <w:t>(</w:t>
      </w:r>
      <w:r w:rsidRPr="00B14CA3">
        <w:rPr>
          <w:b/>
          <w:bCs/>
          <w:rtl/>
        </w:rPr>
        <w:t>فَتَلَقَّىٰ آدَمُ</w:t>
      </w:r>
      <w:r w:rsidRPr="00B14CA3">
        <w:rPr>
          <w:b/>
          <w:bCs/>
          <w:lang w:val="fr-FR"/>
        </w:rPr>
        <w:t>)</w:t>
      </w:r>
      <w:r w:rsidRPr="00B14CA3">
        <w:rPr>
          <w:rtl/>
        </w:rPr>
        <w:t xml:space="preserve">، وأخرى تجعل الكلمات هي التي تلقفته ورحمته </w:t>
      </w:r>
      <w:r w:rsidRPr="00B14CA3">
        <w:rPr>
          <w:b/>
          <w:bCs/>
          <w:lang w:val="fr-FR"/>
        </w:rPr>
        <w:t>(</w:t>
      </w:r>
      <w:r w:rsidRPr="00B14CA3">
        <w:rPr>
          <w:b/>
          <w:bCs/>
          <w:rtl/>
        </w:rPr>
        <w:t>فَتَلَقَّىٰ آدَمَ</w:t>
      </w:r>
      <w:r w:rsidRPr="00B14CA3">
        <w:rPr>
          <w:b/>
          <w:bCs/>
          <w:lang w:val="fr-FR"/>
        </w:rPr>
        <w:t>)</w:t>
      </w:r>
      <w:r w:rsidRPr="00B14CA3">
        <w:rPr>
          <w:rtl/>
        </w:rPr>
        <w:t>، لتكتمل صورة العبد الذي يبادر والله الذي يحتضن بفضله</w:t>
      </w:r>
      <w:r w:rsidRPr="00B14CA3">
        <w:rPr>
          <w:lang w:val="fr-FR"/>
        </w:rPr>
        <w:t>.</w:t>
      </w:r>
    </w:p>
    <w:p w14:paraId="3252FB85" w14:textId="77777777" w:rsidR="00B14CA3" w:rsidRPr="00B14CA3" w:rsidRDefault="00B14CA3" w:rsidP="00B14CA3">
      <w:pPr>
        <w:numPr>
          <w:ilvl w:val="0"/>
          <w:numId w:val="443"/>
        </w:numPr>
        <w:rPr>
          <w:lang w:val="fr-FR"/>
        </w:rPr>
      </w:pPr>
      <w:r w:rsidRPr="00B14CA3">
        <w:rPr>
          <w:rtl/>
        </w:rPr>
        <w:t xml:space="preserve">في شكوى موسى، قراءة تصف حاله الدائم </w:t>
      </w:r>
      <w:r w:rsidRPr="00B14CA3">
        <w:rPr>
          <w:b/>
          <w:bCs/>
          <w:lang w:val="fr-FR"/>
        </w:rPr>
        <w:t>(</w:t>
      </w:r>
      <w:r w:rsidRPr="00B14CA3">
        <w:rPr>
          <w:b/>
          <w:bCs/>
          <w:rtl/>
        </w:rPr>
        <w:t>وَيَضِيقُ صَدْرِي</w:t>
      </w:r>
      <w:r w:rsidRPr="00B14CA3">
        <w:rPr>
          <w:b/>
          <w:bCs/>
          <w:lang w:val="fr-FR"/>
        </w:rPr>
        <w:t>)</w:t>
      </w:r>
      <w:r w:rsidRPr="00B14CA3">
        <w:rPr>
          <w:rtl/>
        </w:rPr>
        <w:t xml:space="preserve">، وأخرى تصف خوفه مما قد يحدث له </w:t>
      </w:r>
      <w:r w:rsidRPr="00B14CA3">
        <w:rPr>
          <w:b/>
          <w:bCs/>
          <w:lang w:val="fr-FR"/>
        </w:rPr>
        <w:t>(</w:t>
      </w:r>
      <w:r w:rsidRPr="00B14CA3">
        <w:rPr>
          <w:b/>
          <w:bCs/>
          <w:rtl/>
        </w:rPr>
        <w:t>وَيَضِيقَ صَدْرِي</w:t>
      </w:r>
      <w:r w:rsidRPr="00B14CA3">
        <w:rPr>
          <w:b/>
          <w:bCs/>
          <w:lang w:val="fr-FR"/>
        </w:rPr>
        <w:t>)</w:t>
      </w:r>
      <w:r w:rsidRPr="00B14CA3">
        <w:rPr>
          <w:rtl/>
        </w:rPr>
        <w:t>، ليجمع القرآن بين طبيعته الثابتة وحاله العارض في آن واحد</w:t>
      </w:r>
      <w:r w:rsidRPr="00B14CA3">
        <w:rPr>
          <w:lang w:val="fr-FR"/>
        </w:rPr>
        <w:t>.</w:t>
      </w:r>
    </w:p>
    <w:p w14:paraId="3487EDDE" w14:textId="77777777" w:rsidR="00B14CA3" w:rsidRPr="00B14CA3" w:rsidRDefault="00B14CA3" w:rsidP="00B14CA3">
      <w:pPr>
        <w:rPr>
          <w:lang w:val="fr-FR"/>
        </w:rPr>
      </w:pPr>
      <w:r w:rsidRPr="00B14CA3">
        <w:rPr>
          <w:b/>
          <w:bCs/>
          <w:lang w:val="fr-FR"/>
        </w:rPr>
        <w:t xml:space="preserve">2. </w:t>
      </w:r>
      <w:r w:rsidRPr="00B14CA3">
        <w:rPr>
          <w:b/>
          <w:bCs/>
          <w:rtl/>
        </w:rPr>
        <w:t>الرسم العثماني: بصمة الوحي التي تحتمل الثراء</w:t>
      </w:r>
      <w:r w:rsidRPr="00B14CA3">
        <w:rPr>
          <w:lang w:val="fr-FR"/>
        </w:rPr>
        <w:br/>
      </w:r>
      <w:r w:rsidRPr="00B14CA3">
        <w:rPr>
          <w:rtl/>
        </w:rPr>
        <w:t xml:space="preserve">الرسم الذي كُتب به المصحف ليس مجرد قواعد إملائية قديمة، بل هو هيكل مقصود أقرّه الصحابة، وهو مصمم ليحتمل هذا الثراء في القراءات. فكلمة "ملك" تحتمل قراءة </w:t>
      </w:r>
      <w:r w:rsidRPr="00B14CA3">
        <w:rPr>
          <w:b/>
          <w:bCs/>
          <w:lang w:val="fr-FR"/>
        </w:rPr>
        <w:t>"</w:t>
      </w:r>
      <w:r w:rsidRPr="00B14CA3">
        <w:rPr>
          <w:b/>
          <w:bCs/>
          <w:rtl/>
        </w:rPr>
        <w:t>مَلِكِ</w:t>
      </w:r>
      <w:r w:rsidRPr="00B14CA3">
        <w:rPr>
          <w:b/>
          <w:bCs/>
          <w:lang w:val="fr-FR"/>
        </w:rPr>
        <w:t>"</w:t>
      </w:r>
      <w:r w:rsidRPr="00B14CA3">
        <w:rPr>
          <w:lang w:val="fr-FR"/>
        </w:rPr>
        <w:t xml:space="preserve"> </w:t>
      </w:r>
      <w:r w:rsidRPr="00B14CA3">
        <w:rPr>
          <w:rtl/>
        </w:rPr>
        <w:t xml:space="preserve">و**"مَالِكِ"**، وكلاهما وحي. الرسم هنا ليس حاجزًا، بل هو </w:t>
      </w:r>
      <w:r w:rsidRPr="00B14CA3">
        <w:rPr>
          <w:b/>
          <w:bCs/>
          <w:rtl/>
        </w:rPr>
        <w:t>علامة هادية</w:t>
      </w:r>
      <w:r w:rsidRPr="00B14CA3">
        <w:rPr>
          <w:rtl/>
        </w:rPr>
        <w:t xml:space="preserve"> تدعوك للتساؤل: لماذا احتمل هذا الرسم كلا المعنيين؟ لتدرك أن الله هو الملك الحاكم في الدنيا، والمالك المتصرف الوحيد يوم الدين</w:t>
      </w:r>
      <w:r w:rsidRPr="00B14CA3">
        <w:rPr>
          <w:lang w:val="fr-FR"/>
        </w:rPr>
        <w:t>.</w:t>
      </w:r>
    </w:p>
    <w:p w14:paraId="5DBD1B3D" w14:textId="77777777" w:rsidR="00B14CA3" w:rsidRPr="00B14CA3" w:rsidRDefault="00B14CA3" w:rsidP="00B14CA3">
      <w:pPr>
        <w:rPr>
          <w:lang w:val="fr-FR"/>
        </w:rPr>
      </w:pPr>
      <w:r w:rsidRPr="00B14CA3">
        <w:rPr>
          <w:b/>
          <w:bCs/>
          <w:lang w:val="fr-FR"/>
        </w:rPr>
        <w:t xml:space="preserve">3. </w:t>
      </w:r>
      <w:r w:rsidRPr="00B14CA3">
        <w:rPr>
          <w:b/>
          <w:bCs/>
          <w:rtl/>
        </w:rPr>
        <w:t>مفهوم المخالفة: إكمال الصورة بإيجاز</w:t>
      </w:r>
      <w:r w:rsidRPr="00B14CA3">
        <w:rPr>
          <w:lang w:val="fr-FR"/>
        </w:rPr>
        <w:br/>
      </w:r>
      <w:r w:rsidRPr="00B14CA3">
        <w:rPr>
          <w:rtl/>
        </w:rPr>
        <w:t xml:space="preserve">من بلاغة القرآن أنه يكتفي أحيانًا بذكر صفة لفئة، ويدع العقل المتدبر يستنتج عكسها للفئة المقابلة. حين يذكر أن المهتدين </w:t>
      </w:r>
      <w:r w:rsidRPr="00B14CA3">
        <w:rPr>
          <w:b/>
          <w:bCs/>
          <w:lang w:val="fr-FR"/>
        </w:rPr>
        <w:t>"</w:t>
      </w:r>
      <w:r w:rsidRPr="00B14CA3">
        <w:rPr>
          <w:b/>
          <w:bCs/>
          <w:rtl/>
        </w:rPr>
        <w:t>فَلَا خَوْفٌ عَلَيْهِمْ وَلَا هُمْ يَحْزَنُونَ</w:t>
      </w:r>
      <w:r w:rsidRPr="00B14CA3">
        <w:rPr>
          <w:b/>
          <w:bCs/>
          <w:lang w:val="fr-FR"/>
        </w:rPr>
        <w:t>"</w:t>
      </w:r>
      <w:r w:rsidRPr="00B14CA3">
        <w:rPr>
          <w:rtl/>
        </w:rPr>
        <w:t xml:space="preserve">، وأن الكافرين </w:t>
      </w:r>
      <w:r w:rsidRPr="00B14CA3">
        <w:rPr>
          <w:b/>
          <w:bCs/>
          <w:lang w:val="fr-FR"/>
        </w:rPr>
        <w:t>"</w:t>
      </w:r>
      <w:r w:rsidRPr="00B14CA3">
        <w:rPr>
          <w:b/>
          <w:bCs/>
          <w:rtl/>
        </w:rPr>
        <w:t>أَصْحَابُ النَّارِ</w:t>
      </w:r>
      <w:r w:rsidRPr="00B14CA3">
        <w:rPr>
          <w:b/>
          <w:bCs/>
          <w:lang w:val="fr-FR"/>
        </w:rPr>
        <w:t>"</w:t>
      </w:r>
      <w:r w:rsidRPr="00B14CA3">
        <w:rPr>
          <w:rtl/>
        </w:rPr>
        <w:t>، يكتمل المعنى بمفهوم المخالفة: فالمهتدون هم أيضًا أصحاب الجنة، والكافرون يعيشون في خوف وحزن دائمين</w:t>
      </w:r>
      <w:r w:rsidRPr="00B14CA3">
        <w:rPr>
          <w:lang w:val="fr-FR"/>
        </w:rPr>
        <w:t>.</w:t>
      </w:r>
    </w:p>
    <w:p w14:paraId="3ACAD8D7" w14:textId="77777777" w:rsidR="00B14CA3" w:rsidRPr="00B14CA3" w:rsidRDefault="00B14CA3" w:rsidP="00B14CA3">
      <w:pPr>
        <w:numPr>
          <w:ilvl w:val="0"/>
          <w:numId w:val="436"/>
        </w:numPr>
        <w:tabs>
          <w:tab w:val="num" w:pos="360"/>
        </w:tabs>
        <w:rPr>
          <w:b/>
          <w:bCs/>
          <w:lang w:val="fr-FR"/>
        </w:rPr>
      </w:pPr>
      <w:r w:rsidRPr="00B14CA3">
        <w:rPr>
          <w:b/>
          <w:bCs/>
          <w:rtl/>
        </w:rPr>
        <w:t>خاتمة: كيف تبدأ رحلتك؟</w:t>
      </w:r>
    </w:p>
    <w:p w14:paraId="12ED763E" w14:textId="77777777" w:rsidR="00B14CA3" w:rsidRPr="00B14CA3" w:rsidRDefault="00B14CA3" w:rsidP="00B14CA3">
      <w:pPr>
        <w:rPr>
          <w:lang w:val="fr-FR"/>
        </w:rPr>
      </w:pPr>
      <w:r w:rsidRPr="00B14CA3">
        <w:rPr>
          <w:rtl/>
        </w:rPr>
        <w:t>إن تدبر القرآن رحلة عمر، تبدأ بخطوة قلب وعقل</w:t>
      </w:r>
      <w:r w:rsidRPr="00B14CA3">
        <w:rPr>
          <w:lang w:val="fr-FR"/>
        </w:rPr>
        <w:t>.</w:t>
      </w:r>
    </w:p>
    <w:p w14:paraId="3ADDDC99" w14:textId="77777777" w:rsidR="00B14CA3" w:rsidRPr="00B14CA3" w:rsidRDefault="00B14CA3" w:rsidP="00B14CA3">
      <w:pPr>
        <w:numPr>
          <w:ilvl w:val="0"/>
          <w:numId w:val="444"/>
        </w:numPr>
        <w:rPr>
          <w:lang w:val="fr-FR"/>
        </w:rPr>
      </w:pPr>
      <w:r w:rsidRPr="00B14CA3">
        <w:rPr>
          <w:b/>
          <w:bCs/>
          <w:rtl/>
        </w:rPr>
        <w:t>اقرأ بقلب حاضر</w:t>
      </w:r>
      <w:r w:rsidRPr="00B14CA3">
        <w:rPr>
          <w:b/>
          <w:bCs/>
          <w:lang w:val="fr-FR"/>
        </w:rPr>
        <w:t>:</w:t>
      </w:r>
      <w:r w:rsidRPr="00B14CA3">
        <w:rPr>
          <w:lang w:val="fr-FR"/>
        </w:rPr>
        <w:t xml:space="preserve"> </w:t>
      </w:r>
      <w:r w:rsidRPr="00B14CA3">
        <w:rPr>
          <w:rtl/>
        </w:rPr>
        <w:t>قبل أن تبحث عن المعاني، استشعر أنك تتلقى رسائل من ربك إليك أنت</w:t>
      </w:r>
      <w:r w:rsidRPr="00B14CA3">
        <w:rPr>
          <w:lang w:val="fr-FR"/>
        </w:rPr>
        <w:t>.</w:t>
      </w:r>
    </w:p>
    <w:p w14:paraId="6C64BCA3" w14:textId="77777777" w:rsidR="00B14CA3" w:rsidRPr="00B14CA3" w:rsidRDefault="00B14CA3" w:rsidP="00B14CA3">
      <w:pPr>
        <w:numPr>
          <w:ilvl w:val="0"/>
          <w:numId w:val="444"/>
        </w:numPr>
        <w:rPr>
          <w:lang w:val="fr-FR"/>
        </w:rPr>
      </w:pPr>
      <w:r w:rsidRPr="00B14CA3">
        <w:rPr>
          <w:b/>
          <w:bCs/>
          <w:rtl/>
        </w:rPr>
        <w:t>اسأل القرآن</w:t>
      </w:r>
      <w:r w:rsidRPr="00B14CA3">
        <w:rPr>
          <w:b/>
          <w:bCs/>
          <w:lang w:val="fr-FR"/>
        </w:rPr>
        <w:t>:</w:t>
      </w:r>
      <w:r w:rsidRPr="00B14CA3">
        <w:rPr>
          <w:lang w:val="fr-FR"/>
        </w:rPr>
        <w:t xml:space="preserve"> </w:t>
      </w:r>
      <w:r w:rsidRPr="00B14CA3">
        <w:rPr>
          <w:rtl/>
        </w:rPr>
        <w:t>تعامل معه كصديق حكيم. إذا مررت بموقف، اسأله: يا رب، ماذا تقول في هذا؟</w:t>
      </w:r>
    </w:p>
    <w:p w14:paraId="6FA597FF" w14:textId="77777777" w:rsidR="00B14CA3" w:rsidRPr="00B14CA3" w:rsidRDefault="00B14CA3" w:rsidP="00B14CA3">
      <w:pPr>
        <w:numPr>
          <w:ilvl w:val="0"/>
          <w:numId w:val="444"/>
        </w:numPr>
        <w:rPr>
          <w:lang w:val="fr-FR"/>
        </w:rPr>
      </w:pPr>
      <w:r w:rsidRPr="00B14CA3">
        <w:rPr>
          <w:b/>
          <w:bCs/>
          <w:rtl/>
        </w:rPr>
        <w:t>ابدأ بآية</w:t>
      </w:r>
      <w:r w:rsidRPr="00B14CA3">
        <w:rPr>
          <w:b/>
          <w:bCs/>
          <w:lang w:val="fr-FR"/>
        </w:rPr>
        <w:t>:</w:t>
      </w:r>
      <w:r w:rsidRPr="00B14CA3">
        <w:rPr>
          <w:lang w:val="fr-FR"/>
        </w:rPr>
        <w:t xml:space="preserve"> </w:t>
      </w:r>
      <w:r w:rsidRPr="00B14CA3">
        <w:rPr>
          <w:rtl/>
        </w:rPr>
        <w:t>لا يشترط أن تتدبر سورة كاملة. تدبر آية واحدة بعمق قد يفتح لك من الفهم واليقين ما لا تفتحه قراءة أجزاء دون حضور</w:t>
      </w:r>
      <w:r w:rsidRPr="00B14CA3">
        <w:rPr>
          <w:lang w:val="fr-FR"/>
        </w:rPr>
        <w:t>.</w:t>
      </w:r>
    </w:p>
    <w:p w14:paraId="3EC5094C" w14:textId="77777777" w:rsidR="00B14CA3" w:rsidRPr="00B14CA3" w:rsidRDefault="00B14CA3" w:rsidP="00B14CA3">
      <w:pPr>
        <w:numPr>
          <w:ilvl w:val="0"/>
          <w:numId w:val="444"/>
        </w:numPr>
        <w:rPr>
          <w:lang w:val="fr-FR"/>
        </w:rPr>
      </w:pPr>
      <w:r w:rsidRPr="00B14CA3">
        <w:rPr>
          <w:b/>
          <w:bCs/>
          <w:rtl/>
        </w:rPr>
        <w:t>استعن بالأدوات</w:t>
      </w:r>
      <w:r w:rsidRPr="00B14CA3">
        <w:rPr>
          <w:b/>
          <w:bCs/>
          <w:lang w:val="fr-FR"/>
        </w:rPr>
        <w:t>:</w:t>
      </w:r>
      <w:r w:rsidRPr="00B14CA3">
        <w:rPr>
          <w:lang w:val="fr-FR"/>
        </w:rPr>
        <w:t xml:space="preserve"> </w:t>
      </w:r>
      <w:r w:rsidRPr="00B14CA3">
        <w:rPr>
          <w:rtl/>
        </w:rPr>
        <w:t>تعرف على معاني الكلمات، وانظر في الفروق بين القراءات، واربط الآيات ببعضها</w:t>
      </w:r>
      <w:r w:rsidRPr="00B14CA3">
        <w:rPr>
          <w:lang w:val="fr-FR"/>
        </w:rPr>
        <w:t>.</w:t>
      </w:r>
    </w:p>
    <w:p w14:paraId="28028599" w14:textId="77777777" w:rsidR="00B14CA3" w:rsidRPr="00B14CA3" w:rsidRDefault="00B14CA3" w:rsidP="00B14CA3">
      <w:pPr>
        <w:rPr>
          <w:lang w:val="fr-FR"/>
        </w:rPr>
      </w:pPr>
      <w:r w:rsidRPr="00B14CA3">
        <w:rPr>
          <w:rtl/>
        </w:rPr>
        <w:t>إن القرآن بحر لا ساحل له، وكلما غصت فيه أكثر، كشف لك عن كنوز جديدة. هو النور الذي لا ينطفئ، والحبل الذي من تمسك به نجا، والصديق الذي من صاحبه أنِس</w:t>
      </w:r>
      <w:r w:rsidRPr="00B14CA3">
        <w:rPr>
          <w:lang w:val="fr-FR"/>
        </w:rPr>
        <w:t>.</w:t>
      </w:r>
    </w:p>
    <w:p w14:paraId="03CC0206" w14:textId="77777777" w:rsidR="00B14CA3" w:rsidRPr="00B14CA3" w:rsidRDefault="00B14CA3" w:rsidP="00B14CA3">
      <w:pPr>
        <w:rPr>
          <w:lang w:val="fr-FR"/>
        </w:rPr>
      </w:pPr>
      <w:r w:rsidRPr="00B14CA3">
        <w:rPr>
          <w:b/>
          <w:bCs/>
          <w:rtl/>
        </w:rPr>
        <w:t>اللهم اجعل القرآن العظيم ربيع قلوبنا، ونور صدورنا، وجلاء أحزاننا، وذهاب همومنا. آمين</w:t>
      </w:r>
      <w:r w:rsidRPr="00B14CA3">
        <w:rPr>
          <w:b/>
          <w:bCs/>
          <w:lang w:val="fr-FR"/>
        </w:rPr>
        <w:t>.</w:t>
      </w:r>
    </w:p>
    <w:p w14:paraId="37D6C164" w14:textId="77777777" w:rsidR="00FA3C74" w:rsidRPr="00A3783A" w:rsidRDefault="00FA3C74" w:rsidP="00FA3C74">
      <w:pPr>
        <w:rPr>
          <w:lang w:val="fr-FR"/>
        </w:rPr>
      </w:pPr>
    </w:p>
    <w:p w14:paraId="6D4AB789" w14:textId="62A2FDC3" w:rsidR="00B2353C" w:rsidRPr="00B2353C" w:rsidRDefault="00B2353C" w:rsidP="00490837">
      <w:pPr>
        <w:pStyle w:val="1"/>
      </w:pPr>
      <w:r w:rsidRPr="00B2353C">
        <w:t xml:space="preserve"> </w:t>
      </w:r>
      <w:bookmarkStart w:id="20" w:name="_Toc199407023"/>
      <w:r w:rsidRPr="00B2353C">
        <w:rPr>
          <w:rtl/>
        </w:rPr>
        <w:t xml:space="preserve">تحليل لغوي وتدبري لسورة التحريم </w:t>
      </w:r>
      <w:r w:rsidR="0064321B">
        <w:rPr>
          <w:rtl/>
        </w:rPr>
        <w:t>"</w:t>
      </w:r>
      <w:r w:rsidRPr="00B2353C">
        <w:rPr>
          <w:rtl/>
        </w:rPr>
        <w:t>الآيات 1-</w:t>
      </w:r>
      <w:r w:rsidR="00DC4CC6">
        <w:t>10</w:t>
      </w:r>
      <w:r w:rsidR="0064321B">
        <w:rPr>
          <w:rtl/>
        </w:rPr>
        <w:t>"</w:t>
      </w:r>
      <w:r w:rsidRPr="00B2353C">
        <w:rPr>
          <w:rtl/>
        </w:rPr>
        <w:t xml:space="preserve"> في ضوء الاحتمالات النصية للمخطوطات القرآنية المبكرة</w:t>
      </w:r>
      <w:bookmarkEnd w:id="20"/>
    </w:p>
    <w:p w14:paraId="666FECB7" w14:textId="194C1117" w:rsidR="00B2353C" w:rsidRPr="00B2353C" w:rsidRDefault="00B2353C" w:rsidP="00B2353C">
      <w:r w:rsidRPr="00B2353C">
        <w:rPr>
          <w:b/>
          <w:bCs/>
          <w:rtl/>
        </w:rPr>
        <w:t>ملخص</w:t>
      </w:r>
      <w:r w:rsidRPr="00B2353C">
        <w:rPr>
          <w:b/>
          <w:bCs/>
        </w:rPr>
        <w:t>:</w:t>
      </w:r>
      <w:r w:rsidRPr="00B2353C">
        <w:br/>
      </w:r>
      <w:r w:rsidRPr="00B2353C">
        <w:rPr>
          <w:rtl/>
        </w:rPr>
        <w:t>تقدم هذه الورقة تحليلًا لغويًا وتدبريًا للآيات 1-7 من سورة التحريم، مع التركيز على الكلمات والمفردات المفتاحية التي قد تحتمل قراءات أو فهمًا مغايرًا عند النظر إليها من منظور الرسم الإملائي</w:t>
      </w:r>
      <w:r w:rsidRPr="00B2353C">
        <w:t xml:space="preserve"> </w:t>
      </w:r>
      <w:r w:rsidR="0064321B">
        <w:t>"</w:t>
      </w:r>
      <w:r w:rsidRPr="00B2353C">
        <w:t>Rasm</w:t>
      </w:r>
      <w:r w:rsidR="0064321B">
        <w:t>"</w:t>
      </w:r>
      <w:r w:rsidRPr="00B2353C">
        <w:t xml:space="preserve"> </w:t>
      </w:r>
      <w:r w:rsidRPr="00B2353C">
        <w:rPr>
          <w:rtl/>
        </w:rPr>
        <w:t>للمخطوطات القرآنية المبكرة وغياب العلامات الإعرابية والتنقيط الكامل فيها. تستكشف الدراسة كيف يمكن للتحليل الصرفي</w:t>
      </w:r>
      <w:r w:rsidRPr="00B2353C">
        <w:t xml:space="preserve"> </w:t>
      </w:r>
      <w:r w:rsidR="0064321B">
        <w:t>"</w:t>
      </w:r>
      <w:r w:rsidRPr="00B2353C">
        <w:t>Morphological</w:t>
      </w:r>
      <w:r w:rsidR="0064321B">
        <w:t>"</w:t>
      </w:r>
      <w:r w:rsidRPr="00B2353C">
        <w:t xml:space="preserve"> </w:t>
      </w:r>
      <w:r w:rsidRPr="00B2353C">
        <w:rPr>
          <w:rtl/>
        </w:rPr>
        <w:t>والدلالي</w:t>
      </w:r>
      <w:r w:rsidRPr="00B2353C">
        <w:t xml:space="preserve"> </w:t>
      </w:r>
      <w:r w:rsidR="0064321B">
        <w:t>"</w:t>
      </w:r>
      <w:r w:rsidRPr="00B2353C">
        <w:t>Semantic</w:t>
      </w:r>
      <w:r w:rsidR="0064321B">
        <w:t>"</w:t>
      </w:r>
      <w:r w:rsidRPr="00B2353C">
        <w:t xml:space="preserve"> </w:t>
      </w:r>
      <w:r w:rsidRPr="00B2353C">
        <w:rPr>
          <w:rtl/>
        </w:rPr>
        <w:t>لهذه الكلمات، مثل مرضات، ايمنكم، المليكة، وصيغ الصفات في الآية الخامسة، أن يفتح آفاقًا لتفسير يركز على الأبعاد النفسية والعلاقاتية، بالإضافة إلى التفسيرات الفقهية أو التاريخية التقليدية. تناقش الورقة الإمكانيات التأويلية التي تتيحها مرونة الرسم الأول، مع الاعتراف بالنص المستقر والقراءات المتواترة، بهدف إثراء الفهم والتدبر للنص القرآني</w:t>
      </w:r>
      <w:r w:rsidRPr="00B2353C">
        <w:t>.</w:t>
      </w:r>
    </w:p>
    <w:p w14:paraId="6ED922B0" w14:textId="1BAC2EE6" w:rsidR="00B2353C" w:rsidRPr="00B2353C" w:rsidRDefault="00B2353C" w:rsidP="00B2353C">
      <w:r w:rsidRPr="00B2353C">
        <w:rPr>
          <w:b/>
          <w:bCs/>
          <w:rtl/>
        </w:rPr>
        <w:t>مقدمة</w:t>
      </w:r>
    </w:p>
    <w:p w14:paraId="1B149D98" w14:textId="09A368FF" w:rsidR="00B2353C" w:rsidRPr="00B2353C" w:rsidRDefault="00B2353C" w:rsidP="00B2353C">
      <w:r w:rsidRPr="00B2353C">
        <w:rPr>
          <w:rtl/>
        </w:rPr>
        <w:t xml:space="preserve">تُعدّ سورة التحريم من السور التي حظيت باهتمام كبير في كتب التفسير، خاصة آياتها الأولى التي تتناول جانبًا حساسًا يتعلق ببيت النبوة. غالبًا ما تركز التفسيرات التقليدية على السياق التاريخي والتشريعي لهذه الآيات. ومع ذلك، فإن دراسة المخطوطات القرآنية المبكرة، وما تتميز به من خصائص في الرسم الإملائي </w:t>
      </w:r>
      <w:r w:rsidR="0064321B">
        <w:rPr>
          <w:rtl/>
        </w:rPr>
        <w:t>"</w:t>
      </w:r>
      <w:r w:rsidRPr="00B2353C">
        <w:rPr>
          <w:rtl/>
        </w:rPr>
        <w:t>الرسم العثماني</w:t>
      </w:r>
      <w:r w:rsidR="0064321B">
        <w:rPr>
          <w:rtl/>
        </w:rPr>
        <w:t>"</w:t>
      </w:r>
      <w:r w:rsidRPr="00B2353C">
        <w:rPr>
          <w:rtl/>
        </w:rPr>
        <w:t>، تفتح الباب أمام إعادة النظر في الدلالات اللغوية المحتملة لبعض المفردات، مما قد يقود إلى إضاءات تدبّرية جديدة</w:t>
      </w:r>
      <w:r w:rsidRPr="00B2353C">
        <w:t>.</w:t>
      </w:r>
    </w:p>
    <w:p w14:paraId="00EE9A2D" w14:textId="2FB3922F" w:rsidR="00B2353C" w:rsidRPr="00B2353C" w:rsidRDefault="00B2353C" w:rsidP="00B2353C">
      <w:r w:rsidRPr="00B2353C">
        <w:rPr>
          <w:rtl/>
        </w:rPr>
        <w:t>تهدف هذه الدراسة إلى تقديم تحليل لغوي معمق للآيات 1-7 من سورة التحريم، مستفيدة من النقاشات الحديثة حول علم المخطوطات</w:t>
      </w:r>
      <w:r w:rsidRPr="00B2353C">
        <w:t xml:space="preserve"> </w:t>
      </w:r>
      <w:r w:rsidR="0064321B">
        <w:t>"</w:t>
      </w:r>
      <w:r w:rsidRPr="00B2353C">
        <w:t>Codicology</w:t>
      </w:r>
      <w:r w:rsidR="0064321B">
        <w:t>"</w:t>
      </w:r>
      <w:r w:rsidRPr="00B2353C">
        <w:t xml:space="preserve"> </w:t>
      </w:r>
      <w:r w:rsidRPr="00B2353C">
        <w:rPr>
          <w:rtl/>
        </w:rPr>
        <w:t>والنقد النصي</w:t>
      </w:r>
      <w:r w:rsidRPr="00B2353C">
        <w:t xml:space="preserve"> </w:t>
      </w:r>
      <w:r w:rsidR="0064321B">
        <w:t>"</w:t>
      </w:r>
      <w:r w:rsidRPr="00B2353C">
        <w:t>Textual Criticism</w:t>
      </w:r>
      <w:r w:rsidR="0064321B">
        <w:t>"</w:t>
      </w:r>
      <w:r w:rsidRPr="00B2353C">
        <w:t xml:space="preserve"> </w:t>
      </w:r>
      <w:r w:rsidRPr="00B2353C">
        <w:rPr>
          <w:rtl/>
        </w:rPr>
        <w:t xml:space="preserve">للقرآن، وإن كان بشكل نظري في بعض الأحيان. سنقوم بفحص البنية الصرفية والجذر اللغوي والحقل الدلالي لكلمات رئيسية وردت في هذه الآيات، ونبحث كيف أن الاحتمالات التي يتيحها الرسم الأول </w:t>
      </w:r>
      <w:r w:rsidR="0064321B">
        <w:rPr>
          <w:rtl/>
        </w:rPr>
        <w:t>"</w:t>
      </w:r>
      <w:r w:rsidRPr="00B2353C">
        <w:rPr>
          <w:rtl/>
        </w:rPr>
        <w:t>قبل اكتمال التنقيط والتشكيل وإضافة علامات كالألف الخنجرية</w:t>
      </w:r>
      <w:r w:rsidR="0064321B">
        <w:rPr>
          <w:rtl/>
        </w:rPr>
        <w:t>"</w:t>
      </w:r>
      <w:r w:rsidRPr="00B2353C">
        <w:rPr>
          <w:rtl/>
        </w:rPr>
        <w:t xml:space="preserve"> قد تسمح بقراءات بديلة أو موسعة للمعنى، مع التركيز على الأبعاد النفسية والعلائقية والدروس الإنسانية العامة</w:t>
      </w:r>
      <w:r w:rsidRPr="00B2353C">
        <w:t>.</w:t>
      </w:r>
    </w:p>
    <w:p w14:paraId="5C9D6E89" w14:textId="25F40B74" w:rsidR="00B2353C" w:rsidRPr="00B2353C" w:rsidRDefault="00B2353C" w:rsidP="00B2353C">
      <w:r w:rsidRPr="00B2353C">
        <w:rPr>
          <w:b/>
          <w:bCs/>
          <w:rtl/>
        </w:rPr>
        <w:t>المنهجية</w:t>
      </w:r>
    </w:p>
    <w:p w14:paraId="1EA674D6" w14:textId="77777777" w:rsidR="00B2353C" w:rsidRPr="00B2353C" w:rsidRDefault="00B2353C" w:rsidP="00B2353C">
      <w:r w:rsidRPr="00B2353C">
        <w:rPr>
          <w:rtl/>
        </w:rPr>
        <w:t>تعتمد هذه الدراسة على منهج وصفي تحليلي، يجمع بين</w:t>
      </w:r>
      <w:r w:rsidRPr="00B2353C">
        <w:t>:</w:t>
      </w:r>
    </w:p>
    <w:p w14:paraId="72DCE65E" w14:textId="6E6C0AF5" w:rsidR="00B2353C" w:rsidRPr="00B2353C" w:rsidRDefault="00B2353C" w:rsidP="009A6CA1">
      <w:pPr>
        <w:numPr>
          <w:ilvl w:val="0"/>
          <w:numId w:val="438"/>
        </w:numPr>
      </w:pPr>
      <w:r w:rsidRPr="00B2353C">
        <w:rPr>
          <w:b/>
          <w:bCs/>
          <w:rtl/>
        </w:rPr>
        <w:t>التحليل اللغوي</w:t>
      </w:r>
      <w:r w:rsidRPr="00B2353C">
        <w:rPr>
          <w:b/>
          <w:bCs/>
        </w:rPr>
        <w:t>:</w:t>
      </w:r>
      <w:r w:rsidRPr="00B2353C">
        <w:t xml:space="preserve"> </w:t>
      </w:r>
      <w:r w:rsidRPr="00B2353C">
        <w:rPr>
          <w:rtl/>
        </w:rPr>
        <w:t>فحص الجذور اللغوية</w:t>
      </w:r>
      <w:r w:rsidRPr="00B2353C">
        <w:t xml:space="preserve"> </w:t>
      </w:r>
      <w:r w:rsidR="0064321B">
        <w:t>"</w:t>
      </w:r>
      <w:r w:rsidRPr="00B2353C">
        <w:t>Etymology</w:t>
      </w:r>
      <w:r w:rsidR="0064321B">
        <w:rPr>
          <w:rtl/>
        </w:rPr>
        <w:t>"</w:t>
      </w:r>
      <w:r w:rsidRPr="00B2353C">
        <w:rPr>
          <w:rtl/>
        </w:rPr>
        <w:t>، والبنية الصرفية</w:t>
      </w:r>
      <w:r w:rsidRPr="00B2353C">
        <w:t xml:space="preserve"> </w:t>
      </w:r>
      <w:r w:rsidR="0064321B">
        <w:t>"</w:t>
      </w:r>
      <w:r w:rsidRPr="00B2353C">
        <w:t>Morphology</w:t>
      </w:r>
      <w:r w:rsidR="0064321B">
        <w:rPr>
          <w:rtl/>
        </w:rPr>
        <w:t>"</w:t>
      </w:r>
      <w:r w:rsidRPr="00B2353C">
        <w:rPr>
          <w:rtl/>
        </w:rPr>
        <w:t>، والحقول الدلالية</w:t>
      </w:r>
      <w:r w:rsidRPr="00B2353C">
        <w:t xml:space="preserve"> </w:t>
      </w:r>
      <w:r w:rsidR="0064321B">
        <w:t>"</w:t>
      </w:r>
      <w:r w:rsidRPr="00B2353C">
        <w:t>Semantic fields</w:t>
      </w:r>
      <w:r w:rsidR="0064321B">
        <w:t>"</w:t>
      </w:r>
      <w:r w:rsidRPr="00B2353C">
        <w:t xml:space="preserve"> </w:t>
      </w:r>
      <w:r w:rsidRPr="00B2353C">
        <w:rPr>
          <w:rtl/>
        </w:rPr>
        <w:t>للكلمات المفتاحية في الآيات قيد الدراسة، بالاعتماد على المعاجم العربية المعتبرة ودراسات فقه اللغة</w:t>
      </w:r>
      <w:r w:rsidRPr="00B2353C">
        <w:t>.</w:t>
      </w:r>
    </w:p>
    <w:p w14:paraId="1F7E9FEF" w14:textId="41DD22C8" w:rsidR="00B2353C" w:rsidRPr="00B2353C" w:rsidRDefault="00B2353C" w:rsidP="009A6CA1">
      <w:pPr>
        <w:numPr>
          <w:ilvl w:val="0"/>
          <w:numId w:val="438"/>
        </w:numPr>
      </w:pPr>
      <w:r w:rsidRPr="00B2353C">
        <w:rPr>
          <w:b/>
          <w:bCs/>
          <w:rtl/>
        </w:rPr>
        <w:t>الاستئناس بخصائص الرسم العثماني</w:t>
      </w:r>
      <w:r w:rsidRPr="00B2353C">
        <w:rPr>
          <w:b/>
          <w:bCs/>
        </w:rPr>
        <w:t>:</w:t>
      </w:r>
      <w:r w:rsidRPr="00B2353C">
        <w:t xml:space="preserve"> </w:t>
      </w:r>
      <w:r w:rsidRPr="00B2353C">
        <w:rPr>
          <w:rtl/>
        </w:rPr>
        <w:t xml:space="preserve">النظر في كيف أن غياب التنقيط أو التشكيل أو بعض الحروف </w:t>
      </w:r>
      <w:r w:rsidR="0064321B">
        <w:rPr>
          <w:rtl/>
        </w:rPr>
        <w:t>"</w:t>
      </w:r>
      <w:r w:rsidRPr="00B2353C">
        <w:rPr>
          <w:rtl/>
        </w:rPr>
        <w:t>كالألف</w:t>
      </w:r>
      <w:r w:rsidR="0064321B">
        <w:rPr>
          <w:rtl/>
        </w:rPr>
        <w:t>"</w:t>
      </w:r>
      <w:r w:rsidRPr="00B2353C">
        <w:rPr>
          <w:rtl/>
        </w:rPr>
        <w:t xml:space="preserve"> في الرسم الأول قد يتيح قراءة الكلمة بأكثر من وجه لغويًا، حتى وإن استقرت القراءة لاحقًا على وجه واحد. </w:t>
      </w:r>
      <w:r w:rsidR="0064321B">
        <w:rPr>
          <w:rtl/>
        </w:rPr>
        <w:t>"</w:t>
      </w:r>
      <w:r w:rsidRPr="00B2353C">
        <w:rPr>
          <w:rtl/>
        </w:rPr>
        <w:t>ملاحظة: لا تدعي هذه الدراسة اكتشاف قراءات جديدة غير معروفة في المخطوطات، بل تستكشف الاحتمالات اللغوية التي يتيحها الرسم نفسه</w:t>
      </w:r>
      <w:r w:rsidR="0064321B">
        <w:rPr>
          <w:rtl/>
        </w:rPr>
        <w:t>"</w:t>
      </w:r>
      <w:r w:rsidRPr="00B2353C">
        <w:t>.</w:t>
      </w:r>
    </w:p>
    <w:p w14:paraId="57CA49FF" w14:textId="2AB0C007" w:rsidR="00B2353C" w:rsidRPr="00B2353C" w:rsidRDefault="00B2353C" w:rsidP="009A6CA1">
      <w:pPr>
        <w:numPr>
          <w:ilvl w:val="0"/>
          <w:numId w:val="438"/>
        </w:numPr>
      </w:pPr>
      <w:r w:rsidRPr="00B2353C">
        <w:rPr>
          <w:b/>
          <w:bCs/>
          <w:rtl/>
        </w:rPr>
        <w:t>تحليل السياق</w:t>
      </w:r>
      <w:r w:rsidRPr="00B2353C">
        <w:rPr>
          <w:b/>
          <w:bCs/>
        </w:rPr>
        <w:t xml:space="preserve"> </w:t>
      </w:r>
      <w:r w:rsidR="0064321B">
        <w:rPr>
          <w:b/>
          <w:bCs/>
        </w:rPr>
        <w:t>"</w:t>
      </w:r>
      <w:r w:rsidRPr="00B2353C">
        <w:rPr>
          <w:b/>
          <w:bCs/>
        </w:rPr>
        <w:t>Contextual Analysis</w:t>
      </w:r>
      <w:r w:rsidR="0064321B">
        <w:rPr>
          <w:b/>
          <w:bCs/>
        </w:rPr>
        <w:t>"</w:t>
      </w:r>
      <w:r w:rsidRPr="00B2353C">
        <w:rPr>
          <w:b/>
          <w:bCs/>
        </w:rPr>
        <w:t>:</w:t>
      </w:r>
      <w:r w:rsidRPr="00B2353C">
        <w:t xml:space="preserve"> </w:t>
      </w:r>
      <w:r w:rsidRPr="00B2353C">
        <w:rPr>
          <w:rtl/>
        </w:rPr>
        <w:t>ربط الدلالات اللغوية المحتملة بالسياق الداخلي للآيات والسياق العام للسورة</w:t>
      </w:r>
      <w:r w:rsidRPr="00B2353C">
        <w:t>.</w:t>
      </w:r>
    </w:p>
    <w:p w14:paraId="0685A1FE" w14:textId="3ECD9210" w:rsidR="00B2353C" w:rsidRPr="00B2353C" w:rsidRDefault="0064321B" w:rsidP="00B2353C">
      <w:r>
        <w:rPr>
          <w:b/>
          <w:bCs/>
          <w:rtl/>
        </w:rPr>
        <w:t>"</w:t>
      </w:r>
      <w:r w:rsidR="00B2353C" w:rsidRPr="00B2353C">
        <w:rPr>
          <w:b/>
          <w:bCs/>
          <w:rtl/>
        </w:rPr>
        <w:t>تحليل لغوي وتدبري للآيات 1-7</w:t>
      </w:r>
      <w:r>
        <w:rPr>
          <w:b/>
          <w:bCs/>
          <w:rtl/>
        </w:rPr>
        <w:t>"</w:t>
      </w:r>
    </w:p>
    <w:p w14:paraId="4FA44565" w14:textId="77777777" w:rsidR="00B2353C" w:rsidRPr="00B2353C" w:rsidRDefault="00B2353C" w:rsidP="009A6CA1">
      <w:pPr>
        <w:numPr>
          <w:ilvl w:val="0"/>
          <w:numId w:val="439"/>
        </w:numPr>
      </w:pPr>
      <w:r w:rsidRPr="00B2353C">
        <w:rPr>
          <w:b/>
          <w:bCs/>
          <w:rtl/>
        </w:rPr>
        <w:t>الآية الأولى</w:t>
      </w:r>
      <w:r w:rsidRPr="00B2353C">
        <w:rPr>
          <w:b/>
          <w:bCs/>
        </w:rPr>
        <w:t xml:space="preserve">: </w:t>
      </w:r>
      <w:r w:rsidRPr="00B2353C">
        <w:rPr>
          <w:b/>
          <w:bCs/>
          <w:rtl/>
        </w:rPr>
        <w:t>يايها النبي لم تحرم ما احل الله لك تبتغى مرضات ازوجك</w:t>
      </w:r>
    </w:p>
    <w:p w14:paraId="6C070F67" w14:textId="3491C4F9" w:rsidR="00B2353C" w:rsidRPr="00B2353C" w:rsidRDefault="00B2353C" w:rsidP="009A6CA1">
      <w:pPr>
        <w:numPr>
          <w:ilvl w:val="1"/>
          <w:numId w:val="439"/>
        </w:numPr>
      </w:pPr>
      <w:r w:rsidRPr="00B2353C">
        <w:rPr>
          <w:rtl/>
        </w:rPr>
        <w:t>يايها</w:t>
      </w:r>
      <w:r w:rsidRPr="00B2353C">
        <w:t xml:space="preserve">: </w:t>
      </w:r>
      <w:r w:rsidRPr="00B2353C">
        <w:rPr>
          <w:rtl/>
        </w:rPr>
        <w:t xml:space="preserve">بينما هو نداء مألوف، فإن التركيز على أصله اللغوي المحتمل من "هاء" </w:t>
      </w:r>
      <w:r w:rsidR="0064321B">
        <w:rPr>
          <w:rtl/>
        </w:rPr>
        <w:t>"</w:t>
      </w:r>
      <w:r w:rsidRPr="00B2353C">
        <w:rPr>
          <w:rtl/>
        </w:rPr>
        <w:t>بمعنى التهيؤ والاستعداد</w:t>
      </w:r>
      <w:r w:rsidR="0064321B">
        <w:rPr>
          <w:rtl/>
        </w:rPr>
        <w:t>"</w:t>
      </w:r>
      <w:r w:rsidRPr="00B2353C">
        <w:rPr>
          <w:rtl/>
        </w:rPr>
        <w:t xml:space="preserve"> قد يضيف بُعدًا لمعنى التأهيل النبوي للموقف</w:t>
      </w:r>
      <w:r w:rsidRPr="00B2353C">
        <w:t>.</w:t>
      </w:r>
    </w:p>
    <w:p w14:paraId="65E6C8D8" w14:textId="0997298D" w:rsidR="00B2353C" w:rsidRPr="00B2353C" w:rsidRDefault="00B2353C" w:rsidP="009A6CA1">
      <w:pPr>
        <w:numPr>
          <w:ilvl w:val="1"/>
          <w:numId w:val="439"/>
        </w:numPr>
      </w:pPr>
      <w:r w:rsidRPr="00B2353C">
        <w:rPr>
          <w:rtl/>
        </w:rPr>
        <w:t>النبي</w:t>
      </w:r>
      <w:r w:rsidRPr="00B2353C">
        <w:t xml:space="preserve">: </w:t>
      </w:r>
      <w:r w:rsidRPr="00B2353C">
        <w:rPr>
          <w:rtl/>
        </w:rPr>
        <w:t xml:space="preserve">الرسم قد يحتمل نظريًا التفريق بين النبِي </w:t>
      </w:r>
      <w:r w:rsidR="0064321B">
        <w:rPr>
          <w:rtl/>
        </w:rPr>
        <w:t>"</w:t>
      </w:r>
      <w:r w:rsidRPr="00B2353C">
        <w:rPr>
          <w:rtl/>
        </w:rPr>
        <w:t>الرسول</w:t>
      </w:r>
      <w:r w:rsidR="0064321B">
        <w:rPr>
          <w:rtl/>
        </w:rPr>
        <w:t>"</w:t>
      </w:r>
      <w:r w:rsidRPr="00B2353C">
        <w:rPr>
          <w:rtl/>
        </w:rPr>
        <w:t xml:space="preserve"> والنبَى </w:t>
      </w:r>
      <w:r w:rsidR="0064321B">
        <w:rPr>
          <w:rtl/>
        </w:rPr>
        <w:t>"</w:t>
      </w:r>
      <w:r w:rsidRPr="00B2353C">
        <w:rPr>
          <w:rtl/>
        </w:rPr>
        <w:t>من النبأ، أي حامل الخبر أو كاشفه</w:t>
      </w:r>
      <w:r w:rsidR="0064321B">
        <w:rPr>
          <w:rtl/>
        </w:rPr>
        <w:t>"</w:t>
      </w:r>
      <w:r w:rsidRPr="00B2353C">
        <w:rPr>
          <w:rtl/>
        </w:rPr>
        <w:t xml:space="preserve">، وإن كان السياق يرجح الأول. القراءة المقترحة في المصدر التي تربطها بـ"النبيء" </w:t>
      </w:r>
      <w:r w:rsidR="0064321B">
        <w:rPr>
          <w:rtl/>
        </w:rPr>
        <w:t>"</w:t>
      </w:r>
      <w:r w:rsidRPr="00B2353C">
        <w:rPr>
          <w:rtl/>
        </w:rPr>
        <w:t>الشيء الخفي أو الخطأ</w:t>
      </w:r>
      <w:r w:rsidR="0064321B">
        <w:rPr>
          <w:rtl/>
        </w:rPr>
        <w:t>"</w:t>
      </w:r>
      <w:r w:rsidRPr="00B2353C">
        <w:rPr>
          <w:rtl/>
        </w:rPr>
        <w:t xml:space="preserve"> تحتاج إلى أساس لغوي أقوى</w:t>
      </w:r>
      <w:r w:rsidRPr="00B2353C">
        <w:t>.</w:t>
      </w:r>
    </w:p>
    <w:p w14:paraId="61B3EBFF" w14:textId="65B61331" w:rsidR="00B2353C" w:rsidRPr="00B2353C" w:rsidRDefault="00B2353C" w:rsidP="009A6CA1">
      <w:pPr>
        <w:numPr>
          <w:ilvl w:val="1"/>
          <w:numId w:val="439"/>
        </w:numPr>
      </w:pPr>
      <w:r w:rsidRPr="00B2353C">
        <w:rPr>
          <w:rtl/>
        </w:rPr>
        <w:t>مرضات</w:t>
      </w:r>
      <w:r w:rsidRPr="00B2353C">
        <w:t xml:space="preserve">: </w:t>
      </w:r>
      <w:r w:rsidRPr="00B2353C">
        <w:rPr>
          <w:rtl/>
        </w:rPr>
        <w:t>هي الكلمة المحورية هنا. التفسير التقليدي يربطها بـرضا</w:t>
      </w:r>
      <w:r w:rsidRPr="00B2353C">
        <w:t xml:space="preserve">. </w:t>
      </w:r>
      <w:r w:rsidRPr="00B2353C">
        <w:rPr>
          <w:rtl/>
        </w:rPr>
        <w:t>لكن التحليل اللغوي يسمح بربطها بـمرض</w:t>
      </w:r>
      <w:r w:rsidRPr="00B2353C">
        <w:t xml:space="preserve">. </w:t>
      </w:r>
      <w:r w:rsidRPr="00B2353C">
        <w:rPr>
          <w:rtl/>
        </w:rPr>
        <w:t xml:space="preserve">الجذر </w:t>
      </w:r>
      <w:r w:rsidR="0064321B">
        <w:rPr>
          <w:rtl/>
        </w:rPr>
        <w:t>"</w:t>
      </w:r>
      <w:r w:rsidRPr="00B2353C">
        <w:rPr>
          <w:rtl/>
        </w:rPr>
        <w:t>م ر ض</w:t>
      </w:r>
      <w:r w:rsidR="0064321B">
        <w:rPr>
          <w:rtl/>
        </w:rPr>
        <w:t>"</w:t>
      </w:r>
      <w:r w:rsidRPr="00B2353C">
        <w:rPr>
          <w:rtl/>
        </w:rPr>
        <w:t xml:space="preserve"> يدل على السقم والضعف والخلل </w:t>
      </w:r>
      <w:r w:rsidR="0064321B">
        <w:rPr>
          <w:rtl/>
        </w:rPr>
        <w:t>"</w:t>
      </w:r>
      <w:r w:rsidRPr="00B2353C">
        <w:rPr>
          <w:rtl/>
        </w:rPr>
        <w:t>نفسيًا أو جسديًا</w:t>
      </w:r>
      <w:r w:rsidR="0064321B">
        <w:rPr>
          <w:rtl/>
        </w:rPr>
        <w:t>"</w:t>
      </w:r>
      <w:r w:rsidRPr="00B2353C">
        <w:rPr>
          <w:rtl/>
        </w:rPr>
        <w:t xml:space="preserve">. القول بأن النبي كان يبتغي التعامل مع "مرض" </w:t>
      </w:r>
      <w:r w:rsidR="0064321B">
        <w:rPr>
          <w:rtl/>
        </w:rPr>
        <w:t>"</w:t>
      </w:r>
      <w:r w:rsidRPr="00B2353C">
        <w:rPr>
          <w:rtl/>
        </w:rPr>
        <w:t>شك، غيرة، عناد</w:t>
      </w:r>
      <w:r w:rsidR="0064321B">
        <w:rPr>
          <w:rtl/>
        </w:rPr>
        <w:t>"</w:t>
      </w:r>
      <w:r w:rsidRPr="00B2353C">
        <w:rPr>
          <w:rtl/>
        </w:rPr>
        <w:t xml:space="preserve"> بدلاً من مجرد "إرضاء" يغير ديناميكية الموقف بشكل كبير. هذا التأويل، وإن كان غير شائع، يجد دعمًا في السياق العام للصراع النفسي الذي تلمح إليه السورة</w:t>
      </w:r>
      <w:r w:rsidRPr="00B2353C">
        <w:t>.</w:t>
      </w:r>
    </w:p>
    <w:p w14:paraId="4E717432" w14:textId="07C96F37" w:rsidR="00B2353C" w:rsidRPr="00B2353C" w:rsidRDefault="00B2353C" w:rsidP="009A6CA1">
      <w:pPr>
        <w:numPr>
          <w:ilvl w:val="1"/>
          <w:numId w:val="439"/>
        </w:numPr>
      </w:pPr>
      <w:r w:rsidRPr="00B2353C">
        <w:rPr>
          <w:rtl/>
        </w:rPr>
        <w:t>ازوجك</w:t>
      </w:r>
      <w:r w:rsidRPr="00B2353C">
        <w:t xml:space="preserve">: </w:t>
      </w:r>
      <w:r w:rsidRPr="00B2353C">
        <w:rPr>
          <w:rtl/>
        </w:rPr>
        <w:t xml:space="preserve">القراءة المقترحة أزُجُك </w:t>
      </w:r>
      <w:r w:rsidR="0064321B">
        <w:rPr>
          <w:rtl/>
        </w:rPr>
        <w:t>"</w:t>
      </w:r>
      <w:r w:rsidRPr="00B2353C">
        <w:rPr>
          <w:rtl/>
        </w:rPr>
        <w:t>من زيجة فكرية</w:t>
      </w:r>
      <w:r w:rsidR="0064321B">
        <w:rPr>
          <w:rtl/>
        </w:rPr>
        <w:t>"</w:t>
      </w:r>
      <w:r w:rsidRPr="00B2353C">
        <w:rPr>
          <w:rtl/>
        </w:rPr>
        <w:t xml:space="preserve"> بدلاً من أزواجك </w:t>
      </w:r>
      <w:r w:rsidR="0064321B">
        <w:rPr>
          <w:rtl/>
        </w:rPr>
        <w:t>"</w:t>
      </w:r>
      <w:r w:rsidRPr="00B2353C">
        <w:rPr>
          <w:rtl/>
        </w:rPr>
        <w:t>جمع زوجة</w:t>
      </w:r>
      <w:r w:rsidR="0064321B">
        <w:rPr>
          <w:rtl/>
        </w:rPr>
        <w:t>"</w:t>
      </w:r>
      <w:r w:rsidRPr="00B2353C">
        <w:rPr>
          <w:rtl/>
        </w:rPr>
        <w:t xml:space="preserve"> هي قراءة تفسيرية تعتمد على فهم معين للسياق أكثر منها على اختلاف مؤكد في الرسم. لكنها تطرح تساؤلاً حول طبيعة العلاقة المشار إليها</w:t>
      </w:r>
      <w:r w:rsidRPr="00B2353C">
        <w:t>.</w:t>
      </w:r>
    </w:p>
    <w:p w14:paraId="718384D8" w14:textId="77777777" w:rsidR="00B2353C" w:rsidRPr="00B2353C" w:rsidRDefault="00B2353C" w:rsidP="009A6CA1">
      <w:pPr>
        <w:numPr>
          <w:ilvl w:val="0"/>
          <w:numId w:val="439"/>
        </w:numPr>
      </w:pPr>
      <w:r w:rsidRPr="00B2353C">
        <w:rPr>
          <w:b/>
          <w:bCs/>
          <w:rtl/>
        </w:rPr>
        <w:t>الآية الثانية</w:t>
      </w:r>
      <w:r w:rsidRPr="00B2353C">
        <w:rPr>
          <w:b/>
          <w:bCs/>
        </w:rPr>
        <w:t xml:space="preserve">: </w:t>
      </w:r>
      <w:r w:rsidRPr="00B2353C">
        <w:rPr>
          <w:b/>
          <w:bCs/>
          <w:rtl/>
        </w:rPr>
        <w:t>قد فرض الله لكم تحلة ايمنكم والله موليكم</w:t>
      </w:r>
    </w:p>
    <w:p w14:paraId="5D8C34C6" w14:textId="6D265154" w:rsidR="00B2353C" w:rsidRPr="00B2353C" w:rsidRDefault="00B2353C" w:rsidP="009A6CA1">
      <w:pPr>
        <w:numPr>
          <w:ilvl w:val="1"/>
          <w:numId w:val="439"/>
        </w:numPr>
      </w:pPr>
      <w:r w:rsidRPr="00B2353C">
        <w:rPr>
          <w:rtl/>
        </w:rPr>
        <w:t>ايمنكم</w:t>
      </w:r>
      <w:r w:rsidRPr="00B2353C">
        <w:t xml:space="preserve">: </w:t>
      </w:r>
      <w:r w:rsidRPr="00B2353C">
        <w:rPr>
          <w:rtl/>
        </w:rPr>
        <w:t xml:space="preserve">التمييز بين ايمانكم </w:t>
      </w:r>
      <w:r w:rsidR="0064321B">
        <w:rPr>
          <w:rtl/>
        </w:rPr>
        <w:t>"</w:t>
      </w:r>
      <w:r w:rsidRPr="00B2353C">
        <w:rPr>
          <w:rtl/>
        </w:rPr>
        <w:t>من الأمانة أو اليمين</w:t>
      </w:r>
      <w:r w:rsidR="0064321B">
        <w:rPr>
          <w:rtl/>
        </w:rPr>
        <w:t>"</w:t>
      </w:r>
      <w:r w:rsidRPr="00B2353C">
        <w:rPr>
          <w:rtl/>
        </w:rPr>
        <w:t xml:space="preserve"> وايمنكم </w:t>
      </w:r>
      <w:r w:rsidR="0064321B">
        <w:rPr>
          <w:rtl/>
        </w:rPr>
        <w:t>"</w:t>
      </w:r>
      <w:r w:rsidRPr="00B2353C">
        <w:rPr>
          <w:rtl/>
        </w:rPr>
        <w:t>من اليُمن والتفاؤل</w:t>
      </w:r>
      <w:r w:rsidR="0064321B">
        <w:rPr>
          <w:rtl/>
        </w:rPr>
        <w:t>"</w:t>
      </w:r>
      <w:r w:rsidRPr="00B2353C">
        <w:rPr>
          <w:rtl/>
        </w:rPr>
        <w:t xml:space="preserve"> ممكن لغويًا. الرسم الأولي بدون همزة أو تشكيل قد يسمح نظريًا بكلا الاحتمالين. ربطها بـ"التفاؤل" ينسجم مع فكرة أن النبي كان يأمل بشكل مفرط في تغير الوضع، وأن الله حرره من هذا التفاؤل</w:t>
      </w:r>
      <w:r w:rsidRPr="00B2353C">
        <w:t>.</w:t>
      </w:r>
    </w:p>
    <w:p w14:paraId="66D175C1" w14:textId="2FADA24C" w:rsidR="00B2353C" w:rsidRPr="00B2353C" w:rsidRDefault="00B2353C" w:rsidP="009A6CA1">
      <w:pPr>
        <w:numPr>
          <w:ilvl w:val="1"/>
          <w:numId w:val="439"/>
        </w:numPr>
      </w:pPr>
      <w:r w:rsidRPr="00B2353C">
        <w:rPr>
          <w:rtl/>
        </w:rPr>
        <w:t>موليكم</w:t>
      </w:r>
      <w:r w:rsidRPr="00B2353C">
        <w:t xml:space="preserve">: </w:t>
      </w:r>
      <w:r w:rsidRPr="00B2353C">
        <w:rPr>
          <w:rtl/>
        </w:rPr>
        <w:t xml:space="preserve">التفريق الدقيق بين مولاكم </w:t>
      </w:r>
      <w:r w:rsidR="0064321B">
        <w:rPr>
          <w:rtl/>
        </w:rPr>
        <w:t>"</w:t>
      </w:r>
      <w:r w:rsidRPr="00B2353C">
        <w:rPr>
          <w:rtl/>
        </w:rPr>
        <w:t>الناصر، السيد</w:t>
      </w:r>
      <w:r w:rsidR="0064321B">
        <w:rPr>
          <w:rtl/>
        </w:rPr>
        <w:t>"</w:t>
      </w:r>
      <w:r w:rsidRPr="00B2353C">
        <w:rPr>
          <w:rtl/>
        </w:rPr>
        <w:t xml:space="preserve"> وموليكم </w:t>
      </w:r>
      <w:r w:rsidR="0064321B">
        <w:rPr>
          <w:rtl/>
        </w:rPr>
        <w:t>"</w:t>
      </w:r>
      <w:r w:rsidRPr="00B2353C">
        <w:rPr>
          <w:rtl/>
        </w:rPr>
        <w:t>المُدبر، المُصلح، من يتولى الأمر</w:t>
      </w:r>
      <w:r w:rsidR="0064321B">
        <w:rPr>
          <w:rtl/>
        </w:rPr>
        <w:t>"</w:t>
      </w:r>
      <w:r w:rsidRPr="00B2353C">
        <w:rPr>
          <w:rtl/>
        </w:rPr>
        <w:t xml:space="preserve"> يعتمد على البنية الصرفية </w:t>
      </w:r>
      <w:r w:rsidR="0064321B">
        <w:rPr>
          <w:rtl/>
        </w:rPr>
        <w:t>"</w:t>
      </w:r>
      <w:r w:rsidRPr="00B2353C">
        <w:rPr>
          <w:rtl/>
        </w:rPr>
        <w:t>اسم فاعل من ولّى الرباعي مقابل اسم من الثلاثي</w:t>
      </w:r>
      <w:r w:rsidR="0064321B">
        <w:rPr>
          <w:rtl/>
        </w:rPr>
        <w:t>"</w:t>
      </w:r>
      <w:r w:rsidRPr="00B2353C">
        <w:rPr>
          <w:rtl/>
        </w:rPr>
        <w:t>. غياب التشكيل قد يجعل التمييز يعتمد بشكل أكبر على السياق</w:t>
      </w:r>
      <w:r w:rsidRPr="00B2353C">
        <w:t>.</w:t>
      </w:r>
    </w:p>
    <w:p w14:paraId="0C9F678D" w14:textId="77777777" w:rsidR="00B2353C" w:rsidRPr="00B2353C" w:rsidRDefault="00B2353C" w:rsidP="009A6CA1">
      <w:pPr>
        <w:numPr>
          <w:ilvl w:val="0"/>
          <w:numId w:val="439"/>
        </w:numPr>
      </w:pPr>
      <w:r w:rsidRPr="00B2353C">
        <w:rPr>
          <w:b/>
          <w:bCs/>
          <w:rtl/>
        </w:rPr>
        <w:t>الآية الثالثة</w:t>
      </w:r>
      <w:r w:rsidRPr="00B2353C">
        <w:rPr>
          <w:b/>
          <w:bCs/>
        </w:rPr>
        <w:t xml:space="preserve">: </w:t>
      </w:r>
      <w:r w:rsidRPr="00B2353C">
        <w:rPr>
          <w:b/>
          <w:bCs/>
          <w:rtl/>
        </w:rPr>
        <w:t>قالت من انباك هذا</w:t>
      </w:r>
    </w:p>
    <w:p w14:paraId="5A54380E" w14:textId="157DB133" w:rsidR="00B2353C" w:rsidRPr="00B2353C" w:rsidRDefault="00B2353C" w:rsidP="009A6CA1">
      <w:pPr>
        <w:numPr>
          <w:ilvl w:val="1"/>
          <w:numId w:val="439"/>
        </w:numPr>
      </w:pPr>
      <w:r w:rsidRPr="00B2353C">
        <w:rPr>
          <w:rtl/>
        </w:rPr>
        <w:t>هذا</w:t>
      </w:r>
      <w:r w:rsidRPr="00B2353C">
        <w:t xml:space="preserve">: </w:t>
      </w:r>
      <w:r w:rsidRPr="00B2353C">
        <w:rPr>
          <w:rtl/>
        </w:rPr>
        <w:t xml:space="preserve">ا لا تعني اسم الإشارة </w:t>
      </w:r>
      <w:r w:rsidR="00096CE2">
        <w:rPr>
          <w:rFonts w:hint="cs"/>
          <w:rtl/>
        </w:rPr>
        <w:t xml:space="preserve">هاذا </w:t>
      </w:r>
      <w:r w:rsidRPr="00B2353C">
        <w:rPr>
          <w:rtl/>
        </w:rPr>
        <w:t>بل تشير إلى "هذيان</w:t>
      </w:r>
      <w:r w:rsidR="00A734EF">
        <w:rPr>
          <w:rFonts w:hint="cs"/>
          <w:rtl/>
        </w:rPr>
        <w:t xml:space="preserve"> " </w:t>
      </w:r>
      <w:r w:rsidR="00A734EF" w:rsidRPr="00A734EF">
        <w:rPr>
          <w:rtl/>
        </w:rPr>
        <w:t>أي كلام يحتاج تدبرًا وتفكيكًا، وربما يبدو كهذيان لمن لم يتعمق فيه</w:t>
      </w:r>
      <w:r w:rsidRPr="00B2353C">
        <w:rPr>
          <w:rtl/>
        </w:rPr>
        <w:t xml:space="preserve"> </w:t>
      </w:r>
    </w:p>
    <w:p w14:paraId="6BF754E3" w14:textId="77777777" w:rsidR="00B2353C" w:rsidRPr="00B2353C" w:rsidRDefault="00B2353C" w:rsidP="009A6CA1">
      <w:pPr>
        <w:numPr>
          <w:ilvl w:val="0"/>
          <w:numId w:val="439"/>
        </w:numPr>
      </w:pPr>
      <w:r w:rsidRPr="00B2353C">
        <w:rPr>
          <w:b/>
          <w:bCs/>
          <w:rtl/>
        </w:rPr>
        <w:t>الآية الرابعة</w:t>
      </w:r>
      <w:r w:rsidRPr="00B2353C">
        <w:rPr>
          <w:b/>
          <w:bCs/>
        </w:rPr>
        <w:t xml:space="preserve">: </w:t>
      </w:r>
      <w:r w:rsidRPr="00B2353C">
        <w:rPr>
          <w:b/>
          <w:bCs/>
          <w:rtl/>
        </w:rPr>
        <w:t>فان الله هو موليه وجبريل وصلح المومنين والمليكة بعد ذلك ظهير</w:t>
      </w:r>
    </w:p>
    <w:p w14:paraId="0A808693" w14:textId="063992DF" w:rsidR="00B2353C" w:rsidRPr="00B2353C" w:rsidRDefault="00B2353C" w:rsidP="009A6CA1">
      <w:pPr>
        <w:numPr>
          <w:ilvl w:val="1"/>
          <w:numId w:val="439"/>
        </w:numPr>
      </w:pPr>
      <w:r w:rsidRPr="00B2353C">
        <w:rPr>
          <w:rtl/>
        </w:rPr>
        <w:t>المليكة</w:t>
      </w:r>
      <w:r w:rsidRPr="00B2353C">
        <w:t xml:space="preserve">: </w:t>
      </w:r>
      <w:r w:rsidRPr="00B2353C">
        <w:rPr>
          <w:rtl/>
        </w:rPr>
        <w:t xml:space="preserve">هذا هو المثال الأبرز الذي يُحتمل فيه تأثير الرسم. كلمة الملائكة تتضمن همزة وألفًا غالبًا ما تُرسم بطرق مختلفة في المخطوطات المبكرة. الادعاء بأن الأصل هو المليكة </w:t>
      </w:r>
      <w:r w:rsidR="009A6CA1">
        <w:rPr>
          <w:rFonts w:hint="cs"/>
          <w:rtl/>
        </w:rPr>
        <w:t>"</w:t>
      </w:r>
      <w:r w:rsidRPr="00B2353C">
        <w:rPr>
          <w:rtl/>
        </w:rPr>
        <w:t>بمعنى الصحيفة أو السجل، ربما من جذر ملك بمعنى الحيازة أو التدوين؟</w:t>
      </w:r>
      <w:r w:rsidR="009A6CA1">
        <w:rPr>
          <w:rFonts w:hint="cs"/>
          <w:rtl/>
        </w:rPr>
        <w:t>"</w:t>
      </w:r>
      <w:r w:rsidRPr="00B2353C">
        <w:rPr>
          <w:rtl/>
        </w:rPr>
        <w:t xml:space="preserve"> هو طرح جريء. لغويًا، كلمة "مليكة" غير شائعة بهذا المعنى. لكن، غياب التنقيط والهمزة قد يفتح نظريًا باب التكهن، وإن كان الإجماع العلمي وقراءة الجمهور على أنها "الملائكة". ربطها بالسياق </w:t>
      </w:r>
      <w:r w:rsidR="0064321B">
        <w:rPr>
          <w:rtl/>
        </w:rPr>
        <w:t>"</w:t>
      </w:r>
      <w:r w:rsidRPr="00B2353C">
        <w:rPr>
          <w:rtl/>
        </w:rPr>
        <w:t>أن السجل شاهد ظهير</w:t>
      </w:r>
      <w:r w:rsidR="0064321B">
        <w:rPr>
          <w:rtl/>
        </w:rPr>
        <w:t>"</w:t>
      </w:r>
      <w:r w:rsidRPr="00B2353C">
        <w:t xml:space="preserve"> </w:t>
      </w:r>
      <w:r w:rsidRPr="00B2353C">
        <w:rPr>
          <w:rtl/>
        </w:rPr>
        <w:t>له وجاهة تدبرية</w:t>
      </w:r>
      <w:r w:rsidRPr="00B2353C">
        <w:t>.</w:t>
      </w:r>
    </w:p>
    <w:p w14:paraId="7FB75D7C" w14:textId="77777777" w:rsidR="00B2353C" w:rsidRPr="00B2353C" w:rsidRDefault="00B2353C" w:rsidP="009A6CA1">
      <w:pPr>
        <w:numPr>
          <w:ilvl w:val="0"/>
          <w:numId w:val="439"/>
        </w:numPr>
      </w:pPr>
      <w:r w:rsidRPr="00B2353C">
        <w:rPr>
          <w:b/>
          <w:bCs/>
          <w:rtl/>
        </w:rPr>
        <w:t>الآية الخامسة</w:t>
      </w:r>
      <w:r w:rsidRPr="00B2353C">
        <w:rPr>
          <w:b/>
          <w:bCs/>
        </w:rPr>
        <w:t xml:space="preserve">: </w:t>
      </w:r>
      <w:r w:rsidRPr="00B2353C">
        <w:rPr>
          <w:b/>
          <w:bCs/>
          <w:rtl/>
        </w:rPr>
        <w:t>مسلمت مومنت قنتت تبت عبدت سيحت ثيبت وابكرا</w:t>
      </w:r>
    </w:p>
    <w:p w14:paraId="388A6512" w14:textId="2699C657" w:rsidR="00B2353C" w:rsidRPr="00B2353C" w:rsidRDefault="00B2353C" w:rsidP="009A6CA1">
      <w:pPr>
        <w:numPr>
          <w:ilvl w:val="1"/>
          <w:numId w:val="439"/>
        </w:numPr>
      </w:pPr>
      <w:r w:rsidRPr="00B2353C">
        <w:rPr>
          <w:rtl/>
        </w:rPr>
        <w:t>صيغ المفرد: الملاحظة بأن هذه الكلمات قد تُقرأ كصيغ مفرد</w:t>
      </w:r>
      <w:r w:rsidR="0064321B">
        <w:rPr>
          <w:rtl/>
        </w:rPr>
        <w:t>"</w:t>
      </w:r>
      <w:r w:rsidRPr="00B2353C">
        <w:rPr>
          <w:rtl/>
        </w:rPr>
        <w:t>مسلمة، مؤمنة...الخ</w:t>
      </w:r>
      <w:r w:rsidR="0064321B">
        <w:rPr>
          <w:rtl/>
        </w:rPr>
        <w:t>"</w:t>
      </w:r>
      <w:r w:rsidRPr="00B2353C">
        <w:t xml:space="preserve"> </w:t>
      </w:r>
      <w:r w:rsidRPr="00B2353C">
        <w:rPr>
          <w:rtl/>
        </w:rPr>
        <w:t>بدلاً من جمع مؤنث سالم هي ملاحظة مهمة تتعلق بالرسم. في بعض المخطوطات، قد لا يكون تمييز صيغة الجمع المؤنث السالم واضحًا دائمًا. تفسيرها كصفات للمفرد يركز على الحالة الفردية للمرأة الصالحة</w:t>
      </w:r>
      <w:r w:rsidRPr="00B2353C">
        <w:t>.</w:t>
      </w:r>
    </w:p>
    <w:p w14:paraId="3054234E" w14:textId="5536C7CD" w:rsidR="00B2353C" w:rsidRPr="00B2353C" w:rsidRDefault="00B2353C" w:rsidP="009A6CA1">
      <w:pPr>
        <w:numPr>
          <w:ilvl w:val="1"/>
          <w:numId w:val="439"/>
        </w:numPr>
      </w:pPr>
      <w:r w:rsidRPr="00B2353C">
        <w:rPr>
          <w:rtl/>
        </w:rPr>
        <w:t>ابكرا</w:t>
      </w:r>
      <w:r w:rsidRPr="00B2353C">
        <w:t xml:space="preserve">: </w:t>
      </w:r>
      <w:r w:rsidRPr="00B2353C">
        <w:rPr>
          <w:rtl/>
        </w:rPr>
        <w:t xml:space="preserve">رفض تفسير "العذارى" والقول بأنها من "بَكَرَ" </w:t>
      </w:r>
      <w:r w:rsidR="0064321B">
        <w:rPr>
          <w:rtl/>
        </w:rPr>
        <w:t>"</w:t>
      </w:r>
      <w:r w:rsidRPr="00B2353C">
        <w:rPr>
          <w:rtl/>
        </w:rPr>
        <w:t>أعطى ثمره مبكرًا</w:t>
      </w:r>
      <w:r w:rsidR="0064321B">
        <w:rPr>
          <w:rtl/>
        </w:rPr>
        <w:t>"</w:t>
      </w:r>
      <w:r w:rsidRPr="00B2353C">
        <w:rPr>
          <w:rtl/>
        </w:rPr>
        <w:t xml:space="preserve"> هو تأويل يعتمد على اختيار جذر لغوي مختلف لكلمة تبدو متشابهة في الرسم. كلمة أبكار </w:t>
      </w:r>
      <w:r w:rsidR="0064321B">
        <w:rPr>
          <w:rtl/>
        </w:rPr>
        <w:t>"</w:t>
      </w:r>
      <w:r w:rsidRPr="00B2353C">
        <w:rPr>
          <w:rtl/>
        </w:rPr>
        <w:t>جمع بكر</w:t>
      </w:r>
      <w:r w:rsidR="0064321B">
        <w:rPr>
          <w:rtl/>
        </w:rPr>
        <w:t>"</w:t>
      </w:r>
      <w:r w:rsidRPr="00B2353C">
        <w:rPr>
          <w:rtl/>
        </w:rPr>
        <w:t xml:space="preserve"> معروفة. ربطها بالتبكير في العطاء هو تفسير سياقي ممكن لغويًا، ويغير المعنى بشكل جذري نحو المبادرة بدل الحالة الجسدية</w:t>
      </w:r>
      <w:r w:rsidRPr="00B2353C">
        <w:t>.</w:t>
      </w:r>
    </w:p>
    <w:p w14:paraId="26DB30EB" w14:textId="77777777" w:rsidR="00B2353C" w:rsidRPr="00B2353C" w:rsidRDefault="00B2353C" w:rsidP="009A6CA1">
      <w:pPr>
        <w:numPr>
          <w:ilvl w:val="0"/>
          <w:numId w:val="439"/>
        </w:numPr>
      </w:pPr>
      <w:r w:rsidRPr="00B2353C">
        <w:rPr>
          <w:b/>
          <w:bCs/>
          <w:rtl/>
        </w:rPr>
        <w:t>الآية السادسة</w:t>
      </w:r>
      <w:r w:rsidRPr="00B2353C">
        <w:rPr>
          <w:b/>
          <w:bCs/>
        </w:rPr>
        <w:t xml:space="preserve">: </w:t>
      </w:r>
      <w:r w:rsidRPr="00B2353C">
        <w:rPr>
          <w:b/>
          <w:bCs/>
          <w:rtl/>
        </w:rPr>
        <w:t>قوا انفسكم وأهليكم نارا وقودها الناس والحجرة</w:t>
      </w:r>
    </w:p>
    <w:p w14:paraId="41F06915" w14:textId="4699B44D" w:rsidR="00B2353C" w:rsidRPr="00B2353C" w:rsidRDefault="00B2353C" w:rsidP="009A6CA1">
      <w:pPr>
        <w:numPr>
          <w:ilvl w:val="1"/>
          <w:numId w:val="439"/>
        </w:numPr>
      </w:pPr>
      <w:r w:rsidRPr="00B2353C">
        <w:rPr>
          <w:rtl/>
        </w:rPr>
        <w:t>اهليكم</w:t>
      </w:r>
      <w:r w:rsidRPr="00B2353C">
        <w:t xml:space="preserve">: </w:t>
      </w:r>
      <w:r w:rsidRPr="00B2353C">
        <w:rPr>
          <w:rtl/>
        </w:rPr>
        <w:t xml:space="preserve">تفسيرها بـ "ما يهلّ عليكم من مشاكل" بدلاً من "العائلة" هو توسيع للمعنى يعتمد على جذر "هلّ" </w:t>
      </w:r>
      <w:r w:rsidR="0064321B">
        <w:rPr>
          <w:rtl/>
        </w:rPr>
        <w:t>"</w:t>
      </w:r>
      <w:r w:rsidRPr="00B2353C">
        <w:rPr>
          <w:rtl/>
        </w:rPr>
        <w:t>ظهر، أقبل</w:t>
      </w:r>
      <w:r w:rsidR="0064321B">
        <w:rPr>
          <w:rtl/>
        </w:rPr>
        <w:t>"</w:t>
      </w:r>
      <w:r w:rsidRPr="00B2353C">
        <w:rPr>
          <w:rtl/>
        </w:rPr>
        <w:t xml:space="preserve"> وتأويل سياقي</w:t>
      </w:r>
      <w:r w:rsidRPr="00B2353C">
        <w:t>.</w:t>
      </w:r>
    </w:p>
    <w:p w14:paraId="650B0FBA" w14:textId="77777777" w:rsidR="00361EA2" w:rsidRPr="00361EA2" w:rsidRDefault="00361EA2" w:rsidP="009A6CA1">
      <w:pPr>
        <w:numPr>
          <w:ilvl w:val="1"/>
          <w:numId w:val="439"/>
        </w:numPr>
      </w:pPr>
      <w:r w:rsidRPr="00361EA2">
        <w:rPr>
          <w:b/>
          <w:bCs/>
        </w:rPr>
        <w:t> </w:t>
      </w:r>
      <w:r w:rsidRPr="00361EA2">
        <w:rPr>
          <w:b/>
          <w:bCs/>
          <w:rtl/>
        </w:rPr>
        <w:t xml:space="preserve">عليها مليكة </w:t>
      </w:r>
      <w:r w:rsidRPr="00361EA2">
        <w:rPr>
          <w:rtl/>
        </w:rPr>
        <w:t>غلاظ</w:t>
      </w:r>
      <w:r w:rsidRPr="00361EA2">
        <w:rPr>
          <w:b/>
          <w:bCs/>
          <w:rtl/>
        </w:rPr>
        <w:t xml:space="preserve"> شداد</w:t>
      </w:r>
      <w:r w:rsidRPr="00361EA2">
        <w:rPr>
          <w:b/>
          <w:bCs/>
        </w:rPr>
        <w:t>... </w:t>
      </w:r>
      <w:r w:rsidRPr="00361EA2">
        <w:rPr>
          <w:b/>
          <w:bCs/>
          <w:rtl/>
        </w:rPr>
        <w:t>والنار ووقودها</w:t>
      </w:r>
    </w:p>
    <w:p w14:paraId="74675192" w14:textId="7B02346E" w:rsidR="00361EA2" w:rsidRPr="00361EA2" w:rsidRDefault="00361EA2" w:rsidP="009A6CA1">
      <w:pPr>
        <w:numPr>
          <w:ilvl w:val="1"/>
          <w:numId w:val="439"/>
        </w:numPr>
      </w:pPr>
      <w:r w:rsidRPr="00361EA2">
        <w:rPr>
          <w:b/>
          <w:bCs/>
          <w:rtl/>
        </w:rPr>
        <w:t>مليكة غلاظ شداد</w:t>
      </w:r>
      <w:r w:rsidRPr="00361EA2">
        <w:rPr>
          <w:b/>
          <w:bCs/>
        </w:rPr>
        <w:t>:</w:t>
      </w:r>
      <w:r w:rsidRPr="00361EA2">
        <w:t> </w:t>
      </w:r>
      <w:r w:rsidRPr="00361EA2">
        <w:rPr>
          <w:rtl/>
        </w:rPr>
        <w:t>يستمر النص في تأكيد أن مليكة </w:t>
      </w:r>
      <w:r w:rsidR="0064321B">
        <w:rPr>
          <w:rtl/>
        </w:rPr>
        <w:t>"</w:t>
      </w:r>
      <w:r w:rsidRPr="00361EA2">
        <w:rPr>
          <w:rtl/>
        </w:rPr>
        <w:t>الصحيفة</w:t>
      </w:r>
      <w:r w:rsidR="0064321B">
        <w:rPr>
          <w:rtl/>
        </w:rPr>
        <w:t>"</w:t>
      </w:r>
      <w:r w:rsidRPr="00361EA2">
        <w:rPr>
          <w:rtl/>
        </w:rPr>
        <w:t xml:space="preserve"> هي الأصل بدل الملائكة، وأن غلاظ هي تحريف لـ غِلَظٍ </w:t>
      </w:r>
      <w:r w:rsidR="0064321B">
        <w:rPr>
          <w:rtl/>
        </w:rPr>
        <w:t>"</w:t>
      </w:r>
      <w:r w:rsidRPr="00361EA2">
        <w:rPr>
          <w:rtl/>
        </w:rPr>
        <w:t>مصدر بمعنى التوكيد والشدة</w:t>
      </w:r>
      <w:r w:rsidR="0064321B">
        <w:rPr>
          <w:rtl/>
        </w:rPr>
        <w:t>"</w:t>
      </w:r>
      <w:r w:rsidRPr="00361EA2">
        <w:rPr>
          <w:rtl/>
        </w:rPr>
        <w:t xml:space="preserve"> كوصف للصحيفة وليس للملائكة. كما نوقش سابقاً، هذا التأويل يفتقر لدعم لغوي ونصي كافٍ لكلمة مليكة بهذا المعنى، ويعتمد على تفسير مجازي لكلمة غلظ</w:t>
      </w:r>
      <w:r w:rsidRPr="00361EA2">
        <w:t>.</w:t>
      </w:r>
    </w:p>
    <w:p w14:paraId="3AB149AC" w14:textId="5FD8347D" w:rsidR="00361EA2" w:rsidRPr="00361EA2" w:rsidRDefault="00361EA2" w:rsidP="009A6CA1">
      <w:pPr>
        <w:numPr>
          <w:ilvl w:val="1"/>
          <w:numId w:val="439"/>
        </w:numPr>
      </w:pPr>
      <w:r w:rsidRPr="00361EA2">
        <w:rPr>
          <w:b/>
          <w:bCs/>
          <w:rtl/>
        </w:rPr>
        <w:t>النار ووقودها الناس والحجرة</w:t>
      </w:r>
      <w:r w:rsidRPr="00361EA2">
        <w:rPr>
          <w:b/>
          <w:bCs/>
        </w:rPr>
        <w:t>:</w:t>
      </w:r>
      <w:r w:rsidRPr="00361EA2">
        <w:t> </w:t>
      </w:r>
      <w:r w:rsidRPr="00361EA2">
        <w:rPr>
          <w:rtl/>
        </w:rPr>
        <w:t>تفسير النار بالهزيمة، والناس بالمنساقين المضطربين، والحجرة بالعقول المتحجرة</w:t>
      </w:r>
      <w:r w:rsidRPr="00361EA2">
        <w:t xml:space="preserve"> </w:t>
      </w:r>
      <w:r w:rsidR="0064321B">
        <w:rPr>
          <w:rtl/>
        </w:rPr>
        <w:t>"</w:t>
      </w:r>
      <w:r w:rsidRPr="00361EA2">
        <w:rPr>
          <w:rtl/>
        </w:rPr>
        <w:t>الحِجرة</w:t>
      </w:r>
      <w:r w:rsidR="0064321B">
        <w:rPr>
          <w:rtl/>
        </w:rPr>
        <w:t>"</w:t>
      </w:r>
      <w:r w:rsidRPr="00361EA2">
        <w:t xml:space="preserve"> </w:t>
      </w:r>
      <w:r w:rsidRPr="00361EA2">
        <w:rPr>
          <w:rtl/>
        </w:rPr>
        <w:t xml:space="preserve">يقدم تأويلاً باطنيًا أو مجازيًا للآية. بينما التفسير المجازي ممكن في القرآن، فإن هذا التأويل المحدد يعتمد على اشتقاقات وتخصيصات للمعاني </w:t>
      </w:r>
      <w:r w:rsidR="0064321B">
        <w:rPr>
          <w:rtl/>
        </w:rPr>
        <w:t>"</w:t>
      </w:r>
      <w:r w:rsidRPr="00361EA2">
        <w:rPr>
          <w:rtl/>
        </w:rPr>
        <w:t>خاصة الناس والحجرة</w:t>
      </w:r>
      <w:r w:rsidR="0064321B">
        <w:rPr>
          <w:rtl/>
        </w:rPr>
        <w:t>"</w:t>
      </w:r>
      <w:r w:rsidRPr="00361EA2">
        <w:t xml:space="preserve"> </w:t>
      </w:r>
      <w:r w:rsidRPr="00361EA2">
        <w:rPr>
          <w:rtl/>
        </w:rPr>
        <w:t>قد لا تكون هي المتبادرة أو المدعومة بشكل قاطع من السياقات القرآنية الأخرى. ومع ذلك، فإن احتمال قراءة الحِجرة </w:t>
      </w:r>
      <w:r w:rsidR="0064321B">
        <w:rPr>
          <w:rtl/>
        </w:rPr>
        <w:t>"</w:t>
      </w:r>
      <w:r w:rsidRPr="00361EA2">
        <w:rPr>
          <w:rtl/>
        </w:rPr>
        <w:t>العقل</w:t>
      </w:r>
      <w:r w:rsidR="0064321B">
        <w:rPr>
          <w:rtl/>
        </w:rPr>
        <w:t>"</w:t>
      </w:r>
      <w:r w:rsidRPr="00361EA2">
        <w:rPr>
          <w:rtl/>
        </w:rPr>
        <w:t xml:space="preserve"> بدل الحَجَرة </w:t>
      </w:r>
      <w:r w:rsidR="0064321B">
        <w:rPr>
          <w:rtl/>
        </w:rPr>
        <w:t>"</w:t>
      </w:r>
      <w:r w:rsidRPr="00361EA2">
        <w:rPr>
          <w:rtl/>
        </w:rPr>
        <w:t>الحجارة</w:t>
      </w:r>
      <w:r w:rsidR="0064321B">
        <w:rPr>
          <w:rtl/>
        </w:rPr>
        <w:t>"</w:t>
      </w:r>
      <w:r w:rsidRPr="00361EA2">
        <w:rPr>
          <w:rtl/>
        </w:rPr>
        <w:t xml:space="preserve"> يبقى الاحتمال اللغوي الأكثر إثارة للاهتمام هنا نظرًا لتعدد معاني الجذر </w:t>
      </w:r>
      <w:r w:rsidR="0064321B">
        <w:rPr>
          <w:rtl/>
        </w:rPr>
        <w:t>"</w:t>
      </w:r>
      <w:r w:rsidRPr="00361EA2">
        <w:rPr>
          <w:rtl/>
        </w:rPr>
        <w:t>ح ج ر</w:t>
      </w:r>
      <w:r w:rsidR="0064321B">
        <w:rPr>
          <w:rtl/>
        </w:rPr>
        <w:t>"</w:t>
      </w:r>
      <w:r w:rsidRPr="00361EA2">
        <w:rPr>
          <w:rtl/>
        </w:rPr>
        <w:t xml:space="preserve"> وعدم وجود تشكيل في الرسم الأول</w:t>
      </w:r>
      <w:r w:rsidRPr="00361EA2">
        <w:t>.</w:t>
      </w:r>
    </w:p>
    <w:p w14:paraId="3E641A3C" w14:textId="694170A2" w:rsidR="00361EA2" w:rsidRPr="00361EA2" w:rsidRDefault="007C7E8D" w:rsidP="009A6CA1">
      <w:pPr>
        <w:numPr>
          <w:ilvl w:val="0"/>
          <w:numId w:val="439"/>
        </w:numPr>
      </w:pPr>
      <w:r>
        <w:rPr>
          <w:rFonts w:hint="cs"/>
          <w:b/>
          <w:bCs/>
          <w:rtl/>
        </w:rPr>
        <w:t>ا</w:t>
      </w:r>
      <w:r w:rsidR="00361EA2" w:rsidRPr="00361EA2">
        <w:rPr>
          <w:b/>
          <w:bCs/>
          <w:rtl/>
        </w:rPr>
        <w:t>لآية السابعة</w:t>
      </w:r>
      <w:r w:rsidR="00361EA2" w:rsidRPr="00361EA2">
        <w:rPr>
          <w:b/>
          <w:bCs/>
        </w:rPr>
        <w:t>: </w:t>
      </w:r>
      <w:r w:rsidR="00361EA2" w:rsidRPr="00361EA2">
        <w:rPr>
          <w:b/>
          <w:bCs/>
          <w:rtl/>
        </w:rPr>
        <w:t>لا تعتذروا اليوم</w:t>
      </w:r>
      <w:r w:rsidR="00361EA2" w:rsidRPr="00361EA2">
        <w:rPr>
          <w:b/>
          <w:bCs/>
        </w:rPr>
        <w:t>...</w:t>
      </w:r>
    </w:p>
    <w:p w14:paraId="214F45F7" w14:textId="77777777" w:rsidR="00361EA2" w:rsidRPr="00361EA2" w:rsidRDefault="00361EA2" w:rsidP="009A6CA1">
      <w:pPr>
        <w:numPr>
          <w:ilvl w:val="1"/>
          <w:numId w:val="439"/>
        </w:numPr>
      </w:pPr>
      <w:r w:rsidRPr="00361EA2">
        <w:rPr>
          <w:rtl/>
        </w:rPr>
        <w:t>ربطها المباشر بمن يغطون الحقيقة ويؤذون النبي نفسيًا هو تفسير يعتمد على السياق المقترح للآيات الأولى</w:t>
      </w:r>
      <w:r w:rsidRPr="00361EA2">
        <w:t>.</w:t>
      </w:r>
    </w:p>
    <w:p w14:paraId="793BEA38" w14:textId="0E8ADD22" w:rsidR="00361EA2" w:rsidRPr="00361EA2" w:rsidRDefault="00361EA2" w:rsidP="009A6CA1">
      <w:pPr>
        <w:numPr>
          <w:ilvl w:val="0"/>
          <w:numId w:val="439"/>
        </w:numPr>
      </w:pPr>
      <w:r w:rsidRPr="00361EA2">
        <w:rPr>
          <w:b/>
          <w:bCs/>
          <w:rtl/>
        </w:rPr>
        <w:t>الآية الثامنة: التوبة وسييتكم وجنات والأنهر وبأيمنهم</w:t>
      </w:r>
    </w:p>
    <w:p w14:paraId="0A957037" w14:textId="13EB4165" w:rsidR="00361EA2" w:rsidRPr="00361EA2" w:rsidRDefault="00361EA2" w:rsidP="009A6CA1">
      <w:pPr>
        <w:numPr>
          <w:ilvl w:val="1"/>
          <w:numId w:val="439"/>
        </w:numPr>
      </w:pPr>
      <w:r w:rsidRPr="00361EA2">
        <w:rPr>
          <w:b/>
          <w:bCs/>
          <w:rtl/>
        </w:rPr>
        <w:t>الله كـ آل له</w:t>
      </w:r>
      <w:r w:rsidRPr="00361EA2">
        <w:rPr>
          <w:b/>
          <w:bCs/>
        </w:rPr>
        <w:t>:</w:t>
      </w:r>
      <w:r w:rsidRPr="00361EA2">
        <w:t> </w:t>
      </w:r>
      <w:r w:rsidR="00DA19A3">
        <w:rPr>
          <w:rFonts w:hint="cs"/>
          <w:rtl/>
        </w:rPr>
        <w:t>الله</w:t>
      </w:r>
      <w:r w:rsidR="00C93847">
        <w:rPr>
          <w:rFonts w:hint="cs"/>
          <w:rtl/>
        </w:rPr>
        <w:t xml:space="preserve"> ليس فقط لقب بل يدل على </w:t>
      </w:r>
      <w:r w:rsidR="00C218D0">
        <w:rPr>
          <w:rFonts w:hint="cs"/>
          <w:rtl/>
        </w:rPr>
        <w:t xml:space="preserve">صفة </w:t>
      </w:r>
      <w:r w:rsidR="00C93847">
        <w:rPr>
          <w:rFonts w:hint="cs"/>
          <w:rtl/>
        </w:rPr>
        <w:t>انه يؤول له الامر وكل شيء</w:t>
      </w:r>
      <w:r w:rsidRPr="00361EA2">
        <w:t>.</w:t>
      </w:r>
    </w:p>
    <w:p w14:paraId="21FEA9DA" w14:textId="56F96A17" w:rsidR="00361EA2" w:rsidRPr="00361EA2" w:rsidRDefault="00361EA2" w:rsidP="009A6CA1">
      <w:pPr>
        <w:numPr>
          <w:ilvl w:val="1"/>
          <w:numId w:val="439"/>
        </w:numPr>
      </w:pPr>
      <w:r w:rsidRPr="00361EA2">
        <w:rPr>
          <w:b/>
          <w:bCs/>
          <w:rtl/>
        </w:rPr>
        <w:t>سييتكم</w:t>
      </w:r>
      <w:r w:rsidRPr="00361EA2">
        <w:rPr>
          <w:b/>
          <w:bCs/>
        </w:rPr>
        <w:t>:</w:t>
      </w:r>
      <w:r w:rsidRPr="00361EA2">
        <w:t> </w:t>
      </w:r>
      <w:r w:rsidR="00022626" w:rsidRPr="007C7E8D">
        <w:rPr>
          <w:b/>
          <w:bCs/>
          <w:rtl/>
          <w:lang w:val="fr-MA"/>
        </w:rPr>
        <w:t>عسى</w:t>
      </w:r>
      <w:r w:rsidR="00022626" w:rsidRPr="00022626">
        <w:rPr>
          <w:rtl/>
        </w:rPr>
        <w:t xml:space="preserve"> ربكم </w:t>
      </w:r>
      <w:r w:rsidR="0064321B">
        <w:rPr>
          <w:rtl/>
        </w:rPr>
        <w:t>"</w:t>
      </w:r>
      <w:r w:rsidR="00022626" w:rsidRPr="00022626">
        <w:rPr>
          <w:rtl/>
        </w:rPr>
        <w:t>المصلح والمربي</w:t>
      </w:r>
      <w:r w:rsidR="0064321B">
        <w:rPr>
          <w:rtl/>
        </w:rPr>
        <w:t>"</w:t>
      </w:r>
      <w:r w:rsidR="00022626" w:rsidRPr="00022626">
        <w:rPr>
          <w:rtl/>
        </w:rPr>
        <w:t xml:space="preserve"> أن يمحو عنكم آثار التسرع والتعجل في طلب الأمور دون وعي وجهد</w:t>
      </w:r>
      <w:r w:rsidR="00022626" w:rsidRPr="00022626">
        <w:t xml:space="preserve"> </w:t>
      </w:r>
      <w:r w:rsidR="0064321B">
        <w:rPr>
          <w:rtl/>
        </w:rPr>
        <w:t>"</w:t>
      </w:r>
      <w:r w:rsidR="00022626" w:rsidRPr="00022626">
        <w:rPr>
          <w:rtl/>
        </w:rPr>
        <w:t>سييتكم</w:t>
      </w:r>
      <w:r w:rsidR="0064321B">
        <w:rPr>
          <w:rtl/>
        </w:rPr>
        <w:t>"</w:t>
      </w:r>
    </w:p>
    <w:p w14:paraId="41C6C8B1" w14:textId="5E8E76FD" w:rsidR="00361EA2" w:rsidRPr="00361EA2" w:rsidRDefault="00361EA2" w:rsidP="009A6CA1">
      <w:pPr>
        <w:numPr>
          <w:ilvl w:val="1"/>
          <w:numId w:val="439"/>
        </w:numPr>
      </w:pPr>
      <w:r w:rsidRPr="00361EA2">
        <w:rPr>
          <w:b/>
          <w:bCs/>
          <w:rtl/>
        </w:rPr>
        <w:t>جنت</w:t>
      </w:r>
      <w:r w:rsidRPr="00361EA2">
        <w:rPr>
          <w:b/>
          <w:bCs/>
        </w:rPr>
        <w:t>/</w:t>
      </w:r>
      <w:r w:rsidRPr="00361EA2">
        <w:rPr>
          <w:b/>
          <w:bCs/>
          <w:rtl/>
        </w:rPr>
        <w:t>جنات</w:t>
      </w:r>
      <w:r w:rsidR="0049087B">
        <w:rPr>
          <w:b/>
          <w:bCs/>
          <w:lang w:val="fr-MA"/>
        </w:rPr>
        <w:t xml:space="preserve"> </w:t>
      </w:r>
      <w:r w:rsidR="00C83C05">
        <w:rPr>
          <w:rFonts w:hint="cs"/>
          <w:rtl/>
          <w:lang w:val="fr-MA" w:bidi="ar-MA"/>
        </w:rPr>
        <w:t xml:space="preserve">: جنت بألف خنجرية </w:t>
      </w:r>
      <w:r w:rsidR="00B328D3">
        <w:rPr>
          <w:rFonts w:hint="cs"/>
          <w:rtl/>
          <w:lang w:val="fr-MA" w:bidi="ar-MA"/>
        </w:rPr>
        <w:t xml:space="preserve">في مصاحفنا وفي المخطوطة بالمد </w:t>
      </w:r>
      <w:r w:rsidR="000650EA">
        <w:rPr>
          <w:rFonts w:hint="cs"/>
          <w:rtl/>
          <w:lang w:val="fr-MA" w:bidi="ar-MA"/>
        </w:rPr>
        <w:t>.</w:t>
      </w:r>
      <w:r w:rsidRPr="00361EA2">
        <w:rPr>
          <w:rtl/>
        </w:rPr>
        <w:t>القراءة بالجمع هي المتواترة والسياق يرجحها</w:t>
      </w:r>
      <w:r w:rsidRPr="00361EA2">
        <w:t>.</w:t>
      </w:r>
    </w:p>
    <w:p w14:paraId="020E067F" w14:textId="75758883" w:rsidR="00361EA2" w:rsidRPr="00361EA2" w:rsidRDefault="00361EA2" w:rsidP="009A6CA1">
      <w:pPr>
        <w:numPr>
          <w:ilvl w:val="1"/>
          <w:numId w:val="439"/>
        </w:numPr>
      </w:pPr>
      <w:r w:rsidRPr="00361EA2">
        <w:rPr>
          <w:b/>
          <w:bCs/>
          <w:rtl/>
        </w:rPr>
        <w:t>الانهر</w:t>
      </w:r>
      <w:r w:rsidRPr="00361EA2">
        <w:rPr>
          <w:b/>
          <w:bCs/>
        </w:rPr>
        <w:t>:</w:t>
      </w:r>
      <w:r w:rsidRPr="00361EA2">
        <w:t> </w:t>
      </w:r>
      <w:r w:rsidRPr="00361EA2">
        <w:rPr>
          <w:rtl/>
        </w:rPr>
        <w:t xml:space="preserve">تفسيرها </w:t>
      </w:r>
      <w:r w:rsidRPr="00361EA2">
        <w:rPr>
          <w:b/>
          <w:bCs/>
          <w:rtl/>
        </w:rPr>
        <w:t>بجمع</w:t>
      </w:r>
      <w:r w:rsidRPr="00361EA2">
        <w:rPr>
          <w:rtl/>
        </w:rPr>
        <w:t xml:space="preserve"> "نَهِر" </w:t>
      </w:r>
      <w:r w:rsidR="0064321B">
        <w:rPr>
          <w:rtl/>
        </w:rPr>
        <w:t>"</w:t>
      </w:r>
      <w:r w:rsidRPr="00361EA2">
        <w:rPr>
          <w:rtl/>
        </w:rPr>
        <w:t>الذي ينهر الناس</w:t>
      </w:r>
      <w:r w:rsidR="0064321B">
        <w:rPr>
          <w:rtl/>
        </w:rPr>
        <w:t>"</w:t>
      </w:r>
      <w:r w:rsidRPr="00361EA2">
        <w:rPr>
          <w:rtl/>
        </w:rPr>
        <w:t xml:space="preserve"> بدل الأنهار </w:t>
      </w:r>
      <w:r w:rsidR="0064321B">
        <w:rPr>
          <w:rtl/>
        </w:rPr>
        <w:t>"</w:t>
      </w:r>
      <w:r w:rsidRPr="00361EA2">
        <w:rPr>
          <w:rtl/>
        </w:rPr>
        <w:t>جمع نهر ماء</w:t>
      </w:r>
      <w:r w:rsidR="0064321B">
        <w:rPr>
          <w:rtl/>
        </w:rPr>
        <w:t>"</w:t>
      </w:r>
      <w:r w:rsidRPr="00361EA2">
        <w:rPr>
          <w:rtl/>
        </w:rPr>
        <w:t xml:space="preserve"> هو تفسير شاذ لغويًا وسياقيًا، ويتعارض مع وصف نعيم الجنة المعتاد في القرآن</w:t>
      </w:r>
      <w:r w:rsidRPr="00361EA2">
        <w:t>.</w:t>
      </w:r>
      <w:r w:rsidR="000E035D" w:rsidRPr="000E035D">
        <w:rPr>
          <w:rFonts w:ascii="Arial" w:hAnsi="Arial" w:cs="Arial"/>
          <w:color w:val="E2E2E5"/>
          <w:sz w:val="21"/>
          <w:szCs w:val="21"/>
          <w:shd w:val="clear" w:color="auto" w:fill="1E1E1E"/>
          <w:rtl/>
        </w:rPr>
        <w:t xml:space="preserve"> </w:t>
      </w:r>
      <w:r w:rsidR="000E035D" w:rsidRPr="000E035D">
        <w:rPr>
          <w:rtl/>
        </w:rPr>
        <w:t xml:space="preserve">والأنهار التي تجري "تحتها" </w:t>
      </w:r>
      <w:r w:rsidR="0064321B">
        <w:rPr>
          <w:rtl/>
        </w:rPr>
        <w:t>"</w:t>
      </w:r>
      <w:r w:rsidR="000E035D" w:rsidRPr="000E035D">
        <w:rPr>
          <w:rtl/>
        </w:rPr>
        <w:t>تتدفق منها وتتفرع عنها</w:t>
      </w:r>
      <w:r w:rsidR="0064321B">
        <w:rPr>
          <w:rtl/>
        </w:rPr>
        <w:t>"</w:t>
      </w:r>
      <w:r w:rsidR="000E035D" w:rsidRPr="000E035D">
        <w:rPr>
          <w:rtl/>
        </w:rPr>
        <w:t xml:space="preserve"> ليست أنهار ماء فحسب، بل هي </w:t>
      </w:r>
      <w:r w:rsidR="000E035D" w:rsidRPr="000E035D">
        <w:rPr>
          <w:b/>
          <w:bCs/>
        </w:rPr>
        <w:t>"</w:t>
      </w:r>
      <w:r w:rsidR="000E035D" w:rsidRPr="000E035D">
        <w:rPr>
          <w:b/>
          <w:bCs/>
          <w:rtl/>
        </w:rPr>
        <w:t>أنهار العلم والحكمة والنور</w:t>
      </w:r>
      <w:r w:rsidR="000E035D" w:rsidRPr="000E035D">
        <w:rPr>
          <w:b/>
          <w:bCs/>
        </w:rPr>
        <w:t>"</w:t>
      </w:r>
      <w:r w:rsidR="000E035D" w:rsidRPr="000E035D">
        <w:t> </w:t>
      </w:r>
      <w:r w:rsidR="000E035D" w:rsidRPr="000E035D">
        <w:rPr>
          <w:rtl/>
        </w:rPr>
        <w:t>التي يجنيها المتدبرون كثمار لجهدهم</w:t>
      </w:r>
      <w:r w:rsidR="000E035D" w:rsidRPr="000E035D">
        <w:t>.</w:t>
      </w:r>
    </w:p>
    <w:p w14:paraId="6F1BE198" w14:textId="321BFF9B" w:rsidR="00361EA2" w:rsidRPr="00361EA2" w:rsidRDefault="00361EA2" w:rsidP="009A6CA1">
      <w:pPr>
        <w:numPr>
          <w:ilvl w:val="1"/>
          <w:numId w:val="439"/>
        </w:numPr>
      </w:pPr>
      <w:r w:rsidRPr="00361EA2">
        <w:rPr>
          <w:b/>
          <w:bCs/>
          <w:rtl/>
        </w:rPr>
        <w:t>بأيمنهم</w:t>
      </w:r>
      <w:r w:rsidRPr="00361EA2">
        <w:rPr>
          <w:b/>
          <w:bCs/>
        </w:rPr>
        <w:t>:</w:t>
      </w:r>
      <w:r w:rsidRPr="00361EA2">
        <w:t> </w:t>
      </w:r>
      <w:r w:rsidRPr="00361EA2">
        <w:rPr>
          <w:rtl/>
        </w:rPr>
        <w:t xml:space="preserve">القول بأنها الأصل بدل بأيمانهم ممكن نظريًا من حيث الرسم الأولي </w:t>
      </w:r>
      <w:r w:rsidR="0064321B">
        <w:rPr>
          <w:rtl/>
        </w:rPr>
        <w:t>"</w:t>
      </w:r>
      <w:r w:rsidRPr="00361EA2">
        <w:rPr>
          <w:rtl/>
        </w:rPr>
        <w:t>احتمال حذف الألف</w:t>
      </w:r>
      <w:r w:rsidR="0064321B">
        <w:rPr>
          <w:rtl/>
        </w:rPr>
        <w:t>"</w:t>
      </w:r>
      <w:r w:rsidRPr="00361EA2">
        <w:rPr>
          <w:rtl/>
        </w:rPr>
        <w:t xml:space="preserve">، وتفسيرها بالتفاؤل </w:t>
      </w:r>
      <w:r w:rsidR="0064321B">
        <w:rPr>
          <w:rtl/>
        </w:rPr>
        <w:t>"</w:t>
      </w:r>
      <w:r w:rsidRPr="00361EA2">
        <w:rPr>
          <w:rtl/>
        </w:rPr>
        <w:t>من اليُمن</w:t>
      </w:r>
      <w:r w:rsidR="0064321B">
        <w:rPr>
          <w:rtl/>
        </w:rPr>
        <w:t>"</w:t>
      </w:r>
      <w:r w:rsidRPr="00361EA2">
        <w:rPr>
          <w:rtl/>
        </w:rPr>
        <w:t xml:space="preserve"> ممكن لغويًا كأحد معاني الجذر، لكن القراءة المتواترة والتفاسير السائدة تتجه لمعاني أخرى </w:t>
      </w:r>
      <w:r w:rsidR="0064321B">
        <w:rPr>
          <w:rtl/>
        </w:rPr>
        <w:t>"</w:t>
      </w:r>
      <w:r w:rsidRPr="00361EA2">
        <w:rPr>
          <w:rtl/>
        </w:rPr>
        <w:t>الجهة، الأيمان، الأعمال الصالحة</w:t>
      </w:r>
      <w:r w:rsidR="0064321B">
        <w:rPr>
          <w:rtl/>
        </w:rPr>
        <w:t>"</w:t>
      </w:r>
      <w:r w:rsidRPr="00361EA2">
        <w:t>.</w:t>
      </w:r>
    </w:p>
    <w:p w14:paraId="1BAA6B8D" w14:textId="0B4EC188" w:rsidR="00361EA2" w:rsidRPr="00361EA2" w:rsidRDefault="00361EA2" w:rsidP="009A6CA1">
      <w:pPr>
        <w:numPr>
          <w:ilvl w:val="0"/>
          <w:numId w:val="439"/>
        </w:numPr>
      </w:pPr>
      <w:r w:rsidRPr="00361EA2">
        <w:rPr>
          <w:b/>
          <w:bCs/>
          <w:rtl/>
        </w:rPr>
        <w:t>الآية التاسعة</w:t>
      </w:r>
      <w:r w:rsidRPr="00361EA2">
        <w:rPr>
          <w:b/>
          <w:bCs/>
        </w:rPr>
        <w:t>: </w:t>
      </w:r>
      <w:r w:rsidRPr="00361EA2">
        <w:rPr>
          <w:b/>
          <w:bCs/>
          <w:rtl/>
        </w:rPr>
        <w:t>جهد</w:t>
      </w:r>
      <w:r w:rsidRPr="00361EA2">
        <w:rPr>
          <w:b/>
          <w:bCs/>
        </w:rPr>
        <w:t>/</w:t>
      </w:r>
      <w:r w:rsidRPr="00361EA2">
        <w:rPr>
          <w:b/>
          <w:bCs/>
          <w:rtl/>
        </w:rPr>
        <w:t>جاهد، جه نم</w:t>
      </w:r>
      <w:r w:rsidRPr="00361EA2">
        <w:rPr>
          <w:b/>
          <w:bCs/>
        </w:rPr>
        <w:t>/</w:t>
      </w:r>
      <w:r w:rsidRPr="00361EA2">
        <w:rPr>
          <w:b/>
          <w:bCs/>
          <w:rtl/>
        </w:rPr>
        <w:t>جهنم، بيس</w:t>
      </w:r>
      <w:r w:rsidRPr="00361EA2">
        <w:rPr>
          <w:b/>
          <w:bCs/>
        </w:rPr>
        <w:t>/</w:t>
      </w:r>
      <w:r w:rsidRPr="00361EA2">
        <w:rPr>
          <w:b/>
          <w:bCs/>
          <w:rtl/>
        </w:rPr>
        <w:t>بئس</w:t>
      </w:r>
    </w:p>
    <w:p w14:paraId="73ECB6D8" w14:textId="753CB4BC" w:rsidR="00361EA2" w:rsidRPr="00361EA2" w:rsidRDefault="00361EA2" w:rsidP="009A6CA1">
      <w:pPr>
        <w:numPr>
          <w:ilvl w:val="1"/>
          <w:numId w:val="439"/>
        </w:numPr>
      </w:pPr>
      <w:r w:rsidRPr="00361EA2">
        <w:rPr>
          <w:b/>
          <w:bCs/>
          <w:rtl/>
        </w:rPr>
        <w:t>جهد</w:t>
      </w:r>
      <w:r w:rsidRPr="00361EA2">
        <w:rPr>
          <w:b/>
          <w:bCs/>
        </w:rPr>
        <w:t>/</w:t>
      </w:r>
      <w:r w:rsidRPr="00361EA2">
        <w:rPr>
          <w:b/>
          <w:bCs/>
          <w:rtl/>
        </w:rPr>
        <w:t>جاهد</w:t>
      </w:r>
      <w:r w:rsidRPr="00361EA2">
        <w:rPr>
          <w:b/>
          <w:bCs/>
        </w:rPr>
        <w:t>:</w:t>
      </w:r>
      <w:r w:rsidRPr="00361EA2">
        <w:t> </w:t>
      </w:r>
      <w:r w:rsidRPr="00361EA2">
        <w:rPr>
          <w:rtl/>
        </w:rPr>
        <w:t>احتمال قراءة جهد </w:t>
      </w:r>
      <w:r w:rsidR="0064321B">
        <w:rPr>
          <w:rtl/>
        </w:rPr>
        <w:t>"</w:t>
      </w:r>
      <w:r w:rsidRPr="00361EA2">
        <w:rPr>
          <w:rtl/>
        </w:rPr>
        <w:t>بذل الجهد</w:t>
      </w:r>
      <w:r w:rsidR="0064321B">
        <w:rPr>
          <w:rtl/>
        </w:rPr>
        <w:t>"</w:t>
      </w:r>
      <w:r w:rsidRPr="00361EA2">
        <w:rPr>
          <w:rtl/>
        </w:rPr>
        <w:t xml:space="preserve"> بدل جاهد </w:t>
      </w:r>
      <w:r w:rsidR="0064321B">
        <w:rPr>
          <w:rtl/>
        </w:rPr>
        <w:t>"</w:t>
      </w:r>
      <w:r w:rsidRPr="00361EA2">
        <w:rPr>
          <w:rtl/>
        </w:rPr>
        <w:t>قاتل</w:t>
      </w:r>
      <w:r w:rsidR="0064321B">
        <w:rPr>
          <w:rtl/>
        </w:rPr>
        <w:t>"</w:t>
      </w:r>
      <w:r w:rsidRPr="00361EA2">
        <w:rPr>
          <w:rtl/>
        </w:rPr>
        <w:t xml:space="preserve"> ممكن من حيث الرسم الأولي </w:t>
      </w:r>
      <w:r w:rsidR="0064321B">
        <w:rPr>
          <w:rtl/>
        </w:rPr>
        <w:t>"</w:t>
      </w:r>
      <w:r w:rsidRPr="00361EA2">
        <w:rPr>
          <w:rtl/>
        </w:rPr>
        <w:t>احتمال حذف الألف</w:t>
      </w:r>
      <w:r w:rsidR="0064321B">
        <w:rPr>
          <w:rtl/>
        </w:rPr>
        <w:t>"</w:t>
      </w:r>
      <w:r w:rsidRPr="00361EA2">
        <w:rPr>
          <w:rtl/>
        </w:rPr>
        <w:t>، ويمثل تأويلاً معروفًا يسعى لتوسيع معنى الجهاد ليتجاوز القتال، لكنه يخالف المعنى المباشر والأكثر شيوعًا للفعل جاهد </w:t>
      </w:r>
      <w:r w:rsidR="0064321B">
        <w:rPr>
          <w:rtl/>
        </w:rPr>
        <w:t>"</w:t>
      </w:r>
      <w:r w:rsidRPr="00361EA2">
        <w:rPr>
          <w:rtl/>
        </w:rPr>
        <w:t>على وزن فاعل</w:t>
      </w:r>
      <w:r w:rsidR="0064321B">
        <w:rPr>
          <w:rtl/>
        </w:rPr>
        <w:t>"</w:t>
      </w:r>
      <w:r w:rsidRPr="00361EA2">
        <w:rPr>
          <w:rtl/>
        </w:rPr>
        <w:t xml:space="preserve"> في سياقات المواجهة</w:t>
      </w:r>
      <w:r w:rsidRPr="00361EA2">
        <w:t>.</w:t>
      </w:r>
    </w:p>
    <w:p w14:paraId="5B2F6644" w14:textId="73F40840" w:rsidR="00361EA2" w:rsidRPr="00361EA2" w:rsidRDefault="00361EA2" w:rsidP="009A6CA1">
      <w:pPr>
        <w:numPr>
          <w:ilvl w:val="1"/>
          <w:numId w:val="439"/>
        </w:numPr>
      </w:pPr>
      <w:r w:rsidRPr="00361EA2">
        <w:rPr>
          <w:b/>
          <w:bCs/>
          <w:rtl/>
        </w:rPr>
        <w:t>جهنم</w:t>
      </w:r>
      <w:r w:rsidRPr="00361EA2">
        <w:rPr>
          <w:b/>
          <w:bCs/>
        </w:rPr>
        <w:t>:</w:t>
      </w:r>
      <w:r w:rsidRPr="00361EA2">
        <w:t> </w:t>
      </w:r>
      <w:r w:rsidRPr="00361EA2">
        <w:rPr>
          <w:rtl/>
        </w:rPr>
        <w:t>لا يوجد أساس لغوي أو مخطوطي لهذا الادعاء</w:t>
      </w:r>
      <w:r w:rsidRPr="00361EA2">
        <w:t>.</w:t>
      </w:r>
    </w:p>
    <w:p w14:paraId="44732AD3" w14:textId="2BF0973A" w:rsidR="00361EA2" w:rsidRPr="00361EA2" w:rsidRDefault="00361EA2" w:rsidP="009A6CA1">
      <w:pPr>
        <w:numPr>
          <w:ilvl w:val="1"/>
          <w:numId w:val="439"/>
        </w:numPr>
        <w:rPr>
          <w:rFonts w:asciiTheme="minorHAnsi" w:hAnsiTheme="minorHAnsi" w:cstheme="minorHAnsi"/>
        </w:rPr>
      </w:pPr>
      <w:r w:rsidRPr="00361EA2">
        <w:rPr>
          <w:rFonts w:asciiTheme="minorHAnsi" w:hAnsiTheme="minorHAnsi" w:cstheme="minorHAnsi"/>
          <w:b/>
          <w:bCs/>
          <w:rtl/>
        </w:rPr>
        <w:t>بيس</w:t>
      </w:r>
      <w:r w:rsidRPr="00361EA2">
        <w:rPr>
          <w:rFonts w:asciiTheme="minorHAnsi" w:hAnsiTheme="minorHAnsi" w:cstheme="minorHAnsi"/>
          <w:b/>
          <w:bCs/>
        </w:rPr>
        <w:t>/</w:t>
      </w:r>
      <w:r w:rsidRPr="00361EA2">
        <w:rPr>
          <w:rFonts w:asciiTheme="minorHAnsi" w:hAnsiTheme="minorHAnsi" w:cstheme="minorHAnsi"/>
          <w:b/>
          <w:bCs/>
          <w:rtl/>
        </w:rPr>
        <w:t>بئس</w:t>
      </w:r>
      <w:r w:rsidRPr="00361EA2">
        <w:rPr>
          <w:rFonts w:asciiTheme="minorHAnsi" w:hAnsiTheme="minorHAnsi" w:cstheme="minorHAnsi"/>
          <w:b/>
          <w:bCs/>
        </w:rPr>
        <w:t>:</w:t>
      </w:r>
      <w:r w:rsidRPr="00361EA2">
        <w:rPr>
          <w:rFonts w:asciiTheme="minorHAnsi" w:hAnsiTheme="minorHAnsi" w:cstheme="minorHAnsi"/>
        </w:rPr>
        <w:t> </w:t>
      </w:r>
      <w:r w:rsidRPr="00361EA2">
        <w:rPr>
          <w:rFonts w:asciiTheme="minorHAnsi" w:hAnsiTheme="minorHAnsi" w:cstheme="minorHAnsi"/>
          <w:rtl/>
        </w:rPr>
        <w:t xml:space="preserve"> الأصل بيس</w:t>
      </w:r>
      <w:r w:rsidR="00273E43" w:rsidRPr="000C4447">
        <w:rPr>
          <w:rFonts w:asciiTheme="minorHAnsi" w:hAnsiTheme="minorHAnsi" w:cstheme="minorHAnsi"/>
          <w:color w:val="E2E2E5"/>
          <w:shd w:val="clear" w:color="auto" w:fill="1E1E1E"/>
          <w:rtl/>
        </w:rPr>
        <w:t xml:space="preserve"> </w:t>
      </w:r>
      <w:r w:rsidR="00273E43" w:rsidRPr="000C4447">
        <w:rPr>
          <w:rFonts w:asciiTheme="minorHAnsi" w:hAnsiTheme="minorHAnsi" w:cstheme="minorHAnsi"/>
          <w:rtl/>
        </w:rPr>
        <w:t xml:space="preserve">التي تُقرأ بالياء، وربما تشير إلى الارتباط بمسار سيء كما تم تحليله في منهج المثاني </w:t>
      </w:r>
      <w:r w:rsidRPr="00361EA2">
        <w:rPr>
          <w:rFonts w:asciiTheme="minorHAnsi" w:hAnsiTheme="minorHAnsi" w:cstheme="minorHAnsi"/>
          <w:rtl/>
        </w:rPr>
        <w:t>  و</w:t>
      </w:r>
      <w:r w:rsidR="00524176" w:rsidRPr="000C4447">
        <w:rPr>
          <w:rFonts w:asciiTheme="minorHAnsi" w:hAnsiTheme="minorHAnsi" w:cstheme="minorHAnsi"/>
          <w:rtl/>
        </w:rPr>
        <w:t xml:space="preserve">لا </w:t>
      </w:r>
      <w:r w:rsidRPr="00361EA2">
        <w:rPr>
          <w:rFonts w:asciiTheme="minorHAnsi" w:hAnsiTheme="minorHAnsi" w:cstheme="minorHAnsi"/>
          <w:rtl/>
        </w:rPr>
        <w:t>يتعارض مع الاستخدام القرآني المطرد لفعل الذم بئس</w:t>
      </w:r>
      <w:r w:rsidRPr="00361EA2">
        <w:rPr>
          <w:rFonts w:asciiTheme="minorHAnsi" w:hAnsiTheme="minorHAnsi" w:cstheme="minorHAnsi"/>
        </w:rPr>
        <w:t>.</w:t>
      </w:r>
      <w:r w:rsidR="00524176" w:rsidRPr="000C4447">
        <w:rPr>
          <w:rFonts w:asciiTheme="minorHAnsi" w:hAnsiTheme="minorHAnsi" w:cstheme="minorHAnsi"/>
          <w:rtl/>
        </w:rPr>
        <w:t>بل يثريه</w:t>
      </w:r>
    </w:p>
    <w:p w14:paraId="113EBE9E" w14:textId="26A4994E" w:rsidR="00361EA2" w:rsidRPr="00361EA2" w:rsidRDefault="00361EA2" w:rsidP="009A6CA1">
      <w:pPr>
        <w:numPr>
          <w:ilvl w:val="0"/>
          <w:numId w:val="439"/>
        </w:numPr>
        <w:rPr>
          <w:rFonts w:asciiTheme="minorHAnsi" w:hAnsiTheme="minorHAnsi" w:cstheme="minorHAnsi"/>
        </w:rPr>
      </w:pPr>
      <w:r w:rsidRPr="00361EA2">
        <w:rPr>
          <w:b/>
          <w:bCs/>
          <w:rtl/>
        </w:rPr>
        <w:t>الآية</w:t>
      </w:r>
      <w:r w:rsidRPr="00361EA2">
        <w:rPr>
          <w:rFonts w:asciiTheme="minorHAnsi" w:hAnsiTheme="minorHAnsi" w:cstheme="minorHAnsi"/>
          <w:b/>
          <w:bCs/>
          <w:rtl/>
        </w:rPr>
        <w:t xml:space="preserve"> العاشرة</w:t>
      </w:r>
      <w:r w:rsidRPr="00361EA2">
        <w:rPr>
          <w:rFonts w:asciiTheme="minorHAnsi" w:hAnsiTheme="minorHAnsi" w:cstheme="minorHAnsi"/>
          <w:b/>
          <w:bCs/>
        </w:rPr>
        <w:t>: </w:t>
      </w:r>
      <w:r w:rsidRPr="00361EA2">
        <w:rPr>
          <w:rFonts w:asciiTheme="minorHAnsi" w:hAnsiTheme="minorHAnsi" w:cstheme="minorHAnsi"/>
          <w:b/>
          <w:bCs/>
          <w:rtl/>
        </w:rPr>
        <w:t>تحت عبدين</w:t>
      </w:r>
    </w:p>
    <w:p w14:paraId="2F235E55" w14:textId="77777777" w:rsidR="00361EA2" w:rsidRPr="000C4447" w:rsidRDefault="00361EA2" w:rsidP="009A6CA1">
      <w:pPr>
        <w:numPr>
          <w:ilvl w:val="1"/>
          <w:numId w:val="439"/>
        </w:numPr>
        <w:rPr>
          <w:rFonts w:asciiTheme="minorHAnsi" w:hAnsiTheme="minorHAnsi" w:cstheme="minorHAnsi"/>
        </w:rPr>
      </w:pPr>
      <w:r w:rsidRPr="00361EA2">
        <w:rPr>
          <w:rFonts w:asciiTheme="minorHAnsi" w:hAnsiTheme="minorHAnsi" w:cstheme="minorHAnsi"/>
          <w:b/>
          <w:bCs/>
          <w:rtl/>
        </w:rPr>
        <w:t>تفسير</w:t>
      </w:r>
      <w:r w:rsidRPr="00361EA2">
        <w:rPr>
          <w:rFonts w:asciiTheme="minorHAnsi" w:hAnsiTheme="minorHAnsi" w:cstheme="minorHAnsi"/>
          <w:rtl/>
        </w:rPr>
        <w:t> تحت بمعنى المنزلة الأدنى أو التبعية صحيح ومقبول وله شواهد</w:t>
      </w:r>
      <w:r w:rsidRPr="00361EA2">
        <w:rPr>
          <w:rFonts w:asciiTheme="minorHAnsi" w:hAnsiTheme="minorHAnsi" w:cstheme="minorHAnsi"/>
        </w:rPr>
        <w:t>.</w:t>
      </w:r>
    </w:p>
    <w:p w14:paraId="094B9324" w14:textId="54F82CFD" w:rsidR="000C4447" w:rsidRPr="00AD31E0" w:rsidRDefault="000C4447" w:rsidP="00AD31E0">
      <w:pPr>
        <w:spacing w:after="0" w:line="240" w:lineRule="auto"/>
        <w:ind w:left="360"/>
        <w:rPr>
          <w:rFonts w:asciiTheme="minorHAnsi" w:eastAsia="Times New Roman" w:hAnsiTheme="minorHAnsi" w:cstheme="minorHAnsi"/>
        </w:rPr>
      </w:pPr>
    </w:p>
    <w:p w14:paraId="3358731E" w14:textId="197F4DD1" w:rsidR="000C4447" w:rsidRPr="000C4447" w:rsidRDefault="000C4447" w:rsidP="00AD31E0">
      <w:pPr>
        <w:pStyle w:val="1"/>
      </w:pPr>
      <w:bookmarkStart w:id="21" w:name="_Toc199407024"/>
      <w:r w:rsidRPr="000C4447">
        <w:rPr>
          <w:rtl/>
        </w:rPr>
        <w:t xml:space="preserve">تفسير سورة التحريم </w:t>
      </w:r>
      <w:r w:rsidR="0064321B">
        <w:rPr>
          <w:rtl/>
        </w:rPr>
        <w:t>"</w:t>
      </w:r>
      <w:r w:rsidRPr="000C4447">
        <w:rPr>
          <w:rtl/>
        </w:rPr>
        <w:t>1-10</w:t>
      </w:r>
      <w:r w:rsidR="0064321B">
        <w:rPr>
          <w:rtl/>
        </w:rPr>
        <w:t>"</w:t>
      </w:r>
      <w:r w:rsidRPr="000C4447">
        <w:rPr>
          <w:rtl/>
        </w:rPr>
        <w:t xml:space="preserve"> - للعموم </w:t>
      </w:r>
      <w:r w:rsidR="0064321B">
        <w:rPr>
          <w:rtl/>
        </w:rPr>
        <w:t>"</w:t>
      </w:r>
      <w:r w:rsidRPr="000C4447">
        <w:rPr>
          <w:rtl/>
        </w:rPr>
        <w:t>برؤية ومعانٍ راقية</w:t>
      </w:r>
      <w:r w:rsidR="0064321B">
        <w:rPr>
          <w:rtl/>
        </w:rPr>
        <w:t>"</w:t>
      </w:r>
      <w:bookmarkEnd w:id="21"/>
    </w:p>
    <w:p w14:paraId="634511B9" w14:textId="7AE03655" w:rsidR="000C4447" w:rsidRPr="000C4447" w:rsidRDefault="000C4447" w:rsidP="009A6CA1">
      <w:pPr>
        <w:pStyle w:val="a9"/>
        <w:numPr>
          <w:ilvl w:val="0"/>
          <w:numId w:val="441"/>
        </w:numPr>
        <w:spacing w:before="100" w:beforeAutospacing="1" w:after="100" w:afterAutospacing="1" w:line="240" w:lineRule="auto"/>
        <w:rPr>
          <w:rFonts w:asciiTheme="minorHAnsi" w:eastAsia="Times New Roman" w:hAnsiTheme="minorHAnsi" w:cstheme="minorHAnsi"/>
        </w:rPr>
      </w:pPr>
      <w:r w:rsidRPr="000C4447">
        <w:rPr>
          <w:rFonts w:asciiTheme="minorHAnsi" w:eastAsia="Times New Roman" w:hAnsiTheme="minorHAnsi" w:cstheme="minorHAnsi"/>
          <w:b/>
          <w:bCs/>
          <w:rtl/>
        </w:rPr>
        <w:t>العنوان</w:t>
      </w:r>
      <w:r w:rsidRPr="000C4447">
        <w:rPr>
          <w:rFonts w:asciiTheme="minorHAnsi" w:eastAsia="Times New Roman" w:hAnsiTheme="minorHAnsi" w:cstheme="minorHAnsi"/>
          <w:b/>
          <w:bCs/>
        </w:rPr>
        <w:t>:</w:t>
      </w:r>
      <w:r w:rsidRPr="000C4447">
        <w:rPr>
          <w:rFonts w:asciiTheme="minorHAnsi" w:eastAsia="Times New Roman" w:hAnsiTheme="minorHAnsi" w:cstheme="minorHAnsi"/>
        </w:rPr>
        <w:t xml:space="preserve"> </w:t>
      </w:r>
      <w:r w:rsidRPr="000C4447">
        <w:rPr>
          <w:rFonts w:asciiTheme="minorHAnsi" w:eastAsia="Times New Roman" w:hAnsiTheme="minorHAnsi" w:cstheme="minorHAnsi"/>
          <w:rtl/>
        </w:rPr>
        <w:t xml:space="preserve">سورة التحريم </w:t>
      </w:r>
      <w:r w:rsidR="0064321B">
        <w:rPr>
          <w:rFonts w:asciiTheme="minorHAnsi" w:eastAsia="Times New Roman" w:hAnsiTheme="minorHAnsi" w:cstheme="minorHAnsi"/>
          <w:rtl/>
        </w:rPr>
        <w:t>"</w:t>
      </w:r>
      <w:r w:rsidRPr="000C4447">
        <w:rPr>
          <w:rFonts w:asciiTheme="minorHAnsi" w:eastAsia="Times New Roman" w:hAnsiTheme="minorHAnsi" w:cstheme="minorHAnsi"/>
          <w:rtl/>
        </w:rPr>
        <w:t>1-10</w:t>
      </w:r>
      <w:r w:rsidR="0064321B">
        <w:rPr>
          <w:rFonts w:asciiTheme="minorHAnsi" w:eastAsia="Times New Roman" w:hAnsiTheme="minorHAnsi" w:cstheme="minorHAnsi"/>
          <w:rtl/>
        </w:rPr>
        <w:t>"</w:t>
      </w:r>
      <w:r w:rsidRPr="000C4447">
        <w:rPr>
          <w:rFonts w:asciiTheme="minorHAnsi" w:eastAsia="Times New Roman" w:hAnsiTheme="minorHAnsi" w:cstheme="minorHAnsi"/>
          <w:rtl/>
        </w:rPr>
        <w:t>: رحلة في أعماق النفس الإنسانية ومعارج الروح - قراءة في ضوء أسرار الرسم القرآني</w:t>
      </w:r>
    </w:p>
    <w:p w14:paraId="6BC5DF83" w14:textId="0E71C835" w:rsidR="000C4447" w:rsidRPr="000C4447" w:rsidRDefault="000C4447" w:rsidP="009A6CA1">
      <w:pPr>
        <w:pStyle w:val="a9"/>
        <w:numPr>
          <w:ilvl w:val="0"/>
          <w:numId w:val="441"/>
        </w:numPr>
        <w:spacing w:before="100" w:beforeAutospacing="1" w:after="100" w:afterAutospacing="1" w:line="240" w:lineRule="auto"/>
        <w:rPr>
          <w:rFonts w:asciiTheme="minorHAnsi" w:eastAsia="Times New Roman" w:hAnsiTheme="minorHAnsi" w:cstheme="minorHAnsi"/>
        </w:rPr>
      </w:pPr>
      <w:r w:rsidRPr="000C4447">
        <w:rPr>
          <w:rFonts w:asciiTheme="minorHAnsi" w:eastAsia="Times New Roman" w:hAnsiTheme="minorHAnsi" w:cstheme="minorHAnsi"/>
          <w:b/>
          <w:bCs/>
          <w:rtl/>
        </w:rPr>
        <w:t>مقدمة</w:t>
      </w:r>
      <w:r w:rsidR="0064321B">
        <w:rPr>
          <w:rFonts w:asciiTheme="minorHAnsi" w:eastAsia="Times New Roman" w:hAnsiTheme="minorHAnsi" w:cstheme="minorHAnsi"/>
          <w:b/>
          <w:bCs/>
          <w:rtl/>
        </w:rPr>
        <w:t>"</w:t>
      </w:r>
      <w:r w:rsidRPr="000C4447">
        <w:rPr>
          <w:rFonts w:asciiTheme="minorHAnsi" w:eastAsia="Times New Roman" w:hAnsiTheme="minorHAnsi" w:cstheme="minorHAnsi"/>
        </w:rPr>
        <w:br/>
      </w:r>
      <w:r w:rsidRPr="000C4447">
        <w:rPr>
          <w:rFonts w:asciiTheme="minorHAnsi" w:eastAsia="Times New Roman" w:hAnsiTheme="minorHAnsi" w:cstheme="minorHAnsi"/>
          <w:rtl/>
        </w:rPr>
        <w:t>يفتح القرآن الكريم أبوابًا للتأمل لا تنتهي، وسورة التحريم، بقصتها التي تبدأ من بيت النبوة الطاهر، ليست استثناءً. تقترح قراءة متأنية، تستلهم من أسرار الرسم القرآني في المخطوطات الأولى قبل إضافة العلامات اللاحقة، أن هذه السورة تكشف عن رحلة عميقة في النفس البشرية، وتحدياتها، وسبل الارتقاء بها نحو جنات القرب والمعرفة. إنها قصة تتجاوز الظاهر لتمس جوهر علاقتنا بالله، وبالحق، وبأنفسنا</w:t>
      </w:r>
      <w:r w:rsidRPr="000C4447">
        <w:rPr>
          <w:rFonts w:asciiTheme="minorHAnsi" w:eastAsia="Times New Roman" w:hAnsiTheme="minorHAnsi" w:cstheme="minorHAnsi"/>
        </w:rPr>
        <w:t>.</w:t>
      </w:r>
    </w:p>
    <w:p w14:paraId="211CA7B7" w14:textId="15A65483" w:rsidR="000C4447" w:rsidRPr="007E7FB0" w:rsidRDefault="000C4447" w:rsidP="007E7FB0">
      <w:pPr>
        <w:spacing w:before="100" w:beforeAutospacing="1" w:after="100" w:afterAutospacing="1" w:line="240" w:lineRule="auto"/>
        <w:ind w:left="360"/>
        <w:rPr>
          <w:rFonts w:asciiTheme="minorHAnsi" w:eastAsia="Times New Roman" w:hAnsiTheme="minorHAnsi" w:cstheme="minorHAnsi"/>
        </w:rPr>
      </w:pPr>
      <w:r w:rsidRPr="007E7FB0">
        <w:rPr>
          <w:rFonts w:asciiTheme="minorHAnsi" w:eastAsia="Times New Roman" w:hAnsiTheme="minorHAnsi" w:cstheme="minorHAnsi"/>
          <w:b/>
          <w:bCs/>
          <w:rtl/>
        </w:rPr>
        <w:t>الآيات 1-5: إدارة التحديات النفسية وبناء النموذج</w:t>
      </w:r>
      <w:r w:rsidRPr="007E7FB0">
        <w:rPr>
          <w:rFonts w:asciiTheme="minorHAnsi" w:eastAsia="Times New Roman" w:hAnsiTheme="minorHAnsi" w:cstheme="minorHAnsi"/>
        </w:rPr>
        <w:br/>
      </w:r>
      <w:r w:rsidRPr="007E7FB0">
        <w:rPr>
          <w:rFonts w:asciiTheme="minorHAnsi" w:eastAsia="Times New Roman" w:hAnsiTheme="minorHAnsi" w:cstheme="minorHAnsi"/>
          <w:rtl/>
        </w:rPr>
        <w:t xml:space="preserve">تبدأ السورة بتوجيه لطيف للنبي الكريم </w:t>
      </w:r>
      <w:r w:rsidR="0064321B">
        <w:rPr>
          <w:rFonts w:asciiTheme="minorHAnsi" w:eastAsia="Times New Roman" w:hAnsiTheme="minorHAnsi" w:cstheme="minorHAnsi"/>
          <w:rtl/>
        </w:rPr>
        <w:t>"</w:t>
      </w:r>
      <w:r w:rsidRPr="007E7FB0">
        <w:rPr>
          <w:rFonts w:asciiTheme="minorHAnsi" w:eastAsia="Times New Roman" w:hAnsiTheme="minorHAnsi" w:cstheme="minorHAnsi"/>
          <w:rtl/>
        </w:rPr>
        <w:t>صلى الله عليه وسلم</w:t>
      </w:r>
      <w:r w:rsidR="0064321B">
        <w:rPr>
          <w:rFonts w:asciiTheme="minorHAnsi" w:eastAsia="Times New Roman" w:hAnsiTheme="minorHAnsi" w:cstheme="minorHAnsi"/>
          <w:rtl/>
        </w:rPr>
        <w:t>"</w:t>
      </w:r>
      <w:r w:rsidRPr="007E7FB0">
        <w:rPr>
          <w:rFonts w:asciiTheme="minorHAnsi" w:eastAsia="Times New Roman" w:hAnsiTheme="minorHAnsi" w:cstheme="minorHAnsi"/>
          <w:rtl/>
        </w:rPr>
        <w:t xml:space="preserve">، ليس لنهيه عن تحريم طيبات لإرضاء سطحي، بل لفهم أعمق. كلمة مرضات، برسمها الأصيل وجذرها اللغوي، قد لا تشير فقط للرضا، بل تحمل إشارة إلى "مرض" القلب والنفس </w:t>
      </w:r>
      <w:r w:rsidR="0064321B">
        <w:rPr>
          <w:rFonts w:asciiTheme="minorHAnsi" w:eastAsia="Times New Roman" w:hAnsiTheme="minorHAnsi" w:cstheme="minorHAnsi"/>
          <w:rtl/>
        </w:rPr>
        <w:t>"</w:t>
      </w:r>
      <w:r w:rsidRPr="007E7FB0">
        <w:rPr>
          <w:rFonts w:asciiTheme="minorHAnsi" w:eastAsia="Times New Roman" w:hAnsiTheme="minorHAnsi" w:cstheme="minorHAnsi"/>
          <w:rtl/>
        </w:rPr>
        <w:t>كالشك، الغيرة، العناد</w:t>
      </w:r>
      <w:r w:rsidR="0064321B">
        <w:rPr>
          <w:rFonts w:asciiTheme="minorHAnsi" w:eastAsia="Times New Roman" w:hAnsiTheme="minorHAnsi" w:cstheme="minorHAnsi"/>
          <w:rtl/>
        </w:rPr>
        <w:t>"</w:t>
      </w:r>
      <w:r w:rsidRPr="007E7FB0">
        <w:rPr>
          <w:rFonts w:asciiTheme="minorHAnsi" w:eastAsia="Times New Roman" w:hAnsiTheme="minorHAnsi" w:cstheme="minorHAnsi"/>
          <w:rtl/>
        </w:rPr>
        <w:t xml:space="preserve"> الذي كان النبي، بسمو خلقه، يحاول التعامل معه بحكمة لدى بعض المقربين منه فكريًا</w:t>
      </w:r>
      <w:r w:rsidRPr="007E7FB0">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7E7FB0">
        <w:rPr>
          <w:rFonts w:asciiTheme="minorHAnsi" w:eastAsia="Times New Roman" w:hAnsiTheme="minorHAnsi" w:cstheme="minorHAnsi"/>
          <w:rtl/>
        </w:rPr>
        <w:t>ازوجك</w:t>
      </w:r>
      <w:r w:rsidR="0064321B">
        <w:rPr>
          <w:rFonts w:asciiTheme="minorHAnsi" w:eastAsia="Times New Roman" w:hAnsiTheme="minorHAnsi" w:cstheme="minorHAnsi"/>
          <w:rtl/>
        </w:rPr>
        <w:t>"</w:t>
      </w:r>
      <w:r w:rsidRPr="007E7FB0">
        <w:rPr>
          <w:rFonts w:asciiTheme="minorHAnsi" w:eastAsia="Times New Roman" w:hAnsiTheme="minorHAnsi" w:cstheme="minorHAnsi"/>
        </w:rPr>
        <w:t xml:space="preserve">. </w:t>
      </w:r>
      <w:r w:rsidRPr="007E7FB0">
        <w:rPr>
          <w:rFonts w:asciiTheme="minorHAnsi" w:eastAsia="Times New Roman" w:hAnsiTheme="minorHAnsi" w:cstheme="minorHAnsi"/>
          <w:rtl/>
        </w:rPr>
        <w:t>وكان ربما يدفعه لذلك تفاؤل نبيل بإمكانية صلاحهم</w:t>
      </w:r>
      <w:r w:rsidRPr="007E7FB0">
        <w:rPr>
          <w:rFonts w:asciiTheme="minorHAnsi" w:eastAsia="Times New Roman" w:hAnsiTheme="minorHAnsi" w:cstheme="minorHAnsi"/>
        </w:rPr>
        <w:t xml:space="preserve"> </w:t>
      </w:r>
      <w:r w:rsidR="00A146AB">
        <w:rPr>
          <w:rFonts w:asciiTheme="minorHAnsi" w:eastAsia="Times New Roman" w:hAnsiTheme="minorHAnsi" w:cstheme="minorHAnsi"/>
        </w:rPr>
        <w:t>"</w:t>
      </w:r>
      <w:r w:rsidRPr="007E7FB0">
        <w:rPr>
          <w:rFonts w:asciiTheme="minorHAnsi" w:eastAsia="Times New Roman" w:hAnsiTheme="minorHAnsi" w:cstheme="minorHAnsi"/>
          <w:rtl/>
        </w:rPr>
        <w:t>ايمنكم، تُقرأ هنا بمعنى التفاؤل والأمل لا الأيمان المحلوفة</w:t>
      </w:r>
      <w:r w:rsidR="00A146AB">
        <w:rPr>
          <w:rFonts w:asciiTheme="minorHAnsi" w:eastAsia="Times New Roman" w:hAnsiTheme="minorHAnsi" w:cstheme="minorHAnsi"/>
        </w:rPr>
        <w:t>"</w:t>
      </w:r>
      <w:r w:rsidRPr="007E7FB0">
        <w:rPr>
          <w:rFonts w:asciiTheme="minorHAnsi" w:eastAsia="Times New Roman" w:hAnsiTheme="minorHAnsi" w:cstheme="minorHAnsi"/>
        </w:rPr>
        <w:t>.</w:t>
      </w:r>
    </w:p>
    <w:p w14:paraId="635AEC86" w14:textId="79A9C697" w:rsidR="000C4447" w:rsidRPr="007E7FB0" w:rsidRDefault="000C4447" w:rsidP="007E7FB0">
      <w:pPr>
        <w:spacing w:before="100" w:beforeAutospacing="1" w:after="100" w:afterAutospacing="1" w:line="240" w:lineRule="auto"/>
        <w:ind w:left="360"/>
        <w:rPr>
          <w:rFonts w:asciiTheme="minorHAnsi" w:eastAsia="Times New Roman" w:hAnsiTheme="minorHAnsi" w:cstheme="minorHAnsi"/>
        </w:rPr>
      </w:pPr>
      <w:r w:rsidRPr="007E7FB0">
        <w:rPr>
          <w:rFonts w:asciiTheme="minorHAnsi" w:eastAsia="Times New Roman" w:hAnsiTheme="minorHAnsi" w:cstheme="minorHAnsi"/>
          <w:rtl/>
        </w:rPr>
        <w:t>يأتي التدخل الإلهي ليضع الأمور في نصابها: لا تُحرِّم على نفسك ما أحل الله في سبيل احتواء هذا الخلل، فالله غفور رحيم، وهو سيتولى الأمر ويدبره</w:t>
      </w:r>
      <w:r w:rsidRPr="007E7FB0">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7E7FB0">
        <w:rPr>
          <w:rFonts w:asciiTheme="minorHAnsi" w:eastAsia="Times New Roman" w:hAnsiTheme="minorHAnsi" w:cstheme="minorHAnsi"/>
          <w:rtl/>
        </w:rPr>
        <w:t>موليكم</w:t>
      </w:r>
      <w:r w:rsidR="0064321B">
        <w:rPr>
          <w:rFonts w:asciiTheme="minorHAnsi" w:eastAsia="Times New Roman" w:hAnsiTheme="minorHAnsi" w:cstheme="minorHAnsi"/>
          <w:rtl/>
        </w:rPr>
        <w:t>"</w:t>
      </w:r>
      <w:r w:rsidRPr="007E7FB0">
        <w:rPr>
          <w:rFonts w:asciiTheme="minorHAnsi" w:eastAsia="Times New Roman" w:hAnsiTheme="minorHAnsi" w:cstheme="minorHAnsi"/>
        </w:rPr>
        <w:t xml:space="preserve">. </w:t>
      </w:r>
      <w:r w:rsidRPr="007E7FB0">
        <w:rPr>
          <w:rFonts w:asciiTheme="minorHAnsi" w:eastAsia="Times New Roman" w:hAnsiTheme="minorHAnsi" w:cstheme="minorHAnsi"/>
          <w:rtl/>
        </w:rPr>
        <w:t xml:space="preserve">وعندما تواجه إحدى النفوس هذا الكشف الإلهي بالإنكار، وتصف كلام الوحي بأنه هذا </w:t>
      </w:r>
      <w:r w:rsidR="0064321B">
        <w:rPr>
          <w:rFonts w:asciiTheme="minorHAnsi" w:eastAsia="Times New Roman" w:hAnsiTheme="minorHAnsi" w:cstheme="minorHAnsi"/>
          <w:rtl/>
        </w:rPr>
        <w:t>"</w:t>
      </w:r>
      <w:r w:rsidRPr="007E7FB0">
        <w:rPr>
          <w:rFonts w:asciiTheme="minorHAnsi" w:eastAsia="Times New Roman" w:hAnsiTheme="minorHAnsi" w:cstheme="minorHAnsi"/>
          <w:rtl/>
        </w:rPr>
        <w:t>أي كلام يحتاج تدبرًا وتفكيكًا، وربما يبدو كهذيان لمن لم يتعمق فيه</w:t>
      </w:r>
      <w:r w:rsidR="0064321B">
        <w:rPr>
          <w:rFonts w:asciiTheme="minorHAnsi" w:eastAsia="Times New Roman" w:hAnsiTheme="minorHAnsi" w:cstheme="minorHAnsi"/>
          <w:rtl/>
        </w:rPr>
        <w:t>"</w:t>
      </w:r>
      <w:r w:rsidRPr="007E7FB0">
        <w:rPr>
          <w:rFonts w:asciiTheme="minorHAnsi" w:eastAsia="Times New Roman" w:hAnsiTheme="minorHAnsi" w:cstheme="minorHAnsi"/>
          <w:rtl/>
        </w:rPr>
        <w:t>، يأتي الرد بأن مصدر هذا العلم هو العليم الخبير</w:t>
      </w:r>
      <w:r w:rsidRPr="007E7FB0">
        <w:rPr>
          <w:rFonts w:asciiTheme="minorHAnsi" w:eastAsia="Times New Roman" w:hAnsiTheme="minorHAnsi" w:cstheme="minorHAnsi"/>
        </w:rPr>
        <w:t>.</w:t>
      </w:r>
    </w:p>
    <w:p w14:paraId="3230B0BD" w14:textId="69811D67" w:rsidR="000C4447" w:rsidRPr="007E7FB0" w:rsidRDefault="000C4447" w:rsidP="007E7FB0">
      <w:pPr>
        <w:spacing w:before="100" w:beforeAutospacing="1" w:after="100" w:afterAutospacing="1" w:line="240" w:lineRule="auto"/>
        <w:ind w:left="360"/>
        <w:rPr>
          <w:rFonts w:asciiTheme="minorHAnsi" w:eastAsia="Times New Roman" w:hAnsiTheme="minorHAnsi" w:cstheme="minorHAnsi"/>
        </w:rPr>
      </w:pPr>
      <w:r w:rsidRPr="007E7FB0">
        <w:rPr>
          <w:rFonts w:asciiTheme="minorHAnsi" w:eastAsia="Times New Roman" w:hAnsiTheme="minorHAnsi" w:cstheme="minorHAnsi"/>
          <w:rtl/>
        </w:rPr>
        <w:t xml:space="preserve">إن الدعم الإلهي للنبي ليس فقط من الله وجبريل، بل ومن "صالح المؤمنين" </w:t>
      </w:r>
      <w:r w:rsidR="0064321B">
        <w:rPr>
          <w:rFonts w:asciiTheme="minorHAnsi" w:eastAsia="Times New Roman" w:hAnsiTheme="minorHAnsi" w:cstheme="minorHAnsi"/>
          <w:rtl/>
        </w:rPr>
        <w:t>"</w:t>
      </w:r>
      <w:r w:rsidRPr="007E7FB0">
        <w:rPr>
          <w:rFonts w:asciiTheme="minorHAnsi" w:eastAsia="Times New Roman" w:hAnsiTheme="minorHAnsi" w:cstheme="minorHAnsi"/>
          <w:rtl/>
        </w:rPr>
        <w:t>أهل الحكمة والبصيرة</w:t>
      </w:r>
      <w:r w:rsidR="0064321B">
        <w:rPr>
          <w:rFonts w:asciiTheme="minorHAnsi" w:eastAsia="Times New Roman" w:hAnsiTheme="minorHAnsi" w:cstheme="minorHAnsi"/>
          <w:rtl/>
        </w:rPr>
        <w:t>"</w:t>
      </w:r>
      <w:r w:rsidRPr="007E7FB0">
        <w:rPr>
          <w:rFonts w:asciiTheme="minorHAnsi" w:eastAsia="Times New Roman" w:hAnsiTheme="minorHAnsi" w:cstheme="minorHAnsi"/>
          <w:rtl/>
        </w:rPr>
        <w:t xml:space="preserve">، وكذلك من المليكة </w:t>
      </w:r>
      <w:r w:rsidR="0064321B">
        <w:rPr>
          <w:rFonts w:asciiTheme="minorHAnsi" w:eastAsia="Times New Roman" w:hAnsiTheme="minorHAnsi" w:cstheme="minorHAnsi"/>
          <w:rtl/>
        </w:rPr>
        <w:t>"</w:t>
      </w:r>
      <w:r w:rsidRPr="007E7FB0">
        <w:rPr>
          <w:rFonts w:asciiTheme="minorHAnsi" w:eastAsia="Times New Roman" w:hAnsiTheme="minorHAnsi" w:cstheme="minorHAnsi"/>
          <w:rtl/>
        </w:rPr>
        <w:t>الصحيفة أو السجل الإلهي الدقيق الذي يسجل كل شيء ويُظهره كشاهد حق ظهير</w:t>
      </w:r>
      <w:r w:rsidR="0064321B">
        <w:rPr>
          <w:rFonts w:asciiTheme="minorHAnsi" w:eastAsia="Times New Roman" w:hAnsiTheme="minorHAnsi" w:cstheme="minorHAnsi"/>
          <w:rtl/>
        </w:rPr>
        <w:t>"</w:t>
      </w:r>
      <w:r w:rsidRPr="007E7FB0">
        <w:rPr>
          <w:rFonts w:asciiTheme="minorHAnsi" w:eastAsia="Times New Roman" w:hAnsiTheme="minorHAnsi" w:cstheme="minorHAnsi"/>
        </w:rPr>
        <w:t xml:space="preserve">. </w:t>
      </w:r>
      <w:r w:rsidRPr="007E7FB0">
        <w:rPr>
          <w:rFonts w:asciiTheme="minorHAnsi" w:eastAsia="Times New Roman" w:hAnsiTheme="minorHAnsi" w:cstheme="minorHAnsi"/>
          <w:rtl/>
        </w:rPr>
        <w:t>والمعيار للمرأة الصالحة، كما ترسمه الآية الخامسة بصفاتها المفردة</w:t>
      </w:r>
      <w:r w:rsidRPr="007E7FB0">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7E7FB0">
        <w:rPr>
          <w:rFonts w:asciiTheme="minorHAnsi" w:eastAsia="Times New Roman" w:hAnsiTheme="minorHAnsi" w:cstheme="minorHAnsi"/>
          <w:rtl/>
        </w:rPr>
        <w:t>مسلمت، مومنت</w:t>
      </w:r>
      <w:r w:rsidRPr="007E7FB0">
        <w:rPr>
          <w:rFonts w:asciiTheme="minorHAnsi" w:eastAsia="Times New Roman" w:hAnsiTheme="minorHAnsi" w:cstheme="minorHAnsi"/>
        </w:rPr>
        <w:t>...</w:t>
      </w:r>
      <w:r w:rsidR="0064321B">
        <w:rPr>
          <w:rFonts w:asciiTheme="minorHAnsi" w:eastAsia="Times New Roman" w:hAnsiTheme="minorHAnsi" w:cstheme="minorHAnsi"/>
          <w:rtl/>
        </w:rPr>
        <w:t>"</w:t>
      </w:r>
      <w:r w:rsidRPr="007E7FB0">
        <w:rPr>
          <w:rFonts w:asciiTheme="minorHAnsi" w:eastAsia="Times New Roman" w:hAnsiTheme="minorHAnsi" w:cstheme="minorHAnsi"/>
          <w:rtl/>
        </w:rPr>
        <w:t>، ليس الجمال الظاهري أو الحالة الاجتماعية، بل هو الخضوع للحق، الإيمان العميق، القنوت والتواضع، التوبة المستمرة، العبودية المخلصة، الانصهار في الرسالة</w:t>
      </w:r>
      <w:r w:rsidRPr="007E7FB0">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7E7FB0">
        <w:rPr>
          <w:rFonts w:asciiTheme="minorHAnsi" w:eastAsia="Times New Roman" w:hAnsiTheme="minorHAnsi" w:cstheme="minorHAnsi"/>
          <w:rtl/>
        </w:rPr>
        <w:t>سيحت</w:t>
      </w:r>
      <w:r w:rsidR="0064321B">
        <w:rPr>
          <w:rFonts w:asciiTheme="minorHAnsi" w:eastAsia="Times New Roman" w:hAnsiTheme="minorHAnsi" w:cstheme="minorHAnsi"/>
          <w:rtl/>
        </w:rPr>
        <w:t>"</w:t>
      </w:r>
      <w:r w:rsidRPr="007E7FB0">
        <w:rPr>
          <w:rFonts w:asciiTheme="minorHAnsi" w:eastAsia="Times New Roman" w:hAnsiTheme="minorHAnsi" w:cstheme="minorHAnsi"/>
          <w:rtl/>
        </w:rPr>
        <w:t>، والعودة الدائمة إلى الصواب</w:t>
      </w:r>
      <w:r w:rsidRPr="007E7FB0">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7E7FB0">
        <w:rPr>
          <w:rFonts w:asciiTheme="minorHAnsi" w:eastAsia="Times New Roman" w:hAnsiTheme="minorHAnsi" w:cstheme="minorHAnsi"/>
          <w:rtl/>
        </w:rPr>
        <w:t>ثيبت</w:t>
      </w:r>
      <w:r w:rsidR="0064321B">
        <w:rPr>
          <w:rFonts w:asciiTheme="minorHAnsi" w:eastAsia="Times New Roman" w:hAnsiTheme="minorHAnsi" w:cstheme="minorHAnsi"/>
          <w:rtl/>
        </w:rPr>
        <w:t>"</w:t>
      </w:r>
      <w:r w:rsidRPr="007E7FB0">
        <w:rPr>
          <w:rFonts w:asciiTheme="minorHAnsi" w:eastAsia="Times New Roman" w:hAnsiTheme="minorHAnsi" w:cstheme="minorHAnsi"/>
        </w:rPr>
        <w:t xml:space="preserve">. </w:t>
      </w:r>
      <w:r w:rsidRPr="007E7FB0">
        <w:rPr>
          <w:rFonts w:asciiTheme="minorHAnsi" w:eastAsia="Times New Roman" w:hAnsiTheme="minorHAnsi" w:cstheme="minorHAnsi"/>
          <w:rtl/>
        </w:rPr>
        <w:t xml:space="preserve">وأسمى هذه الصفات هي المبادرة الإيجابية وابكرا </w:t>
      </w:r>
      <w:r w:rsidR="00A146AB">
        <w:rPr>
          <w:rFonts w:asciiTheme="minorHAnsi" w:eastAsia="Times New Roman" w:hAnsiTheme="minorHAnsi" w:cstheme="minorHAnsi"/>
        </w:rPr>
        <w:t>"</w:t>
      </w:r>
      <w:r w:rsidRPr="007E7FB0">
        <w:rPr>
          <w:rFonts w:asciiTheme="minorHAnsi" w:eastAsia="Times New Roman" w:hAnsiTheme="minorHAnsi" w:cstheme="minorHAnsi"/>
          <w:rtl/>
        </w:rPr>
        <w:t>كالتي تُبكر بالعطاء قبل أن يُطلب منها</w:t>
      </w:r>
      <w:r w:rsidR="00A146AB">
        <w:rPr>
          <w:rFonts w:asciiTheme="minorHAnsi" w:eastAsia="Times New Roman" w:hAnsiTheme="minorHAnsi" w:cstheme="minorHAnsi"/>
        </w:rPr>
        <w:t>"</w:t>
      </w:r>
      <w:r w:rsidRPr="007E7FB0">
        <w:rPr>
          <w:rFonts w:asciiTheme="minorHAnsi" w:eastAsia="Times New Roman" w:hAnsiTheme="minorHAnsi" w:cstheme="minorHAnsi"/>
          <w:rtl/>
        </w:rPr>
        <w:t>، فهي قمة الرقي الروحي والأخلاقي</w:t>
      </w:r>
      <w:r w:rsidRPr="007E7FB0">
        <w:rPr>
          <w:rFonts w:asciiTheme="minorHAnsi" w:eastAsia="Times New Roman" w:hAnsiTheme="minorHAnsi" w:cstheme="minorHAnsi"/>
        </w:rPr>
        <w:t>.</w:t>
      </w:r>
    </w:p>
    <w:p w14:paraId="10F91742" w14:textId="3860F325"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b/>
          <w:bCs/>
          <w:rtl/>
        </w:rPr>
        <w:t>الآية 6: وقود الهزيمة الداخلية</w:t>
      </w:r>
      <w:r w:rsidRPr="00A146AB">
        <w:rPr>
          <w:rFonts w:asciiTheme="minorHAnsi" w:eastAsia="Times New Roman" w:hAnsiTheme="minorHAnsi" w:cstheme="minorHAnsi"/>
        </w:rPr>
        <w:br/>
      </w:r>
      <w:r w:rsidRPr="00A146AB">
        <w:rPr>
          <w:rFonts w:asciiTheme="minorHAnsi" w:eastAsia="Times New Roman" w:hAnsiTheme="minorHAnsi" w:cstheme="minorHAnsi"/>
          <w:rtl/>
        </w:rPr>
        <w:t>ثم ينتقل الخطاب لكل مؤمن</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قوا انفسكم وأهليكم نارا</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كيف نقي أنفسنا وما يواجهنا من تحديات</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اهليكم</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من "نار الهزيمة"؟ الدرس هنا عميق: وقود هذه الهزيمة النفسية والروحية هو شيئان</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الناس </w:t>
      </w:r>
      <w:r w:rsidR="0064321B">
        <w:rPr>
          <w:rFonts w:asciiTheme="minorHAnsi" w:eastAsia="Times New Roman" w:hAnsiTheme="minorHAnsi" w:cstheme="minorHAnsi"/>
          <w:rtl/>
        </w:rPr>
        <w:t>"</w:t>
      </w:r>
      <w:r w:rsidRPr="00A146AB">
        <w:rPr>
          <w:rFonts w:asciiTheme="minorHAnsi" w:eastAsia="Times New Roman" w:hAnsiTheme="minorHAnsi" w:cstheme="minorHAnsi"/>
          <w:rtl/>
        </w:rPr>
        <w:t>الانسياق وراء الأهواء والاضطرابات الفكرية دون وعي</w:t>
      </w:r>
      <w:r w:rsidR="0064321B">
        <w:rPr>
          <w:rFonts w:asciiTheme="minorHAnsi" w:eastAsia="Times New Roman" w:hAnsiTheme="minorHAnsi" w:cstheme="minorHAnsi"/>
          <w:rtl/>
        </w:rPr>
        <w:t>"</w:t>
      </w:r>
      <w:r w:rsidRPr="00A146AB">
        <w:rPr>
          <w:rFonts w:asciiTheme="minorHAnsi" w:eastAsia="Times New Roman" w:hAnsiTheme="minorHAnsi" w:cstheme="minorHAnsi"/>
          <w:rtl/>
        </w:rPr>
        <w:t xml:space="preserve"> والحِجرة </w:t>
      </w:r>
      <w:r w:rsidR="0064321B">
        <w:rPr>
          <w:rFonts w:asciiTheme="minorHAnsi" w:eastAsia="Times New Roman" w:hAnsiTheme="minorHAnsi" w:cstheme="minorHAnsi"/>
          <w:rtl/>
        </w:rPr>
        <w:t>"</w:t>
      </w:r>
      <w:r w:rsidRPr="00A146AB">
        <w:rPr>
          <w:rFonts w:asciiTheme="minorHAnsi" w:eastAsia="Times New Roman" w:hAnsiTheme="minorHAnsi" w:cstheme="minorHAnsi"/>
          <w:rtl/>
        </w:rPr>
        <w:t>العقول المتحجرة الجامدة التي ترفض الحق والنور وتأبى التغيير</w:t>
      </w:r>
      <w:r w:rsidR="0064321B">
        <w:rPr>
          <w:rFonts w:asciiTheme="minorHAnsi" w:eastAsia="Times New Roman" w:hAnsiTheme="minorHAnsi" w:cstheme="minorHAnsi"/>
          <w:rtl/>
        </w:rPr>
        <w:t>"</w:t>
      </w:r>
      <w:r w:rsidRPr="00A146AB">
        <w:rPr>
          <w:rFonts w:asciiTheme="minorHAnsi" w:eastAsia="Times New Roman" w:hAnsiTheme="minorHAnsi" w:cstheme="minorHAnsi"/>
          <w:rtl/>
        </w:rPr>
        <w:t>. فالحذر الحذر من هذين المصدرين لضياع الروح</w:t>
      </w:r>
      <w:r w:rsidRPr="00A146AB">
        <w:rPr>
          <w:rFonts w:asciiTheme="minorHAnsi" w:eastAsia="Times New Roman" w:hAnsiTheme="minorHAnsi" w:cstheme="minorHAnsi"/>
        </w:rPr>
        <w:t>.</w:t>
      </w:r>
    </w:p>
    <w:p w14:paraId="3EFDF53A" w14:textId="4FC2FDE8"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b/>
          <w:bCs/>
          <w:rtl/>
        </w:rPr>
        <w:t>الآيات 6-8: سجل الأعمال، التحذير، والتوبة نحو جنة المعرفة</w:t>
      </w:r>
      <w:r w:rsidRPr="00A146AB">
        <w:rPr>
          <w:rFonts w:asciiTheme="minorHAnsi" w:eastAsia="Times New Roman" w:hAnsiTheme="minorHAnsi" w:cstheme="minorHAnsi"/>
        </w:rPr>
        <w:br/>
      </w:r>
      <w:r w:rsidRPr="00A146AB">
        <w:rPr>
          <w:rFonts w:asciiTheme="minorHAnsi" w:eastAsia="Times New Roman" w:hAnsiTheme="minorHAnsi" w:cstheme="minorHAnsi"/>
          <w:rtl/>
        </w:rPr>
        <w:t>كيف تُعرف هذه الهزائم وتُحاسب؟ عليها مليكة غلظ شداد</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على هذه النفس وما يصدر عنها "صحيفة</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مليكة</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تتصف بالتوكيد والقوة والضبط الشديد</w:t>
      </w:r>
      <w:r w:rsidR="0035783B">
        <w:rPr>
          <w:rFonts w:asciiTheme="minorHAnsi" w:eastAsia="Times New Roman" w:hAnsiTheme="minorHAnsi" w:cstheme="minorHAnsi"/>
        </w:rPr>
        <w:t>"</w:t>
      </w:r>
      <w:r w:rsidRPr="00A146AB">
        <w:rPr>
          <w:rFonts w:asciiTheme="minorHAnsi" w:eastAsia="Times New Roman" w:hAnsiTheme="minorHAnsi" w:cstheme="minorHAnsi"/>
          <w:rtl/>
        </w:rPr>
        <w:t>غلظ شداد</w:t>
      </w:r>
      <w:r w:rsidR="0035783B">
        <w:rPr>
          <w:rFonts w:asciiTheme="minorHAnsi" w:eastAsia="Times New Roman" w:hAnsiTheme="minorHAnsi" w:cstheme="minorHAnsi"/>
        </w:rPr>
        <w:t>"</w:t>
      </w:r>
      <w:r w:rsidRPr="00A146AB">
        <w:rPr>
          <w:rFonts w:asciiTheme="minorHAnsi" w:eastAsia="Times New Roman" w:hAnsiTheme="minorHAnsi" w:cstheme="minorHAnsi"/>
          <w:rtl/>
        </w:rPr>
        <w:t>، يكتب فيها كتبة أمناء لا يعصون الله ما امرهم</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هذا السجل هو مرآة النفس، لا يغادر صغيرة ولا كبيرة</w:t>
      </w:r>
      <w:r w:rsidRPr="00A146AB">
        <w:rPr>
          <w:rFonts w:asciiTheme="minorHAnsi" w:eastAsia="Times New Roman" w:hAnsiTheme="minorHAnsi" w:cstheme="minorHAnsi"/>
        </w:rPr>
        <w:t>.</w:t>
      </w:r>
    </w:p>
    <w:p w14:paraId="2FB57907" w14:textId="64ECFF58"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rtl/>
        </w:rPr>
        <w:t>لذا، يأتي التحذير الصارم لمن يصر على تغطية الحقائق</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يا ايها الذين كفروا</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لا تعتذروا اليوم، فالجزاء من جنس العمل</w:t>
      </w:r>
      <w:r w:rsidRPr="00A146AB">
        <w:rPr>
          <w:rFonts w:asciiTheme="minorHAnsi" w:eastAsia="Times New Roman" w:hAnsiTheme="minorHAnsi" w:cstheme="minorHAnsi"/>
        </w:rPr>
        <w:t>.</w:t>
      </w:r>
    </w:p>
    <w:p w14:paraId="5FF0DBE8" w14:textId="5622B052"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rtl/>
        </w:rPr>
        <w:t>ولكن، ما أرحم الله! يفتح باب العودة</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يا ايها الذين امنوا توبوا الى الله توبة نصوحا</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توجهوا بالتوبة الصادقة النابعة من أعماقكم بعد تفكر ومشورة للنفس</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نصوحا</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إلى من له يؤول الأمر كله</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آل له، القراءة المقترحة للفظ الجلالة هنا</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عسى ربكم </w:t>
      </w:r>
      <w:r w:rsidR="0064321B">
        <w:rPr>
          <w:rFonts w:asciiTheme="minorHAnsi" w:eastAsia="Times New Roman" w:hAnsiTheme="minorHAnsi" w:cstheme="minorHAnsi"/>
          <w:rtl/>
        </w:rPr>
        <w:t>"</w:t>
      </w:r>
      <w:r w:rsidRPr="00A146AB">
        <w:rPr>
          <w:rFonts w:asciiTheme="minorHAnsi" w:eastAsia="Times New Roman" w:hAnsiTheme="minorHAnsi" w:cstheme="minorHAnsi"/>
          <w:rtl/>
        </w:rPr>
        <w:t>المصلح والمربي</w:t>
      </w:r>
      <w:r w:rsidR="0064321B">
        <w:rPr>
          <w:rFonts w:asciiTheme="minorHAnsi" w:eastAsia="Times New Roman" w:hAnsiTheme="minorHAnsi" w:cstheme="minorHAnsi"/>
          <w:rtl/>
        </w:rPr>
        <w:t>"</w:t>
      </w:r>
      <w:r w:rsidRPr="00A146AB">
        <w:rPr>
          <w:rFonts w:asciiTheme="minorHAnsi" w:eastAsia="Times New Roman" w:hAnsiTheme="minorHAnsi" w:cstheme="minorHAnsi"/>
          <w:rtl/>
        </w:rPr>
        <w:t xml:space="preserve"> أن يمحو عنكم آثار التسرع والتعجل في طلب الأمور دون وعي وجهد</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سييتكم</w:t>
      </w:r>
      <w:r w:rsidR="0064321B">
        <w:rPr>
          <w:rFonts w:asciiTheme="minorHAnsi" w:eastAsia="Times New Roman" w:hAnsiTheme="minorHAnsi" w:cstheme="minorHAnsi"/>
          <w:rtl/>
        </w:rPr>
        <w:t>"</w:t>
      </w:r>
      <w:r w:rsidRPr="00A146AB">
        <w:rPr>
          <w:rFonts w:asciiTheme="minorHAnsi" w:eastAsia="Times New Roman" w:hAnsiTheme="minorHAnsi" w:cstheme="minorHAnsi"/>
        </w:rPr>
        <w:t>.</w:t>
      </w:r>
    </w:p>
    <w:p w14:paraId="36312F5E" w14:textId="3C40122D"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rtl/>
        </w:rPr>
        <w:t>وما هو جزاء هذه التوبة النصوح؟ ويدخلكم جنات تجري من تحتها الانهر</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هذه ليست مجرد حدائق مادية بأنهار مائية فقط، بل هي </w:t>
      </w:r>
      <w:r w:rsidRPr="00A146AB">
        <w:rPr>
          <w:rFonts w:asciiTheme="minorHAnsi" w:eastAsia="Times New Roman" w:hAnsiTheme="minorHAnsi" w:cstheme="minorHAnsi"/>
          <w:b/>
          <w:bCs/>
        </w:rPr>
        <w:t>"</w:t>
      </w:r>
      <w:r w:rsidRPr="00A146AB">
        <w:rPr>
          <w:rFonts w:asciiTheme="minorHAnsi" w:eastAsia="Times New Roman" w:hAnsiTheme="minorHAnsi" w:cstheme="minorHAnsi"/>
          <w:b/>
          <w:bCs/>
          <w:rtl/>
        </w:rPr>
        <w:t>جنة المعرفة والبصيرة</w:t>
      </w:r>
      <w:r w:rsidRPr="00A146AB">
        <w:rPr>
          <w:rFonts w:asciiTheme="minorHAnsi" w:eastAsia="Times New Roman" w:hAnsiTheme="minorHAnsi" w:cstheme="minorHAnsi"/>
          <w:b/>
          <w:bCs/>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التي يصل إليها المتدبرون. إنها حالة وجودية من السلام والطمأنينة واليقين. والأنهار التي تجري "تحتها" </w:t>
      </w:r>
      <w:r w:rsidR="0064321B">
        <w:rPr>
          <w:rFonts w:asciiTheme="minorHAnsi" w:eastAsia="Times New Roman" w:hAnsiTheme="minorHAnsi" w:cstheme="minorHAnsi"/>
          <w:rtl/>
        </w:rPr>
        <w:t>"</w:t>
      </w:r>
      <w:r w:rsidRPr="00A146AB">
        <w:rPr>
          <w:rFonts w:asciiTheme="minorHAnsi" w:eastAsia="Times New Roman" w:hAnsiTheme="minorHAnsi" w:cstheme="minorHAnsi"/>
          <w:rtl/>
        </w:rPr>
        <w:t>تتدفق منها وتتفرع عنها</w:t>
      </w:r>
      <w:r w:rsidR="0064321B">
        <w:rPr>
          <w:rFonts w:asciiTheme="minorHAnsi" w:eastAsia="Times New Roman" w:hAnsiTheme="minorHAnsi" w:cstheme="minorHAnsi"/>
          <w:rtl/>
        </w:rPr>
        <w:t>"</w:t>
      </w:r>
      <w:r w:rsidRPr="00A146AB">
        <w:rPr>
          <w:rFonts w:asciiTheme="minorHAnsi" w:eastAsia="Times New Roman" w:hAnsiTheme="minorHAnsi" w:cstheme="minorHAnsi"/>
          <w:rtl/>
        </w:rPr>
        <w:t xml:space="preserve"> ليست أنهار ماء فحسب، بل هي </w:t>
      </w:r>
      <w:r w:rsidRPr="00A146AB">
        <w:rPr>
          <w:rFonts w:asciiTheme="minorHAnsi" w:eastAsia="Times New Roman" w:hAnsiTheme="minorHAnsi" w:cstheme="minorHAnsi"/>
          <w:b/>
          <w:bCs/>
        </w:rPr>
        <w:t>"</w:t>
      </w:r>
      <w:r w:rsidRPr="00A146AB">
        <w:rPr>
          <w:rFonts w:asciiTheme="minorHAnsi" w:eastAsia="Times New Roman" w:hAnsiTheme="minorHAnsi" w:cstheme="minorHAnsi"/>
          <w:b/>
          <w:bCs/>
          <w:rtl/>
        </w:rPr>
        <w:t>أنهار العلم والحكمة والنور</w:t>
      </w:r>
      <w:r w:rsidRPr="00A146AB">
        <w:rPr>
          <w:rFonts w:asciiTheme="minorHAnsi" w:eastAsia="Times New Roman" w:hAnsiTheme="minorHAnsi" w:cstheme="minorHAnsi"/>
          <w:b/>
          <w:bCs/>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التي يجنيها المتدبرون كثمار لجهدهم. أما الأنهر </w:t>
      </w:r>
      <w:r w:rsidR="0064321B">
        <w:rPr>
          <w:rFonts w:asciiTheme="minorHAnsi" w:eastAsia="Times New Roman" w:hAnsiTheme="minorHAnsi" w:cstheme="minorHAnsi"/>
          <w:rtl/>
        </w:rPr>
        <w:t>"</w:t>
      </w:r>
      <w:r w:rsidRPr="00A146AB">
        <w:rPr>
          <w:rFonts w:asciiTheme="minorHAnsi" w:eastAsia="Times New Roman" w:hAnsiTheme="minorHAnsi" w:cstheme="minorHAnsi"/>
          <w:rtl/>
        </w:rPr>
        <w:t>بمعنى الذين ينهرون غيرهم بفظاظة، وهي القراءة المقترحة للكلمة هنا</w:t>
      </w:r>
      <w:r w:rsidR="0064321B">
        <w:rPr>
          <w:rFonts w:asciiTheme="minorHAnsi" w:eastAsia="Times New Roman" w:hAnsiTheme="minorHAnsi" w:cstheme="minorHAnsi"/>
          <w:rtl/>
        </w:rPr>
        <w:t>"</w:t>
      </w:r>
      <w:r w:rsidRPr="00A146AB">
        <w:rPr>
          <w:rFonts w:asciiTheme="minorHAnsi" w:eastAsia="Times New Roman" w:hAnsiTheme="minorHAnsi" w:cstheme="minorHAnsi"/>
          <w:rtl/>
        </w:rPr>
        <w:t>، فهم في منزلة أدنى، يجرون بعيدًا عن هذه الجنة، محرومين من ثمارها ونورها</w:t>
      </w:r>
      <w:r w:rsidRPr="00A146AB">
        <w:rPr>
          <w:rFonts w:asciiTheme="minorHAnsi" w:eastAsia="Times New Roman" w:hAnsiTheme="minorHAnsi" w:cstheme="minorHAnsi"/>
        </w:rPr>
        <w:t>.</w:t>
      </w:r>
    </w:p>
    <w:p w14:paraId="17F30C0E" w14:textId="4A9489DA"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rtl/>
        </w:rPr>
        <w:t xml:space="preserve">وفي يوم الحساب </w:t>
      </w:r>
      <w:r w:rsidR="0064321B">
        <w:rPr>
          <w:rFonts w:asciiTheme="minorHAnsi" w:eastAsia="Times New Roman" w:hAnsiTheme="minorHAnsi" w:cstheme="minorHAnsi"/>
          <w:rtl/>
        </w:rPr>
        <w:t>"</w:t>
      </w:r>
      <w:r w:rsidRPr="00A146AB">
        <w:rPr>
          <w:rFonts w:asciiTheme="minorHAnsi" w:eastAsia="Times New Roman" w:hAnsiTheme="minorHAnsi" w:cstheme="minorHAnsi"/>
          <w:rtl/>
        </w:rPr>
        <w:t>يوم تقييم قيمة الإنسان</w:t>
      </w:r>
      <w:r w:rsidR="0064321B">
        <w:rPr>
          <w:rFonts w:asciiTheme="minorHAnsi" w:eastAsia="Times New Roman" w:hAnsiTheme="minorHAnsi" w:cstheme="minorHAnsi"/>
          <w:rtl/>
        </w:rPr>
        <w:t>"</w:t>
      </w:r>
      <w:r w:rsidRPr="00A146AB">
        <w:rPr>
          <w:rFonts w:asciiTheme="minorHAnsi" w:eastAsia="Times New Roman" w:hAnsiTheme="minorHAnsi" w:cstheme="minorHAnsi"/>
          <w:rtl/>
        </w:rPr>
        <w:t>، يتجلى نور المؤمنين</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نورهم يسعى بين ايديهم وبايمنهم</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نور أعمالهم الصالحة وما أيّدوه من حق</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ايديهم</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يسعى معهم، ويصاحبه تفاؤلهم وثقتهم بالله</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بايمنهم، من اليُمن</w:t>
      </w:r>
      <w:r w:rsidR="0035783B">
        <w:rPr>
          <w:rFonts w:asciiTheme="minorHAnsi" w:eastAsia="Times New Roman" w:hAnsiTheme="minorHAnsi" w:cstheme="minorHAnsi"/>
        </w:rPr>
        <w:t>"</w:t>
      </w:r>
      <w:r w:rsidRPr="00A146AB">
        <w:rPr>
          <w:rFonts w:asciiTheme="minorHAnsi" w:eastAsia="Times New Roman" w:hAnsiTheme="minorHAnsi" w:cstheme="minorHAnsi"/>
          <w:rtl/>
        </w:rPr>
        <w:t>. وهم يدعون ربهم المصلح</w:t>
      </w:r>
      <w:r w:rsidRPr="00A146AB">
        <w:rPr>
          <w:rFonts w:asciiTheme="minorHAnsi" w:eastAsia="Times New Roman" w:hAnsiTheme="minorHAnsi" w:cstheme="minorHAnsi"/>
        </w:rPr>
        <w:t xml:space="preserve"> </w:t>
      </w:r>
      <w:r w:rsidR="0035783B">
        <w:rPr>
          <w:rFonts w:asciiTheme="minorHAnsi" w:eastAsia="Times New Roman" w:hAnsiTheme="minorHAnsi" w:cstheme="minorHAnsi"/>
        </w:rPr>
        <w:t>"</w:t>
      </w:r>
      <w:r w:rsidRPr="00A146AB">
        <w:rPr>
          <w:rFonts w:asciiTheme="minorHAnsi" w:eastAsia="Times New Roman" w:hAnsiTheme="minorHAnsi" w:cstheme="minorHAnsi"/>
          <w:rtl/>
        </w:rPr>
        <w:t>ربنا</w:t>
      </w:r>
      <w:r w:rsidR="0035783B">
        <w:rPr>
          <w:rFonts w:asciiTheme="minorHAnsi" w:eastAsia="Times New Roman" w:hAnsiTheme="minorHAnsi" w:cstheme="minorHAnsi"/>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أكمل لنا هذا النور</w:t>
      </w:r>
      <w:r w:rsidRPr="00A146AB">
        <w:rPr>
          <w:rFonts w:asciiTheme="minorHAnsi" w:eastAsia="Times New Roman" w:hAnsiTheme="minorHAnsi" w:cstheme="minorHAnsi"/>
        </w:rPr>
        <w:t xml:space="preserve"> </w:t>
      </w:r>
      <w:r w:rsidR="0035783B">
        <w:rPr>
          <w:rFonts w:asciiTheme="minorHAnsi" w:eastAsia="Times New Roman" w:hAnsiTheme="minorHAnsi" w:cstheme="minorHAnsi"/>
        </w:rPr>
        <w:t>"</w:t>
      </w:r>
      <w:r w:rsidRPr="00A146AB">
        <w:rPr>
          <w:rFonts w:asciiTheme="minorHAnsi" w:eastAsia="Times New Roman" w:hAnsiTheme="minorHAnsi" w:cstheme="minorHAnsi"/>
          <w:rtl/>
        </w:rPr>
        <w:t>اتمم لنا نورنا</w:t>
      </w:r>
      <w:r w:rsidR="0035783B">
        <w:rPr>
          <w:rFonts w:asciiTheme="minorHAnsi" w:eastAsia="Times New Roman" w:hAnsiTheme="minorHAnsi" w:cstheme="minorHAnsi"/>
        </w:rPr>
        <w:t>"</w:t>
      </w:r>
      <w:r w:rsidRPr="00A146AB">
        <w:rPr>
          <w:rFonts w:asciiTheme="minorHAnsi" w:eastAsia="Times New Roman" w:hAnsiTheme="minorHAnsi" w:cstheme="minorHAnsi"/>
          <w:rtl/>
        </w:rPr>
        <w:t>، واستر عيوبنا</w:t>
      </w:r>
      <w:r w:rsidRPr="00A146AB">
        <w:rPr>
          <w:rFonts w:asciiTheme="minorHAnsi" w:eastAsia="Times New Roman" w:hAnsiTheme="minorHAnsi" w:cstheme="minorHAnsi"/>
        </w:rPr>
        <w:t xml:space="preserve"> </w:t>
      </w:r>
      <w:r w:rsidR="0035783B">
        <w:rPr>
          <w:rFonts w:asciiTheme="minorHAnsi" w:eastAsia="Times New Roman" w:hAnsiTheme="minorHAnsi" w:cstheme="minorHAnsi"/>
        </w:rPr>
        <w:t>"</w:t>
      </w:r>
      <w:r w:rsidRPr="00A146AB">
        <w:rPr>
          <w:rFonts w:asciiTheme="minorHAnsi" w:eastAsia="Times New Roman" w:hAnsiTheme="minorHAnsi" w:cstheme="minorHAnsi"/>
          <w:rtl/>
        </w:rPr>
        <w:t>واغفر لنا</w:t>
      </w:r>
      <w:r w:rsidR="0035783B">
        <w:rPr>
          <w:rFonts w:asciiTheme="minorHAnsi" w:eastAsia="Times New Roman" w:hAnsiTheme="minorHAnsi" w:cstheme="minorHAnsi"/>
        </w:rPr>
        <w:t>"</w:t>
      </w:r>
      <w:r w:rsidRPr="00A146AB">
        <w:rPr>
          <w:rFonts w:asciiTheme="minorHAnsi" w:eastAsia="Times New Roman" w:hAnsiTheme="minorHAnsi" w:cstheme="minorHAnsi"/>
          <w:rtl/>
        </w:rPr>
        <w:t>، فأنت القادر على كل شيء</w:t>
      </w:r>
      <w:r w:rsidRPr="00A146AB">
        <w:rPr>
          <w:rFonts w:asciiTheme="minorHAnsi" w:eastAsia="Times New Roman" w:hAnsiTheme="minorHAnsi" w:cstheme="minorHAnsi"/>
        </w:rPr>
        <w:t>.</w:t>
      </w:r>
    </w:p>
    <w:p w14:paraId="622245EF" w14:textId="39C7ADA1"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b/>
          <w:bCs/>
          <w:rtl/>
        </w:rPr>
        <w:t>الآيات 9-10: الجهد المطلوب ونماذج للعبرة</w:t>
      </w:r>
      <w:r w:rsidRPr="00A146AB">
        <w:rPr>
          <w:rFonts w:asciiTheme="minorHAnsi" w:eastAsia="Times New Roman" w:hAnsiTheme="minorHAnsi" w:cstheme="minorHAnsi"/>
        </w:rPr>
        <w:br/>
      </w:r>
      <w:r w:rsidRPr="00A146AB">
        <w:rPr>
          <w:rFonts w:asciiTheme="minorHAnsi" w:eastAsia="Times New Roman" w:hAnsiTheme="minorHAnsi" w:cstheme="minorHAnsi"/>
          <w:rtl/>
        </w:rPr>
        <w:t>ما هو المطلوب من النبي والمؤمنين في مواجهة من يرفض هذا النور؟ يايها النبى جَهَدَ الكفار والمنفقين واغلظ عليهم</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الأمر هنا بـجَهَدَ </w:t>
      </w:r>
      <w:r w:rsidR="0064321B">
        <w:rPr>
          <w:rFonts w:asciiTheme="minorHAnsi" w:eastAsia="Times New Roman" w:hAnsiTheme="minorHAnsi" w:cstheme="minorHAnsi"/>
          <w:rtl/>
        </w:rPr>
        <w:t>"</w:t>
      </w:r>
      <w:r w:rsidRPr="00A146AB">
        <w:rPr>
          <w:rFonts w:asciiTheme="minorHAnsi" w:eastAsia="Times New Roman" w:hAnsiTheme="minorHAnsi" w:cstheme="minorHAnsi"/>
          <w:rtl/>
        </w:rPr>
        <w:t>بذل أقصى الجهد والمشقة الفكرية والدعوية والنفسية</w:t>
      </w:r>
      <w:r w:rsidR="0064321B">
        <w:rPr>
          <w:rFonts w:asciiTheme="minorHAnsi" w:eastAsia="Times New Roman" w:hAnsiTheme="minorHAnsi" w:cstheme="minorHAnsi"/>
          <w:rtl/>
        </w:rPr>
        <w:t>"</w:t>
      </w:r>
      <w:r w:rsidRPr="00A146AB">
        <w:rPr>
          <w:rFonts w:asciiTheme="minorHAnsi" w:eastAsia="Times New Roman" w:hAnsiTheme="minorHAnsi" w:cstheme="minorHAnsi"/>
          <w:rtl/>
        </w:rPr>
        <w:t xml:space="preserve"> لمواجهة من يغطي الحقيقة ومن ينافق، مع الحزم والشدة في بيان الحق</w:t>
      </w:r>
      <w:r w:rsidRPr="00A146AB">
        <w:rPr>
          <w:rFonts w:asciiTheme="minorHAnsi" w:eastAsia="Times New Roman" w:hAnsiTheme="minorHAnsi" w:cstheme="minorHAnsi"/>
        </w:rPr>
        <w:t xml:space="preserve"> </w:t>
      </w:r>
      <w:r w:rsidR="0064321B">
        <w:rPr>
          <w:rFonts w:asciiTheme="minorHAnsi" w:eastAsia="Times New Roman" w:hAnsiTheme="minorHAnsi" w:cstheme="minorHAnsi"/>
          <w:rtl/>
        </w:rPr>
        <w:t>"</w:t>
      </w:r>
      <w:r w:rsidRPr="00A146AB">
        <w:rPr>
          <w:rFonts w:asciiTheme="minorHAnsi" w:eastAsia="Times New Roman" w:hAnsiTheme="minorHAnsi" w:cstheme="minorHAnsi"/>
          <w:rtl/>
        </w:rPr>
        <w:t>واغلظ عليهم</w:t>
      </w:r>
      <w:r w:rsidR="0064321B">
        <w:rPr>
          <w:rFonts w:asciiTheme="minorHAnsi" w:eastAsia="Times New Roman" w:hAnsiTheme="minorHAnsi" w:cstheme="minorHAnsi"/>
          <w:rtl/>
        </w:rPr>
        <w:t>"</w:t>
      </w:r>
      <w:r w:rsidRPr="00A146AB">
        <w:rPr>
          <w:rFonts w:asciiTheme="minorHAnsi" w:eastAsia="Times New Roman" w:hAnsiTheme="minorHAnsi" w:cstheme="minorHAnsi"/>
        </w:rPr>
        <w:t>.</w:t>
      </w:r>
    </w:p>
    <w:p w14:paraId="57E1BB4A" w14:textId="4F0A5BDC"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rtl/>
        </w:rPr>
        <w:t>أما مصير هؤلاء المعاندين، فهو وماويهم جه نم</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مأواهم وملجؤهم ومستقرهم هو تلك الحالة الوجودية البائسة التي حللناها سابقًا من </w:t>
      </w:r>
      <w:r w:rsidR="0064321B">
        <w:rPr>
          <w:rFonts w:asciiTheme="minorHAnsi" w:eastAsia="Times New Roman" w:hAnsiTheme="minorHAnsi" w:cstheme="minorHAnsi"/>
          <w:rtl/>
        </w:rPr>
        <w:t>"</w:t>
      </w:r>
      <w:r w:rsidRPr="00A146AB">
        <w:rPr>
          <w:rFonts w:asciiTheme="minorHAnsi" w:eastAsia="Times New Roman" w:hAnsiTheme="minorHAnsi" w:cstheme="minorHAnsi"/>
          <w:rtl/>
        </w:rPr>
        <w:t>جه + نم</w:t>
      </w:r>
      <w:r w:rsidR="0064321B">
        <w:rPr>
          <w:rFonts w:asciiTheme="minorHAnsi" w:eastAsia="Times New Roman" w:hAnsiTheme="minorHAnsi" w:cstheme="minorHAnsi"/>
          <w:rtl/>
        </w:rPr>
        <w:t>"</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b/>
          <w:bCs/>
          <w:rtl/>
        </w:rPr>
        <w:t>حالة مستمرة ومتزايدة من الشدة والضيق والغلظة والشر المنتشر</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إنها جهنم النفس والروح التي يعيشونها نتيجة إعراضهم</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 xml:space="preserve">وبيس المصير </w:t>
      </w:r>
      <w:r w:rsidR="0064321B">
        <w:rPr>
          <w:rFonts w:asciiTheme="minorHAnsi" w:eastAsia="Times New Roman" w:hAnsiTheme="minorHAnsi" w:cstheme="minorHAnsi"/>
          <w:rtl/>
        </w:rPr>
        <w:t>"</w:t>
      </w:r>
      <w:r w:rsidRPr="00A146AB">
        <w:rPr>
          <w:rFonts w:asciiTheme="minorHAnsi" w:eastAsia="Times New Roman" w:hAnsiTheme="minorHAnsi" w:cstheme="minorHAnsi"/>
          <w:rtl/>
        </w:rPr>
        <w:t>التي تُقرأ بالياء، وربما تشير إلى الارتباط بمسار سيء كما تم تحليله في منهج المثاني</w:t>
      </w:r>
      <w:r w:rsidR="0035783B">
        <w:rPr>
          <w:rFonts w:asciiTheme="minorHAnsi" w:eastAsia="Times New Roman" w:hAnsiTheme="minorHAnsi" w:cstheme="minorHAnsi"/>
        </w:rPr>
        <w:t>"</w:t>
      </w:r>
    </w:p>
    <w:p w14:paraId="09DADB14" w14:textId="53D0703D"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rtl/>
        </w:rPr>
        <w:t>وتأتي الأمثال لتؤكد هذه المعاني</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امرات نوح وامرات لوط كانتا تحت عبدين من عبادنا صلحين فخانتهما</w:t>
      </w:r>
      <w:r w:rsidRPr="00A146AB">
        <w:rPr>
          <w:rFonts w:asciiTheme="minorHAnsi" w:eastAsia="Times New Roman" w:hAnsiTheme="minorHAnsi" w:cstheme="minorHAnsi"/>
        </w:rPr>
        <w:t xml:space="preserve">. </w:t>
      </w:r>
      <w:r w:rsidRPr="00A146AB">
        <w:rPr>
          <w:rFonts w:asciiTheme="minorHAnsi" w:eastAsia="Times New Roman" w:hAnsiTheme="minorHAnsi" w:cstheme="minorHAnsi"/>
          <w:rtl/>
        </w:rPr>
        <w:t>قربهما الجسدي وتبعيتهما</w:t>
      </w:r>
      <w:r w:rsidRPr="00A146AB">
        <w:rPr>
          <w:rFonts w:asciiTheme="minorHAnsi" w:eastAsia="Times New Roman" w:hAnsiTheme="minorHAnsi" w:cstheme="minorHAnsi"/>
        </w:rPr>
        <w:t xml:space="preserve"> </w:t>
      </w:r>
      <w:r w:rsidR="00CB0579">
        <w:rPr>
          <w:rFonts w:asciiTheme="minorHAnsi" w:eastAsia="Times New Roman" w:hAnsiTheme="minorHAnsi" w:cstheme="minorHAnsi"/>
        </w:rPr>
        <w:t>"</w:t>
      </w:r>
      <w:r w:rsidRPr="00A146AB">
        <w:rPr>
          <w:rFonts w:asciiTheme="minorHAnsi" w:eastAsia="Times New Roman" w:hAnsiTheme="minorHAnsi" w:cstheme="minorHAnsi"/>
          <w:rtl/>
        </w:rPr>
        <w:t>تحت</w:t>
      </w:r>
      <w:r w:rsidR="00CB0579">
        <w:rPr>
          <w:rFonts w:asciiTheme="minorHAnsi" w:eastAsia="Times New Roman" w:hAnsiTheme="minorHAnsi" w:cstheme="minorHAnsi"/>
        </w:rPr>
        <w:t>"</w:t>
      </w:r>
      <w:r w:rsidR="00CB0579">
        <w:rPr>
          <w:rFonts w:asciiTheme="minorHAnsi" w:eastAsia="Times New Roman" w:hAnsiTheme="minorHAnsi" w:cstheme="minorHAnsi" w:hint="cs"/>
          <w:rtl/>
        </w:rPr>
        <w:t xml:space="preserve"> </w:t>
      </w:r>
      <w:r w:rsidRPr="00A146AB">
        <w:rPr>
          <w:rFonts w:asciiTheme="minorHAnsi" w:eastAsia="Times New Roman" w:hAnsiTheme="minorHAnsi" w:cstheme="minorHAnsi"/>
          <w:rtl/>
        </w:rPr>
        <w:t xml:space="preserve">لم تنفعهما أمام خيانتهما الإيمانية وتمردهما على الحق، فكان مصيرهما "النار" </w:t>
      </w:r>
      <w:r w:rsidR="00CB0579">
        <w:rPr>
          <w:rFonts w:asciiTheme="minorHAnsi" w:eastAsia="Times New Roman" w:hAnsiTheme="minorHAnsi" w:cstheme="minorHAnsi"/>
        </w:rPr>
        <w:t>"</w:t>
      </w:r>
      <w:r w:rsidRPr="00A146AB">
        <w:rPr>
          <w:rFonts w:asciiTheme="minorHAnsi" w:eastAsia="Times New Roman" w:hAnsiTheme="minorHAnsi" w:cstheme="minorHAnsi"/>
          <w:rtl/>
        </w:rPr>
        <w:t>الهزيمة والعذاب الوجودي</w:t>
      </w:r>
      <w:r w:rsidR="00CB0579">
        <w:rPr>
          <w:rFonts w:asciiTheme="minorHAnsi" w:eastAsia="Times New Roman" w:hAnsiTheme="minorHAnsi" w:cstheme="minorHAnsi"/>
        </w:rPr>
        <w:t>"</w:t>
      </w:r>
      <w:r w:rsidRPr="00A146AB">
        <w:rPr>
          <w:rFonts w:asciiTheme="minorHAnsi" w:eastAsia="Times New Roman" w:hAnsiTheme="minorHAnsi" w:cstheme="minorHAnsi"/>
        </w:rPr>
        <w:t>.</w:t>
      </w:r>
    </w:p>
    <w:p w14:paraId="2C1355E6" w14:textId="2A4E4151" w:rsidR="000C4447" w:rsidRPr="00A146AB" w:rsidRDefault="000C4447" w:rsidP="00A146AB">
      <w:pPr>
        <w:spacing w:before="100" w:beforeAutospacing="1" w:after="100" w:afterAutospacing="1" w:line="240" w:lineRule="auto"/>
        <w:ind w:left="360"/>
        <w:rPr>
          <w:rFonts w:asciiTheme="minorHAnsi" w:eastAsia="Times New Roman" w:hAnsiTheme="minorHAnsi" w:cstheme="minorHAnsi"/>
        </w:rPr>
      </w:pPr>
      <w:r w:rsidRPr="00A146AB">
        <w:rPr>
          <w:rFonts w:asciiTheme="minorHAnsi" w:eastAsia="Times New Roman" w:hAnsiTheme="minorHAnsi" w:cstheme="minorHAnsi"/>
          <w:b/>
          <w:bCs/>
          <w:rtl/>
        </w:rPr>
        <w:t>الخاتمة المؤقتة</w:t>
      </w:r>
      <w:r w:rsidRPr="00A146AB">
        <w:rPr>
          <w:rFonts w:asciiTheme="minorHAnsi" w:eastAsia="Times New Roman" w:hAnsiTheme="minorHAnsi" w:cstheme="minorHAnsi"/>
        </w:rPr>
        <w:br/>
      </w:r>
      <w:r w:rsidRPr="00A146AB">
        <w:rPr>
          <w:rFonts w:asciiTheme="minorHAnsi" w:eastAsia="Times New Roman" w:hAnsiTheme="minorHAnsi" w:cstheme="minorHAnsi"/>
          <w:rtl/>
        </w:rPr>
        <w:t>وهكذا، ترسم لنا سورة التحريم، بهذه القراءة المتعمقة والمستلهمة من أسرار الرسم القرآني، لوحة راقية للنفس الإنسانية في صعودها وهبوطها. إنها دعوة لإدارة التحديات النفسية بحكمة، والتمسك بالمعايير الأخلاقية العالية، ومواجهة الانسياق والجمود بالقوة الداخلية والوعي، والسعي نحو جنة المعرفة والطمأنينة من خلال التوبة النصوح والتدبر المستمر، مع الحذر من مآلات الإعراض والتغطية للحقيقة التي تقود إلى جهنم الروح في الدنيا قبل الآخرة</w:t>
      </w:r>
      <w:r w:rsidRPr="00A146AB">
        <w:rPr>
          <w:rFonts w:asciiTheme="minorHAnsi" w:eastAsia="Times New Roman" w:hAnsiTheme="minorHAnsi" w:cstheme="minorHAnsi"/>
        </w:rPr>
        <w:t>.</w:t>
      </w:r>
    </w:p>
    <w:p w14:paraId="7CD324E7" w14:textId="172C7ACC" w:rsidR="000C4447" w:rsidRPr="000C4447" w:rsidRDefault="000C4447" w:rsidP="00A146AB">
      <w:pPr>
        <w:pStyle w:val="a9"/>
        <w:spacing w:after="0" w:line="240" w:lineRule="auto"/>
        <w:rPr>
          <w:rFonts w:asciiTheme="minorHAnsi" w:eastAsia="Times New Roman" w:hAnsiTheme="minorHAnsi" w:cstheme="minorHAnsi"/>
        </w:rPr>
      </w:pPr>
    </w:p>
    <w:p w14:paraId="427D3EDF" w14:textId="77777777" w:rsidR="000C4447" w:rsidRPr="00361EA2" w:rsidRDefault="000C4447" w:rsidP="000C4447"/>
    <w:p w14:paraId="44B66267" w14:textId="2A6FACF1" w:rsidR="009D6F77" w:rsidRPr="009D6F77" w:rsidRDefault="0064321B" w:rsidP="00051E22">
      <w:pPr>
        <w:pStyle w:val="1"/>
        <w:rPr>
          <w:bdr w:val="nil"/>
        </w:rPr>
      </w:pPr>
      <w:bookmarkStart w:id="22" w:name="_Toc199407025"/>
      <w:r>
        <w:rPr>
          <w:bdr w:val="nil"/>
          <w:rtl/>
        </w:rPr>
        <w:t>"</w:t>
      </w:r>
      <w:r w:rsidR="009D6F77" w:rsidRPr="009D6F77">
        <w:rPr>
          <w:rFonts w:ascii="Sakkal Majalla" w:eastAsia="Arial Unicode MS" w:hAnsi="Sakkal Majalla" w:hint="cs"/>
          <w:bdr w:val="nil"/>
          <w:rtl/>
          <w:lang w:val="ar-SA"/>
        </w:rPr>
        <w:t>سورة</w:t>
      </w:r>
      <w:r w:rsidR="009D6F77" w:rsidRPr="009D6F77">
        <w:rPr>
          <w:rFonts w:eastAsia="Arial Unicode MS" w:hint="cs"/>
          <w:bdr w:val="nil"/>
          <w:rtl/>
          <w:lang w:val="ar-SA"/>
        </w:rPr>
        <w:t xml:space="preserve"> </w:t>
      </w:r>
      <w:r w:rsidR="009D6F77" w:rsidRPr="009D6F77">
        <w:rPr>
          <w:rFonts w:ascii="Sakkal Majalla" w:eastAsia="Arial Unicode MS" w:hAnsi="Sakkal Majalla" w:hint="cs"/>
          <w:bdr w:val="nil"/>
          <w:rtl/>
          <w:lang w:val="ar-SA"/>
        </w:rPr>
        <w:t>التحريم</w:t>
      </w:r>
      <w:r>
        <w:rPr>
          <w:bdr w:val="nil"/>
          <w:rtl/>
        </w:rPr>
        <w:t>"</w:t>
      </w:r>
      <w:r w:rsidR="007A51DF">
        <w:rPr>
          <w:rFonts w:hint="cs"/>
          <w:bdr w:val="nil"/>
          <w:rtl/>
        </w:rPr>
        <w:t xml:space="preserve"> </w:t>
      </w:r>
      <w:r w:rsidR="007A5E1E" w:rsidRPr="007A5E1E">
        <w:rPr>
          <w:bdr w:val="nil"/>
          <w:rtl/>
        </w:rPr>
        <w:t>المخطوطة الأصلية للمتدبرين - مصحف طوب قابي المنسوب لعثمان رقمي</w:t>
      </w:r>
      <w:bookmarkEnd w:id="22"/>
    </w:p>
    <w:p w14:paraId="23E9D0D4" w14:textId="77777777" w:rsidR="009D6F77" w:rsidRPr="009D6F77" w:rsidRDefault="009D6F77" w:rsidP="009D6F77">
      <w:pPr>
        <w:pBdr>
          <w:between w:val="nil"/>
          <w:bar w:val="nil"/>
        </w:pBdr>
        <w:spacing w:after="0" w:line="360" w:lineRule="auto"/>
        <w:rPr>
          <w:rFonts w:ascii="Al Nile" w:eastAsia="Arial Unicode MS" w:hAnsi="Al Nile" w:cs="Arial Unicode MS"/>
          <w:color w:val="CDC1A0"/>
          <w:sz w:val="52"/>
          <w:szCs w:val="52"/>
          <w:bdr w:val="nil"/>
          <w14:textOutline w14:w="0" w14:cap="flat" w14:cmpd="sng" w14:algn="ctr">
            <w14:noFill/>
            <w14:prstDash w14:val="solid"/>
            <w14:bevel/>
          </w14:textOutline>
        </w:rPr>
      </w:pP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بسم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الرحمن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الرحيم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يايها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النبى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تحرم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احل</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لك</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تبتغى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مرضات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ازوجك</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غفور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رحيم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lang w:val="ru-RU"/>
          <w14:textOutline w14:w="0" w14:cap="flat" w14:cmpd="sng" w14:algn="ctr">
            <w14:noFill/>
            <w14:prstDash w14:val="solid"/>
            <w14:bevel/>
          </w14:textOutline>
        </w:rPr>
        <w:t xml:space="preserve">1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قد</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فرض</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تحلة</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ايمنكم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موليكم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وهو</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العليم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الحكيم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2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واذ</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اسر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النبى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بعض</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ازوجه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حديثا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فلما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نبات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واظهره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عليه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عرف</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بعضه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واعرض</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بعض</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فلما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نباها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قالت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انباك</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هذا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قال</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نبانى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العليم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الخبير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rtl/>
          <w14:textOutline w14:w="0" w14:cap="flat" w14:cmpd="sng" w14:algn="ctr">
            <w14:noFill/>
            <w14:prstDash w14:val="solid"/>
            <w14:bevel/>
          </w14:textOutline>
        </w:rPr>
        <w:t xml:space="preserve">3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تتوبا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فقد</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صغت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قلوبكما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تظهرا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عليه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فان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هو</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موليه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وجبريل</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وصلح</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المومنين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والمليكة</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بعد</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ذلك</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ظهير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rtl/>
          <w14:textOutline w14:w="0" w14:cap="flat" w14:cmpd="sng" w14:algn="ctr">
            <w14:noFill/>
            <w14:prstDash w14:val="solid"/>
            <w14:bevel/>
          </w14:textOutline>
        </w:rPr>
        <w:t xml:space="preserve">4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عسى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ربه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طلقكن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يبدله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ازوجا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خيرا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منكن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مسلمت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مومنت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قنتت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تيبت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عبدت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سيحت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ثيبت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وابكرا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rtl/>
          <w14:textOutline w14:w="0" w14:cap="flat" w14:cmpd="sng" w14:algn="ctr">
            <w14:noFill/>
            <w14:prstDash w14:val="solid"/>
            <w14:bevel/>
          </w14:textOutline>
        </w:rPr>
        <w:t xml:space="preserve">5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يايها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الذين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امنوا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انفسكم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واهليكم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نارا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وقودها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الناس</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والحجرة</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عليها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مليكة</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غلاظ</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شداد</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يعصون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امرهم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ويفعلون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يومرون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rtl/>
          <w14:textOutline w14:w="0" w14:cap="flat" w14:cmpd="sng" w14:algn="ctr">
            <w14:noFill/>
            <w14:prstDash w14:val="solid"/>
            <w14:bevel/>
          </w14:textOutline>
        </w:rPr>
        <w:t xml:space="preserve">6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يايها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الذين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كفروا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تعتذروا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اليوم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تجزون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كنتم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تعملون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lang w:val="ru-RU"/>
          <w14:textOutline w14:w="0" w14:cap="flat" w14:cmpd="sng" w14:algn="ctr">
            <w14:noFill/>
            <w14:prstDash w14:val="solid"/>
            <w14:bevel/>
          </w14:textOutline>
        </w:rPr>
        <w:t xml:space="preserve">7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يايها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الذين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امنوا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توبوا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توبة</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نصوحا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عسى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ربكم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يكفر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عنكم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سييتكم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ويدخلكم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جنات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تجرى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تحتها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الانهر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يوم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يخزى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النبى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والذين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امنوا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معه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نورهم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يسعى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ايديهم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وبايمنهم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يقولون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ربنا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اتمم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نورنا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واغفر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انك</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كل</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شى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قدير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rtl/>
          <w14:textOutline w14:w="0" w14:cap="flat" w14:cmpd="sng" w14:algn="ctr">
            <w14:noFill/>
            <w14:prstDash w14:val="solid"/>
            <w14:bevel/>
          </w14:textOutline>
        </w:rPr>
        <w:t xml:space="preserve">8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يايها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النبى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جاهد</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الكفار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والمنفقين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واغلظ</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عليهم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وماويهم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جهنم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وبيس</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المصير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9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ضرب</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مثلا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للذين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كفروا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امرات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نوح</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وامرات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لوط</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كانتا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تحت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عبدين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عبادنا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صلحين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فخانتهما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فلم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يغنيا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عنهما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شيا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وقيل</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ادخلا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النار</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مع</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الدخلين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10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وضرب</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مثلا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للذين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امنوا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امرات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فرعون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اذ</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قالت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رب</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ابن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لى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عندك</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بيتا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الجنة</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ونجنى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فرعون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وعمله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ونجنى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القوم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الظلمين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11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ومريم</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ابنت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عمرن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التى</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احصنت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فرجها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فنفخنا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فيه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روحنا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وصدقت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بكلمت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ربها</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وكتبه</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وكانت</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من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rial" w:eastAsia="Arial Unicode MS" w:hAnsi="Arial" w:cs="Arial" w:hint="cs"/>
          <w:color w:val="CDC1A0"/>
          <w:sz w:val="52"/>
          <w:szCs w:val="52"/>
          <w:bdr w:val="nil"/>
          <w:rtl/>
          <w:lang w:val="ar-SA"/>
          <w14:textOutline w14:w="0" w14:cap="flat" w14:cmpd="sng" w14:algn="ctr">
            <w14:noFill/>
            <w14:prstDash w14:val="solid"/>
            <w14:bevel/>
          </w14:textOutline>
        </w:rPr>
        <w:t>القنتين</w:t>
      </w:r>
      <w:r w:rsidRPr="009D6F77">
        <w:rPr>
          <w:rFonts w:ascii="Arial Unicode MS" w:eastAsia="Arial Unicode MS" w:hAnsi="Arial Unicode MS" w:cs="Al Nile" w:hint="cs"/>
          <w:color w:val="CDC1A0"/>
          <w:sz w:val="52"/>
          <w:szCs w:val="52"/>
          <w:bdr w:val="nil"/>
          <w:rtl/>
          <w:lang w:val="ar-SA"/>
          <w14:textOutline w14:w="0" w14:cap="flat" w14:cmpd="sng" w14:algn="ctr">
            <w14:noFill/>
            <w14:prstDash w14:val="solid"/>
            <w14:bevel/>
          </w14:textOutline>
        </w:rPr>
        <w:t xml:space="preserve"> </w:t>
      </w: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12 </w:t>
      </w:r>
    </w:p>
    <w:p w14:paraId="5BFD0C76" w14:textId="77777777" w:rsidR="009D6F77" w:rsidRPr="009D6F77" w:rsidRDefault="009D6F77" w:rsidP="009D6F77">
      <w:pPr>
        <w:pBdr>
          <w:between w:val="nil"/>
          <w:bar w:val="nil"/>
        </w:pBdr>
        <w:spacing w:after="0" w:line="360" w:lineRule="auto"/>
        <w:rPr>
          <w:rFonts w:ascii="Al Nile" w:eastAsia="Arial Unicode MS" w:hAnsi="Al Nile" w:cs="Arial Unicode MS"/>
          <w:color w:val="CDC1A0"/>
          <w:sz w:val="52"/>
          <w:szCs w:val="52"/>
          <w:bdr w:val="nil"/>
          <w14:textOutline w14:w="0" w14:cap="flat" w14:cmpd="sng" w14:algn="ctr">
            <w14:noFill/>
            <w14:prstDash w14:val="solid"/>
            <w14:bevel/>
          </w14:textOutline>
        </w:rPr>
      </w:pPr>
      <w:r w:rsidRPr="009D6F77">
        <w:rPr>
          <w:rFonts w:ascii="Al Nile" w:eastAsia="Arial Unicode MS" w:hAnsi="Al Nile" w:cs="Arial Unicode MS"/>
          <w:color w:val="CDC1A0"/>
          <w:sz w:val="52"/>
          <w:szCs w:val="52"/>
          <w:bdr w:val="nil"/>
          <w14:textOutline w14:w="0" w14:cap="flat" w14:cmpd="sng" w14:algn="ctr">
            <w14:noFill/>
            <w14:prstDash w14:val="solid"/>
            <w14:bevel/>
          </w14:textOutline>
        </w:rPr>
        <w:t xml:space="preserve">               </w:t>
      </w:r>
    </w:p>
    <w:p w14:paraId="66FE9D9E" w14:textId="55401584" w:rsidR="00DD7608" w:rsidRPr="0068397A" w:rsidRDefault="00DD7608" w:rsidP="008A0417">
      <w:pPr>
        <w:pStyle w:val="1"/>
      </w:pPr>
      <w:bookmarkStart w:id="23" w:name="_Toc192269122"/>
      <w:bookmarkStart w:id="24" w:name="_Toc199407026"/>
      <w:r w:rsidRPr="0068397A">
        <w:rPr>
          <w:rtl/>
        </w:rPr>
        <w:t>إطلاق العنان لقوة القرآن: مبادئ توجيهية لفهم ثوري</w:t>
      </w:r>
      <w:bookmarkEnd w:id="23"/>
      <w:bookmarkEnd w:id="24"/>
    </w:p>
    <w:p w14:paraId="50F1A13F" w14:textId="77777777" w:rsidR="00DD7608" w:rsidRPr="00E46AD2" w:rsidRDefault="00DD7608" w:rsidP="001A721D">
      <w:pPr>
        <w:rPr>
          <w:lang w:val="fr-MA"/>
        </w:rPr>
      </w:pPr>
      <w:r w:rsidRPr="00E46AD2">
        <w:rPr>
          <w:rtl/>
        </w:rPr>
        <w:t>مقدمة</w:t>
      </w:r>
      <w:r w:rsidRPr="00E46AD2">
        <w:rPr>
          <w:lang w:val="fr-MA"/>
        </w:rPr>
        <w:t>:</w:t>
      </w:r>
    </w:p>
    <w:p w14:paraId="60C3C879" w14:textId="77777777" w:rsidR="00DD7608" w:rsidRPr="00E46AD2" w:rsidRDefault="00DD7608" w:rsidP="001A721D">
      <w:pPr>
        <w:rPr>
          <w:lang w:val="fr-MA"/>
        </w:rPr>
      </w:pPr>
      <w:r w:rsidRPr="00E46AD2">
        <w:rPr>
          <w:rtl/>
        </w:rPr>
        <w:t>في عالم يموج بالتحديات المعقدة والتغيرات المتسارعة، تشتد الحاجة إلى بوصلة واضحة وموثوقة. بالنسبة للمسلمين الساعين إلى الهداية والرشاد، تظل البوصلة الأمثل هي القرآن الكريم. لكن الطريق إلى الفهم الحقيقي لهذا النص الإلهي قد تعثر بسبب طبقات من التقاليد، والتفسيرات التاريخية، والافتراضات الفكرية</w:t>
      </w:r>
      <w:r w:rsidRPr="00E46AD2">
        <w:rPr>
          <w:lang w:val="fr-MA"/>
        </w:rPr>
        <w:t xml:space="preserve">. </w:t>
      </w:r>
      <w:r w:rsidRPr="00E46AD2">
        <w:rPr>
          <w:i/>
          <w:iCs/>
          <w:rtl/>
        </w:rPr>
        <w:t>هذا الكتاب هو دعوة جريئة لاستعادة القرآن كمصدر حي للإلهام، مصدر قادر على إنارة طريقنا نحو مستقبل أكثر عدلاً ورحمة وإشراقًا</w:t>
      </w:r>
      <w:r w:rsidRPr="00E46AD2">
        <w:rPr>
          <w:i/>
          <w:iCs/>
          <w:lang w:val="fr-MA"/>
        </w:rPr>
        <w:t>.</w:t>
      </w:r>
    </w:p>
    <w:p w14:paraId="51EEBAF3" w14:textId="77777777" w:rsidR="00DD7608" w:rsidRPr="00E46AD2" w:rsidRDefault="00DD7608" w:rsidP="001A721D">
      <w:pPr>
        <w:rPr>
          <w:lang w:val="fr-MA"/>
        </w:rPr>
      </w:pPr>
      <w:r w:rsidRPr="00E46AD2">
        <w:rPr>
          <w:b/>
          <w:bCs/>
          <w:rtl/>
        </w:rPr>
        <w:t>نقف على مفترق طرق</w:t>
      </w:r>
      <w:r w:rsidRPr="00E46AD2">
        <w:rPr>
          <w:b/>
          <w:bCs/>
          <w:lang w:val="fr-MA"/>
        </w:rPr>
        <w:t>.</w:t>
      </w:r>
      <w:r w:rsidRPr="00E46AD2">
        <w:rPr>
          <w:lang w:val="fr-MA"/>
        </w:rPr>
        <w:t xml:space="preserve"> </w:t>
      </w:r>
      <w:r w:rsidRPr="00E46AD2">
        <w:rPr>
          <w:rtl/>
        </w:rPr>
        <w:t>فالأساليب التقليدية لتفسير القرآن، على الرغم من قيمتها في سياقات تاريخية، غالبًا ما تعجز عن معالجة الأسئلة العاجلة والمآزق الأخلاقية التي تواجه المسلمين المعاصرين. لقد اعتدنا، في كثير من الأحيان، على التمسك بتفسيرات منقولة عبر الأجيال دون فحص نقدي لمدى ملاءمتها لواقعنا الحالي. نتشبث بصيغ جامدة وإعلانات قانونية، متجاهلين النسيج الغني بالرؤى الأخلاقية والاجتماعية والروحية المنسوجة في ثنايا آيات القرآن</w:t>
      </w:r>
      <w:r w:rsidRPr="00E46AD2">
        <w:rPr>
          <w:lang w:val="fr-MA"/>
        </w:rPr>
        <w:t>.</w:t>
      </w:r>
    </w:p>
    <w:p w14:paraId="4E86D2D2" w14:textId="77777777" w:rsidR="00DD7608" w:rsidRPr="00E46AD2" w:rsidRDefault="00DD7608" w:rsidP="001A721D">
      <w:pPr>
        <w:rPr>
          <w:lang w:val="fr-MA"/>
        </w:rPr>
      </w:pPr>
      <w:r w:rsidRPr="00E46AD2">
        <w:rPr>
          <w:rtl/>
        </w:rPr>
        <w:t>هذا الكتاب يقدم رؤية جريئة وتحويلية لقراءة القرآن. إنها رؤية متجذرة في الاحترام العميق لأصل القرآن الإلهي، لكنها لا تخشى تحدي الحكمة التقليدية واستكشاف آفاق جديدة للفهم. هدفنا هو إطلاق العنان لقوة القرآن الخالدة، وتحريره من قيود الماضي وتمكيننا من التعامل معه بطريقة تتسم بالصرامة الفكرية والإشباع الروحي</w:t>
      </w:r>
      <w:r w:rsidRPr="00E46AD2">
        <w:rPr>
          <w:lang w:val="fr-MA"/>
        </w:rPr>
        <w:t>.</w:t>
      </w:r>
    </w:p>
    <w:p w14:paraId="25529443" w14:textId="77777777" w:rsidR="00DD7608" w:rsidRPr="00E46AD2" w:rsidRDefault="00DD7608" w:rsidP="001A721D">
      <w:pPr>
        <w:rPr>
          <w:lang w:val="fr-MA"/>
        </w:rPr>
      </w:pPr>
      <w:r w:rsidRPr="00E46AD2">
        <w:rPr>
          <w:rtl/>
        </w:rPr>
        <w:t>داخل هذه الصفحات، سوف تكتشف</w:t>
      </w:r>
      <w:r w:rsidRPr="00E46AD2">
        <w:rPr>
          <w:lang w:val="fr-MA"/>
        </w:rPr>
        <w:t>:</w:t>
      </w:r>
    </w:p>
    <w:p w14:paraId="6C0E9D3D" w14:textId="77777777" w:rsidR="00DD7608" w:rsidRPr="001A721D" w:rsidRDefault="00DD7608" w:rsidP="001A721D">
      <w:pPr>
        <w:pStyle w:val="a9"/>
        <w:numPr>
          <w:ilvl w:val="0"/>
          <w:numId w:val="11"/>
        </w:numPr>
        <w:rPr>
          <w:lang w:val="fr-MA"/>
        </w:rPr>
      </w:pPr>
      <w:r w:rsidRPr="001A721D">
        <w:rPr>
          <w:i/>
          <w:iCs/>
          <w:rtl/>
        </w:rPr>
        <w:t>حجة دامغة على أولوية القرآن</w:t>
      </w:r>
      <w:r w:rsidRPr="001A721D">
        <w:rPr>
          <w:i/>
          <w:iCs/>
          <w:lang w:val="fr-MA"/>
        </w:rPr>
        <w:t>:</w:t>
      </w:r>
      <w:r w:rsidRPr="001A721D">
        <w:rPr>
          <w:lang w:val="fr-MA"/>
        </w:rPr>
        <w:t xml:space="preserve"> </w:t>
      </w:r>
      <w:r w:rsidRPr="00E46AD2">
        <w:rPr>
          <w:rtl/>
        </w:rPr>
        <w:t>سنوضح لماذا يجب أن يكون القرآن بمثابة السلطة المطلقة في جميع مسائل الإيمان والممارسة، ويوجهنا لتمييز الحق من الباطل</w:t>
      </w:r>
      <w:r w:rsidRPr="001A721D">
        <w:rPr>
          <w:lang w:val="fr-MA"/>
        </w:rPr>
        <w:t>.</w:t>
      </w:r>
    </w:p>
    <w:p w14:paraId="07B31145" w14:textId="77777777" w:rsidR="00DD7608" w:rsidRPr="001A721D" w:rsidRDefault="00DD7608" w:rsidP="001A721D">
      <w:pPr>
        <w:pStyle w:val="a9"/>
        <w:numPr>
          <w:ilvl w:val="0"/>
          <w:numId w:val="11"/>
        </w:numPr>
        <w:rPr>
          <w:lang w:val="fr-MA"/>
        </w:rPr>
      </w:pPr>
      <w:r w:rsidRPr="001A721D">
        <w:rPr>
          <w:i/>
          <w:iCs/>
          <w:rtl/>
        </w:rPr>
        <w:t>دليل للانخراط في النص الأصلي للقرآن</w:t>
      </w:r>
      <w:r w:rsidRPr="001A721D">
        <w:rPr>
          <w:i/>
          <w:iCs/>
          <w:lang w:val="fr-MA"/>
        </w:rPr>
        <w:t>:</w:t>
      </w:r>
      <w:r w:rsidRPr="001A721D">
        <w:rPr>
          <w:lang w:val="fr-MA"/>
        </w:rPr>
        <w:t xml:space="preserve"> </w:t>
      </w:r>
      <w:r w:rsidRPr="00E46AD2">
        <w:rPr>
          <w:rtl/>
        </w:rPr>
        <w:t>سوف تتعلم كيف تنهج المخطوطات الأصلية والنصوص المبكرة للقرآن بعيون جديدة، وتنحي جانباً تفسيرات لاحقة قد تكون حجبت رسالته</w:t>
      </w:r>
      <w:r w:rsidRPr="001A721D">
        <w:rPr>
          <w:lang w:val="fr-MA"/>
        </w:rPr>
        <w:t>.</w:t>
      </w:r>
    </w:p>
    <w:p w14:paraId="7BAA2AF3" w14:textId="77777777" w:rsidR="00DD7608" w:rsidRPr="001A721D" w:rsidRDefault="00DD7608" w:rsidP="001A721D">
      <w:pPr>
        <w:pStyle w:val="a9"/>
        <w:numPr>
          <w:ilvl w:val="0"/>
          <w:numId w:val="11"/>
        </w:numPr>
        <w:rPr>
          <w:lang w:val="fr-MA"/>
        </w:rPr>
      </w:pPr>
      <w:r w:rsidRPr="001A721D">
        <w:rPr>
          <w:i/>
          <w:iCs/>
          <w:rtl/>
        </w:rPr>
        <w:t>إطار للجمع بين العقل والإيمان</w:t>
      </w:r>
      <w:r w:rsidRPr="001A721D">
        <w:rPr>
          <w:i/>
          <w:iCs/>
          <w:lang w:val="fr-MA"/>
        </w:rPr>
        <w:t>:</w:t>
      </w:r>
      <w:r w:rsidRPr="001A721D">
        <w:rPr>
          <w:lang w:val="fr-MA"/>
        </w:rPr>
        <w:t xml:space="preserve"> </w:t>
      </w:r>
      <w:r w:rsidRPr="00E46AD2">
        <w:rPr>
          <w:rtl/>
        </w:rPr>
        <w:t>سنعرض كيف يمكن للمنطق والتفكير النقدي أن يتناغما مع احترام عميق للقرآن، مما يمكننا من التواصل مع حكمته الإلهية على مستوى عميق وذات مغزى</w:t>
      </w:r>
      <w:r w:rsidRPr="001A721D">
        <w:rPr>
          <w:lang w:val="fr-MA"/>
        </w:rPr>
        <w:t>.</w:t>
      </w:r>
    </w:p>
    <w:p w14:paraId="4A3EB6E5" w14:textId="77777777" w:rsidR="00DD7608" w:rsidRPr="00E46AD2" w:rsidRDefault="00DD7608" w:rsidP="001A721D">
      <w:pPr>
        <w:rPr>
          <w:lang w:val="fr-MA"/>
        </w:rPr>
      </w:pPr>
      <w:r w:rsidRPr="00E46AD2">
        <w:rPr>
          <w:rtl/>
        </w:rPr>
        <w:t>للمضي قدماً، هذه المبادئ التوجيهية ضرورية لإحداث ثورة في تفسير القرآن</w:t>
      </w:r>
      <w:r w:rsidRPr="00E46AD2">
        <w:rPr>
          <w:lang w:val="fr-MA"/>
        </w:rPr>
        <w:t>:</w:t>
      </w:r>
    </w:p>
    <w:p w14:paraId="62FB4A87" w14:textId="77777777" w:rsidR="00DD7608" w:rsidRPr="001A721D" w:rsidRDefault="00DD7608" w:rsidP="001A721D">
      <w:pPr>
        <w:pStyle w:val="a9"/>
        <w:numPr>
          <w:ilvl w:val="0"/>
          <w:numId w:val="12"/>
        </w:numPr>
        <w:rPr>
          <w:lang w:val="fr-MA"/>
        </w:rPr>
      </w:pPr>
      <w:r w:rsidRPr="00E46AD2">
        <w:rPr>
          <w:rtl/>
        </w:rPr>
        <w:t>النظر إلى الكون</w:t>
      </w:r>
    </w:p>
    <w:p w14:paraId="5D6706FD" w14:textId="77777777" w:rsidR="00DD7608" w:rsidRPr="001A721D" w:rsidRDefault="00DD7608" w:rsidP="001A721D">
      <w:pPr>
        <w:pStyle w:val="a9"/>
        <w:numPr>
          <w:ilvl w:val="0"/>
          <w:numId w:val="12"/>
        </w:numPr>
        <w:rPr>
          <w:lang w:val="fr-MA"/>
        </w:rPr>
      </w:pPr>
      <w:r w:rsidRPr="00E46AD2">
        <w:rPr>
          <w:rtl/>
        </w:rPr>
        <w:t>البحث عن المصادر</w:t>
      </w:r>
    </w:p>
    <w:p w14:paraId="548411F8" w14:textId="77777777" w:rsidR="00DD7608" w:rsidRPr="001A721D" w:rsidRDefault="00DD7608" w:rsidP="001A721D">
      <w:pPr>
        <w:pStyle w:val="a9"/>
        <w:numPr>
          <w:ilvl w:val="0"/>
          <w:numId w:val="12"/>
        </w:numPr>
        <w:rPr>
          <w:lang w:val="fr-MA"/>
        </w:rPr>
      </w:pPr>
      <w:r w:rsidRPr="00E46AD2">
        <w:rPr>
          <w:rtl/>
        </w:rPr>
        <w:t>تبين الدقة</w:t>
      </w:r>
    </w:p>
    <w:p w14:paraId="69B22CCF" w14:textId="77777777" w:rsidR="00DD7608" w:rsidRPr="001A721D" w:rsidRDefault="00DD7608" w:rsidP="001A721D">
      <w:pPr>
        <w:pStyle w:val="a9"/>
        <w:numPr>
          <w:ilvl w:val="0"/>
          <w:numId w:val="12"/>
        </w:numPr>
        <w:rPr>
          <w:lang w:val="fr-MA"/>
        </w:rPr>
      </w:pPr>
      <w:r w:rsidRPr="00E46AD2">
        <w:rPr>
          <w:rtl/>
        </w:rPr>
        <w:t>فهم السياق</w:t>
      </w:r>
    </w:p>
    <w:p w14:paraId="736DF99B" w14:textId="77777777" w:rsidR="00DD7608" w:rsidRPr="001A721D" w:rsidRDefault="00DD7608" w:rsidP="001A721D">
      <w:pPr>
        <w:pStyle w:val="a9"/>
        <w:numPr>
          <w:ilvl w:val="0"/>
          <w:numId w:val="12"/>
        </w:numPr>
        <w:rPr>
          <w:lang w:val="fr-MA"/>
        </w:rPr>
      </w:pPr>
      <w:r w:rsidRPr="00E46AD2">
        <w:rPr>
          <w:rtl/>
        </w:rPr>
        <w:t>وصف القرآن</w:t>
      </w:r>
    </w:p>
    <w:p w14:paraId="5D0DAB8A" w14:textId="77777777" w:rsidR="00DD7608" w:rsidRPr="001A721D" w:rsidRDefault="00DD7608" w:rsidP="001A721D">
      <w:pPr>
        <w:pStyle w:val="a9"/>
        <w:numPr>
          <w:ilvl w:val="0"/>
          <w:numId w:val="12"/>
        </w:numPr>
        <w:rPr>
          <w:lang w:val="fr-MA"/>
        </w:rPr>
      </w:pPr>
      <w:r w:rsidRPr="00E46AD2">
        <w:rPr>
          <w:rtl/>
        </w:rPr>
        <w:t>تصحيح العقيدة</w:t>
      </w:r>
    </w:p>
    <w:p w14:paraId="707AAD43" w14:textId="77777777" w:rsidR="00DD7608" w:rsidRPr="001A721D" w:rsidRDefault="00DD7608" w:rsidP="001A721D">
      <w:pPr>
        <w:pStyle w:val="a9"/>
        <w:numPr>
          <w:ilvl w:val="0"/>
          <w:numId w:val="12"/>
        </w:numPr>
        <w:rPr>
          <w:lang w:val="fr-MA"/>
        </w:rPr>
      </w:pPr>
      <w:r w:rsidRPr="00E46AD2">
        <w:rPr>
          <w:rtl/>
        </w:rPr>
        <w:t>لتعزيز الثقافة</w:t>
      </w:r>
    </w:p>
    <w:p w14:paraId="2D55E544" w14:textId="77777777" w:rsidR="00DD7608" w:rsidRPr="001A721D" w:rsidRDefault="00DD7608" w:rsidP="001A721D">
      <w:pPr>
        <w:pStyle w:val="a9"/>
        <w:numPr>
          <w:ilvl w:val="0"/>
          <w:numId w:val="12"/>
        </w:numPr>
        <w:rPr>
          <w:lang w:val="fr-MA"/>
        </w:rPr>
      </w:pPr>
      <w:r w:rsidRPr="00E46AD2">
        <w:rPr>
          <w:rtl/>
        </w:rPr>
        <w:t>تحدي التحيزات</w:t>
      </w:r>
    </w:p>
    <w:p w14:paraId="53493A58" w14:textId="77777777" w:rsidR="00DD7608" w:rsidRPr="00E46AD2" w:rsidRDefault="00DD7608" w:rsidP="001A721D">
      <w:pPr>
        <w:rPr>
          <w:lang w:val="fr-MA"/>
        </w:rPr>
      </w:pPr>
      <w:r w:rsidRPr="00E46AD2">
        <w:rPr>
          <w:rtl/>
        </w:rPr>
        <w:t>العملية ليست سهلة، والرحلة تتطلب مثابرة. فلنواصل معًا في هذه المهمة الملهمة</w:t>
      </w:r>
      <w:r w:rsidRPr="00E46AD2">
        <w:rPr>
          <w:lang w:val="fr-MA"/>
        </w:rPr>
        <w:t>.</w:t>
      </w:r>
    </w:p>
    <w:p w14:paraId="3B50173D" w14:textId="77777777" w:rsidR="00DD7608" w:rsidRPr="00E46AD2" w:rsidRDefault="00DD7608" w:rsidP="001A721D">
      <w:pPr>
        <w:rPr>
          <w:lang w:val="fr-MA"/>
        </w:rPr>
      </w:pPr>
      <w:r w:rsidRPr="00E46AD2">
        <w:rPr>
          <w:rtl/>
        </w:rPr>
        <w:t>ندعو إلى الانضمام إلى هذا التحول، إلى السعي نحو فهم أعمق لكتاب الله وإطلاق العنان لقوته التحويلية في حياتنا وفي العالم من حولنا</w:t>
      </w:r>
      <w:r w:rsidRPr="00E46AD2">
        <w:rPr>
          <w:lang w:val="fr-MA"/>
        </w:rPr>
        <w:t>.</w:t>
      </w:r>
    </w:p>
    <w:p w14:paraId="0A984DC3" w14:textId="77777777" w:rsidR="00DD7608" w:rsidRPr="00E46AD2" w:rsidRDefault="00DD7608" w:rsidP="001A721D">
      <w:pPr>
        <w:rPr>
          <w:rtl/>
          <w:lang w:val="fr-MA"/>
        </w:rPr>
      </w:pPr>
      <w:r w:rsidRPr="00E46AD2">
        <w:rPr>
          <w:rtl/>
        </w:rPr>
        <w:t>هذه ليست مجرد كلمات. إنها دعوة إلى العمل. إنها دعوة لتحويل الفهم إلى واقع، وتحقيق العدل والرحمة والإحسان في حياتنا</w:t>
      </w:r>
      <w:r w:rsidRPr="00E46AD2">
        <w:rPr>
          <w:lang w:val="fr-MA"/>
        </w:rPr>
        <w:t>.</w:t>
      </w:r>
    </w:p>
    <w:p w14:paraId="2883BA5A" w14:textId="54C43CD5" w:rsidR="00032108" w:rsidRPr="00E46AD2" w:rsidRDefault="00032108" w:rsidP="008A0417">
      <w:pPr>
        <w:pStyle w:val="1"/>
      </w:pPr>
      <w:bookmarkStart w:id="25" w:name="_Toc192269123"/>
      <w:bookmarkStart w:id="26" w:name="_Toc199407027"/>
      <w:r w:rsidRPr="00E46AD2">
        <w:rPr>
          <w:rtl/>
        </w:rPr>
        <w:t xml:space="preserve">قائمة الآيات القرآنية المستشهد بها </w:t>
      </w:r>
      <w:r w:rsidR="0064321B">
        <w:rPr>
          <w:rtl/>
        </w:rPr>
        <w:t>"</w:t>
      </w:r>
      <w:r w:rsidRPr="00E46AD2">
        <w:rPr>
          <w:rtl/>
        </w:rPr>
        <w:t>منظمة حسب الموضوع</w:t>
      </w:r>
      <w:r w:rsidR="0064321B">
        <w:rPr>
          <w:rtl/>
        </w:rPr>
        <w:t>"</w:t>
      </w:r>
      <w:r w:rsidRPr="00E46AD2">
        <w:t>:</w:t>
      </w:r>
      <w:bookmarkEnd w:id="25"/>
      <w:bookmarkEnd w:id="26"/>
    </w:p>
    <w:p w14:paraId="6090E5AF" w14:textId="77777777" w:rsidR="00032108" w:rsidRPr="00E46AD2" w:rsidRDefault="00032108" w:rsidP="009A6CA1">
      <w:pPr>
        <w:pStyle w:val="a9"/>
        <w:numPr>
          <w:ilvl w:val="0"/>
          <w:numId w:val="373"/>
        </w:numPr>
      </w:pPr>
      <w:r w:rsidRPr="001A721D">
        <w:rPr>
          <w:rtl/>
          <w:lang w:val="fr-MA"/>
        </w:rPr>
        <w:t>العقيدة</w:t>
      </w:r>
      <w:r w:rsidRPr="00E46AD2">
        <w:t>:</w:t>
      </w:r>
    </w:p>
    <w:p w14:paraId="31C8665B" w14:textId="2FD65D71" w:rsidR="00032108" w:rsidRPr="00E46AD2" w:rsidRDefault="00032108" w:rsidP="009A6CA1">
      <w:pPr>
        <w:pStyle w:val="a9"/>
        <w:numPr>
          <w:ilvl w:val="1"/>
          <w:numId w:val="373"/>
        </w:numPr>
      </w:pPr>
      <w:r w:rsidRPr="001A721D">
        <w:rPr>
          <w:b/>
          <w:bCs/>
          <w:rtl/>
          <w:lang w:val="fr-MA"/>
        </w:rPr>
        <w:t>البقرة 116</w:t>
      </w:r>
      <w:r w:rsidRPr="001A721D">
        <w:rPr>
          <w:b/>
          <w:bCs/>
        </w:rPr>
        <w:t>:</w:t>
      </w:r>
      <w:r w:rsidRPr="00E46AD2">
        <w:t xml:space="preserve"> "</w:t>
      </w:r>
      <w:r w:rsidRPr="001A721D">
        <w:rPr>
          <w:rtl/>
          <w:lang w:val="fr-MA"/>
        </w:rPr>
        <w:t xml:space="preserve">وَقَالُوا اتَّخَذَ اللَّهُ وَلَدًا ۗ سُبْحَانَهُ ۖ بَل لَّهُ مَا فِي السَّمَاوَاتِ وَالْأَرْضِ ۖ كُلٌّ لَّهُ قَانِتُونَ" </w:t>
      </w:r>
      <w:r w:rsidR="0064321B">
        <w:rPr>
          <w:rtl/>
          <w:lang w:val="fr-MA"/>
        </w:rPr>
        <w:t>"</w:t>
      </w:r>
      <w:r w:rsidRPr="001A721D">
        <w:rPr>
          <w:rtl/>
          <w:lang w:val="fr-MA"/>
        </w:rPr>
        <w:t>الرد على من زعم أن لله ولدًا، وتأكيد وحدانيته</w:t>
      </w:r>
      <w:r w:rsidR="0064321B">
        <w:rPr>
          <w:rtl/>
          <w:lang w:val="fr-MA"/>
        </w:rPr>
        <w:t>"</w:t>
      </w:r>
      <w:r w:rsidRPr="00E46AD2">
        <w:t>.</w:t>
      </w:r>
    </w:p>
    <w:p w14:paraId="700B8D98" w14:textId="11393C96" w:rsidR="00032108" w:rsidRPr="00E46AD2" w:rsidRDefault="00032108" w:rsidP="009A6CA1">
      <w:pPr>
        <w:pStyle w:val="a9"/>
        <w:numPr>
          <w:ilvl w:val="1"/>
          <w:numId w:val="373"/>
        </w:numPr>
      </w:pPr>
      <w:r w:rsidRPr="001A721D">
        <w:rPr>
          <w:b/>
          <w:bCs/>
          <w:rtl/>
          <w:lang w:val="fr-MA"/>
        </w:rPr>
        <w:t>الحجر 9</w:t>
      </w:r>
      <w:r w:rsidRPr="001A721D">
        <w:rPr>
          <w:b/>
          <w:bCs/>
        </w:rPr>
        <w:t>:</w:t>
      </w:r>
      <w:r w:rsidRPr="00E46AD2">
        <w:t xml:space="preserve"> "</w:t>
      </w:r>
      <w:r w:rsidRPr="001A721D">
        <w:rPr>
          <w:rtl/>
          <w:lang w:val="fr-MA"/>
        </w:rPr>
        <w:t xml:space="preserve">إِنَّا نَحْنُ نَزَّلْنَا الذِّكْرَ وَإِنَّا لَهُ لَحَافِظُونَ" </w:t>
      </w:r>
      <w:r w:rsidR="0064321B">
        <w:rPr>
          <w:rtl/>
          <w:lang w:val="fr-MA"/>
        </w:rPr>
        <w:t>"</w:t>
      </w:r>
      <w:r w:rsidRPr="001A721D">
        <w:rPr>
          <w:rtl/>
          <w:lang w:val="fr-MA"/>
        </w:rPr>
        <w:t>تأكيد الله على حفظه للقرآن من التحريف</w:t>
      </w:r>
      <w:r w:rsidR="0064321B">
        <w:rPr>
          <w:rtl/>
          <w:lang w:val="fr-MA"/>
        </w:rPr>
        <w:t>"</w:t>
      </w:r>
      <w:r w:rsidRPr="00E46AD2">
        <w:t>.</w:t>
      </w:r>
    </w:p>
    <w:p w14:paraId="0643E693" w14:textId="3D4D74F6" w:rsidR="00032108" w:rsidRPr="00E46AD2" w:rsidRDefault="00032108" w:rsidP="009A6CA1">
      <w:pPr>
        <w:pStyle w:val="a9"/>
        <w:numPr>
          <w:ilvl w:val="1"/>
          <w:numId w:val="373"/>
        </w:numPr>
      </w:pPr>
      <w:r w:rsidRPr="001A721D">
        <w:rPr>
          <w:b/>
          <w:bCs/>
          <w:rtl/>
          <w:lang w:val="fr-MA"/>
        </w:rPr>
        <w:t>آل عمران 7</w:t>
      </w:r>
      <w:r w:rsidRPr="001A721D">
        <w:rPr>
          <w:b/>
          <w:bCs/>
        </w:rPr>
        <w:t>:</w:t>
      </w:r>
      <w:r w:rsidRPr="00E46AD2">
        <w:t xml:space="preserve"> "</w:t>
      </w:r>
      <w:r w:rsidRPr="001A721D">
        <w:rPr>
          <w:rtl/>
          <w:lang w:val="fr-MA"/>
        </w:rPr>
        <w:t xml:space="preserve">هُوَ الَّذِي أَنْزَلَ عَلَيْكَ الْكِتَابَ مِنْهُ آيَاتٌ مُحْكَمَاتٌ هُنَّ أُمُّ الْكِتَابِ وَأُخَرُ مُتَشَابِهَاتٌ" </w:t>
      </w:r>
      <w:r w:rsidR="0064321B">
        <w:rPr>
          <w:rtl/>
          <w:lang w:val="fr-MA"/>
        </w:rPr>
        <w:t>"</w:t>
      </w:r>
      <w:r w:rsidRPr="001A721D">
        <w:rPr>
          <w:rtl/>
          <w:lang w:val="fr-MA"/>
        </w:rPr>
        <w:t>الإشارة إلى وجود المحكم والمتشابه في القرآن</w:t>
      </w:r>
      <w:r w:rsidR="0064321B">
        <w:rPr>
          <w:rtl/>
        </w:rPr>
        <w:t>"</w:t>
      </w:r>
      <w:r w:rsidRPr="00E46AD2">
        <w:t>.</w:t>
      </w:r>
    </w:p>
    <w:p w14:paraId="75F14DAC" w14:textId="3924390A" w:rsidR="00032108" w:rsidRPr="00E46AD2" w:rsidRDefault="00032108" w:rsidP="009A6CA1">
      <w:pPr>
        <w:pStyle w:val="a9"/>
        <w:numPr>
          <w:ilvl w:val="1"/>
          <w:numId w:val="373"/>
        </w:numPr>
      </w:pPr>
      <w:r w:rsidRPr="001A721D">
        <w:rPr>
          <w:b/>
          <w:bCs/>
          <w:rtl/>
          <w:lang w:val="fr-MA"/>
        </w:rPr>
        <w:t>النساء 82</w:t>
      </w:r>
      <w:r w:rsidRPr="001A721D">
        <w:rPr>
          <w:b/>
          <w:bCs/>
        </w:rPr>
        <w:t>:</w:t>
      </w:r>
      <w:r w:rsidRPr="00E46AD2">
        <w:t xml:space="preserve"> "</w:t>
      </w:r>
      <w:r w:rsidRPr="001A721D">
        <w:rPr>
          <w:rtl/>
          <w:lang w:val="fr-MA"/>
        </w:rPr>
        <w:t xml:space="preserve">أَفَلَا يَتَدَبَّرُونَ الْقُرْآنَ ۚ وَلَوْ كَانَ مِنْ عِندِ غَيْرِ اللَّهِ لَوَجَدُوا فِيهِ اخْتِلَافًا كَثِيرًا" </w:t>
      </w:r>
      <w:r w:rsidR="0064321B">
        <w:rPr>
          <w:rtl/>
          <w:lang w:val="fr-MA"/>
        </w:rPr>
        <w:t>"</w:t>
      </w:r>
      <w:r w:rsidRPr="001A721D">
        <w:rPr>
          <w:rtl/>
          <w:lang w:val="fr-MA"/>
        </w:rPr>
        <w:t>دليل على صدق القرآن وأنه من عند الله</w:t>
      </w:r>
      <w:r w:rsidR="0064321B">
        <w:rPr>
          <w:rtl/>
          <w:lang w:val="fr-MA"/>
        </w:rPr>
        <w:t>"</w:t>
      </w:r>
      <w:r w:rsidRPr="00E46AD2">
        <w:t>.</w:t>
      </w:r>
    </w:p>
    <w:p w14:paraId="453DA922" w14:textId="3278B07C" w:rsidR="00032108" w:rsidRPr="00E46AD2" w:rsidRDefault="00032108" w:rsidP="009A6CA1">
      <w:pPr>
        <w:pStyle w:val="a9"/>
        <w:numPr>
          <w:ilvl w:val="1"/>
          <w:numId w:val="373"/>
        </w:numPr>
      </w:pPr>
      <w:r w:rsidRPr="001A721D">
        <w:rPr>
          <w:b/>
          <w:bCs/>
          <w:rtl/>
          <w:lang w:val="fr-MA"/>
        </w:rPr>
        <w:t>الأنبياء 25</w:t>
      </w:r>
      <w:r w:rsidRPr="001A721D">
        <w:rPr>
          <w:b/>
          <w:bCs/>
        </w:rPr>
        <w:t>:</w:t>
      </w:r>
      <w:r w:rsidRPr="00E46AD2">
        <w:t xml:space="preserve"> "</w:t>
      </w:r>
      <w:r w:rsidRPr="001A721D">
        <w:rPr>
          <w:rtl/>
          <w:lang w:val="fr-MA"/>
        </w:rPr>
        <w:t xml:space="preserve">وَمَا أَرْسَلْنَا مِن قَبْلِكَ مِن رَّسُولٍ إِلَّا نُوحِي إِلَيْهِ أَنَّهُ لَا إِلَٰهَ إِلَّا أَنَا فَاعْبُدُونِ" </w:t>
      </w:r>
      <w:r w:rsidR="0064321B">
        <w:rPr>
          <w:rtl/>
          <w:lang w:val="fr-MA"/>
        </w:rPr>
        <w:t>"</w:t>
      </w:r>
      <w:r w:rsidRPr="001A721D">
        <w:rPr>
          <w:rtl/>
          <w:lang w:val="fr-MA"/>
        </w:rPr>
        <w:t>أصل التوحيد هو أساس دعوة جميع الرسل</w:t>
      </w:r>
      <w:r w:rsidR="0064321B">
        <w:rPr>
          <w:rtl/>
          <w:lang w:val="fr-MA"/>
        </w:rPr>
        <w:t>"</w:t>
      </w:r>
      <w:r w:rsidRPr="00E46AD2">
        <w:t>.</w:t>
      </w:r>
    </w:p>
    <w:p w14:paraId="698E5BAF" w14:textId="28CB7138" w:rsidR="00032108" w:rsidRPr="00E46AD2" w:rsidRDefault="00032108" w:rsidP="009A6CA1">
      <w:pPr>
        <w:pStyle w:val="a9"/>
        <w:numPr>
          <w:ilvl w:val="1"/>
          <w:numId w:val="373"/>
        </w:numPr>
      </w:pPr>
      <w:r w:rsidRPr="001A721D">
        <w:rPr>
          <w:b/>
          <w:bCs/>
          <w:rtl/>
          <w:lang w:val="fr-MA"/>
        </w:rPr>
        <w:t>الزخرف 26</w:t>
      </w:r>
      <w:r w:rsidRPr="001A721D">
        <w:rPr>
          <w:b/>
          <w:bCs/>
        </w:rPr>
        <w:t>:</w:t>
      </w:r>
      <w:r w:rsidRPr="00E46AD2">
        <w:t xml:space="preserve"> "</w:t>
      </w:r>
      <w:r w:rsidRPr="001A721D">
        <w:rPr>
          <w:rtl/>
          <w:lang w:val="fr-MA"/>
        </w:rPr>
        <w:t xml:space="preserve">وَإِذْ قَالَ إِبْرَاهِيمُ لِأَبِيهِ وَقَوْمِهِ إِنَّنِي بَرَاءٌ مِّمَّا تَعْبُدُونَ" </w:t>
      </w:r>
      <w:r w:rsidR="0064321B">
        <w:rPr>
          <w:rtl/>
          <w:lang w:val="fr-MA"/>
        </w:rPr>
        <w:t>"</w:t>
      </w:r>
      <w:r w:rsidRPr="001A721D">
        <w:rPr>
          <w:rtl/>
          <w:lang w:val="fr-MA"/>
        </w:rPr>
        <w:t>البراءة من الشرك</w:t>
      </w:r>
      <w:r w:rsidR="0064321B">
        <w:rPr>
          <w:rtl/>
          <w:lang w:val="fr-MA"/>
        </w:rPr>
        <w:t>"</w:t>
      </w:r>
      <w:r w:rsidRPr="00E46AD2">
        <w:t>.</w:t>
      </w:r>
    </w:p>
    <w:p w14:paraId="386E19D9" w14:textId="1F455CFC" w:rsidR="00143B93" w:rsidRPr="00E46AD2" w:rsidRDefault="00032108" w:rsidP="009A6CA1">
      <w:pPr>
        <w:pStyle w:val="a9"/>
        <w:numPr>
          <w:ilvl w:val="1"/>
          <w:numId w:val="373"/>
        </w:numPr>
      </w:pPr>
      <w:r w:rsidRPr="001A721D">
        <w:rPr>
          <w:b/>
          <w:bCs/>
          <w:rtl/>
          <w:lang w:val="fr-MA"/>
        </w:rPr>
        <w:t>الطور 35</w:t>
      </w:r>
      <w:r w:rsidRPr="001A721D">
        <w:rPr>
          <w:b/>
          <w:bCs/>
        </w:rPr>
        <w:t>:</w:t>
      </w:r>
      <w:r w:rsidRPr="00E46AD2">
        <w:t xml:space="preserve"> "</w:t>
      </w:r>
      <w:r w:rsidRPr="001A721D">
        <w:rPr>
          <w:rtl/>
          <w:lang w:val="fr-MA"/>
        </w:rPr>
        <w:t xml:space="preserve">أَمْ خُلِقُوا مِنْ غَيْرِ شَيْءٍ أَمْ هُمُ الْخَالِقُونَ" </w:t>
      </w:r>
      <w:r w:rsidR="0064321B">
        <w:rPr>
          <w:rtl/>
          <w:lang w:val="fr-MA"/>
        </w:rPr>
        <w:t>"</w:t>
      </w:r>
      <w:r w:rsidRPr="001A721D">
        <w:rPr>
          <w:rtl/>
          <w:lang w:val="fr-MA"/>
        </w:rPr>
        <w:t>إقامة الحجة على المشركين</w:t>
      </w:r>
      <w:r w:rsidR="0064321B">
        <w:rPr>
          <w:rtl/>
          <w:lang w:val="fr-MA"/>
        </w:rPr>
        <w:t>"</w:t>
      </w:r>
    </w:p>
    <w:p w14:paraId="1BD16111" w14:textId="63DAE768"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البقرة 143</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وَكَذَٰلِكَ جَعَلْنَاكُمْ أُمَّةً وَسَطًا لِّتَكُونُوا شُهَدَاءَ عَلَى النَّاسِ وَيَكُونَ الرَّسُولُ عَلَيْكُمْ شَهِيدًا ۗ وَمَا جَعَلْنَا الْقِبْلَةَ الَّتِي كُنتَ عَلَيْهَا إِلَّا لِنَعْلَمَ مَن يَتَّبِعُ الرَّسُولَ مِمَّن يَنقَلِبُ عَلَىٰ عَقِبَيْهِ ۚ وَإِن كَانَتْ لَكَبِيرَةً إِلَّا عَلَى الَّذِينَ هَدَى اللَّهُ" </w:t>
      </w:r>
      <w:r w:rsidR="0064321B">
        <w:rPr>
          <w:rStyle w:val="ng-star-inserted1"/>
          <w:rFonts w:eastAsiaTheme="majorEastAsia"/>
          <w:sz w:val="28"/>
          <w:szCs w:val="28"/>
          <w:rtl/>
        </w:rPr>
        <w:t>"</w:t>
      </w:r>
      <w:r w:rsidRPr="00E46AD2">
        <w:rPr>
          <w:rStyle w:val="ng-star-inserted1"/>
          <w:rFonts w:eastAsiaTheme="majorEastAsia"/>
          <w:sz w:val="28"/>
          <w:szCs w:val="28"/>
          <w:rtl/>
        </w:rPr>
        <w:t>اختبار الله للمؤمنين بتحويل القبلة، وبيان أن الهداية من الله</w:t>
      </w:r>
      <w:r w:rsidR="0064321B">
        <w:rPr>
          <w:rStyle w:val="ng-star-inserted1"/>
          <w:rFonts w:eastAsiaTheme="majorEastAsia"/>
          <w:sz w:val="28"/>
          <w:szCs w:val="28"/>
          <w:rtl/>
        </w:rPr>
        <w:t>"</w:t>
      </w:r>
      <w:r w:rsidRPr="00E46AD2">
        <w:rPr>
          <w:rStyle w:val="ng-star-inserted1"/>
          <w:rFonts w:eastAsiaTheme="majorEastAsia"/>
          <w:sz w:val="28"/>
          <w:szCs w:val="28"/>
        </w:rPr>
        <w:t>.</w:t>
      </w:r>
    </w:p>
    <w:p w14:paraId="4A859561" w14:textId="0AA7E891"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آل عمران 143</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وَلَقَدْ كُنتُمْ تَمَنَّوْنَ الْمَوْتَ مِن قَبْلِ أَن تَلْقَوْهُ فَقَدْ رَأَيْتُمُوهُ وَأَنتُمْ تَنْظُرُونَ" </w:t>
      </w:r>
      <w:r w:rsidR="0064321B">
        <w:rPr>
          <w:rStyle w:val="ng-star-inserted1"/>
          <w:rFonts w:eastAsiaTheme="majorEastAsia"/>
          <w:sz w:val="28"/>
          <w:szCs w:val="28"/>
          <w:rtl/>
        </w:rPr>
        <w:t>"</w:t>
      </w:r>
      <w:r w:rsidRPr="00E46AD2">
        <w:rPr>
          <w:rStyle w:val="ng-star-inserted1"/>
          <w:rFonts w:eastAsiaTheme="majorEastAsia"/>
          <w:sz w:val="28"/>
          <w:szCs w:val="28"/>
          <w:rtl/>
        </w:rPr>
        <w:t>تذكير المؤمنين بتمنيهم الشهادة قبل وقوعها</w:t>
      </w:r>
      <w:r w:rsidR="0064321B">
        <w:rPr>
          <w:rStyle w:val="ng-star-inserted1"/>
          <w:rFonts w:eastAsiaTheme="majorEastAsia"/>
          <w:sz w:val="28"/>
          <w:szCs w:val="28"/>
          <w:rtl/>
        </w:rPr>
        <w:t>"</w:t>
      </w:r>
      <w:r w:rsidRPr="00E46AD2">
        <w:rPr>
          <w:rStyle w:val="ng-star-inserted1"/>
          <w:rFonts w:eastAsiaTheme="majorEastAsia"/>
          <w:sz w:val="28"/>
          <w:szCs w:val="28"/>
        </w:rPr>
        <w:t>.</w:t>
      </w:r>
    </w:p>
    <w:p w14:paraId="01C079AB" w14:textId="7CEC4005"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النساء 44</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أَلَمْ تَرَ إِلَى الَّذِينَ أُوتُوا نَصِيبًا مِنَ الْكِتَابِ يَشْتَرُونَ الضَّلَالَةَ وَيُرِيدُونَ أَنْ تَضِلُّوا السَّبِيلَ * وَاللَّهُ أَعْلَمُ بِأَعْدَائِكُمْ وَكَفَى بِاللَّهِ وَلِيًّا وَكَفَى بِاللَّهِ نَصِيرًا</w:t>
      </w:r>
      <w:r w:rsidR="0064321B">
        <w:rPr>
          <w:rStyle w:val="ng-star-inserted1"/>
          <w:rFonts w:eastAsiaTheme="majorEastAsia"/>
          <w:sz w:val="28"/>
          <w:szCs w:val="28"/>
          <w:rtl/>
        </w:rPr>
        <w:t>"</w:t>
      </w:r>
    </w:p>
    <w:p w14:paraId="500836EA" w14:textId="03622F64"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النساء 47</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يَا أَيُّهَا الَّذِينَ أُوتُوا الْكِتَابَ آمِنُوا بِمَا نَزَّلْنَا مُصَدِّقًا لِمَا مَعَكُمْ مِنْ قَبْلِ أَنْ نَطْمِسَ وُجُوهًا فَنَرُدَّهَا عَلَى أَدْبَارِهَا أَوْ نَلْعَنَهُمْ كَمَا لَعَنَّا أَصْحَابَ السَّبْتِ وَكَانَ أَمْرُ اللَّهِ مَفْعُولًا</w:t>
      </w:r>
      <w:r w:rsidR="0064321B">
        <w:rPr>
          <w:rStyle w:val="ng-star-inserted1"/>
          <w:rFonts w:eastAsiaTheme="majorEastAsia"/>
          <w:sz w:val="28"/>
          <w:szCs w:val="28"/>
          <w:rtl/>
        </w:rPr>
        <w:t>"</w:t>
      </w:r>
      <w:r w:rsidRPr="00E46AD2">
        <w:rPr>
          <w:rStyle w:val="ng-star-inserted1"/>
          <w:rFonts w:eastAsiaTheme="majorEastAsia"/>
          <w:sz w:val="28"/>
          <w:szCs w:val="28"/>
          <w:rtl/>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تحذير من الكفر</w:t>
      </w:r>
      <w:r w:rsidR="0064321B">
        <w:rPr>
          <w:rStyle w:val="ng-star-inserted1"/>
          <w:rFonts w:eastAsiaTheme="majorEastAsia"/>
          <w:sz w:val="28"/>
          <w:szCs w:val="28"/>
          <w:rtl/>
        </w:rPr>
        <w:t>"</w:t>
      </w:r>
      <w:r w:rsidRPr="00E46AD2">
        <w:rPr>
          <w:rStyle w:val="ng-star-inserted1"/>
          <w:rFonts w:eastAsiaTheme="majorEastAsia"/>
          <w:sz w:val="28"/>
          <w:szCs w:val="28"/>
        </w:rPr>
        <w:t>.</w:t>
      </w:r>
    </w:p>
    <w:p w14:paraId="662F85C6" w14:textId="466885B9"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المائدة 48</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وَأَنزَلْنَا إِلَيْكَ الْكِتَابَ بِالْحَقِّ مُصَدِّقًا لِّمَا بَيْنَ يَدَيْهِ مِنَ الْكِتَابِ وَمُهَيْمِنًا عَلَيْهِ" </w:t>
      </w:r>
      <w:r w:rsidR="0064321B">
        <w:rPr>
          <w:rStyle w:val="ng-star-inserted1"/>
          <w:rFonts w:eastAsiaTheme="majorEastAsia"/>
          <w:sz w:val="28"/>
          <w:szCs w:val="28"/>
          <w:rtl/>
        </w:rPr>
        <w:t>"</w:t>
      </w:r>
      <w:r w:rsidRPr="00E46AD2">
        <w:rPr>
          <w:rStyle w:val="ng-star-inserted1"/>
          <w:rFonts w:eastAsiaTheme="majorEastAsia"/>
          <w:sz w:val="28"/>
          <w:szCs w:val="28"/>
          <w:rtl/>
        </w:rPr>
        <w:t>القرآن مصدق ومهيمن على الكتب السماوية السابقة</w:t>
      </w:r>
      <w:r w:rsidR="0064321B">
        <w:rPr>
          <w:rStyle w:val="ng-star-inserted1"/>
          <w:rFonts w:eastAsiaTheme="majorEastAsia"/>
          <w:sz w:val="28"/>
          <w:szCs w:val="28"/>
          <w:rtl/>
        </w:rPr>
        <w:t>"</w:t>
      </w:r>
      <w:r w:rsidRPr="00E46AD2">
        <w:rPr>
          <w:rStyle w:val="ng-star-inserted1"/>
          <w:rFonts w:eastAsiaTheme="majorEastAsia"/>
          <w:sz w:val="28"/>
          <w:szCs w:val="28"/>
        </w:rPr>
        <w:t>.</w:t>
      </w:r>
    </w:p>
    <w:p w14:paraId="482BFACF" w14:textId="13AB4142"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المائدة 64</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وَقَالَتِ الْيَهُودُ يَدُ اللَّهِ مَغْلُولَةٌ غُلَّتْ أَيْدِيهِمْ وَلُعِنُوا بِمَا قَالُوا بَلْ يَدَاهُ مَبْسُوطَتَانِ يُنْفِقُ كَيْفَ يَشَاءُ</w:t>
      </w:r>
      <w:r w:rsidR="0064321B">
        <w:rPr>
          <w:rStyle w:val="ng-star-inserted1"/>
          <w:rFonts w:eastAsiaTheme="majorEastAsia"/>
          <w:sz w:val="28"/>
          <w:szCs w:val="28"/>
          <w:rtl/>
        </w:rPr>
        <w:t>"</w:t>
      </w:r>
      <w:r w:rsidRPr="00E46AD2">
        <w:rPr>
          <w:rStyle w:val="ng-star-inserted1"/>
          <w:rFonts w:eastAsiaTheme="majorEastAsia"/>
          <w:sz w:val="28"/>
          <w:szCs w:val="28"/>
          <w:rtl/>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إبطال زعم اليهود وبيان سعة فضل الله</w:t>
      </w:r>
      <w:r w:rsidR="0064321B">
        <w:rPr>
          <w:rStyle w:val="ng-star-inserted1"/>
          <w:rFonts w:eastAsiaTheme="majorEastAsia"/>
          <w:sz w:val="28"/>
          <w:szCs w:val="28"/>
          <w:rtl/>
        </w:rPr>
        <w:t>"</w:t>
      </w:r>
      <w:r w:rsidRPr="00E46AD2">
        <w:rPr>
          <w:rStyle w:val="ng-star-inserted1"/>
          <w:rFonts w:eastAsiaTheme="majorEastAsia"/>
          <w:sz w:val="28"/>
          <w:szCs w:val="28"/>
        </w:rPr>
        <w:t>.</w:t>
      </w:r>
    </w:p>
    <w:p w14:paraId="5A41B708" w14:textId="2C21B876"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الأنعام 136</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وَجَعَلُوا لِلَّهِ مِمَّا ذَرَأَ مِنَ الْحَرْثِ وَالْأَنْعَامِ نَصِيبًا فَقَالُوا هَٰذَا لِلَّهِ بِزَعْمِهِمْ وَهَٰذَا لِشُرَكَائِنَا..." </w:t>
      </w:r>
      <w:r w:rsidR="0064321B">
        <w:rPr>
          <w:rStyle w:val="ng-star-inserted1"/>
          <w:rFonts w:eastAsiaTheme="majorEastAsia"/>
          <w:sz w:val="28"/>
          <w:szCs w:val="28"/>
          <w:rtl/>
        </w:rPr>
        <w:t>"</w:t>
      </w:r>
      <w:r w:rsidRPr="00E46AD2">
        <w:rPr>
          <w:rStyle w:val="ng-star-inserted1"/>
          <w:rFonts w:eastAsiaTheme="majorEastAsia"/>
          <w:sz w:val="28"/>
          <w:szCs w:val="28"/>
          <w:rtl/>
        </w:rPr>
        <w:t>التحذير من الشرك</w:t>
      </w:r>
      <w:r w:rsidR="0064321B">
        <w:rPr>
          <w:rStyle w:val="ng-star-inserted1"/>
          <w:rFonts w:eastAsiaTheme="majorEastAsia"/>
          <w:sz w:val="28"/>
          <w:szCs w:val="28"/>
          <w:rtl/>
        </w:rPr>
        <w:t>"</w:t>
      </w:r>
      <w:r w:rsidRPr="00E46AD2">
        <w:rPr>
          <w:rStyle w:val="ng-star-inserted1"/>
          <w:rFonts w:eastAsiaTheme="majorEastAsia"/>
          <w:sz w:val="28"/>
          <w:szCs w:val="28"/>
        </w:rPr>
        <w:t>.</w:t>
      </w:r>
    </w:p>
    <w:p w14:paraId="261793F6" w14:textId="4E0650DA"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الأعراف 185</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أَوَلَمْ يَنْظُرُوا فِي مَلَكُوتِ السَّمَاوَاتِ وَالْأَرْضِ وَمَا خَلَقَ اللَّهُ مِنْ شَيْءٍ وَأَنْ عَسَى أَنْ يَكُونَ قَدِ اقْتَرَبَ أَجَلُهُمْ فَبِأَيِّ حَدِيثٍ بَعْدَهُ يُؤْمِنُونَ</w:t>
      </w:r>
      <w:r w:rsidR="0064321B">
        <w:rPr>
          <w:rStyle w:val="ng-star-inserted1"/>
          <w:rFonts w:eastAsiaTheme="majorEastAsia"/>
          <w:sz w:val="28"/>
          <w:szCs w:val="28"/>
          <w:rtl/>
        </w:rPr>
        <w:t>"</w:t>
      </w:r>
    </w:p>
    <w:p w14:paraId="719406FA" w14:textId="58E165DD"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هود 17</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أَفَمَنْ كَانَ عَلَى بَيِّنَةٍ مِنْ رَبِّهِ وَيَتْلُوهُ شَاهِدٌ مِنْهُ وَمِنْ قَبْلِهِ كِتَابُ مُوسَى إِمَامًا وَرَحْمَةً أُولَئِكَ يُؤْمِنُونَ بِهِ وَمَنْ يَكْفُرْ بِهِ مِنَ الْأَحْزَابِ فَالنَّارُ مَوْعِدُهُ فَلَا تَكُ فِي مِرْيَةٍ مِنْهُ إِنَّهُ الْحَقُّ مِنْ رَبِّكَ وَلَكِنَّ أَكْثَرَ النَّاسِ لَا يُؤْمِنُونَ</w:t>
      </w:r>
      <w:r w:rsidR="0064321B">
        <w:rPr>
          <w:rStyle w:val="ng-star-inserted1"/>
          <w:rFonts w:eastAsiaTheme="majorEastAsia"/>
          <w:sz w:val="28"/>
          <w:szCs w:val="28"/>
          <w:rtl/>
        </w:rPr>
        <w:t>"</w:t>
      </w:r>
    </w:p>
    <w:p w14:paraId="56DC9104" w14:textId="58C4E64E" w:rsidR="00143B93" w:rsidRPr="00E46AD2" w:rsidRDefault="00143B93" w:rsidP="009A6CA1">
      <w:pPr>
        <w:pStyle w:val="ng-star-inserted"/>
        <w:numPr>
          <w:ilvl w:val="1"/>
          <w:numId w:val="373"/>
        </w:numPr>
        <w:bidi/>
      </w:pPr>
      <w:r w:rsidRPr="00E46AD2">
        <w:rPr>
          <w:rStyle w:val="ng-star-inserted1"/>
          <w:rFonts w:eastAsiaTheme="majorEastAsia"/>
          <w:b/>
          <w:bCs/>
          <w:sz w:val="28"/>
          <w:szCs w:val="28"/>
          <w:rtl/>
        </w:rPr>
        <w:t>الرعد 39</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يَمْحُو اللَّهُ مَا يَشَاءُ وَيُثْبِتُ ۖ وَعِندَهُ أُمُّ الْكِتَابِ" </w:t>
      </w:r>
      <w:r w:rsidR="0064321B">
        <w:rPr>
          <w:rStyle w:val="ng-star-inserted1"/>
          <w:rFonts w:eastAsiaTheme="majorEastAsia"/>
          <w:sz w:val="28"/>
          <w:szCs w:val="28"/>
          <w:rtl/>
        </w:rPr>
        <w:t>"</w:t>
      </w:r>
      <w:r w:rsidRPr="00E46AD2">
        <w:rPr>
          <w:rStyle w:val="ng-star-inserted1"/>
          <w:rFonts w:eastAsiaTheme="majorEastAsia"/>
          <w:sz w:val="28"/>
          <w:szCs w:val="28"/>
          <w:rtl/>
        </w:rPr>
        <w:t>الله يمحو ويثبت ما يشاء، وعنده أصل الكتاب</w:t>
      </w:r>
      <w:r w:rsidR="0064321B">
        <w:rPr>
          <w:rStyle w:val="ng-star-inserted1"/>
          <w:rFonts w:eastAsiaTheme="majorEastAsia"/>
          <w:sz w:val="28"/>
          <w:szCs w:val="28"/>
          <w:rtl/>
        </w:rPr>
        <w:t>"</w:t>
      </w:r>
      <w:r w:rsidRPr="00E46AD2">
        <w:rPr>
          <w:rStyle w:val="ng-star-inserted1"/>
          <w:rFonts w:eastAsiaTheme="majorEastAsia"/>
          <w:sz w:val="28"/>
          <w:szCs w:val="28"/>
        </w:rPr>
        <w:t>.</w:t>
      </w:r>
    </w:p>
    <w:p w14:paraId="15603CB7" w14:textId="66B42B61" w:rsidR="00032108" w:rsidRPr="00E46AD2" w:rsidRDefault="00143B93" w:rsidP="009A6CA1">
      <w:pPr>
        <w:pStyle w:val="a9"/>
        <w:numPr>
          <w:ilvl w:val="1"/>
          <w:numId w:val="373"/>
        </w:numPr>
      </w:pPr>
      <w:r w:rsidRPr="001A721D">
        <w:rPr>
          <w:rStyle w:val="ng-star-inserted1"/>
          <w:rFonts w:ascii="Times New Roman" w:hAnsi="Times New Roman" w:cs="Times New Roman"/>
          <w:b/>
          <w:bCs/>
          <w:rtl/>
        </w:rPr>
        <w:t>الأعلى 13</w:t>
      </w:r>
      <w:r w:rsidRPr="001A721D">
        <w:rPr>
          <w:rStyle w:val="ng-star-inserted1"/>
          <w:rFonts w:ascii="Times New Roman" w:hAnsi="Times New Roman" w:cs="Times New Roman"/>
          <w:b/>
          <w:bCs/>
        </w:rPr>
        <w:t>:</w:t>
      </w:r>
      <w:r w:rsidRPr="001A721D">
        <w:rPr>
          <w:rStyle w:val="ng-star-inserted1"/>
          <w:rFonts w:ascii="Times New Roman" w:hAnsi="Times New Roman" w:cs="Times New Roman"/>
        </w:rPr>
        <w:t>"</w:t>
      </w:r>
      <w:r w:rsidRPr="001A721D">
        <w:rPr>
          <w:rStyle w:val="ng-star-inserted1"/>
          <w:rFonts w:ascii="Times New Roman" w:hAnsi="Times New Roman" w:cs="Times New Roman"/>
          <w:rtl/>
        </w:rPr>
        <w:t>ثُمَّ لَا يَمُوتُ فِيهَا وَلَا يَحْيَى</w:t>
      </w:r>
      <w:r w:rsidR="00032108" w:rsidRPr="00E46AD2">
        <w:t>.</w:t>
      </w:r>
    </w:p>
    <w:p w14:paraId="280600CA" w14:textId="77777777" w:rsidR="00032108" w:rsidRPr="00E46AD2" w:rsidRDefault="00032108" w:rsidP="009A6CA1">
      <w:pPr>
        <w:pStyle w:val="a9"/>
        <w:numPr>
          <w:ilvl w:val="0"/>
          <w:numId w:val="373"/>
        </w:numPr>
      </w:pPr>
      <w:r w:rsidRPr="001A721D">
        <w:rPr>
          <w:rtl/>
          <w:lang w:val="fr-MA"/>
        </w:rPr>
        <w:t>العبادات</w:t>
      </w:r>
      <w:r w:rsidRPr="00E46AD2">
        <w:t>:</w:t>
      </w:r>
    </w:p>
    <w:p w14:paraId="095903BA" w14:textId="43B4D2F1" w:rsidR="00032108" w:rsidRPr="00E46AD2" w:rsidRDefault="00032108" w:rsidP="009A6CA1">
      <w:pPr>
        <w:pStyle w:val="a9"/>
        <w:numPr>
          <w:ilvl w:val="1"/>
          <w:numId w:val="373"/>
        </w:numPr>
      </w:pPr>
      <w:r w:rsidRPr="001A721D">
        <w:rPr>
          <w:b/>
          <w:bCs/>
          <w:rtl/>
          <w:lang w:val="fr-MA"/>
        </w:rPr>
        <w:t>البقرة 3</w:t>
      </w:r>
      <w:r w:rsidRPr="001A721D">
        <w:rPr>
          <w:b/>
          <w:bCs/>
        </w:rPr>
        <w:t>:</w:t>
      </w:r>
      <w:r w:rsidRPr="00E46AD2">
        <w:t xml:space="preserve"> "</w:t>
      </w:r>
      <w:r w:rsidRPr="001A721D">
        <w:rPr>
          <w:rtl/>
          <w:lang w:val="fr-MA"/>
        </w:rPr>
        <w:t xml:space="preserve">الَّذِينَ يُؤْمِنُونَ بِالْغَيْبِ وَيُقِيمُونَ الصَّلَاةَ وَمِمَّا رَزَقْنَاهُمْ يُنفِقُونَ" </w:t>
      </w:r>
      <w:r w:rsidR="0064321B">
        <w:rPr>
          <w:rtl/>
          <w:lang w:val="fr-MA"/>
        </w:rPr>
        <w:t>"</w:t>
      </w:r>
      <w:r w:rsidRPr="001A721D">
        <w:rPr>
          <w:rtl/>
          <w:lang w:val="fr-MA"/>
        </w:rPr>
        <w:t>وصف المؤمنين بالإيمان بالغيب وإقامة الصلاة والإنفاق</w:t>
      </w:r>
      <w:r w:rsidR="0064321B">
        <w:rPr>
          <w:rtl/>
          <w:lang w:val="fr-MA"/>
        </w:rPr>
        <w:t>"</w:t>
      </w:r>
      <w:r w:rsidRPr="00E46AD2">
        <w:t>.</w:t>
      </w:r>
    </w:p>
    <w:p w14:paraId="36F0AED8" w14:textId="1392ED88" w:rsidR="00032108" w:rsidRPr="00E46AD2" w:rsidRDefault="00032108" w:rsidP="009A6CA1">
      <w:pPr>
        <w:pStyle w:val="a9"/>
        <w:numPr>
          <w:ilvl w:val="1"/>
          <w:numId w:val="373"/>
        </w:numPr>
      </w:pPr>
      <w:r w:rsidRPr="001A721D">
        <w:rPr>
          <w:b/>
          <w:bCs/>
          <w:rtl/>
          <w:lang w:val="fr-MA"/>
        </w:rPr>
        <w:t>البقرة 153</w:t>
      </w:r>
      <w:r w:rsidRPr="001A721D">
        <w:rPr>
          <w:b/>
          <w:bCs/>
        </w:rPr>
        <w:t>:</w:t>
      </w:r>
      <w:r w:rsidRPr="00E46AD2">
        <w:t xml:space="preserve"> "</w:t>
      </w:r>
      <w:r w:rsidRPr="001A721D">
        <w:rPr>
          <w:rtl/>
          <w:lang w:val="fr-MA"/>
        </w:rPr>
        <w:t xml:space="preserve">يَا أَيُّهَا الَّذِينَ آمَنُوا اسْتَعِينُوا بِالصَّبْرِ وَالصَّلَاةِ ۚ إِنَّ اللَّهَ مَعَ الصَّابِرِينَ" </w:t>
      </w:r>
      <w:r w:rsidR="0064321B">
        <w:rPr>
          <w:rtl/>
          <w:lang w:val="fr-MA"/>
        </w:rPr>
        <w:t>"</w:t>
      </w:r>
      <w:r w:rsidRPr="001A721D">
        <w:rPr>
          <w:rtl/>
          <w:lang w:val="fr-MA"/>
        </w:rPr>
        <w:t>الحث على الصبر والصلاة</w:t>
      </w:r>
      <w:r w:rsidR="0064321B">
        <w:rPr>
          <w:rtl/>
          <w:lang w:val="fr-MA"/>
        </w:rPr>
        <w:t>"</w:t>
      </w:r>
      <w:r w:rsidRPr="00E46AD2">
        <w:t>.</w:t>
      </w:r>
    </w:p>
    <w:p w14:paraId="4A7057C1" w14:textId="0D59FC6B" w:rsidR="00032108" w:rsidRPr="00E46AD2" w:rsidRDefault="00032108" w:rsidP="009A6CA1">
      <w:pPr>
        <w:pStyle w:val="a9"/>
        <w:numPr>
          <w:ilvl w:val="1"/>
          <w:numId w:val="373"/>
        </w:numPr>
      </w:pPr>
      <w:r w:rsidRPr="001A721D">
        <w:rPr>
          <w:b/>
          <w:bCs/>
          <w:rtl/>
          <w:lang w:val="fr-MA"/>
        </w:rPr>
        <w:t>غافر 60</w:t>
      </w:r>
      <w:r w:rsidRPr="001A721D">
        <w:rPr>
          <w:b/>
          <w:bCs/>
        </w:rPr>
        <w:t>:</w:t>
      </w:r>
      <w:r w:rsidRPr="00E46AD2">
        <w:t xml:space="preserve"> "</w:t>
      </w:r>
      <w:r w:rsidRPr="001A721D">
        <w:rPr>
          <w:rtl/>
          <w:lang w:val="fr-MA"/>
        </w:rPr>
        <w:t xml:space="preserve">وَقَالَ رَبُّكُمُ ادْعُونِي أَسْتَجِبْ لَكُمْ ۚ إِنَّ الَّذِينَ يَسْتَكْبِرُونَ عَنْ عِبَادَتِي سَيَدْخُلُونَ جَهَنَّمَ دَاخِرِينَ" </w:t>
      </w:r>
      <w:r w:rsidR="0064321B">
        <w:rPr>
          <w:rtl/>
          <w:lang w:val="fr-MA"/>
        </w:rPr>
        <w:t>"</w:t>
      </w:r>
      <w:r w:rsidRPr="001A721D">
        <w:rPr>
          <w:rtl/>
          <w:lang w:val="fr-MA"/>
        </w:rPr>
        <w:t>الأمر بالدعاء والوعد بالإجابة</w:t>
      </w:r>
      <w:r w:rsidR="0064321B">
        <w:rPr>
          <w:rtl/>
          <w:lang w:val="fr-MA"/>
        </w:rPr>
        <w:t>"</w:t>
      </w:r>
      <w:r w:rsidRPr="001A721D">
        <w:rPr>
          <w:rtl/>
          <w:lang w:val="fr-MA"/>
        </w:rPr>
        <w:t>. [الرسم العثماني: "ادْعُونِي" بالواو]</w:t>
      </w:r>
      <w:r w:rsidRPr="00E46AD2">
        <w:t>.</w:t>
      </w:r>
    </w:p>
    <w:p w14:paraId="52E3654C" w14:textId="27F72691" w:rsidR="00032108" w:rsidRPr="00E46AD2" w:rsidRDefault="00032108" w:rsidP="009A6CA1">
      <w:pPr>
        <w:pStyle w:val="a9"/>
        <w:numPr>
          <w:ilvl w:val="1"/>
          <w:numId w:val="373"/>
        </w:numPr>
      </w:pPr>
      <w:r w:rsidRPr="001A721D">
        <w:rPr>
          <w:b/>
          <w:bCs/>
          <w:rtl/>
          <w:lang w:val="fr-MA"/>
        </w:rPr>
        <w:t>البقرة 186</w:t>
      </w:r>
      <w:r w:rsidRPr="001A721D">
        <w:rPr>
          <w:b/>
          <w:bCs/>
        </w:rPr>
        <w:t>:</w:t>
      </w:r>
      <w:r w:rsidRPr="00E46AD2">
        <w:t xml:space="preserve"> "</w:t>
      </w:r>
      <w:r w:rsidRPr="001A721D">
        <w:rPr>
          <w:rtl/>
          <w:lang w:val="fr-MA"/>
        </w:rPr>
        <w:t xml:space="preserve">وَإِذَا سَأَلَكَ عِبَادِي عَنِّي فَإِنِّي قَرِيبٌ ۖ أُجِيبُ دَعْوَةَ الدَّاعِ إِذَا دَعَانِ ۖ فَلْيَسْتَجِيبُوا لِي وَلْيُؤْمِنُوا بِي لَعَلَّهُمْ يَرْشُدُونَ" </w:t>
      </w:r>
      <w:r w:rsidR="0064321B">
        <w:rPr>
          <w:rtl/>
          <w:lang w:val="fr-MA"/>
        </w:rPr>
        <w:t>"</w:t>
      </w:r>
      <w:r w:rsidRPr="001A721D">
        <w:rPr>
          <w:rtl/>
          <w:lang w:val="fr-MA"/>
        </w:rPr>
        <w:t>بيان قرب الله من عباده واستجابته لدعائهم</w:t>
      </w:r>
      <w:r w:rsidR="0064321B">
        <w:rPr>
          <w:rtl/>
          <w:lang w:val="fr-MA"/>
        </w:rPr>
        <w:t>"</w:t>
      </w:r>
      <w:r w:rsidRPr="001A721D">
        <w:rPr>
          <w:rtl/>
          <w:lang w:val="fr-MA"/>
        </w:rPr>
        <w:t>. [الرسم العثماني: "دَعَانِ" بدون واو]</w:t>
      </w:r>
      <w:r w:rsidRPr="00E46AD2">
        <w:t>.</w:t>
      </w:r>
    </w:p>
    <w:p w14:paraId="78B1FACF" w14:textId="45DB0C24" w:rsidR="00032108" w:rsidRPr="00E46AD2" w:rsidRDefault="00032108" w:rsidP="009A6CA1">
      <w:pPr>
        <w:pStyle w:val="a9"/>
        <w:numPr>
          <w:ilvl w:val="1"/>
          <w:numId w:val="373"/>
        </w:numPr>
      </w:pPr>
      <w:r w:rsidRPr="001A721D">
        <w:rPr>
          <w:b/>
          <w:bCs/>
          <w:rtl/>
          <w:lang w:val="fr-MA"/>
        </w:rPr>
        <w:t>البقرة 203</w:t>
      </w:r>
      <w:r w:rsidRPr="001A721D">
        <w:rPr>
          <w:b/>
          <w:bCs/>
        </w:rPr>
        <w:t>:</w:t>
      </w:r>
      <w:r w:rsidRPr="00E46AD2">
        <w:t xml:space="preserve"> "</w:t>
      </w:r>
      <w:r w:rsidRPr="001A721D">
        <w:rPr>
          <w:rtl/>
          <w:lang w:val="fr-MA"/>
        </w:rPr>
        <w:t xml:space="preserve">وَاذْكُرُوا اللَّهَ فِي أَيَّامٍ مَّعْدُودَاتٍ" </w:t>
      </w:r>
      <w:r w:rsidR="0064321B">
        <w:rPr>
          <w:rtl/>
          <w:lang w:val="fr-MA"/>
        </w:rPr>
        <w:t>"</w:t>
      </w:r>
      <w:r w:rsidRPr="001A721D">
        <w:rPr>
          <w:rtl/>
          <w:lang w:val="fr-MA"/>
        </w:rPr>
        <w:t>الحث على ذكر الله</w:t>
      </w:r>
      <w:r w:rsidR="0064321B">
        <w:rPr>
          <w:rtl/>
          <w:lang w:val="fr-MA"/>
        </w:rPr>
        <w:t>"</w:t>
      </w:r>
      <w:r w:rsidRPr="00E46AD2">
        <w:t>.</w:t>
      </w:r>
    </w:p>
    <w:p w14:paraId="5EEFCE1C" w14:textId="2A785F92" w:rsidR="00032108" w:rsidRPr="00E46AD2" w:rsidRDefault="00032108" w:rsidP="009A6CA1">
      <w:pPr>
        <w:pStyle w:val="a9"/>
        <w:numPr>
          <w:ilvl w:val="1"/>
          <w:numId w:val="373"/>
        </w:numPr>
      </w:pPr>
      <w:r w:rsidRPr="001A721D">
        <w:rPr>
          <w:b/>
          <w:bCs/>
          <w:rtl/>
          <w:lang w:val="fr-MA"/>
        </w:rPr>
        <w:t>النحل 90</w:t>
      </w:r>
      <w:r w:rsidRPr="001A721D">
        <w:rPr>
          <w:b/>
          <w:bCs/>
        </w:rPr>
        <w:t>:</w:t>
      </w:r>
      <w:r w:rsidRPr="00E46AD2">
        <w:t xml:space="preserve"> "</w:t>
      </w:r>
      <w:r w:rsidRPr="001A721D">
        <w:rPr>
          <w:rtl/>
          <w:lang w:val="fr-MA"/>
        </w:rPr>
        <w:t xml:space="preserve">إِنَّ اللَّهَ يَأْمُرُ بِالْعَدْلِ وَالْإِحْسَانِ وَإِيتَاءِ ذِي الْقُرْبَىٰ وَيَنْهَىٰ عَنِ الْفَحْشَاءِ وَالْمُنكَرِ وَالْبَغْيِ ۚ يَعِظُكُمْ لَعَلَّكُمْ تَذَكَّرُونَ" </w:t>
      </w:r>
      <w:r w:rsidR="0064321B">
        <w:rPr>
          <w:rtl/>
          <w:lang w:val="fr-MA"/>
        </w:rPr>
        <w:t>"</w:t>
      </w:r>
      <w:r w:rsidRPr="001A721D">
        <w:rPr>
          <w:rtl/>
          <w:lang w:val="fr-MA"/>
        </w:rPr>
        <w:t>الأمر بالعدل والإحسان</w:t>
      </w:r>
      <w:r w:rsidR="0064321B">
        <w:rPr>
          <w:rtl/>
          <w:lang w:val="fr-MA"/>
        </w:rPr>
        <w:t>"</w:t>
      </w:r>
      <w:r w:rsidRPr="00E46AD2">
        <w:t>.</w:t>
      </w:r>
    </w:p>
    <w:p w14:paraId="231C1F3E" w14:textId="349DC2F7" w:rsidR="000A2793" w:rsidRPr="00E46AD2" w:rsidRDefault="000A2793" w:rsidP="009A6CA1">
      <w:pPr>
        <w:pStyle w:val="ng-star-inserted"/>
        <w:numPr>
          <w:ilvl w:val="1"/>
          <w:numId w:val="373"/>
        </w:numPr>
        <w:bidi/>
      </w:pPr>
      <w:r w:rsidRPr="00E46AD2">
        <w:rPr>
          <w:rStyle w:val="ng-star-inserted1"/>
          <w:rFonts w:eastAsiaTheme="majorEastAsia"/>
          <w:b/>
          <w:bCs/>
          <w:sz w:val="28"/>
          <w:szCs w:val="28"/>
          <w:rtl/>
        </w:rPr>
        <w:t>الأعراف 204</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وَإِذَا قُرِئَ الْقُرْآنُ فَاسْتَمِعُوا لَهُ وَأَنصِتُوا لَعَلَّكُمْ تُرْحَمُونَ" </w:t>
      </w:r>
      <w:r w:rsidR="0064321B">
        <w:rPr>
          <w:rStyle w:val="ng-star-inserted1"/>
          <w:rFonts w:eastAsiaTheme="majorEastAsia"/>
          <w:sz w:val="28"/>
          <w:szCs w:val="28"/>
          <w:rtl/>
        </w:rPr>
        <w:t>"</w:t>
      </w:r>
      <w:r w:rsidRPr="00E46AD2">
        <w:rPr>
          <w:rStyle w:val="ng-star-inserted1"/>
          <w:rFonts w:eastAsiaTheme="majorEastAsia"/>
          <w:sz w:val="28"/>
          <w:szCs w:val="28"/>
          <w:rtl/>
        </w:rPr>
        <w:t>الأمر بالاستماع والإنصات للقرآن</w:t>
      </w:r>
      <w:r w:rsidR="0064321B">
        <w:rPr>
          <w:rStyle w:val="ng-star-inserted1"/>
          <w:rFonts w:eastAsiaTheme="majorEastAsia"/>
          <w:sz w:val="28"/>
          <w:szCs w:val="28"/>
          <w:rtl/>
        </w:rPr>
        <w:t>"</w:t>
      </w:r>
      <w:r w:rsidRPr="00E46AD2">
        <w:rPr>
          <w:rStyle w:val="ng-star-inserted1"/>
          <w:rFonts w:eastAsiaTheme="majorEastAsia"/>
          <w:sz w:val="28"/>
          <w:szCs w:val="28"/>
        </w:rPr>
        <w:t>.</w:t>
      </w:r>
    </w:p>
    <w:p w14:paraId="08E75DDA" w14:textId="67A41F0A" w:rsidR="000A2793" w:rsidRPr="00E46AD2" w:rsidRDefault="000A2793" w:rsidP="009A6CA1">
      <w:pPr>
        <w:pStyle w:val="ng-star-inserted"/>
        <w:numPr>
          <w:ilvl w:val="1"/>
          <w:numId w:val="373"/>
        </w:numPr>
        <w:bidi/>
      </w:pPr>
      <w:r w:rsidRPr="00E46AD2">
        <w:rPr>
          <w:rStyle w:val="ng-star-inserted1"/>
          <w:rFonts w:eastAsiaTheme="majorEastAsia"/>
          <w:b/>
          <w:bCs/>
          <w:sz w:val="28"/>
          <w:szCs w:val="28"/>
          <w:rtl/>
        </w:rPr>
        <w:t>المائدة 101</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يَا أَيُّهَا الَّذِينَ آمَنُوا لَا تَسْأَلُوا عَنْ أَشْيَاءَ إِنْ تُبْدَ لَكُمْ تَسُؤْكُمْ</w:t>
      </w:r>
      <w:r w:rsidR="0064321B">
        <w:rPr>
          <w:rStyle w:val="ng-star-inserted1"/>
          <w:rFonts w:eastAsiaTheme="majorEastAsia"/>
          <w:sz w:val="28"/>
          <w:szCs w:val="28"/>
          <w:rtl/>
        </w:rPr>
        <w:t>"</w:t>
      </w:r>
    </w:p>
    <w:p w14:paraId="06189CB7" w14:textId="3E7E0648"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النساء 78</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أَيْنَمَا تَكُونُوا يُدْرِكْكُمُ الْمَوْتُ وَلَوْ كُنْتُمْ فِي بُرُوجٍ مُشَيَّدَةٍ وَإِنْ تُصِبْهُمْ حَسَنَةٌ يَقُولُوا هَذِهِ مِنْ عِنْدِ اللَّهِ وَإِنْ تُصِبْهُمْ سَيِّئَةٌ يَقُولُوا هَذِهِ مِنْ عِنْدِكَ قُلْ كُلٌّ مِنْ عِنْدِ اللَّهِ فَمَالِ هَؤُلَاءِ الْقَوْمِ لَا يَكَادُونَ يَفْقَهُونَ حَدِيثًا</w:t>
      </w:r>
      <w:r w:rsidR="0064321B">
        <w:rPr>
          <w:rStyle w:val="ng-star-inserted1"/>
          <w:rFonts w:eastAsiaTheme="majorEastAsia"/>
          <w:sz w:val="28"/>
          <w:szCs w:val="28"/>
          <w:rtl/>
        </w:rPr>
        <w:t>"</w:t>
      </w:r>
    </w:p>
    <w:p w14:paraId="7940CD01" w14:textId="09FA39B6"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الأنعام 39</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وَالَّذِينَ كَذَّبُوا بِآيَاتِنَا صُمٌّ وَبُكْمٌ فِي الظُّلُمَاتِ مَنْ يَشَإِ اللَّهُ يُضْلِلْهُ وَمَنْ يَشَأْ يَجْعَلْهُ عَلَى صِرَاطٍ مُسْتَقِيمٍ</w:t>
      </w:r>
      <w:r w:rsidR="0064321B">
        <w:rPr>
          <w:rStyle w:val="ng-star-inserted1"/>
          <w:rFonts w:eastAsiaTheme="majorEastAsia"/>
          <w:sz w:val="28"/>
          <w:szCs w:val="28"/>
          <w:rtl/>
        </w:rPr>
        <w:t>"</w:t>
      </w:r>
    </w:p>
    <w:p w14:paraId="460585DD" w14:textId="0499BF57"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الأنفال 60-61</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وَأَعِدُّوا لَهُمْ مَا اسْتَطَعْتُمْ مِنْ قُوَّةٍ وَمِنْ رِبَاطِ الْخَيْلِ تُرْهِبُونَ بِهِ عَدُوَّ اللَّهِ وَعَدُوَّكُمْ... وَإِنْ جَنَحُوا لِلسَّلْمِ فَاجْنَحْ لَهَا وَتَوَكَّلْ عَلَى اللَّهِ</w:t>
      </w:r>
      <w:r w:rsidR="0064321B">
        <w:rPr>
          <w:rStyle w:val="ng-star-inserted1"/>
          <w:rFonts w:eastAsiaTheme="majorEastAsia"/>
          <w:sz w:val="28"/>
          <w:szCs w:val="28"/>
          <w:rtl/>
        </w:rPr>
        <w:t>"</w:t>
      </w:r>
      <w:r w:rsidRPr="00E46AD2">
        <w:rPr>
          <w:rStyle w:val="ng-star-inserted1"/>
          <w:rFonts w:eastAsiaTheme="majorEastAsia"/>
          <w:sz w:val="28"/>
          <w:szCs w:val="28"/>
          <w:rtl/>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الأمر بالإعداد للجهاد، مع الاستعداد للسلم</w:t>
      </w:r>
      <w:r w:rsidR="0064321B">
        <w:rPr>
          <w:rStyle w:val="ng-star-inserted1"/>
          <w:rFonts w:eastAsiaTheme="majorEastAsia"/>
          <w:sz w:val="28"/>
          <w:szCs w:val="28"/>
          <w:rtl/>
        </w:rPr>
        <w:t>"</w:t>
      </w:r>
      <w:r w:rsidRPr="00E46AD2">
        <w:rPr>
          <w:rStyle w:val="ng-star-inserted1"/>
          <w:rFonts w:eastAsiaTheme="majorEastAsia"/>
          <w:sz w:val="28"/>
          <w:szCs w:val="28"/>
        </w:rPr>
        <w:t>.</w:t>
      </w:r>
    </w:p>
    <w:p w14:paraId="5CED5BB4" w14:textId="637F8AD4"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التوبة 101</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وَمِمَّنْ حَوْلَكُمْ مِنَ الْأَعْرَابِ مُنَافِقُونَ وَمِنْ أَهْلِ الْمَدِينَةِ مَرَدُوا عَلَى النِّفَاقِ لَا تَعْلَمُهُمْ نَحْنُ نَعْلَمُهُمْ سَنُعَذِّبُهُمْ مَرَّتَيْنِ ثُمَّ يُرَدُّونَ إِلَى عَذَابٍ عَظِيمٍ</w:t>
      </w:r>
      <w:r w:rsidR="0064321B">
        <w:rPr>
          <w:rStyle w:val="ng-star-inserted1"/>
          <w:rFonts w:eastAsiaTheme="majorEastAsia"/>
          <w:sz w:val="28"/>
          <w:szCs w:val="28"/>
          <w:rtl/>
        </w:rPr>
        <w:t>"</w:t>
      </w:r>
    </w:p>
    <w:p w14:paraId="18E4023A" w14:textId="590FF564"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التوبة 124-125</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وَإِذَا مَا أُنْزِلَتْ سُورَةٌ فَمِنْهُمْ مَنْ يَقُولُ أَيُّكُمْ زَادَتْهُ هَذِهِ إِيمَانًا فَأَمَّا الَّذِينَ آمَنُوا فَزَادَتْهُمْ إِيمَانًا وَهُمْ يَسْتَبْشِرُونَ * وَأَمَّا الَّذِينَ فِي قُلُوبِهِمْ مَرَضٌ فَزَادَتْهُمْ رِجْسًا إِلَى رِجْسِهِمْ وَمَاتُوا وَهُمْ كَافِرُونَ</w:t>
      </w:r>
      <w:r w:rsidR="0064321B">
        <w:rPr>
          <w:rStyle w:val="ng-star-inserted1"/>
          <w:rFonts w:eastAsiaTheme="majorEastAsia"/>
          <w:sz w:val="28"/>
          <w:szCs w:val="28"/>
          <w:rtl/>
        </w:rPr>
        <w:t>"</w:t>
      </w:r>
    </w:p>
    <w:p w14:paraId="7E362BE1" w14:textId="6354BB03"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يونس 22</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هُوَ الَّذِي يُسَيِّرُكُمْ فِي الْبَرِّ وَالْبَحْرِ حَتَّى إِذَا كُنْتُمْ فِي الْفُلْكِ وَجَرَيْنَ بِهِمْ بِرِيحٍ طَيِّبَةٍ وَفَرِحُوا بِهَا جَاءَتْهَا رِيحٌ عَاصِفٌ وَجَاءَهُمُ الْمَوْجُ مِنْ كُلِّ مَكَانٍ وَظَنُّوا أَنَّهُمْ أُحِيطَ بِهِمْ دَعَوُا اللَّهَ مُخْلِصِينَ لَهُ الدِّينَ...</w:t>
      </w:r>
      <w:r w:rsidR="0064321B">
        <w:rPr>
          <w:rStyle w:val="ng-star-inserted1"/>
          <w:rFonts w:eastAsiaTheme="majorEastAsia"/>
          <w:sz w:val="28"/>
          <w:szCs w:val="28"/>
          <w:rtl/>
        </w:rPr>
        <w:t>"</w:t>
      </w:r>
      <w:r w:rsidRPr="00E46AD2">
        <w:rPr>
          <w:rStyle w:val="ng-star-inserted1"/>
          <w:rFonts w:eastAsiaTheme="majorEastAsia"/>
          <w:sz w:val="28"/>
          <w:szCs w:val="28"/>
          <w:rtl/>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حال الإنسان عند الشدة</w:t>
      </w:r>
      <w:r w:rsidR="0064321B">
        <w:rPr>
          <w:rStyle w:val="ng-star-inserted1"/>
          <w:rFonts w:eastAsiaTheme="majorEastAsia"/>
          <w:sz w:val="28"/>
          <w:szCs w:val="28"/>
          <w:rtl/>
        </w:rPr>
        <w:t>"</w:t>
      </w:r>
      <w:r w:rsidRPr="00E46AD2">
        <w:rPr>
          <w:rStyle w:val="ng-star-inserted1"/>
          <w:rFonts w:eastAsiaTheme="majorEastAsia"/>
          <w:sz w:val="28"/>
          <w:szCs w:val="28"/>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يونس 58</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قُلْ بِفَضْلِ اللَّهِ وَبِرَحْمَتِهِ فَبِذَلِكَ فَلْيَفْرَحُوا هُوَ خَيْرٌ مِمَّا يَجْمَعُونَ</w:t>
      </w:r>
      <w:r w:rsidR="0064321B">
        <w:rPr>
          <w:rStyle w:val="ng-star-inserted1"/>
          <w:rFonts w:eastAsiaTheme="majorEastAsia"/>
          <w:sz w:val="28"/>
          <w:szCs w:val="28"/>
          <w:rtl/>
        </w:rPr>
        <w:t>"</w:t>
      </w:r>
    </w:p>
    <w:p w14:paraId="7F3E5B82" w14:textId="7B5B4EAE"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يونس 101</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قُلِ انْظُرُوا مَاذَا فِي السَّمَاوَاتِ وَالْأَرْضِ وَمَا تُغْنِي الْآيَاتُ وَالنُّذُرُ عَنْ قَوْمٍ لَا يُؤْمِنُونَ</w:t>
      </w:r>
      <w:r w:rsidR="0064321B">
        <w:rPr>
          <w:rStyle w:val="ng-star-inserted1"/>
          <w:rFonts w:eastAsiaTheme="majorEastAsia"/>
          <w:sz w:val="28"/>
          <w:szCs w:val="28"/>
          <w:rtl/>
        </w:rPr>
        <w:t>"</w:t>
      </w:r>
    </w:p>
    <w:p w14:paraId="16498556" w14:textId="3D500185"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هود 20</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أُولَئِكَ لَمْ يَكُونُوا مُعْجِزِينَ فِي الْأَرْضِ وَمَا كَانَ لَهُمْ مِنْ دُونِ اللَّهِ مِنْ أَوْلِيَاءَ يُضَاعَفُ لَهُمُ الْعَذَابُ مَا كَانُوا يَسْتَطِيعُونَ السَّمْعَ وَمَا كَانُوا يُبْصِرُونَ</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الرعد 19</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أَفَمَنْ يَعْلَمُ أَنَّمَا أُنْزِلَ إِلَيْكَ مِنْ رَبِّكَ الْحَقُّ كَمَنْ هُوَ أَعْمَى إِنَّمَا يَتَذَكَّرُ أُولُو الْأَلْبَابِ</w:t>
      </w:r>
      <w:r w:rsidR="0064321B">
        <w:rPr>
          <w:rStyle w:val="ng-star-inserted1"/>
          <w:rFonts w:eastAsiaTheme="majorEastAsia"/>
          <w:sz w:val="28"/>
          <w:szCs w:val="28"/>
          <w:rtl/>
        </w:rPr>
        <w:t>"</w:t>
      </w:r>
    </w:p>
    <w:p w14:paraId="1D8CF881" w14:textId="463C4C95" w:rsidR="00C76C26" w:rsidRPr="00E46AD2" w:rsidRDefault="00C76C26" w:rsidP="009A6CA1">
      <w:pPr>
        <w:pStyle w:val="ng-star-inserted"/>
        <w:numPr>
          <w:ilvl w:val="2"/>
          <w:numId w:val="373"/>
        </w:numPr>
        <w:bidi/>
      </w:pPr>
      <w:r w:rsidRPr="00E46AD2">
        <w:rPr>
          <w:rStyle w:val="ng-star-inserted1"/>
          <w:rFonts w:eastAsiaTheme="majorEastAsia"/>
          <w:b/>
          <w:bCs/>
          <w:sz w:val="28"/>
          <w:szCs w:val="28"/>
          <w:rtl/>
        </w:rPr>
        <w:t>إبراهيم 34</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وَآتَاكُمْ مِنْ كُلِّ مَا سَأَلْتُمُوهُ وَإِنْ تَعُدُّوا نِعْمَتَ اللَّهِ لَا تُحْصُوهَا إِنَّ الْإِنْسَانَ لَظَلُومٌ كَفَّارٌ</w:t>
      </w:r>
      <w:r w:rsidR="0064321B">
        <w:rPr>
          <w:rStyle w:val="ng-star-inserted1"/>
          <w:rFonts w:eastAsiaTheme="majorEastAsia"/>
          <w:sz w:val="28"/>
          <w:szCs w:val="28"/>
          <w:rtl/>
        </w:rPr>
        <w:t>"</w:t>
      </w:r>
    </w:p>
    <w:p w14:paraId="4426328C" w14:textId="605BBB44" w:rsidR="00C76C26" w:rsidRPr="00E46AD2" w:rsidRDefault="00C76C26" w:rsidP="009A6CA1">
      <w:pPr>
        <w:pStyle w:val="ng-star-inserted"/>
        <w:numPr>
          <w:ilvl w:val="2"/>
          <w:numId w:val="373"/>
        </w:numPr>
        <w:bidi/>
      </w:pPr>
      <w:r w:rsidRPr="00E46AD2">
        <w:rPr>
          <w:rStyle w:val="ng-star-inserted1"/>
          <w:rFonts w:eastAsiaTheme="majorEastAsia"/>
          <w:b/>
          <w:bCs/>
          <w:sz w:val="28"/>
          <w:szCs w:val="28"/>
          <w:rtl/>
        </w:rPr>
        <w:t>النحل 89</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وَيَوْمَ نَبْعَثُ فِي كُلِّ أُمَّةٍ شَهِيدًا عَلَيْهِمْ مِنْ أَنْفُسِهِمْ وَجِئْنَا بِكَ شَهِيدًا عَلَى هَؤُلَاءِ وَنَزَّلْنَا عَلَيْكَ الْكِتَابَ تِبْيَانًا لِكُلِّ شَيْءٍ وَهُدًى وَرَحْمَةً وَبُشْرَى لِلْمُسْلِمِينَ</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النحل 103</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وَلَقَدْ نَعْلَمُ أَنَّهُمْ يَقُولُونَ إِنَّمَا يُعَلِّمُهُ بَشَرٌ لِسَانُ الَّذِي يُلْحِدُونَ إِلَيْهِ أَعْجَمِيٌّ وَهَذَا لِسَانٌ عَرَبِيٌّ مُبِينٌ</w:t>
      </w:r>
      <w:r w:rsidR="0064321B">
        <w:rPr>
          <w:rStyle w:val="ng-star-inserted1"/>
          <w:rFonts w:eastAsiaTheme="majorEastAsia"/>
          <w:sz w:val="28"/>
          <w:szCs w:val="28"/>
          <w:rtl/>
        </w:rPr>
        <w:t>"</w:t>
      </w:r>
    </w:p>
    <w:p w14:paraId="086DFBDB" w14:textId="502E75F4"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الكهف 45</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وَاضْرِبْ لَهُمْ مَثَلَ الْحَيَاةِ الدُّنْيَا كَمَاءٍ أَنْزَلْنَاهُ مِنَ السَّمَاءِ فَاخْتَلَطَ بِهِ نَبَاتُ الْأَرْضِ فَأَصْبَحَ هَشِيمًا تَذْرُوهُ الرِّيَاحُ وَكَانَ اللَّهُ عَلَى كُلِّ شَيْءٍ مُقْتَدِرًا</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مريم 71</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وَإِنْ مِنْكُمْ إِلَّا وَارِدُهَا كَانَ عَلَى رَبِّكَ حَتْمًا مَقْضِيًّا</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مريم 31</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وَجَعَلَنِي مُبَارَكًا أَيْنَ مَا كُنْتُ وَأَوْصَانِي بِالصَّلَاةِ وَالزَّكَاةِ مَا دُمْتُ حَيًّا</w:t>
      </w:r>
      <w:r w:rsidR="0064321B">
        <w:rPr>
          <w:rStyle w:val="ng-star-inserted1"/>
          <w:rFonts w:eastAsiaTheme="majorEastAsia"/>
          <w:sz w:val="28"/>
          <w:szCs w:val="28"/>
          <w:rtl/>
        </w:rPr>
        <w:t>"</w:t>
      </w:r>
    </w:p>
    <w:p w14:paraId="7E63AF9C" w14:textId="1DBEBF66"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مريم 56</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وَاذْكُرْ فِي الْكِتَابِ إِدْرِيسَ إِنَّهُ كَانَ صِدِّيقًا نَبِيًّا</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طه 123</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قَالَ اهْبِطَا مِنْهَا جَمِيعًا بَعْضُكُمْ لِبَعْضٍ عَدُوٌّ فَإِمَّا يَأْتِيَنَّكُمْ مِنِّي هُدًى فَمَنِ اتَّبَعَ هُدَايَ فَلَا يَضِلُّ وَلَا يَشْقَى</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طه 124</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وَمَنْ أَعْرَضَ عَنْ ذِكْرِي فَإِنَّ لَهُ مَعِيشَةً ضَنْكًا وَنَحْشُرُهُ يَوْمَ الْقِيَامَةِ أَعْمَى</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الأنبياء 2</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مَا يَأْتِيهِمْ مِنْ ذِكْرٍ مِنْ رَبِّهِمْ مُحْدَثٍ إِلَّا اسْتَمَعُوهُ وَهُمْ يَلْعَبُونَ</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المؤمنون 11</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الَّذِينَ يَرِثُونَ الْفِرْدَوْسَ هُمْ فِيهَا خَالِدُونَ</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الفرقان 30</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وَقَالَ الرَّسُولُ يَا رَبِّ إِنَّ قَوْمِي اتَّخَذُوا هَذَا الْقُرْآنَ مَهْجُورًا</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النور 26</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الْخَبِيثَاتُ لِلْخَبِيثِينَ وَالْخَبِيثُونَ لِلْخَبِيثَاتِ وَالطَّيِّبَاتُ لِلطَّيِّبِينَ وَالطَّيِّبُونَ لِلطَّيِّبَاتِ أُولَئِكَ مُبَرَّءُونَ مِمَّا يَقُولُونَ لَهُمْ مَغْفِرَةٌ وَرِزْقٌ كَرِيمٌ</w:t>
      </w:r>
      <w:r w:rsidR="0064321B">
        <w:rPr>
          <w:rStyle w:val="ng-star-inserted1"/>
          <w:rFonts w:eastAsiaTheme="majorEastAsia"/>
          <w:sz w:val="28"/>
          <w:szCs w:val="28"/>
          <w:rtl/>
        </w:rPr>
        <w:t>"</w:t>
      </w:r>
    </w:p>
    <w:p w14:paraId="5154F692" w14:textId="791E587C" w:rsidR="00C76C26" w:rsidRPr="00E46AD2" w:rsidRDefault="00C76C26" w:rsidP="009A6CA1">
      <w:pPr>
        <w:pStyle w:val="ng-star-inserted"/>
        <w:numPr>
          <w:ilvl w:val="1"/>
          <w:numId w:val="373"/>
        </w:numPr>
        <w:bidi/>
      </w:pPr>
      <w:r w:rsidRPr="00E46AD2">
        <w:rPr>
          <w:rStyle w:val="ng-star-inserted1"/>
          <w:rFonts w:eastAsiaTheme="majorEastAsia"/>
          <w:b/>
          <w:bCs/>
          <w:sz w:val="28"/>
          <w:szCs w:val="28"/>
          <w:rtl/>
        </w:rPr>
        <w:t>ق 44</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يَوْمَ تَشَقَّقُ الْأَرْضُ عَنْهُمْ سِرَاعًا ذَلِكَ حَشْرٌ عَلَيْنَا يَسِيرٌ</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النجم 60</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وَتَضْحَكُونَ وَلَا تَبْكُونَ</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الشمس 38</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وَجَزَاءُ سَيِّئَةٍ سَيِّئَةٌ مِثْلُهَا فَمَنْ عَفَا وَأَصْلَحَ فَأَجْرُهُ عَلَى اللَّهِ إِنَّهُ لَا يُحِبُّ الظَّالِمِينَ</w:t>
      </w:r>
      <w:r w:rsidR="0064321B">
        <w:rPr>
          <w:rStyle w:val="ng-star-inserted1"/>
          <w:rFonts w:eastAsiaTheme="majorEastAsia"/>
          <w:sz w:val="28"/>
          <w:szCs w:val="28"/>
          <w:rtl/>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القمر 17</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وَلَقَدْ يَسَّرْنَا الْقُرْآنَ لِلذِّكْرِ فَهَلْ مِنْ مُدَّكِرٍ</w:t>
      </w:r>
      <w:r w:rsidR="0064321B">
        <w:rPr>
          <w:rStyle w:val="ng-star-inserted1"/>
          <w:rFonts w:eastAsiaTheme="majorEastAsia"/>
          <w:sz w:val="28"/>
          <w:szCs w:val="28"/>
          <w:rtl/>
        </w:rPr>
        <w:t>"</w:t>
      </w:r>
    </w:p>
    <w:p w14:paraId="30C2EC34" w14:textId="77777777" w:rsidR="00032108" w:rsidRPr="00E46AD2" w:rsidRDefault="00032108" w:rsidP="009A6CA1">
      <w:pPr>
        <w:pStyle w:val="a9"/>
        <w:numPr>
          <w:ilvl w:val="0"/>
          <w:numId w:val="373"/>
        </w:numPr>
      </w:pPr>
      <w:r w:rsidRPr="001A721D">
        <w:rPr>
          <w:rtl/>
          <w:lang w:val="fr-MA"/>
        </w:rPr>
        <w:t>الأخلاق</w:t>
      </w:r>
      <w:r w:rsidRPr="00E46AD2">
        <w:t>:</w:t>
      </w:r>
    </w:p>
    <w:p w14:paraId="40EC4D2C" w14:textId="4BEED3CA" w:rsidR="00032108" w:rsidRPr="00E46AD2" w:rsidRDefault="00032108" w:rsidP="009A6CA1">
      <w:pPr>
        <w:pStyle w:val="a9"/>
        <w:numPr>
          <w:ilvl w:val="1"/>
          <w:numId w:val="373"/>
        </w:numPr>
      </w:pPr>
      <w:r w:rsidRPr="001A721D">
        <w:rPr>
          <w:b/>
          <w:bCs/>
          <w:rtl/>
          <w:lang w:val="fr-MA"/>
        </w:rPr>
        <w:t>آل عمران 102</w:t>
      </w:r>
      <w:r w:rsidRPr="001A721D">
        <w:rPr>
          <w:b/>
          <w:bCs/>
        </w:rPr>
        <w:t>:</w:t>
      </w:r>
      <w:r w:rsidRPr="00E46AD2">
        <w:t xml:space="preserve"> "</w:t>
      </w:r>
      <w:r w:rsidRPr="001A721D">
        <w:rPr>
          <w:rtl/>
          <w:lang w:val="fr-MA"/>
        </w:rPr>
        <w:t xml:space="preserve">يَا أَيُّهَا الَّذِينَ آمَنُوا اتَّقُوا اللَّهَ حَقَّ تُقَاتِهِ وَلَا تَمُوتُنَّ إِلَّا وَأَنتُم مُّسْلِمُونَ" </w:t>
      </w:r>
      <w:r w:rsidR="0064321B">
        <w:rPr>
          <w:rtl/>
          <w:lang w:val="fr-MA"/>
        </w:rPr>
        <w:t>"</w:t>
      </w:r>
      <w:r w:rsidRPr="001A721D">
        <w:rPr>
          <w:rtl/>
          <w:lang w:val="fr-MA"/>
        </w:rPr>
        <w:t>تأكيد على أهمية التقوى</w:t>
      </w:r>
      <w:r w:rsidR="0064321B">
        <w:rPr>
          <w:rtl/>
          <w:lang w:val="fr-MA"/>
        </w:rPr>
        <w:t>"</w:t>
      </w:r>
      <w:r w:rsidRPr="00E46AD2">
        <w:t>.</w:t>
      </w:r>
    </w:p>
    <w:p w14:paraId="4459795C" w14:textId="3E08E5DA" w:rsidR="00032108" w:rsidRPr="00E46AD2" w:rsidRDefault="00032108" w:rsidP="009A6CA1">
      <w:pPr>
        <w:pStyle w:val="a9"/>
        <w:numPr>
          <w:ilvl w:val="1"/>
          <w:numId w:val="373"/>
        </w:numPr>
      </w:pPr>
      <w:r w:rsidRPr="001A721D">
        <w:rPr>
          <w:b/>
          <w:bCs/>
          <w:rtl/>
          <w:lang w:val="fr-MA"/>
        </w:rPr>
        <w:t>النساء 1</w:t>
      </w:r>
      <w:r w:rsidRPr="001A721D">
        <w:rPr>
          <w:b/>
          <w:bCs/>
        </w:rPr>
        <w:t>:</w:t>
      </w:r>
      <w:r w:rsidRPr="00E46AD2">
        <w:t xml:space="preserve"> "</w:t>
      </w:r>
      <w:r w:rsidRPr="001A721D">
        <w:rPr>
          <w:rtl/>
          <w:lang w:val="fr-MA"/>
        </w:rPr>
        <w:t xml:space="preserve">يَا أَيُّهَا النَّاسُ اتَّقُوا رَبَّكُمُ الَّذِي خَلَقَكُم مِّن نَّفْسٍ وَاحِدَةٍ" </w:t>
      </w:r>
      <w:r w:rsidR="0064321B">
        <w:rPr>
          <w:rtl/>
          <w:lang w:val="fr-MA"/>
        </w:rPr>
        <w:t>"</w:t>
      </w:r>
      <w:r w:rsidRPr="001A721D">
        <w:rPr>
          <w:rtl/>
          <w:lang w:val="fr-MA"/>
        </w:rPr>
        <w:t>تأكيد على أهمية التقوى</w:t>
      </w:r>
      <w:r w:rsidR="0064321B">
        <w:rPr>
          <w:rtl/>
          <w:lang w:val="fr-MA"/>
        </w:rPr>
        <w:t>"</w:t>
      </w:r>
      <w:r w:rsidRPr="00E46AD2">
        <w:t>.</w:t>
      </w:r>
    </w:p>
    <w:p w14:paraId="3791993C" w14:textId="5EB299CF" w:rsidR="00032108" w:rsidRPr="00E46AD2" w:rsidRDefault="00032108" w:rsidP="009A6CA1">
      <w:pPr>
        <w:pStyle w:val="a9"/>
        <w:numPr>
          <w:ilvl w:val="1"/>
          <w:numId w:val="373"/>
        </w:numPr>
      </w:pPr>
      <w:r w:rsidRPr="001A721D">
        <w:rPr>
          <w:b/>
          <w:bCs/>
          <w:rtl/>
          <w:lang w:val="fr-MA"/>
        </w:rPr>
        <w:t>العصر 3</w:t>
      </w:r>
      <w:r w:rsidRPr="001A721D">
        <w:rPr>
          <w:b/>
          <w:bCs/>
        </w:rPr>
        <w:t>:</w:t>
      </w:r>
      <w:r w:rsidRPr="00E46AD2">
        <w:t xml:space="preserve"> "</w:t>
      </w:r>
      <w:r w:rsidRPr="001A721D">
        <w:rPr>
          <w:rtl/>
          <w:lang w:val="fr-MA"/>
        </w:rPr>
        <w:t xml:space="preserve">إِلَّا الَّذِينَ آمَنُوا وَعَمِلُوا الصَّالِحَاتِ وَتَوَاصَوْا بِالْحَقِّ وَتَوَاصَوْا بِالصَّبْرِ" </w:t>
      </w:r>
      <w:r w:rsidR="0064321B">
        <w:rPr>
          <w:rtl/>
          <w:lang w:val="fr-MA"/>
        </w:rPr>
        <w:t>"</w:t>
      </w:r>
      <w:r w:rsidRPr="001A721D">
        <w:rPr>
          <w:rtl/>
          <w:lang w:val="fr-MA"/>
        </w:rPr>
        <w:t>التواصي بالحق والصبر</w:t>
      </w:r>
      <w:r w:rsidR="0064321B">
        <w:rPr>
          <w:rtl/>
          <w:lang w:val="fr-MA"/>
        </w:rPr>
        <w:t>"</w:t>
      </w:r>
      <w:r w:rsidRPr="00E46AD2">
        <w:t>.</w:t>
      </w:r>
    </w:p>
    <w:p w14:paraId="67B07254" w14:textId="5BB4595E" w:rsidR="00032108" w:rsidRPr="00E46AD2" w:rsidRDefault="00032108" w:rsidP="009A6CA1">
      <w:pPr>
        <w:pStyle w:val="a9"/>
        <w:numPr>
          <w:ilvl w:val="1"/>
          <w:numId w:val="373"/>
        </w:numPr>
      </w:pPr>
      <w:r w:rsidRPr="001A721D">
        <w:rPr>
          <w:b/>
          <w:bCs/>
          <w:rtl/>
          <w:lang w:val="fr-MA"/>
        </w:rPr>
        <w:t>الشورى 23</w:t>
      </w:r>
      <w:r w:rsidRPr="001A721D">
        <w:rPr>
          <w:b/>
          <w:bCs/>
        </w:rPr>
        <w:t>:</w:t>
      </w:r>
      <w:r w:rsidRPr="00E46AD2">
        <w:t xml:space="preserve"> "</w:t>
      </w:r>
      <w:r w:rsidRPr="001A721D">
        <w:rPr>
          <w:rtl/>
          <w:lang w:val="fr-MA"/>
        </w:rPr>
        <w:t xml:space="preserve">ذَٰلِكَ الَّذِي يُبَشِّرُ اللَّهُ عِبَادَهُ الَّذِينَ آمَنُوا وَعَمِلُوا الصَّالِحَاتِ ۗ قُل لَّا أَسْأَلُكُمْ عَلَيْهِ أَجْرًا إِلَّا الْمَوَدَّةَ فِي الْقُرْبَىٰ" </w:t>
      </w:r>
      <w:r w:rsidR="0064321B">
        <w:rPr>
          <w:rtl/>
          <w:lang w:val="fr-MA"/>
        </w:rPr>
        <w:t>"</w:t>
      </w:r>
      <w:r w:rsidRPr="001A721D">
        <w:rPr>
          <w:rtl/>
          <w:lang w:val="fr-MA"/>
        </w:rPr>
        <w:t>الحث على المودة في القربى</w:t>
      </w:r>
      <w:r w:rsidR="0064321B">
        <w:rPr>
          <w:rtl/>
          <w:lang w:val="fr-MA"/>
        </w:rPr>
        <w:t>"</w:t>
      </w:r>
      <w:r w:rsidRPr="00E46AD2">
        <w:t>.</w:t>
      </w:r>
    </w:p>
    <w:p w14:paraId="771EF10E" w14:textId="77777777" w:rsidR="00032108" w:rsidRPr="00E46AD2" w:rsidRDefault="00032108" w:rsidP="009A6CA1">
      <w:pPr>
        <w:pStyle w:val="a9"/>
        <w:numPr>
          <w:ilvl w:val="0"/>
          <w:numId w:val="373"/>
        </w:numPr>
      </w:pPr>
      <w:r w:rsidRPr="001A721D">
        <w:rPr>
          <w:rtl/>
          <w:lang w:val="fr-MA"/>
        </w:rPr>
        <w:t>التشريعات</w:t>
      </w:r>
      <w:r w:rsidRPr="00E46AD2">
        <w:t>:</w:t>
      </w:r>
    </w:p>
    <w:p w14:paraId="79129F8B" w14:textId="0547FB99" w:rsidR="00032108" w:rsidRPr="00E46AD2" w:rsidRDefault="00032108" w:rsidP="009A6CA1">
      <w:pPr>
        <w:pStyle w:val="a9"/>
        <w:numPr>
          <w:ilvl w:val="1"/>
          <w:numId w:val="373"/>
        </w:numPr>
      </w:pPr>
      <w:r w:rsidRPr="001A721D">
        <w:rPr>
          <w:b/>
          <w:bCs/>
          <w:rtl/>
          <w:lang w:val="fr-MA"/>
        </w:rPr>
        <w:t>النساء 59</w:t>
      </w:r>
      <w:r w:rsidRPr="001A721D">
        <w:rPr>
          <w:b/>
          <w:bCs/>
        </w:rPr>
        <w:t>:</w:t>
      </w:r>
      <w:r w:rsidRPr="00E46AD2">
        <w:t xml:space="preserve"> "</w:t>
      </w:r>
      <w:r w:rsidRPr="001A721D">
        <w:rPr>
          <w:rtl/>
          <w:lang w:val="fr-MA"/>
        </w:rPr>
        <w:t xml:space="preserve">يَا أَيُّهَا الَّذِينَ آمَنُوا أَطِيعُوا اللَّهَ وَأَطِيعُوا الرَّسُولَ وَأُولِي الْأَمْرِ مِنكُمْ ۖ فَإِن تَنَازَعْتُمْ فِي شَيْءٍ فَرُدُّوهُ إِلَى اللَّهِ وَالرَّسُولِ" </w:t>
      </w:r>
      <w:r w:rsidR="0064321B">
        <w:rPr>
          <w:rtl/>
          <w:lang w:val="fr-MA"/>
        </w:rPr>
        <w:t>"</w:t>
      </w:r>
      <w:r w:rsidRPr="001A721D">
        <w:rPr>
          <w:rtl/>
          <w:lang w:val="fr-MA"/>
        </w:rPr>
        <w:t>الأمر بطاعة الله ورسوله وأولي الأمر، والرجوع إلى الكتاب والسنة عند التنازع</w:t>
      </w:r>
      <w:r w:rsidR="0064321B">
        <w:rPr>
          <w:rtl/>
          <w:lang w:val="fr-MA"/>
        </w:rPr>
        <w:t>"</w:t>
      </w:r>
      <w:r w:rsidRPr="00E46AD2">
        <w:t>.</w:t>
      </w:r>
    </w:p>
    <w:p w14:paraId="5A7F8245" w14:textId="4E9A2E0E" w:rsidR="00032108" w:rsidRPr="00E46AD2" w:rsidRDefault="00032108" w:rsidP="009A6CA1">
      <w:pPr>
        <w:pStyle w:val="a9"/>
        <w:numPr>
          <w:ilvl w:val="1"/>
          <w:numId w:val="373"/>
        </w:numPr>
      </w:pPr>
      <w:r w:rsidRPr="001A721D">
        <w:rPr>
          <w:b/>
          <w:bCs/>
          <w:rtl/>
          <w:lang w:val="fr-MA"/>
        </w:rPr>
        <w:t>النساء 60</w:t>
      </w:r>
      <w:r w:rsidRPr="001A721D">
        <w:rPr>
          <w:b/>
          <w:bCs/>
        </w:rPr>
        <w:t>:</w:t>
      </w:r>
      <w:r w:rsidRPr="00E46AD2">
        <w:t xml:space="preserve"> "</w:t>
      </w:r>
      <w:r w:rsidRPr="001A721D">
        <w:rPr>
          <w:rtl/>
          <w:lang w:val="fr-MA"/>
        </w:rPr>
        <w:t xml:space="preserve">أَلَمْ تَرَ إِلَى الَّذِينَ يَزْعُمُونَ أَنَّهُمْ آمَنُوا بِمَا أُنزِلَ إِلَيْكَ وَمَا أُنزِلَ مِن قَبْلِكَ يُرِيدُونَ أَن يَتَحَاكَمُوا إِلَى الطَّاغُوتِ وَقَدْ أُمِرُوا أَن يَكْفُرُوا بِهِ" </w:t>
      </w:r>
      <w:r w:rsidR="0064321B">
        <w:rPr>
          <w:rtl/>
          <w:lang w:val="fr-MA"/>
        </w:rPr>
        <w:t>"</w:t>
      </w:r>
      <w:r w:rsidRPr="001A721D">
        <w:rPr>
          <w:rtl/>
          <w:lang w:val="fr-MA"/>
        </w:rPr>
        <w:t>التحذير من التحاكم إلى الطاغوت</w:t>
      </w:r>
      <w:r w:rsidR="0064321B">
        <w:rPr>
          <w:rtl/>
          <w:lang w:val="fr-MA"/>
        </w:rPr>
        <w:t>"</w:t>
      </w:r>
      <w:r w:rsidRPr="00E46AD2">
        <w:t>.</w:t>
      </w:r>
    </w:p>
    <w:p w14:paraId="68B564C2" w14:textId="0301AF9F" w:rsidR="00032108" w:rsidRPr="00E46AD2" w:rsidRDefault="00032108" w:rsidP="009A6CA1">
      <w:pPr>
        <w:pStyle w:val="a9"/>
        <w:numPr>
          <w:ilvl w:val="1"/>
          <w:numId w:val="373"/>
        </w:numPr>
      </w:pPr>
      <w:r w:rsidRPr="001A721D">
        <w:rPr>
          <w:b/>
          <w:bCs/>
          <w:rtl/>
          <w:lang w:val="fr-MA"/>
        </w:rPr>
        <w:t>الحشر 7</w:t>
      </w:r>
      <w:r w:rsidRPr="001A721D">
        <w:rPr>
          <w:b/>
          <w:bCs/>
        </w:rPr>
        <w:t>:</w:t>
      </w:r>
      <w:r w:rsidRPr="00E46AD2">
        <w:t xml:space="preserve"> "</w:t>
      </w:r>
      <w:r w:rsidRPr="001A721D">
        <w:rPr>
          <w:rtl/>
          <w:lang w:val="fr-MA"/>
        </w:rPr>
        <w:t xml:space="preserve">وَمَا آتَاكُمُ الرَّسُولُ فَخُذُوهُ وَمَا نَهَاكُمْ عَنْهُ فَانتَهُوا" </w:t>
      </w:r>
      <w:r w:rsidR="0064321B">
        <w:rPr>
          <w:rtl/>
          <w:lang w:val="fr-MA"/>
        </w:rPr>
        <w:t>"</w:t>
      </w:r>
      <w:r w:rsidRPr="001A721D">
        <w:rPr>
          <w:rtl/>
          <w:lang w:val="fr-MA"/>
        </w:rPr>
        <w:t>الأمر بطاعة الرسول</w:t>
      </w:r>
      <w:r w:rsidR="0064321B">
        <w:rPr>
          <w:rtl/>
          <w:lang w:val="fr-MA"/>
        </w:rPr>
        <w:t>"</w:t>
      </w:r>
      <w:r w:rsidRPr="00E46AD2">
        <w:t>.</w:t>
      </w:r>
    </w:p>
    <w:p w14:paraId="11E76290" w14:textId="0DD67441" w:rsidR="00032108" w:rsidRPr="00E46AD2" w:rsidRDefault="00032108" w:rsidP="009A6CA1">
      <w:pPr>
        <w:pStyle w:val="a9"/>
        <w:numPr>
          <w:ilvl w:val="1"/>
          <w:numId w:val="373"/>
        </w:numPr>
      </w:pPr>
      <w:r w:rsidRPr="001A721D">
        <w:rPr>
          <w:b/>
          <w:bCs/>
          <w:rtl/>
          <w:lang w:val="fr-MA"/>
        </w:rPr>
        <w:t>المائدة 44</w:t>
      </w:r>
      <w:r w:rsidRPr="00E46AD2">
        <w:t xml:space="preserve">: </w:t>
      </w:r>
      <w:r w:rsidR="0064321B">
        <w:t>"</w:t>
      </w:r>
      <w:r w:rsidRPr="00E46AD2">
        <w:t xml:space="preserve">... </w:t>
      </w:r>
      <w:r w:rsidRPr="001A721D">
        <w:rPr>
          <w:rtl/>
          <w:lang w:val="fr-MA"/>
        </w:rPr>
        <w:t>وَمَن لَّمْ يَحْكُم بِمَا أَنزَلَ اللَّهُ فَأُولَٰئِكَ هُمُ الْكَافِرُونَ</w:t>
      </w:r>
      <w:r w:rsidR="0064321B">
        <w:rPr>
          <w:rtl/>
        </w:rPr>
        <w:t>"</w:t>
      </w:r>
      <w:r w:rsidRPr="00E46AD2">
        <w:t>.</w:t>
      </w:r>
    </w:p>
    <w:p w14:paraId="15FC0DC3" w14:textId="1FC572EA" w:rsidR="001973C9" w:rsidRPr="00E46AD2" w:rsidRDefault="001973C9" w:rsidP="009A6CA1">
      <w:pPr>
        <w:pStyle w:val="ng-star-inserted"/>
        <w:numPr>
          <w:ilvl w:val="1"/>
          <w:numId w:val="373"/>
        </w:numPr>
        <w:bidi/>
      </w:pPr>
      <w:r w:rsidRPr="00E46AD2">
        <w:rPr>
          <w:rStyle w:val="ng-star-inserted1"/>
          <w:rFonts w:eastAsiaTheme="majorEastAsia"/>
          <w:b/>
          <w:bCs/>
          <w:sz w:val="28"/>
          <w:szCs w:val="28"/>
          <w:rtl/>
        </w:rPr>
        <w:t>المائدة 15-16</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 xml:space="preserve">يَا أَهْلَ الْكِتَابِ قَدْ جَاءَكُمْ رَسُولُنَا يُبَيِّنُ لَكُمْ كَثِيرًا مِمَّا كُنْتُمْ تُخْفُونَ مِنَ الْكِتَابِ وَيَعْفُو عَنْ كَثِيرٍ قَدْ جَاءَكُمْ مِنَ اللَّهِ نُورٌ وَكِتَابٌ مُبِينٌ </w:t>
      </w:r>
      <w:r w:rsidR="0064321B">
        <w:rPr>
          <w:rStyle w:val="ng-star-inserted1"/>
          <w:rFonts w:eastAsiaTheme="majorEastAsia"/>
          <w:sz w:val="28"/>
          <w:szCs w:val="28"/>
          <w:rtl/>
        </w:rPr>
        <w:t>"</w:t>
      </w:r>
      <w:r w:rsidRPr="00E46AD2">
        <w:rPr>
          <w:rStyle w:val="ng-star-inserted1"/>
          <w:rFonts w:eastAsiaTheme="majorEastAsia"/>
          <w:sz w:val="28"/>
          <w:szCs w:val="28"/>
          <w:rtl/>
        </w:rPr>
        <w:t>15</w:t>
      </w:r>
      <w:r w:rsidR="0064321B">
        <w:rPr>
          <w:rStyle w:val="ng-star-inserted1"/>
          <w:rFonts w:eastAsiaTheme="majorEastAsia"/>
          <w:sz w:val="28"/>
          <w:szCs w:val="28"/>
          <w:rtl/>
        </w:rPr>
        <w:t>"</w:t>
      </w:r>
      <w:r w:rsidRPr="00E46AD2">
        <w:rPr>
          <w:rStyle w:val="ng-star-inserted1"/>
          <w:rFonts w:eastAsiaTheme="majorEastAsia"/>
          <w:sz w:val="28"/>
          <w:szCs w:val="28"/>
          <w:rtl/>
        </w:rPr>
        <w:t xml:space="preserve"> يَهْدِي بِهِ اللَّهُ مَنِ اتَّبَعَ رِضْوَانَهُ سُبُلَ السَّلَامِ وَيُخْرِجُهُمْ مِنَ الظُّلُمَاتِ إِلَى النُّورِ بِإِذْنِهِ وَيَهْدِيهِمْ إِلَى صِرَاطٍ مُسْتَقِيمٍ</w:t>
      </w:r>
      <w:r w:rsidR="0064321B">
        <w:rPr>
          <w:rStyle w:val="ng-star-inserted1"/>
          <w:rFonts w:eastAsiaTheme="majorEastAsia"/>
          <w:sz w:val="28"/>
          <w:szCs w:val="28"/>
          <w:rtl/>
        </w:rPr>
        <w:t>"</w:t>
      </w:r>
    </w:p>
    <w:p w14:paraId="01A8AC8D" w14:textId="5909CDF9" w:rsidR="001973C9" w:rsidRPr="00E46AD2" w:rsidRDefault="001973C9" w:rsidP="009A6CA1">
      <w:pPr>
        <w:pStyle w:val="ng-star-inserted"/>
        <w:numPr>
          <w:ilvl w:val="1"/>
          <w:numId w:val="373"/>
        </w:numPr>
        <w:bidi/>
      </w:pPr>
      <w:r w:rsidRPr="00E46AD2">
        <w:rPr>
          <w:rStyle w:val="ng-star-inserted1"/>
          <w:rFonts w:eastAsiaTheme="majorEastAsia"/>
          <w:b/>
          <w:bCs/>
          <w:sz w:val="28"/>
          <w:szCs w:val="28"/>
          <w:rtl/>
        </w:rPr>
        <w:t>النساء 174</w:t>
      </w:r>
      <w:r w:rsidRPr="00E46AD2">
        <w:rPr>
          <w:rStyle w:val="ng-star-inserted1"/>
          <w:rFonts w:eastAsiaTheme="majorEastAsia"/>
          <w:b/>
          <w:bCs/>
          <w:sz w:val="28"/>
          <w:szCs w:val="28"/>
        </w:rPr>
        <w:t>:</w:t>
      </w:r>
      <w:r w:rsidR="0064321B">
        <w:rPr>
          <w:rStyle w:val="ng-star-inserted1"/>
          <w:rFonts w:eastAsiaTheme="majorEastAsia"/>
          <w:sz w:val="28"/>
          <w:szCs w:val="28"/>
          <w:rtl/>
        </w:rPr>
        <w:t>"</w:t>
      </w:r>
      <w:r w:rsidRPr="00E46AD2">
        <w:rPr>
          <w:rStyle w:val="ng-star-inserted1"/>
          <w:rFonts w:eastAsiaTheme="majorEastAsia"/>
          <w:sz w:val="28"/>
          <w:szCs w:val="28"/>
          <w:rtl/>
        </w:rPr>
        <w:t>يَا أَيُّهَا النَّاسُ قَدْ جَاءَكُمْ بُرْهَانٌ مِنْ رَبِّكُمْ وَأَنْزَلْنَا إِلَيْكُمْ نُورًا مُبِينًا</w:t>
      </w:r>
      <w:r w:rsidR="0064321B">
        <w:rPr>
          <w:rStyle w:val="ng-star-inserted1"/>
          <w:rFonts w:eastAsiaTheme="majorEastAsia"/>
          <w:sz w:val="28"/>
          <w:szCs w:val="28"/>
          <w:rtl/>
        </w:rPr>
        <w:t>"</w:t>
      </w:r>
    </w:p>
    <w:p w14:paraId="74BCD9FE" w14:textId="77777777" w:rsidR="00032108" w:rsidRPr="00E46AD2" w:rsidRDefault="00032108" w:rsidP="009A6CA1">
      <w:pPr>
        <w:pStyle w:val="a9"/>
        <w:numPr>
          <w:ilvl w:val="0"/>
          <w:numId w:val="373"/>
        </w:numPr>
      </w:pPr>
      <w:r w:rsidRPr="001A721D">
        <w:rPr>
          <w:rtl/>
          <w:lang w:val="fr-MA"/>
        </w:rPr>
        <w:t>القصص</w:t>
      </w:r>
      <w:r w:rsidRPr="00E46AD2">
        <w:t>:</w:t>
      </w:r>
    </w:p>
    <w:p w14:paraId="0C03E182" w14:textId="0ADCBB24" w:rsidR="00032108" w:rsidRPr="00E46AD2" w:rsidRDefault="00032108" w:rsidP="009A6CA1">
      <w:pPr>
        <w:pStyle w:val="a9"/>
        <w:numPr>
          <w:ilvl w:val="1"/>
          <w:numId w:val="373"/>
        </w:numPr>
      </w:pPr>
      <w:r w:rsidRPr="001A721D">
        <w:rPr>
          <w:b/>
          <w:bCs/>
          <w:rtl/>
          <w:lang w:val="fr-MA"/>
        </w:rPr>
        <w:t>البقرة 34</w:t>
      </w:r>
      <w:r w:rsidRPr="001A721D">
        <w:rPr>
          <w:b/>
          <w:bCs/>
        </w:rPr>
        <w:t>:</w:t>
      </w:r>
      <w:r w:rsidRPr="00E46AD2">
        <w:t xml:space="preserve"> "</w:t>
      </w:r>
      <w:r w:rsidRPr="001A721D">
        <w:rPr>
          <w:rtl/>
          <w:lang w:val="fr-MA"/>
        </w:rPr>
        <w:t xml:space="preserve">وَإِذْ قُلْنَا لِلْمَلَائِكَةِ اسْجُدُوا لِآدَمَ فَسَجَدُوا إِلَّا إِبْلِيسَ أَبَىٰ وَاسْتَكْبَرَ وَكَانَ مِنَ الْكَافِرِينَ" </w:t>
      </w:r>
      <w:r w:rsidR="0064321B">
        <w:rPr>
          <w:rtl/>
          <w:lang w:val="fr-MA"/>
        </w:rPr>
        <w:t>"</w:t>
      </w:r>
      <w:r w:rsidRPr="001A721D">
        <w:rPr>
          <w:rtl/>
          <w:lang w:val="fr-MA"/>
        </w:rPr>
        <w:t>قصة سجود الملائكة لآدم</w:t>
      </w:r>
      <w:r w:rsidR="0064321B">
        <w:rPr>
          <w:rtl/>
          <w:lang w:val="fr-MA"/>
        </w:rPr>
        <w:t>"</w:t>
      </w:r>
      <w:r w:rsidRPr="00E46AD2">
        <w:t>.</w:t>
      </w:r>
    </w:p>
    <w:p w14:paraId="0BEEF200" w14:textId="2399D923" w:rsidR="00032108" w:rsidRPr="00E46AD2" w:rsidRDefault="00032108" w:rsidP="009A6CA1">
      <w:pPr>
        <w:pStyle w:val="a9"/>
        <w:numPr>
          <w:ilvl w:val="1"/>
          <w:numId w:val="373"/>
        </w:numPr>
      </w:pPr>
      <w:r w:rsidRPr="001A721D">
        <w:rPr>
          <w:b/>
          <w:bCs/>
          <w:rtl/>
          <w:lang w:val="fr-MA"/>
        </w:rPr>
        <w:t>طه 24</w:t>
      </w:r>
      <w:r w:rsidRPr="001A721D">
        <w:rPr>
          <w:b/>
          <w:bCs/>
        </w:rPr>
        <w:t>:</w:t>
      </w:r>
      <w:r w:rsidRPr="00E46AD2">
        <w:t xml:space="preserve"> "</w:t>
      </w:r>
      <w:r w:rsidRPr="001A721D">
        <w:rPr>
          <w:rtl/>
          <w:lang w:val="fr-MA"/>
        </w:rPr>
        <w:t xml:space="preserve">اذْهَبْ إِلَىٰ فِرْعَوْنَ إِنَّهُ طَغَىٰ" </w:t>
      </w:r>
      <w:r w:rsidR="0064321B">
        <w:rPr>
          <w:rtl/>
          <w:lang w:val="fr-MA"/>
        </w:rPr>
        <w:t>"</w:t>
      </w:r>
      <w:r w:rsidRPr="001A721D">
        <w:rPr>
          <w:rtl/>
          <w:lang w:val="fr-MA"/>
        </w:rPr>
        <w:t>الأمر لموسى بالذهاب إلى فرعون</w:t>
      </w:r>
      <w:r w:rsidR="0064321B">
        <w:rPr>
          <w:rtl/>
          <w:lang w:val="fr-MA"/>
        </w:rPr>
        <w:t>"</w:t>
      </w:r>
      <w:r w:rsidRPr="00E46AD2">
        <w:t>.</w:t>
      </w:r>
    </w:p>
    <w:p w14:paraId="68C69F32" w14:textId="0ED542D1" w:rsidR="00032108" w:rsidRPr="00E46AD2" w:rsidRDefault="00032108" w:rsidP="009A6CA1">
      <w:pPr>
        <w:pStyle w:val="a9"/>
        <w:numPr>
          <w:ilvl w:val="1"/>
          <w:numId w:val="373"/>
        </w:numPr>
      </w:pPr>
      <w:r w:rsidRPr="001A721D">
        <w:rPr>
          <w:b/>
          <w:bCs/>
          <w:rtl/>
          <w:lang w:val="fr-MA"/>
        </w:rPr>
        <w:t>النازعات 17</w:t>
      </w:r>
      <w:r w:rsidRPr="001A721D">
        <w:rPr>
          <w:b/>
          <w:bCs/>
        </w:rPr>
        <w:t>:</w:t>
      </w:r>
      <w:r w:rsidRPr="00E46AD2">
        <w:t xml:space="preserve"> "</w:t>
      </w:r>
      <w:r w:rsidRPr="001A721D">
        <w:rPr>
          <w:rtl/>
          <w:lang w:val="fr-MA"/>
        </w:rPr>
        <w:t xml:space="preserve">اذْهَبْ إِلَىٰ فِرْعَوْنَ إِنَّهُ طَغَىٰ" </w:t>
      </w:r>
      <w:r w:rsidR="0064321B">
        <w:rPr>
          <w:rtl/>
          <w:lang w:val="fr-MA"/>
        </w:rPr>
        <w:t>"</w:t>
      </w:r>
      <w:r w:rsidRPr="001A721D">
        <w:rPr>
          <w:rtl/>
          <w:lang w:val="fr-MA"/>
        </w:rPr>
        <w:t>تكرار الأمر لموسى بالذهاب إلى فرعون</w:t>
      </w:r>
      <w:r w:rsidR="0064321B">
        <w:rPr>
          <w:rtl/>
          <w:lang w:val="fr-MA"/>
        </w:rPr>
        <w:t>"</w:t>
      </w:r>
      <w:r w:rsidRPr="00E46AD2">
        <w:t>.</w:t>
      </w:r>
    </w:p>
    <w:p w14:paraId="26D64005" w14:textId="5681B56B" w:rsidR="00032108" w:rsidRPr="00E46AD2" w:rsidRDefault="00032108" w:rsidP="009A6CA1">
      <w:pPr>
        <w:pStyle w:val="a9"/>
        <w:numPr>
          <w:ilvl w:val="1"/>
          <w:numId w:val="373"/>
        </w:numPr>
      </w:pPr>
      <w:r w:rsidRPr="001A721D">
        <w:rPr>
          <w:b/>
          <w:bCs/>
          <w:rtl/>
          <w:lang w:val="fr-MA"/>
        </w:rPr>
        <w:t>الشعراء 10</w:t>
      </w:r>
      <w:r w:rsidRPr="001A721D">
        <w:rPr>
          <w:b/>
          <w:bCs/>
        </w:rPr>
        <w:t>:</w:t>
      </w:r>
      <w:r w:rsidRPr="00E46AD2">
        <w:t xml:space="preserve"> "</w:t>
      </w:r>
      <w:r w:rsidRPr="001A721D">
        <w:rPr>
          <w:rtl/>
          <w:lang w:val="fr-MA"/>
        </w:rPr>
        <w:t xml:space="preserve">وَإِذْ نَادَىٰ رَبُّكَ مُوسَىٰ أَنِ ائْتِ الْقَوْمَ الظَّالِمِينَ" </w:t>
      </w:r>
      <w:r w:rsidR="0064321B">
        <w:rPr>
          <w:rtl/>
          <w:lang w:val="fr-MA"/>
        </w:rPr>
        <w:t>"</w:t>
      </w:r>
      <w:r w:rsidRPr="001A721D">
        <w:rPr>
          <w:rtl/>
          <w:lang w:val="fr-MA"/>
        </w:rPr>
        <w:t>الأمر لموسى بإتيان قوم فرعون</w:t>
      </w:r>
      <w:r w:rsidR="0064321B">
        <w:rPr>
          <w:rtl/>
          <w:lang w:val="fr-MA"/>
        </w:rPr>
        <w:t>"</w:t>
      </w:r>
      <w:r w:rsidRPr="00E46AD2">
        <w:t>.</w:t>
      </w:r>
    </w:p>
    <w:p w14:paraId="0462C727" w14:textId="79DDB570" w:rsidR="00032108" w:rsidRPr="00E46AD2" w:rsidRDefault="00032108" w:rsidP="009A6CA1">
      <w:pPr>
        <w:pStyle w:val="a9"/>
        <w:numPr>
          <w:ilvl w:val="1"/>
          <w:numId w:val="373"/>
        </w:numPr>
      </w:pPr>
      <w:r w:rsidRPr="001A721D">
        <w:rPr>
          <w:b/>
          <w:bCs/>
          <w:rtl/>
          <w:lang w:val="fr-MA"/>
        </w:rPr>
        <w:t>القصص 31</w:t>
      </w:r>
      <w:r w:rsidRPr="001A721D">
        <w:rPr>
          <w:b/>
          <w:bCs/>
        </w:rPr>
        <w:t>:</w:t>
      </w:r>
      <w:r w:rsidRPr="00E46AD2">
        <w:t xml:space="preserve"> "</w:t>
      </w:r>
      <w:r w:rsidRPr="001A721D">
        <w:rPr>
          <w:rtl/>
          <w:lang w:val="fr-MA"/>
        </w:rPr>
        <w:t xml:space="preserve">وَأَنْ أَلْقِ عَصَاكَ ۖ فَلَمَّا رَآهَا تَهْتَزُّ كَأَنَّهَا جَانٌّ وَلَّىٰ مُدْبِرًا وَلَمْ يُعَقِّبْ ۚ يَا مُوسَىٰ أَقْبِلْ وَلَا تَخَفْ" </w:t>
      </w:r>
      <w:r w:rsidR="0064321B">
        <w:rPr>
          <w:rtl/>
          <w:lang w:val="fr-MA"/>
        </w:rPr>
        <w:t>"</w:t>
      </w:r>
      <w:r w:rsidRPr="001A721D">
        <w:rPr>
          <w:rtl/>
          <w:lang w:val="fr-MA"/>
        </w:rPr>
        <w:t>قصة عصا موسى</w:t>
      </w:r>
      <w:r w:rsidR="0064321B">
        <w:rPr>
          <w:rtl/>
          <w:lang w:val="fr-MA"/>
        </w:rPr>
        <w:t>"</w:t>
      </w:r>
      <w:r w:rsidRPr="00E46AD2">
        <w:t>.</w:t>
      </w:r>
    </w:p>
    <w:p w14:paraId="5C7ED3A5" w14:textId="490305F9" w:rsidR="00032108" w:rsidRPr="00E46AD2" w:rsidRDefault="00032108" w:rsidP="009A6CA1">
      <w:pPr>
        <w:pStyle w:val="a9"/>
        <w:numPr>
          <w:ilvl w:val="1"/>
          <w:numId w:val="373"/>
        </w:numPr>
      </w:pPr>
      <w:r w:rsidRPr="001A721D">
        <w:rPr>
          <w:b/>
          <w:bCs/>
          <w:rtl/>
          <w:lang w:val="fr-MA"/>
        </w:rPr>
        <w:t>الأعراف 104-105</w:t>
      </w:r>
      <w:r w:rsidRPr="001A721D">
        <w:rPr>
          <w:b/>
          <w:bCs/>
        </w:rPr>
        <w:t>:</w:t>
      </w:r>
      <w:r w:rsidRPr="00E46AD2">
        <w:t xml:space="preserve"> "</w:t>
      </w:r>
      <w:r w:rsidRPr="001A721D">
        <w:rPr>
          <w:rtl/>
          <w:lang w:val="fr-MA"/>
        </w:rPr>
        <w:t xml:space="preserve">وَقَالَ مُوسَىٰ يَا فِرْعَوْنُ إِنِّي رَسُولٌ مِّن رَّبِّ الْعَالَمِينَ * حَقِيقٌ عَلَىٰ أَن لَّا أَقُولَ عَلَى اللَّهِ إِلَّا الْحَقَّ..." </w:t>
      </w:r>
      <w:r w:rsidR="0064321B">
        <w:rPr>
          <w:rtl/>
          <w:lang w:val="fr-MA"/>
        </w:rPr>
        <w:t>"</w:t>
      </w:r>
      <w:r w:rsidRPr="001A721D">
        <w:rPr>
          <w:rtl/>
          <w:lang w:val="fr-MA"/>
        </w:rPr>
        <w:t>حوار موسى مع فرعون</w:t>
      </w:r>
      <w:r w:rsidR="0064321B">
        <w:rPr>
          <w:rtl/>
          <w:lang w:val="fr-MA"/>
        </w:rPr>
        <w:t>"</w:t>
      </w:r>
      <w:r w:rsidRPr="00E46AD2">
        <w:t>.</w:t>
      </w:r>
    </w:p>
    <w:p w14:paraId="088A4ECA" w14:textId="3697D00D" w:rsidR="00032108" w:rsidRPr="00E46AD2" w:rsidRDefault="00032108" w:rsidP="009A6CA1">
      <w:pPr>
        <w:pStyle w:val="a9"/>
        <w:numPr>
          <w:ilvl w:val="1"/>
          <w:numId w:val="373"/>
        </w:numPr>
      </w:pPr>
      <w:r w:rsidRPr="001A721D">
        <w:rPr>
          <w:b/>
          <w:bCs/>
          <w:rtl/>
          <w:lang w:val="fr-MA"/>
        </w:rPr>
        <w:t>طه 47-48</w:t>
      </w:r>
      <w:r w:rsidRPr="001A721D">
        <w:rPr>
          <w:b/>
          <w:bCs/>
        </w:rPr>
        <w:t>:</w:t>
      </w:r>
      <w:r w:rsidRPr="00E46AD2">
        <w:t xml:space="preserve"> "</w:t>
      </w:r>
      <w:r w:rsidRPr="001A721D">
        <w:rPr>
          <w:rtl/>
          <w:lang w:val="fr-MA"/>
        </w:rPr>
        <w:t xml:space="preserve">فَأْتِيَاهُ فَقُولَا إِنَّا رَسُولَا رَبِّكَ فَأَرْسِلْ مَعَنَا بَنِي إِسْرَائِيلَ..." </w:t>
      </w:r>
      <w:r w:rsidR="0064321B">
        <w:rPr>
          <w:rtl/>
          <w:lang w:val="fr-MA"/>
        </w:rPr>
        <w:t>"</w:t>
      </w:r>
      <w:r w:rsidRPr="001A721D">
        <w:rPr>
          <w:rtl/>
          <w:lang w:val="fr-MA"/>
        </w:rPr>
        <w:t>تكملة حوار موسى وهارون مع فرعون</w:t>
      </w:r>
      <w:r w:rsidR="0064321B">
        <w:rPr>
          <w:rtl/>
          <w:lang w:val="fr-MA"/>
        </w:rPr>
        <w:t>"</w:t>
      </w:r>
      <w:r w:rsidRPr="00E46AD2">
        <w:t>.</w:t>
      </w:r>
    </w:p>
    <w:p w14:paraId="3CFD59CC" w14:textId="423101A2" w:rsidR="00032108" w:rsidRPr="00E46AD2" w:rsidRDefault="00032108" w:rsidP="009A6CA1">
      <w:pPr>
        <w:pStyle w:val="a9"/>
        <w:numPr>
          <w:ilvl w:val="1"/>
          <w:numId w:val="373"/>
        </w:numPr>
      </w:pPr>
      <w:r w:rsidRPr="001A721D">
        <w:rPr>
          <w:b/>
          <w:bCs/>
          <w:rtl/>
          <w:lang w:val="fr-MA"/>
        </w:rPr>
        <w:t>الشعراء 63</w:t>
      </w:r>
      <w:r w:rsidRPr="001A721D">
        <w:rPr>
          <w:b/>
          <w:bCs/>
        </w:rPr>
        <w:t>:</w:t>
      </w:r>
      <w:r w:rsidRPr="00E46AD2">
        <w:t xml:space="preserve"> "</w:t>
      </w:r>
      <w:r w:rsidRPr="001A721D">
        <w:rPr>
          <w:rtl/>
          <w:lang w:val="fr-MA"/>
        </w:rPr>
        <w:t xml:space="preserve">فَأَوْحَيْنَا إِلَىٰ مُوسَىٰ أَنِ اضْرِب بِّعَصَاكَ الْبَحْرَ ۖ فَانفَلَقَ فَكَانَ كُلُّ فِرْقٍ كَالطَّوْدِ الْعَظِيمِ" </w:t>
      </w:r>
      <w:r w:rsidR="0064321B">
        <w:rPr>
          <w:rtl/>
          <w:lang w:val="fr-MA"/>
        </w:rPr>
        <w:t>"</w:t>
      </w:r>
      <w:r w:rsidRPr="001A721D">
        <w:rPr>
          <w:rtl/>
          <w:lang w:val="fr-MA"/>
        </w:rPr>
        <w:t>قصة فلق البحر</w:t>
      </w:r>
      <w:r w:rsidR="0064321B">
        <w:rPr>
          <w:rtl/>
          <w:lang w:val="fr-MA"/>
        </w:rPr>
        <w:t>"</w:t>
      </w:r>
      <w:r w:rsidRPr="00E46AD2">
        <w:t>.</w:t>
      </w:r>
    </w:p>
    <w:p w14:paraId="5E6ACCB6" w14:textId="5F8981BF" w:rsidR="00032108" w:rsidRPr="00E46AD2" w:rsidRDefault="00032108" w:rsidP="009A6CA1">
      <w:pPr>
        <w:pStyle w:val="a9"/>
        <w:numPr>
          <w:ilvl w:val="1"/>
          <w:numId w:val="373"/>
        </w:numPr>
      </w:pPr>
      <w:r w:rsidRPr="001A721D">
        <w:rPr>
          <w:b/>
          <w:bCs/>
          <w:rtl/>
          <w:lang w:val="fr-MA"/>
        </w:rPr>
        <w:t>النمل 45</w:t>
      </w:r>
      <w:r w:rsidRPr="001A721D">
        <w:rPr>
          <w:b/>
          <w:bCs/>
        </w:rPr>
        <w:t>:</w:t>
      </w:r>
      <w:r w:rsidRPr="00E46AD2">
        <w:t xml:space="preserve"> "</w:t>
      </w:r>
      <w:r w:rsidRPr="001A721D">
        <w:rPr>
          <w:rtl/>
          <w:lang w:val="fr-MA"/>
        </w:rPr>
        <w:t xml:space="preserve">وَلَقَدْ أَرْسَلْنَا إِلَىٰ ثَمُودَ أَخَاهُمْ صَالِحًا أَنِ اعْبُدُوا اللَّهَ فَإِذَا هُمْ فَرِيقَانِ يَخْتَصِمُونَ" </w:t>
      </w:r>
      <w:r w:rsidR="0064321B">
        <w:rPr>
          <w:rtl/>
          <w:lang w:val="fr-MA"/>
        </w:rPr>
        <w:t>"</w:t>
      </w:r>
      <w:r w:rsidRPr="001A721D">
        <w:rPr>
          <w:rtl/>
          <w:lang w:val="fr-MA"/>
        </w:rPr>
        <w:t>قصة صالح مع ثمود</w:t>
      </w:r>
      <w:r w:rsidR="0064321B">
        <w:rPr>
          <w:rtl/>
          <w:lang w:val="fr-MA"/>
        </w:rPr>
        <w:t>"</w:t>
      </w:r>
      <w:r w:rsidRPr="00E46AD2">
        <w:t>.</w:t>
      </w:r>
    </w:p>
    <w:p w14:paraId="423C47A5" w14:textId="77777777" w:rsidR="00032108" w:rsidRPr="00E46AD2" w:rsidRDefault="00032108" w:rsidP="009A6CA1">
      <w:pPr>
        <w:pStyle w:val="a9"/>
        <w:numPr>
          <w:ilvl w:val="1"/>
          <w:numId w:val="373"/>
        </w:numPr>
      </w:pPr>
      <w:r w:rsidRPr="001A721D">
        <w:rPr>
          <w:b/>
          <w:bCs/>
          <w:rtl/>
          <w:lang w:val="fr-MA"/>
        </w:rPr>
        <w:t>النمل 15</w:t>
      </w:r>
      <w:r w:rsidRPr="001A721D">
        <w:rPr>
          <w:b/>
          <w:bCs/>
        </w:rPr>
        <w:t>:</w:t>
      </w:r>
      <w:r w:rsidRPr="00E46AD2">
        <w:t>"</w:t>
      </w:r>
      <w:r w:rsidRPr="001A721D">
        <w:rPr>
          <w:rtl/>
          <w:lang w:val="fr-MA"/>
        </w:rPr>
        <w:t>وَلَقَدْ آتَيْنَا دَاوُودَ وَسُلَيْمَانَ عِلْمًا</w:t>
      </w:r>
      <w:r w:rsidRPr="00E46AD2">
        <w:t>"</w:t>
      </w:r>
    </w:p>
    <w:p w14:paraId="1D956381" w14:textId="77777777" w:rsidR="00032108" w:rsidRPr="00E46AD2" w:rsidRDefault="00032108" w:rsidP="009A6CA1">
      <w:pPr>
        <w:pStyle w:val="a9"/>
        <w:numPr>
          <w:ilvl w:val="1"/>
          <w:numId w:val="373"/>
        </w:numPr>
      </w:pPr>
      <w:r w:rsidRPr="001A721D">
        <w:rPr>
          <w:b/>
          <w:bCs/>
          <w:rtl/>
          <w:lang w:val="fr-MA"/>
        </w:rPr>
        <w:t>ص 36</w:t>
      </w:r>
      <w:r w:rsidRPr="001A721D">
        <w:rPr>
          <w:b/>
          <w:bCs/>
        </w:rPr>
        <w:t>:</w:t>
      </w:r>
      <w:r w:rsidRPr="00E46AD2">
        <w:t>"</w:t>
      </w:r>
      <w:r w:rsidRPr="001A721D">
        <w:rPr>
          <w:rtl/>
          <w:lang w:val="fr-MA"/>
        </w:rPr>
        <w:t>فَسَخَّرْنَا لَهُ الرِّيحَ تَجْرِي بِأَمْرِهِ رُخَاءً حَيْثُ أَصَابَ</w:t>
      </w:r>
      <w:r w:rsidRPr="00E46AD2">
        <w:t>"</w:t>
      </w:r>
    </w:p>
    <w:p w14:paraId="0717082F" w14:textId="77777777" w:rsidR="00032108" w:rsidRPr="00E46AD2" w:rsidRDefault="00032108" w:rsidP="009A6CA1">
      <w:pPr>
        <w:pStyle w:val="a9"/>
        <w:numPr>
          <w:ilvl w:val="1"/>
          <w:numId w:val="373"/>
        </w:numPr>
      </w:pPr>
      <w:r w:rsidRPr="001A721D">
        <w:rPr>
          <w:b/>
          <w:bCs/>
          <w:rtl/>
          <w:lang w:val="fr-MA"/>
        </w:rPr>
        <w:t>ص 30</w:t>
      </w:r>
      <w:r w:rsidRPr="001A721D">
        <w:rPr>
          <w:b/>
          <w:bCs/>
        </w:rPr>
        <w:t>:</w:t>
      </w:r>
      <w:r w:rsidRPr="00E46AD2">
        <w:t>"</w:t>
      </w:r>
      <w:r w:rsidRPr="001A721D">
        <w:rPr>
          <w:rtl/>
          <w:lang w:val="fr-MA"/>
        </w:rPr>
        <w:t>وَوَهَبْنَا لِدَاوُودَ سُلَيْمَانَ</w:t>
      </w:r>
      <w:r w:rsidRPr="00E46AD2">
        <w:t>"</w:t>
      </w:r>
    </w:p>
    <w:p w14:paraId="19A1AF05" w14:textId="77777777" w:rsidR="00032108" w:rsidRPr="00E46AD2" w:rsidRDefault="00032108" w:rsidP="009A6CA1">
      <w:pPr>
        <w:pStyle w:val="a9"/>
        <w:numPr>
          <w:ilvl w:val="1"/>
          <w:numId w:val="373"/>
        </w:numPr>
      </w:pPr>
      <w:r w:rsidRPr="001A721D">
        <w:rPr>
          <w:b/>
          <w:bCs/>
          <w:rtl/>
          <w:lang w:val="fr-MA"/>
        </w:rPr>
        <w:t>يوسف 12</w:t>
      </w:r>
      <w:r w:rsidRPr="001A721D">
        <w:rPr>
          <w:b/>
          <w:bCs/>
        </w:rPr>
        <w:t>:</w:t>
      </w:r>
      <w:r w:rsidRPr="00E46AD2">
        <w:t xml:space="preserve"> </w:t>
      </w:r>
      <w:r w:rsidRPr="001A721D">
        <w:rPr>
          <w:rtl/>
          <w:lang w:val="fr-MA"/>
        </w:rPr>
        <w:t>أَرْسِلْهُ مَعَنَا غَدًا يَرْتَعْ وَيَلْعَبْ وَإِنَّا لَهُ لَحَافِظُونَ</w:t>
      </w:r>
    </w:p>
    <w:p w14:paraId="6AC41247" w14:textId="6AF316D7" w:rsidR="00032108" w:rsidRPr="00E46AD2" w:rsidRDefault="00032108" w:rsidP="009A6CA1">
      <w:pPr>
        <w:pStyle w:val="a9"/>
        <w:numPr>
          <w:ilvl w:val="1"/>
          <w:numId w:val="373"/>
        </w:numPr>
      </w:pPr>
      <w:r w:rsidRPr="001A721D">
        <w:rPr>
          <w:b/>
          <w:bCs/>
          <w:rtl/>
          <w:lang w:val="fr-MA"/>
        </w:rPr>
        <w:t>يوسف 43</w:t>
      </w:r>
      <w:r w:rsidRPr="001A721D">
        <w:rPr>
          <w:b/>
          <w:bCs/>
        </w:rPr>
        <w:t>:</w:t>
      </w:r>
      <w:r w:rsidR="0064321B">
        <w:rPr>
          <w:rtl/>
        </w:rPr>
        <w:t>"</w:t>
      </w:r>
      <w:r w:rsidRPr="001A721D">
        <w:rPr>
          <w:rtl/>
          <w:lang w:val="fr-MA"/>
        </w:rPr>
        <w:t>وَقَالَ الْمَلِكُ إِنِّي أَرَىٰ سَبْعَ بَقَرَاتٍ سِمَانٍ يَأْكُلُهُنَّ سَبْعٌ عِجَافٌ</w:t>
      </w:r>
      <w:r w:rsidR="0064321B">
        <w:rPr>
          <w:rtl/>
        </w:rPr>
        <w:t>"</w:t>
      </w:r>
    </w:p>
    <w:p w14:paraId="7EFE2839" w14:textId="063EBC82" w:rsidR="00032108" w:rsidRPr="00E46AD2" w:rsidRDefault="00032108" w:rsidP="009A6CA1">
      <w:pPr>
        <w:pStyle w:val="a9"/>
        <w:numPr>
          <w:ilvl w:val="1"/>
          <w:numId w:val="373"/>
        </w:numPr>
      </w:pPr>
      <w:r w:rsidRPr="001A721D">
        <w:rPr>
          <w:b/>
          <w:bCs/>
          <w:rtl/>
          <w:lang w:val="fr-MA"/>
        </w:rPr>
        <w:t>يوسف 66</w:t>
      </w:r>
      <w:r w:rsidRPr="001A721D">
        <w:rPr>
          <w:b/>
          <w:bCs/>
        </w:rPr>
        <w:t>:</w:t>
      </w:r>
      <w:r w:rsidR="0064321B">
        <w:rPr>
          <w:rtl/>
        </w:rPr>
        <w:t>"</w:t>
      </w:r>
      <w:r w:rsidRPr="001A721D">
        <w:rPr>
          <w:rtl/>
          <w:lang w:val="fr-MA"/>
        </w:rPr>
        <w:t>قَالَ لَنْ أُرْسِلَهُ مَعَكُمْ حَتَّىٰ تُؤْتُونِ مَوْثِقًا مِنَ اللَّهِ لَتَأْتُنَّنِي بِهِ إِلَّا أَنْ يُحَاطَ بِكُمْ</w:t>
      </w:r>
      <w:r w:rsidR="0064321B">
        <w:rPr>
          <w:rtl/>
        </w:rPr>
        <w:t>"</w:t>
      </w:r>
    </w:p>
    <w:p w14:paraId="1C090277" w14:textId="39247847" w:rsidR="001973C9" w:rsidRPr="00E46AD2" w:rsidRDefault="001973C9" w:rsidP="009A6CA1">
      <w:pPr>
        <w:pStyle w:val="ng-star-inserted"/>
        <w:numPr>
          <w:ilvl w:val="1"/>
          <w:numId w:val="373"/>
        </w:numPr>
        <w:bidi/>
      </w:pPr>
      <w:r w:rsidRPr="00E46AD2">
        <w:rPr>
          <w:rStyle w:val="ng-star-inserted1"/>
          <w:rFonts w:eastAsiaTheme="majorEastAsia"/>
          <w:b/>
          <w:bCs/>
          <w:sz w:val="28"/>
          <w:szCs w:val="28"/>
          <w:rtl/>
        </w:rPr>
        <w:t>الأعراف 58</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وَالْبَلَدُ الطَّيِّبُ يَخْرُجُ نَبَاتُهُ بِإِذْنِ رَبِّهِ وَالَّذِي خَبُثَ لَا يَخْرُجُ إِلَّا نَكِدًا كَذَلِكَ نُصَرِّفُ الْآيَاتِ لِقَوْمٍ يَشْكُرُونَ</w:t>
      </w:r>
      <w:r w:rsidR="0064321B">
        <w:rPr>
          <w:rStyle w:val="ng-star-inserted1"/>
          <w:rFonts w:eastAsiaTheme="majorEastAsia"/>
          <w:sz w:val="28"/>
          <w:szCs w:val="28"/>
          <w:rtl/>
        </w:rPr>
        <w:t>"</w:t>
      </w:r>
    </w:p>
    <w:p w14:paraId="20B05B5C" w14:textId="4189D89E" w:rsidR="001973C9" w:rsidRPr="00E46AD2" w:rsidRDefault="001973C9" w:rsidP="009A6CA1">
      <w:pPr>
        <w:pStyle w:val="ng-star-inserted"/>
        <w:numPr>
          <w:ilvl w:val="1"/>
          <w:numId w:val="373"/>
        </w:numPr>
        <w:bidi/>
      </w:pPr>
      <w:r w:rsidRPr="00E46AD2">
        <w:rPr>
          <w:rStyle w:val="ng-star-inserted1"/>
          <w:rFonts w:eastAsiaTheme="majorEastAsia"/>
          <w:b/>
          <w:bCs/>
          <w:sz w:val="28"/>
          <w:szCs w:val="28"/>
          <w:rtl/>
        </w:rPr>
        <w:t>القصص 34</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0064321B">
        <w:rPr>
          <w:rStyle w:val="ng-star-inserted1"/>
          <w:rFonts w:eastAsiaTheme="majorEastAsia"/>
          <w:sz w:val="28"/>
          <w:szCs w:val="28"/>
          <w:rtl/>
        </w:rPr>
        <w:t>"</w:t>
      </w:r>
      <w:r w:rsidRPr="00E46AD2">
        <w:rPr>
          <w:rStyle w:val="ng-star-inserted1"/>
          <w:rFonts w:eastAsiaTheme="majorEastAsia"/>
          <w:sz w:val="28"/>
          <w:szCs w:val="28"/>
          <w:rtl/>
        </w:rPr>
        <w:t>قَالَ رَبِّ إِنِّي قَتَلْتُ مِنْهُمْ نَفْسًا فَأَخَافُ أَنْ يَقْتُلُونِ * وَأَخِي هَارُونُ هُوَ أَفْصَحُ مِنِّي لِسَانًا فَأَرْسِلْهُ مَعِيَ رِدْءًا يُصَدِّقُنِي إِنِّي أَخَافُ أَنْ يُكَذِّبُونِ</w:t>
      </w:r>
      <w:r w:rsidR="0064321B">
        <w:rPr>
          <w:rStyle w:val="ng-star-inserted1"/>
          <w:rFonts w:eastAsiaTheme="majorEastAsia"/>
          <w:sz w:val="28"/>
          <w:szCs w:val="28"/>
          <w:rtl/>
        </w:rPr>
        <w:t>"</w:t>
      </w:r>
    </w:p>
    <w:p w14:paraId="193D779E" w14:textId="77777777" w:rsidR="00704C3C" w:rsidRPr="00E46AD2" w:rsidRDefault="00704C3C" w:rsidP="009A6CA1">
      <w:pPr>
        <w:pStyle w:val="ng-star-inserted"/>
        <w:numPr>
          <w:ilvl w:val="1"/>
          <w:numId w:val="373"/>
        </w:numPr>
        <w:bidi/>
      </w:pPr>
    </w:p>
    <w:p w14:paraId="775A0B43" w14:textId="77777777" w:rsidR="00032108" w:rsidRPr="00E46AD2" w:rsidRDefault="00032108" w:rsidP="009A6CA1">
      <w:pPr>
        <w:pStyle w:val="a9"/>
        <w:numPr>
          <w:ilvl w:val="0"/>
          <w:numId w:val="373"/>
        </w:numPr>
      </w:pPr>
      <w:r w:rsidRPr="001A721D">
        <w:rPr>
          <w:rtl/>
          <w:lang w:val="fr-MA"/>
        </w:rPr>
        <w:t>الكون والإنسان</w:t>
      </w:r>
      <w:r w:rsidRPr="00E46AD2">
        <w:t>:</w:t>
      </w:r>
    </w:p>
    <w:p w14:paraId="546F1395" w14:textId="4673692F" w:rsidR="00032108" w:rsidRPr="00E46AD2" w:rsidRDefault="00032108" w:rsidP="009A6CA1">
      <w:pPr>
        <w:pStyle w:val="a9"/>
        <w:numPr>
          <w:ilvl w:val="1"/>
          <w:numId w:val="373"/>
        </w:numPr>
      </w:pPr>
      <w:r w:rsidRPr="001A721D">
        <w:rPr>
          <w:b/>
          <w:bCs/>
          <w:rtl/>
          <w:lang w:val="fr-MA"/>
        </w:rPr>
        <w:t>النحل 78</w:t>
      </w:r>
      <w:r w:rsidRPr="001A721D">
        <w:rPr>
          <w:b/>
          <w:bCs/>
        </w:rPr>
        <w:t>:</w:t>
      </w:r>
      <w:r w:rsidRPr="00E46AD2">
        <w:t xml:space="preserve"> "</w:t>
      </w:r>
      <w:r w:rsidRPr="001A721D">
        <w:rPr>
          <w:rtl/>
          <w:lang w:val="fr-MA"/>
        </w:rPr>
        <w:t xml:space="preserve">وَاللَّهُ أَخْرَجَكُم مِّن بُطُونِ أُمَّهَاتِكُمْ لَا تَعْلَمُونَ شَيْئًا وَجَعَلَ لَكُمُ السَّمْعَ وَالْأَبْصَارَ وَالْأَفْئِدَةَ ۙ لَعَلَّكُمْ تَشْكُرُونَ" </w:t>
      </w:r>
      <w:r w:rsidR="0064321B">
        <w:rPr>
          <w:rtl/>
          <w:lang w:val="fr-MA"/>
        </w:rPr>
        <w:t>"</w:t>
      </w:r>
      <w:r w:rsidRPr="001A721D">
        <w:rPr>
          <w:rtl/>
          <w:lang w:val="fr-MA"/>
        </w:rPr>
        <w:t>خلق الإنسان وجعل السمع والبصر والفؤاد</w:t>
      </w:r>
      <w:r w:rsidR="0064321B">
        <w:rPr>
          <w:rtl/>
          <w:lang w:val="fr-MA"/>
        </w:rPr>
        <w:t>"</w:t>
      </w:r>
      <w:r w:rsidRPr="00E46AD2">
        <w:t>.</w:t>
      </w:r>
    </w:p>
    <w:p w14:paraId="444F19EA" w14:textId="4155C854" w:rsidR="00032108" w:rsidRPr="00E46AD2" w:rsidRDefault="00032108" w:rsidP="009A6CA1">
      <w:pPr>
        <w:pStyle w:val="a9"/>
        <w:numPr>
          <w:ilvl w:val="1"/>
          <w:numId w:val="373"/>
        </w:numPr>
      </w:pPr>
      <w:r w:rsidRPr="001A721D">
        <w:rPr>
          <w:b/>
          <w:bCs/>
          <w:rtl/>
          <w:lang w:val="fr-MA"/>
        </w:rPr>
        <w:t>المؤمنون 78</w:t>
      </w:r>
      <w:r w:rsidRPr="001A721D">
        <w:rPr>
          <w:b/>
          <w:bCs/>
        </w:rPr>
        <w:t>:</w:t>
      </w:r>
      <w:r w:rsidRPr="00E46AD2">
        <w:t xml:space="preserve"> "</w:t>
      </w:r>
      <w:r w:rsidRPr="001A721D">
        <w:rPr>
          <w:rtl/>
          <w:lang w:val="fr-MA"/>
        </w:rPr>
        <w:t xml:space="preserve">وَهُوَ الَّذِي أَنشَأَ لَكُمُ السَّمْعَ وَالْأَبْصَارَ وَالْأَفْئِدَةَ ۚ قَلِيلًا مَّا تَشْكُرُونَ" </w:t>
      </w:r>
      <w:r w:rsidR="0064321B">
        <w:rPr>
          <w:rtl/>
          <w:lang w:val="fr-MA"/>
        </w:rPr>
        <w:t>"</w:t>
      </w:r>
      <w:r w:rsidRPr="001A721D">
        <w:rPr>
          <w:rtl/>
          <w:lang w:val="fr-MA"/>
        </w:rPr>
        <w:t>تكرار المعنى مع اختلاف في اللفظ</w:t>
      </w:r>
      <w:r w:rsidR="0064321B">
        <w:rPr>
          <w:rtl/>
          <w:lang w:val="fr-MA"/>
        </w:rPr>
        <w:t>"</w:t>
      </w:r>
      <w:r w:rsidRPr="00E46AD2">
        <w:t>.</w:t>
      </w:r>
    </w:p>
    <w:p w14:paraId="29A1F73B" w14:textId="103FAC29" w:rsidR="00032108" w:rsidRPr="00E46AD2" w:rsidRDefault="00032108" w:rsidP="009A6CA1">
      <w:pPr>
        <w:pStyle w:val="a9"/>
        <w:numPr>
          <w:ilvl w:val="1"/>
          <w:numId w:val="373"/>
        </w:numPr>
      </w:pPr>
      <w:r w:rsidRPr="001A721D">
        <w:rPr>
          <w:b/>
          <w:bCs/>
          <w:rtl/>
          <w:lang w:val="fr-MA"/>
        </w:rPr>
        <w:t>الأنعام 6</w:t>
      </w:r>
      <w:r w:rsidRPr="001A721D">
        <w:rPr>
          <w:b/>
          <w:bCs/>
        </w:rPr>
        <w:t>:</w:t>
      </w:r>
      <w:r w:rsidRPr="00E46AD2">
        <w:t xml:space="preserve"> "</w:t>
      </w:r>
      <w:r w:rsidRPr="001A721D">
        <w:rPr>
          <w:rtl/>
          <w:lang w:val="fr-MA"/>
        </w:rPr>
        <w:t xml:space="preserve">أَلَمْ يَرَوْا كَمْ أَهْلَكْنَا مِن قَبْلِهِم مِّن قَرْنٍ مَّكَّنَّاهُمْ فِي الْأَرْضِ مَا لَمْ نُمَكِّن لَّكُمْ" </w:t>
      </w:r>
      <w:r w:rsidR="0064321B">
        <w:rPr>
          <w:rtl/>
          <w:lang w:val="fr-MA"/>
        </w:rPr>
        <w:t>"</w:t>
      </w:r>
      <w:r w:rsidRPr="001A721D">
        <w:rPr>
          <w:rtl/>
          <w:lang w:val="fr-MA"/>
        </w:rPr>
        <w:t>إهلاك القرى الظالمة</w:t>
      </w:r>
      <w:r w:rsidR="0064321B">
        <w:rPr>
          <w:rtl/>
          <w:lang w:val="fr-MA"/>
        </w:rPr>
        <w:t>"</w:t>
      </w:r>
      <w:r w:rsidRPr="00E46AD2">
        <w:t>.</w:t>
      </w:r>
    </w:p>
    <w:p w14:paraId="45966860" w14:textId="5584AC1B" w:rsidR="00032108" w:rsidRPr="00E46AD2" w:rsidRDefault="00032108" w:rsidP="009A6CA1">
      <w:pPr>
        <w:pStyle w:val="a9"/>
        <w:numPr>
          <w:ilvl w:val="1"/>
          <w:numId w:val="373"/>
        </w:numPr>
      </w:pPr>
      <w:r w:rsidRPr="001A721D">
        <w:rPr>
          <w:b/>
          <w:bCs/>
          <w:rtl/>
          <w:lang w:val="fr-MA"/>
        </w:rPr>
        <w:t>الفرقان 61</w:t>
      </w:r>
      <w:r w:rsidRPr="001A721D">
        <w:rPr>
          <w:b/>
          <w:bCs/>
        </w:rPr>
        <w:t>:</w:t>
      </w:r>
      <w:r w:rsidRPr="00E46AD2">
        <w:t xml:space="preserve"> "</w:t>
      </w:r>
      <w:r w:rsidRPr="001A721D">
        <w:rPr>
          <w:rtl/>
          <w:lang w:val="fr-MA"/>
        </w:rPr>
        <w:t xml:space="preserve">تَبَارَكَ الَّذِي جَعَلَ فِي السَّمَاءِ بُرُوجًا وَجَعَلَ فِيهَا سِرَاجًا وَقَمَرًا مُّنِيرًا" </w:t>
      </w:r>
      <w:r w:rsidR="0064321B">
        <w:rPr>
          <w:rtl/>
          <w:lang w:val="fr-MA"/>
        </w:rPr>
        <w:t>"</w:t>
      </w:r>
      <w:r w:rsidRPr="001A721D">
        <w:rPr>
          <w:rtl/>
          <w:lang w:val="fr-MA"/>
        </w:rPr>
        <w:t>خلق السماء والنجوم والشمس والقمر</w:t>
      </w:r>
      <w:r w:rsidR="0064321B">
        <w:rPr>
          <w:rtl/>
          <w:lang w:val="fr-MA"/>
        </w:rPr>
        <w:t>"</w:t>
      </w:r>
      <w:r w:rsidRPr="00E46AD2">
        <w:t>.</w:t>
      </w:r>
    </w:p>
    <w:p w14:paraId="362F11D4" w14:textId="5E17B2DB" w:rsidR="00032108" w:rsidRPr="00E46AD2" w:rsidRDefault="00032108" w:rsidP="009A6CA1">
      <w:pPr>
        <w:pStyle w:val="a9"/>
        <w:numPr>
          <w:ilvl w:val="1"/>
          <w:numId w:val="373"/>
        </w:numPr>
      </w:pPr>
      <w:r w:rsidRPr="001A721D">
        <w:rPr>
          <w:b/>
          <w:bCs/>
          <w:rtl/>
          <w:lang w:val="fr-MA"/>
        </w:rPr>
        <w:t>الحديد 25</w:t>
      </w:r>
      <w:r w:rsidRPr="001A721D">
        <w:rPr>
          <w:b/>
          <w:bCs/>
        </w:rPr>
        <w:t>:</w:t>
      </w:r>
      <w:r w:rsidRPr="00E46AD2">
        <w:t xml:space="preserve"> "</w:t>
      </w:r>
      <w:r w:rsidRPr="001A721D">
        <w:rPr>
          <w:rtl/>
          <w:lang w:val="fr-MA"/>
        </w:rPr>
        <w:t xml:space="preserve">لَقَدْ أَرْسَلْنَا رُسُلَنَا بِالْبَيِّنَاتِ وَأَنزَلْنَا مَعَهُمُ الْكِتَابَ وَالْمِيزَانَ لِيَقُومَ النَّاسُ بِالْقِسْطِ ۖ وَأَنزَلْنَا الْحَدِيدَ فِيهِ بَأْسٌ شَدِيدٌ وَمَنَافِعُ لِلنَّاسِ" </w:t>
      </w:r>
      <w:r w:rsidR="0064321B">
        <w:rPr>
          <w:rtl/>
          <w:lang w:val="fr-MA"/>
        </w:rPr>
        <w:t>"</w:t>
      </w:r>
      <w:r w:rsidRPr="001A721D">
        <w:rPr>
          <w:rtl/>
          <w:lang w:val="fr-MA"/>
        </w:rPr>
        <w:t>إنزال الحديد</w:t>
      </w:r>
      <w:r w:rsidR="0064321B">
        <w:rPr>
          <w:rtl/>
          <w:lang w:val="fr-MA"/>
        </w:rPr>
        <w:t>"</w:t>
      </w:r>
      <w:r w:rsidRPr="00E46AD2">
        <w:t>.</w:t>
      </w:r>
    </w:p>
    <w:p w14:paraId="46CBBB85" w14:textId="70506DC2" w:rsidR="00032108" w:rsidRPr="00E46AD2" w:rsidRDefault="00032108" w:rsidP="009A6CA1">
      <w:pPr>
        <w:pStyle w:val="a9"/>
        <w:numPr>
          <w:ilvl w:val="0"/>
          <w:numId w:val="373"/>
        </w:numPr>
      </w:pPr>
      <w:r w:rsidRPr="001A721D">
        <w:rPr>
          <w:b/>
          <w:bCs/>
          <w:rtl/>
          <w:lang w:val="fr-MA"/>
        </w:rPr>
        <w:t>الرسم العثماني</w:t>
      </w:r>
      <w:r w:rsidRPr="001A721D">
        <w:rPr>
          <w:b/>
          <w:bCs/>
        </w:rPr>
        <w:t>:</w:t>
      </w:r>
      <w:r w:rsidRPr="00E46AD2">
        <w:br/>
      </w:r>
      <w:r w:rsidR="0064321B">
        <w:rPr>
          <w:rtl/>
        </w:rPr>
        <w:t>"</w:t>
      </w:r>
      <w:r w:rsidRPr="001A721D">
        <w:rPr>
          <w:rtl/>
          <w:lang w:val="fr-MA"/>
        </w:rPr>
        <w:t>سيتم إضافة أمثلة محددة في مقالات لاحقة</w:t>
      </w:r>
      <w:r w:rsidR="0064321B">
        <w:rPr>
          <w:rtl/>
        </w:rPr>
        <w:t>"</w:t>
      </w:r>
    </w:p>
    <w:p w14:paraId="10E5BE6D" w14:textId="77777777" w:rsidR="00032108" w:rsidRPr="00E46AD2" w:rsidRDefault="00032108" w:rsidP="009A6CA1">
      <w:pPr>
        <w:pStyle w:val="a9"/>
        <w:numPr>
          <w:ilvl w:val="0"/>
          <w:numId w:val="373"/>
        </w:numPr>
      </w:pPr>
      <w:r w:rsidRPr="001A721D">
        <w:rPr>
          <w:rtl/>
          <w:lang w:val="fr-MA"/>
        </w:rPr>
        <w:t>التدبر والتفسير</w:t>
      </w:r>
      <w:r w:rsidRPr="00E46AD2">
        <w:t>:</w:t>
      </w:r>
    </w:p>
    <w:p w14:paraId="58C71EA8" w14:textId="17336C92" w:rsidR="00032108" w:rsidRPr="00E46AD2" w:rsidRDefault="00032108" w:rsidP="009A6CA1">
      <w:pPr>
        <w:pStyle w:val="a9"/>
        <w:numPr>
          <w:ilvl w:val="1"/>
          <w:numId w:val="373"/>
        </w:numPr>
      </w:pPr>
      <w:r w:rsidRPr="001A721D">
        <w:rPr>
          <w:b/>
          <w:bCs/>
          <w:rtl/>
          <w:lang w:val="fr-MA"/>
        </w:rPr>
        <w:t>ص 29</w:t>
      </w:r>
      <w:r w:rsidRPr="001A721D">
        <w:rPr>
          <w:b/>
          <w:bCs/>
        </w:rPr>
        <w:t>:</w:t>
      </w:r>
      <w:r w:rsidRPr="00E46AD2">
        <w:t xml:space="preserve"> "</w:t>
      </w:r>
      <w:r w:rsidRPr="001A721D">
        <w:rPr>
          <w:rtl/>
          <w:lang w:val="fr-MA"/>
        </w:rPr>
        <w:t xml:space="preserve">كِتَابٌ أَنْزَلْنَاهُ إِلَيْكَ مُبَارَكٌ لِيَدَّبَّرُوا آيَاتِهِ وَلِيَتَذَكَّرَ أُولُو الْأَلْبَابِ" </w:t>
      </w:r>
      <w:r w:rsidR="0064321B">
        <w:rPr>
          <w:rtl/>
          <w:lang w:val="fr-MA"/>
        </w:rPr>
        <w:t>"</w:t>
      </w:r>
      <w:r w:rsidRPr="001A721D">
        <w:rPr>
          <w:rtl/>
          <w:lang w:val="fr-MA"/>
        </w:rPr>
        <w:t>الحث على تدبر القرآن</w:t>
      </w:r>
      <w:r w:rsidR="0064321B">
        <w:rPr>
          <w:rtl/>
          <w:lang w:val="fr-MA"/>
        </w:rPr>
        <w:t>"</w:t>
      </w:r>
      <w:r w:rsidRPr="00E46AD2">
        <w:t>.</w:t>
      </w:r>
    </w:p>
    <w:p w14:paraId="69F002AC" w14:textId="5A319038" w:rsidR="00032108" w:rsidRPr="00E46AD2" w:rsidRDefault="00032108" w:rsidP="009A6CA1">
      <w:pPr>
        <w:pStyle w:val="a9"/>
        <w:numPr>
          <w:ilvl w:val="1"/>
          <w:numId w:val="373"/>
        </w:numPr>
      </w:pPr>
      <w:r w:rsidRPr="001A721D">
        <w:rPr>
          <w:b/>
          <w:bCs/>
          <w:rtl/>
          <w:lang w:val="fr-MA"/>
        </w:rPr>
        <w:t>محمد 24</w:t>
      </w:r>
      <w:r w:rsidRPr="001A721D">
        <w:rPr>
          <w:b/>
          <w:bCs/>
        </w:rPr>
        <w:t>:</w:t>
      </w:r>
      <w:r w:rsidRPr="00E46AD2">
        <w:t xml:space="preserve"> "</w:t>
      </w:r>
      <w:r w:rsidRPr="001A721D">
        <w:rPr>
          <w:rtl/>
          <w:lang w:val="fr-MA"/>
        </w:rPr>
        <w:t xml:space="preserve">أَفَلَا يَتَدَبَّرُونَ الْقُرْآنَ أَمْ عَلَىٰ قُلُوبٍ أَقْفَالُهَا" </w:t>
      </w:r>
      <w:r w:rsidR="0064321B">
        <w:rPr>
          <w:rtl/>
          <w:lang w:val="fr-MA"/>
        </w:rPr>
        <w:t>"</w:t>
      </w:r>
      <w:r w:rsidRPr="001A721D">
        <w:rPr>
          <w:rtl/>
          <w:lang w:val="fr-MA"/>
        </w:rPr>
        <w:t>التوبيخ على عدم التدبر</w:t>
      </w:r>
      <w:r w:rsidR="0064321B">
        <w:rPr>
          <w:rtl/>
          <w:lang w:val="fr-MA"/>
        </w:rPr>
        <w:t>"</w:t>
      </w:r>
      <w:r w:rsidRPr="00E46AD2">
        <w:t>.</w:t>
      </w:r>
    </w:p>
    <w:p w14:paraId="37A3730D" w14:textId="73E873D6" w:rsidR="00032108" w:rsidRPr="00E46AD2" w:rsidRDefault="00032108" w:rsidP="009A6CA1">
      <w:pPr>
        <w:pStyle w:val="a9"/>
        <w:numPr>
          <w:ilvl w:val="1"/>
          <w:numId w:val="373"/>
        </w:numPr>
      </w:pPr>
      <w:r w:rsidRPr="001A721D">
        <w:rPr>
          <w:b/>
          <w:bCs/>
          <w:rtl/>
          <w:lang w:val="fr-MA"/>
        </w:rPr>
        <w:t>النساء 83</w:t>
      </w:r>
      <w:r w:rsidRPr="001A721D">
        <w:rPr>
          <w:b/>
          <w:bCs/>
        </w:rPr>
        <w:t>:</w:t>
      </w:r>
      <w:r w:rsidRPr="00E46AD2">
        <w:t xml:space="preserve"> </w:t>
      </w:r>
      <w:r w:rsidR="0064321B">
        <w:rPr>
          <w:rtl/>
        </w:rPr>
        <w:t>"</w:t>
      </w:r>
      <w:r w:rsidRPr="001A721D">
        <w:rPr>
          <w:rtl/>
          <w:lang w:val="fr-MA"/>
        </w:rPr>
        <w:t>وَإِذَا جَاءَهُمْ أَمْرٌ مِنَ الْأَمْنِ أَوِ الْخَوْفِ أَذَاعُوا بِهِ</w:t>
      </w:r>
      <w:r w:rsidR="0064321B">
        <w:rPr>
          <w:rtl/>
        </w:rPr>
        <w:t>"</w:t>
      </w:r>
    </w:p>
    <w:p w14:paraId="14818926" w14:textId="77777777" w:rsidR="00032108" w:rsidRPr="00E46AD2" w:rsidRDefault="00032108" w:rsidP="009A6CA1">
      <w:pPr>
        <w:pStyle w:val="a9"/>
        <w:numPr>
          <w:ilvl w:val="0"/>
          <w:numId w:val="373"/>
        </w:numPr>
      </w:pPr>
      <w:r w:rsidRPr="001A721D">
        <w:rPr>
          <w:rtl/>
          <w:lang w:val="fr-MA"/>
        </w:rPr>
        <w:t>الإعجاز</w:t>
      </w:r>
      <w:r w:rsidRPr="00E46AD2">
        <w:t>:</w:t>
      </w:r>
    </w:p>
    <w:p w14:paraId="48773EF6" w14:textId="128E9AFB" w:rsidR="00032108" w:rsidRPr="00E46AD2" w:rsidRDefault="00032108" w:rsidP="009A6CA1">
      <w:pPr>
        <w:pStyle w:val="a9"/>
        <w:numPr>
          <w:ilvl w:val="1"/>
          <w:numId w:val="373"/>
        </w:numPr>
      </w:pPr>
      <w:r w:rsidRPr="001A721D">
        <w:rPr>
          <w:b/>
          <w:bCs/>
          <w:rtl/>
          <w:lang w:val="fr-MA"/>
        </w:rPr>
        <w:t>الكهف 109</w:t>
      </w:r>
      <w:r w:rsidRPr="001A721D">
        <w:rPr>
          <w:b/>
          <w:bCs/>
        </w:rPr>
        <w:t>:</w:t>
      </w:r>
      <w:r w:rsidRPr="00E46AD2">
        <w:t xml:space="preserve"> "</w:t>
      </w:r>
      <w:r w:rsidRPr="001A721D">
        <w:rPr>
          <w:rtl/>
          <w:lang w:val="fr-MA"/>
        </w:rPr>
        <w:t xml:space="preserve">قُل لَّوْ كَانَ الْبَحْرُ مِدَادًا لِّكَلِمَاتِ رَبِّي لَنَفِدَ الْبَحْرُ قَبْلَ أَن تَنفَدَ كَلِمَاتُ رَبِّي وَلَوْ جِئْنَا بِمِثْلِهِ مَدَدًا" </w:t>
      </w:r>
      <w:r w:rsidR="0064321B">
        <w:rPr>
          <w:rtl/>
          <w:lang w:val="fr-MA"/>
        </w:rPr>
        <w:t>"</w:t>
      </w:r>
      <w:r w:rsidRPr="001A721D">
        <w:rPr>
          <w:rtl/>
          <w:lang w:val="fr-MA"/>
        </w:rPr>
        <w:t>كلمات الله لا تنفد</w:t>
      </w:r>
      <w:r w:rsidR="0064321B">
        <w:rPr>
          <w:rtl/>
          <w:lang w:val="fr-MA"/>
        </w:rPr>
        <w:t>"</w:t>
      </w:r>
      <w:r w:rsidRPr="00E46AD2">
        <w:t>.</w:t>
      </w:r>
    </w:p>
    <w:p w14:paraId="21B73A23" w14:textId="77777777" w:rsidR="00032108" w:rsidRPr="00E46AD2" w:rsidRDefault="00032108" w:rsidP="009A6CA1">
      <w:pPr>
        <w:pStyle w:val="a9"/>
        <w:numPr>
          <w:ilvl w:val="0"/>
          <w:numId w:val="373"/>
        </w:numPr>
      </w:pPr>
      <w:r w:rsidRPr="001A721D">
        <w:rPr>
          <w:rtl/>
          <w:lang w:val="fr-MA"/>
        </w:rPr>
        <w:t>متفرقات</w:t>
      </w:r>
      <w:r w:rsidRPr="00E46AD2">
        <w:t>:</w:t>
      </w:r>
    </w:p>
    <w:p w14:paraId="0D3E113B" w14:textId="37F29128" w:rsidR="00032108" w:rsidRPr="00E46AD2" w:rsidRDefault="00032108" w:rsidP="009A6CA1">
      <w:pPr>
        <w:pStyle w:val="a9"/>
        <w:numPr>
          <w:ilvl w:val="1"/>
          <w:numId w:val="373"/>
        </w:numPr>
      </w:pPr>
      <w:r w:rsidRPr="001A721D">
        <w:rPr>
          <w:b/>
          <w:bCs/>
          <w:rtl/>
          <w:lang w:val="fr-MA"/>
        </w:rPr>
        <w:t>آل عمران 113</w:t>
      </w:r>
      <w:r w:rsidRPr="001A721D">
        <w:rPr>
          <w:b/>
          <w:bCs/>
        </w:rPr>
        <w:t>:</w:t>
      </w:r>
      <w:r w:rsidRPr="00E46AD2">
        <w:t xml:space="preserve"> </w:t>
      </w:r>
      <w:r w:rsidR="0064321B">
        <w:rPr>
          <w:rtl/>
        </w:rPr>
        <w:t>"</w:t>
      </w:r>
      <w:r w:rsidRPr="001A721D">
        <w:rPr>
          <w:rtl/>
          <w:lang w:val="fr-MA"/>
        </w:rPr>
        <w:t>لَيْسُوا سَوَاءً مِنْ أَهْلِ الْكِتَابِ أُمَّةٌ قَائِمَةٌ يَتْلُونَ آيَاتِ اللَّهِ آنَاءَ اللَّيْلِ وَهُمْ يَسْجُدُونَ</w:t>
      </w:r>
      <w:r w:rsidR="0064321B">
        <w:rPr>
          <w:rtl/>
        </w:rPr>
        <w:t>"</w:t>
      </w:r>
    </w:p>
    <w:p w14:paraId="2127C6F9" w14:textId="77777777" w:rsidR="00032108" w:rsidRPr="00E46AD2" w:rsidRDefault="00032108" w:rsidP="009A6CA1">
      <w:pPr>
        <w:pStyle w:val="a9"/>
        <w:numPr>
          <w:ilvl w:val="1"/>
          <w:numId w:val="373"/>
        </w:numPr>
      </w:pPr>
      <w:r w:rsidRPr="001A721D">
        <w:rPr>
          <w:b/>
          <w:bCs/>
          <w:rtl/>
          <w:lang w:val="fr-MA"/>
        </w:rPr>
        <w:t>آل عمران 120</w:t>
      </w:r>
      <w:r w:rsidRPr="001A721D">
        <w:rPr>
          <w:b/>
          <w:bCs/>
        </w:rPr>
        <w:t>:</w:t>
      </w:r>
      <w:r w:rsidRPr="00E46AD2">
        <w:t xml:space="preserve"> "</w:t>
      </w:r>
      <w:r w:rsidRPr="001A721D">
        <w:rPr>
          <w:rtl/>
          <w:lang w:val="fr-MA"/>
        </w:rPr>
        <w:t>إِن تَمْسَسْكُمْ حَسَنَةٌ تَسُؤْهُمْ وَإِن تُصِبْكُمْ سَيِّئَةٌ يَفْرَحُوا بِهَا ۖ وَإِن تَصْبِرُوا وَتَتَّقُوا لَا يَضُرُّكُمْ كَيْدُهُمْ شَيْئًا ۗ إِنَّ اللَّهَ بِمَا يَعْمَلُونَ مُحِيطٌ</w:t>
      </w:r>
      <w:r w:rsidRPr="00E46AD2">
        <w:t>"</w:t>
      </w:r>
    </w:p>
    <w:p w14:paraId="0E08FD53" w14:textId="6DACC8E1" w:rsidR="00032108" w:rsidRPr="00E46AD2" w:rsidRDefault="00032108" w:rsidP="009A6CA1">
      <w:pPr>
        <w:pStyle w:val="a9"/>
        <w:numPr>
          <w:ilvl w:val="1"/>
          <w:numId w:val="373"/>
        </w:numPr>
      </w:pPr>
      <w:r w:rsidRPr="001A721D">
        <w:rPr>
          <w:b/>
          <w:bCs/>
          <w:rtl/>
          <w:lang w:val="fr-MA"/>
        </w:rPr>
        <w:t>آل عمران 143</w:t>
      </w:r>
      <w:r w:rsidRPr="001A721D">
        <w:rPr>
          <w:b/>
          <w:bCs/>
        </w:rPr>
        <w:t>:</w:t>
      </w:r>
      <w:r w:rsidRPr="00E46AD2">
        <w:t xml:space="preserve"> </w:t>
      </w:r>
      <w:r w:rsidR="0064321B">
        <w:rPr>
          <w:rtl/>
        </w:rPr>
        <w:t>"</w:t>
      </w:r>
      <w:r w:rsidRPr="001A721D">
        <w:rPr>
          <w:rtl/>
          <w:lang w:val="fr-MA"/>
        </w:rPr>
        <w:t>وَلَقَدْ كُنْتُمْ تَمَنَّوْنَ الْمَوْتَ مِنْ قَبْلِ أَنْ تَلْقَوْهُ فَقَدْ رَأَيْتُمُوهُ وَأَنْتُمْ تَنْظُرُونَ</w:t>
      </w:r>
      <w:r w:rsidR="0064321B">
        <w:rPr>
          <w:rtl/>
        </w:rPr>
        <w:t>"</w:t>
      </w:r>
    </w:p>
    <w:p w14:paraId="09EB1BD8" w14:textId="77777777" w:rsidR="00032108" w:rsidRPr="00E46AD2" w:rsidRDefault="00032108" w:rsidP="009A6CA1">
      <w:pPr>
        <w:pStyle w:val="a9"/>
        <w:numPr>
          <w:ilvl w:val="1"/>
          <w:numId w:val="373"/>
        </w:numPr>
      </w:pPr>
      <w:r w:rsidRPr="001A721D">
        <w:rPr>
          <w:b/>
          <w:bCs/>
          <w:rtl/>
          <w:lang w:val="fr-MA"/>
        </w:rPr>
        <w:t>النساء 78</w:t>
      </w:r>
      <w:r w:rsidRPr="001A721D">
        <w:rPr>
          <w:b/>
          <w:bCs/>
        </w:rPr>
        <w:t>:</w:t>
      </w:r>
      <w:r w:rsidRPr="00E46AD2">
        <w:t xml:space="preserve"> "</w:t>
      </w:r>
      <w:r w:rsidRPr="001A721D">
        <w:rPr>
          <w:rtl/>
          <w:lang w:val="fr-MA"/>
        </w:rPr>
        <w:t>أَيْنَمَا تَكُونُوا يُدْرِككُّمُ الْمَوْتُ وَلَوْ كُنتُمْ فِي بُرُوجٍ مُّشَيَّدَةٍ ۗ وَإِن تُصِبْهُمْ حَسَنَةٌ يَقُولُوا هَٰذِهِ مِنْ عِندِ اللَّهِ ۖ وَإِن تُصِبْهُمْ سَيِّئَةٌ يَقُولُوا هَٰذِهِ مِنْ عِندِكَ ۚ قُلْ كُلٌّ مِّنْ عِندِ اللَّهِ ۖ فَمَالِ هَٰؤُلَاءِ الْقَوْمِ لَا يَكَادُونَ يَفْقَهُونَ حَدِيثًا</w:t>
      </w:r>
      <w:r w:rsidRPr="00E46AD2">
        <w:t>"</w:t>
      </w:r>
    </w:p>
    <w:p w14:paraId="1B97D3E9" w14:textId="4EE96F31" w:rsidR="00032108" w:rsidRPr="00E46AD2" w:rsidRDefault="00032108" w:rsidP="009A6CA1">
      <w:pPr>
        <w:pStyle w:val="a9"/>
        <w:numPr>
          <w:ilvl w:val="1"/>
          <w:numId w:val="373"/>
        </w:numPr>
      </w:pPr>
      <w:r w:rsidRPr="001A721D">
        <w:rPr>
          <w:b/>
          <w:bCs/>
          <w:rtl/>
          <w:lang w:val="fr-MA"/>
        </w:rPr>
        <w:t>النساء 47</w:t>
      </w:r>
      <w:r w:rsidRPr="001A721D">
        <w:rPr>
          <w:b/>
          <w:bCs/>
        </w:rPr>
        <w:t>:</w:t>
      </w:r>
      <w:r w:rsidRPr="00E46AD2">
        <w:t xml:space="preserve"> </w:t>
      </w:r>
      <w:r w:rsidR="0064321B">
        <w:rPr>
          <w:rtl/>
        </w:rPr>
        <w:t>"</w:t>
      </w:r>
      <w:r w:rsidRPr="001A721D">
        <w:rPr>
          <w:rtl/>
          <w:lang w:val="fr-MA"/>
        </w:rPr>
        <w:t>يَا أَيُّهَا الَّذِينَ أُوتُوا الْكِتَابَ آمِنُوا بِمَا نَزَّلْنَا مُصَدِّقًا لِمَا مَعَكُمْ مِنْ قَبْلِ أَنْ نَطْمِسَ وُجُوهًا فَنَرُدَّهَا عَلَى أَدْبَارِهَا أَوْ نَلْعَنَهُمْ كَمَا لَعَنَّا أَصْحَابَ السَّبْتِ وَكَانَ أَمْرُ اللَّهِ مَفْعُولًا</w:t>
      </w:r>
      <w:r w:rsidR="0064321B">
        <w:rPr>
          <w:rtl/>
        </w:rPr>
        <w:t>"</w:t>
      </w:r>
    </w:p>
    <w:p w14:paraId="2AA94C17" w14:textId="11635211" w:rsidR="00032108" w:rsidRPr="00E46AD2" w:rsidRDefault="00032108" w:rsidP="009A6CA1">
      <w:pPr>
        <w:pStyle w:val="a9"/>
        <w:numPr>
          <w:ilvl w:val="1"/>
          <w:numId w:val="373"/>
        </w:numPr>
      </w:pPr>
      <w:r w:rsidRPr="001A721D">
        <w:rPr>
          <w:b/>
          <w:bCs/>
          <w:rtl/>
          <w:lang w:val="fr-MA"/>
        </w:rPr>
        <w:t>الأنعام 122</w:t>
      </w:r>
      <w:r w:rsidRPr="001A721D">
        <w:rPr>
          <w:b/>
          <w:bCs/>
        </w:rPr>
        <w:t>:</w:t>
      </w:r>
      <w:r w:rsidRPr="00E46AD2">
        <w:t xml:space="preserve"> </w:t>
      </w:r>
      <w:r w:rsidR="0064321B">
        <w:rPr>
          <w:rtl/>
        </w:rPr>
        <w:t>"</w:t>
      </w:r>
      <w:r w:rsidRPr="001A721D">
        <w:rPr>
          <w:rtl/>
          <w:lang w:val="fr-MA"/>
        </w:rPr>
        <w:t>أَوَمَنْ كَانَ مَيْتًا فَأَحْيَيْنَاهُ وَجَعَلْنَا لَهُ نُورًا يَمْشِي بِهِ فِي النَّاسِ كَمَنْ مَثَلُهُ فِي الظُّلُمَاتِ لَيْسَ بِخَارِجٍ مِنْهَا كَذَلِكَ زُيِّنَ لِلْكَافِرِينَ مَا كَانُوا يَعْمَلُونَ</w:t>
      </w:r>
      <w:r w:rsidR="0064321B">
        <w:rPr>
          <w:rtl/>
        </w:rPr>
        <w:t>"</w:t>
      </w:r>
    </w:p>
    <w:p w14:paraId="3BD8DBE8" w14:textId="77777777" w:rsidR="00032108" w:rsidRPr="00E46AD2" w:rsidRDefault="00032108" w:rsidP="009A6CA1">
      <w:pPr>
        <w:pStyle w:val="a9"/>
        <w:numPr>
          <w:ilvl w:val="1"/>
          <w:numId w:val="373"/>
        </w:numPr>
      </w:pPr>
      <w:r w:rsidRPr="001A721D">
        <w:rPr>
          <w:b/>
          <w:bCs/>
          <w:rtl/>
          <w:lang w:val="fr-MA"/>
        </w:rPr>
        <w:t>الأنعام 39</w:t>
      </w:r>
      <w:r w:rsidRPr="001A721D">
        <w:rPr>
          <w:b/>
          <w:bCs/>
        </w:rPr>
        <w:t>:</w:t>
      </w:r>
      <w:r w:rsidRPr="00E46AD2">
        <w:t>"</w:t>
      </w:r>
      <w:r w:rsidRPr="001A721D">
        <w:rPr>
          <w:rtl/>
          <w:lang w:val="fr-MA"/>
        </w:rPr>
        <w:t>وَالَّذِينَ كَذَّبُوا بِآيَاتِنَا صُمٌّ وَبُكْمٌ فِي الظُّلُمَاتِ ۗ مَن يَشَإِ اللَّهُ يُضْلِلْهُ وَمَن يَشَأْ يَجْعَلْهُ عَلَىٰ صِرَاطٍ مُّسْتَقِيمٍ</w:t>
      </w:r>
      <w:r w:rsidRPr="00E46AD2">
        <w:t>"</w:t>
      </w:r>
    </w:p>
    <w:p w14:paraId="09792D0D" w14:textId="5E18C01C" w:rsidR="00032108" w:rsidRPr="00E46AD2" w:rsidRDefault="00032108" w:rsidP="009A6CA1">
      <w:pPr>
        <w:pStyle w:val="a9"/>
        <w:numPr>
          <w:ilvl w:val="1"/>
          <w:numId w:val="373"/>
        </w:numPr>
      </w:pPr>
      <w:r w:rsidRPr="001A721D">
        <w:rPr>
          <w:b/>
          <w:bCs/>
          <w:rtl/>
          <w:lang w:val="fr-MA"/>
        </w:rPr>
        <w:t>الأنعام 136</w:t>
      </w:r>
      <w:r w:rsidRPr="001A721D">
        <w:rPr>
          <w:b/>
          <w:bCs/>
        </w:rPr>
        <w:t>:</w:t>
      </w:r>
      <w:r w:rsidR="0064321B">
        <w:rPr>
          <w:rtl/>
        </w:rPr>
        <w:t>"</w:t>
      </w:r>
      <w:r w:rsidRPr="001A721D">
        <w:rPr>
          <w:rtl/>
          <w:lang w:val="fr-MA"/>
        </w:rPr>
        <w:t>وَجَعَلُوا لِلَّهِ مِمَّا ذَرَأَ مِنَ الْحَرْثِ وَالْأَنْعَامِ نَصِيبًا فَقَالُوا هَٰذَا لِلَّهِ بِزَعْمِهِمْ وَهَٰذَا لِشُرَكَائِنَا ۖ فَمَا كَانَ لِشُرَكَائِهِمْ فَلَا يَصِلُ إِلَى اللَّهِ ۖ وَمَا كَانَ لِلَّهِ فَهُوَ يَصِلُ إِلَىٰ شُرَكَائِهِمْ ۗ سَاءَ مَا يَحْكُمُونَ</w:t>
      </w:r>
      <w:r w:rsidR="0064321B">
        <w:rPr>
          <w:rtl/>
        </w:rPr>
        <w:t>"</w:t>
      </w:r>
    </w:p>
    <w:p w14:paraId="08C1F011" w14:textId="634BB1AF" w:rsidR="00032108" w:rsidRPr="00E46AD2" w:rsidRDefault="00032108" w:rsidP="009A6CA1">
      <w:pPr>
        <w:pStyle w:val="a9"/>
        <w:numPr>
          <w:ilvl w:val="1"/>
          <w:numId w:val="373"/>
        </w:numPr>
      </w:pPr>
      <w:r w:rsidRPr="001A721D">
        <w:rPr>
          <w:b/>
          <w:bCs/>
          <w:rtl/>
          <w:lang w:val="fr-MA"/>
        </w:rPr>
        <w:t>الأعراف 58</w:t>
      </w:r>
      <w:r w:rsidRPr="001A721D">
        <w:rPr>
          <w:b/>
          <w:bCs/>
        </w:rPr>
        <w:t>:</w:t>
      </w:r>
      <w:r w:rsidR="0064321B">
        <w:rPr>
          <w:rtl/>
        </w:rPr>
        <w:t>"</w:t>
      </w:r>
      <w:r w:rsidRPr="001A721D">
        <w:rPr>
          <w:rtl/>
          <w:lang w:val="fr-MA"/>
        </w:rPr>
        <w:t>وَالْبَلَدُ الطَّيِّبُ يَخْرُجُ نَبَاتُهُ بِإِذْنِ رَبِّهِ وَالَّذِي خَبُثَ لَا يَخْرُجُ إِلَّا نَكِدًا كَذَلِكَ نُصَرِّفُ الْآيَاتِ لِقَوْمٍ يَشْكُرُونَ</w:t>
      </w:r>
      <w:r w:rsidR="0064321B">
        <w:rPr>
          <w:rtl/>
        </w:rPr>
        <w:t>"</w:t>
      </w:r>
    </w:p>
    <w:p w14:paraId="13237353" w14:textId="315A5935" w:rsidR="00032108" w:rsidRPr="00E46AD2" w:rsidRDefault="00032108" w:rsidP="009A6CA1">
      <w:pPr>
        <w:pStyle w:val="a9"/>
        <w:numPr>
          <w:ilvl w:val="1"/>
          <w:numId w:val="373"/>
        </w:numPr>
      </w:pPr>
      <w:r w:rsidRPr="001A721D">
        <w:rPr>
          <w:b/>
          <w:bCs/>
          <w:rtl/>
          <w:lang w:val="fr-MA"/>
        </w:rPr>
        <w:t>الأعراف 157</w:t>
      </w:r>
      <w:r w:rsidRPr="001A721D">
        <w:rPr>
          <w:b/>
          <w:bCs/>
        </w:rPr>
        <w:t>:</w:t>
      </w:r>
      <w:r w:rsidR="0064321B">
        <w:rPr>
          <w:rtl/>
        </w:rPr>
        <w:t>"</w:t>
      </w:r>
      <w:r w:rsidRPr="001A721D">
        <w:rPr>
          <w:rtl/>
          <w:lang w:val="fr-MA"/>
        </w:rPr>
        <w:t>الَّذِينَ يَتَّبِعُونَ الرَّسُولَ النَّبِيَّ الْأُمِّيَّ الَّذِي يَجِدُونَهُ مَكْتُوبًا عِنْدَهُمْ فِي التَّوْرَاةِ وَالْإِنْجِيلِ يَأْمُرُهُمْ بِالْمَعْرُوفِ وَيَنْهَاهُمْ عَنِ الْمُنْكَرِ وَيُحِلُّ لَهُمُ الطَّيِّبَاتِ وَيُحَرِّمُ عَلَيْهِمُ الْخَبَائِثَ وَيَضَعُ عَنْهُمْ إِصْرَهُمْ وَالْأَغْلَالَ الَّتِي كَانَتْ عَلَيْهِمْ فَالَّذِينَ آمَنُوا بِهِ وَعَزَّرُوهُ وَنَصَرُوهُ وَاتَّبَعُوا النُّورَ الَّذِي أُنْزِلَ مَعَهُ أُولَئِكَ هُمُ الْمُفْلِحُونَ</w:t>
      </w:r>
      <w:r w:rsidR="0064321B">
        <w:rPr>
          <w:rtl/>
        </w:rPr>
        <w:t>"</w:t>
      </w:r>
    </w:p>
    <w:p w14:paraId="520C0501" w14:textId="626ACA21" w:rsidR="00032108" w:rsidRPr="00E46AD2" w:rsidRDefault="00032108" w:rsidP="009A6CA1">
      <w:pPr>
        <w:pStyle w:val="a9"/>
        <w:numPr>
          <w:ilvl w:val="1"/>
          <w:numId w:val="373"/>
        </w:numPr>
      </w:pPr>
      <w:r w:rsidRPr="001A721D">
        <w:rPr>
          <w:b/>
          <w:bCs/>
          <w:rtl/>
          <w:lang w:val="fr-MA"/>
        </w:rPr>
        <w:t>الأعراف 185</w:t>
      </w:r>
      <w:r w:rsidRPr="001A721D">
        <w:rPr>
          <w:b/>
          <w:bCs/>
        </w:rPr>
        <w:t>:</w:t>
      </w:r>
      <w:r w:rsidRPr="00E46AD2">
        <w:t xml:space="preserve"> </w:t>
      </w:r>
      <w:r w:rsidR="0064321B">
        <w:rPr>
          <w:rtl/>
        </w:rPr>
        <w:t>"</w:t>
      </w:r>
      <w:r w:rsidRPr="001A721D">
        <w:rPr>
          <w:rtl/>
          <w:lang w:val="fr-MA"/>
        </w:rPr>
        <w:t>أَوَلَمْ يَنْظُرُوا فِي مَلَكُوتِ السَّمَاوَاتِ وَالْأَرْضِ وَمَا خَلَقَ اللَّهُ مِنْ شَيْءٍ وَأَنْ عَسَى أَنْ يَكُونَ قَدِ اقْتَرَبَ أَجَلُهُمْ فَبِأَيِّ حَدِيثٍ بَعْدَهُ يُؤْمِنُونَ</w:t>
      </w:r>
      <w:r w:rsidR="0064321B">
        <w:rPr>
          <w:rtl/>
        </w:rPr>
        <w:t>"</w:t>
      </w:r>
    </w:p>
    <w:p w14:paraId="3228C6A3" w14:textId="6C323C79" w:rsidR="00032108" w:rsidRPr="00E46AD2" w:rsidRDefault="00032108" w:rsidP="009A6CA1">
      <w:pPr>
        <w:pStyle w:val="a9"/>
        <w:numPr>
          <w:ilvl w:val="1"/>
          <w:numId w:val="373"/>
        </w:numPr>
      </w:pPr>
      <w:r w:rsidRPr="001A721D">
        <w:rPr>
          <w:b/>
          <w:bCs/>
          <w:rtl/>
          <w:lang w:val="fr-MA"/>
        </w:rPr>
        <w:t>الأعراف 204</w:t>
      </w:r>
      <w:r w:rsidRPr="001A721D">
        <w:rPr>
          <w:b/>
          <w:bCs/>
        </w:rPr>
        <w:t>:</w:t>
      </w:r>
      <w:r w:rsidR="0064321B">
        <w:rPr>
          <w:rtl/>
        </w:rPr>
        <w:t>"</w:t>
      </w:r>
      <w:r w:rsidRPr="001A721D">
        <w:rPr>
          <w:rtl/>
          <w:lang w:val="fr-MA"/>
        </w:rPr>
        <w:t>وَإِذَا قُرِئَ الْقُرْآنُ فَاسْتَمِعُوا لَهُ وَأَنْصِتُوا لَعَلَّكُمْ تُرْحَمُونَ</w:t>
      </w:r>
      <w:r w:rsidR="0064321B">
        <w:rPr>
          <w:rtl/>
        </w:rPr>
        <w:t>"</w:t>
      </w:r>
    </w:p>
    <w:p w14:paraId="61593BCC" w14:textId="5F00D11C" w:rsidR="00032108" w:rsidRPr="00E46AD2" w:rsidRDefault="00032108" w:rsidP="009A6CA1">
      <w:pPr>
        <w:pStyle w:val="a9"/>
        <w:numPr>
          <w:ilvl w:val="1"/>
          <w:numId w:val="373"/>
        </w:numPr>
      </w:pPr>
      <w:r w:rsidRPr="001A721D">
        <w:rPr>
          <w:b/>
          <w:bCs/>
          <w:rtl/>
          <w:lang w:val="fr-MA"/>
        </w:rPr>
        <w:t>الأنفال 60-61</w:t>
      </w:r>
      <w:r w:rsidRPr="001A721D">
        <w:rPr>
          <w:b/>
          <w:bCs/>
        </w:rPr>
        <w:t>:</w:t>
      </w:r>
      <w:r w:rsidRPr="00E46AD2">
        <w:t xml:space="preserve"> </w:t>
      </w:r>
      <w:r w:rsidRPr="001A721D">
        <w:rPr>
          <w:rtl/>
          <w:lang w:val="fr-MA"/>
        </w:rPr>
        <w:t xml:space="preserve">وَأَعِدُّوا لَهُمْ مَا اسْتَطَعْتُمْ مِنْ قُوَّةٍ وَمِنْ رِبَاطِ الْخَيْلِ تُرْهِبُونَ بِهِ عَدُوَّ اللَّهِ وَعَدُوَّكُمْ وَآخَرِينَ مِنْ دُونِهِمْ لَا تَعْلَمُونَهُمُ اللَّهُ يَعْلَمُهُمْ وَمَا تُنْفِقُوا مِنْ شَيْءٍ فِي سَبِيلِ اللَّهِ يُوَفَّ إِلَيْكُمْ وَأَنْتُمْ لَا تُظْلَمُونَ </w:t>
      </w:r>
      <w:r w:rsidR="0064321B">
        <w:rPr>
          <w:rtl/>
          <w:lang w:val="fr-MA"/>
        </w:rPr>
        <w:t>"</w:t>
      </w:r>
      <w:r w:rsidRPr="001A721D">
        <w:rPr>
          <w:rtl/>
          <w:lang w:val="fr-MA"/>
        </w:rPr>
        <w:t>60</w:t>
      </w:r>
      <w:r w:rsidR="0064321B">
        <w:rPr>
          <w:rtl/>
          <w:lang w:val="fr-MA"/>
        </w:rPr>
        <w:t>"</w:t>
      </w:r>
      <w:r w:rsidRPr="001A721D">
        <w:rPr>
          <w:rtl/>
          <w:lang w:val="fr-MA"/>
        </w:rPr>
        <w:t xml:space="preserve"> وَإِنْ جَنَحُوا لِلسَّلْمِ فَاجْنَحْ لَهَا وَتَوَكَّلْ عَلَى اللَّهِ إِنَّهُ هُوَ السَّمِيعُ الْعَلِيمُ</w:t>
      </w:r>
    </w:p>
    <w:p w14:paraId="3757E01F" w14:textId="77777777" w:rsidR="00032108" w:rsidRPr="00E46AD2" w:rsidRDefault="00032108" w:rsidP="009A6CA1">
      <w:pPr>
        <w:pStyle w:val="a9"/>
        <w:numPr>
          <w:ilvl w:val="1"/>
          <w:numId w:val="373"/>
        </w:numPr>
      </w:pPr>
      <w:r w:rsidRPr="001A721D">
        <w:rPr>
          <w:b/>
          <w:bCs/>
          <w:rtl/>
          <w:lang w:val="fr-MA"/>
        </w:rPr>
        <w:t>التوبة 101</w:t>
      </w:r>
      <w:r w:rsidRPr="001A721D">
        <w:rPr>
          <w:b/>
          <w:bCs/>
        </w:rPr>
        <w:t>:</w:t>
      </w:r>
      <w:r w:rsidRPr="00E46AD2">
        <w:t xml:space="preserve"> </w:t>
      </w:r>
      <w:r w:rsidRPr="001A721D">
        <w:rPr>
          <w:rtl/>
          <w:lang w:val="fr-MA"/>
        </w:rPr>
        <w:t>وَمِمَّنْ حَوْلَكُمْ مِنَ الْأَعْرَابِ مُنَافِقُونَ وَمِنْ أَهْلِ الْمَدِينَةِ مَرَدُوا عَلَى النِّفَاقِ لَا تَعْلَمُهُمْ نَحْنُ نَعْلَمُهُمْ سَنُعَذِّبُهُمْ مَرَّتَيْنِ ثُمَّ يُرَدُّونَ إِلَى عَذَابٍ عَظِيمٍ</w:t>
      </w:r>
    </w:p>
    <w:p w14:paraId="413DC507" w14:textId="4AC5B0B7" w:rsidR="00032108" w:rsidRPr="00E46AD2" w:rsidRDefault="00032108" w:rsidP="009A6CA1">
      <w:pPr>
        <w:pStyle w:val="a9"/>
        <w:numPr>
          <w:ilvl w:val="1"/>
          <w:numId w:val="373"/>
        </w:numPr>
      </w:pPr>
      <w:r w:rsidRPr="001A721D">
        <w:rPr>
          <w:b/>
          <w:bCs/>
          <w:rtl/>
          <w:lang w:val="fr-MA"/>
        </w:rPr>
        <w:t>التوبة 124</w:t>
      </w:r>
      <w:r w:rsidRPr="001A721D">
        <w:rPr>
          <w:b/>
          <w:bCs/>
        </w:rPr>
        <w:t>:</w:t>
      </w:r>
      <w:r w:rsidR="0064321B">
        <w:rPr>
          <w:rtl/>
        </w:rPr>
        <w:t>"</w:t>
      </w:r>
      <w:r w:rsidRPr="001A721D">
        <w:rPr>
          <w:rtl/>
          <w:lang w:val="fr-MA"/>
        </w:rPr>
        <w:t>وَإِذَا مَا أُنْزِلَتْ سُورَةٌ فَمِنْهُمْ مَنْ يَقُولُ أَيُّكُمْ زَادَتْهُ هَذِهِ إِيمَانًا فَأَمَّا الَّذِينَ آمَنُوا فَزَادَتْهُمْ إِيمَانًا وَهُمْ يَسْتَبْشِرُونَ</w:t>
      </w:r>
      <w:r w:rsidR="0064321B">
        <w:rPr>
          <w:rtl/>
        </w:rPr>
        <w:t>"</w:t>
      </w:r>
      <w:r w:rsidRPr="00E46AD2">
        <w:br/>
        <w:t xml:space="preserve">* </w:t>
      </w:r>
      <w:r w:rsidRPr="001A721D">
        <w:rPr>
          <w:b/>
          <w:bCs/>
          <w:rtl/>
          <w:lang w:val="fr-MA"/>
        </w:rPr>
        <w:t>التوبة 125</w:t>
      </w:r>
      <w:r w:rsidRPr="001A721D">
        <w:rPr>
          <w:b/>
          <w:bCs/>
        </w:rPr>
        <w:t>:</w:t>
      </w:r>
      <w:r w:rsidRPr="00E46AD2">
        <w:t xml:space="preserve"> </w:t>
      </w:r>
      <w:r w:rsidR="0064321B">
        <w:rPr>
          <w:rtl/>
        </w:rPr>
        <w:t>"</w:t>
      </w:r>
      <w:r w:rsidRPr="001A721D">
        <w:rPr>
          <w:rtl/>
          <w:lang w:val="fr-MA"/>
        </w:rPr>
        <w:t>وَأَمَّا الَّذِينَ فِي قُلُوبِهِمْ مَرَضٌ فَزَادَتْهُمْ رِجْسًا إِلَى رِجْسِهِمْ وَمَاتُوا وَهُمْ كَافِرُونَ</w:t>
      </w:r>
      <w:r w:rsidR="0064321B">
        <w:rPr>
          <w:rtl/>
        </w:rPr>
        <w:t>"</w:t>
      </w:r>
    </w:p>
    <w:p w14:paraId="79BC671F" w14:textId="77777777" w:rsidR="00032108" w:rsidRPr="00E46AD2" w:rsidRDefault="00032108" w:rsidP="009A6CA1">
      <w:pPr>
        <w:pStyle w:val="a9"/>
        <w:numPr>
          <w:ilvl w:val="1"/>
          <w:numId w:val="373"/>
        </w:numPr>
      </w:pPr>
      <w:r w:rsidRPr="001A721D">
        <w:rPr>
          <w:b/>
          <w:bCs/>
          <w:rtl/>
          <w:lang w:val="fr-MA"/>
        </w:rPr>
        <w:t>يونس 22</w:t>
      </w:r>
      <w:r w:rsidRPr="001A721D">
        <w:rPr>
          <w:b/>
          <w:bCs/>
        </w:rPr>
        <w:t>:</w:t>
      </w:r>
      <w:r w:rsidRPr="00E46AD2">
        <w:t xml:space="preserve"> </w:t>
      </w:r>
      <w:r w:rsidRPr="001A721D">
        <w:rPr>
          <w:rtl/>
          <w:lang w:val="fr-MA"/>
        </w:rPr>
        <w:t>هُوَ الَّذِي يُسَيِّرُكُمْ فِي الْبَرِّ وَالْبَحْرِ حَتَّى إِذَا كُنْتُمْ فِي الْفُلْكِ وَجَرَيْنَ بِهِمْ بِرِيحٍ طَيِّبَةٍ وَفَرِحُوا بِهَا جَاءَتْهَا رِيحٌ عَاصِفٌ وَجَاءَهُمُ الْمَوْجُ مِنْ كُلِّ مَكَانٍ وَظَنُّوا أَنَّهُمْ أُحِيطَ بِهِمْ دَعَوُا اللَّهَ مُخْلِصِينَ لَهُ الدِّينَ لَئِنْ أَنْجَيْتَنَا مِنْ هَذِهِ لَنَكُونَنَّ مِنَ الشَّاكِرِينَ</w:t>
      </w:r>
    </w:p>
    <w:p w14:paraId="4BCCF856" w14:textId="3E28FFD0" w:rsidR="00032108" w:rsidRPr="00E46AD2" w:rsidRDefault="00032108" w:rsidP="009A6CA1">
      <w:pPr>
        <w:pStyle w:val="a9"/>
        <w:numPr>
          <w:ilvl w:val="1"/>
          <w:numId w:val="373"/>
        </w:numPr>
      </w:pPr>
      <w:r w:rsidRPr="001A721D">
        <w:rPr>
          <w:b/>
          <w:bCs/>
          <w:rtl/>
          <w:lang w:val="fr-MA"/>
        </w:rPr>
        <w:t>يونس 58</w:t>
      </w:r>
      <w:r w:rsidRPr="001A721D">
        <w:rPr>
          <w:b/>
          <w:bCs/>
        </w:rPr>
        <w:t>:</w:t>
      </w:r>
      <w:r w:rsidR="0064321B">
        <w:rPr>
          <w:rtl/>
        </w:rPr>
        <w:t>"</w:t>
      </w:r>
      <w:r w:rsidRPr="001A721D">
        <w:rPr>
          <w:rtl/>
          <w:lang w:val="fr-MA"/>
        </w:rPr>
        <w:t>قُلْ بِفَضْلِ اللَّهِ وَبِرَحْمَتِهِ فَبِذَلِكَ فَلْيَفْرَحُوا هُوَ خَيْرٌ مِمَّا يَجْمَعُونَ</w:t>
      </w:r>
      <w:r w:rsidR="0064321B">
        <w:rPr>
          <w:rtl/>
        </w:rPr>
        <w:t>"</w:t>
      </w:r>
      <w:r w:rsidRPr="00E46AD2">
        <w:br/>
        <w:t xml:space="preserve">* </w:t>
      </w:r>
      <w:r w:rsidRPr="001A721D">
        <w:rPr>
          <w:b/>
          <w:bCs/>
          <w:rtl/>
          <w:lang w:val="fr-MA"/>
        </w:rPr>
        <w:t>يونس 101</w:t>
      </w:r>
      <w:r w:rsidRPr="001A721D">
        <w:rPr>
          <w:b/>
          <w:bCs/>
        </w:rPr>
        <w:t>:</w:t>
      </w:r>
      <w:r w:rsidR="0064321B">
        <w:rPr>
          <w:rtl/>
        </w:rPr>
        <w:t>"</w:t>
      </w:r>
      <w:r w:rsidRPr="001A721D">
        <w:rPr>
          <w:rtl/>
          <w:lang w:val="fr-MA"/>
        </w:rPr>
        <w:t>قُلِ انْظُرُوا مَاذَا فِي السَّمَاوَاتِ وَالْأَرْضِ وَمَا تُغْنِي الْآيَاتُ وَالنُّذُرُ عَنْ قَوْمٍ لَا يُؤْمِنُونَ</w:t>
      </w:r>
      <w:r w:rsidR="0064321B">
        <w:rPr>
          <w:rtl/>
        </w:rPr>
        <w:t>"</w:t>
      </w:r>
      <w:r w:rsidRPr="00E46AD2">
        <w:br/>
        <w:t xml:space="preserve">* </w:t>
      </w:r>
      <w:r w:rsidRPr="001A721D">
        <w:rPr>
          <w:b/>
          <w:bCs/>
          <w:rtl/>
          <w:lang w:val="fr-MA"/>
        </w:rPr>
        <w:t>هود 17</w:t>
      </w:r>
      <w:r w:rsidRPr="001A721D">
        <w:rPr>
          <w:b/>
          <w:bCs/>
        </w:rPr>
        <w:t>:</w:t>
      </w:r>
      <w:r w:rsidR="0064321B">
        <w:rPr>
          <w:rtl/>
        </w:rPr>
        <w:t>"</w:t>
      </w:r>
      <w:r w:rsidRPr="001A721D">
        <w:rPr>
          <w:rtl/>
          <w:lang w:val="fr-MA"/>
        </w:rPr>
        <w:t>أَفَمَنْ كَانَ عَلَى بَيِّنَةٍ مِنْ رَبِّهِ وَيَتْلُوهُ شَاهِدٌ مِنْهُ وَمِنْ قَبْلِهِ كِتَابُ مُوسَى إِمَامًا وَرَحْمَةً أُولَئِكَ يُؤْمِنُونَ بِهِ وَمَنْ يَكْفُرْ بِهِ مِنَ الْأَحْزَابِ فَالنَّارُ مَوْعِدُهُ فَلَا تَكُ فِي مِرْيَةٍ مِنْهُ إِنَّهُ الْحَقُّ مِنْ رَبِّكَ وَلَكِنَّ أَكْثَرَ النَّاسِ لَا يُؤْمِنُونَ</w:t>
      </w:r>
      <w:r w:rsidR="0064321B">
        <w:rPr>
          <w:rtl/>
        </w:rPr>
        <w:t>"</w:t>
      </w:r>
    </w:p>
    <w:p w14:paraId="115FE0A0" w14:textId="77777777" w:rsidR="00032108" w:rsidRPr="00E46AD2" w:rsidRDefault="00032108" w:rsidP="009A6CA1">
      <w:pPr>
        <w:pStyle w:val="a9"/>
        <w:numPr>
          <w:ilvl w:val="1"/>
          <w:numId w:val="373"/>
        </w:numPr>
      </w:pPr>
      <w:r w:rsidRPr="001A721D">
        <w:rPr>
          <w:b/>
          <w:bCs/>
          <w:rtl/>
          <w:lang w:val="fr-MA"/>
        </w:rPr>
        <w:t>هود 20</w:t>
      </w:r>
      <w:r w:rsidRPr="001A721D">
        <w:rPr>
          <w:b/>
          <w:bCs/>
        </w:rPr>
        <w:t>:</w:t>
      </w:r>
      <w:r w:rsidRPr="00E46AD2">
        <w:t xml:space="preserve"> </w:t>
      </w:r>
      <w:r w:rsidRPr="001A721D">
        <w:rPr>
          <w:rtl/>
          <w:lang w:val="fr-MA"/>
        </w:rPr>
        <w:t>أُولَئِكَ لَمْ يَكُونُوا مُعْجِزِينَ فِي الْأَرْضِ وَمَا كَانَ لَهُمْ مِنْ دُونِ اللَّهِ مِنْ أَوْلِيَاءَ يُضَاعَفُ لَهُمُ الْعَذَابُ مَا كَانُوا يَسْتَطِيعُونَ السَّمْعَ وَمَا كَانُوا يُبْصِرُونَ</w:t>
      </w:r>
    </w:p>
    <w:p w14:paraId="26390463" w14:textId="56E961FA" w:rsidR="00032108" w:rsidRPr="00E46AD2" w:rsidRDefault="00032108" w:rsidP="009A6CA1">
      <w:pPr>
        <w:pStyle w:val="a9"/>
        <w:numPr>
          <w:ilvl w:val="1"/>
          <w:numId w:val="373"/>
        </w:numPr>
      </w:pPr>
      <w:r w:rsidRPr="001A721D">
        <w:rPr>
          <w:b/>
          <w:bCs/>
          <w:rtl/>
          <w:lang w:val="fr-MA"/>
        </w:rPr>
        <w:t>الرعد 19</w:t>
      </w:r>
      <w:r w:rsidRPr="001A721D">
        <w:rPr>
          <w:b/>
          <w:bCs/>
        </w:rPr>
        <w:t>:</w:t>
      </w:r>
      <w:r w:rsidR="0064321B">
        <w:rPr>
          <w:rtl/>
        </w:rPr>
        <w:t>"</w:t>
      </w:r>
      <w:r w:rsidRPr="001A721D">
        <w:rPr>
          <w:rtl/>
          <w:lang w:val="fr-MA"/>
        </w:rPr>
        <w:t>أَفَمَنْ يَعْلَمُ أَنَّمَا أُنْزِلَ إِلَيْكَ مِنْ رَبِّكَ الْحَقُّ كَمَنْ هُوَ أَعْمَى إِنَّمَا يَتَذَكَّرُ أُولُو الْأَلْبَابِ</w:t>
      </w:r>
      <w:r w:rsidR="0064321B">
        <w:rPr>
          <w:rtl/>
        </w:rPr>
        <w:t>"</w:t>
      </w:r>
    </w:p>
    <w:p w14:paraId="746A0E85" w14:textId="163FE038" w:rsidR="00032108" w:rsidRPr="00E46AD2" w:rsidRDefault="00032108" w:rsidP="009A6CA1">
      <w:pPr>
        <w:pStyle w:val="a9"/>
        <w:numPr>
          <w:ilvl w:val="1"/>
          <w:numId w:val="373"/>
        </w:numPr>
      </w:pPr>
      <w:r w:rsidRPr="001A721D">
        <w:rPr>
          <w:b/>
          <w:bCs/>
          <w:rtl/>
          <w:lang w:val="fr-MA"/>
        </w:rPr>
        <w:t>الرعد 39</w:t>
      </w:r>
      <w:r w:rsidRPr="001A721D">
        <w:rPr>
          <w:b/>
          <w:bCs/>
        </w:rPr>
        <w:t>:</w:t>
      </w:r>
      <w:r w:rsidR="0064321B">
        <w:rPr>
          <w:rtl/>
        </w:rPr>
        <w:t>"</w:t>
      </w:r>
      <w:r w:rsidRPr="001A721D">
        <w:rPr>
          <w:rtl/>
          <w:lang w:val="fr-MA"/>
        </w:rPr>
        <w:t>يَمْحُو اللَّهُ مَا يَشَاءُ وَيُثْبِتُ وَعِنْدَهُ أُمُّ الْكِتَابِ</w:t>
      </w:r>
      <w:r w:rsidR="0064321B">
        <w:rPr>
          <w:rtl/>
        </w:rPr>
        <w:t>"</w:t>
      </w:r>
      <w:r w:rsidRPr="00E46AD2">
        <w:br/>
        <w:t xml:space="preserve">* </w:t>
      </w:r>
      <w:r w:rsidRPr="001A721D">
        <w:rPr>
          <w:b/>
          <w:bCs/>
          <w:rtl/>
          <w:lang w:val="fr-MA"/>
        </w:rPr>
        <w:t>إبراهيم 34</w:t>
      </w:r>
      <w:r w:rsidRPr="001A721D">
        <w:rPr>
          <w:b/>
          <w:bCs/>
        </w:rPr>
        <w:t>:</w:t>
      </w:r>
      <w:r w:rsidR="0064321B">
        <w:rPr>
          <w:rtl/>
        </w:rPr>
        <w:t>"</w:t>
      </w:r>
      <w:r w:rsidRPr="001A721D">
        <w:rPr>
          <w:rtl/>
          <w:lang w:val="fr-MA"/>
        </w:rPr>
        <w:t>وَآتَاكُمْ مِنْ كُلِّ مَا سَأَلْتُمُوهُ وَإِنْ تَعُدُّوا نِعْمَتَ اللَّهِ لَا تُحْصُوهَا إِنَّ الْإِنْسَانَ لَظَلُومٌ كَفَّارٌ</w:t>
      </w:r>
      <w:r w:rsidR="0064321B">
        <w:rPr>
          <w:rtl/>
        </w:rPr>
        <w:t>"</w:t>
      </w:r>
    </w:p>
    <w:p w14:paraId="23BC0C3D" w14:textId="5308CD7F" w:rsidR="00032108" w:rsidRPr="00E46AD2" w:rsidRDefault="00032108" w:rsidP="009A6CA1">
      <w:pPr>
        <w:pStyle w:val="a9"/>
        <w:numPr>
          <w:ilvl w:val="1"/>
          <w:numId w:val="373"/>
        </w:numPr>
      </w:pPr>
      <w:r w:rsidRPr="001A721D">
        <w:rPr>
          <w:b/>
          <w:bCs/>
          <w:rtl/>
          <w:lang w:val="fr-MA"/>
        </w:rPr>
        <w:t>النحل 89</w:t>
      </w:r>
      <w:r w:rsidRPr="001A721D">
        <w:rPr>
          <w:b/>
          <w:bCs/>
        </w:rPr>
        <w:t>:</w:t>
      </w:r>
      <w:r w:rsidR="0064321B">
        <w:rPr>
          <w:rtl/>
        </w:rPr>
        <w:t>"</w:t>
      </w:r>
      <w:r w:rsidRPr="001A721D">
        <w:rPr>
          <w:rtl/>
          <w:lang w:val="fr-MA"/>
        </w:rPr>
        <w:t>وَيَوْمَ نَبْعَثُ فِي كُلِّ أُمَّةٍ شَهِيدًا عَلَيْهِمْ مِنْ أَنْفُسِهِمْ وَجِئْنَا بِكَ شَهِيدًا عَلَى هَؤُلَاءِ وَنَزَّلْنَا عَلَيْكَ الْكِتَابَ تِبْيَانًا لِكُلِّ شَيْءٍ وَهُدًى وَرَحْمَةً وَبُشْرَى لِلْمُسْلِمِينَ</w:t>
      </w:r>
      <w:r w:rsidR="0064321B">
        <w:rPr>
          <w:rtl/>
        </w:rPr>
        <w:t>"</w:t>
      </w:r>
    </w:p>
    <w:p w14:paraId="002E46D2" w14:textId="37FCDA98" w:rsidR="00032108" w:rsidRPr="00E46AD2" w:rsidRDefault="00032108" w:rsidP="009A6CA1">
      <w:pPr>
        <w:pStyle w:val="a9"/>
        <w:numPr>
          <w:ilvl w:val="1"/>
          <w:numId w:val="373"/>
        </w:numPr>
      </w:pPr>
      <w:r w:rsidRPr="001A721D">
        <w:rPr>
          <w:b/>
          <w:bCs/>
          <w:rtl/>
          <w:lang w:val="fr-MA"/>
        </w:rPr>
        <w:t>النحل 103</w:t>
      </w:r>
      <w:r w:rsidRPr="001A721D">
        <w:rPr>
          <w:b/>
          <w:bCs/>
        </w:rPr>
        <w:t>:</w:t>
      </w:r>
      <w:r w:rsidR="0064321B">
        <w:rPr>
          <w:rtl/>
        </w:rPr>
        <w:t>"</w:t>
      </w:r>
      <w:r w:rsidRPr="001A721D">
        <w:rPr>
          <w:rtl/>
          <w:lang w:val="fr-MA"/>
        </w:rPr>
        <w:t>وَلَقَدْ نَعْلَمُ أَنَّهُمْ يَقُولُونَ إِنَّمَا يُعَلِّمُهُ بَشَرٌ لِسَانُ الَّذِي يُلْحِدُونَ إِلَيْهِ أَعْجَمِيٌّ وَهَذَا لِسَانٌ عَرَبِيٌّ مُبِينٌ</w:t>
      </w:r>
      <w:r w:rsidR="0064321B">
        <w:rPr>
          <w:rtl/>
        </w:rPr>
        <w:t>"</w:t>
      </w:r>
      <w:r w:rsidRPr="00E46AD2">
        <w:br/>
        <w:t xml:space="preserve">* </w:t>
      </w:r>
      <w:r w:rsidRPr="001A721D">
        <w:rPr>
          <w:b/>
          <w:bCs/>
          <w:rtl/>
          <w:lang w:val="fr-MA"/>
        </w:rPr>
        <w:t>الكهف 45</w:t>
      </w:r>
      <w:r w:rsidRPr="001A721D">
        <w:rPr>
          <w:b/>
          <w:bCs/>
        </w:rPr>
        <w:t>:</w:t>
      </w:r>
      <w:r w:rsidR="0064321B">
        <w:rPr>
          <w:rtl/>
        </w:rPr>
        <w:t>"</w:t>
      </w:r>
      <w:r w:rsidRPr="001A721D">
        <w:rPr>
          <w:rtl/>
          <w:lang w:val="fr-MA"/>
        </w:rPr>
        <w:t>وَاضْرِبْ لَهُمْ مَثَلَ الْحَيَاةِ الدُّنْيَا كَمَاءٍ أَنْزَلْنَاهُ مِنَ السَّمَاءِ فَاخْتَلَطَ بِهِ نَبَاتُ الْأَرْضِ فَأَصْبَحَ هَشِيمًا تَذْرُوهُ الرِّيَاحُ وَكَانَ اللَّهُ عَلَى كُلِّ شَيْءٍ مُقْتَدِرًا</w:t>
      </w:r>
      <w:r w:rsidR="0064321B">
        <w:rPr>
          <w:rtl/>
        </w:rPr>
        <w:t>"</w:t>
      </w:r>
    </w:p>
    <w:p w14:paraId="0A5FA4C8" w14:textId="09263AB6" w:rsidR="00032108" w:rsidRPr="00E46AD2" w:rsidRDefault="00032108" w:rsidP="009A6CA1">
      <w:pPr>
        <w:pStyle w:val="a9"/>
        <w:numPr>
          <w:ilvl w:val="1"/>
          <w:numId w:val="373"/>
        </w:numPr>
      </w:pPr>
      <w:r w:rsidRPr="001A721D">
        <w:rPr>
          <w:b/>
          <w:bCs/>
          <w:rtl/>
          <w:lang w:val="fr-MA"/>
        </w:rPr>
        <w:t>الكهف 109</w:t>
      </w:r>
      <w:r w:rsidRPr="001A721D">
        <w:rPr>
          <w:b/>
          <w:bCs/>
        </w:rPr>
        <w:t>:</w:t>
      </w:r>
      <w:r w:rsidRPr="00E46AD2">
        <w:t xml:space="preserve"> </w:t>
      </w:r>
      <w:r w:rsidR="0064321B">
        <w:rPr>
          <w:rtl/>
        </w:rPr>
        <w:t>"</w:t>
      </w:r>
      <w:r w:rsidRPr="001A721D">
        <w:rPr>
          <w:rtl/>
          <w:lang w:val="fr-MA"/>
        </w:rPr>
        <w:t>قُلْ لَوْ كَانَ الْبَحْرُ مِدَادًا لِكَلِمَاتِ رَبِّي لَنَفِدَ الْبَحْرُ قَبْلَ أَنْ تَنْفَدَ كَلِمَاتُ رَبِّي وَلَوْ جِئْنَا بِمِثْلِهِ مَدَدًا</w:t>
      </w:r>
      <w:r w:rsidR="0064321B">
        <w:rPr>
          <w:rtl/>
        </w:rPr>
        <w:t>"</w:t>
      </w:r>
    </w:p>
    <w:p w14:paraId="124152DE" w14:textId="16438E95" w:rsidR="00032108" w:rsidRPr="00E46AD2" w:rsidRDefault="00032108" w:rsidP="009A6CA1">
      <w:pPr>
        <w:pStyle w:val="a9"/>
        <w:numPr>
          <w:ilvl w:val="1"/>
          <w:numId w:val="373"/>
        </w:numPr>
      </w:pPr>
      <w:r w:rsidRPr="001A721D">
        <w:rPr>
          <w:b/>
          <w:bCs/>
          <w:rtl/>
          <w:lang w:val="fr-MA"/>
        </w:rPr>
        <w:t>مريم 71</w:t>
      </w:r>
      <w:r w:rsidRPr="001A721D">
        <w:rPr>
          <w:b/>
          <w:bCs/>
        </w:rPr>
        <w:t>:</w:t>
      </w:r>
      <w:r w:rsidR="0064321B">
        <w:rPr>
          <w:rtl/>
        </w:rPr>
        <w:t>"</w:t>
      </w:r>
      <w:r w:rsidRPr="001A721D">
        <w:rPr>
          <w:rtl/>
          <w:lang w:val="fr-MA"/>
        </w:rPr>
        <w:t>وَإِنْ مِنْكُمْ إِلَّا وَارِدُهَا كَانَ عَلَى رَبِّكَ حَتْمًا مَقْضِيًّا</w:t>
      </w:r>
      <w:r w:rsidR="0064321B">
        <w:rPr>
          <w:rtl/>
        </w:rPr>
        <w:t>"</w:t>
      </w:r>
    </w:p>
    <w:p w14:paraId="6F14D811" w14:textId="44E9F519" w:rsidR="00032108" w:rsidRPr="00E46AD2" w:rsidRDefault="00032108" w:rsidP="009A6CA1">
      <w:pPr>
        <w:pStyle w:val="a9"/>
        <w:numPr>
          <w:ilvl w:val="1"/>
          <w:numId w:val="373"/>
        </w:numPr>
      </w:pPr>
      <w:r w:rsidRPr="001A721D">
        <w:rPr>
          <w:b/>
          <w:bCs/>
          <w:rtl/>
          <w:lang w:val="fr-MA"/>
        </w:rPr>
        <w:t>مريم 31</w:t>
      </w:r>
      <w:r w:rsidRPr="001A721D">
        <w:rPr>
          <w:b/>
          <w:bCs/>
        </w:rPr>
        <w:t>:</w:t>
      </w:r>
      <w:r w:rsidR="0064321B">
        <w:rPr>
          <w:rtl/>
        </w:rPr>
        <w:t>"</w:t>
      </w:r>
      <w:r w:rsidRPr="001A721D">
        <w:rPr>
          <w:rtl/>
          <w:lang w:val="fr-MA"/>
        </w:rPr>
        <w:t>وَجَعَلَنِي مُبَارَكًا أَيْنَ مَا كُنْتُ وَأَوْصَانِي بِالصَّلَاةِ وَالزَّكَاةِ مَا دُمْتُ حَيًّا</w:t>
      </w:r>
      <w:r w:rsidR="0064321B">
        <w:rPr>
          <w:rtl/>
        </w:rPr>
        <w:t>"</w:t>
      </w:r>
      <w:r w:rsidRPr="00E46AD2">
        <w:br/>
        <w:t xml:space="preserve">* </w:t>
      </w:r>
      <w:r w:rsidRPr="001A721D">
        <w:rPr>
          <w:b/>
          <w:bCs/>
          <w:rtl/>
          <w:lang w:val="fr-MA"/>
        </w:rPr>
        <w:t>مريم 56</w:t>
      </w:r>
      <w:r w:rsidRPr="001A721D">
        <w:rPr>
          <w:b/>
          <w:bCs/>
        </w:rPr>
        <w:t>:</w:t>
      </w:r>
      <w:r w:rsidR="0064321B">
        <w:rPr>
          <w:rtl/>
        </w:rPr>
        <w:t>"</w:t>
      </w:r>
      <w:r w:rsidRPr="001A721D">
        <w:rPr>
          <w:rtl/>
          <w:lang w:val="fr-MA"/>
        </w:rPr>
        <w:t>وَاذْكُرْ فِي الْكِتَابِ إِدْرِيسَ إِنَّهُ كَانَ صِدِّيقًا نَبِيًّا</w:t>
      </w:r>
      <w:r w:rsidR="0064321B">
        <w:rPr>
          <w:rtl/>
        </w:rPr>
        <w:t>"</w:t>
      </w:r>
      <w:r w:rsidRPr="00E46AD2">
        <w:br/>
        <w:t xml:space="preserve">* </w:t>
      </w:r>
      <w:r w:rsidRPr="001A721D">
        <w:rPr>
          <w:b/>
          <w:bCs/>
          <w:rtl/>
          <w:lang w:val="fr-MA"/>
        </w:rPr>
        <w:t>طه 123</w:t>
      </w:r>
      <w:r w:rsidRPr="001A721D">
        <w:rPr>
          <w:b/>
          <w:bCs/>
        </w:rPr>
        <w:t>:</w:t>
      </w:r>
      <w:r w:rsidR="0064321B">
        <w:rPr>
          <w:rtl/>
        </w:rPr>
        <w:t>"</w:t>
      </w:r>
      <w:r w:rsidRPr="001A721D">
        <w:rPr>
          <w:rtl/>
          <w:lang w:val="fr-MA"/>
        </w:rPr>
        <w:t>قَالَ اهْبِطَا مِنْهَا جَمِيعًا بَعْضُكُمْ لِبَعْضٍ عَدُوٌّ فَإِمَّا يَأْتِيَنَّكُمْ مِنِّي هُدًى فَمَنِ اتَّبَعَ هُدَايَ فَلَا يَضِلُّ وَلَا يَشْقَى</w:t>
      </w:r>
      <w:r w:rsidR="0064321B">
        <w:rPr>
          <w:rtl/>
        </w:rPr>
        <w:t>"</w:t>
      </w:r>
    </w:p>
    <w:p w14:paraId="0DB1F56F" w14:textId="09D7E7B3" w:rsidR="00032108" w:rsidRPr="00E46AD2" w:rsidRDefault="00032108" w:rsidP="009A6CA1">
      <w:pPr>
        <w:pStyle w:val="a9"/>
        <w:numPr>
          <w:ilvl w:val="1"/>
          <w:numId w:val="373"/>
        </w:numPr>
      </w:pPr>
      <w:r w:rsidRPr="001A721D">
        <w:rPr>
          <w:b/>
          <w:bCs/>
          <w:rtl/>
          <w:lang w:val="fr-MA"/>
        </w:rPr>
        <w:t>طه 124</w:t>
      </w:r>
      <w:r w:rsidRPr="001A721D">
        <w:rPr>
          <w:b/>
          <w:bCs/>
        </w:rPr>
        <w:t>:</w:t>
      </w:r>
      <w:r w:rsidR="0064321B">
        <w:rPr>
          <w:rtl/>
        </w:rPr>
        <w:t>"</w:t>
      </w:r>
      <w:r w:rsidRPr="001A721D">
        <w:rPr>
          <w:rtl/>
          <w:lang w:val="fr-MA"/>
        </w:rPr>
        <w:t>وَمَنْ أَعْرَضَ عَنْ ذِكْرِي فَإِنَّ لَهُ مَعِيشَةً ضَنْكًا وَنَحْشُرُهُ يَوْمَ الْقِيَامَةِ أَعْمَى</w:t>
      </w:r>
      <w:r w:rsidR="0064321B">
        <w:rPr>
          <w:rtl/>
        </w:rPr>
        <w:t>"</w:t>
      </w:r>
    </w:p>
    <w:p w14:paraId="7F2158BF" w14:textId="503E2A39" w:rsidR="00032108" w:rsidRPr="00E46AD2" w:rsidRDefault="00032108" w:rsidP="009A6CA1">
      <w:pPr>
        <w:pStyle w:val="a9"/>
        <w:numPr>
          <w:ilvl w:val="1"/>
          <w:numId w:val="373"/>
        </w:numPr>
      </w:pPr>
      <w:r w:rsidRPr="001A721D">
        <w:rPr>
          <w:b/>
          <w:bCs/>
          <w:rtl/>
          <w:lang w:val="fr-MA"/>
        </w:rPr>
        <w:t>الأنبياء 2</w:t>
      </w:r>
      <w:r w:rsidRPr="001A721D">
        <w:rPr>
          <w:b/>
          <w:bCs/>
        </w:rPr>
        <w:t>:</w:t>
      </w:r>
      <w:r w:rsidR="0064321B">
        <w:rPr>
          <w:rtl/>
        </w:rPr>
        <w:t>"</w:t>
      </w:r>
      <w:r w:rsidRPr="001A721D">
        <w:rPr>
          <w:rtl/>
          <w:lang w:val="fr-MA"/>
        </w:rPr>
        <w:t>مَا يَأْتِيهِمْ مِنْ ذِكْرٍ مِنْ رَبِّهِمْ مُحْدَثٍ إِلَّا اسْتَمَعُوهُ وَهُمْ يَلْعَبُونَ</w:t>
      </w:r>
      <w:r w:rsidR="0064321B">
        <w:rPr>
          <w:rtl/>
        </w:rPr>
        <w:t>"</w:t>
      </w:r>
    </w:p>
    <w:p w14:paraId="3D5684C8" w14:textId="5C05C9B8" w:rsidR="00032108" w:rsidRPr="00E46AD2" w:rsidRDefault="00032108" w:rsidP="009A6CA1">
      <w:pPr>
        <w:pStyle w:val="a9"/>
        <w:numPr>
          <w:ilvl w:val="1"/>
          <w:numId w:val="373"/>
        </w:numPr>
      </w:pPr>
      <w:r w:rsidRPr="001A721D">
        <w:rPr>
          <w:b/>
          <w:bCs/>
          <w:rtl/>
          <w:lang w:val="fr-MA"/>
        </w:rPr>
        <w:t>المؤمنون 11</w:t>
      </w:r>
      <w:r w:rsidRPr="001A721D">
        <w:rPr>
          <w:b/>
          <w:bCs/>
        </w:rPr>
        <w:t>:</w:t>
      </w:r>
      <w:r w:rsidR="0064321B">
        <w:rPr>
          <w:rtl/>
        </w:rPr>
        <w:t>"</w:t>
      </w:r>
      <w:r w:rsidRPr="001A721D">
        <w:rPr>
          <w:rtl/>
          <w:lang w:val="fr-MA"/>
        </w:rPr>
        <w:t>الَّذِينَ يَرِثُونَ الْفِرْدَوْسَ هُمْ فِيهَا خَالِدُونَ</w:t>
      </w:r>
      <w:r w:rsidR="0064321B">
        <w:rPr>
          <w:rtl/>
        </w:rPr>
        <w:t>"</w:t>
      </w:r>
    </w:p>
    <w:p w14:paraId="3B30CDFD" w14:textId="19E3745C" w:rsidR="00032108" w:rsidRPr="00E46AD2" w:rsidRDefault="00032108" w:rsidP="009A6CA1">
      <w:pPr>
        <w:pStyle w:val="a9"/>
        <w:numPr>
          <w:ilvl w:val="1"/>
          <w:numId w:val="373"/>
        </w:numPr>
      </w:pPr>
      <w:r w:rsidRPr="001A721D">
        <w:rPr>
          <w:b/>
          <w:bCs/>
          <w:rtl/>
          <w:lang w:val="fr-MA"/>
        </w:rPr>
        <w:t>الفرقان 30</w:t>
      </w:r>
      <w:r w:rsidRPr="001A721D">
        <w:rPr>
          <w:b/>
          <w:bCs/>
        </w:rPr>
        <w:t>:</w:t>
      </w:r>
      <w:r w:rsidR="0064321B">
        <w:rPr>
          <w:rtl/>
        </w:rPr>
        <w:t>"</w:t>
      </w:r>
      <w:r w:rsidRPr="001A721D">
        <w:rPr>
          <w:rtl/>
          <w:lang w:val="fr-MA"/>
        </w:rPr>
        <w:t>وَقَالَ الرَّسُولُ يَا رَبِّ إِنَّ قَوْمِي اتَّخَذُوا هَذَا الْقُرْآنَ مَهْجُورًا</w:t>
      </w:r>
      <w:r w:rsidR="0064321B">
        <w:rPr>
          <w:rtl/>
        </w:rPr>
        <w:t>"</w:t>
      </w:r>
      <w:r w:rsidRPr="00E46AD2">
        <w:br/>
        <w:t xml:space="preserve">* </w:t>
      </w:r>
      <w:r w:rsidRPr="001A721D">
        <w:rPr>
          <w:b/>
          <w:bCs/>
          <w:rtl/>
          <w:lang w:val="fr-MA"/>
        </w:rPr>
        <w:t>النور 48-50</w:t>
      </w:r>
      <w:r w:rsidRPr="001A721D">
        <w:rPr>
          <w:b/>
          <w:bCs/>
        </w:rPr>
        <w:t>:</w:t>
      </w:r>
      <w:r w:rsidR="0064321B">
        <w:rPr>
          <w:rtl/>
        </w:rPr>
        <w:t>"</w:t>
      </w:r>
      <w:r w:rsidRPr="001A721D">
        <w:rPr>
          <w:rtl/>
          <w:lang w:val="fr-MA"/>
        </w:rPr>
        <w:t xml:space="preserve">وَإِذَا دُعُوا إِلَى اللَّهِ وَرَسُولِهِ لِيَحْكُمَ بَيْنَهُمْ إِذَا فَرِيقٌ مِنْهُمْ مُعْرِضُونَ </w:t>
      </w:r>
      <w:r w:rsidR="0064321B">
        <w:rPr>
          <w:rtl/>
          <w:lang w:val="fr-MA"/>
        </w:rPr>
        <w:t>"</w:t>
      </w:r>
      <w:r w:rsidRPr="001A721D">
        <w:rPr>
          <w:rtl/>
          <w:lang w:val="fr-MA"/>
        </w:rPr>
        <w:t>48</w:t>
      </w:r>
      <w:r w:rsidR="0064321B">
        <w:rPr>
          <w:rtl/>
          <w:lang w:val="fr-MA"/>
        </w:rPr>
        <w:t>"</w:t>
      </w:r>
      <w:r w:rsidRPr="001A721D">
        <w:rPr>
          <w:rtl/>
          <w:lang w:val="fr-MA"/>
        </w:rPr>
        <w:t xml:space="preserve"> وَإِنْ يَكُنْ لَهُمُ الْحَقُّ يَأْتُوا إِلَيْهِ مُذْعِنِينَ </w:t>
      </w:r>
      <w:r w:rsidR="0064321B">
        <w:rPr>
          <w:rtl/>
          <w:lang w:val="fr-MA"/>
        </w:rPr>
        <w:t>"</w:t>
      </w:r>
      <w:r w:rsidRPr="001A721D">
        <w:rPr>
          <w:rtl/>
          <w:lang w:val="fr-MA"/>
        </w:rPr>
        <w:t>49</w:t>
      </w:r>
      <w:r w:rsidR="0064321B">
        <w:rPr>
          <w:rtl/>
          <w:lang w:val="fr-MA"/>
        </w:rPr>
        <w:t>"</w:t>
      </w:r>
      <w:r w:rsidRPr="001A721D">
        <w:rPr>
          <w:rtl/>
          <w:lang w:val="fr-MA"/>
        </w:rPr>
        <w:t xml:space="preserve"> أَفِي قُلُوبِهِمْ مَرَضٌ أَمِ ارْتَابُوا أَمْ يَخَافُونَ أَنْ يَحِيفَ اللَّهُ عَلَيْهِمْ وَرَسُولُهُ بَلْ أُولَئِكَ هُمُ الظَّالِمُونَ</w:t>
      </w:r>
      <w:r w:rsidR="0064321B">
        <w:rPr>
          <w:rtl/>
        </w:rPr>
        <w:t>"</w:t>
      </w:r>
    </w:p>
    <w:p w14:paraId="5A5B3AE0" w14:textId="21554A52" w:rsidR="00032108" w:rsidRPr="00E46AD2" w:rsidRDefault="00032108" w:rsidP="009A6CA1">
      <w:pPr>
        <w:pStyle w:val="a9"/>
        <w:numPr>
          <w:ilvl w:val="1"/>
          <w:numId w:val="373"/>
        </w:numPr>
      </w:pPr>
      <w:r w:rsidRPr="001A721D">
        <w:rPr>
          <w:b/>
          <w:bCs/>
          <w:rtl/>
          <w:lang w:val="fr-MA"/>
        </w:rPr>
        <w:t>النور 26</w:t>
      </w:r>
      <w:r w:rsidRPr="001A721D">
        <w:rPr>
          <w:b/>
          <w:bCs/>
        </w:rPr>
        <w:t>:</w:t>
      </w:r>
      <w:r w:rsidR="0064321B">
        <w:rPr>
          <w:rtl/>
        </w:rPr>
        <w:t>"</w:t>
      </w:r>
      <w:r w:rsidRPr="001A721D">
        <w:rPr>
          <w:rtl/>
          <w:lang w:val="fr-MA"/>
        </w:rPr>
        <w:t>الْخَبِيثَاتُ لِلْخَبِيثِينَ وَالْخَبِيثُونَ لِلْخَبِيثَاتِ وَالطَّيِّبَاتُ لِلطَّيِّبِينَ وَالطَّيِّبُونَ لِلطَّيِّبَاتِ أُولَئِكَ مُبَرَّءُونَ مِمَّا يَقُولُونَ لَهُمْ مَغْفِرَةٌ وَرِزْقٌ كَرِيمٌ</w:t>
      </w:r>
      <w:r w:rsidR="0064321B">
        <w:rPr>
          <w:rtl/>
        </w:rPr>
        <w:t>"</w:t>
      </w:r>
      <w:r w:rsidRPr="00E46AD2">
        <w:br/>
        <w:t xml:space="preserve">* </w:t>
      </w:r>
      <w:r w:rsidRPr="001A721D">
        <w:rPr>
          <w:b/>
          <w:bCs/>
          <w:rtl/>
          <w:lang w:val="fr-MA"/>
        </w:rPr>
        <w:t>ق 44</w:t>
      </w:r>
      <w:r w:rsidRPr="001A721D">
        <w:rPr>
          <w:b/>
          <w:bCs/>
        </w:rPr>
        <w:t>:</w:t>
      </w:r>
      <w:r w:rsidR="0064321B">
        <w:rPr>
          <w:rtl/>
        </w:rPr>
        <w:t>"</w:t>
      </w:r>
      <w:r w:rsidRPr="001A721D">
        <w:rPr>
          <w:rtl/>
          <w:lang w:val="fr-MA"/>
        </w:rPr>
        <w:t>يَوْمَ تَشَقَّقُ الْأَرْضُ عَنْهُمْ سِرَاعًا ذَلِكَ حَشْرٌ عَلَيْنَا يَسِيرٌ</w:t>
      </w:r>
      <w:r w:rsidR="0064321B">
        <w:rPr>
          <w:rtl/>
        </w:rPr>
        <w:t>"</w:t>
      </w:r>
      <w:r w:rsidRPr="00E46AD2">
        <w:br/>
        <w:t xml:space="preserve">* </w:t>
      </w:r>
      <w:r w:rsidRPr="001A721D">
        <w:rPr>
          <w:b/>
          <w:bCs/>
          <w:rtl/>
          <w:lang w:val="fr-MA"/>
        </w:rPr>
        <w:t>النجم 60</w:t>
      </w:r>
      <w:r w:rsidRPr="001A721D">
        <w:rPr>
          <w:b/>
          <w:bCs/>
        </w:rPr>
        <w:t>:</w:t>
      </w:r>
      <w:r w:rsidR="0064321B">
        <w:rPr>
          <w:rtl/>
        </w:rPr>
        <w:t>"</w:t>
      </w:r>
      <w:r w:rsidRPr="001A721D">
        <w:rPr>
          <w:rtl/>
          <w:lang w:val="fr-MA"/>
        </w:rPr>
        <w:t>وَتَضْحَكُونَ وَلَا تَبْكُونَ</w:t>
      </w:r>
      <w:r w:rsidR="0064321B">
        <w:rPr>
          <w:rtl/>
        </w:rPr>
        <w:t>"</w:t>
      </w:r>
      <w:r w:rsidRPr="00E46AD2">
        <w:br/>
        <w:t xml:space="preserve">* </w:t>
      </w:r>
      <w:r w:rsidRPr="001A721D">
        <w:rPr>
          <w:b/>
          <w:bCs/>
          <w:rtl/>
          <w:lang w:val="fr-MA"/>
        </w:rPr>
        <w:t>الواقعة 77+79</w:t>
      </w:r>
      <w:r w:rsidRPr="001A721D">
        <w:rPr>
          <w:b/>
          <w:bCs/>
        </w:rPr>
        <w:t>:</w:t>
      </w:r>
      <w:r w:rsidR="0064321B">
        <w:rPr>
          <w:rtl/>
        </w:rPr>
        <w:t>"</w:t>
      </w:r>
      <w:r w:rsidRPr="001A721D">
        <w:rPr>
          <w:rtl/>
          <w:lang w:val="fr-MA"/>
        </w:rPr>
        <w:t xml:space="preserve">إِنَّهُ لَقُرْآنٌ كَرِيمٌ </w:t>
      </w:r>
      <w:r w:rsidR="0064321B">
        <w:rPr>
          <w:rtl/>
          <w:lang w:val="fr-MA"/>
        </w:rPr>
        <w:t>"</w:t>
      </w:r>
      <w:r w:rsidRPr="001A721D">
        <w:rPr>
          <w:rtl/>
          <w:lang w:val="fr-MA"/>
        </w:rPr>
        <w:t>77</w:t>
      </w:r>
      <w:r w:rsidR="0064321B">
        <w:rPr>
          <w:rtl/>
          <w:lang w:val="fr-MA"/>
        </w:rPr>
        <w:t>"</w:t>
      </w:r>
      <w:r w:rsidRPr="001A721D">
        <w:rPr>
          <w:rtl/>
          <w:lang w:val="fr-MA"/>
        </w:rPr>
        <w:t xml:space="preserve"> فِي كِتَابٍ مَكْنُونٍ </w:t>
      </w:r>
      <w:r w:rsidR="0064321B">
        <w:rPr>
          <w:rtl/>
          <w:lang w:val="fr-MA"/>
        </w:rPr>
        <w:t>"</w:t>
      </w:r>
      <w:r w:rsidRPr="001A721D">
        <w:rPr>
          <w:rtl/>
          <w:lang w:val="fr-MA"/>
        </w:rPr>
        <w:t>78</w:t>
      </w:r>
      <w:r w:rsidR="0064321B">
        <w:rPr>
          <w:rtl/>
          <w:lang w:val="fr-MA"/>
        </w:rPr>
        <w:t>"</w:t>
      </w:r>
      <w:r w:rsidRPr="001A721D">
        <w:rPr>
          <w:rtl/>
          <w:lang w:val="fr-MA"/>
        </w:rPr>
        <w:t xml:space="preserve"> لَا يَمَسُّهُ إِلَّا الْمُطَهَّرُونَ</w:t>
      </w:r>
      <w:r w:rsidR="0064321B">
        <w:rPr>
          <w:rtl/>
        </w:rPr>
        <w:t>"</w:t>
      </w:r>
      <w:r w:rsidRPr="00E46AD2">
        <w:br/>
        <w:t xml:space="preserve">* </w:t>
      </w:r>
      <w:r w:rsidRPr="001A721D">
        <w:rPr>
          <w:b/>
          <w:bCs/>
          <w:rtl/>
          <w:lang w:val="fr-MA"/>
        </w:rPr>
        <w:t>الشمس 38</w:t>
      </w:r>
      <w:r w:rsidRPr="001A721D">
        <w:rPr>
          <w:b/>
          <w:bCs/>
        </w:rPr>
        <w:t>:</w:t>
      </w:r>
      <w:r w:rsidR="0064321B">
        <w:rPr>
          <w:rtl/>
        </w:rPr>
        <w:t>"</w:t>
      </w:r>
      <w:r w:rsidRPr="001A721D">
        <w:rPr>
          <w:rtl/>
          <w:lang w:val="fr-MA"/>
        </w:rPr>
        <w:t>وَجَزَاءُ سَيِّئَةٍ سَيِّئَةٌ مِثْلُهَا فَمَنْ عَفَا وَأَصْلَحَ فَأَجْرُهُ عَلَى اللَّهِ إِنَّهُ لَا يُحِبُّ الظَّالِمِينَ</w:t>
      </w:r>
      <w:r w:rsidR="0064321B">
        <w:rPr>
          <w:rtl/>
        </w:rPr>
        <w:t>"</w:t>
      </w:r>
      <w:r w:rsidRPr="00E46AD2">
        <w:br/>
        <w:t xml:space="preserve">* </w:t>
      </w:r>
      <w:r w:rsidRPr="001A721D">
        <w:rPr>
          <w:b/>
          <w:bCs/>
          <w:rtl/>
          <w:lang w:val="fr-MA"/>
        </w:rPr>
        <w:t>الشمس 82</w:t>
      </w:r>
      <w:r w:rsidRPr="001A721D">
        <w:rPr>
          <w:b/>
          <w:bCs/>
        </w:rPr>
        <w:t>:</w:t>
      </w:r>
      <w:r w:rsidR="0064321B">
        <w:rPr>
          <w:rtl/>
        </w:rPr>
        <w:t>"</w:t>
      </w:r>
      <w:r w:rsidRPr="001A721D">
        <w:rPr>
          <w:rtl/>
          <w:lang w:val="fr-MA"/>
        </w:rPr>
        <w:t>أَفَلَا يَتَدَبَّرُونَ الْقُرْآنَ وَلَوْ كَانَ مِنْ عِنْدِ غَيْرِ اللَّهِ لَوَجَدُوا فِيهِ اخْتِلَافًا كَثِيرًا</w:t>
      </w:r>
      <w:r w:rsidR="0064321B">
        <w:rPr>
          <w:rtl/>
        </w:rPr>
        <w:t>"</w:t>
      </w:r>
    </w:p>
    <w:p w14:paraId="78EE86A7" w14:textId="29D7FF20" w:rsidR="00032108" w:rsidRPr="00E46AD2" w:rsidRDefault="00032108" w:rsidP="009A6CA1">
      <w:pPr>
        <w:pStyle w:val="a9"/>
        <w:numPr>
          <w:ilvl w:val="1"/>
          <w:numId w:val="373"/>
        </w:numPr>
      </w:pPr>
      <w:r w:rsidRPr="001A721D">
        <w:rPr>
          <w:b/>
          <w:bCs/>
          <w:rtl/>
          <w:lang w:val="fr-MA"/>
        </w:rPr>
        <w:t>القمر 17</w:t>
      </w:r>
      <w:r w:rsidRPr="001A721D">
        <w:rPr>
          <w:b/>
          <w:bCs/>
        </w:rPr>
        <w:t>:</w:t>
      </w:r>
      <w:r w:rsidR="0064321B">
        <w:rPr>
          <w:rtl/>
        </w:rPr>
        <w:t>"</w:t>
      </w:r>
      <w:r w:rsidRPr="001A721D">
        <w:rPr>
          <w:rtl/>
          <w:lang w:val="fr-MA"/>
        </w:rPr>
        <w:t>وَلَقَدْ يَسَّرْنَا الْقُرْآنَ لِلذِّكْرِ فَهَلْ مِنْ مُدَّكِرٍ</w:t>
      </w:r>
      <w:r w:rsidR="0064321B">
        <w:rPr>
          <w:rtl/>
        </w:rPr>
        <w:t>"</w:t>
      </w:r>
      <w:r w:rsidRPr="00E46AD2">
        <w:br/>
        <w:t xml:space="preserve">* </w:t>
      </w:r>
      <w:r w:rsidRPr="001A721D">
        <w:rPr>
          <w:b/>
          <w:bCs/>
          <w:rtl/>
          <w:lang w:val="fr-MA"/>
        </w:rPr>
        <w:t>محمد 24</w:t>
      </w:r>
      <w:r w:rsidRPr="001A721D">
        <w:rPr>
          <w:b/>
          <w:bCs/>
        </w:rPr>
        <w:t>:</w:t>
      </w:r>
      <w:r w:rsidR="0064321B">
        <w:rPr>
          <w:rtl/>
        </w:rPr>
        <w:t>"</w:t>
      </w:r>
      <w:r w:rsidRPr="001A721D">
        <w:rPr>
          <w:rtl/>
          <w:lang w:val="fr-MA"/>
        </w:rPr>
        <w:t>أَفَلَا يَتَدَبَّرُونَ الْقُرْآنَ أَمْ عَلَى قُلُوبٍ أَقْفَالُهَا</w:t>
      </w:r>
      <w:r w:rsidR="0064321B">
        <w:rPr>
          <w:rtl/>
        </w:rPr>
        <w:t>"</w:t>
      </w:r>
      <w:r w:rsidRPr="00E46AD2">
        <w:br/>
        <w:t xml:space="preserve">* </w:t>
      </w:r>
      <w:r w:rsidRPr="001A721D">
        <w:rPr>
          <w:b/>
          <w:bCs/>
          <w:rtl/>
          <w:lang w:val="fr-MA"/>
        </w:rPr>
        <w:t>البينة 2</w:t>
      </w:r>
      <w:r w:rsidRPr="001A721D">
        <w:rPr>
          <w:b/>
          <w:bCs/>
        </w:rPr>
        <w:t>:</w:t>
      </w:r>
      <w:r w:rsidR="0064321B">
        <w:rPr>
          <w:rtl/>
        </w:rPr>
        <w:t>"</w:t>
      </w:r>
      <w:r w:rsidRPr="001A721D">
        <w:rPr>
          <w:rtl/>
          <w:lang w:val="fr-MA"/>
        </w:rPr>
        <w:t>رَسُولٌ مِنَ اللَّهِ يَتْلُو صُحُفًا مُطَهَّرَةً</w:t>
      </w:r>
      <w:r w:rsidR="0064321B">
        <w:rPr>
          <w:rtl/>
        </w:rPr>
        <w:t>"</w:t>
      </w:r>
    </w:p>
    <w:p w14:paraId="7A00424E" w14:textId="7BDD0DAA" w:rsidR="0033698B" w:rsidRPr="00E46AD2" w:rsidRDefault="0033698B" w:rsidP="009A6CA1">
      <w:pPr>
        <w:pStyle w:val="ng-star-inserted"/>
        <w:numPr>
          <w:ilvl w:val="1"/>
          <w:numId w:val="373"/>
        </w:numPr>
        <w:bidi/>
      </w:pPr>
      <w:r w:rsidRPr="00E46AD2">
        <w:rPr>
          <w:rStyle w:val="ng-star-inserted1"/>
          <w:rFonts w:eastAsiaTheme="majorEastAsia"/>
          <w:b/>
          <w:bCs/>
          <w:sz w:val="28"/>
          <w:szCs w:val="28"/>
          <w:rtl/>
        </w:rPr>
        <w:t>النساء 48-50</w:t>
      </w:r>
      <w:r w:rsidRPr="00E46AD2">
        <w:rPr>
          <w:rStyle w:val="ng-star-inserted1"/>
          <w:rFonts w:eastAsiaTheme="majorEastAsia"/>
          <w:sz w:val="28"/>
          <w:szCs w:val="28"/>
        </w:rPr>
        <w:t>: {</w:t>
      </w:r>
      <w:r w:rsidRPr="00E46AD2">
        <w:rPr>
          <w:rStyle w:val="ng-star-inserted1"/>
          <w:rFonts w:eastAsiaTheme="majorEastAsia"/>
          <w:sz w:val="28"/>
          <w:szCs w:val="28"/>
          <w:rtl/>
        </w:rPr>
        <w:t xml:space="preserve">إِنَّ اللَّهَ لَا يَغْفِرُ أَنْ يُشْرَكَ بِهِ وَيَغْفِرُ مَا دُونَ ذَلِكَ لِمَنْ يَشَاءُ وَمَنْ يُشْرِكْ بِاللَّهِ فَقَدِ افْتَرَى إِثْمًا عَظِيمًا </w:t>
      </w:r>
      <w:r w:rsidR="0064321B">
        <w:rPr>
          <w:rStyle w:val="ng-star-inserted1"/>
          <w:rFonts w:eastAsiaTheme="majorEastAsia"/>
          <w:sz w:val="28"/>
          <w:szCs w:val="28"/>
          <w:rtl/>
        </w:rPr>
        <w:t>"</w:t>
      </w:r>
      <w:r w:rsidRPr="00E46AD2">
        <w:rPr>
          <w:rStyle w:val="ng-star-inserted1"/>
          <w:rFonts w:eastAsiaTheme="majorEastAsia"/>
          <w:sz w:val="28"/>
          <w:szCs w:val="28"/>
          <w:rtl/>
        </w:rPr>
        <w:t>48</w:t>
      </w:r>
      <w:r w:rsidR="0064321B">
        <w:rPr>
          <w:rStyle w:val="ng-star-inserted1"/>
          <w:rFonts w:eastAsiaTheme="majorEastAsia"/>
          <w:sz w:val="28"/>
          <w:szCs w:val="28"/>
          <w:rtl/>
        </w:rPr>
        <w:t>"</w:t>
      </w:r>
      <w:r w:rsidRPr="00E46AD2">
        <w:rPr>
          <w:rStyle w:val="ng-star-inserted1"/>
          <w:rFonts w:eastAsiaTheme="majorEastAsia"/>
          <w:sz w:val="28"/>
          <w:szCs w:val="28"/>
          <w:rtl/>
        </w:rPr>
        <w:t xml:space="preserve"> أَلَمْ تَرَ إِلَى الَّذِينَ يُزَكُّونَ أَنْفُسَهُمْ بَلِ اللَّهُ يُزَكِّي مَنْ يَشَاءُ وَلَا يُظْلَمُونَ فَتِيلًا </w:t>
      </w:r>
      <w:r w:rsidR="0064321B">
        <w:rPr>
          <w:rStyle w:val="ng-star-inserted1"/>
          <w:rFonts w:eastAsiaTheme="majorEastAsia"/>
          <w:sz w:val="28"/>
          <w:szCs w:val="28"/>
          <w:rtl/>
        </w:rPr>
        <w:t>"</w:t>
      </w:r>
      <w:r w:rsidRPr="00E46AD2">
        <w:rPr>
          <w:rStyle w:val="ng-star-inserted1"/>
          <w:rFonts w:eastAsiaTheme="majorEastAsia"/>
          <w:sz w:val="28"/>
          <w:szCs w:val="28"/>
          <w:rtl/>
        </w:rPr>
        <w:t>49</w:t>
      </w:r>
      <w:r w:rsidR="0064321B">
        <w:rPr>
          <w:rStyle w:val="ng-star-inserted1"/>
          <w:rFonts w:eastAsiaTheme="majorEastAsia"/>
          <w:sz w:val="28"/>
          <w:szCs w:val="28"/>
          <w:rtl/>
        </w:rPr>
        <w:t>"</w:t>
      </w:r>
      <w:r w:rsidRPr="00E46AD2">
        <w:rPr>
          <w:rStyle w:val="ng-star-inserted1"/>
          <w:rFonts w:eastAsiaTheme="majorEastAsia"/>
          <w:sz w:val="28"/>
          <w:szCs w:val="28"/>
          <w:rtl/>
        </w:rPr>
        <w:t xml:space="preserve"> انْظُرْ كَيْفَ يَفْتَرُونَ عَلَى اللَّهِ الْكَذِبَ وَكَفَى بِهِ إِثْمًا مُبِينًا</w:t>
      </w:r>
      <w:r w:rsidRPr="00E46AD2">
        <w:rPr>
          <w:rStyle w:val="ng-star-inserted1"/>
          <w:rFonts w:eastAsiaTheme="majorEastAsia"/>
          <w:sz w:val="28"/>
          <w:szCs w:val="28"/>
        </w:rPr>
        <w:t>}</w:t>
      </w:r>
    </w:p>
    <w:p w14:paraId="20C6A2C8" w14:textId="77777777" w:rsidR="004C1B2D" w:rsidRPr="004C1B2D" w:rsidRDefault="004C1B2D" w:rsidP="009A6CA1">
      <w:pPr>
        <w:pStyle w:val="a9"/>
        <w:numPr>
          <w:ilvl w:val="0"/>
          <w:numId w:val="373"/>
        </w:numPr>
        <w:bidi w:val="0"/>
        <w:spacing w:before="100" w:beforeAutospacing="1" w:after="100" w:afterAutospacing="1" w:line="240" w:lineRule="auto"/>
        <w:rPr>
          <w:rFonts w:ascii="Times New Roman" w:eastAsia="Times New Roman" w:hAnsi="Times New Roman" w:cs="Times New Roman"/>
          <w:sz w:val="24"/>
          <w:szCs w:val="24"/>
        </w:rPr>
      </w:pPr>
      <w:r w:rsidRPr="004C1B2D">
        <w:rPr>
          <w:rFonts w:ascii="Times New Roman" w:eastAsia="Times New Roman" w:hAnsi="Times New Roman" w:cs="Times New Roman"/>
          <w:sz w:val="24"/>
          <w:szCs w:val="24"/>
          <w:rtl/>
        </w:rPr>
        <w:t>بالتأكيد، يسعدني إضافة مقالين آخرين بناءً على حوارنا الأخير، ليكونا تكملة للمقالات السابقة في كتابك ويعمقان النقاش حول تجربة المتدبرين ومنهجهم</w:t>
      </w:r>
      <w:r w:rsidRPr="004C1B2D">
        <w:rPr>
          <w:rFonts w:ascii="Times New Roman" w:eastAsia="Times New Roman" w:hAnsi="Times New Roman" w:cs="Times New Roman"/>
          <w:sz w:val="24"/>
          <w:szCs w:val="24"/>
        </w:rPr>
        <w:t>.</w:t>
      </w:r>
    </w:p>
    <w:p w14:paraId="137220EF" w14:textId="79A97E2A" w:rsidR="004C1B2D" w:rsidRPr="004C1B2D" w:rsidRDefault="004C1B2D" w:rsidP="004C1B2D">
      <w:pPr>
        <w:pStyle w:val="1"/>
        <w:rPr>
          <w:rFonts w:eastAsiaTheme="minorEastAsia"/>
          <w:lang w:val="fr-MA"/>
        </w:rPr>
      </w:pPr>
      <w:bookmarkStart w:id="27" w:name="_Toc199407028"/>
      <w:r w:rsidRPr="004C1B2D">
        <w:rPr>
          <w:rFonts w:eastAsiaTheme="minorEastAsia"/>
          <w:rtl/>
          <w:lang w:val="fr-MA"/>
        </w:rPr>
        <w:t>صدى الحقيقة في الفطرة: لماذا يُقاوم النور؟</w:t>
      </w:r>
      <w:bookmarkEnd w:id="27"/>
    </w:p>
    <w:p w14:paraId="1C662CFE" w14:textId="7F3BF735" w:rsidR="004C1B2D" w:rsidRPr="004C1B2D" w:rsidRDefault="004C1B2D" w:rsidP="004C1B2D">
      <w:pPr>
        <w:rPr>
          <w:lang w:val="fr-MA"/>
        </w:rPr>
      </w:pPr>
      <w:r w:rsidRPr="004C1B2D">
        <w:rPr>
          <w:rtl/>
          <w:lang w:val="fr-MA"/>
        </w:rPr>
        <w:t>مقدمة</w:t>
      </w:r>
      <w:r w:rsidRPr="004C1B2D">
        <w:rPr>
          <w:lang w:val="fr-MA"/>
        </w:rPr>
        <w:br/>
      </w:r>
      <w:r w:rsidRPr="004C1B2D">
        <w:rPr>
          <w:rtl/>
          <w:lang w:val="fr-MA"/>
        </w:rPr>
        <w:t>إن رحلة تدبر القرآن الكريم ليست مجرد عملية فكرية، بل هي تجربة روحية عميقة تلامس شغاف القلب وتتوافق مع الفطرة السليمة التي فطر الله الناس عليها. يشعر المتدبر بانسجام داخلي وقناعة راسخة كلما تعمق في فهم كلام الله مباشرة، وكأنما يكتشف ذاته وهويته الحقيقية في مرآة الوحي. ولكن، وكما جرت سنة الله في خلقه، فإن هذا النور الذي يبزغ في القلب غالباً ما يواجه رياحاً عاتية من المقاومة والتشكيك</w:t>
      </w:r>
      <w:r w:rsidRPr="004C1B2D">
        <w:rPr>
          <w:lang w:val="fr-MA"/>
        </w:rPr>
        <w:t>.</w:t>
      </w:r>
    </w:p>
    <w:p w14:paraId="16D8E0A5" w14:textId="3A87B66C" w:rsidR="004C1B2D" w:rsidRPr="004C1B2D" w:rsidRDefault="004C1B2D" w:rsidP="004C1B2D">
      <w:pPr>
        <w:rPr>
          <w:lang w:val="fr-MA"/>
        </w:rPr>
      </w:pPr>
      <w:r w:rsidRPr="00576896">
        <w:rPr>
          <w:b/>
          <w:bCs/>
          <w:rtl/>
          <w:lang w:val="fr-MA"/>
        </w:rPr>
        <w:t>التدبر ونداء الفطرة</w:t>
      </w:r>
      <w:r w:rsidRPr="004C1B2D">
        <w:rPr>
          <w:lang w:val="fr-MA"/>
        </w:rPr>
        <w:br/>
      </w:r>
      <w:r w:rsidRPr="004C1B2D">
        <w:rPr>
          <w:rtl/>
          <w:lang w:val="fr-MA"/>
        </w:rPr>
        <w:t>إن هذا الشعور العميق بالاتصال والتوافق عند تدبر القرآن ليس وهماً أو مجرد انطباع شخصي عابر. إنه، كما عبر أحد الإخوة، "يغزو الأرواح ليستقر في القلوب، لأنه يتماشى ويتماهى مع الفطرة السليمة". القرآن يخاطب جوهر الإنسان، تلك المنطقة النقية التي لم تتلوث بعد بطبقات التقليد الأعمى والأهواء المتضاربة والآراء البشرية المتغيرة. إنه يعيد ضبط بوصلة الروح نحو خالقها، ويكشف عن الحقائق الكونية والتشريعية التي تتناغم مع تصميم هذا الوجود. هذا الصدى الداخلي هو بحد ذاته شهادة على صدق الوحي وقوته الذاتية</w:t>
      </w:r>
      <w:r w:rsidRPr="004C1B2D">
        <w:rPr>
          <w:lang w:val="fr-MA"/>
        </w:rPr>
        <w:t>.</w:t>
      </w:r>
    </w:p>
    <w:p w14:paraId="192EE1A7" w14:textId="036E24FB" w:rsidR="004C1B2D" w:rsidRPr="004C1B2D" w:rsidRDefault="004C1B2D" w:rsidP="004C1B2D">
      <w:pPr>
        <w:rPr>
          <w:lang w:val="fr-MA"/>
        </w:rPr>
      </w:pPr>
      <w:r w:rsidRPr="00576896">
        <w:rPr>
          <w:b/>
          <w:bCs/>
          <w:rtl/>
          <w:lang w:val="fr-MA"/>
        </w:rPr>
        <w:t>سنة الصراع بين الحق والباطل</w:t>
      </w:r>
      <w:r w:rsidRPr="004C1B2D">
        <w:rPr>
          <w:lang w:val="fr-MA"/>
        </w:rPr>
        <w:br/>
      </w:r>
      <w:r w:rsidRPr="004C1B2D">
        <w:rPr>
          <w:rtl/>
          <w:lang w:val="fr-MA"/>
        </w:rPr>
        <w:t>لماذا إذن يُقابل هذا السعي النبيل للعودة إلى الأصل الصافي بالمعارضة والاتهام؟ الجواب يكمن في فهم سنن التاريخ وطبيعة النفس البشرية. لقد جرت سنة الله أن كل دعوة للحق، وكل محاولة لإصلاح ما فسد أو إحياء ما اندثر من معالم الدين الصحيح، تواجه مقاومة. الأنبياء والرسل، وهم قادة ركب الهداية، قوبلوا بالصدود والاتهامات والحروب. القرآن نفسه يروي لنا قصص هذا الصراع المتكرر. إن من يسعى اليوم لإعادة الاعتبار للقرآن كمصدر مهيمن، وللتدبر كأداة فهم أساسية، إنما يتبع خطى هؤلاء الدعاة إلى الحق. فالمقاومة قد تأتي من أهل الجهل، أو من المتمسكين بتقاليد بالية، أو ممن يخشون على مصالح أو مكانة بنيت على فهم معين للموروث</w:t>
      </w:r>
      <w:r w:rsidRPr="004C1B2D">
        <w:rPr>
          <w:lang w:val="fr-MA"/>
        </w:rPr>
        <w:t>.</w:t>
      </w:r>
    </w:p>
    <w:p w14:paraId="369370A0" w14:textId="240807F7" w:rsidR="004C1B2D" w:rsidRPr="004C1B2D" w:rsidRDefault="004C1B2D" w:rsidP="004C1B2D">
      <w:pPr>
        <w:rPr>
          <w:lang w:val="fr-MA"/>
        </w:rPr>
      </w:pPr>
      <w:r w:rsidRPr="00576896">
        <w:rPr>
          <w:b/>
          <w:bCs/>
          <w:rtl/>
          <w:lang w:val="fr-MA"/>
        </w:rPr>
        <w:t>محاولات يائسة لإطفاء النور</w:t>
      </w:r>
      <w:r w:rsidRPr="004C1B2D">
        <w:rPr>
          <w:lang w:val="fr-MA"/>
        </w:rPr>
        <w:br/>
      </w:r>
      <w:r w:rsidRPr="004C1B2D">
        <w:rPr>
          <w:rtl/>
          <w:lang w:val="fr-MA"/>
        </w:rPr>
        <w:t>إن هذه المقاومة، بكل أشكالها من تشنيع واتهام وتصنيف، ليست في حقيقتها إلا محاولة لإطفاء نور الله الذي بدأ يشرق في قلوب المتدبرين وينير دروب الباحثين عن الحق. ينطبق عليهم قول الله عز وجل: ﴿يُرِيدُونَ أَنْ يُطْفِئُوا نُورَ اللَّهِ بِأَفْوَاهِهِمْ وَيَأْبَى اللَّهُ إِلَّا أَنْ يُتِمَّ نُورَهُ وَلَوْ كَرِهَ الْكَافِرُونَ﴾ [التوبة: 32]. إنها محاولات يائسة، لأن نور الله لا يمكن أن يُحجب بكلام البشر أو تشكيكهم. وعد الله قاطع بأن نوره سيتم وينتشر، مهما كانت قوة المعارضة</w:t>
      </w:r>
      <w:r w:rsidRPr="004C1B2D">
        <w:rPr>
          <w:lang w:val="fr-MA"/>
        </w:rPr>
        <w:t>.</w:t>
      </w:r>
    </w:p>
    <w:p w14:paraId="15632360" w14:textId="1750E10F" w:rsidR="002A36FF" w:rsidRDefault="004C1B2D" w:rsidP="004C1B2D">
      <w:pPr>
        <w:rPr>
          <w:rtl/>
          <w:lang w:val="fr-MA"/>
        </w:rPr>
      </w:pPr>
      <w:r w:rsidRPr="004C1B2D">
        <w:rPr>
          <w:rtl/>
          <w:lang w:val="fr-MA"/>
        </w:rPr>
        <w:t>خاتمة</w:t>
      </w:r>
    </w:p>
    <w:p w14:paraId="5154835D" w14:textId="6388E26C" w:rsidR="004C1B2D" w:rsidRPr="004C1B2D" w:rsidRDefault="004C1B2D" w:rsidP="004C1B2D">
      <w:pPr>
        <w:rPr>
          <w:lang w:val="fr-MA"/>
        </w:rPr>
      </w:pPr>
      <w:r w:rsidRPr="004C1B2D">
        <w:rPr>
          <w:rtl/>
          <w:lang w:val="fr-MA"/>
        </w:rPr>
        <w:t>فلتكن هذه الحقيقة مصدر قوة وطمأنينة لكل متدبر. إن ذلك الشعور بالحق والسكينة الذي تجده في رحاب القرآن ليس سراباً، بل هو دليل صدق وبرهان حق. وإن ما تواجهه من معارضة ليس دليلاً على خطئك، بل هو ضريبة سلوك طريق الحق في عالم تكثر فيه الظلمات. فامضِ على بصيرتك، مستشعراً توافق الوحي مع فطرتك، واثقاً بوعد الله بنصرة دينه وإتمام نوره</w:t>
      </w:r>
      <w:r w:rsidRPr="004C1B2D">
        <w:rPr>
          <w:lang w:val="fr-MA"/>
        </w:rPr>
        <w:t>.</w:t>
      </w:r>
    </w:p>
    <w:p w14:paraId="32406D70" w14:textId="14D6C55B" w:rsidR="004C1B2D" w:rsidRPr="004C1B2D" w:rsidRDefault="004C1B2D" w:rsidP="004C1B2D">
      <w:pPr>
        <w:rPr>
          <w:lang w:val="fr-MA"/>
        </w:rPr>
      </w:pPr>
    </w:p>
    <w:p w14:paraId="321F45CE" w14:textId="3517BA59" w:rsidR="004C1B2D" w:rsidRPr="004C1B2D" w:rsidRDefault="004C1B2D" w:rsidP="002A36FF">
      <w:pPr>
        <w:pStyle w:val="1"/>
        <w:rPr>
          <w:rFonts w:eastAsiaTheme="minorEastAsia"/>
          <w:lang w:val="fr-MA"/>
        </w:rPr>
      </w:pPr>
      <w:bookmarkStart w:id="28" w:name="_Toc199407029"/>
      <w:r w:rsidRPr="004C1B2D">
        <w:rPr>
          <w:rFonts w:eastAsiaTheme="minorEastAsia"/>
          <w:rtl/>
          <w:lang w:val="fr-MA"/>
        </w:rPr>
        <w:t>جريمة التمسك بكتاب الله! مفارقة يوم الحساب</w:t>
      </w:r>
      <w:bookmarkEnd w:id="28"/>
    </w:p>
    <w:p w14:paraId="74C5B165" w14:textId="3A663C51" w:rsidR="004C1B2D" w:rsidRPr="004C1B2D" w:rsidRDefault="004C1B2D" w:rsidP="004C1B2D">
      <w:pPr>
        <w:rPr>
          <w:lang w:val="fr-MA"/>
        </w:rPr>
      </w:pPr>
      <w:r w:rsidRPr="004C1B2D">
        <w:rPr>
          <w:rtl/>
          <w:lang w:val="fr-MA"/>
        </w:rPr>
        <w:t>قدمة</w:t>
      </w:r>
      <w:r w:rsidRPr="004C1B2D">
        <w:rPr>
          <w:lang w:val="fr-MA"/>
        </w:rPr>
        <w:br/>
      </w:r>
      <w:r w:rsidRPr="004C1B2D">
        <w:rPr>
          <w:rtl/>
          <w:lang w:val="fr-MA"/>
        </w:rPr>
        <w:t>في خضم الجدالات الدائرة حول المناهج والمصادر، تُلقى أحياناً تهم غريبة ومؤلمة على أولئك الذين يجعلون القرآن الكريم مرجعهم الأول والأعلى، حتى ليُصوَّر المتمسك بكتاب الله وكأنه يرتكب جريمة أو انحرافاً عن الصراط المستقيم. هذه التهمة لا تصطدم فقط بالمنطق السليم، بل تتناقض بشكل صارخ مع ما يخبرنا به القرآن نفسه عن يوم الحساب وميزان العدل الإلهي</w:t>
      </w:r>
      <w:r w:rsidRPr="004C1B2D">
        <w:rPr>
          <w:lang w:val="fr-MA"/>
        </w:rPr>
        <w:t>.</w:t>
      </w:r>
    </w:p>
    <w:p w14:paraId="5F336D6B" w14:textId="5D451D00" w:rsidR="004C1B2D" w:rsidRPr="004C1B2D" w:rsidRDefault="004C1B2D" w:rsidP="004C1B2D">
      <w:pPr>
        <w:rPr>
          <w:lang w:val="fr-MA"/>
        </w:rPr>
      </w:pPr>
      <w:r w:rsidRPr="004C1B2D">
        <w:rPr>
          <w:rtl/>
          <w:lang w:val="fr-MA"/>
        </w:rPr>
        <w:t>القرآن: كتاب الحساب والشهادة</w:t>
      </w:r>
      <w:r w:rsidRPr="004C1B2D">
        <w:rPr>
          <w:lang w:val="fr-MA"/>
        </w:rPr>
        <w:br/>
      </w:r>
      <w:r w:rsidRPr="004C1B2D">
        <w:rPr>
          <w:rtl/>
          <w:lang w:val="fr-MA"/>
        </w:rPr>
        <w:t xml:space="preserve">تدبر معي قول الله تعالى في سورة الجاثية: ﴿وَتَرَىٰ كُلَّ أُمَّةٍ جَاثِيَةً ۚ كُلُّ أُمَّةٍ تُدْعَىٰ إِلَىٰ كِتَابِهَا الْيَوْمَ تُجْزَوْنَ مَا كُنتُمْ تَعْمَلُونَ </w:t>
      </w:r>
      <w:r w:rsidR="0064321B">
        <w:rPr>
          <w:rtl/>
          <w:lang w:val="fr-MA"/>
        </w:rPr>
        <w:t>"</w:t>
      </w:r>
      <w:r w:rsidRPr="004C1B2D">
        <w:rPr>
          <w:rtl/>
          <w:lang w:val="fr-MA"/>
        </w:rPr>
        <w:t>28</w:t>
      </w:r>
      <w:r w:rsidR="0064321B">
        <w:rPr>
          <w:rtl/>
          <w:lang w:val="fr-MA"/>
        </w:rPr>
        <w:t>"</w:t>
      </w:r>
      <w:r w:rsidRPr="004C1B2D">
        <w:rPr>
          <w:rtl/>
          <w:lang w:val="fr-MA"/>
        </w:rPr>
        <w:t xml:space="preserve"> هَٰذَا كِتَابُنَا يَنطِقُ عَلَيْكُم بِالْحَقِّ ۚ إِنَّا كُنَّا نَسْتَنسِخُ مَا كُنتُمْ تَعْمَلُونَ </w:t>
      </w:r>
      <w:r w:rsidR="0064321B">
        <w:rPr>
          <w:rtl/>
          <w:lang w:val="fr-MA"/>
        </w:rPr>
        <w:t>"</w:t>
      </w:r>
      <w:r w:rsidRPr="004C1B2D">
        <w:rPr>
          <w:rtl/>
          <w:lang w:val="fr-MA"/>
        </w:rPr>
        <w:t>29</w:t>
      </w:r>
      <w:r w:rsidR="0064321B">
        <w:rPr>
          <w:rtl/>
          <w:lang w:val="fr-MA"/>
        </w:rPr>
        <w:t>"</w:t>
      </w:r>
      <w:r w:rsidRPr="004C1B2D">
        <w:rPr>
          <w:rtl/>
          <w:lang w:val="fr-MA"/>
        </w:rPr>
        <w:t xml:space="preserve">﴾. هذه الآيات ترسم مشهداً رهيباً ليوم الفصل، وتضع قاعدة أساسية للحساب: كل أمة تُدعى إلى "كتابها". سواء كان هذا الكتاب هو الوحي الذي أُنزل عليها أو سجل أعمالها المستند إلى ذلك الوحي، فالمرجعية النهائية هي "الكتاب". ويؤكد الله أن هذا الكتاب </w:t>
      </w:r>
      <w:r w:rsidR="0064321B">
        <w:rPr>
          <w:rtl/>
          <w:lang w:val="fr-MA"/>
        </w:rPr>
        <w:t>"</w:t>
      </w:r>
      <w:r w:rsidRPr="004C1B2D">
        <w:rPr>
          <w:rtl/>
          <w:lang w:val="fr-MA"/>
        </w:rPr>
        <w:t>السجل</w:t>
      </w:r>
      <w:r w:rsidR="0064321B">
        <w:rPr>
          <w:rtl/>
          <w:lang w:val="fr-MA"/>
        </w:rPr>
        <w:t>"</w:t>
      </w:r>
      <w:r w:rsidRPr="004C1B2D">
        <w:rPr>
          <w:rtl/>
          <w:lang w:val="fr-MA"/>
        </w:rPr>
        <w:t xml:space="preserve"> "ينطق بالحق" بناءً على استنساخ دقيق للأعمال</w:t>
      </w:r>
      <w:r w:rsidRPr="004C1B2D">
        <w:rPr>
          <w:lang w:val="fr-MA"/>
        </w:rPr>
        <w:t>.</w:t>
      </w:r>
    </w:p>
    <w:p w14:paraId="52F99A48" w14:textId="3F835832" w:rsidR="004C1B2D" w:rsidRPr="004C1B2D" w:rsidRDefault="004C1B2D" w:rsidP="004C1B2D">
      <w:pPr>
        <w:rPr>
          <w:lang w:val="fr-MA"/>
        </w:rPr>
      </w:pPr>
      <w:r w:rsidRPr="004C1B2D">
        <w:rPr>
          <w:rtl/>
          <w:lang w:val="fr-MA"/>
        </w:rPr>
        <w:t>المفارقة العجيبة: التمسك بالكتاب يصبح تهمة</w:t>
      </w:r>
      <w:r w:rsidRPr="004C1B2D">
        <w:rPr>
          <w:lang w:val="fr-MA"/>
        </w:rPr>
        <w:t>!</w:t>
      </w:r>
      <w:r w:rsidR="002A36FF" w:rsidRPr="004C1B2D">
        <w:rPr>
          <w:lang w:val="fr-MA"/>
        </w:rPr>
        <w:t xml:space="preserve"> </w:t>
      </w:r>
      <w:r w:rsidRPr="004C1B2D">
        <w:rPr>
          <w:lang w:val="fr-MA"/>
        </w:rPr>
        <w:br/>
      </w:r>
      <w:r w:rsidRPr="004C1B2D">
        <w:rPr>
          <w:rtl/>
          <w:lang w:val="fr-MA"/>
        </w:rPr>
        <w:t xml:space="preserve">هنا تبرز المفارقة الصارخة: إذا كان "الكتاب" </w:t>
      </w:r>
      <w:r w:rsidR="0064321B">
        <w:rPr>
          <w:rtl/>
          <w:lang w:val="fr-MA"/>
        </w:rPr>
        <w:t>"</w:t>
      </w:r>
      <w:r w:rsidRPr="004C1B2D">
        <w:rPr>
          <w:rtl/>
          <w:lang w:val="fr-MA"/>
        </w:rPr>
        <w:t>القرآن بالنسبة لنا</w:t>
      </w:r>
      <w:r w:rsidR="0064321B">
        <w:rPr>
          <w:rtl/>
          <w:lang w:val="fr-MA"/>
        </w:rPr>
        <w:t>"</w:t>
      </w:r>
      <w:r w:rsidRPr="004C1B2D">
        <w:rPr>
          <w:rtl/>
          <w:lang w:val="fr-MA"/>
        </w:rPr>
        <w:t xml:space="preserve"> هو أساس الدعوة للحساب يوم القيامة، وهو الشاهد الناطق بالحق، فكيف يُلام المرء أو يُجرَّم على التمسك الشديد بهذا الكتاب وجعله المعيار الأول والأخير في فهم الدين وتطبيقه؟ أليس هذا هو عين ما يجب فعله استعداداً لذلك اليوم؟ كيف يتحول الحرص على الأصل الأوثق، كلام الله المحفوظ، إلى تهمة بالابتداع أو الضلال؟</w:t>
      </w:r>
    </w:p>
    <w:p w14:paraId="4CA09206" w14:textId="3537A16F" w:rsidR="004C1B2D" w:rsidRPr="004C1B2D" w:rsidRDefault="004C1B2D" w:rsidP="004C1B2D">
      <w:pPr>
        <w:rPr>
          <w:lang w:val="fr-MA"/>
        </w:rPr>
      </w:pPr>
      <w:r w:rsidRPr="004C1B2D">
        <w:rPr>
          <w:rtl/>
          <w:lang w:val="fr-MA"/>
        </w:rPr>
        <w:t>شرف الانتساب للقرآن</w:t>
      </w:r>
      <w:r w:rsidRPr="004C1B2D">
        <w:rPr>
          <w:lang w:val="fr-MA"/>
        </w:rPr>
        <w:br/>
      </w:r>
      <w:r w:rsidRPr="004C1B2D">
        <w:rPr>
          <w:rtl/>
          <w:lang w:val="fr-MA"/>
        </w:rPr>
        <w:t>إن الحقيقة، كما أشار أحد الإخوة بحق، هي أن الانتساب للقرآن هو "شرف" وليس جريمة. هو التمسك بحبل الله المتين، والعروة الوثقى التي لا انفصام لها. هو الاستجابة المباشرة لقوله تعالى: ﴿فَاسْتَمْسِكْ بِالَّذِي أُوحِيَ إِلَيْكَ ۖ إِنَّكَ عَلَىٰ صِرَاطٍ مُّسْتَقِيمٍ﴾ [الزخرف: 43]. فهل يعقل من يقرأ هذه الآيات وغيرها، ثم يرى فيمن يستمسك بهذا الوحي مجرماً أو منحرفاً؟ "أفلا يعقلون؟</w:t>
      </w:r>
      <w:r w:rsidRPr="004C1B2D">
        <w:rPr>
          <w:lang w:val="fr-MA"/>
        </w:rPr>
        <w:t>"</w:t>
      </w:r>
    </w:p>
    <w:p w14:paraId="470ED02A" w14:textId="4F036EB2" w:rsidR="004C1B2D" w:rsidRPr="004C1B2D" w:rsidRDefault="004C1B2D" w:rsidP="004C1B2D">
      <w:pPr>
        <w:rPr>
          <w:lang w:val="fr-MA"/>
        </w:rPr>
      </w:pPr>
      <w:r w:rsidRPr="004C1B2D">
        <w:rPr>
          <w:rtl/>
          <w:lang w:val="fr-MA"/>
        </w:rPr>
        <w:t>خاتمة</w:t>
      </w:r>
      <w:r w:rsidRPr="004C1B2D">
        <w:rPr>
          <w:lang w:val="fr-MA"/>
        </w:rPr>
        <w:br/>
      </w:r>
      <w:r w:rsidRPr="004C1B2D">
        <w:rPr>
          <w:rtl/>
          <w:lang w:val="fr-MA"/>
        </w:rPr>
        <w:t>إن تجريم التمسك بالقرآن وتقديمه على ما دونه هو منطق مقلوب وتفكير يتنافى مع أبسط قواعد الإيمان ومقتضيات العقل السليم. فالقرآن هو النور، والهدى، والفرقان، وهو الميزان الذي ستوزن به الأعمال يوم القيامة. فليطمئن كل من جعل القرآن إمامه وقائده، وليتمسك به بقوة، فهو على صراط مستقيم، وهو يستعد للقاء ربه بالحجة البالغة والكتاب الناطق بالحق. وأما من يرمي المتمسكين بالكتاب بالتهم الباطلة، فعليه أن يراجع فهمه وموقفه قبل أن يأتي يوم تُدعى فيه كل أمة إلى كتابها</w:t>
      </w:r>
      <w:r w:rsidRPr="004C1B2D">
        <w:rPr>
          <w:lang w:val="fr-MA"/>
        </w:rPr>
        <w:t>.</w:t>
      </w:r>
    </w:p>
    <w:p w14:paraId="4FDDE746" w14:textId="7824868F" w:rsidR="00255169" w:rsidRPr="00255169" w:rsidRDefault="00255169" w:rsidP="0083432A">
      <w:pPr>
        <w:pStyle w:val="1"/>
      </w:pPr>
      <w:bookmarkStart w:id="29" w:name="_Toc199407030"/>
      <w:r w:rsidRPr="00255169">
        <w:rPr>
          <w:rFonts w:eastAsiaTheme="majorEastAsia"/>
          <w:rtl/>
        </w:rPr>
        <w:t>القرآن: مرآة الروح وشهادة الله الكبرى</w:t>
      </w:r>
      <w:bookmarkEnd w:id="29"/>
    </w:p>
    <w:p w14:paraId="0EFE402D" w14:textId="3C18465E" w:rsidR="00255169" w:rsidRPr="00255169" w:rsidRDefault="00255169" w:rsidP="00255169">
      <w:r w:rsidRPr="00255169">
        <w:rPr>
          <w:rtl/>
        </w:rPr>
        <w:t>مقدمة</w:t>
      </w:r>
      <w:r w:rsidRPr="00255169">
        <w:br/>
      </w:r>
      <w:r w:rsidRPr="00255169">
        <w:rPr>
          <w:rtl/>
        </w:rPr>
        <w:t>إن العلاقة مع القرآن الكريم تتجاوز كونه مجرد نص يُقرأ أو يُحفظ. إنها رحلة غوص في أعماق الذات وفي ملكوت المعاني الإلهية. الوقت الذي يقضيه المؤمن مع القرآن ليس وقتًا عادياً، بل هو لحظات انكشاف وتطهير واتصال، تترك أثرها البالغ في الروح والقلب والعقل</w:t>
      </w:r>
      <w:r w:rsidRPr="00255169">
        <w:t>.</w:t>
      </w:r>
    </w:p>
    <w:p w14:paraId="4AF0A65C" w14:textId="6B78A8CC" w:rsidR="00255169" w:rsidRPr="00255169" w:rsidRDefault="00255169" w:rsidP="00255169">
      <w:r w:rsidRPr="00255169">
        <w:rPr>
          <w:rtl/>
        </w:rPr>
        <w:t>القرآن كاشفاً لخبايا النفس</w:t>
      </w:r>
      <w:r w:rsidRPr="00255169">
        <w:br/>
      </w:r>
      <w:r w:rsidRPr="00255169">
        <w:rPr>
          <w:rtl/>
        </w:rPr>
        <w:t>في رحاب القرآن، يجد المتدبر نفسه وجهاً لوجه مع حقيقته. آيات الله تعمل كمرآة صافية، لا تكشف فقط عن جوانب الخير والأمل، بل "تتيح لك التعرف على خبايا النفس وأسرارها". قد "تقع على حقائق تخشى إظهارها، وقد تجذرت فيك"؛ سلوكيات، قناعات، أو رواسب نفسية لم تكن لتلتفت إليها لولا نور القرآن الكاشف. إنه يدعوك للمواجهة الصادقة مع الذات، وهي أولى خطوات التزكية والتغيير الحقيقي</w:t>
      </w:r>
      <w:r w:rsidRPr="00255169">
        <w:t>.</w:t>
      </w:r>
    </w:p>
    <w:p w14:paraId="0D2AF11D" w14:textId="29AC99E0" w:rsidR="00255169" w:rsidRPr="00255169" w:rsidRDefault="00255169" w:rsidP="00255169">
      <w:r w:rsidRPr="00255169">
        <w:rPr>
          <w:rtl/>
        </w:rPr>
        <w:t>نداءات علوية وفض للاشتباكات</w:t>
      </w:r>
      <w:r w:rsidRPr="00255169">
        <w:br/>
      </w:r>
      <w:r w:rsidRPr="00255169">
        <w:rPr>
          <w:rtl/>
        </w:rPr>
        <w:t>في خضم هذه المواجهة، ومع التعمق في التدبر، يبدأ المرء "يسمع نداءات علوية تبلغ أعماقك من الداخل". إنه ليس مجرد فهم عقلي، بل هو تجاوب روحي، وشعور بالاتصال المباشر بمصدر الهداية. هذا الاتصال يمنح قوة وبصيرة لتمييز الحق من الباطل. فالقرآن "يفض الاشتباكات التي تنطوي على الناس بفعل المبطلين"؛ سواء كانت هذه الاشتباكات فكرية، أو نفسية، أو اجتماعية. إنه يضع الأمور في نصابها، ويكشف زيف الشعارات ودجل المبطلين، ويعيد الوضوح والبساطة إلى فهم الدين والحياة</w:t>
      </w:r>
      <w:r w:rsidRPr="00255169">
        <w:t>.</w:t>
      </w:r>
    </w:p>
    <w:p w14:paraId="4370A945" w14:textId="2CCC1FE4" w:rsidR="00255169" w:rsidRPr="00255169" w:rsidRDefault="00255169" w:rsidP="00255169">
      <w:r w:rsidRPr="00255169">
        <w:rPr>
          <w:rtl/>
        </w:rPr>
        <w:t>إحياء العاطفة الصادقة</w:t>
      </w:r>
      <w:r w:rsidRPr="00255169">
        <w:br/>
      </w:r>
      <w:r w:rsidRPr="00255169">
        <w:rPr>
          <w:rtl/>
        </w:rPr>
        <w:t>ومن عجيب أثر القرآن أنه لا يخاطب العقل فقط، بل يوقظ الوجدان. "في آياته وبين معانيه ومبانيه، تتحرك تلك العاطفة الهامدة للنبض مجددًا". عاطفة الحب لله، والخشية منه، والرجاء فيه، والرحمة بخلقه، والشوق إلى لقائه. إنه يعيد للحياة معناها وقيمتها، ويشحن القلب بطاقة إيمانية تدفعه للعمل الصالح والإحسان</w:t>
      </w:r>
      <w:r w:rsidRPr="00255169">
        <w:t>.</w:t>
      </w:r>
    </w:p>
    <w:p w14:paraId="541A9DB2" w14:textId="7D549745" w:rsidR="00255169" w:rsidRPr="00255169" w:rsidRDefault="00255169" w:rsidP="00255169">
      <w:r w:rsidRPr="00255169">
        <w:rPr>
          <w:rtl/>
        </w:rPr>
        <w:t>القرآن: شهادة الله التي لا تُدحض</w:t>
      </w:r>
      <w:r w:rsidRPr="00255169">
        <w:br/>
      </w:r>
      <w:r w:rsidRPr="00255169">
        <w:rPr>
          <w:rtl/>
        </w:rPr>
        <w:t>هذه التجربة الوجدانية العميقة، وهذا الأثر التحويلي البالغ، ليسا مجرد مشاعر ذاتية عابرة، بل هما دليل حي على صدق هذا الكتاب وربانيته. ويأتي القرآن نفسه ليقدم البرهان القاطع والحجة الدامغة على مصدره وأحقيته، فيقول الله تعالى مخاطباً رسوله والمؤمنين من بعده</w:t>
      </w:r>
      <w:r w:rsidRPr="00255169">
        <w:t>:</w:t>
      </w:r>
      <w:r w:rsidRPr="00255169">
        <w:br/>
      </w:r>
      <w:r w:rsidRPr="00255169">
        <w:rPr>
          <w:rtl/>
        </w:rPr>
        <w:t>﴿قُلْ أَيُّ شَيْءٍ أَكْبَرُ شَهَادَةً ۖ قُلِ اللَّهُ ۖ شَهِيدٌ بَيْنِي وَبَيْنَكُمْ ۚ وَأُوحِيَ إِلَيَّ هَـٰذَا الْقُرْآنُ لِأُنذِرَكُم بِهِ وَمَن بَلَغَ ۚ أَئِنَّكُمْ لَتَشْهَدُونَ أَنَّ مَعَ اللَّهِ آلِهَةً أُخْرَىٰ ۚ قُل لَّا أَشْهَدُ ۚ قُلْ إِنَّمَا هُوَ إِلَـٰهٌ وَاحِدٌ وَإِنَّنِي بَرِيءٌ مِّمَّا تُشْرِكُونَ﴾ [الأنعام: 19]</w:t>
      </w:r>
      <w:r w:rsidRPr="00255169">
        <w:t>.</w:t>
      </w:r>
    </w:p>
    <w:p w14:paraId="1C20A981" w14:textId="77777777" w:rsidR="00255169" w:rsidRPr="00255169" w:rsidRDefault="00255169" w:rsidP="00255169">
      <w:r w:rsidRPr="00255169">
        <w:rPr>
          <w:rtl/>
        </w:rPr>
        <w:t>في هذه الآية الجامعة، تتجلى حقائق أساسية</w:t>
      </w:r>
      <w:r w:rsidRPr="00255169">
        <w:t>:</w:t>
      </w:r>
    </w:p>
    <w:p w14:paraId="2C138CA9" w14:textId="77777777" w:rsidR="00255169" w:rsidRPr="00255169" w:rsidRDefault="00255169" w:rsidP="009A6CA1">
      <w:pPr>
        <w:numPr>
          <w:ilvl w:val="0"/>
          <w:numId w:val="440"/>
        </w:numPr>
      </w:pPr>
      <w:r w:rsidRPr="00255169">
        <w:rPr>
          <w:b/>
          <w:bCs/>
          <w:rtl/>
        </w:rPr>
        <w:t>الله هو الشاهد الأكبر</w:t>
      </w:r>
      <w:r w:rsidRPr="00255169">
        <w:rPr>
          <w:b/>
          <w:bCs/>
        </w:rPr>
        <w:t>:</w:t>
      </w:r>
      <w:r w:rsidRPr="00255169">
        <w:t xml:space="preserve"> </w:t>
      </w:r>
      <w:r w:rsidRPr="00255169">
        <w:rPr>
          <w:rtl/>
        </w:rPr>
        <w:t>لا شهادة أعظم ولا أصدق من شهادة الله</w:t>
      </w:r>
      <w:r w:rsidRPr="00255169">
        <w:t>.</w:t>
      </w:r>
    </w:p>
    <w:p w14:paraId="0507FE39" w14:textId="735FB621" w:rsidR="00255169" w:rsidRPr="00255169" w:rsidRDefault="00255169" w:rsidP="009A6CA1">
      <w:pPr>
        <w:numPr>
          <w:ilvl w:val="0"/>
          <w:numId w:val="440"/>
        </w:numPr>
      </w:pPr>
      <w:r w:rsidRPr="00255169">
        <w:rPr>
          <w:b/>
          <w:bCs/>
          <w:rtl/>
        </w:rPr>
        <w:t>القرآن هو أداة الشهادة والإنذار</w:t>
      </w:r>
      <w:r w:rsidRPr="00255169">
        <w:rPr>
          <w:b/>
          <w:bCs/>
        </w:rPr>
        <w:t>:</w:t>
      </w:r>
      <w:r w:rsidRPr="00255169">
        <w:t xml:space="preserve"> </w:t>
      </w:r>
      <w:r w:rsidRPr="00255169">
        <w:rPr>
          <w:rtl/>
        </w:rPr>
        <w:t xml:space="preserve">لقد أوحى الله "هذا القرآن" ليكون هو نفسه الإنذار والحجة البالغة على كل من وصل إليه </w:t>
      </w:r>
      <w:r w:rsidR="0064321B">
        <w:rPr>
          <w:rtl/>
        </w:rPr>
        <w:t>"</w:t>
      </w:r>
      <w:r w:rsidRPr="00255169">
        <w:rPr>
          <w:rtl/>
        </w:rPr>
        <w:t>"ومن بلغ"</w:t>
      </w:r>
      <w:r w:rsidR="0064321B">
        <w:rPr>
          <w:rtl/>
        </w:rPr>
        <w:t>"</w:t>
      </w:r>
      <w:r w:rsidRPr="00255169">
        <w:rPr>
          <w:rtl/>
        </w:rPr>
        <w:t>. فالقرآن ليس مجرد كلام، بل هو فعل شهادة إلهية مستمرة</w:t>
      </w:r>
      <w:r w:rsidRPr="00255169">
        <w:t>.</w:t>
      </w:r>
    </w:p>
    <w:p w14:paraId="1EB0877B" w14:textId="224B6D85" w:rsidR="00255169" w:rsidRPr="00255169" w:rsidRDefault="00255169" w:rsidP="009A6CA1">
      <w:pPr>
        <w:numPr>
          <w:ilvl w:val="0"/>
          <w:numId w:val="440"/>
        </w:numPr>
      </w:pPr>
      <w:r w:rsidRPr="00255169">
        <w:rPr>
          <w:b/>
          <w:bCs/>
          <w:rtl/>
        </w:rPr>
        <w:t>جوهر الشهادة هو التوحيد</w:t>
      </w:r>
      <w:r w:rsidRPr="00255169">
        <w:rPr>
          <w:b/>
          <w:bCs/>
        </w:rPr>
        <w:t>:</w:t>
      </w:r>
      <w:r w:rsidRPr="00255169">
        <w:t xml:space="preserve"> </w:t>
      </w:r>
      <w:r w:rsidRPr="00255169">
        <w:rPr>
          <w:rtl/>
        </w:rPr>
        <w:t xml:space="preserve">إن المحور الأساسي لهذه الشهادة الإلهية وهذا الإنذار القرآني هو إفراد الله بالعبادة ونفي الشركاء عنه نفياً قاطعاً </w:t>
      </w:r>
      <w:r w:rsidR="0064321B">
        <w:rPr>
          <w:rtl/>
        </w:rPr>
        <w:t>"</w:t>
      </w:r>
      <w:r w:rsidRPr="00255169">
        <w:rPr>
          <w:rtl/>
        </w:rPr>
        <w:t>"قُل لَّا أَشْهَدُ... إِنَّمَا هُوَ إِلَـٰهٌ وَاحِدٌ وَإِنَّنِي بَرِيءٌ مِّمَّا تُشْرِكُونَ"</w:t>
      </w:r>
      <w:r w:rsidR="0064321B">
        <w:rPr>
          <w:rtl/>
        </w:rPr>
        <w:t>"</w:t>
      </w:r>
      <w:r w:rsidRPr="00255169">
        <w:t>.</w:t>
      </w:r>
    </w:p>
    <w:p w14:paraId="754A4B0E" w14:textId="3C498B59" w:rsidR="00255169" w:rsidRPr="00255169" w:rsidRDefault="00255169" w:rsidP="00255169">
      <w:r w:rsidRPr="00255169">
        <w:rPr>
          <w:rtl/>
        </w:rPr>
        <w:t>خاتمة</w:t>
      </w:r>
      <w:r w:rsidRPr="00255169">
        <w:br/>
      </w:r>
      <w:r w:rsidRPr="00255169">
        <w:rPr>
          <w:rtl/>
        </w:rPr>
        <w:t>إن التجربة الروحية والنفسية العميقة التي يخوضها المتدبر في رحاب القرآن هي صدى لشهادته الذاتية المنطوقة في آياته. فالقرآن يكشف النفس لأنه من عند خالقها، ويفض الاشتباكات لأنه الحق من عند الحق، ويحيي العاطفة لأنه خطاب الروح من بارئها. وهو في ذات الوقت يقدم نفسه كشهادة الله الكبرى على وحدانيته وعلى صدق رسالته. فليطمئن قلب المتدبر، فهو لا يتمسك بكتاب عادي، بل يتمسك بشهادة الله التي لا يأتيها الباطل، وبنوره الذي يكشف الظلمات ويحيي القلوب</w:t>
      </w:r>
      <w:r w:rsidRPr="00255169">
        <w:t>.</w:t>
      </w:r>
    </w:p>
    <w:p w14:paraId="4666C8FD" w14:textId="247902C8" w:rsidR="00032108" w:rsidRPr="00255169" w:rsidRDefault="00032108" w:rsidP="001A721D">
      <w:pPr>
        <w:rPr>
          <w:rtl/>
        </w:rPr>
      </w:pPr>
    </w:p>
    <w:p w14:paraId="4F855AF8" w14:textId="373B9E7F" w:rsidR="0067078C" w:rsidRPr="00E46AD2" w:rsidRDefault="0067078C" w:rsidP="008A0417">
      <w:pPr>
        <w:pStyle w:val="1"/>
      </w:pPr>
      <w:bookmarkStart w:id="30" w:name="_Toc192269124"/>
      <w:bookmarkStart w:id="31" w:name="_Toc199407031"/>
      <w:r w:rsidRPr="00E46AD2">
        <w:rPr>
          <w:rtl/>
        </w:rPr>
        <w:t>العقلانية في الإسلام: بين الاتباع والاجتهاد</w:t>
      </w:r>
      <w:bookmarkEnd w:id="30"/>
      <w:bookmarkEnd w:id="31"/>
      <w:r w:rsidRPr="00E46AD2">
        <w:rPr>
          <w:rtl/>
        </w:rPr>
        <w:t xml:space="preserve"> </w:t>
      </w:r>
    </w:p>
    <w:p w14:paraId="49FFC717" w14:textId="77777777" w:rsidR="0067078C" w:rsidRPr="00E46AD2" w:rsidRDefault="0067078C" w:rsidP="001A721D">
      <w:r w:rsidRPr="00E46AD2">
        <w:rPr>
          <w:rtl/>
          <w:lang w:val="fr-MA"/>
        </w:rPr>
        <w:t>مقدمة</w:t>
      </w:r>
      <w:r w:rsidRPr="00E46AD2">
        <w:t>:</w:t>
      </w:r>
    </w:p>
    <w:p w14:paraId="7485A5E1" w14:textId="5EF1C3CB" w:rsidR="0067078C" w:rsidRPr="00E46AD2" w:rsidRDefault="0067078C" w:rsidP="001A721D">
      <w:r w:rsidRPr="00E46AD2">
        <w:rPr>
          <w:rtl/>
          <w:lang w:val="fr-MA"/>
        </w:rPr>
        <w:t xml:space="preserve">كثيرًا ما يُنظر إلى الإسلام على أنه دين يعتمد على التسليم المطلق والنقل دون العقل، وهذا فهم قاصر. الإسلام، في حقيقته، دين يحث على التوازن الدقيق بين </w:t>
      </w:r>
      <w:r w:rsidRPr="00E46AD2">
        <w:rPr>
          <w:i/>
          <w:iCs/>
          <w:rtl/>
          <w:lang w:val="fr-MA"/>
        </w:rPr>
        <w:t>الاتباع</w:t>
      </w:r>
      <w:r w:rsidRPr="00E46AD2">
        <w:rPr>
          <w:rtl/>
          <w:lang w:val="fr-MA"/>
        </w:rPr>
        <w:t xml:space="preserve"> لما ثبت</w:t>
      </w:r>
      <w:r w:rsidR="00D31BD4" w:rsidRPr="00E46AD2">
        <w:rPr>
          <w:rtl/>
          <w:lang w:val="fr-MA"/>
        </w:rPr>
        <w:t xml:space="preserve"> من ال</w:t>
      </w:r>
      <w:r w:rsidR="006F1E62" w:rsidRPr="00E46AD2">
        <w:rPr>
          <w:rtl/>
          <w:lang w:val="fr-MA"/>
        </w:rPr>
        <w:t>كتاب</w:t>
      </w:r>
      <w:r w:rsidRPr="00E46AD2">
        <w:rPr>
          <w:rtl/>
          <w:lang w:val="fr-MA"/>
        </w:rPr>
        <w:t xml:space="preserve"> وصح من</w:t>
      </w:r>
      <w:r w:rsidR="006F1E62" w:rsidRPr="00E46AD2">
        <w:rPr>
          <w:rtl/>
          <w:lang w:val="fr-MA"/>
        </w:rPr>
        <w:t xml:space="preserve"> </w:t>
      </w:r>
      <w:r w:rsidR="00D227A7" w:rsidRPr="00E46AD2">
        <w:rPr>
          <w:rtl/>
          <w:lang w:val="fr-MA"/>
        </w:rPr>
        <w:t>التفاسير،</w:t>
      </w:r>
      <w:r w:rsidRPr="00E46AD2">
        <w:rPr>
          <w:rtl/>
          <w:lang w:val="fr-MA"/>
        </w:rPr>
        <w:t xml:space="preserve"> وبين </w:t>
      </w:r>
      <w:r w:rsidRPr="00E46AD2">
        <w:rPr>
          <w:i/>
          <w:iCs/>
          <w:rtl/>
          <w:lang w:val="fr-MA"/>
        </w:rPr>
        <w:t>الاجتهاد</w:t>
      </w:r>
      <w:r w:rsidRPr="00E46AD2">
        <w:rPr>
          <w:rtl/>
          <w:lang w:val="fr-MA"/>
        </w:rPr>
        <w:t xml:space="preserve"> العقلي المنضبط في فهم النصوص وتطبيقها على واقع الحياة المتجدد. </w:t>
      </w:r>
      <w:r w:rsidR="009C737C" w:rsidRPr="00E46AD2">
        <w:rPr>
          <w:rtl/>
          <w:lang w:val="fr-MA"/>
        </w:rPr>
        <w:t>ن</w:t>
      </w:r>
      <w:r w:rsidRPr="00E46AD2">
        <w:rPr>
          <w:rtl/>
          <w:lang w:val="fr-MA"/>
        </w:rPr>
        <w:t>بحث في مفهوم العقلانية كما يراها الإسلام، وكيف يمكن للمسلم أن يجمع بين الاتباع والاجتهاد في حياته الفكرية والعملية</w:t>
      </w:r>
      <w:r w:rsidRPr="00E46AD2">
        <w:t>.</w:t>
      </w:r>
    </w:p>
    <w:p w14:paraId="4639917D" w14:textId="77777777" w:rsidR="0067078C" w:rsidRPr="00E46AD2" w:rsidRDefault="0067078C" w:rsidP="001A721D">
      <w:r w:rsidRPr="00E46AD2">
        <w:rPr>
          <w:rtl/>
          <w:lang w:val="fr-MA"/>
        </w:rPr>
        <w:t>العقل في صميم الإسلام</w:t>
      </w:r>
      <w:r w:rsidRPr="00E46AD2">
        <w:t>:</w:t>
      </w:r>
    </w:p>
    <w:p w14:paraId="298F3FDA" w14:textId="77777777" w:rsidR="0067078C" w:rsidRPr="00E46AD2" w:rsidRDefault="0067078C" w:rsidP="009A6CA1">
      <w:pPr>
        <w:pStyle w:val="a9"/>
        <w:numPr>
          <w:ilvl w:val="0"/>
          <w:numId w:val="282"/>
        </w:numPr>
      </w:pPr>
      <w:r w:rsidRPr="001A721D">
        <w:rPr>
          <w:b/>
          <w:bCs/>
          <w:rtl/>
          <w:lang w:val="fr-MA"/>
        </w:rPr>
        <w:t>القرآن يخاطب العقل</w:t>
      </w:r>
      <w:r w:rsidRPr="001A721D">
        <w:rPr>
          <w:b/>
          <w:bCs/>
        </w:rPr>
        <w:t>:</w:t>
      </w:r>
      <w:r w:rsidRPr="00E46AD2">
        <w:t xml:space="preserve"> </w:t>
      </w:r>
      <w:r w:rsidRPr="001A721D">
        <w:rPr>
          <w:rtl/>
          <w:lang w:val="fr-MA"/>
        </w:rPr>
        <w:t>القرآن الكريم لا يخاطب مجرد عواطف الناس، بل يخاطب عقولهم بشكل مباشر. تكرار عبارات مثل "أفلا يعقلون"، "أفلا يتفكرون"، "لعلهم يتذكرون" يدل على أن القرآن يعتبر العقل أداة أساسية لفهم الدين والإيمان بالله</w:t>
      </w:r>
      <w:r w:rsidRPr="00E46AD2">
        <w:t>.</w:t>
      </w:r>
    </w:p>
    <w:p w14:paraId="7791670F" w14:textId="41494521" w:rsidR="0067078C" w:rsidRPr="00E46AD2" w:rsidRDefault="0067078C" w:rsidP="009A6CA1">
      <w:pPr>
        <w:pStyle w:val="a9"/>
        <w:numPr>
          <w:ilvl w:val="0"/>
          <w:numId w:val="282"/>
        </w:numPr>
      </w:pPr>
      <w:r w:rsidRPr="001A721D">
        <w:rPr>
          <w:b/>
          <w:bCs/>
          <w:rtl/>
          <w:lang w:val="fr-MA"/>
        </w:rPr>
        <w:t>العقل مناط التكليف</w:t>
      </w:r>
      <w:r w:rsidRPr="001A721D">
        <w:rPr>
          <w:b/>
          <w:bCs/>
        </w:rPr>
        <w:t>:</w:t>
      </w:r>
      <w:r w:rsidRPr="00E46AD2">
        <w:t xml:space="preserve"> </w:t>
      </w:r>
      <w:r w:rsidRPr="001A721D">
        <w:rPr>
          <w:rtl/>
          <w:lang w:val="fr-MA"/>
        </w:rPr>
        <w:t xml:space="preserve">في الشريعة الإسلامية، العقل هو مناط التكليف </w:t>
      </w:r>
      <w:r w:rsidR="0064321B">
        <w:rPr>
          <w:rtl/>
          <w:lang w:val="fr-MA"/>
        </w:rPr>
        <w:t>"</w:t>
      </w:r>
      <w:r w:rsidRPr="001A721D">
        <w:rPr>
          <w:rtl/>
          <w:lang w:val="fr-MA"/>
        </w:rPr>
        <w:t>أي أساس المسؤولية</w:t>
      </w:r>
      <w:r w:rsidR="0064321B">
        <w:rPr>
          <w:rtl/>
          <w:lang w:val="fr-MA"/>
        </w:rPr>
        <w:t>"</w:t>
      </w:r>
      <w:r w:rsidRPr="001A721D">
        <w:rPr>
          <w:rtl/>
          <w:lang w:val="fr-MA"/>
        </w:rPr>
        <w:t>. فالمجنون غير مكلف، والصبي غير المميز غير مكلف، لأن العقل هو الأداة التي يدرك بها الإنسان الفرق بين الخير والشر، والحق والباطل</w:t>
      </w:r>
      <w:r w:rsidRPr="00E46AD2">
        <w:t>.</w:t>
      </w:r>
    </w:p>
    <w:p w14:paraId="202B94A0" w14:textId="77777777" w:rsidR="0067078C" w:rsidRPr="00E46AD2" w:rsidRDefault="0067078C" w:rsidP="009A6CA1">
      <w:pPr>
        <w:pStyle w:val="a9"/>
        <w:numPr>
          <w:ilvl w:val="0"/>
          <w:numId w:val="282"/>
        </w:numPr>
      </w:pPr>
      <w:r w:rsidRPr="001A721D">
        <w:rPr>
          <w:b/>
          <w:bCs/>
          <w:rtl/>
          <w:lang w:val="fr-MA"/>
        </w:rPr>
        <w:t>العقل والوحي: تكامل لا تناقض</w:t>
      </w:r>
      <w:r w:rsidRPr="001A721D">
        <w:rPr>
          <w:b/>
          <w:bCs/>
        </w:rPr>
        <w:t>:</w:t>
      </w:r>
      <w:r w:rsidRPr="00E46AD2">
        <w:t xml:space="preserve"> </w:t>
      </w:r>
      <w:r w:rsidRPr="001A721D">
        <w:rPr>
          <w:rtl/>
          <w:lang w:val="fr-MA"/>
        </w:rPr>
        <w:t>الإسلام لا يرى تعارضًا بين العقل السليم والوحي الصحيح. الوحي يضع الإطار العام والقواعد الكلية، والعقل يجتهد في فهم التفاصيل وتطبيقها على الواقع</w:t>
      </w:r>
      <w:r w:rsidRPr="00E46AD2">
        <w:t>.</w:t>
      </w:r>
    </w:p>
    <w:p w14:paraId="42F18070" w14:textId="77777777" w:rsidR="0067078C" w:rsidRPr="00E46AD2" w:rsidRDefault="0067078C" w:rsidP="001A721D">
      <w:r w:rsidRPr="00E46AD2">
        <w:rPr>
          <w:rtl/>
          <w:lang w:val="fr-MA"/>
        </w:rPr>
        <w:t>الاتباع: أساس الانطلاق</w:t>
      </w:r>
      <w:r w:rsidRPr="00E46AD2">
        <w:t>:</w:t>
      </w:r>
    </w:p>
    <w:p w14:paraId="45D91903" w14:textId="77777777" w:rsidR="0067078C" w:rsidRPr="00E46AD2" w:rsidRDefault="0067078C" w:rsidP="001A721D">
      <w:r w:rsidRPr="00E46AD2">
        <w:rPr>
          <w:rtl/>
          <w:lang w:val="fr-MA"/>
        </w:rPr>
        <w:t>الاتباع ليس مجرد تقليد أعمى، بل هو</w:t>
      </w:r>
      <w:r w:rsidRPr="00E46AD2">
        <w:t>:</w:t>
      </w:r>
    </w:p>
    <w:p w14:paraId="34A15724" w14:textId="22864511" w:rsidR="0067078C" w:rsidRPr="00E46AD2" w:rsidRDefault="0067078C" w:rsidP="009A6CA1">
      <w:pPr>
        <w:pStyle w:val="a9"/>
        <w:numPr>
          <w:ilvl w:val="0"/>
          <w:numId w:val="283"/>
        </w:numPr>
      </w:pPr>
      <w:r w:rsidRPr="001A721D">
        <w:rPr>
          <w:b/>
          <w:bCs/>
          <w:rtl/>
          <w:lang w:val="fr-MA"/>
        </w:rPr>
        <w:t>اتباع الدليل</w:t>
      </w:r>
      <w:r w:rsidRPr="001A721D">
        <w:rPr>
          <w:b/>
          <w:bCs/>
        </w:rPr>
        <w:t>:</w:t>
      </w:r>
      <w:r w:rsidRPr="00E46AD2">
        <w:t xml:space="preserve"> </w:t>
      </w:r>
      <w:r w:rsidRPr="001A721D">
        <w:rPr>
          <w:rtl/>
          <w:lang w:val="fr-MA"/>
        </w:rPr>
        <w:t>اتباع ما ثبت بالدليل القاطع من القرآن</w:t>
      </w:r>
      <w:r w:rsidRPr="00E46AD2">
        <w:t>.</w:t>
      </w:r>
    </w:p>
    <w:p w14:paraId="2C98CBC2" w14:textId="77777777" w:rsidR="0067078C" w:rsidRPr="00E46AD2" w:rsidRDefault="0067078C" w:rsidP="009A6CA1">
      <w:pPr>
        <w:pStyle w:val="a9"/>
        <w:numPr>
          <w:ilvl w:val="0"/>
          <w:numId w:val="283"/>
        </w:numPr>
      </w:pPr>
      <w:r w:rsidRPr="001A721D">
        <w:rPr>
          <w:b/>
          <w:bCs/>
          <w:rtl/>
          <w:lang w:val="fr-MA"/>
        </w:rPr>
        <w:t>اتباع أهل العلم الراسخين</w:t>
      </w:r>
      <w:r w:rsidRPr="001A721D">
        <w:rPr>
          <w:b/>
          <w:bCs/>
        </w:rPr>
        <w:t>:</w:t>
      </w:r>
      <w:r w:rsidRPr="00E46AD2">
        <w:t xml:space="preserve"> </w:t>
      </w:r>
      <w:r w:rsidRPr="001A721D">
        <w:rPr>
          <w:rtl/>
          <w:lang w:val="fr-MA"/>
        </w:rPr>
        <w:t>في الأمور التي تحتاج إلى علم متخصص، يجب الرجوع إلى أهل العلم الراسخين في العلم والتقوى</w:t>
      </w:r>
      <w:r w:rsidRPr="00E46AD2">
        <w:t>.</w:t>
      </w:r>
    </w:p>
    <w:p w14:paraId="7CCD967B" w14:textId="69716BDE" w:rsidR="0067078C" w:rsidRPr="00E46AD2" w:rsidRDefault="0067078C" w:rsidP="009A6CA1">
      <w:pPr>
        <w:pStyle w:val="a9"/>
        <w:numPr>
          <w:ilvl w:val="0"/>
          <w:numId w:val="283"/>
        </w:numPr>
      </w:pPr>
      <w:r w:rsidRPr="001A721D">
        <w:rPr>
          <w:b/>
          <w:bCs/>
          <w:rtl/>
          <w:lang w:val="fr-MA"/>
        </w:rPr>
        <w:t>الاتباع في القطعيات</w:t>
      </w:r>
      <w:r w:rsidRPr="001A721D">
        <w:rPr>
          <w:b/>
          <w:bCs/>
        </w:rPr>
        <w:t>:</w:t>
      </w:r>
      <w:r w:rsidRPr="00E46AD2">
        <w:t xml:space="preserve"> </w:t>
      </w:r>
      <w:r w:rsidRPr="001A721D">
        <w:rPr>
          <w:rtl/>
          <w:lang w:val="fr-MA"/>
        </w:rPr>
        <w:t xml:space="preserve">هناك أمور قطعية في الدين </w:t>
      </w:r>
      <w:r w:rsidR="000368BD" w:rsidRPr="001A721D">
        <w:rPr>
          <w:rtl/>
          <w:lang w:val="fr-MA"/>
        </w:rPr>
        <w:t xml:space="preserve">يمكن </w:t>
      </w:r>
      <w:r w:rsidR="00C23269" w:rsidRPr="001A721D">
        <w:rPr>
          <w:rtl/>
          <w:lang w:val="fr-MA"/>
        </w:rPr>
        <w:t>ا</w:t>
      </w:r>
      <w:r w:rsidRPr="001A721D">
        <w:rPr>
          <w:rtl/>
          <w:lang w:val="fr-MA"/>
        </w:rPr>
        <w:t xml:space="preserve">لاجتهاد فيها </w:t>
      </w:r>
      <w:r w:rsidR="0064321B">
        <w:rPr>
          <w:rtl/>
          <w:lang w:val="fr-MA"/>
        </w:rPr>
        <w:t>"</w:t>
      </w:r>
      <w:r w:rsidRPr="001A721D">
        <w:rPr>
          <w:rtl/>
          <w:lang w:val="fr-MA"/>
        </w:rPr>
        <w:t>مثل أركان الإسلام، وعدد الصلوات، وحرمة القتل والزنا</w:t>
      </w:r>
      <w:r w:rsidR="0064321B">
        <w:rPr>
          <w:rtl/>
          <w:lang w:val="fr-MA"/>
        </w:rPr>
        <w:t>"</w:t>
      </w:r>
      <w:r w:rsidR="00C23269" w:rsidRPr="001A721D">
        <w:rPr>
          <w:rtl/>
          <w:lang w:val="fr-MA"/>
        </w:rPr>
        <w:t>.</w:t>
      </w:r>
      <w:r w:rsidRPr="00E46AD2">
        <w:t>.</w:t>
      </w:r>
    </w:p>
    <w:p w14:paraId="7612F80C" w14:textId="77777777" w:rsidR="0067078C" w:rsidRPr="00E46AD2" w:rsidRDefault="0067078C" w:rsidP="001A721D">
      <w:r w:rsidRPr="00E46AD2">
        <w:rPr>
          <w:rtl/>
          <w:lang w:val="fr-MA"/>
        </w:rPr>
        <w:t>الاجتهاد: ضرورة التجديد</w:t>
      </w:r>
      <w:r w:rsidRPr="00E46AD2">
        <w:t>:</w:t>
      </w:r>
    </w:p>
    <w:p w14:paraId="50C2DEDE" w14:textId="77777777" w:rsidR="0067078C" w:rsidRPr="00E46AD2" w:rsidRDefault="0067078C" w:rsidP="001A721D">
      <w:r w:rsidRPr="00E46AD2">
        <w:rPr>
          <w:rtl/>
          <w:lang w:val="fr-MA"/>
        </w:rPr>
        <w:t>الاجتهاد ليس ترفًا فكريًا، بل هو ضرورة لمواكبة تغيرات الحياة</w:t>
      </w:r>
      <w:r w:rsidRPr="00E46AD2">
        <w:t>:</w:t>
      </w:r>
    </w:p>
    <w:p w14:paraId="5EECC3E3" w14:textId="31E9ED58" w:rsidR="0067078C" w:rsidRPr="00E46AD2" w:rsidRDefault="0067078C" w:rsidP="009A6CA1">
      <w:pPr>
        <w:pStyle w:val="a9"/>
        <w:numPr>
          <w:ilvl w:val="0"/>
          <w:numId w:val="284"/>
        </w:numPr>
      </w:pPr>
      <w:r w:rsidRPr="001A721D">
        <w:rPr>
          <w:b/>
          <w:bCs/>
          <w:rtl/>
          <w:lang w:val="fr-MA"/>
        </w:rPr>
        <w:t>الاجتهاد في الظنيات</w:t>
      </w:r>
      <w:r w:rsidRPr="001A721D">
        <w:rPr>
          <w:b/>
          <w:bCs/>
        </w:rPr>
        <w:t>:</w:t>
      </w:r>
      <w:r w:rsidRPr="00E46AD2">
        <w:t xml:space="preserve"> </w:t>
      </w:r>
      <w:r w:rsidRPr="001A721D">
        <w:rPr>
          <w:rtl/>
          <w:lang w:val="fr-MA"/>
        </w:rPr>
        <w:t xml:space="preserve">هناك أمور ظنية في الدين </w:t>
      </w:r>
      <w:r w:rsidR="0064321B">
        <w:rPr>
          <w:rtl/>
          <w:lang w:val="fr-MA"/>
        </w:rPr>
        <w:t>"</w:t>
      </w:r>
      <w:r w:rsidRPr="001A721D">
        <w:rPr>
          <w:rtl/>
          <w:lang w:val="fr-MA"/>
        </w:rPr>
        <w:t>تحتمل أكثر من وجه في الفهم</w:t>
      </w:r>
      <w:r w:rsidR="0064321B">
        <w:rPr>
          <w:rtl/>
          <w:lang w:val="fr-MA"/>
        </w:rPr>
        <w:t>"</w:t>
      </w:r>
      <w:r w:rsidRPr="001A721D">
        <w:rPr>
          <w:rtl/>
          <w:lang w:val="fr-MA"/>
        </w:rPr>
        <w:t>، وهذه هي مجال الاجتهاد</w:t>
      </w:r>
      <w:r w:rsidRPr="00E46AD2">
        <w:t>.</w:t>
      </w:r>
    </w:p>
    <w:p w14:paraId="3C23C21E" w14:textId="77777777" w:rsidR="0067078C" w:rsidRPr="00E46AD2" w:rsidRDefault="0067078C" w:rsidP="009A6CA1">
      <w:pPr>
        <w:pStyle w:val="a9"/>
        <w:numPr>
          <w:ilvl w:val="0"/>
          <w:numId w:val="284"/>
        </w:numPr>
      </w:pPr>
      <w:r w:rsidRPr="001A721D">
        <w:rPr>
          <w:b/>
          <w:bCs/>
          <w:rtl/>
          <w:lang w:val="fr-MA"/>
        </w:rPr>
        <w:t>الاجتهاد في المستجدات</w:t>
      </w:r>
      <w:r w:rsidRPr="001A721D">
        <w:rPr>
          <w:b/>
          <w:bCs/>
        </w:rPr>
        <w:t>:</w:t>
      </w:r>
      <w:r w:rsidRPr="00E46AD2">
        <w:t xml:space="preserve"> </w:t>
      </w:r>
      <w:r w:rsidRPr="001A721D">
        <w:rPr>
          <w:rtl/>
          <w:lang w:val="fr-MA"/>
        </w:rPr>
        <w:t>الحياة تتطور باستمرار، وتظهر قضايا جديدة لم تكن موجودة في زمن التشريع، وهذه تحتاج إلى اجتهاد العلماء لإيجاد حلول لها في ضوء مقاصد الشريعة</w:t>
      </w:r>
      <w:r w:rsidRPr="00E46AD2">
        <w:t>.</w:t>
      </w:r>
    </w:p>
    <w:p w14:paraId="42DACCE5" w14:textId="1DA75798" w:rsidR="0067078C" w:rsidRPr="00E46AD2" w:rsidRDefault="0067078C" w:rsidP="009A6CA1">
      <w:pPr>
        <w:pStyle w:val="a9"/>
        <w:numPr>
          <w:ilvl w:val="0"/>
          <w:numId w:val="284"/>
        </w:numPr>
      </w:pPr>
      <w:r w:rsidRPr="001A721D">
        <w:rPr>
          <w:b/>
          <w:bCs/>
          <w:rtl/>
          <w:lang w:val="fr-MA"/>
        </w:rPr>
        <w:t>الاجتهاد المقيد</w:t>
      </w:r>
      <w:r w:rsidRPr="001A721D">
        <w:rPr>
          <w:b/>
          <w:bCs/>
        </w:rPr>
        <w:t>:</w:t>
      </w:r>
      <w:r w:rsidRPr="00E46AD2">
        <w:t xml:space="preserve"> </w:t>
      </w:r>
      <w:r w:rsidRPr="001A721D">
        <w:rPr>
          <w:rtl/>
          <w:lang w:val="fr-MA"/>
        </w:rPr>
        <w:t xml:space="preserve">الاجتهاد ليس مطلقًا، بل هو مقيد </w:t>
      </w:r>
      <w:r w:rsidR="008A0754" w:rsidRPr="001A721D">
        <w:rPr>
          <w:rtl/>
          <w:lang w:val="fr-MA"/>
        </w:rPr>
        <w:t>ب</w:t>
      </w:r>
      <w:r w:rsidR="00E404F7" w:rsidRPr="001A721D">
        <w:rPr>
          <w:rtl/>
          <w:lang w:val="fr-MA"/>
        </w:rPr>
        <w:t>آ</w:t>
      </w:r>
      <w:r w:rsidR="000F7316" w:rsidRPr="001A721D">
        <w:rPr>
          <w:rtl/>
          <w:lang w:val="fr-MA"/>
        </w:rPr>
        <w:t xml:space="preserve">ليات </w:t>
      </w:r>
      <w:r w:rsidR="006828E3" w:rsidRPr="001A721D">
        <w:rPr>
          <w:rtl/>
          <w:lang w:val="fr-MA"/>
        </w:rPr>
        <w:t xml:space="preserve">ومناهج </w:t>
      </w:r>
      <w:r w:rsidR="000F7316" w:rsidRPr="001A721D">
        <w:rPr>
          <w:rtl/>
          <w:lang w:val="fr-MA"/>
        </w:rPr>
        <w:t>تدبر</w:t>
      </w:r>
      <w:r w:rsidR="00E404F7" w:rsidRPr="001A721D">
        <w:rPr>
          <w:rtl/>
          <w:lang w:val="fr-MA"/>
        </w:rPr>
        <w:t xml:space="preserve"> </w:t>
      </w:r>
      <w:r w:rsidR="006828E3" w:rsidRPr="001A721D">
        <w:rPr>
          <w:rtl/>
          <w:lang w:val="fr-MA"/>
        </w:rPr>
        <w:t>القرآن و</w:t>
      </w:r>
      <w:r w:rsidRPr="001A721D">
        <w:rPr>
          <w:rtl/>
          <w:lang w:val="fr-MA"/>
        </w:rPr>
        <w:t xml:space="preserve">بضوابط الشرع وأصوله. يجوز الاجتهاد في </w:t>
      </w:r>
      <w:r w:rsidR="00E5396D" w:rsidRPr="001A721D">
        <w:rPr>
          <w:rtl/>
          <w:lang w:val="fr-MA"/>
        </w:rPr>
        <w:t xml:space="preserve">أي شيء </w:t>
      </w:r>
      <w:r w:rsidR="00F02117" w:rsidRPr="001A721D">
        <w:rPr>
          <w:rtl/>
          <w:lang w:val="fr-MA"/>
        </w:rPr>
        <w:t xml:space="preserve">واي استنتاج يجب ان </w:t>
      </w:r>
      <w:r w:rsidR="00FB6BB3" w:rsidRPr="001A721D">
        <w:rPr>
          <w:rtl/>
          <w:lang w:val="fr-MA"/>
        </w:rPr>
        <w:t xml:space="preserve">يتناغم مع منظومة القران كلها </w:t>
      </w:r>
      <w:r w:rsidR="004A5F8D" w:rsidRPr="001A721D">
        <w:rPr>
          <w:rtl/>
          <w:lang w:val="fr-MA"/>
        </w:rPr>
        <w:t xml:space="preserve">وان لا  </w:t>
      </w:r>
      <w:r w:rsidRPr="001A721D">
        <w:rPr>
          <w:rtl/>
          <w:lang w:val="fr-MA"/>
        </w:rPr>
        <w:t xml:space="preserve">يخالف مقاصد </w:t>
      </w:r>
      <w:r w:rsidR="00DA7B9A" w:rsidRPr="001A721D">
        <w:rPr>
          <w:rtl/>
          <w:lang w:val="fr-MA"/>
        </w:rPr>
        <w:t>القران</w:t>
      </w:r>
      <w:r w:rsidRPr="00E46AD2">
        <w:t>.</w:t>
      </w:r>
    </w:p>
    <w:p w14:paraId="5EF3386B" w14:textId="097886EB" w:rsidR="0067078C" w:rsidRPr="00E46AD2" w:rsidRDefault="0067078C" w:rsidP="001A721D">
      <w:r w:rsidRPr="00E46AD2">
        <w:rPr>
          <w:rtl/>
          <w:lang w:val="fr-MA"/>
        </w:rPr>
        <w:t xml:space="preserve">ضوابط الاجتهاد </w:t>
      </w:r>
      <w:r w:rsidR="0064321B">
        <w:rPr>
          <w:rtl/>
          <w:lang w:val="fr-MA"/>
        </w:rPr>
        <w:t>"</w:t>
      </w:r>
      <w:r w:rsidRPr="00E46AD2">
        <w:rPr>
          <w:rtl/>
          <w:lang w:val="fr-MA"/>
        </w:rPr>
        <w:t>تفصيل</w:t>
      </w:r>
      <w:r w:rsidR="0064321B">
        <w:rPr>
          <w:rtl/>
          <w:lang w:val="fr-MA"/>
        </w:rPr>
        <w:t>"</w:t>
      </w:r>
      <w:r w:rsidRPr="00E46AD2">
        <w:t>:</w:t>
      </w:r>
    </w:p>
    <w:p w14:paraId="33C848CC" w14:textId="77777777" w:rsidR="0067078C" w:rsidRPr="00E46AD2" w:rsidRDefault="0067078C" w:rsidP="009A6CA1">
      <w:pPr>
        <w:pStyle w:val="a9"/>
        <w:numPr>
          <w:ilvl w:val="0"/>
          <w:numId w:val="285"/>
        </w:numPr>
      </w:pPr>
      <w:r w:rsidRPr="001A721D">
        <w:rPr>
          <w:rtl/>
          <w:lang w:val="fr-MA"/>
        </w:rPr>
        <w:t>العلم بأدوات الاجتهاد</w:t>
      </w:r>
      <w:r w:rsidRPr="00E46AD2">
        <w:t>:</w:t>
      </w:r>
    </w:p>
    <w:p w14:paraId="7F783442" w14:textId="020C24DE" w:rsidR="005D3936" w:rsidRPr="00E46AD2" w:rsidRDefault="006A237F" w:rsidP="009A6CA1">
      <w:pPr>
        <w:pStyle w:val="a9"/>
        <w:numPr>
          <w:ilvl w:val="1"/>
          <w:numId w:val="285"/>
        </w:numPr>
      </w:pPr>
      <w:r w:rsidRPr="00E46AD2">
        <w:rPr>
          <w:rtl/>
        </w:rPr>
        <w:t>القران له اليات للتدبر</w:t>
      </w:r>
      <w:r w:rsidR="00824E95" w:rsidRPr="00E46AD2">
        <w:rPr>
          <w:rtl/>
        </w:rPr>
        <w:t xml:space="preserve"> </w:t>
      </w:r>
      <w:r w:rsidR="00B54CBC" w:rsidRPr="00E46AD2">
        <w:rPr>
          <w:rtl/>
        </w:rPr>
        <w:t>تستنبط من د</w:t>
      </w:r>
      <w:r w:rsidR="00824E95" w:rsidRPr="00E46AD2">
        <w:rPr>
          <w:rtl/>
        </w:rPr>
        <w:t xml:space="preserve">اخله </w:t>
      </w:r>
      <w:r w:rsidR="00B54CBC" w:rsidRPr="00E46AD2">
        <w:rPr>
          <w:rtl/>
        </w:rPr>
        <w:t xml:space="preserve">أي استنتاج يجب ان </w:t>
      </w:r>
      <w:r w:rsidR="007B7B97" w:rsidRPr="00E46AD2">
        <w:rPr>
          <w:rtl/>
        </w:rPr>
        <w:t xml:space="preserve">لا يتعارض مع جميع </w:t>
      </w:r>
      <w:r w:rsidR="00683DC2" w:rsidRPr="00E46AD2">
        <w:rPr>
          <w:rtl/>
        </w:rPr>
        <w:t>آيات</w:t>
      </w:r>
      <w:r w:rsidR="007B7B97" w:rsidRPr="00E46AD2">
        <w:rPr>
          <w:rtl/>
        </w:rPr>
        <w:t xml:space="preserve"> القران</w:t>
      </w:r>
      <w:r w:rsidR="007878A1" w:rsidRPr="00E46AD2">
        <w:rPr>
          <w:rtl/>
        </w:rPr>
        <w:t>،</w:t>
      </w:r>
      <w:r w:rsidR="007B7B97" w:rsidRPr="00E46AD2">
        <w:rPr>
          <w:rtl/>
        </w:rPr>
        <w:t xml:space="preserve"> القران يفسر </w:t>
      </w:r>
      <w:r w:rsidR="00843462" w:rsidRPr="00E46AD2">
        <w:rPr>
          <w:rtl/>
        </w:rPr>
        <w:t xml:space="preserve">بالقران وهو منظومة متكاملة صعب تحريفها </w:t>
      </w:r>
      <w:r w:rsidR="00683DC2" w:rsidRPr="00E46AD2">
        <w:rPr>
          <w:rtl/>
        </w:rPr>
        <w:t>وتدمر جميع التأويلات الشاذة.</w:t>
      </w:r>
    </w:p>
    <w:p w14:paraId="259D917A" w14:textId="77777777" w:rsidR="0067078C" w:rsidRPr="00E46AD2" w:rsidRDefault="0067078C" w:rsidP="009A6CA1">
      <w:pPr>
        <w:pStyle w:val="a9"/>
        <w:numPr>
          <w:ilvl w:val="1"/>
          <w:numId w:val="285"/>
        </w:numPr>
      </w:pPr>
      <w:r w:rsidRPr="001A721D">
        <w:rPr>
          <w:b/>
          <w:bCs/>
          <w:rtl/>
          <w:lang w:val="fr-MA"/>
        </w:rPr>
        <w:t>علم أصول الفقه</w:t>
      </w:r>
      <w:r w:rsidRPr="001A721D">
        <w:rPr>
          <w:b/>
          <w:bCs/>
        </w:rPr>
        <w:t>:</w:t>
      </w:r>
      <w:r w:rsidRPr="00E46AD2">
        <w:t xml:space="preserve"> </w:t>
      </w:r>
      <w:r w:rsidRPr="001A721D">
        <w:rPr>
          <w:rtl/>
          <w:lang w:val="fr-MA"/>
        </w:rPr>
        <w:t>فهم القواعد التي يستنبط بها الفقهاء الأحكام من الأدلة</w:t>
      </w:r>
      <w:r w:rsidRPr="00E46AD2">
        <w:t>.</w:t>
      </w:r>
    </w:p>
    <w:p w14:paraId="28E2C738" w14:textId="7B42A120" w:rsidR="0067078C" w:rsidRPr="00E46AD2" w:rsidRDefault="0067078C" w:rsidP="009A6CA1">
      <w:pPr>
        <w:pStyle w:val="a9"/>
        <w:numPr>
          <w:ilvl w:val="1"/>
          <w:numId w:val="285"/>
        </w:numPr>
      </w:pPr>
      <w:r w:rsidRPr="001A721D">
        <w:rPr>
          <w:b/>
          <w:bCs/>
          <w:rtl/>
          <w:lang w:val="fr-MA"/>
        </w:rPr>
        <w:t>علم مقاصد الشريعة</w:t>
      </w:r>
      <w:r w:rsidRPr="001A721D">
        <w:rPr>
          <w:b/>
          <w:bCs/>
        </w:rPr>
        <w:t>:</w:t>
      </w:r>
      <w:r w:rsidRPr="00E46AD2">
        <w:t xml:space="preserve"> </w:t>
      </w:r>
      <w:r w:rsidRPr="001A721D">
        <w:rPr>
          <w:rtl/>
          <w:lang w:val="fr-MA"/>
        </w:rPr>
        <w:t xml:space="preserve">فهم الغايات الكبرى التي جاءت الشريعة لتحقيقها </w:t>
      </w:r>
      <w:r w:rsidR="0064321B">
        <w:rPr>
          <w:rtl/>
          <w:lang w:val="fr-MA"/>
        </w:rPr>
        <w:t>"</w:t>
      </w:r>
      <w:r w:rsidRPr="001A721D">
        <w:rPr>
          <w:rtl/>
          <w:lang w:val="fr-MA"/>
        </w:rPr>
        <w:t>مثل حفظ الدين والنفس والعقل والنسل والمال</w:t>
      </w:r>
      <w:r w:rsidR="0064321B">
        <w:rPr>
          <w:rtl/>
          <w:lang w:val="fr-MA"/>
        </w:rPr>
        <w:t>"</w:t>
      </w:r>
      <w:r w:rsidRPr="00E46AD2">
        <w:t>.</w:t>
      </w:r>
    </w:p>
    <w:p w14:paraId="1F017747" w14:textId="77777777" w:rsidR="0067078C" w:rsidRPr="00E46AD2" w:rsidRDefault="0067078C" w:rsidP="009A6CA1">
      <w:pPr>
        <w:pStyle w:val="a9"/>
        <w:numPr>
          <w:ilvl w:val="1"/>
          <w:numId w:val="285"/>
        </w:numPr>
      </w:pPr>
      <w:r w:rsidRPr="001A721D">
        <w:rPr>
          <w:b/>
          <w:bCs/>
          <w:rtl/>
          <w:lang w:val="fr-MA"/>
        </w:rPr>
        <w:t>علم الواقع</w:t>
      </w:r>
      <w:r w:rsidRPr="001A721D">
        <w:rPr>
          <w:b/>
          <w:bCs/>
        </w:rPr>
        <w:t>:</w:t>
      </w:r>
      <w:r w:rsidRPr="00E46AD2">
        <w:t xml:space="preserve"> </w:t>
      </w:r>
      <w:r w:rsidRPr="001A721D">
        <w:rPr>
          <w:rtl/>
          <w:lang w:val="fr-MA"/>
        </w:rPr>
        <w:t>فهم الواقع الذي يطبق عليه الحكم الشرعي، لأن الحكم على الشيء فرع عن تصوره</w:t>
      </w:r>
      <w:r w:rsidRPr="00E46AD2">
        <w:t>.</w:t>
      </w:r>
    </w:p>
    <w:p w14:paraId="1649A0A8" w14:textId="77777777" w:rsidR="0067078C" w:rsidRPr="00E46AD2" w:rsidRDefault="0067078C" w:rsidP="009A6CA1">
      <w:pPr>
        <w:pStyle w:val="a9"/>
        <w:numPr>
          <w:ilvl w:val="0"/>
          <w:numId w:val="285"/>
        </w:numPr>
      </w:pPr>
      <w:r w:rsidRPr="001A721D">
        <w:rPr>
          <w:b/>
          <w:bCs/>
          <w:rtl/>
          <w:lang w:val="fr-MA"/>
        </w:rPr>
        <w:t>التحرر من الهوى</w:t>
      </w:r>
      <w:r w:rsidRPr="001A721D">
        <w:rPr>
          <w:b/>
          <w:bCs/>
        </w:rPr>
        <w:t>:</w:t>
      </w:r>
      <w:r w:rsidRPr="00E46AD2">
        <w:t xml:space="preserve"> </w:t>
      </w:r>
      <w:r w:rsidRPr="001A721D">
        <w:rPr>
          <w:rtl/>
          <w:lang w:val="fr-MA"/>
        </w:rPr>
        <w:t>يجب على المجتهد أن يجرد نفسه من الهوى والمصالح الشخصية، وأن يبتغي بعمله وجه الله تعالى</w:t>
      </w:r>
      <w:r w:rsidRPr="00E46AD2">
        <w:t>.</w:t>
      </w:r>
    </w:p>
    <w:p w14:paraId="21A519E9" w14:textId="77777777" w:rsidR="0067078C" w:rsidRPr="00E46AD2" w:rsidRDefault="0067078C" w:rsidP="009A6CA1">
      <w:pPr>
        <w:pStyle w:val="a9"/>
        <w:numPr>
          <w:ilvl w:val="0"/>
          <w:numId w:val="285"/>
        </w:numPr>
      </w:pPr>
      <w:r w:rsidRPr="001A721D">
        <w:rPr>
          <w:b/>
          <w:bCs/>
          <w:rtl/>
          <w:lang w:val="fr-MA"/>
        </w:rPr>
        <w:t>الاستشارة</w:t>
      </w:r>
      <w:r w:rsidRPr="001A721D">
        <w:rPr>
          <w:b/>
          <w:bCs/>
        </w:rPr>
        <w:t>:</w:t>
      </w:r>
      <w:r w:rsidRPr="00E46AD2">
        <w:t xml:space="preserve"> </w:t>
      </w:r>
      <w:r w:rsidRPr="001A721D">
        <w:rPr>
          <w:rtl/>
          <w:lang w:val="fr-MA"/>
        </w:rPr>
        <w:t>يستحب للمجتهد أن يستشير أهل العلم والاختصاص قبل أن يصدر حكمه، خاصة في القضايا الكبرى</w:t>
      </w:r>
      <w:r w:rsidRPr="00E46AD2">
        <w:t>.</w:t>
      </w:r>
    </w:p>
    <w:p w14:paraId="55DFC10E" w14:textId="77777777" w:rsidR="0067078C" w:rsidRPr="00E46AD2" w:rsidRDefault="0067078C" w:rsidP="001A721D">
      <w:r w:rsidRPr="00E46AD2">
        <w:rPr>
          <w:rtl/>
          <w:lang w:val="fr-MA"/>
        </w:rPr>
        <w:t>الإجماع والتقليد: بين القبول والتحفظ</w:t>
      </w:r>
      <w:r w:rsidRPr="00E46AD2">
        <w:t>:</w:t>
      </w:r>
    </w:p>
    <w:p w14:paraId="03FE25E2" w14:textId="77777777" w:rsidR="0067078C" w:rsidRPr="00E46AD2" w:rsidRDefault="0067078C" w:rsidP="009A6CA1">
      <w:pPr>
        <w:pStyle w:val="a9"/>
        <w:numPr>
          <w:ilvl w:val="0"/>
          <w:numId w:val="286"/>
        </w:numPr>
      </w:pPr>
      <w:r w:rsidRPr="001A721D">
        <w:rPr>
          <w:rtl/>
          <w:lang w:val="fr-MA"/>
        </w:rPr>
        <w:t>الإجماع</w:t>
      </w:r>
      <w:r w:rsidRPr="00E46AD2">
        <w:t>:</w:t>
      </w:r>
    </w:p>
    <w:p w14:paraId="480002E0" w14:textId="401A789B" w:rsidR="0067078C" w:rsidRPr="00E46AD2" w:rsidRDefault="0067078C" w:rsidP="009A6CA1">
      <w:pPr>
        <w:pStyle w:val="a9"/>
        <w:numPr>
          <w:ilvl w:val="1"/>
          <w:numId w:val="286"/>
        </w:numPr>
      </w:pPr>
      <w:r w:rsidRPr="001A721D">
        <w:rPr>
          <w:b/>
          <w:bCs/>
          <w:rtl/>
          <w:lang w:val="fr-MA"/>
        </w:rPr>
        <w:t>قوة الإجماع</w:t>
      </w:r>
      <w:r w:rsidRPr="001A721D">
        <w:rPr>
          <w:b/>
          <w:bCs/>
        </w:rPr>
        <w:t>:</w:t>
      </w:r>
      <w:r w:rsidRPr="00E46AD2">
        <w:t xml:space="preserve"> </w:t>
      </w:r>
      <w:r w:rsidRPr="001A721D">
        <w:rPr>
          <w:rtl/>
          <w:lang w:val="fr-MA"/>
        </w:rPr>
        <w:t>الإجماع مصدر قوي من مصادر التشريع</w:t>
      </w:r>
      <w:r w:rsidR="00A873BB" w:rsidRPr="001A721D">
        <w:rPr>
          <w:rtl/>
          <w:lang w:val="fr-MA"/>
        </w:rPr>
        <w:t xml:space="preserve"> ولكن لا يجب ان يتناقض مع القران والمنطق والفطرة و</w:t>
      </w:r>
      <w:r w:rsidR="00326443" w:rsidRPr="001A721D">
        <w:rPr>
          <w:rtl/>
          <w:lang w:val="fr-MA"/>
        </w:rPr>
        <w:t>قوانين وسنن الله ولا يحرض على العنف والفساد</w:t>
      </w:r>
      <w:r w:rsidR="00C81BEB" w:rsidRPr="001A721D">
        <w:rPr>
          <w:rtl/>
          <w:lang w:val="fr-MA"/>
        </w:rPr>
        <w:t xml:space="preserve"> والشعوذة</w:t>
      </w:r>
      <w:r w:rsidR="00B402A5" w:rsidRPr="001A721D">
        <w:rPr>
          <w:rtl/>
          <w:lang w:val="fr-MA"/>
        </w:rPr>
        <w:t xml:space="preserve"> وان يتم تسيسه </w:t>
      </w:r>
      <w:r w:rsidR="006D363A" w:rsidRPr="001A721D">
        <w:rPr>
          <w:rtl/>
          <w:lang w:val="fr-MA"/>
        </w:rPr>
        <w:t>لأغراض سياسية</w:t>
      </w:r>
      <w:r w:rsidRPr="001A721D">
        <w:rPr>
          <w:rtl/>
          <w:lang w:val="fr-MA"/>
        </w:rPr>
        <w:t xml:space="preserve">، </w:t>
      </w:r>
      <w:r w:rsidR="006D363A" w:rsidRPr="001A721D">
        <w:rPr>
          <w:rtl/>
          <w:lang w:val="fr-MA"/>
        </w:rPr>
        <w:t xml:space="preserve">بهذه الشروط </w:t>
      </w:r>
      <w:r w:rsidR="00F93D37" w:rsidRPr="001A721D">
        <w:rPr>
          <w:rtl/>
          <w:lang w:val="fr-MA"/>
        </w:rPr>
        <w:t xml:space="preserve">يمكن قبوله </w:t>
      </w:r>
      <w:r w:rsidRPr="001A721D">
        <w:rPr>
          <w:rtl/>
          <w:lang w:val="fr-MA"/>
        </w:rPr>
        <w:t>لأنه يدل على اتفاق الأمة على فهم معين للدين</w:t>
      </w:r>
      <w:r w:rsidRPr="00E46AD2">
        <w:t>.</w:t>
      </w:r>
    </w:p>
    <w:p w14:paraId="437B38EC" w14:textId="28D96275" w:rsidR="0067078C" w:rsidRPr="00E46AD2" w:rsidRDefault="0067078C" w:rsidP="009A6CA1">
      <w:pPr>
        <w:pStyle w:val="a9"/>
        <w:numPr>
          <w:ilvl w:val="1"/>
          <w:numId w:val="286"/>
        </w:numPr>
      </w:pPr>
      <w:r w:rsidRPr="001A721D">
        <w:rPr>
          <w:b/>
          <w:bCs/>
          <w:rtl/>
          <w:lang w:val="fr-MA"/>
        </w:rPr>
        <w:t>الإجماع ليس معصومًا</w:t>
      </w:r>
      <w:r w:rsidRPr="001A721D">
        <w:rPr>
          <w:b/>
          <w:bCs/>
        </w:rPr>
        <w:t>:</w:t>
      </w:r>
      <w:r w:rsidRPr="00E46AD2">
        <w:t xml:space="preserve"> </w:t>
      </w:r>
      <w:r w:rsidRPr="001A721D">
        <w:rPr>
          <w:rtl/>
          <w:lang w:val="fr-MA"/>
        </w:rPr>
        <w:t xml:space="preserve">مع ذلك، الإجماع ليس معصومًا من الخطأ، خاصة إذا كان إجماعًا سكوتيًا </w:t>
      </w:r>
      <w:r w:rsidR="0064321B">
        <w:rPr>
          <w:rtl/>
          <w:lang w:val="fr-MA"/>
        </w:rPr>
        <w:t>"</w:t>
      </w:r>
      <w:r w:rsidRPr="001A721D">
        <w:rPr>
          <w:rtl/>
          <w:lang w:val="fr-MA"/>
        </w:rPr>
        <w:t>أي لم يصرح به العلماء، بل سكتوا عنه</w:t>
      </w:r>
      <w:r w:rsidR="0064321B">
        <w:rPr>
          <w:rtl/>
          <w:lang w:val="fr-MA"/>
        </w:rPr>
        <w:t>"</w:t>
      </w:r>
      <w:r w:rsidRPr="00E46AD2">
        <w:t>.</w:t>
      </w:r>
    </w:p>
    <w:p w14:paraId="69437EA3" w14:textId="24AC39AB" w:rsidR="0067078C" w:rsidRPr="00E46AD2" w:rsidRDefault="0067078C" w:rsidP="009A6CA1">
      <w:pPr>
        <w:pStyle w:val="a9"/>
        <w:numPr>
          <w:ilvl w:val="1"/>
          <w:numId w:val="286"/>
        </w:numPr>
      </w:pPr>
      <w:r w:rsidRPr="001A721D">
        <w:rPr>
          <w:b/>
          <w:bCs/>
          <w:rtl/>
          <w:lang w:val="fr-MA"/>
        </w:rPr>
        <w:t>الإجماع الظني</w:t>
      </w:r>
      <w:r w:rsidRPr="001A721D">
        <w:rPr>
          <w:b/>
          <w:bCs/>
        </w:rPr>
        <w:t>:</w:t>
      </w:r>
      <w:r w:rsidRPr="00E46AD2">
        <w:t xml:space="preserve"> </w:t>
      </w:r>
      <w:r w:rsidRPr="001A721D">
        <w:rPr>
          <w:rtl/>
          <w:lang w:val="fr-MA"/>
        </w:rPr>
        <w:t xml:space="preserve">هناك </w:t>
      </w:r>
      <w:r w:rsidR="005B1BB8" w:rsidRPr="001A721D">
        <w:rPr>
          <w:rtl/>
          <w:lang w:val="fr-MA"/>
        </w:rPr>
        <w:t>اجتماعات</w:t>
      </w:r>
      <w:r w:rsidRPr="001A721D">
        <w:rPr>
          <w:rtl/>
          <w:lang w:val="fr-MA"/>
        </w:rPr>
        <w:t xml:space="preserve"> ظنية </w:t>
      </w:r>
      <w:r w:rsidR="0064321B">
        <w:rPr>
          <w:rtl/>
          <w:lang w:val="fr-MA"/>
        </w:rPr>
        <w:t>"</w:t>
      </w:r>
      <w:r w:rsidRPr="001A721D">
        <w:rPr>
          <w:rtl/>
          <w:lang w:val="fr-MA"/>
        </w:rPr>
        <w:t>مثل الإجماع على أن الأرض كروية</w:t>
      </w:r>
      <w:r w:rsidR="0064321B">
        <w:rPr>
          <w:rtl/>
          <w:lang w:val="fr-MA"/>
        </w:rPr>
        <w:t>"</w:t>
      </w:r>
      <w:r w:rsidRPr="001A721D">
        <w:rPr>
          <w:rtl/>
          <w:lang w:val="fr-MA"/>
        </w:rPr>
        <w:t>، وهذه يمكن مراجعتها إذا ظهرت أدلة جديدة أقوى منها</w:t>
      </w:r>
      <w:r w:rsidRPr="00E46AD2">
        <w:t>.</w:t>
      </w:r>
    </w:p>
    <w:p w14:paraId="5D5E294D" w14:textId="77777777" w:rsidR="0067078C" w:rsidRPr="00E46AD2" w:rsidRDefault="0067078C" w:rsidP="009A6CA1">
      <w:pPr>
        <w:pStyle w:val="a9"/>
        <w:numPr>
          <w:ilvl w:val="0"/>
          <w:numId w:val="286"/>
        </w:numPr>
      </w:pPr>
      <w:r w:rsidRPr="001A721D">
        <w:rPr>
          <w:rtl/>
          <w:lang w:val="fr-MA"/>
        </w:rPr>
        <w:t>التقليد</w:t>
      </w:r>
      <w:r w:rsidRPr="00E46AD2">
        <w:t>:</w:t>
      </w:r>
    </w:p>
    <w:p w14:paraId="00635302" w14:textId="264FC677" w:rsidR="0067078C" w:rsidRPr="00E46AD2" w:rsidRDefault="0067078C" w:rsidP="009A6CA1">
      <w:pPr>
        <w:pStyle w:val="a9"/>
        <w:numPr>
          <w:ilvl w:val="1"/>
          <w:numId w:val="286"/>
        </w:numPr>
      </w:pPr>
      <w:r w:rsidRPr="001A721D">
        <w:rPr>
          <w:b/>
          <w:bCs/>
          <w:rtl/>
          <w:lang w:val="fr-MA"/>
        </w:rPr>
        <w:t>التقليد للعامي</w:t>
      </w:r>
      <w:r w:rsidRPr="001A721D">
        <w:rPr>
          <w:b/>
          <w:bCs/>
        </w:rPr>
        <w:t>:</w:t>
      </w:r>
      <w:r w:rsidRPr="00E46AD2">
        <w:t xml:space="preserve"> </w:t>
      </w:r>
      <w:r w:rsidRPr="001A721D">
        <w:rPr>
          <w:rtl/>
          <w:lang w:val="fr-MA"/>
        </w:rPr>
        <w:t xml:space="preserve">يجوز للعامي </w:t>
      </w:r>
      <w:r w:rsidR="0064321B">
        <w:rPr>
          <w:rtl/>
          <w:lang w:val="fr-MA"/>
        </w:rPr>
        <w:t>"</w:t>
      </w:r>
      <w:r w:rsidRPr="001A721D">
        <w:rPr>
          <w:rtl/>
          <w:lang w:val="fr-MA"/>
        </w:rPr>
        <w:t>غير المتخصص</w:t>
      </w:r>
      <w:r w:rsidR="0064321B">
        <w:rPr>
          <w:rtl/>
          <w:lang w:val="fr-MA"/>
        </w:rPr>
        <w:t>"</w:t>
      </w:r>
      <w:r w:rsidRPr="001A721D">
        <w:rPr>
          <w:rtl/>
          <w:lang w:val="fr-MA"/>
        </w:rPr>
        <w:t xml:space="preserve"> أن يقلد أهل العلم في الأمور التي لا يعرفها</w:t>
      </w:r>
      <w:r w:rsidRPr="00E46AD2">
        <w:t>.</w:t>
      </w:r>
    </w:p>
    <w:p w14:paraId="7D7413A5" w14:textId="77777777" w:rsidR="0067078C" w:rsidRPr="00E46AD2" w:rsidRDefault="0067078C" w:rsidP="009A6CA1">
      <w:pPr>
        <w:pStyle w:val="a9"/>
        <w:numPr>
          <w:ilvl w:val="1"/>
          <w:numId w:val="286"/>
        </w:numPr>
      </w:pPr>
      <w:r w:rsidRPr="001A721D">
        <w:rPr>
          <w:b/>
          <w:bCs/>
          <w:rtl/>
          <w:lang w:val="fr-MA"/>
        </w:rPr>
        <w:t>التقليد المذموم</w:t>
      </w:r>
      <w:r w:rsidRPr="001A721D">
        <w:rPr>
          <w:b/>
          <w:bCs/>
        </w:rPr>
        <w:t>:</w:t>
      </w:r>
      <w:r w:rsidRPr="00E46AD2">
        <w:t xml:space="preserve"> </w:t>
      </w:r>
      <w:r w:rsidRPr="001A721D">
        <w:rPr>
          <w:rtl/>
          <w:lang w:val="fr-MA"/>
        </w:rPr>
        <w:t>التقليد المذموم هو التقليد الأعمى الذي يمنع الإنسان من التفكير والتدبر، ويجعله أسيرًا لأقوال الآخرين دون فهم أو دليل</w:t>
      </w:r>
      <w:r w:rsidRPr="00E46AD2">
        <w:t>.</w:t>
      </w:r>
    </w:p>
    <w:p w14:paraId="69228951" w14:textId="77777777" w:rsidR="0067078C" w:rsidRPr="00E46AD2" w:rsidRDefault="0067078C" w:rsidP="001A721D">
      <w:r w:rsidRPr="00E46AD2">
        <w:rPr>
          <w:rtl/>
          <w:lang w:val="fr-MA"/>
        </w:rPr>
        <w:t>أمثلة تطبيقية</w:t>
      </w:r>
      <w:r w:rsidRPr="00E46AD2">
        <w:t>:</w:t>
      </w:r>
    </w:p>
    <w:p w14:paraId="6CFAD1B3" w14:textId="323CC40C" w:rsidR="0067078C" w:rsidRPr="00E46AD2" w:rsidRDefault="0067078C" w:rsidP="009A6CA1">
      <w:pPr>
        <w:pStyle w:val="a9"/>
        <w:numPr>
          <w:ilvl w:val="0"/>
          <w:numId w:val="287"/>
        </w:numPr>
      </w:pPr>
      <w:r w:rsidRPr="001A721D">
        <w:rPr>
          <w:b/>
          <w:bCs/>
          <w:rtl/>
          <w:lang w:val="fr-MA"/>
        </w:rPr>
        <w:t>التعامل مع التكنولوجيا الحديثة</w:t>
      </w:r>
      <w:r w:rsidRPr="001A721D">
        <w:rPr>
          <w:b/>
          <w:bCs/>
        </w:rPr>
        <w:t>:</w:t>
      </w:r>
      <w:r w:rsidRPr="00E46AD2">
        <w:t xml:space="preserve"> </w:t>
      </w:r>
      <w:r w:rsidRPr="001A721D">
        <w:rPr>
          <w:rtl/>
          <w:lang w:val="fr-MA"/>
        </w:rPr>
        <w:t xml:space="preserve">ظهور الإنترنت ووسائل التواصل الاجتماعي أثار قضايا جديدة </w:t>
      </w:r>
      <w:r w:rsidR="0064321B">
        <w:rPr>
          <w:rtl/>
          <w:lang w:val="fr-MA"/>
        </w:rPr>
        <w:t>"</w:t>
      </w:r>
      <w:r w:rsidRPr="001A721D">
        <w:rPr>
          <w:rtl/>
          <w:lang w:val="fr-MA"/>
        </w:rPr>
        <w:t>مثل الخصوصية، والملكية الفكرية، والتطرف الإلكتروني</w:t>
      </w:r>
      <w:r w:rsidR="0064321B">
        <w:rPr>
          <w:rtl/>
          <w:lang w:val="fr-MA"/>
        </w:rPr>
        <w:t>"</w:t>
      </w:r>
      <w:r w:rsidRPr="001A721D">
        <w:rPr>
          <w:rtl/>
          <w:lang w:val="fr-MA"/>
        </w:rPr>
        <w:t>، وهذه تحتاج إلى اجتهاد العلماء لإيجاد حلول لها في ضوء مقاصد الشريعة</w:t>
      </w:r>
      <w:r w:rsidRPr="00E46AD2">
        <w:t>.</w:t>
      </w:r>
    </w:p>
    <w:p w14:paraId="6D4BA1BB" w14:textId="77777777" w:rsidR="0067078C" w:rsidRPr="00E46AD2" w:rsidRDefault="0067078C" w:rsidP="009A6CA1">
      <w:pPr>
        <w:pStyle w:val="a9"/>
        <w:numPr>
          <w:ilvl w:val="0"/>
          <w:numId w:val="287"/>
        </w:numPr>
      </w:pPr>
      <w:r w:rsidRPr="001A721D">
        <w:rPr>
          <w:b/>
          <w:bCs/>
          <w:rtl/>
          <w:lang w:val="fr-MA"/>
        </w:rPr>
        <w:t>المعاملات المالية المعاصرة</w:t>
      </w:r>
      <w:r w:rsidRPr="001A721D">
        <w:rPr>
          <w:b/>
          <w:bCs/>
        </w:rPr>
        <w:t>:</w:t>
      </w:r>
      <w:r w:rsidRPr="00E46AD2">
        <w:t xml:space="preserve"> </w:t>
      </w:r>
      <w:r w:rsidRPr="001A721D">
        <w:rPr>
          <w:rtl/>
          <w:lang w:val="fr-MA"/>
        </w:rPr>
        <w:t>ظهور البنوك الإسلامية والتأمين الإسلامي والأسواق المالية الإسلامية يتطلب اجتهادًا مستمرًا للتأكد من موافقتها لأحكام الشريعة</w:t>
      </w:r>
      <w:r w:rsidRPr="00E46AD2">
        <w:t>.</w:t>
      </w:r>
    </w:p>
    <w:p w14:paraId="09887DBF" w14:textId="77777777" w:rsidR="0067078C" w:rsidRPr="00E46AD2" w:rsidRDefault="0067078C" w:rsidP="009A6CA1">
      <w:pPr>
        <w:pStyle w:val="a9"/>
        <w:numPr>
          <w:ilvl w:val="0"/>
          <w:numId w:val="287"/>
        </w:numPr>
      </w:pPr>
      <w:r w:rsidRPr="001A721D">
        <w:rPr>
          <w:b/>
          <w:bCs/>
          <w:rtl/>
          <w:lang w:val="fr-MA"/>
        </w:rPr>
        <w:t>القضايا الطبية المستجدة</w:t>
      </w:r>
      <w:r w:rsidRPr="001A721D">
        <w:rPr>
          <w:b/>
          <w:bCs/>
        </w:rPr>
        <w:t>:</w:t>
      </w:r>
      <w:r w:rsidRPr="00E46AD2">
        <w:t xml:space="preserve"> </w:t>
      </w:r>
      <w:r w:rsidRPr="001A721D">
        <w:rPr>
          <w:rtl/>
          <w:lang w:val="fr-MA"/>
        </w:rPr>
        <w:t>مثل التبرع بالأعضاء، والاستنساخ، وتأجير الأرحام، وهذه تحتاج إلى اجتهاد العلماء بالتعاون مع الأطباء</w:t>
      </w:r>
      <w:r w:rsidRPr="00E46AD2">
        <w:t>.</w:t>
      </w:r>
    </w:p>
    <w:p w14:paraId="544CB0C6" w14:textId="77777777" w:rsidR="0067078C" w:rsidRPr="00E46AD2" w:rsidRDefault="0067078C" w:rsidP="001A721D">
      <w:r w:rsidRPr="00E46AD2">
        <w:rPr>
          <w:rtl/>
          <w:lang w:val="fr-MA"/>
        </w:rPr>
        <w:t>خاتمة</w:t>
      </w:r>
      <w:r w:rsidRPr="00E46AD2">
        <w:t>:</w:t>
      </w:r>
    </w:p>
    <w:p w14:paraId="1D26721A" w14:textId="77777777" w:rsidR="0067078C" w:rsidRPr="00E46AD2" w:rsidRDefault="0067078C" w:rsidP="001A721D">
      <w:r w:rsidRPr="00E46AD2">
        <w:rPr>
          <w:rtl/>
          <w:lang w:val="fr-MA"/>
        </w:rPr>
        <w:t>العقلانية في الإسلام ليست مجرد شعار، بل هي منهج حياة. الإسلام يدعو إلى التوازن بين الاتباع والاجتهاد، وبين النقل والعقل. يجب على المسلم أن يتبع ما ثبت بالدليل الصحيح، وأن يستخدم عقله في فهم النصوص وتطبيقها على الواقع، وأن يرجع إلى أهل العلم والاختصاص في الأمور المشكلة. هذا التوازن هو الذي يحقق للإسلام حيويته وقدرته على مواكبة التطورات، ويحمي المسلم من الجمود والتقليد الأعمى</w:t>
      </w:r>
      <w:r w:rsidRPr="00E46AD2">
        <w:t>.</w:t>
      </w:r>
    </w:p>
    <w:p w14:paraId="6FBE78DF" w14:textId="77777777" w:rsidR="007C01E9" w:rsidRPr="00E46AD2" w:rsidRDefault="007C01E9" w:rsidP="001A721D">
      <w:r w:rsidRPr="00E46AD2">
        <w:rPr>
          <w:rtl/>
        </w:rPr>
        <w:t>العقلانية والتعامل مع التراث</w:t>
      </w:r>
      <w:r w:rsidRPr="00E46AD2">
        <w:t>:</w:t>
      </w:r>
    </w:p>
    <w:p w14:paraId="793007B5" w14:textId="23C886FB" w:rsidR="007C01E9" w:rsidRPr="00E46AD2" w:rsidRDefault="007C01E9" w:rsidP="009A6CA1">
      <w:pPr>
        <w:pStyle w:val="a9"/>
        <w:numPr>
          <w:ilvl w:val="0"/>
          <w:numId w:val="288"/>
        </w:numPr>
      </w:pPr>
      <w:r w:rsidRPr="001A721D">
        <w:rPr>
          <w:b/>
          <w:bCs/>
          <w:rtl/>
        </w:rPr>
        <w:t>التراث ليس كله مقدسًا</w:t>
      </w:r>
      <w:r w:rsidRPr="001A721D">
        <w:rPr>
          <w:b/>
          <w:bCs/>
        </w:rPr>
        <w:t>:</w:t>
      </w:r>
      <w:r w:rsidRPr="00E46AD2">
        <w:t xml:space="preserve"> </w:t>
      </w:r>
      <w:r w:rsidRPr="00E46AD2">
        <w:rPr>
          <w:rtl/>
        </w:rPr>
        <w:t xml:space="preserve">التراث الإسلامي </w:t>
      </w:r>
      <w:r w:rsidR="0064321B">
        <w:rPr>
          <w:rtl/>
        </w:rPr>
        <w:t>"</w:t>
      </w:r>
      <w:r w:rsidRPr="00E46AD2">
        <w:rPr>
          <w:rtl/>
        </w:rPr>
        <w:t>كتب التفسير والفقه والحديث وغيرها</w:t>
      </w:r>
      <w:r w:rsidR="0064321B">
        <w:rPr>
          <w:rtl/>
        </w:rPr>
        <w:t>"</w:t>
      </w:r>
      <w:r w:rsidRPr="00E46AD2">
        <w:rPr>
          <w:rtl/>
        </w:rPr>
        <w:t xml:space="preserve"> هو نتاج عقول </w:t>
      </w:r>
      <w:r w:rsidR="0064270A" w:rsidRPr="00E46AD2">
        <w:rPr>
          <w:rtl/>
        </w:rPr>
        <w:t>و</w:t>
      </w:r>
      <w:r w:rsidR="004D2C04" w:rsidRPr="00E46AD2">
        <w:rPr>
          <w:rtl/>
        </w:rPr>
        <w:t>اج</w:t>
      </w:r>
      <w:r w:rsidR="001C3832" w:rsidRPr="00E46AD2">
        <w:rPr>
          <w:rtl/>
        </w:rPr>
        <w:t xml:space="preserve">تهادات </w:t>
      </w:r>
      <w:r w:rsidR="00DA6D02" w:rsidRPr="00E46AD2">
        <w:rPr>
          <w:rtl/>
        </w:rPr>
        <w:t>بشرية،</w:t>
      </w:r>
      <w:r w:rsidRPr="00E46AD2">
        <w:t xml:space="preserve"> </w:t>
      </w:r>
      <w:r w:rsidRPr="00E46AD2">
        <w:rPr>
          <w:rtl/>
        </w:rPr>
        <w:t>ولكنه ليس معصومًا من الخطأ. يجب التعامل معه بعقلانية، فنأخذ منه ما وافق الدليل الصحيح، ونترك ما خالفه</w:t>
      </w:r>
      <w:r w:rsidRPr="00E46AD2">
        <w:t>.</w:t>
      </w:r>
    </w:p>
    <w:p w14:paraId="42A49EF8" w14:textId="77777777" w:rsidR="007C01E9" w:rsidRPr="00E46AD2" w:rsidRDefault="007C01E9" w:rsidP="009A6CA1">
      <w:pPr>
        <w:pStyle w:val="a9"/>
        <w:numPr>
          <w:ilvl w:val="0"/>
          <w:numId w:val="288"/>
        </w:numPr>
      </w:pPr>
      <w:r w:rsidRPr="001A721D">
        <w:rPr>
          <w:b/>
          <w:bCs/>
          <w:rtl/>
        </w:rPr>
        <w:t>فهم التراث في سياقه</w:t>
      </w:r>
      <w:r w:rsidRPr="001A721D">
        <w:rPr>
          <w:b/>
          <w:bCs/>
        </w:rPr>
        <w:t>:</w:t>
      </w:r>
      <w:r w:rsidRPr="00E46AD2">
        <w:t xml:space="preserve"> </w:t>
      </w:r>
      <w:r w:rsidRPr="00E46AD2">
        <w:rPr>
          <w:rtl/>
        </w:rPr>
        <w:t>يجب فهم أقوال العلماء في سياقها التاريخي والاجتماعي، وعدم إسقاطها على واقعنا الحالي دون مراعاة الفروق والاختلافات</w:t>
      </w:r>
      <w:r w:rsidRPr="00E46AD2">
        <w:t>.</w:t>
      </w:r>
    </w:p>
    <w:p w14:paraId="40735F71" w14:textId="77777777" w:rsidR="007C01E9" w:rsidRPr="00E46AD2" w:rsidRDefault="007C01E9" w:rsidP="009A6CA1">
      <w:pPr>
        <w:pStyle w:val="a9"/>
        <w:numPr>
          <w:ilvl w:val="0"/>
          <w:numId w:val="288"/>
        </w:numPr>
      </w:pPr>
      <w:r w:rsidRPr="001A721D">
        <w:rPr>
          <w:b/>
          <w:bCs/>
          <w:rtl/>
        </w:rPr>
        <w:t>التراث ليس بديلاً عن الاجتهاد</w:t>
      </w:r>
      <w:r w:rsidRPr="001A721D">
        <w:rPr>
          <w:b/>
          <w:bCs/>
        </w:rPr>
        <w:t>:</w:t>
      </w:r>
      <w:r w:rsidRPr="00E46AD2">
        <w:t xml:space="preserve"> </w:t>
      </w:r>
      <w:r w:rsidRPr="00E46AD2">
        <w:rPr>
          <w:rtl/>
        </w:rPr>
        <w:t>لا يجوز الاكتفاء بما قاله السابقون، بل يجب علينا أن نجتهد في فهم الدين وتطبيقه على واقعنا، كما اجتهدوا هم في فهمه وتطبيقه على واقعهم</w:t>
      </w:r>
      <w:r w:rsidRPr="00E46AD2">
        <w:t>.</w:t>
      </w:r>
    </w:p>
    <w:p w14:paraId="2521599B" w14:textId="77777777" w:rsidR="007C01E9" w:rsidRPr="00E46AD2" w:rsidRDefault="007C01E9" w:rsidP="001A721D">
      <w:r w:rsidRPr="00E46AD2">
        <w:rPr>
          <w:rtl/>
        </w:rPr>
        <w:t>العقلانية ومواجهة التطرف</w:t>
      </w:r>
      <w:r w:rsidRPr="00E46AD2">
        <w:t>:</w:t>
      </w:r>
    </w:p>
    <w:p w14:paraId="0B7743D6" w14:textId="77777777" w:rsidR="007C01E9" w:rsidRPr="00E46AD2" w:rsidRDefault="007C01E9" w:rsidP="009A6CA1">
      <w:pPr>
        <w:pStyle w:val="a9"/>
        <w:numPr>
          <w:ilvl w:val="0"/>
          <w:numId w:val="289"/>
        </w:numPr>
      </w:pPr>
      <w:r w:rsidRPr="001A721D">
        <w:rPr>
          <w:b/>
          <w:bCs/>
          <w:rtl/>
        </w:rPr>
        <w:t>التطرف نقيض العقلانية</w:t>
      </w:r>
      <w:r w:rsidRPr="001A721D">
        <w:rPr>
          <w:b/>
          <w:bCs/>
        </w:rPr>
        <w:t>:</w:t>
      </w:r>
      <w:r w:rsidRPr="00E46AD2">
        <w:t xml:space="preserve"> </w:t>
      </w:r>
      <w:r w:rsidRPr="00E46AD2">
        <w:rPr>
          <w:rtl/>
        </w:rPr>
        <w:t>التطرف الديني غالبًا ما يكون ناتجًا عن الجهل والتعصب والتقليد الأعمى، وعن فهم خاطئ للدين</w:t>
      </w:r>
      <w:r w:rsidRPr="00E46AD2">
        <w:t>.</w:t>
      </w:r>
    </w:p>
    <w:p w14:paraId="797228E1" w14:textId="77777777" w:rsidR="007C01E9" w:rsidRPr="00E46AD2" w:rsidRDefault="007C01E9" w:rsidP="009A6CA1">
      <w:pPr>
        <w:pStyle w:val="a9"/>
        <w:numPr>
          <w:ilvl w:val="0"/>
          <w:numId w:val="289"/>
        </w:numPr>
      </w:pPr>
      <w:r w:rsidRPr="001A721D">
        <w:rPr>
          <w:b/>
          <w:bCs/>
          <w:rtl/>
        </w:rPr>
        <w:t>العقلانية سلاح ضد التطرف</w:t>
      </w:r>
      <w:r w:rsidRPr="001A721D">
        <w:rPr>
          <w:b/>
          <w:bCs/>
        </w:rPr>
        <w:t>:</w:t>
      </w:r>
      <w:r w:rsidRPr="00E46AD2">
        <w:t xml:space="preserve"> </w:t>
      </w:r>
      <w:r w:rsidRPr="00E46AD2">
        <w:rPr>
          <w:rtl/>
        </w:rPr>
        <w:t>العقلانية هي السلاح الأمضى في مواجهة التطرف، لأنها تدعو إلى التفكير النقدي، وإلى فهم الدين فهمًا صحيحًا، وإلى الحوار والتسامح</w:t>
      </w:r>
      <w:r w:rsidRPr="00E46AD2">
        <w:t>.</w:t>
      </w:r>
    </w:p>
    <w:p w14:paraId="2B972C29" w14:textId="77777777" w:rsidR="007C01E9" w:rsidRPr="00E46AD2" w:rsidRDefault="007C01E9" w:rsidP="009A6CA1">
      <w:pPr>
        <w:pStyle w:val="a9"/>
        <w:numPr>
          <w:ilvl w:val="0"/>
          <w:numId w:val="289"/>
        </w:numPr>
      </w:pPr>
      <w:r w:rsidRPr="001A721D">
        <w:rPr>
          <w:b/>
          <w:bCs/>
          <w:rtl/>
        </w:rPr>
        <w:t>الوسطية هي العقلانية</w:t>
      </w:r>
      <w:r w:rsidRPr="001A721D">
        <w:rPr>
          <w:b/>
          <w:bCs/>
        </w:rPr>
        <w:t>:</w:t>
      </w:r>
      <w:r w:rsidRPr="00E46AD2">
        <w:t xml:space="preserve"> </w:t>
      </w:r>
      <w:r w:rsidRPr="00E46AD2">
        <w:rPr>
          <w:rtl/>
        </w:rPr>
        <w:t>الإسلام دين الوسطية والاعتدال، وهو يرفض الغلو والتطرف في الدين. الوسطية هي العقلانية في أبهى صورها</w:t>
      </w:r>
      <w:r w:rsidRPr="00E46AD2">
        <w:t>.</w:t>
      </w:r>
    </w:p>
    <w:p w14:paraId="6185F470" w14:textId="77777777" w:rsidR="007C01E9" w:rsidRPr="00E46AD2" w:rsidRDefault="007C01E9" w:rsidP="001A721D">
      <w:r w:rsidRPr="00E46AD2">
        <w:rPr>
          <w:rtl/>
        </w:rPr>
        <w:t>العقلانية والتقدم الحضاري</w:t>
      </w:r>
      <w:r w:rsidRPr="00E46AD2">
        <w:t>:</w:t>
      </w:r>
    </w:p>
    <w:p w14:paraId="6AFF5AD4" w14:textId="77777777" w:rsidR="007C01E9" w:rsidRPr="00E46AD2" w:rsidRDefault="007C01E9" w:rsidP="009A6CA1">
      <w:pPr>
        <w:pStyle w:val="a9"/>
        <w:numPr>
          <w:ilvl w:val="0"/>
          <w:numId w:val="290"/>
        </w:numPr>
      </w:pPr>
      <w:r w:rsidRPr="001A721D">
        <w:rPr>
          <w:b/>
          <w:bCs/>
          <w:rtl/>
        </w:rPr>
        <w:t>الإسلام لا يعارض التقدم</w:t>
      </w:r>
      <w:r w:rsidRPr="001A721D">
        <w:rPr>
          <w:b/>
          <w:bCs/>
        </w:rPr>
        <w:t>:</w:t>
      </w:r>
      <w:r w:rsidRPr="00E46AD2">
        <w:t xml:space="preserve"> </w:t>
      </w:r>
      <w:r w:rsidRPr="00E46AD2">
        <w:rPr>
          <w:rtl/>
        </w:rPr>
        <w:t>الإسلام لا يعارض التقدم العلمي والتكنولوجي، بل يشجع عليه، ما دام هذا التقدم يخدم الإنسان ولا يضره</w:t>
      </w:r>
      <w:r w:rsidRPr="00E46AD2">
        <w:t>.</w:t>
      </w:r>
    </w:p>
    <w:p w14:paraId="614C77AA" w14:textId="77777777" w:rsidR="007C01E9" w:rsidRPr="00E46AD2" w:rsidRDefault="007C01E9" w:rsidP="009A6CA1">
      <w:pPr>
        <w:pStyle w:val="a9"/>
        <w:numPr>
          <w:ilvl w:val="0"/>
          <w:numId w:val="290"/>
        </w:numPr>
      </w:pPr>
      <w:r w:rsidRPr="001A721D">
        <w:rPr>
          <w:b/>
          <w:bCs/>
          <w:rtl/>
        </w:rPr>
        <w:t>العقلانية أساس التقدم</w:t>
      </w:r>
      <w:r w:rsidRPr="001A721D">
        <w:rPr>
          <w:b/>
          <w:bCs/>
        </w:rPr>
        <w:t>:</w:t>
      </w:r>
      <w:r w:rsidRPr="00E46AD2">
        <w:t xml:space="preserve"> </w:t>
      </w:r>
      <w:r w:rsidRPr="00E46AD2">
        <w:rPr>
          <w:rtl/>
        </w:rPr>
        <w:t>العقلانية هي أساس التقدم الحضاري، لأنها تدعو إلى البحث والتجريب والاكتشاف، وإلى استخدام العقل في حل المشكلات وتطوير الحياة</w:t>
      </w:r>
      <w:r w:rsidRPr="00E46AD2">
        <w:t>.</w:t>
      </w:r>
    </w:p>
    <w:p w14:paraId="4D97B050" w14:textId="77777777" w:rsidR="007C01E9" w:rsidRPr="00E46AD2" w:rsidRDefault="007C01E9" w:rsidP="009A6CA1">
      <w:pPr>
        <w:pStyle w:val="a9"/>
        <w:numPr>
          <w:ilvl w:val="0"/>
          <w:numId w:val="290"/>
        </w:numPr>
      </w:pPr>
      <w:r w:rsidRPr="001A721D">
        <w:rPr>
          <w:b/>
          <w:bCs/>
          <w:rtl/>
        </w:rPr>
        <w:t>الاستفادة من تجارب الآخرين</w:t>
      </w:r>
      <w:r w:rsidRPr="001A721D">
        <w:rPr>
          <w:b/>
          <w:bCs/>
        </w:rPr>
        <w:t>:</w:t>
      </w:r>
      <w:r w:rsidRPr="00E46AD2">
        <w:t xml:space="preserve"> </w:t>
      </w:r>
      <w:r w:rsidRPr="00E46AD2">
        <w:rPr>
          <w:rtl/>
        </w:rPr>
        <w:t>الإسلام لا يمنع من الاستفادة من تجارب الآخرين في العلم والحضارة، ما دامت هذه التجارب لا تتعارض مع مبادئ الإسلام وقيمه</w:t>
      </w:r>
      <w:r w:rsidRPr="00E46AD2">
        <w:t>.</w:t>
      </w:r>
    </w:p>
    <w:p w14:paraId="4F53DB0E" w14:textId="77777777" w:rsidR="007C01E9" w:rsidRPr="00E46AD2" w:rsidRDefault="007C01E9" w:rsidP="001A721D">
      <w:r w:rsidRPr="00E46AD2">
        <w:rPr>
          <w:rtl/>
        </w:rPr>
        <w:t>العقلانية والحرية الفكرية</w:t>
      </w:r>
      <w:r w:rsidRPr="00E46AD2">
        <w:t>:</w:t>
      </w:r>
    </w:p>
    <w:p w14:paraId="5F079ACD" w14:textId="77777777" w:rsidR="007C01E9" w:rsidRPr="00E46AD2" w:rsidRDefault="007C01E9" w:rsidP="009A6CA1">
      <w:pPr>
        <w:pStyle w:val="a9"/>
        <w:numPr>
          <w:ilvl w:val="0"/>
          <w:numId w:val="291"/>
        </w:numPr>
      </w:pPr>
      <w:r w:rsidRPr="001A721D">
        <w:rPr>
          <w:b/>
          <w:bCs/>
          <w:rtl/>
        </w:rPr>
        <w:t>الإسلام يحترم حرية الفكر</w:t>
      </w:r>
      <w:r w:rsidRPr="001A721D">
        <w:rPr>
          <w:b/>
          <w:bCs/>
        </w:rPr>
        <w:t>:</w:t>
      </w:r>
      <w:r w:rsidRPr="00E46AD2">
        <w:t xml:space="preserve"> </w:t>
      </w:r>
      <w:r w:rsidRPr="00E46AD2">
        <w:rPr>
          <w:rtl/>
        </w:rPr>
        <w:t>الإسلام يحترم حرية الفكر والتعبير، ويحث على الحوار والنقاش بالتي هي أحسن</w:t>
      </w:r>
      <w:r w:rsidRPr="00E46AD2">
        <w:t>.</w:t>
      </w:r>
    </w:p>
    <w:p w14:paraId="41CA87D5" w14:textId="77777777" w:rsidR="007C01E9" w:rsidRPr="00E46AD2" w:rsidRDefault="007C01E9" w:rsidP="009A6CA1">
      <w:pPr>
        <w:pStyle w:val="a9"/>
        <w:numPr>
          <w:ilvl w:val="0"/>
          <w:numId w:val="291"/>
        </w:numPr>
      </w:pPr>
      <w:r w:rsidRPr="001A721D">
        <w:rPr>
          <w:b/>
          <w:bCs/>
          <w:rtl/>
        </w:rPr>
        <w:t>الحرية المسؤولة</w:t>
      </w:r>
      <w:r w:rsidRPr="001A721D">
        <w:rPr>
          <w:b/>
          <w:bCs/>
        </w:rPr>
        <w:t>:</w:t>
      </w:r>
      <w:r w:rsidRPr="00E46AD2">
        <w:t xml:space="preserve"> </w:t>
      </w:r>
      <w:r w:rsidRPr="00E46AD2">
        <w:rPr>
          <w:rtl/>
        </w:rPr>
        <w:t>الحرية الفكرية في الإسلام ليست مطلقة، بل هي مقيدة بضوابط الشرع والأخلاق. لا يجوز استخدام الحرية الفكرية لنشر الكفر والإلحاد، أو للطعن في المقدسات، أو للإساءة إلى الآخرين</w:t>
      </w:r>
      <w:r w:rsidRPr="00E46AD2">
        <w:t>.</w:t>
      </w:r>
    </w:p>
    <w:p w14:paraId="11C9DCA9" w14:textId="77777777" w:rsidR="007C01E9" w:rsidRPr="00E46AD2" w:rsidRDefault="007C01E9" w:rsidP="009A6CA1">
      <w:pPr>
        <w:pStyle w:val="a9"/>
        <w:numPr>
          <w:ilvl w:val="0"/>
          <w:numId w:val="291"/>
        </w:numPr>
      </w:pPr>
      <w:r w:rsidRPr="001A721D">
        <w:rPr>
          <w:b/>
          <w:bCs/>
          <w:rtl/>
        </w:rPr>
        <w:t>الاختلاف لا يفسد للود قضية</w:t>
      </w:r>
      <w:r w:rsidRPr="001A721D">
        <w:rPr>
          <w:b/>
          <w:bCs/>
        </w:rPr>
        <w:t>:</w:t>
      </w:r>
      <w:r w:rsidRPr="00E46AD2">
        <w:t xml:space="preserve"> </w:t>
      </w:r>
      <w:r w:rsidRPr="00E46AD2">
        <w:rPr>
          <w:rtl/>
        </w:rPr>
        <w:t>الاختلاف في الرأي أمر طبيعي، ولا يفسد للود قضية. يجب أن نتعلم كيف نختلف بأدب واحترام، وكيف نتحاور بالحجة والبرهان</w:t>
      </w:r>
      <w:r w:rsidRPr="00E46AD2">
        <w:t>.</w:t>
      </w:r>
    </w:p>
    <w:p w14:paraId="0822F08D" w14:textId="77777777" w:rsidR="007C01E9" w:rsidRPr="00E46AD2" w:rsidRDefault="007C01E9" w:rsidP="001A721D">
      <w:r w:rsidRPr="00E46AD2">
        <w:rPr>
          <w:rtl/>
        </w:rPr>
        <w:t>نماذج من العقلانية في التاريخ الإسلامي</w:t>
      </w:r>
      <w:r w:rsidRPr="00E46AD2">
        <w:t>:</w:t>
      </w:r>
    </w:p>
    <w:p w14:paraId="3B6E0E5B" w14:textId="77777777" w:rsidR="007C01E9" w:rsidRPr="00E46AD2" w:rsidRDefault="007C01E9" w:rsidP="009A6CA1">
      <w:pPr>
        <w:pStyle w:val="a9"/>
        <w:numPr>
          <w:ilvl w:val="0"/>
          <w:numId w:val="292"/>
        </w:numPr>
      </w:pPr>
      <w:r w:rsidRPr="001A721D">
        <w:rPr>
          <w:b/>
          <w:bCs/>
          <w:rtl/>
        </w:rPr>
        <w:t>علماء الإسلام</w:t>
      </w:r>
      <w:r w:rsidRPr="001A721D">
        <w:rPr>
          <w:b/>
          <w:bCs/>
        </w:rPr>
        <w:t>:</w:t>
      </w:r>
      <w:r w:rsidRPr="00E46AD2">
        <w:t xml:space="preserve"> </w:t>
      </w:r>
      <w:r w:rsidRPr="00E46AD2">
        <w:rPr>
          <w:rtl/>
        </w:rPr>
        <w:t>مثل ابن رشد، وابن سينا، وابن الهيثم، وغيرهم، الذين جمعوا بين العلم الشرعي والعلم الدنيوي، وقدموا إسهامات عظيمة في الحضارة الإسلامية</w:t>
      </w:r>
      <w:r w:rsidRPr="00E46AD2">
        <w:t>.</w:t>
      </w:r>
    </w:p>
    <w:p w14:paraId="08297BAC" w14:textId="77777777" w:rsidR="007C01E9" w:rsidRPr="00E46AD2" w:rsidRDefault="007C01E9" w:rsidP="009A6CA1">
      <w:pPr>
        <w:pStyle w:val="a9"/>
        <w:numPr>
          <w:ilvl w:val="0"/>
          <w:numId w:val="292"/>
        </w:numPr>
      </w:pPr>
      <w:r w:rsidRPr="001A721D">
        <w:rPr>
          <w:b/>
          <w:bCs/>
          <w:rtl/>
        </w:rPr>
        <w:t>الأئمة المجتهدون</w:t>
      </w:r>
      <w:r w:rsidRPr="001A721D">
        <w:rPr>
          <w:b/>
          <w:bCs/>
        </w:rPr>
        <w:t>:</w:t>
      </w:r>
      <w:r w:rsidRPr="00E46AD2">
        <w:t xml:space="preserve"> </w:t>
      </w:r>
      <w:r w:rsidRPr="00E46AD2">
        <w:rPr>
          <w:rtl/>
        </w:rPr>
        <w:t>مثل الإمام أبي حنيفة، والإمام مالك، والإمام الشافعي، والإمام أحمد، وغيرهم، الذين اجتهدوا في فهم الدين وتطبيقه على واقعهم، وقدموا مذاهب فقهية متنوعة</w:t>
      </w:r>
      <w:r w:rsidRPr="00E46AD2">
        <w:t>.</w:t>
      </w:r>
    </w:p>
    <w:p w14:paraId="3A7A3B51" w14:textId="189EAB78" w:rsidR="007C01E9" w:rsidRPr="00E46AD2" w:rsidRDefault="007C01E9" w:rsidP="001A721D">
      <w:r w:rsidRPr="00E46AD2">
        <w:rPr>
          <w:rtl/>
        </w:rPr>
        <w:t>خاتمة</w:t>
      </w:r>
      <w:r w:rsidRPr="00E46AD2">
        <w:t>:</w:t>
      </w:r>
    </w:p>
    <w:p w14:paraId="7E42775A" w14:textId="77777777" w:rsidR="007C01E9" w:rsidRPr="00E46AD2" w:rsidRDefault="007C01E9" w:rsidP="001A721D">
      <w:r w:rsidRPr="00E46AD2">
        <w:rPr>
          <w:rtl/>
        </w:rPr>
        <w:t>العقلانية في الإسلام ليست مجرد مفهوم نظري، بل هي منهج حياة شامل. إنها دعوة إلى استخدام العقل في كل جوانب الحياة، وإلى التوازن بين الاتباع والاجتهاد، وبين النقل والعقل، وبين الأصالة والمعاصرة. إنها دعوة إلى التفكير النقدي، وإلى فهم الدين فهمًا صحيحًا، وإلى الحوار والتسامح، وإلى الوسطية والاعتدال</w:t>
      </w:r>
      <w:r w:rsidRPr="00E46AD2">
        <w:t>.</w:t>
      </w:r>
    </w:p>
    <w:p w14:paraId="56E9AB3C" w14:textId="77777777" w:rsidR="007C01E9" w:rsidRPr="00E46AD2" w:rsidRDefault="007C01E9" w:rsidP="001A721D">
      <w:r w:rsidRPr="00E46AD2">
        <w:rPr>
          <w:rtl/>
        </w:rPr>
        <w:t>إن التمسك بالعقلانية هو الذي يمكّن المسلمين من استعادة دورهم الحضاري، ومن تقديم نموذج إسلامي مشرق للعالم، نموذج يجمع بين الإيمان والعلم، وبين الدين والدنيا، وبين الروح والمادة. إنه النموذج الذي يحتاجه العالم اليوم، عالم يعاني من التطرف والعنف والجهل، ومن طغيان المادة على الروح</w:t>
      </w:r>
      <w:r w:rsidRPr="00E46AD2">
        <w:t>.</w:t>
      </w:r>
    </w:p>
    <w:p w14:paraId="5D5AFA3B" w14:textId="77777777" w:rsidR="007C01E9" w:rsidRPr="00E46AD2" w:rsidRDefault="007C01E9" w:rsidP="001A721D">
      <w:r w:rsidRPr="00E46AD2">
        <w:rPr>
          <w:rtl/>
        </w:rPr>
        <w:t>ولتحقيق هذه العقلانية المنشودة، يجب علينا أن</w:t>
      </w:r>
      <w:r w:rsidRPr="00E46AD2">
        <w:t>:</w:t>
      </w:r>
    </w:p>
    <w:p w14:paraId="063E96AF" w14:textId="77777777" w:rsidR="007C01E9" w:rsidRPr="00E46AD2" w:rsidRDefault="007C01E9" w:rsidP="009A6CA1">
      <w:pPr>
        <w:pStyle w:val="a9"/>
        <w:numPr>
          <w:ilvl w:val="0"/>
          <w:numId w:val="293"/>
        </w:numPr>
      </w:pPr>
      <w:r w:rsidRPr="00E46AD2">
        <w:rPr>
          <w:rtl/>
        </w:rPr>
        <w:t>نربي الأجيال القادمة على التفكير النقدي</w:t>
      </w:r>
      <w:r w:rsidRPr="00E46AD2">
        <w:t xml:space="preserve">: </w:t>
      </w:r>
      <w:r w:rsidRPr="00E46AD2">
        <w:rPr>
          <w:rtl/>
        </w:rPr>
        <w:t>لا على التلقين والحفظ فقط</w:t>
      </w:r>
      <w:r w:rsidRPr="00E46AD2">
        <w:t>.</w:t>
      </w:r>
    </w:p>
    <w:p w14:paraId="2A27649C" w14:textId="77777777" w:rsidR="007C01E9" w:rsidRPr="00E46AD2" w:rsidRDefault="007C01E9" w:rsidP="009A6CA1">
      <w:pPr>
        <w:pStyle w:val="a9"/>
        <w:numPr>
          <w:ilvl w:val="0"/>
          <w:numId w:val="293"/>
        </w:numPr>
      </w:pPr>
      <w:r w:rsidRPr="001A721D">
        <w:rPr>
          <w:b/>
          <w:bCs/>
          <w:rtl/>
        </w:rPr>
        <w:t>نشجع البحث العلمي</w:t>
      </w:r>
      <w:r w:rsidRPr="001A721D">
        <w:rPr>
          <w:b/>
          <w:bCs/>
        </w:rPr>
        <w:t>:</w:t>
      </w:r>
      <w:r w:rsidRPr="00E46AD2">
        <w:t xml:space="preserve"> </w:t>
      </w:r>
      <w:r w:rsidRPr="00E46AD2">
        <w:rPr>
          <w:rtl/>
        </w:rPr>
        <w:t>في كل المجالات، الدينية والدنيوية</w:t>
      </w:r>
      <w:r w:rsidRPr="00E46AD2">
        <w:t>.</w:t>
      </w:r>
    </w:p>
    <w:p w14:paraId="444B6E84" w14:textId="77777777" w:rsidR="007C01E9" w:rsidRPr="00E46AD2" w:rsidRDefault="007C01E9" w:rsidP="009A6CA1">
      <w:pPr>
        <w:pStyle w:val="a9"/>
        <w:numPr>
          <w:ilvl w:val="0"/>
          <w:numId w:val="293"/>
        </w:numPr>
      </w:pPr>
      <w:r w:rsidRPr="001A721D">
        <w:rPr>
          <w:b/>
          <w:bCs/>
          <w:rtl/>
        </w:rPr>
        <w:t>نفتح باب الاجتهاد</w:t>
      </w:r>
      <w:r w:rsidRPr="001A721D">
        <w:rPr>
          <w:b/>
          <w:bCs/>
        </w:rPr>
        <w:t>:</w:t>
      </w:r>
      <w:r w:rsidRPr="00E46AD2">
        <w:t xml:space="preserve"> </w:t>
      </w:r>
      <w:r w:rsidRPr="00E46AD2">
        <w:rPr>
          <w:rtl/>
        </w:rPr>
        <w:t>للمؤهلين، ونحارب الجمود والتقليد</w:t>
      </w:r>
      <w:r w:rsidRPr="00E46AD2">
        <w:t>.</w:t>
      </w:r>
    </w:p>
    <w:p w14:paraId="1CDBA07C" w14:textId="77777777" w:rsidR="007C01E9" w:rsidRPr="00E46AD2" w:rsidRDefault="007C01E9" w:rsidP="009A6CA1">
      <w:pPr>
        <w:pStyle w:val="a9"/>
        <w:numPr>
          <w:ilvl w:val="0"/>
          <w:numId w:val="293"/>
        </w:numPr>
      </w:pPr>
      <w:r w:rsidRPr="00E46AD2">
        <w:rPr>
          <w:rtl/>
        </w:rPr>
        <w:t>ننشر ثقافة الحوار والتسامح</w:t>
      </w:r>
      <w:r w:rsidRPr="00E46AD2">
        <w:t xml:space="preserve">: </w:t>
      </w:r>
      <w:r w:rsidRPr="00E46AD2">
        <w:rPr>
          <w:rtl/>
        </w:rPr>
        <w:t>ونرفض التعصب والانغلاق</w:t>
      </w:r>
      <w:r w:rsidRPr="00E46AD2">
        <w:t>.</w:t>
      </w:r>
    </w:p>
    <w:p w14:paraId="30A8896B" w14:textId="77777777" w:rsidR="007C01E9" w:rsidRPr="00E46AD2" w:rsidRDefault="007C01E9" w:rsidP="009A6CA1">
      <w:pPr>
        <w:pStyle w:val="a9"/>
        <w:numPr>
          <w:ilvl w:val="0"/>
          <w:numId w:val="293"/>
        </w:numPr>
      </w:pPr>
      <w:r w:rsidRPr="00E46AD2">
        <w:rPr>
          <w:rtl/>
        </w:rPr>
        <w:t>نقدم الإسلام بصورته الحقيقية</w:t>
      </w:r>
      <w:r w:rsidRPr="00E46AD2">
        <w:t xml:space="preserve">: </w:t>
      </w:r>
      <w:r w:rsidRPr="00E46AD2">
        <w:rPr>
          <w:rtl/>
        </w:rPr>
        <w:t>دين العقل والفطرة والرحمة</w:t>
      </w:r>
      <w:r w:rsidRPr="00E46AD2">
        <w:t>.</w:t>
      </w:r>
    </w:p>
    <w:p w14:paraId="4CAC9594" w14:textId="77777777" w:rsidR="007C01E9" w:rsidRPr="00E46AD2" w:rsidRDefault="007C01E9" w:rsidP="001A721D">
      <w:r w:rsidRPr="00E46AD2">
        <w:rPr>
          <w:rtl/>
        </w:rPr>
        <w:t>بهذا فقط، يمكننا أن نرد على المشككين، وأن نقنع المترددين، وأن نبني مستقبلًا أفضل للإسلام والمسلمين</w:t>
      </w:r>
      <w:r w:rsidRPr="00E46AD2">
        <w:t>.</w:t>
      </w:r>
    </w:p>
    <w:p w14:paraId="3D41A2DD" w14:textId="480E6DB8" w:rsidR="00E968B8" w:rsidRPr="00E46AD2" w:rsidRDefault="00E968B8" w:rsidP="008A0417">
      <w:pPr>
        <w:pStyle w:val="1"/>
      </w:pPr>
      <w:bookmarkStart w:id="32" w:name="_Toc192269125"/>
      <w:bookmarkStart w:id="33" w:name="_Toc199407032"/>
      <w:r w:rsidRPr="00E46AD2">
        <w:rPr>
          <w:rtl/>
        </w:rPr>
        <w:t>الأكثرية واليقظة الفكرية في القرآن الكريم</w:t>
      </w:r>
      <w:bookmarkEnd w:id="32"/>
      <w:bookmarkEnd w:id="33"/>
      <w:r w:rsidRPr="00E46AD2">
        <w:rPr>
          <w:rtl/>
        </w:rPr>
        <w:t xml:space="preserve"> </w:t>
      </w:r>
    </w:p>
    <w:p w14:paraId="1A11C4F0" w14:textId="3BF6141F" w:rsidR="00E968B8" w:rsidRPr="00E46AD2" w:rsidRDefault="00E968B8" w:rsidP="001A721D">
      <w:r w:rsidRPr="00E46AD2">
        <w:rPr>
          <w:rtl/>
        </w:rPr>
        <w:t xml:space="preserve">مقدمة </w:t>
      </w:r>
      <w:r w:rsidR="00F51FFB" w:rsidRPr="00E46AD2">
        <w:rPr>
          <w:rtl/>
        </w:rPr>
        <w:t>:</w:t>
      </w:r>
    </w:p>
    <w:p w14:paraId="36BCFE0F" w14:textId="24D4C6A4" w:rsidR="00E968B8" w:rsidRPr="00E46AD2" w:rsidRDefault="00E968B8" w:rsidP="001A721D">
      <w:r w:rsidRPr="00E46AD2">
        <w:rPr>
          <w:rtl/>
        </w:rPr>
        <w:t xml:space="preserve">في عالم يزداد فيه صخب الآراء وتتعدد فيه مصادر المعلومات، يصبح التمييز بين الحق والباطل أمرًا بالغ الأهمية. القرآن الكريم، كتاب الهداية الخالد، لا يترك المسلم تائهًا في هذا الخضم، بل يقدم له منهجًا واضحًا للتفكير النقدي، ويحذره من الانسياق الأعمى وراء الأكثرية دون وعي أو تمحيص. </w:t>
      </w:r>
      <w:r w:rsidR="000B4D96" w:rsidRPr="00E46AD2">
        <w:rPr>
          <w:rtl/>
        </w:rPr>
        <w:t>ن</w:t>
      </w:r>
      <w:r w:rsidRPr="00E46AD2">
        <w:rPr>
          <w:rtl/>
        </w:rPr>
        <w:t>تناول بعمق مفهوم "الأكثرية" في القرآن الكريم، وكيف يربطها القرآن باليقظة الفكرية، ويقدم نماذج وأمثلة توضح هذا المفهوم</w:t>
      </w:r>
      <w:r w:rsidRPr="00E46AD2">
        <w:t>.</w:t>
      </w:r>
    </w:p>
    <w:p w14:paraId="0B6B5B3F" w14:textId="77777777" w:rsidR="00E968B8" w:rsidRPr="00E46AD2" w:rsidRDefault="00E968B8" w:rsidP="001A721D">
      <w:r w:rsidRPr="00E46AD2">
        <w:rPr>
          <w:rtl/>
        </w:rPr>
        <w:t>الأكثرية في القرآن: ليست معيارًا مطلقًا للحق</w:t>
      </w:r>
      <w:r w:rsidRPr="00E46AD2">
        <w:t>:</w:t>
      </w:r>
    </w:p>
    <w:p w14:paraId="3098328A" w14:textId="77777777" w:rsidR="00E968B8" w:rsidRPr="00E46AD2" w:rsidRDefault="00E968B8" w:rsidP="001A721D">
      <w:r w:rsidRPr="00E46AD2">
        <w:rPr>
          <w:rtl/>
        </w:rPr>
        <w:t>القرآن الكريم يوضح بجلاء أن الكثرة العددية ليست بالضرورة دليلًا على الصواب أو الحق. بل على العكس، يشير القرآن في مواضع متعددة إلى أن الأكثرية قد تكون على ضلال أو غفلة</w:t>
      </w:r>
      <w:r w:rsidRPr="00E46AD2">
        <w:t>:</w:t>
      </w:r>
    </w:p>
    <w:p w14:paraId="59D7A9E1" w14:textId="14DCC657" w:rsidR="00E968B8" w:rsidRPr="00E46AD2" w:rsidRDefault="00E968B8" w:rsidP="009A6CA1">
      <w:pPr>
        <w:pStyle w:val="a9"/>
        <w:numPr>
          <w:ilvl w:val="0"/>
          <w:numId w:val="294"/>
        </w:numPr>
      </w:pPr>
      <w:r w:rsidRPr="00E46AD2">
        <w:rPr>
          <w:rtl/>
        </w:rPr>
        <w:t xml:space="preserve">﴿وَإِنْ تُطِعْ أَكْثَرَ مَنْ فِي الْأَرْضِ يُضِلُّوكَ عَنْ سَبِيلِ اللَّهِ﴾ </w:t>
      </w:r>
      <w:r w:rsidR="0064321B">
        <w:rPr>
          <w:rtl/>
        </w:rPr>
        <w:t>"</w:t>
      </w:r>
      <w:r w:rsidRPr="00E46AD2">
        <w:rPr>
          <w:rtl/>
        </w:rPr>
        <w:t>الأنعام: 116</w:t>
      </w:r>
      <w:r w:rsidR="0064321B">
        <w:rPr>
          <w:rtl/>
        </w:rPr>
        <w:t>"</w:t>
      </w:r>
      <w:r w:rsidRPr="00E46AD2">
        <w:t xml:space="preserve">: </w:t>
      </w:r>
      <w:r w:rsidRPr="00E46AD2">
        <w:rPr>
          <w:rtl/>
        </w:rPr>
        <w:t>هذه الآية تحذير صريح من اتباع الأكثرية إذا كانت على ضلال، حتى لو كانت الأكثرية الساحقة</w:t>
      </w:r>
      <w:r w:rsidRPr="00E46AD2">
        <w:t>.</w:t>
      </w:r>
    </w:p>
    <w:p w14:paraId="419CFD19" w14:textId="61C0367C" w:rsidR="00E968B8" w:rsidRPr="00E46AD2" w:rsidRDefault="00E968B8" w:rsidP="009A6CA1">
      <w:pPr>
        <w:pStyle w:val="a9"/>
        <w:numPr>
          <w:ilvl w:val="0"/>
          <w:numId w:val="294"/>
        </w:numPr>
      </w:pPr>
      <w:r w:rsidRPr="001A721D">
        <w:rPr>
          <w:b/>
          <w:bCs/>
          <w:rtl/>
        </w:rPr>
        <w:t xml:space="preserve">﴿وَمَا أَكْثَرُ النَّاسِ وَلَوْ حَرَصْتَ بِمُؤْمِنِينَ﴾ </w:t>
      </w:r>
      <w:r w:rsidR="0064321B">
        <w:rPr>
          <w:b/>
          <w:bCs/>
          <w:rtl/>
        </w:rPr>
        <w:t>"</w:t>
      </w:r>
      <w:r w:rsidRPr="001A721D">
        <w:rPr>
          <w:b/>
          <w:bCs/>
          <w:rtl/>
        </w:rPr>
        <w:t>يوسف: 103</w:t>
      </w:r>
      <w:r w:rsidR="0064321B">
        <w:rPr>
          <w:b/>
          <w:bCs/>
          <w:rtl/>
        </w:rPr>
        <w:t>"</w:t>
      </w:r>
      <w:r w:rsidRPr="001A721D">
        <w:rPr>
          <w:b/>
          <w:bCs/>
        </w:rPr>
        <w:t>:</w:t>
      </w:r>
      <w:r w:rsidRPr="00E46AD2">
        <w:t xml:space="preserve"> </w:t>
      </w:r>
      <w:r w:rsidRPr="00E46AD2">
        <w:rPr>
          <w:rtl/>
        </w:rPr>
        <w:t>هذه الآية تبين أن الهداية والإيمان قد يكونان في القلة، وأن الكثرة لا تضمن الإيمان</w:t>
      </w:r>
      <w:r w:rsidRPr="00E46AD2">
        <w:t>.</w:t>
      </w:r>
    </w:p>
    <w:p w14:paraId="3EA67230" w14:textId="14F20CE5" w:rsidR="00E968B8" w:rsidRPr="00E46AD2" w:rsidRDefault="00E968B8" w:rsidP="009A6CA1">
      <w:pPr>
        <w:pStyle w:val="a9"/>
        <w:numPr>
          <w:ilvl w:val="0"/>
          <w:numId w:val="294"/>
        </w:numPr>
      </w:pPr>
      <w:r w:rsidRPr="001A721D">
        <w:rPr>
          <w:b/>
          <w:bCs/>
          <w:rtl/>
        </w:rPr>
        <w:t xml:space="preserve">﴿وَمَا يُؤْمِنُ أَكْثَرُهُمْ بِاللَّهِ إِلَّا وَهُمْ مُشْرِكُونَ﴾ </w:t>
      </w:r>
      <w:r w:rsidR="0064321B">
        <w:rPr>
          <w:b/>
          <w:bCs/>
          <w:rtl/>
        </w:rPr>
        <w:t>"</w:t>
      </w:r>
      <w:r w:rsidRPr="001A721D">
        <w:rPr>
          <w:b/>
          <w:bCs/>
          <w:rtl/>
        </w:rPr>
        <w:t>يوسف: 106</w:t>
      </w:r>
      <w:r w:rsidR="0064321B">
        <w:rPr>
          <w:b/>
          <w:bCs/>
          <w:rtl/>
        </w:rPr>
        <w:t>"</w:t>
      </w:r>
      <w:r w:rsidRPr="001A721D">
        <w:rPr>
          <w:b/>
          <w:bCs/>
        </w:rPr>
        <w:t>:</w:t>
      </w:r>
      <w:r w:rsidRPr="00E46AD2">
        <w:t xml:space="preserve"> </w:t>
      </w:r>
      <w:r w:rsidRPr="00E46AD2">
        <w:rPr>
          <w:rtl/>
        </w:rPr>
        <w:t>هذه الآية أشد، فهي لا تتحدث عن مجرد عدم الإيمان، بل عن إيمان مشوب بالشرك، وهو حال الأكثرية في زمن نزول الآية</w:t>
      </w:r>
      <w:r w:rsidRPr="00E46AD2">
        <w:t>.</w:t>
      </w:r>
    </w:p>
    <w:p w14:paraId="12776791" w14:textId="77777777" w:rsidR="00E968B8" w:rsidRPr="00E46AD2" w:rsidRDefault="00E968B8" w:rsidP="001A721D">
      <w:r w:rsidRPr="00E46AD2">
        <w:rPr>
          <w:rtl/>
        </w:rPr>
        <w:t>لماذا قد تكون الأكثرية على ضلال؟</w:t>
      </w:r>
    </w:p>
    <w:p w14:paraId="09CCEE23" w14:textId="77777777" w:rsidR="00E968B8" w:rsidRPr="00E46AD2" w:rsidRDefault="00E968B8" w:rsidP="001A721D">
      <w:r w:rsidRPr="00E46AD2">
        <w:rPr>
          <w:rtl/>
        </w:rPr>
        <w:t>القرآن الكريم يقدم أسبابًا متعددة لضلال الأكثرية، منها</w:t>
      </w:r>
      <w:r w:rsidRPr="00E46AD2">
        <w:t>:</w:t>
      </w:r>
    </w:p>
    <w:p w14:paraId="15D85AA2" w14:textId="0F050E6F" w:rsidR="00E968B8" w:rsidRPr="00E46AD2" w:rsidRDefault="00E968B8" w:rsidP="009A6CA1">
      <w:pPr>
        <w:pStyle w:val="a9"/>
        <w:numPr>
          <w:ilvl w:val="0"/>
          <w:numId w:val="295"/>
        </w:numPr>
      </w:pPr>
      <w:r w:rsidRPr="001A721D">
        <w:rPr>
          <w:b/>
          <w:bCs/>
          <w:rtl/>
        </w:rPr>
        <w:t>اتباع الهوى</w:t>
      </w:r>
      <w:r w:rsidRPr="001A721D">
        <w:rPr>
          <w:b/>
          <w:bCs/>
        </w:rPr>
        <w:t>:</w:t>
      </w:r>
      <w:r w:rsidRPr="00E46AD2">
        <w:t xml:space="preserve"> </w:t>
      </w:r>
      <w:r w:rsidRPr="00E46AD2">
        <w:rPr>
          <w:rtl/>
        </w:rPr>
        <w:t xml:space="preserve">﴿وَلَوِ اتَّبَعَ الْحَقُّ أَهْوَاءَهُمْ لَفَسَدَتِ السَّمَاوَاتُ وَالْأَرْضُ﴾ </w:t>
      </w:r>
      <w:r w:rsidR="0064321B">
        <w:rPr>
          <w:rtl/>
        </w:rPr>
        <w:t>"</w:t>
      </w:r>
      <w:r w:rsidRPr="00E46AD2">
        <w:rPr>
          <w:rtl/>
        </w:rPr>
        <w:t>المؤمنون: 71</w:t>
      </w:r>
      <w:r w:rsidR="0064321B">
        <w:rPr>
          <w:rtl/>
        </w:rPr>
        <w:t>"</w:t>
      </w:r>
      <w:r w:rsidRPr="00E46AD2">
        <w:rPr>
          <w:rtl/>
        </w:rPr>
        <w:t>. اتباع الهوى والرغبات الشخصية دون ضابط من الشرع أو العقل يقود إلى الضلال</w:t>
      </w:r>
      <w:r w:rsidRPr="00E46AD2">
        <w:t>.</w:t>
      </w:r>
    </w:p>
    <w:p w14:paraId="2819A8E2" w14:textId="48DEDC36" w:rsidR="00E968B8" w:rsidRPr="00E46AD2" w:rsidRDefault="00E968B8" w:rsidP="009A6CA1">
      <w:pPr>
        <w:pStyle w:val="a9"/>
        <w:numPr>
          <w:ilvl w:val="0"/>
          <w:numId w:val="295"/>
        </w:numPr>
      </w:pPr>
      <w:r w:rsidRPr="001A721D">
        <w:rPr>
          <w:b/>
          <w:bCs/>
          <w:rtl/>
        </w:rPr>
        <w:t>التقليد الأعمى</w:t>
      </w:r>
      <w:r w:rsidRPr="001A721D">
        <w:rPr>
          <w:b/>
          <w:bCs/>
        </w:rPr>
        <w:t>:</w:t>
      </w:r>
      <w:r w:rsidRPr="00E46AD2">
        <w:t xml:space="preserve"> </w:t>
      </w:r>
      <w:r w:rsidRPr="00E46AD2">
        <w:rPr>
          <w:rtl/>
        </w:rPr>
        <w:t xml:space="preserve">﴿وَإِذَا قِيلَ لَهُمُ اتَّبِعُوا مَا أَنْزَلَ اللَّهُ قَالُوا بَلْ نَتَّبِعُ مَا أَلْفَيْنَا عَلَيْهِ آبَاءَنَا﴾ </w:t>
      </w:r>
      <w:r w:rsidR="0064321B">
        <w:rPr>
          <w:rtl/>
        </w:rPr>
        <w:t>"</w:t>
      </w:r>
      <w:r w:rsidRPr="00E46AD2">
        <w:rPr>
          <w:rtl/>
        </w:rPr>
        <w:t>البقرة: 170</w:t>
      </w:r>
      <w:r w:rsidR="0064321B">
        <w:rPr>
          <w:rtl/>
        </w:rPr>
        <w:t>"</w:t>
      </w:r>
      <w:r w:rsidRPr="00E46AD2">
        <w:rPr>
          <w:rtl/>
        </w:rPr>
        <w:t>. التمسك بتقاليد الآباء والأجداد دون تفكير أو تمحيص، حتى لو كانت خاطئة، هو من أسباب الضلال</w:t>
      </w:r>
      <w:r w:rsidRPr="00E46AD2">
        <w:t>.</w:t>
      </w:r>
    </w:p>
    <w:p w14:paraId="7B70AA22" w14:textId="7250D2E1" w:rsidR="00E968B8" w:rsidRPr="00E46AD2" w:rsidRDefault="00E968B8" w:rsidP="009A6CA1">
      <w:pPr>
        <w:pStyle w:val="a9"/>
        <w:numPr>
          <w:ilvl w:val="0"/>
          <w:numId w:val="295"/>
        </w:numPr>
      </w:pPr>
      <w:r w:rsidRPr="001A721D">
        <w:rPr>
          <w:b/>
          <w:bCs/>
          <w:rtl/>
        </w:rPr>
        <w:t>الاستكبار عن الحق</w:t>
      </w:r>
      <w:r w:rsidRPr="001A721D">
        <w:rPr>
          <w:b/>
          <w:bCs/>
        </w:rPr>
        <w:t>:</w:t>
      </w:r>
      <w:r w:rsidRPr="00E46AD2">
        <w:t xml:space="preserve"> </w:t>
      </w:r>
      <w:r w:rsidRPr="00E46AD2">
        <w:rPr>
          <w:rtl/>
        </w:rPr>
        <w:t xml:space="preserve">﴿وَجَحَدُوا بِهَا وَاسْتَيْقَنَتْهَا أَنْفُسُهُمْ ظُلْمًا وَعُلُوًّا﴾ </w:t>
      </w:r>
      <w:r w:rsidR="0064321B">
        <w:rPr>
          <w:rtl/>
        </w:rPr>
        <w:t>"</w:t>
      </w:r>
      <w:r w:rsidRPr="00E46AD2">
        <w:rPr>
          <w:rtl/>
        </w:rPr>
        <w:t>النمل: 14</w:t>
      </w:r>
      <w:r w:rsidR="0064321B">
        <w:rPr>
          <w:rtl/>
        </w:rPr>
        <w:t>"</w:t>
      </w:r>
      <w:r w:rsidRPr="00E46AD2">
        <w:rPr>
          <w:rtl/>
        </w:rPr>
        <w:t>. قد يعرف الإنسان الحق، ولكنه يرفضه تكبرًا وعنادًا</w:t>
      </w:r>
      <w:r w:rsidRPr="00E46AD2">
        <w:t>.</w:t>
      </w:r>
    </w:p>
    <w:p w14:paraId="2C3BD7DC" w14:textId="01AD7083" w:rsidR="00E968B8" w:rsidRPr="00E46AD2" w:rsidRDefault="00E968B8" w:rsidP="009A6CA1">
      <w:pPr>
        <w:pStyle w:val="a9"/>
        <w:numPr>
          <w:ilvl w:val="0"/>
          <w:numId w:val="295"/>
        </w:numPr>
      </w:pPr>
      <w:r w:rsidRPr="001A721D">
        <w:rPr>
          <w:b/>
          <w:bCs/>
          <w:rtl/>
        </w:rPr>
        <w:t>الجهل والغفلة</w:t>
      </w:r>
      <w:r w:rsidRPr="001A721D">
        <w:rPr>
          <w:b/>
          <w:bCs/>
        </w:rPr>
        <w:t>:</w:t>
      </w:r>
      <w:r w:rsidRPr="00E46AD2">
        <w:t xml:space="preserve"> </w:t>
      </w:r>
      <w:r w:rsidRPr="00E46AD2">
        <w:rPr>
          <w:rtl/>
        </w:rPr>
        <w:t xml:space="preserve">﴿بَلْ أَكْثَرُهُمْ لَا يَعْلَمُونَ الْحَقَّ فَهُمْ مُعْرِضُونَ﴾ </w:t>
      </w:r>
      <w:r w:rsidR="0064321B">
        <w:rPr>
          <w:rtl/>
        </w:rPr>
        <w:t>"</w:t>
      </w:r>
      <w:r w:rsidRPr="00E46AD2">
        <w:rPr>
          <w:rtl/>
        </w:rPr>
        <w:t>الأنبياء: 24</w:t>
      </w:r>
      <w:r w:rsidR="0064321B">
        <w:rPr>
          <w:rtl/>
        </w:rPr>
        <w:t>"</w:t>
      </w:r>
      <w:r w:rsidRPr="00E46AD2">
        <w:rPr>
          <w:rtl/>
        </w:rPr>
        <w:t>. الجهل وعدم البحث عن الحق يؤديان إلى الغفلة والضلال</w:t>
      </w:r>
      <w:r w:rsidRPr="00E46AD2">
        <w:t>.</w:t>
      </w:r>
    </w:p>
    <w:p w14:paraId="0ED4CFFE" w14:textId="30B63E6D" w:rsidR="00E968B8" w:rsidRPr="00E46AD2" w:rsidRDefault="00E968B8" w:rsidP="009A6CA1">
      <w:pPr>
        <w:pStyle w:val="a9"/>
        <w:numPr>
          <w:ilvl w:val="0"/>
          <w:numId w:val="295"/>
        </w:numPr>
      </w:pPr>
      <w:r w:rsidRPr="001A721D">
        <w:rPr>
          <w:b/>
          <w:bCs/>
          <w:rtl/>
        </w:rPr>
        <w:t>اتباع الظن</w:t>
      </w:r>
      <w:r w:rsidRPr="001A721D">
        <w:rPr>
          <w:b/>
          <w:bCs/>
        </w:rPr>
        <w:t>:</w:t>
      </w:r>
      <w:r w:rsidRPr="00E46AD2">
        <w:t xml:space="preserve"> </w:t>
      </w:r>
      <w:r w:rsidRPr="00E46AD2">
        <w:rPr>
          <w:rtl/>
        </w:rPr>
        <w:t xml:space="preserve">﴿إِنْ يَتَّبِعُونَ إِلَّا الظَّنَّ وَإِنَّ الظَّنَّ لَا يُغْنِي مِنَ الْحَقِّ شَيْئًا﴾ </w:t>
      </w:r>
      <w:r w:rsidR="0064321B">
        <w:rPr>
          <w:rtl/>
        </w:rPr>
        <w:t>"</w:t>
      </w:r>
      <w:r w:rsidRPr="00E46AD2">
        <w:rPr>
          <w:rtl/>
        </w:rPr>
        <w:t>النجم: 28</w:t>
      </w:r>
      <w:r w:rsidR="0064321B">
        <w:rPr>
          <w:rtl/>
        </w:rPr>
        <w:t>"</w:t>
      </w:r>
      <w:r w:rsidRPr="00E46AD2">
        <w:rPr>
          <w:rtl/>
        </w:rPr>
        <w:t>. اتباع الظنون والأوهام دون دليل يقيني يقود إلى الضلال</w:t>
      </w:r>
      <w:r w:rsidRPr="00E46AD2">
        <w:t>.</w:t>
      </w:r>
    </w:p>
    <w:p w14:paraId="153BF82D" w14:textId="77777777" w:rsidR="00E968B8" w:rsidRPr="00E46AD2" w:rsidRDefault="00E968B8" w:rsidP="001A721D">
      <w:r w:rsidRPr="00E46AD2">
        <w:rPr>
          <w:rtl/>
        </w:rPr>
        <w:t>اليقظة الفكرية: المنهج القرآني البديل</w:t>
      </w:r>
      <w:r w:rsidRPr="00E46AD2">
        <w:t>:</w:t>
      </w:r>
    </w:p>
    <w:p w14:paraId="38AC92F7" w14:textId="77777777" w:rsidR="00E968B8" w:rsidRPr="00E46AD2" w:rsidRDefault="00E968B8" w:rsidP="001A721D">
      <w:r w:rsidRPr="00E46AD2">
        <w:rPr>
          <w:rtl/>
        </w:rPr>
        <w:t>القرآن الكريم لا يكتفي بتحذيرنا من اتباع الأكثرية الضالة، بل يقدم لنا منهجًا بديلاً، هو منهج اليقظة الفكرية، القائم على</w:t>
      </w:r>
      <w:r w:rsidRPr="00E46AD2">
        <w:t>:</w:t>
      </w:r>
    </w:p>
    <w:p w14:paraId="4F8EE58C" w14:textId="563DDEFB" w:rsidR="00E968B8" w:rsidRPr="00E46AD2" w:rsidRDefault="00E968B8" w:rsidP="009A6CA1">
      <w:pPr>
        <w:pStyle w:val="a9"/>
        <w:numPr>
          <w:ilvl w:val="0"/>
          <w:numId w:val="296"/>
        </w:numPr>
      </w:pPr>
      <w:r w:rsidRPr="001A721D">
        <w:rPr>
          <w:b/>
          <w:bCs/>
          <w:rtl/>
        </w:rPr>
        <w:t>التفكر والتدبر</w:t>
      </w:r>
      <w:r w:rsidRPr="001A721D">
        <w:rPr>
          <w:b/>
          <w:bCs/>
        </w:rPr>
        <w:t>:</w:t>
      </w:r>
      <w:r w:rsidRPr="00E46AD2">
        <w:t xml:space="preserve"> </w:t>
      </w:r>
      <w:r w:rsidRPr="00E46AD2">
        <w:rPr>
          <w:rtl/>
        </w:rPr>
        <w:t xml:space="preserve">﴿أَوَلَمْ يَتَفَكَّرُوا فِي أَنْفُسِهِمْ مَا خَلَقَ اللَّهُ السَّمَاوَاتِ وَالْأَرْضَ وَمَا بَيْنَهُمَا إِلَّا بِالْحَقِّ﴾ </w:t>
      </w:r>
      <w:r w:rsidR="0064321B">
        <w:rPr>
          <w:rtl/>
        </w:rPr>
        <w:t>"</w:t>
      </w:r>
      <w:r w:rsidRPr="00E46AD2">
        <w:rPr>
          <w:rtl/>
        </w:rPr>
        <w:t>الروم: 8</w:t>
      </w:r>
      <w:r w:rsidR="0064321B">
        <w:rPr>
          <w:rtl/>
        </w:rPr>
        <w:t>"</w:t>
      </w:r>
      <w:r w:rsidRPr="00E46AD2">
        <w:rPr>
          <w:rtl/>
        </w:rPr>
        <w:t>. التفكر في الكون وفي آيات الله هو مفتاح الهداية</w:t>
      </w:r>
      <w:r w:rsidRPr="00E46AD2">
        <w:t>.</w:t>
      </w:r>
    </w:p>
    <w:p w14:paraId="38090134" w14:textId="7F80811B" w:rsidR="00E968B8" w:rsidRPr="00E46AD2" w:rsidRDefault="00E968B8" w:rsidP="009A6CA1">
      <w:pPr>
        <w:pStyle w:val="a9"/>
        <w:numPr>
          <w:ilvl w:val="0"/>
          <w:numId w:val="296"/>
        </w:numPr>
      </w:pPr>
      <w:r w:rsidRPr="001A721D">
        <w:rPr>
          <w:b/>
          <w:bCs/>
          <w:rtl/>
        </w:rPr>
        <w:t>استخدام العقل</w:t>
      </w:r>
      <w:r w:rsidRPr="001A721D">
        <w:rPr>
          <w:b/>
          <w:bCs/>
        </w:rPr>
        <w:t>:</w:t>
      </w:r>
      <w:r w:rsidRPr="00E46AD2">
        <w:t xml:space="preserve"> </w:t>
      </w:r>
      <w:r w:rsidRPr="00E46AD2">
        <w:rPr>
          <w:rtl/>
        </w:rPr>
        <w:t xml:space="preserve">﴿إِنَّ فِي خَلْقِ السَّمَاوَاتِ وَالْأَرْضِ وَاخْتِلَافِ اللَّيْلِ وَالنَّهَارِ لَآيَاتٍ لِأُولِي الْأَلْبَابِ﴾ </w:t>
      </w:r>
      <w:r w:rsidR="0064321B">
        <w:rPr>
          <w:rtl/>
        </w:rPr>
        <w:t>"</w:t>
      </w:r>
      <w:r w:rsidRPr="00E46AD2">
        <w:rPr>
          <w:rtl/>
        </w:rPr>
        <w:t>آل عمران: 190</w:t>
      </w:r>
      <w:r w:rsidR="0064321B">
        <w:rPr>
          <w:rtl/>
        </w:rPr>
        <w:t>"</w:t>
      </w:r>
      <w:r w:rsidRPr="00E46AD2">
        <w:rPr>
          <w:rtl/>
        </w:rPr>
        <w:t>. العقل هو الأداة التي ميز الله بها الإنسان، وهو مناط التكليف</w:t>
      </w:r>
      <w:r w:rsidRPr="00E46AD2">
        <w:t>.</w:t>
      </w:r>
    </w:p>
    <w:p w14:paraId="4C7FFD75" w14:textId="3353DC63" w:rsidR="00E968B8" w:rsidRPr="00E46AD2" w:rsidRDefault="00E968B8" w:rsidP="009A6CA1">
      <w:pPr>
        <w:pStyle w:val="a9"/>
        <w:numPr>
          <w:ilvl w:val="0"/>
          <w:numId w:val="296"/>
        </w:numPr>
      </w:pPr>
      <w:r w:rsidRPr="001A721D">
        <w:rPr>
          <w:b/>
          <w:bCs/>
          <w:rtl/>
        </w:rPr>
        <w:t>طلب العلم</w:t>
      </w:r>
      <w:r w:rsidRPr="001A721D">
        <w:rPr>
          <w:b/>
          <w:bCs/>
        </w:rPr>
        <w:t>:</w:t>
      </w:r>
      <w:r w:rsidRPr="00E46AD2">
        <w:t xml:space="preserve"> </w:t>
      </w:r>
      <w:r w:rsidRPr="00E46AD2">
        <w:rPr>
          <w:rtl/>
        </w:rPr>
        <w:t xml:space="preserve">﴿قُلْ هَلْ يَسْتَوِي الَّذِينَ يَعْلَمُونَ وَالَّذِينَ لَا يَعْلَمُونَ﴾ </w:t>
      </w:r>
      <w:r w:rsidR="0064321B">
        <w:rPr>
          <w:rtl/>
        </w:rPr>
        <w:t>"</w:t>
      </w:r>
      <w:r w:rsidRPr="00E46AD2">
        <w:rPr>
          <w:rtl/>
        </w:rPr>
        <w:t>الزمر: 9</w:t>
      </w:r>
      <w:r w:rsidR="0064321B">
        <w:rPr>
          <w:rtl/>
        </w:rPr>
        <w:t>"</w:t>
      </w:r>
      <w:r w:rsidRPr="00E46AD2">
        <w:rPr>
          <w:rtl/>
        </w:rPr>
        <w:t>. العلم نور، والجهل ظلام</w:t>
      </w:r>
      <w:r w:rsidRPr="00E46AD2">
        <w:t>.</w:t>
      </w:r>
    </w:p>
    <w:p w14:paraId="652B5BFA" w14:textId="6A77FF81" w:rsidR="00E968B8" w:rsidRPr="00E46AD2" w:rsidRDefault="00E968B8" w:rsidP="009A6CA1">
      <w:pPr>
        <w:pStyle w:val="a9"/>
        <w:numPr>
          <w:ilvl w:val="0"/>
          <w:numId w:val="296"/>
        </w:numPr>
      </w:pPr>
      <w:r w:rsidRPr="001A721D">
        <w:rPr>
          <w:b/>
          <w:bCs/>
          <w:rtl/>
        </w:rPr>
        <w:t>التمييز بين الحق والباطل</w:t>
      </w:r>
      <w:r w:rsidRPr="001A721D">
        <w:rPr>
          <w:b/>
          <w:bCs/>
        </w:rPr>
        <w:t>:</w:t>
      </w:r>
      <w:r w:rsidRPr="00E46AD2">
        <w:t xml:space="preserve"> </w:t>
      </w:r>
      <w:r w:rsidRPr="00E46AD2">
        <w:rPr>
          <w:rtl/>
        </w:rPr>
        <w:t xml:space="preserve">﴿قُلْ هَلْ يَسْتَوِي الْأَعْمَى وَالْبَصِيرُ أَفَلَا تَتَفَكَّرُونَ﴾ </w:t>
      </w:r>
      <w:r w:rsidR="0064321B">
        <w:rPr>
          <w:rtl/>
        </w:rPr>
        <w:t>"</w:t>
      </w:r>
      <w:r w:rsidRPr="00E46AD2">
        <w:rPr>
          <w:rtl/>
        </w:rPr>
        <w:t>الأنعام: 50</w:t>
      </w:r>
      <w:r w:rsidR="0064321B">
        <w:rPr>
          <w:rtl/>
        </w:rPr>
        <w:t>"</w:t>
      </w:r>
      <w:r w:rsidRPr="00E46AD2">
        <w:rPr>
          <w:rtl/>
        </w:rPr>
        <w:t>. يجب على الإنسان أن يميز بين الحق والباطل، ولا يتبع إلا الحق</w:t>
      </w:r>
      <w:r w:rsidRPr="00E46AD2">
        <w:t>.</w:t>
      </w:r>
    </w:p>
    <w:p w14:paraId="4B7463EE" w14:textId="77777777" w:rsidR="00E968B8" w:rsidRPr="00E46AD2" w:rsidRDefault="00E968B8" w:rsidP="001A721D">
      <w:r w:rsidRPr="00E46AD2">
        <w:rPr>
          <w:rtl/>
        </w:rPr>
        <w:t>نماذج قرآنية</w:t>
      </w:r>
      <w:r w:rsidRPr="00E46AD2">
        <w:t>:</w:t>
      </w:r>
    </w:p>
    <w:p w14:paraId="4B2A80B2" w14:textId="77777777" w:rsidR="00E968B8" w:rsidRPr="00E46AD2" w:rsidRDefault="00E968B8" w:rsidP="009A6CA1">
      <w:pPr>
        <w:pStyle w:val="a9"/>
        <w:numPr>
          <w:ilvl w:val="0"/>
          <w:numId w:val="297"/>
        </w:numPr>
      </w:pPr>
      <w:r w:rsidRPr="001A721D">
        <w:rPr>
          <w:b/>
          <w:bCs/>
          <w:rtl/>
        </w:rPr>
        <w:t>قصة إبراهيم عليه السلام</w:t>
      </w:r>
      <w:r w:rsidRPr="001A721D">
        <w:rPr>
          <w:b/>
          <w:bCs/>
        </w:rPr>
        <w:t>:</w:t>
      </w:r>
      <w:r w:rsidRPr="00E46AD2">
        <w:t xml:space="preserve"> </w:t>
      </w:r>
      <w:r w:rsidRPr="00E46AD2">
        <w:rPr>
          <w:rtl/>
        </w:rPr>
        <w:t>تحدى قومه الذين كانوا يعبدون الأصنام، ودعاهم إلى عبادة الله الواحد، مستخدمًا العقل والمنطق في إقناعهم</w:t>
      </w:r>
      <w:r w:rsidRPr="00E46AD2">
        <w:t>.</w:t>
      </w:r>
    </w:p>
    <w:p w14:paraId="38980155" w14:textId="77777777" w:rsidR="00E968B8" w:rsidRPr="00E46AD2" w:rsidRDefault="00E968B8" w:rsidP="009A6CA1">
      <w:pPr>
        <w:pStyle w:val="a9"/>
        <w:numPr>
          <w:ilvl w:val="0"/>
          <w:numId w:val="297"/>
        </w:numPr>
      </w:pPr>
      <w:r w:rsidRPr="001A721D">
        <w:rPr>
          <w:b/>
          <w:bCs/>
          <w:rtl/>
        </w:rPr>
        <w:t>قصة أصحاب الكهف</w:t>
      </w:r>
      <w:r w:rsidRPr="001A721D">
        <w:rPr>
          <w:b/>
          <w:bCs/>
        </w:rPr>
        <w:t>:</w:t>
      </w:r>
      <w:r w:rsidRPr="00E46AD2">
        <w:t xml:space="preserve"> </w:t>
      </w:r>
      <w:r w:rsidRPr="00E46AD2">
        <w:rPr>
          <w:rtl/>
        </w:rPr>
        <w:t>فتية آمنوا بالله في مجتمع كافر، وفروا بدينهم إلى الكهف، فكانوا مثالًا لليقظة الفكرية والثبات على الحق</w:t>
      </w:r>
      <w:r w:rsidRPr="00E46AD2">
        <w:t>.</w:t>
      </w:r>
    </w:p>
    <w:p w14:paraId="3A77FD76" w14:textId="77777777" w:rsidR="00E968B8" w:rsidRPr="00E46AD2" w:rsidRDefault="00E968B8" w:rsidP="009A6CA1">
      <w:pPr>
        <w:pStyle w:val="a9"/>
        <w:numPr>
          <w:ilvl w:val="0"/>
          <w:numId w:val="297"/>
        </w:numPr>
      </w:pPr>
      <w:r w:rsidRPr="001A721D">
        <w:rPr>
          <w:b/>
          <w:bCs/>
          <w:rtl/>
        </w:rPr>
        <w:t>قصة مؤمن آل فرعون</w:t>
      </w:r>
      <w:r w:rsidRPr="001A721D">
        <w:rPr>
          <w:b/>
          <w:bCs/>
        </w:rPr>
        <w:t>:</w:t>
      </w:r>
      <w:r w:rsidRPr="00E46AD2">
        <w:t xml:space="preserve"> </w:t>
      </w:r>
      <w:r w:rsidRPr="00E46AD2">
        <w:rPr>
          <w:rtl/>
        </w:rPr>
        <w:t>رجل مؤمن من آل فرعون كتم إيمانه، ثم جهر بالحق عندما رأى الظلم والطغيان، فكان مثالًا للشجاعة في قول الحق</w:t>
      </w:r>
      <w:r w:rsidRPr="00E46AD2">
        <w:t>.</w:t>
      </w:r>
    </w:p>
    <w:p w14:paraId="28435AB4" w14:textId="77777777" w:rsidR="00E968B8" w:rsidRPr="00E46AD2" w:rsidRDefault="00E968B8" w:rsidP="001A721D">
      <w:r w:rsidRPr="00E46AD2">
        <w:rPr>
          <w:rtl/>
        </w:rPr>
        <w:t>تطبيقات معاصرة</w:t>
      </w:r>
      <w:r w:rsidRPr="00E46AD2">
        <w:t>:</w:t>
      </w:r>
    </w:p>
    <w:p w14:paraId="3AFB8621" w14:textId="77777777" w:rsidR="00E968B8" w:rsidRPr="00E46AD2" w:rsidRDefault="00E968B8" w:rsidP="009A6CA1">
      <w:pPr>
        <w:pStyle w:val="a9"/>
        <w:numPr>
          <w:ilvl w:val="0"/>
          <w:numId w:val="298"/>
        </w:numPr>
      </w:pPr>
      <w:r w:rsidRPr="001A721D">
        <w:rPr>
          <w:b/>
          <w:bCs/>
          <w:rtl/>
        </w:rPr>
        <w:t>عدم الانسياق وراء الشائعات</w:t>
      </w:r>
      <w:r w:rsidRPr="001A721D">
        <w:rPr>
          <w:b/>
          <w:bCs/>
        </w:rPr>
        <w:t>:</w:t>
      </w:r>
      <w:r w:rsidRPr="00E46AD2">
        <w:t xml:space="preserve"> </w:t>
      </w:r>
      <w:r w:rsidRPr="00E46AD2">
        <w:rPr>
          <w:rtl/>
        </w:rPr>
        <w:t>في عصر الإنترنت ووسائل التواصل الاجتماعي، تنتشر الشائعات والأخبار الكاذبة بسرعة كبيرة. يجب على المسلم أن يتحقق من صحة الأخبار قبل أن يصدقها أو ينشرها</w:t>
      </w:r>
      <w:r w:rsidRPr="00E46AD2">
        <w:t>.</w:t>
      </w:r>
    </w:p>
    <w:p w14:paraId="5E55788D" w14:textId="18321865" w:rsidR="00E968B8" w:rsidRPr="00E46AD2" w:rsidRDefault="00E968B8" w:rsidP="009A6CA1">
      <w:pPr>
        <w:pStyle w:val="a9"/>
        <w:numPr>
          <w:ilvl w:val="0"/>
          <w:numId w:val="298"/>
        </w:numPr>
      </w:pPr>
      <w:r w:rsidRPr="001A721D">
        <w:rPr>
          <w:b/>
          <w:bCs/>
          <w:rtl/>
        </w:rPr>
        <w:t>عدم التأثر بالدعاية الإعلامية</w:t>
      </w:r>
      <w:r w:rsidRPr="001A721D">
        <w:rPr>
          <w:b/>
          <w:bCs/>
        </w:rPr>
        <w:t>:</w:t>
      </w:r>
      <w:r w:rsidRPr="00E46AD2">
        <w:t xml:space="preserve"> </w:t>
      </w:r>
      <w:r w:rsidRPr="00E46AD2">
        <w:rPr>
          <w:rtl/>
        </w:rPr>
        <w:t xml:space="preserve">الإعلام قد يكون أداة للتضليل والتوجيه. يجب على المسلم أن يكون واعيًا، </w:t>
      </w:r>
      <w:r w:rsidR="005A7810" w:rsidRPr="00E46AD2">
        <w:rPr>
          <w:rtl/>
        </w:rPr>
        <w:t>وألا</w:t>
      </w:r>
      <w:r w:rsidRPr="00E46AD2">
        <w:rPr>
          <w:rtl/>
        </w:rPr>
        <w:t xml:space="preserve"> يتأثر بالدعاية الإعلامية التي تتعارض مع مبادئ الإسلام</w:t>
      </w:r>
      <w:r w:rsidRPr="00E46AD2">
        <w:t>.</w:t>
      </w:r>
    </w:p>
    <w:p w14:paraId="0FFEADE4" w14:textId="53794F74" w:rsidR="00E968B8" w:rsidRPr="00E46AD2" w:rsidRDefault="00E968B8" w:rsidP="009A6CA1">
      <w:pPr>
        <w:pStyle w:val="a9"/>
        <w:numPr>
          <w:ilvl w:val="0"/>
          <w:numId w:val="298"/>
        </w:numPr>
      </w:pPr>
      <w:r w:rsidRPr="001A721D">
        <w:rPr>
          <w:b/>
          <w:bCs/>
          <w:rtl/>
        </w:rPr>
        <w:t>عدم التقليد الأعمى للمشاهير</w:t>
      </w:r>
      <w:r w:rsidRPr="001A721D">
        <w:rPr>
          <w:b/>
          <w:bCs/>
        </w:rPr>
        <w:t>:</w:t>
      </w:r>
      <w:r w:rsidRPr="00E46AD2">
        <w:t xml:space="preserve"> </w:t>
      </w:r>
      <w:r w:rsidRPr="00E46AD2">
        <w:rPr>
          <w:rtl/>
        </w:rPr>
        <w:t xml:space="preserve">المشاهير قد يكونون قدوة في مجالات معينة، ولكنهم ليسوا معصومين من الخطأ. يجب على المسلم </w:t>
      </w:r>
      <w:r w:rsidR="00D94E71" w:rsidRPr="00E46AD2">
        <w:rPr>
          <w:rtl/>
        </w:rPr>
        <w:t>ألا</w:t>
      </w:r>
      <w:r w:rsidRPr="00E46AD2">
        <w:rPr>
          <w:rtl/>
        </w:rPr>
        <w:t xml:space="preserve"> يقلدهم تقليدًا أعمى في كل شيء</w:t>
      </w:r>
      <w:r w:rsidRPr="00E46AD2">
        <w:t>.</w:t>
      </w:r>
    </w:p>
    <w:p w14:paraId="3861B030" w14:textId="294044DE" w:rsidR="00E968B8" w:rsidRPr="00E46AD2" w:rsidRDefault="00E968B8" w:rsidP="001A721D">
      <w:r w:rsidRPr="00E46AD2">
        <w:rPr>
          <w:rtl/>
        </w:rPr>
        <w:t>خاتمة</w:t>
      </w:r>
      <w:r w:rsidRPr="00E46AD2">
        <w:t>:</w:t>
      </w:r>
    </w:p>
    <w:p w14:paraId="16B0E94C" w14:textId="77777777" w:rsidR="00E968B8" w:rsidRPr="00E46AD2" w:rsidRDefault="00E968B8" w:rsidP="001A721D">
      <w:r w:rsidRPr="00E46AD2">
        <w:rPr>
          <w:rtl/>
        </w:rPr>
        <w:t>اليقظة الفكرية هي السلاح الذي يحمي المسلم من الضلال والانحراف، وهي المنهج الذي يجعله قادرًا على التمييز بين الحق والباطل، وبين الصواب والخطأ. إنها ليست مجرد شعار، بل هي أسلوب حياة، يجب أن يمارسه المسلم في كل جوانب حياته</w:t>
      </w:r>
      <w:r w:rsidRPr="00E46AD2">
        <w:t>.</w:t>
      </w:r>
    </w:p>
    <w:p w14:paraId="1BF2C381" w14:textId="77777777" w:rsidR="00E968B8" w:rsidRPr="00E46AD2" w:rsidRDefault="00E968B8" w:rsidP="001A721D">
      <w:r w:rsidRPr="00E46AD2">
        <w:rPr>
          <w:rtl/>
        </w:rPr>
        <w:t>إن اتباع الأكثرية دون وعي أو تفكير هو طريق الضلال، أما اتباع الحق، ولو كان مع القلة، فهو طريق الهداية. والقرآن الكريم يرشدنا إلى هذا الطريق، ويدعونا إلى أن نكون من أولي الألباب، الذين يستمعون القول فيتبعون أحسنه</w:t>
      </w:r>
      <w:r w:rsidRPr="00E46AD2">
        <w:t>.</w:t>
      </w:r>
    </w:p>
    <w:p w14:paraId="4B42FCDC" w14:textId="77777777" w:rsidR="00E968B8" w:rsidRPr="00E46AD2" w:rsidRDefault="00E968B8" w:rsidP="001A721D">
      <w:r w:rsidRPr="00E46AD2">
        <w:rPr>
          <w:rtl/>
        </w:rPr>
        <w:t>ولتحقيق هذه اليقظة، يجب علينا</w:t>
      </w:r>
      <w:r w:rsidRPr="00E46AD2">
        <w:t>:</w:t>
      </w:r>
    </w:p>
    <w:p w14:paraId="63EB6B52" w14:textId="77777777" w:rsidR="00E968B8" w:rsidRPr="00E46AD2" w:rsidRDefault="00E968B8" w:rsidP="009A6CA1">
      <w:pPr>
        <w:pStyle w:val="a9"/>
        <w:numPr>
          <w:ilvl w:val="0"/>
          <w:numId w:val="299"/>
        </w:numPr>
      </w:pPr>
      <w:r w:rsidRPr="001A721D">
        <w:rPr>
          <w:b/>
          <w:bCs/>
          <w:rtl/>
        </w:rPr>
        <w:t>أن نعود إلى القرآن الكريم</w:t>
      </w:r>
      <w:r w:rsidRPr="001A721D">
        <w:rPr>
          <w:b/>
          <w:bCs/>
        </w:rPr>
        <w:t>:</w:t>
      </w:r>
      <w:r w:rsidRPr="00E46AD2">
        <w:t xml:space="preserve"> </w:t>
      </w:r>
      <w:r w:rsidRPr="00E46AD2">
        <w:rPr>
          <w:rtl/>
        </w:rPr>
        <w:t>ونتدبر آياته، ونفهم معانيه</w:t>
      </w:r>
      <w:r w:rsidRPr="00E46AD2">
        <w:t>.</w:t>
      </w:r>
    </w:p>
    <w:p w14:paraId="59811C1A" w14:textId="77777777" w:rsidR="00E968B8" w:rsidRPr="00E46AD2" w:rsidRDefault="00E968B8" w:rsidP="009A6CA1">
      <w:pPr>
        <w:pStyle w:val="a9"/>
        <w:numPr>
          <w:ilvl w:val="0"/>
          <w:numId w:val="299"/>
        </w:numPr>
      </w:pPr>
      <w:r w:rsidRPr="00E46AD2">
        <w:rPr>
          <w:rtl/>
        </w:rPr>
        <w:t>أن نطلب العلم النافع</w:t>
      </w:r>
      <w:r w:rsidRPr="00E46AD2">
        <w:t xml:space="preserve">: </w:t>
      </w:r>
      <w:r w:rsidRPr="00E46AD2">
        <w:rPr>
          <w:rtl/>
        </w:rPr>
        <w:t>ونتفقه في الدين</w:t>
      </w:r>
      <w:r w:rsidRPr="00E46AD2">
        <w:t>.</w:t>
      </w:r>
    </w:p>
    <w:p w14:paraId="49200030" w14:textId="77777777" w:rsidR="00E968B8" w:rsidRPr="00E46AD2" w:rsidRDefault="00E968B8" w:rsidP="009A6CA1">
      <w:pPr>
        <w:pStyle w:val="a9"/>
        <w:numPr>
          <w:ilvl w:val="0"/>
          <w:numId w:val="299"/>
        </w:numPr>
      </w:pPr>
      <w:r w:rsidRPr="001A721D">
        <w:rPr>
          <w:b/>
          <w:bCs/>
          <w:rtl/>
        </w:rPr>
        <w:t>أن نستخدم عقولنا</w:t>
      </w:r>
      <w:r w:rsidRPr="001A721D">
        <w:rPr>
          <w:b/>
          <w:bCs/>
        </w:rPr>
        <w:t>:</w:t>
      </w:r>
      <w:r w:rsidRPr="00E46AD2">
        <w:t xml:space="preserve"> </w:t>
      </w:r>
      <w:r w:rsidRPr="00E46AD2">
        <w:rPr>
          <w:rtl/>
        </w:rPr>
        <w:t>في التفكير والتحليل والنقد</w:t>
      </w:r>
      <w:r w:rsidRPr="00E46AD2">
        <w:t>.</w:t>
      </w:r>
    </w:p>
    <w:p w14:paraId="6BB41D1B" w14:textId="77777777" w:rsidR="00E968B8" w:rsidRPr="00E46AD2" w:rsidRDefault="00E968B8" w:rsidP="009A6CA1">
      <w:pPr>
        <w:pStyle w:val="a9"/>
        <w:numPr>
          <w:ilvl w:val="0"/>
          <w:numId w:val="299"/>
        </w:numPr>
      </w:pPr>
      <w:r w:rsidRPr="001A721D">
        <w:rPr>
          <w:b/>
          <w:bCs/>
          <w:rtl/>
        </w:rPr>
        <w:t>أن نتحلى بالشجاعة</w:t>
      </w:r>
      <w:r w:rsidRPr="001A721D">
        <w:rPr>
          <w:b/>
          <w:bCs/>
        </w:rPr>
        <w:t>:</w:t>
      </w:r>
      <w:r w:rsidRPr="00E46AD2">
        <w:t xml:space="preserve"> </w:t>
      </w:r>
      <w:r w:rsidRPr="00E46AD2">
        <w:rPr>
          <w:rtl/>
        </w:rPr>
        <w:t>في قول الحق، وعدم الخوف من لومة لائم</w:t>
      </w:r>
      <w:r w:rsidRPr="00E46AD2">
        <w:t>.</w:t>
      </w:r>
    </w:p>
    <w:p w14:paraId="77CD95AF" w14:textId="77777777" w:rsidR="00E968B8" w:rsidRPr="00E46AD2" w:rsidRDefault="00E968B8" w:rsidP="009A6CA1">
      <w:pPr>
        <w:pStyle w:val="a9"/>
        <w:numPr>
          <w:ilvl w:val="0"/>
          <w:numId w:val="299"/>
        </w:numPr>
      </w:pPr>
      <w:r w:rsidRPr="001A721D">
        <w:rPr>
          <w:b/>
          <w:bCs/>
          <w:rtl/>
        </w:rPr>
        <w:t>أن نكون قدوة حسنة</w:t>
      </w:r>
      <w:r w:rsidRPr="001A721D">
        <w:rPr>
          <w:b/>
          <w:bCs/>
        </w:rPr>
        <w:t>:</w:t>
      </w:r>
      <w:r w:rsidRPr="00E46AD2">
        <w:t xml:space="preserve"> </w:t>
      </w:r>
      <w:r w:rsidRPr="00E46AD2">
        <w:rPr>
          <w:rtl/>
        </w:rPr>
        <w:t>للآخرين، في اليقظة الفكرية والاتباع الواعي</w:t>
      </w:r>
      <w:r w:rsidRPr="00E46AD2">
        <w:t>.</w:t>
      </w:r>
    </w:p>
    <w:p w14:paraId="24F4449A" w14:textId="32D536A0" w:rsidR="00E968B8" w:rsidRPr="00E46AD2" w:rsidRDefault="00E968B8" w:rsidP="001A721D">
      <w:r w:rsidRPr="00E46AD2">
        <w:rPr>
          <w:rtl/>
        </w:rPr>
        <w:t xml:space="preserve">بهذا فقط، يمكننا أن نكون من الذين قال الله فيهم: ﴿فَبَشِّرْ عِبَادِ </w:t>
      </w:r>
      <w:r w:rsidR="00431F15" w:rsidRPr="00E46AD2">
        <w:rPr>
          <w:rtl/>
        </w:rPr>
        <w:t xml:space="preserve"> </w:t>
      </w:r>
      <w:r w:rsidRPr="00E46AD2">
        <w:rPr>
          <w:rtl/>
        </w:rPr>
        <w:t xml:space="preserve"> الَّذِينَ يَسْتَمِعُونَ الْقَوْلَ فَيَتَّبِعُونَ أَحْسَنَهُ أُولَئِكَ الَّذِينَ هَدَاهُمُ اللَّهُ وَأُولَئِكَ هُمْ أُولُو الْأَلْبَابِ﴾ </w:t>
      </w:r>
      <w:r w:rsidR="0064321B">
        <w:rPr>
          <w:rtl/>
        </w:rPr>
        <w:t>"</w:t>
      </w:r>
      <w:r w:rsidRPr="00E46AD2">
        <w:rPr>
          <w:rtl/>
        </w:rPr>
        <w:t>الزمر: 17-18</w:t>
      </w:r>
      <w:r w:rsidR="0064321B">
        <w:rPr>
          <w:rtl/>
        </w:rPr>
        <w:t>"</w:t>
      </w:r>
      <w:r w:rsidRPr="00E46AD2">
        <w:t>.</w:t>
      </w:r>
    </w:p>
    <w:p w14:paraId="182B6283" w14:textId="19F3FE46" w:rsidR="00C04BBE" w:rsidRPr="00E46AD2" w:rsidRDefault="00C04BBE" w:rsidP="008A0417">
      <w:pPr>
        <w:pStyle w:val="1"/>
      </w:pPr>
      <w:bookmarkStart w:id="34" w:name="_Toc192269126"/>
      <w:bookmarkStart w:id="35" w:name="_Toc199407033"/>
      <w:r w:rsidRPr="00E46AD2">
        <w:rPr>
          <w:rtl/>
        </w:rPr>
        <w:t>التدبر في القرآن الكريم: بين الإجماع والتفرد</w:t>
      </w:r>
      <w:bookmarkEnd w:id="34"/>
      <w:bookmarkEnd w:id="35"/>
      <w:r w:rsidRPr="00E46AD2">
        <w:rPr>
          <w:rtl/>
        </w:rPr>
        <w:t xml:space="preserve"> </w:t>
      </w:r>
    </w:p>
    <w:p w14:paraId="536EEACB" w14:textId="49DB10DD" w:rsidR="00C04BBE" w:rsidRPr="00E46AD2" w:rsidRDefault="00C04BBE" w:rsidP="001A721D">
      <w:r w:rsidRPr="00E46AD2">
        <w:rPr>
          <w:rtl/>
        </w:rPr>
        <w:t>مقدمة</w:t>
      </w:r>
      <w:r w:rsidRPr="00E46AD2">
        <w:t>:</w:t>
      </w:r>
    </w:p>
    <w:p w14:paraId="61325838" w14:textId="7A97E2B1" w:rsidR="00C04BBE" w:rsidRPr="00E46AD2" w:rsidRDefault="00C04BBE" w:rsidP="001A721D">
      <w:r w:rsidRPr="00E46AD2">
        <w:rPr>
          <w:rtl/>
        </w:rPr>
        <w:t xml:space="preserve">القرآن الكريم، كلام الله المعجز، ليس مجرد كتاب يُقرأ للتبرك أو يُتلى في المناسبات، بل هو كتاب هداية وتشريع ومنهج حياة. ومن أهم الطرق لاستخلاص هدايته وفهم مقاصده "التدبر". ولكن، هل التدبر عملية فردية بحتة، أم أنه محكوم بضوابط الإجماع والتفسير الموروث؟ </w:t>
      </w:r>
      <w:r w:rsidR="000B4D96" w:rsidRPr="00E46AD2">
        <w:rPr>
          <w:rtl/>
        </w:rPr>
        <w:t>ن</w:t>
      </w:r>
      <w:r w:rsidRPr="00E46AD2">
        <w:rPr>
          <w:rtl/>
        </w:rPr>
        <w:t>بحث في طبيعة التدبر القرآني، وكيف يمكن للمسلم أن يوازن بين الفهم الشخصي وبين الالتزام بما أجمع عليه العلماء، وكيف يتعامل مع الاختلاف في التفسير</w:t>
      </w:r>
      <w:r w:rsidRPr="00E46AD2">
        <w:t>.</w:t>
      </w:r>
    </w:p>
    <w:p w14:paraId="636F3A74" w14:textId="77777777" w:rsidR="00C04BBE" w:rsidRPr="00E46AD2" w:rsidRDefault="00C04BBE" w:rsidP="001A721D">
      <w:r w:rsidRPr="00E46AD2">
        <w:rPr>
          <w:rtl/>
        </w:rPr>
        <w:t>التدبر: جوهر العلاقة بالقرآن</w:t>
      </w:r>
      <w:r w:rsidRPr="00E46AD2">
        <w:t>:</w:t>
      </w:r>
    </w:p>
    <w:p w14:paraId="3D225360" w14:textId="77777777" w:rsidR="00C04BBE" w:rsidRPr="00E46AD2" w:rsidRDefault="00C04BBE" w:rsidP="009A6CA1">
      <w:pPr>
        <w:pStyle w:val="a9"/>
        <w:numPr>
          <w:ilvl w:val="0"/>
          <w:numId w:val="300"/>
        </w:numPr>
      </w:pPr>
      <w:r w:rsidRPr="001A721D">
        <w:rPr>
          <w:b/>
          <w:bCs/>
          <w:rtl/>
        </w:rPr>
        <w:t>التدبر لغة واصطلاحًا</w:t>
      </w:r>
      <w:r w:rsidRPr="001A721D">
        <w:rPr>
          <w:b/>
          <w:bCs/>
        </w:rPr>
        <w:t>:</w:t>
      </w:r>
      <w:r w:rsidRPr="00E46AD2">
        <w:t xml:space="preserve"> </w:t>
      </w:r>
      <w:r w:rsidRPr="00E46AD2">
        <w:rPr>
          <w:rtl/>
        </w:rPr>
        <w:t>التدبر لغة هو النظر في عواقب الأمور، واصطلاحًا هو التفكير والتأمل العميق في آيات القرآن الكريم، بهدف فهم معانيها، واستنباط أحكامها، واستخلاص العبر والدروس منها</w:t>
      </w:r>
      <w:r w:rsidRPr="00E46AD2">
        <w:t>.</w:t>
      </w:r>
    </w:p>
    <w:p w14:paraId="68E55E8B" w14:textId="090D7AB8" w:rsidR="00C04BBE" w:rsidRPr="00E46AD2" w:rsidRDefault="00C04BBE" w:rsidP="009A6CA1">
      <w:pPr>
        <w:pStyle w:val="a9"/>
        <w:numPr>
          <w:ilvl w:val="0"/>
          <w:numId w:val="300"/>
        </w:numPr>
      </w:pPr>
      <w:r w:rsidRPr="001A721D">
        <w:rPr>
          <w:b/>
          <w:bCs/>
          <w:rtl/>
        </w:rPr>
        <w:t>التدبر فريضة</w:t>
      </w:r>
      <w:r w:rsidRPr="001A721D">
        <w:rPr>
          <w:b/>
          <w:bCs/>
        </w:rPr>
        <w:t>:</w:t>
      </w:r>
      <w:r w:rsidRPr="00E46AD2">
        <w:t xml:space="preserve"> </w:t>
      </w:r>
      <w:r w:rsidRPr="00E46AD2">
        <w:rPr>
          <w:rtl/>
        </w:rPr>
        <w:t xml:space="preserve">التدبر ليس مجرد عمل مستحب، بل هو فريضة على كل مسلم قادر عليه. قال تعالى: ﴿أَفَلَا يَتَدَبَّرُونَ الْقُرْآنَ أَمْ عَلَى قُلُوبٍ أَقْفَالُهَا﴾ </w:t>
      </w:r>
      <w:r w:rsidR="0064321B">
        <w:rPr>
          <w:rtl/>
        </w:rPr>
        <w:t>"</w:t>
      </w:r>
      <w:r w:rsidRPr="00E46AD2">
        <w:rPr>
          <w:rtl/>
        </w:rPr>
        <w:t>محمد: 24</w:t>
      </w:r>
      <w:r w:rsidR="0064321B">
        <w:rPr>
          <w:rtl/>
        </w:rPr>
        <w:t>"</w:t>
      </w:r>
      <w:r w:rsidRPr="00E46AD2">
        <w:rPr>
          <w:rtl/>
        </w:rPr>
        <w:t>. هذا الاستفهام الإنكاري يدل على الوجوب</w:t>
      </w:r>
      <w:r w:rsidRPr="00E46AD2">
        <w:t>.</w:t>
      </w:r>
    </w:p>
    <w:p w14:paraId="4268DE13" w14:textId="77777777" w:rsidR="00C04BBE" w:rsidRPr="00E46AD2" w:rsidRDefault="00C04BBE" w:rsidP="009A6CA1">
      <w:pPr>
        <w:pStyle w:val="a9"/>
        <w:numPr>
          <w:ilvl w:val="0"/>
          <w:numId w:val="300"/>
        </w:numPr>
      </w:pPr>
      <w:r w:rsidRPr="001A721D">
        <w:rPr>
          <w:b/>
          <w:bCs/>
          <w:rtl/>
        </w:rPr>
        <w:t>التدبر مفتاح الفهم</w:t>
      </w:r>
      <w:r w:rsidRPr="001A721D">
        <w:rPr>
          <w:b/>
          <w:bCs/>
        </w:rPr>
        <w:t>:</w:t>
      </w:r>
      <w:r w:rsidRPr="00E46AD2">
        <w:t xml:space="preserve"> </w:t>
      </w:r>
      <w:r w:rsidRPr="00E46AD2">
        <w:rPr>
          <w:rtl/>
        </w:rPr>
        <w:t>التدبر هو المفتاح الذي يفتح كنوز القرآن، ويكشف أسراره، ويوصل إلى الهداية</w:t>
      </w:r>
      <w:r w:rsidRPr="00E46AD2">
        <w:t>.</w:t>
      </w:r>
    </w:p>
    <w:p w14:paraId="4C1C681A" w14:textId="77777777" w:rsidR="00C04BBE" w:rsidRPr="00E46AD2" w:rsidRDefault="00C04BBE" w:rsidP="009A6CA1">
      <w:pPr>
        <w:pStyle w:val="a9"/>
        <w:numPr>
          <w:ilvl w:val="0"/>
          <w:numId w:val="300"/>
        </w:numPr>
      </w:pPr>
      <w:r w:rsidRPr="001A721D">
        <w:rPr>
          <w:b/>
          <w:bCs/>
          <w:rtl/>
        </w:rPr>
        <w:t>التدبر عبادة</w:t>
      </w:r>
      <w:r w:rsidRPr="001A721D">
        <w:rPr>
          <w:b/>
          <w:bCs/>
        </w:rPr>
        <w:t>:</w:t>
      </w:r>
      <w:r w:rsidRPr="00E46AD2">
        <w:t xml:space="preserve"> </w:t>
      </w:r>
      <w:r w:rsidRPr="00E46AD2">
        <w:rPr>
          <w:rtl/>
        </w:rPr>
        <w:t>التدبر عبادة قلبية تقرب العبد إلى ربه، وتزيد إيمانه ويقينه</w:t>
      </w:r>
      <w:r w:rsidRPr="00E46AD2">
        <w:t>.</w:t>
      </w:r>
    </w:p>
    <w:p w14:paraId="78D2882E" w14:textId="77777777" w:rsidR="00C04BBE" w:rsidRPr="00E46AD2" w:rsidRDefault="00C04BBE" w:rsidP="001A721D">
      <w:r w:rsidRPr="00E46AD2">
        <w:rPr>
          <w:rtl/>
        </w:rPr>
        <w:t>الإجماع: ليس قيدًا على التدبر، بل ضابط له</w:t>
      </w:r>
      <w:r w:rsidRPr="00E46AD2">
        <w:t>:</w:t>
      </w:r>
    </w:p>
    <w:p w14:paraId="3FBF4BA4" w14:textId="77777777" w:rsidR="00C04BBE" w:rsidRPr="00E46AD2" w:rsidRDefault="00C04BBE" w:rsidP="009A6CA1">
      <w:pPr>
        <w:pStyle w:val="a9"/>
        <w:numPr>
          <w:ilvl w:val="0"/>
          <w:numId w:val="301"/>
        </w:numPr>
      </w:pPr>
      <w:r w:rsidRPr="001A721D">
        <w:rPr>
          <w:b/>
          <w:bCs/>
          <w:rtl/>
        </w:rPr>
        <w:t>الإجماع: تعريفه وأهميته</w:t>
      </w:r>
      <w:r w:rsidRPr="001A721D">
        <w:rPr>
          <w:b/>
          <w:bCs/>
        </w:rPr>
        <w:t>:</w:t>
      </w:r>
      <w:r w:rsidRPr="00E46AD2">
        <w:t xml:space="preserve"> </w:t>
      </w:r>
      <w:r w:rsidRPr="00E46AD2">
        <w:rPr>
          <w:rtl/>
        </w:rPr>
        <w:t>الإجماع هو اتفاق جميع علماء المسلمين المجتهدين في عصر من العصور على حكم شرعي. الإجماع مصدر من مصادر التشريع الإسلامي، وهو يدل على أن الأمة لا تجتمع على ضلالة</w:t>
      </w:r>
      <w:r w:rsidRPr="00E46AD2">
        <w:t>.</w:t>
      </w:r>
    </w:p>
    <w:p w14:paraId="28C5A108" w14:textId="77777777" w:rsidR="00C04BBE" w:rsidRPr="00E46AD2" w:rsidRDefault="00C04BBE" w:rsidP="009A6CA1">
      <w:pPr>
        <w:pStyle w:val="a9"/>
        <w:numPr>
          <w:ilvl w:val="0"/>
          <w:numId w:val="301"/>
        </w:numPr>
      </w:pPr>
      <w:r w:rsidRPr="001A721D">
        <w:rPr>
          <w:b/>
          <w:bCs/>
          <w:rtl/>
        </w:rPr>
        <w:t>الإجماع ليس معصومًا</w:t>
      </w:r>
      <w:r w:rsidRPr="001A721D">
        <w:rPr>
          <w:b/>
          <w:bCs/>
        </w:rPr>
        <w:t>:</w:t>
      </w:r>
      <w:r w:rsidRPr="00E46AD2">
        <w:t xml:space="preserve"> </w:t>
      </w:r>
      <w:r w:rsidRPr="00E46AD2">
        <w:rPr>
          <w:rtl/>
        </w:rPr>
        <w:t>الإجماع البشري ليس معصومًا من الخطأ، إلا إجماع الصحابة رضي الله عنهم، لأنهم أقرب الناس إلى النبي صلى الله عليه وسلم، وأعلمهم بمراد الله ورسوله</w:t>
      </w:r>
      <w:r w:rsidRPr="00E46AD2">
        <w:t>.</w:t>
      </w:r>
    </w:p>
    <w:p w14:paraId="40BF6A33" w14:textId="77777777" w:rsidR="00C04BBE" w:rsidRPr="00E46AD2" w:rsidRDefault="00C04BBE" w:rsidP="009A6CA1">
      <w:pPr>
        <w:pStyle w:val="a9"/>
        <w:numPr>
          <w:ilvl w:val="0"/>
          <w:numId w:val="301"/>
        </w:numPr>
      </w:pPr>
      <w:r w:rsidRPr="001A721D">
        <w:rPr>
          <w:b/>
          <w:bCs/>
          <w:rtl/>
        </w:rPr>
        <w:t>الإجماع لا يلغي التدبر</w:t>
      </w:r>
      <w:r w:rsidRPr="001A721D">
        <w:rPr>
          <w:b/>
          <w:bCs/>
        </w:rPr>
        <w:t>:</w:t>
      </w:r>
      <w:r w:rsidRPr="00E46AD2">
        <w:t xml:space="preserve"> </w:t>
      </w:r>
      <w:r w:rsidRPr="00E46AD2">
        <w:rPr>
          <w:rtl/>
        </w:rPr>
        <w:t>الإجماع لا يعني إلغاء دور العقل والفهم الفردي، بل هو يضع إطارًا عامًا للتدبر، ويحمي من الانحراف عن مقاصد الشريعة</w:t>
      </w:r>
      <w:r w:rsidRPr="00E46AD2">
        <w:t>.</w:t>
      </w:r>
    </w:p>
    <w:p w14:paraId="0A5A0C82" w14:textId="08D3874F" w:rsidR="00C04BBE" w:rsidRPr="00E46AD2" w:rsidRDefault="00C04BBE" w:rsidP="009A6CA1">
      <w:pPr>
        <w:pStyle w:val="a9"/>
        <w:numPr>
          <w:ilvl w:val="0"/>
          <w:numId w:val="301"/>
        </w:numPr>
      </w:pPr>
      <w:r w:rsidRPr="001A721D">
        <w:rPr>
          <w:b/>
          <w:bCs/>
          <w:rtl/>
        </w:rPr>
        <w:t>الإجماع في القطعيات</w:t>
      </w:r>
      <w:r w:rsidRPr="001A721D">
        <w:rPr>
          <w:b/>
          <w:bCs/>
        </w:rPr>
        <w:t>:</w:t>
      </w:r>
      <w:r w:rsidRPr="00E46AD2">
        <w:t xml:space="preserve"> </w:t>
      </w:r>
      <w:r w:rsidRPr="00E46AD2">
        <w:rPr>
          <w:rtl/>
        </w:rPr>
        <w:t xml:space="preserve">الإجماع يكون أقوى ما يكون في الأمور القطعية المعلومة من الدين بالضرورة </w:t>
      </w:r>
      <w:r w:rsidR="0064321B">
        <w:rPr>
          <w:rtl/>
        </w:rPr>
        <w:t>"</w:t>
      </w:r>
      <w:r w:rsidRPr="00E46AD2">
        <w:rPr>
          <w:rtl/>
        </w:rPr>
        <w:t>مثل وجوب الصلاة والصيام والزكاة والحج، وحرمة القتل والزنا والسرقة</w:t>
      </w:r>
      <w:r w:rsidR="0064321B">
        <w:rPr>
          <w:rtl/>
        </w:rPr>
        <w:t>"</w:t>
      </w:r>
      <w:r w:rsidRPr="00E46AD2">
        <w:rPr>
          <w:rtl/>
        </w:rPr>
        <w:t>. هذه الأمور لا يجوز الخروج عن الإجماع فيها</w:t>
      </w:r>
      <w:r w:rsidRPr="00E46AD2">
        <w:t>.</w:t>
      </w:r>
    </w:p>
    <w:p w14:paraId="3B9E92DF" w14:textId="77777777" w:rsidR="00C04BBE" w:rsidRPr="00E46AD2" w:rsidRDefault="00C04BBE" w:rsidP="009A6CA1">
      <w:pPr>
        <w:pStyle w:val="a9"/>
        <w:numPr>
          <w:ilvl w:val="0"/>
          <w:numId w:val="301"/>
        </w:numPr>
      </w:pPr>
      <w:r w:rsidRPr="001A721D">
        <w:rPr>
          <w:b/>
          <w:bCs/>
          <w:rtl/>
        </w:rPr>
        <w:t>الإجماع في الظنيات</w:t>
      </w:r>
      <w:r w:rsidRPr="001A721D">
        <w:rPr>
          <w:b/>
          <w:bCs/>
        </w:rPr>
        <w:t>:</w:t>
      </w:r>
      <w:r w:rsidRPr="00E46AD2">
        <w:t xml:space="preserve"> </w:t>
      </w:r>
      <w:r w:rsidRPr="00E46AD2">
        <w:rPr>
          <w:rtl/>
        </w:rPr>
        <w:t>أما الأمور الظنية التي تحتمل أكثر من وجه في الفهم، فالإجماع فيها ليس ملزمًا بنفس قوة الإجماع في القطعيات، ويمكن للمجتهد أن يخالفه إذا كان لديه دليل أقوى</w:t>
      </w:r>
      <w:r w:rsidRPr="00E46AD2">
        <w:t>.</w:t>
      </w:r>
    </w:p>
    <w:p w14:paraId="4D753EF7" w14:textId="77777777" w:rsidR="00C04BBE" w:rsidRPr="00E46AD2" w:rsidRDefault="00C04BBE" w:rsidP="001A721D">
      <w:r w:rsidRPr="00E46AD2">
        <w:rPr>
          <w:rtl/>
        </w:rPr>
        <w:t>التفرد في التدبر: إمكانية وضوابط</w:t>
      </w:r>
      <w:r w:rsidRPr="00E46AD2">
        <w:t>:</w:t>
      </w:r>
    </w:p>
    <w:p w14:paraId="25FD6E49" w14:textId="77777777" w:rsidR="00C04BBE" w:rsidRPr="00E46AD2" w:rsidRDefault="00C04BBE" w:rsidP="009A6CA1">
      <w:pPr>
        <w:pStyle w:val="a9"/>
        <w:numPr>
          <w:ilvl w:val="0"/>
          <w:numId w:val="302"/>
        </w:numPr>
      </w:pPr>
      <w:r w:rsidRPr="001A721D">
        <w:rPr>
          <w:b/>
          <w:bCs/>
          <w:rtl/>
        </w:rPr>
        <w:t>التفرد ليس ابتداعًا</w:t>
      </w:r>
      <w:r w:rsidRPr="001A721D">
        <w:rPr>
          <w:b/>
          <w:bCs/>
        </w:rPr>
        <w:t>:</w:t>
      </w:r>
      <w:r w:rsidRPr="00E46AD2">
        <w:t xml:space="preserve"> </w:t>
      </w:r>
      <w:r w:rsidRPr="00E46AD2">
        <w:rPr>
          <w:rtl/>
        </w:rPr>
        <w:t>التفرد في التدبر ليس ابتداعًا في الدين، بل هو أمر مشروع، بل ومطلوب، إذا كان مبنيًا على أسس صحيحة. فالصحابة رضي الله عنهم كانوا يتدبرون القرآن، وكانوا يختلفون في فهم بعض الآيات، ولم ينكر أحد منهم على الآخر</w:t>
      </w:r>
      <w:r w:rsidRPr="00E46AD2">
        <w:t>.</w:t>
      </w:r>
    </w:p>
    <w:p w14:paraId="067CB739" w14:textId="77777777" w:rsidR="00C04BBE" w:rsidRPr="00E46AD2" w:rsidRDefault="00C04BBE" w:rsidP="009A6CA1">
      <w:pPr>
        <w:pStyle w:val="a9"/>
        <w:numPr>
          <w:ilvl w:val="0"/>
          <w:numId w:val="302"/>
        </w:numPr>
      </w:pPr>
      <w:r w:rsidRPr="001A721D">
        <w:rPr>
          <w:b/>
          <w:bCs/>
          <w:rtl/>
        </w:rPr>
        <w:t>التفرد ليس تشهيًا</w:t>
      </w:r>
      <w:r w:rsidRPr="001A721D">
        <w:rPr>
          <w:b/>
          <w:bCs/>
        </w:rPr>
        <w:t>:</w:t>
      </w:r>
      <w:r w:rsidRPr="00E46AD2">
        <w:t xml:space="preserve"> </w:t>
      </w:r>
      <w:r w:rsidRPr="00E46AD2">
        <w:rPr>
          <w:rtl/>
        </w:rPr>
        <w:t>التفرد في التدبر لا يعني أن يقول الإنسان في القرآن برأيه المجرد، أو أن يفسر القرآن بهواه. بل يجب أن يكون التفرد مبنيًا على علم وفهم وضوابط</w:t>
      </w:r>
      <w:r w:rsidRPr="00E46AD2">
        <w:t>.</w:t>
      </w:r>
    </w:p>
    <w:p w14:paraId="798DAADE" w14:textId="6898B842" w:rsidR="00C04BBE" w:rsidRPr="00E46AD2" w:rsidRDefault="00C04BBE" w:rsidP="009A6CA1">
      <w:pPr>
        <w:pStyle w:val="a9"/>
        <w:numPr>
          <w:ilvl w:val="0"/>
          <w:numId w:val="302"/>
        </w:numPr>
      </w:pPr>
      <w:r w:rsidRPr="00E46AD2">
        <w:rPr>
          <w:rtl/>
        </w:rPr>
        <w:t xml:space="preserve">ضوابط التفرد </w:t>
      </w:r>
      <w:r w:rsidR="0064321B">
        <w:rPr>
          <w:rtl/>
        </w:rPr>
        <w:t>"</w:t>
      </w:r>
      <w:r w:rsidRPr="00E46AD2">
        <w:rPr>
          <w:rtl/>
        </w:rPr>
        <w:t>تفصيل</w:t>
      </w:r>
      <w:r w:rsidR="0064321B">
        <w:rPr>
          <w:rtl/>
        </w:rPr>
        <w:t>"</w:t>
      </w:r>
      <w:r w:rsidRPr="00E46AD2">
        <w:t>:</w:t>
      </w:r>
    </w:p>
    <w:p w14:paraId="4AE10A72" w14:textId="7065DB98" w:rsidR="00C04BBE" w:rsidRPr="00E46AD2" w:rsidRDefault="00C04BBE" w:rsidP="009A6CA1">
      <w:pPr>
        <w:pStyle w:val="a9"/>
        <w:numPr>
          <w:ilvl w:val="1"/>
          <w:numId w:val="302"/>
        </w:numPr>
      </w:pPr>
      <w:r w:rsidRPr="001A721D">
        <w:rPr>
          <w:b/>
          <w:bCs/>
          <w:rtl/>
        </w:rPr>
        <w:t>العلم ب</w:t>
      </w:r>
      <w:r w:rsidR="00AB4BDE" w:rsidRPr="001A721D">
        <w:rPr>
          <w:b/>
          <w:bCs/>
          <w:rtl/>
        </w:rPr>
        <w:t>ا</w:t>
      </w:r>
      <w:r w:rsidRPr="001A721D">
        <w:rPr>
          <w:b/>
          <w:bCs/>
          <w:rtl/>
        </w:rPr>
        <w:t>ل</w:t>
      </w:r>
      <w:r w:rsidR="00AB4BDE" w:rsidRPr="001A721D">
        <w:rPr>
          <w:b/>
          <w:bCs/>
          <w:rtl/>
        </w:rPr>
        <w:t xml:space="preserve">لسان </w:t>
      </w:r>
      <w:r w:rsidRPr="001A721D">
        <w:rPr>
          <w:b/>
          <w:bCs/>
          <w:rtl/>
        </w:rPr>
        <w:t>العرب</w:t>
      </w:r>
      <w:r w:rsidR="00AB4BDE" w:rsidRPr="001A721D">
        <w:rPr>
          <w:b/>
          <w:bCs/>
          <w:rtl/>
        </w:rPr>
        <w:t>ي</w:t>
      </w:r>
      <w:r w:rsidRPr="001A721D">
        <w:rPr>
          <w:b/>
          <w:bCs/>
        </w:rPr>
        <w:t>:</w:t>
      </w:r>
      <w:r w:rsidRPr="00E46AD2">
        <w:t xml:space="preserve"> </w:t>
      </w:r>
      <w:r w:rsidRPr="00E46AD2">
        <w:rPr>
          <w:rtl/>
        </w:rPr>
        <w:t xml:space="preserve">يجب على من يتدبر القرآن أن يكون عالمًا </w:t>
      </w:r>
      <w:r w:rsidR="00270A2D" w:rsidRPr="00E46AD2">
        <w:rPr>
          <w:rtl/>
        </w:rPr>
        <w:t>بقواعد اللسان العربي</w:t>
      </w:r>
      <w:r w:rsidR="00CD1E33" w:rsidRPr="00E46AD2">
        <w:rPr>
          <w:rtl/>
        </w:rPr>
        <w:t xml:space="preserve"> المستنبطة من داخل القران</w:t>
      </w:r>
      <w:r w:rsidRPr="00E46AD2">
        <w:t>.</w:t>
      </w:r>
    </w:p>
    <w:p w14:paraId="4E6E9AA9" w14:textId="0B5744BC" w:rsidR="00C04BBE" w:rsidRPr="00E46AD2" w:rsidRDefault="00C04BBE" w:rsidP="009A6CA1">
      <w:pPr>
        <w:pStyle w:val="a9"/>
        <w:numPr>
          <w:ilvl w:val="1"/>
          <w:numId w:val="302"/>
        </w:numPr>
      </w:pPr>
      <w:r w:rsidRPr="001A721D">
        <w:rPr>
          <w:b/>
          <w:bCs/>
          <w:rtl/>
        </w:rPr>
        <w:t>العلم بالسنة النبوية</w:t>
      </w:r>
      <w:r w:rsidRPr="001A721D">
        <w:rPr>
          <w:b/>
          <w:bCs/>
        </w:rPr>
        <w:t>:</w:t>
      </w:r>
      <w:r w:rsidRPr="00E46AD2">
        <w:t xml:space="preserve"> </w:t>
      </w:r>
      <w:r w:rsidRPr="00E46AD2">
        <w:rPr>
          <w:rtl/>
        </w:rPr>
        <w:t xml:space="preserve">السنة النبوية </w:t>
      </w:r>
      <w:r w:rsidR="00800416" w:rsidRPr="00E46AD2">
        <w:rPr>
          <w:rtl/>
        </w:rPr>
        <w:t>لا تعلوا على القران</w:t>
      </w:r>
      <w:r w:rsidR="00B71DEC" w:rsidRPr="00E46AD2">
        <w:rPr>
          <w:rtl/>
        </w:rPr>
        <w:t xml:space="preserve"> الاعتماد عل</w:t>
      </w:r>
      <w:r w:rsidR="00256B1D" w:rsidRPr="00E46AD2">
        <w:rPr>
          <w:rtl/>
        </w:rPr>
        <w:t>ى المصدر الأول هو القران وال</w:t>
      </w:r>
      <w:r w:rsidR="00A47347" w:rsidRPr="00E46AD2">
        <w:rPr>
          <w:rtl/>
        </w:rPr>
        <w:t>س</w:t>
      </w:r>
      <w:r w:rsidR="00256B1D" w:rsidRPr="00E46AD2">
        <w:rPr>
          <w:rtl/>
        </w:rPr>
        <w:t xml:space="preserve">نة </w:t>
      </w:r>
      <w:r w:rsidR="00A47347" w:rsidRPr="00E46AD2">
        <w:rPr>
          <w:rtl/>
        </w:rPr>
        <w:t>للاستئناس فقط</w:t>
      </w:r>
      <w:r w:rsidRPr="00E46AD2">
        <w:t>.</w:t>
      </w:r>
    </w:p>
    <w:p w14:paraId="0430217C" w14:textId="455391B8" w:rsidR="00C04BBE" w:rsidRPr="00E46AD2" w:rsidRDefault="00C04BBE" w:rsidP="009A6CA1">
      <w:pPr>
        <w:pStyle w:val="a9"/>
        <w:numPr>
          <w:ilvl w:val="1"/>
          <w:numId w:val="302"/>
        </w:numPr>
      </w:pPr>
      <w:r w:rsidRPr="001A721D">
        <w:rPr>
          <w:b/>
          <w:bCs/>
          <w:rtl/>
        </w:rPr>
        <w:t>العلم بأقوال الم</w:t>
      </w:r>
      <w:r w:rsidR="00952BAE" w:rsidRPr="001A721D">
        <w:rPr>
          <w:b/>
          <w:bCs/>
          <w:rtl/>
        </w:rPr>
        <w:t xml:space="preserve">تدبرين </w:t>
      </w:r>
      <w:r w:rsidR="00BD7A5D" w:rsidRPr="001A721D">
        <w:rPr>
          <w:b/>
          <w:bCs/>
          <w:rtl/>
        </w:rPr>
        <w:t>القدامى</w:t>
      </w:r>
      <w:r w:rsidR="00952BAE" w:rsidRPr="001A721D">
        <w:rPr>
          <w:b/>
          <w:bCs/>
          <w:rtl/>
        </w:rPr>
        <w:t xml:space="preserve"> والجدد</w:t>
      </w:r>
      <w:r w:rsidRPr="001A721D">
        <w:rPr>
          <w:b/>
          <w:bCs/>
        </w:rPr>
        <w:t>:</w:t>
      </w:r>
      <w:r w:rsidRPr="00E46AD2">
        <w:t xml:space="preserve"> </w:t>
      </w:r>
      <w:r w:rsidRPr="00E46AD2">
        <w:rPr>
          <w:rtl/>
        </w:rPr>
        <w:t>يجب الرجوع إلى أقوال</w:t>
      </w:r>
      <w:r w:rsidR="00952BAE" w:rsidRPr="00E46AD2">
        <w:rPr>
          <w:rtl/>
        </w:rPr>
        <w:t xml:space="preserve">هم </w:t>
      </w:r>
      <w:r w:rsidR="0028169B" w:rsidRPr="00E46AD2">
        <w:rPr>
          <w:rtl/>
        </w:rPr>
        <w:t>في موضوع تدبرك</w:t>
      </w:r>
      <w:r w:rsidR="00BD7A5D" w:rsidRPr="00E46AD2">
        <w:rPr>
          <w:rtl/>
        </w:rPr>
        <w:t xml:space="preserve"> ولا تخرج عنهم</w:t>
      </w:r>
      <w:r w:rsidRPr="00E46AD2">
        <w:rPr>
          <w:rtl/>
        </w:rPr>
        <w:t xml:space="preserve"> إلا بدليل قوي</w:t>
      </w:r>
      <w:r w:rsidRPr="00E46AD2">
        <w:t>.</w:t>
      </w:r>
    </w:p>
    <w:p w14:paraId="45814E97" w14:textId="77777777" w:rsidR="00C04BBE" w:rsidRPr="00E46AD2" w:rsidRDefault="00C04BBE" w:rsidP="009A6CA1">
      <w:pPr>
        <w:pStyle w:val="a9"/>
        <w:numPr>
          <w:ilvl w:val="1"/>
          <w:numId w:val="302"/>
        </w:numPr>
      </w:pPr>
      <w:r w:rsidRPr="001A721D">
        <w:rPr>
          <w:b/>
          <w:bCs/>
          <w:rtl/>
        </w:rPr>
        <w:t>العلم بأصول التفسير وقواعده</w:t>
      </w:r>
      <w:r w:rsidRPr="001A721D">
        <w:rPr>
          <w:b/>
          <w:bCs/>
        </w:rPr>
        <w:t>:</w:t>
      </w:r>
      <w:r w:rsidRPr="00E46AD2">
        <w:t xml:space="preserve"> </w:t>
      </w:r>
      <w:r w:rsidRPr="00E46AD2">
        <w:rPr>
          <w:rtl/>
        </w:rPr>
        <w:t>هناك قواعد وأصول للتفسير يجب على المتدبر أن يلتزم بها، حتى لا يقع في الخطأ والزلل</w:t>
      </w:r>
      <w:r w:rsidRPr="00E46AD2">
        <w:t>.</w:t>
      </w:r>
    </w:p>
    <w:p w14:paraId="0CB0C7B5" w14:textId="77777777" w:rsidR="00C04BBE" w:rsidRPr="00E46AD2" w:rsidRDefault="00C04BBE" w:rsidP="009A6CA1">
      <w:pPr>
        <w:pStyle w:val="a9"/>
        <w:numPr>
          <w:ilvl w:val="1"/>
          <w:numId w:val="302"/>
        </w:numPr>
      </w:pPr>
      <w:r w:rsidRPr="001A721D">
        <w:rPr>
          <w:b/>
          <w:bCs/>
          <w:rtl/>
        </w:rPr>
        <w:t>الإخلاص لله</w:t>
      </w:r>
      <w:r w:rsidRPr="001A721D">
        <w:rPr>
          <w:b/>
          <w:bCs/>
        </w:rPr>
        <w:t>:</w:t>
      </w:r>
      <w:r w:rsidRPr="00E46AD2">
        <w:t xml:space="preserve"> </w:t>
      </w:r>
      <w:r w:rsidRPr="00E46AD2">
        <w:rPr>
          <w:rtl/>
        </w:rPr>
        <w:t>يجب على المتدبر أن يخلص نيته لله تعالى، وأن يبتغي بتدبره وجه الله، لا الشهرة ولا الرياء ولا السمعة</w:t>
      </w:r>
      <w:r w:rsidRPr="00E46AD2">
        <w:t>.</w:t>
      </w:r>
    </w:p>
    <w:p w14:paraId="74EA1DDA" w14:textId="77777777" w:rsidR="00C04BBE" w:rsidRPr="00E46AD2" w:rsidRDefault="00C04BBE" w:rsidP="009A6CA1">
      <w:pPr>
        <w:pStyle w:val="a9"/>
        <w:numPr>
          <w:ilvl w:val="1"/>
          <w:numId w:val="302"/>
        </w:numPr>
      </w:pPr>
      <w:r w:rsidRPr="001A721D">
        <w:rPr>
          <w:b/>
          <w:bCs/>
          <w:rtl/>
        </w:rPr>
        <w:t>القلب السليم</w:t>
      </w:r>
      <w:r w:rsidRPr="001A721D">
        <w:rPr>
          <w:b/>
          <w:bCs/>
        </w:rPr>
        <w:t>:</w:t>
      </w:r>
      <w:r w:rsidRPr="00E46AD2">
        <w:t xml:space="preserve"> </w:t>
      </w:r>
      <w:r w:rsidRPr="00E46AD2">
        <w:rPr>
          <w:rtl/>
        </w:rPr>
        <w:t>يجب أن يكون قلب المتدبر سليمًا من الهوى والبدعة والتعصب، وأن يكون مستعدًا لقبول الحق من أي جهة جاء</w:t>
      </w:r>
      <w:r w:rsidRPr="00E46AD2">
        <w:t>.</w:t>
      </w:r>
    </w:p>
    <w:p w14:paraId="079CC6D3" w14:textId="77777777" w:rsidR="00C04BBE" w:rsidRPr="00E46AD2" w:rsidRDefault="00C04BBE" w:rsidP="001A721D">
      <w:r w:rsidRPr="00E46AD2">
        <w:rPr>
          <w:rtl/>
        </w:rPr>
        <w:t>الاختلاف في التفسير: رحمة وتنوع</w:t>
      </w:r>
      <w:r w:rsidRPr="00E46AD2">
        <w:t>:</w:t>
      </w:r>
    </w:p>
    <w:p w14:paraId="2484399C" w14:textId="77777777" w:rsidR="00C04BBE" w:rsidRPr="00E46AD2" w:rsidRDefault="00C04BBE" w:rsidP="009A6CA1">
      <w:pPr>
        <w:pStyle w:val="a9"/>
        <w:numPr>
          <w:ilvl w:val="0"/>
          <w:numId w:val="303"/>
        </w:numPr>
      </w:pPr>
      <w:r w:rsidRPr="001A721D">
        <w:rPr>
          <w:b/>
          <w:bCs/>
          <w:rtl/>
        </w:rPr>
        <w:t>الاختلاف أمر طبيعي</w:t>
      </w:r>
      <w:r w:rsidRPr="001A721D">
        <w:rPr>
          <w:b/>
          <w:bCs/>
        </w:rPr>
        <w:t>:</w:t>
      </w:r>
      <w:r w:rsidRPr="00E46AD2">
        <w:t xml:space="preserve"> </w:t>
      </w:r>
      <w:r w:rsidRPr="00E46AD2">
        <w:rPr>
          <w:rtl/>
        </w:rPr>
        <w:t>الاختلاف في فهم القرآن أمر طبيعي، لاختلاف العقول والأفهام، ولاختلاف القرائن والأدلة</w:t>
      </w:r>
      <w:r w:rsidRPr="00E46AD2">
        <w:t>.</w:t>
      </w:r>
    </w:p>
    <w:p w14:paraId="7FA2EEE8" w14:textId="77777777" w:rsidR="00C04BBE" w:rsidRPr="00E46AD2" w:rsidRDefault="00C04BBE" w:rsidP="009A6CA1">
      <w:pPr>
        <w:pStyle w:val="a9"/>
        <w:numPr>
          <w:ilvl w:val="0"/>
          <w:numId w:val="303"/>
        </w:numPr>
      </w:pPr>
      <w:r w:rsidRPr="001A721D">
        <w:rPr>
          <w:b/>
          <w:bCs/>
          <w:rtl/>
        </w:rPr>
        <w:t>الاختلاف رحمة</w:t>
      </w:r>
      <w:r w:rsidRPr="001A721D">
        <w:rPr>
          <w:b/>
          <w:bCs/>
        </w:rPr>
        <w:t>:</w:t>
      </w:r>
      <w:r w:rsidRPr="00E46AD2">
        <w:t xml:space="preserve"> </w:t>
      </w:r>
      <w:r w:rsidRPr="00E46AD2">
        <w:rPr>
          <w:rtl/>
        </w:rPr>
        <w:t>الاختلاف في التفسير رحمة من الله تعالى، لأنه يوسع دائرة الفهم، ويثري المعرفة، ويفتح آفاقًا جديدة للتدبر</w:t>
      </w:r>
      <w:r w:rsidRPr="00E46AD2">
        <w:t>.</w:t>
      </w:r>
    </w:p>
    <w:p w14:paraId="28B4474C" w14:textId="77777777" w:rsidR="00C04BBE" w:rsidRPr="00E46AD2" w:rsidRDefault="00C04BBE" w:rsidP="009A6CA1">
      <w:pPr>
        <w:pStyle w:val="a9"/>
        <w:numPr>
          <w:ilvl w:val="0"/>
          <w:numId w:val="303"/>
        </w:numPr>
      </w:pPr>
      <w:r w:rsidRPr="001A721D">
        <w:rPr>
          <w:b/>
          <w:bCs/>
          <w:rtl/>
        </w:rPr>
        <w:t>الاختلاف المذموم</w:t>
      </w:r>
      <w:r w:rsidRPr="001A721D">
        <w:rPr>
          <w:b/>
          <w:bCs/>
        </w:rPr>
        <w:t>:</w:t>
      </w:r>
      <w:r w:rsidRPr="00E46AD2">
        <w:t xml:space="preserve"> </w:t>
      </w:r>
      <w:r w:rsidRPr="00E46AD2">
        <w:rPr>
          <w:rtl/>
        </w:rPr>
        <w:t>الاختلاف المذموم هو الاختلاف الذي يؤدي إلى التفرق والتحزب والتعصب، وإلى الطعن في الآخرين وتكفيرهم وتبديعهم</w:t>
      </w:r>
      <w:r w:rsidRPr="00E46AD2">
        <w:t>.</w:t>
      </w:r>
    </w:p>
    <w:p w14:paraId="272002C1" w14:textId="77777777" w:rsidR="00C04BBE" w:rsidRPr="00E46AD2" w:rsidRDefault="00C04BBE" w:rsidP="009A6CA1">
      <w:pPr>
        <w:pStyle w:val="a9"/>
        <w:numPr>
          <w:ilvl w:val="0"/>
          <w:numId w:val="303"/>
        </w:numPr>
      </w:pPr>
      <w:r w:rsidRPr="001A721D">
        <w:rPr>
          <w:b/>
          <w:bCs/>
          <w:rtl/>
        </w:rPr>
        <w:t>آداب الاختلاف</w:t>
      </w:r>
      <w:r w:rsidRPr="001A721D">
        <w:rPr>
          <w:b/>
          <w:bCs/>
        </w:rPr>
        <w:t>:</w:t>
      </w:r>
      <w:r w:rsidRPr="00E46AD2">
        <w:t xml:space="preserve"> </w:t>
      </w:r>
      <w:r w:rsidRPr="00E46AD2">
        <w:rPr>
          <w:rtl/>
        </w:rPr>
        <w:t>يجب أن نتعلم كيف نختلف بأدب واحترام، وكيف نتحاور بالحجة والبرهان، وكيف نتقبل الرأي الآخر بصدر رحب</w:t>
      </w:r>
      <w:r w:rsidRPr="00E46AD2">
        <w:t>.</w:t>
      </w:r>
    </w:p>
    <w:p w14:paraId="12167F48" w14:textId="77777777" w:rsidR="00C04BBE" w:rsidRPr="00E46AD2" w:rsidRDefault="00C04BBE" w:rsidP="001A721D">
      <w:r w:rsidRPr="00E46AD2">
        <w:rPr>
          <w:rtl/>
        </w:rPr>
        <w:t>نماذج من التفرد المحمود في التدبر</w:t>
      </w:r>
      <w:r w:rsidRPr="00E46AD2">
        <w:t>:</w:t>
      </w:r>
    </w:p>
    <w:p w14:paraId="041DA67B" w14:textId="77777777" w:rsidR="00C04BBE" w:rsidRPr="00E46AD2" w:rsidRDefault="00C04BBE" w:rsidP="009A6CA1">
      <w:pPr>
        <w:pStyle w:val="a9"/>
        <w:numPr>
          <w:ilvl w:val="0"/>
          <w:numId w:val="304"/>
        </w:numPr>
      </w:pPr>
      <w:r w:rsidRPr="001A721D">
        <w:rPr>
          <w:b/>
          <w:bCs/>
          <w:rtl/>
        </w:rPr>
        <w:t>ابن عباس رضي الله عنهما</w:t>
      </w:r>
      <w:r w:rsidRPr="001A721D">
        <w:rPr>
          <w:b/>
          <w:bCs/>
        </w:rPr>
        <w:t>:</w:t>
      </w:r>
      <w:r w:rsidRPr="00E46AD2">
        <w:t xml:space="preserve"> </w:t>
      </w:r>
      <w:r w:rsidRPr="00E46AD2">
        <w:rPr>
          <w:rtl/>
        </w:rPr>
        <w:t>كان يسمى "ترجمان القرآن"، وكان له فهم خاص لبعض الآيات، وكان الصحابة يرجعون إليه في تفسير القرآن</w:t>
      </w:r>
      <w:r w:rsidRPr="00E46AD2">
        <w:t>.</w:t>
      </w:r>
    </w:p>
    <w:p w14:paraId="00886E71" w14:textId="77777777" w:rsidR="00C04BBE" w:rsidRPr="00E46AD2" w:rsidRDefault="00C04BBE" w:rsidP="009A6CA1">
      <w:pPr>
        <w:pStyle w:val="a9"/>
        <w:numPr>
          <w:ilvl w:val="0"/>
          <w:numId w:val="304"/>
        </w:numPr>
      </w:pPr>
      <w:r w:rsidRPr="001A721D">
        <w:rPr>
          <w:b/>
          <w:bCs/>
          <w:rtl/>
        </w:rPr>
        <w:t>الإمام الشاطبي</w:t>
      </w:r>
      <w:r w:rsidRPr="001A721D">
        <w:rPr>
          <w:b/>
          <w:bCs/>
        </w:rPr>
        <w:t>:</w:t>
      </w:r>
      <w:r w:rsidRPr="00E46AD2">
        <w:t xml:space="preserve"> </w:t>
      </w:r>
      <w:r w:rsidRPr="00E46AD2">
        <w:rPr>
          <w:rtl/>
        </w:rPr>
        <w:t>في كتابه "الموافقات"، قدم فهمًا مقاصديًا للقرآن الكريم، يركز على مقاصد الشريعة وغاياتها الكبرى</w:t>
      </w:r>
      <w:r w:rsidRPr="00E46AD2">
        <w:t>.</w:t>
      </w:r>
    </w:p>
    <w:p w14:paraId="0D01898B" w14:textId="77777777" w:rsidR="00C04BBE" w:rsidRPr="00E46AD2" w:rsidRDefault="00C04BBE" w:rsidP="009A6CA1">
      <w:pPr>
        <w:pStyle w:val="a9"/>
        <w:numPr>
          <w:ilvl w:val="0"/>
          <w:numId w:val="304"/>
        </w:numPr>
      </w:pPr>
      <w:r w:rsidRPr="001A721D">
        <w:rPr>
          <w:b/>
          <w:bCs/>
          <w:rtl/>
        </w:rPr>
        <w:t>الشيخ محمد عبده</w:t>
      </w:r>
      <w:r w:rsidRPr="001A721D">
        <w:rPr>
          <w:b/>
          <w:bCs/>
        </w:rPr>
        <w:t>:</w:t>
      </w:r>
      <w:r w:rsidRPr="00E46AD2">
        <w:t xml:space="preserve"> </w:t>
      </w:r>
      <w:r w:rsidRPr="00E46AD2">
        <w:rPr>
          <w:rtl/>
        </w:rPr>
        <w:t>في تفسيره "المنار"، دعا إلى تجديد الفهم الديني، وإلى مواجهة التحديات العصرية في ضوء القرآن الكريم</w:t>
      </w:r>
      <w:r w:rsidRPr="00E46AD2">
        <w:t>.</w:t>
      </w:r>
    </w:p>
    <w:p w14:paraId="0F065E96" w14:textId="07F3C360" w:rsidR="00C04BBE" w:rsidRPr="00E46AD2" w:rsidRDefault="00AD6289" w:rsidP="001A721D">
      <w:r w:rsidRPr="00E46AD2">
        <w:rPr>
          <w:rtl/>
        </w:rPr>
        <w:t>خاتمة:</w:t>
      </w:r>
    </w:p>
    <w:p w14:paraId="02674B3E" w14:textId="77777777" w:rsidR="00C04BBE" w:rsidRPr="00E46AD2" w:rsidRDefault="00C04BBE" w:rsidP="001A721D">
      <w:r w:rsidRPr="00E46AD2">
        <w:rPr>
          <w:rtl/>
        </w:rPr>
        <w:t>التدبر في القرآن الكريم هو رحلة إيمانية وعقلية، تهدف إلى فهم كلام الله تعالى، واستنباط هدايته، وتطبيقها في الحياة. هذه الرحلة ليست فردية بحتة، وليست جماعية بحتة، بل هي مزيج من الاثنين. يجب على المسلم أن يتدبر القرآن بنفسه، وأن يستفيد من فهم العلماء، وأن يلتزم بضوابط الشرع، وأن يتحلى بآداب الاختلاف</w:t>
      </w:r>
      <w:r w:rsidRPr="00E46AD2">
        <w:t>.</w:t>
      </w:r>
    </w:p>
    <w:p w14:paraId="4FBE41D5" w14:textId="77777777" w:rsidR="00C04BBE" w:rsidRPr="00E46AD2" w:rsidRDefault="00C04BBE" w:rsidP="001A721D">
      <w:r w:rsidRPr="00E46AD2">
        <w:rPr>
          <w:rtl/>
        </w:rPr>
        <w:t>إن التدبر الحقيقي هو الذي يجمع بين الأصالة والمعاصرة، وبين العقل والنقل، وبين الفهم الفردي والإجماع. إنه التدبر الذي يفتح القلوب والعقول على نور القرآن، ويهدي إلى الصراط المستقيم</w:t>
      </w:r>
      <w:r w:rsidRPr="00E46AD2">
        <w:t>.</w:t>
      </w:r>
    </w:p>
    <w:p w14:paraId="50F06255" w14:textId="77777777" w:rsidR="00C04BBE" w:rsidRPr="00E46AD2" w:rsidRDefault="00C04BBE" w:rsidP="001A721D">
      <w:r w:rsidRPr="00E46AD2">
        <w:rPr>
          <w:rtl/>
        </w:rPr>
        <w:t>ولتحقيق هذا التدبر المنشود، يجب علينا أن</w:t>
      </w:r>
      <w:r w:rsidRPr="00E46AD2">
        <w:t>:</w:t>
      </w:r>
    </w:p>
    <w:p w14:paraId="30F936CA" w14:textId="026B06C0" w:rsidR="00C04BBE" w:rsidRPr="00E46AD2" w:rsidRDefault="00C04BBE" w:rsidP="009A6CA1">
      <w:pPr>
        <w:pStyle w:val="a9"/>
        <w:numPr>
          <w:ilvl w:val="0"/>
          <w:numId w:val="305"/>
        </w:numPr>
      </w:pPr>
      <w:r w:rsidRPr="001A721D">
        <w:rPr>
          <w:b/>
          <w:bCs/>
          <w:rtl/>
        </w:rPr>
        <w:t>نتعلم الل</w:t>
      </w:r>
      <w:r w:rsidR="00FA4510" w:rsidRPr="001A721D">
        <w:rPr>
          <w:b/>
          <w:bCs/>
          <w:rtl/>
        </w:rPr>
        <w:t xml:space="preserve">سان </w:t>
      </w:r>
      <w:r w:rsidRPr="001A721D">
        <w:rPr>
          <w:b/>
          <w:bCs/>
          <w:rtl/>
        </w:rPr>
        <w:t>العربي</w:t>
      </w:r>
      <w:r w:rsidRPr="001A721D">
        <w:rPr>
          <w:b/>
          <w:bCs/>
        </w:rPr>
        <w:t>:</w:t>
      </w:r>
      <w:r w:rsidRPr="00E46AD2">
        <w:t xml:space="preserve"> </w:t>
      </w:r>
      <w:r w:rsidRPr="00E46AD2">
        <w:rPr>
          <w:rtl/>
        </w:rPr>
        <w:t>فهي مفتاح فهم القرآن</w:t>
      </w:r>
      <w:r w:rsidRPr="00E46AD2">
        <w:t>.</w:t>
      </w:r>
    </w:p>
    <w:p w14:paraId="63B7AA0A" w14:textId="294601C0" w:rsidR="00C04BBE" w:rsidRPr="00E46AD2" w:rsidRDefault="00C04BBE" w:rsidP="009A6CA1">
      <w:pPr>
        <w:pStyle w:val="a9"/>
        <w:numPr>
          <w:ilvl w:val="0"/>
          <w:numId w:val="305"/>
        </w:numPr>
      </w:pPr>
      <w:r w:rsidRPr="001A721D">
        <w:rPr>
          <w:b/>
          <w:bCs/>
          <w:rtl/>
        </w:rPr>
        <w:t>ندرس علوم القرآن</w:t>
      </w:r>
      <w:r w:rsidRPr="001A721D">
        <w:rPr>
          <w:b/>
          <w:bCs/>
        </w:rPr>
        <w:t>:</w:t>
      </w:r>
      <w:r w:rsidRPr="00E46AD2">
        <w:t xml:space="preserve"> </w:t>
      </w:r>
      <w:r w:rsidRPr="00E46AD2">
        <w:rPr>
          <w:rtl/>
        </w:rPr>
        <w:t>التفسير،</w:t>
      </w:r>
      <w:r w:rsidR="00DD5A69" w:rsidRPr="00E46AD2">
        <w:rPr>
          <w:rtl/>
        </w:rPr>
        <w:t xml:space="preserve"> مناهج التدبر</w:t>
      </w:r>
      <w:r w:rsidR="00B026C4" w:rsidRPr="00E46AD2">
        <w:rPr>
          <w:rtl/>
        </w:rPr>
        <w:t xml:space="preserve"> واليته</w:t>
      </w:r>
      <w:r w:rsidR="001175E2" w:rsidRPr="00E46AD2">
        <w:rPr>
          <w:rtl/>
        </w:rPr>
        <w:t xml:space="preserve"> الموجودة </w:t>
      </w:r>
      <w:r w:rsidR="00AD6289" w:rsidRPr="00E46AD2">
        <w:rPr>
          <w:rtl/>
        </w:rPr>
        <w:t>فيه،</w:t>
      </w:r>
      <w:r w:rsidR="002408F1" w:rsidRPr="00E46AD2">
        <w:rPr>
          <w:rtl/>
        </w:rPr>
        <w:t xml:space="preserve"> </w:t>
      </w:r>
      <w:r w:rsidR="001175E2" w:rsidRPr="00E46AD2">
        <w:rPr>
          <w:rtl/>
        </w:rPr>
        <w:t>القران يفسر نفسه</w:t>
      </w:r>
      <w:r w:rsidRPr="00E46AD2">
        <w:rPr>
          <w:rtl/>
        </w:rPr>
        <w:t>، وغيرها</w:t>
      </w:r>
      <w:r w:rsidRPr="00E46AD2">
        <w:t>.</w:t>
      </w:r>
    </w:p>
    <w:p w14:paraId="1803267D" w14:textId="62EC963B" w:rsidR="00C04BBE" w:rsidRPr="00E46AD2" w:rsidRDefault="00C04BBE" w:rsidP="009A6CA1">
      <w:pPr>
        <w:pStyle w:val="a9"/>
        <w:numPr>
          <w:ilvl w:val="0"/>
          <w:numId w:val="305"/>
        </w:numPr>
      </w:pPr>
      <w:r w:rsidRPr="001A721D">
        <w:rPr>
          <w:b/>
          <w:bCs/>
          <w:rtl/>
        </w:rPr>
        <w:t xml:space="preserve">نقرأ </w:t>
      </w:r>
      <w:r w:rsidR="00013EA9" w:rsidRPr="001A721D">
        <w:rPr>
          <w:b/>
          <w:bCs/>
          <w:rtl/>
        </w:rPr>
        <w:t>التفاسير:</w:t>
      </w:r>
      <w:r w:rsidRPr="00E46AD2">
        <w:t xml:space="preserve"> </w:t>
      </w:r>
      <w:r w:rsidRPr="00E46AD2">
        <w:rPr>
          <w:rtl/>
        </w:rPr>
        <w:t>ونستفيد منها، ولكن لا نقدسه</w:t>
      </w:r>
      <w:r w:rsidR="00CC7427" w:rsidRPr="00E46AD2">
        <w:rPr>
          <w:rtl/>
        </w:rPr>
        <w:t xml:space="preserve"> ونطور مهارتنا بالتدبر بتتبع </w:t>
      </w:r>
      <w:r w:rsidR="008F531D" w:rsidRPr="00E46AD2">
        <w:rPr>
          <w:rtl/>
        </w:rPr>
        <w:t xml:space="preserve">تدبرات الجديدة والقديمة </w:t>
      </w:r>
      <w:r w:rsidR="00D0269B" w:rsidRPr="00E46AD2">
        <w:rPr>
          <w:rtl/>
        </w:rPr>
        <w:t>لان  التدبر عملية جماعية افلا تتدب</w:t>
      </w:r>
      <w:r w:rsidR="008650C2" w:rsidRPr="00E46AD2">
        <w:rPr>
          <w:rtl/>
        </w:rPr>
        <w:t>رون.</w:t>
      </w:r>
    </w:p>
    <w:p w14:paraId="4BE84F9E" w14:textId="6FA0C9D8" w:rsidR="00C04BBE" w:rsidRPr="00E46AD2" w:rsidRDefault="00C04BBE" w:rsidP="009A6CA1">
      <w:pPr>
        <w:pStyle w:val="a9"/>
        <w:numPr>
          <w:ilvl w:val="0"/>
          <w:numId w:val="305"/>
        </w:numPr>
      </w:pPr>
      <w:r w:rsidRPr="001A721D">
        <w:rPr>
          <w:b/>
          <w:bCs/>
          <w:rtl/>
        </w:rPr>
        <w:t>نجتهد في فهم القرآن</w:t>
      </w:r>
      <w:r w:rsidRPr="001A721D">
        <w:rPr>
          <w:b/>
          <w:bCs/>
        </w:rPr>
        <w:t>:</w:t>
      </w:r>
      <w:r w:rsidRPr="00E46AD2">
        <w:t xml:space="preserve"> </w:t>
      </w:r>
      <w:r w:rsidRPr="00E46AD2">
        <w:rPr>
          <w:rtl/>
        </w:rPr>
        <w:t xml:space="preserve">بأنفسنا، ولكن </w:t>
      </w:r>
      <w:r w:rsidR="00E8135E" w:rsidRPr="00E46AD2">
        <w:rPr>
          <w:rtl/>
        </w:rPr>
        <w:t xml:space="preserve">بالدلة من </w:t>
      </w:r>
      <w:r w:rsidR="00013EA9" w:rsidRPr="00E46AD2">
        <w:rPr>
          <w:rtl/>
        </w:rPr>
        <w:t>القران.</w:t>
      </w:r>
    </w:p>
    <w:p w14:paraId="2A4341CF" w14:textId="77777777" w:rsidR="00C04BBE" w:rsidRPr="00E46AD2" w:rsidRDefault="00C04BBE" w:rsidP="009A6CA1">
      <w:pPr>
        <w:pStyle w:val="a9"/>
        <w:numPr>
          <w:ilvl w:val="0"/>
          <w:numId w:val="305"/>
        </w:numPr>
      </w:pPr>
      <w:r w:rsidRPr="001A721D">
        <w:rPr>
          <w:b/>
          <w:bCs/>
          <w:rtl/>
        </w:rPr>
        <w:t>نتحلى بآداب الاختلاف</w:t>
      </w:r>
      <w:r w:rsidRPr="001A721D">
        <w:rPr>
          <w:b/>
          <w:bCs/>
        </w:rPr>
        <w:t>:</w:t>
      </w:r>
      <w:r w:rsidRPr="00E46AD2">
        <w:t xml:space="preserve"> </w:t>
      </w:r>
      <w:r w:rsidRPr="00E46AD2">
        <w:rPr>
          <w:rtl/>
        </w:rPr>
        <w:t>ونحترم آراء الآخرين، حتى لو اختلفنا معهم</w:t>
      </w:r>
      <w:r w:rsidRPr="00E46AD2">
        <w:t>.</w:t>
      </w:r>
    </w:p>
    <w:p w14:paraId="71405AC4" w14:textId="77777777" w:rsidR="00C04BBE" w:rsidRPr="00E46AD2" w:rsidRDefault="00C04BBE" w:rsidP="009A6CA1">
      <w:pPr>
        <w:pStyle w:val="a9"/>
        <w:numPr>
          <w:ilvl w:val="0"/>
          <w:numId w:val="305"/>
        </w:numPr>
      </w:pPr>
      <w:r w:rsidRPr="001A721D">
        <w:rPr>
          <w:b/>
          <w:bCs/>
          <w:rtl/>
        </w:rPr>
        <w:t>ندعو الله تعالى</w:t>
      </w:r>
      <w:r w:rsidRPr="001A721D">
        <w:rPr>
          <w:b/>
          <w:bCs/>
        </w:rPr>
        <w:t>:</w:t>
      </w:r>
      <w:r w:rsidRPr="00E46AD2">
        <w:t xml:space="preserve"> </w:t>
      </w:r>
      <w:r w:rsidRPr="00E46AD2">
        <w:rPr>
          <w:rtl/>
        </w:rPr>
        <w:t>أن يهدينا إلى فهم كتابه، وأن يرزقنا العمل به</w:t>
      </w:r>
      <w:r w:rsidRPr="00E46AD2">
        <w:t>.</w:t>
      </w:r>
    </w:p>
    <w:p w14:paraId="4CE716BA" w14:textId="77777777" w:rsidR="00C04BBE" w:rsidRPr="00E46AD2" w:rsidRDefault="00C04BBE" w:rsidP="001A721D">
      <w:r w:rsidRPr="00E46AD2">
        <w:rPr>
          <w:rtl/>
        </w:rPr>
        <w:t>بهذا فقط، يمكننا أن نحيي قلوبنا بالقرآن، وأن ننير عقولنا بنوره، وأن نجعل حياتنا كلها قرآنًا يمشي على الأرض</w:t>
      </w:r>
      <w:r w:rsidRPr="00E46AD2">
        <w:t>.</w:t>
      </w:r>
    </w:p>
    <w:p w14:paraId="49C38AD0" w14:textId="77777777" w:rsidR="00E968B8" w:rsidRPr="00E46AD2" w:rsidRDefault="00E968B8" w:rsidP="001A721D"/>
    <w:p w14:paraId="322E19C0" w14:textId="143611DC" w:rsidR="002355AD" w:rsidRPr="00E46AD2" w:rsidRDefault="00B969B8" w:rsidP="008A0417">
      <w:pPr>
        <w:pStyle w:val="1"/>
      </w:pPr>
      <w:bookmarkStart w:id="36" w:name="_Toc192269127"/>
      <w:bookmarkStart w:id="37" w:name="_Toc199407034"/>
      <w:r>
        <w:rPr>
          <w:rFonts w:hint="cs"/>
          <w:rtl/>
        </w:rPr>
        <w:t>"</w:t>
      </w:r>
      <w:r w:rsidR="002355AD" w:rsidRPr="00634EB1">
        <w:rPr>
          <w:rtl/>
        </w:rPr>
        <w:t>القرآن بلسان عربي مبين": دعوة إلى فهم متجدد للنص الإلهي</w:t>
      </w:r>
      <w:bookmarkEnd w:id="36"/>
      <w:bookmarkEnd w:id="37"/>
    </w:p>
    <w:p w14:paraId="2D9EA66E" w14:textId="77777777" w:rsidR="002355AD" w:rsidRPr="00E46AD2" w:rsidRDefault="002355AD" w:rsidP="001A721D">
      <w:pPr>
        <w:rPr>
          <w:lang w:val="fr-MA"/>
        </w:rPr>
      </w:pPr>
      <w:r w:rsidRPr="00E46AD2">
        <w:rPr>
          <w:rtl/>
          <w:lang w:val="fr-MA"/>
        </w:rPr>
        <w:t>مقدمة</w:t>
      </w:r>
      <w:r w:rsidRPr="00E46AD2">
        <w:rPr>
          <w:lang w:val="fr-MA"/>
        </w:rPr>
        <w:t>:</w:t>
      </w:r>
    </w:p>
    <w:p w14:paraId="3A638EF8" w14:textId="77777777" w:rsidR="002355AD" w:rsidRPr="00E46AD2" w:rsidRDefault="002355AD" w:rsidP="001A721D">
      <w:pPr>
        <w:rPr>
          <w:lang w:val="fr-MA"/>
        </w:rPr>
      </w:pPr>
      <w:r w:rsidRPr="00E46AD2">
        <w:rPr>
          <w:rtl/>
          <w:lang w:val="fr-MA"/>
        </w:rPr>
        <w:t>القرآن الكريم، معجزة الله الخالدة، ليس مجرد كتاب هداية وتشريع، بل هو نظام لغوي فريد، يتجلى في حروفه وكلماته وتراكيبه، وقبل كل شيء، في أسلوبه البديع. إن فهم هذا النص الإلهي يتطلب تجاوز القراءة السطحية والولوج إلى أعماق اللسان العربي، الذي هو ليس مجرد وسيلة للتعبير، بل هو مفتاح لفهم الكون والإنسان وعلاقتهما بالخالق</w:t>
      </w:r>
      <w:r w:rsidRPr="00E46AD2">
        <w:rPr>
          <w:lang w:val="fr-MA"/>
        </w:rPr>
        <w:t>.</w:t>
      </w:r>
    </w:p>
    <w:p w14:paraId="1870A51A" w14:textId="77777777" w:rsidR="002355AD" w:rsidRPr="00E46AD2" w:rsidRDefault="002355AD" w:rsidP="001A721D">
      <w:pPr>
        <w:rPr>
          <w:lang w:val="fr-MA"/>
        </w:rPr>
      </w:pPr>
      <w:r w:rsidRPr="00E46AD2">
        <w:rPr>
          <w:rtl/>
          <w:lang w:val="fr-MA"/>
        </w:rPr>
        <w:t>الآيات المؤسسة لقواعد اللسان العربي</w:t>
      </w:r>
      <w:r w:rsidRPr="00E46AD2">
        <w:rPr>
          <w:lang w:val="fr-MA"/>
        </w:rPr>
        <w:t>:</w:t>
      </w:r>
    </w:p>
    <w:p w14:paraId="347A843A" w14:textId="77777777" w:rsidR="002355AD" w:rsidRPr="00E46AD2" w:rsidRDefault="002355AD" w:rsidP="001A721D">
      <w:pPr>
        <w:rPr>
          <w:lang w:val="fr-MA"/>
        </w:rPr>
      </w:pPr>
      <w:r w:rsidRPr="00E46AD2">
        <w:rPr>
          <w:rtl/>
          <w:lang w:val="fr-MA"/>
        </w:rPr>
        <w:t>لقد استشهد الكاتب بمجموعة من الآيات القرآنية التي تؤسس لقواعد اللسان العربي، ويمكن تحليلها على النحو التالي</w:t>
      </w:r>
      <w:r w:rsidRPr="00E46AD2">
        <w:rPr>
          <w:lang w:val="fr-MA"/>
        </w:rPr>
        <w:t>:</w:t>
      </w:r>
    </w:p>
    <w:p w14:paraId="5B2F7E3C" w14:textId="77777777" w:rsidR="002355AD" w:rsidRPr="001A721D" w:rsidRDefault="002355AD" w:rsidP="009A6CA1">
      <w:pPr>
        <w:pStyle w:val="a9"/>
        <w:numPr>
          <w:ilvl w:val="0"/>
          <w:numId w:val="17"/>
        </w:numPr>
        <w:rPr>
          <w:lang w:val="fr-MA"/>
        </w:rPr>
      </w:pPr>
      <w:r w:rsidRPr="001A721D">
        <w:rPr>
          <w:rtl/>
          <w:lang w:val="fr-MA"/>
        </w:rPr>
        <w:t>القرآن عربي مبين</w:t>
      </w:r>
      <w:r w:rsidRPr="001A721D">
        <w:rPr>
          <w:lang w:val="fr-MA"/>
        </w:rPr>
        <w:t>:</w:t>
      </w:r>
    </w:p>
    <w:p w14:paraId="480AA37B" w14:textId="571C78E8" w:rsidR="002355AD" w:rsidRPr="001A721D" w:rsidRDefault="002355AD" w:rsidP="009A6CA1">
      <w:pPr>
        <w:pStyle w:val="a9"/>
        <w:numPr>
          <w:ilvl w:val="0"/>
          <w:numId w:val="18"/>
        </w:numPr>
        <w:rPr>
          <w:lang w:val="fr-MA"/>
        </w:rPr>
      </w:pPr>
      <w:r w:rsidRPr="001A721D">
        <w:rPr>
          <w:rtl/>
          <w:lang w:val="fr-MA"/>
        </w:rPr>
        <w:t xml:space="preserve">﴿إِنَّا جَعَلْنَاهُ قُرْآنًا عَرَبِيًّا لَعَلَّكُمْ تَعْقِلُونَ﴾ </w:t>
      </w:r>
      <w:r w:rsidR="0064321B">
        <w:rPr>
          <w:rtl/>
          <w:lang w:val="fr-MA"/>
        </w:rPr>
        <w:t>"</w:t>
      </w:r>
      <w:r w:rsidRPr="001A721D">
        <w:rPr>
          <w:rtl/>
          <w:lang w:val="fr-MA"/>
        </w:rPr>
        <w:t>الزخرف: 3</w:t>
      </w:r>
      <w:r w:rsidR="0064321B">
        <w:rPr>
          <w:rtl/>
          <w:lang w:val="fr-MA"/>
        </w:rPr>
        <w:t>"</w:t>
      </w:r>
      <w:r w:rsidRPr="001A721D">
        <w:rPr>
          <w:rtl/>
          <w:lang w:val="fr-MA"/>
        </w:rPr>
        <w:t xml:space="preserve">، ﴿إِنَّا أَنْزَلْنَاهُ قُرْآنًا عَرَبِيًّا لَعَلَّكُمْ تَعْقِلُونَ﴾ </w:t>
      </w:r>
      <w:r w:rsidR="0064321B">
        <w:rPr>
          <w:rtl/>
          <w:lang w:val="fr-MA"/>
        </w:rPr>
        <w:t>"</w:t>
      </w:r>
      <w:r w:rsidRPr="001A721D">
        <w:rPr>
          <w:rtl/>
          <w:lang w:val="fr-MA"/>
        </w:rPr>
        <w:t>يوسف: 2</w:t>
      </w:r>
      <w:r w:rsidR="0064321B">
        <w:rPr>
          <w:rtl/>
          <w:lang w:val="fr-MA"/>
        </w:rPr>
        <w:t>"</w:t>
      </w:r>
      <w:r w:rsidRPr="001A721D">
        <w:rPr>
          <w:lang w:val="fr-MA"/>
        </w:rPr>
        <w:t xml:space="preserve">: </w:t>
      </w:r>
      <w:r w:rsidRPr="001A721D">
        <w:rPr>
          <w:rtl/>
          <w:lang w:val="fr-MA"/>
        </w:rPr>
        <w:t>تؤكد هاتان الآيتان على أن القرآن أنزل بلسان عربي واضح ومبين، وذلك لكي يتمكن العرب من فهمه وتدبر معانيه</w:t>
      </w:r>
      <w:r w:rsidRPr="001A721D">
        <w:rPr>
          <w:lang w:val="fr-MA"/>
        </w:rPr>
        <w:t>.</w:t>
      </w:r>
    </w:p>
    <w:p w14:paraId="5B2E7DCC" w14:textId="7DAC2D84" w:rsidR="002355AD" w:rsidRPr="001A721D" w:rsidRDefault="002355AD" w:rsidP="009A6CA1">
      <w:pPr>
        <w:pStyle w:val="a9"/>
        <w:numPr>
          <w:ilvl w:val="0"/>
          <w:numId w:val="18"/>
        </w:numPr>
        <w:rPr>
          <w:lang w:val="fr-MA"/>
        </w:rPr>
      </w:pPr>
      <w:r w:rsidRPr="001A721D">
        <w:rPr>
          <w:b/>
          <w:bCs/>
          <w:rtl/>
          <w:lang w:val="fr-MA"/>
        </w:rPr>
        <w:t xml:space="preserve">﴿كِتَابٌ فُصِّلَتْ آيَاتُهُ قُرْآنًا عَرَبِيًّا لِقَوْمٍ يَعْلَمُونَ﴾ </w:t>
      </w:r>
      <w:r w:rsidR="0064321B">
        <w:rPr>
          <w:b/>
          <w:bCs/>
          <w:rtl/>
          <w:lang w:val="fr-MA"/>
        </w:rPr>
        <w:t>"</w:t>
      </w:r>
      <w:r w:rsidRPr="001A721D">
        <w:rPr>
          <w:b/>
          <w:bCs/>
          <w:rtl/>
          <w:lang w:val="fr-MA"/>
        </w:rPr>
        <w:t>فصلت: 3</w:t>
      </w:r>
      <w:r w:rsidR="0064321B">
        <w:rPr>
          <w:b/>
          <w:bCs/>
          <w:rtl/>
          <w:lang w:val="fr-MA"/>
        </w:rPr>
        <w:t>"</w:t>
      </w:r>
      <w:r w:rsidRPr="001A721D">
        <w:rPr>
          <w:b/>
          <w:bCs/>
          <w:lang w:val="fr-MA"/>
        </w:rPr>
        <w:t>:</w:t>
      </w:r>
      <w:r w:rsidRPr="001A721D">
        <w:rPr>
          <w:lang w:val="fr-MA"/>
        </w:rPr>
        <w:t xml:space="preserve"> </w:t>
      </w:r>
      <w:r w:rsidRPr="001A721D">
        <w:rPr>
          <w:rtl/>
          <w:lang w:val="fr-MA"/>
        </w:rPr>
        <w:t>تشير هذه الآية إلى أن القرآن يتميز بتفصيل آياته وبيانها، وهو ما يجعله قابلاً للفهم والتدبر من قبل أصحاب العلم والمعرفة</w:t>
      </w:r>
      <w:r w:rsidRPr="001A721D">
        <w:rPr>
          <w:lang w:val="fr-MA"/>
        </w:rPr>
        <w:t>.</w:t>
      </w:r>
    </w:p>
    <w:p w14:paraId="219CEC54" w14:textId="2CCC730B" w:rsidR="002355AD" w:rsidRPr="001A721D" w:rsidRDefault="002355AD" w:rsidP="009A6CA1">
      <w:pPr>
        <w:pStyle w:val="a9"/>
        <w:numPr>
          <w:ilvl w:val="0"/>
          <w:numId w:val="18"/>
        </w:numPr>
        <w:rPr>
          <w:lang w:val="fr-MA"/>
        </w:rPr>
      </w:pPr>
      <w:r w:rsidRPr="001A721D">
        <w:rPr>
          <w:rtl/>
          <w:lang w:val="fr-MA"/>
        </w:rPr>
        <w:t xml:space="preserve">﴿وَلَقَدْ ضَرَبْنَا لِلنَّاسِ فِي هَٰذَا الْقُرْآنِ مِنْ كُلِّ مَثَلٍ لَّعَلَّهُمْ يَتَذَكَّرُونَ ۞ قُرْآنًا عَرَبِيًّا غَيْرَ ذِي عِوَجٍ لَّعَلَّهُمْ يَتَّقُونَ﴾ </w:t>
      </w:r>
      <w:r w:rsidR="0064321B">
        <w:rPr>
          <w:rtl/>
          <w:lang w:val="fr-MA"/>
        </w:rPr>
        <w:t>"</w:t>
      </w:r>
      <w:r w:rsidRPr="001A721D">
        <w:rPr>
          <w:rtl/>
          <w:lang w:val="fr-MA"/>
        </w:rPr>
        <w:t>الزمر: 27-28</w:t>
      </w:r>
      <w:r w:rsidR="0064321B">
        <w:rPr>
          <w:rtl/>
          <w:lang w:val="fr-MA"/>
        </w:rPr>
        <w:t>"</w:t>
      </w:r>
      <w:r w:rsidRPr="001A721D">
        <w:rPr>
          <w:lang w:val="fr-MA"/>
        </w:rPr>
        <w:t xml:space="preserve">: </w:t>
      </w:r>
      <w:r w:rsidRPr="001A721D">
        <w:rPr>
          <w:rtl/>
          <w:lang w:val="fr-MA"/>
        </w:rPr>
        <w:t>تؤكد هذه الآية على أن القرآن جاء بلسان عربي قويم، خالٍ من الاعوجاج والغموض، وذلك لكي يتقي الناس ربهم ويعملوا بتعاليمه</w:t>
      </w:r>
      <w:r w:rsidRPr="001A721D">
        <w:rPr>
          <w:lang w:val="fr-MA"/>
        </w:rPr>
        <w:t>.</w:t>
      </w:r>
    </w:p>
    <w:p w14:paraId="1C23179A" w14:textId="77777777" w:rsidR="002355AD" w:rsidRPr="001A721D" w:rsidRDefault="002355AD" w:rsidP="009A6CA1">
      <w:pPr>
        <w:pStyle w:val="a9"/>
        <w:numPr>
          <w:ilvl w:val="0"/>
          <w:numId w:val="19"/>
        </w:numPr>
        <w:rPr>
          <w:lang w:val="fr-MA"/>
        </w:rPr>
      </w:pPr>
      <w:r w:rsidRPr="001A721D">
        <w:rPr>
          <w:rtl/>
          <w:lang w:val="fr-MA"/>
        </w:rPr>
        <w:t>القرآن تبيان لكل شيء</w:t>
      </w:r>
      <w:r w:rsidRPr="001A721D">
        <w:rPr>
          <w:lang w:val="fr-MA"/>
        </w:rPr>
        <w:t>:</w:t>
      </w:r>
    </w:p>
    <w:p w14:paraId="094D348F" w14:textId="7E0F1010" w:rsidR="002355AD" w:rsidRPr="001A721D" w:rsidRDefault="002355AD" w:rsidP="009A6CA1">
      <w:pPr>
        <w:pStyle w:val="a9"/>
        <w:numPr>
          <w:ilvl w:val="0"/>
          <w:numId w:val="20"/>
        </w:numPr>
        <w:rPr>
          <w:lang w:val="fr-MA"/>
        </w:rPr>
      </w:pPr>
      <w:r w:rsidRPr="001A721D">
        <w:rPr>
          <w:b/>
          <w:bCs/>
          <w:rtl/>
          <w:lang w:val="fr-MA"/>
        </w:rPr>
        <w:t xml:space="preserve">﴿وَنَزَّلْنَا عَلَيْكَ الْكِتَابَ تِبْيَانًا لِكُلِّ شَيْءٍ وَهُدًى وَرَحْمَةً وَبُشْرَىٰ لِلْمُسْلِمِينَ﴾ </w:t>
      </w:r>
      <w:r w:rsidR="0064321B">
        <w:rPr>
          <w:b/>
          <w:bCs/>
          <w:rtl/>
          <w:lang w:val="fr-MA"/>
        </w:rPr>
        <w:t>"</w:t>
      </w:r>
      <w:r w:rsidRPr="001A721D">
        <w:rPr>
          <w:b/>
          <w:bCs/>
          <w:rtl/>
          <w:lang w:val="fr-MA"/>
        </w:rPr>
        <w:t>النحل: 89</w:t>
      </w:r>
      <w:r w:rsidR="0064321B">
        <w:rPr>
          <w:b/>
          <w:bCs/>
          <w:rtl/>
          <w:lang w:val="fr-MA"/>
        </w:rPr>
        <w:t>"</w:t>
      </w:r>
      <w:r w:rsidRPr="001A721D">
        <w:rPr>
          <w:b/>
          <w:bCs/>
          <w:lang w:val="fr-MA"/>
        </w:rPr>
        <w:t>:</w:t>
      </w:r>
      <w:r w:rsidRPr="001A721D">
        <w:rPr>
          <w:lang w:val="fr-MA"/>
        </w:rPr>
        <w:t xml:space="preserve"> </w:t>
      </w:r>
      <w:r w:rsidRPr="001A721D">
        <w:rPr>
          <w:rtl/>
          <w:lang w:val="fr-MA"/>
        </w:rPr>
        <w:t>تشير هذه الآية إلى أن القرآن يتضمن بياناً شافياً وتفصيلاً كاملاً لكل ما يحتاج إليه المسلم في حياته، من هداية ورحمة وبشرى</w:t>
      </w:r>
      <w:r w:rsidRPr="001A721D">
        <w:rPr>
          <w:lang w:val="fr-MA"/>
        </w:rPr>
        <w:t>.</w:t>
      </w:r>
    </w:p>
    <w:p w14:paraId="71E5FB9B" w14:textId="3E3F8DBA" w:rsidR="002355AD" w:rsidRPr="001A721D" w:rsidRDefault="002355AD" w:rsidP="009A6CA1">
      <w:pPr>
        <w:pStyle w:val="a9"/>
        <w:numPr>
          <w:ilvl w:val="0"/>
          <w:numId w:val="20"/>
        </w:numPr>
        <w:rPr>
          <w:lang w:val="fr-MA"/>
        </w:rPr>
      </w:pPr>
      <w:r w:rsidRPr="001A721D">
        <w:rPr>
          <w:rtl/>
          <w:lang w:val="fr-MA"/>
        </w:rPr>
        <w:t xml:space="preserve">﴿مَا كَانَ حَدِيثًا يُفْتَرَىٰ وَلَٰكِن تَصْدِيقَ الَّذِي بَيْنَ يَدَيْهِ وَتَفْصِيلَ كُلِّ شَيْءٍ وَهُدًى وَرَحْمَةً لِّقَوْمٍ يُؤْمِنُونَ﴾ </w:t>
      </w:r>
      <w:r w:rsidR="0064321B">
        <w:rPr>
          <w:rtl/>
          <w:lang w:val="fr-MA"/>
        </w:rPr>
        <w:t>"</w:t>
      </w:r>
      <w:r w:rsidRPr="001A721D">
        <w:rPr>
          <w:rtl/>
          <w:lang w:val="fr-MA"/>
        </w:rPr>
        <w:t>يوسف: 111</w:t>
      </w:r>
      <w:r w:rsidR="0064321B">
        <w:rPr>
          <w:rtl/>
          <w:lang w:val="fr-MA"/>
        </w:rPr>
        <w:t>"</w:t>
      </w:r>
      <w:r w:rsidRPr="001A721D">
        <w:rPr>
          <w:lang w:val="fr-MA"/>
        </w:rPr>
        <w:t xml:space="preserve">: </w:t>
      </w:r>
      <w:r w:rsidRPr="001A721D">
        <w:rPr>
          <w:rtl/>
          <w:lang w:val="fr-MA"/>
        </w:rPr>
        <w:t>تؤكد هذه الآية على أن القرآن ليس مجرد كلام مؤلف، بل هو تصديق لما سبقه وتفصيل لكل شيء، وهدى ورحمة لقوم يؤمنون</w:t>
      </w:r>
      <w:r w:rsidRPr="001A721D">
        <w:rPr>
          <w:lang w:val="fr-MA"/>
        </w:rPr>
        <w:t>.</w:t>
      </w:r>
    </w:p>
    <w:p w14:paraId="1EF26937" w14:textId="7ED8C04B" w:rsidR="002355AD" w:rsidRPr="001A721D" w:rsidRDefault="002355AD" w:rsidP="009A6CA1">
      <w:pPr>
        <w:pStyle w:val="a9"/>
        <w:numPr>
          <w:ilvl w:val="0"/>
          <w:numId w:val="20"/>
        </w:numPr>
        <w:rPr>
          <w:lang w:val="fr-MA"/>
        </w:rPr>
      </w:pPr>
      <w:r w:rsidRPr="001A721D">
        <w:rPr>
          <w:b/>
          <w:bCs/>
          <w:rtl/>
          <w:lang w:val="fr-MA"/>
        </w:rPr>
        <w:t xml:space="preserve">﴿الر ۚ كِتَابٌ أُحْكِمَتْ آيَاتُهُ ثُمَّ فُصِّلَتْ مِنْ لَدُنْ حَكِيمٍ خَبِيرٍ﴾ </w:t>
      </w:r>
      <w:r w:rsidR="0064321B">
        <w:rPr>
          <w:b/>
          <w:bCs/>
          <w:rtl/>
          <w:lang w:val="fr-MA"/>
        </w:rPr>
        <w:t>"</w:t>
      </w:r>
      <w:r w:rsidRPr="001A721D">
        <w:rPr>
          <w:b/>
          <w:bCs/>
          <w:rtl/>
          <w:lang w:val="fr-MA"/>
        </w:rPr>
        <w:t>هود: 1</w:t>
      </w:r>
      <w:r w:rsidR="0064321B">
        <w:rPr>
          <w:b/>
          <w:bCs/>
          <w:rtl/>
          <w:lang w:val="fr-MA"/>
        </w:rPr>
        <w:t>"</w:t>
      </w:r>
      <w:r w:rsidRPr="001A721D">
        <w:rPr>
          <w:b/>
          <w:bCs/>
          <w:lang w:val="fr-MA"/>
        </w:rPr>
        <w:t>:</w:t>
      </w:r>
      <w:r w:rsidRPr="001A721D">
        <w:rPr>
          <w:lang w:val="fr-MA"/>
        </w:rPr>
        <w:t xml:space="preserve"> </w:t>
      </w:r>
      <w:r w:rsidRPr="001A721D">
        <w:rPr>
          <w:rtl/>
          <w:lang w:val="fr-MA"/>
        </w:rPr>
        <w:t>تدل هذه الآية على أن القرآن يتميز بالإحكام والتفصيل، فهو كلام محكم من عند الله الحكيم الخبير</w:t>
      </w:r>
      <w:r w:rsidRPr="001A721D">
        <w:rPr>
          <w:lang w:val="fr-MA"/>
        </w:rPr>
        <w:t>.</w:t>
      </w:r>
    </w:p>
    <w:p w14:paraId="54BB18DA" w14:textId="77777777" w:rsidR="002355AD" w:rsidRPr="001A721D" w:rsidRDefault="002355AD" w:rsidP="009A6CA1">
      <w:pPr>
        <w:pStyle w:val="a9"/>
        <w:numPr>
          <w:ilvl w:val="0"/>
          <w:numId w:val="21"/>
        </w:numPr>
        <w:rPr>
          <w:lang w:val="fr-MA"/>
        </w:rPr>
      </w:pPr>
      <w:r w:rsidRPr="001A721D">
        <w:rPr>
          <w:rtl/>
          <w:lang w:val="fr-MA"/>
        </w:rPr>
        <w:t>القرآن هدى ونور</w:t>
      </w:r>
      <w:r w:rsidRPr="001A721D">
        <w:rPr>
          <w:lang w:val="fr-MA"/>
        </w:rPr>
        <w:t>:</w:t>
      </w:r>
    </w:p>
    <w:p w14:paraId="28B5540A" w14:textId="67ACF02F" w:rsidR="002355AD" w:rsidRPr="001A721D" w:rsidRDefault="002355AD" w:rsidP="009A6CA1">
      <w:pPr>
        <w:pStyle w:val="a9"/>
        <w:numPr>
          <w:ilvl w:val="0"/>
          <w:numId w:val="22"/>
        </w:numPr>
        <w:rPr>
          <w:lang w:val="fr-MA"/>
        </w:rPr>
      </w:pPr>
      <w:r w:rsidRPr="001A721D">
        <w:rPr>
          <w:b/>
          <w:bCs/>
          <w:rtl/>
          <w:lang w:val="fr-MA"/>
        </w:rPr>
        <w:t xml:space="preserve">﴿فَلَا يَتَدَبَّرُونَ الْقُرْآنَ أَمْ عَلَىٰ قُلُوبٍ أَقْفَالُهَا﴾ </w:t>
      </w:r>
      <w:r w:rsidR="0064321B">
        <w:rPr>
          <w:b/>
          <w:bCs/>
          <w:rtl/>
          <w:lang w:val="fr-MA"/>
        </w:rPr>
        <w:t>"</w:t>
      </w:r>
      <w:r w:rsidRPr="001A721D">
        <w:rPr>
          <w:b/>
          <w:bCs/>
          <w:rtl/>
          <w:lang w:val="fr-MA"/>
        </w:rPr>
        <w:t>محمد: 24</w:t>
      </w:r>
      <w:r w:rsidR="0064321B">
        <w:rPr>
          <w:b/>
          <w:bCs/>
          <w:rtl/>
          <w:lang w:val="fr-MA"/>
        </w:rPr>
        <w:t>"</w:t>
      </w:r>
      <w:r w:rsidRPr="001A721D">
        <w:rPr>
          <w:b/>
          <w:bCs/>
          <w:lang w:val="fr-MA"/>
        </w:rPr>
        <w:t>:</w:t>
      </w:r>
      <w:r w:rsidRPr="001A721D">
        <w:rPr>
          <w:lang w:val="fr-MA"/>
        </w:rPr>
        <w:t xml:space="preserve"> </w:t>
      </w:r>
      <w:r w:rsidRPr="001A721D">
        <w:rPr>
          <w:rtl/>
          <w:lang w:val="fr-MA"/>
        </w:rPr>
        <w:t>تحث هذه الآية على تدبر القرآن، وتحذر من الإعراض عنه، لأنه مفتاح الفهم والهداية</w:t>
      </w:r>
      <w:r w:rsidRPr="001A721D">
        <w:rPr>
          <w:lang w:val="fr-MA"/>
        </w:rPr>
        <w:t>.</w:t>
      </w:r>
    </w:p>
    <w:p w14:paraId="4F65CC3D" w14:textId="0B53AE80" w:rsidR="002355AD" w:rsidRPr="001A721D" w:rsidRDefault="002355AD" w:rsidP="009A6CA1">
      <w:pPr>
        <w:pStyle w:val="a9"/>
        <w:numPr>
          <w:ilvl w:val="0"/>
          <w:numId w:val="22"/>
        </w:numPr>
        <w:rPr>
          <w:lang w:val="fr-MA"/>
        </w:rPr>
      </w:pPr>
      <w:r w:rsidRPr="001A721D">
        <w:rPr>
          <w:rtl/>
          <w:lang w:val="fr-MA"/>
        </w:rPr>
        <w:t xml:space="preserve">﴿اللَّهُ نَزَّلَ أَحْسَنَ الْحَدِيثِ كِتَابًا مُتَشَابِهًا مَثَانِيَ تَقْشَعِرُّ مِنْهُ جُلُودُ الَّذِينَ يَخْشَوْنَ رَبَّهُمْ ثُمَّ تَلِينُ جُلُودُهُمْ وَقُلُوبُهُمْ إِلَىٰ ذِكْرِ اللَّهِ ۚ ذَٰلِكَ هُدَى اللَّهِ يَهْدِي بِهِ مَن يَشَاءُ ۚ وَمَن يُضْلِلِ اللَّهُ فَمَا لَهُ مِنْ هَادٍ﴾ </w:t>
      </w:r>
      <w:r w:rsidR="0064321B">
        <w:rPr>
          <w:rtl/>
          <w:lang w:val="fr-MA"/>
        </w:rPr>
        <w:t>"</w:t>
      </w:r>
      <w:r w:rsidRPr="001A721D">
        <w:rPr>
          <w:rtl/>
          <w:lang w:val="fr-MA"/>
        </w:rPr>
        <w:t>الزمر: 23</w:t>
      </w:r>
      <w:r w:rsidR="0064321B">
        <w:rPr>
          <w:rtl/>
          <w:lang w:val="fr-MA"/>
        </w:rPr>
        <w:t>"</w:t>
      </w:r>
      <w:r w:rsidRPr="001A721D">
        <w:rPr>
          <w:lang w:val="fr-MA"/>
        </w:rPr>
        <w:t xml:space="preserve">: </w:t>
      </w:r>
      <w:r w:rsidRPr="001A721D">
        <w:rPr>
          <w:rtl/>
          <w:lang w:val="fr-MA"/>
        </w:rPr>
        <w:t>توضح هذه الآية أن القرآن أحسن الحديث، وأنه هدى من الله يهدي به من يشاء</w:t>
      </w:r>
      <w:r w:rsidRPr="001A721D">
        <w:rPr>
          <w:lang w:val="fr-MA"/>
        </w:rPr>
        <w:t>.</w:t>
      </w:r>
    </w:p>
    <w:p w14:paraId="0F591A61" w14:textId="77777777" w:rsidR="002355AD" w:rsidRPr="001A721D" w:rsidRDefault="002355AD" w:rsidP="009A6CA1">
      <w:pPr>
        <w:pStyle w:val="a9"/>
        <w:numPr>
          <w:ilvl w:val="0"/>
          <w:numId w:val="23"/>
        </w:numPr>
        <w:rPr>
          <w:lang w:val="fr-MA"/>
        </w:rPr>
      </w:pPr>
      <w:r w:rsidRPr="001A721D">
        <w:rPr>
          <w:rtl/>
          <w:lang w:val="fr-MA"/>
        </w:rPr>
        <w:t>القرآن مُيسر للذكر</w:t>
      </w:r>
      <w:r w:rsidRPr="001A721D">
        <w:rPr>
          <w:lang w:val="fr-MA"/>
        </w:rPr>
        <w:t>:</w:t>
      </w:r>
    </w:p>
    <w:p w14:paraId="6855A306" w14:textId="2EC6E9F6" w:rsidR="002355AD" w:rsidRPr="001A721D" w:rsidRDefault="002355AD" w:rsidP="009A6CA1">
      <w:pPr>
        <w:pStyle w:val="a9"/>
        <w:numPr>
          <w:ilvl w:val="0"/>
          <w:numId w:val="24"/>
        </w:numPr>
        <w:rPr>
          <w:lang w:val="fr-MA"/>
        </w:rPr>
      </w:pPr>
      <w:r w:rsidRPr="001A721D">
        <w:rPr>
          <w:b/>
          <w:bCs/>
          <w:rtl/>
          <w:lang w:val="fr-MA"/>
        </w:rPr>
        <w:t xml:space="preserve">﴿وَلَقَدْ يَسَّرْنَا الْقُرْآنَ لِلذِّكْرِ فَهَلْ مِنْ مُدَّكِرٍ﴾ </w:t>
      </w:r>
      <w:r w:rsidR="0064321B">
        <w:rPr>
          <w:b/>
          <w:bCs/>
          <w:rtl/>
          <w:lang w:val="fr-MA"/>
        </w:rPr>
        <w:t>"</w:t>
      </w:r>
      <w:r w:rsidRPr="001A721D">
        <w:rPr>
          <w:b/>
          <w:bCs/>
          <w:rtl/>
          <w:lang w:val="fr-MA"/>
        </w:rPr>
        <w:t>القمر: 17</w:t>
      </w:r>
      <w:r w:rsidR="0064321B">
        <w:rPr>
          <w:b/>
          <w:bCs/>
          <w:rtl/>
          <w:lang w:val="fr-MA"/>
        </w:rPr>
        <w:t>"</w:t>
      </w:r>
      <w:r w:rsidRPr="001A721D">
        <w:rPr>
          <w:b/>
          <w:bCs/>
          <w:lang w:val="fr-MA"/>
        </w:rPr>
        <w:t>:</w:t>
      </w:r>
      <w:r w:rsidRPr="001A721D">
        <w:rPr>
          <w:lang w:val="fr-MA"/>
        </w:rPr>
        <w:t xml:space="preserve"> </w:t>
      </w:r>
      <w:r w:rsidRPr="001A721D">
        <w:rPr>
          <w:rtl/>
          <w:lang w:val="fr-MA"/>
        </w:rPr>
        <w:t>تؤكد هذه الآية على أن القرآن مُيسر للفهم والتدبر، وأن الله قد جعله سهلاً لكي يتذكر الناس ويتعظوا</w:t>
      </w:r>
      <w:r w:rsidRPr="001A721D">
        <w:rPr>
          <w:lang w:val="fr-MA"/>
        </w:rPr>
        <w:t>.</w:t>
      </w:r>
    </w:p>
    <w:p w14:paraId="385C0854" w14:textId="77777777" w:rsidR="002355AD" w:rsidRPr="001A721D" w:rsidRDefault="002355AD" w:rsidP="009A6CA1">
      <w:pPr>
        <w:pStyle w:val="a9"/>
        <w:numPr>
          <w:ilvl w:val="0"/>
          <w:numId w:val="25"/>
        </w:numPr>
        <w:rPr>
          <w:lang w:val="fr-MA"/>
        </w:rPr>
      </w:pPr>
      <w:r w:rsidRPr="001A721D">
        <w:rPr>
          <w:rtl/>
          <w:lang w:val="fr-MA"/>
        </w:rPr>
        <w:t>القرآن ميزان للحق</w:t>
      </w:r>
      <w:r w:rsidRPr="001A721D">
        <w:rPr>
          <w:lang w:val="fr-MA"/>
        </w:rPr>
        <w:t>:</w:t>
      </w:r>
    </w:p>
    <w:p w14:paraId="3DB84E9D" w14:textId="44D15958" w:rsidR="002355AD" w:rsidRPr="001A721D" w:rsidRDefault="002355AD" w:rsidP="009A6CA1">
      <w:pPr>
        <w:pStyle w:val="a9"/>
        <w:numPr>
          <w:ilvl w:val="0"/>
          <w:numId w:val="26"/>
        </w:numPr>
        <w:rPr>
          <w:lang w:val="fr-MA"/>
        </w:rPr>
      </w:pPr>
      <w:r w:rsidRPr="001A721D">
        <w:rPr>
          <w:b/>
          <w:bCs/>
          <w:rtl/>
          <w:lang w:val="fr-MA"/>
        </w:rPr>
        <w:t xml:space="preserve">﴿وَكَذَٰلِكَ أَنْزَلْنَاهُ حُكْمًا عَرَبِيًّا﴾ </w:t>
      </w:r>
      <w:r w:rsidR="0064321B">
        <w:rPr>
          <w:b/>
          <w:bCs/>
          <w:rtl/>
          <w:lang w:val="fr-MA"/>
        </w:rPr>
        <w:t>"</w:t>
      </w:r>
      <w:r w:rsidRPr="001A721D">
        <w:rPr>
          <w:b/>
          <w:bCs/>
          <w:rtl/>
          <w:lang w:val="fr-MA"/>
        </w:rPr>
        <w:t>الرعد: 37</w:t>
      </w:r>
      <w:r w:rsidR="0064321B">
        <w:rPr>
          <w:b/>
          <w:bCs/>
          <w:rtl/>
          <w:lang w:val="fr-MA"/>
        </w:rPr>
        <w:t>"</w:t>
      </w:r>
      <w:r w:rsidRPr="001A721D">
        <w:rPr>
          <w:b/>
          <w:bCs/>
          <w:lang w:val="fr-MA"/>
        </w:rPr>
        <w:t>:</w:t>
      </w:r>
      <w:r w:rsidRPr="001A721D">
        <w:rPr>
          <w:lang w:val="fr-MA"/>
        </w:rPr>
        <w:t xml:space="preserve"> </w:t>
      </w:r>
      <w:r w:rsidRPr="001A721D">
        <w:rPr>
          <w:rtl/>
          <w:lang w:val="fr-MA"/>
        </w:rPr>
        <w:t>تشير هذه الآية إلى أن القرآن أنزل حكماً عربياً، فهو معيار للحق والعدل، يُحتكم إليه في كل زمان ومكان</w:t>
      </w:r>
      <w:r w:rsidRPr="001A721D">
        <w:rPr>
          <w:lang w:val="fr-MA"/>
        </w:rPr>
        <w:t>.</w:t>
      </w:r>
    </w:p>
    <w:p w14:paraId="62ACBD8A" w14:textId="5052AE21" w:rsidR="002355AD" w:rsidRPr="001A721D" w:rsidRDefault="002355AD" w:rsidP="009A6CA1">
      <w:pPr>
        <w:pStyle w:val="a9"/>
        <w:numPr>
          <w:ilvl w:val="0"/>
          <w:numId w:val="26"/>
        </w:numPr>
        <w:rPr>
          <w:lang w:val="fr-MA"/>
        </w:rPr>
      </w:pPr>
      <w:r w:rsidRPr="001A721D">
        <w:rPr>
          <w:rtl/>
          <w:lang w:val="fr-MA"/>
        </w:rPr>
        <w:t xml:space="preserve">﴿إِنَّ اللَّهَ يَأْمُرُ بِالْعَدْلِ وَالْإِحْسَانِ﴾ </w:t>
      </w:r>
      <w:r w:rsidR="0064321B">
        <w:rPr>
          <w:rtl/>
          <w:lang w:val="fr-MA"/>
        </w:rPr>
        <w:t>"</w:t>
      </w:r>
      <w:r w:rsidRPr="001A721D">
        <w:rPr>
          <w:rtl/>
          <w:lang w:val="fr-MA"/>
        </w:rPr>
        <w:t>النحل: 90</w:t>
      </w:r>
      <w:r w:rsidR="0064321B">
        <w:rPr>
          <w:rtl/>
          <w:lang w:val="fr-MA"/>
        </w:rPr>
        <w:t>"</w:t>
      </w:r>
      <w:r w:rsidRPr="001A721D">
        <w:rPr>
          <w:lang w:val="fr-MA"/>
        </w:rPr>
        <w:t xml:space="preserve">: </w:t>
      </w:r>
      <w:r w:rsidRPr="001A721D">
        <w:rPr>
          <w:rtl/>
          <w:lang w:val="fr-MA"/>
        </w:rPr>
        <w:t>تأكيد على أهمية العدل والإحسان كقيم أساسية في الإسلام</w:t>
      </w:r>
      <w:r w:rsidRPr="001A721D">
        <w:rPr>
          <w:lang w:val="fr-MA"/>
        </w:rPr>
        <w:t>.</w:t>
      </w:r>
    </w:p>
    <w:p w14:paraId="17F0558A" w14:textId="00AA84C3" w:rsidR="002355AD" w:rsidRPr="001A721D" w:rsidRDefault="002355AD" w:rsidP="009A6CA1">
      <w:pPr>
        <w:pStyle w:val="a9"/>
        <w:numPr>
          <w:ilvl w:val="0"/>
          <w:numId w:val="26"/>
        </w:numPr>
        <w:rPr>
          <w:lang w:val="fr-MA"/>
        </w:rPr>
      </w:pPr>
      <w:r w:rsidRPr="001A721D">
        <w:rPr>
          <w:rtl/>
          <w:lang w:val="fr-MA"/>
        </w:rPr>
        <w:t xml:space="preserve">﴿إِذَا قِيلَ لَهُمْ لَا إِلَٰهَ إِلَّا اللَّهُ يَسْتَكْبِرُونَ﴾ </w:t>
      </w:r>
      <w:r w:rsidR="0064321B">
        <w:rPr>
          <w:rtl/>
          <w:lang w:val="fr-MA"/>
        </w:rPr>
        <w:t>"</w:t>
      </w:r>
      <w:r w:rsidRPr="001A721D">
        <w:rPr>
          <w:rtl/>
          <w:lang w:val="fr-MA"/>
        </w:rPr>
        <w:t>الصافات</w:t>
      </w:r>
      <w:r w:rsidR="0064321B">
        <w:rPr>
          <w:rtl/>
          <w:lang w:val="fr-MA"/>
        </w:rPr>
        <w:t>"</w:t>
      </w:r>
      <w:r w:rsidRPr="001A721D">
        <w:rPr>
          <w:lang w:val="fr-MA"/>
        </w:rPr>
        <w:t xml:space="preserve">: </w:t>
      </w:r>
      <w:r w:rsidRPr="001A721D">
        <w:rPr>
          <w:rtl/>
          <w:lang w:val="fr-MA"/>
        </w:rPr>
        <w:t>يوضح أهمية القول بالحق</w:t>
      </w:r>
      <w:r w:rsidRPr="001A721D">
        <w:rPr>
          <w:lang w:val="fr-MA"/>
        </w:rPr>
        <w:t>.</w:t>
      </w:r>
    </w:p>
    <w:p w14:paraId="7A0E5304" w14:textId="77777777" w:rsidR="002355AD" w:rsidRPr="001A721D" w:rsidRDefault="002355AD" w:rsidP="009A6CA1">
      <w:pPr>
        <w:pStyle w:val="a9"/>
        <w:numPr>
          <w:ilvl w:val="0"/>
          <w:numId w:val="27"/>
        </w:numPr>
        <w:rPr>
          <w:lang w:val="fr-MA"/>
        </w:rPr>
      </w:pPr>
      <w:r w:rsidRPr="001A721D">
        <w:rPr>
          <w:rtl/>
          <w:lang w:val="fr-MA"/>
        </w:rPr>
        <w:t>القرآن للتدبر والعمل</w:t>
      </w:r>
      <w:r w:rsidRPr="001A721D">
        <w:rPr>
          <w:lang w:val="fr-MA"/>
        </w:rPr>
        <w:t>:</w:t>
      </w:r>
    </w:p>
    <w:p w14:paraId="1293B006" w14:textId="18A889FB" w:rsidR="002355AD" w:rsidRPr="001A721D" w:rsidRDefault="002355AD" w:rsidP="009A6CA1">
      <w:pPr>
        <w:pStyle w:val="a9"/>
        <w:numPr>
          <w:ilvl w:val="0"/>
          <w:numId w:val="28"/>
        </w:numPr>
        <w:rPr>
          <w:lang w:val="fr-MA"/>
        </w:rPr>
      </w:pPr>
      <w:r w:rsidRPr="001A721D">
        <w:rPr>
          <w:rtl/>
          <w:lang w:val="fr-MA"/>
        </w:rPr>
        <w:t xml:space="preserve">﴿كِتَابٌ أَنْزَلْنَاهُ إِلَيْكَ مُبَارَكٌ لِيَدَّبَّرُوا آيَاتِهِ وَلِيَتَذَكَّرَ أُولُو الْأَلْبَابِ﴾ </w:t>
      </w:r>
      <w:r w:rsidR="0064321B">
        <w:rPr>
          <w:rtl/>
          <w:lang w:val="fr-MA"/>
        </w:rPr>
        <w:t>"</w:t>
      </w:r>
      <w:r w:rsidRPr="001A721D">
        <w:rPr>
          <w:rtl/>
          <w:lang w:val="fr-MA"/>
        </w:rPr>
        <w:t>ص: 29</w:t>
      </w:r>
      <w:r w:rsidR="0064321B">
        <w:rPr>
          <w:rtl/>
          <w:lang w:val="fr-MA"/>
        </w:rPr>
        <w:t>"</w:t>
      </w:r>
      <w:r w:rsidRPr="001A721D">
        <w:rPr>
          <w:lang w:val="fr-MA"/>
        </w:rPr>
        <w:t xml:space="preserve">: </w:t>
      </w:r>
      <w:r w:rsidRPr="001A721D">
        <w:rPr>
          <w:rtl/>
          <w:lang w:val="fr-MA"/>
        </w:rPr>
        <w:t>تؤكد هذه الآية على أن الغاية من إنزال القرآن هي التدبر والتفكر في آياته، والعمل بما جاء فيه</w:t>
      </w:r>
      <w:r w:rsidRPr="001A721D">
        <w:rPr>
          <w:lang w:val="fr-MA"/>
        </w:rPr>
        <w:t>.</w:t>
      </w:r>
    </w:p>
    <w:p w14:paraId="46D49B7D" w14:textId="77777777" w:rsidR="002355AD" w:rsidRPr="00E46AD2" w:rsidRDefault="002355AD" w:rsidP="001A721D">
      <w:pPr>
        <w:rPr>
          <w:lang w:val="fr-MA"/>
        </w:rPr>
      </w:pPr>
      <w:r w:rsidRPr="00E46AD2">
        <w:rPr>
          <w:rtl/>
          <w:lang w:val="fr-MA"/>
        </w:rPr>
        <w:t>الخلاصة</w:t>
      </w:r>
      <w:r w:rsidRPr="00E46AD2">
        <w:rPr>
          <w:lang w:val="fr-MA"/>
        </w:rPr>
        <w:t>:</w:t>
      </w:r>
    </w:p>
    <w:p w14:paraId="655DE4EC" w14:textId="77777777" w:rsidR="002355AD" w:rsidRPr="00E46AD2" w:rsidRDefault="002355AD" w:rsidP="001A721D">
      <w:pPr>
        <w:rPr>
          <w:lang w:val="fr-MA"/>
        </w:rPr>
      </w:pPr>
      <w:r w:rsidRPr="00E46AD2">
        <w:rPr>
          <w:rtl/>
          <w:lang w:val="fr-MA"/>
        </w:rPr>
        <w:t>من خلال استعراض هذه الآيات، يتبين أن الكاتب يريد التأكيد على أن القرآن الكريم هو نظام لغوي فريد ومحكم، أُنزل بلسان عربي مبين لكي يعقله الناس ويهتدوا به في حياتهم. إنه ليس مجرد كلمات جوفاء، بل هو تبيان لكل شيء، وهدى ورحمة، وميزان للحق والعدل، ومصدر للتذكر والعمل</w:t>
      </w:r>
      <w:r w:rsidRPr="00E46AD2">
        <w:rPr>
          <w:lang w:val="fr-MA"/>
        </w:rPr>
        <w:t>.</w:t>
      </w:r>
    </w:p>
    <w:p w14:paraId="5E241BC2" w14:textId="77777777" w:rsidR="002355AD" w:rsidRPr="00E46AD2" w:rsidRDefault="002355AD" w:rsidP="001A721D">
      <w:pPr>
        <w:rPr>
          <w:lang w:val="fr-MA"/>
        </w:rPr>
      </w:pPr>
      <w:r w:rsidRPr="00E46AD2">
        <w:rPr>
          <w:rtl/>
          <w:lang w:val="fr-MA"/>
        </w:rPr>
        <w:t>فلنحرص على إتقان اللغة العربية، ولنتدبر القرآن بعقول مفتوحة وقلوب واعية، لكي ننهل من معينه ونستنير بنوره، ونسير على هديه في حياتنا الدنيا والآخرة</w:t>
      </w:r>
      <w:r w:rsidRPr="00E46AD2">
        <w:rPr>
          <w:lang w:val="fr-MA"/>
        </w:rPr>
        <w:t>.</w:t>
      </w:r>
    </w:p>
    <w:p w14:paraId="7ED5FB4B" w14:textId="77777777" w:rsidR="00AF0153" w:rsidRPr="00E46AD2" w:rsidRDefault="00AF0153" w:rsidP="008A0417">
      <w:pPr>
        <w:pStyle w:val="1"/>
      </w:pPr>
      <w:bookmarkStart w:id="38" w:name="_Toc192269128"/>
      <w:bookmarkStart w:id="39" w:name="_Toc199407035"/>
      <w:r w:rsidRPr="00E46AD2">
        <w:rPr>
          <w:rtl/>
        </w:rPr>
        <w:t>القرآن من المعنى إلى المبنى: رحلة الوحي من القلب إلى الحرف</w:t>
      </w:r>
      <w:bookmarkEnd w:id="38"/>
      <w:bookmarkEnd w:id="39"/>
    </w:p>
    <w:p w14:paraId="72167AFB" w14:textId="77777777" w:rsidR="00AF0153" w:rsidRPr="00E46AD2" w:rsidRDefault="00AF0153" w:rsidP="001A721D">
      <w:r w:rsidRPr="00E46AD2">
        <w:rPr>
          <w:rtl/>
          <w:lang w:val="fr-MA"/>
        </w:rPr>
        <w:t>مقدمة</w:t>
      </w:r>
      <w:r w:rsidRPr="00E46AD2">
        <w:t>:</w:t>
      </w:r>
    </w:p>
    <w:p w14:paraId="6378F06F" w14:textId="2A725139" w:rsidR="00AF0153" w:rsidRPr="00E46AD2" w:rsidRDefault="00AF0153" w:rsidP="001A721D">
      <w:r w:rsidRPr="00E46AD2">
        <w:rPr>
          <w:rtl/>
          <w:lang w:val="fr-MA"/>
        </w:rPr>
        <w:t xml:space="preserve">نتناول في هذه </w:t>
      </w:r>
      <w:r w:rsidR="00905FF7" w:rsidRPr="00E46AD2">
        <w:rPr>
          <w:rtl/>
          <w:lang w:val="fr-MA"/>
        </w:rPr>
        <w:t>البحث</w:t>
      </w:r>
      <w:r w:rsidRPr="00E46AD2">
        <w:rPr>
          <w:rtl/>
          <w:lang w:val="fr-MA"/>
        </w:rPr>
        <w:t xml:space="preserve"> موضوعًا حيويًا يمس جوهر فهمنا للقرآن الكريم، ألا وهو: كيف تحول الوحي الإلهي من معنى مُدرَك في قلب النبي صلى الله عليه وسلم إلى كلمات وحروف نقرأها اليوم في المصحف؟ نُفنّد الادعاءات الزائفة حول وجود "كُتّاب للوحي"، ونستكشف الرحلة العميقة للقرآن من المعنى إلى المبنى، مستندين إلى آيات بينات من الذكر الحكيم، وإلى فهم مستنير للوحي الإلهي</w:t>
      </w:r>
      <w:r w:rsidRPr="00E46AD2">
        <w:t>.</w:t>
      </w:r>
    </w:p>
    <w:p w14:paraId="31ACB8E7" w14:textId="77777777" w:rsidR="00AF0153" w:rsidRPr="00E46AD2" w:rsidRDefault="00AF0153" w:rsidP="001A721D">
      <w:r w:rsidRPr="00E46AD2">
        <w:rPr>
          <w:rtl/>
          <w:lang w:val="fr-MA"/>
        </w:rPr>
        <w:t>الادعاءات الزائفة حول "كُتّاب الوحي</w:t>
      </w:r>
      <w:r w:rsidRPr="00E46AD2">
        <w:t>":</w:t>
      </w:r>
    </w:p>
    <w:p w14:paraId="4A3E42F2" w14:textId="77777777" w:rsidR="00AF0153" w:rsidRPr="00E46AD2" w:rsidRDefault="00AF0153" w:rsidP="001A721D">
      <w:r w:rsidRPr="00E46AD2">
        <w:rPr>
          <w:rtl/>
          <w:lang w:val="fr-MA"/>
        </w:rPr>
        <w:t>من الأكاذيب التي يروجها البعض، فكرة أن هناك من البشر من "كتب الوحي"، وأن النبي صلى الله عليه وسلم كان يملي عليهم ما يوحى إليه. ويتمادون في الزعم بأن بعض الصحابة، كمعاوية بن أبي سفيان، كانوا من هؤلاء الكُتّاب. هذه الادعاءات لا أساس لها من الصحة، وتتنافى مع طبيعة الوحي الإلهي، ومع الفهم الصحيح للقرآن الكريم</w:t>
      </w:r>
      <w:r w:rsidRPr="00E46AD2">
        <w:t>.</w:t>
      </w:r>
    </w:p>
    <w:p w14:paraId="519B0D43" w14:textId="77777777" w:rsidR="00AF0153" w:rsidRPr="00E46AD2" w:rsidRDefault="00AF0153" w:rsidP="001A721D">
      <w:r w:rsidRPr="00E46AD2">
        <w:rPr>
          <w:rtl/>
          <w:lang w:val="fr-MA"/>
        </w:rPr>
        <w:t>القرآن الكريم: المعنى الكامن</w:t>
      </w:r>
      <w:r w:rsidRPr="00E46AD2">
        <w:t>:</w:t>
      </w:r>
    </w:p>
    <w:p w14:paraId="4458AAE4" w14:textId="42A14824" w:rsidR="00AF0153" w:rsidRPr="00E46AD2" w:rsidRDefault="00AF0153" w:rsidP="001A721D">
      <w:r w:rsidRPr="00E46AD2">
        <w:rPr>
          <w:rtl/>
          <w:lang w:val="fr-MA"/>
        </w:rPr>
        <w:t xml:space="preserve">لفهم القرآن، يجب أن ننطلق من قول الله تعالى: {وَإِنَّهُ لَقُرْآنٌ كَرِيمٌ </w:t>
      </w:r>
      <w:r w:rsidR="00431F15" w:rsidRPr="00E46AD2">
        <w:rPr>
          <w:rtl/>
          <w:lang w:val="fr-MA"/>
        </w:rPr>
        <w:t xml:space="preserve"> </w:t>
      </w:r>
      <w:r w:rsidRPr="00E46AD2">
        <w:rPr>
          <w:rtl/>
          <w:lang w:val="fr-MA"/>
        </w:rPr>
        <w:t xml:space="preserve"> فِي كِتَابٍ مَّكْنُونٍ </w:t>
      </w:r>
      <w:r w:rsidR="00431F15" w:rsidRPr="00E46AD2">
        <w:rPr>
          <w:rtl/>
          <w:lang w:val="fr-MA"/>
        </w:rPr>
        <w:t xml:space="preserve"> </w:t>
      </w:r>
      <w:r w:rsidRPr="00E46AD2">
        <w:rPr>
          <w:rtl/>
          <w:lang w:val="fr-MA"/>
        </w:rPr>
        <w:t xml:space="preserve"> لَّا يَمَسُّهُ إِلَّا الْمُطَهَّرُونَ} [الواقعة: 77-79]. هذه الآيات تشير إلى أن القرآن الكريم ليس مجرد كلمات وحروف، بل هو معنى عميق مودع في "كتاب مكنون"، وهو كناية عن النفس البشرية المطهرة</w:t>
      </w:r>
      <w:r w:rsidRPr="00E46AD2">
        <w:t>.</w:t>
      </w:r>
    </w:p>
    <w:p w14:paraId="18A0C7B8" w14:textId="77777777" w:rsidR="00AF0153" w:rsidRPr="00E46AD2" w:rsidRDefault="00AF0153" w:rsidP="001A721D">
      <w:r w:rsidRPr="00E46AD2">
        <w:rPr>
          <w:rtl/>
          <w:lang w:val="fr-MA"/>
        </w:rPr>
        <w:t>فالقرآن، قبل أن يكون كلمات مكتوبة، هو معنى مُدرك في الذات، في القلب. {قُلْ نَزَّلَهُ رُوحُ الْقُدُسِ مِن رَّبِّكَ بِالْحَقِّ} [النحل: 102] على قلب النبي صلى الله عليه وسلم. هو نور إلهي، وحكمة ربانية، أودعها الله في قلب نبيه</w:t>
      </w:r>
      <w:r w:rsidRPr="00E46AD2">
        <w:t>.</w:t>
      </w:r>
    </w:p>
    <w:p w14:paraId="6B1A9DFB" w14:textId="77777777" w:rsidR="00AF0153" w:rsidRPr="00E46AD2" w:rsidRDefault="00AF0153" w:rsidP="001A721D">
      <w:r w:rsidRPr="00E46AD2">
        <w:rPr>
          <w:rtl/>
          <w:lang w:val="fr-MA"/>
        </w:rPr>
        <w:t>مراحل الوحي: من التنزيل إلى التفعيل</w:t>
      </w:r>
      <w:r w:rsidRPr="00E46AD2">
        <w:t>:</w:t>
      </w:r>
    </w:p>
    <w:p w14:paraId="772B929A" w14:textId="77777777" w:rsidR="00AF0153" w:rsidRPr="00E46AD2" w:rsidRDefault="00AF0153" w:rsidP="001A721D">
      <w:r w:rsidRPr="00E46AD2">
        <w:rPr>
          <w:rtl/>
          <w:lang w:val="fr-MA"/>
        </w:rPr>
        <w:t>مر الوحي بمراحل متعددة، يمكن تلخيصها في الآتي</w:t>
      </w:r>
      <w:r w:rsidRPr="00E46AD2">
        <w:t>:</w:t>
      </w:r>
    </w:p>
    <w:p w14:paraId="5DA417DA" w14:textId="50A956FB" w:rsidR="00AF0153" w:rsidRPr="00E46AD2" w:rsidRDefault="00AF0153" w:rsidP="009A6CA1">
      <w:pPr>
        <w:pStyle w:val="a9"/>
        <w:numPr>
          <w:ilvl w:val="0"/>
          <w:numId w:val="243"/>
        </w:numPr>
      </w:pPr>
      <w:r w:rsidRPr="001A721D">
        <w:rPr>
          <w:b/>
          <w:bCs/>
          <w:rtl/>
          <w:lang w:val="fr-MA"/>
        </w:rPr>
        <w:t>التنزيل</w:t>
      </w:r>
      <w:r w:rsidRPr="001A721D">
        <w:rPr>
          <w:b/>
          <w:bCs/>
        </w:rPr>
        <w:t>:</w:t>
      </w:r>
      <w:r w:rsidRPr="00E46AD2">
        <w:t xml:space="preserve"> </w:t>
      </w:r>
      <w:r w:rsidRPr="001A721D">
        <w:rPr>
          <w:rtl/>
          <w:lang w:val="fr-MA"/>
        </w:rPr>
        <w:t xml:space="preserve">نزول القرآن كمعنى مجمل، كمشفرات، في قلب النبي صلى الله عليه وسلم. {حم </w:t>
      </w:r>
      <w:r w:rsidR="00431F15" w:rsidRPr="001A721D">
        <w:rPr>
          <w:rtl/>
          <w:lang w:val="fr-MA"/>
        </w:rPr>
        <w:t xml:space="preserve"> </w:t>
      </w:r>
      <w:r w:rsidRPr="001A721D">
        <w:rPr>
          <w:rtl/>
          <w:lang w:val="fr-MA"/>
        </w:rPr>
        <w:t xml:space="preserve"> عسق </w:t>
      </w:r>
      <w:r w:rsidR="00431F15" w:rsidRPr="001A721D">
        <w:rPr>
          <w:rtl/>
          <w:lang w:val="fr-MA"/>
        </w:rPr>
        <w:t xml:space="preserve"> </w:t>
      </w:r>
      <w:r w:rsidRPr="001A721D">
        <w:rPr>
          <w:rtl/>
          <w:lang w:val="fr-MA"/>
        </w:rPr>
        <w:t xml:space="preserve"> كَذَٰلِكَ يُوحِي إِلَيْكَ وَإِلَى الَّذِينَ مِن قَبْلِكَ اللَّهُ الْعَزِيزُ الْحَكِيمُ} [الشورى: 1-3]</w:t>
      </w:r>
      <w:r w:rsidRPr="00E46AD2">
        <w:t>.</w:t>
      </w:r>
    </w:p>
    <w:p w14:paraId="7B33F469" w14:textId="77777777" w:rsidR="00AF0153" w:rsidRPr="00E46AD2" w:rsidRDefault="00AF0153" w:rsidP="009A6CA1">
      <w:pPr>
        <w:pStyle w:val="a9"/>
        <w:numPr>
          <w:ilvl w:val="0"/>
          <w:numId w:val="243"/>
        </w:numPr>
      </w:pPr>
      <w:r w:rsidRPr="001A721D">
        <w:rPr>
          <w:b/>
          <w:bCs/>
          <w:rtl/>
          <w:lang w:val="fr-MA"/>
        </w:rPr>
        <w:t>التحقق</w:t>
      </w:r>
      <w:r w:rsidRPr="001A721D">
        <w:rPr>
          <w:b/>
          <w:bCs/>
        </w:rPr>
        <w:t>:</w:t>
      </w:r>
      <w:r w:rsidRPr="00E46AD2">
        <w:t xml:space="preserve"> </w:t>
      </w:r>
      <w:r w:rsidRPr="001A721D">
        <w:rPr>
          <w:rtl/>
          <w:lang w:val="fr-MA"/>
        </w:rPr>
        <w:t>عاش النبي صلى الله عليه وسلم هذا المعنى، تذوقه، وتحقق به في سلوكه وأخلاقه</w:t>
      </w:r>
      <w:r w:rsidRPr="00E46AD2">
        <w:t>.</w:t>
      </w:r>
    </w:p>
    <w:p w14:paraId="133467C5" w14:textId="77777777" w:rsidR="00AF0153" w:rsidRPr="00E46AD2" w:rsidRDefault="00AF0153" w:rsidP="009A6CA1">
      <w:pPr>
        <w:pStyle w:val="a9"/>
        <w:numPr>
          <w:ilvl w:val="0"/>
          <w:numId w:val="243"/>
        </w:numPr>
      </w:pPr>
      <w:r w:rsidRPr="001A721D">
        <w:rPr>
          <w:b/>
          <w:bCs/>
          <w:rtl/>
          <w:lang w:val="fr-MA"/>
        </w:rPr>
        <w:t>المنع من الإفصاح المبكر</w:t>
      </w:r>
      <w:r w:rsidRPr="001A721D">
        <w:rPr>
          <w:b/>
          <w:bCs/>
        </w:rPr>
        <w:t>:</w:t>
      </w:r>
      <w:r w:rsidRPr="00E46AD2">
        <w:t xml:space="preserve"> </w:t>
      </w:r>
      <w:r w:rsidRPr="001A721D">
        <w:rPr>
          <w:rtl/>
          <w:lang w:val="fr-MA"/>
        </w:rPr>
        <w:t>أُمر النبي صلى الله عليه وسلم بألا يفصح عن هذا المعنى إلا بعد اكتماله وتحققه به. {وَلَا تَعْجَلْ بِالْقُرْآنِ مِن قَبْلِ أَن يُقْضَىٰ إِلَيْكَ وَحْيُهُ ۖ وَقُل رَّبِّ زِدْنِي عِلْمًا} [طه: 114]</w:t>
      </w:r>
      <w:r w:rsidRPr="00E46AD2">
        <w:t>.</w:t>
      </w:r>
    </w:p>
    <w:p w14:paraId="5C7D9B59" w14:textId="563CCAA7" w:rsidR="00AF0153" w:rsidRPr="00E46AD2" w:rsidRDefault="00AF0153" w:rsidP="009A6CA1">
      <w:pPr>
        <w:pStyle w:val="a9"/>
        <w:numPr>
          <w:ilvl w:val="0"/>
          <w:numId w:val="243"/>
        </w:numPr>
      </w:pPr>
      <w:r w:rsidRPr="001A721D">
        <w:rPr>
          <w:b/>
          <w:bCs/>
          <w:rtl/>
          <w:lang w:val="fr-MA"/>
        </w:rPr>
        <w:t>الجمع والقرآن</w:t>
      </w:r>
      <w:r w:rsidRPr="001A721D">
        <w:rPr>
          <w:b/>
          <w:bCs/>
        </w:rPr>
        <w:t>:</w:t>
      </w:r>
      <w:r w:rsidRPr="00E46AD2">
        <w:t xml:space="preserve"> </w:t>
      </w:r>
      <w:r w:rsidRPr="001A721D">
        <w:rPr>
          <w:rtl/>
          <w:lang w:val="fr-MA"/>
        </w:rPr>
        <w:t xml:space="preserve">{لَا تُحَرِّكْ بِهِ لِسَانَكَ لِتَعْجَلَ بِهِ </w:t>
      </w:r>
      <w:r w:rsidR="00431F15" w:rsidRPr="001A721D">
        <w:rPr>
          <w:rtl/>
          <w:lang w:val="fr-MA"/>
        </w:rPr>
        <w:t xml:space="preserve"> </w:t>
      </w:r>
      <w:r w:rsidRPr="001A721D">
        <w:rPr>
          <w:rtl/>
          <w:lang w:val="fr-MA"/>
        </w:rPr>
        <w:t xml:space="preserve"> إِنَّ عَلَيْنَا جَمْعَهُ وَقُرْآنَهُ </w:t>
      </w:r>
      <w:r w:rsidR="00431F15" w:rsidRPr="001A721D">
        <w:rPr>
          <w:rtl/>
          <w:lang w:val="fr-MA"/>
        </w:rPr>
        <w:t xml:space="preserve"> </w:t>
      </w:r>
      <w:r w:rsidRPr="001A721D">
        <w:rPr>
          <w:rtl/>
          <w:lang w:val="fr-MA"/>
        </w:rPr>
        <w:t xml:space="preserve"> فَإِذَا قَرَأْنَاهُ فَاتَّبِعْ قُرْآنَهُ} [القيامة: 16-18]. أي أن الله تعالى هو الذي جمع القرآن في قلب النبي، وجعله قرآنًا، أي مُفعّلاً فيه، سلوكًا ومنهجًا</w:t>
      </w:r>
      <w:r w:rsidRPr="00E46AD2">
        <w:t>.</w:t>
      </w:r>
    </w:p>
    <w:p w14:paraId="59BD9AAB" w14:textId="3948AD2F" w:rsidR="00AF0153" w:rsidRPr="00E46AD2" w:rsidRDefault="00AF0153" w:rsidP="009A6CA1">
      <w:pPr>
        <w:pStyle w:val="a9"/>
        <w:numPr>
          <w:ilvl w:val="0"/>
          <w:numId w:val="243"/>
        </w:numPr>
      </w:pPr>
      <w:r w:rsidRPr="001A721D">
        <w:rPr>
          <w:b/>
          <w:bCs/>
          <w:rtl/>
          <w:lang w:val="fr-MA"/>
        </w:rPr>
        <w:t>النقل إلى عالم الظاهر</w:t>
      </w:r>
      <w:r w:rsidRPr="001A721D">
        <w:rPr>
          <w:b/>
          <w:bCs/>
        </w:rPr>
        <w:t>:</w:t>
      </w:r>
      <w:r w:rsidRPr="00E46AD2">
        <w:t xml:space="preserve"> </w:t>
      </w:r>
      <w:r w:rsidRPr="001A721D">
        <w:rPr>
          <w:rtl/>
          <w:lang w:val="fr-MA"/>
        </w:rPr>
        <w:t xml:space="preserve">بعد اكتمال التنزيل، والتحقق، والتفعيل، جاءت مرحلة نقل القرآن من عالم الباطن </w:t>
      </w:r>
      <w:r w:rsidR="0064321B">
        <w:rPr>
          <w:rtl/>
          <w:lang w:val="fr-MA"/>
        </w:rPr>
        <w:t>"</w:t>
      </w:r>
      <w:r w:rsidRPr="001A721D">
        <w:rPr>
          <w:rtl/>
          <w:lang w:val="fr-MA"/>
        </w:rPr>
        <w:t>المعنى</w:t>
      </w:r>
      <w:r w:rsidR="0064321B">
        <w:rPr>
          <w:rtl/>
          <w:lang w:val="fr-MA"/>
        </w:rPr>
        <w:t>"</w:t>
      </w:r>
      <w:r w:rsidRPr="001A721D">
        <w:rPr>
          <w:rtl/>
          <w:lang w:val="fr-MA"/>
        </w:rPr>
        <w:t xml:space="preserve"> إلى عالم الظاهر </w:t>
      </w:r>
      <w:r w:rsidR="0064321B">
        <w:rPr>
          <w:rtl/>
          <w:lang w:val="fr-MA"/>
        </w:rPr>
        <w:t>"</w:t>
      </w:r>
      <w:r w:rsidRPr="001A721D">
        <w:rPr>
          <w:rtl/>
          <w:lang w:val="fr-MA"/>
        </w:rPr>
        <w:t>الحرف</w:t>
      </w:r>
      <w:r w:rsidR="0064321B">
        <w:rPr>
          <w:rtl/>
          <w:lang w:val="fr-MA"/>
        </w:rPr>
        <w:t>"</w:t>
      </w:r>
      <w:r w:rsidRPr="00E46AD2">
        <w:t>.</w:t>
      </w:r>
    </w:p>
    <w:p w14:paraId="59E37D31" w14:textId="77777777" w:rsidR="00AF0153" w:rsidRPr="00E46AD2" w:rsidRDefault="00AF0153" w:rsidP="001A721D">
      <w:r w:rsidRPr="00E46AD2">
        <w:rPr>
          <w:rtl/>
          <w:lang w:val="fr-MA"/>
        </w:rPr>
        <w:t>النبي هو من خط القرآن</w:t>
      </w:r>
      <w:r w:rsidRPr="00E46AD2">
        <w:t>:</w:t>
      </w:r>
    </w:p>
    <w:p w14:paraId="0746B04C" w14:textId="77777777" w:rsidR="00AF0153" w:rsidRPr="00E46AD2" w:rsidRDefault="00AF0153" w:rsidP="001A721D">
      <w:r w:rsidRPr="00E46AD2">
        <w:rPr>
          <w:rtl/>
          <w:lang w:val="fr-MA"/>
        </w:rPr>
        <w:t>القرآن لم يُكتب، بل خُطَّ. والنبي صلى الله عليه وسلم هو من خطَّه بيده الشريفة. والدليل على ذلك قوله تعالى: {وَمَا كُنتَ تَتْلُو مِن قَبْلِهِ مِن كِتَابٍ وَلَا تَخُطُّهُ بِيَمِينِكَ ۖ إِذًا لَّارْتَابَ الْمُبْطِلُونَ} [العنكبوت: 48]</w:t>
      </w:r>
      <w:r w:rsidRPr="00E46AD2">
        <w:t>.</w:t>
      </w:r>
    </w:p>
    <w:p w14:paraId="3DE611E0" w14:textId="77777777" w:rsidR="00AF0153" w:rsidRPr="00E46AD2" w:rsidRDefault="00AF0153" w:rsidP="001A721D">
      <w:r w:rsidRPr="00E46AD2">
        <w:rPr>
          <w:rtl/>
          <w:lang w:val="fr-MA"/>
        </w:rPr>
        <w:t>كما أن الرسم القرآني الفريد للكلمات، واختلاف رسم الكلمة الواحدة في مواضع مختلفة من القرآن، يدل على أن القرآن خُطَّ بيد واحدة، هي يد النبي صلى الله عليه وسلم</w:t>
      </w:r>
      <w:r w:rsidRPr="00E46AD2">
        <w:t>.</w:t>
      </w:r>
    </w:p>
    <w:p w14:paraId="3E48960B" w14:textId="77777777" w:rsidR="00AF0153" w:rsidRPr="00E46AD2" w:rsidRDefault="00AF0153" w:rsidP="001A721D">
      <w:r w:rsidRPr="00E46AD2">
        <w:rPr>
          <w:rtl/>
          <w:lang w:val="fr-MA"/>
        </w:rPr>
        <w:t>القرآن أوسع من المصحف</w:t>
      </w:r>
      <w:r w:rsidRPr="00E46AD2">
        <w:t>:</w:t>
      </w:r>
    </w:p>
    <w:p w14:paraId="01B0EB68" w14:textId="77777777" w:rsidR="00AF0153" w:rsidRPr="00E46AD2" w:rsidRDefault="00AF0153" w:rsidP="001A721D">
      <w:r w:rsidRPr="00E46AD2">
        <w:rPr>
          <w:rtl/>
          <w:lang w:val="fr-MA"/>
        </w:rPr>
        <w:t>القرآن ليس محصورًا في المصحف الذي بين أيدينا. بل هو أوسع وأشمل. {وَمَا تَكُونُ فِي شَأْنٍ وَمَا تَتْلُو مِنْهُ مِن قُرْآنٍ وَلَا تَعْمَلُونَ مِنْ عَمَلٍ إِلَّا كُنَّا عَلَيْكُمْ شُهُودًا إِذْ تُفِيضُونَ فِيهِ} [يونس: 61]. كل شأن، وكل عمل، وكل علم نافع، هو من القرآن</w:t>
      </w:r>
      <w:r w:rsidRPr="00E46AD2">
        <w:t>.</w:t>
      </w:r>
    </w:p>
    <w:p w14:paraId="7B43AC3A" w14:textId="77777777" w:rsidR="00AF0153" w:rsidRPr="00E46AD2" w:rsidRDefault="00AF0153" w:rsidP="001A721D">
      <w:r w:rsidRPr="00E46AD2">
        <w:rPr>
          <w:rtl/>
          <w:lang w:val="fr-MA"/>
        </w:rPr>
        <w:t>خاتمة</w:t>
      </w:r>
      <w:r w:rsidRPr="00E46AD2">
        <w:t>:</w:t>
      </w:r>
    </w:p>
    <w:p w14:paraId="6E3316CB" w14:textId="77777777" w:rsidR="00AF0153" w:rsidRPr="00E46AD2" w:rsidRDefault="00AF0153" w:rsidP="001A721D">
      <w:r w:rsidRPr="00E46AD2">
        <w:rPr>
          <w:rtl/>
          <w:lang w:val="fr-MA"/>
        </w:rPr>
        <w:t>إن فهمنا للقرآن الكريم يجب أن ينطلق من إدراكنا لطبيعة الوحي الإلهي، وأنه رحلة من المعنى إلى المبنى. فالقرآن ليس مجرد كلمات، بل هو نور وهدى، يجب أن نتحقق بمعانيه، ونجعلها سلوكًا ومنهجًا في حياتنا</w:t>
      </w:r>
      <w:r w:rsidRPr="00E46AD2">
        <w:t>.</w:t>
      </w:r>
    </w:p>
    <w:p w14:paraId="5CEA0689" w14:textId="52F97C0A" w:rsidR="0047292A" w:rsidRPr="00E46AD2" w:rsidRDefault="0047292A" w:rsidP="008A0417">
      <w:pPr>
        <w:pStyle w:val="1"/>
      </w:pPr>
      <w:bookmarkStart w:id="40" w:name="_Toc192269129"/>
      <w:bookmarkStart w:id="41" w:name="_Toc199407036"/>
      <w:r w:rsidRPr="00E46AD2">
        <w:rPr>
          <w:rtl/>
        </w:rPr>
        <w:t>الآيات المتشابهة والتنوع اللفظي في القرآن الكريم: إعجاز ودقة</w:t>
      </w:r>
      <w:bookmarkEnd w:id="40"/>
      <w:bookmarkEnd w:id="41"/>
    </w:p>
    <w:p w14:paraId="1909A424" w14:textId="77777777" w:rsidR="0047292A" w:rsidRPr="00E46AD2" w:rsidRDefault="0047292A" w:rsidP="001A721D">
      <w:r w:rsidRPr="00E46AD2">
        <w:rPr>
          <w:rtl/>
        </w:rPr>
        <w:t>مقدمة</w:t>
      </w:r>
      <w:r w:rsidRPr="00E46AD2">
        <w:t>:</w:t>
      </w:r>
    </w:p>
    <w:p w14:paraId="21EAC1E9" w14:textId="77777777" w:rsidR="0047292A" w:rsidRPr="00E46AD2" w:rsidRDefault="0047292A" w:rsidP="001A721D">
      <w:r w:rsidRPr="00E46AD2">
        <w:rPr>
          <w:rtl/>
        </w:rPr>
        <w:t>القرآن الكريم هو كلام الله المعجز، الذي لا يأتيه الباطل من بين يديه ولا من خلفه. ومن أروع جوانب إعجازه: التنوع اللفظي في الآيات المتشابهة. فقد يتكرر المعنى الواحد في مواضع متعددة من القرآن، ولكن بألفاظ وتراكيب مختلفة، تحمل كل منها دلالة خاصة، وتناسب السياق الذي وردت فيه. هذا التنوع ليس مجرد تكرار أو اختلاف عشوائي، بل هو مقصود لذاته، ويحمل في طياته أسرارًا بلاغية ولغوية وعقدية، ويدل على دقة التعبير القرآني وإحكامه. في هذا المقال، نستكشف مفهوم الآيات المتشابهة والتنوع اللفظي، وأهميتهما في فهم القرآن الكريم وتدبره</w:t>
      </w:r>
      <w:r w:rsidRPr="00E46AD2">
        <w:t>.</w:t>
      </w:r>
    </w:p>
    <w:p w14:paraId="461DD066" w14:textId="77777777" w:rsidR="0047292A" w:rsidRPr="00E46AD2" w:rsidRDefault="0047292A" w:rsidP="001A721D">
      <w:r w:rsidRPr="00E46AD2">
        <w:t xml:space="preserve">1. </w:t>
      </w:r>
      <w:r w:rsidRPr="00E46AD2">
        <w:rPr>
          <w:rtl/>
        </w:rPr>
        <w:t>ما هي الآيات المتشابهة؟</w:t>
      </w:r>
    </w:p>
    <w:p w14:paraId="00D0C136" w14:textId="77777777" w:rsidR="0047292A" w:rsidRPr="00E46AD2" w:rsidRDefault="0047292A" w:rsidP="009A6CA1">
      <w:pPr>
        <w:pStyle w:val="a9"/>
        <w:numPr>
          <w:ilvl w:val="0"/>
          <w:numId w:val="368"/>
        </w:numPr>
      </w:pPr>
      <w:r w:rsidRPr="00E46AD2">
        <w:rPr>
          <w:rtl/>
        </w:rPr>
        <w:t>تعريف الآيات المتشابهة</w:t>
      </w:r>
      <w:r w:rsidRPr="00E46AD2">
        <w:t>:</w:t>
      </w:r>
    </w:p>
    <w:p w14:paraId="6390D429" w14:textId="77777777" w:rsidR="0047292A" w:rsidRPr="00E46AD2" w:rsidRDefault="0047292A" w:rsidP="009A6CA1">
      <w:pPr>
        <w:pStyle w:val="a9"/>
        <w:numPr>
          <w:ilvl w:val="1"/>
          <w:numId w:val="368"/>
        </w:numPr>
      </w:pPr>
      <w:r w:rsidRPr="001A721D">
        <w:rPr>
          <w:b/>
          <w:bCs/>
          <w:rtl/>
        </w:rPr>
        <w:t>لغويًا</w:t>
      </w:r>
      <w:r w:rsidRPr="001A721D">
        <w:rPr>
          <w:b/>
          <w:bCs/>
        </w:rPr>
        <w:t>:</w:t>
      </w:r>
      <w:r w:rsidRPr="00E46AD2">
        <w:t xml:space="preserve"> </w:t>
      </w:r>
      <w:r w:rsidRPr="00E46AD2">
        <w:rPr>
          <w:rtl/>
        </w:rPr>
        <w:t>المتشابه هو ما تماثل وتشاكل، بحيث يشبه بعضه بعضًا في الشكل أو المعنى</w:t>
      </w:r>
      <w:r w:rsidRPr="00E46AD2">
        <w:t>.</w:t>
      </w:r>
    </w:p>
    <w:p w14:paraId="462814CB" w14:textId="77777777" w:rsidR="0047292A" w:rsidRPr="00E46AD2" w:rsidRDefault="0047292A" w:rsidP="009A6CA1">
      <w:pPr>
        <w:pStyle w:val="a9"/>
        <w:numPr>
          <w:ilvl w:val="1"/>
          <w:numId w:val="368"/>
        </w:numPr>
      </w:pPr>
      <w:r w:rsidRPr="001A721D">
        <w:rPr>
          <w:b/>
          <w:bCs/>
          <w:rtl/>
        </w:rPr>
        <w:t>اصطلاحًا</w:t>
      </w:r>
      <w:r w:rsidRPr="001A721D">
        <w:rPr>
          <w:b/>
          <w:bCs/>
        </w:rPr>
        <w:t>:</w:t>
      </w:r>
      <w:r w:rsidRPr="00E46AD2">
        <w:t xml:space="preserve"> </w:t>
      </w:r>
      <w:r w:rsidRPr="00E46AD2">
        <w:rPr>
          <w:rtl/>
        </w:rPr>
        <w:t>في علوم القرآن، تُطلق الآيات المتشابهة على معنيين</w:t>
      </w:r>
      <w:r w:rsidRPr="00E46AD2">
        <w:t>:</w:t>
      </w:r>
    </w:p>
    <w:p w14:paraId="0AB28445" w14:textId="77777777" w:rsidR="0047292A" w:rsidRPr="00E46AD2" w:rsidRDefault="0047292A" w:rsidP="009A6CA1">
      <w:pPr>
        <w:pStyle w:val="a9"/>
        <w:numPr>
          <w:ilvl w:val="2"/>
          <w:numId w:val="368"/>
        </w:numPr>
      </w:pPr>
      <w:r w:rsidRPr="001A721D">
        <w:rPr>
          <w:b/>
          <w:bCs/>
          <w:rtl/>
        </w:rPr>
        <w:t>المتشابه العام</w:t>
      </w:r>
      <w:r w:rsidRPr="001A721D">
        <w:rPr>
          <w:b/>
          <w:bCs/>
        </w:rPr>
        <w:t>:</w:t>
      </w:r>
      <w:r w:rsidRPr="00E46AD2">
        <w:t xml:space="preserve"> </w:t>
      </w:r>
      <w:r w:rsidRPr="00E46AD2">
        <w:rPr>
          <w:rtl/>
        </w:rPr>
        <w:t>وهو ما يحتاج إلى بيان وتفسير، ولا يُفهم معناه إلا بالرجوع إلى آيات أخرى أو إلى السنة النبوية</w:t>
      </w:r>
      <w:r w:rsidRPr="00E46AD2">
        <w:t>.</w:t>
      </w:r>
    </w:p>
    <w:p w14:paraId="7D88FA58" w14:textId="1A69676A" w:rsidR="0047292A" w:rsidRPr="00E46AD2" w:rsidRDefault="0047292A" w:rsidP="009A6CA1">
      <w:pPr>
        <w:pStyle w:val="a9"/>
        <w:numPr>
          <w:ilvl w:val="2"/>
          <w:numId w:val="368"/>
        </w:numPr>
      </w:pPr>
      <w:r w:rsidRPr="001A721D">
        <w:rPr>
          <w:b/>
          <w:bCs/>
          <w:rtl/>
        </w:rPr>
        <w:t xml:space="preserve">المتشابه اللفظي </w:t>
      </w:r>
      <w:r w:rsidR="0064321B">
        <w:rPr>
          <w:b/>
          <w:bCs/>
          <w:rtl/>
        </w:rPr>
        <w:t>"</w:t>
      </w:r>
      <w:r w:rsidRPr="001A721D">
        <w:rPr>
          <w:b/>
          <w:bCs/>
          <w:rtl/>
        </w:rPr>
        <w:t>موضوع مقالنا</w:t>
      </w:r>
      <w:r w:rsidR="0064321B">
        <w:rPr>
          <w:b/>
          <w:bCs/>
          <w:rtl/>
        </w:rPr>
        <w:t>"</w:t>
      </w:r>
      <w:r w:rsidRPr="001A721D">
        <w:rPr>
          <w:b/>
          <w:bCs/>
        </w:rPr>
        <w:t>:</w:t>
      </w:r>
      <w:r w:rsidRPr="00E46AD2">
        <w:t xml:space="preserve"> </w:t>
      </w:r>
      <w:r w:rsidRPr="00E46AD2">
        <w:rPr>
          <w:rtl/>
        </w:rPr>
        <w:t>وهو الآيات التي تتفق في المعنى العام، ولكنها تختلف في بعض الألفاظ أو التراكيب أو التقديم والتأخير أو الزيادة والنقصان</w:t>
      </w:r>
      <w:r w:rsidRPr="00E46AD2">
        <w:t>.</w:t>
      </w:r>
    </w:p>
    <w:p w14:paraId="0AF8F36A" w14:textId="77777777" w:rsidR="0047292A" w:rsidRPr="00E46AD2" w:rsidRDefault="0047292A" w:rsidP="009A6CA1">
      <w:pPr>
        <w:pStyle w:val="a9"/>
        <w:numPr>
          <w:ilvl w:val="0"/>
          <w:numId w:val="368"/>
        </w:numPr>
      </w:pPr>
      <w:r w:rsidRPr="00E46AD2">
        <w:rPr>
          <w:rtl/>
        </w:rPr>
        <w:t>أهمية دراسة الآيات المتشابهة</w:t>
      </w:r>
      <w:r w:rsidRPr="00E46AD2">
        <w:t>:</w:t>
      </w:r>
    </w:p>
    <w:p w14:paraId="0B9EDD49" w14:textId="77777777" w:rsidR="0047292A" w:rsidRPr="00E46AD2" w:rsidRDefault="0047292A" w:rsidP="009A6CA1">
      <w:pPr>
        <w:pStyle w:val="a9"/>
        <w:numPr>
          <w:ilvl w:val="1"/>
          <w:numId w:val="368"/>
        </w:numPr>
      </w:pPr>
      <w:r w:rsidRPr="001A721D">
        <w:rPr>
          <w:b/>
          <w:bCs/>
          <w:rtl/>
        </w:rPr>
        <w:t>فهم أعمق لمعاني القرآن</w:t>
      </w:r>
      <w:r w:rsidRPr="001A721D">
        <w:rPr>
          <w:b/>
          <w:bCs/>
        </w:rPr>
        <w:t>:</w:t>
      </w:r>
      <w:r w:rsidRPr="00E46AD2">
        <w:t xml:space="preserve"> </w:t>
      </w:r>
      <w:r w:rsidRPr="00E46AD2">
        <w:rPr>
          <w:rtl/>
        </w:rPr>
        <w:t>تساعد دراسة الآيات المتشابهة على فهم أعمق وأدق لمعاني القرآن الكريم، وعلى استنباط الدلالات الخفية التي تحملها الاختلافات اللفظية</w:t>
      </w:r>
      <w:r w:rsidRPr="00E46AD2">
        <w:t>.</w:t>
      </w:r>
    </w:p>
    <w:p w14:paraId="689C00B3" w14:textId="77777777" w:rsidR="0047292A" w:rsidRPr="00E46AD2" w:rsidRDefault="0047292A" w:rsidP="009A6CA1">
      <w:pPr>
        <w:pStyle w:val="a9"/>
        <w:numPr>
          <w:ilvl w:val="1"/>
          <w:numId w:val="368"/>
        </w:numPr>
      </w:pPr>
      <w:r w:rsidRPr="001A721D">
        <w:rPr>
          <w:b/>
          <w:bCs/>
          <w:rtl/>
        </w:rPr>
        <w:t>الوقوف على أسرار الإعجاز</w:t>
      </w:r>
      <w:r w:rsidRPr="001A721D">
        <w:rPr>
          <w:b/>
          <w:bCs/>
        </w:rPr>
        <w:t>:</w:t>
      </w:r>
      <w:r w:rsidRPr="00E46AD2">
        <w:t xml:space="preserve"> </w:t>
      </w:r>
      <w:r w:rsidRPr="00E46AD2">
        <w:rPr>
          <w:rtl/>
        </w:rPr>
        <w:t>تكشف عن أسرار الإعجاز اللغوي والبلاغي في القرآن، وتُظهر مدى الدقة والإحكام في اختيار الألفاظ والتراكيب</w:t>
      </w:r>
      <w:r w:rsidRPr="00E46AD2">
        <w:t>.</w:t>
      </w:r>
    </w:p>
    <w:p w14:paraId="43D3C24C" w14:textId="77777777" w:rsidR="0047292A" w:rsidRPr="00E46AD2" w:rsidRDefault="0047292A" w:rsidP="009A6CA1">
      <w:pPr>
        <w:pStyle w:val="a9"/>
        <w:numPr>
          <w:ilvl w:val="1"/>
          <w:numId w:val="368"/>
        </w:numPr>
      </w:pPr>
      <w:r w:rsidRPr="001A721D">
        <w:rPr>
          <w:b/>
          <w:bCs/>
          <w:rtl/>
        </w:rPr>
        <w:t>تقوية الحفظ وتثبيته</w:t>
      </w:r>
      <w:r w:rsidRPr="001A721D">
        <w:rPr>
          <w:b/>
          <w:bCs/>
        </w:rPr>
        <w:t>:</w:t>
      </w:r>
      <w:r w:rsidRPr="00E46AD2">
        <w:t xml:space="preserve"> </w:t>
      </w:r>
      <w:r w:rsidRPr="00E46AD2">
        <w:rPr>
          <w:rtl/>
        </w:rPr>
        <w:t>تساعد على حفظ القرآن وتثبيته، لأن الانتباه إلى الفروق الدقيقة بين الآيات المتشابهة يرسخها في الذهن ويمنع الخلط بينها</w:t>
      </w:r>
      <w:r w:rsidRPr="00E46AD2">
        <w:t>.</w:t>
      </w:r>
    </w:p>
    <w:p w14:paraId="2DD1AD56" w14:textId="77777777" w:rsidR="0047292A" w:rsidRPr="00E46AD2" w:rsidRDefault="0047292A" w:rsidP="009A6CA1">
      <w:pPr>
        <w:pStyle w:val="a9"/>
        <w:numPr>
          <w:ilvl w:val="1"/>
          <w:numId w:val="368"/>
        </w:numPr>
      </w:pPr>
      <w:r w:rsidRPr="001A721D">
        <w:rPr>
          <w:b/>
          <w:bCs/>
          <w:rtl/>
        </w:rPr>
        <w:t>الرد على الشبهات</w:t>
      </w:r>
      <w:r w:rsidRPr="001A721D">
        <w:rPr>
          <w:b/>
          <w:bCs/>
        </w:rPr>
        <w:t>:</w:t>
      </w:r>
      <w:r w:rsidRPr="00E46AD2">
        <w:t xml:space="preserve"> </w:t>
      </w:r>
      <w:r w:rsidRPr="00E46AD2">
        <w:rPr>
          <w:rtl/>
        </w:rPr>
        <w:t>تساعد في الرد على الشبهات التي يثيرها بعض المشككين حول القرآن، والذين يزعمون أن فيه تكرارًا أو تناقضًا</w:t>
      </w:r>
      <w:r w:rsidRPr="00E46AD2">
        <w:t>.</w:t>
      </w:r>
    </w:p>
    <w:p w14:paraId="5FF379E8" w14:textId="77777777" w:rsidR="0047292A" w:rsidRPr="00E46AD2" w:rsidRDefault="0047292A" w:rsidP="009A6CA1">
      <w:pPr>
        <w:pStyle w:val="a9"/>
        <w:numPr>
          <w:ilvl w:val="1"/>
          <w:numId w:val="368"/>
        </w:numPr>
      </w:pPr>
      <w:r w:rsidRPr="001A721D">
        <w:rPr>
          <w:b/>
          <w:bCs/>
          <w:rtl/>
        </w:rPr>
        <w:t>زيادة الإيمان واليقين</w:t>
      </w:r>
      <w:r w:rsidRPr="001A721D">
        <w:rPr>
          <w:b/>
          <w:bCs/>
        </w:rPr>
        <w:t>:</w:t>
      </w:r>
      <w:r w:rsidRPr="00E46AD2">
        <w:t xml:space="preserve"> </w:t>
      </w:r>
      <w:r w:rsidRPr="00E46AD2">
        <w:rPr>
          <w:rtl/>
        </w:rPr>
        <w:t>تزيد من إيمان القارئ ويقينه بالقرآن، لأنه يرى مدى العظمة والإتقان في كلام الله تعالى</w:t>
      </w:r>
      <w:r w:rsidRPr="00E46AD2">
        <w:t>.</w:t>
      </w:r>
    </w:p>
    <w:p w14:paraId="1A98A5EE" w14:textId="77777777" w:rsidR="0047292A" w:rsidRPr="00E46AD2" w:rsidRDefault="0047292A" w:rsidP="001A721D">
      <w:r w:rsidRPr="00E46AD2">
        <w:t xml:space="preserve">2. </w:t>
      </w:r>
      <w:r w:rsidRPr="00E46AD2">
        <w:rPr>
          <w:rtl/>
        </w:rPr>
        <w:t>ما هو التنوع اللفظي؟</w:t>
      </w:r>
    </w:p>
    <w:p w14:paraId="6D225D78" w14:textId="77777777" w:rsidR="0047292A" w:rsidRPr="00E46AD2" w:rsidRDefault="0047292A" w:rsidP="009A6CA1">
      <w:pPr>
        <w:pStyle w:val="a9"/>
        <w:numPr>
          <w:ilvl w:val="0"/>
          <w:numId w:val="369"/>
        </w:numPr>
      </w:pPr>
      <w:r w:rsidRPr="001A721D">
        <w:rPr>
          <w:b/>
          <w:bCs/>
          <w:rtl/>
        </w:rPr>
        <w:t>تعريف التنوع اللفظي</w:t>
      </w:r>
      <w:r w:rsidRPr="001A721D">
        <w:rPr>
          <w:b/>
          <w:bCs/>
        </w:rPr>
        <w:t>:</w:t>
      </w:r>
      <w:r w:rsidRPr="00E46AD2">
        <w:t xml:space="preserve"> </w:t>
      </w:r>
      <w:r w:rsidRPr="00E46AD2">
        <w:rPr>
          <w:rtl/>
        </w:rPr>
        <w:t>هو استخدام ألفاظ أو تراكيب مختلفة للتعبير عن المعنى نفسه أو معنى قريب منه في مواضع مختلفة من القرآن. إنه ليس مجرد تغيير في الكلمات، بل هو تغيير يحمل دلالات مقصودة</w:t>
      </w:r>
      <w:r w:rsidRPr="00E46AD2">
        <w:t>.</w:t>
      </w:r>
    </w:p>
    <w:p w14:paraId="5A68C5C5" w14:textId="77777777" w:rsidR="0047292A" w:rsidRPr="00E46AD2" w:rsidRDefault="0047292A" w:rsidP="009A6CA1">
      <w:pPr>
        <w:pStyle w:val="a9"/>
        <w:numPr>
          <w:ilvl w:val="0"/>
          <w:numId w:val="369"/>
        </w:numPr>
      </w:pPr>
      <w:r w:rsidRPr="00E46AD2">
        <w:rPr>
          <w:rtl/>
        </w:rPr>
        <w:t>أنواع التنوع اللفظي</w:t>
      </w:r>
      <w:r w:rsidRPr="00E46AD2">
        <w:t>:</w:t>
      </w:r>
    </w:p>
    <w:p w14:paraId="0077F61B" w14:textId="77777777" w:rsidR="0047292A" w:rsidRPr="00E46AD2" w:rsidRDefault="0047292A" w:rsidP="009A6CA1">
      <w:pPr>
        <w:pStyle w:val="a9"/>
        <w:numPr>
          <w:ilvl w:val="1"/>
          <w:numId w:val="369"/>
        </w:numPr>
      </w:pPr>
      <w:r w:rsidRPr="001A721D">
        <w:rPr>
          <w:b/>
          <w:bCs/>
          <w:rtl/>
        </w:rPr>
        <w:t>الزيادة</w:t>
      </w:r>
      <w:r w:rsidRPr="001A721D">
        <w:rPr>
          <w:b/>
          <w:bCs/>
        </w:rPr>
        <w:t>:</w:t>
      </w:r>
      <w:r w:rsidRPr="00E46AD2">
        <w:t xml:space="preserve"> </w:t>
      </w:r>
      <w:r w:rsidRPr="00E46AD2">
        <w:rPr>
          <w:rtl/>
        </w:rPr>
        <w:t>إضافة كلمة أو حرف أو جملة في آية مقارنة بآية أخرى مشابهة</w:t>
      </w:r>
      <w:r w:rsidRPr="00E46AD2">
        <w:t>.</w:t>
      </w:r>
    </w:p>
    <w:p w14:paraId="15290DA1" w14:textId="77777777" w:rsidR="0047292A" w:rsidRPr="00E46AD2" w:rsidRDefault="0047292A" w:rsidP="009A6CA1">
      <w:pPr>
        <w:pStyle w:val="a9"/>
        <w:numPr>
          <w:ilvl w:val="1"/>
          <w:numId w:val="369"/>
        </w:numPr>
      </w:pPr>
      <w:r w:rsidRPr="001A721D">
        <w:rPr>
          <w:b/>
          <w:bCs/>
          <w:rtl/>
        </w:rPr>
        <w:t>النقصان</w:t>
      </w:r>
      <w:r w:rsidRPr="001A721D">
        <w:rPr>
          <w:b/>
          <w:bCs/>
        </w:rPr>
        <w:t>:</w:t>
      </w:r>
      <w:r w:rsidRPr="00E46AD2">
        <w:t xml:space="preserve"> </w:t>
      </w:r>
      <w:r w:rsidRPr="00E46AD2">
        <w:rPr>
          <w:rtl/>
        </w:rPr>
        <w:t>حذف كلمة أو حرف أو جملة في آية مقارنة بآية أخرى مشابهة</w:t>
      </w:r>
      <w:r w:rsidRPr="00E46AD2">
        <w:t>.</w:t>
      </w:r>
    </w:p>
    <w:p w14:paraId="62FC8638" w14:textId="77777777" w:rsidR="0047292A" w:rsidRPr="00E46AD2" w:rsidRDefault="0047292A" w:rsidP="009A6CA1">
      <w:pPr>
        <w:pStyle w:val="a9"/>
        <w:numPr>
          <w:ilvl w:val="1"/>
          <w:numId w:val="369"/>
        </w:numPr>
      </w:pPr>
      <w:r w:rsidRPr="001A721D">
        <w:rPr>
          <w:b/>
          <w:bCs/>
          <w:rtl/>
        </w:rPr>
        <w:t>التقديم والتأخير</w:t>
      </w:r>
      <w:r w:rsidRPr="001A721D">
        <w:rPr>
          <w:b/>
          <w:bCs/>
        </w:rPr>
        <w:t>:</w:t>
      </w:r>
      <w:r w:rsidRPr="00E46AD2">
        <w:t xml:space="preserve"> </w:t>
      </w:r>
      <w:r w:rsidRPr="00E46AD2">
        <w:rPr>
          <w:rtl/>
        </w:rPr>
        <w:t>تغيير ترتيب الكلمات أو الجمل في آية مقارنة بآية أخرى مشابهة</w:t>
      </w:r>
      <w:r w:rsidRPr="00E46AD2">
        <w:t>.</w:t>
      </w:r>
    </w:p>
    <w:p w14:paraId="0CB6088C" w14:textId="77777777" w:rsidR="0047292A" w:rsidRPr="00E46AD2" w:rsidRDefault="0047292A" w:rsidP="009A6CA1">
      <w:pPr>
        <w:pStyle w:val="a9"/>
        <w:numPr>
          <w:ilvl w:val="1"/>
          <w:numId w:val="369"/>
        </w:numPr>
      </w:pPr>
      <w:r w:rsidRPr="001A721D">
        <w:rPr>
          <w:b/>
          <w:bCs/>
          <w:rtl/>
        </w:rPr>
        <w:t>الإبدال</w:t>
      </w:r>
      <w:r w:rsidRPr="001A721D">
        <w:rPr>
          <w:b/>
          <w:bCs/>
        </w:rPr>
        <w:t>:</w:t>
      </w:r>
      <w:r w:rsidRPr="00E46AD2">
        <w:t xml:space="preserve"> </w:t>
      </w:r>
      <w:r w:rsidRPr="00E46AD2">
        <w:rPr>
          <w:rtl/>
        </w:rPr>
        <w:t>استبدال كلمة بكلمة أخرى مرادفة لها أو قريبة منها في المعنى، أو استبدال حرف بحرف آخر</w:t>
      </w:r>
      <w:r w:rsidRPr="00E46AD2">
        <w:t>.</w:t>
      </w:r>
    </w:p>
    <w:p w14:paraId="3E7297C2" w14:textId="77777777" w:rsidR="0047292A" w:rsidRPr="00E46AD2" w:rsidRDefault="0047292A" w:rsidP="009A6CA1">
      <w:pPr>
        <w:pStyle w:val="a9"/>
        <w:numPr>
          <w:ilvl w:val="0"/>
          <w:numId w:val="369"/>
        </w:numPr>
      </w:pPr>
      <w:r w:rsidRPr="00E46AD2">
        <w:rPr>
          <w:rtl/>
        </w:rPr>
        <w:t>أسباب التنوع اللفظي</w:t>
      </w:r>
      <w:r w:rsidRPr="00E46AD2">
        <w:t>:</w:t>
      </w:r>
    </w:p>
    <w:p w14:paraId="4D34D075" w14:textId="77777777" w:rsidR="0047292A" w:rsidRPr="00E46AD2" w:rsidRDefault="0047292A" w:rsidP="009A6CA1">
      <w:pPr>
        <w:pStyle w:val="a9"/>
        <w:numPr>
          <w:ilvl w:val="1"/>
          <w:numId w:val="369"/>
        </w:numPr>
      </w:pPr>
      <w:r w:rsidRPr="001A721D">
        <w:rPr>
          <w:b/>
          <w:bCs/>
          <w:rtl/>
        </w:rPr>
        <w:t>اختلاف السياق</w:t>
      </w:r>
      <w:r w:rsidRPr="001A721D">
        <w:rPr>
          <w:b/>
          <w:bCs/>
        </w:rPr>
        <w:t>:</w:t>
      </w:r>
      <w:r w:rsidRPr="00E46AD2">
        <w:t xml:space="preserve"> </w:t>
      </w:r>
      <w:r w:rsidRPr="00E46AD2">
        <w:rPr>
          <w:rtl/>
        </w:rPr>
        <w:t>قد يختلف السياق العام للسورة أو للآيات التي وردت فيها الآية المتشابهة، مما يستدعي استخدام لفظ مختلف أو تركيب مختلف يناسب هذا السياق</w:t>
      </w:r>
      <w:r w:rsidRPr="00E46AD2">
        <w:t>.</w:t>
      </w:r>
    </w:p>
    <w:p w14:paraId="7E2DF051" w14:textId="77777777" w:rsidR="0047292A" w:rsidRPr="00E46AD2" w:rsidRDefault="0047292A" w:rsidP="009A6CA1">
      <w:pPr>
        <w:pStyle w:val="a9"/>
        <w:numPr>
          <w:ilvl w:val="1"/>
          <w:numId w:val="369"/>
        </w:numPr>
      </w:pPr>
      <w:r w:rsidRPr="001A721D">
        <w:rPr>
          <w:b/>
          <w:bCs/>
          <w:rtl/>
        </w:rPr>
        <w:t>تعدد المعاني</w:t>
      </w:r>
      <w:r w:rsidRPr="001A721D">
        <w:rPr>
          <w:b/>
          <w:bCs/>
        </w:rPr>
        <w:t>:</w:t>
      </w:r>
      <w:r w:rsidRPr="00E46AD2">
        <w:t xml:space="preserve"> </w:t>
      </w:r>
      <w:r w:rsidRPr="00E46AD2">
        <w:rPr>
          <w:rtl/>
        </w:rPr>
        <w:t>قد يكون للكلمة الواحدة أكثر من معنى، فيستخدم القرآن اللفظ المناسب لكل سياق، والذي يحمل المعنى الأدق والأبلغ</w:t>
      </w:r>
      <w:r w:rsidRPr="00E46AD2">
        <w:t>.</w:t>
      </w:r>
    </w:p>
    <w:p w14:paraId="43694F22" w14:textId="77777777" w:rsidR="0047292A" w:rsidRPr="00E46AD2" w:rsidRDefault="0047292A" w:rsidP="009A6CA1">
      <w:pPr>
        <w:pStyle w:val="a9"/>
        <w:numPr>
          <w:ilvl w:val="1"/>
          <w:numId w:val="369"/>
        </w:numPr>
      </w:pPr>
      <w:r w:rsidRPr="001A721D">
        <w:rPr>
          <w:b/>
          <w:bCs/>
          <w:rtl/>
        </w:rPr>
        <w:t>التفنن في الأسلوب</w:t>
      </w:r>
      <w:r w:rsidRPr="001A721D">
        <w:rPr>
          <w:b/>
          <w:bCs/>
        </w:rPr>
        <w:t>:</w:t>
      </w:r>
      <w:r w:rsidRPr="00E46AD2">
        <w:t xml:space="preserve"> </w:t>
      </w:r>
      <w:r w:rsidRPr="00E46AD2">
        <w:rPr>
          <w:rtl/>
        </w:rPr>
        <w:t>قد يكون التنوع اللفظي لمجرد التفنن في الأسلوب وإظهار جمال اللغة العربية وبلاغتها وغناها، وتنويع طرق التعبير عن المعنى الواحد</w:t>
      </w:r>
      <w:r w:rsidRPr="00E46AD2">
        <w:t>.</w:t>
      </w:r>
    </w:p>
    <w:p w14:paraId="3A0DA0FF" w14:textId="1C0C17DD" w:rsidR="0047292A" w:rsidRPr="00E46AD2" w:rsidRDefault="0047292A" w:rsidP="009A6CA1">
      <w:pPr>
        <w:pStyle w:val="a9"/>
        <w:numPr>
          <w:ilvl w:val="1"/>
          <w:numId w:val="369"/>
        </w:numPr>
      </w:pPr>
      <w:r w:rsidRPr="001A721D">
        <w:rPr>
          <w:b/>
          <w:bCs/>
          <w:rtl/>
        </w:rPr>
        <w:t>مراعاة الفواصل القرآنية</w:t>
      </w:r>
      <w:r w:rsidRPr="001A721D">
        <w:rPr>
          <w:b/>
          <w:bCs/>
        </w:rPr>
        <w:t>:</w:t>
      </w:r>
      <w:r w:rsidRPr="00E46AD2">
        <w:t xml:space="preserve"> </w:t>
      </w:r>
      <w:r w:rsidRPr="00E46AD2">
        <w:rPr>
          <w:rtl/>
        </w:rPr>
        <w:t xml:space="preserve">قد يكون التنوع اللفظي لمراعاة الفواصل القرآنية </w:t>
      </w:r>
      <w:r w:rsidR="0064321B">
        <w:rPr>
          <w:rtl/>
        </w:rPr>
        <w:t>"</w:t>
      </w:r>
      <w:r w:rsidRPr="00E46AD2">
        <w:rPr>
          <w:rtl/>
        </w:rPr>
        <w:t>نهايات الآيات</w:t>
      </w:r>
      <w:r w:rsidR="0064321B">
        <w:rPr>
          <w:rtl/>
        </w:rPr>
        <w:t>"</w:t>
      </w:r>
      <w:r w:rsidRPr="00E46AD2">
        <w:rPr>
          <w:rtl/>
        </w:rPr>
        <w:t>، ولتحقيق التوازن الصوتي والإيقاعي في النص القرآني</w:t>
      </w:r>
      <w:r w:rsidRPr="00E46AD2">
        <w:t>.</w:t>
      </w:r>
    </w:p>
    <w:p w14:paraId="37E621B7" w14:textId="77777777" w:rsidR="0047292A" w:rsidRPr="00E46AD2" w:rsidRDefault="0047292A" w:rsidP="009A6CA1">
      <w:pPr>
        <w:pStyle w:val="a9"/>
        <w:numPr>
          <w:ilvl w:val="1"/>
          <w:numId w:val="369"/>
        </w:numPr>
      </w:pPr>
      <w:r w:rsidRPr="001A721D">
        <w:rPr>
          <w:b/>
          <w:bCs/>
          <w:rtl/>
        </w:rPr>
        <w:t>الإيجاز والتفصيل</w:t>
      </w:r>
      <w:r w:rsidRPr="001A721D">
        <w:rPr>
          <w:b/>
          <w:bCs/>
        </w:rPr>
        <w:t>:</w:t>
      </w:r>
      <w:r w:rsidRPr="00E46AD2">
        <w:t xml:space="preserve"> </w:t>
      </w:r>
      <w:r w:rsidRPr="00E46AD2">
        <w:rPr>
          <w:rtl/>
        </w:rPr>
        <w:t>قد يكون الحذف للإيجاز والاختصار، وقد تكون الزيادة للتفصيل والتوضيح</w:t>
      </w:r>
      <w:r w:rsidRPr="00E46AD2">
        <w:t>.</w:t>
      </w:r>
    </w:p>
    <w:p w14:paraId="12A84379" w14:textId="77777777" w:rsidR="0047292A" w:rsidRPr="00E46AD2" w:rsidRDefault="0047292A" w:rsidP="009A6CA1">
      <w:pPr>
        <w:pStyle w:val="a9"/>
        <w:numPr>
          <w:ilvl w:val="1"/>
          <w:numId w:val="369"/>
        </w:numPr>
      </w:pPr>
      <w:r w:rsidRPr="001A721D">
        <w:rPr>
          <w:b/>
          <w:bCs/>
          <w:rtl/>
        </w:rPr>
        <w:t>التأكيد</w:t>
      </w:r>
      <w:r w:rsidRPr="001A721D">
        <w:rPr>
          <w:b/>
          <w:bCs/>
        </w:rPr>
        <w:t>:</w:t>
      </w:r>
      <w:r w:rsidRPr="00E46AD2">
        <w:t xml:space="preserve"> </w:t>
      </w:r>
      <w:r w:rsidRPr="00E46AD2">
        <w:rPr>
          <w:rtl/>
        </w:rPr>
        <w:t>قد يكون التكرار مع التنوع للتأكيد على المعنى وترسيخه في نفس القارئ</w:t>
      </w:r>
      <w:r w:rsidRPr="00E46AD2">
        <w:t>.</w:t>
      </w:r>
    </w:p>
    <w:p w14:paraId="5C313233" w14:textId="66C63E8C" w:rsidR="0047292A" w:rsidRPr="00E46AD2" w:rsidRDefault="0047292A" w:rsidP="009A6CA1">
      <w:pPr>
        <w:pStyle w:val="a9"/>
        <w:numPr>
          <w:ilvl w:val="0"/>
          <w:numId w:val="369"/>
        </w:numPr>
      </w:pPr>
      <w:r w:rsidRPr="00E46AD2">
        <w:rPr>
          <w:rtl/>
        </w:rPr>
        <w:t xml:space="preserve">أمثلة </w:t>
      </w:r>
      <w:r w:rsidR="0064321B">
        <w:rPr>
          <w:rtl/>
        </w:rPr>
        <w:t>"</w:t>
      </w:r>
      <w:r w:rsidRPr="00E46AD2">
        <w:rPr>
          <w:rtl/>
        </w:rPr>
        <w:t>موجزة</w:t>
      </w:r>
      <w:r w:rsidR="0064321B">
        <w:rPr>
          <w:rtl/>
        </w:rPr>
        <w:t>"</w:t>
      </w:r>
      <w:r w:rsidRPr="00E46AD2">
        <w:t>:</w:t>
      </w:r>
    </w:p>
    <w:p w14:paraId="665FC609" w14:textId="44DBBFA4" w:rsidR="0047292A" w:rsidRPr="00E46AD2" w:rsidRDefault="0047292A" w:rsidP="009A6CA1">
      <w:pPr>
        <w:pStyle w:val="a9"/>
        <w:numPr>
          <w:ilvl w:val="1"/>
          <w:numId w:val="369"/>
        </w:numPr>
      </w:pPr>
      <w:r w:rsidRPr="001A721D">
        <w:rPr>
          <w:b/>
          <w:bCs/>
          <w:rtl/>
        </w:rPr>
        <w:t>زيادة</w:t>
      </w:r>
      <w:r w:rsidRPr="001A721D">
        <w:rPr>
          <w:b/>
          <w:bCs/>
        </w:rPr>
        <w:t>:</w:t>
      </w:r>
      <w:r w:rsidRPr="00E46AD2">
        <w:t xml:space="preserve"> "</w:t>
      </w:r>
      <w:r w:rsidRPr="00E46AD2">
        <w:rPr>
          <w:rtl/>
        </w:rPr>
        <w:t xml:space="preserve">وَإِذْ قُلْنَا لِلْمَلَائِكَةِ اسْجُدُوا لِآدَمَ" </w:t>
      </w:r>
      <w:r w:rsidR="0064321B">
        <w:rPr>
          <w:rtl/>
        </w:rPr>
        <w:t>"</w:t>
      </w:r>
      <w:r w:rsidRPr="00E46AD2">
        <w:rPr>
          <w:rtl/>
        </w:rPr>
        <w:t>البقرة: 34</w:t>
      </w:r>
      <w:r w:rsidR="0064321B">
        <w:rPr>
          <w:rtl/>
        </w:rPr>
        <w:t>"</w:t>
      </w:r>
      <w:r w:rsidRPr="00E46AD2">
        <w:rPr>
          <w:rtl/>
        </w:rPr>
        <w:t xml:space="preserve"> – "وَإِذْ قُلْنَا لِلْمَلَائِكَةِ اسْجُدُوا لِآدَمَ فَسَجَدُوا" </w:t>
      </w:r>
      <w:r w:rsidR="0064321B">
        <w:rPr>
          <w:rtl/>
        </w:rPr>
        <w:t>"</w:t>
      </w:r>
      <w:r w:rsidRPr="00E46AD2">
        <w:rPr>
          <w:rtl/>
        </w:rPr>
        <w:t>الأعراف: 11</w:t>
      </w:r>
      <w:r w:rsidR="0064321B">
        <w:rPr>
          <w:rtl/>
        </w:rPr>
        <w:t>"</w:t>
      </w:r>
      <w:r w:rsidRPr="00E46AD2">
        <w:rPr>
          <w:rtl/>
        </w:rPr>
        <w:t xml:space="preserve">. </w:t>
      </w:r>
      <w:r w:rsidR="0064321B">
        <w:rPr>
          <w:rtl/>
        </w:rPr>
        <w:t>"</w:t>
      </w:r>
      <w:r w:rsidRPr="00E46AD2">
        <w:rPr>
          <w:rtl/>
        </w:rPr>
        <w:t>زيادة "فَسَجَدُوا"</w:t>
      </w:r>
      <w:r w:rsidR="0064321B">
        <w:rPr>
          <w:rtl/>
        </w:rPr>
        <w:t>"</w:t>
      </w:r>
      <w:r w:rsidRPr="00E46AD2">
        <w:t>.</w:t>
      </w:r>
    </w:p>
    <w:p w14:paraId="033D3C9C" w14:textId="3854F039" w:rsidR="0047292A" w:rsidRPr="00E46AD2" w:rsidRDefault="0047292A" w:rsidP="009A6CA1">
      <w:pPr>
        <w:pStyle w:val="a9"/>
        <w:numPr>
          <w:ilvl w:val="1"/>
          <w:numId w:val="369"/>
        </w:numPr>
      </w:pPr>
      <w:r w:rsidRPr="001A721D">
        <w:rPr>
          <w:b/>
          <w:bCs/>
          <w:rtl/>
        </w:rPr>
        <w:t>نقصان</w:t>
      </w:r>
      <w:r w:rsidRPr="001A721D">
        <w:rPr>
          <w:b/>
          <w:bCs/>
        </w:rPr>
        <w:t>:</w:t>
      </w:r>
      <w:r w:rsidRPr="00E46AD2">
        <w:t xml:space="preserve"> "</w:t>
      </w:r>
      <w:r w:rsidRPr="00E46AD2">
        <w:rPr>
          <w:rtl/>
        </w:rPr>
        <w:t xml:space="preserve">وَقَالُوا اتَّخَذَ اللَّهُ وَلَدًا" </w:t>
      </w:r>
      <w:r w:rsidR="0064321B">
        <w:rPr>
          <w:rtl/>
        </w:rPr>
        <w:t>"</w:t>
      </w:r>
      <w:r w:rsidRPr="00E46AD2">
        <w:rPr>
          <w:rtl/>
        </w:rPr>
        <w:t>البقرة: 116</w:t>
      </w:r>
      <w:r w:rsidR="0064321B">
        <w:rPr>
          <w:rtl/>
        </w:rPr>
        <w:t>"</w:t>
      </w:r>
      <w:r w:rsidRPr="00E46AD2">
        <w:rPr>
          <w:rtl/>
        </w:rPr>
        <w:t xml:space="preserve"> – "قَالُوا اتَّخَذَ اللَّهُ وَلَدًا" </w:t>
      </w:r>
      <w:r w:rsidR="0064321B">
        <w:rPr>
          <w:rtl/>
        </w:rPr>
        <w:t>"</w:t>
      </w:r>
      <w:r w:rsidRPr="00E46AD2">
        <w:rPr>
          <w:rtl/>
        </w:rPr>
        <w:t>يونس: 68</w:t>
      </w:r>
      <w:r w:rsidR="0064321B">
        <w:rPr>
          <w:rtl/>
        </w:rPr>
        <w:t>"</w:t>
      </w:r>
      <w:r w:rsidRPr="00E46AD2">
        <w:rPr>
          <w:rtl/>
        </w:rPr>
        <w:t xml:space="preserve">. </w:t>
      </w:r>
      <w:r w:rsidR="0064321B">
        <w:rPr>
          <w:rtl/>
        </w:rPr>
        <w:t>"</w:t>
      </w:r>
      <w:r w:rsidRPr="00E46AD2">
        <w:rPr>
          <w:rtl/>
        </w:rPr>
        <w:t>نقصان "وَقَالُوا"</w:t>
      </w:r>
      <w:r w:rsidR="0064321B">
        <w:rPr>
          <w:rtl/>
        </w:rPr>
        <w:t>"</w:t>
      </w:r>
      <w:r w:rsidRPr="00E46AD2">
        <w:t>.</w:t>
      </w:r>
    </w:p>
    <w:p w14:paraId="5F4AF161" w14:textId="53F00D9D" w:rsidR="0047292A" w:rsidRPr="00E46AD2" w:rsidRDefault="0047292A" w:rsidP="009A6CA1">
      <w:pPr>
        <w:pStyle w:val="a9"/>
        <w:numPr>
          <w:ilvl w:val="1"/>
          <w:numId w:val="369"/>
        </w:numPr>
      </w:pPr>
      <w:r w:rsidRPr="001A721D">
        <w:rPr>
          <w:b/>
          <w:bCs/>
          <w:rtl/>
        </w:rPr>
        <w:t>تقديم وتأخير</w:t>
      </w:r>
      <w:r w:rsidRPr="001A721D">
        <w:rPr>
          <w:b/>
          <w:bCs/>
        </w:rPr>
        <w:t>:</w:t>
      </w:r>
      <w:r w:rsidRPr="00E46AD2">
        <w:t xml:space="preserve"> "</w:t>
      </w:r>
      <w:r w:rsidRPr="00E46AD2">
        <w:rPr>
          <w:rtl/>
        </w:rPr>
        <w:t xml:space="preserve">وَقَدِمْنَا إِلَىٰ مَا عَمِلُوا مِنْ عَمَلٍ فَجَعَلْنَاهُ هَبَاءً مَّنثُورًا" </w:t>
      </w:r>
      <w:r w:rsidR="0064321B">
        <w:rPr>
          <w:rtl/>
        </w:rPr>
        <w:t>"</w:t>
      </w:r>
      <w:r w:rsidRPr="00E46AD2">
        <w:rPr>
          <w:rtl/>
        </w:rPr>
        <w:t>الفرقان: 23</w:t>
      </w:r>
      <w:r w:rsidR="0064321B">
        <w:rPr>
          <w:rtl/>
        </w:rPr>
        <w:t>"</w:t>
      </w:r>
      <w:r w:rsidRPr="00E46AD2">
        <w:rPr>
          <w:rtl/>
        </w:rPr>
        <w:t xml:space="preserve"> – "يَوْمَ يَنظُرُ الْمَرْءُ مَا قَدَّمَتْ يَدَاهُ" </w:t>
      </w:r>
      <w:r w:rsidR="0064321B">
        <w:rPr>
          <w:rtl/>
        </w:rPr>
        <w:t>"</w:t>
      </w:r>
      <w:r w:rsidRPr="00E46AD2">
        <w:rPr>
          <w:rtl/>
        </w:rPr>
        <w:t>النبأ: 40</w:t>
      </w:r>
      <w:r w:rsidR="0064321B">
        <w:rPr>
          <w:rtl/>
        </w:rPr>
        <w:t>"</w:t>
      </w:r>
      <w:r w:rsidRPr="00E46AD2">
        <w:t>.</w:t>
      </w:r>
    </w:p>
    <w:p w14:paraId="591B05BC" w14:textId="51B2516D" w:rsidR="0047292A" w:rsidRPr="00E46AD2" w:rsidRDefault="0047292A" w:rsidP="009A6CA1">
      <w:pPr>
        <w:pStyle w:val="a9"/>
        <w:numPr>
          <w:ilvl w:val="1"/>
          <w:numId w:val="369"/>
        </w:numPr>
      </w:pPr>
      <w:r w:rsidRPr="001A721D">
        <w:rPr>
          <w:b/>
          <w:bCs/>
          <w:rtl/>
        </w:rPr>
        <w:t>إبدال</w:t>
      </w:r>
      <w:r w:rsidRPr="001A721D">
        <w:rPr>
          <w:b/>
          <w:bCs/>
        </w:rPr>
        <w:t>:</w:t>
      </w:r>
      <w:r w:rsidRPr="00E46AD2">
        <w:t xml:space="preserve"> "</w:t>
      </w:r>
      <w:r w:rsidRPr="00E46AD2">
        <w:rPr>
          <w:rtl/>
        </w:rPr>
        <w:t xml:space="preserve">وَإِذْ قَالَ مُوسَىٰ لِقَوْمِهِ" </w:t>
      </w:r>
      <w:r w:rsidR="0064321B">
        <w:rPr>
          <w:rtl/>
        </w:rPr>
        <w:t>"</w:t>
      </w:r>
      <w:r w:rsidRPr="00E46AD2">
        <w:rPr>
          <w:rtl/>
        </w:rPr>
        <w:t>البقرة: 54</w:t>
      </w:r>
      <w:r w:rsidR="0064321B">
        <w:rPr>
          <w:rtl/>
        </w:rPr>
        <w:t>"</w:t>
      </w:r>
      <w:r w:rsidRPr="00E46AD2">
        <w:rPr>
          <w:rtl/>
        </w:rPr>
        <w:t xml:space="preserve"> – "وَإِذْ قَالَ مُوسَىٰ لِفِرْعَوْنَ" </w:t>
      </w:r>
      <w:r w:rsidR="0064321B">
        <w:rPr>
          <w:rtl/>
        </w:rPr>
        <w:t>"</w:t>
      </w:r>
      <w:r w:rsidRPr="00E46AD2">
        <w:rPr>
          <w:rtl/>
        </w:rPr>
        <w:t>الأعراف: 103</w:t>
      </w:r>
      <w:r w:rsidR="0064321B">
        <w:rPr>
          <w:rtl/>
        </w:rPr>
        <w:t>"</w:t>
      </w:r>
      <w:r w:rsidRPr="00E46AD2">
        <w:rPr>
          <w:rtl/>
        </w:rPr>
        <w:t xml:space="preserve">. </w:t>
      </w:r>
      <w:r w:rsidR="0064321B">
        <w:rPr>
          <w:rtl/>
        </w:rPr>
        <w:t>"</w:t>
      </w:r>
      <w:r w:rsidRPr="00E46AD2">
        <w:rPr>
          <w:rtl/>
        </w:rPr>
        <w:t>إبدال "لقومه" بـ "لفرعون"</w:t>
      </w:r>
      <w:r w:rsidR="0064321B">
        <w:rPr>
          <w:rtl/>
        </w:rPr>
        <w:t>"</w:t>
      </w:r>
      <w:r w:rsidRPr="00E46AD2">
        <w:t>.</w:t>
      </w:r>
    </w:p>
    <w:p w14:paraId="7CB7D290" w14:textId="77777777" w:rsidR="0047292A" w:rsidRPr="00E46AD2" w:rsidRDefault="0047292A" w:rsidP="001A721D">
      <w:r w:rsidRPr="00E46AD2">
        <w:t xml:space="preserve">3. </w:t>
      </w:r>
      <w:r w:rsidRPr="00E46AD2">
        <w:rPr>
          <w:rtl/>
        </w:rPr>
        <w:t>الفرق بين التشابه اللفظي والتكرار</w:t>
      </w:r>
      <w:r w:rsidRPr="00E46AD2">
        <w:t>:</w:t>
      </w:r>
    </w:p>
    <w:p w14:paraId="3315D347" w14:textId="77777777" w:rsidR="0047292A" w:rsidRPr="00E46AD2" w:rsidRDefault="0047292A" w:rsidP="009A6CA1">
      <w:pPr>
        <w:pStyle w:val="a9"/>
        <w:numPr>
          <w:ilvl w:val="0"/>
          <w:numId w:val="370"/>
        </w:numPr>
      </w:pPr>
      <w:r w:rsidRPr="001A721D">
        <w:rPr>
          <w:b/>
          <w:bCs/>
          <w:rtl/>
        </w:rPr>
        <w:t>التشابه اللفظي</w:t>
      </w:r>
      <w:r w:rsidRPr="001A721D">
        <w:rPr>
          <w:b/>
          <w:bCs/>
        </w:rPr>
        <w:t>:</w:t>
      </w:r>
      <w:r w:rsidRPr="00E46AD2">
        <w:t xml:space="preserve"> </w:t>
      </w:r>
      <w:r w:rsidRPr="00E46AD2">
        <w:rPr>
          <w:rtl/>
        </w:rPr>
        <w:t>هو اتفاق الآيات في المعنى العام، مع اختلاف في بعض الألفاظ أو التراكيب أو التقديم والتأخير أو الزيادة والنقصان. وهذا الاختلاف يحمل دلالات مقصودة</w:t>
      </w:r>
      <w:r w:rsidRPr="00E46AD2">
        <w:t>.</w:t>
      </w:r>
    </w:p>
    <w:p w14:paraId="67571319" w14:textId="77777777" w:rsidR="0047292A" w:rsidRPr="00E46AD2" w:rsidRDefault="0047292A" w:rsidP="009A6CA1">
      <w:pPr>
        <w:pStyle w:val="a9"/>
        <w:numPr>
          <w:ilvl w:val="0"/>
          <w:numId w:val="370"/>
        </w:numPr>
      </w:pPr>
      <w:r w:rsidRPr="001A721D">
        <w:rPr>
          <w:b/>
          <w:bCs/>
          <w:rtl/>
        </w:rPr>
        <w:t>التكرار</w:t>
      </w:r>
      <w:r w:rsidRPr="001A721D">
        <w:rPr>
          <w:b/>
          <w:bCs/>
        </w:rPr>
        <w:t>:</w:t>
      </w:r>
      <w:r w:rsidRPr="00E46AD2">
        <w:t xml:space="preserve"> </w:t>
      </w:r>
      <w:r w:rsidRPr="00E46AD2">
        <w:rPr>
          <w:rtl/>
        </w:rPr>
        <w:t>هو إعادة اللفظ أو المعنى نفسه بنفس الصيغة وبنفس الألفاظ. والتكرار في القرآن أيضًا له أغراض بلاغية، مثل التأكيد والتقرير والتهويل والوعيد</w:t>
      </w:r>
      <w:r w:rsidRPr="00E46AD2">
        <w:t>.</w:t>
      </w:r>
    </w:p>
    <w:p w14:paraId="12848ACA" w14:textId="77777777" w:rsidR="0047292A" w:rsidRPr="00E46AD2" w:rsidRDefault="0047292A" w:rsidP="001A721D">
      <w:r w:rsidRPr="00E46AD2">
        <w:t xml:space="preserve">4. </w:t>
      </w:r>
      <w:r w:rsidRPr="00E46AD2">
        <w:rPr>
          <w:rtl/>
        </w:rPr>
        <w:t>كيف يُظهر التنوع اللفظي إعجاز القرآن؟</w:t>
      </w:r>
    </w:p>
    <w:p w14:paraId="01CD1FA8" w14:textId="4FD4C294" w:rsidR="0047292A" w:rsidRPr="00E46AD2" w:rsidRDefault="0047292A" w:rsidP="009A6CA1">
      <w:pPr>
        <w:pStyle w:val="a9"/>
        <w:numPr>
          <w:ilvl w:val="0"/>
          <w:numId w:val="371"/>
        </w:numPr>
      </w:pPr>
      <w:r w:rsidRPr="001A721D">
        <w:rPr>
          <w:b/>
          <w:bCs/>
          <w:rtl/>
        </w:rPr>
        <w:t>دقة التعبير</w:t>
      </w:r>
      <w:r w:rsidRPr="001A721D">
        <w:rPr>
          <w:b/>
          <w:bCs/>
        </w:rPr>
        <w:t>:</w:t>
      </w:r>
      <w:r w:rsidRPr="00E46AD2">
        <w:t xml:space="preserve"> </w:t>
      </w:r>
      <w:r w:rsidRPr="00E46AD2">
        <w:rPr>
          <w:rtl/>
        </w:rPr>
        <w:t>استخدام ألفاظ مختلفة في سياقات متشابهة يعبر عن أدق المعاني وأ</w:t>
      </w:r>
      <w:r w:rsidR="00C02A62" w:rsidRPr="00E46AD2">
        <w:rPr>
          <w:rtl/>
          <w:cs/>
        </w:rPr>
        <w:t>هم</w:t>
      </w:r>
      <w:r w:rsidRPr="00E46AD2">
        <w:rPr>
          <w:cs/>
          <w:lang w:bidi="hi-IN"/>
        </w:rPr>
        <w:t xml:space="preserve"> </w:t>
      </w:r>
      <w:r w:rsidRPr="00E46AD2">
        <w:rPr>
          <w:rtl/>
        </w:rPr>
        <w:t>الفروق بينها، ويعبر عن مشاعر وأفكار معقدة بوضوح وإيجاز لا مثيل له</w:t>
      </w:r>
      <w:r w:rsidRPr="00E46AD2">
        <w:rPr>
          <w:cs/>
          <w:lang w:bidi="hi-IN"/>
        </w:rPr>
        <w:t>.</w:t>
      </w:r>
    </w:p>
    <w:p w14:paraId="35443351" w14:textId="77777777" w:rsidR="0047292A" w:rsidRPr="00E46AD2" w:rsidRDefault="0047292A" w:rsidP="009A6CA1">
      <w:pPr>
        <w:pStyle w:val="a9"/>
        <w:numPr>
          <w:ilvl w:val="0"/>
          <w:numId w:val="371"/>
        </w:numPr>
      </w:pPr>
      <w:r w:rsidRPr="001A721D">
        <w:rPr>
          <w:b/>
          <w:bCs/>
          <w:rtl/>
        </w:rPr>
        <w:t>توافق السياق</w:t>
      </w:r>
      <w:r w:rsidRPr="001A721D">
        <w:rPr>
          <w:b/>
          <w:bCs/>
        </w:rPr>
        <w:t>:</w:t>
      </w:r>
      <w:r w:rsidRPr="00E46AD2">
        <w:t xml:space="preserve"> </w:t>
      </w:r>
      <w:r w:rsidRPr="00E46AD2">
        <w:rPr>
          <w:rtl/>
        </w:rPr>
        <w:t>الألفاظ والتراكيب المستخدمة في كل آية تتناسب تمامًا مع السياق الذي وردت فيه، سواء كان سياقًا تاريخيًا أو تشريعيًا أو عقديًا أو وعظيًا، مما يعكس بديعة التركيب اللغوي للقرآن وإحكامه</w:t>
      </w:r>
      <w:r w:rsidRPr="00E46AD2">
        <w:t>.</w:t>
      </w:r>
    </w:p>
    <w:p w14:paraId="1471889E" w14:textId="77777777" w:rsidR="0047292A" w:rsidRPr="00E46AD2" w:rsidRDefault="0047292A" w:rsidP="009A6CA1">
      <w:pPr>
        <w:pStyle w:val="a9"/>
        <w:numPr>
          <w:ilvl w:val="0"/>
          <w:numId w:val="371"/>
        </w:numPr>
      </w:pPr>
      <w:r w:rsidRPr="001A721D">
        <w:rPr>
          <w:b/>
          <w:bCs/>
          <w:rtl/>
        </w:rPr>
        <w:t>تعدد المعاني</w:t>
      </w:r>
      <w:r w:rsidRPr="001A721D">
        <w:rPr>
          <w:b/>
          <w:bCs/>
        </w:rPr>
        <w:t>:</w:t>
      </w:r>
      <w:r w:rsidRPr="00E46AD2">
        <w:t xml:space="preserve"> </w:t>
      </w:r>
      <w:r w:rsidRPr="00E46AD2">
        <w:rPr>
          <w:rtl/>
        </w:rPr>
        <w:t>يختار القرآن اللفظ المناسب لكل سياق، والذي يحمل المعنى الأدق والأبلغ، مما يثري المعنى ويوسعه، ويكشف عن كنوز لغوية لا تنفد</w:t>
      </w:r>
      <w:r w:rsidRPr="00E46AD2">
        <w:t>.</w:t>
      </w:r>
    </w:p>
    <w:p w14:paraId="6292C5E0" w14:textId="77777777" w:rsidR="0047292A" w:rsidRPr="00E46AD2" w:rsidRDefault="0047292A" w:rsidP="009A6CA1">
      <w:pPr>
        <w:pStyle w:val="a9"/>
        <w:numPr>
          <w:ilvl w:val="0"/>
          <w:numId w:val="371"/>
        </w:numPr>
      </w:pPr>
      <w:r w:rsidRPr="001A721D">
        <w:rPr>
          <w:b/>
          <w:bCs/>
          <w:rtl/>
        </w:rPr>
        <w:t>الإعجاز البلاغي</w:t>
      </w:r>
      <w:r w:rsidRPr="001A721D">
        <w:rPr>
          <w:b/>
          <w:bCs/>
        </w:rPr>
        <w:t>:</w:t>
      </w:r>
      <w:r w:rsidRPr="00E46AD2">
        <w:t xml:space="preserve"> </w:t>
      </w:r>
      <w:r w:rsidRPr="00E46AD2">
        <w:rPr>
          <w:rtl/>
        </w:rPr>
        <w:t>التنوع اللفظي يبرز جمال القرآن في بلاغته وفصاحته وأسلوبه الفريد، الذي لا يمكن لبشر أن يأتي بمثله، والذي يأسر القلوب والعقول</w:t>
      </w:r>
      <w:r w:rsidRPr="00E46AD2">
        <w:t>.</w:t>
      </w:r>
    </w:p>
    <w:p w14:paraId="33BE1039" w14:textId="77777777" w:rsidR="0047292A" w:rsidRPr="00E46AD2" w:rsidRDefault="0047292A" w:rsidP="009A6CA1">
      <w:pPr>
        <w:pStyle w:val="a9"/>
        <w:numPr>
          <w:ilvl w:val="0"/>
          <w:numId w:val="371"/>
        </w:numPr>
      </w:pPr>
      <w:r w:rsidRPr="001A721D">
        <w:rPr>
          <w:b/>
          <w:bCs/>
          <w:rtl/>
        </w:rPr>
        <w:t>تكرار المعاني</w:t>
      </w:r>
      <w:r w:rsidRPr="001A721D">
        <w:rPr>
          <w:b/>
          <w:bCs/>
        </w:rPr>
        <w:t>:</w:t>
      </w:r>
      <w:r w:rsidRPr="00E46AD2">
        <w:t xml:space="preserve"> </w:t>
      </w:r>
      <w:r w:rsidRPr="00E46AD2">
        <w:rPr>
          <w:rtl/>
        </w:rPr>
        <w:t>التكرار مع تغيير الألفاظ يعزز الفكرة أو المبدأ المذكور، ويؤكده في نفس القارئ، ويجعله أكثر رسوخًا في ذهنه</w:t>
      </w:r>
      <w:r w:rsidRPr="00E46AD2">
        <w:t>.</w:t>
      </w:r>
    </w:p>
    <w:p w14:paraId="1D811920" w14:textId="77777777" w:rsidR="0047292A" w:rsidRPr="00E46AD2" w:rsidRDefault="0047292A" w:rsidP="009A6CA1">
      <w:pPr>
        <w:pStyle w:val="a9"/>
        <w:numPr>
          <w:ilvl w:val="0"/>
          <w:numId w:val="371"/>
        </w:numPr>
      </w:pPr>
      <w:r w:rsidRPr="001A721D">
        <w:rPr>
          <w:b/>
          <w:bCs/>
          <w:rtl/>
        </w:rPr>
        <w:t>الملاءمة للمخاطب</w:t>
      </w:r>
      <w:r w:rsidRPr="001A721D">
        <w:rPr>
          <w:b/>
          <w:bCs/>
        </w:rPr>
        <w:t>:</w:t>
      </w:r>
      <w:r w:rsidRPr="00E46AD2">
        <w:t xml:space="preserve"> </w:t>
      </w:r>
      <w:r w:rsidRPr="00E46AD2">
        <w:rPr>
          <w:rtl/>
        </w:rPr>
        <w:t>القرآن يتحدث إلى جميع الناس في كل الأزمنة، والتنوع اللفظي يجعله مناسبًا لمستويات الفهم المختلفة، وللثقافات المتنوعة، وللعقول والقلوب على اختلاف مشاربها</w:t>
      </w:r>
      <w:r w:rsidRPr="00E46AD2">
        <w:t>.</w:t>
      </w:r>
    </w:p>
    <w:p w14:paraId="7CAD9FDC" w14:textId="77777777" w:rsidR="0047292A" w:rsidRPr="00E46AD2" w:rsidRDefault="0047292A" w:rsidP="009A6CA1">
      <w:pPr>
        <w:pStyle w:val="a9"/>
        <w:numPr>
          <w:ilvl w:val="0"/>
          <w:numId w:val="371"/>
        </w:numPr>
      </w:pPr>
      <w:r w:rsidRPr="001A721D">
        <w:rPr>
          <w:b/>
          <w:bCs/>
          <w:rtl/>
        </w:rPr>
        <w:t>الإيجاز</w:t>
      </w:r>
      <w:r w:rsidRPr="001A721D">
        <w:rPr>
          <w:b/>
          <w:bCs/>
        </w:rPr>
        <w:t>:</w:t>
      </w:r>
      <w:r w:rsidRPr="00E46AD2">
        <w:t xml:space="preserve"> </w:t>
      </w:r>
      <w:r w:rsidRPr="00E46AD2">
        <w:rPr>
          <w:rtl/>
        </w:rPr>
        <w:t>التنوع اللفظي يحقق الإيجاز في التعبير، حيث يمكن التعبير عن المعنى نفسه بألفاظ أقل، مع الحفاظ على الدقة والجمال</w:t>
      </w:r>
      <w:r w:rsidRPr="00E46AD2">
        <w:t>.</w:t>
      </w:r>
    </w:p>
    <w:p w14:paraId="2BDAC6D1" w14:textId="77777777" w:rsidR="0047292A" w:rsidRPr="00E46AD2" w:rsidRDefault="0047292A" w:rsidP="009A6CA1">
      <w:pPr>
        <w:pStyle w:val="a9"/>
        <w:numPr>
          <w:ilvl w:val="0"/>
          <w:numId w:val="371"/>
        </w:numPr>
      </w:pPr>
      <w:r w:rsidRPr="001A721D">
        <w:rPr>
          <w:b/>
          <w:bCs/>
          <w:rtl/>
        </w:rPr>
        <w:t>التأثير</w:t>
      </w:r>
      <w:r w:rsidRPr="001A721D">
        <w:rPr>
          <w:b/>
          <w:bCs/>
        </w:rPr>
        <w:t>:</w:t>
      </w:r>
      <w:r w:rsidRPr="00E46AD2">
        <w:t xml:space="preserve"> </w:t>
      </w:r>
      <w:r w:rsidRPr="00E46AD2">
        <w:rPr>
          <w:rtl/>
        </w:rPr>
        <w:t>التنوع اللفظي يزيد من تأثير الآيات في النفوس، ويثير المشاعر والأحاسيس، ويحرك القلوب، ويدعو إلى التفكر والتأمل</w:t>
      </w:r>
      <w:r w:rsidRPr="00E46AD2">
        <w:t>.</w:t>
      </w:r>
    </w:p>
    <w:p w14:paraId="0309F833" w14:textId="77777777" w:rsidR="0047292A" w:rsidRPr="00E46AD2" w:rsidRDefault="0047292A" w:rsidP="009A6CA1">
      <w:pPr>
        <w:pStyle w:val="a9"/>
        <w:numPr>
          <w:ilvl w:val="0"/>
          <w:numId w:val="371"/>
        </w:numPr>
      </w:pPr>
      <w:r w:rsidRPr="001A721D">
        <w:rPr>
          <w:b/>
          <w:bCs/>
          <w:rtl/>
        </w:rPr>
        <w:t>التكامل</w:t>
      </w:r>
      <w:r w:rsidRPr="001A721D">
        <w:rPr>
          <w:b/>
          <w:bCs/>
        </w:rPr>
        <w:t>:</w:t>
      </w:r>
      <w:r w:rsidRPr="00E46AD2">
        <w:t xml:space="preserve"> </w:t>
      </w:r>
      <w:r w:rsidRPr="00E46AD2">
        <w:rPr>
          <w:rtl/>
        </w:rPr>
        <w:t>التنوع اللفظي يحقق التكامل بين الآيات، حيث تكمل الآيات المتشابهة بعضها بعضًا، وتوضح المعنى بشكل أشمل وأعمق</w:t>
      </w:r>
      <w:r w:rsidRPr="00E46AD2">
        <w:t>.</w:t>
      </w:r>
    </w:p>
    <w:p w14:paraId="30837FD0" w14:textId="77777777" w:rsidR="0047292A" w:rsidRPr="00E46AD2" w:rsidRDefault="0047292A" w:rsidP="009A6CA1">
      <w:pPr>
        <w:pStyle w:val="a9"/>
        <w:numPr>
          <w:ilvl w:val="0"/>
          <w:numId w:val="371"/>
        </w:numPr>
      </w:pPr>
      <w:r w:rsidRPr="001A721D">
        <w:rPr>
          <w:b/>
          <w:bCs/>
          <w:rtl/>
        </w:rPr>
        <w:t>التحدي</w:t>
      </w:r>
      <w:r w:rsidRPr="001A721D">
        <w:rPr>
          <w:b/>
          <w:bCs/>
        </w:rPr>
        <w:t>:</w:t>
      </w:r>
      <w:r w:rsidRPr="00E46AD2">
        <w:t xml:space="preserve"> </w:t>
      </w:r>
      <w:r w:rsidRPr="00E46AD2">
        <w:rPr>
          <w:rtl/>
        </w:rPr>
        <w:t>التنوع اللفظي، مع الدقة والإحكام، يمثل تحديًا للعرب في الإتيان بمثل القرآن، وهم أهل الفصاحة والبلاغة، وقد عجزوا عن ذلك، وسيظلون عاجزين إلى يوم القيامة</w:t>
      </w:r>
      <w:r w:rsidRPr="00E46AD2">
        <w:t>.</w:t>
      </w:r>
    </w:p>
    <w:p w14:paraId="3FCB2CC0" w14:textId="077418D7" w:rsidR="0047292A" w:rsidRPr="00E46AD2" w:rsidRDefault="0047292A" w:rsidP="001A721D">
      <w:r w:rsidRPr="00E46AD2">
        <w:rPr>
          <w:b/>
          <w:bCs/>
        </w:rPr>
        <w:t xml:space="preserve">5. </w:t>
      </w:r>
      <w:r w:rsidRPr="00E46AD2">
        <w:rPr>
          <w:b/>
          <w:bCs/>
          <w:rtl/>
        </w:rPr>
        <w:t>الآيات أو المفردات التي تتكرر بشكل لافت في القرآن</w:t>
      </w:r>
      <w:r w:rsidRPr="00E46AD2">
        <w:rPr>
          <w:b/>
          <w:bCs/>
        </w:rPr>
        <w:t>:</w:t>
      </w:r>
      <w:r w:rsidRPr="00E46AD2">
        <w:br/>
      </w:r>
      <w:r w:rsidR="0064321B">
        <w:rPr>
          <w:rtl/>
        </w:rPr>
        <w:t>"</w:t>
      </w:r>
      <w:r w:rsidRPr="00E46AD2">
        <w:rPr>
          <w:rtl/>
        </w:rPr>
        <w:t>ملاحظة: يمكن تطوير هذا القسم ليصبح مقالًا مستقلاً، يتناول دلالات التكرار وأسراره البلاغية</w:t>
      </w:r>
      <w:r w:rsidR="0064321B">
        <w:rPr>
          <w:rtl/>
        </w:rPr>
        <w:t>"</w:t>
      </w:r>
      <w:r w:rsidRPr="00E46AD2">
        <w:t>.</w:t>
      </w:r>
    </w:p>
    <w:p w14:paraId="70809897" w14:textId="77777777" w:rsidR="0047292A" w:rsidRPr="00E46AD2" w:rsidRDefault="0047292A" w:rsidP="001A721D">
      <w:r w:rsidRPr="00E46AD2">
        <w:rPr>
          <w:rtl/>
        </w:rPr>
        <w:t>خاتمة</w:t>
      </w:r>
      <w:r w:rsidRPr="00E46AD2">
        <w:t>:</w:t>
      </w:r>
    </w:p>
    <w:p w14:paraId="106AC6B4" w14:textId="77777777" w:rsidR="0047292A" w:rsidRPr="00E46AD2" w:rsidRDefault="0047292A" w:rsidP="001A721D">
      <w:r w:rsidRPr="00E46AD2">
        <w:rPr>
          <w:rtl/>
        </w:rPr>
        <w:t>إن دراسة الآيات المتشابهة والتنوع اللفظي في القرآن الكريم هي رحلة ممتعة ومثمرة في رحاب كلام الله تعالى. إنها تكشف لنا عن جانب من جوانب الإعجاز اللغوي والبلاغي في القرآن، وتزيدنا فهمًا وإيمانًا ويقينًا. وتدبر هذه الآيات، والنظر في الفروق الدقيقة بينها، يفتح لنا آفاقًا واسعة في فهم كتاب الله، ويكشف لنا عن كنوزه التي لا تنفد</w:t>
      </w:r>
      <w:r w:rsidRPr="00E46AD2">
        <w:t>.</w:t>
      </w:r>
    </w:p>
    <w:p w14:paraId="6B55A5F4" w14:textId="77777777" w:rsidR="0047292A" w:rsidRPr="00E46AD2" w:rsidRDefault="0047292A" w:rsidP="001A721D">
      <w:r w:rsidRPr="00E46AD2">
        <w:rPr>
          <w:rtl/>
        </w:rPr>
        <w:t>التحسينات التي أُجريت</w:t>
      </w:r>
      <w:r w:rsidRPr="00E46AD2">
        <w:t>:</w:t>
      </w:r>
    </w:p>
    <w:p w14:paraId="4FCC752E" w14:textId="77777777" w:rsidR="0047292A" w:rsidRPr="00E46AD2" w:rsidRDefault="0047292A" w:rsidP="009A6CA1">
      <w:pPr>
        <w:pStyle w:val="a9"/>
        <w:numPr>
          <w:ilvl w:val="0"/>
          <w:numId w:val="372"/>
        </w:numPr>
      </w:pPr>
      <w:r w:rsidRPr="001A721D">
        <w:rPr>
          <w:b/>
          <w:bCs/>
          <w:rtl/>
        </w:rPr>
        <w:t>مقدمة</w:t>
      </w:r>
      <w:r w:rsidRPr="001A721D">
        <w:rPr>
          <w:b/>
          <w:bCs/>
        </w:rPr>
        <w:t>:</w:t>
      </w:r>
      <w:r w:rsidRPr="00E46AD2">
        <w:t xml:space="preserve"> </w:t>
      </w:r>
      <w:r w:rsidRPr="00E46AD2">
        <w:rPr>
          <w:rtl/>
        </w:rPr>
        <w:t>تم إعادة صياغة المقدمة لتكون أكثر تأثيرًا وتشويقًا، ولتوضيح أهمية الموضوع بشكل أكبر</w:t>
      </w:r>
      <w:r w:rsidRPr="00E46AD2">
        <w:t>.</w:t>
      </w:r>
    </w:p>
    <w:p w14:paraId="71B84325" w14:textId="77777777" w:rsidR="0047292A" w:rsidRPr="00E46AD2" w:rsidRDefault="0047292A" w:rsidP="009A6CA1">
      <w:pPr>
        <w:pStyle w:val="a9"/>
        <w:numPr>
          <w:ilvl w:val="0"/>
          <w:numId w:val="372"/>
        </w:numPr>
      </w:pPr>
      <w:r w:rsidRPr="001A721D">
        <w:rPr>
          <w:b/>
          <w:bCs/>
          <w:rtl/>
        </w:rPr>
        <w:t>تعريفات</w:t>
      </w:r>
      <w:r w:rsidRPr="001A721D">
        <w:rPr>
          <w:b/>
          <w:bCs/>
        </w:rPr>
        <w:t>:</w:t>
      </w:r>
      <w:r w:rsidRPr="00E46AD2">
        <w:t xml:space="preserve"> </w:t>
      </w:r>
      <w:r w:rsidRPr="00E46AD2">
        <w:rPr>
          <w:rtl/>
        </w:rPr>
        <w:t>تم إضافة تعريفات واضحة للمتشابه اللفظي والتنوع اللفظي</w:t>
      </w:r>
      <w:r w:rsidRPr="00E46AD2">
        <w:t>.</w:t>
      </w:r>
    </w:p>
    <w:p w14:paraId="44F4CFB0" w14:textId="77777777" w:rsidR="0047292A" w:rsidRPr="00E46AD2" w:rsidRDefault="0047292A" w:rsidP="009A6CA1">
      <w:pPr>
        <w:pStyle w:val="a9"/>
        <w:numPr>
          <w:ilvl w:val="0"/>
          <w:numId w:val="372"/>
        </w:numPr>
      </w:pPr>
      <w:r w:rsidRPr="001A721D">
        <w:rPr>
          <w:b/>
          <w:bCs/>
          <w:rtl/>
        </w:rPr>
        <w:t>أهمية الدراسة</w:t>
      </w:r>
      <w:r w:rsidRPr="001A721D">
        <w:rPr>
          <w:b/>
          <w:bCs/>
        </w:rPr>
        <w:t>:</w:t>
      </w:r>
      <w:r w:rsidRPr="00E46AD2">
        <w:t xml:space="preserve"> </w:t>
      </w:r>
      <w:r w:rsidRPr="00E46AD2">
        <w:rPr>
          <w:rtl/>
        </w:rPr>
        <w:t>تم تفصيل أهمية دراسة الآيات المتشابهة</w:t>
      </w:r>
      <w:r w:rsidRPr="00E46AD2">
        <w:t>.</w:t>
      </w:r>
    </w:p>
    <w:p w14:paraId="7ED0667B" w14:textId="77777777" w:rsidR="0047292A" w:rsidRPr="00E46AD2" w:rsidRDefault="0047292A" w:rsidP="009A6CA1">
      <w:pPr>
        <w:pStyle w:val="a9"/>
        <w:numPr>
          <w:ilvl w:val="0"/>
          <w:numId w:val="372"/>
        </w:numPr>
      </w:pPr>
      <w:r w:rsidRPr="001A721D">
        <w:rPr>
          <w:b/>
          <w:bCs/>
          <w:rtl/>
        </w:rPr>
        <w:t>الفرق بين التشابه والتكرار</w:t>
      </w:r>
      <w:r w:rsidRPr="001A721D">
        <w:rPr>
          <w:b/>
          <w:bCs/>
        </w:rPr>
        <w:t>:</w:t>
      </w:r>
      <w:r w:rsidRPr="00E46AD2">
        <w:t xml:space="preserve"> </w:t>
      </w:r>
      <w:r w:rsidRPr="00E46AD2">
        <w:rPr>
          <w:rtl/>
        </w:rPr>
        <w:t>تم توضيح الفرق بين التشابه اللفظي والتكرار</w:t>
      </w:r>
      <w:r w:rsidRPr="00E46AD2">
        <w:t>.</w:t>
      </w:r>
    </w:p>
    <w:p w14:paraId="1BF86AD5" w14:textId="77777777" w:rsidR="0047292A" w:rsidRPr="00E46AD2" w:rsidRDefault="0047292A" w:rsidP="009A6CA1">
      <w:pPr>
        <w:pStyle w:val="a9"/>
        <w:numPr>
          <w:ilvl w:val="0"/>
          <w:numId w:val="372"/>
        </w:numPr>
      </w:pPr>
      <w:r w:rsidRPr="001A721D">
        <w:rPr>
          <w:b/>
          <w:bCs/>
          <w:rtl/>
        </w:rPr>
        <w:t>أنواع وأسباب التنوع اللفظي</w:t>
      </w:r>
      <w:r w:rsidRPr="001A721D">
        <w:rPr>
          <w:b/>
          <w:bCs/>
        </w:rPr>
        <w:t>:</w:t>
      </w:r>
      <w:r w:rsidRPr="00E46AD2">
        <w:t xml:space="preserve"> </w:t>
      </w:r>
      <w:r w:rsidRPr="00E46AD2">
        <w:rPr>
          <w:rtl/>
        </w:rPr>
        <w:t>تم تفصيل أنواع التنوع اللفظي وأسبابه بشكل منظم</w:t>
      </w:r>
      <w:r w:rsidRPr="00E46AD2">
        <w:t>.</w:t>
      </w:r>
    </w:p>
    <w:p w14:paraId="24272175" w14:textId="77777777" w:rsidR="0047292A" w:rsidRPr="00E46AD2" w:rsidRDefault="0047292A" w:rsidP="009A6CA1">
      <w:pPr>
        <w:pStyle w:val="a9"/>
        <w:numPr>
          <w:ilvl w:val="0"/>
          <w:numId w:val="372"/>
        </w:numPr>
      </w:pPr>
      <w:r w:rsidRPr="001A721D">
        <w:rPr>
          <w:b/>
          <w:bCs/>
          <w:rtl/>
        </w:rPr>
        <w:t>أمثلة</w:t>
      </w:r>
      <w:r w:rsidRPr="001A721D">
        <w:rPr>
          <w:b/>
          <w:bCs/>
        </w:rPr>
        <w:t>:</w:t>
      </w:r>
      <w:r w:rsidRPr="00E46AD2">
        <w:t xml:space="preserve"> </w:t>
      </w:r>
      <w:r w:rsidRPr="00E46AD2">
        <w:rPr>
          <w:rtl/>
        </w:rPr>
        <w:t>تم تقديم أمثلة موجزة على أنواع التنوع اللفظي</w:t>
      </w:r>
      <w:r w:rsidRPr="00E46AD2">
        <w:t>.</w:t>
      </w:r>
    </w:p>
    <w:p w14:paraId="0C3B4233" w14:textId="77777777" w:rsidR="0047292A" w:rsidRPr="00E46AD2" w:rsidRDefault="0047292A" w:rsidP="009A6CA1">
      <w:pPr>
        <w:pStyle w:val="a9"/>
        <w:numPr>
          <w:ilvl w:val="0"/>
          <w:numId w:val="372"/>
        </w:numPr>
      </w:pPr>
      <w:r w:rsidRPr="001A721D">
        <w:rPr>
          <w:b/>
          <w:bCs/>
          <w:rtl/>
        </w:rPr>
        <w:t>كيف يظهر التنوع اللفظي إعجاز القرآن؟</w:t>
      </w:r>
      <w:r w:rsidRPr="001A721D">
        <w:rPr>
          <w:b/>
          <w:bCs/>
        </w:rPr>
        <w:t>:</w:t>
      </w:r>
      <w:r w:rsidRPr="00E46AD2">
        <w:t xml:space="preserve"> </w:t>
      </w:r>
      <w:r w:rsidRPr="00E46AD2">
        <w:rPr>
          <w:rtl/>
        </w:rPr>
        <w:t>تم تفصيل هذه النقطة بشكل موسع، مع ذكر جوانب متعددة للإعجاز</w:t>
      </w:r>
      <w:r w:rsidRPr="00E46AD2">
        <w:t>.</w:t>
      </w:r>
    </w:p>
    <w:p w14:paraId="586756F2" w14:textId="77777777" w:rsidR="0047292A" w:rsidRPr="00E46AD2" w:rsidRDefault="0047292A" w:rsidP="009A6CA1">
      <w:pPr>
        <w:pStyle w:val="a9"/>
        <w:numPr>
          <w:ilvl w:val="0"/>
          <w:numId w:val="372"/>
        </w:numPr>
      </w:pPr>
      <w:r w:rsidRPr="001A721D">
        <w:rPr>
          <w:b/>
          <w:bCs/>
          <w:rtl/>
        </w:rPr>
        <w:t>اللغة</w:t>
      </w:r>
      <w:r w:rsidRPr="001A721D">
        <w:rPr>
          <w:b/>
          <w:bCs/>
        </w:rPr>
        <w:t>:</w:t>
      </w:r>
      <w:r w:rsidRPr="00E46AD2">
        <w:t xml:space="preserve"> </w:t>
      </w:r>
      <w:r w:rsidRPr="00E46AD2">
        <w:rPr>
          <w:rtl/>
        </w:rPr>
        <w:t>تم تحسين اللغة في جميع أجزاء المقال لتكون أكثر دقة ووضوحًا وبلاغة</w:t>
      </w:r>
      <w:r w:rsidRPr="00E46AD2">
        <w:t>.</w:t>
      </w:r>
    </w:p>
    <w:p w14:paraId="0F7F7981" w14:textId="77777777" w:rsidR="0047292A" w:rsidRPr="00E46AD2" w:rsidRDefault="0047292A" w:rsidP="009A6CA1">
      <w:pPr>
        <w:pStyle w:val="a9"/>
        <w:numPr>
          <w:ilvl w:val="0"/>
          <w:numId w:val="372"/>
        </w:numPr>
      </w:pPr>
      <w:r w:rsidRPr="001A721D">
        <w:rPr>
          <w:b/>
          <w:bCs/>
          <w:rtl/>
        </w:rPr>
        <w:t>الربط بين الأفكار</w:t>
      </w:r>
      <w:r w:rsidRPr="001A721D">
        <w:rPr>
          <w:b/>
          <w:bCs/>
        </w:rPr>
        <w:t>:</w:t>
      </w:r>
      <w:r w:rsidRPr="00E46AD2">
        <w:t xml:space="preserve"> </w:t>
      </w:r>
      <w:r w:rsidRPr="00E46AD2">
        <w:rPr>
          <w:rtl/>
        </w:rPr>
        <w:t>تم تحسين الربط بين الأفكار المختلفة في المقال، بحيث يكون هناك تسلسل منطقي وتدفق في المعنى</w:t>
      </w:r>
      <w:r w:rsidRPr="00E46AD2">
        <w:t>.</w:t>
      </w:r>
    </w:p>
    <w:p w14:paraId="2864F972" w14:textId="77777777" w:rsidR="0047292A" w:rsidRPr="00E46AD2" w:rsidRDefault="0047292A" w:rsidP="009A6CA1">
      <w:pPr>
        <w:pStyle w:val="a9"/>
        <w:numPr>
          <w:ilvl w:val="0"/>
          <w:numId w:val="372"/>
        </w:numPr>
      </w:pPr>
      <w:r w:rsidRPr="001A721D">
        <w:rPr>
          <w:b/>
          <w:bCs/>
          <w:rtl/>
        </w:rPr>
        <w:t>الخاتمة</w:t>
      </w:r>
      <w:r w:rsidRPr="001A721D">
        <w:rPr>
          <w:b/>
          <w:bCs/>
        </w:rPr>
        <w:t>:</w:t>
      </w:r>
      <w:r w:rsidRPr="00E46AD2">
        <w:t xml:space="preserve"> </w:t>
      </w:r>
      <w:r w:rsidRPr="00E46AD2">
        <w:rPr>
          <w:rtl/>
        </w:rPr>
        <w:t>تم تعزيز الخاتمة لتلخيص أهم النقاط، وللدعوة إلى دراسة الآيات المتشابهة</w:t>
      </w:r>
      <w:r w:rsidRPr="00E46AD2">
        <w:t>.</w:t>
      </w:r>
    </w:p>
    <w:p w14:paraId="44C24B01" w14:textId="77777777" w:rsidR="0047292A" w:rsidRPr="00E46AD2" w:rsidRDefault="0047292A" w:rsidP="009A6CA1">
      <w:pPr>
        <w:pStyle w:val="a9"/>
        <w:numPr>
          <w:ilvl w:val="0"/>
          <w:numId w:val="372"/>
        </w:numPr>
      </w:pPr>
      <w:r w:rsidRPr="001A721D">
        <w:rPr>
          <w:b/>
          <w:bCs/>
          <w:rtl/>
        </w:rPr>
        <w:t>التدقيق اللغوي والإملائي</w:t>
      </w:r>
      <w:r w:rsidRPr="001A721D">
        <w:rPr>
          <w:b/>
          <w:bCs/>
        </w:rPr>
        <w:t>:</w:t>
      </w:r>
      <w:r w:rsidRPr="00E46AD2">
        <w:t xml:space="preserve"> </w:t>
      </w:r>
      <w:r w:rsidRPr="00E46AD2">
        <w:rPr>
          <w:rtl/>
        </w:rPr>
        <w:t>تم مراجعة النص بعناية للتأكد من خلوه من الأخطاء اللغوية والإملائية</w:t>
      </w:r>
      <w:r w:rsidRPr="00E46AD2">
        <w:t>.</w:t>
      </w:r>
    </w:p>
    <w:p w14:paraId="67F223F9" w14:textId="1CCA4D30" w:rsidR="002C5F32" w:rsidRDefault="0047292A" w:rsidP="00E1518C">
      <w:pPr>
        <w:rPr>
          <w:rtl/>
        </w:rPr>
      </w:pPr>
      <w:r w:rsidRPr="00E46AD2">
        <w:rPr>
          <w:rtl/>
        </w:rPr>
        <w:t>بهذه التعديلات، أصبح المقال الأول أكثر شمولًا وعمقًا وإقناعًا، ويوضح بشكل أفضل مفهوم الآيات المتشابهة والتنوع اللفظي وأهميتهما</w:t>
      </w:r>
      <w:r w:rsidRPr="00E46AD2">
        <w:t>.</w:t>
      </w:r>
    </w:p>
    <w:p w14:paraId="2C0C675E" w14:textId="77777777" w:rsidR="00E1518C" w:rsidRDefault="00E1518C" w:rsidP="00E1518C">
      <w:pPr>
        <w:rPr>
          <w:rtl/>
        </w:rPr>
      </w:pPr>
    </w:p>
    <w:p w14:paraId="33523A44" w14:textId="77777777" w:rsidR="00E1518C" w:rsidRPr="00E1518C" w:rsidRDefault="00E1518C" w:rsidP="00E1518C">
      <w:pPr>
        <w:rPr>
          <w:rtl/>
        </w:rPr>
      </w:pPr>
    </w:p>
    <w:p w14:paraId="37480A2C" w14:textId="0F5D01BB" w:rsidR="008E2F1F" w:rsidRPr="00E46AD2" w:rsidRDefault="008E2F1F" w:rsidP="008A0417">
      <w:pPr>
        <w:pStyle w:val="1"/>
      </w:pPr>
      <w:bookmarkStart w:id="42" w:name="_Toc192269130"/>
      <w:bookmarkStart w:id="43" w:name="_Toc199407037"/>
      <w:r w:rsidRPr="00E46AD2">
        <w:rPr>
          <w:rtl/>
        </w:rPr>
        <w:t>ضوابط فهم الآيات المتشابهة ومنهجية التعامل معها</w:t>
      </w:r>
      <w:bookmarkEnd w:id="42"/>
      <w:bookmarkEnd w:id="43"/>
    </w:p>
    <w:p w14:paraId="61BAF8C6" w14:textId="77777777" w:rsidR="008E2F1F" w:rsidRPr="00E46AD2" w:rsidRDefault="008E2F1F" w:rsidP="001A721D">
      <w:r w:rsidRPr="00E46AD2">
        <w:rPr>
          <w:rtl/>
        </w:rPr>
        <w:t>مقدمة</w:t>
      </w:r>
      <w:r w:rsidRPr="00E46AD2">
        <w:t>:</w:t>
      </w:r>
    </w:p>
    <w:p w14:paraId="5CE6A602" w14:textId="2B5C6DC6" w:rsidR="008E2F1F" w:rsidRPr="00E46AD2" w:rsidRDefault="008E2F1F" w:rsidP="001A721D">
      <w:r w:rsidRPr="00E46AD2">
        <w:rPr>
          <w:rtl/>
        </w:rPr>
        <w:t>بعد أن استعرضنا مفهوم الآيات المتشابهة وأهمية دراستها، ننتقل الآن إلى الحديث عن ضوابط فهم هذه الآيات ومنهجية التعامل معها. فالآيات المتشابهة، على الرغم من أهميتها في إبراز إعجاز القرآن، إلا أنها قد تكون موضع زلل أو انحراف في الفهم إذا لم يتم التعامل معها وفق ضوابط محددة ومنهجية سليمة. في هذا المقال، نستعرض هذه الضوابط والمنهجية، ليكون تدبرنا للآيات المتشابهة تدبرًا صحيحًا ومثمرًا</w:t>
      </w:r>
      <w:r w:rsidRPr="00E46AD2">
        <w:t>.</w:t>
      </w:r>
    </w:p>
    <w:p w14:paraId="177B9204" w14:textId="77777777" w:rsidR="008E2F1F" w:rsidRPr="00E46AD2" w:rsidRDefault="008E2F1F" w:rsidP="001A721D">
      <w:r w:rsidRPr="00E46AD2">
        <w:t xml:space="preserve">1. </w:t>
      </w:r>
      <w:r w:rsidRPr="00E46AD2">
        <w:rPr>
          <w:rtl/>
        </w:rPr>
        <w:t>ضوابط فهم الآيات المتشابهة</w:t>
      </w:r>
      <w:r w:rsidRPr="00E46AD2">
        <w:t>:</w:t>
      </w:r>
    </w:p>
    <w:p w14:paraId="7A9D5D85" w14:textId="77777777" w:rsidR="008E2F1F" w:rsidRPr="00E46AD2" w:rsidRDefault="008E2F1F" w:rsidP="009A6CA1">
      <w:pPr>
        <w:pStyle w:val="a9"/>
        <w:numPr>
          <w:ilvl w:val="0"/>
          <w:numId w:val="366"/>
        </w:numPr>
      </w:pPr>
      <w:r w:rsidRPr="00E46AD2">
        <w:rPr>
          <w:rtl/>
        </w:rPr>
        <w:t>أ. الالتزام بقواعد اللغة العربية</w:t>
      </w:r>
      <w:r w:rsidRPr="00E46AD2">
        <w:t>:</w:t>
      </w:r>
    </w:p>
    <w:p w14:paraId="0219AEC2" w14:textId="77777777" w:rsidR="008E2F1F" w:rsidRPr="00E46AD2" w:rsidRDefault="008E2F1F" w:rsidP="009A6CA1">
      <w:pPr>
        <w:pStyle w:val="a9"/>
        <w:numPr>
          <w:ilvl w:val="1"/>
          <w:numId w:val="366"/>
        </w:numPr>
      </w:pPr>
      <w:r w:rsidRPr="00E46AD2">
        <w:rPr>
          <w:rtl/>
        </w:rPr>
        <w:t>يجب فهم الآيات المتشابهة في ضوء قواعد اللغة العربية الفصحى، وعدم تحميل الألفاظ معاني لا تحتملها اللغة</w:t>
      </w:r>
      <w:r w:rsidRPr="00E46AD2">
        <w:t>.</w:t>
      </w:r>
    </w:p>
    <w:p w14:paraId="2E51EA45" w14:textId="77777777" w:rsidR="008E2F1F" w:rsidRPr="00E46AD2" w:rsidRDefault="008E2F1F" w:rsidP="009A6CA1">
      <w:pPr>
        <w:pStyle w:val="a9"/>
        <w:numPr>
          <w:ilvl w:val="1"/>
          <w:numId w:val="366"/>
        </w:numPr>
      </w:pPr>
      <w:r w:rsidRPr="00E46AD2">
        <w:rPr>
          <w:rtl/>
        </w:rPr>
        <w:t>يجب مراعاة دلالات الألفاظ في السياقات المختلفة، وعدم الخروج عن المعاني المعروفة للكلمات إلا بدليل قاطع</w:t>
      </w:r>
      <w:r w:rsidRPr="00E46AD2">
        <w:t>.</w:t>
      </w:r>
    </w:p>
    <w:p w14:paraId="17952FD7" w14:textId="1E38112A" w:rsidR="008E2F1F" w:rsidRPr="00E46AD2" w:rsidRDefault="008E2F1F" w:rsidP="009A6CA1">
      <w:pPr>
        <w:pStyle w:val="a9"/>
        <w:numPr>
          <w:ilvl w:val="1"/>
          <w:numId w:val="366"/>
        </w:numPr>
      </w:pPr>
      <w:r w:rsidRPr="00E46AD2">
        <w:rPr>
          <w:rtl/>
        </w:rPr>
        <w:t xml:space="preserve">يجب فهم التراكيب اللغوية </w:t>
      </w:r>
      <w:r w:rsidR="0064321B">
        <w:rPr>
          <w:rtl/>
        </w:rPr>
        <w:t>"</w:t>
      </w:r>
      <w:r w:rsidRPr="00E46AD2">
        <w:rPr>
          <w:rtl/>
        </w:rPr>
        <w:t>مثل التقديم والتأخير والحذف والزيادة</w:t>
      </w:r>
      <w:r w:rsidR="0064321B">
        <w:rPr>
          <w:rtl/>
        </w:rPr>
        <w:t>"</w:t>
      </w:r>
      <w:r w:rsidRPr="00E46AD2">
        <w:rPr>
          <w:rtl/>
        </w:rPr>
        <w:t xml:space="preserve"> وفقًا لقواعد النحو والصرف والبلاغة</w:t>
      </w:r>
      <w:r w:rsidRPr="00E46AD2">
        <w:t>.</w:t>
      </w:r>
    </w:p>
    <w:p w14:paraId="5158FC42" w14:textId="77777777" w:rsidR="008E2F1F" w:rsidRPr="00E46AD2" w:rsidRDefault="008E2F1F" w:rsidP="009A6CA1">
      <w:pPr>
        <w:pStyle w:val="a9"/>
        <w:numPr>
          <w:ilvl w:val="0"/>
          <w:numId w:val="366"/>
        </w:numPr>
      </w:pPr>
      <w:r w:rsidRPr="00E46AD2">
        <w:rPr>
          <w:rtl/>
        </w:rPr>
        <w:t>ب. رد المتشابه إلى المحكم</w:t>
      </w:r>
      <w:r w:rsidRPr="00E46AD2">
        <w:t>:</w:t>
      </w:r>
    </w:p>
    <w:p w14:paraId="5DD24FCF" w14:textId="71035786" w:rsidR="008E2F1F" w:rsidRPr="00E46AD2" w:rsidRDefault="008E2F1F" w:rsidP="009A6CA1">
      <w:pPr>
        <w:pStyle w:val="a9"/>
        <w:numPr>
          <w:ilvl w:val="1"/>
          <w:numId w:val="366"/>
        </w:numPr>
      </w:pPr>
      <w:r w:rsidRPr="001A721D">
        <w:rPr>
          <w:b/>
          <w:bCs/>
          <w:rtl/>
        </w:rPr>
        <w:t>المحكم هو الأصل</w:t>
      </w:r>
      <w:r w:rsidRPr="001A721D">
        <w:rPr>
          <w:b/>
          <w:bCs/>
        </w:rPr>
        <w:t>:</w:t>
      </w:r>
      <w:r w:rsidRPr="00E46AD2">
        <w:t xml:space="preserve"> </w:t>
      </w:r>
      <w:r w:rsidRPr="00E46AD2">
        <w:rPr>
          <w:rtl/>
        </w:rPr>
        <w:t xml:space="preserve">يجب رد الآيات المتشابهة </w:t>
      </w:r>
      <w:r w:rsidR="0064321B">
        <w:rPr>
          <w:rtl/>
        </w:rPr>
        <w:t>"</w:t>
      </w:r>
      <w:r w:rsidRPr="00E46AD2">
        <w:rPr>
          <w:rtl/>
        </w:rPr>
        <w:t>التي تحتمل أكثر من معنى</w:t>
      </w:r>
      <w:r w:rsidR="0064321B">
        <w:rPr>
          <w:rtl/>
        </w:rPr>
        <w:t>"</w:t>
      </w:r>
      <w:r w:rsidRPr="00E46AD2">
        <w:rPr>
          <w:rtl/>
        </w:rPr>
        <w:t xml:space="preserve"> إلى الآيات المحكمة </w:t>
      </w:r>
      <w:r w:rsidR="0064321B">
        <w:rPr>
          <w:rtl/>
        </w:rPr>
        <w:t>"</w:t>
      </w:r>
      <w:r w:rsidRPr="00E46AD2">
        <w:rPr>
          <w:rtl/>
        </w:rPr>
        <w:t>التي لا تحتمل إلا معنى واحدًا</w:t>
      </w:r>
      <w:r w:rsidR="0064321B">
        <w:rPr>
          <w:rtl/>
        </w:rPr>
        <w:t>"</w:t>
      </w:r>
      <w:r w:rsidRPr="00E46AD2">
        <w:rPr>
          <w:rtl/>
        </w:rPr>
        <w:t>، وتفسير المتشابه في ضوء المحكم</w:t>
      </w:r>
      <w:r w:rsidRPr="00E46AD2">
        <w:t>.</w:t>
      </w:r>
    </w:p>
    <w:p w14:paraId="684C9E40" w14:textId="77777777" w:rsidR="008E2F1F" w:rsidRPr="00E46AD2" w:rsidRDefault="008E2F1F" w:rsidP="009A6CA1">
      <w:pPr>
        <w:pStyle w:val="a9"/>
        <w:numPr>
          <w:ilvl w:val="1"/>
          <w:numId w:val="366"/>
        </w:numPr>
      </w:pPr>
      <w:r w:rsidRPr="001A721D">
        <w:rPr>
          <w:b/>
          <w:bCs/>
          <w:rtl/>
        </w:rPr>
        <w:t>المحكم يفسر المتشابه</w:t>
      </w:r>
      <w:r w:rsidRPr="001A721D">
        <w:rPr>
          <w:b/>
          <w:bCs/>
        </w:rPr>
        <w:t>:</w:t>
      </w:r>
      <w:r w:rsidRPr="00E46AD2">
        <w:t xml:space="preserve"> </w:t>
      </w:r>
      <w:r w:rsidRPr="00E46AD2">
        <w:rPr>
          <w:rtl/>
        </w:rPr>
        <w:t>لا يجوز فهم المتشابه بمعزل عن المحكم، بل يجب أن يكون المحكم هو المرجع والأساس في فهم المتشابه</w:t>
      </w:r>
      <w:r w:rsidRPr="00E46AD2">
        <w:t>.</w:t>
      </w:r>
    </w:p>
    <w:p w14:paraId="5E5FE639" w14:textId="77777777" w:rsidR="008E2F1F" w:rsidRPr="00E46AD2" w:rsidRDefault="008E2F1F" w:rsidP="009A6CA1">
      <w:pPr>
        <w:pStyle w:val="a9"/>
        <w:numPr>
          <w:ilvl w:val="1"/>
          <w:numId w:val="366"/>
        </w:numPr>
      </w:pPr>
      <w:r w:rsidRPr="001A721D">
        <w:rPr>
          <w:b/>
          <w:bCs/>
          <w:rtl/>
        </w:rPr>
        <w:t>أمثلة على المحكم</w:t>
      </w:r>
      <w:r w:rsidRPr="001A721D">
        <w:rPr>
          <w:b/>
          <w:bCs/>
        </w:rPr>
        <w:t>:</w:t>
      </w:r>
      <w:r w:rsidRPr="00E46AD2">
        <w:t xml:space="preserve"> </w:t>
      </w:r>
      <w:r w:rsidRPr="00E46AD2">
        <w:rPr>
          <w:rtl/>
        </w:rPr>
        <w:t>الآيات التي تتحدث عن وحدانية الله، وعن أصول العبادات، وعن الأخلاق الأساسية</w:t>
      </w:r>
      <w:r w:rsidRPr="00E46AD2">
        <w:t>.</w:t>
      </w:r>
    </w:p>
    <w:p w14:paraId="201004E8" w14:textId="77777777" w:rsidR="008E2F1F" w:rsidRPr="00E46AD2" w:rsidRDefault="008E2F1F" w:rsidP="009A6CA1">
      <w:pPr>
        <w:pStyle w:val="a9"/>
        <w:numPr>
          <w:ilvl w:val="0"/>
          <w:numId w:val="366"/>
        </w:numPr>
      </w:pPr>
      <w:r w:rsidRPr="00E46AD2">
        <w:rPr>
          <w:rtl/>
        </w:rPr>
        <w:t>ج. النظر في السياق القرآني</w:t>
      </w:r>
      <w:r w:rsidRPr="00E46AD2">
        <w:t>:</w:t>
      </w:r>
    </w:p>
    <w:p w14:paraId="2198F6D9" w14:textId="77777777" w:rsidR="008E2F1F" w:rsidRPr="00E46AD2" w:rsidRDefault="008E2F1F" w:rsidP="009A6CA1">
      <w:pPr>
        <w:pStyle w:val="a9"/>
        <w:numPr>
          <w:ilvl w:val="1"/>
          <w:numId w:val="366"/>
        </w:numPr>
      </w:pPr>
      <w:r w:rsidRPr="001A721D">
        <w:rPr>
          <w:b/>
          <w:bCs/>
          <w:rtl/>
        </w:rPr>
        <w:t>السياق السابق واللاحق</w:t>
      </w:r>
      <w:r w:rsidRPr="001A721D">
        <w:rPr>
          <w:b/>
          <w:bCs/>
        </w:rPr>
        <w:t>:</w:t>
      </w:r>
      <w:r w:rsidRPr="00E46AD2">
        <w:t xml:space="preserve"> </w:t>
      </w:r>
      <w:r w:rsidRPr="00E46AD2">
        <w:rPr>
          <w:rtl/>
        </w:rPr>
        <w:t>يجب النظر في الآيات السابقة واللاحقة للآية المتشابهة، وفهم معناها في ضوء هذا السياق</w:t>
      </w:r>
      <w:r w:rsidRPr="00E46AD2">
        <w:t>.</w:t>
      </w:r>
    </w:p>
    <w:p w14:paraId="0442B003" w14:textId="77777777" w:rsidR="008E2F1F" w:rsidRPr="00E46AD2" w:rsidRDefault="008E2F1F" w:rsidP="009A6CA1">
      <w:pPr>
        <w:pStyle w:val="a9"/>
        <w:numPr>
          <w:ilvl w:val="1"/>
          <w:numId w:val="366"/>
        </w:numPr>
      </w:pPr>
      <w:r w:rsidRPr="001A721D">
        <w:rPr>
          <w:b/>
          <w:bCs/>
          <w:rtl/>
        </w:rPr>
        <w:t>السياق العام للسورة</w:t>
      </w:r>
      <w:r w:rsidRPr="001A721D">
        <w:rPr>
          <w:b/>
          <w:bCs/>
        </w:rPr>
        <w:t>:</w:t>
      </w:r>
      <w:r w:rsidRPr="00E46AD2">
        <w:t xml:space="preserve"> </w:t>
      </w:r>
      <w:r w:rsidRPr="00E46AD2">
        <w:rPr>
          <w:rtl/>
        </w:rPr>
        <w:t>يجب فهم الآية المتشابهة في ضوء السياق العام للسورة التي وردت فيها، وفهم موضوع السورة وأهدافها</w:t>
      </w:r>
      <w:r w:rsidRPr="00E46AD2">
        <w:t>.</w:t>
      </w:r>
    </w:p>
    <w:p w14:paraId="0D671A04" w14:textId="77777777" w:rsidR="008E2F1F" w:rsidRPr="00E46AD2" w:rsidRDefault="008E2F1F" w:rsidP="009A6CA1">
      <w:pPr>
        <w:pStyle w:val="a9"/>
        <w:numPr>
          <w:ilvl w:val="1"/>
          <w:numId w:val="366"/>
        </w:numPr>
      </w:pPr>
      <w:r w:rsidRPr="001A721D">
        <w:rPr>
          <w:b/>
          <w:bCs/>
          <w:rtl/>
        </w:rPr>
        <w:t>السياق القرآني الكلي</w:t>
      </w:r>
      <w:r w:rsidRPr="001A721D">
        <w:rPr>
          <w:b/>
          <w:bCs/>
        </w:rPr>
        <w:t>:</w:t>
      </w:r>
      <w:r w:rsidRPr="00E46AD2">
        <w:t xml:space="preserve"> </w:t>
      </w:r>
      <w:r w:rsidRPr="00E46AD2">
        <w:rPr>
          <w:rtl/>
        </w:rPr>
        <w:t>يجب فهم الآية المتشابهة في ضوء السياق القرآني الكلي، أي في ضوء القرآن كله</w:t>
      </w:r>
      <w:r w:rsidRPr="00E46AD2">
        <w:t>.</w:t>
      </w:r>
    </w:p>
    <w:p w14:paraId="475DC466" w14:textId="77777777" w:rsidR="008E2F1F" w:rsidRPr="00E46AD2" w:rsidRDefault="008E2F1F" w:rsidP="009A6CA1">
      <w:pPr>
        <w:pStyle w:val="a9"/>
        <w:numPr>
          <w:ilvl w:val="0"/>
          <w:numId w:val="366"/>
        </w:numPr>
      </w:pPr>
      <w:r w:rsidRPr="00E46AD2">
        <w:rPr>
          <w:rtl/>
        </w:rPr>
        <w:t>د. الاستعانة بأقوال السلف الصالح</w:t>
      </w:r>
      <w:r w:rsidRPr="00E46AD2">
        <w:t>:</w:t>
      </w:r>
    </w:p>
    <w:p w14:paraId="734458B0" w14:textId="78985EC8" w:rsidR="008E2F1F" w:rsidRPr="00E46AD2" w:rsidRDefault="008E2F1F" w:rsidP="009A6CA1">
      <w:pPr>
        <w:pStyle w:val="a9"/>
        <w:numPr>
          <w:ilvl w:val="1"/>
          <w:numId w:val="366"/>
        </w:numPr>
      </w:pPr>
      <w:r w:rsidRPr="001A721D">
        <w:rPr>
          <w:b/>
          <w:bCs/>
          <w:rtl/>
        </w:rPr>
        <w:t>السلف أعلم بمعاني القرآن</w:t>
      </w:r>
      <w:r w:rsidRPr="001A721D">
        <w:rPr>
          <w:b/>
          <w:bCs/>
        </w:rPr>
        <w:t>:</w:t>
      </w:r>
      <w:r w:rsidRPr="00E46AD2">
        <w:t xml:space="preserve"> </w:t>
      </w:r>
      <w:r w:rsidRPr="00E46AD2">
        <w:rPr>
          <w:rtl/>
        </w:rPr>
        <w:t xml:space="preserve">يمكن الاستعانة بأقوال السلف الصالح </w:t>
      </w:r>
      <w:r w:rsidR="0064321B">
        <w:rPr>
          <w:rtl/>
        </w:rPr>
        <w:t>"</w:t>
      </w:r>
      <w:r w:rsidRPr="00E46AD2">
        <w:rPr>
          <w:rtl/>
        </w:rPr>
        <w:t>الصحابة والتابعين وتابعيهم</w:t>
      </w:r>
      <w:r w:rsidR="0064321B">
        <w:rPr>
          <w:rtl/>
        </w:rPr>
        <w:t>"</w:t>
      </w:r>
      <w:r w:rsidRPr="00E46AD2">
        <w:rPr>
          <w:rtl/>
        </w:rPr>
        <w:t xml:space="preserve"> في فهم الآيات المتشابهة، فهم أعلم الناس بمعاني القرآن، وأقربهم إلى عصر النبوة</w:t>
      </w:r>
      <w:r w:rsidRPr="00E46AD2">
        <w:t>.</w:t>
      </w:r>
    </w:p>
    <w:p w14:paraId="200B5DC3" w14:textId="77777777" w:rsidR="008E2F1F" w:rsidRPr="00E46AD2" w:rsidRDefault="008E2F1F" w:rsidP="009A6CA1">
      <w:pPr>
        <w:pStyle w:val="a9"/>
        <w:numPr>
          <w:ilvl w:val="1"/>
          <w:numId w:val="366"/>
        </w:numPr>
      </w:pPr>
      <w:r w:rsidRPr="001A721D">
        <w:rPr>
          <w:b/>
          <w:bCs/>
          <w:rtl/>
        </w:rPr>
        <w:t>عدم التعصب لأقوالهم</w:t>
      </w:r>
      <w:r w:rsidRPr="001A721D">
        <w:rPr>
          <w:b/>
          <w:bCs/>
        </w:rPr>
        <w:t>:</w:t>
      </w:r>
      <w:r w:rsidRPr="00E46AD2">
        <w:t xml:space="preserve"> </w:t>
      </w:r>
      <w:r w:rsidRPr="00E46AD2">
        <w:rPr>
          <w:rtl/>
        </w:rPr>
        <w:t>يجب عدم التعصب لأقوال السلف، وعدم اعتبارها المصدر الوحيد للفهم، بل يجب الاستفادة منها مع مراعاة الضوابط الأخرى</w:t>
      </w:r>
      <w:r w:rsidRPr="00E46AD2">
        <w:t>.</w:t>
      </w:r>
    </w:p>
    <w:p w14:paraId="6F18C533" w14:textId="77777777" w:rsidR="008E2F1F" w:rsidRPr="00E46AD2" w:rsidRDefault="008E2F1F" w:rsidP="009A6CA1">
      <w:pPr>
        <w:pStyle w:val="a9"/>
        <w:numPr>
          <w:ilvl w:val="0"/>
          <w:numId w:val="366"/>
        </w:numPr>
      </w:pPr>
      <w:r w:rsidRPr="00E46AD2">
        <w:rPr>
          <w:rtl/>
        </w:rPr>
        <w:t>هـ. عدم الخوض في المتشابه الذي استأثر الله بعلمه</w:t>
      </w:r>
      <w:r w:rsidRPr="00E46AD2">
        <w:t>:</w:t>
      </w:r>
    </w:p>
    <w:p w14:paraId="24521AAF" w14:textId="77777777" w:rsidR="008E2F1F" w:rsidRPr="00E46AD2" w:rsidRDefault="008E2F1F" w:rsidP="009A6CA1">
      <w:pPr>
        <w:pStyle w:val="a9"/>
        <w:numPr>
          <w:ilvl w:val="1"/>
          <w:numId w:val="366"/>
        </w:numPr>
      </w:pPr>
      <w:r w:rsidRPr="001A721D">
        <w:rPr>
          <w:b/>
          <w:bCs/>
          <w:rtl/>
        </w:rPr>
        <w:t>متشابه لا يعلمه إلا الله</w:t>
      </w:r>
      <w:r w:rsidRPr="001A721D">
        <w:rPr>
          <w:b/>
          <w:bCs/>
        </w:rPr>
        <w:t>:</w:t>
      </w:r>
      <w:r w:rsidRPr="00E46AD2">
        <w:t xml:space="preserve"> </w:t>
      </w:r>
      <w:r w:rsidRPr="00E46AD2">
        <w:rPr>
          <w:rtl/>
        </w:rPr>
        <w:t>هناك آيات متشابهة استأثر الله تعالى بعلمها، ولا يجوز الخوض فيها أو محاولة تأويلها تأويلاً قطعيًا، مثل الآيات التي تتحدث عن كيفية صفات الله تعالى، أو عن تفاصيل الغيب</w:t>
      </w:r>
      <w:r w:rsidRPr="00E46AD2">
        <w:t>.</w:t>
      </w:r>
    </w:p>
    <w:p w14:paraId="7CD66770" w14:textId="77777777" w:rsidR="008E2F1F" w:rsidRPr="00E46AD2" w:rsidRDefault="008E2F1F" w:rsidP="009A6CA1">
      <w:pPr>
        <w:pStyle w:val="a9"/>
        <w:numPr>
          <w:ilvl w:val="1"/>
          <w:numId w:val="366"/>
        </w:numPr>
      </w:pPr>
      <w:r w:rsidRPr="001A721D">
        <w:rPr>
          <w:b/>
          <w:bCs/>
          <w:rtl/>
        </w:rPr>
        <w:t>التسليم لله</w:t>
      </w:r>
      <w:r w:rsidRPr="001A721D">
        <w:rPr>
          <w:b/>
          <w:bCs/>
        </w:rPr>
        <w:t>:</w:t>
      </w:r>
      <w:r w:rsidRPr="00E46AD2">
        <w:t xml:space="preserve"> </w:t>
      </w:r>
      <w:r w:rsidRPr="00E46AD2">
        <w:rPr>
          <w:rtl/>
        </w:rPr>
        <w:t>يجب التسليم لله تعالى في الأمور التي لا نفهمها، والإيمان بأن القرآن كله حق وصدق، وأن ما خفي علينا علمه لا ينقص من قيمة القرآن ولا من إعجازه</w:t>
      </w:r>
      <w:r w:rsidRPr="00E46AD2">
        <w:t>.</w:t>
      </w:r>
    </w:p>
    <w:p w14:paraId="484B38E9" w14:textId="77777777" w:rsidR="008E2F1F" w:rsidRPr="00E46AD2" w:rsidRDefault="008E2F1F" w:rsidP="009A6CA1">
      <w:pPr>
        <w:pStyle w:val="a9"/>
        <w:numPr>
          <w:ilvl w:val="0"/>
          <w:numId w:val="366"/>
        </w:numPr>
      </w:pPr>
      <w:r w:rsidRPr="00E46AD2">
        <w:rPr>
          <w:rtl/>
        </w:rPr>
        <w:t>و. التأدب مع الله ومع كتابه</w:t>
      </w:r>
      <w:r w:rsidRPr="00E46AD2">
        <w:t>:</w:t>
      </w:r>
    </w:p>
    <w:p w14:paraId="08D31AFD" w14:textId="77777777" w:rsidR="008E2F1F" w:rsidRPr="00E46AD2" w:rsidRDefault="008E2F1F" w:rsidP="009A6CA1">
      <w:pPr>
        <w:pStyle w:val="a9"/>
        <w:numPr>
          <w:ilvl w:val="1"/>
          <w:numId w:val="366"/>
        </w:numPr>
      </w:pPr>
      <w:r w:rsidRPr="001A721D">
        <w:rPr>
          <w:b/>
          <w:bCs/>
          <w:rtl/>
        </w:rPr>
        <w:t>الخشوع والتواضع</w:t>
      </w:r>
      <w:r w:rsidRPr="001A721D">
        <w:rPr>
          <w:b/>
          <w:bCs/>
        </w:rPr>
        <w:t>:</w:t>
      </w:r>
      <w:r w:rsidRPr="00E46AD2">
        <w:t xml:space="preserve"> </w:t>
      </w:r>
      <w:r w:rsidRPr="00E46AD2">
        <w:rPr>
          <w:rtl/>
        </w:rPr>
        <w:t>يجب التعامل مع الآيات المتشابهة بأدب واحترام وتوقير وخشوع وتواضع، وعدم الجرأة على القول فيها بغير علم</w:t>
      </w:r>
      <w:r w:rsidRPr="00E46AD2">
        <w:t>.</w:t>
      </w:r>
    </w:p>
    <w:p w14:paraId="25BF154F" w14:textId="77777777" w:rsidR="008E2F1F" w:rsidRPr="00E46AD2" w:rsidRDefault="008E2F1F" w:rsidP="009A6CA1">
      <w:pPr>
        <w:pStyle w:val="a9"/>
        <w:numPr>
          <w:ilvl w:val="1"/>
          <w:numId w:val="366"/>
        </w:numPr>
      </w:pPr>
      <w:r w:rsidRPr="001A721D">
        <w:rPr>
          <w:b/>
          <w:bCs/>
          <w:rtl/>
        </w:rPr>
        <w:t>عدم التكلف</w:t>
      </w:r>
      <w:r w:rsidRPr="001A721D">
        <w:rPr>
          <w:b/>
          <w:bCs/>
        </w:rPr>
        <w:t>:</w:t>
      </w:r>
      <w:r w:rsidRPr="00E46AD2">
        <w:t xml:space="preserve"> </w:t>
      </w:r>
      <w:r w:rsidRPr="00E46AD2">
        <w:rPr>
          <w:rtl/>
        </w:rPr>
        <w:t>يجب تجنب التأويلات البعيدة والمتكلفة التي لا دليل عليها من اللغة أو الشرع</w:t>
      </w:r>
      <w:r w:rsidRPr="00E46AD2">
        <w:t>.</w:t>
      </w:r>
    </w:p>
    <w:p w14:paraId="2EA1306C" w14:textId="77777777" w:rsidR="008E2F1F" w:rsidRPr="00E46AD2" w:rsidRDefault="008E2F1F" w:rsidP="009A6CA1">
      <w:pPr>
        <w:pStyle w:val="a9"/>
        <w:numPr>
          <w:ilvl w:val="1"/>
          <w:numId w:val="366"/>
        </w:numPr>
      </w:pPr>
      <w:r w:rsidRPr="001A721D">
        <w:rPr>
          <w:b/>
          <w:bCs/>
          <w:rtl/>
        </w:rPr>
        <w:t>الإخلاص</w:t>
      </w:r>
      <w:r w:rsidRPr="001A721D">
        <w:rPr>
          <w:b/>
          <w:bCs/>
        </w:rPr>
        <w:t>:</w:t>
      </w:r>
      <w:r w:rsidRPr="00E46AD2">
        <w:t xml:space="preserve"> </w:t>
      </w:r>
      <w:r w:rsidRPr="00E46AD2">
        <w:rPr>
          <w:rtl/>
        </w:rPr>
        <w:t>يجب أن يكون الهدف من تدبر الآيات المتشابهة هو الوصول إلى الحق، وليس الانتصار للرأي أو الهوى</w:t>
      </w:r>
      <w:r w:rsidRPr="00E46AD2">
        <w:t>.</w:t>
      </w:r>
    </w:p>
    <w:p w14:paraId="78CB65F7" w14:textId="77777777" w:rsidR="008E2F1F" w:rsidRPr="00E46AD2" w:rsidRDefault="008E2F1F" w:rsidP="009A6CA1">
      <w:pPr>
        <w:pStyle w:val="a9"/>
        <w:numPr>
          <w:ilvl w:val="0"/>
          <w:numId w:val="366"/>
        </w:numPr>
      </w:pPr>
      <w:r w:rsidRPr="00E46AD2">
        <w:rPr>
          <w:rtl/>
        </w:rPr>
        <w:t>ز. الاستعانة بأهل العلم والاختصاص</w:t>
      </w:r>
      <w:r w:rsidRPr="00E46AD2">
        <w:t>:</w:t>
      </w:r>
    </w:p>
    <w:p w14:paraId="2E13A08E" w14:textId="77777777" w:rsidR="008E2F1F" w:rsidRPr="00E46AD2" w:rsidRDefault="008E2F1F" w:rsidP="009A6CA1">
      <w:pPr>
        <w:pStyle w:val="a9"/>
        <w:numPr>
          <w:ilvl w:val="1"/>
          <w:numId w:val="366"/>
        </w:numPr>
      </w:pPr>
      <w:r w:rsidRPr="001A721D">
        <w:rPr>
          <w:b/>
          <w:bCs/>
          <w:rtl/>
        </w:rPr>
        <w:t>أهل العلم أعرف بالتفسير</w:t>
      </w:r>
      <w:r w:rsidRPr="001A721D">
        <w:rPr>
          <w:b/>
          <w:bCs/>
        </w:rPr>
        <w:t>:</w:t>
      </w:r>
      <w:r w:rsidRPr="00E46AD2">
        <w:t xml:space="preserve"> </w:t>
      </w:r>
      <w:r w:rsidRPr="00E46AD2">
        <w:rPr>
          <w:rtl/>
        </w:rPr>
        <w:t>لا بأس من الاستعانة بأهل العلم والاختصاص في فهم الآيات المتشابهة، فهم أقدر على فهمها وتفسيرها</w:t>
      </w:r>
      <w:r w:rsidRPr="00E46AD2">
        <w:t>.</w:t>
      </w:r>
    </w:p>
    <w:p w14:paraId="420329BF" w14:textId="77777777" w:rsidR="008E2F1F" w:rsidRPr="00E46AD2" w:rsidRDefault="008E2F1F" w:rsidP="009A6CA1">
      <w:pPr>
        <w:pStyle w:val="a9"/>
        <w:numPr>
          <w:ilvl w:val="1"/>
          <w:numId w:val="366"/>
        </w:numPr>
      </w:pPr>
      <w:r w:rsidRPr="001A721D">
        <w:rPr>
          <w:b/>
          <w:bCs/>
          <w:rtl/>
        </w:rPr>
        <w:t>عدم التقليد الأعمى</w:t>
      </w:r>
      <w:r w:rsidRPr="001A721D">
        <w:rPr>
          <w:b/>
          <w:bCs/>
        </w:rPr>
        <w:t>:</w:t>
      </w:r>
      <w:r w:rsidRPr="00E46AD2">
        <w:t xml:space="preserve"> </w:t>
      </w:r>
      <w:r w:rsidRPr="00E46AD2">
        <w:rPr>
          <w:rtl/>
        </w:rPr>
        <w:t>يجب عدم التقليد الأعمى لأقوال العلماء، بل يجب التفكير والتدبر والاستفادة من أقوالهم مع مراعاة الضوابط الأخرى</w:t>
      </w:r>
      <w:r w:rsidRPr="00E46AD2">
        <w:t>.</w:t>
      </w:r>
    </w:p>
    <w:p w14:paraId="0E656D24" w14:textId="77777777" w:rsidR="008E2F1F" w:rsidRPr="00E46AD2" w:rsidRDefault="008E2F1F" w:rsidP="001A721D">
      <w:r w:rsidRPr="00E46AD2">
        <w:t xml:space="preserve">2. </w:t>
      </w:r>
      <w:r w:rsidRPr="00E46AD2">
        <w:rPr>
          <w:rtl/>
        </w:rPr>
        <w:t>منهجية التعامل مع الآيات المتشابهة</w:t>
      </w:r>
      <w:r w:rsidRPr="00E46AD2">
        <w:t>:</w:t>
      </w:r>
    </w:p>
    <w:p w14:paraId="6418AF01" w14:textId="77777777" w:rsidR="008E2F1F" w:rsidRPr="00E46AD2" w:rsidRDefault="008E2F1F" w:rsidP="009A6CA1">
      <w:pPr>
        <w:pStyle w:val="a9"/>
        <w:numPr>
          <w:ilvl w:val="0"/>
          <w:numId w:val="367"/>
        </w:numPr>
      </w:pPr>
      <w:r w:rsidRPr="00E46AD2">
        <w:rPr>
          <w:rtl/>
        </w:rPr>
        <w:t>أ. تحديد الآيات المتشابهة</w:t>
      </w:r>
      <w:r w:rsidRPr="00E46AD2">
        <w:t>:</w:t>
      </w:r>
    </w:p>
    <w:p w14:paraId="21FEAAA8" w14:textId="77777777" w:rsidR="008E2F1F" w:rsidRPr="00E46AD2" w:rsidRDefault="008E2F1F" w:rsidP="009A6CA1">
      <w:pPr>
        <w:pStyle w:val="a9"/>
        <w:numPr>
          <w:ilvl w:val="1"/>
          <w:numId w:val="367"/>
        </w:numPr>
      </w:pPr>
      <w:r w:rsidRPr="00E46AD2">
        <w:rPr>
          <w:rtl/>
        </w:rPr>
        <w:t>البحث عن الآيات التي تتشابه في الألفاظ أو المعاني في مواضع مختلفة من القرآن</w:t>
      </w:r>
      <w:r w:rsidRPr="00E46AD2">
        <w:t>.</w:t>
      </w:r>
    </w:p>
    <w:p w14:paraId="41E5BB15" w14:textId="2606F942" w:rsidR="008E2F1F" w:rsidRPr="00E46AD2" w:rsidRDefault="008E2F1F" w:rsidP="009A6CA1">
      <w:pPr>
        <w:pStyle w:val="a9"/>
        <w:numPr>
          <w:ilvl w:val="1"/>
          <w:numId w:val="367"/>
        </w:numPr>
      </w:pPr>
      <w:r w:rsidRPr="00E46AD2">
        <w:rPr>
          <w:rtl/>
        </w:rPr>
        <w:t xml:space="preserve">الاستعانة بكتب الآيات المتشابهة </w:t>
      </w:r>
      <w:r w:rsidR="0064321B">
        <w:rPr>
          <w:rtl/>
        </w:rPr>
        <w:t>"</w:t>
      </w:r>
      <w:r w:rsidRPr="00E46AD2">
        <w:rPr>
          <w:rtl/>
        </w:rPr>
        <w:t>مثل كتاب "متشابه القرآن" لمحمد حباش</w:t>
      </w:r>
      <w:r w:rsidR="0064321B">
        <w:rPr>
          <w:rtl/>
        </w:rPr>
        <w:t>"</w:t>
      </w:r>
      <w:r w:rsidRPr="00E46AD2">
        <w:t>.</w:t>
      </w:r>
    </w:p>
    <w:p w14:paraId="2546FC7B" w14:textId="77777777" w:rsidR="008E2F1F" w:rsidRPr="00E46AD2" w:rsidRDefault="008E2F1F" w:rsidP="009A6CA1">
      <w:pPr>
        <w:pStyle w:val="a9"/>
        <w:numPr>
          <w:ilvl w:val="0"/>
          <w:numId w:val="367"/>
        </w:numPr>
      </w:pPr>
      <w:r w:rsidRPr="00E46AD2">
        <w:rPr>
          <w:rtl/>
        </w:rPr>
        <w:t>ب. جمع الآيات المتشابهة</w:t>
      </w:r>
      <w:r w:rsidRPr="00E46AD2">
        <w:t>:</w:t>
      </w:r>
    </w:p>
    <w:p w14:paraId="2F50CB15" w14:textId="77777777" w:rsidR="008E2F1F" w:rsidRPr="00E46AD2" w:rsidRDefault="008E2F1F" w:rsidP="009A6CA1">
      <w:pPr>
        <w:pStyle w:val="a9"/>
        <w:numPr>
          <w:ilvl w:val="1"/>
          <w:numId w:val="367"/>
        </w:numPr>
      </w:pPr>
      <w:r w:rsidRPr="00E46AD2">
        <w:rPr>
          <w:rtl/>
        </w:rPr>
        <w:t>تجميع الآيات المتشابهة في موضع واحد، لتسهيل المقارنة بينها</w:t>
      </w:r>
      <w:r w:rsidRPr="00E46AD2">
        <w:t>.</w:t>
      </w:r>
    </w:p>
    <w:p w14:paraId="498BBAA5" w14:textId="77777777" w:rsidR="008E2F1F" w:rsidRPr="00E46AD2" w:rsidRDefault="008E2F1F" w:rsidP="009A6CA1">
      <w:pPr>
        <w:pStyle w:val="a9"/>
        <w:numPr>
          <w:ilvl w:val="0"/>
          <w:numId w:val="367"/>
        </w:numPr>
      </w:pPr>
      <w:r w:rsidRPr="00E46AD2">
        <w:rPr>
          <w:rtl/>
        </w:rPr>
        <w:t>ج. دراسة الفروق اللفظية</w:t>
      </w:r>
      <w:r w:rsidRPr="00E46AD2">
        <w:t>:</w:t>
      </w:r>
    </w:p>
    <w:p w14:paraId="108439DD" w14:textId="19D6F898" w:rsidR="008E2F1F" w:rsidRPr="00E46AD2" w:rsidRDefault="008E2F1F" w:rsidP="009A6CA1">
      <w:pPr>
        <w:pStyle w:val="a9"/>
        <w:numPr>
          <w:ilvl w:val="1"/>
          <w:numId w:val="367"/>
        </w:numPr>
      </w:pPr>
      <w:r w:rsidRPr="00E46AD2">
        <w:rPr>
          <w:rtl/>
        </w:rPr>
        <w:t xml:space="preserve">تحليل الفروق اللفظية الدقيقة بين الآيات المتشابهة </w:t>
      </w:r>
      <w:r w:rsidR="0064321B">
        <w:rPr>
          <w:rtl/>
        </w:rPr>
        <w:t>"</w:t>
      </w:r>
      <w:r w:rsidRPr="00E46AD2">
        <w:rPr>
          <w:rtl/>
        </w:rPr>
        <w:t>الزيادة، النقصان، التقديم، التأخير، الإبدال</w:t>
      </w:r>
      <w:r w:rsidR="0064321B">
        <w:rPr>
          <w:rtl/>
        </w:rPr>
        <w:t>"</w:t>
      </w:r>
      <w:r w:rsidRPr="00E46AD2">
        <w:t>.</w:t>
      </w:r>
    </w:p>
    <w:p w14:paraId="3BAC98AB" w14:textId="77777777" w:rsidR="008E2F1F" w:rsidRPr="00E46AD2" w:rsidRDefault="008E2F1F" w:rsidP="009A6CA1">
      <w:pPr>
        <w:pStyle w:val="a9"/>
        <w:numPr>
          <w:ilvl w:val="1"/>
          <w:numId w:val="367"/>
        </w:numPr>
      </w:pPr>
      <w:r w:rsidRPr="00E46AD2">
        <w:rPr>
          <w:rtl/>
        </w:rPr>
        <w:t>محاولة فهم الدلالات التي تحملها هذه الفروق</w:t>
      </w:r>
      <w:r w:rsidRPr="00E46AD2">
        <w:t>.</w:t>
      </w:r>
    </w:p>
    <w:p w14:paraId="6769B99A" w14:textId="77777777" w:rsidR="008E2F1F" w:rsidRPr="00E46AD2" w:rsidRDefault="008E2F1F" w:rsidP="009A6CA1">
      <w:pPr>
        <w:pStyle w:val="a9"/>
        <w:numPr>
          <w:ilvl w:val="0"/>
          <w:numId w:val="367"/>
        </w:numPr>
      </w:pPr>
      <w:r w:rsidRPr="00E46AD2">
        <w:rPr>
          <w:rtl/>
        </w:rPr>
        <w:t>د. دراسة السياق القرآني</w:t>
      </w:r>
      <w:r w:rsidRPr="00E46AD2">
        <w:t>:</w:t>
      </w:r>
    </w:p>
    <w:p w14:paraId="5E022ED9" w14:textId="77777777" w:rsidR="008E2F1F" w:rsidRPr="00E46AD2" w:rsidRDefault="008E2F1F" w:rsidP="009A6CA1">
      <w:pPr>
        <w:pStyle w:val="a9"/>
        <w:numPr>
          <w:ilvl w:val="1"/>
          <w:numId w:val="367"/>
        </w:numPr>
      </w:pPr>
      <w:r w:rsidRPr="00E46AD2">
        <w:rPr>
          <w:rtl/>
        </w:rPr>
        <w:t>دراسة السياق السابق واللاحق لكل آية من الآيات المتشابهة</w:t>
      </w:r>
      <w:r w:rsidRPr="00E46AD2">
        <w:t>.</w:t>
      </w:r>
    </w:p>
    <w:p w14:paraId="14CC15DF" w14:textId="77777777" w:rsidR="008E2F1F" w:rsidRPr="00E46AD2" w:rsidRDefault="008E2F1F" w:rsidP="009A6CA1">
      <w:pPr>
        <w:pStyle w:val="a9"/>
        <w:numPr>
          <w:ilvl w:val="1"/>
          <w:numId w:val="367"/>
        </w:numPr>
      </w:pPr>
      <w:r w:rsidRPr="00E46AD2">
        <w:rPr>
          <w:rtl/>
        </w:rPr>
        <w:t>دراسة السياق العام للسورة التي وردت فيها كل آية</w:t>
      </w:r>
      <w:r w:rsidRPr="00E46AD2">
        <w:t>.</w:t>
      </w:r>
    </w:p>
    <w:p w14:paraId="746FDA16" w14:textId="77777777" w:rsidR="008E2F1F" w:rsidRPr="00E46AD2" w:rsidRDefault="008E2F1F" w:rsidP="009A6CA1">
      <w:pPr>
        <w:pStyle w:val="a9"/>
        <w:numPr>
          <w:ilvl w:val="0"/>
          <w:numId w:val="367"/>
        </w:numPr>
      </w:pPr>
      <w:r w:rsidRPr="00E46AD2">
        <w:rPr>
          <w:rtl/>
        </w:rPr>
        <w:t>هـ. الرجوع إلى أقوال السلف</w:t>
      </w:r>
      <w:r w:rsidRPr="00E46AD2">
        <w:t>:</w:t>
      </w:r>
    </w:p>
    <w:p w14:paraId="020E622D" w14:textId="77777777" w:rsidR="008E2F1F" w:rsidRPr="00E46AD2" w:rsidRDefault="008E2F1F" w:rsidP="009A6CA1">
      <w:pPr>
        <w:pStyle w:val="a9"/>
        <w:numPr>
          <w:ilvl w:val="1"/>
          <w:numId w:val="367"/>
        </w:numPr>
      </w:pPr>
      <w:r w:rsidRPr="00E46AD2">
        <w:rPr>
          <w:rtl/>
        </w:rPr>
        <w:t>الاطلاع على أقوال السلف الصالح في تفسير الآيات المتشابهة</w:t>
      </w:r>
      <w:r w:rsidRPr="00E46AD2">
        <w:t>.</w:t>
      </w:r>
    </w:p>
    <w:p w14:paraId="7CD90646" w14:textId="77777777" w:rsidR="008E2F1F" w:rsidRPr="00E46AD2" w:rsidRDefault="008E2F1F" w:rsidP="009A6CA1">
      <w:pPr>
        <w:pStyle w:val="a9"/>
        <w:numPr>
          <w:ilvl w:val="1"/>
          <w:numId w:val="367"/>
        </w:numPr>
      </w:pPr>
      <w:r w:rsidRPr="00E46AD2">
        <w:rPr>
          <w:rtl/>
        </w:rPr>
        <w:t>الاستفادة من أقوالهم في فهم المعنى</w:t>
      </w:r>
      <w:r w:rsidRPr="00E46AD2">
        <w:t>.</w:t>
      </w:r>
    </w:p>
    <w:p w14:paraId="2CD2B8E6" w14:textId="77777777" w:rsidR="008E2F1F" w:rsidRPr="00E46AD2" w:rsidRDefault="008E2F1F" w:rsidP="009A6CA1">
      <w:pPr>
        <w:pStyle w:val="a9"/>
        <w:numPr>
          <w:ilvl w:val="0"/>
          <w:numId w:val="367"/>
        </w:numPr>
      </w:pPr>
      <w:r w:rsidRPr="00E46AD2">
        <w:rPr>
          <w:rtl/>
        </w:rPr>
        <w:t>و. الاستعانة بالرسم العثماني</w:t>
      </w:r>
      <w:r w:rsidRPr="00E46AD2">
        <w:t>:</w:t>
      </w:r>
    </w:p>
    <w:p w14:paraId="2B0C17B6" w14:textId="77777777" w:rsidR="008E2F1F" w:rsidRPr="00E46AD2" w:rsidRDefault="008E2F1F" w:rsidP="009A6CA1">
      <w:pPr>
        <w:pStyle w:val="a9"/>
        <w:numPr>
          <w:ilvl w:val="1"/>
          <w:numId w:val="367"/>
        </w:numPr>
      </w:pPr>
      <w:r w:rsidRPr="00E46AD2">
        <w:rPr>
          <w:rtl/>
        </w:rPr>
        <w:t>التأمل في طريقة كتابة الكلمات في الرسم العثماني في الآيات المتشابهة</w:t>
      </w:r>
      <w:r w:rsidRPr="00E46AD2">
        <w:t>.</w:t>
      </w:r>
    </w:p>
    <w:p w14:paraId="09F677E3" w14:textId="77777777" w:rsidR="008E2F1F" w:rsidRPr="00E46AD2" w:rsidRDefault="008E2F1F" w:rsidP="009A6CA1">
      <w:pPr>
        <w:pStyle w:val="a9"/>
        <w:numPr>
          <w:ilvl w:val="1"/>
          <w:numId w:val="367"/>
        </w:numPr>
      </w:pPr>
      <w:r w:rsidRPr="00E46AD2">
        <w:rPr>
          <w:rtl/>
        </w:rPr>
        <w:t>محاولة استنباط الدلالات من خصائص الرسم</w:t>
      </w:r>
      <w:r w:rsidRPr="00E46AD2">
        <w:t>.</w:t>
      </w:r>
    </w:p>
    <w:p w14:paraId="4F61FFFA" w14:textId="77777777" w:rsidR="008E2F1F" w:rsidRPr="00E46AD2" w:rsidRDefault="008E2F1F" w:rsidP="009A6CA1">
      <w:pPr>
        <w:pStyle w:val="a9"/>
        <w:numPr>
          <w:ilvl w:val="0"/>
          <w:numId w:val="367"/>
        </w:numPr>
      </w:pPr>
      <w:r w:rsidRPr="00E46AD2">
        <w:rPr>
          <w:rtl/>
        </w:rPr>
        <w:t>ز. تفسير القرآن بالقرآن</w:t>
      </w:r>
      <w:r w:rsidRPr="00E46AD2">
        <w:t>:</w:t>
      </w:r>
    </w:p>
    <w:p w14:paraId="7DA602B7" w14:textId="77777777" w:rsidR="008E2F1F" w:rsidRPr="00E46AD2" w:rsidRDefault="008E2F1F" w:rsidP="009A6CA1">
      <w:pPr>
        <w:pStyle w:val="a9"/>
        <w:numPr>
          <w:ilvl w:val="1"/>
          <w:numId w:val="367"/>
        </w:numPr>
      </w:pPr>
      <w:r w:rsidRPr="00E46AD2">
        <w:rPr>
          <w:rtl/>
        </w:rPr>
        <w:t>محاولة تفسير الآيات المتشابهة بالرجوع إلى آيات أخرى في القرآن تتحدث عن نفس الموضوع</w:t>
      </w:r>
      <w:r w:rsidRPr="00E46AD2">
        <w:t>.</w:t>
      </w:r>
    </w:p>
    <w:p w14:paraId="64C33212" w14:textId="77777777" w:rsidR="008E2F1F" w:rsidRPr="00E46AD2" w:rsidRDefault="008E2F1F" w:rsidP="009A6CA1">
      <w:pPr>
        <w:pStyle w:val="a9"/>
        <w:numPr>
          <w:ilvl w:val="0"/>
          <w:numId w:val="367"/>
        </w:numPr>
      </w:pPr>
      <w:r w:rsidRPr="00E46AD2">
        <w:rPr>
          <w:rtl/>
        </w:rPr>
        <w:t>ح. استخلاص المعنى</w:t>
      </w:r>
      <w:r w:rsidRPr="00E46AD2">
        <w:t>:</w:t>
      </w:r>
    </w:p>
    <w:p w14:paraId="2F64C5AA" w14:textId="77777777" w:rsidR="008E2F1F" w:rsidRPr="00E46AD2" w:rsidRDefault="008E2F1F" w:rsidP="009A6CA1">
      <w:pPr>
        <w:pStyle w:val="a9"/>
        <w:numPr>
          <w:ilvl w:val="1"/>
          <w:numId w:val="367"/>
        </w:numPr>
      </w:pPr>
      <w:r w:rsidRPr="00E46AD2">
        <w:rPr>
          <w:rtl/>
        </w:rPr>
        <w:t>بعد دراسة الآيات المتشابهة من جميع جوانبها، يتم استخلاص المعنى الأرجح والأقرب إلى الصواب</w:t>
      </w:r>
      <w:r w:rsidRPr="00E46AD2">
        <w:t>.</w:t>
      </w:r>
    </w:p>
    <w:p w14:paraId="47FFDE87" w14:textId="77777777" w:rsidR="008E2F1F" w:rsidRPr="00E46AD2" w:rsidRDefault="008E2F1F" w:rsidP="001A721D">
      <w:r w:rsidRPr="00E46AD2">
        <w:t xml:space="preserve">3. </w:t>
      </w:r>
      <w:r w:rsidRPr="00E46AD2">
        <w:rPr>
          <w:rtl/>
        </w:rPr>
        <w:t>أمثلة تطبيقية</w:t>
      </w:r>
      <w:r w:rsidRPr="00E46AD2">
        <w:t>:</w:t>
      </w:r>
    </w:p>
    <w:p w14:paraId="3E08BDBB" w14:textId="42B9C051" w:rsidR="008E2F1F" w:rsidRPr="00E46AD2" w:rsidRDefault="0064321B" w:rsidP="001A721D">
      <w:r>
        <w:rPr>
          <w:rtl/>
        </w:rPr>
        <w:t>"</w:t>
      </w:r>
      <w:r w:rsidR="008E2F1F" w:rsidRPr="00E46AD2">
        <w:rPr>
          <w:rtl/>
        </w:rPr>
        <w:t>سيتم تناولها في مقالات لاحقة لتجنب الإطالة</w:t>
      </w:r>
      <w:r>
        <w:rPr>
          <w:rtl/>
        </w:rPr>
        <w:t>"</w:t>
      </w:r>
    </w:p>
    <w:p w14:paraId="70637CDB" w14:textId="77777777" w:rsidR="008E2F1F" w:rsidRPr="00E46AD2" w:rsidRDefault="008E2F1F" w:rsidP="001A721D">
      <w:r w:rsidRPr="00E46AD2">
        <w:rPr>
          <w:rtl/>
        </w:rPr>
        <w:t>خاتمة</w:t>
      </w:r>
      <w:r w:rsidRPr="00E46AD2">
        <w:t>:</w:t>
      </w:r>
    </w:p>
    <w:p w14:paraId="33B9DA2A" w14:textId="77777777" w:rsidR="008E2F1F" w:rsidRPr="00E46AD2" w:rsidRDefault="008E2F1F" w:rsidP="001A721D">
      <w:r w:rsidRPr="00E46AD2">
        <w:rPr>
          <w:rtl/>
        </w:rPr>
        <w:t>إن فهم الآيات المتشابهة في القرآن الكريم يتطلب منهجية علمية دقيقة، والتزامًا بضوابط محددة، حتى لا نقع في الخطأ أو الانحراف في الفهم. يجب أن يكون تدبرنا لهذه الآيات مصحوبًا بالتأدب مع الله ومع كتابه، وبالتواضع والخشوع، وبالحرص على الوصول إلى الحق. إن اتباع هذه المنهجية والالتزام بهذه الضوابط يساعدنا على فهم القرآن الكريم بشكل صحيح، وعلى الانتفاع بهداياته، وعلى الوقوف على أسرار إعجازه</w:t>
      </w:r>
      <w:r w:rsidRPr="00E46AD2">
        <w:t>.</w:t>
      </w:r>
    </w:p>
    <w:p w14:paraId="1034C09F" w14:textId="77777777" w:rsidR="002C5F32" w:rsidRPr="00E46AD2" w:rsidRDefault="002C5F32" w:rsidP="001A721D">
      <w:pPr>
        <w:rPr>
          <w:rtl/>
        </w:rPr>
      </w:pPr>
    </w:p>
    <w:p w14:paraId="4C705F4B" w14:textId="713395A5" w:rsidR="00461A25" w:rsidRPr="00E46AD2" w:rsidRDefault="00461A25" w:rsidP="008A0417">
      <w:pPr>
        <w:pStyle w:val="1"/>
      </w:pPr>
      <w:bookmarkStart w:id="44" w:name="_Toc192269131"/>
      <w:bookmarkStart w:id="45" w:name="_Toc199407038"/>
      <w:r w:rsidRPr="00E46AD2">
        <w:rPr>
          <w:rtl/>
        </w:rPr>
        <w:t xml:space="preserve">أمثلة تطبيقية على تدبر الآيات المتشابهة: تحليل ونماذج </w:t>
      </w:r>
      <w:r w:rsidR="0064321B">
        <w:rPr>
          <w:rtl/>
        </w:rPr>
        <w:t>"</w:t>
      </w:r>
      <w:r w:rsidRPr="00E46AD2">
        <w:rPr>
          <w:rtl/>
        </w:rPr>
        <w:t>الجزء الأول</w:t>
      </w:r>
      <w:r w:rsidR="0064321B">
        <w:rPr>
          <w:rtl/>
        </w:rPr>
        <w:t>"</w:t>
      </w:r>
      <w:bookmarkEnd w:id="44"/>
      <w:bookmarkEnd w:id="45"/>
    </w:p>
    <w:p w14:paraId="0E049F69" w14:textId="77777777" w:rsidR="00461A25" w:rsidRPr="00E46AD2" w:rsidRDefault="00461A25" w:rsidP="001A721D">
      <w:r w:rsidRPr="00E46AD2">
        <w:rPr>
          <w:rtl/>
        </w:rPr>
        <w:t>مقدمة</w:t>
      </w:r>
      <w:r w:rsidRPr="00E46AD2">
        <w:t>:</w:t>
      </w:r>
    </w:p>
    <w:p w14:paraId="6264267B" w14:textId="77777777" w:rsidR="00461A25" w:rsidRPr="00E46AD2" w:rsidRDefault="00461A25" w:rsidP="001A721D">
      <w:r w:rsidRPr="00E46AD2">
        <w:rPr>
          <w:rtl/>
        </w:rPr>
        <w:t>بعد أن استعرضنا مفهوم الآيات المتشابهة وأهميتها، وضوابط فهمها ومنهجية التعامل معها، ننتقل الآن إلى الجانب التطبيقي. في هذا المقال، وما يليه من مقالات، سنحلل بعض النماذج من الآيات المتشابهة في القرآن الكريم، ونرى كيف يخدم الاختلاف اللفظي الدقيق المعنى العام للآية، وكيف يثري هذا التنوع عملية التدبر، ويكشف لنا عن جوانب من الإعجاز البلاغي واللغوي في كتاب الله. سنركز في تحليلنا على</w:t>
      </w:r>
      <w:r w:rsidRPr="00E46AD2">
        <w:t>:</w:t>
      </w:r>
    </w:p>
    <w:p w14:paraId="37252463" w14:textId="77777777" w:rsidR="00461A25" w:rsidRPr="00E46AD2" w:rsidRDefault="00461A25" w:rsidP="009A6CA1">
      <w:pPr>
        <w:pStyle w:val="a9"/>
        <w:numPr>
          <w:ilvl w:val="0"/>
          <w:numId w:val="361"/>
        </w:numPr>
      </w:pPr>
      <w:r w:rsidRPr="00E46AD2">
        <w:rPr>
          <w:rtl/>
        </w:rPr>
        <w:t>تحديد الفروق اللفظية بين الآيات المتشابهة</w:t>
      </w:r>
      <w:r w:rsidRPr="00E46AD2">
        <w:t>.</w:t>
      </w:r>
    </w:p>
    <w:p w14:paraId="26F1AC6E" w14:textId="77777777" w:rsidR="00461A25" w:rsidRPr="00E46AD2" w:rsidRDefault="00461A25" w:rsidP="009A6CA1">
      <w:pPr>
        <w:pStyle w:val="a9"/>
        <w:numPr>
          <w:ilvl w:val="0"/>
          <w:numId w:val="361"/>
        </w:numPr>
      </w:pPr>
      <w:r w:rsidRPr="00E46AD2">
        <w:rPr>
          <w:rtl/>
        </w:rPr>
        <w:t>بيان السياق القرآني لكل آية</w:t>
      </w:r>
      <w:r w:rsidRPr="00E46AD2">
        <w:t>.</w:t>
      </w:r>
    </w:p>
    <w:p w14:paraId="2070AFDC" w14:textId="77777777" w:rsidR="00461A25" w:rsidRPr="00E46AD2" w:rsidRDefault="00461A25" w:rsidP="009A6CA1">
      <w:pPr>
        <w:pStyle w:val="a9"/>
        <w:numPr>
          <w:ilvl w:val="0"/>
          <w:numId w:val="361"/>
        </w:numPr>
      </w:pPr>
      <w:r w:rsidRPr="00E46AD2">
        <w:rPr>
          <w:rtl/>
        </w:rPr>
        <w:t>محاولة فهم الدلالات التي تحملها هذه الفروق</w:t>
      </w:r>
      <w:r w:rsidRPr="00E46AD2">
        <w:t>.</w:t>
      </w:r>
    </w:p>
    <w:p w14:paraId="1E1751BB" w14:textId="0507DCC8" w:rsidR="00461A25" w:rsidRPr="00E46AD2" w:rsidRDefault="00461A25" w:rsidP="009A6CA1">
      <w:pPr>
        <w:pStyle w:val="a9"/>
        <w:numPr>
          <w:ilvl w:val="0"/>
          <w:numId w:val="361"/>
        </w:numPr>
      </w:pPr>
      <w:r w:rsidRPr="00E46AD2">
        <w:rPr>
          <w:rtl/>
        </w:rPr>
        <w:t xml:space="preserve">الاستعانة بالرسم العثماني </w:t>
      </w:r>
      <w:r w:rsidR="0064321B">
        <w:rPr>
          <w:rtl/>
        </w:rPr>
        <w:t>"</w:t>
      </w:r>
      <w:r w:rsidRPr="00E46AD2">
        <w:rPr>
          <w:rtl/>
        </w:rPr>
        <w:t>كلما أمكن</w:t>
      </w:r>
      <w:r w:rsidR="0064321B">
        <w:rPr>
          <w:rtl/>
        </w:rPr>
        <w:t>"</w:t>
      </w:r>
      <w:r w:rsidRPr="00E46AD2">
        <w:t>.</w:t>
      </w:r>
    </w:p>
    <w:p w14:paraId="7FA73F5B" w14:textId="3150BD71" w:rsidR="00461A25" w:rsidRPr="00E46AD2" w:rsidRDefault="00461A25" w:rsidP="009A6CA1">
      <w:pPr>
        <w:pStyle w:val="a9"/>
        <w:numPr>
          <w:ilvl w:val="0"/>
          <w:numId w:val="361"/>
        </w:numPr>
      </w:pPr>
      <w:r w:rsidRPr="00E46AD2">
        <w:rPr>
          <w:rtl/>
        </w:rPr>
        <w:t xml:space="preserve">الرجوع إلى أقوال السلف الصالح </w:t>
      </w:r>
      <w:r w:rsidR="0064321B">
        <w:rPr>
          <w:rtl/>
        </w:rPr>
        <w:t>"</w:t>
      </w:r>
      <w:r w:rsidRPr="00E46AD2">
        <w:rPr>
          <w:rtl/>
        </w:rPr>
        <w:t>عند الحاجة</w:t>
      </w:r>
      <w:r w:rsidR="0064321B">
        <w:rPr>
          <w:rtl/>
        </w:rPr>
        <w:t>"</w:t>
      </w:r>
      <w:r w:rsidRPr="00E46AD2">
        <w:t>.</w:t>
      </w:r>
    </w:p>
    <w:p w14:paraId="4E3690C0" w14:textId="363F5947" w:rsidR="00461A25" w:rsidRPr="00E46AD2" w:rsidRDefault="00461A25" w:rsidP="001A721D">
      <w:r w:rsidRPr="00E46AD2">
        <w:t xml:space="preserve">1. </w:t>
      </w:r>
      <w:r w:rsidRPr="00E46AD2">
        <w:rPr>
          <w:rtl/>
        </w:rPr>
        <w:t xml:space="preserve">قصة موسى عليه السلام </w:t>
      </w:r>
      <w:r w:rsidR="0064321B">
        <w:rPr>
          <w:rtl/>
        </w:rPr>
        <w:t>"</w:t>
      </w:r>
      <w:r w:rsidRPr="00E46AD2">
        <w:rPr>
          <w:rtl/>
        </w:rPr>
        <w:t>الجزء الأول</w:t>
      </w:r>
      <w:r w:rsidR="0064321B">
        <w:rPr>
          <w:rtl/>
        </w:rPr>
        <w:t>"</w:t>
      </w:r>
      <w:r w:rsidRPr="00E46AD2">
        <w:t>:</w:t>
      </w:r>
    </w:p>
    <w:p w14:paraId="1E5BF7FC" w14:textId="77777777" w:rsidR="00461A25" w:rsidRPr="00E46AD2" w:rsidRDefault="00461A25" w:rsidP="001A721D">
      <w:r w:rsidRPr="00E46AD2">
        <w:rPr>
          <w:rtl/>
        </w:rPr>
        <w:t>تتكرر قصة موسى عليه السلام في سور متعددة من القرآن، ولكنها تُعرض في كل مرة بزاوية مختلفة، وباستخدام ألفاظ وتراكيب متنوعة، تناسب السياق العام للسورة، وتبرز جانبًا معينًا من القصة. لنأخذ بعض الأمثلة</w:t>
      </w:r>
      <w:r w:rsidRPr="00E46AD2">
        <w:t>:</w:t>
      </w:r>
    </w:p>
    <w:p w14:paraId="4945370B" w14:textId="77777777" w:rsidR="00461A25" w:rsidRPr="00E46AD2" w:rsidRDefault="00461A25" w:rsidP="009A6CA1">
      <w:pPr>
        <w:pStyle w:val="a9"/>
        <w:numPr>
          <w:ilvl w:val="0"/>
          <w:numId w:val="362"/>
        </w:numPr>
      </w:pPr>
      <w:r w:rsidRPr="00E46AD2">
        <w:rPr>
          <w:rtl/>
        </w:rPr>
        <w:t>المثال الأول: الأمر بالذهاب إلى فرعون</w:t>
      </w:r>
      <w:r w:rsidRPr="00E46AD2">
        <w:t>:</w:t>
      </w:r>
    </w:p>
    <w:p w14:paraId="7F5D792F" w14:textId="333767C8" w:rsidR="00461A25" w:rsidRPr="00E46AD2" w:rsidRDefault="00461A25" w:rsidP="009A6CA1">
      <w:pPr>
        <w:pStyle w:val="a9"/>
        <w:numPr>
          <w:ilvl w:val="1"/>
          <w:numId w:val="362"/>
        </w:numPr>
      </w:pPr>
      <w:r w:rsidRPr="001A721D">
        <w:rPr>
          <w:b/>
          <w:bCs/>
          <w:rtl/>
        </w:rPr>
        <w:t xml:space="preserve">سورة طه </w:t>
      </w:r>
      <w:r w:rsidR="0064321B">
        <w:rPr>
          <w:b/>
          <w:bCs/>
          <w:rtl/>
        </w:rPr>
        <w:t>"</w:t>
      </w:r>
      <w:r w:rsidRPr="001A721D">
        <w:rPr>
          <w:b/>
          <w:bCs/>
          <w:rtl/>
        </w:rPr>
        <w:t>آية 24</w:t>
      </w:r>
      <w:r w:rsidR="0064321B">
        <w:rPr>
          <w:b/>
          <w:bCs/>
          <w:rtl/>
        </w:rPr>
        <w:t>"</w:t>
      </w:r>
      <w:r w:rsidRPr="001A721D">
        <w:rPr>
          <w:b/>
          <w:bCs/>
        </w:rPr>
        <w:t>:</w:t>
      </w:r>
      <w:r w:rsidRPr="00E46AD2">
        <w:t xml:space="preserve"> "</w:t>
      </w:r>
      <w:r w:rsidRPr="00E46AD2">
        <w:rPr>
          <w:rtl/>
        </w:rPr>
        <w:t>اذْهَبْ إِلَىٰ فِرْعَوْنَ إِنَّهُ طَغَىٰ</w:t>
      </w:r>
      <w:r w:rsidRPr="00E46AD2">
        <w:t>"</w:t>
      </w:r>
    </w:p>
    <w:p w14:paraId="3FFEF842" w14:textId="493A3BC5" w:rsidR="00461A25" w:rsidRPr="00E46AD2" w:rsidRDefault="00461A25" w:rsidP="009A6CA1">
      <w:pPr>
        <w:pStyle w:val="a9"/>
        <w:numPr>
          <w:ilvl w:val="1"/>
          <w:numId w:val="362"/>
        </w:numPr>
      </w:pPr>
      <w:r w:rsidRPr="001A721D">
        <w:rPr>
          <w:b/>
          <w:bCs/>
          <w:rtl/>
        </w:rPr>
        <w:t xml:space="preserve">سورة النازعات </w:t>
      </w:r>
      <w:r w:rsidR="0064321B">
        <w:rPr>
          <w:b/>
          <w:bCs/>
          <w:rtl/>
        </w:rPr>
        <w:t>"</w:t>
      </w:r>
      <w:r w:rsidRPr="001A721D">
        <w:rPr>
          <w:b/>
          <w:bCs/>
          <w:rtl/>
        </w:rPr>
        <w:t>آية 17</w:t>
      </w:r>
      <w:r w:rsidR="0064321B">
        <w:rPr>
          <w:b/>
          <w:bCs/>
          <w:rtl/>
        </w:rPr>
        <w:t>"</w:t>
      </w:r>
      <w:r w:rsidRPr="001A721D">
        <w:rPr>
          <w:b/>
          <w:bCs/>
        </w:rPr>
        <w:t>:</w:t>
      </w:r>
      <w:r w:rsidRPr="00E46AD2">
        <w:t xml:space="preserve"> "</w:t>
      </w:r>
      <w:r w:rsidRPr="00E46AD2">
        <w:rPr>
          <w:rtl/>
        </w:rPr>
        <w:t>اذْهَبْ إِلَىٰ فِرْعَوْنَ إِنَّهُ طَغَىٰ</w:t>
      </w:r>
      <w:r w:rsidRPr="00E46AD2">
        <w:t>"</w:t>
      </w:r>
    </w:p>
    <w:p w14:paraId="3386E34E" w14:textId="434A0FD1" w:rsidR="00461A25" w:rsidRPr="00E46AD2" w:rsidRDefault="00461A25" w:rsidP="009A6CA1">
      <w:pPr>
        <w:pStyle w:val="a9"/>
        <w:numPr>
          <w:ilvl w:val="1"/>
          <w:numId w:val="362"/>
        </w:numPr>
      </w:pPr>
      <w:r w:rsidRPr="001A721D">
        <w:rPr>
          <w:b/>
          <w:bCs/>
          <w:rtl/>
        </w:rPr>
        <w:t xml:space="preserve">سورة الشعراء </w:t>
      </w:r>
      <w:r w:rsidR="0064321B">
        <w:rPr>
          <w:b/>
          <w:bCs/>
          <w:rtl/>
        </w:rPr>
        <w:t>"</w:t>
      </w:r>
      <w:r w:rsidRPr="001A721D">
        <w:rPr>
          <w:b/>
          <w:bCs/>
          <w:rtl/>
        </w:rPr>
        <w:t>آية 10</w:t>
      </w:r>
      <w:r w:rsidR="0064321B">
        <w:rPr>
          <w:b/>
          <w:bCs/>
          <w:rtl/>
        </w:rPr>
        <w:t>"</w:t>
      </w:r>
      <w:r w:rsidRPr="001A721D">
        <w:rPr>
          <w:b/>
          <w:bCs/>
        </w:rPr>
        <w:t>:</w:t>
      </w:r>
      <w:r w:rsidRPr="00E46AD2">
        <w:t xml:space="preserve"> "</w:t>
      </w:r>
      <w:r w:rsidRPr="00E46AD2">
        <w:rPr>
          <w:rtl/>
        </w:rPr>
        <w:t>وَإِذْ نَادَىٰ رَبُّكَ مُوسَىٰ أَنِ ائْتِ الْقَوْمَ الظَّالِمِينَ</w:t>
      </w:r>
      <w:r w:rsidRPr="00E46AD2">
        <w:t>"</w:t>
      </w:r>
    </w:p>
    <w:p w14:paraId="58CAED51" w14:textId="3D3506D7" w:rsidR="00461A25" w:rsidRPr="00E46AD2" w:rsidRDefault="00461A25" w:rsidP="009A6CA1">
      <w:pPr>
        <w:pStyle w:val="a9"/>
        <w:numPr>
          <w:ilvl w:val="1"/>
          <w:numId w:val="362"/>
        </w:numPr>
      </w:pPr>
      <w:r w:rsidRPr="001A721D">
        <w:rPr>
          <w:b/>
          <w:bCs/>
          <w:rtl/>
        </w:rPr>
        <w:t xml:space="preserve">سورة القصص </w:t>
      </w:r>
      <w:r w:rsidR="0064321B">
        <w:rPr>
          <w:b/>
          <w:bCs/>
          <w:rtl/>
        </w:rPr>
        <w:t>"</w:t>
      </w:r>
      <w:r w:rsidRPr="001A721D">
        <w:rPr>
          <w:b/>
          <w:bCs/>
          <w:rtl/>
        </w:rPr>
        <w:t>آية 31</w:t>
      </w:r>
      <w:r w:rsidR="0064321B">
        <w:rPr>
          <w:b/>
          <w:bCs/>
          <w:rtl/>
        </w:rPr>
        <w:t>"</w:t>
      </w:r>
      <w:r w:rsidRPr="001A721D">
        <w:rPr>
          <w:b/>
          <w:bCs/>
        </w:rPr>
        <w:t>:</w:t>
      </w:r>
      <w:r w:rsidRPr="00E46AD2">
        <w:t xml:space="preserve"> "</w:t>
      </w:r>
      <w:r w:rsidRPr="00E46AD2">
        <w:rPr>
          <w:rtl/>
        </w:rPr>
        <w:t>وَأَنْ أَلْقِ عَصَاكَ ۖ فَلَمَّا رَآهَا تَهْتَزُّ كَأَنَّهَا جَانٌّ وَلَّىٰ مُدْبِرًا وَلَمْ يُعَقِّبْ ۚ يَا مُوسَىٰ أَقْبِلْ وَلَا تَخَفْ ۖ إِنَّكَ مِنَ الْآمِنِينَ</w:t>
      </w:r>
      <w:r w:rsidRPr="00E46AD2">
        <w:t>"</w:t>
      </w:r>
    </w:p>
    <w:p w14:paraId="7BFF2F4A" w14:textId="77777777" w:rsidR="00461A25" w:rsidRPr="00E46AD2" w:rsidRDefault="00461A25" w:rsidP="009A6CA1">
      <w:pPr>
        <w:pStyle w:val="a9"/>
        <w:numPr>
          <w:ilvl w:val="1"/>
          <w:numId w:val="362"/>
        </w:numPr>
      </w:pPr>
      <w:r w:rsidRPr="00E46AD2">
        <w:rPr>
          <w:rtl/>
        </w:rPr>
        <w:t>التحليل</w:t>
      </w:r>
      <w:r w:rsidRPr="00E46AD2">
        <w:t>:</w:t>
      </w:r>
    </w:p>
    <w:p w14:paraId="07C6152F" w14:textId="77777777" w:rsidR="00461A25" w:rsidRPr="00E46AD2" w:rsidRDefault="00461A25" w:rsidP="009A6CA1">
      <w:pPr>
        <w:pStyle w:val="a9"/>
        <w:numPr>
          <w:ilvl w:val="2"/>
          <w:numId w:val="362"/>
        </w:numPr>
      </w:pPr>
      <w:r w:rsidRPr="001A721D">
        <w:rPr>
          <w:b/>
          <w:bCs/>
          <w:rtl/>
        </w:rPr>
        <w:t>التشابه</w:t>
      </w:r>
      <w:r w:rsidRPr="001A721D">
        <w:rPr>
          <w:b/>
          <w:bCs/>
        </w:rPr>
        <w:t>:</w:t>
      </w:r>
      <w:r w:rsidRPr="00E46AD2">
        <w:t xml:space="preserve"> </w:t>
      </w:r>
      <w:r w:rsidRPr="00E46AD2">
        <w:rPr>
          <w:rtl/>
        </w:rPr>
        <w:t>الآيتان في سورتي طه والنازعات متطابقتان لفظًا</w:t>
      </w:r>
      <w:r w:rsidRPr="00E46AD2">
        <w:t>.</w:t>
      </w:r>
    </w:p>
    <w:p w14:paraId="552763BF" w14:textId="77777777" w:rsidR="00461A25" w:rsidRPr="00E46AD2" w:rsidRDefault="00461A25" w:rsidP="009A6CA1">
      <w:pPr>
        <w:pStyle w:val="a9"/>
        <w:numPr>
          <w:ilvl w:val="2"/>
          <w:numId w:val="362"/>
        </w:numPr>
      </w:pPr>
      <w:r w:rsidRPr="001A721D">
        <w:rPr>
          <w:b/>
          <w:bCs/>
          <w:rtl/>
        </w:rPr>
        <w:t>الدلالة</w:t>
      </w:r>
      <w:r w:rsidRPr="001A721D">
        <w:rPr>
          <w:b/>
          <w:bCs/>
        </w:rPr>
        <w:t>:</w:t>
      </w:r>
      <w:r w:rsidRPr="00E46AD2">
        <w:t xml:space="preserve"> </w:t>
      </w:r>
      <w:r w:rsidRPr="00E46AD2">
        <w:rPr>
          <w:rtl/>
        </w:rPr>
        <w:t>هذا التشابه يؤكد على أهمية الأمر الإلهي لموسى بالذهاب إلى فرعون، وعلى خطورة طغيان فرعون وتجبره</w:t>
      </w:r>
      <w:r w:rsidRPr="00E46AD2">
        <w:t>.</w:t>
      </w:r>
    </w:p>
    <w:p w14:paraId="632A6EA7" w14:textId="573D4E92" w:rsidR="00461A25" w:rsidRPr="00E46AD2" w:rsidRDefault="00461A25" w:rsidP="009A6CA1">
      <w:pPr>
        <w:pStyle w:val="a9"/>
        <w:numPr>
          <w:ilvl w:val="2"/>
          <w:numId w:val="362"/>
        </w:numPr>
      </w:pPr>
      <w:r w:rsidRPr="001A721D">
        <w:rPr>
          <w:b/>
          <w:bCs/>
          <w:rtl/>
        </w:rPr>
        <w:t>الاختلاف</w:t>
      </w:r>
      <w:r w:rsidRPr="001A721D">
        <w:rPr>
          <w:b/>
          <w:bCs/>
        </w:rPr>
        <w:t>:</w:t>
      </w:r>
      <w:r w:rsidRPr="00E46AD2">
        <w:t xml:space="preserve"> </w:t>
      </w:r>
      <w:r w:rsidRPr="00E46AD2">
        <w:rPr>
          <w:rtl/>
        </w:rPr>
        <w:t xml:space="preserve">في سورة الشعراء، يأتي الأمر بصيغة مختلفة </w:t>
      </w:r>
      <w:r w:rsidR="0064321B">
        <w:rPr>
          <w:rtl/>
        </w:rPr>
        <w:t>"</w:t>
      </w:r>
      <w:r w:rsidRPr="00E46AD2">
        <w:rPr>
          <w:rtl/>
        </w:rPr>
        <w:t>"أَنِ ائْتِ الْقَوْمَ الظَّالِمِينَ"</w:t>
      </w:r>
      <w:r w:rsidR="0064321B">
        <w:rPr>
          <w:rtl/>
        </w:rPr>
        <w:t>"</w:t>
      </w:r>
      <w:r w:rsidRPr="00E46AD2">
        <w:rPr>
          <w:rtl/>
        </w:rPr>
        <w:t>، ويركز على ظلم فرعون وقومه، مما يناسب سياق السورة التي تتحدث عن الظلم والطغيان وجزاء الظالمين</w:t>
      </w:r>
      <w:r w:rsidRPr="00E46AD2">
        <w:t>.</w:t>
      </w:r>
    </w:p>
    <w:p w14:paraId="6DE3D575" w14:textId="5CE471F3" w:rsidR="00461A25" w:rsidRPr="00E46AD2" w:rsidRDefault="00461A25" w:rsidP="009A6CA1">
      <w:pPr>
        <w:pStyle w:val="a9"/>
        <w:numPr>
          <w:ilvl w:val="2"/>
          <w:numId w:val="362"/>
        </w:numPr>
      </w:pPr>
      <w:r w:rsidRPr="001A721D">
        <w:rPr>
          <w:b/>
          <w:bCs/>
          <w:rtl/>
        </w:rPr>
        <w:t xml:space="preserve">الاختلاف </w:t>
      </w:r>
      <w:r w:rsidR="0064321B">
        <w:rPr>
          <w:b/>
          <w:bCs/>
          <w:rtl/>
        </w:rPr>
        <w:t>"</w:t>
      </w:r>
      <w:r w:rsidRPr="001A721D">
        <w:rPr>
          <w:b/>
          <w:bCs/>
          <w:rtl/>
        </w:rPr>
        <w:t>تابع</w:t>
      </w:r>
      <w:r w:rsidR="0064321B">
        <w:rPr>
          <w:b/>
          <w:bCs/>
          <w:rtl/>
        </w:rPr>
        <w:t>"</w:t>
      </w:r>
      <w:r w:rsidRPr="001A721D">
        <w:rPr>
          <w:b/>
          <w:bCs/>
        </w:rPr>
        <w:t>:</w:t>
      </w:r>
      <w:r w:rsidRPr="00E46AD2">
        <w:t xml:space="preserve"> </w:t>
      </w:r>
      <w:r w:rsidRPr="00E46AD2">
        <w:rPr>
          <w:rtl/>
        </w:rPr>
        <w:t xml:space="preserve">في سورة القصص، يأتي الأمر في سياق مختلف تمامًا، بعد أن ألقى موسى عصاه وتحولت إلى حية، وخاف منها. وهنا يأتي الأمر الإلهي </w:t>
      </w:r>
      <w:r w:rsidR="0064321B">
        <w:rPr>
          <w:rtl/>
        </w:rPr>
        <w:t>"</w:t>
      </w:r>
      <w:r w:rsidRPr="00E46AD2">
        <w:rPr>
          <w:rtl/>
        </w:rPr>
        <w:t>"يَا مُوسَىٰ أَقْبِلْ وَلَا تَخَفْ"</w:t>
      </w:r>
      <w:r w:rsidR="0064321B">
        <w:rPr>
          <w:rtl/>
        </w:rPr>
        <w:t>"</w:t>
      </w:r>
      <w:r w:rsidRPr="00E46AD2">
        <w:rPr>
          <w:rtl/>
        </w:rPr>
        <w:t xml:space="preserve"> ليطمئن موسى ويشجعه ويثبته</w:t>
      </w:r>
      <w:r w:rsidRPr="00E46AD2">
        <w:t>.</w:t>
      </w:r>
    </w:p>
    <w:p w14:paraId="5880CCB5" w14:textId="77777777" w:rsidR="00461A25" w:rsidRPr="00E46AD2" w:rsidRDefault="00461A25" w:rsidP="009A6CA1">
      <w:pPr>
        <w:pStyle w:val="a9"/>
        <w:numPr>
          <w:ilvl w:val="2"/>
          <w:numId w:val="362"/>
        </w:numPr>
      </w:pPr>
      <w:r w:rsidRPr="001A721D">
        <w:rPr>
          <w:b/>
          <w:bCs/>
          <w:rtl/>
        </w:rPr>
        <w:t>الإعجاز</w:t>
      </w:r>
      <w:r w:rsidRPr="001A721D">
        <w:rPr>
          <w:b/>
          <w:bCs/>
        </w:rPr>
        <w:t>:</w:t>
      </w:r>
      <w:r w:rsidRPr="00E46AD2">
        <w:t xml:space="preserve"> </w:t>
      </w:r>
      <w:r w:rsidRPr="00E46AD2">
        <w:rPr>
          <w:rtl/>
        </w:rPr>
        <w:t>هذا التنوع في عرض الأمر الإلهي لموسى يبرز جوانب مختلفة من المهمة، ويراعي السياق النفسي والحالي لموسى في كل موقف، ويكشف عن حكمة الله تعالى في توجيه أنبيائه</w:t>
      </w:r>
      <w:r w:rsidRPr="00E46AD2">
        <w:t>.</w:t>
      </w:r>
    </w:p>
    <w:p w14:paraId="603A2879" w14:textId="312C4555" w:rsidR="00461A25" w:rsidRPr="00E46AD2" w:rsidRDefault="00461A25" w:rsidP="009A6CA1">
      <w:pPr>
        <w:pStyle w:val="a9"/>
        <w:numPr>
          <w:ilvl w:val="0"/>
          <w:numId w:val="362"/>
        </w:numPr>
      </w:pPr>
      <w:r w:rsidRPr="00E46AD2">
        <w:rPr>
          <w:rtl/>
        </w:rPr>
        <w:t xml:space="preserve">المثال الثاني: الحوار مع فرعون </w:t>
      </w:r>
      <w:r w:rsidR="0064321B">
        <w:rPr>
          <w:rtl/>
        </w:rPr>
        <w:t>"</w:t>
      </w:r>
      <w:r w:rsidRPr="00E46AD2">
        <w:rPr>
          <w:rtl/>
        </w:rPr>
        <w:t>الجزء الأول</w:t>
      </w:r>
      <w:r w:rsidR="0064321B">
        <w:rPr>
          <w:rtl/>
        </w:rPr>
        <w:t>"</w:t>
      </w:r>
      <w:r w:rsidRPr="00E46AD2">
        <w:t>:</w:t>
      </w:r>
    </w:p>
    <w:p w14:paraId="322F994D" w14:textId="02297506" w:rsidR="00461A25" w:rsidRPr="00E46AD2" w:rsidRDefault="00461A25" w:rsidP="009A6CA1">
      <w:pPr>
        <w:pStyle w:val="a9"/>
        <w:numPr>
          <w:ilvl w:val="1"/>
          <w:numId w:val="362"/>
        </w:numPr>
      </w:pPr>
      <w:r w:rsidRPr="001A721D">
        <w:rPr>
          <w:b/>
          <w:bCs/>
          <w:rtl/>
        </w:rPr>
        <w:t xml:space="preserve">سورة الأعراف </w:t>
      </w:r>
      <w:r w:rsidR="0064321B">
        <w:rPr>
          <w:b/>
          <w:bCs/>
          <w:rtl/>
        </w:rPr>
        <w:t>"</w:t>
      </w:r>
      <w:r w:rsidRPr="001A721D">
        <w:rPr>
          <w:b/>
          <w:bCs/>
          <w:rtl/>
        </w:rPr>
        <w:t>آيات 104-105</w:t>
      </w:r>
      <w:r w:rsidR="0064321B">
        <w:rPr>
          <w:b/>
          <w:bCs/>
          <w:rtl/>
        </w:rPr>
        <w:t>"</w:t>
      </w:r>
      <w:r w:rsidRPr="001A721D">
        <w:rPr>
          <w:b/>
          <w:bCs/>
        </w:rPr>
        <w:t>:</w:t>
      </w:r>
      <w:r w:rsidRPr="00E46AD2">
        <w:t xml:space="preserve"> "</w:t>
      </w:r>
      <w:r w:rsidRPr="00E46AD2">
        <w:rPr>
          <w:rtl/>
        </w:rPr>
        <w:t>وَقَالَ مُوسَىٰ يَا فِرْعَوْنُ إِنِّي رَسُولٌ مِّن رَّبِّ الْعَالَمِينَ * حَقِيقٌ عَلَىٰ أَن لَّا أَقُولَ عَلَى اللَّهِ إِلَّا الْحَقَّ ۚ قَدْ جِئْتُكُم بِبَيِّنَةٍ مِّن رَّبِّكُمْ فَأَرْسِلْ مَعِيَ بَنِي إِسْرَائِيلَ</w:t>
      </w:r>
      <w:r w:rsidRPr="00E46AD2">
        <w:t>"</w:t>
      </w:r>
    </w:p>
    <w:p w14:paraId="6718F5AA" w14:textId="0D896766" w:rsidR="00461A25" w:rsidRPr="00E46AD2" w:rsidRDefault="00461A25" w:rsidP="009A6CA1">
      <w:pPr>
        <w:pStyle w:val="a9"/>
        <w:numPr>
          <w:ilvl w:val="1"/>
          <w:numId w:val="362"/>
        </w:numPr>
      </w:pPr>
      <w:r w:rsidRPr="001A721D">
        <w:rPr>
          <w:b/>
          <w:bCs/>
          <w:rtl/>
        </w:rPr>
        <w:t xml:space="preserve">سورة طه </w:t>
      </w:r>
      <w:r w:rsidR="0064321B">
        <w:rPr>
          <w:b/>
          <w:bCs/>
          <w:rtl/>
        </w:rPr>
        <w:t>"</w:t>
      </w:r>
      <w:r w:rsidRPr="001A721D">
        <w:rPr>
          <w:b/>
          <w:bCs/>
          <w:rtl/>
        </w:rPr>
        <w:t>آيات 47-48</w:t>
      </w:r>
      <w:r w:rsidR="0064321B">
        <w:rPr>
          <w:b/>
          <w:bCs/>
          <w:rtl/>
        </w:rPr>
        <w:t>"</w:t>
      </w:r>
      <w:r w:rsidRPr="001A721D">
        <w:rPr>
          <w:b/>
          <w:bCs/>
        </w:rPr>
        <w:t>:</w:t>
      </w:r>
      <w:r w:rsidRPr="00E46AD2">
        <w:t xml:space="preserve"> "</w:t>
      </w:r>
      <w:r w:rsidRPr="00E46AD2">
        <w:rPr>
          <w:rtl/>
        </w:rPr>
        <w:t>فَأْتِيَاهُ فَقُولَا إِنَّا رَسُولَا رَبِّكَ فَأَرْسِلْ مَعَنَا بَنِي إِسْرَائِيلَ وَلَا تُعَذِّبْهُمْ ۖ قَدْ جِئْنَاكَ بِآيَةٍ مِّن رَّبِّكَ ۖ وَالسَّلَامُ عَلَىٰ مَنِ اتَّبَعَ الْهُدَىٰ * إِنَّا قَدْ أُوحِيَ إِلَيْنَا أَنَّ الْعَذَابَ عَلَىٰ مَن كَذَّبَ وَتَوَلَّىٰ</w:t>
      </w:r>
      <w:r w:rsidRPr="00E46AD2">
        <w:t>"</w:t>
      </w:r>
    </w:p>
    <w:p w14:paraId="43955AAB" w14:textId="77777777" w:rsidR="00461A25" w:rsidRPr="00E46AD2" w:rsidRDefault="00461A25" w:rsidP="009A6CA1">
      <w:pPr>
        <w:pStyle w:val="a9"/>
        <w:numPr>
          <w:ilvl w:val="1"/>
          <w:numId w:val="362"/>
        </w:numPr>
      </w:pPr>
      <w:r w:rsidRPr="00E46AD2">
        <w:rPr>
          <w:rtl/>
        </w:rPr>
        <w:t>التحليل</w:t>
      </w:r>
      <w:r w:rsidRPr="00E46AD2">
        <w:t>:</w:t>
      </w:r>
    </w:p>
    <w:p w14:paraId="53C418C7" w14:textId="05C8ABCF" w:rsidR="00461A25" w:rsidRPr="00E46AD2" w:rsidRDefault="00461A25" w:rsidP="009A6CA1">
      <w:pPr>
        <w:pStyle w:val="a9"/>
        <w:numPr>
          <w:ilvl w:val="2"/>
          <w:numId w:val="362"/>
        </w:numPr>
      </w:pPr>
      <w:r w:rsidRPr="001A721D">
        <w:rPr>
          <w:b/>
          <w:bCs/>
          <w:rtl/>
        </w:rPr>
        <w:t>الاختلاف</w:t>
      </w:r>
      <w:r w:rsidRPr="001A721D">
        <w:rPr>
          <w:b/>
          <w:bCs/>
        </w:rPr>
        <w:t>:</w:t>
      </w:r>
      <w:r w:rsidRPr="00E46AD2">
        <w:t xml:space="preserve"> </w:t>
      </w:r>
      <w:r w:rsidRPr="00E46AD2">
        <w:rPr>
          <w:rtl/>
        </w:rPr>
        <w:t xml:space="preserve">في سورة الأعراف، يخاطب موسى فرعون مباشرة، ويؤكد على رسالته من رب العالمين، وعلى مجيئه بالبينة </w:t>
      </w:r>
      <w:r w:rsidR="0064321B">
        <w:rPr>
          <w:rtl/>
        </w:rPr>
        <w:t>"</w:t>
      </w:r>
      <w:r w:rsidRPr="00E46AD2">
        <w:rPr>
          <w:rtl/>
        </w:rPr>
        <w:t>المعجزة</w:t>
      </w:r>
      <w:r w:rsidR="0064321B">
        <w:rPr>
          <w:rtl/>
        </w:rPr>
        <w:t>"</w:t>
      </w:r>
      <w:r w:rsidRPr="00E46AD2">
        <w:rPr>
          <w:rtl/>
        </w:rPr>
        <w:t>، ويطلب منه إرسال بني إسرائيل</w:t>
      </w:r>
      <w:r w:rsidRPr="00E46AD2">
        <w:t>.</w:t>
      </w:r>
    </w:p>
    <w:p w14:paraId="24F76F26" w14:textId="3ABEB532" w:rsidR="00461A25" w:rsidRPr="00E46AD2" w:rsidRDefault="00461A25" w:rsidP="009A6CA1">
      <w:pPr>
        <w:pStyle w:val="a9"/>
        <w:numPr>
          <w:ilvl w:val="2"/>
          <w:numId w:val="362"/>
        </w:numPr>
      </w:pPr>
      <w:r w:rsidRPr="001A721D">
        <w:rPr>
          <w:b/>
          <w:bCs/>
          <w:rtl/>
        </w:rPr>
        <w:t xml:space="preserve">الاختلاف </w:t>
      </w:r>
      <w:r w:rsidR="0064321B">
        <w:rPr>
          <w:b/>
          <w:bCs/>
          <w:rtl/>
        </w:rPr>
        <w:t>"</w:t>
      </w:r>
      <w:r w:rsidRPr="001A721D">
        <w:rPr>
          <w:b/>
          <w:bCs/>
          <w:rtl/>
        </w:rPr>
        <w:t>تابع</w:t>
      </w:r>
      <w:r w:rsidR="0064321B">
        <w:rPr>
          <w:b/>
          <w:bCs/>
          <w:rtl/>
        </w:rPr>
        <w:t>"</w:t>
      </w:r>
      <w:r w:rsidRPr="001A721D">
        <w:rPr>
          <w:b/>
          <w:bCs/>
        </w:rPr>
        <w:t>:</w:t>
      </w:r>
      <w:r w:rsidRPr="00E46AD2">
        <w:t xml:space="preserve"> </w:t>
      </w:r>
      <w:r w:rsidRPr="00E46AD2">
        <w:rPr>
          <w:rtl/>
        </w:rPr>
        <w:t>في سورة طه، يأتي الأمر لموسى وهارون معًا بأن يأتيا فرعون ويقولا له إنهما رسولا رب العالمين، ويطلبا منه إرسال بني إسرائيل وعدم تعذيبهم، ويخبراه بأنهما قد جاءا بآية من رب العالمين</w:t>
      </w:r>
      <w:r w:rsidRPr="00E46AD2">
        <w:t>.</w:t>
      </w:r>
    </w:p>
    <w:p w14:paraId="436FCB03" w14:textId="77777777" w:rsidR="00461A25" w:rsidRPr="00E46AD2" w:rsidRDefault="00461A25" w:rsidP="009A6CA1">
      <w:pPr>
        <w:pStyle w:val="a9"/>
        <w:numPr>
          <w:ilvl w:val="2"/>
          <w:numId w:val="362"/>
        </w:numPr>
      </w:pPr>
      <w:r w:rsidRPr="001A721D">
        <w:rPr>
          <w:b/>
          <w:bCs/>
          <w:rtl/>
        </w:rPr>
        <w:t>الدلالة</w:t>
      </w:r>
      <w:r w:rsidRPr="001A721D">
        <w:rPr>
          <w:b/>
          <w:bCs/>
        </w:rPr>
        <w:t>:</w:t>
      </w:r>
      <w:r w:rsidRPr="00E46AD2">
        <w:t xml:space="preserve"> </w:t>
      </w:r>
      <w:r w:rsidRPr="00E46AD2">
        <w:rPr>
          <w:rtl/>
        </w:rPr>
        <w:t>الاختلاف في الأسلوب يعكس اختلاف السياق والمقام. في الأعراف، التركيز على مواجهة موسى لفرعون وحده، وعلى إقامة الحجة عليه. في طه، التركيز على المهمة الإلهية الموكلة إلى موسى وهارون معًا، وعلى دعوة فرعون إلى الإيمان والتحذير من العذاب</w:t>
      </w:r>
      <w:r w:rsidRPr="00E46AD2">
        <w:t>.</w:t>
      </w:r>
    </w:p>
    <w:p w14:paraId="32CC137F" w14:textId="0093DFA8" w:rsidR="00461A25" w:rsidRPr="00E46AD2" w:rsidRDefault="00461A25" w:rsidP="009A6CA1">
      <w:pPr>
        <w:pStyle w:val="a9"/>
        <w:numPr>
          <w:ilvl w:val="2"/>
          <w:numId w:val="362"/>
        </w:numPr>
      </w:pPr>
      <w:r w:rsidRPr="001A721D">
        <w:rPr>
          <w:b/>
          <w:bCs/>
          <w:rtl/>
        </w:rPr>
        <w:t>الرسم العثماني</w:t>
      </w:r>
      <w:r w:rsidRPr="00E46AD2">
        <w:t xml:space="preserve">: </w:t>
      </w:r>
      <w:r w:rsidRPr="00E46AD2">
        <w:rPr>
          <w:rtl/>
        </w:rPr>
        <w:t xml:space="preserve">يمكننا أن نلاحظ أن كلمة "ببينة" كتبت في </w:t>
      </w:r>
      <w:r w:rsidR="00D47324" w:rsidRPr="00E46AD2">
        <w:rPr>
          <w:rtl/>
        </w:rPr>
        <w:t>الأعراف،</w:t>
      </w:r>
      <w:r w:rsidRPr="00E46AD2">
        <w:rPr>
          <w:rtl/>
        </w:rPr>
        <w:t xml:space="preserve"> بينما كتبت "بآية" في سورة طه</w:t>
      </w:r>
      <w:r w:rsidRPr="00E46AD2">
        <w:t>.</w:t>
      </w:r>
    </w:p>
    <w:p w14:paraId="5A14CE12" w14:textId="77777777" w:rsidR="00461A25" w:rsidRPr="00E46AD2" w:rsidRDefault="00461A25" w:rsidP="001A721D">
      <w:r w:rsidRPr="00E46AD2">
        <w:t xml:space="preserve">2. </w:t>
      </w:r>
      <w:r w:rsidRPr="00E46AD2">
        <w:rPr>
          <w:rtl/>
        </w:rPr>
        <w:t>الرحمن والرحيم</w:t>
      </w:r>
      <w:r w:rsidRPr="00E46AD2">
        <w:t>:</w:t>
      </w:r>
    </w:p>
    <w:p w14:paraId="6B3267B2" w14:textId="77777777" w:rsidR="00461A25" w:rsidRPr="00E46AD2" w:rsidRDefault="00461A25" w:rsidP="009A6CA1">
      <w:pPr>
        <w:pStyle w:val="a9"/>
        <w:numPr>
          <w:ilvl w:val="0"/>
          <w:numId w:val="363"/>
        </w:numPr>
      </w:pPr>
      <w:r w:rsidRPr="001A721D">
        <w:rPr>
          <w:b/>
          <w:bCs/>
          <w:rtl/>
        </w:rPr>
        <w:t>سورة الفاتحة</w:t>
      </w:r>
      <w:r w:rsidRPr="001A721D">
        <w:rPr>
          <w:b/>
          <w:bCs/>
        </w:rPr>
        <w:t>:</w:t>
      </w:r>
      <w:r w:rsidRPr="00E46AD2">
        <w:t xml:space="preserve"> </w:t>
      </w:r>
      <w:r w:rsidRPr="00E46AD2">
        <w:rPr>
          <w:rtl/>
        </w:rPr>
        <w:t>تتكرر صفتي "الرحمن" و"الرحيم" في البسملة وفي الآية الثالثة</w:t>
      </w:r>
      <w:r w:rsidRPr="00E46AD2">
        <w:t>.</w:t>
      </w:r>
    </w:p>
    <w:p w14:paraId="07C10BBB" w14:textId="6CBB8E96" w:rsidR="00461A25" w:rsidRPr="00E46AD2" w:rsidRDefault="00461A25" w:rsidP="009A6CA1">
      <w:pPr>
        <w:pStyle w:val="a9"/>
        <w:numPr>
          <w:ilvl w:val="0"/>
          <w:numId w:val="363"/>
        </w:numPr>
      </w:pPr>
      <w:r w:rsidRPr="001A721D">
        <w:rPr>
          <w:b/>
          <w:bCs/>
          <w:rtl/>
        </w:rPr>
        <w:t xml:space="preserve">سورة البقرة </w:t>
      </w:r>
      <w:r w:rsidR="0064321B">
        <w:rPr>
          <w:b/>
          <w:bCs/>
          <w:rtl/>
        </w:rPr>
        <w:t>"</w:t>
      </w:r>
      <w:r w:rsidRPr="001A721D">
        <w:rPr>
          <w:b/>
          <w:bCs/>
          <w:rtl/>
        </w:rPr>
        <w:t>آية 163</w:t>
      </w:r>
      <w:r w:rsidR="0064321B">
        <w:rPr>
          <w:b/>
          <w:bCs/>
          <w:rtl/>
        </w:rPr>
        <w:t>"</w:t>
      </w:r>
      <w:r w:rsidRPr="001A721D">
        <w:rPr>
          <w:b/>
          <w:bCs/>
        </w:rPr>
        <w:t>:</w:t>
      </w:r>
      <w:r w:rsidRPr="00E46AD2">
        <w:t xml:space="preserve"> "</w:t>
      </w:r>
      <w:r w:rsidRPr="00E46AD2">
        <w:rPr>
          <w:rtl/>
        </w:rPr>
        <w:t>وَإِلَٰهُكُمْ إِلَٰهٌ وَاحِدٌ ۖ لَّا إِلَٰهَ إِلَّا هُوَ الرَّحْمَٰنُ الرَّحِيمُ</w:t>
      </w:r>
      <w:r w:rsidRPr="00E46AD2">
        <w:t>"</w:t>
      </w:r>
    </w:p>
    <w:p w14:paraId="13EBC659" w14:textId="77777777" w:rsidR="00461A25" w:rsidRPr="00E46AD2" w:rsidRDefault="00461A25" w:rsidP="009A6CA1">
      <w:pPr>
        <w:pStyle w:val="a9"/>
        <w:numPr>
          <w:ilvl w:val="1"/>
          <w:numId w:val="363"/>
        </w:numPr>
      </w:pPr>
      <w:r w:rsidRPr="00E46AD2">
        <w:rPr>
          <w:rtl/>
        </w:rPr>
        <w:t>التحليل</w:t>
      </w:r>
      <w:r w:rsidRPr="00E46AD2">
        <w:t>:</w:t>
      </w:r>
    </w:p>
    <w:p w14:paraId="57250DC3" w14:textId="77777777" w:rsidR="00461A25" w:rsidRPr="00E46AD2" w:rsidRDefault="00461A25" w:rsidP="009A6CA1">
      <w:pPr>
        <w:pStyle w:val="a9"/>
        <w:numPr>
          <w:ilvl w:val="2"/>
          <w:numId w:val="363"/>
        </w:numPr>
      </w:pPr>
      <w:r w:rsidRPr="001A721D">
        <w:rPr>
          <w:b/>
          <w:bCs/>
          <w:rtl/>
        </w:rPr>
        <w:t>التكرار</w:t>
      </w:r>
      <w:r w:rsidRPr="001A721D">
        <w:rPr>
          <w:b/>
          <w:bCs/>
        </w:rPr>
        <w:t>:</w:t>
      </w:r>
      <w:r w:rsidRPr="00E46AD2">
        <w:t xml:space="preserve"> </w:t>
      </w:r>
      <w:r w:rsidRPr="00E46AD2">
        <w:rPr>
          <w:rtl/>
        </w:rPr>
        <w:t>تكرار "الرحمن" و"الرحيم" في الفاتحة يؤكد على شمولية رحمة الله تعالى، وأنها صفة ملازمة لذاته، وأنه الرحمن في الدنيا والآخرة، الرحيم بالمؤمنين</w:t>
      </w:r>
      <w:r w:rsidRPr="00E46AD2">
        <w:t>.</w:t>
      </w:r>
    </w:p>
    <w:p w14:paraId="438DCBFB" w14:textId="77777777" w:rsidR="00461A25" w:rsidRPr="00E46AD2" w:rsidRDefault="00461A25" w:rsidP="009A6CA1">
      <w:pPr>
        <w:pStyle w:val="a9"/>
        <w:numPr>
          <w:ilvl w:val="2"/>
          <w:numId w:val="363"/>
        </w:numPr>
      </w:pPr>
      <w:r w:rsidRPr="001A721D">
        <w:rPr>
          <w:b/>
          <w:bCs/>
          <w:rtl/>
        </w:rPr>
        <w:t>السياق</w:t>
      </w:r>
      <w:r w:rsidRPr="001A721D">
        <w:rPr>
          <w:b/>
          <w:bCs/>
        </w:rPr>
        <w:t>:</w:t>
      </w:r>
      <w:r w:rsidRPr="00E46AD2">
        <w:t xml:space="preserve"> </w:t>
      </w:r>
      <w:r w:rsidRPr="00E46AD2">
        <w:rPr>
          <w:rtl/>
        </w:rPr>
        <w:t>في سورة البقرة، تأتي الصفتان بعد التأكيد على وحدانية الله، لبيان أن هذه الرحمة الشاملة هي من مقتضيات الوحدانية، وأن الله وحده هو المستحق للعبادة لأنه الرحمن الرحيم</w:t>
      </w:r>
      <w:r w:rsidRPr="00E46AD2">
        <w:t>.</w:t>
      </w:r>
    </w:p>
    <w:p w14:paraId="31D7235E" w14:textId="77777777" w:rsidR="00461A25" w:rsidRPr="00E46AD2" w:rsidRDefault="00461A25" w:rsidP="001A721D">
      <w:r w:rsidRPr="00E46AD2">
        <w:t xml:space="preserve">3. </w:t>
      </w:r>
      <w:r w:rsidRPr="00E46AD2">
        <w:rPr>
          <w:rtl/>
        </w:rPr>
        <w:t>الحياة الدنيا والآخرة</w:t>
      </w:r>
      <w:r w:rsidRPr="00E46AD2">
        <w:t>:</w:t>
      </w:r>
    </w:p>
    <w:p w14:paraId="2574960E" w14:textId="0017BE44" w:rsidR="00461A25" w:rsidRPr="00E46AD2" w:rsidRDefault="00461A25" w:rsidP="009A6CA1">
      <w:pPr>
        <w:pStyle w:val="a9"/>
        <w:numPr>
          <w:ilvl w:val="0"/>
          <w:numId w:val="364"/>
        </w:numPr>
      </w:pPr>
      <w:r w:rsidRPr="001A721D">
        <w:rPr>
          <w:b/>
          <w:bCs/>
          <w:rtl/>
        </w:rPr>
        <w:t xml:space="preserve">سورة آل عمران </w:t>
      </w:r>
      <w:r w:rsidR="0064321B">
        <w:rPr>
          <w:b/>
          <w:bCs/>
          <w:rtl/>
        </w:rPr>
        <w:t>"</w:t>
      </w:r>
      <w:r w:rsidRPr="001A721D">
        <w:rPr>
          <w:b/>
          <w:bCs/>
          <w:rtl/>
        </w:rPr>
        <w:t>آية 185</w:t>
      </w:r>
      <w:r w:rsidR="0064321B">
        <w:rPr>
          <w:b/>
          <w:bCs/>
          <w:rtl/>
        </w:rPr>
        <w:t>"</w:t>
      </w:r>
      <w:r w:rsidRPr="001A721D">
        <w:rPr>
          <w:b/>
          <w:bCs/>
        </w:rPr>
        <w:t>:</w:t>
      </w:r>
      <w:r w:rsidRPr="00E46AD2">
        <w:t xml:space="preserve"> "</w:t>
      </w:r>
      <w:r w:rsidRPr="00E46AD2">
        <w:rPr>
          <w:rtl/>
        </w:rPr>
        <w:t>كُلُّ نَفْسٍ ذَائِقَةُ الْمَوْتِ ۖ وَإِنَّمَا تُوَفَّوْنَ أُجُورَكُمْ يَوْمَ الْقِيَامَةِ ۖ فَمَن زُحْزِحَ عَنِ النَّارِ وَأُدْخِلَ الْجَنَّةَ فَقَدْ فَازَ ۗ وَمَا الْحَيَاةُ الدُّنْيَا إِلَّا مَتَاعُ الْغُرُورِ</w:t>
      </w:r>
      <w:r w:rsidRPr="00E46AD2">
        <w:t>"</w:t>
      </w:r>
    </w:p>
    <w:p w14:paraId="04AD66D0" w14:textId="33ADFDD1" w:rsidR="00461A25" w:rsidRPr="00E46AD2" w:rsidRDefault="00461A25" w:rsidP="009A6CA1">
      <w:pPr>
        <w:pStyle w:val="a9"/>
        <w:numPr>
          <w:ilvl w:val="0"/>
          <w:numId w:val="364"/>
        </w:numPr>
      </w:pPr>
      <w:r w:rsidRPr="001A721D">
        <w:rPr>
          <w:b/>
          <w:bCs/>
          <w:rtl/>
        </w:rPr>
        <w:t xml:space="preserve">سورة الكهف </w:t>
      </w:r>
      <w:r w:rsidR="0064321B">
        <w:rPr>
          <w:b/>
          <w:bCs/>
          <w:rtl/>
        </w:rPr>
        <w:t>"</w:t>
      </w:r>
      <w:r w:rsidRPr="001A721D">
        <w:rPr>
          <w:b/>
          <w:bCs/>
          <w:rtl/>
        </w:rPr>
        <w:t>آية 45</w:t>
      </w:r>
      <w:r w:rsidR="0064321B">
        <w:rPr>
          <w:b/>
          <w:bCs/>
          <w:rtl/>
        </w:rPr>
        <w:t>"</w:t>
      </w:r>
      <w:r w:rsidRPr="001A721D">
        <w:rPr>
          <w:b/>
          <w:bCs/>
        </w:rPr>
        <w:t>:</w:t>
      </w:r>
      <w:r w:rsidRPr="00E46AD2">
        <w:t xml:space="preserve"> "</w:t>
      </w:r>
      <w:r w:rsidRPr="00E46AD2">
        <w:rPr>
          <w:rtl/>
        </w:rPr>
        <w:t>وَاضْرِبْ لَهُم مَّثَلَ الْحَيَاةِ الدُّنْيَا كَمَاءٍ أَنزَلْنَاهُ مِنَ السَّمَاءِ فَاخْتَلَطَ بِهِ نَبَاتُ الْأَرْضِ فَأَصْبَحَ هَشِيمًا تَذْرُوهُ الرِّيَاحُ ۗ وَكَانَ اللَّهُ عَلَىٰ كُلِّ شَيْءٍ مُّقْتَدِرًا</w:t>
      </w:r>
      <w:r w:rsidRPr="00E46AD2">
        <w:t>"</w:t>
      </w:r>
    </w:p>
    <w:p w14:paraId="0B4DF73B" w14:textId="77777777" w:rsidR="00461A25" w:rsidRPr="00E46AD2" w:rsidRDefault="00461A25" w:rsidP="009A6CA1">
      <w:pPr>
        <w:pStyle w:val="a9"/>
        <w:numPr>
          <w:ilvl w:val="1"/>
          <w:numId w:val="364"/>
        </w:numPr>
      </w:pPr>
      <w:r w:rsidRPr="00E46AD2">
        <w:rPr>
          <w:rtl/>
        </w:rPr>
        <w:t>التحليل</w:t>
      </w:r>
      <w:r w:rsidRPr="00E46AD2">
        <w:t>:</w:t>
      </w:r>
    </w:p>
    <w:p w14:paraId="491258B7" w14:textId="77777777" w:rsidR="00461A25" w:rsidRPr="00E46AD2" w:rsidRDefault="00461A25" w:rsidP="009A6CA1">
      <w:pPr>
        <w:pStyle w:val="a9"/>
        <w:numPr>
          <w:ilvl w:val="2"/>
          <w:numId w:val="364"/>
        </w:numPr>
      </w:pPr>
      <w:r w:rsidRPr="001A721D">
        <w:rPr>
          <w:b/>
          <w:bCs/>
          <w:rtl/>
        </w:rPr>
        <w:t>السياق</w:t>
      </w:r>
      <w:r w:rsidRPr="001A721D">
        <w:rPr>
          <w:b/>
          <w:bCs/>
        </w:rPr>
        <w:t>:</w:t>
      </w:r>
      <w:r w:rsidRPr="00E46AD2">
        <w:t xml:space="preserve"> </w:t>
      </w:r>
      <w:r w:rsidRPr="00E46AD2">
        <w:rPr>
          <w:rtl/>
        </w:rPr>
        <w:t>في سورة آل عمران، يأتي الحديث عن الحياة الدنيا في سياق الحديث عن الموت والجزاء في الآخرة، لبيان أن الدنيا دار فناء وزوال، وأن الآخرة هي دار البقاء والقرار</w:t>
      </w:r>
      <w:r w:rsidRPr="00E46AD2">
        <w:t>.</w:t>
      </w:r>
    </w:p>
    <w:p w14:paraId="5FE24CDB" w14:textId="5227BE72" w:rsidR="00461A25" w:rsidRPr="00E46AD2" w:rsidRDefault="00461A25" w:rsidP="009A6CA1">
      <w:pPr>
        <w:pStyle w:val="a9"/>
        <w:numPr>
          <w:ilvl w:val="2"/>
          <w:numId w:val="364"/>
        </w:numPr>
      </w:pPr>
      <w:r w:rsidRPr="001A721D">
        <w:rPr>
          <w:b/>
          <w:bCs/>
          <w:rtl/>
        </w:rPr>
        <w:t xml:space="preserve">السياق </w:t>
      </w:r>
      <w:r w:rsidR="0064321B">
        <w:rPr>
          <w:b/>
          <w:bCs/>
          <w:rtl/>
        </w:rPr>
        <w:t>"</w:t>
      </w:r>
      <w:r w:rsidRPr="001A721D">
        <w:rPr>
          <w:b/>
          <w:bCs/>
          <w:rtl/>
        </w:rPr>
        <w:t>تابع</w:t>
      </w:r>
      <w:r w:rsidR="0064321B">
        <w:rPr>
          <w:b/>
          <w:bCs/>
          <w:rtl/>
        </w:rPr>
        <w:t>"</w:t>
      </w:r>
      <w:r w:rsidRPr="001A721D">
        <w:rPr>
          <w:b/>
          <w:bCs/>
        </w:rPr>
        <w:t>:</w:t>
      </w:r>
      <w:r w:rsidRPr="00E46AD2">
        <w:t xml:space="preserve"> </w:t>
      </w:r>
      <w:r w:rsidRPr="00E46AD2">
        <w:rPr>
          <w:rtl/>
        </w:rPr>
        <w:t>في سورة الكهف، يأتي الحديث عن الحياة الدنيا في سياق ضرب المثل لبيان زوالها وسرعة انقضائها وفنائها، وأنها لا تستحق أن يتعلق بها الإنسان</w:t>
      </w:r>
      <w:r w:rsidRPr="00E46AD2">
        <w:t>.</w:t>
      </w:r>
    </w:p>
    <w:p w14:paraId="07AB4860" w14:textId="7020394B" w:rsidR="00461A25" w:rsidRPr="00E46AD2" w:rsidRDefault="00461A25" w:rsidP="009A6CA1">
      <w:pPr>
        <w:pStyle w:val="a9"/>
        <w:numPr>
          <w:ilvl w:val="2"/>
          <w:numId w:val="364"/>
        </w:numPr>
      </w:pPr>
      <w:r w:rsidRPr="001A721D">
        <w:rPr>
          <w:b/>
          <w:bCs/>
          <w:rtl/>
        </w:rPr>
        <w:t>الدلالة</w:t>
      </w:r>
      <w:r w:rsidRPr="001A721D">
        <w:rPr>
          <w:b/>
          <w:bCs/>
        </w:rPr>
        <w:t>:</w:t>
      </w:r>
      <w:r w:rsidRPr="00E46AD2">
        <w:t xml:space="preserve"> </w:t>
      </w:r>
      <w:r w:rsidRPr="00E46AD2">
        <w:rPr>
          <w:rtl/>
        </w:rPr>
        <w:t>الاختلاف في الأسلوب يعكس اختلاف الغرض من الحديث عن الدنيا في كل سورة. في آل عمران، الغرض هو التحذير من ال</w:t>
      </w:r>
      <w:r w:rsidR="00AB57BC" w:rsidRPr="00E46AD2">
        <w:rPr>
          <w:rtl/>
        </w:rPr>
        <w:t>غرور</w:t>
      </w:r>
      <w:r w:rsidRPr="00E46AD2">
        <w:rPr>
          <w:rtl/>
        </w:rPr>
        <w:t xml:space="preserve"> بالدنيا. في الكهف، الغرض هو بيان حقيقة الدنيا وسرعة زوالها</w:t>
      </w:r>
      <w:r w:rsidRPr="00E46AD2">
        <w:t>.</w:t>
      </w:r>
    </w:p>
    <w:p w14:paraId="5104440B" w14:textId="008E946E" w:rsidR="00461A25" w:rsidRPr="00E46AD2" w:rsidRDefault="0064321B" w:rsidP="001A721D">
      <w:r>
        <w:rPr>
          <w:rtl/>
        </w:rPr>
        <w:t>"</w:t>
      </w:r>
      <w:r w:rsidR="00461A25" w:rsidRPr="00E46AD2">
        <w:rPr>
          <w:rtl/>
        </w:rPr>
        <w:t>يتبع في مقالات لاحقة</w:t>
      </w:r>
      <w:r>
        <w:rPr>
          <w:rtl/>
        </w:rPr>
        <w:t>"</w:t>
      </w:r>
    </w:p>
    <w:p w14:paraId="2BB34A8A" w14:textId="77777777" w:rsidR="00461A25" w:rsidRPr="00E46AD2" w:rsidRDefault="00461A25" w:rsidP="001A721D">
      <w:r w:rsidRPr="00E46AD2">
        <w:rPr>
          <w:rtl/>
        </w:rPr>
        <w:t>التحسينات التي أُجريت</w:t>
      </w:r>
      <w:r w:rsidRPr="00E46AD2">
        <w:t>:</w:t>
      </w:r>
    </w:p>
    <w:p w14:paraId="183F633B" w14:textId="77777777" w:rsidR="00461A25" w:rsidRPr="00E46AD2" w:rsidRDefault="00461A25" w:rsidP="009A6CA1">
      <w:pPr>
        <w:pStyle w:val="a9"/>
        <w:numPr>
          <w:ilvl w:val="0"/>
          <w:numId w:val="365"/>
        </w:numPr>
      </w:pPr>
      <w:r w:rsidRPr="001A721D">
        <w:rPr>
          <w:b/>
          <w:bCs/>
          <w:rtl/>
        </w:rPr>
        <w:t>عنوان</w:t>
      </w:r>
      <w:r w:rsidRPr="001A721D">
        <w:rPr>
          <w:b/>
          <w:bCs/>
        </w:rPr>
        <w:t>:</w:t>
      </w:r>
      <w:r w:rsidRPr="00E46AD2">
        <w:t xml:space="preserve"> </w:t>
      </w:r>
      <w:r w:rsidRPr="00E46AD2">
        <w:rPr>
          <w:rtl/>
        </w:rPr>
        <w:t>تم تعديل العنوان ليكون أكثر دقة وشمولية</w:t>
      </w:r>
      <w:r w:rsidRPr="00E46AD2">
        <w:t>.</w:t>
      </w:r>
    </w:p>
    <w:p w14:paraId="52CE92C4" w14:textId="77777777" w:rsidR="00461A25" w:rsidRPr="00E46AD2" w:rsidRDefault="00461A25" w:rsidP="009A6CA1">
      <w:pPr>
        <w:pStyle w:val="a9"/>
        <w:numPr>
          <w:ilvl w:val="0"/>
          <w:numId w:val="365"/>
        </w:numPr>
      </w:pPr>
      <w:r w:rsidRPr="001A721D">
        <w:rPr>
          <w:b/>
          <w:bCs/>
          <w:rtl/>
        </w:rPr>
        <w:t>مقدمة</w:t>
      </w:r>
      <w:r w:rsidRPr="001A721D">
        <w:rPr>
          <w:b/>
          <w:bCs/>
        </w:rPr>
        <w:t>:</w:t>
      </w:r>
      <w:r w:rsidRPr="00E46AD2">
        <w:t xml:space="preserve"> </w:t>
      </w:r>
      <w:r w:rsidRPr="00E46AD2">
        <w:rPr>
          <w:rtl/>
        </w:rPr>
        <w:t>تم إعادة صياغة المقدمة لتوضيح الهدف من المقال ومنهجيته</w:t>
      </w:r>
      <w:r w:rsidRPr="00E46AD2">
        <w:t>.</w:t>
      </w:r>
    </w:p>
    <w:p w14:paraId="59E15C37" w14:textId="77777777" w:rsidR="00461A25" w:rsidRPr="00E46AD2" w:rsidRDefault="00461A25" w:rsidP="009A6CA1">
      <w:pPr>
        <w:pStyle w:val="a9"/>
        <w:numPr>
          <w:ilvl w:val="0"/>
          <w:numId w:val="365"/>
        </w:numPr>
      </w:pPr>
      <w:r w:rsidRPr="001A721D">
        <w:rPr>
          <w:b/>
          <w:bCs/>
          <w:rtl/>
        </w:rPr>
        <w:t>تنظيم</w:t>
      </w:r>
      <w:r w:rsidRPr="001A721D">
        <w:rPr>
          <w:b/>
          <w:bCs/>
        </w:rPr>
        <w:t>:</w:t>
      </w:r>
      <w:r w:rsidRPr="00E46AD2">
        <w:t xml:space="preserve"> </w:t>
      </w:r>
      <w:r w:rsidRPr="00E46AD2">
        <w:rPr>
          <w:rtl/>
        </w:rPr>
        <w:t>تم تنظيم الأمثلة في أقسام فرعية واضحة</w:t>
      </w:r>
      <w:r w:rsidRPr="00E46AD2">
        <w:t>.</w:t>
      </w:r>
    </w:p>
    <w:p w14:paraId="359BA337" w14:textId="77777777" w:rsidR="00461A25" w:rsidRPr="00E46AD2" w:rsidRDefault="00461A25" w:rsidP="009A6CA1">
      <w:pPr>
        <w:pStyle w:val="a9"/>
        <w:numPr>
          <w:ilvl w:val="0"/>
          <w:numId w:val="365"/>
        </w:numPr>
      </w:pPr>
      <w:r w:rsidRPr="001A721D">
        <w:rPr>
          <w:b/>
          <w:bCs/>
          <w:rtl/>
        </w:rPr>
        <w:t>تحليل</w:t>
      </w:r>
      <w:r w:rsidRPr="001A721D">
        <w:rPr>
          <w:b/>
          <w:bCs/>
        </w:rPr>
        <w:t>:</w:t>
      </w:r>
      <w:r w:rsidRPr="00E46AD2">
        <w:t xml:space="preserve"> </w:t>
      </w:r>
      <w:r w:rsidRPr="00E46AD2">
        <w:rPr>
          <w:rtl/>
        </w:rPr>
        <w:t>تم تحليل الأمثلة بشكل أعمق، مع التركيز على الفروق اللفظية ودلالاتها</w:t>
      </w:r>
      <w:r w:rsidRPr="00E46AD2">
        <w:t>.</w:t>
      </w:r>
    </w:p>
    <w:p w14:paraId="2ED14AC6" w14:textId="77777777" w:rsidR="00461A25" w:rsidRPr="00E46AD2" w:rsidRDefault="00461A25" w:rsidP="009A6CA1">
      <w:pPr>
        <w:pStyle w:val="a9"/>
        <w:numPr>
          <w:ilvl w:val="0"/>
          <w:numId w:val="365"/>
        </w:numPr>
      </w:pPr>
      <w:r w:rsidRPr="001A721D">
        <w:rPr>
          <w:b/>
          <w:bCs/>
          <w:rtl/>
        </w:rPr>
        <w:t>الرسم العثماني</w:t>
      </w:r>
      <w:r w:rsidRPr="001A721D">
        <w:rPr>
          <w:b/>
          <w:bCs/>
        </w:rPr>
        <w:t>:</w:t>
      </w:r>
      <w:r w:rsidRPr="00E46AD2">
        <w:t xml:space="preserve"> </w:t>
      </w:r>
      <w:r w:rsidRPr="00E46AD2">
        <w:rPr>
          <w:rtl/>
        </w:rPr>
        <w:t>تم إضافة إشارات إلى الرسم العثماني كلما أمكن</w:t>
      </w:r>
      <w:r w:rsidRPr="00E46AD2">
        <w:t>.</w:t>
      </w:r>
    </w:p>
    <w:p w14:paraId="2E2E66F2" w14:textId="77777777" w:rsidR="00461A25" w:rsidRPr="00E46AD2" w:rsidRDefault="00461A25" w:rsidP="009A6CA1">
      <w:pPr>
        <w:pStyle w:val="a9"/>
        <w:numPr>
          <w:ilvl w:val="0"/>
          <w:numId w:val="365"/>
        </w:numPr>
      </w:pPr>
      <w:r w:rsidRPr="001A721D">
        <w:rPr>
          <w:b/>
          <w:bCs/>
          <w:rtl/>
        </w:rPr>
        <w:t>اللغة</w:t>
      </w:r>
      <w:r w:rsidRPr="001A721D">
        <w:rPr>
          <w:b/>
          <w:bCs/>
        </w:rPr>
        <w:t>:</w:t>
      </w:r>
      <w:r w:rsidRPr="00E46AD2">
        <w:t xml:space="preserve"> </w:t>
      </w:r>
      <w:r w:rsidRPr="00E46AD2">
        <w:rPr>
          <w:rtl/>
        </w:rPr>
        <w:t>تم تحسين اللغة في جميع أجزاء المقال</w:t>
      </w:r>
      <w:r w:rsidRPr="00E46AD2">
        <w:t>.</w:t>
      </w:r>
    </w:p>
    <w:p w14:paraId="453023A9" w14:textId="77777777" w:rsidR="00461A25" w:rsidRPr="00E46AD2" w:rsidRDefault="00461A25" w:rsidP="009A6CA1">
      <w:pPr>
        <w:pStyle w:val="a9"/>
        <w:numPr>
          <w:ilvl w:val="0"/>
          <w:numId w:val="365"/>
        </w:numPr>
      </w:pPr>
      <w:r w:rsidRPr="00E46AD2">
        <w:rPr>
          <w:rtl/>
        </w:rPr>
        <w:t>التدقيق اللغوي والإملائي</w:t>
      </w:r>
      <w:r w:rsidRPr="00E46AD2">
        <w:t xml:space="preserve">: </w:t>
      </w:r>
      <w:r w:rsidRPr="00E46AD2">
        <w:rPr>
          <w:rtl/>
        </w:rPr>
        <w:t>تم مراجعة النص بعناية</w:t>
      </w:r>
      <w:r w:rsidRPr="00E46AD2">
        <w:t>.</w:t>
      </w:r>
    </w:p>
    <w:p w14:paraId="62D4EAC0" w14:textId="77777777" w:rsidR="00461A25" w:rsidRPr="00E46AD2" w:rsidRDefault="00461A25" w:rsidP="001A721D">
      <w:r w:rsidRPr="00E46AD2">
        <w:rPr>
          <w:rtl/>
        </w:rPr>
        <w:t>بهذه التعديلات، أصبح المقال الثالث أكثر تنظيمًا وعمقًا، ويقدم تحليلاً أوليًا لبعض الأمثلة التطبيقية على تدبر الآيات المتشابهة</w:t>
      </w:r>
      <w:r w:rsidRPr="00E46AD2">
        <w:t>.</w:t>
      </w:r>
    </w:p>
    <w:p w14:paraId="4FDBCBEF" w14:textId="77777777" w:rsidR="002C5F32" w:rsidRPr="00E46AD2" w:rsidRDefault="002C5F32" w:rsidP="001A721D">
      <w:pPr>
        <w:rPr>
          <w:rtl/>
        </w:rPr>
      </w:pPr>
    </w:p>
    <w:p w14:paraId="37F75DB2" w14:textId="659AC761" w:rsidR="00DF6BEE" w:rsidRPr="00E46AD2" w:rsidRDefault="00DF6BEE" w:rsidP="008A0417">
      <w:pPr>
        <w:pStyle w:val="1"/>
      </w:pPr>
      <w:bookmarkStart w:id="46" w:name="_Toc192269132"/>
      <w:bookmarkStart w:id="47" w:name="_Toc199407039"/>
      <w:r w:rsidRPr="00E46AD2">
        <w:rPr>
          <w:rtl/>
        </w:rPr>
        <w:t xml:space="preserve">أمثلة تطبيقية على تدبر الآيات المتشابهة </w:t>
      </w:r>
      <w:r w:rsidR="0064321B">
        <w:rPr>
          <w:rtl/>
        </w:rPr>
        <w:t>"</w:t>
      </w:r>
      <w:r w:rsidRPr="00E46AD2">
        <w:rPr>
          <w:rtl/>
        </w:rPr>
        <w:t>الجزء الثاني</w:t>
      </w:r>
      <w:r w:rsidR="0064321B">
        <w:rPr>
          <w:rtl/>
        </w:rPr>
        <w:t>"</w:t>
      </w:r>
      <w:r w:rsidRPr="00E46AD2">
        <w:rPr>
          <w:rtl/>
        </w:rPr>
        <w:t>: دلالات خفية واستنباطات</w:t>
      </w:r>
      <w:bookmarkEnd w:id="46"/>
      <w:bookmarkEnd w:id="47"/>
    </w:p>
    <w:p w14:paraId="27D25640" w14:textId="77777777" w:rsidR="00DF6BEE" w:rsidRPr="00E46AD2" w:rsidRDefault="00DF6BEE" w:rsidP="001A721D">
      <w:r w:rsidRPr="00E46AD2">
        <w:rPr>
          <w:rtl/>
        </w:rPr>
        <w:t>مقدمة</w:t>
      </w:r>
      <w:r w:rsidRPr="00E46AD2">
        <w:t>:</w:t>
      </w:r>
    </w:p>
    <w:p w14:paraId="4B438DE5" w14:textId="77777777" w:rsidR="00DF6BEE" w:rsidRPr="00E46AD2" w:rsidRDefault="00DF6BEE" w:rsidP="001A721D">
      <w:r w:rsidRPr="00E46AD2">
        <w:rPr>
          <w:rtl/>
        </w:rPr>
        <w:t>نستكمل في هذا المقال رحلة تدبر الآيات المتشابهة في القرآن الكريم، ونواصل تحليل النماذج التطبيقية التي تبرز دقة التعبير القرآني، وكيف أن الاختلافات اللفظية الدقيقة، حتى في الحرف الواحد، تحمل دلالات عميقة، وتكشف عن جوانب من الإعجاز البلاغي واللغوي في كتاب الله. وسنركز في هذا الجزء على استنباط بعض الدلالات الخفية من خلال هذه الاختلافات</w:t>
      </w:r>
      <w:r w:rsidRPr="00E46AD2">
        <w:t>.</w:t>
      </w:r>
    </w:p>
    <w:p w14:paraId="79A77051" w14:textId="77777777" w:rsidR="00DF6BEE" w:rsidRPr="00E46AD2" w:rsidRDefault="00DF6BEE" w:rsidP="001A721D">
      <w:r w:rsidRPr="00E46AD2">
        <w:t xml:space="preserve">4. </w:t>
      </w:r>
      <w:r w:rsidRPr="00E46AD2">
        <w:rPr>
          <w:rtl/>
        </w:rPr>
        <w:t>الصبر</w:t>
      </w:r>
      <w:r w:rsidRPr="00E46AD2">
        <w:t>:</w:t>
      </w:r>
    </w:p>
    <w:p w14:paraId="278CC35F" w14:textId="1BB2AF9A" w:rsidR="00DF6BEE" w:rsidRPr="00E46AD2" w:rsidRDefault="00DF6BEE" w:rsidP="009A6CA1">
      <w:pPr>
        <w:pStyle w:val="a9"/>
        <w:numPr>
          <w:ilvl w:val="0"/>
          <w:numId w:val="355"/>
        </w:numPr>
      </w:pPr>
      <w:r w:rsidRPr="001A721D">
        <w:rPr>
          <w:b/>
          <w:bCs/>
          <w:rtl/>
        </w:rPr>
        <w:t xml:space="preserve">سورة البقرة </w:t>
      </w:r>
      <w:r w:rsidR="0064321B">
        <w:rPr>
          <w:b/>
          <w:bCs/>
          <w:rtl/>
        </w:rPr>
        <w:t>"</w:t>
      </w:r>
      <w:r w:rsidRPr="001A721D">
        <w:rPr>
          <w:b/>
          <w:bCs/>
          <w:rtl/>
        </w:rPr>
        <w:t>آية 153</w:t>
      </w:r>
      <w:r w:rsidR="0064321B">
        <w:rPr>
          <w:b/>
          <w:bCs/>
          <w:rtl/>
        </w:rPr>
        <w:t>"</w:t>
      </w:r>
      <w:r w:rsidRPr="001A721D">
        <w:rPr>
          <w:b/>
          <w:bCs/>
        </w:rPr>
        <w:t>:</w:t>
      </w:r>
      <w:r w:rsidRPr="00E46AD2">
        <w:t xml:space="preserve"> "</w:t>
      </w:r>
      <w:r w:rsidRPr="00E46AD2">
        <w:rPr>
          <w:rtl/>
        </w:rPr>
        <w:t>يَا أَيُّهَا الَّذِينَ آمَنُوا اسْتَعِينُوا بِالصَّبْرِ وَالصَّلَاةِ ۚ إِنَّ اللَّهَ مَعَ الصَّابِرِينَ</w:t>
      </w:r>
      <w:r w:rsidRPr="00E46AD2">
        <w:t>"</w:t>
      </w:r>
    </w:p>
    <w:p w14:paraId="5E2FD55F" w14:textId="02A60D17" w:rsidR="00DF6BEE" w:rsidRPr="00E46AD2" w:rsidRDefault="00DF6BEE" w:rsidP="009A6CA1">
      <w:pPr>
        <w:pStyle w:val="a9"/>
        <w:numPr>
          <w:ilvl w:val="0"/>
          <w:numId w:val="355"/>
        </w:numPr>
      </w:pPr>
      <w:r w:rsidRPr="001A721D">
        <w:rPr>
          <w:b/>
          <w:bCs/>
          <w:rtl/>
        </w:rPr>
        <w:t xml:space="preserve">سورة العصر </w:t>
      </w:r>
      <w:r w:rsidR="0064321B">
        <w:rPr>
          <w:b/>
          <w:bCs/>
          <w:rtl/>
        </w:rPr>
        <w:t>"</w:t>
      </w:r>
      <w:r w:rsidRPr="001A721D">
        <w:rPr>
          <w:b/>
          <w:bCs/>
          <w:rtl/>
        </w:rPr>
        <w:t>آية 3</w:t>
      </w:r>
      <w:r w:rsidR="0064321B">
        <w:rPr>
          <w:b/>
          <w:bCs/>
          <w:rtl/>
        </w:rPr>
        <w:t>"</w:t>
      </w:r>
      <w:r w:rsidRPr="001A721D">
        <w:rPr>
          <w:b/>
          <w:bCs/>
        </w:rPr>
        <w:t>:</w:t>
      </w:r>
      <w:r w:rsidRPr="00E46AD2">
        <w:t xml:space="preserve"> "</w:t>
      </w:r>
      <w:r w:rsidRPr="00E46AD2">
        <w:rPr>
          <w:rtl/>
        </w:rPr>
        <w:t>إِلَّا الَّذِينَ آمَنُوا وَعَمِلُوا الصَّالِحَاتِ وَتَوَاصَوْا بِالْحَقِّ وَتَوَاصَوْا بِالصَّبْرِ</w:t>
      </w:r>
      <w:r w:rsidRPr="00E46AD2">
        <w:t>"</w:t>
      </w:r>
    </w:p>
    <w:p w14:paraId="6C1990C0" w14:textId="77777777" w:rsidR="00DF6BEE" w:rsidRPr="00E46AD2" w:rsidRDefault="00DF6BEE" w:rsidP="009A6CA1">
      <w:pPr>
        <w:pStyle w:val="a9"/>
        <w:numPr>
          <w:ilvl w:val="1"/>
          <w:numId w:val="355"/>
        </w:numPr>
      </w:pPr>
      <w:r w:rsidRPr="00E46AD2">
        <w:rPr>
          <w:rtl/>
        </w:rPr>
        <w:t>التحليل</w:t>
      </w:r>
      <w:r w:rsidRPr="00E46AD2">
        <w:t>:</w:t>
      </w:r>
    </w:p>
    <w:p w14:paraId="2BD2FD87" w14:textId="77777777" w:rsidR="00DF6BEE" w:rsidRPr="00E46AD2" w:rsidRDefault="00DF6BEE" w:rsidP="009A6CA1">
      <w:pPr>
        <w:pStyle w:val="a9"/>
        <w:numPr>
          <w:ilvl w:val="2"/>
          <w:numId w:val="355"/>
        </w:numPr>
      </w:pPr>
      <w:r w:rsidRPr="001A721D">
        <w:rPr>
          <w:b/>
          <w:bCs/>
          <w:rtl/>
        </w:rPr>
        <w:t>السياق</w:t>
      </w:r>
      <w:r w:rsidRPr="001A721D">
        <w:rPr>
          <w:b/>
          <w:bCs/>
        </w:rPr>
        <w:t>:</w:t>
      </w:r>
      <w:r w:rsidRPr="00E46AD2">
        <w:t xml:space="preserve"> </w:t>
      </w:r>
      <w:r w:rsidRPr="00E46AD2">
        <w:rPr>
          <w:rtl/>
        </w:rPr>
        <w:t>في سورة البقرة، يأتي الأمر بالاستعانة بالصبر والصلاة في سياق الحديث عن الابتلاء والاختبار، وفي مواجهة الشدائد والمصائب</w:t>
      </w:r>
      <w:r w:rsidRPr="00E46AD2">
        <w:t>.</w:t>
      </w:r>
    </w:p>
    <w:p w14:paraId="5854ED8C" w14:textId="356478D6" w:rsidR="00DF6BEE" w:rsidRPr="00E46AD2" w:rsidRDefault="00DF6BEE" w:rsidP="009A6CA1">
      <w:pPr>
        <w:pStyle w:val="a9"/>
        <w:numPr>
          <w:ilvl w:val="2"/>
          <w:numId w:val="355"/>
        </w:numPr>
      </w:pPr>
      <w:r w:rsidRPr="001A721D">
        <w:rPr>
          <w:b/>
          <w:bCs/>
          <w:rtl/>
        </w:rPr>
        <w:t xml:space="preserve">السياق </w:t>
      </w:r>
      <w:r w:rsidR="0064321B">
        <w:rPr>
          <w:b/>
          <w:bCs/>
          <w:rtl/>
        </w:rPr>
        <w:t>"</w:t>
      </w:r>
      <w:r w:rsidRPr="001A721D">
        <w:rPr>
          <w:b/>
          <w:bCs/>
          <w:rtl/>
        </w:rPr>
        <w:t>تابع</w:t>
      </w:r>
      <w:r w:rsidR="0064321B">
        <w:rPr>
          <w:b/>
          <w:bCs/>
          <w:rtl/>
        </w:rPr>
        <w:t>"</w:t>
      </w:r>
      <w:r w:rsidRPr="001A721D">
        <w:rPr>
          <w:b/>
          <w:bCs/>
        </w:rPr>
        <w:t>:</w:t>
      </w:r>
      <w:r w:rsidRPr="00E46AD2">
        <w:t xml:space="preserve"> </w:t>
      </w:r>
      <w:r w:rsidRPr="00E46AD2">
        <w:rPr>
          <w:rtl/>
        </w:rPr>
        <w:t>في سورة العصر، يأتي الأمر بالتواصي بالصبر في سياق الحديث عن النجاة من الخسران، وعن الصفات التي يجب أن يتحلى بها المؤمن</w:t>
      </w:r>
      <w:r w:rsidRPr="00E46AD2">
        <w:t>.</w:t>
      </w:r>
    </w:p>
    <w:p w14:paraId="4D29F4F7" w14:textId="4CB7800E" w:rsidR="00DF6BEE" w:rsidRPr="00E46AD2" w:rsidRDefault="00DF6BEE" w:rsidP="009A6CA1">
      <w:pPr>
        <w:pStyle w:val="a9"/>
        <w:numPr>
          <w:ilvl w:val="2"/>
          <w:numId w:val="355"/>
        </w:numPr>
      </w:pPr>
      <w:r w:rsidRPr="001A721D">
        <w:rPr>
          <w:b/>
          <w:bCs/>
          <w:rtl/>
        </w:rPr>
        <w:t>الدلالة</w:t>
      </w:r>
      <w:r w:rsidRPr="001A721D">
        <w:rPr>
          <w:b/>
          <w:bCs/>
        </w:rPr>
        <w:t>:</w:t>
      </w:r>
      <w:r w:rsidRPr="00E46AD2">
        <w:t xml:space="preserve"> </w:t>
      </w:r>
      <w:r w:rsidRPr="00E46AD2">
        <w:rPr>
          <w:rtl/>
        </w:rPr>
        <w:t xml:space="preserve">الاختلاف في السياق يوضح أهمية الصبر في كل الأحوال، وأنه ليس مجرد تحمل للمصائب والشدائد </w:t>
      </w:r>
      <w:r w:rsidR="0064321B">
        <w:rPr>
          <w:rtl/>
        </w:rPr>
        <w:t>"</w:t>
      </w:r>
      <w:r w:rsidRPr="00E46AD2">
        <w:rPr>
          <w:rtl/>
        </w:rPr>
        <w:t>كما في البقرة</w:t>
      </w:r>
      <w:r w:rsidR="0064321B">
        <w:rPr>
          <w:rtl/>
        </w:rPr>
        <w:t>"</w:t>
      </w:r>
      <w:r w:rsidRPr="00E46AD2">
        <w:rPr>
          <w:rtl/>
        </w:rPr>
        <w:t xml:space="preserve">، بل هو أيضًا خلق إيماني أساسي، وقيمة عليا يجب أن يتواصى بها المؤمنون </w:t>
      </w:r>
      <w:r w:rsidR="0064321B">
        <w:rPr>
          <w:rtl/>
        </w:rPr>
        <w:t>"</w:t>
      </w:r>
      <w:r w:rsidRPr="00E46AD2">
        <w:rPr>
          <w:rtl/>
        </w:rPr>
        <w:t>كما في العصر</w:t>
      </w:r>
      <w:r w:rsidR="0064321B">
        <w:rPr>
          <w:rtl/>
        </w:rPr>
        <w:t>"</w:t>
      </w:r>
      <w:r w:rsidRPr="00E46AD2">
        <w:rPr>
          <w:rtl/>
        </w:rPr>
        <w:t>. فالصبر مطلوب في الشدة والرخاء، وفي السراء والضراء، وفي مواجهة التحديات، وفي الالتزام بالحق</w:t>
      </w:r>
      <w:r w:rsidRPr="00E46AD2">
        <w:t>.</w:t>
      </w:r>
    </w:p>
    <w:p w14:paraId="5DA79127" w14:textId="77777777" w:rsidR="00DF6BEE" w:rsidRPr="00E46AD2" w:rsidRDefault="00DF6BEE" w:rsidP="009A6CA1">
      <w:pPr>
        <w:pStyle w:val="a9"/>
        <w:numPr>
          <w:ilvl w:val="2"/>
          <w:numId w:val="355"/>
        </w:numPr>
      </w:pPr>
      <w:r w:rsidRPr="001A721D">
        <w:rPr>
          <w:b/>
          <w:bCs/>
          <w:rtl/>
        </w:rPr>
        <w:t>استنباط</w:t>
      </w:r>
      <w:r w:rsidRPr="001A721D">
        <w:rPr>
          <w:b/>
          <w:bCs/>
        </w:rPr>
        <w:t>:</w:t>
      </w:r>
      <w:r w:rsidRPr="00E46AD2">
        <w:t xml:space="preserve"> </w:t>
      </w:r>
      <w:r w:rsidRPr="00E46AD2">
        <w:rPr>
          <w:rtl/>
        </w:rPr>
        <w:t>يمكن أن نستنبط من هذا أن الصبر ليس مجرد فضيلة فردية، بل هو أيضًا فضيلة اجتماعية، يجب أن يسعى المجتمع المؤمن إلى ترسيخها ونشرها بين أفراده</w:t>
      </w:r>
      <w:r w:rsidRPr="00E46AD2">
        <w:t>.</w:t>
      </w:r>
    </w:p>
    <w:p w14:paraId="007874D1" w14:textId="77777777" w:rsidR="00DF6BEE" w:rsidRPr="00E46AD2" w:rsidRDefault="00DF6BEE" w:rsidP="001A721D">
      <w:r w:rsidRPr="00E46AD2">
        <w:t xml:space="preserve">5. </w:t>
      </w:r>
      <w:r w:rsidRPr="00E46AD2">
        <w:rPr>
          <w:rtl/>
        </w:rPr>
        <w:t>الخير والشر</w:t>
      </w:r>
      <w:r w:rsidRPr="00E46AD2">
        <w:t>:</w:t>
      </w:r>
    </w:p>
    <w:p w14:paraId="28261BC4" w14:textId="5C4EC914" w:rsidR="00DF6BEE" w:rsidRPr="00E46AD2" w:rsidRDefault="00DF6BEE" w:rsidP="009A6CA1">
      <w:pPr>
        <w:pStyle w:val="a9"/>
        <w:numPr>
          <w:ilvl w:val="0"/>
          <w:numId w:val="356"/>
        </w:numPr>
      </w:pPr>
      <w:r w:rsidRPr="001A721D">
        <w:rPr>
          <w:b/>
          <w:bCs/>
          <w:rtl/>
        </w:rPr>
        <w:t xml:space="preserve">سورة آل عمران </w:t>
      </w:r>
      <w:r w:rsidR="0064321B">
        <w:rPr>
          <w:b/>
          <w:bCs/>
          <w:rtl/>
        </w:rPr>
        <w:t>"</w:t>
      </w:r>
      <w:r w:rsidRPr="001A721D">
        <w:rPr>
          <w:b/>
          <w:bCs/>
          <w:rtl/>
        </w:rPr>
        <w:t>آية 179</w:t>
      </w:r>
      <w:r w:rsidR="0064321B">
        <w:rPr>
          <w:b/>
          <w:bCs/>
          <w:rtl/>
        </w:rPr>
        <w:t>"</w:t>
      </w:r>
      <w:r w:rsidRPr="001A721D">
        <w:rPr>
          <w:b/>
          <w:bCs/>
        </w:rPr>
        <w:t>:</w:t>
      </w:r>
      <w:r w:rsidRPr="00E46AD2">
        <w:t xml:space="preserve"> "</w:t>
      </w:r>
      <w:r w:rsidRPr="00E46AD2">
        <w:rPr>
          <w:rtl/>
        </w:rPr>
        <w:t>مَّا كَانَ اللَّهُ لِيَذَرَ الْمُؤْمِنِينَ عَلَىٰ مَا أَنتُمْ عَلَيْهِ حَتَّىٰ يَمِيزَ الْخَبِيثَ مِنَ الطَّيِّبِ ۗ وَمَا كَانَ اللَّهُ لِيُطْلِعَكُمْ عَلَى الْغَيْبِ وَلَٰكِنَّ اللَّهَ يَجْتَبِي مِن رُّسُلِهِ مَن يَشَاءُ ۖ فَآمِنُوا بِاللَّهِ وَرُسُلِهِ ۚ وَإِن تُؤْمِنُوا وَتَتَّقُوا فَلَكُمْ أَجْرٌ عَظِيمٌ</w:t>
      </w:r>
      <w:r w:rsidRPr="00E46AD2">
        <w:t>"</w:t>
      </w:r>
    </w:p>
    <w:p w14:paraId="5903FDA1" w14:textId="697113A1" w:rsidR="00DF6BEE" w:rsidRPr="00E46AD2" w:rsidRDefault="00DF6BEE" w:rsidP="009A6CA1">
      <w:pPr>
        <w:pStyle w:val="a9"/>
        <w:numPr>
          <w:ilvl w:val="0"/>
          <w:numId w:val="356"/>
        </w:numPr>
      </w:pPr>
      <w:r w:rsidRPr="001A721D">
        <w:rPr>
          <w:b/>
          <w:bCs/>
          <w:rtl/>
        </w:rPr>
        <w:t xml:space="preserve">سورة البقرة </w:t>
      </w:r>
      <w:r w:rsidR="0064321B">
        <w:rPr>
          <w:b/>
          <w:bCs/>
          <w:rtl/>
        </w:rPr>
        <w:t>"</w:t>
      </w:r>
      <w:r w:rsidRPr="001A721D">
        <w:rPr>
          <w:b/>
          <w:bCs/>
          <w:rtl/>
        </w:rPr>
        <w:t>آية 155</w:t>
      </w:r>
      <w:r w:rsidR="0064321B">
        <w:rPr>
          <w:b/>
          <w:bCs/>
          <w:rtl/>
        </w:rPr>
        <w:t>"</w:t>
      </w:r>
      <w:r w:rsidRPr="001A721D">
        <w:rPr>
          <w:b/>
          <w:bCs/>
        </w:rPr>
        <w:t>:</w:t>
      </w:r>
      <w:r w:rsidRPr="00E46AD2">
        <w:t xml:space="preserve"> "</w:t>
      </w:r>
      <w:r w:rsidRPr="00E46AD2">
        <w:rPr>
          <w:rtl/>
        </w:rPr>
        <w:t>وَلَنَبْلُوَنَّكُم بِشَيْءٍ مِّنَ الْخَوْفِ وَالْجُوعِ وَنَقْصٍ مِّنَ الْأَمْوَالِ وَالْأَنفُسِ وَالثَّمَرَاتِ ۗ وَبَشِّرِ الصَّابِرِينَ</w:t>
      </w:r>
      <w:r w:rsidRPr="00E46AD2">
        <w:t>"</w:t>
      </w:r>
    </w:p>
    <w:p w14:paraId="0925DD26" w14:textId="77777777" w:rsidR="00DF6BEE" w:rsidRPr="00E46AD2" w:rsidRDefault="00DF6BEE" w:rsidP="009A6CA1">
      <w:pPr>
        <w:pStyle w:val="a9"/>
        <w:numPr>
          <w:ilvl w:val="1"/>
          <w:numId w:val="356"/>
        </w:numPr>
      </w:pPr>
      <w:r w:rsidRPr="00E46AD2">
        <w:rPr>
          <w:rtl/>
        </w:rPr>
        <w:t>التحليل</w:t>
      </w:r>
      <w:r w:rsidRPr="00E46AD2">
        <w:t>:</w:t>
      </w:r>
    </w:p>
    <w:p w14:paraId="0CA1B9E6" w14:textId="77777777" w:rsidR="00DF6BEE" w:rsidRPr="00E46AD2" w:rsidRDefault="00DF6BEE" w:rsidP="009A6CA1">
      <w:pPr>
        <w:pStyle w:val="a9"/>
        <w:numPr>
          <w:ilvl w:val="2"/>
          <w:numId w:val="356"/>
        </w:numPr>
      </w:pPr>
      <w:r w:rsidRPr="001A721D">
        <w:rPr>
          <w:b/>
          <w:bCs/>
          <w:rtl/>
        </w:rPr>
        <w:t>السياق</w:t>
      </w:r>
      <w:r w:rsidRPr="001A721D">
        <w:rPr>
          <w:b/>
          <w:bCs/>
        </w:rPr>
        <w:t>:</w:t>
      </w:r>
      <w:r w:rsidRPr="00E46AD2">
        <w:t xml:space="preserve"> </w:t>
      </w:r>
      <w:r w:rsidRPr="00E46AD2">
        <w:rPr>
          <w:rtl/>
        </w:rPr>
        <w:t>في سورة آل عمران، يأتي الحديث عن الابتلاء والاختبار في سياق الحديث عن غزوة أحد، وما أصاب المسلمين فيها من هزيمة، وذلك لتمييز المؤمنين الصادقين من المنافقين</w:t>
      </w:r>
      <w:r w:rsidRPr="00E46AD2">
        <w:t>.</w:t>
      </w:r>
    </w:p>
    <w:p w14:paraId="33655DC9" w14:textId="11A01B63" w:rsidR="00DF6BEE" w:rsidRPr="00E46AD2" w:rsidRDefault="00DF6BEE" w:rsidP="009A6CA1">
      <w:pPr>
        <w:pStyle w:val="a9"/>
        <w:numPr>
          <w:ilvl w:val="2"/>
          <w:numId w:val="356"/>
        </w:numPr>
      </w:pPr>
      <w:r w:rsidRPr="001A721D">
        <w:rPr>
          <w:b/>
          <w:bCs/>
          <w:rtl/>
        </w:rPr>
        <w:t xml:space="preserve">السياق </w:t>
      </w:r>
      <w:r w:rsidR="0064321B">
        <w:rPr>
          <w:b/>
          <w:bCs/>
          <w:rtl/>
        </w:rPr>
        <w:t>"</w:t>
      </w:r>
      <w:r w:rsidRPr="001A721D">
        <w:rPr>
          <w:b/>
          <w:bCs/>
          <w:rtl/>
        </w:rPr>
        <w:t>تابع</w:t>
      </w:r>
      <w:r w:rsidR="0064321B">
        <w:rPr>
          <w:b/>
          <w:bCs/>
          <w:rtl/>
        </w:rPr>
        <w:t>"</w:t>
      </w:r>
      <w:r w:rsidRPr="001A721D">
        <w:rPr>
          <w:b/>
          <w:bCs/>
        </w:rPr>
        <w:t>:</w:t>
      </w:r>
      <w:r w:rsidRPr="00E46AD2">
        <w:t xml:space="preserve"> </w:t>
      </w:r>
      <w:r w:rsidRPr="00E46AD2">
        <w:rPr>
          <w:rtl/>
        </w:rPr>
        <w:t xml:space="preserve">في سورة البقرة، يأتي الحديث عن الابتلاء بأنواع محددة من المصائب </w:t>
      </w:r>
      <w:r w:rsidR="0064321B">
        <w:rPr>
          <w:rtl/>
        </w:rPr>
        <w:t>"</w:t>
      </w:r>
      <w:r w:rsidRPr="00E46AD2">
        <w:rPr>
          <w:rtl/>
        </w:rPr>
        <w:t>الخوف، الجوع، نقص الأموال والأنفس والثمرات</w:t>
      </w:r>
      <w:r w:rsidR="0064321B">
        <w:rPr>
          <w:rtl/>
        </w:rPr>
        <w:t>"</w:t>
      </w:r>
      <w:r w:rsidRPr="00E46AD2">
        <w:rPr>
          <w:rtl/>
        </w:rPr>
        <w:t>، مع التأكيد على أهمية الصبر وبشارة الصابرين</w:t>
      </w:r>
      <w:r w:rsidRPr="00E46AD2">
        <w:t>.</w:t>
      </w:r>
    </w:p>
    <w:p w14:paraId="52CBA875" w14:textId="49F557C3" w:rsidR="00DF6BEE" w:rsidRPr="00E46AD2" w:rsidRDefault="00DF6BEE" w:rsidP="009A6CA1">
      <w:pPr>
        <w:pStyle w:val="a9"/>
        <w:numPr>
          <w:ilvl w:val="2"/>
          <w:numId w:val="356"/>
        </w:numPr>
      </w:pPr>
      <w:r w:rsidRPr="001A721D">
        <w:rPr>
          <w:b/>
          <w:bCs/>
          <w:rtl/>
        </w:rPr>
        <w:t>الدلالة</w:t>
      </w:r>
      <w:r w:rsidRPr="001A721D">
        <w:rPr>
          <w:b/>
          <w:bCs/>
        </w:rPr>
        <w:t>:</w:t>
      </w:r>
      <w:r w:rsidRPr="00E46AD2">
        <w:t xml:space="preserve"> </w:t>
      </w:r>
      <w:r w:rsidRPr="00E46AD2">
        <w:rPr>
          <w:rtl/>
        </w:rPr>
        <w:t xml:space="preserve">الاختلاف في الأسلوب والسياق يعكس أن الابتلاء له أهداف متعددة، منها التمحيص والاختبار </w:t>
      </w:r>
      <w:r w:rsidR="0064321B">
        <w:rPr>
          <w:rtl/>
        </w:rPr>
        <w:t>"</w:t>
      </w:r>
      <w:r w:rsidRPr="00E46AD2">
        <w:rPr>
          <w:rtl/>
        </w:rPr>
        <w:t>كما في آل عمران</w:t>
      </w:r>
      <w:r w:rsidR="0064321B">
        <w:rPr>
          <w:rtl/>
        </w:rPr>
        <w:t>"</w:t>
      </w:r>
      <w:r w:rsidRPr="00E46AD2">
        <w:rPr>
          <w:rtl/>
        </w:rPr>
        <w:t xml:space="preserve">، ومنها رفع الدرجات وتكفير السيئات </w:t>
      </w:r>
      <w:r w:rsidR="0064321B">
        <w:rPr>
          <w:rtl/>
        </w:rPr>
        <w:t>"</w:t>
      </w:r>
      <w:r w:rsidRPr="00E46AD2">
        <w:rPr>
          <w:rtl/>
        </w:rPr>
        <w:t>كما في البقرة</w:t>
      </w:r>
      <w:r w:rsidR="0064321B">
        <w:rPr>
          <w:rtl/>
        </w:rPr>
        <w:t>"</w:t>
      </w:r>
      <w:r w:rsidRPr="00E46AD2">
        <w:rPr>
          <w:rtl/>
        </w:rPr>
        <w:t>. فالابتلاء قد يكون عقوبة، وقد يكون رحمة</w:t>
      </w:r>
      <w:r w:rsidRPr="00E46AD2">
        <w:t>.</w:t>
      </w:r>
    </w:p>
    <w:p w14:paraId="6A0A726F" w14:textId="77777777" w:rsidR="00DF6BEE" w:rsidRPr="00E46AD2" w:rsidRDefault="00DF6BEE" w:rsidP="009A6CA1">
      <w:pPr>
        <w:pStyle w:val="a9"/>
        <w:numPr>
          <w:ilvl w:val="2"/>
          <w:numId w:val="356"/>
        </w:numPr>
      </w:pPr>
      <w:r w:rsidRPr="001A721D">
        <w:rPr>
          <w:b/>
          <w:bCs/>
          <w:rtl/>
        </w:rPr>
        <w:t>استنباط</w:t>
      </w:r>
      <w:r w:rsidRPr="001A721D">
        <w:rPr>
          <w:b/>
          <w:bCs/>
        </w:rPr>
        <w:t>:</w:t>
      </w:r>
      <w:r w:rsidRPr="00E46AD2">
        <w:t xml:space="preserve"> </w:t>
      </w:r>
      <w:r w:rsidRPr="00E46AD2">
        <w:rPr>
          <w:rtl/>
        </w:rPr>
        <w:t>يمكن أن نستنبط من هذا أن المؤمن يجب أن يتعامل مع الابتلاء بالصبر والرضا، سواء كان هذا الابتلاء بسبب ذنوبه أو لرفع درجته</w:t>
      </w:r>
      <w:r w:rsidRPr="00E46AD2">
        <w:t>.</w:t>
      </w:r>
    </w:p>
    <w:p w14:paraId="2DD4F5AD" w14:textId="77777777" w:rsidR="00DF6BEE" w:rsidRPr="00E46AD2" w:rsidRDefault="00DF6BEE" w:rsidP="001A721D">
      <w:r w:rsidRPr="00E46AD2">
        <w:t xml:space="preserve">6. </w:t>
      </w:r>
      <w:r w:rsidRPr="00E46AD2">
        <w:rPr>
          <w:rtl/>
        </w:rPr>
        <w:t>كلمة "سواء" ومشتقاتها</w:t>
      </w:r>
      <w:r w:rsidRPr="00E46AD2">
        <w:t>:</w:t>
      </w:r>
    </w:p>
    <w:p w14:paraId="5DE1B028" w14:textId="77777777" w:rsidR="00DF6BEE" w:rsidRPr="00E46AD2" w:rsidRDefault="00DF6BEE" w:rsidP="009A6CA1">
      <w:pPr>
        <w:pStyle w:val="a9"/>
        <w:numPr>
          <w:ilvl w:val="0"/>
          <w:numId w:val="357"/>
        </w:numPr>
      </w:pPr>
      <w:r w:rsidRPr="00E46AD2">
        <w:rPr>
          <w:rtl/>
        </w:rPr>
        <w:t>وردت الكلمة 94 مرة في القرآن، بأشكال مختلفة</w:t>
      </w:r>
      <w:r w:rsidRPr="00E46AD2">
        <w:t>:</w:t>
      </w:r>
    </w:p>
    <w:p w14:paraId="362FE538" w14:textId="77777777" w:rsidR="00DF6BEE" w:rsidRPr="00E46AD2" w:rsidRDefault="00DF6BEE" w:rsidP="009A6CA1">
      <w:pPr>
        <w:pStyle w:val="a9"/>
        <w:numPr>
          <w:ilvl w:val="1"/>
          <w:numId w:val="357"/>
        </w:numPr>
      </w:pPr>
      <w:r w:rsidRPr="00E46AD2">
        <w:rPr>
          <w:rtl/>
        </w:rPr>
        <w:t>سواءً</w:t>
      </w:r>
    </w:p>
    <w:p w14:paraId="66796464" w14:textId="77777777" w:rsidR="00DF6BEE" w:rsidRPr="00E46AD2" w:rsidRDefault="00DF6BEE" w:rsidP="009A6CA1">
      <w:pPr>
        <w:pStyle w:val="a9"/>
        <w:numPr>
          <w:ilvl w:val="1"/>
          <w:numId w:val="357"/>
        </w:numPr>
      </w:pPr>
      <w:r w:rsidRPr="00E46AD2">
        <w:rPr>
          <w:rtl/>
        </w:rPr>
        <w:t>سواءٌ</w:t>
      </w:r>
    </w:p>
    <w:p w14:paraId="5A0D425E" w14:textId="534B45A4" w:rsidR="00DF6BEE" w:rsidRPr="00E46AD2" w:rsidRDefault="00DF6BEE" w:rsidP="009A6CA1">
      <w:pPr>
        <w:pStyle w:val="a9"/>
        <w:numPr>
          <w:ilvl w:val="1"/>
          <w:numId w:val="357"/>
        </w:numPr>
      </w:pPr>
      <w:r w:rsidRPr="00E46AD2">
        <w:rPr>
          <w:rtl/>
        </w:rPr>
        <w:t xml:space="preserve">سواءً </w:t>
      </w:r>
      <w:r w:rsidR="0064321B">
        <w:rPr>
          <w:rtl/>
        </w:rPr>
        <w:t>"</w:t>
      </w:r>
      <w:r w:rsidRPr="00E46AD2">
        <w:rPr>
          <w:rtl/>
        </w:rPr>
        <w:t>بالتنوين</w:t>
      </w:r>
      <w:r w:rsidR="0064321B">
        <w:rPr>
          <w:rtl/>
        </w:rPr>
        <w:t>"</w:t>
      </w:r>
    </w:p>
    <w:p w14:paraId="49B7FB85" w14:textId="7B6BC3D4" w:rsidR="00DF6BEE" w:rsidRPr="00E46AD2" w:rsidRDefault="00DF6BEE" w:rsidP="009A6CA1">
      <w:pPr>
        <w:pStyle w:val="a9"/>
        <w:numPr>
          <w:ilvl w:val="1"/>
          <w:numId w:val="357"/>
        </w:numPr>
      </w:pPr>
      <w:r w:rsidRPr="00E46AD2">
        <w:rPr>
          <w:rtl/>
        </w:rPr>
        <w:t xml:space="preserve">سواء </w:t>
      </w:r>
      <w:r w:rsidR="0064321B">
        <w:rPr>
          <w:rtl/>
        </w:rPr>
        <w:t>"</w:t>
      </w:r>
      <w:r w:rsidRPr="00E46AD2">
        <w:rPr>
          <w:rtl/>
        </w:rPr>
        <w:t>بدون تنوين</w:t>
      </w:r>
      <w:r w:rsidR="0064321B">
        <w:rPr>
          <w:rtl/>
        </w:rPr>
        <w:t>"</w:t>
      </w:r>
    </w:p>
    <w:p w14:paraId="32390252" w14:textId="77777777" w:rsidR="00DF6BEE" w:rsidRPr="00E46AD2" w:rsidRDefault="00DF6BEE" w:rsidP="009A6CA1">
      <w:pPr>
        <w:pStyle w:val="a9"/>
        <w:numPr>
          <w:ilvl w:val="1"/>
          <w:numId w:val="357"/>
        </w:numPr>
      </w:pPr>
      <w:r w:rsidRPr="00E46AD2">
        <w:rPr>
          <w:rtl/>
        </w:rPr>
        <w:t>سواء السبيل</w:t>
      </w:r>
    </w:p>
    <w:p w14:paraId="501AD7EF" w14:textId="77777777" w:rsidR="00DF6BEE" w:rsidRPr="00E46AD2" w:rsidRDefault="00DF6BEE" w:rsidP="009A6CA1">
      <w:pPr>
        <w:pStyle w:val="a9"/>
        <w:numPr>
          <w:ilvl w:val="1"/>
          <w:numId w:val="357"/>
        </w:numPr>
      </w:pPr>
      <w:r w:rsidRPr="00E46AD2">
        <w:rPr>
          <w:rtl/>
        </w:rPr>
        <w:t>سواء الجحيم</w:t>
      </w:r>
    </w:p>
    <w:p w14:paraId="30DAC4FD" w14:textId="77777777" w:rsidR="00DF6BEE" w:rsidRPr="00E46AD2" w:rsidRDefault="00DF6BEE" w:rsidP="009A6CA1">
      <w:pPr>
        <w:pStyle w:val="a9"/>
        <w:numPr>
          <w:ilvl w:val="1"/>
          <w:numId w:val="357"/>
        </w:numPr>
      </w:pPr>
      <w:r w:rsidRPr="00E46AD2">
        <w:rPr>
          <w:rtl/>
        </w:rPr>
        <w:t>سويّاً</w:t>
      </w:r>
    </w:p>
    <w:p w14:paraId="53C3FD98" w14:textId="77777777" w:rsidR="00DF6BEE" w:rsidRPr="00E46AD2" w:rsidRDefault="00DF6BEE" w:rsidP="009A6CA1">
      <w:pPr>
        <w:pStyle w:val="a9"/>
        <w:numPr>
          <w:ilvl w:val="1"/>
          <w:numId w:val="357"/>
        </w:numPr>
      </w:pPr>
      <w:r w:rsidRPr="00E46AD2">
        <w:rPr>
          <w:rtl/>
        </w:rPr>
        <w:t>سويّ</w:t>
      </w:r>
    </w:p>
    <w:p w14:paraId="20E48856" w14:textId="7C59ADAE" w:rsidR="00DF6BEE" w:rsidRPr="00E46AD2" w:rsidRDefault="00DF6BEE" w:rsidP="009A6CA1">
      <w:pPr>
        <w:pStyle w:val="a9"/>
        <w:numPr>
          <w:ilvl w:val="0"/>
          <w:numId w:val="357"/>
        </w:numPr>
      </w:pPr>
      <w:r w:rsidRPr="001A721D">
        <w:rPr>
          <w:b/>
          <w:bCs/>
          <w:rtl/>
        </w:rPr>
        <w:t>التحليل</w:t>
      </w:r>
      <w:r w:rsidRPr="001A721D">
        <w:rPr>
          <w:b/>
          <w:bCs/>
        </w:rPr>
        <w:t>:</w:t>
      </w:r>
      <w:r w:rsidRPr="00E46AD2">
        <w:br/>
        <w:t xml:space="preserve">* </w:t>
      </w:r>
      <w:r w:rsidRPr="001A721D">
        <w:rPr>
          <w:b/>
          <w:bCs/>
          <w:rtl/>
        </w:rPr>
        <w:t>التنوع</w:t>
      </w:r>
      <w:r w:rsidRPr="001A721D">
        <w:rPr>
          <w:b/>
          <w:bCs/>
        </w:rPr>
        <w:t>:</w:t>
      </w:r>
      <w:r w:rsidRPr="00E46AD2">
        <w:t xml:space="preserve"> </w:t>
      </w:r>
      <w:r w:rsidRPr="00E46AD2">
        <w:rPr>
          <w:rtl/>
        </w:rPr>
        <w:t>هذا التنوع في أشكال كتابة الكلمة واستخدامها يعكس غنى اللغة العربية ودقتها</w:t>
      </w:r>
      <w:r w:rsidRPr="00E46AD2">
        <w:t>.</w:t>
      </w:r>
      <w:r w:rsidRPr="00E46AD2">
        <w:br/>
        <w:t xml:space="preserve">* </w:t>
      </w:r>
      <w:r w:rsidRPr="001A721D">
        <w:rPr>
          <w:b/>
          <w:bCs/>
          <w:rtl/>
        </w:rPr>
        <w:t>السياق</w:t>
      </w:r>
      <w:r w:rsidRPr="001A721D">
        <w:rPr>
          <w:b/>
          <w:bCs/>
        </w:rPr>
        <w:t>:</w:t>
      </w:r>
      <w:r w:rsidRPr="00E46AD2">
        <w:t xml:space="preserve"> </w:t>
      </w:r>
      <w:r w:rsidRPr="00E46AD2">
        <w:rPr>
          <w:rtl/>
        </w:rPr>
        <w:t>يختلف المعنى الدقيق لكلمة "سواء" ومشتقاتها اختلافًا طفيفًا حسب السياق الذي وردت فيه، وحسب الرسم العثماني للكلمة</w:t>
      </w:r>
      <w:r w:rsidRPr="00E46AD2">
        <w:t>.</w:t>
      </w:r>
      <w:r w:rsidRPr="00E46AD2">
        <w:br/>
        <w:t xml:space="preserve">* </w:t>
      </w:r>
      <w:r w:rsidRPr="001A721D">
        <w:rPr>
          <w:b/>
          <w:bCs/>
          <w:rtl/>
        </w:rPr>
        <w:t>أمثلة</w:t>
      </w:r>
      <w:r w:rsidRPr="001A721D">
        <w:rPr>
          <w:b/>
          <w:bCs/>
        </w:rPr>
        <w:t>:</w:t>
      </w:r>
      <w:r w:rsidRPr="00E46AD2">
        <w:br/>
        <w:t>* "</w:t>
      </w:r>
      <w:r w:rsidRPr="00E46AD2">
        <w:rPr>
          <w:rtl/>
        </w:rPr>
        <w:t xml:space="preserve">سَوَاءٌ عَلَيْهِمْ أَأَنذَرْتَهُمْ أَمْ لَمْ تُنذِرْهُمْ لَا يُؤْمِنُونَ" </w:t>
      </w:r>
      <w:r w:rsidR="0064321B">
        <w:rPr>
          <w:rtl/>
        </w:rPr>
        <w:t>"</w:t>
      </w:r>
      <w:r w:rsidRPr="00E46AD2">
        <w:rPr>
          <w:rtl/>
        </w:rPr>
        <w:t>البقرة: 6</w:t>
      </w:r>
      <w:r w:rsidR="0064321B">
        <w:rPr>
          <w:rtl/>
        </w:rPr>
        <w:t>"</w:t>
      </w:r>
      <w:r w:rsidRPr="00E46AD2">
        <w:rPr>
          <w:rtl/>
        </w:rPr>
        <w:t>: تدل على استواء الإنذار وعدمه بالنسبة للكافرين</w:t>
      </w:r>
      <w:r w:rsidRPr="00E46AD2">
        <w:t>.</w:t>
      </w:r>
      <w:r w:rsidRPr="00E46AD2">
        <w:br/>
        <w:t>* "</w:t>
      </w:r>
      <w:r w:rsidRPr="00E46AD2">
        <w:rPr>
          <w:rtl/>
        </w:rPr>
        <w:t xml:space="preserve">قُلْ يَا أَهْلَ الْكِتَابِ تَعَالَوْا إِلَىٰ كَلِمَةٍ سَوَاءٍ بَيْنَنَا وَبَيْنَكُمْ" </w:t>
      </w:r>
      <w:r w:rsidR="0064321B">
        <w:rPr>
          <w:rtl/>
        </w:rPr>
        <w:t>"</w:t>
      </w:r>
      <w:r w:rsidRPr="00E46AD2">
        <w:rPr>
          <w:rtl/>
        </w:rPr>
        <w:t>آل عمران: 64</w:t>
      </w:r>
      <w:r w:rsidR="0064321B">
        <w:rPr>
          <w:rtl/>
        </w:rPr>
        <w:t>"</w:t>
      </w:r>
      <w:r w:rsidRPr="00E46AD2">
        <w:rPr>
          <w:rtl/>
        </w:rPr>
        <w:t>: تدل على العدل والإنصاف</w:t>
      </w:r>
      <w:r w:rsidRPr="00E46AD2">
        <w:t>.</w:t>
      </w:r>
      <w:r w:rsidRPr="00E46AD2">
        <w:br/>
        <w:t>* "</w:t>
      </w:r>
      <w:r w:rsidRPr="00E46AD2">
        <w:rPr>
          <w:rtl/>
        </w:rPr>
        <w:t xml:space="preserve">وَإِنِّي لَأَظُنُّكَ يَا فِرْعَوْنُ مَثْبُورًا * فَأَرَادَ أَن يَسْتَفِزَّهُم مِّنَ الْأَرْضِ فَأَغْرَقْنَاهُ وَمَن مَّعَهُ جَمِيعًا * وَقُلْنَا مِن بَعْدِهِ لِبَنِي إِسْرَائِيلَ اسْكُنُوا الْأَرْضَ فَإِذَا جَاءَ وَعْدُ الْآخِرَةِ جِئْنَا بِكُمْ لَفِيفًا" </w:t>
      </w:r>
      <w:r w:rsidR="0064321B">
        <w:rPr>
          <w:rtl/>
        </w:rPr>
        <w:t>"</w:t>
      </w:r>
      <w:r w:rsidRPr="00E46AD2">
        <w:rPr>
          <w:rtl/>
        </w:rPr>
        <w:t>الإسراء: 103-105</w:t>
      </w:r>
      <w:r w:rsidR="0064321B">
        <w:rPr>
          <w:rtl/>
        </w:rPr>
        <w:t>"</w:t>
      </w:r>
      <w:r w:rsidRPr="00E46AD2">
        <w:rPr>
          <w:rtl/>
        </w:rPr>
        <w:t>: الرسم العثماني لكلمة "سَوِيًّا" يوحي بدلالة الاستقامة والاستواء</w:t>
      </w:r>
      <w:r w:rsidRPr="00E46AD2">
        <w:t>.</w:t>
      </w:r>
      <w:r w:rsidRPr="00E46AD2">
        <w:br/>
        <w:t xml:space="preserve">* </w:t>
      </w:r>
      <w:r w:rsidRPr="001A721D">
        <w:rPr>
          <w:b/>
          <w:bCs/>
          <w:rtl/>
        </w:rPr>
        <w:t>استنباط</w:t>
      </w:r>
      <w:r w:rsidRPr="001A721D">
        <w:rPr>
          <w:b/>
          <w:bCs/>
        </w:rPr>
        <w:t>:</w:t>
      </w:r>
      <w:r w:rsidRPr="00E46AD2">
        <w:t xml:space="preserve"> </w:t>
      </w:r>
      <w:r w:rsidRPr="00E46AD2">
        <w:rPr>
          <w:rtl/>
        </w:rPr>
        <w:t>يمكن أن نستنبط من هذا أن كلمة "سواء" ليست مجرد كلمة بسيطة، بل هي كلمة تحمل معاني متعددة ودقيقة، وأن فهم هذه المعاني يتطلب تدبرًا للسياق وللرسم العثماني</w:t>
      </w:r>
      <w:r w:rsidRPr="00E46AD2">
        <w:t>.</w:t>
      </w:r>
    </w:p>
    <w:p w14:paraId="7A4F1618" w14:textId="2FA9EB9A" w:rsidR="00DF6BEE" w:rsidRPr="00E46AD2" w:rsidRDefault="00DF6BEE" w:rsidP="001A721D">
      <w:r w:rsidRPr="00E46AD2">
        <w:t xml:space="preserve">7. </w:t>
      </w:r>
      <w:r w:rsidRPr="00E46AD2">
        <w:rPr>
          <w:rtl/>
        </w:rPr>
        <w:t xml:space="preserve">الأمر بالإنفاق </w:t>
      </w:r>
      <w:r w:rsidR="0064321B">
        <w:rPr>
          <w:rtl/>
        </w:rPr>
        <w:t>"</w:t>
      </w:r>
      <w:r w:rsidRPr="00E46AD2">
        <w:rPr>
          <w:rtl/>
        </w:rPr>
        <w:t>مراجعة</w:t>
      </w:r>
      <w:r w:rsidR="0064321B">
        <w:rPr>
          <w:rtl/>
        </w:rPr>
        <w:t>"</w:t>
      </w:r>
      <w:r w:rsidRPr="00E46AD2">
        <w:t>:</w:t>
      </w:r>
    </w:p>
    <w:p w14:paraId="470F822A" w14:textId="7C4C5ADB" w:rsidR="00DF6BEE" w:rsidRPr="00E46AD2" w:rsidRDefault="00DF6BEE" w:rsidP="009A6CA1">
      <w:pPr>
        <w:pStyle w:val="a9"/>
        <w:numPr>
          <w:ilvl w:val="0"/>
          <w:numId w:val="358"/>
        </w:numPr>
      </w:pPr>
      <w:r w:rsidRPr="001A721D">
        <w:rPr>
          <w:b/>
          <w:bCs/>
          <w:rtl/>
        </w:rPr>
        <w:t xml:space="preserve">سورة البقرة </w:t>
      </w:r>
      <w:r w:rsidR="0064321B">
        <w:rPr>
          <w:b/>
          <w:bCs/>
          <w:rtl/>
        </w:rPr>
        <w:t>"</w:t>
      </w:r>
      <w:r w:rsidRPr="001A721D">
        <w:rPr>
          <w:b/>
          <w:bCs/>
          <w:rtl/>
        </w:rPr>
        <w:t>آية 3</w:t>
      </w:r>
      <w:r w:rsidR="0064321B">
        <w:rPr>
          <w:b/>
          <w:bCs/>
          <w:rtl/>
        </w:rPr>
        <w:t>"</w:t>
      </w:r>
      <w:r w:rsidRPr="001A721D">
        <w:rPr>
          <w:b/>
          <w:bCs/>
        </w:rPr>
        <w:t>:</w:t>
      </w:r>
      <w:r w:rsidRPr="00E46AD2">
        <w:t xml:space="preserve"> "</w:t>
      </w:r>
      <w:r w:rsidRPr="00E46AD2">
        <w:rPr>
          <w:rtl/>
        </w:rPr>
        <w:t>الَّذِينَ يُؤْمِنُونَ بِالْغَيْبِ وَيُقِيمُونَ الصَّلَاةَ وَمِمَّا رَزَقْنَاهُمْ يُنفِقُونَ</w:t>
      </w:r>
      <w:r w:rsidRPr="00E46AD2">
        <w:t>"</w:t>
      </w:r>
    </w:p>
    <w:p w14:paraId="39017161" w14:textId="662AEB23" w:rsidR="00DF6BEE" w:rsidRPr="00E46AD2" w:rsidRDefault="00DF6BEE" w:rsidP="009A6CA1">
      <w:pPr>
        <w:pStyle w:val="a9"/>
        <w:numPr>
          <w:ilvl w:val="0"/>
          <w:numId w:val="358"/>
        </w:numPr>
      </w:pPr>
      <w:r w:rsidRPr="001A721D">
        <w:rPr>
          <w:b/>
          <w:bCs/>
          <w:rtl/>
        </w:rPr>
        <w:t xml:space="preserve">سورة الأنفال </w:t>
      </w:r>
      <w:r w:rsidR="0064321B">
        <w:rPr>
          <w:b/>
          <w:bCs/>
          <w:rtl/>
        </w:rPr>
        <w:t>"</w:t>
      </w:r>
      <w:r w:rsidRPr="001A721D">
        <w:rPr>
          <w:b/>
          <w:bCs/>
          <w:rtl/>
        </w:rPr>
        <w:t>آية 3</w:t>
      </w:r>
      <w:r w:rsidR="0064321B">
        <w:rPr>
          <w:b/>
          <w:bCs/>
          <w:rtl/>
        </w:rPr>
        <w:t>"</w:t>
      </w:r>
      <w:r w:rsidRPr="001A721D">
        <w:rPr>
          <w:b/>
          <w:bCs/>
        </w:rPr>
        <w:t>:</w:t>
      </w:r>
      <w:r w:rsidRPr="00E46AD2">
        <w:t xml:space="preserve"> "</w:t>
      </w:r>
      <w:r w:rsidRPr="00E46AD2">
        <w:rPr>
          <w:rtl/>
        </w:rPr>
        <w:t>الَّذِينَ يُقِيمُونَ الصَّلَاةَ وَمِمَّا رَزَقْنَاهُمْ يُنفِقُونَ</w:t>
      </w:r>
      <w:r w:rsidRPr="00E46AD2">
        <w:t>"</w:t>
      </w:r>
    </w:p>
    <w:p w14:paraId="07677434" w14:textId="5EC9597C" w:rsidR="00DF6BEE" w:rsidRPr="00E46AD2" w:rsidRDefault="00DF6BEE" w:rsidP="009A6CA1">
      <w:pPr>
        <w:pStyle w:val="a9"/>
        <w:numPr>
          <w:ilvl w:val="1"/>
          <w:numId w:val="358"/>
        </w:numPr>
      </w:pPr>
      <w:r w:rsidRPr="00E46AD2">
        <w:rPr>
          <w:rtl/>
        </w:rPr>
        <w:t xml:space="preserve">التحليل </w:t>
      </w:r>
      <w:r w:rsidR="0064321B">
        <w:rPr>
          <w:rtl/>
        </w:rPr>
        <w:t>"</w:t>
      </w:r>
      <w:r w:rsidRPr="00E46AD2">
        <w:rPr>
          <w:rtl/>
        </w:rPr>
        <w:t>مراجعة</w:t>
      </w:r>
      <w:r w:rsidR="0064321B">
        <w:rPr>
          <w:rtl/>
        </w:rPr>
        <w:t>"</w:t>
      </w:r>
      <w:r w:rsidRPr="00E46AD2">
        <w:t>:</w:t>
      </w:r>
    </w:p>
    <w:p w14:paraId="26E199D4" w14:textId="77777777" w:rsidR="00DF6BEE" w:rsidRPr="00E46AD2" w:rsidRDefault="00DF6BEE" w:rsidP="009A6CA1">
      <w:pPr>
        <w:pStyle w:val="a9"/>
        <w:numPr>
          <w:ilvl w:val="2"/>
          <w:numId w:val="358"/>
        </w:numPr>
      </w:pPr>
      <w:r w:rsidRPr="001A721D">
        <w:rPr>
          <w:b/>
          <w:bCs/>
          <w:rtl/>
        </w:rPr>
        <w:t>الدلالة</w:t>
      </w:r>
      <w:r w:rsidRPr="001A721D">
        <w:rPr>
          <w:b/>
          <w:bCs/>
        </w:rPr>
        <w:t>:</w:t>
      </w:r>
      <w:r w:rsidRPr="00E46AD2">
        <w:t xml:space="preserve"> </w:t>
      </w:r>
      <w:r w:rsidRPr="00E46AD2">
        <w:rPr>
          <w:rtl/>
        </w:rPr>
        <w:t>حذف "يُؤْمِنُونَ بِالْغَيْبِ" في سورة الأنفال قد يكون للإيجاز، لأن السياق يتحدث عن صفات المؤمنين بشكل عام، وقد يكون للإشارة إلى أن الإنفاق هو في حد ذاته من الإيمان بالغيب، لأنه تصديق بوعد الله بالثواب</w:t>
      </w:r>
      <w:r w:rsidRPr="00E46AD2">
        <w:t>.</w:t>
      </w:r>
    </w:p>
    <w:p w14:paraId="37D71090" w14:textId="669E149F" w:rsidR="00DF6BEE" w:rsidRPr="00E46AD2" w:rsidRDefault="00DF6BEE" w:rsidP="009A6CA1">
      <w:pPr>
        <w:pStyle w:val="a9"/>
        <w:numPr>
          <w:ilvl w:val="2"/>
          <w:numId w:val="358"/>
        </w:numPr>
      </w:pPr>
      <w:r w:rsidRPr="001A721D">
        <w:rPr>
          <w:b/>
          <w:bCs/>
          <w:rtl/>
        </w:rPr>
        <w:t>الرسم العثماني</w:t>
      </w:r>
      <w:r w:rsidRPr="00E46AD2">
        <w:t xml:space="preserve">: </w:t>
      </w:r>
      <w:r w:rsidRPr="00E46AD2">
        <w:rPr>
          <w:rtl/>
        </w:rPr>
        <w:t xml:space="preserve">يمكن أن يساعد الرسم العثماني في تحديد المعنى </w:t>
      </w:r>
      <w:r w:rsidR="00AB57BC" w:rsidRPr="00E46AD2">
        <w:rPr>
          <w:rtl/>
        </w:rPr>
        <w:t>الأدق،</w:t>
      </w:r>
      <w:r w:rsidRPr="00E46AD2">
        <w:rPr>
          <w:rtl/>
        </w:rPr>
        <w:t xml:space="preserve"> وتدبره</w:t>
      </w:r>
      <w:r w:rsidRPr="00E46AD2">
        <w:t>.</w:t>
      </w:r>
    </w:p>
    <w:p w14:paraId="50A34724" w14:textId="1E0C5B59" w:rsidR="00DF6BEE" w:rsidRPr="00E46AD2" w:rsidRDefault="00DF6BEE" w:rsidP="001A721D">
      <w:r w:rsidRPr="00E46AD2">
        <w:t xml:space="preserve">8. </w:t>
      </w:r>
      <w:r w:rsidRPr="00E46AD2">
        <w:rPr>
          <w:rtl/>
        </w:rPr>
        <w:t xml:space="preserve">الوصف بالشدة </w:t>
      </w:r>
      <w:r w:rsidR="0064321B">
        <w:rPr>
          <w:rtl/>
        </w:rPr>
        <w:t>"</w:t>
      </w:r>
      <w:r w:rsidRPr="00E46AD2">
        <w:rPr>
          <w:rtl/>
        </w:rPr>
        <w:t>مراجعة</w:t>
      </w:r>
      <w:r w:rsidR="0064321B">
        <w:rPr>
          <w:rtl/>
        </w:rPr>
        <w:t>"</w:t>
      </w:r>
      <w:r w:rsidRPr="00E46AD2">
        <w:t>:</w:t>
      </w:r>
    </w:p>
    <w:p w14:paraId="22ED2053" w14:textId="707CE4F8" w:rsidR="00DF6BEE" w:rsidRPr="00E46AD2" w:rsidRDefault="00DF6BEE" w:rsidP="009A6CA1">
      <w:pPr>
        <w:pStyle w:val="a9"/>
        <w:numPr>
          <w:ilvl w:val="0"/>
          <w:numId w:val="359"/>
        </w:numPr>
      </w:pPr>
      <w:r w:rsidRPr="001A721D">
        <w:rPr>
          <w:b/>
          <w:bCs/>
          <w:rtl/>
        </w:rPr>
        <w:t xml:space="preserve">سورة التوبة </w:t>
      </w:r>
      <w:r w:rsidR="0064321B">
        <w:rPr>
          <w:b/>
          <w:bCs/>
          <w:rtl/>
        </w:rPr>
        <w:t>"</w:t>
      </w:r>
      <w:r w:rsidRPr="001A721D">
        <w:rPr>
          <w:b/>
          <w:bCs/>
          <w:rtl/>
        </w:rPr>
        <w:t>آية 123</w:t>
      </w:r>
      <w:r w:rsidR="0064321B">
        <w:rPr>
          <w:b/>
          <w:bCs/>
          <w:rtl/>
        </w:rPr>
        <w:t>"</w:t>
      </w:r>
      <w:r w:rsidRPr="001A721D">
        <w:rPr>
          <w:b/>
          <w:bCs/>
        </w:rPr>
        <w:t>:</w:t>
      </w:r>
      <w:r w:rsidRPr="00E46AD2">
        <w:t xml:space="preserve"> "</w:t>
      </w:r>
      <w:r w:rsidRPr="00E46AD2">
        <w:rPr>
          <w:rtl/>
        </w:rPr>
        <w:t>يَا أَيُّهَا الَّذِينَ آمَنُوا قَاتِلُوا الَّذِينَ يَلُونَكُم مِّنَ الْكُفَّارِ وَلْيَجِدُوا فِيكُمْ غِلْظَةً ۚ وَاعْلَمُوا أَنَّ اللَّهَ مَعَ الْمُتَّقِينَ</w:t>
      </w:r>
      <w:r w:rsidRPr="00E46AD2">
        <w:t>"</w:t>
      </w:r>
    </w:p>
    <w:p w14:paraId="7DFDC75F" w14:textId="0C3EF16B" w:rsidR="00DF6BEE" w:rsidRPr="00E46AD2" w:rsidRDefault="00DF6BEE" w:rsidP="009A6CA1">
      <w:pPr>
        <w:pStyle w:val="a9"/>
        <w:numPr>
          <w:ilvl w:val="0"/>
          <w:numId w:val="359"/>
        </w:numPr>
      </w:pPr>
      <w:r w:rsidRPr="001A721D">
        <w:rPr>
          <w:b/>
          <w:bCs/>
          <w:rtl/>
        </w:rPr>
        <w:t xml:space="preserve">سورة الفتح </w:t>
      </w:r>
      <w:r w:rsidR="0064321B">
        <w:rPr>
          <w:b/>
          <w:bCs/>
          <w:rtl/>
        </w:rPr>
        <w:t>"</w:t>
      </w:r>
      <w:r w:rsidRPr="001A721D">
        <w:rPr>
          <w:b/>
          <w:bCs/>
          <w:rtl/>
        </w:rPr>
        <w:t>آية 29</w:t>
      </w:r>
      <w:r w:rsidR="0064321B">
        <w:rPr>
          <w:b/>
          <w:bCs/>
          <w:rtl/>
        </w:rPr>
        <w:t>"</w:t>
      </w:r>
      <w:r w:rsidRPr="001A721D">
        <w:rPr>
          <w:b/>
          <w:bCs/>
        </w:rPr>
        <w:t>:</w:t>
      </w:r>
      <w:r w:rsidRPr="00E46AD2">
        <w:t xml:space="preserve"> "</w:t>
      </w:r>
      <w:r w:rsidRPr="00E46AD2">
        <w:rPr>
          <w:rtl/>
        </w:rPr>
        <w:t>مُّحَمَّدٌ رَّسُولُ اللَّهِ ۚ وَالَّذِينَ مَعَهُ أَشِدَّاءُ عَلَى الْكُفَّارِ رُحَمَاءُ بَيْنَهُمْ</w:t>
      </w:r>
      <w:r w:rsidRPr="00E46AD2">
        <w:t>..."</w:t>
      </w:r>
    </w:p>
    <w:p w14:paraId="0BD682B3" w14:textId="1D351F37" w:rsidR="00DF6BEE" w:rsidRPr="00E46AD2" w:rsidRDefault="00DF6BEE" w:rsidP="009A6CA1">
      <w:pPr>
        <w:pStyle w:val="a9"/>
        <w:numPr>
          <w:ilvl w:val="1"/>
          <w:numId w:val="359"/>
        </w:numPr>
      </w:pPr>
      <w:r w:rsidRPr="00E46AD2">
        <w:rPr>
          <w:rtl/>
        </w:rPr>
        <w:t xml:space="preserve">التحليل </w:t>
      </w:r>
      <w:r w:rsidR="0064321B">
        <w:rPr>
          <w:rtl/>
        </w:rPr>
        <w:t>"</w:t>
      </w:r>
      <w:r w:rsidRPr="00E46AD2">
        <w:rPr>
          <w:rtl/>
        </w:rPr>
        <w:t>مراجعة</w:t>
      </w:r>
      <w:r w:rsidR="0064321B">
        <w:rPr>
          <w:rtl/>
        </w:rPr>
        <w:t>"</w:t>
      </w:r>
      <w:r w:rsidRPr="00E46AD2">
        <w:t>:</w:t>
      </w:r>
    </w:p>
    <w:p w14:paraId="3F60B1D1" w14:textId="51547139" w:rsidR="00DF6BEE" w:rsidRPr="00E46AD2" w:rsidRDefault="00DF6BEE" w:rsidP="009A6CA1">
      <w:pPr>
        <w:pStyle w:val="a9"/>
        <w:numPr>
          <w:ilvl w:val="2"/>
          <w:numId w:val="359"/>
        </w:numPr>
      </w:pPr>
      <w:r w:rsidRPr="001A721D">
        <w:rPr>
          <w:b/>
          <w:bCs/>
          <w:rtl/>
        </w:rPr>
        <w:t>الدلالة</w:t>
      </w:r>
      <w:r w:rsidRPr="001A721D">
        <w:rPr>
          <w:b/>
          <w:bCs/>
        </w:rPr>
        <w:t>:</w:t>
      </w:r>
      <w:r w:rsidRPr="00E46AD2">
        <w:t xml:space="preserve"> </w:t>
      </w:r>
      <w:r w:rsidRPr="00E46AD2">
        <w:rPr>
          <w:rtl/>
        </w:rPr>
        <w:t xml:space="preserve">استخدام "غِلْظَةً" </w:t>
      </w:r>
      <w:r w:rsidR="0064321B">
        <w:rPr>
          <w:rtl/>
        </w:rPr>
        <w:t>"</w:t>
      </w:r>
      <w:r w:rsidRPr="00E46AD2">
        <w:rPr>
          <w:rtl/>
        </w:rPr>
        <w:t>وهي صفة مؤقتة</w:t>
      </w:r>
      <w:r w:rsidR="0064321B">
        <w:rPr>
          <w:rtl/>
        </w:rPr>
        <w:t>"</w:t>
      </w:r>
      <w:r w:rsidRPr="00E46AD2">
        <w:rPr>
          <w:rtl/>
        </w:rPr>
        <w:t xml:space="preserve"> في التوبة يناسب سياق القتال والحرب، بينما استخدام "أَشِدَّاءُ" </w:t>
      </w:r>
      <w:r w:rsidR="0064321B">
        <w:rPr>
          <w:rtl/>
        </w:rPr>
        <w:t>"</w:t>
      </w:r>
      <w:r w:rsidRPr="00E46AD2">
        <w:rPr>
          <w:rtl/>
        </w:rPr>
        <w:t>وهي صفة دائمة</w:t>
      </w:r>
      <w:r w:rsidR="0064321B">
        <w:rPr>
          <w:rtl/>
        </w:rPr>
        <w:t>"</w:t>
      </w:r>
      <w:r w:rsidRPr="00E46AD2">
        <w:rPr>
          <w:rtl/>
        </w:rPr>
        <w:t xml:space="preserve"> في الفتح يناسب الوصف العام للمؤمنين في كل الأحوال</w:t>
      </w:r>
      <w:r w:rsidRPr="00E46AD2">
        <w:t>.</w:t>
      </w:r>
    </w:p>
    <w:p w14:paraId="7B927FE1" w14:textId="1F76252C" w:rsidR="00DF6BEE" w:rsidRPr="00E46AD2" w:rsidRDefault="0064321B" w:rsidP="001A721D">
      <w:r>
        <w:rPr>
          <w:rtl/>
        </w:rPr>
        <w:t>"</w:t>
      </w:r>
      <w:r w:rsidR="00DF6BEE" w:rsidRPr="00E46AD2">
        <w:rPr>
          <w:rtl/>
        </w:rPr>
        <w:t>يتبع في مقالات لاحقة</w:t>
      </w:r>
      <w:r>
        <w:rPr>
          <w:rtl/>
        </w:rPr>
        <w:t>"</w:t>
      </w:r>
    </w:p>
    <w:p w14:paraId="3E40DC97" w14:textId="77777777" w:rsidR="00DF6BEE" w:rsidRPr="00E46AD2" w:rsidRDefault="00DF6BEE" w:rsidP="001A721D">
      <w:r w:rsidRPr="00E46AD2">
        <w:rPr>
          <w:rtl/>
        </w:rPr>
        <w:t>التحسينات التي أُجريت</w:t>
      </w:r>
      <w:r w:rsidRPr="00E46AD2">
        <w:t>:</w:t>
      </w:r>
    </w:p>
    <w:p w14:paraId="595B5E73" w14:textId="77777777" w:rsidR="00DF6BEE" w:rsidRPr="00E46AD2" w:rsidRDefault="00DF6BEE" w:rsidP="009A6CA1">
      <w:pPr>
        <w:pStyle w:val="a9"/>
        <w:numPr>
          <w:ilvl w:val="0"/>
          <w:numId w:val="360"/>
        </w:numPr>
      </w:pPr>
      <w:r w:rsidRPr="001A721D">
        <w:rPr>
          <w:b/>
          <w:bCs/>
          <w:rtl/>
        </w:rPr>
        <w:t>عنوان</w:t>
      </w:r>
      <w:r w:rsidRPr="001A721D">
        <w:rPr>
          <w:b/>
          <w:bCs/>
        </w:rPr>
        <w:t>:</w:t>
      </w:r>
      <w:r w:rsidRPr="00E46AD2">
        <w:t xml:space="preserve"> </w:t>
      </w:r>
      <w:r w:rsidRPr="00E46AD2">
        <w:rPr>
          <w:rtl/>
        </w:rPr>
        <w:t>تم تعديل العنوان ليكون أكثر دقة</w:t>
      </w:r>
      <w:r w:rsidRPr="00E46AD2">
        <w:t>.</w:t>
      </w:r>
    </w:p>
    <w:p w14:paraId="21435A90" w14:textId="77777777" w:rsidR="00DF6BEE" w:rsidRPr="00E46AD2" w:rsidRDefault="00DF6BEE" w:rsidP="009A6CA1">
      <w:pPr>
        <w:pStyle w:val="a9"/>
        <w:numPr>
          <w:ilvl w:val="0"/>
          <w:numId w:val="360"/>
        </w:numPr>
      </w:pPr>
      <w:r w:rsidRPr="001A721D">
        <w:rPr>
          <w:b/>
          <w:bCs/>
          <w:rtl/>
        </w:rPr>
        <w:t>مقدمة</w:t>
      </w:r>
      <w:r w:rsidRPr="001A721D">
        <w:rPr>
          <w:b/>
          <w:bCs/>
        </w:rPr>
        <w:t>:</w:t>
      </w:r>
      <w:r w:rsidRPr="00E46AD2">
        <w:t xml:space="preserve"> </w:t>
      </w:r>
      <w:r w:rsidRPr="00E46AD2">
        <w:rPr>
          <w:rtl/>
        </w:rPr>
        <w:t>تم إعادة صياغة المقدمة لتوضيح الهدف من المقال</w:t>
      </w:r>
      <w:r w:rsidRPr="00E46AD2">
        <w:t>.</w:t>
      </w:r>
    </w:p>
    <w:p w14:paraId="2FF618A9" w14:textId="77777777" w:rsidR="00DF6BEE" w:rsidRPr="00E46AD2" w:rsidRDefault="00DF6BEE" w:rsidP="009A6CA1">
      <w:pPr>
        <w:pStyle w:val="a9"/>
        <w:numPr>
          <w:ilvl w:val="0"/>
          <w:numId w:val="360"/>
        </w:numPr>
      </w:pPr>
      <w:r w:rsidRPr="001A721D">
        <w:rPr>
          <w:b/>
          <w:bCs/>
          <w:rtl/>
        </w:rPr>
        <w:t>تنظيم</w:t>
      </w:r>
      <w:r w:rsidRPr="001A721D">
        <w:rPr>
          <w:b/>
          <w:bCs/>
        </w:rPr>
        <w:t>:</w:t>
      </w:r>
      <w:r w:rsidRPr="00E46AD2">
        <w:t xml:space="preserve"> </w:t>
      </w:r>
      <w:r w:rsidRPr="00E46AD2">
        <w:rPr>
          <w:rtl/>
        </w:rPr>
        <w:t>تم تنظيم الأمثلة في أقسام فرعية واضحة</w:t>
      </w:r>
      <w:r w:rsidRPr="00E46AD2">
        <w:t>.</w:t>
      </w:r>
    </w:p>
    <w:p w14:paraId="0F1CD6C7" w14:textId="77777777" w:rsidR="00DF6BEE" w:rsidRPr="00E46AD2" w:rsidRDefault="00DF6BEE" w:rsidP="009A6CA1">
      <w:pPr>
        <w:pStyle w:val="a9"/>
        <w:numPr>
          <w:ilvl w:val="0"/>
          <w:numId w:val="360"/>
        </w:numPr>
      </w:pPr>
      <w:r w:rsidRPr="001A721D">
        <w:rPr>
          <w:b/>
          <w:bCs/>
          <w:rtl/>
        </w:rPr>
        <w:t>تحليل</w:t>
      </w:r>
      <w:r w:rsidRPr="001A721D">
        <w:rPr>
          <w:b/>
          <w:bCs/>
        </w:rPr>
        <w:t>:</w:t>
      </w:r>
      <w:r w:rsidRPr="00E46AD2">
        <w:t xml:space="preserve"> </w:t>
      </w:r>
      <w:r w:rsidRPr="00E46AD2">
        <w:rPr>
          <w:rtl/>
        </w:rPr>
        <w:t>تم تحليل الأمثلة بشكل أعمق، مع التركيز على الدلالات الخفية والاستنباطات</w:t>
      </w:r>
      <w:r w:rsidRPr="00E46AD2">
        <w:t>.</w:t>
      </w:r>
    </w:p>
    <w:p w14:paraId="6068396D" w14:textId="77777777" w:rsidR="00DF6BEE" w:rsidRPr="00E46AD2" w:rsidRDefault="00DF6BEE" w:rsidP="009A6CA1">
      <w:pPr>
        <w:pStyle w:val="a9"/>
        <w:numPr>
          <w:ilvl w:val="0"/>
          <w:numId w:val="360"/>
        </w:numPr>
      </w:pPr>
      <w:r w:rsidRPr="001A721D">
        <w:rPr>
          <w:b/>
          <w:bCs/>
          <w:rtl/>
        </w:rPr>
        <w:t>الرسم العثماني</w:t>
      </w:r>
      <w:r w:rsidRPr="001A721D">
        <w:rPr>
          <w:b/>
          <w:bCs/>
        </w:rPr>
        <w:t>:</w:t>
      </w:r>
      <w:r w:rsidRPr="00E46AD2">
        <w:t xml:space="preserve"> </w:t>
      </w:r>
      <w:r w:rsidRPr="00E46AD2">
        <w:rPr>
          <w:rtl/>
        </w:rPr>
        <w:t>تم إضافة إشارات إلى الرسم العثماني كلما أمكن، وكيف يساهم في فهم الدلالات</w:t>
      </w:r>
      <w:r w:rsidRPr="00E46AD2">
        <w:t>.</w:t>
      </w:r>
    </w:p>
    <w:p w14:paraId="19700017" w14:textId="77777777" w:rsidR="00DF6BEE" w:rsidRPr="00E46AD2" w:rsidRDefault="00DF6BEE" w:rsidP="009A6CA1">
      <w:pPr>
        <w:pStyle w:val="a9"/>
        <w:numPr>
          <w:ilvl w:val="0"/>
          <w:numId w:val="360"/>
        </w:numPr>
      </w:pPr>
      <w:r w:rsidRPr="001A721D">
        <w:rPr>
          <w:b/>
          <w:bCs/>
          <w:rtl/>
        </w:rPr>
        <w:t>اللغة</w:t>
      </w:r>
      <w:r w:rsidRPr="001A721D">
        <w:rPr>
          <w:b/>
          <w:bCs/>
        </w:rPr>
        <w:t>:</w:t>
      </w:r>
      <w:r w:rsidRPr="00E46AD2">
        <w:t xml:space="preserve"> </w:t>
      </w:r>
      <w:r w:rsidRPr="00E46AD2">
        <w:rPr>
          <w:rtl/>
        </w:rPr>
        <w:t>تم تحسين اللغة في جميع أجزاء المقال</w:t>
      </w:r>
      <w:r w:rsidRPr="00E46AD2">
        <w:t>.</w:t>
      </w:r>
    </w:p>
    <w:p w14:paraId="78C01EA3" w14:textId="77777777" w:rsidR="00DF6BEE" w:rsidRPr="00E46AD2" w:rsidRDefault="00DF6BEE" w:rsidP="009A6CA1">
      <w:pPr>
        <w:pStyle w:val="a9"/>
        <w:numPr>
          <w:ilvl w:val="0"/>
          <w:numId w:val="360"/>
        </w:numPr>
      </w:pPr>
      <w:r w:rsidRPr="00E46AD2">
        <w:rPr>
          <w:rtl/>
        </w:rPr>
        <w:t>التدقيق اللغوي والإملائي</w:t>
      </w:r>
      <w:r w:rsidRPr="00E46AD2">
        <w:t xml:space="preserve">: </w:t>
      </w:r>
      <w:r w:rsidRPr="00E46AD2">
        <w:rPr>
          <w:rtl/>
        </w:rPr>
        <w:t>تم مراجعة النص بعناية</w:t>
      </w:r>
      <w:r w:rsidRPr="00E46AD2">
        <w:t>.</w:t>
      </w:r>
    </w:p>
    <w:p w14:paraId="7D643A76" w14:textId="77777777" w:rsidR="00DF6BEE" w:rsidRPr="00E46AD2" w:rsidRDefault="00DF6BEE" w:rsidP="001A721D">
      <w:r w:rsidRPr="00E46AD2">
        <w:rPr>
          <w:rtl/>
        </w:rPr>
        <w:t>بهذه التعديلات، أصبح المقال الرابع أكثر تنظيمًا وعمقًا، ويقدم تحليلاً أوليًا لبعض الأمثلة التطبيقية على تدبر الآيات المتشابهة، مع التركيز على الدلالات الخفية والاستنباطات</w:t>
      </w:r>
      <w:r w:rsidRPr="00E46AD2">
        <w:t>.</w:t>
      </w:r>
    </w:p>
    <w:p w14:paraId="78274C86" w14:textId="5A1CA116" w:rsidR="00B27500" w:rsidRPr="00E46AD2" w:rsidRDefault="00B27500" w:rsidP="008A0417">
      <w:pPr>
        <w:pStyle w:val="1"/>
      </w:pPr>
      <w:bookmarkStart w:id="48" w:name="_Toc192269133"/>
      <w:bookmarkStart w:id="49" w:name="_Toc199407040"/>
      <w:r w:rsidRPr="00E46AD2">
        <w:rPr>
          <w:rtl/>
        </w:rPr>
        <w:t xml:space="preserve">أمثلة تطبيقية على تدبر الآيات المتشابهة </w:t>
      </w:r>
      <w:r w:rsidR="0064321B">
        <w:rPr>
          <w:rtl/>
        </w:rPr>
        <w:t>"</w:t>
      </w:r>
      <w:r w:rsidRPr="00E46AD2">
        <w:rPr>
          <w:rtl/>
        </w:rPr>
        <w:t>الجزء الثالث</w:t>
      </w:r>
      <w:r w:rsidR="0064321B">
        <w:rPr>
          <w:rtl/>
        </w:rPr>
        <w:t>"</w:t>
      </w:r>
      <w:r w:rsidRPr="00E46AD2">
        <w:rPr>
          <w:rtl/>
        </w:rPr>
        <w:t>: التقديم والتأخير والإبدال</w:t>
      </w:r>
      <w:bookmarkEnd w:id="48"/>
      <w:bookmarkEnd w:id="49"/>
    </w:p>
    <w:p w14:paraId="16AFB861" w14:textId="77777777" w:rsidR="00B27500" w:rsidRPr="00E46AD2" w:rsidRDefault="00B27500" w:rsidP="001A721D">
      <w:r w:rsidRPr="00E46AD2">
        <w:rPr>
          <w:rtl/>
        </w:rPr>
        <w:t>مقدمة</w:t>
      </w:r>
      <w:r w:rsidRPr="00E46AD2">
        <w:t>:</w:t>
      </w:r>
    </w:p>
    <w:p w14:paraId="6E411E74" w14:textId="77777777" w:rsidR="00B27500" w:rsidRPr="00E46AD2" w:rsidRDefault="00B27500" w:rsidP="001A721D">
      <w:r w:rsidRPr="00E46AD2">
        <w:rPr>
          <w:rtl/>
        </w:rPr>
        <w:t>نواصل في هذا المقال استعراض أمثلة تطبيقية على تدبر الآيات المتشابهة في القرآن الكريم، ونركز في هذا الجزء على نوعين آخرين من التنوع اللفظي: التقديم والتأخير، والإبدال. وسنرى كيف أن تغيير ترتيب الكلمات أو استبدال كلمة بأخرى، وإن كان يبدو تغييرًا بسيطًا، إلا أنه يحمل دلالات بلاغية ولغوية عميقة، ويوجه فهمنا للآيات بشكل دقيق</w:t>
      </w:r>
      <w:r w:rsidRPr="00E46AD2">
        <w:t>.</w:t>
      </w:r>
    </w:p>
    <w:p w14:paraId="533A3157" w14:textId="77777777" w:rsidR="00B27500" w:rsidRPr="00E46AD2" w:rsidRDefault="00B27500" w:rsidP="001A721D">
      <w:r w:rsidRPr="00E46AD2">
        <w:t xml:space="preserve">9. </w:t>
      </w:r>
      <w:r w:rsidRPr="00E46AD2">
        <w:rPr>
          <w:rtl/>
        </w:rPr>
        <w:t>التقديم والتأخير</w:t>
      </w:r>
      <w:r w:rsidRPr="00E46AD2">
        <w:t>:</w:t>
      </w:r>
    </w:p>
    <w:p w14:paraId="7A83B157" w14:textId="77777777" w:rsidR="00B27500" w:rsidRPr="00E46AD2" w:rsidRDefault="00B27500" w:rsidP="009A6CA1">
      <w:pPr>
        <w:pStyle w:val="a9"/>
        <w:numPr>
          <w:ilvl w:val="0"/>
          <w:numId w:val="352"/>
        </w:numPr>
      </w:pPr>
      <w:r w:rsidRPr="00E46AD2">
        <w:rPr>
          <w:rtl/>
        </w:rPr>
        <w:t>المثال الأول: تقديم "السمع" على "البصر</w:t>
      </w:r>
      <w:r w:rsidRPr="00E46AD2">
        <w:t>":</w:t>
      </w:r>
    </w:p>
    <w:p w14:paraId="29375589" w14:textId="77777777" w:rsidR="00B27500" w:rsidRPr="00E46AD2" w:rsidRDefault="00B27500" w:rsidP="009A6CA1">
      <w:pPr>
        <w:pStyle w:val="a9"/>
        <w:numPr>
          <w:ilvl w:val="1"/>
          <w:numId w:val="352"/>
        </w:numPr>
      </w:pPr>
      <w:r w:rsidRPr="00E46AD2">
        <w:rPr>
          <w:rtl/>
        </w:rPr>
        <w:t>تكرر في القرآن الكريم تقديم "السمع" على "البصر" في مواضع كثيرة، منها</w:t>
      </w:r>
      <w:r w:rsidRPr="00E46AD2">
        <w:t>:</w:t>
      </w:r>
    </w:p>
    <w:p w14:paraId="4AD93738" w14:textId="4FAB83D1" w:rsidR="00B27500" w:rsidRPr="00E46AD2" w:rsidRDefault="00B27500" w:rsidP="009A6CA1">
      <w:pPr>
        <w:pStyle w:val="a9"/>
        <w:numPr>
          <w:ilvl w:val="2"/>
          <w:numId w:val="352"/>
        </w:numPr>
      </w:pPr>
      <w:r w:rsidRPr="001A721D">
        <w:rPr>
          <w:b/>
          <w:bCs/>
          <w:rtl/>
        </w:rPr>
        <w:t xml:space="preserve">سورة النحل </w:t>
      </w:r>
      <w:r w:rsidR="0064321B">
        <w:rPr>
          <w:b/>
          <w:bCs/>
          <w:rtl/>
        </w:rPr>
        <w:t>"</w:t>
      </w:r>
      <w:r w:rsidRPr="001A721D">
        <w:rPr>
          <w:b/>
          <w:bCs/>
          <w:rtl/>
        </w:rPr>
        <w:t>آية 78</w:t>
      </w:r>
      <w:r w:rsidR="0064321B">
        <w:rPr>
          <w:b/>
          <w:bCs/>
          <w:rtl/>
        </w:rPr>
        <w:t>"</w:t>
      </w:r>
      <w:r w:rsidRPr="001A721D">
        <w:rPr>
          <w:b/>
          <w:bCs/>
        </w:rPr>
        <w:t>:</w:t>
      </w:r>
      <w:r w:rsidRPr="00E46AD2">
        <w:t xml:space="preserve"> "</w:t>
      </w:r>
      <w:r w:rsidRPr="00E46AD2">
        <w:rPr>
          <w:rtl/>
        </w:rPr>
        <w:t>وَاللَّهُ أَخْرَجَكُم مِّن بُطُونِ أُمَّهَاتِكُمْ لَا تَعْلَمُونَ شَيْئًا وَجَعَلَ لَكُمُ السَّمْعَ وَالْأَبْصَارَ وَالْأَفْئِدَةَ ۙ لَعَلَّكُمْ تَشْكُرُونَ</w:t>
      </w:r>
      <w:r w:rsidRPr="00E46AD2">
        <w:t>"</w:t>
      </w:r>
    </w:p>
    <w:p w14:paraId="0A284001" w14:textId="73014A7C" w:rsidR="00B27500" w:rsidRPr="00E46AD2" w:rsidRDefault="00B27500" w:rsidP="009A6CA1">
      <w:pPr>
        <w:pStyle w:val="a9"/>
        <w:numPr>
          <w:ilvl w:val="2"/>
          <w:numId w:val="352"/>
        </w:numPr>
      </w:pPr>
      <w:r w:rsidRPr="001A721D">
        <w:rPr>
          <w:b/>
          <w:bCs/>
          <w:rtl/>
        </w:rPr>
        <w:t xml:space="preserve">سورة المؤمنون </w:t>
      </w:r>
      <w:r w:rsidR="0064321B">
        <w:rPr>
          <w:b/>
          <w:bCs/>
          <w:rtl/>
        </w:rPr>
        <w:t>"</w:t>
      </w:r>
      <w:r w:rsidRPr="001A721D">
        <w:rPr>
          <w:b/>
          <w:bCs/>
          <w:rtl/>
        </w:rPr>
        <w:t>آية 78</w:t>
      </w:r>
      <w:r w:rsidR="0064321B">
        <w:rPr>
          <w:b/>
          <w:bCs/>
          <w:rtl/>
        </w:rPr>
        <w:t>"</w:t>
      </w:r>
      <w:r w:rsidRPr="001A721D">
        <w:rPr>
          <w:b/>
          <w:bCs/>
        </w:rPr>
        <w:t>:</w:t>
      </w:r>
      <w:r w:rsidRPr="00E46AD2">
        <w:t xml:space="preserve"> "</w:t>
      </w:r>
      <w:r w:rsidRPr="00E46AD2">
        <w:rPr>
          <w:rtl/>
        </w:rPr>
        <w:t>وَهُوَ الَّذِي أَنشَأَ لَكُمُ السَّمْعَ وَالْأَبْصَارَ وَالْأَفْئِدَةَ ۚ قَلِيلًا مَّا تَشْكُرُونَ</w:t>
      </w:r>
      <w:r w:rsidRPr="00E46AD2">
        <w:t>"</w:t>
      </w:r>
    </w:p>
    <w:p w14:paraId="452C25FA" w14:textId="77777777" w:rsidR="00B27500" w:rsidRPr="00E46AD2" w:rsidRDefault="00B27500" w:rsidP="009A6CA1">
      <w:pPr>
        <w:pStyle w:val="a9"/>
        <w:numPr>
          <w:ilvl w:val="1"/>
          <w:numId w:val="352"/>
        </w:numPr>
      </w:pPr>
      <w:r w:rsidRPr="00E46AD2">
        <w:rPr>
          <w:rtl/>
        </w:rPr>
        <w:t>التحليل</w:t>
      </w:r>
      <w:r w:rsidRPr="00E46AD2">
        <w:t>:</w:t>
      </w:r>
    </w:p>
    <w:p w14:paraId="49B9C9D4" w14:textId="77777777" w:rsidR="00B27500" w:rsidRPr="00E46AD2" w:rsidRDefault="00B27500" w:rsidP="009A6CA1">
      <w:pPr>
        <w:pStyle w:val="a9"/>
        <w:numPr>
          <w:ilvl w:val="2"/>
          <w:numId w:val="352"/>
        </w:numPr>
      </w:pPr>
      <w:r w:rsidRPr="001A721D">
        <w:rPr>
          <w:b/>
          <w:bCs/>
          <w:rtl/>
        </w:rPr>
        <w:t>الدلالة</w:t>
      </w:r>
      <w:r w:rsidRPr="001A721D">
        <w:rPr>
          <w:b/>
          <w:bCs/>
        </w:rPr>
        <w:t>:</w:t>
      </w:r>
      <w:r w:rsidRPr="00E46AD2">
        <w:t xml:space="preserve"> </w:t>
      </w:r>
      <w:r w:rsidRPr="00E46AD2">
        <w:rPr>
          <w:rtl/>
        </w:rPr>
        <w:t>تقديم السمع على البصر له دلالات متعددة</w:t>
      </w:r>
      <w:r w:rsidRPr="00E46AD2">
        <w:t>:</w:t>
      </w:r>
    </w:p>
    <w:p w14:paraId="778093F7" w14:textId="77777777" w:rsidR="00B27500" w:rsidRPr="00E46AD2" w:rsidRDefault="00B27500" w:rsidP="009A6CA1">
      <w:pPr>
        <w:pStyle w:val="a9"/>
        <w:numPr>
          <w:ilvl w:val="3"/>
          <w:numId w:val="352"/>
        </w:numPr>
      </w:pPr>
      <w:r w:rsidRPr="001A721D">
        <w:rPr>
          <w:b/>
          <w:bCs/>
          <w:rtl/>
        </w:rPr>
        <w:t>الأهمية</w:t>
      </w:r>
      <w:r w:rsidRPr="001A721D">
        <w:rPr>
          <w:b/>
          <w:bCs/>
        </w:rPr>
        <w:t>:</w:t>
      </w:r>
      <w:r w:rsidRPr="00E46AD2">
        <w:t xml:space="preserve"> </w:t>
      </w:r>
      <w:r w:rsidRPr="00E46AD2">
        <w:rPr>
          <w:rtl/>
        </w:rPr>
        <w:t>السمع أهم من البصر في تلقي الوحي وفهم الدين، فالنبي صلى الله عليه وسلم تلقى القرآن بالسمع</w:t>
      </w:r>
      <w:r w:rsidRPr="00E46AD2">
        <w:t>.</w:t>
      </w:r>
    </w:p>
    <w:p w14:paraId="1AB975A6" w14:textId="77777777" w:rsidR="00B27500" w:rsidRPr="00E46AD2" w:rsidRDefault="00B27500" w:rsidP="009A6CA1">
      <w:pPr>
        <w:pStyle w:val="a9"/>
        <w:numPr>
          <w:ilvl w:val="3"/>
          <w:numId w:val="352"/>
        </w:numPr>
      </w:pPr>
      <w:r w:rsidRPr="001A721D">
        <w:rPr>
          <w:b/>
          <w:bCs/>
          <w:rtl/>
        </w:rPr>
        <w:t>الترتيب الزمني</w:t>
      </w:r>
      <w:r w:rsidRPr="001A721D">
        <w:rPr>
          <w:b/>
          <w:bCs/>
        </w:rPr>
        <w:t>:</w:t>
      </w:r>
      <w:r w:rsidRPr="00E46AD2">
        <w:t xml:space="preserve"> </w:t>
      </w:r>
      <w:r w:rsidRPr="00E46AD2">
        <w:rPr>
          <w:rtl/>
        </w:rPr>
        <w:t>السمع يتطور في الجنين قبل البصر</w:t>
      </w:r>
      <w:r w:rsidRPr="00E46AD2">
        <w:t>.</w:t>
      </w:r>
    </w:p>
    <w:p w14:paraId="57E33227" w14:textId="77777777" w:rsidR="00B27500" w:rsidRPr="00E46AD2" w:rsidRDefault="00B27500" w:rsidP="009A6CA1">
      <w:pPr>
        <w:pStyle w:val="a9"/>
        <w:numPr>
          <w:ilvl w:val="3"/>
          <w:numId w:val="352"/>
        </w:numPr>
      </w:pPr>
      <w:r w:rsidRPr="001A721D">
        <w:rPr>
          <w:b/>
          <w:bCs/>
          <w:rtl/>
        </w:rPr>
        <w:t>الشمولية</w:t>
      </w:r>
      <w:r w:rsidRPr="001A721D">
        <w:rPr>
          <w:b/>
          <w:bCs/>
        </w:rPr>
        <w:t>:</w:t>
      </w:r>
      <w:r w:rsidRPr="00E46AD2">
        <w:t xml:space="preserve"> </w:t>
      </w:r>
      <w:r w:rsidRPr="00E46AD2">
        <w:rPr>
          <w:rtl/>
        </w:rPr>
        <w:t>السمع يشمل إدراك الأصوات من جميع الجهات، بينما البصر محدود بجهة معينة</w:t>
      </w:r>
      <w:r w:rsidRPr="00E46AD2">
        <w:t>.</w:t>
      </w:r>
    </w:p>
    <w:p w14:paraId="4207DBA2" w14:textId="77777777" w:rsidR="00B27500" w:rsidRPr="00E46AD2" w:rsidRDefault="00B27500" w:rsidP="009A6CA1">
      <w:pPr>
        <w:pStyle w:val="a9"/>
        <w:numPr>
          <w:ilvl w:val="3"/>
          <w:numId w:val="352"/>
        </w:numPr>
      </w:pPr>
      <w:r w:rsidRPr="001A721D">
        <w:rPr>
          <w:b/>
          <w:bCs/>
          <w:rtl/>
        </w:rPr>
        <w:t>التأثير</w:t>
      </w:r>
      <w:r w:rsidRPr="001A721D">
        <w:rPr>
          <w:b/>
          <w:bCs/>
        </w:rPr>
        <w:t>:</w:t>
      </w:r>
      <w:r w:rsidRPr="00E46AD2">
        <w:t xml:space="preserve"> </w:t>
      </w:r>
      <w:r w:rsidRPr="00E46AD2">
        <w:rPr>
          <w:rtl/>
        </w:rPr>
        <w:t>السمع أشد تأثيرًا في النفس من البصر، فالكلمة المسموعة قد تهز القلب أكثر من الصورة المرئية</w:t>
      </w:r>
      <w:r w:rsidRPr="00E46AD2">
        <w:t>.</w:t>
      </w:r>
    </w:p>
    <w:p w14:paraId="4281AB0C" w14:textId="1967311E" w:rsidR="00B27500" w:rsidRPr="00E46AD2" w:rsidRDefault="00B27500" w:rsidP="009A6CA1">
      <w:pPr>
        <w:pStyle w:val="a9"/>
        <w:numPr>
          <w:ilvl w:val="2"/>
          <w:numId w:val="352"/>
        </w:numPr>
      </w:pPr>
      <w:r w:rsidRPr="001A721D">
        <w:rPr>
          <w:b/>
          <w:bCs/>
          <w:rtl/>
        </w:rPr>
        <w:t>استثناء</w:t>
      </w:r>
      <w:r w:rsidRPr="001A721D">
        <w:rPr>
          <w:b/>
          <w:bCs/>
        </w:rPr>
        <w:t>:</w:t>
      </w:r>
      <w:r w:rsidRPr="00E46AD2">
        <w:t xml:space="preserve"> </w:t>
      </w:r>
      <w:r w:rsidRPr="00E46AD2">
        <w:rPr>
          <w:rtl/>
        </w:rPr>
        <w:t xml:space="preserve">في بعض المواضع القليلة، قُدِّم البصر على السمع، وذلك لسياقات خاصة، مثل قوله تعالى: "خَتَمَ اللَّهُ عَلَىٰ قُلُوبِهِمْ وَعَلَىٰ سَمْعِهِمْ ۖ وَعَلَىٰ أَبْصَارِهِمْ غِشَاوَةٌ" </w:t>
      </w:r>
      <w:r w:rsidR="0064321B">
        <w:rPr>
          <w:rtl/>
        </w:rPr>
        <w:t>"</w:t>
      </w:r>
      <w:r w:rsidRPr="00E46AD2">
        <w:rPr>
          <w:rtl/>
        </w:rPr>
        <w:t>البقرة: 7</w:t>
      </w:r>
      <w:r w:rsidR="0064321B">
        <w:rPr>
          <w:rtl/>
        </w:rPr>
        <w:t>"</w:t>
      </w:r>
      <w:r w:rsidRPr="00E46AD2">
        <w:rPr>
          <w:rtl/>
        </w:rPr>
        <w:t>. وهنا، قُدِّم البصر لأن الحديث عن الغشاوة، وهي شيء يُرى بالبصر</w:t>
      </w:r>
      <w:r w:rsidRPr="00E46AD2">
        <w:t>.</w:t>
      </w:r>
    </w:p>
    <w:p w14:paraId="038BB2FF" w14:textId="77777777" w:rsidR="00B27500" w:rsidRPr="00E46AD2" w:rsidRDefault="00B27500" w:rsidP="009A6CA1">
      <w:pPr>
        <w:pStyle w:val="a9"/>
        <w:numPr>
          <w:ilvl w:val="0"/>
          <w:numId w:val="352"/>
        </w:numPr>
      </w:pPr>
      <w:r w:rsidRPr="00E46AD2">
        <w:rPr>
          <w:rtl/>
        </w:rPr>
        <w:t>المثال الثاني: تقديم "الليل" على "النهار</w:t>
      </w:r>
      <w:r w:rsidRPr="00E46AD2">
        <w:t>":</w:t>
      </w:r>
    </w:p>
    <w:p w14:paraId="215E86A1" w14:textId="77777777" w:rsidR="00B27500" w:rsidRPr="00E46AD2" w:rsidRDefault="00B27500" w:rsidP="009A6CA1">
      <w:pPr>
        <w:pStyle w:val="a9"/>
        <w:numPr>
          <w:ilvl w:val="1"/>
          <w:numId w:val="352"/>
        </w:numPr>
      </w:pPr>
      <w:r w:rsidRPr="00E46AD2">
        <w:rPr>
          <w:rtl/>
        </w:rPr>
        <w:t>تكرر في القرآن الكريم تقديم "الليل" على "النهار" في مواضع كثيرة، منها</w:t>
      </w:r>
      <w:r w:rsidRPr="00E46AD2">
        <w:t>:</w:t>
      </w:r>
    </w:p>
    <w:p w14:paraId="425F857C" w14:textId="2FB66381" w:rsidR="00B27500" w:rsidRPr="00E46AD2" w:rsidRDefault="00B27500" w:rsidP="009A6CA1">
      <w:pPr>
        <w:pStyle w:val="a9"/>
        <w:numPr>
          <w:ilvl w:val="2"/>
          <w:numId w:val="352"/>
        </w:numPr>
      </w:pPr>
      <w:r w:rsidRPr="001A721D">
        <w:rPr>
          <w:b/>
          <w:bCs/>
          <w:rtl/>
        </w:rPr>
        <w:t xml:space="preserve">سورة يس </w:t>
      </w:r>
      <w:r w:rsidR="0064321B">
        <w:rPr>
          <w:b/>
          <w:bCs/>
          <w:rtl/>
        </w:rPr>
        <w:t>"</w:t>
      </w:r>
      <w:r w:rsidRPr="001A721D">
        <w:rPr>
          <w:b/>
          <w:bCs/>
          <w:rtl/>
        </w:rPr>
        <w:t>آية 37</w:t>
      </w:r>
      <w:r w:rsidR="0064321B">
        <w:rPr>
          <w:b/>
          <w:bCs/>
          <w:rtl/>
        </w:rPr>
        <w:t>"</w:t>
      </w:r>
      <w:r w:rsidRPr="001A721D">
        <w:rPr>
          <w:b/>
          <w:bCs/>
        </w:rPr>
        <w:t>:</w:t>
      </w:r>
      <w:r w:rsidRPr="00E46AD2">
        <w:t xml:space="preserve"> "</w:t>
      </w:r>
      <w:r w:rsidRPr="00E46AD2">
        <w:rPr>
          <w:rtl/>
        </w:rPr>
        <w:t>وَآيَةٌ لَّهُمُ اللَّيْلُ نَسْلَخُ مِنْهُ النَّهَارَ فَإِذَا هُم مُّظْلِمُونَ</w:t>
      </w:r>
      <w:r w:rsidRPr="00E46AD2">
        <w:t>"</w:t>
      </w:r>
    </w:p>
    <w:p w14:paraId="6590CC52" w14:textId="3328C7E8" w:rsidR="00B27500" w:rsidRPr="00E46AD2" w:rsidRDefault="00B27500" w:rsidP="009A6CA1">
      <w:pPr>
        <w:pStyle w:val="a9"/>
        <w:numPr>
          <w:ilvl w:val="2"/>
          <w:numId w:val="352"/>
        </w:numPr>
      </w:pPr>
      <w:r w:rsidRPr="001A721D">
        <w:rPr>
          <w:b/>
          <w:bCs/>
          <w:rtl/>
        </w:rPr>
        <w:t xml:space="preserve">سورة الأنبياء </w:t>
      </w:r>
      <w:r w:rsidR="0064321B">
        <w:rPr>
          <w:b/>
          <w:bCs/>
          <w:rtl/>
        </w:rPr>
        <w:t>"</w:t>
      </w:r>
      <w:r w:rsidRPr="001A721D">
        <w:rPr>
          <w:b/>
          <w:bCs/>
          <w:rtl/>
        </w:rPr>
        <w:t>آية 33</w:t>
      </w:r>
      <w:r w:rsidR="0064321B">
        <w:rPr>
          <w:b/>
          <w:bCs/>
          <w:rtl/>
        </w:rPr>
        <w:t>"</w:t>
      </w:r>
      <w:r w:rsidRPr="001A721D">
        <w:rPr>
          <w:b/>
          <w:bCs/>
        </w:rPr>
        <w:t>:</w:t>
      </w:r>
      <w:r w:rsidRPr="00E46AD2">
        <w:t xml:space="preserve"> "</w:t>
      </w:r>
      <w:r w:rsidRPr="00E46AD2">
        <w:rPr>
          <w:rtl/>
        </w:rPr>
        <w:t>وَهُوَ الَّذِي خَلَقَ اللَّيْلَ وَالنَّهَارَ وَالشَّمْسَ وَالْقَمَرَ ۖ كُلٌّ فِي فَلَكٍ يَسْبَحُونَ</w:t>
      </w:r>
      <w:r w:rsidRPr="00E46AD2">
        <w:t>"</w:t>
      </w:r>
    </w:p>
    <w:p w14:paraId="7EFB63AA" w14:textId="77777777" w:rsidR="00B27500" w:rsidRPr="00E46AD2" w:rsidRDefault="00B27500" w:rsidP="009A6CA1">
      <w:pPr>
        <w:pStyle w:val="a9"/>
        <w:numPr>
          <w:ilvl w:val="1"/>
          <w:numId w:val="352"/>
        </w:numPr>
      </w:pPr>
      <w:r w:rsidRPr="00E46AD2">
        <w:rPr>
          <w:rtl/>
        </w:rPr>
        <w:t>التحليل</w:t>
      </w:r>
      <w:r w:rsidRPr="00E46AD2">
        <w:t>:</w:t>
      </w:r>
    </w:p>
    <w:p w14:paraId="0D2B76F5" w14:textId="77777777" w:rsidR="00B27500" w:rsidRPr="00E46AD2" w:rsidRDefault="00B27500" w:rsidP="009A6CA1">
      <w:pPr>
        <w:pStyle w:val="a9"/>
        <w:numPr>
          <w:ilvl w:val="2"/>
          <w:numId w:val="352"/>
        </w:numPr>
      </w:pPr>
      <w:r w:rsidRPr="001A721D">
        <w:rPr>
          <w:b/>
          <w:bCs/>
          <w:rtl/>
        </w:rPr>
        <w:t>الدلالة</w:t>
      </w:r>
      <w:r w:rsidRPr="001A721D">
        <w:rPr>
          <w:b/>
          <w:bCs/>
        </w:rPr>
        <w:t>:</w:t>
      </w:r>
      <w:r w:rsidRPr="00E46AD2">
        <w:t xml:space="preserve"> </w:t>
      </w:r>
      <w:r w:rsidRPr="00E46AD2">
        <w:rPr>
          <w:rtl/>
        </w:rPr>
        <w:t>تقديم الليل على النهار له دلالات متعددة</w:t>
      </w:r>
      <w:r w:rsidRPr="00E46AD2">
        <w:t>:</w:t>
      </w:r>
    </w:p>
    <w:p w14:paraId="577F54C4" w14:textId="77777777" w:rsidR="00B27500" w:rsidRPr="00E46AD2" w:rsidRDefault="00B27500" w:rsidP="009A6CA1">
      <w:pPr>
        <w:pStyle w:val="a9"/>
        <w:numPr>
          <w:ilvl w:val="3"/>
          <w:numId w:val="352"/>
        </w:numPr>
      </w:pPr>
      <w:r w:rsidRPr="001A721D">
        <w:rPr>
          <w:b/>
          <w:bCs/>
          <w:rtl/>
        </w:rPr>
        <w:t>الأصل</w:t>
      </w:r>
      <w:r w:rsidRPr="001A721D">
        <w:rPr>
          <w:b/>
          <w:bCs/>
        </w:rPr>
        <w:t>:</w:t>
      </w:r>
      <w:r w:rsidRPr="00E46AD2">
        <w:t xml:space="preserve"> </w:t>
      </w:r>
      <w:r w:rsidRPr="00E46AD2">
        <w:rPr>
          <w:rtl/>
        </w:rPr>
        <w:t>الليل هو الأصل، والنهار طارئ عليه</w:t>
      </w:r>
      <w:r w:rsidRPr="00E46AD2">
        <w:t>.</w:t>
      </w:r>
    </w:p>
    <w:p w14:paraId="4AE3D325" w14:textId="77777777" w:rsidR="00B27500" w:rsidRPr="00E46AD2" w:rsidRDefault="00B27500" w:rsidP="009A6CA1">
      <w:pPr>
        <w:pStyle w:val="a9"/>
        <w:numPr>
          <w:ilvl w:val="3"/>
          <w:numId w:val="352"/>
        </w:numPr>
      </w:pPr>
      <w:r w:rsidRPr="001A721D">
        <w:rPr>
          <w:b/>
          <w:bCs/>
          <w:rtl/>
        </w:rPr>
        <w:t>الراحة</w:t>
      </w:r>
      <w:r w:rsidRPr="001A721D">
        <w:rPr>
          <w:b/>
          <w:bCs/>
        </w:rPr>
        <w:t>:</w:t>
      </w:r>
      <w:r w:rsidRPr="00E46AD2">
        <w:t xml:space="preserve"> </w:t>
      </w:r>
      <w:r w:rsidRPr="00E46AD2">
        <w:rPr>
          <w:rtl/>
        </w:rPr>
        <w:t>الليل هو وقت الراحة والسكون، والنهار وقت العمل والحركة</w:t>
      </w:r>
      <w:r w:rsidRPr="00E46AD2">
        <w:t>.</w:t>
      </w:r>
    </w:p>
    <w:p w14:paraId="21281A85" w14:textId="77777777" w:rsidR="00B27500" w:rsidRPr="00E46AD2" w:rsidRDefault="00B27500" w:rsidP="009A6CA1">
      <w:pPr>
        <w:pStyle w:val="a9"/>
        <w:numPr>
          <w:ilvl w:val="3"/>
          <w:numId w:val="352"/>
        </w:numPr>
      </w:pPr>
      <w:r w:rsidRPr="001A721D">
        <w:rPr>
          <w:b/>
          <w:bCs/>
          <w:rtl/>
        </w:rPr>
        <w:t>العبادة</w:t>
      </w:r>
      <w:r w:rsidRPr="001A721D">
        <w:rPr>
          <w:b/>
          <w:bCs/>
        </w:rPr>
        <w:t>:</w:t>
      </w:r>
      <w:r w:rsidRPr="00E46AD2">
        <w:t xml:space="preserve"> </w:t>
      </w:r>
      <w:r w:rsidRPr="00E46AD2">
        <w:rPr>
          <w:rtl/>
        </w:rPr>
        <w:t>الليل هو وقت العبادة والتضرع إلى الله، والنهار وقت السعي في طلب الرزق</w:t>
      </w:r>
      <w:r w:rsidRPr="00E46AD2">
        <w:t>.</w:t>
      </w:r>
    </w:p>
    <w:p w14:paraId="1A8E1F42" w14:textId="77777777" w:rsidR="00B27500" w:rsidRPr="00E46AD2" w:rsidRDefault="00B27500" w:rsidP="009A6CA1">
      <w:pPr>
        <w:pStyle w:val="a9"/>
        <w:numPr>
          <w:ilvl w:val="3"/>
          <w:numId w:val="352"/>
        </w:numPr>
      </w:pPr>
      <w:r w:rsidRPr="001A721D">
        <w:rPr>
          <w:b/>
          <w:bCs/>
          <w:rtl/>
        </w:rPr>
        <w:t>الرمزية</w:t>
      </w:r>
      <w:r w:rsidRPr="001A721D">
        <w:rPr>
          <w:b/>
          <w:bCs/>
        </w:rPr>
        <w:t>:</w:t>
      </w:r>
      <w:r w:rsidRPr="00E46AD2">
        <w:t xml:space="preserve"> </w:t>
      </w:r>
      <w:r w:rsidRPr="00E46AD2">
        <w:rPr>
          <w:rtl/>
        </w:rPr>
        <w:t>الليل قد يرمز إلى الظلام والجهل، والنهار يرمز إلى النور والعلم</w:t>
      </w:r>
      <w:r w:rsidRPr="00E46AD2">
        <w:t>.</w:t>
      </w:r>
    </w:p>
    <w:p w14:paraId="5951F0A1" w14:textId="48547A61" w:rsidR="00B27500" w:rsidRPr="00E46AD2" w:rsidRDefault="00B27500" w:rsidP="009A6CA1">
      <w:pPr>
        <w:pStyle w:val="a9"/>
        <w:numPr>
          <w:ilvl w:val="2"/>
          <w:numId w:val="352"/>
        </w:numPr>
      </w:pPr>
      <w:r w:rsidRPr="001A721D">
        <w:rPr>
          <w:b/>
          <w:bCs/>
          <w:rtl/>
        </w:rPr>
        <w:t>استثناء</w:t>
      </w:r>
      <w:r w:rsidRPr="001A721D">
        <w:rPr>
          <w:b/>
          <w:bCs/>
        </w:rPr>
        <w:t>:</w:t>
      </w:r>
      <w:r w:rsidRPr="00E46AD2">
        <w:t xml:space="preserve"> </w:t>
      </w:r>
      <w:r w:rsidRPr="00E46AD2">
        <w:rPr>
          <w:rtl/>
        </w:rPr>
        <w:t xml:space="preserve">في بعض المواضع القليلة، قُدِّم النهار على الليل، وذلك لسياقات خاصة، مثل قوله تعالى: "وَسَخَّرَ لَكُمُ اللَّيْلَ وَالْنَهَارَ" </w:t>
      </w:r>
      <w:r w:rsidR="0064321B">
        <w:rPr>
          <w:rtl/>
        </w:rPr>
        <w:t>"</w:t>
      </w:r>
      <w:r w:rsidRPr="00E46AD2">
        <w:rPr>
          <w:rtl/>
        </w:rPr>
        <w:t>إبراهيم: 33</w:t>
      </w:r>
      <w:r w:rsidR="0064321B">
        <w:rPr>
          <w:rtl/>
        </w:rPr>
        <w:t>"</w:t>
      </w:r>
      <w:r w:rsidRPr="00E46AD2">
        <w:rPr>
          <w:rtl/>
        </w:rPr>
        <w:t>. وهنا، قُدِّم النهار لأنه في سياق الامتنان بالنعم، والنهار هو وقت الانتفاع بالنعم أكثر</w:t>
      </w:r>
      <w:r w:rsidRPr="00E46AD2">
        <w:t>.</w:t>
      </w:r>
    </w:p>
    <w:p w14:paraId="37893F88" w14:textId="77777777" w:rsidR="00B27500" w:rsidRPr="00E46AD2" w:rsidRDefault="00B27500" w:rsidP="001A721D">
      <w:r w:rsidRPr="00E46AD2">
        <w:t xml:space="preserve">10. </w:t>
      </w:r>
      <w:r w:rsidRPr="00E46AD2">
        <w:rPr>
          <w:rtl/>
        </w:rPr>
        <w:t>الإبدال</w:t>
      </w:r>
      <w:r w:rsidRPr="00E46AD2">
        <w:t>:</w:t>
      </w:r>
    </w:p>
    <w:p w14:paraId="27572597" w14:textId="77777777" w:rsidR="00B27500" w:rsidRPr="00E46AD2" w:rsidRDefault="00B27500" w:rsidP="009A6CA1">
      <w:pPr>
        <w:pStyle w:val="a9"/>
        <w:numPr>
          <w:ilvl w:val="0"/>
          <w:numId w:val="353"/>
        </w:numPr>
      </w:pPr>
      <w:r w:rsidRPr="00E46AD2">
        <w:rPr>
          <w:rtl/>
        </w:rPr>
        <w:t>المثال الأول: إبدال "قال" بـ "قل</w:t>
      </w:r>
      <w:r w:rsidRPr="00E46AD2">
        <w:t>":</w:t>
      </w:r>
    </w:p>
    <w:p w14:paraId="5549DBE2" w14:textId="36116FCC" w:rsidR="00B27500" w:rsidRPr="00E46AD2" w:rsidRDefault="00B27500" w:rsidP="009A6CA1">
      <w:pPr>
        <w:pStyle w:val="a9"/>
        <w:numPr>
          <w:ilvl w:val="1"/>
          <w:numId w:val="353"/>
        </w:numPr>
      </w:pPr>
      <w:r w:rsidRPr="001A721D">
        <w:rPr>
          <w:b/>
          <w:bCs/>
          <w:rtl/>
        </w:rPr>
        <w:t xml:space="preserve">سورة الكهف </w:t>
      </w:r>
      <w:r w:rsidR="0064321B">
        <w:rPr>
          <w:b/>
          <w:bCs/>
          <w:rtl/>
        </w:rPr>
        <w:t>"</w:t>
      </w:r>
      <w:r w:rsidRPr="001A721D">
        <w:rPr>
          <w:b/>
          <w:bCs/>
          <w:rtl/>
        </w:rPr>
        <w:t>آية 86</w:t>
      </w:r>
      <w:r w:rsidR="0064321B">
        <w:rPr>
          <w:b/>
          <w:bCs/>
          <w:rtl/>
        </w:rPr>
        <w:t>"</w:t>
      </w:r>
      <w:r w:rsidRPr="001A721D">
        <w:rPr>
          <w:b/>
          <w:bCs/>
        </w:rPr>
        <w:t>:</w:t>
      </w:r>
      <w:r w:rsidRPr="00E46AD2">
        <w:t xml:space="preserve"> "</w:t>
      </w:r>
      <w:r w:rsidRPr="00E46AD2">
        <w:rPr>
          <w:rtl/>
        </w:rPr>
        <w:t>حَتَّىٰ إِذَا بَلَغَ مَغْرِبَ الشَّمْسِ وَجَدَهَا تَغْرُبُ فِي عَيْنٍ حَمِئَةٍ وَوَجَدَ عِندَهَا قَوْمًا ۗ قُلْنَا يَا ذَا الْقَرْنَيْنِ إِمَّا أَن تُعَذِّبَ وَإِمَّا أَن تَتَّخِذَ فِيهِمْ حُسْنًا</w:t>
      </w:r>
      <w:r w:rsidRPr="00E46AD2">
        <w:t>"</w:t>
      </w:r>
    </w:p>
    <w:p w14:paraId="0D8558A1" w14:textId="0D5FDA44" w:rsidR="00B27500" w:rsidRPr="00E46AD2" w:rsidRDefault="00B27500" w:rsidP="009A6CA1">
      <w:pPr>
        <w:pStyle w:val="a9"/>
        <w:numPr>
          <w:ilvl w:val="1"/>
          <w:numId w:val="353"/>
        </w:numPr>
      </w:pPr>
      <w:r w:rsidRPr="001A721D">
        <w:rPr>
          <w:b/>
          <w:bCs/>
          <w:rtl/>
        </w:rPr>
        <w:t xml:space="preserve">سورة الأنبياء </w:t>
      </w:r>
      <w:r w:rsidR="0064321B">
        <w:rPr>
          <w:b/>
          <w:bCs/>
          <w:rtl/>
        </w:rPr>
        <w:t>"</w:t>
      </w:r>
      <w:r w:rsidRPr="001A721D">
        <w:rPr>
          <w:b/>
          <w:bCs/>
          <w:rtl/>
        </w:rPr>
        <w:t>آية 87</w:t>
      </w:r>
      <w:r w:rsidR="0064321B">
        <w:rPr>
          <w:b/>
          <w:bCs/>
          <w:rtl/>
        </w:rPr>
        <w:t>"</w:t>
      </w:r>
      <w:r w:rsidRPr="001A721D">
        <w:rPr>
          <w:b/>
          <w:bCs/>
        </w:rPr>
        <w:t>:</w:t>
      </w:r>
      <w:r w:rsidRPr="00E46AD2">
        <w:t xml:space="preserve"> "</w:t>
      </w:r>
      <w:r w:rsidRPr="00E46AD2">
        <w:rPr>
          <w:rtl/>
        </w:rPr>
        <w:t>وَذَا النُّونِ إِذ ذَّهَبَ مُغَاضِبًا فَظَنَّ أَن لَّن نَّقْدِرَ عَلَيْهِ فَنَادَىٰ فِي الظُّلُمَاتِ أَن لَّا إِلَٰهَ إِلَّا أَنتَ سُبْحَانَكَ إِنِّي كُنتُ مِنَ الظَّالِمِينَ</w:t>
      </w:r>
      <w:r w:rsidRPr="00E46AD2">
        <w:t>"</w:t>
      </w:r>
    </w:p>
    <w:p w14:paraId="4FA5BEB3" w14:textId="77777777" w:rsidR="00B27500" w:rsidRPr="00E46AD2" w:rsidRDefault="00B27500" w:rsidP="009A6CA1">
      <w:pPr>
        <w:pStyle w:val="a9"/>
        <w:numPr>
          <w:ilvl w:val="1"/>
          <w:numId w:val="353"/>
        </w:numPr>
      </w:pPr>
      <w:r w:rsidRPr="00E46AD2">
        <w:rPr>
          <w:rtl/>
        </w:rPr>
        <w:t>التحليل</w:t>
      </w:r>
      <w:r w:rsidRPr="00E46AD2">
        <w:t>:</w:t>
      </w:r>
    </w:p>
    <w:p w14:paraId="2491CB4C" w14:textId="437EE83A" w:rsidR="00B27500" w:rsidRPr="00E46AD2" w:rsidRDefault="00B27500" w:rsidP="009A6CA1">
      <w:pPr>
        <w:pStyle w:val="a9"/>
        <w:numPr>
          <w:ilvl w:val="2"/>
          <w:numId w:val="353"/>
        </w:numPr>
      </w:pPr>
      <w:r w:rsidRPr="001A721D">
        <w:rPr>
          <w:b/>
          <w:bCs/>
        </w:rPr>
        <w:t>"</w:t>
      </w:r>
      <w:r w:rsidRPr="001A721D">
        <w:rPr>
          <w:b/>
          <w:bCs/>
          <w:rtl/>
        </w:rPr>
        <w:t>قلنا</w:t>
      </w:r>
      <w:r w:rsidRPr="001A721D">
        <w:rPr>
          <w:b/>
          <w:bCs/>
        </w:rPr>
        <w:t>":</w:t>
      </w:r>
      <w:r w:rsidRPr="00E46AD2">
        <w:t xml:space="preserve"> </w:t>
      </w:r>
      <w:r w:rsidRPr="00E46AD2">
        <w:rPr>
          <w:rtl/>
        </w:rPr>
        <w:t xml:space="preserve">في سورة الكهف، يأتي الخطاب الإلهي لذي القرنين بصيغة الماضي </w:t>
      </w:r>
      <w:r w:rsidR="0064321B">
        <w:rPr>
          <w:rtl/>
        </w:rPr>
        <w:t>"</w:t>
      </w:r>
      <w:r w:rsidRPr="00E46AD2">
        <w:rPr>
          <w:rtl/>
        </w:rPr>
        <w:t>"قُلْنَا"</w:t>
      </w:r>
      <w:r w:rsidR="0064321B">
        <w:rPr>
          <w:rtl/>
        </w:rPr>
        <w:t>"</w:t>
      </w:r>
      <w:r w:rsidRPr="00E46AD2">
        <w:rPr>
          <w:rtl/>
        </w:rPr>
        <w:t>، للإشارة إلى أن هذا الأمر قد وقع وانتهى</w:t>
      </w:r>
      <w:r w:rsidRPr="00E46AD2">
        <w:t>.</w:t>
      </w:r>
    </w:p>
    <w:p w14:paraId="0830D62A" w14:textId="6BCA0D8E" w:rsidR="00B27500" w:rsidRPr="00E46AD2" w:rsidRDefault="00B27500" w:rsidP="009A6CA1">
      <w:pPr>
        <w:pStyle w:val="a9"/>
        <w:numPr>
          <w:ilvl w:val="2"/>
          <w:numId w:val="353"/>
        </w:numPr>
      </w:pPr>
      <w:r w:rsidRPr="001A721D">
        <w:rPr>
          <w:b/>
          <w:bCs/>
        </w:rPr>
        <w:t>"</w:t>
      </w:r>
      <w:r w:rsidRPr="001A721D">
        <w:rPr>
          <w:b/>
          <w:bCs/>
          <w:rtl/>
        </w:rPr>
        <w:t>فنادى</w:t>
      </w:r>
      <w:r w:rsidRPr="001A721D">
        <w:rPr>
          <w:b/>
          <w:bCs/>
        </w:rPr>
        <w:t>":</w:t>
      </w:r>
      <w:r w:rsidRPr="00E46AD2">
        <w:t xml:space="preserve"> </w:t>
      </w:r>
      <w:r w:rsidRPr="00E46AD2">
        <w:rPr>
          <w:rtl/>
        </w:rPr>
        <w:t xml:space="preserve">في سورة الأنبياء، يأتي الحديث عن نداء يونس عليه السلام في الظلمات بصيغة الماضي </w:t>
      </w:r>
      <w:r w:rsidR="0064321B">
        <w:rPr>
          <w:rtl/>
        </w:rPr>
        <w:t>"</w:t>
      </w:r>
      <w:r w:rsidRPr="00E46AD2">
        <w:rPr>
          <w:rtl/>
        </w:rPr>
        <w:t>"فَنَادَىٰ"</w:t>
      </w:r>
      <w:r w:rsidR="0064321B">
        <w:rPr>
          <w:rtl/>
        </w:rPr>
        <w:t>"</w:t>
      </w:r>
      <w:r w:rsidRPr="00E46AD2">
        <w:rPr>
          <w:rtl/>
        </w:rPr>
        <w:t>، للإشارة إلى أن هذا النداء قد وقع في الماضي</w:t>
      </w:r>
      <w:r w:rsidRPr="00E46AD2">
        <w:t>.</w:t>
      </w:r>
    </w:p>
    <w:p w14:paraId="5494BB89" w14:textId="77777777" w:rsidR="00B27500" w:rsidRPr="00E46AD2" w:rsidRDefault="00B27500" w:rsidP="009A6CA1">
      <w:pPr>
        <w:pStyle w:val="a9"/>
        <w:numPr>
          <w:ilvl w:val="2"/>
          <w:numId w:val="353"/>
        </w:numPr>
      </w:pPr>
      <w:r w:rsidRPr="001A721D">
        <w:rPr>
          <w:b/>
          <w:bCs/>
          <w:rtl/>
        </w:rPr>
        <w:t>الدلالة</w:t>
      </w:r>
      <w:r w:rsidRPr="001A721D">
        <w:rPr>
          <w:b/>
          <w:bCs/>
        </w:rPr>
        <w:t>:</w:t>
      </w:r>
      <w:r w:rsidRPr="00E46AD2">
        <w:t xml:space="preserve"> </w:t>
      </w:r>
      <w:r w:rsidRPr="00E46AD2">
        <w:rPr>
          <w:rtl/>
        </w:rPr>
        <w:t>استخدام صيغة الماضي يدل على تحقق الوقوع، وأن الأمر ليس مجرد احتمال أو توقع</w:t>
      </w:r>
      <w:r w:rsidRPr="00E46AD2">
        <w:t>.</w:t>
      </w:r>
    </w:p>
    <w:p w14:paraId="68EB4C09" w14:textId="77777777" w:rsidR="00B27500" w:rsidRPr="00E46AD2" w:rsidRDefault="00B27500" w:rsidP="009A6CA1">
      <w:pPr>
        <w:pStyle w:val="a9"/>
        <w:numPr>
          <w:ilvl w:val="0"/>
          <w:numId w:val="353"/>
        </w:numPr>
      </w:pPr>
      <w:r w:rsidRPr="00E46AD2">
        <w:rPr>
          <w:rtl/>
        </w:rPr>
        <w:t>المثال الثاني: إبدال "من" بـ "عن</w:t>
      </w:r>
      <w:r w:rsidRPr="00E46AD2">
        <w:t>":</w:t>
      </w:r>
    </w:p>
    <w:p w14:paraId="25D0EA3C" w14:textId="0D71969E" w:rsidR="00B27500" w:rsidRPr="00E46AD2" w:rsidRDefault="00B27500" w:rsidP="009A6CA1">
      <w:pPr>
        <w:pStyle w:val="a9"/>
        <w:numPr>
          <w:ilvl w:val="1"/>
          <w:numId w:val="353"/>
        </w:numPr>
      </w:pPr>
      <w:r w:rsidRPr="001A721D">
        <w:rPr>
          <w:b/>
          <w:bCs/>
          <w:rtl/>
        </w:rPr>
        <w:t xml:space="preserve">سورة التوبة </w:t>
      </w:r>
      <w:r w:rsidR="0064321B">
        <w:rPr>
          <w:b/>
          <w:bCs/>
          <w:rtl/>
        </w:rPr>
        <w:t>"</w:t>
      </w:r>
      <w:r w:rsidRPr="001A721D">
        <w:rPr>
          <w:b/>
          <w:bCs/>
          <w:rtl/>
        </w:rPr>
        <w:t>آية 102</w:t>
      </w:r>
      <w:r w:rsidR="0064321B">
        <w:rPr>
          <w:b/>
          <w:bCs/>
          <w:rtl/>
        </w:rPr>
        <w:t>"</w:t>
      </w:r>
      <w:r w:rsidRPr="001A721D">
        <w:rPr>
          <w:b/>
          <w:bCs/>
        </w:rPr>
        <w:t>:</w:t>
      </w:r>
      <w:r w:rsidRPr="00E46AD2">
        <w:t xml:space="preserve"> "</w:t>
      </w:r>
      <w:r w:rsidRPr="00E46AD2">
        <w:rPr>
          <w:rtl/>
        </w:rPr>
        <w:t>وَآخَرُونَ اعْتَرَفُوا بِذُنُوبِهِمْ خَلَطُوا عَمَلًا صَالِحًا وَآخَرَ سَيِّئًا عَسَى اللَّهُ أَن يَتُوبَ عَلَيْهِمْ ۚ إِنَّ اللَّهَ غَفُورٌ رَّحِيمٌ</w:t>
      </w:r>
      <w:r w:rsidRPr="00E46AD2">
        <w:t>"</w:t>
      </w:r>
    </w:p>
    <w:p w14:paraId="5AB6C807" w14:textId="3013BA40" w:rsidR="00B27500" w:rsidRPr="00E46AD2" w:rsidRDefault="00B27500" w:rsidP="009A6CA1">
      <w:pPr>
        <w:pStyle w:val="a9"/>
        <w:numPr>
          <w:ilvl w:val="1"/>
          <w:numId w:val="353"/>
        </w:numPr>
      </w:pPr>
      <w:r w:rsidRPr="001A721D">
        <w:rPr>
          <w:b/>
          <w:bCs/>
          <w:rtl/>
        </w:rPr>
        <w:t xml:space="preserve">سورة الأنعام </w:t>
      </w:r>
      <w:r w:rsidR="0064321B">
        <w:rPr>
          <w:b/>
          <w:bCs/>
          <w:rtl/>
        </w:rPr>
        <w:t>"</w:t>
      </w:r>
      <w:r w:rsidRPr="001A721D">
        <w:rPr>
          <w:b/>
          <w:bCs/>
          <w:rtl/>
        </w:rPr>
        <w:t>آية 155</w:t>
      </w:r>
      <w:r w:rsidR="0064321B">
        <w:rPr>
          <w:b/>
          <w:bCs/>
          <w:rtl/>
        </w:rPr>
        <w:t>"</w:t>
      </w:r>
      <w:r w:rsidRPr="001A721D">
        <w:rPr>
          <w:b/>
          <w:bCs/>
        </w:rPr>
        <w:t>:</w:t>
      </w:r>
      <w:r w:rsidRPr="00E46AD2">
        <w:t xml:space="preserve"> "</w:t>
      </w:r>
      <w:r w:rsidRPr="00E46AD2">
        <w:rPr>
          <w:rtl/>
        </w:rPr>
        <w:t>وَهَٰذَا كِتَابٌ أَنزَلْنَاهُ مُبَارَكٌ فَاتَّبِعُوهُ وَاتَّقُوا لَعَلَّكُمْ تُرْحَمُونَ</w:t>
      </w:r>
      <w:r w:rsidRPr="00E46AD2">
        <w:t>"</w:t>
      </w:r>
    </w:p>
    <w:p w14:paraId="31249248" w14:textId="77777777" w:rsidR="00B27500" w:rsidRPr="00E46AD2" w:rsidRDefault="00B27500" w:rsidP="009A6CA1">
      <w:pPr>
        <w:pStyle w:val="a9"/>
        <w:numPr>
          <w:ilvl w:val="1"/>
          <w:numId w:val="353"/>
        </w:numPr>
      </w:pPr>
      <w:r w:rsidRPr="00E46AD2">
        <w:rPr>
          <w:rtl/>
        </w:rPr>
        <w:t>التحليل</w:t>
      </w:r>
      <w:r w:rsidRPr="00E46AD2">
        <w:t>:</w:t>
      </w:r>
    </w:p>
    <w:p w14:paraId="630C908C" w14:textId="35B66A76" w:rsidR="00B27500" w:rsidRPr="00E46AD2" w:rsidRDefault="00B27500" w:rsidP="009A6CA1">
      <w:pPr>
        <w:pStyle w:val="a9"/>
        <w:numPr>
          <w:ilvl w:val="2"/>
          <w:numId w:val="353"/>
        </w:numPr>
      </w:pPr>
      <w:r w:rsidRPr="00E46AD2">
        <w:rPr>
          <w:rtl/>
        </w:rPr>
        <w:t xml:space="preserve">في سورة </w:t>
      </w:r>
      <w:r w:rsidR="00AB57BC" w:rsidRPr="00E46AD2">
        <w:rPr>
          <w:rtl/>
        </w:rPr>
        <w:t>التوبة،</w:t>
      </w:r>
      <w:r w:rsidRPr="00E46AD2">
        <w:rPr>
          <w:rtl/>
        </w:rPr>
        <w:t xml:space="preserve"> يأتي الحديث عن </w:t>
      </w:r>
      <w:r w:rsidR="008E0DDF" w:rsidRPr="00E46AD2">
        <w:rPr>
          <w:rtl/>
        </w:rPr>
        <w:t>التوبة،</w:t>
      </w:r>
      <w:r w:rsidRPr="00E46AD2">
        <w:rPr>
          <w:rtl/>
        </w:rPr>
        <w:t xml:space="preserve"> و"عليهم" تفيد معنى القرب</w:t>
      </w:r>
      <w:r w:rsidRPr="00E46AD2">
        <w:t>.</w:t>
      </w:r>
    </w:p>
    <w:p w14:paraId="74123421" w14:textId="03FE8F0F" w:rsidR="00B27500" w:rsidRPr="00E46AD2" w:rsidRDefault="00B27500" w:rsidP="009A6CA1">
      <w:pPr>
        <w:pStyle w:val="a9"/>
        <w:numPr>
          <w:ilvl w:val="2"/>
          <w:numId w:val="353"/>
        </w:numPr>
      </w:pPr>
      <w:r w:rsidRPr="00E46AD2">
        <w:rPr>
          <w:rtl/>
        </w:rPr>
        <w:t xml:space="preserve">في سورة الأنعام، يأتي الأمر باتباع الكتاب </w:t>
      </w:r>
      <w:r w:rsidR="00AB57BC" w:rsidRPr="00E46AD2">
        <w:rPr>
          <w:rtl/>
        </w:rPr>
        <w:t>والتقوى،</w:t>
      </w:r>
      <w:r w:rsidRPr="00E46AD2">
        <w:rPr>
          <w:rtl/>
        </w:rPr>
        <w:t xml:space="preserve"> لتنالهم الرحمة</w:t>
      </w:r>
      <w:r w:rsidRPr="00E46AD2">
        <w:t>.</w:t>
      </w:r>
    </w:p>
    <w:p w14:paraId="7966DE0E" w14:textId="77777777" w:rsidR="00B27500" w:rsidRPr="00E46AD2" w:rsidRDefault="00B27500" w:rsidP="001A721D">
      <w:r w:rsidRPr="00E46AD2">
        <w:t xml:space="preserve">11. </w:t>
      </w:r>
      <w:r w:rsidRPr="00E46AD2">
        <w:rPr>
          <w:rtl/>
        </w:rPr>
        <w:t>لفظ "القرآن" و"الكتاب</w:t>
      </w:r>
      <w:r w:rsidRPr="00E46AD2">
        <w:t>":</w:t>
      </w:r>
    </w:p>
    <w:p w14:paraId="7A61B9E4" w14:textId="77777777" w:rsidR="00B27500" w:rsidRPr="00E46AD2" w:rsidRDefault="00B27500" w:rsidP="009A6CA1">
      <w:pPr>
        <w:pStyle w:val="a9"/>
        <w:numPr>
          <w:ilvl w:val="0"/>
          <w:numId w:val="354"/>
        </w:numPr>
      </w:pPr>
      <w:r w:rsidRPr="00E46AD2">
        <w:rPr>
          <w:rtl/>
        </w:rPr>
        <w:t>القرآن</w:t>
      </w:r>
      <w:r w:rsidRPr="00E46AD2">
        <w:t>:</w:t>
      </w:r>
    </w:p>
    <w:p w14:paraId="122554F2" w14:textId="77777777" w:rsidR="00B27500" w:rsidRPr="00E46AD2" w:rsidRDefault="00B27500" w:rsidP="009A6CA1">
      <w:pPr>
        <w:pStyle w:val="a9"/>
        <w:numPr>
          <w:ilvl w:val="1"/>
          <w:numId w:val="354"/>
        </w:numPr>
      </w:pPr>
      <w:r w:rsidRPr="00E46AD2">
        <w:rPr>
          <w:rtl/>
        </w:rPr>
        <w:t>غالبًا ما يُستخدم لفظ "القرآن" للإشارة إلى الوحي المقروء المتلو</w:t>
      </w:r>
      <w:r w:rsidRPr="00E46AD2">
        <w:t>.</w:t>
      </w:r>
    </w:p>
    <w:p w14:paraId="3D3877CB" w14:textId="58A1EB02" w:rsidR="00B27500" w:rsidRPr="00E46AD2" w:rsidRDefault="00B27500" w:rsidP="009A6CA1">
      <w:pPr>
        <w:pStyle w:val="a9"/>
        <w:numPr>
          <w:ilvl w:val="1"/>
          <w:numId w:val="354"/>
        </w:numPr>
      </w:pPr>
      <w:r w:rsidRPr="00E46AD2">
        <w:rPr>
          <w:rtl/>
        </w:rPr>
        <w:t xml:space="preserve">مثال: "إِنَّ هَٰذَا الْقُرْآنَ يَهْدِي لِلَّتِي هِيَ أَقْوَمُ" </w:t>
      </w:r>
      <w:r w:rsidR="0064321B">
        <w:rPr>
          <w:rtl/>
        </w:rPr>
        <w:t>"</w:t>
      </w:r>
      <w:r w:rsidRPr="00E46AD2">
        <w:rPr>
          <w:rtl/>
        </w:rPr>
        <w:t>الإسراء: 9</w:t>
      </w:r>
      <w:r w:rsidR="0064321B">
        <w:rPr>
          <w:rtl/>
        </w:rPr>
        <w:t>"</w:t>
      </w:r>
      <w:r w:rsidRPr="00E46AD2">
        <w:t>.</w:t>
      </w:r>
    </w:p>
    <w:p w14:paraId="3A588335" w14:textId="77777777" w:rsidR="00B27500" w:rsidRPr="00E46AD2" w:rsidRDefault="00B27500" w:rsidP="009A6CA1">
      <w:pPr>
        <w:pStyle w:val="a9"/>
        <w:numPr>
          <w:ilvl w:val="0"/>
          <w:numId w:val="354"/>
        </w:numPr>
      </w:pPr>
      <w:r w:rsidRPr="00E46AD2">
        <w:rPr>
          <w:rtl/>
        </w:rPr>
        <w:t>الكتاب</w:t>
      </w:r>
      <w:r w:rsidRPr="00E46AD2">
        <w:t>:</w:t>
      </w:r>
    </w:p>
    <w:p w14:paraId="70AE67A3" w14:textId="77777777" w:rsidR="00B27500" w:rsidRPr="00E46AD2" w:rsidRDefault="00B27500" w:rsidP="009A6CA1">
      <w:pPr>
        <w:pStyle w:val="a9"/>
        <w:numPr>
          <w:ilvl w:val="1"/>
          <w:numId w:val="354"/>
        </w:numPr>
      </w:pPr>
      <w:r w:rsidRPr="00E46AD2">
        <w:rPr>
          <w:rtl/>
        </w:rPr>
        <w:t>قد يُستخدم لفظ "الكتاب" للإشارة إلى القرآن المكتوب، أو إلى اللوح المحفوظ، أو إلى الكتب السماوية السابقة</w:t>
      </w:r>
      <w:r w:rsidRPr="00E46AD2">
        <w:t>.</w:t>
      </w:r>
    </w:p>
    <w:p w14:paraId="6DCABAD1" w14:textId="5847E7B1" w:rsidR="00B27500" w:rsidRPr="00E46AD2" w:rsidRDefault="00B27500" w:rsidP="009A6CA1">
      <w:pPr>
        <w:pStyle w:val="a9"/>
        <w:numPr>
          <w:ilvl w:val="1"/>
          <w:numId w:val="354"/>
        </w:numPr>
      </w:pPr>
      <w:r w:rsidRPr="00E46AD2">
        <w:rPr>
          <w:rtl/>
        </w:rPr>
        <w:t xml:space="preserve">مثال: "ذَٰلِكَ الْكِتَابُ لَا رَيْبَ ۛ فِيهِ ۛ هُدًى لِّلْمُتَّقِينَ" </w:t>
      </w:r>
      <w:r w:rsidR="0064321B">
        <w:rPr>
          <w:rtl/>
        </w:rPr>
        <w:t>"</w:t>
      </w:r>
      <w:r w:rsidRPr="00E46AD2">
        <w:rPr>
          <w:rtl/>
        </w:rPr>
        <w:t>البقرة: 2</w:t>
      </w:r>
      <w:r w:rsidR="0064321B">
        <w:rPr>
          <w:rtl/>
        </w:rPr>
        <w:t>"</w:t>
      </w:r>
      <w:r w:rsidRPr="00E46AD2">
        <w:t>.</w:t>
      </w:r>
    </w:p>
    <w:p w14:paraId="156DE5A1" w14:textId="77777777" w:rsidR="00B27500" w:rsidRPr="00E46AD2" w:rsidRDefault="00B27500" w:rsidP="001A721D">
      <w:r w:rsidRPr="00E46AD2">
        <w:rPr>
          <w:rtl/>
        </w:rPr>
        <w:t>خاتمة</w:t>
      </w:r>
      <w:r w:rsidRPr="00E46AD2">
        <w:t>:</w:t>
      </w:r>
    </w:p>
    <w:p w14:paraId="340F1526" w14:textId="77777777" w:rsidR="00B27500" w:rsidRPr="00E46AD2" w:rsidRDefault="00B27500" w:rsidP="001A721D">
      <w:r w:rsidRPr="00E46AD2">
        <w:rPr>
          <w:rtl/>
        </w:rPr>
        <w:t>إن التقديم والتأخير والإبدال في الآيات المتشابهة ليست مجرد تغييرات لفظية، بل هي تغييرات تحمل دلالات بلاغية ولغوية وعقدية عميقة. وتدبر هذه التغييرات يكشف لنا عن جانب من جوانب الإعجاز في القرآن الكريم، ويزيدنا فهمًا وإيمانًا ويقينًا</w:t>
      </w:r>
      <w:r w:rsidRPr="00E46AD2">
        <w:t>.</w:t>
      </w:r>
    </w:p>
    <w:p w14:paraId="41AB2D78" w14:textId="12F80F37" w:rsidR="00B27500" w:rsidRPr="00E46AD2" w:rsidRDefault="0064321B" w:rsidP="001A721D">
      <w:r>
        <w:rPr>
          <w:rtl/>
        </w:rPr>
        <w:t>"</w:t>
      </w:r>
      <w:r w:rsidR="00B27500" w:rsidRPr="00E46AD2">
        <w:rPr>
          <w:rtl/>
        </w:rPr>
        <w:t>ملاحظة: يمكن إضافة المزيد من الأمثلة والتحليلات التفصيلية في مقالات لاحقة، مع التركيز على جوانب أخرى من التنوع اللفظي، وعلى دور الرسم العثماني في إبراز هذه الدلالات</w:t>
      </w:r>
      <w:r>
        <w:rPr>
          <w:rtl/>
        </w:rPr>
        <w:t>"</w:t>
      </w:r>
      <w:r w:rsidR="00B27500" w:rsidRPr="00E46AD2">
        <w:t>.</w:t>
      </w:r>
    </w:p>
    <w:p w14:paraId="36C75B65" w14:textId="5281BDB8" w:rsidR="00D43041" w:rsidRPr="00E46AD2" w:rsidRDefault="00D43041" w:rsidP="008A0417">
      <w:pPr>
        <w:pStyle w:val="1"/>
        <w:rPr>
          <w:rFonts w:eastAsia="Microsoft Sans Serif"/>
        </w:rPr>
      </w:pPr>
      <w:bookmarkStart w:id="50" w:name="_Toc192269134"/>
      <w:bookmarkStart w:id="51" w:name="_Toc199407041"/>
      <w:r w:rsidRPr="00E46AD2">
        <w:rPr>
          <w:rFonts w:eastAsia="Microsoft Sans Serif"/>
          <w:rtl/>
        </w:rPr>
        <w:t>القرآن الكريم: المصدر الوحيد للهداية والتشريع</w:t>
      </w:r>
      <w:bookmarkEnd w:id="50"/>
      <w:bookmarkEnd w:id="51"/>
    </w:p>
    <w:p w14:paraId="190A1294" w14:textId="77777777" w:rsidR="00D43041" w:rsidRPr="00E46AD2" w:rsidRDefault="00D43041" w:rsidP="001A721D">
      <w:pPr>
        <w:rPr>
          <w:rFonts w:eastAsia="Microsoft Sans Serif"/>
          <w:lang w:eastAsia="ar-SA"/>
        </w:rPr>
      </w:pPr>
      <w:r w:rsidRPr="00E46AD2">
        <w:rPr>
          <w:rFonts w:eastAsia="Microsoft Sans Serif"/>
          <w:rtl/>
          <w:lang w:eastAsia="ar-SA"/>
        </w:rPr>
        <w:t>مقدمة</w:t>
      </w:r>
      <w:r w:rsidRPr="00E46AD2">
        <w:rPr>
          <w:rFonts w:eastAsia="Microsoft Sans Serif"/>
          <w:lang w:eastAsia="ar-SA"/>
        </w:rPr>
        <w:t>:</w:t>
      </w:r>
    </w:p>
    <w:p w14:paraId="327765EC" w14:textId="46342FBA" w:rsidR="00D43041" w:rsidRPr="00E46AD2" w:rsidRDefault="00D43041" w:rsidP="001A721D">
      <w:pPr>
        <w:rPr>
          <w:rFonts w:eastAsia="Microsoft Sans Serif"/>
          <w:lang w:eastAsia="ar-SA"/>
        </w:rPr>
      </w:pPr>
      <w:r w:rsidRPr="00E46AD2">
        <w:rPr>
          <w:rFonts w:eastAsia="Microsoft Sans Serif"/>
          <w:rtl/>
          <w:lang w:eastAsia="ar-SA"/>
        </w:rPr>
        <w:t xml:space="preserve">يثار جدل مستمر حول مصادر التشريع في الإسلام، ويحتل موضوع مكانة السنة النبوية </w:t>
      </w:r>
      <w:r w:rsidR="0064321B">
        <w:rPr>
          <w:rFonts w:eastAsia="Microsoft Sans Serif"/>
          <w:rtl/>
          <w:lang w:eastAsia="ar-SA"/>
        </w:rPr>
        <w:t>"</w:t>
      </w:r>
      <w:r w:rsidRPr="00E46AD2">
        <w:rPr>
          <w:rFonts w:eastAsia="Microsoft Sans Serif"/>
          <w:rtl/>
          <w:lang w:eastAsia="ar-SA"/>
        </w:rPr>
        <w:t>الأحاديث</w:t>
      </w:r>
      <w:r w:rsidR="0064321B">
        <w:rPr>
          <w:rFonts w:eastAsia="Microsoft Sans Serif"/>
          <w:rtl/>
          <w:lang w:eastAsia="ar-SA"/>
        </w:rPr>
        <w:t>"</w:t>
      </w:r>
      <w:r w:rsidRPr="00E46AD2">
        <w:rPr>
          <w:rFonts w:eastAsia="Microsoft Sans Serif"/>
          <w:rtl/>
          <w:lang w:eastAsia="ar-SA"/>
        </w:rPr>
        <w:t xml:space="preserve"> إلى جانب القرآن الكريم حيزًا كبيرًا من هذا الجدل. يذهب البعض إلى اعتبار السنة مصدرًا مستقلاً للتشريع، مساويًا للقرآن في الحجية. بينما يرى آخرون – وهو الرأي الذي نتبناه في هذه </w:t>
      </w:r>
      <w:r w:rsidR="00905FF7" w:rsidRPr="00E46AD2">
        <w:rPr>
          <w:rFonts w:eastAsia="Microsoft Sans Serif"/>
          <w:rtl/>
          <w:lang w:eastAsia="ar-SA"/>
        </w:rPr>
        <w:t>البحث</w:t>
      </w:r>
      <w:r w:rsidRPr="00E46AD2">
        <w:rPr>
          <w:rFonts w:eastAsia="Microsoft Sans Serif"/>
          <w:rtl/>
          <w:lang w:eastAsia="ar-SA"/>
        </w:rPr>
        <w:t xml:space="preserve"> – أن القرآن الكريم هو المصدر </w:t>
      </w:r>
      <w:r w:rsidRPr="00E46AD2">
        <w:rPr>
          <w:rFonts w:eastAsia="Microsoft Sans Serif"/>
          <w:i/>
          <w:iCs/>
          <w:rtl/>
          <w:lang w:eastAsia="ar-SA"/>
        </w:rPr>
        <w:t>الوحيد</w:t>
      </w:r>
      <w:r w:rsidRPr="00E46AD2">
        <w:rPr>
          <w:rFonts w:eastAsia="Microsoft Sans Serif"/>
          <w:rtl/>
          <w:lang w:eastAsia="ar-SA"/>
        </w:rPr>
        <w:t xml:space="preserve"> للهداية والتشريع، وأن السنة النبوية، في حقيقتها، هي بيان وتطبيق وتفصيل لما جاء في القرآن الكريم، وليست مصدرًا مستقلاً بذاته</w:t>
      </w:r>
      <w:r w:rsidRPr="00E46AD2">
        <w:rPr>
          <w:rFonts w:eastAsia="Microsoft Sans Serif"/>
          <w:lang w:eastAsia="ar-SA"/>
        </w:rPr>
        <w:t>.</w:t>
      </w:r>
    </w:p>
    <w:p w14:paraId="298DE461" w14:textId="77777777" w:rsidR="00D43041" w:rsidRPr="00E46AD2" w:rsidRDefault="00D43041" w:rsidP="001A721D">
      <w:pPr>
        <w:rPr>
          <w:rFonts w:eastAsia="Microsoft Sans Serif"/>
          <w:lang w:eastAsia="ar-SA"/>
        </w:rPr>
      </w:pPr>
      <w:r w:rsidRPr="00E46AD2">
        <w:rPr>
          <w:rFonts w:eastAsia="Microsoft Sans Serif"/>
          <w:lang w:eastAsia="ar-SA"/>
        </w:rPr>
        <w:t xml:space="preserve">1. </w:t>
      </w:r>
      <w:r w:rsidRPr="00E46AD2">
        <w:rPr>
          <w:rFonts w:eastAsia="Microsoft Sans Serif"/>
          <w:rtl/>
          <w:lang w:eastAsia="ar-SA"/>
        </w:rPr>
        <w:t>القرآن الكريم: كلام الله المعجز المحفوظ</w:t>
      </w:r>
      <w:r w:rsidRPr="00E46AD2">
        <w:rPr>
          <w:rFonts w:eastAsia="Microsoft Sans Serif"/>
          <w:lang w:eastAsia="ar-SA"/>
        </w:rPr>
        <w:t>:</w:t>
      </w:r>
    </w:p>
    <w:p w14:paraId="437F2851" w14:textId="60D1D830" w:rsidR="00D43041" w:rsidRPr="001A721D" w:rsidRDefault="00D43041" w:rsidP="009A6CA1">
      <w:pPr>
        <w:pStyle w:val="a9"/>
        <w:numPr>
          <w:ilvl w:val="0"/>
          <w:numId w:val="253"/>
        </w:numPr>
        <w:rPr>
          <w:rFonts w:eastAsia="Microsoft Sans Serif"/>
          <w:lang w:eastAsia="ar-SA"/>
        </w:rPr>
      </w:pPr>
      <w:r w:rsidRPr="001A721D">
        <w:rPr>
          <w:rFonts w:eastAsia="Microsoft Sans Serif"/>
          <w:b/>
          <w:bCs/>
          <w:rtl/>
          <w:lang w:eastAsia="ar-SA"/>
        </w:rPr>
        <w:t>الوحي الإلهي</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 xml:space="preserve">القرآن الكريم هو كلام الله تعالى، المنزل على نبيه محمد صلى الله عليه وسلم، بلفظه ومعناه. {وَإِنَّهُ لَتَنزِيلُ رَبِّ الْعَالَمِينَ </w:t>
      </w:r>
      <w:r w:rsidR="00431F15" w:rsidRPr="001A721D">
        <w:rPr>
          <w:rFonts w:eastAsia="Microsoft Sans Serif"/>
          <w:rtl/>
          <w:lang w:eastAsia="ar-SA"/>
        </w:rPr>
        <w:t xml:space="preserve"> </w:t>
      </w:r>
      <w:r w:rsidRPr="001A721D">
        <w:rPr>
          <w:rFonts w:eastAsia="Microsoft Sans Serif"/>
          <w:rtl/>
          <w:lang w:eastAsia="ar-SA"/>
        </w:rPr>
        <w:t xml:space="preserve"> نَزَلَ بِهِ الرُّوحُ الْأَمِينُ </w:t>
      </w:r>
      <w:r w:rsidR="00431F15" w:rsidRPr="001A721D">
        <w:rPr>
          <w:rFonts w:eastAsia="Microsoft Sans Serif"/>
          <w:rtl/>
          <w:lang w:eastAsia="ar-SA"/>
        </w:rPr>
        <w:t xml:space="preserve"> </w:t>
      </w:r>
      <w:r w:rsidRPr="001A721D">
        <w:rPr>
          <w:rFonts w:eastAsia="Microsoft Sans Serif"/>
          <w:rtl/>
          <w:lang w:eastAsia="ar-SA"/>
        </w:rPr>
        <w:t xml:space="preserve"> عَلَىٰ قَلْبِكَ لِتَكُونَ مِنَ الْمُنذِرِينَ </w:t>
      </w:r>
      <w:r w:rsidR="00431F15" w:rsidRPr="001A721D">
        <w:rPr>
          <w:rFonts w:eastAsia="Microsoft Sans Serif"/>
          <w:rtl/>
          <w:lang w:eastAsia="ar-SA"/>
        </w:rPr>
        <w:t xml:space="preserve"> </w:t>
      </w:r>
      <w:r w:rsidRPr="001A721D">
        <w:rPr>
          <w:rFonts w:eastAsia="Microsoft Sans Serif"/>
          <w:rtl/>
          <w:lang w:eastAsia="ar-SA"/>
        </w:rPr>
        <w:t xml:space="preserve"> بِلِسَانٍ عَرَبِيٍّ مُّبِينٍ} [الشعراء: 192-195</w:t>
      </w:r>
      <w:r w:rsidRPr="001A721D">
        <w:rPr>
          <w:rFonts w:eastAsia="Microsoft Sans Serif"/>
          <w:lang w:eastAsia="ar-SA"/>
        </w:rPr>
        <w:t>].</w:t>
      </w:r>
    </w:p>
    <w:p w14:paraId="003A856B" w14:textId="77777777" w:rsidR="00D43041" w:rsidRPr="001A721D" w:rsidRDefault="00D43041" w:rsidP="009A6CA1">
      <w:pPr>
        <w:pStyle w:val="a9"/>
        <w:numPr>
          <w:ilvl w:val="0"/>
          <w:numId w:val="253"/>
        </w:numPr>
        <w:rPr>
          <w:rFonts w:eastAsia="Microsoft Sans Serif"/>
          <w:lang w:eastAsia="ar-SA"/>
        </w:rPr>
      </w:pPr>
      <w:r w:rsidRPr="001A721D">
        <w:rPr>
          <w:rFonts w:eastAsia="Microsoft Sans Serif"/>
          <w:b/>
          <w:bCs/>
          <w:rtl/>
          <w:lang w:eastAsia="ar-SA"/>
        </w:rPr>
        <w:t>الحفظ الإلهي</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تعهد الله تعالى بحفظ القرآن الكريم من التحريف والتغيير والتبديل. {إِنَّا نَحْنُ نَزَّلْنَا الذِّكْرَ وَإِنَّا لَهُ لَحَافِظُونَ} [الحجر: 9]. هذا الحفظ الإلهي يضمن بقاء القرآن الكريم المصدر الصافي للهداية والتشريع على مر العصور، بخلاف غيره من الكتب السماوية التي تعرضت للتحريف</w:t>
      </w:r>
      <w:r w:rsidRPr="001A721D">
        <w:rPr>
          <w:rFonts w:eastAsia="Microsoft Sans Serif"/>
          <w:lang w:eastAsia="ar-SA"/>
        </w:rPr>
        <w:t>.</w:t>
      </w:r>
    </w:p>
    <w:p w14:paraId="601D131D" w14:textId="77777777" w:rsidR="00D43041" w:rsidRPr="001A721D" w:rsidRDefault="00D43041" w:rsidP="009A6CA1">
      <w:pPr>
        <w:pStyle w:val="a9"/>
        <w:numPr>
          <w:ilvl w:val="0"/>
          <w:numId w:val="253"/>
        </w:numPr>
        <w:rPr>
          <w:rFonts w:eastAsia="Microsoft Sans Serif"/>
          <w:lang w:eastAsia="ar-SA"/>
        </w:rPr>
      </w:pPr>
      <w:r w:rsidRPr="001A721D">
        <w:rPr>
          <w:rFonts w:eastAsia="Microsoft Sans Serif"/>
          <w:b/>
          <w:bCs/>
          <w:rtl/>
          <w:lang w:eastAsia="ar-SA"/>
        </w:rPr>
        <w:t>الإعجاز</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القرآن الكريم معجز بلفظه ومعناه، وبلاغته وفصاحته، وعلومه ومعارفه، وتشريعاته وأحكامه. {قُل لَّئِنِ اجْتَمَعَتِ الْإِنسُ وَالْجِنُّ عَلَىٰ أَن يَأْتُوا بِمِثْلِ هَٰذَا الْقُرْآنِ لَا يَأْتُونَ بِمِثْلِهِ وَلَوْ كَانَ بَعْضُهُمْ لِبَعْضٍ ظَهِيرًا} [الإسراء: 88]</w:t>
      </w:r>
      <w:r w:rsidRPr="001A721D">
        <w:rPr>
          <w:rFonts w:eastAsia="Microsoft Sans Serif"/>
          <w:lang w:eastAsia="ar-SA"/>
        </w:rPr>
        <w:t>.</w:t>
      </w:r>
    </w:p>
    <w:p w14:paraId="5673370C" w14:textId="77777777" w:rsidR="00D43041" w:rsidRPr="001A721D" w:rsidRDefault="00D43041" w:rsidP="009A6CA1">
      <w:pPr>
        <w:pStyle w:val="a9"/>
        <w:numPr>
          <w:ilvl w:val="0"/>
          <w:numId w:val="253"/>
        </w:numPr>
        <w:rPr>
          <w:rFonts w:eastAsia="Microsoft Sans Serif"/>
          <w:lang w:eastAsia="ar-SA"/>
        </w:rPr>
      </w:pPr>
      <w:r w:rsidRPr="001A721D">
        <w:rPr>
          <w:rFonts w:eastAsia="Microsoft Sans Serif"/>
          <w:b/>
          <w:bCs/>
          <w:rtl/>
          <w:lang w:eastAsia="ar-SA"/>
        </w:rPr>
        <w:t>الكمال والشمول</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القرآن الكريم كتاب كامل وشامل، لا يحتاج إلى مصدر آخر ليتممه أو يكمله. {مَّا فَرَّطْنَا فِي الْكِتَابِ مِن شَيْءٍ} [الأنعام: 38]. {وَنَزَّلْنَا عَلَيْكَ الْكِتَابَ تِبْيَانًا لِّكُلِّ شَيْءٍ وَهُدًى وَرَحْمَةً وَبُشْرَىٰ لِلْمُسْلِمِينَ} [النحل: 89]. هذه الآيات تدل بوضوح على أن القرآن الكريم قد بيّن كل ما يحتاجه الناس في دينهم ودنياهم، ولم يترك شيئًا إلا وأوضحه، إما نصًا صريحًا، أو قاعدة كلية، أو إشارة دالة</w:t>
      </w:r>
      <w:r w:rsidRPr="001A721D">
        <w:rPr>
          <w:rFonts w:eastAsia="Microsoft Sans Serif"/>
          <w:lang w:eastAsia="ar-SA"/>
        </w:rPr>
        <w:t>.</w:t>
      </w:r>
    </w:p>
    <w:p w14:paraId="1D13A4B9" w14:textId="77777777" w:rsidR="00D43041" w:rsidRPr="001A721D" w:rsidRDefault="00D43041" w:rsidP="009A6CA1">
      <w:pPr>
        <w:pStyle w:val="a9"/>
        <w:numPr>
          <w:ilvl w:val="0"/>
          <w:numId w:val="253"/>
        </w:numPr>
        <w:rPr>
          <w:rFonts w:eastAsia="Microsoft Sans Serif"/>
          <w:lang w:eastAsia="ar-SA"/>
        </w:rPr>
      </w:pPr>
      <w:r w:rsidRPr="001A721D">
        <w:rPr>
          <w:rFonts w:eastAsia="Microsoft Sans Serif"/>
          <w:b/>
          <w:bCs/>
          <w:rtl/>
          <w:lang w:eastAsia="ar-SA"/>
        </w:rPr>
        <w:t>الهيمنة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القرآن الكريم هو المهيمن على الكتب السماوية السابقة، والمصدق لها. {وَأَنزَلْنَا إِلَيْكَ الْكِتَابَ بِالْحَقِّ مُصَدِّقًا لِّمَا بَيْنَ يَدَيْهِ مِنَ الْكِتَابِ وَمُهَيْمِنًا عَلَيْهِ} [المائدة: 48]</w:t>
      </w:r>
      <w:r w:rsidRPr="001A721D">
        <w:rPr>
          <w:rFonts w:eastAsia="Microsoft Sans Serif"/>
          <w:lang w:eastAsia="ar-SA"/>
        </w:rPr>
        <w:t>.</w:t>
      </w:r>
    </w:p>
    <w:p w14:paraId="15A30D20" w14:textId="77777777" w:rsidR="00D43041" w:rsidRPr="00E46AD2" w:rsidRDefault="00D43041" w:rsidP="001A721D">
      <w:pPr>
        <w:rPr>
          <w:rFonts w:eastAsia="Microsoft Sans Serif"/>
          <w:lang w:eastAsia="ar-SA"/>
        </w:rPr>
      </w:pPr>
      <w:r w:rsidRPr="00E46AD2">
        <w:rPr>
          <w:rFonts w:eastAsia="Microsoft Sans Serif"/>
          <w:lang w:eastAsia="ar-SA"/>
        </w:rPr>
        <w:t xml:space="preserve">2. </w:t>
      </w:r>
      <w:r w:rsidRPr="00E46AD2">
        <w:rPr>
          <w:rFonts w:eastAsia="Microsoft Sans Serif"/>
          <w:rtl/>
          <w:lang w:eastAsia="ar-SA"/>
        </w:rPr>
        <w:t>السنة النبوية: البيان والتطبيق</w:t>
      </w:r>
      <w:r w:rsidRPr="00E46AD2">
        <w:rPr>
          <w:rFonts w:eastAsia="Microsoft Sans Serif"/>
          <w:lang w:eastAsia="ar-SA"/>
        </w:rPr>
        <w:t>:</w:t>
      </w:r>
    </w:p>
    <w:p w14:paraId="2B3B35C8" w14:textId="077AC718" w:rsidR="00D43041" w:rsidRPr="001A721D" w:rsidRDefault="00D43041" w:rsidP="009A6CA1">
      <w:pPr>
        <w:pStyle w:val="a9"/>
        <w:numPr>
          <w:ilvl w:val="0"/>
          <w:numId w:val="254"/>
        </w:numPr>
        <w:rPr>
          <w:rFonts w:eastAsia="Microsoft Sans Serif"/>
          <w:lang w:eastAsia="ar-SA"/>
        </w:rPr>
      </w:pPr>
      <w:r w:rsidRPr="001A721D">
        <w:rPr>
          <w:rFonts w:eastAsia="Microsoft Sans Serif"/>
          <w:b/>
          <w:bCs/>
          <w:rtl/>
          <w:lang w:eastAsia="ar-SA"/>
        </w:rPr>
        <w:t>الوحي غير المتلو</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 xml:space="preserve">السنة النبوية، في جوهرها، هي وحي من الله تعالى إلى النبي صلى الله عليه وسلم، ولكنها وحي غير متلو، أي أنها ليست جزءًا من القرآن الكريم. {وَمَا يَنطِقُ عَنِ الْهَوَىٰ </w:t>
      </w:r>
      <w:r w:rsidR="00431F15" w:rsidRPr="001A721D">
        <w:rPr>
          <w:rFonts w:eastAsia="Microsoft Sans Serif"/>
          <w:rtl/>
          <w:lang w:eastAsia="ar-SA"/>
        </w:rPr>
        <w:t xml:space="preserve"> </w:t>
      </w:r>
      <w:r w:rsidRPr="001A721D">
        <w:rPr>
          <w:rFonts w:eastAsia="Microsoft Sans Serif"/>
          <w:rtl/>
          <w:lang w:eastAsia="ar-SA"/>
        </w:rPr>
        <w:t xml:space="preserve"> إِنْ هُوَ إِلَّا وَحْيٌ يُوحَىٰ} [النجم: 3-4]</w:t>
      </w:r>
      <w:r w:rsidRPr="001A721D">
        <w:rPr>
          <w:rFonts w:eastAsia="Microsoft Sans Serif"/>
          <w:lang w:eastAsia="ar-SA"/>
        </w:rPr>
        <w:t>.</w:t>
      </w:r>
    </w:p>
    <w:p w14:paraId="198AF321" w14:textId="77777777" w:rsidR="00D43041" w:rsidRPr="001A721D" w:rsidRDefault="00D43041" w:rsidP="009A6CA1">
      <w:pPr>
        <w:pStyle w:val="a9"/>
        <w:numPr>
          <w:ilvl w:val="0"/>
          <w:numId w:val="254"/>
        </w:numPr>
        <w:rPr>
          <w:rFonts w:eastAsia="Microsoft Sans Serif"/>
          <w:lang w:eastAsia="ar-SA"/>
        </w:rPr>
      </w:pPr>
      <w:r w:rsidRPr="001A721D">
        <w:rPr>
          <w:rFonts w:eastAsia="Microsoft Sans Serif"/>
          <w:b/>
          <w:bCs/>
          <w:rtl/>
          <w:lang w:eastAsia="ar-SA"/>
        </w:rPr>
        <w:t>وظيفة السنة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وظيفة السنة النبوية هي بيان وتفصيل وتطبيق ما جاء في القرآن الكريم مجملًا، وتوضيح ما قد يشكل فهمه، واستنباط الأحكام التفصيلية من القواعد الكلية التي جاء بها القرآن. السنة لا تأتي بتشريع جديد مستقل عن القرآن، بل هي مفسرة وموضحة ومبينة له</w:t>
      </w:r>
      <w:r w:rsidRPr="001A721D">
        <w:rPr>
          <w:rFonts w:eastAsia="Microsoft Sans Serif"/>
          <w:lang w:eastAsia="ar-SA"/>
        </w:rPr>
        <w:t>.</w:t>
      </w:r>
    </w:p>
    <w:p w14:paraId="029DF8AE" w14:textId="77777777" w:rsidR="00D43041" w:rsidRPr="001A721D" w:rsidRDefault="00D43041" w:rsidP="009A6CA1">
      <w:pPr>
        <w:pStyle w:val="a9"/>
        <w:numPr>
          <w:ilvl w:val="0"/>
          <w:numId w:val="254"/>
        </w:numPr>
        <w:rPr>
          <w:rFonts w:eastAsia="Microsoft Sans Serif"/>
          <w:lang w:eastAsia="ar-SA"/>
        </w:rPr>
      </w:pPr>
      <w:r w:rsidRPr="001A721D">
        <w:rPr>
          <w:rFonts w:eastAsia="Microsoft Sans Serif"/>
          <w:rtl/>
          <w:lang w:eastAsia="ar-SA"/>
        </w:rPr>
        <w:t>أمثلة على دور السنة</w:t>
      </w:r>
      <w:r w:rsidRPr="001A721D">
        <w:rPr>
          <w:rFonts w:eastAsia="Microsoft Sans Serif"/>
          <w:lang w:eastAsia="ar-SA"/>
        </w:rPr>
        <w:t>:</w:t>
      </w:r>
    </w:p>
    <w:p w14:paraId="0159EDD4" w14:textId="77777777" w:rsidR="00D43041" w:rsidRPr="001A721D" w:rsidRDefault="00D43041" w:rsidP="009A6CA1">
      <w:pPr>
        <w:pStyle w:val="a9"/>
        <w:numPr>
          <w:ilvl w:val="1"/>
          <w:numId w:val="254"/>
        </w:numPr>
        <w:rPr>
          <w:rFonts w:eastAsia="Microsoft Sans Serif"/>
          <w:lang w:eastAsia="ar-SA"/>
        </w:rPr>
      </w:pPr>
      <w:r w:rsidRPr="001A721D">
        <w:rPr>
          <w:rFonts w:eastAsia="Microsoft Sans Serif"/>
          <w:b/>
          <w:bCs/>
          <w:rtl/>
          <w:lang w:eastAsia="ar-SA"/>
        </w:rPr>
        <w:t>بيان المجمل</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القرآن الكريم أمر بالصلاة، والسنة بينت كيفية الصلاة، وعدد ركعاتها، وأوقاتها</w:t>
      </w:r>
      <w:r w:rsidRPr="001A721D">
        <w:rPr>
          <w:rFonts w:eastAsia="Microsoft Sans Serif"/>
          <w:lang w:eastAsia="ar-SA"/>
        </w:rPr>
        <w:t>.</w:t>
      </w:r>
    </w:p>
    <w:p w14:paraId="72057D7C" w14:textId="77777777" w:rsidR="00D43041" w:rsidRPr="001A721D" w:rsidRDefault="00D43041" w:rsidP="009A6CA1">
      <w:pPr>
        <w:pStyle w:val="a9"/>
        <w:numPr>
          <w:ilvl w:val="1"/>
          <w:numId w:val="254"/>
        </w:numPr>
        <w:rPr>
          <w:rFonts w:eastAsia="Microsoft Sans Serif"/>
          <w:lang w:eastAsia="ar-SA"/>
        </w:rPr>
      </w:pPr>
      <w:r w:rsidRPr="001A721D">
        <w:rPr>
          <w:rFonts w:eastAsia="Microsoft Sans Serif"/>
          <w:b/>
          <w:bCs/>
          <w:rtl/>
          <w:lang w:eastAsia="ar-SA"/>
        </w:rPr>
        <w:t>تخصيص العام</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القرآن الكريم حرم الميتة، والسنة خصصت هذا التحريم، فاستثنت ميتة البحر والجراد</w:t>
      </w:r>
      <w:r w:rsidRPr="001A721D">
        <w:rPr>
          <w:rFonts w:eastAsia="Microsoft Sans Serif"/>
          <w:lang w:eastAsia="ar-SA"/>
        </w:rPr>
        <w:t>.</w:t>
      </w:r>
    </w:p>
    <w:p w14:paraId="57ABF9F9" w14:textId="77777777" w:rsidR="00D43041" w:rsidRPr="001A721D" w:rsidRDefault="00D43041" w:rsidP="009A6CA1">
      <w:pPr>
        <w:pStyle w:val="a9"/>
        <w:numPr>
          <w:ilvl w:val="1"/>
          <w:numId w:val="254"/>
        </w:numPr>
        <w:rPr>
          <w:rFonts w:eastAsia="Microsoft Sans Serif"/>
          <w:lang w:eastAsia="ar-SA"/>
        </w:rPr>
      </w:pPr>
      <w:r w:rsidRPr="001A721D">
        <w:rPr>
          <w:rFonts w:eastAsia="Microsoft Sans Serif"/>
          <w:b/>
          <w:bCs/>
          <w:rtl/>
          <w:lang w:eastAsia="ar-SA"/>
        </w:rPr>
        <w:t>تقييد المطلق</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القرآن الكريم أمر بقطع يد السارق، والسنة قيدت هذا القطع بشروط، كالسرقة من حرز، وبلوغ المسروق النصاب</w:t>
      </w:r>
      <w:r w:rsidRPr="001A721D">
        <w:rPr>
          <w:rFonts w:eastAsia="Microsoft Sans Serif"/>
          <w:lang w:eastAsia="ar-SA"/>
        </w:rPr>
        <w:t>.</w:t>
      </w:r>
    </w:p>
    <w:p w14:paraId="7BA19CE5" w14:textId="79CA1E6C" w:rsidR="00D43041" w:rsidRPr="001A721D" w:rsidRDefault="00D43041" w:rsidP="009A6CA1">
      <w:pPr>
        <w:pStyle w:val="a9"/>
        <w:numPr>
          <w:ilvl w:val="0"/>
          <w:numId w:val="254"/>
        </w:numPr>
        <w:rPr>
          <w:rFonts w:eastAsia="Microsoft Sans Serif"/>
          <w:lang w:eastAsia="ar-SA"/>
        </w:rPr>
      </w:pPr>
      <w:r w:rsidRPr="001A721D">
        <w:rPr>
          <w:rFonts w:eastAsia="Microsoft Sans Serif"/>
          <w:b/>
          <w:bCs/>
          <w:rtl/>
          <w:lang w:eastAsia="ar-SA"/>
        </w:rPr>
        <w:t>لا تعارض بين صحيح السنة والقران</w:t>
      </w:r>
      <w:r w:rsidRPr="001A721D">
        <w:rPr>
          <w:rFonts w:eastAsia="Microsoft Sans Serif"/>
          <w:lang w:eastAsia="ar-SA"/>
        </w:rPr>
        <w:t xml:space="preserve">: </w:t>
      </w:r>
      <w:r w:rsidRPr="001A721D">
        <w:rPr>
          <w:rFonts w:eastAsia="Microsoft Sans Serif"/>
          <w:rtl/>
          <w:lang w:eastAsia="ar-SA"/>
        </w:rPr>
        <w:t>السنة الصحيحة لا تعارض القران ابدا</w:t>
      </w:r>
      <w:r w:rsidR="00ED70E0" w:rsidRPr="001A721D">
        <w:rPr>
          <w:rFonts w:eastAsia="Microsoft Sans Serif"/>
          <w:rtl/>
          <w:lang w:eastAsia="ar-SA"/>
        </w:rPr>
        <w:t>،</w:t>
      </w:r>
      <w:r w:rsidRPr="001A721D">
        <w:rPr>
          <w:rFonts w:eastAsia="Microsoft Sans Serif"/>
          <w:rtl/>
          <w:lang w:eastAsia="ar-SA"/>
        </w:rPr>
        <w:t xml:space="preserve"> بل هي مفسرة وموضحة</w:t>
      </w:r>
      <w:r w:rsidRPr="001A721D">
        <w:rPr>
          <w:rFonts w:eastAsia="Microsoft Sans Serif"/>
          <w:lang w:eastAsia="ar-SA"/>
        </w:rPr>
        <w:t>.</w:t>
      </w:r>
    </w:p>
    <w:p w14:paraId="020CFC6C" w14:textId="77777777" w:rsidR="00D43041" w:rsidRPr="00E46AD2" w:rsidRDefault="00D43041" w:rsidP="001A721D">
      <w:pPr>
        <w:rPr>
          <w:rFonts w:eastAsia="Microsoft Sans Serif"/>
          <w:lang w:eastAsia="ar-SA"/>
        </w:rPr>
      </w:pPr>
      <w:r w:rsidRPr="00E46AD2">
        <w:rPr>
          <w:rFonts w:eastAsia="Microsoft Sans Serif"/>
          <w:lang w:eastAsia="ar-SA"/>
        </w:rPr>
        <w:t xml:space="preserve">3. </w:t>
      </w:r>
      <w:r w:rsidRPr="00E46AD2">
        <w:rPr>
          <w:rFonts w:eastAsia="Microsoft Sans Serif"/>
          <w:rtl/>
          <w:lang w:eastAsia="ar-SA"/>
        </w:rPr>
        <w:t>إشكالية الاعتماد على الأحاديث كمصدر مستقل</w:t>
      </w:r>
      <w:r w:rsidRPr="00E46AD2">
        <w:rPr>
          <w:rFonts w:eastAsia="Microsoft Sans Serif"/>
          <w:lang w:eastAsia="ar-SA"/>
        </w:rPr>
        <w:t>:</w:t>
      </w:r>
    </w:p>
    <w:p w14:paraId="473C7F32" w14:textId="3CA1D774" w:rsidR="00D43041" w:rsidRPr="001A721D" w:rsidRDefault="00D43041" w:rsidP="009A6CA1">
      <w:pPr>
        <w:pStyle w:val="a9"/>
        <w:numPr>
          <w:ilvl w:val="0"/>
          <w:numId w:val="255"/>
        </w:numPr>
        <w:rPr>
          <w:rFonts w:eastAsia="Microsoft Sans Serif"/>
          <w:lang w:eastAsia="ar-SA"/>
        </w:rPr>
      </w:pPr>
      <w:r w:rsidRPr="001A721D">
        <w:rPr>
          <w:rFonts w:eastAsia="Microsoft Sans Serif"/>
          <w:b/>
          <w:bCs/>
          <w:rtl/>
          <w:lang w:eastAsia="ar-SA"/>
        </w:rPr>
        <w:t xml:space="preserve">نهي النبي عن كتابة الأحاديث </w:t>
      </w:r>
      <w:r w:rsidR="0064321B">
        <w:rPr>
          <w:rFonts w:eastAsia="Microsoft Sans Serif"/>
          <w:b/>
          <w:bCs/>
          <w:rtl/>
          <w:lang w:eastAsia="ar-SA"/>
        </w:rPr>
        <w:t>"</w:t>
      </w:r>
      <w:r w:rsidRPr="001A721D">
        <w:rPr>
          <w:rFonts w:eastAsia="Microsoft Sans Serif"/>
          <w:b/>
          <w:bCs/>
          <w:rtl/>
          <w:lang w:eastAsia="ar-SA"/>
        </w:rPr>
        <w:t>في البداية</w:t>
      </w:r>
      <w:r w:rsidR="0064321B">
        <w:rPr>
          <w:rFonts w:eastAsia="Microsoft Sans Serif"/>
          <w:b/>
          <w:bCs/>
          <w:rtl/>
          <w:lang w:eastAsia="ar-SA"/>
        </w:rPr>
        <w:t>"</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نهى النبي صلى الله عليه وسلم عن كتابة الأحاديث في بداية الأمر، خشية اختلاطها بالقرآن، وللتأكيد على أن القرآن هو المصدر الوحيد للتشريع</w:t>
      </w:r>
      <w:r w:rsidRPr="001A721D">
        <w:rPr>
          <w:rFonts w:eastAsia="Microsoft Sans Serif"/>
          <w:lang w:eastAsia="ar-SA"/>
        </w:rPr>
        <w:t>.</w:t>
      </w:r>
    </w:p>
    <w:p w14:paraId="76E87156" w14:textId="77777777" w:rsidR="00D43041" w:rsidRPr="001A721D" w:rsidRDefault="00D43041" w:rsidP="009A6CA1">
      <w:pPr>
        <w:pStyle w:val="a9"/>
        <w:numPr>
          <w:ilvl w:val="0"/>
          <w:numId w:val="255"/>
        </w:numPr>
        <w:rPr>
          <w:rFonts w:eastAsia="Microsoft Sans Serif"/>
          <w:lang w:eastAsia="ar-SA"/>
        </w:rPr>
      </w:pPr>
      <w:r w:rsidRPr="001A721D">
        <w:rPr>
          <w:rFonts w:eastAsia="Microsoft Sans Serif"/>
          <w:b/>
          <w:bCs/>
          <w:rtl/>
          <w:lang w:eastAsia="ar-SA"/>
        </w:rPr>
        <w:t>التدوين المتأخر</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تدوين الأحاديث بشكل رسمي ومنهجي لم يبدأ إلا بعد مرور أكثر من قرنين على وفاة النبي صلى الله عليه وسلم. هذا التأخير في التدوين فتح الباب لدخول الوضع والكذب في الحديث، مما يجعل الاعتماد عليها كمصدر مستقل للتشريع أمرًا محفوفًا بالمخاطر</w:t>
      </w:r>
      <w:r w:rsidRPr="001A721D">
        <w:rPr>
          <w:rFonts w:eastAsia="Microsoft Sans Serif"/>
          <w:lang w:eastAsia="ar-SA"/>
        </w:rPr>
        <w:t>.</w:t>
      </w:r>
    </w:p>
    <w:p w14:paraId="4E50EEB8" w14:textId="7035BE71" w:rsidR="00D43041" w:rsidRPr="001A721D" w:rsidRDefault="00D43041" w:rsidP="009A6CA1">
      <w:pPr>
        <w:pStyle w:val="a9"/>
        <w:numPr>
          <w:ilvl w:val="0"/>
          <w:numId w:val="255"/>
        </w:numPr>
        <w:rPr>
          <w:rFonts w:eastAsia="Microsoft Sans Serif"/>
          <w:lang w:eastAsia="ar-SA"/>
        </w:rPr>
      </w:pPr>
      <w:r w:rsidRPr="001A721D">
        <w:rPr>
          <w:rFonts w:eastAsia="Microsoft Sans Serif"/>
          <w:b/>
          <w:bCs/>
          <w:rtl/>
          <w:lang w:eastAsia="ar-SA"/>
        </w:rPr>
        <w:t>تقسيمات الأحاديث</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 xml:space="preserve">علماء الحديث قسموا الأحاديث إلى متواتر وآحاد، وصنفوها إلى درجات متفاوتة من الصحة </w:t>
      </w:r>
      <w:r w:rsidR="0064321B">
        <w:rPr>
          <w:rFonts w:eastAsia="Microsoft Sans Serif"/>
          <w:rtl/>
          <w:lang w:eastAsia="ar-SA"/>
        </w:rPr>
        <w:t>"</w:t>
      </w:r>
      <w:r w:rsidRPr="001A721D">
        <w:rPr>
          <w:rFonts w:eastAsia="Microsoft Sans Serif"/>
          <w:rtl/>
          <w:lang w:eastAsia="ar-SA"/>
        </w:rPr>
        <w:t>صحيح، حسن، ضعيف، موضوع...</w:t>
      </w:r>
      <w:r w:rsidR="0064321B">
        <w:rPr>
          <w:rFonts w:eastAsia="Microsoft Sans Serif"/>
          <w:rtl/>
          <w:lang w:eastAsia="ar-SA"/>
        </w:rPr>
        <w:t>"</w:t>
      </w:r>
      <w:r w:rsidRPr="001A721D">
        <w:rPr>
          <w:rFonts w:eastAsia="Microsoft Sans Serif"/>
          <w:rtl/>
          <w:lang w:eastAsia="ar-SA"/>
        </w:rPr>
        <w:t>. هذا التقسيم والتصنيف دليل على عدم القطع بصحة نسبة كل الأحاديث إلى النبي صلى الله عليه وسلم</w:t>
      </w:r>
      <w:r w:rsidRPr="001A721D">
        <w:rPr>
          <w:rFonts w:eastAsia="Microsoft Sans Serif"/>
          <w:lang w:eastAsia="ar-SA"/>
        </w:rPr>
        <w:t>.</w:t>
      </w:r>
    </w:p>
    <w:p w14:paraId="11E2FA10" w14:textId="77777777" w:rsidR="00D43041" w:rsidRPr="001A721D" w:rsidRDefault="00D43041" w:rsidP="009A6CA1">
      <w:pPr>
        <w:pStyle w:val="a9"/>
        <w:numPr>
          <w:ilvl w:val="0"/>
          <w:numId w:val="255"/>
        </w:numPr>
        <w:rPr>
          <w:rFonts w:eastAsia="Microsoft Sans Serif"/>
          <w:lang w:eastAsia="ar-SA"/>
        </w:rPr>
      </w:pPr>
      <w:r w:rsidRPr="001A721D">
        <w:rPr>
          <w:rFonts w:eastAsia="Microsoft Sans Serif"/>
          <w:b/>
          <w:bCs/>
          <w:rtl/>
          <w:lang w:eastAsia="ar-SA"/>
        </w:rPr>
        <w:t>الرواية الشفهية والظنية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الأحاديث تناقلتها الألسن شفهياً عبر أجيال متعددة قبل تدوينها، والرواية الشفهية عرضة للخطأ والنسيان والتحريف، مهما بلغ الرواة من الثقة والعدالة. علم الجرح والتعديل، الذي وضعه علماء الحديث لتقييم الرواة، هو علم ظني، يعتمد على الاجتهاد والظن، ولا يمكن أن يرقى إلى درجة اليقين</w:t>
      </w:r>
      <w:r w:rsidRPr="001A721D">
        <w:rPr>
          <w:rFonts w:eastAsia="Microsoft Sans Serif"/>
          <w:lang w:eastAsia="ar-SA"/>
        </w:rPr>
        <w:t>.</w:t>
      </w:r>
    </w:p>
    <w:p w14:paraId="4B9FFCE5" w14:textId="6B94574E" w:rsidR="00D43041" w:rsidRPr="001A721D" w:rsidRDefault="00D43041" w:rsidP="009A6CA1">
      <w:pPr>
        <w:pStyle w:val="a9"/>
        <w:numPr>
          <w:ilvl w:val="0"/>
          <w:numId w:val="255"/>
        </w:numPr>
        <w:rPr>
          <w:rFonts w:eastAsia="Microsoft Sans Serif"/>
          <w:lang w:eastAsia="ar-SA"/>
        </w:rPr>
      </w:pPr>
      <w:r w:rsidRPr="001A721D">
        <w:rPr>
          <w:rFonts w:eastAsia="Microsoft Sans Serif"/>
          <w:b/>
          <w:bCs/>
          <w:rtl/>
          <w:lang w:eastAsia="ar-SA"/>
        </w:rPr>
        <w:t>وجوب رد المتشابه الى المحكم</w:t>
      </w:r>
      <w:r w:rsidRPr="001A721D">
        <w:rPr>
          <w:rFonts w:eastAsia="Microsoft Sans Serif"/>
          <w:lang w:eastAsia="ar-SA"/>
        </w:rPr>
        <w:t xml:space="preserve">: </w:t>
      </w:r>
      <w:r w:rsidR="008F6B12" w:rsidRPr="001A721D">
        <w:rPr>
          <w:rFonts w:eastAsia="Microsoft Sans Serif"/>
          <w:rtl/>
          <w:lang w:eastAsia="ar-SA"/>
        </w:rPr>
        <w:t>إذا</w:t>
      </w:r>
      <w:r w:rsidRPr="001A721D">
        <w:rPr>
          <w:rFonts w:eastAsia="Microsoft Sans Serif"/>
          <w:rtl/>
          <w:lang w:eastAsia="ar-SA"/>
        </w:rPr>
        <w:t xml:space="preserve"> وجد تعارض ظاهري بين نصوص القران</w:t>
      </w:r>
      <w:r w:rsidR="00ED70E0" w:rsidRPr="001A721D">
        <w:rPr>
          <w:rFonts w:eastAsia="Microsoft Sans Serif"/>
          <w:rtl/>
          <w:lang w:eastAsia="ar-SA"/>
        </w:rPr>
        <w:t>،</w:t>
      </w:r>
      <w:r w:rsidRPr="001A721D">
        <w:rPr>
          <w:rFonts w:eastAsia="Microsoft Sans Serif"/>
          <w:rtl/>
          <w:lang w:eastAsia="ar-SA"/>
        </w:rPr>
        <w:t xml:space="preserve"> ونصوص </w:t>
      </w:r>
      <w:r w:rsidR="008E0DDF" w:rsidRPr="001A721D">
        <w:rPr>
          <w:rFonts w:eastAsia="Microsoft Sans Serif"/>
          <w:rtl/>
          <w:lang w:eastAsia="ar-SA"/>
        </w:rPr>
        <w:t>الأحاديث</w:t>
      </w:r>
      <w:r w:rsidR="00ED70E0" w:rsidRPr="001A721D">
        <w:rPr>
          <w:rFonts w:eastAsia="Microsoft Sans Serif"/>
          <w:rtl/>
          <w:lang w:eastAsia="ar-SA"/>
        </w:rPr>
        <w:t>،</w:t>
      </w:r>
      <w:r w:rsidRPr="001A721D">
        <w:rPr>
          <w:rFonts w:eastAsia="Microsoft Sans Serif"/>
          <w:rtl/>
          <w:lang w:eastAsia="ar-SA"/>
        </w:rPr>
        <w:t xml:space="preserve"> فالمحكم هو القران</w:t>
      </w:r>
      <w:r w:rsidR="00ED70E0" w:rsidRPr="001A721D">
        <w:rPr>
          <w:rFonts w:eastAsia="Microsoft Sans Serif"/>
          <w:rtl/>
          <w:lang w:eastAsia="ar-SA"/>
        </w:rPr>
        <w:t>،</w:t>
      </w:r>
      <w:r w:rsidRPr="001A721D">
        <w:rPr>
          <w:rFonts w:eastAsia="Microsoft Sans Serif"/>
          <w:rtl/>
          <w:lang w:eastAsia="ar-SA"/>
        </w:rPr>
        <w:t xml:space="preserve"> ووجب رد الحديث</w:t>
      </w:r>
      <w:r w:rsidRPr="001A721D">
        <w:rPr>
          <w:rFonts w:eastAsia="Microsoft Sans Serif"/>
          <w:lang w:eastAsia="ar-SA"/>
        </w:rPr>
        <w:t>.</w:t>
      </w:r>
    </w:p>
    <w:p w14:paraId="53B5C92A" w14:textId="77777777" w:rsidR="00D43041" w:rsidRPr="00E46AD2" w:rsidRDefault="00D43041" w:rsidP="001A721D">
      <w:pPr>
        <w:rPr>
          <w:rFonts w:eastAsia="Microsoft Sans Serif"/>
          <w:lang w:eastAsia="ar-SA"/>
        </w:rPr>
      </w:pPr>
      <w:r w:rsidRPr="00E46AD2">
        <w:rPr>
          <w:rFonts w:eastAsia="Microsoft Sans Serif"/>
          <w:lang w:eastAsia="ar-SA"/>
        </w:rPr>
        <w:t xml:space="preserve">4. </w:t>
      </w:r>
      <w:r w:rsidRPr="00E46AD2">
        <w:rPr>
          <w:rFonts w:eastAsia="Microsoft Sans Serif"/>
          <w:rtl/>
          <w:lang w:eastAsia="ar-SA"/>
        </w:rPr>
        <w:t>القرآن هو الحجة</w:t>
      </w:r>
      <w:r w:rsidRPr="00E46AD2">
        <w:rPr>
          <w:rFonts w:eastAsia="Microsoft Sans Serif"/>
          <w:lang w:eastAsia="ar-SA"/>
        </w:rPr>
        <w:t>:</w:t>
      </w:r>
    </w:p>
    <w:p w14:paraId="7FF32047" w14:textId="77777777" w:rsidR="00D43041" w:rsidRPr="001A721D" w:rsidRDefault="00D43041" w:rsidP="009A6CA1">
      <w:pPr>
        <w:pStyle w:val="a9"/>
        <w:numPr>
          <w:ilvl w:val="0"/>
          <w:numId w:val="256"/>
        </w:numPr>
        <w:rPr>
          <w:rFonts w:eastAsia="Microsoft Sans Serif"/>
          <w:lang w:eastAsia="ar-SA"/>
        </w:rPr>
      </w:pPr>
      <w:r w:rsidRPr="001A721D">
        <w:rPr>
          <w:rFonts w:eastAsia="Microsoft Sans Serif"/>
          <w:b/>
          <w:bCs/>
          <w:rtl/>
          <w:lang w:eastAsia="ar-SA"/>
        </w:rPr>
        <w:t>الاحتكام إلى القرآن</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 xml:space="preserve">القرآن الكريم هو المرجع الأول والأخير في التشريع، وهو الذي يجب أن نحتكم إليه في كل أمورنا. {فَإِن تَنَازَعْتُمْ فِي شَيْءٍ فَرُدُّوهُ إِلَى اللَّهِ وَالرَّسُولِ إِن كُنتُمْ تُؤْمِنُونَ بِاللَّهِ وَالْيَوْمِ الْآخِرِ} [النساء: 59]. الرد إلى الله هو الرد إلى القرآن، والرد إلى الرسول في حياته، وبعد وفاته يكون الرد إلى سنته العملية، وهي </w:t>
      </w:r>
      <w:r w:rsidRPr="001A721D">
        <w:rPr>
          <w:rFonts w:eastAsia="Microsoft Sans Serif"/>
          <w:i/>
          <w:iCs/>
          <w:rtl/>
          <w:lang w:eastAsia="ar-SA"/>
        </w:rPr>
        <w:t>تطبيق</w:t>
      </w:r>
      <w:r w:rsidRPr="001A721D">
        <w:rPr>
          <w:rFonts w:eastAsia="Microsoft Sans Serif"/>
          <w:rtl/>
          <w:lang w:eastAsia="ar-SA"/>
        </w:rPr>
        <w:t xml:space="preserve"> القرآن</w:t>
      </w:r>
      <w:r w:rsidRPr="001A721D">
        <w:rPr>
          <w:rFonts w:eastAsia="Microsoft Sans Serif"/>
          <w:lang w:eastAsia="ar-SA"/>
        </w:rPr>
        <w:t>.</w:t>
      </w:r>
    </w:p>
    <w:p w14:paraId="2D2A43B2" w14:textId="77777777" w:rsidR="00D43041" w:rsidRPr="001A721D" w:rsidRDefault="00D43041" w:rsidP="009A6CA1">
      <w:pPr>
        <w:pStyle w:val="a9"/>
        <w:numPr>
          <w:ilvl w:val="0"/>
          <w:numId w:val="256"/>
        </w:numPr>
        <w:rPr>
          <w:rFonts w:eastAsia="Microsoft Sans Serif"/>
          <w:lang w:eastAsia="ar-SA"/>
        </w:rPr>
      </w:pPr>
      <w:r w:rsidRPr="001A721D">
        <w:rPr>
          <w:rFonts w:eastAsia="Microsoft Sans Serif"/>
          <w:b/>
          <w:bCs/>
          <w:rtl/>
          <w:lang w:eastAsia="ar-SA"/>
        </w:rPr>
        <w:t>الحساب يوم القيامة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الله تعالى سيحاسبنا يوم القيامة على أساس القرآن الكريم، وليس على أساس أقوال البشر. {وَكَذَٰلِكَ أَوْحَيْنَا إِلَيْكَ قُرْآنًا عَرَبِيًّا لِّتُنذِرَ أُمَّ الْقُرَىٰ وَمَنْ حَوْلَهَا وَتُنذِرَ يَوْمَ الْجَمْعِ لَا رَيْبَ فِيهِ} [الشورى: 7]</w:t>
      </w:r>
      <w:r w:rsidRPr="001A721D">
        <w:rPr>
          <w:rFonts w:eastAsia="Microsoft Sans Serif"/>
          <w:lang w:eastAsia="ar-SA"/>
        </w:rPr>
        <w:t>.</w:t>
      </w:r>
    </w:p>
    <w:p w14:paraId="4973DFE7" w14:textId="77777777" w:rsidR="00D43041" w:rsidRPr="00E46AD2" w:rsidRDefault="00D43041" w:rsidP="001A721D">
      <w:pPr>
        <w:rPr>
          <w:rFonts w:eastAsia="Microsoft Sans Serif"/>
          <w:lang w:eastAsia="ar-SA"/>
        </w:rPr>
      </w:pPr>
      <w:r w:rsidRPr="00E46AD2">
        <w:rPr>
          <w:rFonts w:eastAsia="Microsoft Sans Serif"/>
          <w:lang w:eastAsia="ar-SA"/>
        </w:rPr>
        <w:t xml:space="preserve">5. </w:t>
      </w:r>
      <w:r w:rsidRPr="00E46AD2">
        <w:rPr>
          <w:rFonts w:eastAsia="Microsoft Sans Serif"/>
          <w:rtl/>
          <w:lang w:eastAsia="ar-SA"/>
        </w:rPr>
        <w:t>الدعوة إلى تدبر القرآن</w:t>
      </w:r>
      <w:r w:rsidRPr="00E46AD2">
        <w:rPr>
          <w:rFonts w:eastAsia="Microsoft Sans Serif"/>
          <w:lang w:eastAsia="ar-SA"/>
        </w:rPr>
        <w:t>:</w:t>
      </w:r>
    </w:p>
    <w:p w14:paraId="7D616B65" w14:textId="77777777" w:rsidR="00D43041" w:rsidRPr="001A721D" w:rsidRDefault="00D43041" w:rsidP="009A6CA1">
      <w:pPr>
        <w:pStyle w:val="a9"/>
        <w:numPr>
          <w:ilvl w:val="0"/>
          <w:numId w:val="257"/>
        </w:numPr>
        <w:rPr>
          <w:rFonts w:eastAsia="Microsoft Sans Serif"/>
          <w:lang w:eastAsia="ar-SA"/>
        </w:rPr>
      </w:pPr>
      <w:r w:rsidRPr="001A721D">
        <w:rPr>
          <w:rFonts w:eastAsia="Microsoft Sans Serif"/>
          <w:b/>
          <w:bCs/>
          <w:rtl/>
          <w:lang w:eastAsia="ar-SA"/>
        </w:rPr>
        <w:t>التفكر في آيات الله</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التفكر في خلق السماوات والأرض، وفي آيات الله الكونية، يدعو إلى الإيمان بعظمة الخالق، وإلى التسليم بوحدانية الله تعالى، وإلى الاعتماد على كتابه الكريم</w:t>
      </w:r>
      <w:r w:rsidRPr="001A721D">
        <w:rPr>
          <w:rFonts w:eastAsia="Microsoft Sans Serif"/>
          <w:lang w:eastAsia="ar-SA"/>
        </w:rPr>
        <w:t>.</w:t>
      </w:r>
    </w:p>
    <w:p w14:paraId="1D61F0AA" w14:textId="77777777" w:rsidR="00D43041" w:rsidRPr="001A721D" w:rsidRDefault="00D43041" w:rsidP="009A6CA1">
      <w:pPr>
        <w:pStyle w:val="a9"/>
        <w:numPr>
          <w:ilvl w:val="0"/>
          <w:numId w:val="257"/>
        </w:numPr>
        <w:rPr>
          <w:rFonts w:eastAsia="Microsoft Sans Serif"/>
          <w:lang w:eastAsia="ar-SA"/>
        </w:rPr>
      </w:pPr>
      <w:r w:rsidRPr="001A721D">
        <w:rPr>
          <w:rFonts w:eastAsia="Microsoft Sans Serif"/>
          <w:b/>
          <w:bCs/>
          <w:rtl/>
          <w:lang w:eastAsia="ar-SA"/>
        </w:rPr>
        <w:t>تدبر القرآن</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eastAsia="ar-SA"/>
        </w:rPr>
        <w:t>تدبر القرآن الكريم، وفهم معانيه، واستنباط أحكامه، هو الطريق إلى الهداية والرشاد. {كِتَابٌ أَنزَلْنَاهُ إِلَيْكَ مُبَارَكٌ لِّيَدَّبَّرُوا آيَاتِهِ وَلِيَتَذَكَّرَ أُولُو الْأَلْبَابِ} [ص: 29]</w:t>
      </w:r>
      <w:r w:rsidRPr="001A721D">
        <w:rPr>
          <w:rFonts w:eastAsia="Microsoft Sans Serif"/>
          <w:lang w:eastAsia="ar-SA"/>
        </w:rPr>
        <w:t>.</w:t>
      </w:r>
    </w:p>
    <w:p w14:paraId="515A5DAF" w14:textId="77777777" w:rsidR="00D43041" w:rsidRPr="00E46AD2" w:rsidRDefault="00D43041" w:rsidP="001A721D">
      <w:pPr>
        <w:rPr>
          <w:rFonts w:eastAsia="Microsoft Sans Serif"/>
          <w:lang w:eastAsia="ar-SA"/>
        </w:rPr>
      </w:pPr>
      <w:r w:rsidRPr="00E46AD2">
        <w:rPr>
          <w:rFonts w:eastAsia="Microsoft Sans Serif"/>
          <w:rtl/>
          <w:lang w:eastAsia="ar-SA"/>
        </w:rPr>
        <w:t>الخلاصة</w:t>
      </w:r>
      <w:r w:rsidRPr="00E46AD2">
        <w:rPr>
          <w:rFonts w:eastAsia="Microsoft Sans Serif"/>
          <w:lang w:eastAsia="ar-SA"/>
        </w:rPr>
        <w:t>:</w:t>
      </w:r>
    </w:p>
    <w:p w14:paraId="12C8D7B2" w14:textId="77777777" w:rsidR="00D43041" w:rsidRPr="00E46AD2" w:rsidRDefault="00D43041" w:rsidP="001A721D">
      <w:pPr>
        <w:rPr>
          <w:rFonts w:eastAsia="Microsoft Sans Serif"/>
          <w:lang w:eastAsia="ar-SA"/>
        </w:rPr>
      </w:pPr>
      <w:r w:rsidRPr="00E46AD2">
        <w:rPr>
          <w:rFonts w:eastAsia="Microsoft Sans Serif"/>
          <w:rtl/>
          <w:lang w:eastAsia="ar-SA"/>
        </w:rPr>
        <w:t xml:space="preserve">القرآن الكريم هو كلام الله تعالى، المحفوظ من التحريف، الكامل الشامل، المهيمن على ما سبقه من الكتب. هو المصدر </w:t>
      </w:r>
      <w:r w:rsidRPr="00E46AD2">
        <w:rPr>
          <w:rFonts w:eastAsia="Microsoft Sans Serif"/>
          <w:i/>
          <w:iCs/>
          <w:rtl/>
          <w:lang w:eastAsia="ar-SA"/>
        </w:rPr>
        <w:t>الوحيد</w:t>
      </w:r>
      <w:r w:rsidRPr="00E46AD2">
        <w:rPr>
          <w:rFonts w:eastAsia="Microsoft Sans Serif"/>
          <w:rtl/>
          <w:lang w:eastAsia="ar-SA"/>
        </w:rPr>
        <w:t xml:space="preserve"> للهداية والتشريع، وهو الذي يجب أن نحتكم إليه في كل أمورنا. السنة النبوية الصحيحة هي بيان وتطبيق وتفصيل لما جاء في القرآن، وليست مصدرًا مستقلاً للتشريع. الاعتماد على القرآن الكريم وحده، وتدبر آياته، وفهم معانيه، والعمل بما فيه، هو سبيل النجاة في الدنيا والآخرة</w:t>
      </w:r>
      <w:r w:rsidRPr="00E46AD2">
        <w:rPr>
          <w:rFonts w:eastAsia="Microsoft Sans Serif"/>
          <w:lang w:eastAsia="ar-SA"/>
        </w:rPr>
        <w:t>.</w:t>
      </w:r>
    </w:p>
    <w:p w14:paraId="2AA7B0F1" w14:textId="77777777" w:rsidR="0020764A" w:rsidRPr="00E46AD2" w:rsidRDefault="0020764A" w:rsidP="001A721D">
      <w:pPr>
        <w:rPr>
          <w:rFonts w:eastAsia="Microsoft Sans Serif"/>
          <w:rtl/>
          <w:lang w:eastAsia="ar-SA"/>
        </w:rPr>
      </w:pPr>
    </w:p>
    <w:p w14:paraId="6ADE9A53" w14:textId="12098BCA" w:rsidR="008A44A1" w:rsidRPr="00E46AD2" w:rsidRDefault="008A44A1" w:rsidP="008A0417">
      <w:pPr>
        <w:pStyle w:val="1"/>
      </w:pPr>
      <w:bookmarkStart w:id="52" w:name="_Toc192269135"/>
      <w:bookmarkStart w:id="53" w:name="_Toc199407042"/>
      <w:r w:rsidRPr="00E46AD2">
        <w:rPr>
          <w:rtl/>
        </w:rPr>
        <w:t>مقدمة في التدبر المعاصر: منهج تفسير القرآن بالقرآن</w:t>
      </w:r>
      <w:bookmarkEnd w:id="52"/>
      <w:bookmarkEnd w:id="53"/>
    </w:p>
    <w:p w14:paraId="78D35371" w14:textId="77777777" w:rsidR="008A44A1" w:rsidRPr="00E46AD2" w:rsidRDefault="008A44A1" w:rsidP="001A721D">
      <w:pPr>
        <w:rPr>
          <w:lang w:eastAsia="ar-SA"/>
        </w:rPr>
      </w:pPr>
      <w:r w:rsidRPr="00E46AD2">
        <w:rPr>
          <w:rtl/>
          <w:lang w:eastAsia="ar-SA"/>
        </w:rPr>
        <w:t>مقدمة</w:t>
      </w:r>
      <w:r w:rsidRPr="00E46AD2">
        <w:rPr>
          <w:lang w:eastAsia="ar-SA"/>
        </w:rPr>
        <w:t>:</w:t>
      </w:r>
    </w:p>
    <w:p w14:paraId="5E350877" w14:textId="77777777" w:rsidR="008A44A1" w:rsidRPr="00E46AD2" w:rsidRDefault="008A44A1" w:rsidP="001A721D">
      <w:pPr>
        <w:rPr>
          <w:lang w:eastAsia="ar-SA"/>
        </w:rPr>
      </w:pPr>
      <w:r w:rsidRPr="00E46AD2">
        <w:rPr>
          <w:rtl/>
          <w:lang w:eastAsia="ar-SA"/>
        </w:rPr>
        <w:t xml:space="preserve">التدبر المعاصر للقرآن الكريم هو حركة فكرية متنامية تسعى إلى فهم كلام الله تعالى من خلال آياته البينات، دون الاعتماد على مصادر خارجية إلا في أضيق الحدود، وعند الضرورة القصوى. يهدف هذا المنهج إلى استنباط الهدايات القرآنية، وفهم مقاصد الشريعة، وتطبيقها على الواقع المعاصر، مع التأكيد على أن القرآن الكريم هو المصدر </w:t>
      </w:r>
      <w:r w:rsidRPr="00E46AD2">
        <w:rPr>
          <w:i/>
          <w:iCs/>
          <w:rtl/>
          <w:lang w:eastAsia="ar-SA"/>
        </w:rPr>
        <w:t>الوحيد</w:t>
      </w:r>
      <w:r w:rsidRPr="00E46AD2">
        <w:rPr>
          <w:rtl/>
          <w:lang w:eastAsia="ar-SA"/>
        </w:rPr>
        <w:t xml:space="preserve"> للهداية والتشريع، وأن كل فهم أو تفسير له هو </w:t>
      </w:r>
      <w:r w:rsidRPr="00E46AD2">
        <w:rPr>
          <w:i/>
          <w:iCs/>
          <w:rtl/>
          <w:lang w:eastAsia="ar-SA"/>
        </w:rPr>
        <w:t>اجتهاد بشري</w:t>
      </w:r>
      <w:r w:rsidRPr="00E46AD2">
        <w:rPr>
          <w:rtl/>
          <w:lang w:eastAsia="ar-SA"/>
        </w:rPr>
        <w:t xml:space="preserve"> يقترب من الصواب أو يبتعد عنه، ولكنه لا يرقى أبدًا إلى مرتبة الوحي الإلهي</w:t>
      </w:r>
      <w:r w:rsidRPr="00E46AD2">
        <w:rPr>
          <w:lang w:eastAsia="ar-SA"/>
        </w:rPr>
        <w:t>.</w:t>
      </w:r>
    </w:p>
    <w:p w14:paraId="3392A528" w14:textId="77777777" w:rsidR="008A44A1" w:rsidRPr="00E46AD2" w:rsidRDefault="008A44A1" w:rsidP="001A721D">
      <w:pPr>
        <w:rPr>
          <w:lang w:eastAsia="ar-SA"/>
        </w:rPr>
      </w:pPr>
      <w:r w:rsidRPr="00E46AD2">
        <w:rPr>
          <w:lang w:eastAsia="ar-SA"/>
        </w:rPr>
        <w:t xml:space="preserve">1. </w:t>
      </w:r>
      <w:r w:rsidRPr="00E46AD2">
        <w:rPr>
          <w:rtl/>
          <w:lang w:eastAsia="ar-SA"/>
        </w:rPr>
        <w:t>ما هو التدبر المعاصر؟</w:t>
      </w:r>
    </w:p>
    <w:p w14:paraId="1BD6C6E6" w14:textId="77777777" w:rsidR="008A44A1" w:rsidRPr="00E46AD2" w:rsidRDefault="008A44A1" w:rsidP="009A6CA1">
      <w:pPr>
        <w:pStyle w:val="a9"/>
        <w:numPr>
          <w:ilvl w:val="0"/>
          <w:numId w:val="258"/>
        </w:numPr>
        <w:rPr>
          <w:lang w:eastAsia="ar-SA"/>
        </w:rPr>
      </w:pPr>
      <w:r w:rsidRPr="001A721D">
        <w:rPr>
          <w:b/>
          <w:bCs/>
          <w:rtl/>
          <w:lang w:eastAsia="ar-SA"/>
        </w:rPr>
        <w:t>تعريف التدبر</w:t>
      </w:r>
      <w:r w:rsidRPr="001A721D">
        <w:rPr>
          <w:b/>
          <w:bCs/>
          <w:lang w:eastAsia="ar-SA"/>
        </w:rPr>
        <w:t>:</w:t>
      </w:r>
      <w:r w:rsidRPr="00E46AD2">
        <w:rPr>
          <w:lang w:eastAsia="ar-SA"/>
        </w:rPr>
        <w:t xml:space="preserve"> </w:t>
      </w:r>
      <w:r w:rsidRPr="00E46AD2">
        <w:rPr>
          <w:rtl/>
          <w:lang w:eastAsia="ar-SA"/>
        </w:rPr>
        <w:t>التدبر لغة هو التفكر والتأمل والنظر في عواقب الأمور. واصطلاحًا هو التفكر في آيات القرآن الكريم، ومحاولة فهم معانيها، واستنباط الهدايات والأحكام منها</w:t>
      </w:r>
      <w:r w:rsidRPr="00E46AD2">
        <w:rPr>
          <w:lang w:eastAsia="ar-SA"/>
        </w:rPr>
        <w:t>.</w:t>
      </w:r>
    </w:p>
    <w:p w14:paraId="19993774" w14:textId="77777777" w:rsidR="008A44A1" w:rsidRPr="00E46AD2" w:rsidRDefault="008A44A1" w:rsidP="009A6CA1">
      <w:pPr>
        <w:pStyle w:val="a9"/>
        <w:numPr>
          <w:ilvl w:val="0"/>
          <w:numId w:val="258"/>
        </w:numPr>
        <w:rPr>
          <w:lang w:eastAsia="ar-SA"/>
        </w:rPr>
      </w:pPr>
      <w:r w:rsidRPr="001A721D">
        <w:rPr>
          <w:b/>
          <w:bCs/>
          <w:rtl/>
          <w:lang w:eastAsia="ar-SA"/>
        </w:rPr>
        <w:t>التدبر المعاصر</w:t>
      </w:r>
      <w:r w:rsidRPr="001A721D">
        <w:rPr>
          <w:b/>
          <w:bCs/>
          <w:lang w:eastAsia="ar-SA"/>
        </w:rPr>
        <w:t>:</w:t>
      </w:r>
      <w:r w:rsidRPr="00E46AD2">
        <w:rPr>
          <w:lang w:eastAsia="ar-SA"/>
        </w:rPr>
        <w:t xml:space="preserve"> </w:t>
      </w:r>
      <w:r w:rsidRPr="00E46AD2">
        <w:rPr>
          <w:rtl/>
          <w:lang w:eastAsia="ar-SA"/>
        </w:rPr>
        <w:t>هو محاولة فهم القرآن الكريم من خلال القرآن نفسه، أي تفسير القرآن بالقرآن، وربط آياته بعضها ببعض، واستنباط المعاني الكلية والقواعد العامة التي تحكم النص القرآني</w:t>
      </w:r>
      <w:r w:rsidRPr="00E46AD2">
        <w:rPr>
          <w:lang w:eastAsia="ar-SA"/>
        </w:rPr>
        <w:t>.</w:t>
      </w:r>
    </w:p>
    <w:p w14:paraId="25F12513" w14:textId="77777777" w:rsidR="008A44A1" w:rsidRPr="00E46AD2" w:rsidRDefault="008A44A1" w:rsidP="009A6CA1">
      <w:pPr>
        <w:pStyle w:val="a9"/>
        <w:numPr>
          <w:ilvl w:val="0"/>
          <w:numId w:val="258"/>
        </w:numPr>
        <w:rPr>
          <w:lang w:eastAsia="ar-SA"/>
        </w:rPr>
      </w:pPr>
      <w:r w:rsidRPr="00E46AD2">
        <w:rPr>
          <w:rtl/>
          <w:lang w:eastAsia="ar-SA"/>
        </w:rPr>
        <w:t>هدف التدبر المعاصر</w:t>
      </w:r>
      <w:r w:rsidRPr="00E46AD2">
        <w:rPr>
          <w:lang w:eastAsia="ar-SA"/>
        </w:rPr>
        <w:t>:</w:t>
      </w:r>
    </w:p>
    <w:p w14:paraId="2F280BC4" w14:textId="77777777" w:rsidR="008A44A1" w:rsidRPr="00E46AD2" w:rsidRDefault="008A44A1" w:rsidP="009A6CA1">
      <w:pPr>
        <w:pStyle w:val="a9"/>
        <w:numPr>
          <w:ilvl w:val="1"/>
          <w:numId w:val="258"/>
        </w:numPr>
        <w:rPr>
          <w:lang w:eastAsia="ar-SA"/>
        </w:rPr>
      </w:pPr>
      <w:r w:rsidRPr="00E46AD2">
        <w:rPr>
          <w:rtl/>
          <w:lang w:eastAsia="ar-SA"/>
        </w:rPr>
        <w:t>فهم كلام الله تعالى فهمًا صحيحًا مباشرًا، دون وساطة التفاسير التقليدية إلا عند الضرورة</w:t>
      </w:r>
      <w:r w:rsidRPr="00E46AD2">
        <w:rPr>
          <w:lang w:eastAsia="ar-SA"/>
        </w:rPr>
        <w:t>.</w:t>
      </w:r>
    </w:p>
    <w:p w14:paraId="2E582B15" w14:textId="77777777" w:rsidR="008A44A1" w:rsidRPr="00E46AD2" w:rsidRDefault="008A44A1" w:rsidP="009A6CA1">
      <w:pPr>
        <w:pStyle w:val="a9"/>
        <w:numPr>
          <w:ilvl w:val="1"/>
          <w:numId w:val="258"/>
        </w:numPr>
        <w:rPr>
          <w:lang w:eastAsia="ar-SA"/>
        </w:rPr>
      </w:pPr>
      <w:r w:rsidRPr="00E46AD2">
        <w:rPr>
          <w:rtl/>
          <w:lang w:eastAsia="ar-SA"/>
        </w:rPr>
        <w:t>استنباط الهدايات القرآنية التي تعالج قضايا العصر ومشكلاته</w:t>
      </w:r>
      <w:r w:rsidRPr="00E46AD2">
        <w:rPr>
          <w:lang w:eastAsia="ar-SA"/>
        </w:rPr>
        <w:t>.</w:t>
      </w:r>
    </w:p>
    <w:p w14:paraId="0779860C" w14:textId="77777777" w:rsidR="008A44A1" w:rsidRPr="00E46AD2" w:rsidRDefault="008A44A1" w:rsidP="009A6CA1">
      <w:pPr>
        <w:pStyle w:val="a9"/>
        <w:numPr>
          <w:ilvl w:val="1"/>
          <w:numId w:val="258"/>
        </w:numPr>
        <w:rPr>
          <w:lang w:eastAsia="ar-SA"/>
        </w:rPr>
      </w:pPr>
      <w:r w:rsidRPr="00E46AD2">
        <w:rPr>
          <w:rtl/>
          <w:lang w:eastAsia="ar-SA"/>
        </w:rPr>
        <w:t>تجديد الخطاب الديني، وتقديمه بلغة عصرية يفهمها الناس</w:t>
      </w:r>
      <w:r w:rsidRPr="00E46AD2">
        <w:rPr>
          <w:lang w:eastAsia="ar-SA"/>
        </w:rPr>
        <w:t>.</w:t>
      </w:r>
    </w:p>
    <w:p w14:paraId="5C181D6D" w14:textId="77777777" w:rsidR="008A44A1" w:rsidRPr="00E46AD2" w:rsidRDefault="008A44A1" w:rsidP="009A6CA1">
      <w:pPr>
        <w:pStyle w:val="a9"/>
        <w:numPr>
          <w:ilvl w:val="1"/>
          <w:numId w:val="258"/>
        </w:numPr>
        <w:rPr>
          <w:lang w:eastAsia="ar-SA"/>
        </w:rPr>
      </w:pPr>
      <w:r w:rsidRPr="00E46AD2">
        <w:rPr>
          <w:rtl/>
          <w:lang w:eastAsia="ar-SA"/>
        </w:rPr>
        <w:t>إعادة الاعتبار للقرآن الكريم كمصدر وحيد للهداية والتشريع</w:t>
      </w:r>
      <w:r w:rsidRPr="00E46AD2">
        <w:rPr>
          <w:lang w:eastAsia="ar-SA"/>
        </w:rPr>
        <w:t>.</w:t>
      </w:r>
    </w:p>
    <w:p w14:paraId="242DB8BD" w14:textId="77777777" w:rsidR="008A44A1" w:rsidRPr="00E46AD2" w:rsidRDefault="008A44A1" w:rsidP="001A721D">
      <w:pPr>
        <w:rPr>
          <w:lang w:eastAsia="ar-SA"/>
        </w:rPr>
      </w:pPr>
      <w:r w:rsidRPr="00E46AD2">
        <w:rPr>
          <w:lang w:eastAsia="ar-SA"/>
        </w:rPr>
        <w:t xml:space="preserve">2. </w:t>
      </w:r>
      <w:r w:rsidRPr="00E46AD2">
        <w:rPr>
          <w:rtl/>
          <w:lang w:eastAsia="ar-SA"/>
        </w:rPr>
        <w:t>منهج تفسير القرآن بالقرآن</w:t>
      </w:r>
      <w:r w:rsidRPr="00E46AD2">
        <w:rPr>
          <w:lang w:eastAsia="ar-SA"/>
        </w:rPr>
        <w:t>:</w:t>
      </w:r>
    </w:p>
    <w:p w14:paraId="0914F1D9" w14:textId="77777777" w:rsidR="008A44A1" w:rsidRPr="00E46AD2" w:rsidRDefault="008A44A1" w:rsidP="009A6CA1">
      <w:pPr>
        <w:pStyle w:val="a9"/>
        <w:numPr>
          <w:ilvl w:val="0"/>
          <w:numId w:val="259"/>
        </w:numPr>
        <w:rPr>
          <w:lang w:eastAsia="ar-SA"/>
        </w:rPr>
      </w:pPr>
      <w:r w:rsidRPr="001A721D">
        <w:rPr>
          <w:b/>
          <w:bCs/>
          <w:rtl/>
          <w:lang w:eastAsia="ar-SA"/>
        </w:rPr>
        <w:t>الأصل في التفسير</w:t>
      </w:r>
      <w:r w:rsidRPr="001A721D">
        <w:rPr>
          <w:b/>
          <w:bCs/>
          <w:lang w:eastAsia="ar-SA"/>
        </w:rPr>
        <w:t>:</w:t>
      </w:r>
      <w:r w:rsidRPr="00E46AD2">
        <w:rPr>
          <w:lang w:eastAsia="ar-SA"/>
        </w:rPr>
        <w:t xml:space="preserve"> </w:t>
      </w:r>
      <w:r w:rsidRPr="00E46AD2">
        <w:rPr>
          <w:rtl/>
          <w:lang w:eastAsia="ar-SA"/>
        </w:rPr>
        <w:t>الأصل في تفسير القرآن الكريم هو القرآن نفسه، فالله تعالى هو أعلم بمراد كلامه، وقد جعل بعض آياته تفسيرًا لبعضها الآخر. {هُوَ الَّذِي أَنزَلَ عَلَيْكَ الْكِتَابَ مِنْهُ آيَاتٌ مُّحْكَمَاتٌ هُنَّ أُمُّ الْكِتَابِ وَأُخَرُ مُتَشَابِهَاتٌ} [آل عمران: 7]. الآيات المحكمات هي الأصل الذي ترد إليه الآيات المتشابهات</w:t>
      </w:r>
      <w:r w:rsidRPr="00E46AD2">
        <w:rPr>
          <w:lang w:eastAsia="ar-SA"/>
        </w:rPr>
        <w:t>.</w:t>
      </w:r>
    </w:p>
    <w:p w14:paraId="038EB461" w14:textId="77777777" w:rsidR="008A44A1" w:rsidRPr="00E46AD2" w:rsidRDefault="008A44A1" w:rsidP="009A6CA1">
      <w:pPr>
        <w:pStyle w:val="a9"/>
        <w:numPr>
          <w:ilvl w:val="0"/>
          <w:numId w:val="259"/>
        </w:numPr>
        <w:rPr>
          <w:lang w:eastAsia="ar-SA"/>
        </w:rPr>
      </w:pPr>
      <w:r w:rsidRPr="00E46AD2">
        <w:rPr>
          <w:rtl/>
          <w:lang w:eastAsia="ar-SA"/>
        </w:rPr>
        <w:t>خطوات تفسير القرآن بالقرآن</w:t>
      </w:r>
      <w:r w:rsidRPr="00E46AD2">
        <w:rPr>
          <w:lang w:eastAsia="ar-SA"/>
        </w:rPr>
        <w:t>:</w:t>
      </w:r>
    </w:p>
    <w:p w14:paraId="14AA969A" w14:textId="77777777" w:rsidR="008A44A1" w:rsidRPr="00E46AD2" w:rsidRDefault="008A44A1" w:rsidP="009A6CA1">
      <w:pPr>
        <w:pStyle w:val="a9"/>
        <w:numPr>
          <w:ilvl w:val="1"/>
          <w:numId w:val="259"/>
        </w:numPr>
        <w:rPr>
          <w:lang w:eastAsia="ar-SA"/>
        </w:rPr>
      </w:pPr>
      <w:r w:rsidRPr="001A721D">
        <w:rPr>
          <w:b/>
          <w:bCs/>
          <w:rtl/>
          <w:lang w:eastAsia="ar-SA"/>
        </w:rPr>
        <w:t>جمع الآيات</w:t>
      </w:r>
      <w:r w:rsidRPr="001A721D">
        <w:rPr>
          <w:b/>
          <w:bCs/>
          <w:lang w:eastAsia="ar-SA"/>
        </w:rPr>
        <w:t>:</w:t>
      </w:r>
      <w:r w:rsidRPr="00E46AD2">
        <w:rPr>
          <w:lang w:eastAsia="ar-SA"/>
        </w:rPr>
        <w:t xml:space="preserve"> </w:t>
      </w:r>
      <w:r w:rsidRPr="00E46AD2">
        <w:rPr>
          <w:rtl/>
          <w:lang w:eastAsia="ar-SA"/>
        </w:rPr>
        <w:t>جمع الآيات التي تتحدث عن الموضوع نفسه في مواضع مختلفة من القرآن الكريم</w:t>
      </w:r>
      <w:r w:rsidRPr="00E46AD2">
        <w:rPr>
          <w:lang w:eastAsia="ar-SA"/>
        </w:rPr>
        <w:t>.</w:t>
      </w:r>
    </w:p>
    <w:p w14:paraId="6F604F9C" w14:textId="77777777" w:rsidR="008A44A1" w:rsidRPr="00E46AD2" w:rsidRDefault="008A44A1" w:rsidP="009A6CA1">
      <w:pPr>
        <w:pStyle w:val="a9"/>
        <w:numPr>
          <w:ilvl w:val="1"/>
          <w:numId w:val="259"/>
        </w:numPr>
        <w:rPr>
          <w:lang w:eastAsia="ar-SA"/>
        </w:rPr>
      </w:pPr>
      <w:r w:rsidRPr="001A721D">
        <w:rPr>
          <w:b/>
          <w:bCs/>
          <w:rtl/>
          <w:lang w:eastAsia="ar-SA"/>
        </w:rPr>
        <w:t>المقارنة بين الآيات</w:t>
      </w:r>
      <w:r w:rsidRPr="001A721D">
        <w:rPr>
          <w:b/>
          <w:bCs/>
          <w:lang w:eastAsia="ar-SA"/>
        </w:rPr>
        <w:t>:</w:t>
      </w:r>
      <w:r w:rsidRPr="00E46AD2">
        <w:rPr>
          <w:lang w:eastAsia="ar-SA"/>
        </w:rPr>
        <w:t xml:space="preserve"> </w:t>
      </w:r>
      <w:r w:rsidRPr="00E46AD2">
        <w:rPr>
          <w:rtl/>
          <w:lang w:eastAsia="ar-SA"/>
        </w:rPr>
        <w:t>المقارنة بين هذه الآيات، ومحاولة فهم العلاقة بينها، وكيف تفسر بعضها بعضًا</w:t>
      </w:r>
      <w:r w:rsidRPr="00E46AD2">
        <w:rPr>
          <w:lang w:eastAsia="ar-SA"/>
        </w:rPr>
        <w:t>.</w:t>
      </w:r>
    </w:p>
    <w:p w14:paraId="5CDB0051" w14:textId="77777777" w:rsidR="008A44A1" w:rsidRPr="00E46AD2" w:rsidRDefault="008A44A1" w:rsidP="009A6CA1">
      <w:pPr>
        <w:pStyle w:val="a9"/>
        <w:numPr>
          <w:ilvl w:val="1"/>
          <w:numId w:val="259"/>
        </w:numPr>
        <w:rPr>
          <w:lang w:eastAsia="ar-SA"/>
        </w:rPr>
      </w:pPr>
      <w:r w:rsidRPr="001A721D">
        <w:rPr>
          <w:b/>
          <w:bCs/>
          <w:rtl/>
          <w:lang w:eastAsia="ar-SA"/>
        </w:rPr>
        <w:t>استنباط المعنى الكلي</w:t>
      </w:r>
      <w:r w:rsidRPr="001A721D">
        <w:rPr>
          <w:b/>
          <w:bCs/>
          <w:lang w:eastAsia="ar-SA"/>
        </w:rPr>
        <w:t>:</w:t>
      </w:r>
      <w:r w:rsidRPr="00E46AD2">
        <w:rPr>
          <w:lang w:eastAsia="ar-SA"/>
        </w:rPr>
        <w:t xml:space="preserve"> </w:t>
      </w:r>
      <w:r w:rsidRPr="00E46AD2">
        <w:rPr>
          <w:rtl/>
          <w:lang w:eastAsia="ar-SA"/>
        </w:rPr>
        <w:t>استنباط المعنى الكلي أو القاعدة العامة التي تحكم هذه الآيات</w:t>
      </w:r>
      <w:r w:rsidRPr="00E46AD2">
        <w:rPr>
          <w:lang w:eastAsia="ar-SA"/>
        </w:rPr>
        <w:t>.</w:t>
      </w:r>
    </w:p>
    <w:p w14:paraId="58A80BF3" w14:textId="6D986B00" w:rsidR="008A44A1" w:rsidRPr="00E46AD2" w:rsidRDefault="008A44A1" w:rsidP="009A6CA1">
      <w:pPr>
        <w:pStyle w:val="a9"/>
        <w:numPr>
          <w:ilvl w:val="1"/>
          <w:numId w:val="259"/>
        </w:numPr>
        <w:rPr>
          <w:lang w:eastAsia="ar-SA"/>
        </w:rPr>
      </w:pPr>
      <w:r w:rsidRPr="001A721D">
        <w:rPr>
          <w:b/>
          <w:bCs/>
          <w:rtl/>
          <w:lang w:eastAsia="ar-SA"/>
        </w:rPr>
        <w:t xml:space="preserve">الاستعانة بالسنة النبوية </w:t>
      </w:r>
      <w:r w:rsidR="0064321B">
        <w:rPr>
          <w:b/>
          <w:bCs/>
          <w:rtl/>
          <w:lang w:eastAsia="ar-SA"/>
        </w:rPr>
        <w:t>"</w:t>
      </w:r>
      <w:r w:rsidRPr="001A721D">
        <w:rPr>
          <w:b/>
          <w:bCs/>
          <w:rtl/>
          <w:lang w:eastAsia="ar-SA"/>
        </w:rPr>
        <w:t>عند الضرورة</w:t>
      </w:r>
      <w:r w:rsidR="0064321B">
        <w:rPr>
          <w:b/>
          <w:bCs/>
          <w:rtl/>
          <w:lang w:eastAsia="ar-SA"/>
        </w:rPr>
        <w:t>"</w:t>
      </w:r>
      <w:r w:rsidRPr="001A721D">
        <w:rPr>
          <w:b/>
          <w:bCs/>
          <w:lang w:eastAsia="ar-SA"/>
        </w:rPr>
        <w:t>:</w:t>
      </w:r>
      <w:r w:rsidRPr="00E46AD2">
        <w:rPr>
          <w:lang w:eastAsia="ar-SA"/>
        </w:rPr>
        <w:t xml:space="preserve"> </w:t>
      </w:r>
      <w:r w:rsidRPr="00E46AD2">
        <w:rPr>
          <w:rtl/>
          <w:lang w:eastAsia="ar-SA"/>
        </w:rPr>
        <w:t xml:space="preserve">يمكن الاستعانة بالسنة النبوية الصحيحة </w:t>
      </w:r>
      <w:r w:rsidRPr="001A721D">
        <w:rPr>
          <w:i/>
          <w:iCs/>
          <w:rtl/>
          <w:lang w:eastAsia="ar-SA"/>
        </w:rPr>
        <w:t>لتوضيح</w:t>
      </w:r>
      <w:r w:rsidRPr="00E46AD2">
        <w:rPr>
          <w:rtl/>
          <w:lang w:eastAsia="ar-SA"/>
        </w:rPr>
        <w:t xml:space="preserve"> بعض المعاني القرآنية، أو </w:t>
      </w:r>
      <w:r w:rsidRPr="001A721D">
        <w:rPr>
          <w:i/>
          <w:iCs/>
          <w:rtl/>
          <w:lang w:eastAsia="ar-SA"/>
        </w:rPr>
        <w:t>لتفصيل</w:t>
      </w:r>
      <w:r w:rsidRPr="00E46AD2">
        <w:rPr>
          <w:rtl/>
          <w:lang w:eastAsia="ar-SA"/>
        </w:rPr>
        <w:t xml:space="preserve"> بعض الأحكام المجملة، ولكن </w:t>
      </w:r>
      <w:r w:rsidRPr="001A721D">
        <w:rPr>
          <w:i/>
          <w:iCs/>
          <w:rtl/>
          <w:lang w:eastAsia="ar-SA"/>
        </w:rPr>
        <w:t>لا يجوز</w:t>
      </w:r>
      <w:r w:rsidRPr="00E46AD2">
        <w:rPr>
          <w:rtl/>
          <w:lang w:eastAsia="ar-SA"/>
        </w:rPr>
        <w:t xml:space="preserve"> أن تكون السنة ناسخة للقرآن، أو معارضة له</w:t>
      </w:r>
      <w:r w:rsidRPr="00E46AD2">
        <w:rPr>
          <w:lang w:eastAsia="ar-SA"/>
        </w:rPr>
        <w:t>.</w:t>
      </w:r>
    </w:p>
    <w:p w14:paraId="41DF5207" w14:textId="4170ADFE" w:rsidR="008A44A1" w:rsidRPr="00E46AD2" w:rsidRDefault="008A44A1" w:rsidP="009A6CA1">
      <w:pPr>
        <w:pStyle w:val="a9"/>
        <w:numPr>
          <w:ilvl w:val="1"/>
          <w:numId w:val="259"/>
        </w:numPr>
        <w:rPr>
          <w:lang w:eastAsia="ar-SA"/>
        </w:rPr>
      </w:pPr>
      <w:r w:rsidRPr="001A721D">
        <w:rPr>
          <w:b/>
          <w:bCs/>
          <w:rtl/>
          <w:lang w:eastAsia="ar-SA"/>
        </w:rPr>
        <w:t xml:space="preserve">الاستعانة باللغة العربية </w:t>
      </w:r>
      <w:r w:rsidR="0064321B">
        <w:rPr>
          <w:b/>
          <w:bCs/>
          <w:rtl/>
          <w:lang w:eastAsia="ar-SA"/>
        </w:rPr>
        <w:t>"</w:t>
      </w:r>
      <w:r w:rsidRPr="001A721D">
        <w:rPr>
          <w:b/>
          <w:bCs/>
          <w:rtl/>
          <w:lang w:eastAsia="ar-SA"/>
        </w:rPr>
        <w:t>عند الضرورة</w:t>
      </w:r>
      <w:r w:rsidR="0064321B">
        <w:rPr>
          <w:b/>
          <w:bCs/>
          <w:rtl/>
          <w:lang w:eastAsia="ar-SA"/>
        </w:rPr>
        <w:t>"</w:t>
      </w:r>
      <w:r w:rsidRPr="001A721D">
        <w:rPr>
          <w:b/>
          <w:bCs/>
          <w:lang w:eastAsia="ar-SA"/>
        </w:rPr>
        <w:t>:</w:t>
      </w:r>
      <w:r w:rsidRPr="00E46AD2">
        <w:rPr>
          <w:lang w:eastAsia="ar-SA"/>
        </w:rPr>
        <w:t xml:space="preserve"> </w:t>
      </w:r>
      <w:r w:rsidRPr="00E46AD2">
        <w:rPr>
          <w:rtl/>
          <w:lang w:eastAsia="ar-SA"/>
        </w:rPr>
        <w:t>يمكن الاستعانة بقواعد اللغة العربية وأساليبها لفهم بعض الألفاظ أو التراكيب القرآنية</w:t>
      </w:r>
      <w:r w:rsidRPr="00E46AD2">
        <w:rPr>
          <w:lang w:eastAsia="ar-SA"/>
        </w:rPr>
        <w:t>.</w:t>
      </w:r>
      <w:r w:rsidR="00F05E2A">
        <w:rPr>
          <w:rFonts w:hint="cs"/>
          <w:rtl/>
          <w:lang w:eastAsia="ar-SA"/>
        </w:rPr>
        <w:t xml:space="preserve"> القران عنده </w:t>
      </w:r>
      <w:r w:rsidR="004F59A4">
        <w:rPr>
          <w:rFonts w:hint="cs"/>
          <w:rtl/>
          <w:lang w:eastAsia="ar-SA"/>
        </w:rPr>
        <w:t xml:space="preserve">لسان وقواعد خاصة به تستنبط منه </w:t>
      </w:r>
      <w:r w:rsidR="00DA5D7A">
        <w:rPr>
          <w:rFonts w:hint="cs"/>
          <w:rtl/>
          <w:lang w:eastAsia="ar-SA"/>
        </w:rPr>
        <w:t>سيتم تفصيلها في كتبي لاحقا.</w:t>
      </w:r>
    </w:p>
    <w:p w14:paraId="2F5AADD6" w14:textId="2CEABED3" w:rsidR="008A44A1" w:rsidRPr="00E46AD2" w:rsidRDefault="008A44A1" w:rsidP="009A6CA1">
      <w:pPr>
        <w:pStyle w:val="a9"/>
        <w:numPr>
          <w:ilvl w:val="1"/>
          <w:numId w:val="259"/>
        </w:numPr>
        <w:rPr>
          <w:lang w:eastAsia="ar-SA"/>
        </w:rPr>
      </w:pPr>
      <w:r w:rsidRPr="001A721D">
        <w:rPr>
          <w:b/>
          <w:bCs/>
          <w:rtl/>
          <w:lang w:eastAsia="ar-SA"/>
        </w:rPr>
        <w:t xml:space="preserve">الرجوع إلى أقوال المفسرين </w:t>
      </w:r>
      <w:r w:rsidR="0064321B">
        <w:rPr>
          <w:b/>
          <w:bCs/>
          <w:rtl/>
          <w:lang w:eastAsia="ar-SA"/>
        </w:rPr>
        <w:t>"</w:t>
      </w:r>
      <w:r w:rsidRPr="001A721D">
        <w:rPr>
          <w:b/>
          <w:bCs/>
          <w:rtl/>
          <w:lang w:eastAsia="ar-SA"/>
        </w:rPr>
        <w:t>عند الضرورة</w:t>
      </w:r>
      <w:r w:rsidR="0064321B">
        <w:rPr>
          <w:b/>
          <w:bCs/>
          <w:rtl/>
          <w:lang w:eastAsia="ar-SA"/>
        </w:rPr>
        <w:t>"</w:t>
      </w:r>
      <w:r w:rsidRPr="001A721D">
        <w:rPr>
          <w:b/>
          <w:bCs/>
          <w:lang w:eastAsia="ar-SA"/>
        </w:rPr>
        <w:t>:</w:t>
      </w:r>
      <w:r w:rsidRPr="00E46AD2">
        <w:rPr>
          <w:lang w:eastAsia="ar-SA"/>
        </w:rPr>
        <w:t xml:space="preserve"> </w:t>
      </w:r>
      <w:r w:rsidRPr="00E46AD2">
        <w:rPr>
          <w:rtl/>
          <w:lang w:eastAsia="ar-SA"/>
        </w:rPr>
        <w:t xml:space="preserve">يمكن الرجوع إلى أقوال المفسرين المعتبرين للاستئناس بها، </w:t>
      </w:r>
      <w:r w:rsidRPr="001A721D">
        <w:rPr>
          <w:i/>
          <w:iCs/>
          <w:rtl/>
          <w:lang w:eastAsia="ar-SA"/>
        </w:rPr>
        <w:t>ولكن لا يجوز</w:t>
      </w:r>
      <w:r w:rsidRPr="00E46AD2">
        <w:rPr>
          <w:rtl/>
          <w:lang w:eastAsia="ar-SA"/>
        </w:rPr>
        <w:t xml:space="preserve"> أن تكون أقوالهم هي المرجع الأول والأخير في التفسير</w:t>
      </w:r>
      <w:r w:rsidRPr="00E46AD2">
        <w:rPr>
          <w:lang w:eastAsia="ar-SA"/>
        </w:rPr>
        <w:t>.</w:t>
      </w:r>
    </w:p>
    <w:p w14:paraId="44CBB5AC" w14:textId="77777777" w:rsidR="008A44A1" w:rsidRPr="00E46AD2" w:rsidRDefault="008A44A1" w:rsidP="001A721D">
      <w:pPr>
        <w:rPr>
          <w:lang w:eastAsia="ar-SA"/>
        </w:rPr>
      </w:pPr>
      <w:r w:rsidRPr="00E46AD2">
        <w:rPr>
          <w:lang w:eastAsia="ar-SA"/>
        </w:rPr>
        <w:t xml:space="preserve">3. </w:t>
      </w:r>
      <w:r w:rsidRPr="00E46AD2">
        <w:rPr>
          <w:rtl/>
          <w:lang w:eastAsia="ar-SA"/>
        </w:rPr>
        <w:t>التدبر المعاصر: اجتهاد بشري</w:t>
      </w:r>
      <w:r w:rsidRPr="00E46AD2">
        <w:rPr>
          <w:lang w:eastAsia="ar-SA"/>
        </w:rPr>
        <w:t>:</w:t>
      </w:r>
    </w:p>
    <w:p w14:paraId="56055389" w14:textId="77777777" w:rsidR="008A44A1" w:rsidRPr="00E46AD2" w:rsidRDefault="008A44A1" w:rsidP="009A6CA1">
      <w:pPr>
        <w:pStyle w:val="a9"/>
        <w:numPr>
          <w:ilvl w:val="0"/>
          <w:numId w:val="260"/>
        </w:numPr>
        <w:rPr>
          <w:lang w:eastAsia="ar-SA"/>
        </w:rPr>
      </w:pPr>
      <w:r w:rsidRPr="001A721D">
        <w:rPr>
          <w:b/>
          <w:bCs/>
          <w:rtl/>
          <w:lang w:eastAsia="ar-SA"/>
        </w:rPr>
        <w:t>التدبر ليس وحيًا</w:t>
      </w:r>
      <w:r w:rsidRPr="001A721D">
        <w:rPr>
          <w:b/>
          <w:bCs/>
          <w:lang w:eastAsia="ar-SA"/>
        </w:rPr>
        <w:t>:</w:t>
      </w:r>
      <w:r w:rsidRPr="00E46AD2">
        <w:rPr>
          <w:lang w:eastAsia="ar-SA"/>
        </w:rPr>
        <w:t xml:space="preserve"> </w:t>
      </w:r>
      <w:r w:rsidRPr="00E46AD2">
        <w:rPr>
          <w:rtl/>
          <w:lang w:eastAsia="ar-SA"/>
        </w:rPr>
        <w:t xml:space="preserve">من المهم التأكيد على أن التدبر المعاصر، مهما بلغ صاحبه من العلم والفهم، هو </w:t>
      </w:r>
      <w:r w:rsidRPr="001A721D">
        <w:rPr>
          <w:i/>
          <w:iCs/>
          <w:rtl/>
          <w:lang w:eastAsia="ar-SA"/>
        </w:rPr>
        <w:t>اجتهاد بشري</w:t>
      </w:r>
      <w:r w:rsidRPr="00E46AD2">
        <w:rPr>
          <w:rtl/>
          <w:lang w:eastAsia="ar-SA"/>
        </w:rPr>
        <w:t>، وليس وحيًا إلهيًا. هو محاولة لفهم كلام الله تعالى، ولكنه ليس كلام الله نفسه</w:t>
      </w:r>
      <w:r w:rsidRPr="00E46AD2">
        <w:rPr>
          <w:lang w:eastAsia="ar-SA"/>
        </w:rPr>
        <w:t>.</w:t>
      </w:r>
    </w:p>
    <w:p w14:paraId="2562969F" w14:textId="77777777" w:rsidR="008A44A1" w:rsidRPr="00E46AD2" w:rsidRDefault="008A44A1" w:rsidP="009A6CA1">
      <w:pPr>
        <w:pStyle w:val="a9"/>
        <w:numPr>
          <w:ilvl w:val="0"/>
          <w:numId w:val="260"/>
        </w:numPr>
        <w:rPr>
          <w:lang w:eastAsia="ar-SA"/>
        </w:rPr>
      </w:pPr>
      <w:r w:rsidRPr="001A721D">
        <w:rPr>
          <w:b/>
          <w:bCs/>
          <w:rtl/>
          <w:lang w:eastAsia="ar-SA"/>
        </w:rPr>
        <w:t>الاجتهاد يقبل الخطأ والصواب</w:t>
      </w:r>
      <w:r w:rsidRPr="001A721D">
        <w:rPr>
          <w:b/>
          <w:bCs/>
          <w:lang w:eastAsia="ar-SA"/>
        </w:rPr>
        <w:t>:</w:t>
      </w:r>
      <w:r w:rsidRPr="00E46AD2">
        <w:rPr>
          <w:lang w:eastAsia="ar-SA"/>
        </w:rPr>
        <w:t xml:space="preserve"> </w:t>
      </w:r>
      <w:r w:rsidRPr="00E46AD2">
        <w:rPr>
          <w:rtl/>
          <w:lang w:eastAsia="ar-SA"/>
        </w:rPr>
        <w:t>الاجتهاد البشري في فهم القرآن الكريم يقبل الخطأ والصواب، ولا يمكن لأحد أن يدعي العصمة في فهمه</w:t>
      </w:r>
      <w:r w:rsidRPr="00E46AD2">
        <w:rPr>
          <w:lang w:eastAsia="ar-SA"/>
        </w:rPr>
        <w:t>.</w:t>
      </w:r>
    </w:p>
    <w:p w14:paraId="52392229" w14:textId="77777777" w:rsidR="008A44A1" w:rsidRPr="00E46AD2" w:rsidRDefault="008A44A1" w:rsidP="009A6CA1">
      <w:pPr>
        <w:pStyle w:val="a9"/>
        <w:numPr>
          <w:ilvl w:val="0"/>
          <w:numId w:val="260"/>
        </w:numPr>
        <w:rPr>
          <w:lang w:eastAsia="ar-SA"/>
        </w:rPr>
      </w:pPr>
      <w:r w:rsidRPr="001A721D">
        <w:rPr>
          <w:b/>
          <w:bCs/>
          <w:rtl/>
          <w:lang w:eastAsia="ar-SA"/>
        </w:rPr>
        <w:t>التواضع والانفتاح</w:t>
      </w:r>
      <w:r w:rsidRPr="001A721D">
        <w:rPr>
          <w:b/>
          <w:bCs/>
          <w:lang w:eastAsia="ar-SA"/>
        </w:rPr>
        <w:t>:</w:t>
      </w:r>
      <w:r w:rsidRPr="00E46AD2">
        <w:rPr>
          <w:lang w:eastAsia="ar-SA"/>
        </w:rPr>
        <w:t xml:space="preserve"> </w:t>
      </w:r>
      <w:r w:rsidRPr="00E46AD2">
        <w:rPr>
          <w:rtl/>
          <w:lang w:eastAsia="ar-SA"/>
        </w:rPr>
        <w:t>يجب على المتدبر للقرآن الكريم أن يكون متواضعًا، وأن يعترف بقصوره البشري، وأن يكون منفتحًا على الآراء الأخرى، وأن يتقبل النقد والتصحيح</w:t>
      </w:r>
      <w:r w:rsidRPr="00E46AD2">
        <w:rPr>
          <w:lang w:eastAsia="ar-SA"/>
        </w:rPr>
        <w:t>.</w:t>
      </w:r>
    </w:p>
    <w:p w14:paraId="74E054E9" w14:textId="7D22CFDB" w:rsidR="008A44A1" w:rsidRPr="00E46AD2" w:rsidRDefault="008A44A1" w:rsidP="009A6CA1">
      <w:pPr>
        <w:pStyle w:val="a9"/>
        <w:numPr>
          <w:ilvl w:val="0"/>
          <w:numId w:val="260"/>
        </w:numPr>
        <w:rPr>
          <w:lang w:eastAsia="ar-SA"/>
        </w:rPr>
      </w:pPr>
      <w:r w:rsidRPr="001A721D">
        <w:rPr>
          <w:b/>
          <w:bCs/>
          <w:rtl/>
          <w:lang w:eastAsia="ar-SA"/>
        </w:rPr>
        <w:t>لا عصمة الا للقران</w:t>
      </w:r>
      <w:r w:rsidRPr="00E46AD2">
        <w:rPr>
          <w:lang w:eastAsia="ar-SA"/>
        </w:rPr>
        <w:t xml:space="preserve">: </w:t>
      </w:r>
      <w:r w:rsidRPr="00E46AD2">
        <w:rPr>
          <w:rtl/>
          <w:lang w:eastAsia="ar-SA"/>
        </w:rPr>
        <w:t>لا عصمة لأي قول</w:t>
      </w:r>
      <w:r w:rsidR="00ED70E0" w:rsidRPr="00E46AD2">
        <w:rPr>
          <w:rtl/>
          <w:lang w:eastAsia="ar-SA"/>
        </w:rPr>
        <w:t>،</w:t>
      </w:r>
      <w:r w:rsidRPr="00E46AD2">
        <w:rPr>
          <w:rtl/>
          <w:lang w:eastAsia="ar-SA"/>
        </w:rPr>
        <w:t xml:space="preserve"> او اجتهاد</w:t>
      </w:r>
      <w:r w:rsidR="00ED70E0" w:rsidRPr="00E46AD2">
        <w:rPr>
          <w:rtl/>
          <w:lang w:eastAsia="ar-SA"/>
        </w:rPr>
        <w:t>،</w:t>
      </w:r>
      <w:r w:rsidRPr="00E46AD2">
        <w:rPr>
          <w:rtl/>
          <w:lang w:eastAsia="ar-SA"/>
        </w:rPr>
        <w:t xml:space="preserve"> العصمة فقط للقران</w:t>
      </w:r>
      <w:r w:rsidRPr="00E46AD2">
        <w:rPr>
          <w:lang w:eastAsia="ar-SA"/>
        </w:rPr>
        <w:t>.</w:t>
      </w:r>
    </w:p>
    <w:p w14:paraId="5D265C90" w14:textId="77777777" w:rsidR="008A44A1" w:rsidRPr="00E46AD2" w:rsidRDefault="008A44A1" w:rsidP="001A721D">
      <w:pPr>
        <w:rPr>
          <w:lang w:eastAsia="ar-SA"/>
        </w:rPr>
      </w:pPr>
      <w:r w:rsidRPr="00E46AD2">
        <w:rPr>
          <w:lang w:eastAsia="ar-SA"/>
        </w:rPr>
        <w:t xml:space="preserve">4. </w:t>
      </w:r>
      <w:r w:rsidRPr="00E46AD2">
        <w:rPr>
          <w:rtl/>
          <w:lang w:eastAsia="ar-SA"/>
        </w:rPr>
        <w:t>أمثلة من القرآن على التدبر</w:t>
      </w:r>
      <w:r w:rsidRPr="00E46AD2">
        <w:rPr>
          <w:lang w:eastAsia="ar-SA"/>
        </w:rPr>
        <w:t>:</w:t>
      </w:r>
    </w:p>
    <w:p w14:paraId="23B9EC23" w14:textId="664DF4BB" w:rsidR="008A44A1" w:rsidRPr="00E46AD2" w:rsidRDefault="0064321B" w:rsidP="001A721D">
      <w:pPr>
        <w:rPr>
          <w:lang w:eastAsia="ar-SA"/>
        </w:rPr>
      </w:pPr>
      <w:r>
        <w:rPr>
          <w:rtl/>
          <w:lang w:eastAsia="ar-SA"/>
        </w:rPr>
        <w:t>"</w:t>
      </w:r>
      <w:r w:rsidR="008A44A1" w:rsidRPr="00E46AD2">
        <w:rPr>
          <w:rtl/>
          <w:lang w:eastAsia="ar-SA"/>
        </w:rPr>
        <w:t>يمكن هنا ذكر الأمثلة التي أوردناها في حوارنا السابق، مع توضيح كيف تم تفسير الآية بآية أخرى</w:t>
      </w:r>
      <w:r>
        <w:rPr>
          <w:rtl/>
          <w:lang w:eastAsia="ar-SA"/>
        </w:rPr>
        <w:t>"</w:t>
      </w:r>
      <w:r w:rsidR="008A44A1" w:rsidRPr="00E46AD2">
        <w:rPr>
          <w:lang w:eastAsia="ar-SA"/>
        </w:rPr>
        <w:t>:</w:t>
      </w:r>
    </w:p>
    <w:p w14:paraId="2EA4BCCE" w14:textId="77777777" w:rsidR="008A44A1" w:rsidRPr="00E46AD2" w:rsidRDefault="008A44A1" w:rsidP="009A6CA1">
      <w:pPr>
        <w:pStyle w:val="a9"/>
        <w:numPr>
          <w:ilvl w:val="0"/>
          <w:numId w:val="261"/>
        </w:numPr>
        <w:rPr>
          <w:lang w:eastAsia="ar-SA"/>
        </w:rPr>
      </w:pPr>
      <w:r w:rsidRPr="001A721D">
        <w:rPr>
          <w:b/>
          <w:bCs/>
          <w:rtl/>
          <w:lang w:eastAsia="ar-SA"/>
        </w:rPr>
        <w:t>الإنفاق</w:t>
      </w:r>
      <w:r w:rsidRPr="001A721D">
        <w:rPr>
          <w:b/>
          <w:bCs/>
          <w:lang w:eastAsia="ar-SA"/>
        </w:rPr>
        <w:t>:</w:t>
      </w:r>
      <w:r w:rsidRPr="00E46AD2">
        <w:rPr>
          <w:lang w:eastAsia="ar-SA"/>
        </w:rPr>
        <w:t xml:space="preserve"> </w:t>
      </w:r>
      <w:r w:rsidRPr="00E46AD2">
        <w:rPr>
          <w:rtl/>
          <w:lang w:eastAsia="ar-SA"/>
        </w:rPr>
        <w:t>{وَمِمَّا رَزَقْنَاهُمْ يُنفِقُونَ} [البقرة: 3]، فُسِّرت بآيات أخرى تبين أن الإنفاق المحمود هو ما كان في مرضاة الله، كقوله تعالى: {إِنَّ الَّذِينَ كَفَرُوا يُنفِقُونَ أَمْوَالَهُمْ لِيَصُدُّوا عَن سَبِيلِ اللَّهِ} [الأنفال: 36]</w:t>
      </w:r>
      <w:r w:rsidRPr="00E46AD2">
        <w:rPr>
          <w:lang w:eastAsia="ar-SA"/>
        </w:rPr>
        <w:t>.</w:t>
      </w:r>
    </w:p>
    <w:p w14:paraId="00EBE642" w14:textId="77777777" w:rsidR="008A44A1" w:rsidRPr="00E46AD2" w:rsidRDefault="008A44A1" w:rsidP="009A6CA1">
      <w:pPr>
        <w:pStyle w:val="a9"/>
        <w:numPr>
          <w:ilvl w:val="0"/>
          <w:numId w:val="261"/>
        </w:numPr>
        <w:rPr>
          <w:lang w:eastAsia="ar-SA"/>
        </w:rPr>
      </w:pPr>
      <w:r w:rsidRPr="001A721D">
        <w:rPr>
          <w:b/>
          <w:bCs/>
          <w:rtl/>
          <w:lang w:eastAsia="ar-SA"/>
        </w:rPr>
        <w:t>الختم والغشاوة</w:t>
      </w:r>
      <w:r w:rsidRPr="001A721D">
        <w:rPr>
          <w:b/>
          <w:bCs/>
          <w:lang w:eastAsia="ar-SA"/>
        </w:rPr>
        <w:t>:</w:t>
      </w:r>
      <w:r w:rsidRPr="00E46AD2">
        <w:rPr>
          <w:lang w:eastAsia="ar-SA"/>
        </w:rPr>
        <w:t xml:space="preserve"> </w:t>
      </w:r>
      <w:r w:rsidRPr="00E46AD2">
        <w:rPr>
          <w:rtl/>
          <w:lang w:eastAsia="ar-SA"/>
        </w:rPr>
        <w:t>{خَتَمَ اللَّهُ عَلَىٰ قُلُوبِهِمْ وَعَلَىٰ سَمْعِهِمْ ۖ وَعَلَىٰ أَبْصَارِهِمْ غِشَاوَةٌ} [البقرة: 7]، فُسِّرت بآيات أخرى توضح أن الختم يكون على القلوب والأسماع، والغشاوة على الأبصار، كقوله تعالى: {وَخَتَمَ عَلَىٰ سَمْعِهِ وَقَلْبِهِ وَجَعَلَ عَلَىٰ بَصَرِهِ غِشَاوَةً} [الجاثية: 23]</w:t>
      </w:r>
      <w:r w:rsidRPr="00E46AD2">
        <w:rPr>
          <w:lang w:eastAsia="ar-SA"/>
        </w:rPr>
        <w:t>.</w:t>
      </w:r>
    </w:p>
    <w:p w14:paraId="74ED2706" w14:textId="1EDC1240" w:rsidR="008A44A1" w:rsidRPr="00E46AD2" w:rsidRDefault="008A44A1" w:rsidP="009A6CA1">
      <w:pPr>
        <w:pStyle w:val="a9"/>
        <w:numPr>
          <w:ilvl w:val="0"/>
          <w:numId w:val="261"/>
        </w:numPr>
        <w:rPr>
          <w:lang w:eastAsia="ar-SA"/>
        </w:rPr>
      </w:pPr>
      <w:r w:rsidRPr="001A721D">
        <w:rPr>
          <w:b/>
          <w:bCs/>
          <w:rtl/>
          <w:lang w:eastAsia="ar-SA"/>
        </w:rPr>
        <w:t>مثل الصيب</w:t>
      </w:r>
      <w:r w:rsidRPr="001A721D">
        <w:rPr>
          <w:b/>
          <w:bCs/>
          <w:lang w:eastAsia="ar-SA"/>
        </w:rPr>
        <w:t>:</w:t>
      </w:r>
      <w:r w:rsidRPr="00E46AD2">
        <w:rPr>
          <w:lang w:eastAsia="ar-SA"/>
        </w:rPr>
        <w:t xml:space="preserve"> </w:t>
      </w:r>
      <w:r w:rsidRPr="00E46AD2">
        <w:rPr>
          <w:rtl/>
          <w:lang w:eastAsia="ar-SA"/>
        </w:rPr>
        <w:t>{أَوْ كَصَيِّبٍ مِّنَ السَّمَاءِ فِيهِ ظُلُمَاتٌ وَرَعْدٌ وَبَرْقٌ} [البقرة: 19]، الظلمات مثل الشبهات</w:t>
      </w:r>
      <w:r w:rsidR="00ED70E0" w:rsidRPr="00E46AD2">
        <w:rPr>
          <w:rtl/>
          <w:lang w:eastAsia="ar-SA"/>
        </w:rPr>
        <w:t>،</w:t>
      </w:r>
      <w:r w:rsidRPr="00E46AD2">
        <w:rPr>
          <w:rtl/>
          <w:lang w:eastAsia="ar-SA"/>
        </w:rPr>
        <w:t xml:space="preserve"> والرعد مثل الزواجر</w:t>
      </w:r>
      <w:r w:rsidR="00ED70E0" w:rsidRPr="00E46AD2">
        <w:rPr>
          <w:rtl/>
          <w:lang w:eastAsia="ar-SA"/>
        </w:rPr>
        <w:t>،</w:t>
      </w:r>
      <w:r w:rsidRPr="00E46AD2">
        <w:rPr>
          <w:rtl/>
          <w:lang w:eastAsia="ar-SA"/>
        </w:rPr>
        <w:t xml:space="preserve"> والبرق مثل البيان</w:t>
      </w:r>
      <w:r w:rsidRPr="00E46AD2">
        <w:rPr>
          <w:lang w:eastAsia="ar-SA"/>
        </w:rPr>
        <w:t>.</w:t>
      </w:r>
    </w:p>
    <w:p w14:paraId="48FF0219" w14:textId="7A390946" w:rsidR="008A44A1" w:rsidRPr="00E46AD2" w:rsidRDefault="0064321B" w:rsidP="001A721D">
      <w:pPr>
        <w:rPr>
          <w:lang w:eastAsia="ar-SA"/>
        </w:rPr>
      </w:pPr>
      <w:r>
        <w:rPr>
          <w:rtl/>
          <w:lang w:eastAsia="ar-SA"/>
        </w:rPr>
        <w:t>"</w:t>
      </w:r>
      <w:r w:rsidR="008A44A1" w:rsidRPr="00E46AD2">
        <w:rPr>
          <w:rtl/>
          <w:lang w:eastAsia="ar-SA"/>
        </w:rPr>
        <w:t>ويمكن إضافة أمثلة أخرى من اختيارك</w:t>
      </w:r>
      <w:r>
        <w:rPr>
          <w:rtl/>
          <w:lang w:eastAsia="ar-SA"/>
        </w:rPr>
        <w:t>"</w:t>
      </w:r>
      <w:r w:rsidR="008A44A1" w:rsidRPr="00E46AD2">
        <w:rPr>
          <w:lang w:eastAsia="ar-SA"/>
        </w:rPr>
        <w:t>.</w:t>
      </w:r>
    </w:p>
    <w:p w14:paraId="7A005444" w14:textId="77777777" w:rsidR="008A44A1" w:rsidRPr="00E46AD2" w:rsidRDefault="008A44A1" w:rsidP="001A721D">
      <w:pPr>
        <w:rPr>
          <w:lang w:eastAsia="ar-SA"/>
        </w:rPr>
      </w:pPr>
      <w:r w:rsidRPr="00E46AD2">
        <w:rPr>
          <w:rtl/>
          <w:lang w:eastAsia="ar-SA"/>
        </w:rPr>
        <w:t>خاتمة</w:t>
      </w:r>
      <w:r w:rsidRPr="00E46AD2">
        <w:rPr>
          <w:lang w:eastAsia="ar-SA"/>
        </w:rPr>
        <w:t>:</w:t>
      </w:r>
    </w:p>
    <w:p w14:paraId="79ADB713" w14:textId="77777777" w:rsidR="008A44A1" w:rsidRPr="00E46AD2" w:rsidRDefault="008A44A1" w:rsidP="001A721D">
      <w:pPr>
        <w:rPr>
          <w:lang w:eastAsia="ar-SA"/>
        </w:rPr>
      </w:pPr>
      <w:r w:rsidRPr="00E46AD2">
        <w:rPr>
          <w:rtl/>
          <w:lang w:eastAsia="ar-SA"/>
        </w:rPr>
        <w:t>التدبر المعاصر للقرآن الكريم هو منهج واعد يسعى إلى إعادة الاعتبار للقرآن الكريم كمصدر وحيد للهداية والتشريع، وإلى فهم كلام الله تعالى فهمًا صحيحًا مباشرًا، وتطبيقه على الواقع المعاصر. ولكنه، في الوقت نفسه، يجب أن يكون تدبرًا واعيًا، يدرك حدوده، ويعترف بأنه اجتهاد بشري يقبل الخطأ والصواب، ولا يدعي العصمة أو الكمال</w:t>
      </w:r>
      <w:r w:rsidRPr="00E46AD2">
        <w:rPr>
          <w:lang w:eastAsia="ar-SA"/>
        </w:rPr>
        <w:t>.</w:t>
      </w:r>
    </w:p>
    <w:p w14:paraId="569E0D45" w14:textId="77777777" w:rsidR="00D43041" w:rsidRPr="00E46AD2" w:rsidRDefault="00D43041" w:rsidP="001A721D">
      <w:pPr>
        <w:rPr>
          <w:lang w:eastAsia="ar-SA"/>
        </w:rPr>
      </w:pPr>
    </w:p>
    <w:p w14:paraId="5BD262A9" w14:textId="77777777" w:rsidR="00EF3323" w:rsidRPr="00E46AD2" w:rsidRDefault="00EF3323" w:rsidP="008A0417">
      <w:pPr>
        <w:pStyle w:val="1"/>
        <w:rPr>
          <w:rFonts w:eastAsia="Microsoft Sans Serif"/>
        </w:rPr>
      </w:pPr>
      <w:bookmarkStart w:id="54" w:name="_Toc192269136"/>
      <w:bookmarkStart w:id="55" w:name="_Toc199407043"/>
      <w:r w:rsidRPr="00E46AD2">
        <w:rPr>
          <w:rFonts w:eastAsia="Microsoft Sans Serif"/>
          <w:rtl/>
        </w:rPr>
        <w:t>إحاطة الله بالكافرين: دلالات قرآنية وعِبر مستفادة</w:t>
      </w:r>
      <w:bookmarkEnd w:id="54"/>
      <w:bookmarkEnd w:id="55"/>
    </w:p>
    <w:p w14:paraId="311FCC68" w14:textId="77777777" w:rsidR="00EF3323" w:rsidRPr="00E46AD2" w:rsidRDefault="00EF3323" w:rsidP="001A721D">
      <w:pPr>
        <w:rPr>
          <w:rFonts w:eastAsia="Microsoft Sans Serif"/>
          <w:lang w:eastAsia="ar-SA"/>
        </w:rPr>
      </w:pPr>
      <w:r w:rsidRPr="00E46AD2">
        <w:rPr>
          <w:rFonts w:eastAsia="Microsoft Sans Serif"/>
          <w:rtl/>
          <w:lang w:val="fr-FR" w:eastAsia="ar-SA"/>
        </w:rPr>
        <w:t>في القرآن الكريم، ترد عبارة "{اللَّهُ مُحِيطٌ بِالْكَافِرِينَ}" في سياق الحديث عن الكفار والمنافقين، الذين يُظهرون خلاف ما يُبطنون، أو يجاهرون بعدائهم لله ورسوله. هذه العبارة تحمل في طياتها معاني عميقة ودلالات عظيمة، تتجاوز مجرد الإحاطة المكانية أو العلمية، لتشمل إحاطة الله تعالى الشاملة بالكافرين علماً، وقدرةً، وهيمنةً، وعقاباً</w:t>
      </w:r>
      <w:r w:rsidRPr="00E46AD2">
        <w:rPr>
          <w:rFonts w:eastAsia="Microsoft Sans Serif"/>
          <w:lang w:eastAsia="ar-SA"/>
        </w:rPr>
        <w:t>.</w:t>
      </w:r>
    </w:p>
    <w:p w14:paraId="2BF1718C" w14:textId="77777777" w:rsidR="00EF3323" w:rsidRPr="00E46AD2" w:rsidRDefault="00EF3323" w:rsidP="001A721D">
      <w:pPr>
        <w:rPr>
          <w:rFonts w:eastAsia="Microsoft Sans Serif"/>
          <w:lang w:eastAsia="ar-SA"/>
        </w:rPr>
      </w:pPr>
      <w:r w:rsidRPr="00E46AD2">
        <w:rPr>
          <w:rFonts w:eastAsia="Microsoft Sans Serif"/>
          <w:lang w:eastAsia="ar-SA"/>
        </w:rPr>
        <w:t xml:space="preserve">1. </w:t>
      </w:r>
      <w:r w:rsidRPr="00E46AD2">
        <w:rPr>
          <w:rFonts w:eastAsia="Microsoft Sans Serif"/>
          <w:rtl/>
          <w:lang w:val="fr-FR" w:eastAsia="ar-SA"/>
        </w:rPr>
        <w:t>معنى "مُحيطٌ بِالْكَافِرينَ</w:t>
      </w:r>
      <w:r w:rsidRPr="00E46AD2">
        <w:rPr>
          <w:rFonts w:eastAsia="Microsoft Sans Serif"/>
          <w:lang w:eastAsia="ar-SA"/>
        </w:rPr>
        <w:t>":</w:t>
      </w:r>
    </w:p>
    <w:p w14:paraId="689DD170" w14:textId="77777777" w:rsidR="00EF3323" w:rsidRPr="001A721D" w:rsidRDefault="00EF3323" w:rsidP="009A6CA1">
      <w:pPr>
        <w:pStyle w:val="a9"/>
        <w:numPr>
          <w:ilvl w:val="0"/>
          <w:numId w:val="244"/>
        </w:numPr>
        <w:rPr>
          <w:rFonts w:eastAsia="Microsoft Sans Serif"/>
          <w:lang w:eastAsia="ar-SA"/>
        </w:rPr>
      </w:pPr>
      <w:r w:rsidRPr="001A721D">
        <w:rPr>
          <w:rFonts w:eastAsia="Microsoft Sans Serif"/>
          <w:b/>
          <w:bCs/>
          <w:rtl/>
          <w:lang w:val="fr-FR" w:eastAsia="ar-SA"/>
        </w:rPr>
        <w:t>الإحاطة العلمية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الله تعالى يعلم كل تفاصيل حياة الكافرين والمنافقين، ما ظهر منها وما بطن. علمه أزلي سابق، وحالي شامل، ومستقبلي مُحيط بكل ما سيكون. {أَلَا إِنَّهُمْ يَثْنُونَ صُدُورَهُمْ لِيَسْتَخْفُوا مِنْهُ ۚ أَلَا حِينَ يَسْتَغْشُونَ ثِيَابَهُمْ يَعْلَمُ مَا يُسِرُّونَ وَمَا يُعْلِنُونَ ۚ إِنَّهُ عَلِيمٌ بِذَاتِ الصُّدُورِ} [هود: 5]</w:t>
      </w:r>
      <w:r w:rsidRPr="001A721D">
        <w:rPr>
          <w:rFonts w:eastAsia="Microsoft Sans Serif"/>
          <w:lang w:eastAsia="ar-SA"/>
        </w:rPr>
        <w:t>.</w:t>
      </w:r>
    </w:p>
    <w:p w14:paraId="09789DC4" w14:textId="77777777" w:rsidR="00EF3323" w:rsidRPr="001A721D" w:rsidRDefault="00EF3323" w:rsidP="009A6CA1">
      <w:pPr>
        <w:pStyle w:val="a9"/>
        <w:numPr>
          <w:ilvl w:val="0"/>
          <w:numId w:val="244"/>
        </w:numPr>
        <w:rPr>
          <w:rFonts w:eastAsia="Microsoft Sans Serif"/>
          <w:lang w:eastAsia="ar-SA"/>
        </w:rPr>
      </w:pPr>
      <w:r w:rsidRPr="001A721D">
        <w:rPr>
          <w:rFonts w:eastAsia="Microsoft Sans Serif"/>
          <w:b/>
          <w:bCs/>
          <w:rtl/>
          <w:lang w:val="fr-FR" w:eastAsia="ar-SA"/>
        </w:rPr>
        <w:t>الإحاطة القدرية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الله تعالى هو القادر على كل شيء، لا يُعجزه شيء في الأرض ولا في السماء. قدرته شاملة، ومشيئته نافذة، لا راد لقضائه، ولا مُعقِّب لحكمه. {وَلَمْ يَكُن لَّهُ كُفُوًا أَحَدٌ} [الإخلاص: 4]</w:t>
      </w:r>
      <w:r w:rsidRPr="001A721D">
        <w:rPr>
          <w:rFonts w:eastAsia="Microsoft Sans Serif"/>
          <w:lang w:eastAsia="ar-SA"/>
        </w:rPr>
        <w:t>.</w:t>
      </w:r>
    </w:p>
    <w:p w14:paraId="73492724" w14:textId="38AB7265" w:rsidR="00EF3323" w:rsidRPr="001A721D" w:rsidRDefault="00EF3323" w:rsidP="009A6CA1">
      <w:pPr>
        <w:pStyle w:val="a9"/>
        <w:numPr>
          <w:ilvl w:val="0"/>
          <w:numId w:val="244"/>
        </w:numPr>
        <w:rPr>
          <w:rFonts w:eastAsia="Microsoft Sans Serif"/>
          <w:lang w:eastAsia="ar-SA"/>
        </w:rPr>
      </w:pPr>
      <w:r w:rsidRPr="001A721D">
        <w:rPr>
          <w:rFonts w:eastAsia="Microsoft Sans Serif"/>
          <w:b/>
          <w:bCs/>
          <w:rtl/>
          <w:lang w:val="fr-FR" w:eastAsia="ar-SA"/>
        </w:rPr>
        <w:t xml:space="preserve">الإحاطة المكانية </w:t>
      </w:r>
      <w:r w:rsidR="0064321B">
        <w:rPr>
          <w:rFonts w:eastAsia="Microsoft Sans Serif"/>
          <w:b/>
          <w:bCs/>
          <w:rtl/>
          <w:lang w:val="fr-FR" w:eastAsia="ar-SA"/>
        </w:rPr>
        <w:t>"</w:t>
      </w:r>
      <w:r w:rsidRPr="001A721D">
        <w:rPr>
          <w:rFonts w:eastAsia="Microsoft Sans Serif"/>
          <w:b/>
          <w:bCs/>
          <w:rtl/>
          <w:lang w:val="fr-FR" w:eastAsia="ar-SA"/>
        </w:rPr>
        <w:t>بالمعنى المجازي</w:t>
      </w:r>
      <w:r w:rsidR="0064321B">
        <w:rPr>
          <w:rFonts w:eastAsia="Microsoft Sans Serif"/>
          <w:b/>
          <w:bCs/>
          <w:rtl/>
          <w:lang w:val="fr-FR" w:eastAsia="ar-SA"/>
        </w:rPr>
        <w:t>"</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الله تعالى مُنزَّه عن المكان، لكنه سبحانه وتعالى مُهيمن على كل شيء، ومُحيط بكل شيء. لا يغيب عنه شيء في السماوات ولا في الأرض. {وَهُوَ مَعَكُمْ أَيْنَ مَا كُنتُمْ ۚ وَاللَّهُ بِمَا تَعْمَلُونَ بَصِيرٌ} [الحديد: 4]</w:t>
      </w:r>
      <w:r w:rsidRPr="001A721D">
        <w:rPr>
          <w:rFonts w:eastAsia="Microsoft Sans Serif"/>
          <w:lang w:eastAsia="ar-SA"/>
        </w:rPr>
        <w:t>.</w:t>
      </w:r>
    </w:p>
    <w:p w14:paraId="586F8018" w14:textId="77777777" w:rsidR="00EF3323" w:rsidRPr="00E46AD2" w:rsidRDefault="00EF3323" w:rsidP="001A721D">
      <w:pPr>
        <w:rPr>
          <w:rFonts w:eastAsia="Microsoft Sans Serif"/>
          <w:lang w:eastAsia="ar-SA"/>
        </w:rPr>
      </w:pPr>
      <w:r w:rsidRPr="00E46AD2">
        <w:rPr>
          <w:rFonts w:eastAsia="Microsoft Sans Serif"/>
          <w:lang w:eastAsia="ar-SA"/>
        </w:rPr>
        <w:t xml:space="preserve">2. </w:t>
      </w:r>
      <w:r w:rsidRPr="00E46AD2">
        <w:rPr>
          <w:rFonts w:eastAsia="Microsoft Sans Serif"/>
          <w:rtl/>
          <w:lang w:val="fr-FR" w:eastAsia="ar-SA"/>
        </w:rPr>
        <w:t>آيات تُوضِّح إحاطة الله بالكافرين</w:t>
      </w:r>
      <w:r w:rsidRPr="00E46AD2">
        <w:rPr>
          <w:rFonts w:eastAsia="Microsoft Sans Serif"/>
          <w:lang w:eastAsia="ar-SA"/>
        </w:rPr>
        <w:t>:</w:t>
      </w:r>
    </w:p>
    <w:p w14:paraId="489207D6" w14:textId="77777777" w:rsidR="00EF3323" w:rsidRPr="001A721D" w:rsidRDefault="00EF3323" w:rsidP="009A6CA1">
      <w:pPr>
        <w:pStyle w:val="a9"/>
        <w:numPr>
          <w:ilvl w:val="0"/>
          <w:numId w:val="245"/>
        </w:numPr>
        <w:rPr>
          <w:rFonts w:eastAsia="Microsoft Sans Serif"/>
          <w:lang w:eastAsia="ar-SA"/>
        </w:rPr>
      </w:pPr>
      <w:r w:rsidRPr="001A721D">
        <w:rPr>
          <w:rFonts w:eastAsia="Microsoft Sans Serif"/>
          <w:b/>
          <w:bCs/>
          <w:rtl/>
          <w:lang w:val="fr-FR" w:eastAsia="ar-SA"/>
        </w:rPr>
        <w:t>سورة البقرة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{أَوْ كَصَيِّبٍ مِّنَ السَّمَاءِ فِيهِ ظُلُمَاتٌ وَرَعْدٌ وَبَرْقٌ يَجْعَلُونَ أَصَابِعَهُمْ فِي آذَانِهِم مِّنَ الصَّوَاعِقِ حَذَرَ الْمَوْتِ ۚ وَاللَّهُ مُحِيطٌ بِالْكَافِرِينَ} [البقرة: 19]</w:t>
      </w:r>
      <w:r w:rsidRPr="001A721D">
        <w:rPr>
          <w:rFonts w:eastAsia="Microsoft Sans Serif"/>
          <w:lang w:eastAsia="ar-SA"/>
        </w:rPr>
        <w:t>.</w:t>
      </w:r>
    </w:p>
    <w:p w14:paraId="254384E5" w14:textId="3ACDC8D7" w:rsidR="00EF3323" w:rsidRPr="001A721D" w:rsidRDefault="00EF3323" w:rsidP="009A6CA1">
      <w:pPr>
        <w:pStyle w:val="a9"/>
        <w:numPr>
          <w:ilvl w:val="0"/>
          <w:numId w:val="245"/>
        </w:numPr>
        <w:rPr>
          <w:rFonts w:eastAsia="Microsoft Sans Serif"/>
          <w:lang w:eastAsia="ar-SA"/>
        </w:rPr>
      </w:pPr>
      <w:r w:rsidRPr="001A721D">
        <w:rPr>
          <w:rFonts w:eastAsia="Microsoft Sans Serif"/>
          <w:b/>
          <w:bCs/>
          <w:rtl/>
          <w:lang w:val="fr-FR" w:eastAsia="ar-SA"/>
        </w:rPr>
        <w:t>سورة الأنفال</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 xml:space="preserve">{وَإِذْ يَمْكُرُ بِكَ الَّذِينَ كَفَرُوا لِيُثْبِتُوكَ أَوْ يَقْتُلُوكَ أَوْ يُخْرِجُوكَ ۚ وَيَمْكُرُونَ وَيَمْكُرُ اللَّهُ ۖ وَاللَّهُ خَيْرُ الْمَاكِرِينَ} [الأنفال: 30]. </w:t>
      </w:r>
      <w:r w:rsidR="0064321B">
        <w:rPr>
          <w:rFonts w:eastAsia="Microsoft Sans Serif"/>
          <w:rtl/>
          <w:lang w:val="fr-FR" w:eastAsia="ar-SA"/>
        </w:rPr>
        <w:t>"</w:t>
      </w:r>
      <w:r w:rsidRPr="001A721D">
        <w:rPr>
          <w:rFonts w:eastAsia="Microsoft Sans Serif"/>
          <w:rtl/>
          <w:lang w:val="fr-FR" w:eastAsia="ar-SA"/>
        </w:rPr>
        <w:t xml:space="preserve">في هذه </w:t>
      </w:r>
      <w:r w:rsidR="008F6B12" w:rsidRPr="001A721D">
        <w:rPr>
          <w:rFonts w:eastAsia="Microsoft Sans Serif"/>
          <w:rtl/>
          <w:lang w:val="fr-FR" w:eastAsia="ar-SA"/>
        </w:rPr>
        <w:t>الآية</w:t>
      </w:r>
      <w:r w:rsidRPr="001A721D">
        <w:rPr>
          <w:rFonts w:eastAsia="Microsoft Sans Serif"/>
          <w:rtl/>
          <w:lang w:val="fr-FR" w:eastAsia="ar-SA"/>
        </w:rPr>
        <w:t xml:space="preserve"> اشارة الى مكر الله بالكافرين</w:t>
      </w:r>
      <w:r w:rsidR="00ED70E0" w:rsidRPr="001A721D">
        <w:rPr>
          <w:rFonts w:eastAsia="Microsoft Sans Serif"/>
          <w:rtl/>
          <w:lang w:val="fr-FR" w:eastAsia="ar-SA"/>
        </w:rPr>
        <w:t>،</w:t>
      </w:r>
      <w:r w:rsidRPr="001A721D">
        <w:rPr>
          <w:rFonts w:eastAsia="Microsoft Sans Serif"/>
          <w:rtl/>
          <w:lang w:val="fr-FR" w:eastAsia="ar-SA"/>
        </w:rPr>
        <w:t xml:space="preserve"> وهي بنفس معنى الاحاطة</w:t>
      </w:r>
      <w:r w:rsidR="0064321B">
        <w:rPr>
          <w:rFonts w:eastAsia="Microsoft Sans Serif"/>
          <w:rtl/>
          <w:lang w:val="fr-FR" w:eastAsia="ar-SA"/>
        </w:rPr>
        <w:t>"</w:t>
      </w:r>
    </w:p>
    <w:p w14:paraId="2A4E0B1A" w14:textId="77777777" w:rsidR="00EF3323" w:rsidRPr="001A721D" w:rsidRDefault="00EF3323" w:rsidP="009A6CA1">
      <w:pPr>
        <w:pStyle w:val="a9"/>
        <w:numPr>
          <w:ilvl w:val="0"/>
          <w:numId w:val="245"/>
        </w:numPr>
        <w:rPr>
          <w:rFonts w:eastAsia="Microsoft Sans Serif"/>
          <w:lang w:eastAsia="ar-SA"/>
        </w:rPr>
      </w:pPr>
      <w:r w:rsidRPr="001A721D">
        <w:rPr>
          <w:rFonts w:eastAsia="Microsoft Sans Serif"/>
          <w:b/>
          <w:bCs/>
          <w:rtl/>
          <w:lang w:val="fr-FR" w:eastAsia="ar-SA"/>
        </w:rPr>
        <w:t>سورة آل عمران</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{إِن تَمْسَسْكُمْ حَسَنَةٌ تَسُؤْهُمْ وَإِن تُصِبْكُمْ سَيِّئَةٌ يَفْرَحُوا بِهَا ۖ وَإِن تَصْبِرُوا وَتَتَّقُوا لَا يَضُرُّكُمْ كَيْدُهُمْ شَيْئًا ۗ إِنَّ اللَّهَ بِمَا يَعْمَلُونَ مُحِيطٌ} [آل عمران: 120]</w:t>
      </w:r>
      <w:r w:rsidRPr="001A721D">
        <w:rPr>
          <w:rFonts w:eastAsia="Microsoft Sans Serif"/>
          <w:lang w:eastAsia="ar-SA"/>
        </w:rPr>
        <w:t>.</w:t>
      </w:r>
    </w:p>
    <w:p w14:paraId="0F0CA9FB" w14:textId="32DCCC2F" w:rsidR="00EF3323" w:rsidRPr="001A721D" w:rsidRDefault="00EF3323" w:rsidP="009A6CA1">
      <w:pPr>
        <w:pStyle w:val="a9"/>
        <w:numPr>
          <w:ilvl w:val="0"/>
          <w:numId w:val="245"/>
        </w:numPr>
        <w:rPr>
          <w:rFonts w:eastAsia="Microsoft Sans Serif"/>
          <w:lang w:eastAsia="ar-SA"/>
        </w:rPr>
      </w:pPr>
      <w:r w:rsidRPr="001A721D">
        <w:rPr>
          <w:rFonts w:eastAsia="Microsoft Sans Serif"/>
          <w:b/>
          <w:bCs/>
          <w:rtl/>
          <w:lang w:val="fr-FR" w:eastAsia="ar-SA"/>
        </w:rPr>
        <w:t xml:space="preserve">سورة </w:t>
      </w:r>
      <w:r w:rsidR="008F6B12" w:rsidRPr="001A721D">
        <w:rPr>
          <w:rFonts w:eastAsia="Microsoft Sans Serif"/>
          <w:b/>
          <w:bCs/>
          <w:rtl/>
          <w:lang w:val="fr-FR" w:eastAsia="ar-SA"/>
        </w:rPr>
        <w:t>البروج</w:t>
      </w:r>
      <w:r w:rsidR="008F6B12" w:rsidRPr="001A721D">
        <w:rPr>
          <w:rFonts w:eastAsia="Microsoft Sans Serif"/>
          <w:lang w:eastAsia="ar-SA"/>
        </w:rPr>
        <w:t>:</w:t>
      </w:r>
      <w:r w:rsidR="008F6B12" w:rsidRPr="001A721D">
        <w:rPr>
          <w:rFonts w:eastAsia="Microsoft Sans Serif"/>
          <w:rtl/>
          <w:lang w:val="fr-FR" w:eastAsia="ar-SA"/>
        </w:rPr>
        <w:t xml:space="preserve"> {</w:t>
      </w:r>
      <w:r w:rsidRPr="001A721D">
        <w:rPr>
          <w:rFonts w:eastAsia="Microsoft Sans Serif"/>
          <w:rtl/>
          <w:lang w:val="fr-FR" w:eastAsia="ar-SA"/>
        </w:rPr>
        <w:t>وَاللَّهُ مِن وَرَائِهِم مُّحِيطٌ} [البروج: 20]</w:t>
      </w:r>
      <w:r w:rsidRPr="001A721D">
        <w:rPr>
          <w:rFonts w:eastAsia="Microsoft Sans Serif"/>
          <w:lang w:eastAsia="ar-SA"/>
        </w:rPr>
        <w:t>.</w:t>
      </w:r>
    </w:p>
    <w:p w14:paraId="73E1CB3C" w14:textId="77777777" w:rsidR="00EF3323" w:rsidRPr="001A721D" w:rsidRDefault="00EF3323" w:rsidP="009A6CA1">
      <w:pPr>
        <w:pStyle w:val="a9"/>
        <w:numPr>
          <w:ilvl w:val="0"/>
          <w:numId w:val="245"/>
        </w:numPr>
        <w:rPr>
          <w:rFonts w:eastAsia="Microsoft Sans Serif"/>
          <w:lang w:eastAsia="ar-SA"/>
        </w:rPr>
      </w:pPr>
      <w:r w:rsidRPr="001A721D">
        <w:rPr>
          <w:rFonts w:eastAsia="Microsoft Sans Serif"/>
          <w:b/>
          <w:bCs/>
          <w:rtl/>
          <w:lang w:val="fr-FR" w:eastAsia="ar-SA"/>
        </w:rPr>
        <w:t>آيات أخرى</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{وَإِنَّ رَبَّكَ لَيَعْلَمُ مَا تُكِنُّ صُدُورُهُمْ وَمَا يُعْلِنُونَ} [النمل: 74]، {إِنَّ اللَّهَ لَا يَخْفَىٰ عَلَيْهِ شَيْءٌ فِي الْأَرْضِ وَلَا فِي السَّمَاءِ} [آل عمران: 5]</w:t>
      </w:r>
      <w:r w:rsidRPr="001A721D">
        <w:rPr>
          <w:rFonts w:eastAsia="Microsoft Sans Serif"/>
          <w:lang w:eastAsia="ar-SA"/>
        </w:rPr>
        <w:t>.</w:t>
      </w:r>
    </w:p>
    <w:p w14:paraId="383EC0D2" w14:textId="77777777" w:rsidR="00EF3323" w:rsidRPr="00E46AD2" w:rsidRDefault="00EF3323" w:rsidP="001A721D">
      <w:pPr>
        <w:rPr>
          <w:rFonts w:eastAsia="Microsoft Sans Serif"/>
          <w:lang w:eastAsia="ar-SA"/>
        </w:rPr>
      </w:pPr>
      <w:r w:rsidRPr="00E46AD2">
        <w:rPr>
          <w:rFonts w:eastAsia="Microsoft Sans Serif"/>
          <w:lang w:eastAsia="ar-SA"/>
        </w:rPr>
        <w:t xml:space="preserve">3. </w:t>
      </w:r>
      <w:r w:rsidRPr="00E46AD2">
        <w:rPr>
          <w:rFonts w:eastAsia="Microsoft Sans Serif"/>
          <w:rtl/>
          <w:lang w:val="fr-FR" w:eastAsia="ar-SA"/>
        </w:rPr>
        <w:t>وجوه الإحاطة في العقاب</w:t>
      </w:r>
      <w:r w:rsidRPr="00E46AD2">
        <w:rPr>
          <w:rFonts w:eastAsia="Microsoft Sans Serif"/>
          <w:lang w:eastAsia="ar-SA"/>
        </w:rPr>
        <w:t>:</w:t>
      </w:r>
    </w:p>
    <w:p w14:paraId="5A78143A" w14:textId="77777777" w:rsidR="00EF3323" w:rsidRPr="001A721D" w:rsidRDefault="00EF3323" w:rsidP="009A6CA1">
      <w:pPr>
        <w:pStyle w:val="a9"/>
        <w:numPr>
          <w:ilvl w:val="0"/>
          <w:numId w:val="246"/>
        </w:numPr>
        <w:rPr>
          <w:rFonts w:eastAsia="Microsoft Sans Serif"/>
          <w:lang w:eastAsia="ar-SA"/>
        </w:rPr>
      </w:pPr>
      <w:r w:rsidRPr="001A721D">
        <w:rPr>
          <w:rFonts w:eastAsia="Microsoft Sans Serif"/>
          <w:b/>
          <w:bCs/>
          <w:rtl/>
          <w:lang w:val="fr-FR" w:eastAsia="ar-SA"/>
        </w:rPr>
        <w:t>الإحاطة في الدنيا</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قد يُعجِّل الله تعالى عقاب الكافرين والمنافقين في الدنيا، إما بكوارث طبيعية، أو هزائم في المعارك، أو غير ذلك من ألوان العذاب</w:t>
      </w:r>
      <w:r w:rsidRPr="001A721D">
        <w:rPr>
          <w:rFonts w:eastAsia="Microsoft Sans Serif"/>
          <w:lang w:eastAsia="ar-SA"/>
        </w:rPr>
        <w:t>.</w:t>
      </w:r>
    </w:p>
    <w:p w14:paraId="4BACCA0A" w14:textId="77777777" w:rsidR="00EF3323" w:rsidRPr="001A721D" w:rsidRDefault="00EF3323" w:rsidP="009A6CA1">
      <w:pPr>
        <w:pStyle w:val="a9"/>
        <w:numPr>
          <w:ilvl w:val="0"/>
          <w:numId w:val="246"/>
        </w:numPr>
        <w:rPr>
          <w:rFonts w:eastAsia="Microsoft Sans Serif"/>
          <w:lang w:eastAsia="ar-SA"/>
        </w:rPr>
      </w:pPr>
      <w:r w:rsidRPr="001A721D">
        <w:rPr>
          <w:rFonts w:eastAsia="Microsoft Sans Serif"/>
          <w:b/>
          <w:bCs/>
          <w:rtl/>
          <w:lang w:val="fr-FR" w:eastAsia="ar-SA"/>
        </w:rPr>
        <w:t>الإحاطة في الآخرة</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العذاب الأكبر ينتظر الكافرين والمنافقين في الآخرة، حيث يحيط بهم العذاب من كل جانب. {لَهُم مِّن فَوْقِهِمْ ظُلَلٌ مِّنَ النَّارِ وَمِن تَحْتِهِمْ ظُلَلٌ ۚ ذَٰلِكَ يُخَوِّفُ اللَّهُ بِهِ عِبَادَهُ ۚ يَا عِبَادِ فَاتَّقُونِ} [الزمر: 16]</w:t>
      </w:r>
      <w:r w:rsidRPr="001A721D">
        <w:rPr>
          <w:rFonts w:eastAsia="Microsoft Sans Serif"/>
          <w:lang w:eastAsia="ar-SA"/>
        </w:rPr>
        <w:t>.</w:t>
      </w:r>
    </w:p>
    <w:p w14:paraId="3ECFBAB9" w14:textId="77777777" w:rsidR="00EF3323" w:rsidRPr="00E46AD2" w:rsidRDefault="00EF3323" w:rsidP="001A721D">
      <w:pPr>
        <w:rPr>
          <w:rFonts w:eastAsia="Microsoft Sans Serif"/>
          <w:lang w:eastAsia="ar-SA"/>
        </w:rPr>
      </w:pPr>
      <w:r w:rsidRPr="00E46AD2">
        <w:rPr>
          <w:rFonts w:eastAsia="Microsoft Sans Serif"/>
          <w:lang w:eastAsia="ar-SA"/>
        </w:rPr>
        <w:t xml:space="preserve">4. </w:t>
      </w:r>
      <w:r w:rsidRPr="00E46AD2">
        <w:rPr>
          <w:rFonts w:eastAsia="Microsoft Sans Serif"/>
          <w:rtl/>
          <w:lang w:val="fr-FR" w:eastAsia="ar-SA"/>
        </w:rPr>
        <w:t>دروس مستفادة</w:t>
      </w:r>
      <w:r w:rsidRPr="00E46AD2">
        <w:rPr>
          <w:rFonts w:eastAsia="Microsoft Sans Serif"/>
          <w:lang w:eastAsia="ar-SA"/>
        </w:rPr>
        <w:t>:</w:t>
      </w:r>
    </w:p>
    <w:p w14:paraId="423B23EC" w14:textId="77777777" w:rsidR="00EF3323" w:rsidRPr="001A721D" w:rsidRDefault="00EF3323" w:rsidP="009A6CA1">
      <w:pPr>
        <w:pStyle w:val="a9"/>
        <w:numPr>
          <w:ilvl w:val="0"/>
          <w:numId w:val="247"/>
        </w:numPr>
        <w:rPr>
          <w:rFonts w:eastAsia="Microsoft Sans Serif"/>
          <w:lang w:eastAsia="ar-SA"/>
        </w:rPr>
      </w:pPr>
      <w:r w:rsidRPr="001A721D">
        <w:rPr>
          <w:rFonts w:eastAsia="Microsoft Sans Serif"/>
          <w:b/>
          <w:bCs/>
          <w:rtl/>
          <w:lang w:val="fr-FR" w:eastAsia="ar-SA"/>
        </w:rPr>
        <w:t>الثقة بالله والتوكل عليه</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إحاطة الله بالكافرين والمنافقين تبعث الطمأنينة في قلوب المؤمنين، وتدعوهم إلى الثقة بالله، والتوكل عليه، وعدم الخوف من مكر الأعداء وكيدهم</w:t>
      </w:r>
      <w:r w:rsidRPr="001A721D">
        <w:rPr>
          <w:rFonts w:eastAsia="Microsoft Sans Serif"/>
          <w:lang w:eastAsia="ar-SA"/>
        </w:rPr>
        <w:t>.</w:t>
      </w:r>
    </w:p>
    <w:p w14:paraId="71DDF0F8" w14:textId="77777777" w:rsidR="00EF3323" w:rsidRPr="001A721D" w:rsidRDefault="00EF3323" w:rsidP="009A6CA1">
      <w:pPr>
        <w:pStyle w:val="a9"/>
        <w:numPr>
          <w:ilvl w:val="0"/>
          <w:numId w:val="247"/>
        </w:numPr>
        <w:rPr>
          <w:rFonts w:eastAsia="Microsoft Sans Serif"/>
          <w:lang w:eastAsia="ar-SA"/>
        </w:rPr>
      </w:pPr>
      <w:r w:rsidRPr="001A721D">
        <w:rPr>
          <w:rFonts w:eastAsia="Microsoft Sans Serif"/>
          <w:b/>
          <w:bCs/>
          <w:rtl/>
          <w:lang w:val="fr-FR" w:eastAsia="ar-SA"/>
        </w:rPr>
        <w:t>اليقين بعدل الله</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الله تعالى لا يظلم أحدًا، ولا يُفوِّت حقًا. الكافرون والمنافقون سينالون جزاءهم العادل، ولو بعد حين</w:t>
      </w:r>
      <w:r w:rsidRPr="001A721D">
        <w:rPr>
          <w:rFonts w:eastAsia="Microsoft Sans Serif"/>
          <w:lang w:eastAsia="ar-SA"/>
        </w:rPr>
        <w:t>.</w:t>
      </w:r>
    </w:p>
    <w:p w14:paraId="6A724AEF" w14:textId="77777777" w:rsidR="00EF3323" w:rsidRPr="001A721D" w:rsidRDefault="00EF3323" w:rsidP="009A6CA1">
      <w:pPr>
        <w:pStyle w:val="a9"/>
        <w:numPr>
          <w:ilvl w:val="0"/>
          <w:numId w:val="247"/>
        </w:numPr>
        <w:rPr>
          <w:rFonts w:eastAsia="Microsoft Sans Serif"/>
          <w:lang w:eastAsia="ar-SA"/>
        </w:rPr>
      </w:pPr>
      <w:r w:rsidRPr="001A721D">
        <w:rPr>
          <w:rFonts w:eastAsia="Microsoft Sans Serif"/>
          <w:b/>
          <w:bCs/>
          <w:rtl/>
          <w:lang w:val="fr-FR" w:eastAsia="ar-SA"/>
        </w:rPr>
        <w:t>الحذر من النفاق والكفر</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إحاطة الله بالكافرين والمنافقين تحذير لكل من تسول له نفسه سلوك طريق الكفر أو النفاق</w:t>
      </w:r>
      <w:r w:rsidRPr="001A721D">
        <w:rPr>
          <w:rFonts w:eastAsia="Microsoft Sans Serif"/>
          <w:lang w:eastAsia="ar-SA"/>
        </w:rPr>
        <w:t>.</w:t>
      </w:r>
    </w:p>
    <w:p w14:paraId="3DB1A1F1" w14:textId="77777777" w:rsidR="00EF3323" w:rsidRPr="001A721D" w:rsidRDefault="00EF3323" w:rsidP="009A6CA1">
      <w:pPr>
        <w:pStyle w:val="a9"/>
        <w:numPr>
          <w:ilvl w:val="0"/>
          <w:numId w:val="247"/>
        </w:numPr>
        <w:rPr>
          <w:rFonts w:eastAsia="Microsoft Sans Serif"/>
          <w:lang w:eastAsia="ar-SA"/>
        </w:rPr>
      </w:pPr>
      <w:r w:rsidRPr="001A721D">
        <w:rPr>
          <w:rFonts w:eastAsia="Microsoft Sans Serif"/>
          <w:b/>
          <w:bCs/>
          <w:rtl/>
          <w:lang w:val="fr-FR" w:eastAsia="ar-SA"/>
        </w:rPr>
        <w:t>التفكر في عظمة الله</w:t>
      </w:r>
      <w:r w:rsidRPr="001A721D">
        <w:rPr>
          <w:rFonts w:eastAsia="Microsoft Sans Serif"/>
          <w:b/>
          <w:bCs/>
          <w:lang w:eastAsia="ar-SA"/>
        </w:rPr>
        <w:t>:</w:t>
      </w:r>
      <w:r w:rsidRPr="001A721D">
        <w:rPr>
          <w:rFonts w:eastAsia="Microsoft Sans Serif"/>
          <w:lang w:eastAsia="ar-SA"/>
        </w:rPr>
        <w:t xml:space="preserve"> </w:t>
      </w:r>
      <w:r w:rsidRPr="001A721D">
        <w:rPr>
          <w:rFonts w:eastAsia="Microsoft Sans Serif"/>
          <w:rtl/>
          <w:lang w:val="fr-FR" w:eastAsia="ar-SA"/>
        </w:rPr>
        <w:t>إدراك إحاطة الله تعالى الشاملة بكل شيء يدعو إلى التفكر في عظمة الخالق وقدرته، ويزيد المؤمن إيمانًا ويقينًا</w:t>
      </w:r>
      <w:r w:rsidRPr="001A721D">
        <w:rPr>
          <w:rFonts w:eastAsia="Microsoft Sans Serif"/>
          <w:lang w:eastAsia="ar-SA"/>
        </w:rPr>
        <w:t>.</w:t>
      </w:r>
    </w:p>
    <w:p w14:paraId="629E82B3" w14:textId="77777777" w:rsidR="00EF3323" w:rsidRPr="00E46AD2" w:rsidRDefault="00EF3323" w:rsidP="001A721D">
      <w:pPr>
        <w:rPr>
          <w:rFonts w:eastAsia="Microsoft Sans Serif"/>
          <w:lang w:eastAsia="ar-SA"/>
        </w:rPr>
      </w:pPr>
      <w:r w:rsidRPr="00E46AD2">
        <w:rPr>
          <w:rFonts w:eastAsia="Microsoft Sans Serif"/>
          <w:lang w:eastAsia="ar-SA"/>
        </w:rPr>
        <w:t xml:space="preserve">5. </w:t>
      </w:r>
      <w:r w:rsidRPr="00E46AD2">
        <w:rPr>
          <w:rFonts w:eastAsia="Microsoft Sans Serif"/>
          <w:rtl/>
          <w:lang w:val="fr-FR" w:eastAsia="ar-SA"/>
        </w:rPr>
        <w:t>الفرق بين إحاطة الله وعلم البشر</w:t>
      </w:r>
      <w:r w:rsidRPr="00E46AD2">
        <w:rPr>
          <w:rFonts w:eastAsia="Microsoft Sans Serif"/>
          <w:lang w:eastAsia="ar-SA"/>
        </w:rPr>
        <w:t>:</w:t>
      </w:r>
    </w:p>
    <w:p w14:paraId="7608F94C" w14:textId="77777777" w:rsidR="00EF3323" w:rsidRPr="00E46AD2" w:rsidRDefault="00EF3323" w:rsidP="001A721D">
      <w:pPr>
        <w:rPr>
          <w:rFonts w:eastAsia="Microsoft Sans Serif"/>
          <w:lang w:eastAsia="ar-SA"/>
        </w:rPr>
      </w:pPr>
      <w:r w:rsidRPr="00E46AD2">
        <w:rPr>
          <w:rFonts w:eastAsia="Microsoft Sans Serif"/>
          <w:rtl/>
          <w:lang w:val="fr-FR" w:eastAsia="ar-SA"/>
        </w:rPr>
        <w:t>علم البشر قاصر ومحدود، أما علم الله تعالى فمطلق وشامل، يحيط بكل شيء في الماضي والحاضر والمستقبل. {وَعِندَهُ مَفَاتِحُ الْغَيْبِ لَا يَعْلَمُهَا إِلَّا هُوَ ۚ وَيَعْلَمُ مَا فِي الْبَرِّ وَالْبَحْرِ ۚ وَمَا تَسْقُطُ مِن وَرَقَةٍ إِلَّا يَعْلَمُهَا وَلَا حَبَّةٍ فِي ظُلُمَاتِ الْأَرْضِ وَلَا رَطْبٍ وَلَا يَابِسٍ إِلَّا فِي كِتَابٍ مُّبِينٍ} [الأنعام: 59]</w:t>
      </w:r>
      <w:r w:rsidRPr="00E46AD2">
        <w:rPr>
          <w:rFonts w:eastAsia="Microsoft Sans Serif"/>
          <w:lang w:eastAsia="ar-SA"/>
        </w:rPr>
        <w:t>.</w:t>
      </w:r>
    </w:p>
    <w:p w14:paraId="5150C481" w14:textId="77777777" w:rsidR="00EF3323" w:rsidRPr="00E46AD2" w:rsidRDefault="00EF3323" w:rsidP="001A721D">
      <w:pPr>
        <w:rPr>
          <w:rFonts w:eastAsia="Microsoft Sans Serif"/>
          <w:lang w:eastAsia="ar-SA"/>
        </w:rPr>
      </w:pPr>
      <w:r w:rsidRPr="00E46AD2">
        <w:rPr>
          <w:rFonts w:eastAsia="Microsoft Sans Serif"/>
          <w:rtl/>
          <w:lang w:val="fr-FR" w:eastAsia="ar-SA"/>
        </w:rPr>
        <w:t>الخلاصة</w:t>
      </w:r>
      <w:r w:rsidRPr="00E46AD2">
        <w:rPr>
          <w:rFonts w:eastAsia="Microsoft Sans Serif"/>
          <w:lang w:eastAsia="ar-SA"/>
        </w:rPr>
        <w:t>:</w:t>
      </w:r>
    </w:p>
    <w:p w14:paraId="228F7849" w14:textId="77777777" w:rsidR="00EF3323" w:rsidRPr="00E46AD2" w:rsidRDefault="00EF3323" w:rsidP="001A721D">
      <w:pPr>
        <w:rPr>
          <w:rFonts w:eastAsia="Microsoft Sans Serif"/>
          <w:lang w:eastAsia="ar-SA"/>
        </w:rPr>
      </w:pPr>
      <w:r w:rsidRPr="00E46AD2">
        <w:rPr>
          <w:rFonts w:eastAsia="Microsoft Sans Serif"/>
          <w:rtl/>
          <w:lang w:val="fr-FR" w:eastAsia="ar-SA"/>
        </w:rPr>
        <w:t>إن قول الله تعالى: "{وَاللَّهُ مُحِيطٌ بِالْكَافِرِينَ}" هو تأكيد على قدرة الله المطلقة، وعلمه الشامل، وهيمنته الكاملة على الكون. فالكافرون والمنافقون، مهما حاولوا المكر والخداع، لا يمكنهم الفرار من قبضة الله، ولا الإفلات من عدله وعقابه. هذه الإحاطة الإلهية هي طمأنينة للمؤمنين، وحافز لهم على الثبات على الحق، والثقة بنصر الله، وهي في الوقت ذاته تحذير للكافرين والمنافقين من مغبة التمادي في الكفر والنفاق</w:t>
      </w:r>
      <w:r w:rsidRPr="00E46AD2">
        <w:rPr>
          <w:rFonts w:eastAsia="Microsoft Sans Serif"/>
          <w:lang w:eastAsia="ar-SA"/>
        </w:rPr>
        <w:t>.</w:t>
      </w:r>
    </w:p>
    <w:p w14:paraId="5AD8377F" w14:textId="77777777" w:rsidR="0020764A" w:rsidRPr="00E46AD2" w:rsidRDefault="0020764A" w:rsidP="001A721D">
      <w:pPr>
        <w:rPr>
          <w:rFonts w:eastAsia="Microsoft Sans Serif"/>
          <w:lang w:eastAsia="ar-SA"/>
        </w:rPr>
      </w:pPr>
    </w:p>
    <w:p w14:paraId="5C2F55EC" w14:textId="77777777" w:rsidR="0020764A" w:rsidRPr="00E46AD2" w:rsidRDefault="0020764A" w:rsidP="001A721D">
      <w:pPr>
        <w:rPr>
          <w:rFonts w:eastAsia="Microsoft Sans Serif"/>
          <w:lang w:val="fr-FR" w:eastAsia="ar-SA"/>
        </w:rPr>
      </w:pPr>
    </w:p>
    <w:p w14:paraId="2979DBD8" w14:textId="4A65C4BC" w:rsidR="00E77E5C" w:rsidRPr="00E46AD2" w:rsidRDefault="00E77E5C" w:rsidP="008A0417">
      <w:pPr>
        <w:pStyle w:val="1"/>
      </w:pPr>
      <w:bookmarkStart w:id="56" w:name="_Toc192269137"/>
      <w:bookmarkStart w:id="57" w:name="_Toc199407044"/>
      <w:r w:rsidRPr="00E46AD2">
        <w:rPr>
          <w:rtl/>
        </w:rPr>
        <w:t>النبي والرسول والقرآن والسنة: فهم العلاقة ومصدر التشريع</w:t>
      </w:r>
      <w:bookmarkEnd w:id="56"/>
      <w:bookmarkEnd w:id="57"/>
    </w:p>
    <w:p w14:paraId="42F3B686" w14:textId="77777777" w:rsidR="00E77E5C" w:rsidRPr="00E46AD2" w:rsidRDefault="00E77E5C" w:rsidP="001A721D">
      <w:r w:rsidRPr="00E46AD2">
        <w:rPr>
          <w:rtl/>
        </w:rPr>
        <w:t>مقدمة</w:t>
      </w:r>
      <w:r w:rsidRPr="00E46AD2">
        <w:t>:</w:t>
      </w:r>
    </w:p>
    <w:p w14:paraId="1AAE1058" w14:textId="3499CFB1" w:rsidR="00E77E5C" w:rsidRPr="00E46AD2" w:rsidRDefault="00E77E5C" w:rsidP="001A721D">
      <w:r w:rsidRPr="00E46AD2">
        <w:rPr>
          <w:rtl/>
        </w:rPr>
        <w:t xml:space="preserve">يثير موضوع العلاقة بين النبي والرسول، والقرآن والسنة، الكثير من النقاش والتساؤلات في الأوساط الإسلامية. فما هو الفرق الدقيق بين النبي والرسول؟ وهل كان للنبي محمد صلى الله عليه وسلم أن يجتهد في التشريع؟ وما هي العلاقة الصحيحة بين القرآن والسنة؟ وما هو دور الاجتهاد في التشريع الإسلامي؟ هذه الأسئلة وغيرها نحاول الإجابة عليها في </w:t>
      </w:r>
      <w:r w:rsidR="0098088B" w:rsidRPr="00E46AD2">
        <w:rPr>
          <w:rtl/>
        </w:rPr>
        <w:t>هذا البحث</w:t>
      </w:r>
      <w:r w:rsidRPr="00E46AD2">
        <w:rPr>
          <w:rtl/>
        </w:rPr>
        <w:t>، مستندين إلى فهم مستنير للنصوص القرآنية والسنة النبوية الصحيحة</w:t>
      </w:r>
      <w:r w:rsidRPr="00E46AD2">
        <w:t>.</w:t>
      </w:r>
    </w:p>
    <w:p w14:paraId="22B5B565" w14:textId="77777777" w:rsidR="00E77E5C" w:rsidRPr="00E46AD2" w:rsidRDefault="00E77E5C" w:rsidP="001A721D">
      <w:r w:rsidRPr="00E46AD2">
        <w:t xml:space="preserve">1. </w:t>
      </w:r>
      <w:r w:rsidRPr="00E46AD2">
        <w:rPr>
          <w:rtl/>
        </w:rPr>
        <w:t>النبي والرسول: التمييز الدقيق</w:t>
      </w:r>
      <w:r w:rsidRPr="00E46AD2">
        <w:t>:</w:t>
      </w:r>
    </w:p>
    <w:p w14:paraId="2FFCAABA" w14:textId="77777777" w:rsidR="00E77E5C" w:rsidRPr="00E46AD2" w:rsidRDefault="00E77E5C" w:rsidP="009A6CA1">
      <w:pPr>
        <w:pStyle w:val="a9"/>
        <w:numPr>
          <w:ilvl w:val="0"/>
          <w:numId w:val="248"/>
        </w:numPr>
      </w:pPr>
      <w:r w:rsidRPr="001A721D">
        <w:rPr>
          <w:b/>
          <w:bCs/>
          <w:rtl/>
        </w:rPr>
        <w:t>النبي</w:t>
      </w:r>
      <w:r w:rsidRPr="001A721D">
        <w:rPr>
          <w:b/>
          <w:bCs/>
        </w:rPr>
        <w:t>:</w:t>
      </w:r>
      <w:r w:rsidRPr="00E46AD2">
        <w:t xml:space="preserve"> </w:t>
      </w:r>
      <w:r w:rsidRPr="00E46AD2">
        <w:rPr>
          <w:rtl/>
        </w:rPr>
        <w:t>هو اصطفاء إلهي لشخص من البشر، يوحى إليه، ولكنه قد لا يكون مكلفاً برسالة خاصة ليبلغها للناس. قد يكون النبي مأموراً باتباع شريعة رسول سابق، أو مُلهماً بالحق والصواب في أمور حياته. حياة النبي بشرية، وقد يقع منه الخطأ أو الزلل، ويُعاتب من الله تعالى على ذلك</w:t>
      </w:r>
      <w:r w:rsidRPr="00E46AD2">
        <w:t>.</w:t>
      </w:r>
    </w:p>
    <w:p w14:paraId="0B2E5C8B" w14:textId="77777777" w:rsidR="00E77E5C" w:rsidRPr="00E46AD2" w:rsidRDefault="00E77E5C" w:rsidP="009A6CA1">
      <w:pPr>
        <w:pStyle w:val="a9"/>
        <w:numPr>
          <w:ilvl w:val="0"/>
          <w:numId w:val="248"/>
        </w:numPr>
      </w:pPr>
      <w:r w:rsidRPr="001A721D">
        <w:rPr>
          <w:b/>
          <w:bCs/>
          <w:rtl/>
        </w:rPr>
        <w:t>الرسول</w:t>
      </w:r>
      <w:r w:rsidRPr="001A721D">
        <w:rPr>
          <w:b/>
          <w:bCs/>
        </w:rPr>
        <w:t>:</w:t>
      </w:r>
      <w:r w:rsidRPr="00E46AD2">
        <w:t xml:space="preserve"> </w:t>
      </w:r>
      <w:r w:rsidRPr="00E46AD2">
        <w:rPr>
          <w:rtl/>
        </w:rPr>
        <w:t>هو نبي أُرسل برسالة خاصة، وشريعة محددة، ليبلغها للناس. الرسول معصوم في تبليغ الرسالة، ولا ينطق عن الهوى، بل هو وحي يوحى. طاعة الرسول هي من طاعة الله تعالى</w:t>
      </w:r>
      <w:r w:rsidRPr="00E46AD2">
        <w:t>.</w:t>
      </w:r>
    </w:p>
    <w:p w14:paraId="0CA0F21A" w14:textId="77777777" w:rsidR="00E77E5C" w:rsidRPr="00E46AD2" w:rsidRDefault="00E77E5C" w:rsidP="001A721D">
      <w:r w:rsidRPr="00E46AD2">
        <w:t xml:space="preserve">2. </w:t>
      </w:r>
      <w:r w:rsidRPr="00E46AD2">
        <w:rPr>
          <w:rtl/>
        </w:rPr>
        <w:t>النبي محمد صلى الله عليه وسلم والتشريع</w:t>
      </w:r>
      <w:r w:rsidRPr="00E46AD2">
        <w:t>:</w:t>
      </w:r>
    </w:p>
    <w:p w14:paraId="15748C5D" w14:textId="77777777" w:rsidR="00E77E5C" w:rsidRPr="00E46AD2" w:rsidRDefault="00E77E5C" w:rsidP="009A6CA1">
      <w:pPr>
        <w:pStyle w:val="a9"/>
        <w:numPr>
          <w:ilvl w:val="0"/>
          <w:numId w:val="249"/>
        </w:numPr>
      </w:pPr>
      <w:r w:rsidRPr="001A721D">
        <w:rPr>
          <w:b/>
          <w:bCs/>
          <w:rtl/>
        </w:rPr>
        <w:t>الوحي هو المصدر الوحيد للتشريع</w:t>
      </w:r>
      <w:r w:rsidRPr="001A721D">
        <w:rPr>
          <w:b/>
          <w:bCs/>
        </w:rPr>
        <w:t>:</w:t>
      </w:r>
      <w:r w:rsidRPr="00E46AD2">
        <w:t xml:space="preserve"> </w:t>
      </w:r>
      <w:r w:rsidRPr="00E46AD2">
        <w:rPr>
          <w:rtl/>
        </w:rPr>
        <w:t>القرآن الكريم هو المصدر الوحيد للتشريع في الإسلام. {إِنَّا أَنزَلْنَا إِلَيْكَ الْكِتَابَ بِالْحَقِّ لِتَحْكُمَ بَيْنَ النَّاسِ بِمَا أَرَاكَ اللَّهُ ۚ وَلَا تَكُن لِّلْخَائِنِينَ خَصِيمًا} [النساء: 105]. النبي محمد صلى الله عليه وسلم كان يتلقى الوحي، وينتظره للإجابة على الأسئلة، ولم يكن يجتهد في إنشاء تشريعات جديدة من عند نفسه</w:t>
      </w:r>
      <w:r w:rsidRPr="00E46AD2">
        <w:t>.</w:t>
      </w:r>
    </w:p>
    <w:p w14:paraId="3339991D" w14:textId="77777777" w:rsidR="00E77E5C" w:rsidRPr="00E46AD2" w:rsidRDefault="00E77E5C" w:rsidP="009A6CA1">
      <w:pPr>
        <w:pStyle w:val="a9"/>
        <w:numPr>
          <w:ilvl w:val="0"/>
          <w:numId w:val="249"/>
        </w:numPr>
      </w:pPr>
      <w:r w:rsidRPr="001A721D">
        <w:rPr>
          <w:b/>
          <w:bCs/>
          <w:rtl/>
        </w:rPr>
        <w:t>اجتهاد النبي في تطبيق التشريع</w:t>
      </w:r>
      <w:r w:rsidRPr="001A721D">
        <w:rPr>
          <w:b/>
          <w:bCs/>
        </w:rPr>
        <w:t>:</w:t>
      </w:r>
      <w:r w:rsidRPr="00E46AD2">
        <w:t xml:space="preserve"> </w:t>
      </w:r>
      <w:r w:rsidRPr="00E46AD2">
        <w:rPr>
          <w:rtl/>
        </w:rPr>
        <w:t xml:space="preserve">النبي محمد صلى الله عليه وسلم كان يجتهد في </w:t>
      </w:r>
      <w:r w:rsidRPr="001A721D">
        <w:rPr>
          <w:i/>
          <w:iCs/>
          <w:rtl/>
        </w:rPr>
        <w:t>تطبيق</w:t>
      </w:r>
      <w:r w:rsidRPr="00E46AD2">
        <w:rPr>
          <w:rtl/>
        </w:rPr>
        <w:t xml:space="preserve"> التشريعات القرآنية على الواقع، وفي فهم النصوص وتفسيرها، وفي استنباط الأحكام التفصيلية من القواعد الكلية التي جاء بها القرآن. وهذا الاجتهاد ليس تشريعاً جديداً، بل هو فهم وتطبيق للتشريع الإلهي</w:t>
      </w:r>
      <w:r w:rsidRPr="00E46AD2">
        <w:t>.</w:t>
      </w:r>
    </w:p>
    <w:p w14:paraId="43B3B265" w14:textId="780EB016" w:rsidR="00E77E5C" w:rsidRPr="00E46AD2" w:rsidRDefault="00E77E5C" w:rsidP="009A6CA1">
      <w:pPr>
        <w:pStyle w:val="a9"/>
        <w:numPr>
          <w:ilvl w:val="0"/>
          <w:numId w:val="249"/>
        </w:numPr>
      </w:pPr>
      <w:r w:rsidRPr="001A721D">
        <w:rPr>
          <w:b/>
          <w:bCs/>
          <w:rtl/>
        </w:rPr>
        <w:t>لا تعارض بين القرآن والسنة الصحيحة</w:t>
      </w:r>
      <w:r w:rsidRPr="001A721D">
        <w:rPr>
          <w:b/>
          <w:bCs/>
        </w:rPr>
        <w:t>:</w:t>
      </w:r>
      <w:r w:rsidRPr="00E46AD2">
        <w:t xml:space="preserve"> </w:t>
      </w:r>
      <w:r w:rsidRPr="00E46AD2">
        <w:rPr>
          <w:rtl/>
        </w:rPr>
        <w:t xml:space="preserve">السنة النبوية الصحيحة </w:t>
      </w:r>
      <w:r w:rsidR="0064321B">
        <w:rPr>
          <w:rtl/>
        </w:rPr>
        <w:t>"</w:t>
      </w:r>
      <w:r w:rsidRPr="00E46AD2">
        <w:rPr>
          <w:rtl/>
        </w:rPr>
        <w:t>الثابتة بطرق نقل صحيحة ومتواترة</w:t>
      </w:r>
      <w:r w:rsidR="0064321B">
        <w:rPr>
          <w:rtl/>
        </w:rPr>
        <w:t>"</w:t>
      </w:r>
      <w:r w:rsidRPr="00E46AD2">
        <w:rPr>
          <w:rtl/>
        </w:rPr>
        <w:t xml:space="preserve"> لا يمكن أن تتعارض مع القرآن الكريم، بل هي بيان وتفصيل وتطبيق لما جاء في القرآن</w:t>
      </w:r>
      <w:r w:rsidRPr="00E46AD2">
        <w:t>.</w:t>
      </w:r>
    </w:p>
    <w:p w14:paraId="5FCFA3C2" w14:textId="77777777" w:rsidR="00E77E5C" w:rsidRPr="00E46AD2" w:rsidRDefault="00E77E5C" w:rsidP="001A721D">
      <w:r w:rsidRPr="00E46AD2">
        <w:t xml:space="preserve">3. </w:t>
      </w:r>
      <w:r w:rsidRPr="00E46AD2">
        <w:rPr>
          <w:rtl/>
        </w:rPr>
        <w:t>طاعة الرسول واتباع القرآن</w:t>
      </w:r>
      <w:r w:rsidRPr="00E46AD2">
        <w:t>:</w:t>
      </w:r>
    </w:p>
    <w:p w14:paraId="3BCA25DD" w14:textId="77777777" w:rsidR="00E77E5C" w:rsidRPr="00E46AD2" w:rsidRDefault="00E77E5C" w:rsidP="009A6CA1">
      <w:pPr>
        <w:pStyle w:val="a9"/>
        <w:numPr>
          <w:ilvl w:val="0"/>
          <w:numId w:val="250"/>
        </w:numPr>
      </w:pPr>
      <w:r w:rsidRPr="001A721D">
        <w:rPr>
          <w:b/>
          <w:bCs/>
          <w:rtl/>
        </w:rPr>
        <w:t>طاعة الرسول هي طاعة لله</w:t>
      </w:r>
      <w:r w:rsidRPr="001A721D">
        <w:rPr>
          <w:b/>
          <w:bCs/>
        </w:rPr>
        <w:t>:</w:t>
      </w:r>
      <w:r w:rsidRPr="00E46AD2">
        <w:t xml:space="preserve"> </w:t>
      </w:r>
      <w:r w:rsidRPr="00E46AD2">
        <w:rPr>
          <w:rtl/>
        </w:rPr>
        <w:t>{مَّن يُطِعِ الرَّسُولَ فَقَدْ أَطَاعَ اللَّهَ} [النساء: 80]. طاعة الرسول ليست طاعة لشخصه، بل هي طاعة لله تعالى، لأنه مبلغ عن الله</w:t>
      </w:r>
      <w:r w:rsidRPr="00E46AD2">
        <w:t>.</w:t>
      </w:r>
    </w:p>
    <w:p w14:paraId="551B67B3" w14:textId="77777777" w:rsidR="00E77E5C" w:rsidRPr="00E46AD2" w:rsidRDefault="00E77E5C" w:rsidP="009A6CA1">
      <w:pPr>
        <w:pStyle w:val="a9"/>
        <w:numPr>
          <w:ilvl w:val="0"/>
          <w:numId w:val="250"/>
        </w:numPr>
      </w:pPr>
      <w:r w:rsidRPr="001A721D">
        <w:rPr>
          <w:b/>
          <w:bCs/>
          <w:rtl/>
        </w:rPr>
        <w:t>اتباع القرآن هو الأساس</w:t>
      </w:r>
      <w:r w:rsidRPr="001A721D">
        <w:rPr>
          <w:b/>
          <w:bCs/>
        </w:rPr>
        <w:t>:</w:t>
      </w:r>
      <w:r w:rsidRPr="00E46AD2">
        <w:t xml:space="preserve"> </w:t>
      </w:r>
      <w:r w:rsidRPr="00E46AD2">
        <w:rPr>
          <w:rtl/>
        </w:rPr>
        <w:t>{اتَّبِعُوا مَا أُنزِلَ إِلَيْكُم مِّن رَّبِّكُمْ وَلَا تَتَّبِعُوا مِن دُونِهِ أَوْلِيَاءَ ۗ قَلِيلًا مَّا تَذَكَّرُونَ} [الأعراف: 3]. القرآن هو المرجع الأول والأخير، وهو المهيمن على كل ما سواه</w:t>
      </w:r>
      <w:r w:rsidRPr="00E46AD2">
        <w:t>.</w:t>
      </w:r>
    </w:p>
    <w:p w14:paraId="176624C2" w14:textId="77777777" w:rsidR="00E77E5C" w:rsidRPr="00E46AD2" w:rsidRDefault="00E77E5C" w:rsidP="009A6CA1">
      <w:pPr>
        <w:pStyle w:val="a9"/>
        <w:numPr>
          <w:ilvl w:val="0"/>
          <w:numId w:val="250"/>
        </w:numPr>
      </w:pPr>
      <w:r w:rsidRPr="001A721D">
        <w:rPr>
          <w:b/>
          <w:bCs/>
          <w:rtl/>
        </w:rPr>
        <w:t>فهم خاطئ لطاعة الرسول</w:t>
      </w:r>
      <w:r w:rsidRPr="001A721D">
        <w:rPr>
          <w:b/>
          <w:bCs/>
        </w:rPr>
        <w:t>:</w:t>
      </w:r>
      <w:r w:rsidRPr="00E46AD2">
        <w:t xml:space="preserve"> </w:t>
      </w:r>
      <w:r w:rsidRPr="00E46AD2">
        <w:rPr>
          <w:rtl/>
        </w:rPr>
        <w:t>البعض يفهم طاعة الرسول على أنها اتباع لكل ما ورد عنه، بغض النظر عن صحة السند أو موافقته للقرآن. وهذا فهم خاطئ، فالطاعة الواجبة هي لما صح وثبت عن الرسول، وكان بياناً وتفسيراً وتطبيقاً للقرآن</w:t>
      </w:r>
      <w:r w:rsidRPr="00E46AD2">
        <w:t>.</w:t>
      </w:r>
    </w:p>
    <w:p w14:paraId="449CDB14" w14:textId="77777777" w:rsidR="00E77E5C" w:rsidRPr="00E46AD2" w:rsidRDefault="00E77E5C" w:rsidP="001A721D">
      <w:r w:rsidRPr="00E46AD2">
        <w:t xml:space="preserve">4. </w:t>
      </w:r>
      <w:r w:rsidRPr="00E46AD2">
        <w:rPr>
          <w:rtl/>
        </w:rPr>
        <w:t>السنة النبوية والقرآن</w:t>
      </w:r>
      <w:r w:rsidRPr="00E46AD2">
        <w:t>:</w:t>
      </w:r>
    </w:p>
    <w:p w14:paraId="508D555F" w14:textId="77777777" w:rsidR="00E77E5C" w:rsidRPr="00E46AD2" w:rsidRDefault="00E77E5C" w:rsidP="009A6CA1">
      <w:pPr>
        <w:pStyle w:val="a9"/>
        <w:numPr>
          <w:ilvl w:val="0"/>
          <w:numId w:val="251"/>
        </w:numPr>
      </w:pPr>
      <w:r w:rsidRPr="001A721D">
        <w:rPr>
          <w:b/>
          <w:bCs/>
          <w:rtl/>
        </w:rPr>
        <w:t>السنة بيان وتطبيق للقرآن</w:t>
      </w:r>
      <w:r w:rsidRPr="001A721D">
        <w:rPr>
          <w:b/>
          <w:bCs/>
        </w:rPr>
        <w:t>:</w:t>
      </w:r>
      <w:r w:rsidRPr="00E46AD2">
        <w:t xml:space="preserve"> </w:t>
      </w:r>
      <w:r w:rsidRPr="00E46AD2">
        <w:rPr>
          <w:rtl/>
        </w:rPr>
        <w:t>السنة النبوية الصحيحة هي التطبيق العملي للنبي صلى الله عليه وسلم للقرآن الكريم، وهي بيان وتفصيل لما جاء في القرآن مجملاً، وتوضيح لما قد يشكل فهمه</w:t>
      </w:r>
      <w:r w:rsidRPr="00E46AD2">
        <w:t>.</w:t>
      </w:r>
    </w:p>
    <w:p w14:paraId="591105D0" w14:textId="77777777" w:rsidR="00E77E5C" w:rsidRPr="00E46AD2" w:rsidRDefault="00E77E5C" w:rsidP="009A6CA1">
      <w:pPr>
        <w:pStyle w:val="a9"/>
        <w:numPr>
          <w:ilvl w:val="0"/>
          <w:numId w:val="251"/>
        </w:numPr>
      </w:pPr>
      <w:r w:rsidRPr="001A721D">
        <w:rPr>
          <w:b/>
          <w:bCs/>
          <w:rtl/>
        </w:rPr>
        <w:t>تدوين السنة</w:t>
      </w:r>
      <w:r w:rsidRPr="001A721D">
        <w:rPr>
          <w:b/>
          <w:bCs/>
        </w:rPr>
        <w:t>:</w:t>
      </w:r>
      <w:r w:rsidRPr="00E46AD2">
        <w:t xml:space="preserve"> </w:t>
      </w:r>
      <w:r w:rsidRPr="00E46AD2">
        <w:rPr>
          <w:rtl/>
        </w:rPr>
        <w:t>تدوين السنة النبوية بدأ بشكل رسمي في وقت متأخر نسبياً، بعد وفاة النبي صلى الله عليه وسلم. وهذا التأخير في التدوين فتح الباب لدخول بعض الأحاديث الضعيفة والموضوعة، مما استدعى وضع علم الجرح والتعديل لتمييز الصحيح من الضعيف</w:t>
      </w:r>
      <w:r w:rsidRPr="00E46AD2">
        <w:t>.</w:t>
      </w:r>
    </w:p>
    <w:p w14:paraId="7D18D067" w14:textId="77777777" w:rsidR="00E77E5C" w:rsidRPr="00E46AD2" w:rsidRDefault="00E77E5C" w:rsidP="009A6CA1">
      <w:pPr>
        <w:pStyle w:val="a9"/>
        <w:numPr>
          <w:ilvl w:val="0"/>
          <w:numId w:val="251"/>
        </w:numPr>
      </w:pPr>
      <w:r w:rsidRPr="001A721D">
        <w:rPr>
          <w:b/>
          <w:bCs/>
          <w:rtl/>
        </w:rPr>
        <w:t>السنة ليست مصدراً مستقلاً للتشريع</w:t>
      </w:r>
      <w:r w:rsidRPr="00E46AD2">
        <w:t xml:space="preserve">: </w:t>
      </w:r>
      <w:r w:rsidRPr="00E46AD2">
        <w:rPr>
          <w:rtl/>
        </w:rPr>
        <w:t>السنة ليست مصدراً مستقلاً للتشريع بجانب القرآن، بل هي بيان وتطبيق للقرآن. لا يمكن للسنة أن تنسخ القرآن، أو أن تأتي بحكم جديد يعارض نصاً قرآنياً صريحاً</w:t>
      </w:r>
      <w:r w:rsidRPr="00E46AD2">
        <w:t>.</w:t>
      </w:r>
    </w:p>
    <w:p w14:paraId="3C000970" w14:textId="77777777" w:rsidR="00E77E5C" w:rsidRPr="00E46AD2" w:rsidRDefault="00E77E5C" w:rsidP="001A721D">
      <w:r w:rsidRPr="00E46AD2">
        <w:t xml:space="preserve">5. </w:t>
      </w:r>
      <w:r w:rsidRPr="00E46AD2">
        <w:rPr>
          <w:rtl/>
        </w:rPr>
        <w:t>الاجتهاد في التشريع</w:t>
      </w:r>
      <w:r w:rsidRPr="00E46AD2">
        <w:t>:</w:t>
      </w:r>
    </w:p>
    <w:p w14:paraId="6876D7A4" w14:textId="77777777" w:rsidR="00E77E5C" w:rsidRPr="00E46AD2" w:rsidRDefault="00E77E5C" w:rsidP="009A6CA1">
      <w:pPr>
        <w:pStyle w:val="a9"/>
        <w:numPr>
          <w:ilvl w:val="0"/>
          <w:numId w:val="252"/>
        </w:numPr>
      </w:pPr>
      <w:r w:rsidRPr="001A721D">
        <w:rPr>
          <w:b/>
          <w:bCs/>
          <w:rtl/>
        </w:rPr>
        <w:t>الاجتهاد المقبول</w:t>
      </w:r>
      <w:r w:rsidRPr="001A721D">
        <w:rPr>
          <w:b/>
          <w:bCs/>
        </w:rPr>
        <w:t>:</w:t>
      </w:r>
      <w:r w:rsidRPr="00E46AD2">
        <w:t xml:space="preserve"> </w:t>
      </w:r>
      <w:r w:rsidRPr="00E46AD2">
        <w:rPr>
          <w:rtl/>
        </w:rPr>
        <w:t>الاجتهاد في التشريع هو بذل الجهد لاستنباط الأحكام الشرعية من الأدلة التفصيلية، في المسائل التي لم يرد فيها نص صريح من القرآن أو السنة الصحيحة</w:t>
      </w:r>
      <w:r w:rsidRPr="00E46AD2">
        <w:t>.</w:t>
      </w:r>
    </w:p>
    <w:p w14:paraId="323B9322" w14:textId="77777777" w:rsidR="00E77E5C" w:rsidRPr="00E46AD2" w:rsidRDefault="00E77E5C" w:rsidP="009A6CA1">
      <w:pPr>
        <w:pStyle w:val="a9"/>
        <w:numPr>
          <w:ilvl w:val="0"/>
          <w:numId w:val="252"/>
        </w:numPr>
      </w:pPr>
      <w:r w:rsidRPr="001A721D">
        <w:rPr>
          <w:b/>
          <w:bCs/>
          <w:rtl/>
        </w:rPr>
        <w:t>ضوابط الاجتهاد</w:t>
      </w:r>
      <w:r w:rsidRPr="001A721D">
        <w:rPr>
          <w:b/>
          <w:bCs/>
        </w:rPr>
        <w:t>:</w:t>
      </w:r>
      <w:r w:rsidRPr="00E46AD2">
        <w:t xml:space="preserve"> </w:t>
      </w:r>
      <w:r w:rsidRPr="00E46AD2">
        <w:rPr>
          <w:rtl/>
        </w:rPr>
        <w:t>الاجتهاد يجب أن يكون ضمن إطار النصوص القرآنية والسنة النبوية الصحيحة، ولا يجوز أن يخالف نصاً صريحاً أو قاعدة كلية ثابتة في الشريعة</w:t>
      </w:r>
      <w:r w:rsidRPr="00E46AD2">
        <w:t>.</w:t>
      </w:r>
    </w:p>
    <w:p w14:paraId="3288500D" w14:textId="77777777" w:rsidR="00E77E5C" w:rsidRPr="00E46AD2" w:rsidRDefault="00E77E5C" w:rsidP="009A6CA1">
      <w:pPr>
        <w:pStyle w:val="a9"/>
        <w:numPr>
          <w:ilvl w:val="0"/>
          <w:numId w:val="252"/>
        </w:numPr>
      </w:pPr>
      <w:r w:rsidRPr="001A721D">
        <w:rPr>
          <w:b/>
          <w:bCs/>
          <w:rtl/>
        </w:rPr>
        <w:t>الاجتهاد ليس تشريعاً جديداً</w:t>
      </w:r>
      <w:r w:rsidRPr="001A721D">
        <w:rPr>
          <w:b/>
          <w:bCs/>
        </w:rPr>
        <w:t>:</w:t>
      </w:r>
      <w:r w:rsidRPr="00E46AD2">
        <w:t xml:space="preserve"> </w:t>
      </w:r>
      <w:r w:rsidRPr="00E46AD2">
        <w:rPr>
          <w:rtl/>
        </w:rPr>
        <w:t>الاجتهاد ليس إنشاءً لتشريعات جديدة، بل هو فهم وتطبيق للنصوص الشرعية على الوقائع المستجدة</w:t>
      </w:r>
      <w:r w:rsidRPr="00E46AD2">
        <w:t>.</w:t>
      </w:r>
    </w:p>
    <w:p w14:paraId="3273CE40" w14:textId="77777777" w:rsidR="00E77E5C" w:rsidRPr="00E46AD2" w:rsidRDefault="00E77E5C" w:rsidP="001A721D">
      <w:r w:rsidRPr="00E46AD2">
        <w:t xml:space="preserve">6. </w:t>
      </w:r>
      <w:r w:rsidRPr="00E46AD2">
        <w:rPr>
          <w:rtl/>
        </w:rPr>
        <w:t>سنة الرسول هي القرآن</w:t>
      </w:r>
      <w:r w:rsidRPr="00E46AD2">
        <w:t>:</w:t>
      </w:r>
    </w:p>
    <w:p w14:paraId="1FBC4AB0" w14:textId="77777777" w:rsidR="00E77E5C" w:rsidRPr="00E46AD2" w:rsidRDefault="00E77E5C" w:rsidP="001A721D">
      <w:r w:rsidRPr="00E46AD2">
        <w:rPr>
          <w:rtl/>
        </w:rPr>
        <w:t>يمكن القول بأن سنة الرسول صلى الله عليه وسلم هي القرآن، بمعنى أن حياته وسلوكه وأقواله وأفعاله كانت تجسيداً حياً للقرآن الكريم. {لَّقَدْ كَانَ لَكُمْ فِي رَسُولِ اللَّهِ أُسْوَةٌ حَسَنَةٌ لِّمَن كَانَ يَرْجُو اللَّهَ وَالْيَوْمَ الْآخِرَ وَذَكَرَ اللَّهَ كَثِيرًا} [الأحزاب: 21]</w:t>
      </w:r>
      <w:r w:rsidRPr="00E46AD2">
        <w:t>.</w:t>
      </w:r>
    </w:p>
    <w:p w14:paraId="158A08D3" w14:textId="478F1299" w:rsidR="00E77E5C" w:rsidRPr="00E46AD2" w:rsidRDefault="00E77E5C" w:rsidP="001A721D">
      <w:r w:rsidRPr="00E46AD2">
        <w:t xml:space="preserve">7. </w:t>
      </w:r>
      <w:r w:rsidRPr="00E46AD2">
        <w:rPr>
          <w:rtl/>
        </w:rPr>
        <w:t xml:space="preserve">أمثلة من القرآن </w:t>
      </w:r>
      <w:r w:rsidR="0064321B">
        <w:rPr>
          <w:rtl/>
        </w:rPr>
        <w:t>"</w:t>
      </w:r>
      <w:r w:rsidRPr="00E46AD2">
        <w:rPr>
          <w:rtl/>
        </w:rPr>
        <w:t>الفيء والصدقات</w:t>
      </w:r>
      <w:r w:rsidR="0064321B">
        <w:rPr>
          <w:rtl/>
        </w:rPr>
        <w:t>"</w:t>
      </w:r>
      <w:r w:rsidRPr="00E46AD2">
        <w:t>:</w:t>
      </w:r>
    </w:p>
    <w:p w14:paraId="6B8133AF" w14:textId="77777777" w:rsidR="00E77E5C" w:rsidRPr="00E46AD2" w:rsidRDefault="00E77E5C" w:rsidP="001A721D">
      <w:r w:rsidRPr="00E46AD2">
        <w:rPr>
          <w:rtl/>
        </w:rPr>
        <w:t>الآيات القرآنية التي تتحدث عن توزيع الفيء والصدقات تؤكد أن الرسول صلى الله عليه وسلم كان يحكم بالقرآن في توزيع هذه الأموال، ولم يكن يتبع هواه أو يجتهد من عند نفسه</w:t>
      </w:r>
      <w:r w:rsidRPr="00E46AD2">
        <w:t>.</w:t>
      </w:r>
    </w:p>
    <w:p w14:paraId="56A8A0C8" w14:textId="06C67112" w:rsidR="00E77E5C" w:rsidRPr="00E46AD2" w:rsidRDefault="00E77E5C" w:rsidP="001A721D">
      <w:r w:rsidRPr="00E46AD2">
        <w:t xml:space="preserve">8. </w:t>
      </w:r>
      <w:r w:rsidRPr="00E46AD2">
        <w:rPr>
          <w:rtl/>
        </w:rPr>
        <w:t xml:space="preserve">نهي النبي عن كتابة الحديث </w:t>
      </w:r>
      <w:r w:rsidR="0064321B">
        <w:rPr>
          <w:rtl/>
        </w:rPr>
        <w:t>"</w:t>
      </w:r>
      <w:r w:rsidRPr="00E46AD2">
        <w:rPr>
          <w:rtl/>
        </w:rPr>
        <w:t>في البداية</w:t>
      </w:r>
      <w:r w:rsidR="0064321B">
        <w:rPr>
          <w:rtl/>
        </w:rPr>
        <w:t>"</w:t>
      </w:r>
      <w:r w:rsidRPr="00E46AD2">
        <w:t>:</w:t>
      </w:r>
    </w:p>
    <w:p w14:paraId="1E2CFB30" w14:textId="77777777" w:rsidR="00E77E5C" w:rsidRPr="00E46AD2" w:rsidRDefault="00E77E5C" w:rsidP="001A721D">
      <w:r w:rsidRPr="00E46AD2">
        <w:rPr>
          <w:rtl/>
        </w:rPr>
        <w:t>نهي النبي صلى الله عليه وسلم عن كتابة الحديث في بداية الأمر كان خشية أن يختلط بالقرآن، وللتأكيد على أن القرآن هو المصدر الوحيد للتشريع. ومع ذلك، فقد أذن النبي صلى الله عليه وسلم لبعض الصحابة بكتابة الحديث في وقت لاحق، وتم تدوين السنة بشكل رسمي في وقت متأخر</w:t>
      </w:r>
      <w:r w:rsidRPr="00E46AD2">
        <w:t>.</w:t>
      </w:r>
    </w:p>
    <w:p w14:paraId="3EAD34CF" w14:textId="77777777" w:rsidR="00E77E5C" w:rsidRPr="00E46AD2" w:rsidRDefault="00E77E5C" w:rsidP="001A721D">
      <w:r w:rsidRPr="00E46AD2">
        <w:rPr>
          <w:rtl/>
        </w:rPr>
        <w:t>الخلاصة</w:t>
      </w:r>
      <w:r w:rsidRPr="00E46AD2">
        <w:t>:</w:t>
      </w:r>
    </w:p>
    <w:p w14:paraId="15CFB0E9" w14:textId="0FCB7EE7" w:rsidR="00E77E5C" w:rsidRPr="00E46AD2" w:rsidRDefault="00E77E5C" w:rsidP="001A721D">
      <w:r w:rsidRPr="00E46AD2">
        <w:rPr>
          <w:rtl/>
        </w:rPr>
        <w:t>القرآن الكريم هو المصدر الوحيد للتشريع في الإسلام</w:t>
      </w:r>
      <w:r w:rsidR="00E0108C">
        <w:rPr>
          <w:rFonts w:hint="cs"/>
          <w:rtl/>
        </w:rPr>
        <w:t xml:space="preserve"> ولا يعلو عليه أي كتاب بشر</w:t>
      </w:r>
      <w:r w:rsidR="001B140B">
        <w:rPr>
          <w:rFonts w:hint="cs"/>
          <w:rtl/>
        </w:rPr>
        <w:t>ي</w:t>
      </w:r>
      <w:r w:rsidR="009E166C">
        <w:rPr>
          <w:rFonts w:hint="cs"/>
          <w:rtl/>
        </w:rPr>
        <w:t xml:space="preserve"> وهو</w:t>
      </w:r>
      <w:r w:rsidR="001B140B">
        <w:rPr>
          <w:rFonts w:hint="cs"/>
          <w:rtl/>
        </w:rPr>
        <w:t xml:space="preserve"> م</w:t>
      </w:r>
      <w:r w:rsidR="00EC2164">
        <w:rPr>
          <w:rFonts w:hint="cs"/>
          <w:rtl/>
        </w:rPr>
        <w:t>ف</w:t>
      </w:r>
      <w:r w:rsidR="001B140B">
        <w:rPr>
          <w:rFonts w:hint="cs"/>
          <w:rtl/>
        </w:rPr>
        <w:t xml:space="preserve">صل تفصيلا </w:t>
      </w:r>
      <w:r w:rsidR="00EB0C32">
        <w:rPr>
          <w:rFonts w:hint="cs"/>
          <w:rtl/>
        </w:rPr>
        <w:t xml:space="preserve">وكامل </w:t>
      </w:r>
      <w:r w:rsidR="001B140B">
        <w:rPr>
          <w:rFonts w:hint="cs"/>
          <w:rtl/>
        </w:rPr>
        <w:t xml:space="preserve">ويبين </w:t>
      </w:r>
      <w:r w:rsidR="00EB0C32">
        <w:rPr>
          <w:rFonts w:hint="cs"/>
          <w:rtl/>
        </w:rPr>
        <w:t xml:space="preserve"> ويفسر </w:t>
      </w:r>
      <w:r w:rsidR="001B140B">
        <w:rPr>
          <w:rFonts w:hint="cs"/>
          <w:rtl/>
        </w:rPr>
        <w:t xml:space="preserve">نفسه </w:t>
      </w:r>
      <w:r w:rsidR="00C668DD">
        <w:rPr>
          <w:rFonts w:hint="cs"/>
          <w:rtl/>
        </w:rPr>
        <w:t xml:space="preserve">ويتطلب التدبر </w:t>
      </w:r>
      <w:r w:rsidR="009E166C">
        <w:rPr>
          <w:rFonts w:hint="cs"/>
          <w:rtl/>
        </w:rPr>
        <w:t>لمسه</w:t>
      </w:r>
      <w:r w:rsidRPr="00E46AD2">
        <w:rPr>
          <w:rtl/>
        </w:rPr>
        <w:t>، والسنة النبوية الصحيحة هي بيان وتفصيل وتطبيق لما جاء في القرآن</w:t>
      </w:r>
      <w:r w:rsidR="00C57444">
        <w:rPr>
          <w:rFonts w:hint="cs"/>
          <w:rtl/>
        </w:rPr>
        <w:t xml:space="preserve"> وهذا </w:t>
      </w:r>
      <w:r w:rsidR="00EC2164">
        <w:rPr>
          <w:rFonts w:hint="cs"/>
          <w:rtl/>
        </w:rPr>
        <w:t>لا يغن</w:t>
      </w:r>
      <w:r w:rsidR="00EC2164">
        <w:rPr>
          <w:rFonts w:hint="eastAsia"/>
          <w:rtl/>
        </w:rPr>
        <w:t>ي</w:t>
      </w:r>
      <w:r w:rsidR="00C57444">
        <w:rPr>
          <w:rFonts w:hint="cs"/>
          <w:rtl/>
        </w:rPr>
        <w:t xml:space="preserve"> على التدبر وفهم الدين بالعقل وليس النقل</w:t>
      </w:r>
      <w:r w:rsidRPr="00E46AD2">
        <w:rPr>
          <w:rtl/>
        </w:rPr>
        <w:t>. النبي محمد صلى الله عليه وسلم كان مبلغاً عن الله، ولم يكن له أن يشرع من عند نفسه. الاجتهاد في التشريع جائز، ولكن ضمن ضوابط محددة، وفي إطار النصوص القرآنية والسنة النبوية الصحيحة. فهم العلاقة الصحيحة بين هذه المصادر هو أساس الفهم الصحيح للإسلام</w:t>
      </w:r>
      <w:r w:rsidRPr="00E46AD2">
        <w:t>.</w:t>
      </w:r>
    </w:p>
    <w:p w14:paraId="509EEEDD" w14:textId="77777777" w:rsidR="00E77E5C" w:rsidRPr="00E46AD2" w:rsidRDefault="00E77E5C" w:rsidP="001A721D">
      <w:pPr>
        <w:rPr>
          <w:rtl/>
        </w:rPr>
      </w:pPr>
    </w:p>
    <w:p w14:paraId="2366C062" w14:textId="43DAAC7C" w:rsidR="0048472F" w:rsidRPr="00E46AD2" w:rsidRDefault="0048472F" w:rsidP="008A0417">
      <w:pPr>
        <w:pStyle w:val="1"/>
      </w:pPr>
      <w:bookmarkStart w:id="58" w:name="_Toc199407045"/>
      <w:r w:rsidRPr="00E46AD2">
        <w:rPr>
          <w:rStyle w:val="ng-star-inserted1"/>
          <w:sz w:val="28"/>
          <w:szCs w:val="28"/>
          <w:rtl/>
        </w:rPr>
        <w:t>هل نتدبر القرآن حقًا؟ نقد لطرق التعامل الشائعة</w:t>
      </w:r>
      <w:bookmarkEnd w:id="58"/>
    </w:p>
    <w:p w14:paraId="37EF3E21" w14:textId="77777777" w:rsidR="0048472F" w:rsidRPr="00E46AD2" w:rsidRDefault="0048472F" w:rsidP="001A721D">
      <w:pPr>
        <w:pStyle w:val="ng-star-inserted"/>
        <w:bidi/>
      </w:pPr>
      <w:r w:rsidRPr="00E46AD2">
        <w:rPr>
          <w:rStyle w:val="ng-star-inserted1"/>
          <w:rFonts w:eastAsiaTheme="majorEastAsia"/>
          <w:b/>
          <w:bCs/>
          <w:sz w:val="28"/>
          <w:szCs w:val="28"/>
          <w:rtl/>
        </w:rPr>
        <w:t>مقدمة</w:t>
      </w:r>
      <w:r w:rsidRPr="00E46AD2">
        <w:rPr>
          <w:rStyle w:val="ng-star-inserted1"/>
          <w:rFonts w:eastAsiaTheme="majorEastAsia"/>
          <w:b/>
          <w:bCs/>
          <w:sz w:val="28"/>
          <w:szCs w:val="28"/>
        </w:rPr>
        <w:t>:</w:t>
      </w:r>
    </w:p>
    <w:p w14:paraId="702F3940" w14:textId="77777777" w:rsidR="0048472F" w:rsidRPr="00E46AD2" w:rsidRDefault="0048472F" w:rsidP="001A721D">
      <w:pPr>
        <w:pStyle w:val="ng-star-inserted"/>
        <w:bidi/>
      </w:pPr>
      <w:r w:rsidRPr="00E46AD2">
        <w:rPr>
          <w:rStyle w:val="ng-star-inserted1"/>
          <w:rFonts w:eastAsiaTheme="majorEastAsia"/>
          <w:sz w:val="28"/>
          <w:szCs w:val="28"/>
          <w:rtl/>
        </w:rPr>
        <w:t>القرآن الكريم... كلمات الله الخالدة، دستورنا الهادي، ونورنا الذي نستضيء به في دروب الحياة. نقرأه في صلواتنا، وفي خلواتنا، وفي كل حين. ولكن، هل نتوقف لنسأل أنفسنا: هل نقرأ القرآن كما يجب؟ هل نتدبر آياته، ونتفكر في معانيها، ونستلهم منها العبر والدروس؟ أم أننا نكتفي بترديد الكلمات دون وعي، وتلاوة الحروف دون فهم؟</w:t>
      </w:r>
    </w:p>
    <w:p w14:paraId="5EB42E1B" w14:textId="77777777" w:rsidR="0048472F" w:rsidRPr="00E46AD2" w:rsidRDefault="0048472F" w:rsidP="001A721D">
      <w:pPr>
        <w:pStyle w:val="ng-star-inserted"/>
        <w:bidi/>
      </w:pPr>
      <w:r w:rsidRPr="00E46AD2">
        <w:rPr>
          <w:rStyle w:val="ng-star-inserted1"/>
          <w:rFonts w:eastAsiaTheme="majorEastAsia"/>
          <w:sz w:val="28"/>
          <w:szCs w:val="28"/>
          <w:rtl/>
        </w:rPr>
        <w:t>هذه المقالة ليست مجرد نقد، بل هي دعوة صادقة لإعادة النظر في طريقة تعاملنا مع القرآن. إنها دعوة للانتقال من القراءة السطحية إلى القراءة الواعية، ومن الحفظ المجرد إلى الفهم العميق، ومن التلاوة الشكلية إلى التدبر المؤثر</w:t>
      </w:r>
      <w:r w:rsidRPr="00E46AD2">
        <w:rPr>
          <w:rStyle w:val="ng-star-inserted1"/>
          <w:rFonts w:eastAsiaTheme="majorEastAsia"/>
          <w:sz w:val="28"/>
          <w:szCs w:val="28"/>
        </w:rPr>
        <w:t>.</w:t>
      </w:r>
    </w:p>
    <w:p w14:paraId="4159A457" w14:textId="77777777" w:rsidR="0048472F" w:rsidRPr="00E46AD2" w:rsidRDefault="0048472F" w:rsidP="001A721D">
      <w:pPr>
        <w:pStyle w:val="ng-star-inserted"/>
        <w:bidi/>
      </w:pPr>
      <w:r w:rsidRPr="00E46AD2">
        <w:rPr>
          <w:rStyle w:val="ng-star-inserted1"/>
          <w:rFonts w:eastAsiaTheme="majorEastAsia"/>
          <w:b/>
          <w:bCs/>
          <w:sz w:val="28"/>
          <w:szCs w:val="28"/>
          <w:rtl/>
        </w:rPr>
        <w:t>أولًا: حين يتحول الحفظ إلى قيد</w:t>
      </w:r>
      <w:r w:rsidRPr="00E46AD2">
        <w:rPr>
          <w:rStyle w:val="ng-star-inserted1"/>
          <w:rFonts w:eastAsiaTheme="majorEastAsia"/>
          <w:b/>
          <w:bCs/>
          <w:sz w:val="28"/>
          <w:szCs w:val="28"/>
        </w:rPr>
        <w:t>:</w:t>
      </w:r>
    </w:p>
    <w:p w14:paraId="270271FA" w14:textId="77777777" w:rsidR="0048472F" w:rsidRPr="00E46AD2" w:rsidRDefault="0048472F" w:rsidP="001A721D">
      <w:pPr>
        <w:pStyle w:val="ng-star-inserted"/>
        <w:bidi/>
      </w:pPr>
      <w:r w:rsidRPr="00E46AD2">
        <w:rPr>
          <w:rStyle w:val="ng-star-inserted1"/>
          <w:rFonts w:eastAsiaTheme="majorEastAsia"/>
          <w:sz w:val="28"/>
          <w:szCs w:val="28"/>
          <w:rtl/>
        </w:rPr>
        <w:t>لا شك أن حفظ القرآن فضيلة عظيمة، ومنزلة رفيعة. ولكن، ماذا لو تحول الحفظ إلى غاية في حد ذاته، دون أن يصاحبه فهم للمعاني، وتدبر للآيات؟ ألا يصبح الحفظ حينها قيدًا يعيق العقل عن الانطلاق في رحاب القرآن، ويحول بين القلب وبين التأثر بكلام الله؟</w:t>
      </w:r>
    </w:p>
    <w:p w14:paraId="23DB4B87" w14:textId="77777777" w:rsidR="0048472F" w:rsidRPr="00E46AD2" w:rsidRDefault="0048472F" w:rsidP="001A721D">
      <w:pPr>
        <w:pStyle w:val="ng-star-inserted"/>
        <w:bidi/>
      </w:pPr>
      <w:r w:rsidRPr="00E46AD2">
        <w:rPr>
          <w:rStyle w:val="ng-star-inserted1"/>
          <w:rFonts w:eastAsiaTheme="majorEastAsia"/>
          <w:b/>
          <w:bCs/>
          <w:sz w:val="28"/>
          <w:szCs w:val="28"/>
          <w:rtl/>
        </w:rPr>
        <w:t>ثانيًا: التلاوة... أداء فني أم عبادة قلبية؟</w:t>
      </w:r>
      <w:r w:rsidRPr="00E46AD2">
        <w:rPr>
          <w:rStyle w:val="ng-star-inserted1"/>
          <w:rFonts w:eastAsiaTheme="majorEastAsia"/>
          <w:b/>
          <w:bCs/>
          <w:sz w:val="28"/>
          <w:szCs w:val="28"/>
        </w:rPr>
        <w:t>:</w:t>
      </w:r>
    </w:p>
    <w:p w14:paraId="2EED4D5D" w14:textId="77777777" w:rsidR="0048472F" w:rsidRPr="00E46AD2" w:rsidRDefault="0048472F" w:rsidP="001A721D">
      <w:pPr>
        <w:pStyle w:val="ng-star-inserted"/>
        <w:bidi/>
      </w:pPr>
      <w:r w:rsidRPr="00E46AD2">
        <w:rPr>
          <w:rStyle w:val="ng-star-inserted1"/>
          <w:rFonts w:eastAsiaTheme="majorEastAsia"/>
          <w:sz w:val="28"/>
          <w:szCs w:val="28"/>
          <w:rtl/>
        </w:rPr>
        <w:t>إتقان التجويد، وتحسين الصوت بالقرآن، أمران محمودان. ولكن، هل يكفي أن نجعل التلاوة مجرد أداء فني، نتباهى فيه بجمال الصوت وإتقان المخارج؟ أين الخشوع؟ أين التدبر؟ أين التأثر بالمعاني؟ أين القلوب التي تخشع لذكر الله؟</w:t>
      </w:r>
    </w:p>
    <w:p w14:paraId="60BDC206" w14:textId="77777777" w:rsidR="0048472F" w:rsidRPr="00E46AD2" w:rsidRDefault="0048472F" w:rsidP="001A721D">
      <w:pPr>
        <w:pStyle w:val="ng-star-inserted"/>
        <w:bidi/>
      </w:pPr>
      <w:r w:rsidRPr="00E46AD2">
        <w:rPr>
          <w:rStyle w:val="ng-star-inserted1"/>
          <w:rFonts w:eastAsiaTheme="majorEastAsia"/>
          <w:b/>
          <w:bCs/>
          <w:sz w:val="28"/>
          <w:szCs w:val="28"/>
          <w:rtl/>
        </w:rPr>
        <w:t>ثالثًا: القراءة الجماعية... هل نفهم ما نقرأ؟</w:t>
      </w:r>
      <w:r w:rsidRPr="00E46AD2">
        <w:rPr>
          <w:rStyle w:val="ng-star-inserted1"/>
          <w:rFonts w:eastAsiaTheme="majorEastAsia"/>
          <w:b/>
          <w:bCs/>
          <w:sz w:val="28"/>
          <w:szCs w:val="28"/>
        </w:rPr>
        <w:t>:</w:t>
      </w:r>
    </w:p>
    <w:p w14:paraId="6AC946D4" w14:textId="77777777" w:rsidR="0048472F" w:rsidRPr="00E46AD2" w:rsidRDefault="0048472F" w:rsidP="001A721D">
      <w:pPr>
        <w:pStyle w:val="ng-star-inserted"/>
        <w:bidi/>
      </w:pPr>
      <w:r w:rsidRPr="00E46AD2">
        <w:rPr>
          <w:rStyle w:val="ng-star-inserted1"/>
          <w:rFonts w:eastAsiaTheme="majorEastAsia"/>
          <w:sz w:val="28"/>
          <w:szCs w:val="28"/>
          <w:rtl/>
        </w:rPr>
        <w:t>تنتشر في بعض المجتمعات الإسلامية عادات حميدة، مثل قراءة القرآن بشكل جماعي. ولكن، هل تتحول هذه القراءة الجماعية في كثير من الأحيان إلى مجرد ترديد للألفاظ دون فهم أو وعي؟ هل نفسح المجال للفهم الفردي، وللتأمل الشخصي، أم أننا نكتفي بترديد الكلمات دون أن نعقل معناها؟</w:t>
      </w:r>
    </w:p>
    <w:p w14:paraId="46AF2D60" w14:textId="77777777" w:rsidR="0048472F" w:rsidRPr="00E46AD2" w:rsidRDefault="0048472F" w:rsidP="001A721D">
      <w:pPr>
        <w:pStyle w:val="ng-star-inserted"/>
        <w:bidi/>
      </w:pPr>
      <w:r w:rsidRPr="00E46AD2">
        <w:rPr>
          <w:rStyle w:val="ng-star-inserted1"/>
          <w:rFonts w:eastAsiaTheme="majorEastAsia"/>
          <w:b/>
          <w:bCs/>
          <w:sz w:val="28"/>
          <w:szCs w:val="28"/>
          <w:rtl/>
        </w:rPr>
        <w:t>رابعًا: القراءة الموسمية... هل هي عادة أم عبادة؟</w:t>
      </w:r>
      <w:r w:rsidRPr="00E46AD2">
        <w:rPr>
          <w:rStyle w:val="ng-star-inserted1"/>
          <w:rFonts w:eastAsiaTheme="majorEastAsia"/>
          <w:b/>
          <w:bCs/>
          <w:sz w:val="28"/>
          <w:szCs w:val="28"/>
        </w:rPr>
        <w:t>:</w:t>
      </w:r>
    </w:p>
    <w:p w14:paraId="496C872D" w14:textId="77777777" w:rsidR="0048472F" w:rsidRPr="00E46AD2" w:rsidRDefault="0048472F" w:rsidP="001A721D">
      <w:pPr>
        <w:pStyle w:val="ng-star-inserted"/>
        <w:bidi/>
      </w:pPr>
      <w:r w:rsidRPr="00E46AD2">
        <w:rPr>
          <w:rStyle w:val="ng-star-inserted1"/>
          <w:rFonts w:eastAsiaTheme="majorEastAsia"/>
          <w:sz w:val="28"/>
          <w:szCs w:val="28"/>
          <w:rtl/>
        </w:rPr>
        <w:t>نحرص على قراءة سور معينة في أوقات معينة، مثل سورة الكهف يوم الجمعة، ونختم القرآن في رمضان. ولكن، هل تتحول هذه القراءة في بعض الأحيان إلى مجرد عادة موسمية، نفعلها دون أن نستشعر حلاوتها، ودون أن نتأثر بمعانيها؟ هل نتفاخر بعدد الختمات، دون أن نسأل أنفسنا: ماذا فهمنا؟ وماذا تعلمنا؟ وماذا تغير فينا؟</w:t>
      </w:r>
    </w:p>
    <w:p w14:paraId="638AB83D" w14:textId="77777777" w:rsidR="0048472F" w:rsidRPr="00E46AD2" w:rsidRDefault="0048472F" w:rsidP="001A721D">
      <w:pPr>
        <w:pStyle w:val="ng-star-inserted"/>
        <w:bidi/>
      </w:pPr>
      <w:r w:rsidRPr="00E46AD2">
        <w:rPr>
          <w:rStyle w:val="ng-star-inserted1"/>
          <w:rFonts w:eastAsiaTheme="majorEastAsia"/>
          <w:b/>
          <w:bCs/>
          <w:sz w:val="28"/>
          <w:szCs w:val="28"/>
          <w:rtl/>
        </w:rPr>
        <w:t>خامسًا: التفاسير التقليدية... هل هي المصدر الوحيد؟</w:t>
      </w:r>
      <w:r w:rsidRPr="00E46AD2">
        <w:rPr>
          <w:rStyle w:val="ng-star-inserted1"/>
          <w:rFonts w:eastAsiaTheme="majorEastAsia"/>
          <w:b/>
          <w:bCs/>
          <w:sz w:val="28"/>
          <w:szCs w:val="28"/>
        </w:rPr>
        <w:t>:</w:t>
      </w:r>
    </w:p>
    <w:p w14:paraId="5BCAF5C4" w14:textId="77777777" w:rsidR="0048472F" w:rsidRPr="00E46AD2" w:rsidRDefault="0048472F" w:rsidP="001A721D">
      <w:pPr>
        <w:pStyle w:val="ng-star-inserted"/>
        <w:bidi/>
      </w:pPr>
      <w:r w:rsidRPr="00E46AD2">
        <w:rPr>
          <w:rStyle w:val="ng-star-inserted1"/>
          <w:rFonts w:eastAsiaTheme="majorEastAsia"/>
          <w:sz w:val="28"/>
          <w:szCs w:val="28"/>
          <w:rtl/>
        </w:rPr>
        <w:t>لا ننكر فضل التفاسير التقليدية، وما قدمته من جهود في خدمة كتاب الله. ولكن، هل يجب أن نعتمد عليها بشكل كامل، وأن نغلق الباب أمام الاجتهاد والتفكير؟ ألا يمكن أن تكون بعض هذه التفاسير متأثرة بسياقات تاريخية أو اجتماعية معينة؟ ألا يمكن أن يكون فيها ما يحتاج إلى مراجعة وتدقيق؟</w:t>
      </w:r>
    </w:p>
    <w:p w14:paraId="144358D7" w14:textId="77777777" w:rsidR="0048472F" w:rsidRPr="00E46AD2" w:rsidRDefault="0048472F" w:rsidP="001A721D">
      <w:pPr>
        <w:pStyle w:val="ng-star-inserted"/>
        <w:bidi/>
      </w:pPr>
      <w:r w:rsidRPr="00E46AD2">
        <w:rPr>
          <w:rStyle w:val="ng-star-inserted1"/>
          <w:rFonts w:eastAsiaTheme="majorEastAsia"/>
          <w:b/>
          <w:bCs/>
          <w:sz w:val="28"/>
          <w:szCs w:val="28"/>
          <w:rtl/>
        </w:rPr>
        <w:t>دعوة للتغيير</w:t>
      </w:r>
      <w:r w:rsidRPr="00E46AD2">
        <w:rPr>
          <w:rStyle w:val="ng-star-inserted1"/>
          <w:rFonts w:eastAsiaTheme="majorEastAsia"/>
          <w:b/>
          <w:bCs/>
          <w:sz w:val="28"/>
          <w:szCs w:val="28"/>
        </w:rPr>
        <w:t>:</w:t>
      </w:r>
    </w:p>
    <w:p w14:paraId="76B3F483" w14:textId="77777777" w:rsidR="0048472F" w:rsidRPr="00E46AD2" w:rsidRDefault="0048472F" w:rsidP="001A721D">
      <w:pPr>
        <w:pStyle w:val="ng-star-inserted"/>
        <w:bidi/>
      </w:pPr>
      <w:r w:rsidRPr="00E46AD2">
        <w:rPr>
          <w:rStyle w:val="ng-star-inserted1"/>
          <w:rFonts w:eastAsiaTheme="majorEastAsia"/>
          <w:sz w:val="28"/>
          <w:szCs w:val="28"/>
          <w:rtl/>
        </w:rPr>
        <w:t>إن هذه الممارسات، وإن كانت لا تخلو من بعض الإيجابيات، إلا أنها قد تحول بيننا وبين الفهم الحقيقي للقرآن، والاستفادة الكاملة من هدايته. لقد آن الأوان أن نغير طريقة تعاملنا مع القرآن، وأن ننتقل من القراءة السطحية إلى القراءة الواعية، ومن الحفظ المجرد إلى الفهم العميق، ومن التلاوة الشكلية إلى التدبر المؤثر</w:t>
      </w:r>
      <w:r w:rsidRPr="00E46AD2">
        <w:rPr>
          <w:rStyle w:val="ng-star-inserted1"/>
          <w:rFonts w:eastAsiaTheme="majorEastAsia"/>
          <w:sz w:val="28"/>
          <w:szCs w:val="28"/>
        </w:rPr>
        <w:t>.</w:t>
      </w:r>
    </w:p>
    <w:p w14:paraId="70B83F92" w14:textId="77777777" w:rsidR="0048472F" w:rsidRPr="00E46AD2" w:rsidRDefault="0048472F" w:rsidP="001A721D">
      <w:pPr>
        <w:pStyle w:val="ng-star-inserted"/>
        <w:bidi/>
      </w:pPr>
      <w:r w:rsidRPr="00E46AD2">
        <w:rPr>
          <w:rStyle w:val="ng-star-inserted1"/>
          <w:rFonts w:eastAsiaTheme="majorEastAsia"/>
          <w:b/>
          <w:bCs/>
          <w:sz w:val="28"/>
          <w:szCs w:val="28"/>
          <w:rtl/>
        </w:rPr>
        <w:t>تساؤل مفتوح</w:t>
      </w:r>
      <w:r w:rsidRPr="00E46AD2">
        <w:rPr>
          <w:rStyle w:val="ng-star-inserted1"/>
          <w:rFonts w:eastAsiaTheme="majorEastAsia"/>
          <w:b/>
          <w:bCs/>
          <w:sz w:val="28"/>
          <w:szCs w:val="28"/>
        </w:rPr>
        <w:t>:</w:t>
      </w:r>
    </w:p>
    <w:p w14:paraId="676BB926" w14:textId="77777777" w:rsidR="0048472F" w:rsidRPr="00E46AD2" w:rsidRDefault="0048472F" w:rsidP="001A721D">
      <w:pPr>
        <w:pStyle w:val="ng-star-inserted"/>
        <w:bidi/>
      </w:pPr>
      <w:r w:rsidRPr="00E46AD2">
        <w:rPr>
          <w:rStyle w:val="ng-star-inserted1"/>
          <w:rFonts w:eastAsiaTheme="majorEastAsia"/>
          <w:sz w:val="28"/>
          <w:szCs w:val="28"/>
          <w:rtl/>
        </w:rPr>
        <w:t>هل أنت مستعد لهذا التغيير؟ هل أنت مستعد للانطلاق في رحلة جديدة مع القرآن، رحلة تكتشف فيها كنوزه، وتستلهم منها العبر، وتغير بها حياتك؟</w:t>
      </w:r>
    </w:p>
    <w:p w14:paraId="2AAAE369" w14:textId="00A97002" w:rsidR="0048472F" w:rsidRPr="00E46AD2" w:rsidRDefault="0048472F" w:rsidP="001A721D"/>
    <w:p w14:paraId="4A2A903A" w14:textId="1EB34339" w:rsidR="006B2D0C" w:rsidRPr="00E46AD2" w:rsidRDefault="006B2D0C" w:rsidP="008A0417">
      <w:pPr>
        <w:pStyle w:val="1"/>
      </w:pPr>
      <w:bookmarkStart w:id="59" w:name="_Toc199407046"/>
      <w:r w:rsidRPr="00E46AD2">
        <w:rPr>
          <w:rStyle w:val="ng-star-inserted1"/>
          <w:sz w:val="28"/>
          <w:szCs w:val="28"/>
          <w:rtl/>
        </w:rPr>
        <w:t>نحو فهم جديد للقرآن: التدبر والتحرر من المسبقات</w:t>
      </w:r>
      <w:bookmarkEnd w:id="59"/>
    </w:p>
    <w:p w14:paraId="5DEBEA7E" w14:textId="77777777" w:rsidR="006B2D0C" w:rsidRPr="00E46AD2" w:rsidRDefault="006B2D0C" w:rsidP="001A721D">
      <w:pPr>
        <w:pStyle w:val="ng-star-inserted"/>
        <w:bidi/>
      </w:pPr>
      <w:r w:rsidRPr="00E46AD2">
        <w:rPr>
          <w:rStyle w:val="ng-star-inserted1"/>
          <w:rFonts w:eastAsiaTheme="majorEastAsia"/>
          <w:b/>
          <w:bCs/>
          <w:sz w:val="28"/>
          <w:szCs w:val="28"/>
          <w:rtl/>
        </w:rPr>
        <w:t>مقدمة</w:t>
      </w:r>
      <w:r w:rsidRPr="00E46AD2">
        <w:rPr>
          <w:rStyle w:val="ng-star-inserted1"/>
          <w:rFonts w:eastAsiaTheme="majorEastAsia"/>
          <w:b/>
          <w:bCs/>
          <w:sz w:val="28"/>
          <w:szCs w:val="28"/>
        </w:rPr>
        <w:t>:</w:t>
      </w:r>
    </w:p>
    <w:p w14:paraId="3E8FD36B" w14:textId="77777777" w:rsidR="006B2D0C" w:rsidRPr="00E46AD2" w:rsidRDefault="006B2D0C" w:rsidP="001A721D">
      <w:pPr>
        <w:pStyle w:val="ng-star-inserted"/>
        <w:bidi/>
      </w:pPr>
      <w:r w:rsidRPr="00E46AD2">
        <w:rPr>
          <w:rStyle w:val="ng-star-inserted1"/>
          <w:rFonts w:eastAsiaTheme="majorEastAsia"/>
          <w:sz w:val="28"/>
          <w:szCs w:val="28"/>
          <w:rtl/>
        </w:rPr>
        <w:t>في المقالة السابقة، طرحنا تساؤلات حول طرق تعاملنا الشائعة مع القرآن، ودعونا إلى التغيير. ولكن، ما هو البديل؟ كيف نقرأ القرآن بطريقة تحقق لنا الفهم العميق، والاستفادة الحقيقية من هدايته؟ هذه المقالة تقدم رؤية جديدة لقراءة القرآن، تعتمد على مبادئ أساسية، هي: التدبر، والتحرر من المسبقات، والربط بين آيات القرآن وآيات الكون</w:t>
      </w:r>
      <w:r w:rsidRPr="00E46AD2">
        <w:rPr>
          <w:rStyle w:val="ng-star-inserted1"/>
          <w:rFonts w:eastAsiaTheme="majorEastAsia"/>
          <w:sz w:val="28"/>
          <w:szCs w:val="28"/>
        </w:rPr>
        <w:t>.</w:t>
      </w:r>
    </w:p>
    <w:p w14:paraId="2EAE7C13" w14:textId="77777777" w:rsidR="006B2D0C" w:rsidRPr="00E46AD2" w:rsidRDefault="006B2D0C" w:rsidP="001A721D">
      <w:pPr>
        <w:pStyle w:val="ng-star-inserted"/>
        <w:bidi/>
      </w:pPr>
      <w:r w:rsidRPr="00E46AD2">
        <w:rPr>
          <w:rStyle w:val="ng-star-inserted1"/>
          <w:rFonts w:eastAsiaTheme="majorEastAsia"/>
          <w:b/>
          <w:bCs/>
          <w:sz w:val="28"/>
          <w:szCs w:val="28"/>
          <w:rtl/>
        </w:rPr>
        <w:t>أولًا: التدبر: مفتاح الفهم</w:t>
      </w:r>
      <w:r w:rsidRPr="00E46AD2">
        <w:rPr>
          <w:rStyle w:val="ng-star-inserted1"/>
          <w:rFonts w:eastAsiaTheme="majorEastAsia"/>
          <w:b/>
          <w:bCs/>
          <w:sz w:val="28"/>
          <w:szCs w:val="28"/>
        </w:rPr>
        <w:t>:</w:t>
      </w:r>
    </w:p>
    <w:p w14:paraId="76DAB453" w14:textId="5B360FED" w:rsidR="006B2D0C" w:rsidRPr="00E46AD2" w:rsidRDefault="006B2D0C" w:rsidP="001A721D">
      <w:pPr>
        <w:pStyle w:val="ng-star-inserted"/>
        <w:bidi/>
      </w:pPr>
      <w:r w:rsidRPr="00E46AD2">
        <w:rPr>
          <w:rStyle w:val="ng-star-inserted1"/>
          <w:rFonts w:eastAsiaTheme="majorEastAsia"/>
          <w:sz w:val="28"/>
          <w:szCs w:val="28"/>
          <w:rtl/>
        </w:rPr>
        <w:t xml:space="preserve">القرآن الكريم ليس كتابًا للقراءة السطحية العابرة، بل هو كتاب يدعو إلى التدبر العميق والتفكر الواعي في آياته: ﴿كِتَابٌ أَنزَلْنَاهُ إِلَيْكَ مُبَارَكٌ لِّيَدَّبَّرُوا آيَاتِهِ وَلِيَتَذَكَّرَ أُولُو الْأَلْبَابِ﴾ </w:t>
      </w:r>
      <w:r w:rsidR="0064321B">
        <w:rPr>
          <w:rStyle w:val="ng-star-inserted1"/>
          <w:rFonts w:eastAsiaTheme="majorEastAsia"/>
          <w:sz w:val="28"/>
          <w:szCs w:val="28"/>
          <w:rtl/>
        </w:rPr>
        <w:t>"</w:t>
      </w:r>
      <w:r w:rsidRPr="00E46AD2">
        <w:rPr>
          <w:rStyle w:val="ng-star-inserted1"/>
          <w:rFonts w:eastAsiaTheme="majorEastAsia"/>
          <w:sz w:val="28"/>
          <w:szCs w:val="28"/>
          <w:rtl/>
        </w:rPr>
        <w:t>ص: 29</w:t>
      </w:r>
      <w:r w:rsidR="0064321B">
        <w:rPr>
          <w:rStyle w:val="ng-star-inserted1"/>
          <w:rFonts w:eastAsiaTheme="majorEastAsia"/>
          <w:sz w:val="28"/>
          <w:szCs w:val="28"/>
          <w:rtl/>
        </w:rPr>
        <w:t>"</w:t>
      </w:r>
      <w:r w:rsidRPr="00E46AD2">
        <w:rPr>
          <w:rStyle w:val="ng-star-inserted1"/>
          <w:rFonts w:eastAsiaTheme="majorEastAsia"/>
          <w:sz w:val="28"/>
          <w:szCs w:val="28"/>
          <w:rtl/>
        </w:rPr>
        <w:t>. التدبر هو مفتاح الفهم الحقيقي للقرآن، وهو الذي يفتح لنا أبواب الهداية والإرشاد. إنه ليس مجرد قراءة عابرة، بل هو تأمل عميق، وتفكر واعٍ، ومحاولة لفهم مراد الله من كلامه</w:t>
      </w:r>
      <w:r w:rsidRPr="00E46AD2">
        <w:rPr>
          <w:rStyle w:val="ng-star-inserted1"/>
          <w:rFonts w:eastAsiaTheme="majorEastAsia"/>
          <w:sz w:val="28"/>
          <w:szCs w:val="28"/>
        </w:rPr>
        <w:t>.</w:t>
      </w:r>
    </w:p>
    <w:p w14:paraId="3F44C2AC" w14:textId="77777777" w:rsidR="006B2D0C" w:rsidRPr="00E46AD2" w:rsidRDefault="006B2D0C" w:rsidP="001A721D">
      <w:pPr>
        <w:pStyle w:val="ng-star-inserted"/>
        <w:bidi/>
      </w:pPr>
      <w:r w:rsidRPr="00E46AD2">
        <w:rPr>
          <w:rStyle w:val="ng-star-inserted1"/>
          <w:rFonts w:eastAsiaTheme="majorEastAsia"/>
          <w:b/>
          <w:bCs/>
          <w:sz w:val="28"/>
          <w:szCs w:val="28"/>
          <w:rtl/>
        </w:rPr>
        <w:t>ثانيًا: الترتيل: القراءة المتأنية</w:t>
      </w:r>
      <w:r w:rsidRPr="00E46AD2">
        <w:rPr>
          <w:rStyle w:val="ng-star-inserted1"/>
          <w:rFonts w:eastAsiaTheme="majorEastAsia"/>
          <w:b/>
          <w:bCs/>
          <w:sz w:val="28"/>
          <w:szCs w:val="28"/>
        </w:rPr>
        <w:t>:</w:t>
      </w:r>
    </w:p>
    <w:p w14:paraId="4BED1753" w14:textId="6203EE20" w:rsidR="006B2D0C" w:rsidRPr="00E46AD2" w:rsidRDefault="006B2D0C" w:rsidP="001A721D">
      <w:pPr>
        <w:pStyle w:val="ng-star-inserted"/>
        <w:bidi/>
      </w:pPr>
      <w:r w:rsidRPr="00E46AD2">
        <w:rPr>
          <w:rStyle w:val="ng-star-inserted1"/>
          <w:rFonts w:eastAsiaTheme="majorEastAsia"/>
          <w:sz w:val="28"/>
          <w:szCs w:val="28"/>
          <w:rtl/>
        </w:rPr>
        <w:t xml:space="preserve">لا يكفي أن نقرأ القرآن بسرعة وعجلة، بل يجب أن نقرأه بتأنٍ وترتيل، حتى نستطيع أن نفهم معانيه، وأن نربط بين آياته: ﴿وَرَتِّلِ الْقُرْآنَ تَرْتِيلًا﴾ </w:t>
      </w:r>
      <w:r w:rsidR="0064321B">
        <w:rPr>
          <w:rStyle w:val="ng-star-inserted1"/>
          <w:rFonts w:eastAsiaTheme="majorEastAsia"/>
          <w:sz w:val="28"/>
          <w:szCs w:val="28"/>
          <w:rtl/>
        </w:rPr>
        <w:t>"</w:t>
      </w:r>
      <w:r w:rsidRPr="00E46AD2">
        <w:rPr>
          <w:rStyle w:val="ng-star-inserted1"/>
          <w:rFonts w:eastAsiaTheme="majorEastAsia"/>
          <w:sz w:val="28"/>
          <w:szCs w:val="28"/>
          <w:rtl/>
        </w:rPr>
        <w:t>المزمل: 4</w:t>
      </w:r>
      <w:r w:rsidR="0064321B">
        <w:rPr>
          <w:rStyle w:val="ng-star-inserted1"/>
          <w:rFonts w:eastAsiaTheme="majorEastAsia"/>
          <w:sz w:val="28"/>
          <w:szCs w:val="28"/>
          <w:rtl/>
        </w:rPr>
        <w:t>"</w:t>
      </w:r>
      <w:r w:rsidRPr="00E46AD2">
        <w:rPr>
          <w:rStyle w:val="ng-star-inserted1"/>
          <w:rFonts w:eastAsiaTheme="majorEastAsia"/>
          <w:sz w:val="28"/>
          <w:szCs w:val="28"/>
          <w:rtl/>
        </w:rPr>
        <w:t>. الترتيل ليس مجرد تحسين للصوت، بل هو وسيلة للفهم والتدبر. إنه يعطينا الفرصة للتوقف عند كل آية، والتأمل في كلماتها، والتفكر في معانيها</w:t>
      </w:r>
      <w:r w:rsidRPr="00E46AD2">
        <w:rPr>
          <w:rStyle w:val="ng-star-inserted1"/>
          <w:rFonts w:eastAsiaTheme="majorEastAsia"/>
          <w:sz w:val="28"/>
          <w:szCs w:val="28"/>
        </w:rPr>
        <w:t>.</w:t>
      </w:r>
    </w:p>
    <w:p w14:paraId="61A4B8FF" w14:textId="77777777" w:rsidR="006B2D0C" w:rsidRPr="00E46AD2" w:rsidRDefault="006B2D0C" w:rsidP="001A721D">
      <w:pPr>
        <w:pStyle w:val="ng-star-inserted"/>
        <w:bidi/>
      </w:pPr>
      <w:r w:rsidRPr="00E46AD2">
        <w:rPr>
          <w:rStyle w:val="ng-star-inserted1"/>
          <w:rFonts w:eastAsiaTheme="majorEastAsia"/>
          <w:b/>
          <w:bCs/>
          <w:sz w:val="28"/>
          <w:szCs w:val="28"/>
          <w:rtl/>
        </w:rPr>
        <w:t>ثالثًا: "القرآن المنشور": آيات الله في الكون</w:t>
      </w:r>
      <w:r w:rsidRPr="00E46AD2">
        <w:rPr>
          <w:rStyle w:val="ng-star-inserted1"/>
          <w:rFonts w:eastAsiaTheme="majorEastAsia"/>
          <w:b/>
          <w:bCs/>
          <w:sz w:val="28"/>
          <w:szCs w:val="28"/>
        </w:rPr>
        <w:t>:</w:t>
      </w:r>
    </w:p>
    <w:p w14:paraId="0759F36B" w14:textId="7D3BD11D" w:rsidR="006B2D0C" w:rsidRPr="00E46AD2" w:rsidRDefault="006B2D0C" w:rsidP="001A721D">
      <w:pPr>
        <w:pStyle w:val="ng-star-inserted"/>
        <w:bidi/>
      </w:pPr>
      <w:r w:rsidRPr="00E46AD2">
        <w:rPr>
          <w:rStyle w:val="ng-star-inserted1"/>
          <w:rFonts w:eastAsiaTheme="majorEastAsia"/>
          <w:sz w:val="28"/>
          <w:szCs w:val="28"/>
          <w:rtl/>
        </w:rPr>
        <w:t xml:space="preserve">القرآن الكريم ليس هو الكتاب الوحيد الذي أنزله الله. هناك أيضًا "القرآن المنشور"، وهو الكون بكل ما فيه من آيات باهرة، تدل على عظمة الخالق وقدرته. علينا أن نربط بين آيات القرآن وآيات الله في الكون </w:t>
      </w:r>
      <w:r w:rsidR="0064321B">
        <w:rPr>
          <w:rStyle w:val="ng-star-inserted1"/>
          <w:rFonts w:eastAsiaTheme="majorEastAsia"/>
          <w:sz w:val="28"/>
          <w:szCs w:val="28"/>
          <w:rtl/>
        </w:rPr>
        <w:t>"</w:t>
      </w:r>
      <w:r w:rsidRPr="00E46AD2">
        <w:rPr>
          <w:rStyle w:val="ng-star-inserted1"/>
          <w:rFonts w:eastAsiaTheme="majorEastAsia"/>
          <w:sz w:val="28"/>
          <w:szCs w:val="28"/>
          <w:rtl/>
        </w:rPr>
        <w:t>في أنفسنا، وفي الآفاق</w:t>
      </w:r>
      <w:r w:rsidR="0064321B">
        <w:rPr>
          <w:rStyle w:val="ng-star-inserted1"/>
          <w:rFonts w:eastAsiaTheme="majorEastAsia"/>
          <w:sz w:val="28"/>
          <w:szCs w:val="28"/>
          <w:rtl/>
        </w:rPr>
        <w:t>"</w:t>
      </w:r>
      <w:r w:rsidRPr="00E46AD2">
        <w:rPr>
          <w:rStyle w:val="ng-star-inserted1"/>
          <w:rFonts w:eastAsiaTheme="majorEastAsia"/>
          <w:sz w:val="28"/>
          <w:szCs w:val="28"/>
          <w:rtl/>
        </w:rPr>
        <w:t>، وأن نتعامل مع الكون ككتاب مفتوح، نقرأ فيه عظمة الخالق، ونتعلم منه دروسًا في الإيمان واليقين</w:t>
      </w:r>
      <w:r w:rsidRPr="00E46AD2">
        <w:rPr>
          <w:rStyle w:val="ng-star-inserted1"/>
          <w:rFonts w:eastAsiaTheme="majorEastAsia"/>
          <w:sz w:val="28"/>
          <w:szCs w:val="28"/>
        </w:rPr>
        <w:t>.</w:t>
      </w:r>
    </w:p>
    <w:p w14:paraId="20DC0F1D" w14:textId="77777777" w:rsidR="006B2D0C" w:rsidRPr="00E46AD2" w:rsidRDefault="006B2D0C" w:rsidP="001A721D">
      <w:pPr>
        <w:pStyle w:val="ng-star-inserted"/>
        <w:bidi/>
      </w:pPr>
      <w:r w:rsidRPr="00E46AD2">
        <w:rPr>
          <w:rStyle w:val="ng-star-inserted1"/>
          <w:rFonts w:eastAsiaTheme="majorEastAsia"/>
          <w:b/>
          <w:bCs/>
          <w:sz w:val="28"/>
          <w:szCs w:val="28"/>
          <w:rtl/>
        </w:rPr>
        <w:t>رابعًا: التطهير الروحي: "اخلع نعليك</w:t>
      </w:r>
      <w:r w:rsidRPr="00E46AD2">
        <w:rPr>
          <w:rStyle w:val="ng-star-inserted1"/>
          <w:rFonts w:eastAsiaTheme="majorEastAsia"/>
          <w:b/>
          <w:bCs/>
          <w:sz w:val="28"/>
          <w:szCs w:val="28"/>
        </w:rPr>
        <w:t>":</w:t>
      </w:r>
    </w:p>
    <w:p w14:paraId="353C8AB3" w14:textId="77777777" w:rsidR="006B2D0C" w:rsidRPr="00E46AD2" w:rsidRDefault="006B2D0C" w:rsidP="001A721D">
      <w:pPr>
        <w:pStyle w:val="ng-star-inserted"/>
        <w:bidi/>
      </w:pPr>
      <w:r w:rsidRPr="00E46AD2">
        <w:rPr>
          <w:rStyle w:val="ng-star-inserted1"/>
          <w:rFonts w:eastAsiaTheme="majorEastAsia"/>
          <w:sz w:val="28"/>
          <w:szCs w:val="28"/>
          <w:rtl/>
        </w:rPr>
        <w:t>لكي نفهم القرآن بشكل صحيح، يجب أن نطهر قلوبنا من الشرك والأهواء، ومن كل ما يشوش على صفاء الفهم. يجب أن نتحلى بالإخلاص والتواضع، وأن نطلب الهداية من الله وحده. القرآن الكريم يدعونا إلى أن "نخلع نعالنا" عندما نقرأه، أي أن نتجرد من كل الأفكار المسبقة، والتفسيرات الجاهزة، والمفاهيم الموروثة التي قد تحجب عنا نور القرآن. يجب أن نقف أمام النص القرآني بقلب مفتوح وعقل متواضع، وكأننا نقرأه للمرة الأولى</w:t>
      </w:r>
      <w:r w:rsidRPr="00E46AD2">
        <w:rPr>
          <w:rStyle w:val="ng-star-inserted1"/>
          <w:rFonts w:eastAsiaTheme="majorEastAsia"/>
          <w:sz w:val="28"/>
          <w:szCs w:val="28"/>
        </w:rPr>
        <w:t>.</w:t>
      </w:r>
    </w:p>
    <w:p w14:paraId="6EA1D396" w14:textId="77777777" w:rsidR="006B2D0C" w:rsidRPr="00E46AD2" w:rsidRDefault="006B2D0C" w:rsidP="001A721D">
      <w:pPr>
        <w:pStyle w:val="ng-star-inserted"/>
        <w:bidi/>
      </w:pPr>
      <w:r w:rsidRPr="00E46AD2">
        <w:rPr>
          <w:rStyle w:val="ng-star-inserted1"/>
          <w:rFonts w:eastAsiaTheme="majorEastAsia"/>
          <w:b/>
          <w:bCs/>
          <w:sz w:val="28"/>
          <w:szCs w:val="28"/>
          <w:rtl/>
        </w:rPr>
        <w:t>خامسًا: العودة إلى القرآن نفسه</w:t>
      </w:r>
      <w:r w:rsidRPr="00E46AD2">
        <w:rPr>
          <w:rStyle w:val="ng-star-inserted1"/>
          <w:rFonts w:eastAsiaTheme="majorEastAsia"/>
          <w:b/>
          <w:bCs/>
          <w:sz w:val="28"/>
          <w:szCs w:val="28"/>
        </w:rPr>
        <w:t>:</w:t>
      </w:r>
    </w:p>
    <w:p w14:paraId="513F042C" w14:textId="77777777" w:rsidR="006B2D0C" w:rsidRPr="00E46AD2" w:rsidRDefault="006B2D0C" w:rsidP="001A721D">
      <w:pPr>
        <w:pStyle w:val="ng-star-inserted"/>
        <w:bidi/>
      </w:pPr>
      <w:r w:rsidRPr="00E46AD2">
        <w:rPr>
          <w:rStyle w:val="ng-star-inserted1"/>
          <w:rFonts w:eastAsiaTheme="majorEastAsia"/>
          <w:sz w:val="28"/>
          <w:szCs w:val="28"/>
          <w:rtl/>
        </w:rPr>
        <w:t>أفضل طريقة لفهم القرآن هي بالرجوع إلى القرآن نفسه. يجب أن نفسر القرآن بالقرآن، وأن نربط بين آياته، وأن نفهم الكلمات القرآنية في سياقها القرآني. يجب أن نتحرر من قيود التفاسير التقليدية، وأن نعود إلى النص القرآني مباشرة، مستنيرين بما صح من السنة النبوية، وبأقوال الصحابة والتابعين، ولكن دون أن نجعل هذه المصادر هي الحاكم على النص القرآني</w:t>
      </w:r>
      <w:r w:rsidRPr="00E46AD2">
        <w:rPr>
          <w:rStyle w:val="ng-star-inserted1"/>
          <w:rFonts w:eastAsiaTheme="majorEastAsia"/>
          <w:sz w:val="28"/>
          <w:szCs w:val="28"/>
        </w:rPr>
        <w:t>.</w:t>
      </w:r>
    </w:p>
    <w:p w14:paraId="798FEE5D" w14:textId="77777777" w:rsidR="006B2D0C" w:rsidRPr="00E46AD2" w:rsidRDefault="006B2D0C" w:rsidP="001A721D">
      <w:pPr>
        <w:pStyle w:val="ng-star-inserted"/>
        <w:bidi/>
      </w:pPr>
      <w:r w:rsidRPr="00E46AD2">
        <w:rPr>
          <w:rStyle w:val="ng-star-inserted1"/>
          <w:rFonts w:eastAsiaTheme="majorEastAsia"/>
          <w:b/>
          <w:bCs/>
          <w:sz w:val="28"/>
          <w:szCs w:val="28"/>
          <w:rtl/>
        </w:rPr>
        <w:t>الخلاصة</w:t>
      </w:r>
      <w:r w:rsidRPr="00E46AD2">
        <w:rPr>
          <w:rStyle w:val="ng-star-inserted1"/>
          <w:rFonts w:eastAsiaTheme="majorEastAsia"/>
          <w:b/>
          <w:bCs/>
          <w:sz w:val="28"/>
          <w:szCs w:val="28"/>
        </w:rPr>
        <w:t>:</w:t>
      </w:r>
    </w:p>
    <w:p w14:paraId="21B85295" w14:textId="77777777" w:rsidR="006B2D0C" w:rsidRPr="00E46AD2" w:rsidRDefault="006B2D0C" w:rsidP="001A721D">
      <w:pPr>
        <w:pStyle w:val="ng-star-inserted"/>
        <w:bidi/>
      </w:pPr>
      <w:r w:rsidRPr="00E46AD2">
        <w:rPr>
          <w:rStyle w:val="ng-star-inserted1"/>
          <w:rFonts w:eastAsiaTheme="majorEastAsia"/>
          <w:sz w:val="28"/>
          <w:szCs w:val="28"/>
          <w:rtl/>
        </w:rPr>
        <w:t>هذه الرؤية البديلة تدعونا إلى قراءة القرآن بوعي وتدبر، وإلى التحرر من كل ما يعيق الفهم الصحيح. إنها دعوة إلى العودة إلى القرآن نفسه، وإلى استنطاقه واستخراج كنوزه، وإلى التعامل معه كرسالة حية موجهة إلينا من الله. إنها دعوة إلى أن نجعل القرآن ربيع قلوبنا، ونور أبصارنا، وجلاء أحزاننا، وذهاب همومنا وغمومنا</w:t>
      </w:r>
      <w:r w:rsidRPr="00E46AD2">
        <w:rPr>
          <w:rStyle w:val="ng-star-inserted1"/>
          <w:rFonts w:eastAsiaTheme="majorEastAsia"/>
          <w:sz w:val="28"/>
          <w:szCs w:val="28"/>
        </w:rPr>
        <w:t>.</w:t>
      </w:r>
    </w:p>
    <w:p w14:paraId="3744EE14" w14:textId="77777777" w:rsidR="006B2D0C" w:rsidRPr="00E46AD2" w:rsidRDefault="006B2D0C" w:rsidP="001A721D">
      <w:pPr>
        <w:pStyle w:val="ng-star-inserted"/>
        <w:bidi/>
      </w:pPr>
      <w:r w:rsidRPr="00E46AD2">
        <w:rPr>
          <w:rStyle w:val="ng-star-inserted1"/>
          <w:rFonts w:eastAsiaTheme="majorEastAsia"/>
          <w:b/>
          <w:bCs/>
          <w:sz w:val="28"/>
          <w:szCs w:val="28"/>
          <w:rtl/>
        </w:rPr>
        <w:t>دعوة إلى العمل</w:t>
      </w:r>
      <w:r w:rsidRPr="00E46AD2">
        <w:rPr>
          <w:rStyle w:val="ng-star-inserted1"/>
          <w:rFonts w:eastAsiaTheme="majorEastAsia"/>
          <w:b/>
          <w:bCs/>
          <w:sz w:val="28"/>
          <w:szCs w:val="28"/>
        </w:rPr>
        <w:t>:</w:t>
      </w:r>
    </w:p>
    <w:p w14:paraId="6A6E47D6" w14:textId="77777777" w:rsidR="006B2D0C" w:rsidRPr="00E46AD2" w:rsidRDefault="006B2D0C" w:rsidP="001A721D">
      <w:pPr>
        <w:pStyle w:val="ng-star-inserted"/>
        <w:bidi/>
      </w:pPr>
      <w:r w:rsidRPr="00E46AD2">
        <w:rPr>
          <w:rStyle w:val="ng-star-inserted1"/>
          <w:rFonts w:eastAsiaTheme="majorEastAsia"/>
          <w:sz w:val="28"/>
          <w:szCs w:val="28"/>
          <w:rtl/>
        </w:rPr>
        <w:t>هل أنت مستعد لخوض هذه التجربة؟ هل أنت مستعد لقراءة القرآن بقلب جديد وعقل جديد؟ هل أنت مستعد للتحرر من قيود الماضي، والانطلاق نحو فهم جديد لكتاب الله؟</w:t>
      </w:r>
    </w:p>
    <w:p w14:paraId="23C6BD07" w14:textId="77777777" w:rsidR="006B2D0C" w:rsidRPr="00E46AD2" w:rsidRDefault="00000000" w:rsidP="001A721D">
      <w:r>
        <w:rPr>
          <w:noProof/>
        </w:rPr>
        <w:pict w14:anchorId="7C783167">
          <v:rect id="_x0000_i1025" alt="P1273#yIS1" style="width:0;height:1.5pt" o:hralign="center" o:hrstd="t" o:hr="t" fillcolor="#a0a0a0" stroked="f"/>
        </w:pict>
      </w:r>
    </w:p>
    <w:p w14:paraId="1A4E78AE" w14:textId="77777777" w:rsidR="006B2D0C" w:rsidRPr="00E46AD2" w:rsidRDefault="006B2D0C" w:rsidP="001A721D">
      <w:pPr>
        <w:pStyle w:val="ng-star-inserted"/>
        <w:bidi/>
      </w:pPr>
      <w:r w:rsidRPr="00E46AD2">
        <w:rPr>
          <w:rStyle w:val="ng-star-inserted1"/>
          <w:rFonts w:eastAsiaTheme="majorEastAsia"/>
          <w:b/>
          <w:bCs/>
          <w:sz w:val="28"/>
          <w:szCs w:val="28"/>
          <w:rtl/>
        </w:rPr>
        <w:t>ملاحظات</w:t>
      </w:r>
      <w:r w:rsidRPr="00E46AD2">
        <w:rPr>
          <w:rStyle w:val="ng-star-inserted1"/>
          <w:rFonts w:eastAsiaTheme="majorEastAsia"/>
          <w:b/>
          <w:bCs/>
          <w:sz w:val="28"/>
          <w:szCs w:val="28"/>
        </w:rPr>
        <w:t>:</w:t>
      </w:r>
    </w:p>
    <w:p w14:paraId="4F787B75" w14:textId="77777777" w:rsidR="006B2D0C" w:rsidRPr="00E46AD2" w:rsidRDefault="006B2D0C" w:rsidP="009A6CA1">
      <w:pPr>
        <w:pStyle w:val="ng-star-inserted"/>
        <w:numPr>
          <w:ilvl w:val="0"/>
          <w:numId w:val="382"/>
        </w:numPr>
        <w:bidi/>
      </w:pPr>
      <w:r w:rsidRPr="00E46AD2">
        <w:rPr>
          <w:rStyle w:val="ng-star-inserted1"/>
          <w:rFonts w:eastAsiaTheme="majorEastAsia"/>
          <w:sz w:val="28"/>
          <w:szCs w:val="28"/>
          <w:rtl/>
        </w:rPr>
        <w:t>هذه المقالة مبنية على الأفكار الواردة في النص الأصلي، مع إضافة بعض التفصيلات والتوضيحات</w:t>
      </w:r>
      <w:r w:rsidRPr="00E46AD2">
        <w:rPr>
          <w:rStyle w:val="ng-star-inserted1"/>
          <w:rFonts w:eastAsiaTheme="majorEastAsia"/>
          <w:sz w:val="28"/>
          <w:szCs w:val="28"/>
        </w:rPr>
        <w:t>.</w:t>
      </w:r>
    </w:p>
    <w:p w14:paraId="5C2525F2" w14:textId="77777777" w:rsidR="006B2D0C" w:rsidRPr="00E46AD2" w:rsidRDefault="006B2D0C" w:rsidP="009A6CA1">
      <w:pPr>
        <w:pStyle w:val="ng-star-inserted"/>
        <w:numPr>
          <w:ilvl w:val="0"/>
          <w:numId w:val="382"/>
        </w:numPr>
        <w:bidi/>
      </w:pPr>
      <w:r w:rsidRPr="00E46AD2">
        <w:rPr>
          <w:rStyle w:val="ng-star-inserted1"/>
          <w:rFonts w:eastAsiaTheme="majorEastAsia"/>
          <w:sz w:val="28"/>
          <w:szCs w:val="28"/>
          <w:rtl/>
        </w:rPr>
        <w:t>حاولت أن أجعل اللغة بسيطة وسهلة، وأن أستخدم أسلوبًا مشوقًا وجذابًا</w:t>
      </w:r>
      <w:r w:rsidRPr="00E46AD2">
        <w:rPr>
          <w:rStyle w:val="ng-star-inserted1"/>
          <w:rFonts w:eastAsiaTheme="majorEastAsia"/>
          <w:sz w:val="28"/>
          <w:szCs w:val="28"/>
        </w:rPr>
        <w:t>.</w:t>
      </w:r>
    </w:p>
    <w:p w14:paraId="182DAB14" w14:textId="77777777" w:rsidR="006B2D0C" w:rsidRPr="00E46AD2" w:rsidRDefault="006B2D0C" w:rsidP="009A6CA1">
      <w:pPr>
        <w:pStyle w:val="ng-star-inserted"/>
        <w:numPr>
          <w:ilvl w:val="0"/>
          <w:numId w:val="382"/>
        </w:numPr>
        <w:bidi/>
      </w:pPr>
      <w:r w:rsidRPr="00E46AD2">
        <w:rPr>
          <w:rStyle w:val="ng-star-inserted1"/>
          <w:rFonts w:eastAsiaTheme="majorEastAsia"/>
          <w:sz w:val="28"/>
          <w:szCs w:val="28"/>
          <w:rtl/>
        </w:rPr>
        <w:t>أضفت بعض الشواهد القرآنية لتدعيم الأفكار المطروحة</w:t>
      </w:r>
      <w:r w:rsidRPr="00E46AD2">
        <w:rPr>
          <w:rStyle w:val="ng-star-inserted1"/>
          <w:rFonts w:eastAsiaTheme="majorEastAsia"/>
          <w:sz w:val="28"/>
          <w:szCs w:val="28"/>
        </w:rPr>
        <w:t>.</w:t>
      </w:r>
    </w:p>
    <w:p w14:paraId="2B08E2E7" w14:textId="77777777" w:rsidR="006B2D0C" w:rsidRPr="00E46AD2" w:rsidRDefault="006B2D0C" w:rsidP="009A6CA1">
      <w:pPr>
        <w:pStyle w:val="ng-star-inserted"/>
        <w:numPr>
          <w:ilvl w:val="0"/>
          <w:numId w:val="382"/>
        </w:numPr>
        <w:bidi/>
      </w:pPr>
      <w:r w:rsidRPr="00E46AD2">
        <w:rPr>
          <w:rStyle w:val="ng-star-inserted1"/>
          <w:rFonts w:eastAsiaTheme="majorEastAsia"/>
          <w:sz w:val="28"/>
          <w:szCs w:val="28"/>
          <w:rtl/>
        </w:rPr>
        <w:t>ختمت المقالة بدعوة إلى العمل، لتشجيع القارئ على تطبيق ما تعلمه</w:t>
      </w:r>
      <w:r w:rsidRPr="00E46AD2">
        <w:rPr>
          <w:rStyle w:val="ng-star-inserted1"/>
          <w:rFonts w:eastAsiaTheme="majorEastAsia"/>
          <w:sz w:val="28"/>
          <w:szCs w:val="28"/>
        </w:rPr>
        <w:t>.</w:t>
      </w:r>
    </w:p>
    <w:p w14:paraId="0EF57A15" w14:textId="77777777" w:rsidR="006B2D0C" w:rsidRPr="00E46AD2" w:rsidRDefault="006B2D0C" w:rsidP="001A721D">
      <w:pPr>
        <w:pStyle w:val="ng-star-inserted"/>
        <w:bidi/>
      </w:pPr>
      <w:r w:rsidRPr="00E46AD2">
        <w:rPr>
          <w:rStyle w:val="ng-star-inserted1"/>
          <w:rFonts w:eastAsiaTheme="majorEastAsia"/>
          <w:sz w:val="28"/>
          <w:szCs w:val="28"/>
          <w:rtl/>
        </w:rPr>
        <w:t>يمكن اعتبار هذه المقالة استكمالًا للمقالة الأولى، وتمهيدًا للمقالات التالية التي ستتناول جوانب أخرى من الموضوع</w:t>
      </w:r>
      <w:r w:rsidRPr="00E46AD2">
        <w:rPr>
          <w:rStyle w:val="ng-star-inserted1"/>
          <w:rFonts w:eastAsiaTheme="majorEastAsia"/>
          <w:sz w:val="28"/>
          <w:szCs w:val="28"/>
        </w:rPr>
        <w:t>.</w:t>
      </w:r>
    </w:p>
    <w:p w14:paraId="537778EB" w14:textId="77777777" w:rsidR="00CF7D18" w:rsidRPr="00E46AD2" w:rsidRDefault="00CF7D18" w:rsidP="001A721D"/>
    <w:p w14:paraId="11583F2E" w14:textId="75B533AE" w:rsidR="0068412A" w:rsidRPr="00E46AD2" w:rsidRDefault="0068412A" w:rsidP="008A0417">
      <w:pPr>
        <w:pStyle w:val="1"/>
      </w:pPr>
      <w:bookmarkStart w:id="60" w:name="_Toc199407047"/>
      <w:r w:rsidRPr="00E46AD2">
        <w:rPr>
          <w:rStyle w:val="ng-star-inserted1"/>
          <w:sz w:val="28"/>
          <w:szCs w:val="28"/>
          <w:rtl/>
        </w:rPr>
        <w:t>المنهجيات التقليدية في الميزان: نحو قراءة أكثر وعيًا</w:t>
      </w:r>
      <w:bookmarkEnd w:id="60"/>
    </w:p>
    <w:p w14:paraId="017C8D79" w14:textId="77777777" w:rsidR="0068412A" w:rsidRPr="00E46AD2" w:rsidRDefault="0068412A" w:rsidP="001A721D">
      <w:pPr>
        <w:pStyle w:val="ng-star-inserted"/>
        <w:bidi/>
      </w:pPr>
      <w:r w:rsidRPr="00E46AD2">
        <w:rPr>
          <w:rStyle w:val="ng-star-inserted1"/>
          <w:rFonts w:eastAsiaTheme="majorEastAsia"/>
          <w:b/>
          <w:bCs/>
          <w:sz w:val="28"/>
          <w:szCs w:val="28"/>
          <w:rtl/>
        </w:rPr>
        <w:t>مقدمة</w:t>
      </w:r>
      <w:r w:rsidRPr="00E46AD2">
        <w:rPr>
          <w:rStyle w:val="ng-star-inserted1"/>
          <w:rFonts w:eastAsiaTheme="majorEastAsia"/>
          <w:b/>
          <w:bCs/>
          <w:sz w:val="28"/>
          <w:szCs w:val="28"/>
        </w:rPr>
        <w:t>:</w:t>
      </w:r>
    </w:p>
    <w:p w14:paraId="224C128E" w14:textId="77777777" w:rsidR="0068412A" w:rsidRPr="00E46AD2" w:rsidRDefault="0068412A" w:rsidP="001A721D">
      <w:pPr>
        <w:pStyle w:val="ng-star-inserted"/>
        <w:bidi/>
      </w:pPr>
      <w:r w:rsidRPr="00E46AD2">
        <w:rPr>
          <w:rStyle w:val="ng-star-inserted1"/>
          <w:rFonts w:eastAsiaTheme="majorEastAsia"/>
          <w:sz w:val="28"/>
          <w:szCs w:val="28"/>
          <w:rtl/>
        </w:rPr>
        <w:t>في المقالتين السابقتين، دعونا إلى قراءة واعية ومتدبرة للقرآن، وإلى التحرر من القيود التي قد تعيق الفهم الصحيح. ولكن، ما هي هذه القيود؟ وما هي المنهجيات التقليدية التي نحتاج إلى مراجعتها ونقدها؟ هذه المقالة تلقي الضوء على بعض هذه المنهجيات، وتدعو إلى التعامل معها بحذر وتوازن</w:t>
      </w:r>
      <w:r w:rsidRPr="00E46AD2">
        <w:rPr>
          <w:rStyle w:val="ng-star-inserted1"/>
          <w:rFonts w:eastAsiaTheme="majorEastAsia"/>
          <w:sz w:val="28"/>
          <w:szCs w:val="28"/>
        </w:rPr>
        <w:t>.</w:t>
      </w:r>
    </w:p>
    <w:p w14:paraId="5B70A2E2" w14:textId="77777777" w:rsidR="0068412A" w:rsidRPr="00E46AD2" w:rsidRDefault="0068412A" w:rsidP="001A721D">
      <w:pPr>
        <w:pStyle w:val="ng-star-inserted"/>
        <w:bidi/>
      </w:pPr>
      <w:r w:rsidRPr="00E46AD2">
        <w:rPr>
          <w:rStyle w:val="ng-star-inserted1"/>
          <w:rFonts w:eastAsiaTheme="majorEastAsia"/>
          <w:b/>
          <w:bCs/>
          <w:sz w:val="28"/>
          <w:szCs w:val="28"/>
          <w:rtl/>
        </w:rPr>
        <w:t>أولًا: اللغة والنحو: هل هي دائمًا في خدمة المعنى؟</w:t>
      </w:r>
      <w:r w:rsidRPr="00E46AD2">
        <w:rPr>
          <w:rStyle w:val="ng-star-inserted1"/>
          <w:rFonts w:eastAsiaTheme="majorEastAsia"/>
          <w:b/>
          <w:bCs/>
          <w:sz w:val="28"/>
          <w:szCs w:val="28"/>
        </w:rPr>
        <w:t>:</w:t>
      </w:r>
    </w:p>
    <w:p w14:paraId="0B25A085" w14:textId="77777777" w:rsidR="0068412A" w:rsidRPr="00E46AD2" w:rsidRDefault="0068412A" w:rsidP="001A721D">
      <w:pPr>
        <w:pStyle w:val="ng-star-inserted"/>
        <w:bidi/>
      </w:pPr>
      <w:r w:rsidRPr="00E46AD2">
        <w:rPr>
          <w:rStyle w:val="ng-star-inserted1"/>
          <w:rFonts w:eastAsiaTheme="majorEastAsia"/>
          <w:sz w:val="28"/>
          <w:szCs w:val="28"/>
          <w:rtl/>
        </w:rPr>
        <w:t>لا شك أن اللغة العربية هي لغة القرآن، وأن فهم قواعدها النحوية والصرفية ضروري لفهم النص القرآني. ولكن، هل يمكن أن تتحول هذه القواعد في بعض الأحيان إلى قيود على الفهم؟ ألا يمكن أن يؤدي التمسك الحرفي بالقواعد إلى إغفال المعاني الأعمق للآيات؟ ألا يمكن أن يكون للكلمات القرآنية دلالات خاصة، تتجاوز القواعد النحوية والصرفية المألوفة؟</w:t>
      </w:r>
    </w:p>
    <w:p w14:paraId="3D8BB308" w14:textId="77777777" w:rsidR="0068412A" w:rsidRPr="00E46AD2" w:rsidRDefault="0068412A" w:rsidP="001A721D">
      <w:pPr>
        <w:pStyle w:val="ng-star-inserted"/>
        <w:bidi/>
      </w:pPr>
      <w:r w:rsidRPr="00E46AD2">
        <w:rPr>
          <w:rStyle w:val="ng-star-inserted1"/>
          <w:rFonts w:eastAsiaTheme="majorEastAsia"/>
          <w:b/>
          <w:bCs/>
          <w:sz w:val="28"/>
          <w:szCs w:val="28"/>
          <w:rtl/>
        </w:rPr>
        <w:t>ثانيًا: أسباب النزول: هل هي مفتاح الفهم أم قيد عليه؟</w:t>
      </w:r>
      <w:r w:rsidRPr="00E46AD2">
        <w:rPr>
          <w:rStyle w:val="ng-star-inserted1"/>
          <w:rFonts w:eastAsiaTheme="majorEastAsia"/>
          <w:b/>
          <w:bCs/>
          <w:sz w:val="28"/>
          <w:szCs w:val="28"/>
        </w:rPr>
        <w:t>:</w:t>
      </w:r>
    </w:p>
    <w:p w14:paraId="336013E5" w14:textId="77777777" w:rsidR="0068412A" w:rsidRPr="00E46AD2" w:rsidRDefault="0068412A" w:rsidP="001A721D">
      <w:pPr>
        <w:pStyle w:val="ng-star-inserted"/>
        <w:bidi/>
      </w:pPr>
      <w:r w:rsidRPr="00E46AD2">
        <w:rPr>
          <w:rStyle w:val="ng-star-inserted1"/>
          <w:rFonts w:eastAsiaTheme="majorEastAsia"/>
          <w:sz w:val="28"/>
          <w:szCs w:val="28"/>
          <w:rtl/>
        </w:rPr>
        <w:t>علم أسباب النزول هو علم جليل، يساعدنا على فهم السياق التاريخي لنزول بعض الآيات. ولكن، هل يجب أن نجعل أسباب النزول هي الحاكم على معنى الآية؟ ألا يمكن أن تكون للآية دلالات أعم وأشمل من المناسبة التي نزلت فيها؟ ألا يمكن أن يؤدي التركيز المفرط على أسباب النزول إلى تحويل القرآن إلى مجرد وثيقة تاريخية، مرتبطة بظروف زمان ومكان معينين؟</w:t>
      </w:r>
    </w:p>
    <w:p w14:paraId="07E817CE" w14:textId="77777777" w:rsidR="0068412A" w:rsidRPr="00E46AD2" w:rsidRDefault="0068412A" w:rsidP="001A721D">
      <w:pPr>
        <w:pStyle w:val="ng-star-inserted"/>
        <w:bidi/>
      </w:pPr>
      <w:r w:rsidRPr="00E46AD2">
        <w:rPr>
          <w:rStyle w:val="ng-star-inserted1"/>
          <w:rFonts w:eastAsiaTheme="majorEastAsia"/>
          <w:b/>
          <w:bCs/>
          <w:sz w:val="28"/>
          <w:szCs w:val="28"/>
          <w:rtl/>
        </w:rPr>
        <w:t>ثالثًا: الناسخ والمنسوخ: هل هو إلغاء أم تخصيص؟</w:t>
      </w:r>
      <w:r w:rsidRPr="00E46AD2">
        <w:rPr>
          <w:rStyle w:val="ng-star-inserted1"/>
          <w:rFonts w:eastAsiaTheme="majorEastAsia"/>
          <w:b/>
          <w:bCs/>
          <w:sz w:val="28"/>
          <w:szCs w:val="28"/>
        </w:rPr>
        <w:t>:</w:t>
      </w:r>
    </w:p>
    <w:p w14:paraId="6DE5E49E" w14:textId="77777777" w:rsidR="0068412A" w:rsidRPr="00E46AD2" w:rsidRDefault="0068412A" w:rsidP="001A721D">
      <w:pPr>
        <w:pStyle w:val="ng-star-inserted"/>
        <w:bidi/>
      </w:pPr>
      <w:r w:rsidRPr="00E46AD2">
        <w:rPr>
          <w:rStyle w:val="ng-star-inserted1"/>
          <w:rFonts w:eastAsiaTheme="majorEastAsia"/>
          <w:sz w:val="28"/>
          <w:szCs w:val="28"/>
          <w:rtl/>
        </w:rPr>
        <w:t>علم الناسخ والمنسوخ هو علم آخر مهم، يساعدنا على فهم التدرج في التشريع الإسلامي. ولكن، هل يجب أن نفهم النسخ على أنه إلغاء كامل للآية المنسوخة؟ ألا يمكن أن يكون للآية المنسوخة دلالات باقية، يمكن الاستفادة منها في فهم التشريع الإسلامي وتطوره؟ ألا يمكن أن يكون النسخ في بعض الأحيان مجرد تخصيص للمعنى، وليس إلغاءً له بالكلية؟</w:t>
      </w:r>
    </w:p>
    <w:p w14:paraId="278076BD" w14:textId="77777777" w:rsidR="0068412A" w:rsidRPr="00E46AD2" w:rsidRDefault="0068412A" w:rsidP="001A721D">
      <w:pPr>
        <w:pStyle w:val="ng-star-inserted"/>
        <w:bidi/>
      </w:pPr>
      <w:r w:rsidRPr="00E46AD2">
        <w:rPr>
          <w:rStyle w:val="ng-star-inserted1"/>
          <w:rFonts w:eastAsiaTheme="majorEastAsia"/>
          <w:b/>
          <w:bCs/>
          <w:sz w:val="28"/>
          <w:szCs w:val="28"/>
          <w:rtl/>
        </w:rPr>
        <w:t>رابعًا: التاريخ الإسلامي: هل هو كله صحيح؟</w:t>
      </w:r>
      <w:r w:rsidRPr="00E46AD2">
        <w:rPr>
          <w:rStyle w:val="ng-star-inserted1"/>
          <w:rFonts w:eastAsiaTheme="majorEastAsia"/>
          <w:b/>
          <w:bCs/>
          <w:sz w:val="28"/>
          <w:szCs w:val="28"/>
        </w:rPr>
        <w:t>:</w:t>
      </w:r>
    </w:p>
    <w:p w14:paraId="0657F586" w14:textId="77777777" w:rsidR="0068412A" w:rsidRPr="00E46AD2" w:rsidRDefault="0068412A" w:rsidP="001A721D">
      <w:pPr>
        <w:pStyle w:val="ng-star-inserted"/>
        <w:bidi/>
      </w:pPr>
      <w:r w:rsidRPr="00E46AD2">
        <w:rPr>
          <w:rStyle w:val="ng-star-inserted1"/>
          <w:rFonts w:eastAsiaTheme="majorEastAsia"/>
          <w:sz w:val="28"/>
          <w:szCs w:val="28"/>
          <w:rtl/>
        </w:rPr>
        <w:t>التاريخ الإسلامي هو جزء مهم من تراثنا، ويجب أن ندرسه ونتعلمه. ولكن، هل يجب أن نتعامل مع كل ما ورد في كتب التاريخ على أنه حقيقة مطلقة؟ ألا يمكن أن تكون بعض الروايات التاريخية مشكوكًا فيها، أو متأثرة بظروف سياسية أو اجتماعية معينة؟ ألا يجب أن نميز بين ما هو ثابت من التاريخ وما هو مجرد روايات ظنية؟</w:t>
      </w:r>
    </w:p>
    <w:p w14:paraId="7772C661" w14:textId="77777777" w:rsidR="0068412A" w:rsidRPr="00E46AD2" w:rsidRDefault="0068412A" w:rsidP="001A721D">
      <w:pPr>
        <w:pStyle w:val="ng-star-inserted"/>
        <w:bidi/>
      </w:pPr>
      <w:r w:rsidRPr="00E46AD2">
        <w:rPr>
          <w:rStyle w:val="ng-star-inserted1"/>
          <w:rFonts w:eastAsiaTheme="majorEastAsia"/>
          <w:b/>
          <w:bCs/>
          <w:sz w:val="28"/>
          <w:szCs w:val="28"/>
          <w:rtl/>
        </w:rPr>
        <w:t>خامسًا: التفاسير التقليدية: هل هي فوق النقد؟</w:t>
      </w:r>
      <w:r w:rsidRPr="00E46AD2">
        <w:rPr>
          <w:rStyle w:val="ng-star-inserted1"/>
          <w:rFonts w:eastAsiaTheme="majorEastAsia"/>
          <w:b/>
          <w:bCs/>
          <w:sz w:val="28"/>
          <w:szCs w:val="28"/>
        </w:rPr>
        <w:t>:</w:t>
      </w:r>
    </w:p>
    <w:p w14:paraId="093179FE" w14:textId="77777777" w:rsidR="0068412A" w:rsidRPr="00E46AD2" w:rsidRDefault="0068412A" w:rsidP="001A721D">
      <w:pPr>
        <w:pStyle w:val="ng-star-inserted"/>
        <w:bidi/>
      </w:pPr>
      <w:r w:rsidRPr="00E46AD2">
        <w:rPr>
          <w:rStyle w:val="ng-star-inserted1"/>
          <w:rFonts w:eastAsiaTheme="majorEastAsia"/>
          <w:sz w:val="28"/>
          <w:szCs w:val="28"/>
          <w:rtl/>
        </w:rPr>
        <w:t>التفاسير التقليدية هي جهود مشكورة من علماء أجلاء، حاولوا أن يقدموا فهمًا للقرآن يتناسب مع عصورهم. ولكن، هل يجب أن نتعامل مع هذه التفاسير على أنها مقدسة، وأن نرفض أي نقد لها؟ ألا يمكن أن يكون فيها ما يحتاج إلى مراجعة وتصحيح؟ ألا يمكن أن يكون فيها ما هو متأثر بآراء شخصية أو مذاهب فقهية معينة؟</w:t>
      </w:r>
    </w:p>
    <w:p w14:paraId="4A21B766" w14:textId="77777777" w:rsidR="0068412A" w:rsidRPr="00E46AD2" w:rsidRDefault="0068412A" w:rsidP="001A721D">
      <w:pPr>
        <w:pStyle w:val="ng-star-inserted"/>
        <w:bidi/>
      </w:pPr>
      <w:r w:rsidRPr="00E46AD2">
        <w:rPr>
          <w:rStyle w:val="ng-star-inserted1"/>
          <w:rFonts w:eastAsiaTheme="majorEastAsia"/>
          <w:b/>
          <w:bCs/>
          <w:sz w:val="28"/>
          <w:szCs w:val="28"/>
          <w:rtl/>
        </w:rPr>
        <w:t>الخلاصة</w:t>
      </w:r>
      <w:r w:rsidRPr="00E46AD2">
        <w:rPr>
          <w:rStyle w:val="ng-star-inserted1"/>
          <w:rFonts w:eastAsiaTheme="majorEastAsia"/>
          <w:b/>
          <w:bCs/>
          <w:sz w:val="28"/>
          <w:szCs w:val="28"/>
        </w:rPr>
        <w:t>:</w:t>
      </w:r>
    </w:p>
    <w:p w14:paraId="0A85B1C1" w14:textId="77777777" w:rsidR="0068412A" w:rsidRPr="00E46AD2" w:rsidRDefault="0068412A" w:rsidP="001A721D">
      <w:pPr>
        <w:pStyle w:val="ng-star-inserted"/>
        <w:bidi/>
      </w:pPr>
      <w:r w:rsidRPr="00E46AD2">
        <w:rPr>
          <w:rStyle w:val="ng-star-inserted1"/>
          <w:rFonts w:eastAsiaTheme="majorEastAsia"/>
          <w:sz w:val="28"/>
          <w:szCs w:val="28"/>
          <w:rtl/>
        </w:rPr>
        <w:t>هذه المنهجيات التقليدية، وإن كانت لها أهميتها وفائدتها، إلا أنها لا يجب أن تكون قيودًا على فهمنا للقرآن. يجب أن نتعامل معها بحذر وتوازن، وأن نعود دائمًا إلى القرآن نفسه، وأن نفهمه بوعي وتدبر، وأن نتحرر من كل ما يعيق الفهم الصحيح</w:t>
      </w:r>
      <w:r w:rsidRPr="00E46AD2">
        <w:rPr>
          <w:rStyle w:val="ng-star-inserted1"/>
          <w:rFonts w:eastAsiaTheme="majorEastAsia"/>
          <w:sz w:val="28"/>
          <w:szCs w:val="28"/>
        </w:rPr>
        <w:t>.</w:t>
      </w:r>
    </w:p>
    <w:p w14:paraId="4600E998" w14:textId="77777777" w:rsidR="0068412A" w:rsidRPr="00E46AD2" w:rsidRDefault="0068412A" w:rsidP="001A721D">
      <w:pPr>
        <w:pStyle w:val="ng-star-inserted"/>
        <w:bidi/>
      </w:pPr>
      <w:r w:rsidRPr="00E46AD2">
        <w:rPr>
          <w:rStyle w:val="ng-star-inserted1"/>
          <w:rFonts w:eastAsiaTheme="majorEastAsia"/>
          <w:b/>
          <w:bCs/>
          <w:sz w:val="28"/>
          <w:szCs w:val="28"/>
          <w:rtl/>
        </w:rPr>
        <w:t>دعوة إلى التجديد</w:t>
      </w:r>
      <w:r w:rsidRPr="00E46AD2">
        <w:rPr>
          <w:rStyle w:val="ng-star-inserted1"/>
          <w:rFonts w:eastAsiaTheme="majorEastAsia"/>
          <w:b/>
          <w:bCs/>
          <w:sz w:val="28"/>
          <w:szCs w:val="28"/>
        </w:rPr>
        <w:t>:</w:t>
      </w:r>
    </w:p>
    <w:p w14:paraId="2C0E33B4" w14:textId="77777777" w:rsidR="0068412A" w:rsidRPr="00E46AD2" w:rsidRDefault="0068412A" w:rsidP="001A721D">
      <w:pPr>
        <w:pStyle w:val="ng-star-inserted"/>
        <w:bidi/>
      </w:pPr>
      <w:r w:rsidRPr="00E46AD2">
        <w:rPr>
          <w:rStyle w:val="ng-star-inserted1"/>
          <w:rFonts w:eastAsiaTheme="majorEastAsia"/>
          <w:sz w:val="28"/>
          <w:szCs w:val="28"/>
          <w:rtl/>
        </w:rPr>
        <w:t>إننا بحاجة إلى تجديد في مناهجنا في التعامل مع القرآن. بحاجة إلى أن نجمع بين الأصالة والمعاصرة، بين التراث والتجديد، بين العلم والإيمان. بحاجة إلى أن نطور أدواتنا في فهم القرآن، وأن نفتح عقولنا وقلوبنا لرسالته الخالدة</w:t>
      </w:r>
      <w:r w:rsidRPr="00E46AD2">
        <w:rPr>
          <w:rStyle w:val="ng-star-inserted1"/>
          <w:rFonts w:eastAsiaTheme="majorEastAsia"/>
          <w:sz w:val="28"/>
          <w:szCs w:val="28"/>
        </w:rPr>
        <w:t>.</w:t>
      </w:r>
    </w:p>
    <w:p w14:paraId="37E23ECF" w14:textId="7295567A" w:rsidR="0068412A" w:rsidRPr="00E46AD2" w:rsidRDefault="0068412A" w:rsidP="001A721D"/>
    <w:p w14:paraId="26EAF9D7" w14:textId="7284F458" w:rsidR="00C85EE6" w:rsidRPr="00E46AD2" w:rsidRDefault="00C85EE6" w:rsidP="008A0417">
      <w:pPr>
        <w:pStyle w:val="1"/>
      </w:pPr>
      <w:bookmarkStart w:id="61" w:name="_Toc199407048"/>
      <w:r w:rsidRPr="00E46AD2">
        <w:rPr>
          <w:rStyle w:val="ng-star-inserted1"/>
          <w:sz w:val="28"/>
          <w:szCs w:val="28"/>
          <w:rtl/>
        </w:rPr>
        <w:t>نحو فهم جديد للقرآن: حلول ومقترحات عملية</w:t>
      </w:r>
      <w:bookmarkEnd w:id="61"/>
    </w:p>
    <w:p w14:paraId="1F7F7869" w14:textId="77777777" w:rsidR="00C85EE6" w:rsidRPr="00E46AD2" w:rsidRDefault="00C85EE6" w:rsidP="001A721D">
      <w:pPr>
        <w:pStyle w:val="ng-star-inserted"/>
        <w:bidi/>
      </w:pPr>
      <w:r w:rsidRPr="00E46AD2">
        <w:rPr>
          <w:rStyle w:val="ng-star-inserted1"/>
          <w:rFonts w:eastAsiaTheme="majorEastAsia"/>
          <w:b/>
          <w:bCs/>
          <w:sz w:val="28"/>
          <w:szCs w:val="28"/>
          <w:rtl/>
        </w:rPr>
        <w:t>مقدمة</w:t>
      </w:r>
      <w:r w:rsidRPr="00E46AD2">
        <w:rPr>
          <w:rStyle w:val="ng-star-inserted1"/>
          <w:rFonts w:eastAsiaTheme="majorEastAsia"/>
          <w:b/>
          <w:bCs/>
          <w:sz w:val="28"/>
          <w:szCs w:val="28"/>
        </w:rPr>
        <w:t>:</w:t>
      </w:r>
    </w:p>
    <w:p w14:paraId="783B1CAC" w14:textId="77777777" w:rsidR="00C85EE6" w:rsidRPr="00E46AD2" w:rsidRDefault="00C85EE6" w:rsidP="001A721D">
      <w:pPr>
        <w:pStyle w:val="ng-star-inserted"/>
        <w:bidi/>
      </w:pPr>
      <w:r w:rsidRPr="00E46AD2">
        <w:rPr>
          <w:rStyle w:val="ng-star-inserted1"/>
          <w:rFonts w:eastAsiaTheme="majorEastAsia"/>
          <w:sz w:val="28"/>
          <w:szCs w:val="28"/>
          <w:rtl/>
        </w:rPr>
        <w:t>بعد أن استعرضنا بعض المنهجيات التقليدية في التعامل مع القرآن، ودعونا إلى مراجعتها ونقدها، نقدم الآن بعض الحلول العملية والمقترحات التي يمكن أن تساعدنا على تطوير فهمنا لكتاب الله، والوصول إلى قراءة أكثر وعيًا وتدبرًا</w:t>
      </w:r>
      <w:r w:rsidRPr="00E46AD2">
        <w:rPr>
          <w:rStyle w:val="ng-star-inserted1"/>
          <w:rFonts w:eastAsiaTheme="majorEastAsia"/>
          <w:sz w:val="28"/>
          <w:szCs w:val="28"/>
        </w:rPr>
        <w:t>.</w:t>
      </w:r>
    </w:p>
    <w:p w14:paraId="0EC7EC19" w14:textId="77777777" w:rsidR="00C85EE6" w:rsidRPr="00E46AD2" w:rsidRDefault="00C85EE6" w:rsidP="001A721D">
      <w:pPr>
        <w:pStyle w:val="ng-star-inserted"/>
        <w:bidi/>
      </w:pPr>
      <w:r w:rsidRPr="00E46AD2">
        <w:rPr>
          <w:rStyle w:val="ng-star-inserted1"/>
          <w:rFonts w:eastAsiaTheme="majorEastAsia"/>
          <w:b/>
          <w:bCs/>
          <w:sz w:val="28"/>
          <w:szCs w:val="28"/>
          <w:rtl/>
        </w:rPr>
        <w:t>أولًا: العودة إلى القراءة المباشرة للقرآن</w:t>
      </w:r>
      <w:r w:rsidRPr="00E46AD2">
        <w:rPr>
          <w:rStyle w:val="ng-star-inserted1"/>
          <w:rFonts w:eastAsiaTheme="majorEastAsia"/>
          <w:b/>
          <w:bCs/>
          <w:sz w:val="28"/>
          <w:szCs w:val="28"/>
        </w:rPr>
        <w:t>:</w:t>
      </w:r>
    </w:p>
    <w:p w14:paraId="26B92711" w14:textId="6FDE5493" w:rsidR="00C85EE6" w:rsidRPr="00E46AD2" w:rsidRDefault="00C85EE6" w:rsidP="001A721D">
      <w:pPr>
        <w:pStyle w:val="ng-star-inserted"/>
        <w:bidi/>
      </w:pPr>
      <w:r w:rsidRPr="00E46AD2">
        <w:rPr>
          <w:rStyle w:val="ng-star-inserted1"/>
          <w:rFonts w:eastAsiaTheme="majorEastAsia"/>
          <w:sz w:val="28"/>
          <w:szCs w:val="28"/>
          <w:rtl/>
        </w:rPr>
        <w:t xml:space="preserve">يجب أن تكون القراءة المباشرة للقرآن هي الأساس في فهمنا لكتاب الله. يجب أن نعود إلى النص القرآني نفسه، وأن نقرأه بتدبر وتفكر، دون وساطة التفاسير أو الاجتهادات البشرية </w:t>
      </w:r>
      <w:r w:rsidR="0064321B">
        <w:rPr>
          <w:rStyle w:val="ng-star-inserted1"/>
          <w:rFonts w:eastAsiaTheme="majorEastAsia"/>
          <w:sz w:val="28"/>
          <w:szCs w:val="28"/>
          <w:rtl/>
        </w:rPr>
        <w:t>"</w:t>
      </w:r>
      <w:r w:rsidRPr="00E46AD2">
        <w:rPr>
          <w:rStyle w:val="ng-star-inserted1"/>
          <w:rFonts w:eastAsiaTheme="majorEastAsia"/>
          <w:sz w:val="28"/>
          <w:szCs w:val="28"/>
          <w:rtl/>
        </w:rPr>
        <w:t>إلا ما صح منها وثبت</w:t>
      </w:r>
      <w:r w:rsidR="0064321B">
        <w:rPr>
          <w:rStyle w:val="ng-star-inserted1"/>
          <w:rFonts w:eastAsiaTheme="majorEastAsia"/>
          <w:sz w:val="28"/>
          <w:szCs w:val="28"/>
          <w:rtl/>
        </w:rPr>
        <w:t>"</w:t>
      </w:r>
      <w:r w:rsidRPr="00E46AD2">
        <w:rPr>
          <w:rStyle w:val="ng-star-inserted1"/>
          <w:rFonts w:eastAsiaTheme="majorEastAsia"/>
          <w:sz w:val="28"/>
          <w:szCs w:val="28"/>
          <w:rtl/>
        </w:rPr>
        <w:t>. يجب أن نحاول أن نفهم القرآن من خلال القرآن نفسه، وأن نربط بين آياته وسوره، وأن نستنبط المعاني من السياق القرآني الشامل</w:t>
      </w:r>
      <w:r w:rsidRPr="00E46AD2">
        <w:rPr>
          <w:rStyle w:val="ng-star-inserted1"/>
          <w:rFonts w:eastAsiaTheme="majorEastAsia"/>
          <w:sz w:val="28"/>
          <w:szCs w:val="28"/>
        </w:rPr>
        <w:t>.</w:t>
      </w:r>
    </w:p>
    <w:p w14:paraId="281C828E" w14:textId="77777777" w:rsidR="00C85EE6" w:rsidRPr="00E46AD2" w:rsidRDefault="00C85EE6" w:rsidP="001A721D">
      <w:pPr>
        <w:pStyle w:val="ng-star-inserted"/>
        <w:bidi/>
      </w:pPr>
      <w:r w:rsidRPr="00E46AD2">
        <w:rPr>
          <w:rStyle w:val="ng-star-inserted1"/>
          <w:rFonts w:eastAsiaTheme="majorEastAsia"/>
          <w:b/>
          <w:bCs/>
          <w:sz w:val="28"/>
          <w:szCs w:val="28"/>
          <w:rtl/>
        </w:rPr>
        <w:t>ثانيًا: تفعيل القلب والعقل: الإنصات والاستماع والبصيرة</w:t>
      </w:r>
      <w:r w:rsidRPr="00E46AD2">
        <w:rPr>
          <w:rStyle w:val="ng-star-inserted1"/>
          <w:rFonts w:eastAsiaTheme="majorEastAsia"/>
          <w:b/>
          <w:bCs/>
          <w:sz w:val="28"/>
          <w:szCs w:val="28"/>
        </w:rPr>
        <w:t>:</w:t>
      </w:r>
    </w:p>
    <w:p w14:paraId="68C95115" w14:textId="77777777" w:rsidR="00C85EE6" w:rsidRPr="00E46AD2" w:rsidRDefault="00C85EE6" w:rsidP="001A721D">
      <w:pPr>
        <w:pStyle w:val="ng-star-inserted"/>
        <w:bidi/>
      </w:pPr>
      <w:r w:rsidRPr="00E46AD2">
        <w:rPr>
          <w:rStyle w:val="ng-star-inserted1"/>
          <w:rFonts w:eastAsiaTheme="majorEastAsia"/>
          <w:sz w:val="28"/>
          <w:szCs w:val="28"/>
          <w:rtl/>
        </w:rPr>
        <w:t>عندما نقرأ القرآن، يجب أن نفعّل قلوبنا وعقولنا معًا. يجب أن ننصت إلى كلام الله بآذان صاغية، وأن نستمع إليه بقلوب خاشعة، وأن نفتح بصائرنا لتلقي الرسائل الإلهية. القراءة الواعية ليست مجرد عملية عقلية، بل هي أيضًا عملية روحية، تتطلب حضور القلب وتفاعله مع النص القرآني</w:t>
      </w:r>
      <w:r w:rsidRPr="00E46AD2">
        <w:rPr>
          <w:rStyle w:val="ng-star-inserted1"/>
          <w:rFonts w:eastAsiaTheme="majorEastAsia"/>
          <w:sz w:val="28"/>
          <w:szCs w:val="28"/>
        </w:rPr>
        <w:t>.</w:t>
      </w:r>
    </w:p>
    <w:p w14:paraId="0E38881F" w14:textId="77777777" w:rsidR="00C85EE6" w:rsidRPr="00E46AD2" w:rsidRDefault="00C85EE6" w:rsidP="001A721D">
      <w:pPr>
        <w:pStyle w:val="ng-star-inserted"/>
        <w:bidi/>
      </w:pPr>
      <w:r w:rsidRPr="00E46AD2">
        <w:rPr>
          <w:rStyle w:val="ng-star-inserted1"/>
          <w:rFonts w:eastAsiaTheme="majorEastAsia"/>
          <w:b/>
          <w:bCs/>
          <w:sz w:val="28"/>
          <w:szCs w:val="28"/>
          <w:rtl/>
        </w:rPr>
        <w:t>ثالثًا: "على مَكْثٍ": الصبر والتأني في الفهم</w:t>
      </w:r>
      <w:r w:rsidRPr="00E46AD2">
        <w:rPr>
          <w:rStyle w:val="ng-star-inserted1"/>
          <w:rFonts w:eastAsiaTheme="majorEastAsia"/>
          <w:b/>
          <w:bCs/>
          <w:sz w:val="28"/>
          <w:szCs w:val="28"/>
        </w:rPr>
        <w:t>:</w:t>
      </w:r>
    </w:p>
    <w:p w14:paraId="29CAB98C" w14:textId="4D312570" w:rsidR="00C85EE6" w:rsidRPr="00E46AD2" w:rsidRDefault="00C85EE6" w:rsidP="001A721D">
      <w:pPr>
        <w:pStyle w:val="ng-star-inserted"/>
        <w:bidi/>
      </w:pPr>
      <w:r w:rsidRPr="00E46AD2">
        <w:rPr>
          <w:rStyle w:val="ng-star-inserted1"/>
          <w:rFonts w:eastAsiaTheme="majorEastAsia"/>
          <w:sz w:val="28"/>
          <w:szCs w:val="28"/>
          <w:rtl/>
        </w:rPr>
        <w:t xml:space="preserve">فهم القرآن يحتاج إلى صبر وتأنٍ، وإلى منهجية "على مكث"، كما في قصة موسى والخضر </w:t>
      </w:r>
      <w:r w:rsidR="0064321B">
        <w:rPr>
          <w:rStyle w:val="ng-star-inserted1"/>
          <w:rFonts w:eastAsiaTheme="majorEastAsia"/>
          <w:sz w:val="28"/>
          <w:szCs w:val="28"/>
          <w:rtl/>
        </w:rPr>
        <w:t>"</w:t>
      </w:r>
      <w:r w:rsidRPr="00E46AD2">
        <w:rPr>
          <w:rStyle w:val="ng-star-inserted1"/>
          <w:rFonts w:eastAsiaTheme="majorEastAsia"/>
          <w:sz w:val="28"/>
          <w:szCs w:val="28"/>
          <w:rtl/>
        </w:rPr>
        <w:t>عليهما السلام</w:t>
      </w:r>
      <w:r w:rsidR="0064321B">
        <w:rPr>
          <w:rStyle w:val="ng-star-inserted1"/>
          <w:rFonts w:eastAsiaTheme="majorEastAsia"/>
          <w:sz w:val="28"/>
          <w:szCs w:val="28"/>
          <w:rtl/>
        </w:rPr>
        <w:t>"</w:t>
      </w:r>
      <w:r w:rsidRPr="00E46AD2">
        <w:rPr>
          <w:rStyle w:val="ng-star-inserted1"/>
          <w:rFonts w:eastAsiaTheme="majorEastAsia"/>
          <w:sz w:val="28"/>
          <w:szCs w:val="28"/>
          <w:rtl/>
        </w:rPr>
        <w:t>. يجب أن نتدبر الآيات بهدوء، وأن نربط بينها وبين الواقع، وأن لا نتعجل في استنباط الأحكام أو استخراج المعاني. الفهم الحقيقي للقرآن لا يأتي دفعة واحدة، بل هو عملية تراكمية، تتطلب وقتًا وجهدًا ومثابرة</w:t>
      </w:r>
      <w:r w:rsidRPr="00E46AD2">
        <w:rPr>
          <w:rStyle w:val="ng-star-inserted1"/>
          <w:rFonts w:eastAsiaTheme="majorEastAsia"/>
          <w:sz w:val="28"/>
          <w:szCs w:val="28"/>
        </w:rPr>
        <w:t>.</w:t>
      </w:r>
    </w:p>
    <w:p w14:paraId="613CF0BF" w14:textId="77777777" w:rsidR="00C85EE6" w:rsidRPr="00E46AD2" w:rsidRDefault="00C85EE6" w:rsidP="001A721D">
      <w:pPr>
        <w:pStyle w:val="ng-star-inserted"/>
        <w:bidi/>
      </w:pPr>
      <w:r w:rsidRPr="00E46AD2">
        <w:rPr>
          <w:rStyle w:val="ng-star-inserted1"/>
          <w:rFonts w:eastAsiaTheme="majorEastAsia"/>
          <w:b/>
          <w:bCs/>
          <w:sz w:val="28"/>
          <w:szCs w:val="28"/>
          <w:rtl/>
        </w:rPr>
        <w:t>رابعًا: القرآن كرسالة شخصية</w:t>
      </w:r>
      <w:r w:rsidRPr="00E46AD2">
        <w:rPr>
          <w:rStyle w:val="ng-star-inserted1"/>
          <w:rFonts w:eastAsiaTheme="majorEastAsia"/>
          <w:b/>
          <w:bCs/>
          <w:sz w:val="28"/>
          <w:szCs w:val="28"/>
        </w:rPr>
        <w:t>:</w:t>
      </w:r>
    </w:p>
    <w:p w14:paraId="79ECB4C3" w14:textId="77777777" w:rsidR="00C85EE6" w:rsidRPr="00E46AD2" w:rsidRDefault="00C85EE6" w:rsidP="001A721D">
      <w:pPr>
        <w:pStyle w:val="ng-star-inserted"/>
        <w:bidi/>
      </w:pPr>
      <w:r w:rsidRPr="00E46AD2">
        <w:rPr>
          <w:rStyle w:val="ng-star-inserted1"/>
          <w:rFonts w:eastAsiaTheme="majorEastAsia"/>
          <w:sz w:val="28"/>
          <w:szCs w:val="28"/>
          <w:rtl/>
        </w:rPr>
        <w:t>يجب أن نتعامل مع القرآن كخطاب مباشر من الله إلينا، وليس كمجرد كتاب تاريخي أو تراثي. يجب أن نشعر بأن الله يخاطبنا في كل آية، وأن القرآن هو رسالة شخصية موجهة إلينا، تحمل في طياتها الهداية والإرشاد لكل جوانب حياتنا</w:t>
      </w:r>
      <w:r w:rsidRPr="00E46AD2">
        <w:rPr>
          <w:rStyle w:val="ng-star-inserted1"/>
          <w:rFonts w:eastAsiaTheme="majorEastAsia"/>
          <w:sz w:val="28"/>
          <w:szCs w:val="28"/>
        </w:rPr>
        <w:t>.</w:t>
      </w:r>
    </w:p>
    <w:p w14:paraId="08DF93D4" w14:textId="77777777" w:rsidR="00C85EE6" w:rsidRPr="00E46AD2" w:rsidRDefault="00C85EE6" w:rsidP="001A721D">
      <w:pPr>
        <w:pStyle w:val="ng-star-inserted"/>
        <w:bidi/>
      </w:pPr>
      <w:r w:rsidRPr="00E46AD2">
        <w:rPr>
          <w:rStyle w:val="ng-star-inserted1"/>
          <w:rFonts w:eastAsiaTheme="majorEastAsia"/>
          <w:b/>
          <w:bCs/>
          <w:sz w:val="28"/>
          <w:szCs w:val="28"/>
          <w:rtl/>
        </w:rPr>
        <w:t>خامسًا: تفسير القرآن بالقرآن</w:t>
      </w:r>
      <w:r w:rsidRPr="00E46AD2">
        <w:rPr>
          <w:rStyle w:val="ng-star-inserted1"/>
          <w:rFonts w:eastAsiaTheme="majorEastAsia"/>
          <w:b/>
          <w:bCs/>
          <w:sz w:val="28"/>
          <w:szCs w:val="28"/>
        </w:rPr>
        <w:t>:</w:t>
      </w:r>
    </w:p>
    <w:p w14:paraId="0436F094" w14:textId="77777777" w:rsidR="00C85EE6" w:rsidRPr="00E46AD2" w:rsidRDefault="00C85EE6" w:rsidP="001A721D">
      <w:pPr>
        <w:pStyle w:val="ng-star-inserted"/>
        <w:bidi/>
      </w:pPr>
      <w:r w:rsidRPr="00E46AD2">
        <w:rPr>
          <w:rStyle w:val="ng-star-inserted1"/>
          <w:rFonts w:eastAsiaTheme="majorEastAsia"/>
          <w:sz w:val="28"/>
          <w:szCs w:val="28"/>
          <w:rtl/>
        </w:rPr>
        <w:t>أفضل طريقة لفهم القرآن هي بالرجوع إلى آيات القرآن الأخرى. فالقرآن يفسر بعضه بعضًا، ويكمل بعضه بعضًا. يجب أن نبحث عن الآيات التي تتحدث عن نفس الموضوع، وأن نربط بينها، وأن نحاول أن نفهم المعنى الكلي من خلال السياق القرآني الشامل</w:t>
      </w:r>
      <w:r w:rsidRPr="00E46AD2">
        <w:rPr>
          <w:rStyle w:val="ng-star-inserted1"/>
          <w:rFonts w:eastAsiaTheme="majorEastAsia"/>
          <w:sz w:val="28"/>
          <w:szCs w:val="28"/>
        </w:rPr>
        <w:t>.</w:t>
      </w:r>
    </w:p>
    <w:p w14:paraId="4AB818F5" w14:textId="5A538E27" w:rsidR="00C85EE6" w:rsidRPr="00E46AD2" w:rsidRDefault="00C85EE6" w:rsidP="001A721D">
      <w:pPr>
        <w:pStyle w:val="ng-star-inserted"/>
        <w:bidi/>
      </w:pPr>
      <w:r w:rsidRPr="00E46AD2">
        <w:rPr>
          <w:rStyle w:val="ng-star-inserted1"/>
          <w:rFonts w:eastAsiaTheme="majorEastAsia"/>
          <w:b/>
          <w:bCs/>
          <w:sz w:val="28"/>
          <w:szCs w:val="28"/>
          <w:rtl/>
        </w:rPr>
        <w:t xml:space="preserve">سادسًا: الاستفادة من العلوم الأخرى </w:t>
      </w:r>
      <w:r w:rsidR="0064321B">
        <w:rPr>
          <w:rStyle w:val="ng-star-inserted1"/>
          <w:rFonts w:eastAsiaTheme="majorEastAsia"/>
          <w:b/>
          <w:bCs/>
          <w:sz w:val="28"/>
          <w:szCs w:val="28"/>
          <w:rtl/>
        </w:rPr>
        <w:t>"</w:t>
      </w:r>
      <w:r w:rsidRPr="00E46AD2">
        <w:rPr>
          <w:rStyle w:val="ng-star-inserted1"/>
          <w:rFonts w:eastAsiaTheme="majorEastAsia"/>
          <w:b/>
          <w:bCs/>
          <w:sz w:val="28"/>
          <w:szCs w:val="28"/>
          <w:rtl/>
        </w:rPr>
        <w:t>بحذر</w:t>
      </w:r>
      <w:r w:rsidR="0064321B">
        <w:rPr>
          <w:rStyle w:val="ng-star-inserted1"/>
          <w:rFonts w:eastAsiaTheme="majorEastAsia"/>
          <w:b/>
          <w:bCs/>
          <w:sz w:val="28"/>
          <w:szCs w:val="28"/>
          <w:rtl/>
        </w:rPr>
        <w:t>"</w:t>
      </w:r>
      <w:r w:rsidRPr="00E46AD2">
        <w:rPr>
          <w:rStyle w:val="ng-star-inserted1"/>
          <w:rFonts w:eastAsiaTheme="majorEastAsia"/>
          <w:b/>
          <w:bCs/>
          <w:sz w:val="28"/>
          <w:szCs w:val="28"/>
        </w:rPr>
        <w:t>:</w:t>
      </w:r>
    </w:p>
    <w:p w14:paraId="13A25BE1" w14:textId="46D66DD4" w:rsidR="00C85EE6" w:rsidRPr="00E46AD2" w:rsidRDefault="00C85EE6" w:rsidP="001A721D">
      <w:pPr>
        <w:pStyle w:val="ng-star-inserted"/>
        <w:bidi/>
      </w:pPr>
      <w:r w:rsidRPr="00E46AD2">
        <w:rPr>
          <w:rStyle w:val="ng-star-inserted1"/>
          <w:rFonts w:eastAsiaTheme="majorEastAsia"/>
          <w:sz w:val="28"/>
          <w:szCs w:val="28"/>
          <w:rtl/>
        </w:rPr>
        <w:t xml:space="preserve">يمكن أن نستفيد من العلوم الأخرى </w:t>
      </w:r>
      <w:r w:rsidR="0064321B">
        <w:rPr>
          <w:rStyle w:val="ng-star-inserted1"/>
          <w:rFonts w:eastAsiaTheme="majorEastAsia"/>
          <w:sz w:val="28"/>
          <w:szCs w:val="28"/>
          <w:rtl/>
        </w:rPr>
        <w:t>"</w:t>
      </w:r>
      <w:r w:rsidRPr="00E46AD2">
        <w:rPr>
          <w:rStyle w:val="ng-star-inserted1"/>
          <w:rFonts w:eastAsiaTheme="majorEastAsia"/>
          <w:sz w:val="28"/>
          <w:szCs w:val="28"/>
          <w:rtl/>
        </w:rPr>
        <w:t>مثل علوم اللغة، والتاريخ، والاجتماع</w:t>
      </w:r>
      <w:r w:rsidR="0064321B">
        <w:rPr>
          <w:rStyle w:val="ng-star-inserted1"/>
          <w:rFonts w:eastAsiaTheme="majorEastAsia"/>
          <w:sz w:val="28"/>
          <w:szCs w:val="28"/>
          <w:rtl/>
        </w:rPr>
        <w:t>"</w:t>
      </w:r>
      <w:r w:rsidRPr="00E46AD2">
        <w:rPr>
          <w:rStyle w:val="ng-star-inserted1"/>
          <w:rFonts w:eastAsiaTheme="majorEastAsia"/>
          <w:sz w:val="28"/>
          <w:szCs w:val="28"/>
          <w:rtl/>
        </w:rPr>
        <w:t xml:space="preserve"> في فهم القرآن، ولكن يجب أن يكون ذلك بحذر وتوازن. يجب أن لا نجعل هذه العلوم هي الحاكم على النص القرآني، بل يجب أن نستخدمها كأدوات مساعدة لفهم النص القرآني في سياقه الصحيح</w:t>
      </w:r>
      <w:r w:rsidRPr="00E46AD2">
        <w:rPr>
          <w:rStyle w:val="ng-star-inserted1"/>
          <w:rFonts w:eastAsiaTheme="majorEastAsia"/>
          <w:sz w:val="28"/>
          <w:szCs w:val="28"/>
        </w:rPr>
        <w:t>.</w:t>
      </w:r>
    </w:p>
    <w:p w14:paraId="56AB774A" w14:textId="77777777" w:rsidR="00C85EE6" w:rsidRPr="00E46AD2" w:rsidRDefault="00C85EE6" w:rsidP="001A721D">
      <w:pPr>
        <w:pStyle w:val="ng-star-inserted"/>
        <w:bidi/>
      </w:pPr>
      <w:r w:rsidRPr="00E46AD2">
        <w:rPr>
          <w:rStyle w:val="ng-star-inserted1"/>
          <w:rFonts w:eastAsiaTheme="majorEastAsia"/>
          <w:b/>
          <w:bCs/>
          <w:sz w:val="28"/>
          <w:szCs w:val="28"/>
          <w:rtl/>
        </w:rPr>
        <w:t>سابعًا: الدعاء والتضرع إلى الله</w:t>
      </w:r>
      <w:r w:rsidRPr="00E46AD2">
        <w:rPr>
          <w:rStyle w:val="ng-star-inserted1"/>
          <w:rFonts w:eastAsiaTheme="majorEastAsia"/>
          <w:b/>
          <w:bCs/>
          <w:sz w:val="28"/>
          <w:szCs w:val="28"/>
        </w:rPr>
        <w:t>:</w:t>
      </w:r>
    </w:p>
    <w:p w14:paraId="0B0C46B3" w14:textId="77777777" w:rsidR="00C85EE6" w:rsidRPr="00E46AD2" w:rsidRDefault="00C85EE6" w:rsidP="001A721D">
      <w:pPr>
        <w:pStyle w:val="ng-star-inserted"/>
        <w:bidi/>
      </w:pPr>
      <w:r w:rsidRPr="00E46AD2">
        <w:rPr>
          <w:rStyle w:val="ng-star-inserted1"/>
          <w:rFonts w:eastAsiaTheme="majorEastAsia"/>
          <w:sz w:val="28"/>
          <w:szCs w:val="28"/>
          <w:rtl/>
        </w:rPr>
        <w:t>قبل أن نبدأ في قراءة القرآن، يجب أن نتوجه إلى الله بالدعاء والتضرع، وأن نطلب منه أن يفتح علينا فهم كتابه، وأن يهدينا إلى معانيه، وأن يرزقنا العمل به. فالله تعالى هو الهادي إلى سواء السبيل، وهو الذي يعلم الإنسان ما لم يعلم</w:t>
      </w:r>
      <w:r w:rsidRPr="00E46AD2">
        <w:rPr>
          <w:rStyle w:val="ng-star-inserted1"/>
          <w:rFonts w:eastAsiaTheme="majorEastAsia"/>
          <w:sz w:val="28"/>
          <w:szCs w:val="28"/>
        </w:rPr>
        <w:t>.</w:t>
      </w:r>
    </w:p>
    <w:p w14:paraId="7100FB52" w14:textId="77777777" w:rsidR="00C85EE6" w:rsidRPr="00E46AD2" w:rsidRDefault="00C85EE6" w:rsidP="001A721D">
      <w:pPr>
        <w:pStyle w:val="ng-star-inserted"/>
        <w:bidi/>
      </w:pPr>
      <w:r w:rsidRPr="00E46AD2">
        <w:rPr>
          <w:rStyle w:val="ng-star-inserted1"/>
          <w:rFonts w:eastAsiaTheme="majorEastAsia"/>
          <w:b/>
          <w:bCs/>
          <w:sz w:val="28"/>
          <w:szCs w:val="28"/>
          <w:rtl/>
        </w:rPr>
        <w:t>الخلاصة</w:t>
      </w:r>
      <w:r w:rsidRPr="00E46AD2">
        <w:rPr>
          <w:rStyle w:val="ng-star-inserted1"/>
          <w:rFonts w:eastAsiaTheme="majorEastAsia"/>
          <w:b/>
          <w:bCs/>
          <w:sz w:val="28"/>
          <w:szCs w:val="28"/>
        </w:rPr>
        <w:t>:</w:t>
      </w:r>
    </w:p>
    <w:p w14:paraId="4DB65EC4" w14:textId="77777777" w:rsidR="00C85EE6" w:rsidRPr="00E46AD2" w:rsidRDefault="00C85EE6" w:rsidP="001A721D">
      <w:pPr>
        <w:pStyle w:val="ng-star-inserted"/>
        <w:bidi/>
      </w:pPr>
      <w:r w:rsidRPr="00E46AD2">
        <w:rPr>
          <w:rStyle w:val="ng-star-inserted1"/>
          <w:rFonts w:eastAsiaTheme="majorEastAsia"/>
          <w:sz w:val="28"/>
          <w:szCs w:val="28"/>
          <w:rtl/>
        </w:rPr>
        <w:t>هذه الحلول والمقترحات تدعونا إلى العودة إلى القرآن نفسه، وإلى قراءته بوعي وتدبر، وإلى التعامل معه كرسالة حية موجهة إلينا من الله. إنها دعوة إلى أن نجعل القرآن ربيع قلوبنا، ونور أبصارنا، وجلاء أحزاننا، وذهاب همومنا وغمومنا</w:t>
      </w:r>
      <w:r w:rsidRPr="00E46AD2">
        <w:rPr>
          <w:rStyle w:val="ng-star-inserted1"/>
          <w:rFonts w:eastAsiaTheme="majorEastAsia"/>
          <w:sz w:val="28"/>
          <w:szCs w:val="28"/>
        </w:rPr>
        <w:t>.</w:t>
      </w:r>
    </w:p>
    <w:p w14:paraId="685E6748" w14:textId="77777777" w:rsidR="00C85EE6" w:rsidRPr="00E46AD2" w:rsidRDefault="00C85EE6" w:rsidP="001A721D">
      <w:pPr>
        <w:pStyle w:val="ng-star-inserted"/>
        <w:bidi/>
      </w:pPr>
      <w:r w:rsidRPr="00E46AD2">
        <w:rPr>
          <w:rStyle w:val="ng-star-inserted1"/>
          <w:rFonts w:eastAsiaTheme="majorEastAsia"/>
          <w:b/>
          <w:bCs/>
          <w:sz w:val="28"/>
          <w:szCs w:val="28"/>
          <w:rtl/>
        </w:rPr>
        <w:t>دعوة إلى المشاركة</w:t>
      </w:r>
      <w:r w:rsidRPr="00E46AD2">
        <w:rPr>
          <w:rStyle w:val="ng-star-inserted1"/>
          <w:rFonts w:eastAsiaTheme="majorEastAsia"/>
          <w:b/>
          <w:bCs/>
          <w:sz w:val="28"/>
          <w:szCs w:val="28"/>
        </w:rPr>
        <w:t>:</w:t>
      </w:r>
    </w:p>
    <w:p w14:paraId="733C9458" w14:textId="5437FBAA" w:rsidR="00656FA5" w:rsidRPr="00E46AD2" w:rsidRDefault="00C85EE6" w:rsidP="001A721D">
      <w:pPr>
        <w:pStyle w:val="ng-star-inserted"/>
        <w:bidi/>
      </w:pPr>
      <w:r w:rsidRPr="00E46AD2">
        <w:rPr>
          <w:rStyle w:val="ng-star-inserted1"/>
          <w:rFonts w:eastAsiaTheme="majorEastAsia"/>
          <w:sz w:val="28"/>
          <w:szCs w:val="28"/>
          <w:rtl/>
        </w:rPr>
        <w:t>هل لديك مقترحات أخرى لفهم القرآن بشكل أفضل؟ هل لديك تجارب شخصية في التدبر يمكنك مشاركتها؟</w:t>
      </w:r>
    </w:p>
    <w:p w14:paraId="7613E688" w14:textId="6F66E8ED" w:rsidR="00656FA5" w:rsidRPr="00E46AD2" w:rsidRDefault="00656FA5" w:rsidP="008A0417">
      <w:pPr>
        <w:pStyle w:val="1"/>
      </w:pPr>
      <w:bookmarkStart w:id="62" w:name="_Toc199407049"/>
      <w:r w:rsidRPr="00E46AD2">
        <w:rPr>
          <w:rStyle w:val="ng-star-inserted1"/>
          <w:sz w:val="28"/>
          <w:szCs w:val="28"/>
          <w:rtl/>
        </w:rPr>
        <w:t>القرآن الكريم: حوار حي بين الخالق والإنسان</w:t>
      </w:r>
      <w:bookmarkEnd w:id="62"/>
    </w:p>
    <w:p w14:paraId="747FE544" w14:textId="77777777" w:rsidR="00656FA5" w:rsidRPr="00E46AD2" w:rsidRDefault="00656FA5" w:rsidP="001A721D">
      <w:pPr>
        <w:pStyle w:val="ng-star-inserted"/>
        <w:bidi/>
      </w:pPr>
      <w:r w:rsidRPr="00E46AD2">
        <w:rPr>
          <w:rStyle w:val="ng-star-inserted1"/>
          <w:rFonts w:eastAsiaTheme="majorEastAsia"/>
          <w:b/>
          <w:bCs/>
          <w:sz w:val="28"/>
          <w:szCs w:val="28"/>
          <w:rtl/>
        </w:rPr>
        <w:t>مقدمة</w:t>
      </w:r>
      <w:r w:rsidRPr="00E46AD2">
        <w:rPr>
          <w:rStyle w:val="ng-star-inserted1"/>
          <w:rFonts w:eastAsiaTheme="majorEastAsia"/>
          <w:b/>
          <w:bCs/>
          <w:sz w:val="28"/>
          <w:szCs w:val="28"/>
        </w:rPr>
        <w:t>:</w:t>
      </w:r>
    </w:p>
    <w:p w14:paraId="698B5743" w14:textId="77777777" w:rsidR="00656FA5" w:rsidRPr="00E46AD2" w:rsidRDefault="00656FA5" w:rsidP="001A721D">
      <w:pPr>
        <w:pStyle w:val="ng-star-inserted"/>
        <w:bidi/>
      </w:pPr>
      <w:r w:rsidRPr="00E46AD2">
        <w:rPr>
          <w:rStyle w:val="ng-star-inserted1"/>
          <w:rFonts w:eastAsiaTheme="majorEastAsia"/>
          <w:sz w:val="28"/>
          <w:szCs w:val="28"/>
          <w:rtl/>
        </w:rPr>
        <w:t>القرآن الكريم... ليس مجرد كلمات مسطورة على صفحات المصحف، بل هو حوار حي ومتجدد بين الخالق والإنسان. إنه ليس كتابًا تاريخيًا نقرأ فيه عن الماضي فحسب، بل هو كتاب الحاضر والمستقبل، يخاطب كل إنسان في كل زمان ومكان، ويقدم له الهداية والإرشاد في كل جوانب حياته</w:t>
      </w:r>
      <w:r w:rsidRPr="00E46AD2">
        <w:rPr>
          <w:rStyle w:val="ng-star-inserted1"/>
          <w:rFonts w:eastAsiaTheme="majorEastAsia"/>
          <w:sz w:val="28"/>
          <w:szCs w:val="28"/>
        </w:rPr>
        <w:t>.</w:t>
      </w:r>
    </w:p>
    <w:p w14:paraId="219FA565" w14:textId="77777777" w:rsidR="00656FA5" w:rsidRPr="00E46AD2" w:rsidRDefault="00656FA5" w:rsidP="001A721D">
      <w:pPr>
        <w:pStyle w:val="ng-star-inserted"/>
        <w:bidi/>
      </w:pPr>
      <w:r w:rsidRPr="00E46AD2">
        <w:rPr>
          <w:rStyle w:val="ng-star-inserted1"/>
          <w:rFonts w:eastAsiaTheme="majorEastAsia"/>
          <w:b/>
          <w:bCs/>
          <w:sz w:val="28"/>
          <w:szCs w:val="28"/>
          <w:rtl/>
        </w:rPr>
        <w:t>أولًا: القرآن ليس نصًا جامدًا</w:t>
      </w:r>
      <w:r w:rsidRPr="00E46AD2">
        <w:rPr>
          <w:rStyle w:val="ng-star-inserted1"/>
          <w:rFonts w:eastAsiaTheme="majorEastAsia"/>
          <w:b/>
          <w:bCs/>
          <w:sz w:val="28"/>
          <w:szCs w:val="28"/>
        </w:rPr>
        <w:t>:</w:t>
      </w:r>
    </w:p>
    <w:p w14:paraId="0498D76E" w14:textId="77777777" w:rsidR="00656FA5" w:rsidRPr="00E46AD2" w:rsidRDefault="00656FA5" w:rsidP="001A721D">
      <w:pPr>
        <w:pStyle w:val="ng-star-inserted"/>
        <w:bidi/>
      </w:pPr>
      <w:r w:rsidRPr="00E46AD2">
        <w:rPr>
          <w:rStyle w:val="ng-star-inserted1"/>
          <w:rFonts w:eastAsiaTheme="majorEastAsia"/>
          <w:sz w:val="28"/>
          <w:szCs w:val="28"/>
          <w:rtl/>
        </w:rPr>
        <w:t>القرآن ليس نصًا جامدًا مغلقًا على الماضي، بل هو نص حي متجدد، يتفاعل مع الواقع، ويجيب على أسئلة كل عصر، ويقدم الحلول لمشكلات كل جيل. إنه كتاب مفتوح على المستقبل، يحمل في طياته من المعاني والدلالات ما لا ينفد أبدًا</w:t>
      </w:r>
      <w:r w:rsidRPr="00E46AD2">
        <w:rPr>
          <w:rStyle w:val="ng-star-inserted1"/>
          <w:rFonts w:eastAsiaTheme="majorEastAsia"/>
          <w:sz w:val="28"/>
          <w:szCs w:val="28"/>
        </w:rPr>
        <w:t>.</w:t>
      </w:r>
    </w:p>
    <w:p w14:paraId="768D523A" w14:textId="77777777" w:rsidR="00656FA5" w:rsidRPr="00E46AD2" w:rsidRDefault="00656FA5" w:rsidP="001A721D">
      <w:pPr>
        <w:pStyle w:val="ng-star-inserted"/>
        <w:bidi/>
      </w:pPr>
      <w:r w:rsidRPr="00E46AD2">
        <w:rPr>
          <w:rStyle w:val="ng-star-inserted1"/>
          <w:rFonts w:eastAsiaTheme="majorEastAsia"/>
          <w:b/>
          <w:bCs/>
          <w:sz w:val="28"/>
          <w:szCs w:val="28"/>
          <w:rtl/>
        </w:rPr>
        <w:t>ثانيًا: القرآن حوار</w:t>
      </w:r>
      <w:r w:rsidRPr="00E46AD2">
        <w:rPr>
          <w:rStyle w:val="ng-star-inserted1"/>
          <w:rFonts w:eastAsiaTheme="majorEastAsia"/>
          <w:b/>
          <w:bCs/>
          <w:sz w:val="28"/>
          <w:szCs w:val="28"/>
        </w:rPr>
        <w:t>:</w:t>
      </w:r>
    </w:p>
    <w:p w14:paraId="26986EE9" w14:textId="77777777" w:rsidR="00656FA5" w:rsidRPr="00E46AD2" w:rsidRDefault="00656FA5" w:rsidP="001A721D">
      <w:pPr>
        <w:pStyle w:val="ng-star-inserted"/>
        <w:bidi/>
      </w:pPr>
      <w:r w:rsidRPr="00E46AD2">
        <w:rPr>
          <w:rStyle w:val="ng-star-inserted1"/>
          <w:rFonts w:eastAsiaTheme="majorEastAsia"/>
          <w:sz w:val="28"/>
          <w:szCs w:val="28"/>
          <w:rtl/>
        </w:rPr>
        <w:t>القرآن هو حوار بين الله والإنسان. الله تعالى يتكلم في القرآن، والإنسان يستمع ويتدبر ويتفاعل. هذا الحوار ليس حوارًا من طرف واحد، بل هو حوار متبادل، يتطلب من الإنسان أن يفتح قلبه وعقله لكلام الله، وأن يسعى جاهدًا لفهم مراده، وأن يستجيب لأوامره ونواهيه</w:t>
      </w:r>
      <w:r w:rsidRPr="00E46AD2">
        <w:rPr>
          <w:rStyle w:val="ng-star-inserted1"/>
          <w:rFonts w:eastAsiaTheme="majorEastAsia"/>
          <w:sz w:val="28"/>
          <w:szCs w:val="28"/>
        </w:rPr>
        <w:t>.</w:t>
      </w:r>
    </w:p>
    <w:p w14:paraId="40E3B397" w14:textId="77777777" w:rsidR="00656FA5" w:rsidRPr="00E46AD2" w:rsidRDefault="00656FA5" w:rsidP="001A721D">
      <w:pPr>
        <w:pStyle w:val="ng-star-inserted"/>
        <w:bidi/>
      </w:pPr>
      <w:r w:rsidRPr="00E46AD2">
        <w:rPr>
          <w:rStyle w:val="ng-star-inserted1"/>
          <w:rFonts w:eastAsiaTheme="majorEastAsia"/>
          <w:b/>
          <w:bCs/>
          <w:sz w:val="28"/>
          <w:szCs w:val="28"/>
          <w:rtl/>
        </w:rPr>
        <w:t>ثالثًا: القرآن شيفرة</w:t>
      </w:r>
      <w:r w:rsidRPr="00E46AD2">
        <w:rPr>
          <w:rStyle w:val="ng-star-inserted1"/>
          <w:rFonts w:eastAsiaTheme="majorEastAsia"/>
          <w:b/>
          <w:bCs/>
          <w:sz w:val="28"/>
          <w:szCs w:val="28"/>
        </w:rPr>
        <w:t>:</w:t>
      </w:r>
    </w:p>
    <w:p w14:paraId="7A6D849D" w14:textId="77777777" w:rsidR="00656FA5" w:rsidRPr="00E46AD2" w:rsidRDefault="00656FA5" w:rsidP="001A721D">
      <w:pPr>
        <w:pStyle w:val="ng-star-inserted"/>
        <w:bidi/>
      </w:pPr>
      <w:r w:rsidRPr="00E46AD2">
        <w:rPr>
          <w:rStyle w:val="ng-star-inserted1"/>
          <w:rFonts w:eastAsiaTheme="majorEastAsia"/>
          <w:sz w:val="28"/>
          <w:szCs w:val="28"/>
          <w:rtl/>
        </w:rPr>
        <w:t>القرآن الكريم يحمل في طياته شيفرات ورموزًا، لا يمكن فكها إلا بالتدبر العميق والتفكر الواعي. هذه الشيفرات ليست مجرد ألغاز لغوية، بل هي مفاتيح لفهم أسرار الكون والحياة، ولفهم حقيقة الوجود الإنساني</w:t>
      </w:r>
      <w:r w:rsidRPr="00E46AD2">
        <w:rPr>
          <w:rStyle w:val="ng-star-inserted1"/>
          <w:rFonts w:eastAsiaTheme="majorEastAsia"/>
          <w:sz w:val="28"/>
          <w:szCs w:val="28"/>
        </w:rPr>
        <w:t>.</w:t>
      </w:r>
    </w:p>
    <w:p w14:paraId="5685764B" w14:textId="77777777" w:rsidR="00656FA5" w:rsidRPr="00E46AD2" w:rsidRDefault="00656FA5" w:rsidP="001A721D">
      <w:pPr>
        <w:pStyle w:val="ng-star-inserted"/>
        <w:bidi/>
      </w:pPr>
      <w:r w:rsidRPr="00E46AD2">
        <w:rPr>
          <w:rStyle w:val="ng-star-inserted1"/>
          <w:rFonts w:eastAsiaTheme="majorEastAsia"/>
          <w:b/>
          <w:bCs/>
          <w:sz w:val="28"/>
          <w:szCs w:val="28"/>
          <w:rtl/>
        </w:rPr>
        <w:t>رابعًا: "القرآن المنشور": الكون كتاب الله المفتوح</w:t>
      </w:r>
      <w:r w:rsidRPr="00E46AD2">
        <w:rPr>
          <w:rStyle w:val="ng-star-inserted1"/>
          <w:rFonts w:eastAsiaTheme="majorEastAsia"/>
          <w:b/>
          <w:bCs/>
          <w:sz w:val="28"/>
          <w:szCs w:val="28"/>
        </w:rPr>
        <w:t>:</w:t>
      </w:r>
    </w:p>
    <w:p w14:paraId="5917ED71" w14:textId="77777777" w:rsidR="00656FA5" w:rsidRPr="00E46AD2" w:rsidRDefault="00656FA5" w:rsidP="001A721D">
      <w:pPr>
        <w:pStyle w:val="ng-star-inserted"/>
        <w:bidi/>
      </w:pPr>
      <w:r w:rsidRPr="00E46AD2">
        <w:rPr>
          <w:rStyle w:val="ng-star-inserted1"/>
          <w:rFonts w:eastAsiaTheme="majorEastAsia"/>
          <w:sz w:val="28"/>
          <w:szCs w:val="28"/>
          <w:rtl/>
        </w:rPr>
        <w:t>القرآن الكريم يدعونا إلى النظر في الكون والتفكر في آيات الله. الكون هو "القرآن المنشور"، وهو كتاب مفتوح يقرأ بالتأمل والتدبر. كل ذرة في الكون، وكل نجم في السماء، وكل قطرة ماء في البحر، هي آية تدل على عظمة الخالق وقدرته</w:t>
      </w:r>
      <w:r w:rsidRPr="00E46AD2">
        <w:rPr>
          <w:rStyle w:val="ng-star-inserted1"/>
          <w:rFonts w:eastAsiaTheme="majorEastAsia"/>
          <w:sz w:val="28"/>
          <w:szCs w:val="28"/>
        </w:rPr>
        <w:t>.</w:t>
      </w:r>
    </w:p>
    <w:p w14:paraId="05FCEBDC" w14:textId="77777777" w:rsidR="00656FA5" w:rsidRPr="00E46AD2" w:rsidRDefault="00656FA5" w:rsidP="001A721D">
      <w:pPr>
        <w:pStyle w:val="ng-star-inserted"/>
        <w:bidi/>
      </w:pPr>
      <w:r w:rsidRPr="00E46AD2">
        <w:rPr>
          <w:rStyle w:val="ng-star-inserted1"/>
          <w:rFonts w:eastAsiaTheme="majorEastAsia"/>
          <w:b/>
          <w:bCs/>
          <w:sz w:val="28"/>
          <w:szCs w:val="28"/>
          <w:rtl/>
        </w:rPr>
        <w:t>خامسًا: هجران القرآن</w:t>
      </w:r>
      <w:r w:rsidRPr="00E46AD2">
        <w:rPr>
          <w:rStyle w:val="ng-star-inserted1"/>
          <w:rFonts w:eastAsiaTheme="majorEastAsia"/>
          <w:b/>
          <w:bCs/>
          <w:sz w:val="28"/>
          <w:szCs w:val="28"/>
        </w:rPr>
        <w:t>:</w:t>
      </w:r>
    </w:p>
    <w:p w14:paraId="52F1084C" w14:textId="5F2EBF14" w:rsidR="00656FA5" w:rsidRPr="00E46AD2" w:rsidRDefault="00656FA5" w:rsidP="001A721D">
      <w:pPr>
        <w:pStyle w:val="ng-star-inserted"/>
        <w:bidi/>
      </w:pPr>
      <w:r w:rsidRPr="00E46AD2">
        <w:rPr>
          <w:rStyle w:val="ng-star-inserted1"/>
          <w:rFonts w:eastAsiaTheme="majorEastAsia"/>
          <w:sz w:val="28"/>
          <w:szCs w:val="28"/>
          <w:rtl/>
        </w:rPr>
        <w:t xml:space="preserve">يقول الرسول </w:t>
      </w:r>
      <w:r w:rsidR="0064321B">
        <w:rPr>
          <w:rStyle w:val="ng-star-inserted1"/>
          <w:rFonts w:eastAsiaTheme="majorEastAsia"/>
          <w:sz w:val="28"/>
          <w:szCs w:val="28"/>
          <w:rtl/>
        </w:rPr>
        <w:t>"</w:t>
      </w:r>
      <w:r w:rsidRPr="00E46AD2">
        <w:rPr>
          <w:rStyle w:val="ng-star-inserted1"/>
          <w:rFonts w:eastAsiaTheme="majorEastAsia"/>
          <w:sz w:val="28"/>
          <w:szCs w:val="28"/>
          <w:rtl/>
        </w:rPr>
        <w:t>صلى الله عليه وسلم</w:t>
      </w:r>
      <w:r w:rsidR="0064321B">
        <w:rPr>
          <w:rStyle w:val="ng-star-inserted1"/>
          <w:rFonts w:eastAsiaTheme="majorEastAsia"/>
          <w:sz w:val="28"/>
          <w:szCs w:val="28"/>
          <w:rtl/>
        </w:rPr>
        <w:t>"</w:t>
      </w:r>
      <w:r w:rsidRPr="00E46AD2">
        <w:rPr>
          <w:rStyle w:val="ng-star-inserted1"/>
          <w:rFonts w:eastAsiaTheme="majorEastAsia"/>
          <w:sz w:val="28"/>
          <w:szCs w:val="28"/>
          <w:rtl/>
        </w:rPr>
        <w:t xml:space="preserve">: «يَا رَبِّ إِنَّ قَوْمِي اتَّخَذُوا هَذَا الْقُرْآنَ مَهْجُورًا» </w:t>
      </w:r>
      <w:r w:rsidR="0064321B">
        <w:rPr>
          <w:rStyle w:val="ng-star-inserted1"/>
          <w:rFonts w:eastAsiaTheme="majorEastAsia"/>
          <w:sz w:val="28"/>
          <w:szCs w:val="28"/>
          <w:rtl/>
        </w:rPr>
        <w:t>"</w:t>
      </w:r>
      <w:r w:rsidRPr="00E46AD2">
        <w:rPr>
          <w:rStyle w:val="ng-star-inserted1"/>
          <w:rFonts w:eastAsiaTheme="majorEastAsia"/>
          <w:sz w:val="28"/>
          <w:szCs w:val="28"/>
          <w:rtl/>
        </w:rPr>
        <w:t>الفرقان: 30</w:t>
      </w:r>
      <w:r w:rsidR="0064321B">
        <w:rPr>
          <w:rStyle w:val="ng-star-inserted1"/>
          <w:rFonts w:eastAsiaTheme="majorEastAsia"/>
          <w:sz w:val="28"/>
          <w:szCs w:val="28"/>
          <w:rtl/>
        </w:rPr>
        <w:t>"</w:t>
      </w:r>
      <w:r w:rsidRPr="00E46AD2">
        <w:rPr>
          <w:rStyle w:val="ng-star-inserted1"/>
          <w:rFonts w:eastAsiaTheme="majorEastAsia"/>
          <w:sz w:val="28"/>
          <w:szCs w:val="28"/>
          <w:rtl/>
        </w:rPr>
        <w:t>. هذه الآية الكريمة تدل على أن هجران القرآن لا يقتصر على عدم قراءته، بل يشمل أيضًا عدم تدبره، وعدم العمل به، وعدم تحكيمه في شؤون الحياة. كل قراءة خالية من التدبر، وكل تلاوة خالية من التفكر، هي نوع من الهجران للقرآن</w:t>
      </w:r>
      <w:r w:rsidRPr="00E46AD2">
        <w:rPr>
          <w:rStyle w:val="ng-star-inserted1"/>
          <w:rFonts w:eastAsiaTheme="majorEastAsia"/>
          <w:sz w:val="28"/>
          <w:szCs w:val="28"/>
        </w:rPr>
        <w:t>.</w:t>
      </w:r>
    </w:p>
    <w:p w14:paraId="03D8405A" w14:textId="77777777" w:rsidR="00656FA5" w:rsidRPr="00E46AD2" w:rsidRDefault="00656FA5" w:rsidP="001A721D">
      <w:pPr>
        <w:pStyle w:val="ng-star-inserted"/>
        <w:bidi/>
      </w:pPr>
      <w:r w:rsidRPr="00E46AD2">
        <w:rPr>
          <w:rStyle w:val="ng-star-inserted1"/>
          <w:rFonts w:eastAsiaTheme="majorEastAsia"/>
          <w:b/>
          <w:bCs/>
          <w:sz w:val="28"/>
          <w:szCs w:val="28"/>
          <w:rtl/>
        </w:rPr>
        <w:t>الخلاصة</w:t>
      </w:r>
      <w:r w:rsidRPr="00E46AD2">
        <w:rPr>
          <w:rStyle w:val="ng-star-inserted1"/>
          <w:rFonts w:eastAsiaTheme="majorEastAsia"/>
          <w:b/>
          <w:bCs/>
          <w:sz w:val="28"/>
          <w:szCs w:val="28"/>
        </w:rPr>
        <w:t>:</w:t>
      </w:r>
    </w:p>
    <w:p w14:paraId="1A297006" w14:textId="77777777" w:rsidR="00656FA5" w:rsidRPr="00E46AD2" w:rsidRDefault="00656FA5" w:rsidP="001A721D">
      <w:pPr>
        <w:pStyle w:val="ng-star-inserted"/>
        <w:bidi/>
      </w:pPr>
      <w:r w:rsidRPr="00E46AD2">
        <w:rPr>
          <w:rStyle w:val="ng-star-inserted1"/>
          <w:rFonts w:eastAsiaTheme="majorEastAsia"/>
          <w:sz w:val="28"/>
          <w:szCs w:val="28"/>
          <w:rtl/>
        </w:rPr>
        <w:t>القرآن الكريم هو حوار حي بين الله والإنسان، وهو كتاب يدعو إلى التدبر والتفكر. يجب أن نتعامل مع القرآن بقلب طاهر وعقل متفتح، وأن نسعى إلى فك شيفراته ورؤية آياته في الكون والنفس. يجب أن نجعل القرآن ربيع قلوبنا، ونور أبصارنا، وجلاء أحزاننا، وذهاب همومنا وغمومنا</w:t>
      </w:r>
      <w:r w:rsidRPr="00E46AD2">
        <w:rPr>
          <w:rStyle w:val="ng-star-inserted1"/>
          <w:rFonts w:eastAsiaTheme="majorEastAsia"/>
          <w:sz w:val="28"/>
          <w:szCs w:val="28"/>
        </w:rPr>
        <w:t>.</w:t>
      </w:r>
    </w:p>
    <w:p w14:paraId="42BB59EA" w14:textId="77777777" w:rsidR="00656FA5" w:rsidRPr="00E46AD2" w:rsidRDefault="00656FA5" w:rsidP="001A721D">
      <w:pPr>
        <w:pStyle w:val="ng-star-inserted"/>
        <w:bidi/>
      </w:pPr>
      <w:r w:rsidRPr="00E46AD2">
        <w:rPr>
          <w:rStyle w:val="ng-star-inserted1"/>
          <w:rFonts w:eastAsiaTheme="majorEastAsia"/>
          <w:b/>
          <w:bCs/>
          <w:sz w:val="28"/>
          <w:szCs w:val="28"/>
          <w:rtl/>
        </w:rPr>
        <w:t>دعوة إلى التجديد</w:t>
      </w:r>
      <w:r w:rsidRPr="00E46AD2">
        <w:rPr>
          <w:rStyle w:val="ng-star-inserted1"/>
          <w:rFonts w:eastAsiaTheme="majorEastAsia"/>
          <w:b/>
          <w:bCs/>
          <w:sz w:val="28"/>
          <w:szCs w:val="28"/>
        </w:rPr>
        <w:t>:</w:t>
      </w:r>
    </w:p>
    <w:p w14:paraId="287547A4" w14:textId="75686C10" w:rsidR="00AA410F" w:rsidRDefault="00656FA5" w:rsidP="001A721D">
      <w:pPr>
        <w:pStyle w:val="ng-star-inserted"/>
        <w:bidi/>
        <w:rPr>
          <w:b/>
          <w:bCs/>
          <w:rtl/>
        </w:rPr>
      </w:pPr>
      <w:r w:rsidRPr="00E46AD2">
        <w:rPr>
          <w:rStyle w:val="ng-star-inserted1"/>
          <w:rFonts w:eastAsiaTheme="majorEastAsia"/>
          <w:sz w:val="28"/>
          <w:szCs w:val="28"/>
          <w:rtl/>
        </w:rPr>
        <w:t>إننا بحاجة إلى تجديد في علاقتنا بالقرآن. بحاجة إلى أن ننتقل من القراءة السطحية إلى القراءة الواعية، ومن الحفظ المجرد إلى الفهم العميق، ومن التلاوة الشكلية إلى التدبر المؤثر. بحاجة إلى أن نجعل القرآن هو المرجع الأول في حياتنا، وأن نسترشد به في كل أمورنا، وأن نجعله هو الحكم بيننا فيما اختلفنا فيه</w:t>
      </w:r>
      <w:r w:rsidRPr="00E46AD2">
        <w:rPr>
          <w:rStyle w:val="ng-star-inserted1"/>
          <w:rFonts w:eastAsiaTheme="majorEastAsia"/>
          <w:sz w:val="28"/>
          <w:szCs w:val="28"/>
        </w:rPr>
        <w:t>.</w:t>
      </w:r>
    </w:p>
    <w:p w14:paraId="50C55058" w14:textId="77777777" w:rsidR="00E1518C" w:rsidRDefault="00E1518C" w:rsidP="00E1518C">
      <w:pPr>
        <w:pStyle w:val="ng-star-inserted"/>
        <w:bidi/>
        <w:rPr>
          <w:b/>
          <w:bCs/>
          <w:rtl/>
        </w:rPr>
      </w:pPr>
    </w:p>
    <w:p w14:paraId="6C47D292" w14:textId="77777777" w:rsidR="00E1518C" w:rsidRPr="00E46AD2" w:rsidRDefault="00E1518C" w:rsidP="00E1518C">
      <w:pPr>
        <w:pStyle w:val="ng-star-inserted"/>
        <w:bidi/>
        <w:rPr>
          <w:b/>
          <w:bCs/>
        </w:rPr>
      </w:pPr>
    </w:p>
    <w:p w14:paraId="27063E17" w14:textId="5B4A9DD2" w:rsidR="00CA04FA" w:rsidRPr="00E46AD2" w:rsidRDefault="00CA04FA" w:rsidP="008A0417">
      <w:pPr>
        <w:pStyle w:val="1"/>
      </w:pPr>
      <w:r w:rsidRPr="00E46AD2">
        <w:rPr>
          <w:rtl/>
        </w:rPr>
        <w:t xml:space="preserve"> </w:t>
      </w:r>
      <w:bookmarkStart w:id="63" w:name="_Toc199407050"/>
      <w:r w:rsidRPr="00E46AD2">
        <w:rPr>
          <w:rtl/>
        </w:rPr>
        <w:t>ما وراء الحرفية: التدبر ومعجزات الأنبياء في القرآن</w:t>
      </w:r>
      <w:bookmarkEnd w:id="63"/>
    </w:p>
    <w:p w14:paraId="3588B2CD" w14:textId="77777777" w:rsidR="00CA04FA" w:rsidRPr="00E46AD2" w:rsidRDefault="00CA04FA" w:rsidP="001A721D">
      <w:pPr>
        <w:rPr>
          <w:rFonts w:eastAsia="Times New Roman"/>
        </w:rPr>
      </w:pPr>
      <w:r w:rsidRPr="00E46AD2">
        <w:rPr>
          <w:rFonts w:eastAsia="Times New Roman"/>
          <w:rtl/>
        </w:rPr>
        <w:t>مقدمة</w:t>
      </w:r>
      <w:r w:rsidRPr="00E46AD2">
        <w:rPr>
          <w:rFonts w:eastAsia="Times New Roman"/>
        </w:rPr>
        <w:t>:</w:t>
      </w:r>
    </w:p>
    <w:p w14:paraId="58403006" w14:textId="77777777" w:rsidR="00CA04FA" w:rsidRPr="00E46AD2" w:rsidRDefault="00CA04FA" w:rsidP="001A721D">
      <w:pPr>
        <w:rPr>
          <w:rFonts w:eastAsia="Times New Roman"/>
        </w:rPr>
      </w:pPr>
      <w:r w:rsidRPr="00E46AD2">
        <w:rPr>
          <w:rFonts w:eastAsia="Times New Roman"/>
          <w:rtl/>
        </w:rPr>
        <w:t>تزخر صفحات القرآن الكريم بقصص الأنبياء ومعجزاتهم، من عصا موسى التي شقت البحر، إلى إحياء عيسى للموتى. ولكن، كيف نفهم هذه المعجزات؟ هل نقرأها قراءة حرفية، فنؤمن بوقوعها كما وردت في ظاهر النص؟ أم أننا نبحث عن معانٍ أعمق، ورموز خفية، تتجاوز حدود الزمان والمكان؟ هذه المقالة تدعو إلى قراءة متوازنة، تجمع بين الإيمان بالغيب والتدبر العقلي، وتسعى إلى فهم الرسالة الحقيقية التي تحملها هذه القصص</w:t>
      </w:r>
      <w:r w:rsidRPr="00E46AD2">
        <w:rPr>
          <w:rFonts w:eastAsia="Times New Roman"/>
        </w:rPr>
        <w:t>.</w:t>
      </w:r>
    </w:p>
    <w:p w14:paraId="317F2FF2" w14:textId="77777777" w:rsidR="00CA04FA" w:rsidRPr="00E46AD2" w:rsidRDefault="00CA04FA" w:rsidP="001A721D">
      <w:pPr>
        <w:rPr>
          <w:rFonts w:eastAsia="Times New Roman"/>
        </w:rPr>
      </w:pPr>
      <w:r w:rsidRPr="00E46AD2">
        <w:rPr>
          <w:rFonts w:eastAsia="Times New Roman"/>
          <w:rtl/>
        </w:rPr>
        <w:t>أولًا: المعجزات في القرآن: حقائق أم رموز؟</w:t>
      </w:r>
      <w:r w:rsidRPr="00E46AD2">
        <w:rPr>
          <w:rFonts w:eastAsia="Times New Roman"/>
        </w:rPr>
        <w:t>:</w:t>
      </w:r>
    </w:p>
    <w:p w14:paraId="775F219D" w14:textId="77777777" w:rsidR="00CA04FA" w:rsidRPr="00E46AD2" w:rsidRDefault="00CA04FA" w:rsidP="001A721D">
      <w:pPr>
        <w:rPr>
          <w:rFonts w:eastAsia="Times New Roman"/>
        </w:rPr>
      </w:pPr>
      <w:r w:rsidRPr="00E46AD2">
        <w:rPr>
          <w:rFonts w:eastAsia="Times New Roman"/>
          <w:rtl/>
        </w:rPr>
        <w:t>يذكر القرآن الكريم معجزات الأنبياء، ويقدمها كآيات بينات على صدق رسالتهم. ولكن، هل يجب أن نفهم هذه المعجزات على أنها مجرد أحداث تاريخية خارقة للعادة؟ ألا يمكن أن تكون هذه المعجزات رموزًا وإشارات إلى معانٍ أعمق، تتجاوز حدود الزمان والمكان؟</w:t>
      </w:r>
    </w:p>
    <w:p w14:paraId="179987E9" w14:textId="77777777" w:rsidR="00CA04FA" w:rsidRPr="00E46AD2" w:rsidRDefault="00CA04FA" w:rsidP="001A721D">
      <w:pPr>
        <w:rPr>
          <w:rFonts w:eastAsia="Times New Roman"/>
        </w:rPr>
      </w:pPr>
      <w:r w:rsidRPr="00E46AD2">
        <w:rPr>
          <w:rFonts w:eastAsia="Times New Roman"/>
          <w:rtl/>
        </w:rPr>
        <w:t>ثانيًا: القرآن كتاب متشابه</w:t>
      </w:r>
      <w:r w:rsidRPr="00E46AD2">
        <w:rPr>
          <w:rFonts w:eastAsia="Times New Roman"/>
        </w:rPr>
        <w:t>:</w:t>
      </w:r>
    </w:p>
    <w:p w14:paraId="77FFC37E" w14:textId="39D81BEC" w:rsidR="00CA04FA" w:rsidRPr="00E46AD2" w:rsidRDefault="00CA04FA" w:rsidP="001A721D">
      <w:pPr>
        <w:rPr>
          <w:rFonts w:eastAsia="Times New Roman"/>
        </w:rPr>
      </w:pPr>
      <w:r w:rsidRPr="00E46AD2">
        <w:rPr>
          <w:rFonts w:eastAsia="Times New Roman"/>
          <w:rtl/>
        </w:rPr>
        <w:t xml:space="preserve">يقول تعالى: {هُوَ الَّذِي أَنزَلَ عَلَيْكَ الْكِتَابَ مِنْهُ آيَاتٌ مُّحْكَمَاتٌ هُنَّ أُمُّ الْكِتَابِ وَأُخَرُ مُتَشَابِهَاتٌ} </w:t>
      </w:r>
      <w:r w:rsidR="0064321B">
        <w:rPr>
          <w:rFonts w:eastAsia="Times New Roman"/>
          <w:rtl/>
        </w:rPr>
        <w:t>"</w:t>
      </w:r>
      <w:r w:rsidRPr="00E46AD2">
        <w:rPr>
          <w:rFonts w:eastAsia="Times New Roman"/>
          <w:rtl/>
        </w:rPr>
        <w:t>آل عمران: 7</w:t>
      </w:r>
      <w:r w:rsidR="0064321B">
        <w:rPr>
          <w:rFonts w:eastAsia="Times New Roman"/>
          <w:rtl/>
        </w:rPr>
        <w:t>"</w:t>
      </w:r>
      <w:r w:rsidRPr="00E46AD2">
        <w:rPr>
          <w:rFonts w:eastAsia="Times New Roman"/>
          <w:rtl/>
        </w:rPr>
        <w:t xml:space="preserve">. هذه الآية الكريمة تدل على أن القرآن فيه آيات واضحة الدلالة </w:t>
      </w:r>
      <w:r w:rsidR="0064321B">
        <w:rPr>
          <w:rFonts w:eastAsia="Times New Roman"/>
          <w:rtl/>
        </w:rPr>
        <w:t>"</w:t>
      </w:r>
      <w:r w:rsidRPr="00E46AD2">
        <w:rPr>
          <w:rFonts w:eastAsia="Times New Roman"/>
          <w:rtl/>
        </w:rPr>
        <w:t>محكمات</w:t>
      </w:r>
      <w:r w:rsidR="0064321B">
        <w:rPr>
          <w:rFonts w:eastAsia="Times New Roman"/>
          <w:rtl/>
        </w:rPr>
        <w:t>"</w:t>
      </w:r>
      <w:r w:rsidRPr="00E46AD2">
        <w:rPr>
          <w:rFonts w:eastAsia="Times New Roman"/>
          <w:rtl/>
        </w:rPr>
        <w:t xml:space="preserve">، وآيات أخرى تحتمل أكثر من معنى </w:t>
      </w:r>
      <w:r w:rsidR="0064321B">
        <w:rPr>
          <w:rFonts w:eastAsia="Times New Roman"/>
          <w:rtl/>
        </w:rPr>
        <w:t>"</w:t>
      </w:r>
      <w:r w:rsidRPr="00E46AD2">
        <w:rPr>
          <w:rFonts w:eastAsia="Times New Roman"/>
          <w:rtl/>
        </w:rPr>
        <w:t>متشابهات</w:t>
      </w:r>
      <w:r w:rsidR="0064321B">
        <w:rPr>
          <w:rFonts w:eastAsia="Times New Roman"/>
          <w:rtl/>
        </w:rPr>
        <w:t>"</w:t>
      </w:r>
      <w:r w:rsidRPr="00E46AD2">
        <w:rPr>
          <w:rFonts w:eastAsia="Times New Roman"/>
          <w:rtl/>
        </w:rPr>
        <w:t>. وقصص الأنبياء ومعجزاتهم قد تكون من المتشابه الذي يحتاج إلى تدبر وتأويل</w:t>
      </w:r>
      <w:r w:rsidRPr="00E46AD2">
        <w:rPr>
          <w:rFonts w:eastAsia="Times New Roman"/>
        </w:rPr>
        <w:t>.</w:t>
      </w:r>
    </w:p>
    <w:p w14:paraId="29FBAE6A" w14:textId="77777777" w:rsidR="00CA04FA" w:rsidRPr="00E46AD2" w:rsidRDefault="00CA04FA" w:rsidP="001A721D">
      <w:pPr>
        <w:rPr>
          <w:rFonts w:eastAsia="Times New Roman"/>
        </w:rPr>
      </w:pPr>
      <w:r w:rsidRPr="00E46AD2">
        <w:rPr>
          <w:rFonts w:eastAsia="Times New Roman"/>
          <w:rtl/>
        </w:rPr>
        <w:t>ثالثًا: التدبر: مفتاح الفهم</w:t>
      </w:r>
      <w:r w:rsidRPr="00E46AD2">
        <w:rPr>
          <w:rFonts w:eastAsia="Times New Roman"/>
        </w:rPr>
        <w:t>:</w:t>
      </w:r>
    </w:p>
    <w:p w14:paraId="375ED2E1" w14:textId="77777777" w:rsidR="00CA04FA" w:rsidRPr="00E46AD2" w:rsidRDefault="00CA04FA" w:rsidP="001A721D">
      <w:pPr>
        <w:rPr>
          <w:rFonts w:eastAsia="Times New Roman"/>
        </w:rPr>
      </w:pPr>
      <w:r w:rsidRPr="00E46AD2">
        <w:rPr>
          <w:rFonts w:eastAsia="Times New Roman"/>
          <w:rtl/>
        </w:rPr>
        <w:t>لفهم الآيات المتشابهات، يجب أن نتدبر القرآن، وأن نربط بين آياته، وأن نرجع إلى السياق اللغوي والتاريخي. التدبر هو الذي يكشف لنا المعاني الحقيقية للآيات، ويبعدنا عن التأويلات السطحية التي قد تتعارض مع العقل والمنطق</w:t>
      </w:r>
      <w:r w:rsidRPr="00E46AD2">
        <w:rPr>
          <w:rFonts w:eastAsia="Times New Roman"/>
        </w:rPr>
        <w:t>.</w:t>
      </w:r>
    </w:p>
    <w:p w14:paraId="4BCCC852" w14:textId="77777777" w:rsidR="00CA04FA" w:rsidRPr="00E46AD2" w:rsidRDefault="00CA04FA" w:rsidP="001A721D">
      <w:pPr>
        <w:rPr>
          <w:rFonts w:eastAsia="Times New Roman"/>
        </w:rPr>
      </w:pPr>
      <w:r w:rsidRPr="00E46AD2">
        <w:rPr>
          <w:rFonts w:eastAsia="Times New Roman"/>
          <w:rtl/>
        </w:rPr>
        <w:t>رابعًا: "لا يمسه إلا المطهرون</w:t>
      </w:r>
      <w:r w:rsidRPr="00E46AD2">
        <w:rPr>
          <w:rFonts w:eastAsia="Times New Roman"/>
        </w:rPr>
        <w:t>":</w:t>
      </w:r>
    </w:p>
    <w:p w14:paraId="0A2DCFAE" w14:textId="3DBDDA79" w:rsidR="00CA04FA" w:rsidRPr="00E46AD2" w:rsidRDefault="00CA04FA" w:rsidP="001A721D">
      <w:pPr>
        <w:rPr>
          <w:rFonts w:eastAsia="Times New Roman"/>
        </w:rPr>
      </w:pPr>
      <w:r w:rsidRPr="00E46AD2">
        <w:rPr>
          <w:rFonts w:eastAsia="Times New Roman"/>
          <w:rtl/>
        </w:rPr>
        <w:t xml:space="preserve">يقول تعالى: {لَّا يَمَسُّهُ إِلَّا الْمُطَهَّرُونَ} </w:t>
      </w:r>
      <w:r w:rsidR="0064321B">
        <w:rPr>
          <w:rFonts w:eastAsia="Times New Roman"/>
          <w:rtl/>
        </w:rPr>
        <w:t>"</w:t>
      </w:r>
      <w:r w:rsidRPr="00E46AD2">
        <w:rPr>
          <w:rFonts w:eastAsia="Times New Roman"/>
          <w:rtl/>
        </w:rPr>
        <w:t>الواقعة: 79</w:t>
      </w:r>
      <w:r w:rsidR="0064321B">
        <w:rPr>
          <w:rFonts w:eastAsia="Times New Roman"/>
          <w:rtl/>
        </w:rPr>
        <w:t>"</w:t>
      </w:r>
      <w:r w:rsidRPr="00E46AD2">
        <w:rPr>
          <w:rFonts w:eastAsia="Times New Roman"/>
          <w:rtl/>
        </w:rPr>
        <w:t>. هذه الآية الكريمة لا تعني فقط الطهارة الجسدية، بل تعني أيضًا طهارة القلب من الشرك والأهواء. القلب الطاهر هو الذي يستطيع أن يتلقى نور القرآن ويفهم معانيه</w:t>
      </w:r>
      <w:r w:rsidRPr="00E46AD2">
        <w:rPr>
          <w:rFonts w:eastAsia="Times New Roman"/>
        </w:rPr>
        <w:t>.</w:t>
      </w:r>
    </w:p>
    <w:p w14:paraId="1A84EA2E" w14:textId="77777777" w:rsidR="00CA04FA" w:rsidRPr="00E46AD2" w:rsidRDefault="00CA04FA" w:rsidP="001A721D">
      <w:pPr>
        <w:rPr>
          <w:rFonts w:eastAsia="Times New Roman"/>
        </w:rPr>
      </w:pPr>
      <w:r w:rsidRPr="00E46AD2">
        <w:rPr>
          <w:rFonts w:eastAsia="Times New Roman"/>
          <w:rtl/>
        </w:rPr>
        <w:t>خامسًا: أمثلة من قصص الأنبياء</w:t>
      </w:r>
      <w:r w:rsidRPr="00E46AD2">
        <w:rPr>
          <w:rFonts w:eastAsia="Times New Roman"/>
        </w:rPr>
        <w:t>:</w:t>
      </w:r>
    </w:p>
    <w:p w14:paraId="7818A160" w14:textId="77777777" w:rsidR="00CA04FA" w:rsidRPr="001A721D" w:rsidRDefault="00CA04FA" w:rsidP="009A6CA1">
      <w:pPr>
        <w:pStyle w:val="a9"/>
        <w:numPr>
          <w:ilvl w:val="0"/>
          <w:numId w:val="383"/>
        </w:numPr>
        <w:rPr>
          <w:rFonts w:eastAsia="Times New Roman"/>
        </w:rPr>
      </w:pPr>
      <w:r w:rsidRPr="001A721D">
        <w:rPr>
          <w:rFonts w:eastAsia="Times New Roman"/>
          <w:b/>
          <w:bCs/>
          <w:rtl/>
        </w:rPr>
        <w:t>عصا موسى</w:t>
      </w:r>
      <w:r w:rsidRPr="001A721D">
        <w:rPr>
          <w:rFonts w:eastAsia="Times New Roman"/>
          <w:b/>
          <w:bCs/>
        </w:rPr>
        <w:t>:</w:t>
      </w:r>
      <w:r w:rsidRPr="001A721D">
        <w:rPr>
          <w:rFonts w:eastAsia="Times New Roman"/>
        </w:rPr>
        <w:t xml:space="preserve"> </w:t>
      </w:r>
      <w:r w:rsidRPr="001A721D">
        <w:rPr>
          <w:rFonts w:eastAsia="Times New Roman"/>
          <w:rtl/>
        </w:rPr>
        <w:t>قد لا تكون مجرد عصا تحولت إلى ثعبان، بل قد تكون رمزًا للقوة الإلهية التي تؤيد الحق وتدحض الباطل</w:t>
      </w:r>
      <w:r w:rsidRPr="001A721D">
        <w:rPr>
          <w:rFonts w:eastAsia="Times New Roman"/>
        </w:rPr>
        <w:t>.</w:t>
      </w:r>
    </w:p>
    <w:p w14:paraId="63F3E8B1" w14:textId="77777777" w:rsidR="00CA04FA" w:rsidRPr="001A721D" w:rsidRDefault="00CA04FA" w:rsidP="009A6CA1">
      <w:pPr>
        <w:pStyle w:val="a9"/>
        <w:numPr>
          <w:ilvl w:val="0"/>
          <w:numId w:val="383"/>
        </w:numPr>
        <w:rPr>
          <w:rFonts w:eastAsia="Times New Roman"/>
        </w:rPr>
      </w:pPr>
      <w:r w:rsidRPr="001A721D">
        <w:rPr>
          <w:rFonts w:eastAsia="Times New Roman"/>
          <w:b/>
          <w:bCs/>
          <w:rtl/>
        </w:rPr>
        <w:t>إحياء عيسى للموتى</w:t>
      </w:r>
      <w:r w:rsidRPr="001A721D">
        <w:rPr>
          <w:rFonts w:eastAsia="Times New Roman"/>
          <w:b/>
          <w:bCs/>
        </w:rPr>
        <w:t>:</w:t>
      </w:r>
      <w:r w:rsidRPr="001A721D">
        <w:rPr>
          <w:rFonts w:eastAsia="Times New Roman"/>
        </w:rPr>
        <w:t xml:space="preserve"> </w:t>
      </w:r>
      <w:r w:rsidRPr="001A721D">
        <w:rPr>
          <w:rFonts w:eastAsia="Times New Roman"/>
          <w:rtl/>
        </w:rPr>
        <w:t>قد لا يكون مجرد إحياء لأجساد ميتة، بل قد يكون رمزًا لإحياء القلوب الميتة بالإيمان والهداية</w:t>
      </w:r>
      <w:r w:rsidRPr="001A721D">
        <w:rPr>
          <w:rFonts w:eastAsia="Times New Roman"/>
        </w:rPr>
        <w:t>.</w:t>
      </w:r>
    </w:p>
    <w:p w14:paraId="1F32C238" w14:textId="77777777" w:rsidR="00CA04FA" w:rsidRPr="001A721D" w:rsidRDefault="00CA04FA" w:rsidP="009A6CA1">
      <w:pPr>
        <w:pStyle w:val="a9"/>
        <w:numPr>
          <w:ilvl w:val="0"/>
          <w:numId w:val="383"/>
        </w:numPr>
        <w:rPr>
          <w:rFonts w:eastAsia="Times New Roman"/>
        </w:rPr>
      </w:pPr>
      <w:r w:rsidRPr="001A721D">
        <w:rPr>
          <w:rFonts w:eastAsia="Times New Roman"/>
          <w:b/>
          <w:bCs/>
          <w:rtl/>
        </w:rPr>
        <w:t>نزول المائدة من السماء</w:t>
      </w:r>
      <w:r w:rsidRPr="001A721D">
        <w:rPr>
          <w:rFonts w:eastAsia="Times New Roman"/>
          <w:b/>
          <w:bCs/>
        </w:rPr>
        <w:t>:</w:t>
      </w:r>
      <w:r w:rsidRPr="001A721D">
        <w:rPr>
          <w:rFonts w:eastAsia="Times New Roman"/>
        </w:rPr>
        <w:t xml:space="preserve"> </w:t>
      </w:r>
      <w:r w:rsidRPr="001A721D">
        <w:rPr>
          <w:rFonts w:eastAsia="Times New Roman"/>
          <w:rtl/>
        </w:rPr>
        <w:t>قد لا تكون مجرد مائدة طعام نزلت من السماء، بل قد تكون رمزًا للرزق الإلهي الذي ينزل على المؤمنين من حيث لا يحتسبون</w:t>
      </w:r>
      <w:r w:rsidRPr="001A721D">
        <w:rPr>
          <w:rFonts w:eastAsia="Times New Roman"/>
        </w:rPr>
        <w:t>.</w:t>
      </w:r>
    </w:p>
    <w:p w14:paraId="795191BE" w14:textId="2EDDC34B" w:rsidR="00CA04FA" w:rsidRPr="00E46AD2" w:rsidRDefault="00CA04FA" w:rsidP="001A721D">
      <w:pPr>
        <w:rPr>
          <w:rFonts w:eastAsia="Times New Roman"/>
        </w:rPr>
      </w:pPr>
      <w:r w:rsidRPr="00E46AD2">
        <w:rPr>
          <w:rFonts w:eastAsia="Times New Roman"/>
          <w:b/>
          <w:bCs/>
          <w:rtl/>
        </w:rPr>
        <w:t>سادسًا: العودة إلى الأصول</w:t>
      </w:r>
      <w:r w:rsidRPr="00E46AD2">
        <w:rPr>
          <w:rFonts w:eastAsia="Times New Roman"/>
          <w:b/>
          <w:bCs/>
        </w:rPr>
        <w:t>:</w:t>
      </w:r>
      <w:r w:rsidRPr="00E46AD2">
        <w:rPr>
          <w:rFonts w:eastAsia="Times New Roman"/>
        </w:rPr>
        <w:br/>
      </w:r>
      <w:r w:rsidRPr="00E46AD2">
        <w:rPr>
          <w:rFonts w:eastAsia="Times New Roman"/>
          <w:rtl/>
        </w:rPr>
        <w:t xml:space="preserve">لفهم معاني </w:t>
      </w:r>
      <w:r w:rsidR="00AF2E71" w:rsidRPr="00E46AD2">
        <w:rPr>
          <w:rFonts w:eastAsia="Times New Roman"/>
          <w:rtl/>
        </w:rPr>
        <w:t>الآيات</w:t>
      </w:r>
      <w:r w:rsidRPr="00E46AD2">
        <w:rPr>
          <w:rFonts w:eastAsia="Times New Roman"/>
          <w:rtl/>
        </w:rPr>
        <w:t xml:space="preserve"> </w:t>
      </w:r>
      <w:r w:rsidR="00AF2E71" w:rsidRPr="00E46AD2">
        <w:rPr>
          <w:rFonts w:eastAsia="Times New Roman"/>
          <w:rtl/>
        </w:rPr>
        <w:t>القرآنية</w:t>
      </w:r>
      <w:r w:rsidRPr="00E46AD2">
        <w:rPr>
          <w:rFonts w:eastAsia="Times New Roman"/>
          <w:rtl/>
        </w:rPr>
        <w:t xml:space="preserve"> يجب الرجوع الي اصول الكلمات في اللغات القديمة</w:t>
      </w:r>
      <w:r w:rsidRPr="00E46AD2">
        <w:rPr>
          <w:rFonts w:eastAsia="Times New Roman"/>
        </w:rPr>
        <w:t>.</w:t>
      </w:r>
    </w:p>
    <w:p w14:paraId="49511717" w14:textId="77777777" w:rsidR="00CA04FA" w:rsidRPr="00E46AD2" w:rsidRDefault="00CA04FA" w:rsidP="001A721D">
      <w:pPr>
        <w:rPr>
          <w:rFonts w:eastAsia="Times New Roman"/>
        </w:rPr>
      </w:pPr>
      <w:r w:rsidRPr="00E46AD2">
        <w:rPr>
          <w:rFonts w:eastAsia="Times New Roman"/>
          <w:rtl/>
        </w:rPr>
        <w:t>الخلاصة</w:t>
      </w:r>
      <w:r w:rsidRPr="00E46AD2">
        <w:rPr>
          <w:rFonts w:eastAsia="Times New Roman"/>
        </w:rPr>
        <w:t>:</w:t>
      </w:r>
    </w:p>
    <w:p w14:paraId="46EFAAF1" w14:textId="77777777" w:rsidR="00CA04FA" w:rsidRPr="00E46AD2" w:rsidRDefault="00CA04FA" w:rsidP="001A721D">
      <w:pPr>
        <w:rPr>
          <w:rFonts w:eastAsia="Times New Roman"/>
        </w:rPr>
      </w:pPr>
      <w:r w:rsidRPr="00E46AD2">
        <w:rPr>
          <w:rFonts w:eastAsia="Times New Roman"/>
          <w:rtl/>
        </w:rPr>
        <w:t>القرآن الكريم ليس كتاب خرافات وأساطير، بل هو كتاب هداية وإرشاد. يجب أن نقرأ قصص الأنبياء ومعجزاتهم بتدبر وتفكر، وأن نبحث عن المعاني العميقة والدروس المستفادة، وأن لا نكتفي بالقراءة الحرفية السطحية</w:t>
      </w:r>
      <w:r w:rsidRPr="00E46AD2">
        <w:rPr>
          <w:rFonts w:eastAsia="Times New Roman"/>
        </w:rPr>
        <w:t>.</w:t>
      </w:r>
    </w:p>
    <w:p w14:paraId="737DB45E" w14:textId="77777777" w:rsidR="00CA04FA" w:rsidRPr="00E46AD2" w:rsidRDefault="00CA04FA" w:rsidP="001A721D">
      <w:pPr>
        <w:rPr>
          <w:rFonts w:eastAsia="Times New Roman"/>
        </w:rPr>
      </w:pPr>
      <w:r w:rsidRPr="00E46AD2">
        <w:rPr>
          <w:rFonts w:eastAsia="Times New Roman"/>
          <w:rtl/>
        </w:rPr>
        <w:t>دعوة إلى التأمل</w:t>
      </w:r>
      <w:r w:rsidRPr="00E46AD2">
        <w:rPr>
          <w:rFonts w:eastAsia="Times New Roman"/>
        </w:rPr>
        <w:t>:</w:t>
      </w:r>
    </w:p>
    <w:p w14:paraId="387D6BAA" w14:textId="7638C959" w:rsidR="00AF2E71" w:rsidRPr="00E46AD2" w:rsidRDefault="00CA04FA" w:rsidP="001A721D">
      <w:pPr>
        <w:rPr>
          <w:rFonts w:eastAsia="Times New Roman"/>
          <w:b/>
          <w:bCs/>
        </w:rPr>
      </w:pPr>
      <w:r w:rsidRPr="00E46AD2">
        <w:rPr>
          <w:rFonts w:eastAsia="Times New Roman"/>
          <w:rtl/>
        </w:rPr>
        <w:t>هل أنت مستعد لإعادة قراءة قصص الأنبياء بعقل متفتح وقلب متدبر؟ هل أنت مستعد للبحث عن المعاني الخفية التي قد تكون كامنة وراء الأحداث التاريخية؟</w:t>
      </w:r>
    </w:p>
    <w:p w14:paraId="2EF12A24" w14:textId="363E74C3" w:rsidR="00596531" w:rsidRPr="00E46AD2" w:rsidRDefault="00596531" w:rsidP="008A0417">
      <w:pPr>
        <w:pStyle w:val="1"/>
      </w:pPr>
      <w:bookmarkStart w:id="64" w:name="_Toc199407051"/>
      <w:r w:rsidRPr="00E46AD2">
        <w:rPr>
          <w:rtl/>
        </w:rPr>
        <w:t>: القرآن الكريم: وحدة لا تتجزأ</w:t>
      </w:r>
      <w:bookmarkEnd w:id="64"/>
    </w:p>
    <w:p w14:paraId="74EA8423" w14:textId="77777777" w:rsidR="00596531" w:rsidRPr="00E46AD2" w:rsidRDefault="00596531" w:rsidP="001A721D">
      <w:pPr>
        <w:rPr>
          <w:rFonts w:eastAsia="Times New Roman"/>
        </w:rPr>
      </w:pPr>
      <w:r w:rsidRPr="00E46AD2">
        <w:rPr>
          <w:rFonts w:eastAsia="Times New Roman"/>
          <w:rtl/>
        </w:rPr>
        <w:t>مقدمة</w:t>
      </w:r>
      <w:r w:rsidRPr="00E46AD2">
        <w:rPr>
          <w:rFonts w:eastAsia="Times New Roman"/>
        </w:rPr>
        <w:t>:</w:t>
      </w:r>
    </w:p>
    <w:p w14:paraId="63DC237B" w14:textId="77777777" w:rsidR="00596531" w:rsidRPr="00E46AD2" w:rsidRDefault="00596531" w:rsidP="001A721D">
      <w:pPr>
        <w:rPr>
          <w:rFonts w:eastAsia="Times New Roman"/>
        </w:rPr>
      </w:pPr>
      <w:r w:rsidRPr="00E46AD2">
        <w:rPr>
          <w:rFonts w:eastAsia="Times New Roman"/>
          <w:rtl/>
        </w:rPr>
        <w:t>يتعامل البعض مع القرآن الكريم وكأنه مجموعة من الآيات المتفرقة، أو القصص المنفصلة، أو الأحكام المتناثرة. ولكن، هل هذه النظرة التجزيئية تعكس حقيقة القرآن؟ هل يصح أن نفهم القرآن بمعزل عن وحدته العضوية، وترابطه المحكم، وسياقه الشامل؟ هذه المقالة تؤكد على أن القرآن كتاب واحد متكامل، لا يقبل التجزئة أو التقسيم، وأن فهمه الصحيح يتطلب رؤية شاملة لآياته وسوره</w:t>
      </w:r>
      <w:r w:rsidRPr="00E46AD2">
        <w:rPr>
          <w:rFonts w:eastAsia="Times New Roman"/>
        </w:rPr>
        <w:t>.</w:t>
      </w:r>
    </w:p>
    <w:p w14:paraId="0F4A0DC3" w14:textId="77777777" w:rsidR="00596531" w:rsidRPr="00E46AD2" w:rsidRDefault="00596531" w:rsidP="001A721D">
      <w:pPr>
        <w:rPr>
          <w:rFonts w:eastAsia="Times New Roman"/>
        </w:rPr>
      </w:pPr>
      <w:r w:rsidRPr="00E46AD2">
        <w:rPr>
          <w:rFonts w:eastAsia="Times New Roman"/>
          <w:rtl/>
        </w:rPr>
        <w:t>أولًا: "اللَّهُ الَّذِي أَنزَلَ الْكِتَابَ بِالْحَقِّ وَالْمِيزَانَ</w:t>
      </w:r>
      <w:r w:rsidRPr="00E46AD2">
        <w:rPr>
          <w:rFonts w:eastAsia="Times New Roman"/>
        </w:rPr>
        <w:t>":</w:t>
      </w:r>
    </w:p>
    <w:p w14:paraId="26FEB0C8" w14:textId="5946360E" w:rsidR="00596531" w:rsidRPr="00E46AD2" w:rsidRDefault="00596531" w:rsidP="001A721D">
      <w:pPr>
        <w:rPr>
          <w:rFonts w:eastAsia="Times New Roman"/>
        </w:rPr>
      </w:pPr>
      <w:r w:rsidRPr="00E46AD2">
        <w:rPr>
          <w:rFonts w:eastAsia="Times New Roman"/>
          <w:rtl/>
        </w:rPr>
        <w:t xml:space="preserve">يقول تعالى: {اللَّهُ الَّذِي أَنزَلَ الْكِتَابَ بِالْحَقِّ وَالْمِيزَانَ} </w:t>
      </w:r>
      <w:r w:rsidR="0064321B">
        <w:rPr>
          <w:rFonts w:eastAsia="Times New Roman"/>
          <w:rtl/>
        </w:rPr>
        <w:t>"</w:t>
      </w:r>
      <w:r w:rsidRPr="00E46AD2">
        <w:rPr>
          <w:rFonts w:eastAsia="Times New Roman"/>
          <w:rtl/>
        </w:rPr>
        <w:t>الشورى: 17</w:t>
      </w:r>
      <w:r w:rsidR="0064321B">
        <w:rPr>
          <w:rFonts w:eastAsia="Times New Roman"/>
          <w:rtl/>
        </w:rPr>
        <w:t>"</w:t>
      </w:r>
      <w:r w:rsidRPr="00E46AD2">
        <w:rPr>
          <w:rFonts w:eastAsia="Times New Roman"/>
          <w:rtl/>
        </w:rPr>
        <w:t>. هذه الآية الكريمة تؤكد على أن القرآن هو كتاب واحد، نزل بالحق والميزان. إنه ليس مجموعة من الكتب المنفصلة، بل هو كتاب واحد متكامل، يترابط بعضه ببعض، ويكمل بعضه بعضًا</w:t>
      </w:r>
      <w:r w:rsidRPr="00E46AD2">
        <w:rPr>
          <w:rFonts w:eastAsia="Times New Roman"/>
        </w:rPr>
        <w:t>.</w:t>
      </w:r>
    </w:p>
    <w:p w14:paraId="13D0B250" w14:textId="77777777" w:rsidR="00596531" w:rsidRPr="00E46AD2" w:rsidRDefault="00596531" w:rsidP="001A721D">
      <w:pPr>
        <w:rPr>
          <w:rFonts w:eastAsia="Times New Roman"/>
        </w:rPr>
      </w:pPr>
      <w:r w:rsidRPr="00E46AD2">
        <w:rPr>
          <w:rFonts w:eastAsia="Times New Roman"/>
          <w:rtl/>
        </w:rPr>
        <w:t>ثانيًا: "وَلَقَدْ وَصَّلْنَا لَهُمُ الْقَوْلَ</w:t>
      </w:r>
      <w:r w:rsidRPr="00E46AD2">
        <w:rPr>
          <w:rFonts w:eastAsia="Times New Roman"/>
        </w:rPr>
        <w:t>":</w:t>
      </w:r>
    </w:p>
    <w:p w14:paraId="48556FBE" w14:textId="61D8CB20" w:rsidR="00596531" w:rsidRPr="00E46AD2" w:rsidRDefault="00596531" w:rsidP="001A721D">
      <w:pPr>
        <w:rPr>
          <w:rFonts w:eastAsia="Times New Roman"/>
        </w:rPr>
      </w:pPr>
      <w:r w:rsidRPr="00E46AD2">
        <w:rPr>
          <w:rFonts w:eastAsia="Times New Roman"/>
          <w:rtl/>
        </w:rPr>
        <w:t xml:space="preserve">يقول تعالى: {وَلَقَدْ وَصَّلْنَا لَهُمُ الْقَوْلَ لَعَلَّهُمْ يَتَذَكَّرُونَ} </w:t>
      </w:r>
      <w:r w:rsidR="0064321B">
        <w:rPr>
          <w:rFonts w:eastAsia="Times New Roman"/>
          <w:rtl/>
        </w:rPr>
        <w:t>"</w:t>
      </w:r>
      <w:r w:rsidRPr="00E46AD2">
        <w:rPr>
          <w:rFonts w:eastAsia="Times New Roman"/>
          <w:rtl/>
        </w:rPr>
        <w:t>القصص: 51</w:t>
      </w:r>
      <w:r w:rsidR="0064321B">
        <w:rPr>
          <w:rFonts w:eastAsia="Times New Roman"/>
          <w:rtl/>
        </w:rPr>
        <w:t>"</w:t>
      </w:r>
      <w:r w:rsidRPr="00E46AD2">
        <w:rPr>
          <w:rFonts w:eastAsia="Times New Roman"/>
          <w:rtl/>
        </w:rPr>
        <w:t>. هذه الآية الكريمة تدل على أن الله تعالى وصل لنا القول في القرآن، أي جعله متصلًا مترابطًا، لا يقبل التجزئة أو التقطيع. فكأن القرآن سلسلة واحدة متصلة الحلقات، لا يمكن فهم حلقة منها بمعزل عن بقية الحلقات</w:t>
      </w:r>
      <w:r w:rsidRPr="00E46AD2">
        <w:rPr>
          <w:rFonts w:eastAsia="Times New Roman"/>
        </w:rPr>
        <w:t>.</w:t>
      </w:r>
    </w:p>
    <w:p w14:paraId="10ACAD35" w14:textId="77777777" w:rsidR="00596531" w:rsidRPr="00E46AD2" w:rsidRDefault="00596531" w:rsidP="001A721D">
      <w:pPr>
        <w:rPr>
          <w:rFonts w:eastAsia="Times New Roman"/>
        </w:rPr>
      </w:pPr>
      <w:r w:rsidRPr="00E46AD2">
        <w:rPr>
          <w:rFonts w:eastAsia="Times New Roman"/>
          <w:rtl/>
        </w:rPr>
        <w:t>ثالثًا: أسباب النزول: ليست تجزئة للقرآن</w:t>
      </w:r>
      <w:r w:rsidRPr="00E46AD2">
        <w:rPr>
          <w:rFonts w:eastAsia="Times New Roman"/>
        </w:rPr>
        <w:t>:</w:t>
      </w:r>
    </w:p>
    <w:p w14:paraId="4B7D9448" w14:textId="77777777" w:rsidR="00596531" w:rsidRPr="00E46AD2" w:rsidRDefault="00596531" w:rsidP="001A721D">
      <w:pPr>
        <w:rPr>
          <w:rFonts w:eastAsia="Times New Roman"/>
        </w:rPr>
      </w:pPr>
      <w:r w:rsidRPr="00E46AD2">
        <w:rPr>
          <w:rFonts w:eastAsia="Times New Roman"/>
          <w:rtl/>
        </w:rPr>
        <w:t>قد يظن البعض أن علم أسباب النزول يعني أن القرآن نزل مجزأً ومتفرقًا، وأن كل آية نزلت في مناسبة معينة. ولكن، هذا الفهم غير صحيح. أسباب النزول هي مجرد أحداث تاريخية صاحبت نزول بعض الآيات، ولكنها لا تعني أن القرآن مجزأ أو متناقض. فالقرآن نزل كوحدة واحدة، والآيات التي نزلت في مناسبات معينة لها دلالات أعم وأشمل من تلك المناسبات</w:t>
      </w:r>
      <w:r w:rsidRPr="00E46AD2">
        <w:rPr>
          <w:rFonts w:eastAsia="Times New Roman"/>
        </w:rPr>
        <w:t>.</w:t>
      </w:r>
    </w:p>
    <w:p w14:paraId="2BAE79AE" w14:textId="77777777" w:rsidR="00596531" w:rsidRPr="00E46AD2" w:rsidRDefault="00596531" w:rsidP="001A721D">
      <w:pPr>
        <w:rPr>
          <w:rFonts w:eastAsia="Times New Roman"/>
        </w:rPr>
      </w:pPr>
      <w:r w:rsidRPr="00E46AD2">
        <w:rPr>
          <w:rFonts w:eastAsia="Times New Roman"/>
          <w:rtl/>
        </w:rPr>
        <w:t>رابعًا: "لو اعتمد الله على بشر</w:t>
      </w:r>
      <w:r w:rsidRPr="00E46AD2">
        <w:rPr>
          <w:rFonts w:eastAsia="Times New Roman"/>
        </w:rPr>
        <w:t>...":</w:t>
      </w:r>
    </w:p>
    <w:p w14:paraId="5F7ED4C9" w14:textId="77777777" w:rsidR="00596531" w:rsidRPr="00E46AD2" w:rsidRDefault="00596531" w:rsidP="001A721D">
      <w:pPr>
        <w:rPr>
          <w:rFonts w:eastAsia="Times New Roman"/>
        </w:rPr>
      </w:pPr>
      <w:r w:rsidRPr="00E46AD2">
        <w:rPr>
          <w:rFonts w:eastAsia="Times New Roman"/>
          <w:rtl/>
        </w:rPr>
        <w:t>لو كان الله تعالى قد اعتمد على البشر في إيصال القرآن، لضاع الكتاب أو حُرِّف، أو لوصل إلينا مجزأً ومتفرقًا. ولكن، الله تعالى هو الذي حفظ القرآن، وهو الذي أوصله إلينا كاملاً غير منقوص، ومترابطًا متصلًا</w:t>
      </w:r>
      <w:r w:rsidRPr="00E46AD2">
        <w:rPr>
          <w:rFonts w:eastAsia="Times New Roman"/>
        </w:rPr>
        <w:t>.</w:t>
      </w:r>
    </w:p>
    <w:p w14:paraId="1FB6154A" w14:textId="77777777" w:rsidR="00596531" w:rsidRPr="00E46AD2" w:rsidRDefault="00596531" w:rsidP="001A721D">
      <w:pPr>
        <w:rPr>
          <w:rFonts w:eastAsia="Times New Roman"/>
        </w:rPr>
      </w:pPr>
      <w:r w:rsidRPr="00E46AD2">
        <w:rPr>
          <w:rFonts w:eastAsia="Times New Roman"/>
          <w:rtl/>
        </w:rPr>
        <w:t>خامسًا: تطبيقات عملية</w:t>
      </w:r>
      <w:r w:rsidRPr="00E46AD2">
        <w:rPr>
          <w:rFonts w:eastAsia="Times New Roman"/>
        </w:rPr>
        <w:t>:</w:t>
      </w:r>
    </w:p>
    <w:p w14:paraId="275B6B6F" w14:textId="77777777" w:rsidR="00596531" w:rsidRPr="001A721D" w:rsidRDefault="00596531" w:rsidP="009A6CA1">
      <w:pPr>
        <w:pStyle w:val="a9"/>
        <w:numPr>
          <w:ilvl w:val="0"/>
          <w:numId w:val="384"/>
        </w:numPr>
        <w:rPr>
          <w:rFonts w:eastAsia="Times New Roman"/>
        </w:rPr>
      </w:pPr>
      <w:r w:rsidRPr="001A721D">
        <w:rPr>
          <w:rFonts w:eastAsia="Times New Roman"/>
          <w:b/>
          <w:bCs/>
          <w:rtl/>
        </w:rPr>
        <w:t>تفسير القرآن بالقرآن</w:t>
      </w:r>
      <w:r w:rsidRPr="001A721D">
        <w:rPr>
          <w:rFonts w:eastAsia="Times New Roman"/>
          <w:b/>
          <w:bCs/>
        </w:rPr>
        <w:t>:</w:t>
      </w:r>
      <w:r w:rsidRPr="001A721D">
        <w:rPr>
          <w:rFonts w:eastAsia="Times New Roman"/>
        </w:rPr>
        <w:t xml:space="preserve"> </w:t>
      </w:r>
      <w:r w:rsidRPr="001A721D">
        <w:rPr>
          <w:rFonts w:eastAsia="Times New Roman"/>
          <w:rtl/>
        </w:rPr>
        <w:t>يجب أن نفسر القرآن بالقرآن، وأن نربط بين آياته وسوره، وأن نفهم الآية في سياقها القرآني الشامل</w:t>
      </w:r>
      <w:r w:rsidRPr="001A721D">
        <w:rPr>
          <w:rFonts w:eastAsia="Times New Roman"/>
        </w:rPr>
        <w:t>.</w:t>
      </w:r>
    </w:p>
    <w:p w14:paraId="793559F6" w14:textId="77777777" w:rsidR="00596531" w:rsidRPr="001A721D" w:rsidRDefault="00596531" w:rsidP="009A6CA1">
      <w:pPr>
        <w:pStyle w:val="a9"/>
        <w:numPr>
          <w:ilvl w:val="0"/>
          <w:numId w:val="384"/>
        </w:numPr>
        <w:rPr>
          <w:rFonts w:eastAsia="Times New Roman"/>
        </w:rPr>
      </w:pPr>
      <w:r w:rsidRPr="001A721D">
        <w:rPr>
          <w:rFonts w:eastAsia="Times New Roman"/>
          <w:b/>
          <w:bCs/>
          <w:rtl/>
        </w:rPr>
        <w:t>عدم اقتطاع الآيات</w:t>
      </w:r>
      <w:r w:rsidRPr="001A721D">
        <w:rPr>
          <w:rFonts w:eastAsia="Times New Roman"/>
          <w:b/>
          <w:bCs/>
        </w:rPr>
        <w:t>:</w:t>
      </w:r>
      <w:r w:rsidRPr="001A721D">
        <w:rPr>
          <w:rFonts w:eastAsia="Times New Roman"/>
        </w:rPr>
        <w:t xml:space="preserve"> </w:t>
      </w:r>
      <w:r w:rsidRPr="001A721D">
        <w:rPr>
          <w:rFonts w:eastAsia="Times New Roman"/>
          <w:rtl/>
        </w:rPr>
        <w:t>يجب أن لا نقتطع آية من سياقها ونستدل بها على معنى معين، دون أن ننظر إلى الآيات التي قبلها والتي بعدها، ودون أن نراعي السياق العام للسورة</w:t>
      </w:r>
      <w:r w:rsidRPr="001A721D">
        <w:rPr>
          <w:rFonts w:eastAsia="Times New Roman"/>
        </w:rPr>
        <w:t>.</w:t>
      </w:r>
    </w:p>
    <w:p w14:paraId="0EC92E01" w14:textId="77777777" w:rsidR="00596531" w:rsidRPr="001A721D" w:rsidRDefault="00596531" w:rsidP="009A6CA1">
      <w:pPr>
        <w:pStyle w:val="a9"/>
        <w:numPr>
          <w:ilvl w:val="0"/>
          <w:numId w:val="384"/>
        </w:numPr>
        <w:rPr>
          <w:rFonts w:eastAsia="Times New Roman"/>
        </w:rPr>
      </w:pPr>
      <w:r w:rsidRPr="001A721D">
        <w:rPr>
          <w:rFonts w:eastAsia="Times New Roman"/>
          <w:b/>
          <w:bCs/>
          <w:rtl/>
        </w:rPr>
        <w:t>فهم القرآن كوحدة موضوعية</w:t>
      </w:r>
      <w:r w:rsidRPr="001A721D">
        <w:rPr>
          <w:rFonts w:eastAsia="Times New Roman"/>
          <w:b/>
          <w:bCs/>
        </w:rPr>
        <w:t>:</w:t>
      </w:r>
      <w:r w:rsidRPr="001A721D">
        <w:rPr>
          <w:rFonts w:eastAsia="Times New Roman"/>
        </w:rPr>
        <w:t xml:space="preserve"> </w:t>
      </w:r>
      <w:r w:rsidRPr="001A721D">
        <w:rPr>
          <w:rFonts w:eastAsia="Times New Roman"/>
          <w:rtl/>
        </w:rPr>
        <w:t>يجب أن نفهم كل سورة من سور القرآن كوحدة موضوعية متكاملة، لها هدف عام ومقاصد محددة</w:t>
      </w:r>
      <w:r w:rsidRPr="001A721D">
        <w:rPr>
          <w:rFonts w:eastAsia="Times New Roman"/>
        </w:rPr>
        <w:t>.</w:t>
      </w:r>
    </w:p>
    <w:p w14:paraId="56F684C0" w14:textId="77777777" w:rsidR="00596531" w:rsidRPr="00E46AD2" w:rsidRDefault="00596531" w:rsidP="001A721D">
      <w:pPr>
        <w:rPr>
          <w:rFonts w:eastAsia="Times New Roman"/>
        </w:rPr>
      </w:pPr>
      <w:r w:rsidRPr="00E46AD2">
        <w:rPr>
          <w:rFonts w:eastAsia="Times New Roman"/>
          <w:rtl/>
        </w:rPr>
        <w:t>الخلاصة</w:t>
      </w:r>
      <w:r w:rsidRPr="00E46AD2">
        <w:rPr>
          <w:rFonts w:eastAsia="Times New Roman"/>
        </w:rPr>
        <w:t>:</w:t>
      </w:r>
    </w:p>
    <w:p w14:paraId="4A4F8FEB" w14:textId="77777777" w:rsidR="00596531" w:rsidRPr="00E46AD2" w:rsidRDefault="00596531" w:rsidP="001A721D">
      <w:pPr>
        <w:rPr>
          <w:rFonts w:eastAsia="Times New Roman"/>
        </w:rPr>
      </w:pPr>
      <w:r w:rsidRPr="00E46AD2">
        <w:rPr>
          <w:rFonts w:eastAsia="Times New Roman"/>
          <w:rtl/>
        </w:rPr>
        <w:t>القرآن الكريم هو كتاب واحد متكامل، لا يقبل التجزئة أو التقسيم. يجب أن نتعامل مع القرآن كوحدة واحدة، وأن نربط بين آياته وسوره، وأن نفهمه في سياقه الشامل. إن هذه النظرة الشاملة للقرآن هي التي تمكننا من فهمه بشكل صحيح، ومن الاستفادة من هدايته وإرشاده</w:t>
      </w:r>
      <w:r w:rsidRPr="00E46AD2">
        <w:rPr>
          <w:rFonts w:eastAsia="Times New Roman"/>
        </w:rPr>
        <w:t>.</w:t>
      </w:r>
    </w:p>
    <w:p w14:paraId="6950FFDD" w14:textId="77777777" w:rsidR="00596531" w:rsidRPr="00E46AD2" w:rsidRDefault="00596531" w:rsidP="001A721D">
      <w:pPr>
        <w:rPr>
          <w:rFonts w:eastAsia="Times New Roman"/>
        </w:rPr>
      </w:pPr>
      <w:r w:rsidRPr="00E46AD2">
        <w:rPr>
          <w:rFonts w:eastAsia="Times New Roman"/>
          <w:rtl/>
        </w:rPr>
        <w:t>دعوة إلى التأمل</w:t>
      </w:r>
      <w:r w:rsidRPr="00E46AD2">
        <w:rPr>
          <w:rFonts w:eastAsia="Times New Roman"/>
        </w:rPr>
        <w:t>:</w:t>
      </w:r>
    </w:p>
    <w:p w14:paraId="6374A4CA" w14:textId="77CB381B" w:rsidR="00776DD3" w:rsidRPr="00E46AD2" w:rsidRDefault="00596531" w:rsidP="001A721D">
      <w:pPr>
        <w:rPr>
          <w:b/>
          <w:bCs/>
        </w:rPr>
      </w:pPr>
      <w:r w:rsidRPr="00E46AD2">
        <w:rPr>
          <w:rFonts w:eastAsia="Times New Roman"/>
          <w:rtl/>
        </w:rPr>
        <w:t>هل أنت مستعد للنظر إلى القرآن كوحدة واحدة متكاملة؟ هل أنت مستعد لربط آياته وسوره ببعضها البعض؟ هل أنت مستعد لفهم القرآن في سياقه الشامل؟</w:t>
      </w:r>
    </w:p>
    <w:p w14:paraId="13E5642B" w14:textId="5CC33FCE" w:rsidR="00076269" w:rsidRPr="00E46AD2" w:rsidRDefault="00076269" w:rsidP="004121BE">
      <w:pPr>
        <w:pStyle w:val="1"/>
      </w:pPr>
      <w:r w:rsidRPr="00E46AD2">
        <w:rPr>
          <w:rtl/>
        </w:rPr>
        <w:t xml:space="preserve"> </w:t>
      </w:r>
      <w:bookmarkStart w:id="65" w:name="_Toc199407052"/>
      <w:r w:rsidRPr="00E46AD2">
        <w:rPr>
          <w:rtl/>
        </w:rPr>
        <w:t>التدبر: منهج حياة لا مجرد قراءة عابرة</w:t>
      </w:r>
      <w:bookmarkEnd w:id="65"/>
    </w:p>
    <w:p w14:paraId="62408C0D" w14:textId="77777777" w:rsidR="00076269" w:rsidRPr="00E46AD2" w:rsidRDefault="00076269" w:rsidP="001A721D">
      <w:r w:rsidRPr="00E46AD2">
        <w:rPr>
          <w:rtl/>
        </w:rPr>
        <w:t>مقدمة</w:t>
      </w:r>
      <w:r w:rsidRPr="00E46AD2">
        <w:t>:</w:t>
      </w:r>
    </w:p>
    <w:p w14:paraId="6149C508" w14:textId="77777777" w:rsidR="00076269" w:rsidRPr="00E46AD2" w:rsidRDefault="00076269" w:rsidP="001A721D">
      <w:r w:rsidRPr="00E46AD2">
        <w:rPr>
          <w:rtl/>
        </w:rPr>
        <w:t>في المقالات السابقة، أكدنا على أهمية التدبر كأداة أساسية لفهم القرآن الكريم. ولكن، هل التدبر مجرد مهارة عقلية نستخدمها عند قراءة القرآن؟ أم أنه أسلوب حياة، ومنهج شامل، يجب أن يمتد إلى كل جوانب حياتنا؟ هذه المقالة تقدم التدبر كمنهج حياة، وتدعو إلى جعله جزءًا لا يتجزأ من تفكيرنا وسلوكنا وقراراتنا</w:t>
      </w:r>
      <w:r w:rsidRPr="00E46AD2">
        <w:t>.</w:t>
      </w:r>
    </w:p>
    <w:p w14:paraId="6618BCD7" w14:textId="77777777" w:rsidR="00076269" w:rsidRPr="00E46AD2" w:rsidRDefault="00076269" w:rsidP="001A721D">
      <w:r w:rsidRPr="00E46AD2">
        <w:rPr>
          <w:rtl/>
        </w:rPr>
        <w:t>أولًا: "لِّيَدَّبَّرُوا آيَاتِهِ": دعوة إلهية</w:t>
      </w:r>
      <w:r w:rsidRPr="00E46AD2">
        <w:t>:</w:t>
      </w:r>
    </w:p>
    <w:p w14:paraId="5E116463" w14:textId="6A0CC1FF" w:rsidR="00076269" w:rsidRPr="00E46AD2" w:rsidRDefault="00076269" w:rsidP="001A721D">
      <w:r w:rsidRPr="00E46AD2">
        <w:rPr>
          <w:rtl/>
        </w:rPr>
        <w:t xml:space="preserve">يقول تعالى: {كِتَابٌ أَنزَلْنَاهُ إِلَيْكَ مُبَارَكٌ لِّيَدَّبَّرُوا آيَاتِهِ وَلِيَتَذَكَّرَ أُولُو الْأَلْبَابِ} </w:t>
      </w:r>
      <w:r w:rsidR="0064321B">
        <w:rPr>
          <w:rtl/>
        </w:rPr>
        <w:t>"</w:t>
      </w:r>
      <w:r w:rsidRPr="00E46AD2">
        <w:rPr>
          <w:rtl/>
        </w:rPr>
        <w:t>ص: 29</w:t>
      </w:r>
      <w:r w:rsidR="0064321B">
        <w:rPr>
          <w:rtl/>
        </w:rPr>
        <w:t>"</w:t>
      </w:r>
      <w:r w:rsidRPr="00E46AD2">
        <w:rPr>
          <w:rtl/>
        </w:rPr>
        <w:t>. هذه الآية الكريمة ليست مجرد حث على قراءة القرآن، بل هي دعوة إلهية إلى التدبر في آياته، والتفكر في معانيها، واستخلاص العبر والدروس منها. إنها دعوة إلى جعل التدبر جزءًا من حياتنا، ورفيقًا لنا في كل خطوة نخطوها</w:t>
      </w:r>
      <w:r w:rsidRPr="00E46AD2">
        <w:t>.</w:t>
      </w:r>
    </w:p>
    <w:p w14:paraId="5C451376" w14:textId="77777777" w:rsidR="00076269" w:rsidRPr="00E46AD2" w:rsidRDefault="00076269" w:rsidP="001A721D">
      <w:r w:rsidRPr="00E46AD2">
        <w:rPr>
          <w:rtl/>
        </w:rPr>
        <w:t>ثانيًا: التدبر: أكثر من مجرد قراءة</w:t>
      </w:r>
      <w:r w:rsidRPr="00E46AD2">
        <w:t>:</w:t>
      </w:r>
    </w:p>
    <w:p w14:paraId="61088C7A" w14:textId="77777777" w:rsidR="00076269" w:rsidRPr="00E46AD2" w:rsidRDefault="00076269" w:rsidP="001A721D">
      <w:r w:rsidRPr="00E46AD2">
        <w:rPr>
          <w:rtl/>
        </w:rPr>
        <w:t>التدبر ليس مجرد قراءة عابرة للكلمات، أو ترديد للألفاظ دون فهم أو وعي. إنه عملية عقلية وقلبية وروحي، تتطلب</w:t>
      </w:r>
      <w:r w:rsidRPr="00E46AD2">
        <w:t>:</w:t>
      </w:r>
    </w:p>
    <w:p w14:paraId="200212C4" w14:textId="77777777" w:rsidR="00076269" w:rsidRPr="00E46AD2" w:rsidRDefault="00076269" w:rsidP="009A6CA1">
      <w:pPr>
        <w:pStyle w:val="a9"/>
        <w:numPr>
          <w:ilvl w:val="0"/>
          <w:numId w:val="385"/>
        </w:numPr>
      </w:pPr>
      <w:r w:rsidRPr="001A721D">
        <w:rPr>
          <w:b/>
          <w:bCs/>
          <w:rtl/>
        </w:rPr>
        <w:t>حضور القلب</w:t>
      </w:r>
      <w:r w:rsidRPr="001A721D">
        <w:rPr>
          <w:b/>
          <w:bCs/>
        </w:rPr>
        <w:t>:</w:t>
      </w:r>
      <w:r w:rsidRPr="00E46AD2">
        <w:t xml:space="preserve"> </w:t>
      </w:r>
      <w:r w:rsidRPr="00E46AD2">
        <w:rPr>
          <w:rtl/>
        </w:rPr>
        <w:t>أن نقرأ القرآن بقلب حاضر، متأثر بمعانيه، متفاعل مع آياته</w:t>
      </w:r>
      <w:r w:rsidRPr="00E46AD2">
        <w:t>.</w:t>
      </w:r>
    </w:p>
    <w:p w14:paraId="0A96B901" w14:textId="77777777" w:rsidR="00076269" w:rsidRPr="00E46AD2" w:rsidRDefault="00076269" w:rsidP="009A6CA1">
      <w:pPr>
        <w:pStyle w:val="a9"/>
        <w:numPr>
          <w:ilvl w:val="0"/>
          <w:numId w:val="385"/>
        </w:numPr>
      </w:pPr>
      <w:r w:rsidRPr="001A721D">
        <w:rPr>
          <w:b/>
          <w:bCs/>
          <w:rtl/>
        </w:rPr>
        <w:t>تفتح العقل</w:t>
      </w:r>
      <w:r w:rsidRPr="001A721D">
        <w:rPr>
          <w:b/>
          <w:bCs/>
        </w:rPr>
        <w:t>:</w:t>
      </w:r>
      <w:r w:rsidRPr="00E46AD2">
        <w:t xml:space="preserve"> </w:t>
      </w:r>
      <w:r w:rsidRPr="00E46AD2">
        <w:rPr>
          <w:rtl/>
        </w:rPr>
        <w:t>أن نفتح عقولنا لفهم كلام الله، وأن نتحرر من الأفكار المسبقة التي قد تعيق الفهم الصحيح</w:t>
      </w:r>
      <w:r w:rsidRPr="00E46AD2">
        <w:t>.</w:t>
      </w:r>
    </w:p>
    <w:p w14:paraId="53441FFF" w14:textId="77777777" w:rsidR="00076269" w:rsidRPr="00E46AD2" w:rsidRDefault="00076269" w:rsidP="009A6CA1">
      <w:pPr>
        <w:pStyle w:val="a9"/>
        <w:numPr>
          <w:ilvl w:val="0"/>
          <w:numId w:val="385"/>
        </w:numPr>
      </w:pPr>
      <w:r w:rsidRPr="001A721D">
        <w:rPr>
          <w:b/>
          <w:bCs/>
          <w:rtl/>
        </w:rPr>
        <w:t>إعمال الفكر</w:t>
      </w:r>
      <w:r w:rsidRPr="001A721D">
        <w:rPr>
          <w:b/>
          <w:bCs/>
        </w:rPr>
        <w:t>:</w:t>
      </w:r>
      <w:r w:rsidRPr="00E46AD2">
        <w:t xml:space="preserve"> </w:t>
      </w:r>
      <w:r w:rsidRPr="00E46AD2">
        <w:rPr>
          <w:rtl/>
        </w:rPr>
        <w:t>أن نتفكر في معاني الآيات، وأن نربط بينها وبين الواقع، وأن نستخلص منها العبر والدروس</w:t>
      </w:r>
      <w:r w:rsidRPr="00E46AD2">
        <w:t>.</w:t>
      </w:r>
    </w:p>
    <w:p w14:paraId="778C6229" w14:textId="77777777" w:rsidR="00076269" w:rsidRPr="00E46AD2" w:rsidRDefault="00076269" w:rsidP="009A6CA1">
      <w:pPr>
        <w:pStyle w:val="a9"/>
        <w:numPr>
          <w:ilvl w:val="0"/>
          <w:numId w:val="385"/>
        </w:numPr>
      </w:pPr>
      <w:r w:rsidRPr="001A721D">
        <w:rPr>
          <w:b/>
          <w:bCs/>
          <w:rtl/>
        </w:rPr>
        <w:t>الاستعانة بالله</w:t>
      </w:r>
      <w:r w:rsidRPr="001A721D">
        <w:rPr>
          <w:b/>
          <w:bCs/>
        </w:rPr>
        <w:t>:</w:t>
      </w:r>
      <w:r w:rsidRPr="00E46AD2">
        <w:t xml:space="preserve"> </w:t>
      </w:r>
      <w:r w:rsidRPr="00E46AD2">
        <w:rPr>
          <w:rtl/>
        </w:rPr>
        <w:t>أن ندعو الله تعالى أن يفتح علينا فهم كتابه، وأن يهدينا إلى معانيه، وأن يرزقنا العمل به</w:t>
      </w:r>
      <w:r w:rsidRPr="00E46AD2">
        <w:t>.</w:t>
      </w:r>
    </w:p>
    <w:p w14:paraId="5F9EA7A5" w14:textId="77777777" w:rsidR="00076269" w:rsidRPr="00E46AD2" w:rsidRDefault="00076269" w:rsidP="001A721D">
      <w:r w:rsidRPr="00E46AD2">
        <w:rPr>
          <w:rtl/>
        </w:rPr>
        <w:t>ثالثًا: التدبر في كل شيء</w:t>
      </w:r>
      <w:r w:rsidRPr="00E46AD2">
        <w:t>:</w:t>
      </w:r>
    </w:p>
    <w:p w14:paraId="64923C61" w14:textId="77777777" w:rsidR="00076269" w:rsidRPr="00E46AD2" w:rsidRDefault="00076269" w:rsidP="001A721D">
      <w:r w:rsidRPr="00E46AD2">
        <w:rPr>
          <w:rtl/>
        </w:rPr>
        <w:t>التدبر لا يقتصر على القرآن الكريم، بل يجب أن يمتد إلى كل جوانب حياتنا. يجب أن نتدبر في الكون من حولنا، وفي أنفسنا، وفي الأحداث التي تمر بنا، وفي كل شيء نراه ونسمعه ونشعر به. فكل شيء في هذا الكون هو آية من آيات الله، تدل على عظمته وقدرته وحكمته</w:t>
      </w:r>
      <w:r w:rsidRPr="00E46AD2">
        <w:t>.</w:t>
      </w:r>
    </w:p>
    <w:p w14:paraId="59235477" w14:textId="77777777" w:rsidR="00076269" w:rsidRPr="00E46AD2" w:rsidRDefault="00076269" w:rsidP="001A721D">
      <w:r w:rsidRPr="00E46AD2">
        <w:rPr>
          <w:rtl/>
        </w:rPr>
        <w:t>رابعًا: التدبر والعمل</w:t>
      </w:r>
      <w:r w:rsidRPr="00E46AD2">
        <w:t>:</w:t>
      </w:r>
    </w:p>
    <w:p w14:paraId="3B6C4368" w14:textId="77777777" w:rsidR="00076269" w:rsidRPr="00E46AD2" w:rsidRDefault="00076269" w:rsidP="001A721D">
      <w:r w:rsidRPr="00E46AD2">
        <w:rPr>
          <w:rtl/>
        </w:rPr>
        <w:t>التدبر ليس مجرد عملية نظرية، بل هو عملية يجب أن تقود إلى العمل. فإذا تدبرنا آيات القرآن، وفهمنا معانيها، فيجب أن نعمل بما فهمناه، وأن نطبق ما تعلمناه في حياتنا. التدبر الحقيقي هو الذي يغير سلوكنا، ويحسن أخلاقنا، ويقربنا إلى الله</w:t>
      </w:r>
      <w:r w:rsidRPr="00E46AD2">
        <w:t>.</w:t>
      </w:r>
    </w:p>
    <w:p w14:paraId="4362AF05" w14:textId="77777777" w:rsidR="00076269" w:rsidRPr="00E46AD2" w:rsidRDefault="00076269" w:rsidP="001A721D">
      <w:r w:rsidRPr="00E46AD2">
        <w:rPr>
          <w:rtl/>
        </w:rPr>
        <w:t>خامسًا: التدبر والتغيير</w:t>
      </w:r>
      <w:r w:rsidRPr="00E46AD2">
        <w:t>:</w:t>
      </w:r>
    </w:p>
    <w:p w14:paraId="3BE11C2C" w14:textId="77777777" w:rsidR="00076269" w:rsidRPr="00E46AD2" w:rsidRDefault="00076269" w:rsidP="001A721D">
      <w:r w:rsidRPr="00E46AD2">
        <w:rPr>
          <w:rtl/>
        </w:rPr>
        <w:t>التدبر هو مفتاح التغيير الحقيقي في حياتنا. عندما نتدبر القرآن، ونفهم معانيه، ونعمل بها، فإننا نغير أنفسنا من الداخل، ونغير نظرتنا إلى الحياة، ونغير علاقتنا بالله وبالناس وبالكون من حولنا</w:t>
      </w:r>
      <w:r w:rsidRPr="00E46AD2">
        <w:t>.</w:t>
      </w:r>
    </w:p>
    <w:p w14:paraId="46029728" w14:textId="77777777" w:rsidR="00076269" w:rsidRPr="00E46AD2" w:rsidRDefault="00076269" w:rsidP="001A721D">
      <w:r w:rsidRPr="00E46AD2">
        <w:rPr>
          <w:rtl/>
        </w:rPr>
        <w:t>الخلاصة</w:t>
      </w:r>
      <w:r w:rsidRPr="00E46AD2">
        <w:t>:</w:t>
      </w:r>
    </w:p>
    <w:p w14:paraId="6C6DA4D5" w14:textId="77777777" w:rsidR="00076269" w:rsidRPr="00E46AD2" w:rsidRDefault="00076269" w:rsidP="001A721D">
      <w:r w:rsidRPr="00E46AD2">
        <w:rPr>
          <w:rtl/>
        </w:rPr>
        <w:t>التدبر هو منهج حياة، وليس مجرد قراءة عابرة للقرآن. إنه عملية مستمرة، تتطلب حضور القلب، وتفتح العقل، وإعمال الفكر، والاستعانة بالله. التدبر هو الذي يقودنا إلى الفهم الصحيح للقرآن، وإلى العمل به، وإلى التغيير الحقيقي في حياتنا</w:t>
      </w:r>
      <w:r w:rsidRPr="00E46AD2">
        <w:t>.</w:t>
      </w:r>
    </w:p>
    <w:p w14:paraId="45596E46" w14:textId="77777777" w:rsidR="00076269" w:rsidRPr="00E46AD2" w:rsidRDefault="00076269" w:rsidP="001A721D">
      <w:r w:rsidRPr="00E46AD2">
        <w:rPr>
          <w:rtl/>
        </w:rPr>
        <w:t>دعوة إلى الممارسة</w:t>
      </w:r>
      <w:r w:rsidRPr="00E46AD2">
        <w:t>:</w:t>
      </w:r>
    </w:p>
    <w:p w14:paraId="12E846AE" w14:textId="1E0730ED" w:rsidR="00776DD3" w:rsidRPr="00E46AD2" w:rsidRDefault="00076269" w:rsidP="001A721D">
      <w:pPr>
        <w:rPr>
          <w:b/>
          <w:bCs/>
        </w:rPr>
      </w:pPr>
      <w:r w:rsidRPr="00E46AD2">
        <w:rPr>
          <w:rtl/>
        </w:rPr>
        <w:t>هل أنت مستعد لجعل التدبر منهج حياة؟ هل أنت مستعد للتفكر في كل شيء من حولك، والبحث عن آيات الله في كل مكان؟ هل أنت مستعد لتغيير حياتك في ضوء ما تتعلمه من القرآن؟</w:t>
      </w:r>
    </w:p>
    <w:p w14:paraId="160D00FA" w14:textId="5719C1EF" w:rsidR="0082040A" w:rsidRPr="00E46AD2" w:rsidRDefault="0082040A" w:rsidP="00722081">
      <w:pPr>
        <w:pStyle w:val="1"/>
      </w:pPr>
      <w:bookmarkStart w:id="66" w:name="_Toc199407053"/>
      <w:r w:rsidRPr="00E46AD2">
        <w:rPr>
          <w:rtl/>
        </w:rPr>
        <w:t>تصحيح المفاهيم: نحو إسلام قرآني أصيل</w:t>
      </w:r>
      <w:bookmarkEnd w:id="66"/>
    </w:p>
    <w:p w14:paraId="0BEB474C" w14:textId="77777777" w:rsidR="0082040A" w:rsidRPr="00E46AD2" w:rsidRDefault="0082040A" w:rsidP="001A721D">
      <w:r w:rsidRPr="00E46AD2">
        <w:rPr>
          <w:rtl/>
        </w:rPr>
        <w:t>مقدمة</w:t>
      </w:r>
      <w:r w:rsidRPr="00E46AD2">
        <w:t>:</w:t>
      </w:r>
    </w:p>
    <w:p w14:paraId="5C1AE53B" w14:textId="77777777" w:rsidR="0082040A" w:rsidRPr="00E46AD2" w:rsidRDefault="0082040A" w:rsidP="001A721D">
      <w:r w:rsidRPr="00E46AD2">
        <w:rPr>
          <w:rtl/>
        </w:rPr>
        <w:t>تراكمت عبر القرون مفاهيم وتصورات حول الإسلام، بعضها مستمد من القرآن والسنة الصحيحة، وبعضها الآخر دخيل عليهما، إما بسبب الجهل، أو الهوى، أو التأثر بالثقافات الأخرى. هذه المقالة تدعو إلى مراجعة شاملة للمفاهيم الإسلامية المتداولة، وإلى تصحيح ما يحتاج منها إلى تصحيح، في ضوء القرآن الكريم والسنة النبوية الصحيحة</w:t>
      </w:r>
      <w:r w:rsidRPr="00E46AD2">
        <w:t>.</w:t>
      </w:r>
    </w:p>
    <w:p w14:paraId="0ED8F23C" w14:textId="77777777" w:rsidR="0082040A" w:rsidRPr="00E46AD2" w:rsidRDefault="0082040A" w:rsidP="001A721D">
      <w:r w:rsidRPr="00E46AD2">
        <w:rPr>
          <w:rtl/>
        </w:rPr>
        <w:t>أولًا: القرآن هو الميزان</w:t>
      </w:r>
      <w:r w:rsidRPr="00E46AD2">
        <w:t>:</w:t>
      </w:r>
    </w:p>
    <w:p w14:paraId="33D1AD8E" w14:textId="77777777" w:rsidR="0082040A" w:rsidRPr="00E46AD2" w:rsidRDefault="0082040A" w:rsidP="001A721D">
      <w:r w:rsidRPr="00E46AD2">
        <w:rPr>
          <w:rtl/>
        </w:rPr>
        <w:t>القرآن الكريم هو الميزان الذي نزن به كل شيء، وهو الحكم الذي نرجع إليه في كل خلاف. يجب أن نعرض كل ما لدينا من مفاهيم وتصورات على القرآن، فما وافق القرآن قبلناه، وما خالفه رددناه، مهما كان مصدره</w:t>
      </w:r>
      <w:r w:rsidRPr="00E46AD2">
        <w:t>.</w:t>
      </w:r>
    </w:p>
    <w:p w14:paraId="0DFBFE8D" w14:textId="77777777" w:rsidR="0082040A" w:rsidRPr="00E46AD2" w:rsidRDefault="0082040A" w:rsidP="001A721D">
      <w:r w:rsidRPr="00E46AD2">
        <w:rPr>
          <w:rtl/>
        </w:rPr>
        <w:t>ثانيًا: "لا يمسه إلا المطهرون</w:t>
      </w:r>
      <w:r w:rsidRPr="00E46AD2">
        <w:t>":</w:t>
      </w:r>
    </w:p>
    <w:p w14:paraId="17611229" w14:textId="77777777" w:rsidR="0082040A" w:rsidRPr="00E46AD2" w:rsidRDefault="0082040A" w:rsidP="001A721D">
      <w:r w:rsidRPr="00E46AD2">
        <w:rPr>
          <w:rtl/>
        </w:rPr>
        <w:t>لكي نفهم القرآن بشكل صحيح، ولكي نصحح مفاهيمنا الإسلامية، يجب أن نطهر قلوبنا من الشرك والأهواء، ومن كل ما يشوش على صفاء الفهم. يجب أن نتحلى بالإخلاص والتواضع، وأن نطلب الهداية من الله وحده</w:t>
      </w:r>
      <w:r w:rsidRPr="00E46AD2">
        <w:t>.</w:t>
      </w:r>
    </w:p>
    <w:p w14:paraId="02026572" w14:textId="77777777" w:rsidR="0082040A" w:rsidRPr="00E46AD2" w:rsidRDefault="0082040A" w:rsidP="001A721D">
      <w:r w:rsidRPr="00E46AD2">
        <w:rPr>
          <w:rtl/>
        </w:rPr>
        <w:t>ثالثًا: أمثلة لمفاهيم تحتاج إلى تصحيح</w:t>
      </w:r>
      <w:r w:rsidRPr="00E46AD2">
        <w:t>:</w:t>
      </w:r>
    </w:p>
    <w:p w14:paraId="30FA82E2" w14:textId="77777777" w:rsidR="0082040A" w:rsidRPr="00E46AD2" w:rsidRDefault="0082040A" w:rsidP="001A721D">
      <w:r w:rsidRPr="00E46AD2">
        <w:rPr>
          <w:rtl/>
        </w:rPr>
        <w:t>هناك العديد من المفاهيم الإسلامية التي تحتاج إلى مراجعة وتصحيح، منها</w:t>
      </w:r>
      <w:r w:rsidRPr="00E46AD2">
        <w:t>:</w:t>
      </w:r>
    </w:p>
    <w:p w14:paraId="157BE1FC" w14:textId="77777777" w:rsidR="0082040A" w:rsidRPr="00E46AD2" w:rsidRDefault="0082040A" w:rsidP="009A6CA1">
      <w:pPr>
        <w:pStyle w:val="a9"/>
        <w:numPr>
          <w:ilvl w:val="0"/>
          <w:numId w:val="386"/>
        </w:numPr>
      </w:pPr>
      <w:r w:rsidRPr="001A721D">
        <w:rPr>
          <w:b/>
          <w:bCs/>
          <w:rtl/>
        </w:rPr>
        <w:t>مفهوم الجهاد</w:t>
      </w:r>
      <w:r w:rsidRPr="001A721D">
        <w:rPr>
          <w:b/>
          <w:bCs/>
        </w:rPr>
        <w:t>:</w:t>
      </w:r>
      <w:r w:rsidRPr="00E46AD2">
        <w:t xml:space="preserve"> </w:t>
      </w:r>
      <w:r w:rsidRPr="00E46AD2">
        <w:rPr>
          <w:rtl/>
        </w:rPr>
        <w:t>الجهاد ليس مجرد قتال في سبيل الله، بل هو أعم وأشمل من ذلك. الجهاد هو بذل الجهد في كل ما يقرب إلى الله، وفي كل ما يحقق الخير للإسلام والمسلمين</w:t>
      </w:r>
      <w:r w:rsidRPr="00E46AD2">
        <w:t>.</w:t>
      </w:r>
    </w:p>
    <w:p w14:paraId="4C994EC6" w14:textId="77777777" w:rsidR="0082040A" w:rsidRPr="00E46AD2" w:rsidRDefault="0082040A" w:rsidP="009A6CA1">
      <w:pPr>
        <w:pStyle w:val="a9"/>
        <w:numPr>
          <w:ilvl w:val="0"/>
          <w:numId w:val="386"/>
        </w:numPr>
      </w:pPr>
      <w:r w:rsidRPr="001A721D">
        <w:rPr>
          <w:b/>
          <w:bCs/>
          <w:rtl/>
        </w:rPr>
        <w:t>مفهوم المرأة في الإسلام</w:t>
      </w:r>
      <w:r w:rsidRPr="001A721D">
        <w:rPr>
          <w:b/>
          <w:bCs/>
        </w:rPr>
        <w:t>:</w:t>
      </w:r>
      <w:r w:rsidRPr="00E46AD2">
        <w:t xml:space="preserve"> </w:t>
      </w:r>
      <w:r w:rsidRPr="00E46AD2">
        <w:rPr>
          <w:rtl/>
        </w:rPr>
        <w:t>الإسلام كرم المرأة، وأعطاها حقوقًا كاملة، ورفع مكانتها في المجتمع. ولكن، بعض العادات والتقاليد البالية قد شوهت صورة المرأة في الإسلام، وحجبت حقوقها التي كفلها لها الشرع</w:t>
      </w:r>
      <w:r w:rsidRPr="00E46AD2">
        <w:t>.</w:t>
      </w:r>
    </w:p>
    <w:p w14:paraId="306FCDAF" w14:textId="77777777" w:rsidR="0082040A" w:rsidRPr="00E46AD2" w:rsidRDefault="0082040A" w:rsidP="009A6CA1">
      <w:pPr>
        <w:pStyle w:val="a9"/>
        <w:numPr>
          <w:ilvl w:val="0"/>
          <w:numId w:val="386"/>
        </w:numPr>
      </w:pPr>
      <w:r w:rsidRPr="001A721D">
        <w:rPr>
          <w:b/>
          <w:bCs/>
          <w:rtl/>
        </w:rPr>
        <w:t>مفهوم العلاقة مع غير المسلمين</w:t>
      </w:r>
      <w:r w:rsidRPr="001A721D">
        <w:rPr>
          <w:b/>
          <w:bCs/>
        </w:rPr>
        <w:t>:</w:t>
      </w:r>
      <w:r w:rsidRPr="00E46AD2">
        <w:t xml:space="preserve"> </w:t>
      </w:r>
      <w:r w:rsidRPr="00E46AD2">
        <w:rPr>
          <w:rtl/>
        </w:rPr>
        <w:t>الإسلام يدعو إلى التعايش السلمي مع غير المسلمين، وإلى البر والقسط معهم. ولكن، بعض المفاهيم الخاطئة قد أدت إلى تشويه صورة الإسلام، وإلى إظهاره كدين عدواني لا يقبل الآخر</w:t>
      </w:r>
      <w:r w:rsidRPr="00E46AD2">
        <w:t>.</w:t>
      </w:r>
    </w:p>
    <w:p w14:paraId="4C327E8D" w14:textId="77777777" w:rsidR="0082040A" w:rsidRPr="00E46AD2" w:rsidRDefault="0082040A" w:rsidP="009A6CA1">
      <w:pPr>
        <w:pStyle w:val="a9"/>
        <w:numPr>
          <w:ilvl w:val="0"/>
          <w:numId w:val="386"/>
        </w:numPr>
      </w:pPr>
      <w:r w:rsidRPr="00E46AD2">
        <w:rPr>
          <w:rtl/>
        </w:rPr>
        <w:t>مفهوم تطبيق الشريعة الإسلامية</w:t>
      </w:r>
      <w:r w:rsidRPr="00E46AD2">
        <w:t>.</w:t>
      </w:r>
    </w:p>
    <w:p w14:paraId="482DC81B" w14:textId="77777777" w:rsidR="0082040A" w:rsidRPr="00E46AD2" w:rsidRDefault="0082040A" w:rsidP="009A6CA1">
      <w:pPr>
        <w:pStyle w:val="a9"/>
        <w:numPr>
          <w:ilvl w:val="0"/>
          <w:numId w:val="386"/>
        </w:numPr>
      </w:pPr>
      <w:r w:rsidRPr="00E46AD2">
        <w:rPr>
          <w:rtl/>
        </w:rPr>
        <w:t>مفهوم تطبيق الحدود</w:t>
      </w:r>
    </w:p>
    <w:p w14:paraId="1F628854" w14:textId="77777777" w:rsidR="0082040A" w:rsidRPr="00E46AD2" w:rsidRDefault="0082040A" w:rsidP="009A6CA1">
      <w:pPr>
        <w:pStyle w:val="a9"/>
        <w:numPr>
          <w:ilvl w:val="0"/>
          <w:numId w:val="386"/>
        </w:numPr>
      </w:pPr>
      <w:r w:rsidRPr="00E46AD2">
        <w:rPr>
          <w:rtl/>
        </w:rPr>
        <w:t>مفهوم الحجاب</w:t>
      </w:r>
    </w:p>
    <w:p w14:paraId="2214D429" w14:textId="77777777" w:rsidR="0082040A" w:rsidRPr="00E46AD2" w:rsidRDefault="0082040A" w:rsidP="009A6CA1">
      <w:pPr>
        <w:pStyle w:val="a9"/>
        <w:numPr>
          <w:ilvl w:val="0"/>
          <w:numId w:val="386"/>
        </w:numPr>
      </w:pPr>
      <w:r w:rsidRPr="001A721D">
        <w:rPr>
          <w:b/>
          <w:bCs/>
          <w:rtl/>
        </w:rPr>
        <w:t>مفهوم التكفير</w:t>
      </w:r>
      <w:r w:rsidRPr="001A721D">
        <w:rPr>
          <w:b/>
          <w:bCs/>
        </w:rPr>
        <w:t>:</w:t>
      </w:r>
      <w:r w:rsidRPr="00E46AD2">
        <w:t xml:space="preserve"> </w:t>
      </w:r>
      <w:r w:rsidRPr="00E46AD2">
        <w:rPr>
          <w:rtl/>
        </w:rPr>
        <w:t>لا يجوز تكفير المسلم إلا إذا أنكر معلومًا من الدين بالضرورة، وثبت ذلك عليه بالدليل القاطع. ولكن، بعض الجماعات المتطرفة قد توسعت في التكفير، وكفرت المسلمين بغير حق</w:t>
      </w:r>
      <w:r w:rsidRPr="00E46AD2">
        <w:t>.</w:t>
      </w:r>
    </w:p>
    <w:p w14:paraId="141BF3FA" w14:textId="77777777" w:rsidR="0082040A" w:rsidRPr="00E46AD2" w:rsidRDefault="0082040A" w:rsidP="001A721D">
      <w:r w:rsidRPr="00E46AD2">
        <w:rPr>
          <w:rtl/>
        </w:rPr>
        <w:t>رابعًا: العودة إلى القرآن والسنة</w:t>
      </w:r>
      <w:r w:rsidRPr="00E46AD2">
        <w:t>:</w:t>
      </w:r>
    </w:p>
    <w:p w14:paraId="0F6B7173" w14:textId="77777777" w:rsidR="0082040A" w:rsidRPr="00E46AD2" w:rsidRDefault="0082040A" w:rsidP="001A721D">
      <w:r w:rsidRPr="00E46AD2">
        <w:rPr>
          <w:rtl/>
        </w:rPr>
        <w:t>لتصحيح هذه المفاهيم وغيرها، يجب أن نعود إلى القرآن الكريم والسنة النبوية الصحيحة، وأن نفهمهما في سياقهما الصحيح، وأن نسترشد بفهم السلف الصالح من الصحابة والتابعين</w:t>
      </w:r>
      <w:r w:rsidRPr="00E46AD2">
        <w:t>.</w:t>
      </w:r>
    </w:p>
    <w:p w14:paraId="27EC0206" w14:textId="77777777" w:rsidR="0082040A" w:rsidRPr="00E46AD2" w:rsidRDefault="0082040A" w:rsidP="001A721D">
      <w:r w:rsidRPr="00E46AD2">
        <w:rPr>
          <w:rtl/>
        </w:rPr>
        <w:t>خامسًا: دور العلماء والمفكرين</w:t>
      </w:r>
      <w:r w:rsidRPr="00E46AD2">
        <w:t>:</w:t>
      </w:r>
    </w:p>
    <w:p w14:paraId="24167154" w14:textId="77777777" w:rsidR="0082040A" w:rsidRPr="00E46AD2" w:rsidRDefault="0082040A" w:rsidP="001A721D">
      <w:r w:rsidRPr="00E46AD2">
        <w:rPr>
          <w:rtl/>
        </w:rPr>
        <w:t>على العلماء والمفكرين أن يقوموا بدورهم في تصحيح المفاهيم الإسلامية الخاطئة، وأن يبينوا للناس الحق من الباطل، وأن يرشدوهم إلى الفهم الصحيح للإسلام</w:t>
      </w:r>
      <w:r w:rsidRPr="00E46AD2">
        <w:t>.</w:t>
      </w:r>
    </w:p>
    <w:p w14:paraId="0C06727E" w14:textId="77777777" w:rsidR="0082040A" w:rsidRPr="00E46AD2" w:rsidRDefault="0082040A" w:rsidP="001A721D">
      <w:r w:rsidRPr="00E46AD2">
        <w:rPr>
          <w:rtl/>
        </w:rPr>
        <w:t>الخلاصة</w:t>
      </w:r>
      <w:r w:rsidRPr="00E46AD2">
        <w:t>:</w:t>
      </w:r>
    </w:p>
    <w:p w14:paraId="6E63107B" w14:textId="77777777" w:rsidR="0082040A" w:rsidRPr="00E46AD2" w:rsidRDefault="0082040A" w:rsidP="001A721D">
      <w:r w:rsidRPr="00E46AD2">
        <w:rPr>
          <w:rtl/>
        </w:rPr>
        <w:t>تصحيح المفاهيم الإسلامية هو واجب على كل مسلم. يجب أن نعود إلى القرآن الكريم والسنة النبوية الصحيحة، وأن نفهمهما في سياقهما الصحيح، وأن نصحح المفاهيم التي قد تكون شابتها شوائب عبر الزمن. إن تصحيح المفاهيم هو الطريق إلى إسلام قرآني أصيل، وإلى مجتمع مسلم متحضر وقوي</w:t>
      </w:r>
      <w:r w:rsidRPr="00E46AD2">
        <w:t>.</w:t>
      </w:r>
    </w:p>
    <w:p w14:paraId="697C2E2D" w14:textId="77777777" w:rsidR="0082040A" w:rsidRPr="00E46AD2" w:rsidRDefault="0082040A" w:rsidP="001A721D">
      <w:r w:rsidRPr="00E46AD2">
        <w:rPr>
          <w:rtl/>
        </w:rPr>
        <w:t>دعوة إلى العمل</w:t>
      </w:r>
      <w:r w:rsidRPr="00E46AD2">
        <w:t>:</w:t>
      </w:r>
    </w:p>
    <w:p w14:paraId="5C0458FA" w14:textId="77777777" w:rsidR="0082040A" w:rsidRDefault="0082040A" w:rsidP="001A721D">
      <w:pPr>
        <w:rPr>
          <w:rtl/>
        </w:rPr>
      </w:pPr>
      <w:r w:rsidRPr="00E46AD2">
        <w:rPr>
          <w:rtl/>
        </w:rPr>
        <w:t>هل أنت مستعد للمساهمة في تصحيح المفاهيم الإسلامية؟ هل أنت مستعد للبحث عن الحق، والدفاع عنه، ونشره بين الناس؟</w:t>
      </w:r>
    </w:p>
    <w:p w14:paraId="7110E0F0" w14:textId="77777777" w:rsidR="00492E92" w:rsidRPr="00492E92" w:rsidRDefault="00492E92" w:rsidP="00492E92">
      <w:pPr>
        <w:rPr>
          <w:lang w:val="fr-FR"/>
        </w:rPr>
      </w:pPr>
      <w:r w:rsidRPr="00492E92">
        <w:rPr>
          <w:rtl/>
        </w:rPr>
        <w:t>أيها الباحث الفاضل، يسعدني أن أقدم لك مقالًا شاملاً ومركزًا حول أسماء الأنبياء في القرآن الكريم، مع التركيز على الدلالات اللغوية والروحية لكل اسم، ودمج الرؤية المنهجية حول "المثاني" التي تفضلت بتقديمها. لقد حرصت على أن تكون المقالة متكاملة وغنية، تليق بمقام هذه الأسماء المباركة وتعمق فهمنا لكتاب الله.</w:t>
      </w:r>
    </w:p>
    <w:p w14:paraId="2F9249D4" w14:textId="77777777" w:rsidR="00492E92" w:rsidRPr="00492E92" w:rsidRDefault="00000000" w:rsidP="00492E92">
      <w:pPr>
        <w:rPr>
          <w:rtl/>
        </w:rPr>
      </w:pPr>
      <w:r>
        <w:rPr>
          <w:lang w:val="fr-FR"/>
        </w:rPr>
        <w:pict w14:anchorId="037BE8DD">
          <v:rect id="_x0000_i1026" style="width:0;height:1.5pt" o:hralign="center" o:hrstd="t" o:hrnoshade="t" o:hr="t" fillcolor="#1b1c1d" stroked="f"/>
        </w:pict>
      </w:r>
    </w:p>
    <w:p w14:paraId="1A27208F" w14:textId="77777777" w:rsidR="00492E92" w:rsidRPr="00492E92" w:rsidRDefault="00492E92" w:rsidP="00492E92">
      <w:pPr>
        <w:numPr>
          <w:ilvl w:val="0"/>
          <w:numId w:val="436"/>
        </w:numPr>
        <w:tabs>
          <w:tab w:val="num" w:pos="360"/>
        </w:tabs>
        <w:rPr>
          <w:b/>
          <w:bCs/>
          <w:rtl/>
        </w:rPr>
      </w:pPr>
      <w:r w:rsidRPr="00492E92">
        <w:rPr>
          <w:b/>
          <w:bCs/>
          <w:rtl/>
        </w:rPr>
        <w:t>أسماء الأنبياء في القرآن: كنوز لغوية ومرايا روحية في ضوء نظام المثاني</w:t>
      </w:r>
    </w:p>
    <w:p w14:paraId="6A18DFEB" w14:textId="77777777" w:rsidR="00492E92" w:rsidRPr="00492E92" w:rsidRDefault="00492E92" w:rsidP="00492E92">
      <w:pPr>
        <w:numPr>
          <w:ilvl w:val="0"/>
          <w:numId w:val="436"/>
        </w:numPr>
        <w:tabs>
          <w:tab w:val="num" w:pos="360"/>
        </w:tabs>
        <w:rPr>
          <w:b/>
          <w:bCs/>
          <w:rtl/>
        </w:rPr>
      </w:pPr>
      <w:r w:rsidRPr="00492E92">
        <w:rPr>
          <w:b/>
          <w:bCs/>
          <w:rtl/>
        </w:rPr>
        <w:t>مقدمة: أسماءٌ تحمل رسالات وأسرار بناء</w:t>
      </w:r>
    </w:p>
    <w:p w14:paraId="57532FA2" w14:textId="77777777" w:rsidR="00492E92" w:rsidRPr="00492E92" w:rsidRDefault="00492E92" w:rsidP="00492E92">
      <w:pPr>
        <w:rPr>
          <w:rtl/>
        </w:rPr>
      </w:pPr>
      <w:r w:rsidRPr="00492E92">
        <w:rPr>
          <w:rtl/>
        </w:rPr>
        <w:t>في لسان القرآن المبين، لا تُعد أسماء الأنبياء عليهم السلام مجرد علامات تعريفية، بل هي أيقونات لغوية وروحية، كل اسم فيها يحمل دلالات عميقة، ويعكس جوهر رسالة صاحبه وصفاته الجليلة. هذه الأسماء لم تُختر عشوائياً، بل أُودع فيها الله سبحانه وتعالى أسراراً لغوية ومعاني روحية، تجعل من تدبرها رحلة في دروب الهداية والإعجاز.</w:t>
      </w:r>
    </w:p>
    <w:p w14:paraId="2D573DF5" w14:textId="77777777" w:rsidR="00492E92" w:rsidRPr="00492E92" w:rsidRDefault="00492E92" w:rsidP="00492E92">
      <w:pPr>
        <w:rPr>
          <w:rtl/>
        </w:rPr>
      </w:pPr>
      <w:r w:rsidRPr="00492E92">
        <w:rPr>
          <w:rtl/>
        </w:rPr>
        <w:t xml:space="preserve">إنَّ فهم هذه الأسماء يتجاوز المعنى الظاهر، ليمتد إلى بنية الكلمة ذاتها في إطار </w:t>
      </w:r>
      <w:r w:rsidRPr="00492E92">
        <w:rPr>
          <w:b/>
          <w:bCs/>
          <w:rtl/>
        </w:rPr>
        <w:t>"المثاني"</w:t>
      </w:r>
      <w:r w:rsidRPr="00492E92">
        <w:rPr>
          <w:rtl/>
        </w:rPr>
        <w:t xml:space="preserve">، وهو نظام لغوي فريد أشار إليه القرآن الكريم في قوله تعالى: ﴿وَلَقَدْ آتَيْنَاكَ سَبْعًا مِّنَ الْمَثَانِي وَالْقُرْآنَ الْعَظِيمَ﴾ (الحجر: 87). هذه الآية، وفق رؤية الأستاذ عبد الغني بن عودة، تؤسس لفهم أن </w:t>
      </w:r>
      <w:r w:rsidRPr="00492E92">
        <w:rPr>
          <w:b/>
          <w:bCs/>
          <w:rtl/>
        </w:rPr>
        <w:t>"المثاني"</w:t>
      </w:r>
      <w:r w:rsidRPr="00492E92">
        <w:rPr>
          <w:rtl/>
        </w:rPr>
        <w:t xml:space="preserve"> هي الأزواج الحرفية التي تشكل الهيكل البنائي الأساسي للكلمة القرآنية، و"سبعًا" فيها رمز للكمال والكثرة المنظمة لهذه الأصول اللغوية. هذا يعني أن كل كلمة، بما فيها أسماء الأنبياء، هي بناءٌ متكامل، تحمل معانيها من تفاعل هذه الأزواج الحرفية المتداخلة، سواء كانت من جذور ثلاثية، رباعية، خماسية، أو حتى ما يُظن أنه أعجمي الأصل. القرآن قد استوعب هذه الأسماء وعرّبها ضمن نظامه المعجز لتتناغم مع رسالته ودلالاته العميقة.</w:t>
      </w:r>
    </w:p>
    <w:p w14:paraId="06F0AD42" w14:textId="77777777" w:rsidR="00492E92" w:rsidRPr="00492E92" w:rsidRDefault="00000000" w:rsidP="00492E92">
      <w:pPr>
        <w:rPr>
          <w:rtl/>
        </w:rPr>
      </w:pPr>
      <w:r>
        <w:rPr>
          <w:lang w:val="fr-FR"/>
        </w:rPr>
        <w:pict w14:anchorId="43A10A07">
          <v:rect id="_x0000_i1027" style="width:0;height:1.5pt" o:hralign="center" o:hrstd="t" o:hrnoshade="t" o:hr="t" fillcolor="#1b1c1d" stroked="f"/>
        </w:pict>
      </w:r>
    </w:p>
    <w:p w14:paraId="5A337ADE" w14:textId="77777777" w:rsidR="00492E92" w:rsidRPr="00492E92" w:rsidRDefault="00492E92" w:rsidP="00492E92">
      <w:pPr>
        <w:numPr>
          <w:ilvl w:val="0"/>
          <w:numId w:val="436"/>
        </w:numPr>
        <w:tabs>
          <w:tab w:val="num" w:pos="360"/>
        </w:tabs>
        <w:rPr>
          <w:b/>
          <w:bCs/>
          <w:rtl/>
        </w:rPr>
      </w:pPr>
      <w:r w:rsidRPr="00492E92">
        <w:rPr>
          <w:b/>
          <w:bCs/>
          <w:rtl/>
        </w:rPr>
        <w:t>نماذج من أسماء الأنبياء: دلالات لغوية، أبعاد روحية، وتأملات في المثاني</w:t>
      </w:r>
    </w:p>
    <w:p w14:paraId="03FD71D7" w14:textId="77777777" w:rsidR="00492E92" w:rsidRPr="00492E92" w:rsidRDefault="00492E92" w:rsidP="00492E92">
      <w:pPr>
        <w:numPr>
          <w:ilvl w:val="0"/>
          <w:numId w:val="445"/>
        </w:numPr>
        <w:rPr>
          <w:rtl/>
        </w:rPr>
      </w:pPr>
      <w:r w:rsidRPr="00492E92">
        <w:rPr>
          <w:b/>
          <w:bCs/>
          <w:rtl/>
        </w:rPr>
        <w:t>آدم:</w:t>
      </w:r>
      <w:r w:rsidRPr="00492E92">
        <w:rPr>
          <w:rtl/>
        </w:rPr>
        <w:t xml:space="preserve"> أصل البشرية والتواضع المكرم</w:t>
      </w:r>
    </w:p>
    <w:p w14:paraId="2D04FAC1"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يُشتق اسمه من "الأديم" (سطح الأرض وترابها)، وقد يشير أيضاً إلى "الإدامة" (الاستمرار). يذكرنا بأصلنا المتواضع من التراب.</w:t>
      </w:r>
    </w:p>
    <w:p w14:paraId="33149A0D"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يرمز لخلق الإنسان الأول، وتكريم الله له بالنفخة الإلهية التي رفعته فوق سائر المخلوقات.</w:t>
      </w:r>
    </w:p>
    <w:p w14:paraId="3866B9B1" w14:textId="77777777" w:rsidR="00492E92" w:rsidRPr="00492E92" w:rsidRDefault="00492E92" w:rsidP="00492E92">
      <w:pPr>
        <w:numPr>
          <w:ilvl w:val="1"/>
          <w:numId w:val="445"/>
        </w:numPr>
        <w:rPr>
          <w:rtl/>
        </w:rPr>
      </w:pPr>
      <w:r w:rsidRPr="00492E92">
        <w:rPr>
          <w:b/>
          <w:bCs/>
          <w:rtl/>
        </w:rPr>
        <w:t>تأمل في المثاني:</w:t>
      </w:r>
      <w:r w:rsidRPr="00492E92">
        <w:rPr>
          <w:rtl/>
        </w:rPr>
        <w:t xml:space="preserve"> اسم </w:t>
      </w:r>
      <w:r w:rsidRPr="00492E92">
        <w:rPr>
          <w:b/>
          <w:bCs/>
          <w:rtl/>
        </w:rPr>
        <w:t>"ء ا د م"</w:t>
      </w:r>
      <w:r w:rsidRPr="00492E92">
        <w:rPr>
          <w:rtl/>
        </w:rPr>
        <w:t>. يمكن تفكيكه إلى الأزواج الحرفية "ء ا" (البدء والظهور الأولي)، "ا د" (الأداء والإتيان والوجود)، و"د م" (الدوام والاستمرار والمادة). هذا التركيب يشير إلى البدء الإلهي الذي أدى إلى الوجود المادي المستمر، ويربط الاسم بأصل الخلق وتكريمه.</w:t>
      </w:r>
    </w:p>
    <w:p w14:paraId="57EE9464" w14:textId="77777777" w:rsidR="00492E92" w:rsidRPr="00492E92" w:rsidRDefault="00492E92" w:rsidP="00492E92">
      <w:pPr>
        <w:numPr>
          <w:ilvl w:val="1"/>
          <w:numId w:val="445"/>
        </w:numPr>
        <w:rPr>
          <w:rtl/>
        </w:rPr>
      </w:pPr>
      <w:r w:rsidRPr="00492E92">
        <w:rPr>
          <w:b/>
          <w:bCs/>
          <w:rtl/>
        </w:rPr>
        <w:t>العبرة:</w:t>
      </w:r>
      <w:r w:rsidRPr="00492E92">
        <w:rPr>
          <w:rtl/>
        </w:rPr>
        <w:t xml:space="preserve"> يجمع بين التواضع لمعرفة الأصل، والشعور بالتكريم الإلهي. ﴿وَلَقَدْ كَرَّمْنَا بَنِي آدَمَ﴾.</w:t>
      </w:r>
    </w:p>
    <w:p w14:paraId="76BF990A" w14:textId="77777777" w:rsidR="00492E92" w:rsidRPr="00492E92" w:rsidRDefault="00492E92" w:rsidP="00492E92">
      <w:pPr>
        <w:numPr>
          <w:ilvl w:val="0"/>
          <w:numId w:val="445"/>
        </w:numPr>
        <w:rPr>
          <w:rtl/>
        </w:rPr>
      </w:pPr>
      <w:r w:rsidRPr="00492E92">
        <w:rPr>
          <w:b/>
          <w:bCs/>
          <w:rtl/>
        </w:rPr>
        <w:t>إدريس:</w:t>
      </w:r>
      <w:r w:rsidRPr="00492E92">
        <w:rPr>
          <w:rtl/>
        </w:rPr>
        <w:t xml:space="preserve"> العلم والرفعة</w:t>
      </w:r>
    </w:p>
    <w:p w14:paraId="2F5F173C"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من "الدَّرْس" و"الدراسة" (التعلم العميق)، وقيل إنه يعني "الرئيس" أو "سيد القوم".</w:t>
      </w:r>
    </w:p>
    <w:p w14:paraId="6E0B2359"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رمز للمعرفة والحكمة والارتقاء الروحي، والقيادة المسؤولة المستنيرة بالعلم.</w:t>
      </w:r>
    </w:p>
    <w:p w14:paraId="3C580345" w14:textId="77777777" w:rsidR="00492E92" w:rsidRPr="00492E92" w:rsidRDefault="00492E92" w:rsidP="00492E92">
      <w:pPr>
        <w:numPr>
          <w:ilvl w:val="1"/>
          <w:numId w:val="445"/>
        </w:numPr>
        <w:rPr>
          <w:rtl/>
        </w:rPr>
      </w:pPr>
      <w:r w:rsidRPr="00492E92">
        <w:rPr>
          <w:b/>
          <w:bCs/>
          <w:rtl/>
        </w:rPr>
        <w:t>تأمل في المثاني:</w:t>
      </w:r>
      <w:r w:rsidRPr="00492E92">
        <w:rPr>
          <w:rtl/>
        </w:rPr>
        <w:t xml:space="preserve"> اسم </w:t>
      </w:r>
      <w:r w:rsidRPr="00492E92">
        <w:rPr>
          <w:b/>
          <w:bCs/>
          <w:rtl/>
        </w:rPr>
        <w:t>"ء د ر ي س"</w:t>
      </w:r>
      <w:r w:rsidRPr="00492E92">
        <w:rPr>
          <w:rtl/>
        </w:rPr>
        <w:t>. يمكن تفكيكه إلى "ء د" (البدء والوجود)، "د ر" (التدبير، المعرفة، الفهم العميق)، و"ي س" (اليسر، السيادة، الحركة الموجهة). هذه المثاني تشير إلى شخصية بدأت بالدراسة والفهم العميق، مما أدى إلى رفعتها وسيادتها في طريق العلم والهدى.</w:t>
      </w:r>
    </w:p>
    <w:p w14:paraId="17824450" w14:textId="77777777" w:rsidR="00492E92" w:rsidRPr="00492E92" w:rsidRDefault="00492E92" w:rsidP="00492E92">
      <w:pPr>
        <w:numPr>
          <w:ilvl w:val="1"/>
          <w:numId w:val="445"/>
        </w:numPr>
        <w:rPr>
          <w:rtl/>
        </w:rPr>
      </w:pPr>
      <w:r w:rsidRPr="00492E92">
        <w:rPr>
          <w:b/>
          <w:bCs/>
          <w:rtl/>
        </w:rPr>
        <w:t>العبرة:</w:t>
      </w:r>
      <w:r w:rsidRPr="00492E92">
        <w:rPr>
          <w:rtl/>
        </w:rPr>
        <w:t xml:space="preserve"> قيمة العلم والعمل الصالح في تحقيق الرفعة في الدنيا والآخرة. ﴿وَرَفَعْنَاهُ مَكَانًا عَلِيًّا﴾.</w:t>
      </w:r>
    </w:p>
    <w:p w14:paraId="7B836728" w14:textId="77777777" w:rsidR="00492E92" w:rsidRPr="00492E92" w:rsidRDefault="00492E92" w:rsidP="00492E92">
      <w:pPr>
        <w:numPr>
          <w:ilvl w:val="0"/>
          <w:numId w:val="445"/>
        </w:numPr>
        <w:rPr>
          <w:rtl/>
        </w:rPr>
      </w:pPr>
      <w:r w:rsidRPr="00492E92">
        <w:rPr>
          <w:b/>
          <w:bCs/>
          <w:rtl/>
        </w:rPr>
        <w:t>نوح:</w:t>
      </w:r>
      <w:r w:rsidRPr="00492E92">
        <w:rPr>
          <w:rtl/>
        </w:rPr>
        <w:t xml:space="preserve"> الصبر الطويل وبداية جديدة</w:t>
      </w:r>
    </w:p>
    <w:p w14:paraId="7B196F46"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يرتبط اسمه بـ "النوح" أو "النياحة"، إشارة إلى شكواه وحزنه الطويل على إعراض قومه. وقد يعني أيضاً "الراحة" لأنه أتى بالراحة للعالم وبداية جديدة بعد الطوفان.</w:t>
      </w:r>
    </w:p>
    <w:p w14:paraId="19CED97A"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قمة الصبر والمثابرة في الدعوة إلى الله على مدى قرون، والثبات المطلق على الحق رغم اليأس من استجابة قومه.</w:t>
      </w:r>
    </w:p>
    <w:p w14:paraId="2F79D957" w14:textId="77777777" w:rsidR="00492E92" w:rsidRPr="00492E92" w:rsidRDefault="00492E92" w:rsidP="00492E92">
      <w:pPr>
        <w:numPr>
          <w:ilvl w:val="1"/>
          <w:numId w:val="445"/>
        </w:numPr>
        <w:rPr>
          <w:rtl/>
        </w:rPr>
      </w:pPr>
      <w:r w:rsidRPr="00492E92">
        <w:rPr>
          <w:b/>
          <w:bCs/>
          <w:rtl/>
        </w:rPr>
        <w:t>العبرة:</w:t>
      </w:r>
      <w:r w:rsidRPr="00492E92">
        <w:rPr>
          <w:rtl/>
        </w:rPr>
        <w:t xml:space="preserve"> واجب الداعية هو البلاغ والمثابرة، والنجاة تكون باتباع وحي الله مهما كانت الظروف. ﴿قَالَ رَبِّ إِنِّي دَعَوْتُ قَوْمِي لَيْلًا وَنَهَارًا﴾.</w:t>
      </w:r>
    </w:p>
    <w:p w14:paraId="7093A509" w14:textId="77777777" w:rsidR="00492E92" w:rsidRPr="00492E92" w:rsidRDefault="00492E92" w:rsidP="00492E92">
      <w:pPr>
        <w:numPr>
          <w:ilvl w:val="0"/>
          <w:numId w:val="445"/>
        </w:numPr>
        <w:rPr>
          <w:rtl/>
        </w:rPr>
      </w:pPr>
      <w:r w:rsidRPr="00492E92">
        <w:rPr>
          <w:b/>
          <w:bCs/>
          <w:rtl/>
        </w:rPr>
        <w:t>إبراهيم:</w:t>
      </w:r>
      <w:r w:rsidRPr="00492E92">
        <w:rPr>
          <w:rtl/>
        </w:rPr>
        <w:t xml:space="preserve"> أبو التوحيد وفلسفة البراءة والهيمان</w:t>
      </w:r>
    </w:p>
    <w:p w14:paraId="6B2F4094"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يُفسر بأنه "أب رحيم" أو "أب رفيع". والمنهجية الحديثة تقترح أنه مركب من "إبرا" (التبرؤ والتنزه من الشرك) و"هَيْم" (الهيمان والتأمل والعطش الروحي).</w:t>
      </w:r>
    </w:p>
    <w:p w14:paraId="0ECD66C7"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نموذج التوحيد الخالص، والتسليم المطلق لله، والتبرؤ من الأصنام والأوهام، مع قلب الأب الحاني على الخلق.</w:t>
      </w:r>
    </w:p>
    <w:p w14:paraId="78ECA141" w14:textId="77777777" w:rsidR="00492E92" w:rsidRPr="00492E92" w:rsidRDefault="00492E92" w:rsidP="00492E92">
      <w:pPr>
        <w:numPr>
          <w:ilvl w:val="1"/>
          <w:numId w:val="445"/>
        </w:numPr>
        <w:rPr>
          <w:rtl/>
        </w:rPr>
      </w:pPr>
      <w:r w:rsidRPr="00492E92">
        <w:rPr>
          <w:b/>
          <w:bCs/>
          <w:rtl/>
        </w:rPr>
        <w:t>تأمل في المثاني:</w:t>
      </w:r>
      <w:r w:rsidRPr="00492E92">
        <w:rPr>
          <w:rtl/>
        </w:rPr>
        <w:t xml:space="preserve"> اسم </w:t>
      </w:r>
      <w:r w:rsidRPr="00492E92">
        <w:rPr>
          <w:b/>
          <w:bCs/>
          <w:rtl/>
        </w:rPr>
        <w:t>"ء ب ر ا هـ ي م"</w:t>
      </w:r>
      <w:r w:rsidRPr="00492E92">
        <w:rPr>
          <w:rtl/>
        </w:rPr>
        <w:t>. يمكن تحليل تركيبه إلى "إبرا" + "هيم" كخطوة أولية. أو بتفكيكه إلى أزواج مثل: "ب ر" (البراءة، الظهور، البركة)، "ر هـ" (الرهبة، التوجيه الخفي)، "هـ ي" (الهداية، الهيمان)، "ي م" (اليمّ، العلم، الاكتمال). هذه المثاني تعكس رحلته من التبرؤ من الشرك إلى اليقين بالله، وسيره نحو الهداية بعطش روحي.</w:t>
      </w:r>
    </w:p>
    <w:p w14:paraId="28F326F6" w14:textId="77777777" w:rsidR="00492E92" w:rsidRPr="00492E92" w:rsidRDefault="00492E92" w:rsidP="00492E92">
      <w:pPr>
        <w:numPr>
          <w:ilvl w:val="1"/>
          <w:numId w:val="445"/>
        </w:numPr>
        <w:rPr>
          <w:rtl/>
        </w:rPr>
      </w:pPr>
      <w:r w:rsidRPr="00492E92">
        <w:rPr>
          <w:b/>
          <w:bCs/>
          <w:rtl/>
        </w:rPr>
        <w:t>العبرة:</w:t>
      </w:r>
      <w:r w:rsidRPr="00492E92">
        <w:rPr>
          <w:rtl/>
        </w:rPr>
        <w:t xml:space="preserve"> الإخلاص في الدعوة، والتفاني في سبيل الله حتى يصبح الفرد كالأمة في تأثيره. ﴿إِنَّ إِبْرَاهِيمَ كَانَ أُمَّةً قَانِتًا لِّلَّهِ حَنِيفًا وَلَمْ يَكُ مِنَ الْمُشْرِكِينَ﴾.</w:t>
      </w:r>
    </w:p>
    <w:p w14:paraId="132A7806" w14:textId="77777777" w:rsidR="00492E92" w:rsidRPr="00492E92" w:rsidRDefault="00492E92" w:rsidP="00492E92">
      <w:pPr>
        <w:numPr>
          <w:ilvl w:val="0"/>
          <w:numId w:val="445"/>
        </w:numPr>
        <w:rPr>
          <w:rtl/>
        </w:rPr>
      </w:pPr>
      <w:r w:rsidRPr="00492E92">
        <w:rPr>
          <w:b/>
          <w:bCs/>
          <w:rtl/>
        </w:rPr>
        <w:t>إسماعيل:</w:t>
      </w:r>
      <w:r w:rsidRPr="00492E92">
        <w:rPr>
          <w:rtl/>
        </w:rPr>
        <w:t xml:space="preserve"> الاستجابة والتسليم</w:t>
      </w:r>
    </w:p>
    <w:p w14:paraId="5F4B2AAF"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يعني "يسمع الله" أو "سميع الله"، إشارة لاستجابة الله لدعاء أبويه، واستجابته هو لأمر ربه.</w:t>
      </w:r>
    </w:p>
    <w:p w14:paraId="61B177BB"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التسليم المطلق لأمر الله، حتى في أشد المواقف صعوبة.</w:t>
      </w:r>
    </w:p>
    <w:p w14:paraId="704B19F2" w14:textId="77777777" w:rsidR="00492E92" w:rsidRPr="00492E92" w:rsidRDefault="00492E92" w:rsidP="00492E92">
      <w:pPr>
        <w:numPr>
          <w:ilvl w:val="1"/>
          <w:numId w:val="445"/>
        </w:numPr>
        <w:rPr>
          <w:rtl/>
        </w:rPr>
      </w:pPr>
      <w:r w:rsidRPr="00492E92">
        <w:rPr>
          <w:b/>
          <w:bCs/>
          <w:rtl/>
        </w:rPr>
        <w:t>تأمل في المثاني:</w:t>
      </w:r>
      <w:r w:rsidRPr="00492E92">
        <w:rPr>
          <w:rtl/>
        </w:rPr>
        <w:t xml:space="preserve"> اسم </w:t>
      </w:r>
      <w:r w:rsidRPr="00492E92">
        <w:rPr>
          <w:b/>
          <w:bCs/>
          <w:rtl/>
        </w:rPr>
        <w:t>"ء س م ع ي ل"</w:t>
      </w:r>
      <w:r w:rsidRPr="00492E92">
        <w:rPr>
          <w:rtl/>
        </w:rPr>
        <w:t>. يمكن تفكيكه إلى "س م ع" (السمع والاستجابة والطاعة) و"إيل" (الذي يشير إلى الله أو العلو والغاية). هذا يشير إلى "المستجيب لله" أو "السميع للنداء الإلهي".</w:t>
      </w:r>
    </w:p>
    <w:p w14:paraId="0C2F5107" w14:textId="77777777" w:rsidR="00492E92" w:rsidRPr="00492E92" w:rsidRDefault="00492E92" w:rsidP="00492E92">
      <w:pPr>
        <w:numPr>
          <w:ilvl w:val="1"/>
          <w:numId w:val="445"/>
        </w:numPr>
        <w:rPr>
          <w:rtl/>
        </w:rPr>
      </w:pPr>
      <w:r w:rsidRPr="00492E92">
        <w:rPr>
          <w:b/>
          <w:bCs/>
          <w:rtl/>
        </w:rPr>
        <w:t>العبرة:</w:t>
      </w:r>
      <w:r w:rsidRPr="00492E92">
        <w:rPr>
          <w:rtl/>
        </w:rPr>
        <w:t xml:space="preserve"> الطاعة الصادقة لله هي مفتاح القرب منه ونيل رضاه. ﴿فَلَمَّا أَسْلَمَا وَتَلَّهُ لِلْجَبِينِ﴾.</w:t>
      </w:r>
    </w:p>
    <w:p w14:paraId="0E44339E" w14:textId="77777777" w:rsidR="00492E92" w:rsidRPr="00492E92" w:rsidRDefault="00492E92" w:rsidP="00492E92">
      <w:pPr>
        <w:numPr>
          <w:ilvl w:val="0"/>
          <w:numId w:val="445"/>
        </w:numPr>
        <w:rPr>
          <w:rtl/>
        </w:rPr>
      </w:pPr>
      <w:r w:rsidRPr="00492E92">
        <w:rPr>
          <w:b/>
          <w:bCs/>
          <w:rtl/>
        </w:rPr>
        <w:t>إسحاق:</w:t>
      </w:r>
      <w:r w:rsidRPr="00492E92">
        <w:rPr>
          <w:rtl/>
        </w:rPr>
        <w:t xml:space="preserve"> بشارة الضحك واليقين</w:t>
      </w:r>
    </w:p>
    <w:p w14:paraId="697CDF1B"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يعني "يضحك"، إشارة إلى ضحك أمه سارة عند تلقي البشرى به في سن متقدمة.</w:t>
      </w:r>
    </w:p>
    <w:p w14:paraId="7687FD2D"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يرمز إلى الفرح بفضل الله، وتحقق وعده، واليقين بقدرته التي تتجاوز المألوف.</w:t>
      </w:r>
    </w:p>
    <w:p w14:paraId="5A08968A" w14:textId="77777777" w:rsidR="00492E92" w:rsidRPr="00492E92" w:rsidRDefault="00492E92" w:rsidP="00492E92">
      <w:pPr>
        <w:numPr>
          <w:ilvl w:val="1"/>
          <w:numId w:val="445"/>
        </w:numPr>
        <w:rPr>
          <w:rtl/>
        </w:rPr>
      </w:pPr>
      <w:r w:rsidRPr="00492E92">
        <w:rPr>
          <w:b/>
          <w:bCs/>
          <w:rtl/>
        </w:rPr>
        <w:t>العبرة:</w:t>
      </w:r>
      <w:r w:rsidRPr="00492E92">
        <w:rPr>
          <w:rtl/>
        </w:rPr>
        <w:t xml:space="preserve"> الثقة بوعد الله وقدرته على تحقيق ما يبدو مستحيلاً. ﴿فَبَشَّرْنَاهَا بِإِسْحَاقَ وَمِن وَرَاءِ إِسْحَاقَ يَعْقُوبَ﴾.</w:t>
      </w:r>
    </w:p>
    <w:p w14:paraId="16841B41" w14:textId="77777777" w:rsidR="00492E92" w:rsidRPr="00492E92" w:rsidRDefault="00492E92" w:rsidP="00492E92">
      <w:pPr>
        <w:numPr>
          <w:ilvl w:val="0"/>
          <w:numId w:val="445"/>
        </w:numPr>
        <w:rPr>
          <w:rtl/>
        </w:rPr>
      </w:pPr>
      <w:r w:rsidRPr="00492E92">
        <w:rPr>
          <w:b/>
          <w:bCs/>
          <w:rtl/>
        </w:rPr>
        <w:t>لوط:</w:t>
      </w:r>
      <w:r w:rsidRPr="00492E92">
        <w:rPr>
          <w:rtl/>
        </w:rPr>
        <w:t xml:space="preserve"> مواجهة الانحراف</w:t>
      </w:r>
    </w:p>
    <w:p w14:paraId="65164E66"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يرتبط اسمه بمعنى "الالتصاق" أو "الميل"، وقد يشير إلى ارتباطه بإبراهيم، أو لمواجهته لميل قومه عن الفطرة السوية.</w:t>
      </w:r>
    </w:p>
    <w:p w14:paraId="23CA8B54"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الصدع بالحق في وجه الفساد والانحراف الأخلاقي، والثبات على المبدأ رغم قلة الأتباع.</w:t>
      </w:r>
    </w:p>
    <w:p w14:paraId="2C4FDB0D" w14:textId="77777777" w:rsidR="00492E92" w:rsidRPr="00492E92" w:rsidRDefault="00492E92" w:rsidP="00492E92">
      <w:pPr>
        <w:numPr>
          <w:ilvl w:val="1"/>
          <w:numId w:val="445"/>
        </w:numPr>
        <w:rPr>
          <w:rtl/>
        </w:rPr>
      </w:pPr>
      <w:r w:rsidRPr="00492E92">
        <w:rPr>
          <w:b/>
          <w:bCs/>
          <w:rtl/>
        </w:rPr>
        <w:t>العبرة:</w:t>
      </w:r>
      <w:r w:rsidRPr="00492E92">
        <w:rPr>
          <w:rtl/>
        </w:rPr>
        <w:t xml:space="preserve"> واجب الدعوة إلى الفضيلة ومواجهة المنكرات بالحكمة والموعظة الحسنة. ﴿وَلُوطًا إِذْ قَالَ لِقَوْمِهِ أَتَأْتُونَ الْفَاحِشَةَ مَا سَبَقَكُم بِهَا مِنْ أَحَدٍ مِّنَ الْعَالَمِينَ﴾.</w:t>
      </w:r>
    </w:p>
    <w:p w14:paraId="0E934AC8" w14:textId="77777777" w:rsidR="00492E92" w:rsidRPr="00492E92" w:rsidRDefault="00492E92" w:rsidP="00492E92">
      <w:pPr>
        <w:numPr>
          <w:ilvl w:val="0"/>
          <w:numId w:val="445"/>
        </w:numPr>
        <w:rPr>
          <w:rtl/>
        </w:rPr>
      </w:pPr>
      <w:r w:rsidRPr="00492E92">
        <w:rPr>
          <w:b/>
          <w:bCs/>
          <w:rtl/>
        </w:rPr>
        <w:t>يوسف:</w:t>
      </w:r>
      <w:r w:rsidRPr="00492E92">
        <w:rPr>
          <w:rtl/>
        </w:rPr>
        <w:t xml:space="preserve"> الصبر الجميل والتمكين</w:t>
      </w:r>
    </w:p>
    <w:p w14:paraId="43A891F4"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قد يُنسب إلى "الأسف" لحزن أبيه عليه، أو إلى "الزيادة"، فالله زاده جمالًا وحكمة وعلمًا.</w:t>
      </w:r>
    </w:p>
    <w:p w14:paraId="34F4196E"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يرمز إلى الصبر على أشد الابتلاءات: من غدر الإخوة، إلى فتنة الشهوة، وظلمة السجن، ثم التمكين والعفو عند المقدرة.</w:t>
      </w:r>
    </w:p>
    <w:p w14:paraId="138057FF" w14:textId="77777777" w:rsidR="00492E92" w:rsidRPr="00492E92" w:rsidRDefault="00492E92" w:rsidP="00492E92">
      <w:pPr>
        <w:numPr>
          <w:ilvl w:val="1"/>
          <w:numId w:val="445"/>
        </w:numPr>
        <w:rPr>
          <w:rtl/>
        </w:rPr>
      </w:pPr>
      <w:r w:rsidRPr="00492E92">
        <w:rPr>
          <w:b/>
          <w:bCs/>
          <w:rtl/>
        </w:rPr>
        <w:t>العبرة:</w:t>
      </w:r>
      <w:r w:rsidRPr="00492E92">
        <w:rPr>
          <w:rtl/>
        </w:rPr>
        <w:t xml:space="preserve"> أن الله لا يضيع أجر المحسنين، وأن العفة والصبر هما طريق النجاة والرفعة في الدنيا والآخرة. ﴿قَالَ لَا تَثْرِيبَ عَلَيْكُمُ الْيَوْمَ ۖ يَغْفِرُ اللَّهُ لَكُمْ ۖ وَهُوَ أَرْحَمُ الرَّاحِمِينَ﴾.</w:t>
      </w:r>
    </w:p>
    <w:p w14:paraId="3DBC8C9B" w14:textId="77777777" w:rsidR="00492E92" w:rsidRPr="00492E92" w:rsidRDefault="00492E92" w:rsidP="00492E92">
      <w:pPr>
        <w:numPr>
          <w:ilvl w:val="0"/>
          <w:numId w:val="445"/>
        </w:numPr>
        <w:rPr>
          <w:rtl/>
        </w:rPr>
      </w:pPr>
      <w:r w:rsidRPr="00492E92">
        <w:rPr>
          <w:b/>
          <w:bCs/>
          <w:rtl/>
        </w:rPr>
        <w:t>موسى:</w:t>
      </w:r>
      <w:r w:rsidRPr="00492E92">
        <w:rPr>
          <w:rtl/>
        </w:rPr>
        <w:t xml:space="preserve"> المنقذ وقوة الحق، من آلة الحَلْق إلى مسِّ الحقيقة</w:t>
      </w:r>
    </w:p>
    <w:p w14:paraId="056AEE47"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قيل إنه مركب من "مو" (ماء) و"سى" (شجر) بلغة قديمة إشارة لمكان العثور عليه، أو يعني "المُنتَشَل من الماء".</w:t>
      </w:r>
    </w:p>
    <w:p w14:paraId="7243D6B5"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يرمز لقوة الحق في مواجهة الطغيان، وإنقاذ المستضعفين، والتوكل على الله في أصعب الظروف.</w:t>
      </w:r>
    </w:p>
    <w:p w14:paraId="2F90D172" w14:textId="77777777" w:rsidR="00492E92" w:rsidRPr="00492E92" w:rsidRDefault="00492E92" w:rsidP="00492E92">
      <w:pPr>
        <w:numPr>
          <w:ilvl w:val="1"/>
          <w:numId w:val="445"/>
        </w:numPr>
        <w:rPr>
          <w:rtl/>
        </w:rPr>
      </w:pPr>
      <w:r w:rsidRPr="00492E92">
        <w:rPr>
          <w:b/>
          <w:bCs/>
          <w:rtl/>
        </w:rPr>
        <w:t>تأمل في المثاني (فقه اللسان القرآني):</w:t>
      </w:r>
      <w:r w:rsidRPr="00492E92">
        <w:rPr>
          <w:rtl/>
        </w:rPr>
        <w:t xml:space="preserve"> اسمه </w:t>
      </w:r>
      <w:r w:rsidRPr="00492E92">
        <w:rPr>
          <w:b/>
          <w:bCs/>
          <w:rtl/>
        </w:rPr>
        <w:t>"م و س ى"</w:t>
      </w:r>
      <w:r w:rsidRPr="00492E92">
        <w:rPr>
          <w:rtl/>
        </w:rPr>
        <w:t xml:space="preserve"> يمكن تفكيكه إلى "م و" (الماء، الأصل)، "و س" (الوسع، القوة الكامنة)، و"س ى" (السعي، الغاية، السيادة). هذه المثاني تشير إلى شخصية خرجت من الماء بقوة كامنة وسعت لغاية عليا وتحقيق السيادة بالحق.</w:t>
      </w:r>
    </w:p>
    <w:p w14:paraId="61BFC745" w14:textId="77777777" w:rsidR="00492E92" w:rsidRPr="00492E92" w:rsidRDefault="00492E92" w:rsidP="00492E92">
      <w:pPr>
        <w:numPr>
          <w:ilvl w:val="2"/>
          <w:numId w:val="445"/>
        </w:numPr>
        <w:rPr>
          <w:rtl/>
        </w:rPr>
      </w:pPr>
      <w:r w:rsidRPr="00492E92">
        <w:rPr>
          <w:rtl/>
        </w:rPr>
        <w:t xml:space="preserve">كذلك، يمكن تأويل اسمه بكونه </w:t>
      </w:r>
      <w:r w:rsidRPr="00492E92">
        <w:rPr>
          <w:b/>
          <w:bCs/>
          <w:rtl/>
        </w:rPr>
        <w:t>"المُوسَى" (</w:t>
      </w:r>
      <w:r w:rsidRPr="00492E92">
        <w:rPr>
          <w:b/>
          <w:bCs/>
          <w:lang w:val="fr-FR"/>
        </w:rPr>
        <w:t>The Razor</w:t>
      </w:r>
      <w:r w:rsidRPr="00492E92">
        <w:rPr>
          <w:b/>
          <w:bCs/>
          <w:rtl/>
        </w:rPr>
        <w:t>):</w:t>
      </w:r>
      <w:r w:rsidRPr="00492E92">
        <w:rPr>
          <w:rtl/>
        </w:rPr>
        <w:t xml:space="preserve"> الأداة الإلهية الحادة التي كُلِّفت بـ"حَلْق" طبقات الزيف، وكشف حقيقة التوحيد، والفصل بين الحق والباطل بحدٍّ قاطع.</w:t>
      </w:r>
    </w:p>
    <w:p w14:paraId="154C9F80" w14:textId="77777777" w:rsidR="00492E92" w:rsidRPr="00492E92" w:rsidRDefault="00492E92" w:rsidP="00492E92">
      <w:pPr>
        <w:numPr>
          <w:ilvl w:val="2"/>
          <w:numId w:val="445"/>
        </w:numPr>
        <w:rPr>
          <w:rtl/>
        </w:rPr>
      </w:pPr>
      <w:r w:rsidRPr="00492E92">
        <w:rPr>
          <w:rtl/>
        </w:rPr>
        <w:t xml:space="preserve">وهو أيضاً الإنسان الذي </w:t>
      </w:r>
      <w:r w:rsidRPr="00492E92">
        <w:rPr>
          <w:b/>
          <w:bCs/>
          <w:rtl/>
        </w:rPr>
        <w:t>"مَسَّ" الحقيقة الإلهية</w:t>
      </w:r>
      <w:r w:rsidRPr="00492E92">
        <w:rPr>
          <w:rtl/>
        </w:rPr>
        <w:t xml:space="preserve"> عند الوادي المقدس، فتطهّر كيانه، وأصبح هو نفسه أداة لـ"مسّ" الواقع وتغييره.</w:t>
      </w:r>
    </w:p>
    <w:p w14:paraId="378FA786" w14:textId="77777777" w:rsidR="00492E92" w:rsidRPr="00492E92" w:rsidRDefault="00492E92" w:rsidP="00492E92">
      <w:pPr>
        <w:numPr>
          <w:ilvl w:val="1"/>
          <w:numId w:val="445"/>
        </w:numPr>
        <w:rPr>
          <w:rtl/>
        </w:rPr>
      </w:pPr>
      <w:r w:rsidRPr="00492E92">
        <w:rPr>
          <w:b/>
          <w:bCs/>
          <w:rtl/>
        </w:rPr>
        <w:t>العبرة:</w:t>
      </w:r>
      <w:r w:rsidRPr="00492E92">
        <w:rPr>
          <w:rtl/>
        </w:rPr>
        <w:t xml:space="preserve"> الصبر والثبات في طريق الدعوة ومقارعة الظلم، فالله ناصر عباده المؤمنين. ﴿اذْهَبْ إِلَى فِرْعَوْنَ إِنَّهُ طَغَى﴾.</w:t>
      </w:r>
    </w:p>
    <w:p w14:paraId="1D1A9819" w14:textId="77777777" w:rsidR="00492E92" w:rsidRPr="00492E92" w:rsidRDefault="00492E92" w:rsidP="00492E92">
      <w:pPr>
        <w:numPr>
          <w:ilvl w:val="0"/>
          <w:numId w:val="445"/>
        </w:numPr>
        <w:rPr>
          <w:rtl/>
        </w:rPr>
      </w:pPr>
      <w:r w:rsidRPr="00492E92">
        <w:rPr>
          <w:b/>
          <w:bCs/>
          <w:rtl/>
        </w:rPr>
        <w:t>داوود:</w:t>
      </w:r>
      <w:r w:rsidRPr="00492E92">
        <w:rPr>
          <w:rtl/>
        </w:rPr>
        <w:t xml:space="preserve"> القوة والحكمة وتسبيح الجبال، ونجمة الباحث الطفل</w:t>
      </w:r>
    </w:p>
    <w:p w14:paraId="2049B773"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يرتبط بمعنى "المحبوب". واسمه في العربية قريب من "الود" و"الأوْد" (القوة).</w:t>
      </w:r>
    </w:p>
    <w:p w14:paraId="470F6B60"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اجتماع القوة الجسدية (قتل جالوت) مع قوة المُلك والعدل، ورقة القلب وجمال الصوت في تسبيح الله، حتى إن الجبال والطير كانت تردد تسبيحه. هو الخليفة الذي يجمع بين السلطان والعبودية.</w:t>
      </w:r>
    </w:p>
    <w:p w14:paraId="35972F59" w14:textId="77777777" w:rsidR="00492E92" w:rsidRPr="00492E92" w:rsidRDefault="00492E92" w:rsidP="00492E92">
      <w:pPr>
        <w:numPr>
          <w:ilvl w:val="1"/>
          <w:numId w:val="445"/>
        </w:numPr>
        <w:rPr>
          <w:rtl/>
        </w:rPr>
      </w:pPr>
      <w:r w:rsidRPr="00492E92">
        <w:rPr>
          <w:b/>
          <w:bCs/>
          <w:rtl/>
        </w:rPr>
        <w:t>إثراء خاص بـ"نجمة داوود":</w:t>
      </w:r>
      <w:r w:rsidRPr="00492E92">
        <w:rPr>
          <w:rtl/>
        </w:rPr>
        <w:t xml:space="preserve"> يُربط مفهوم "نجمة داوود" بالطفل الفضولي والباحث عن المعرفة الموجود داخل كل إنسان. هذا الطفل هو "داوود" الذي جعله الله خليفة في الأرض، وهو رمز للشغف والاكتشاف والبحث المستمر عن الجديد.</w:t>
      </w:r>
    </w:p>
    <w:p w14:paraId="04002B46" w14:textId="77777777" w:rsidR="00492E92" w:rsidRPr="00492E92" w:rsidRDefault="00492E92" w:rsidP="00492E92">
      <w:pPr>
        <w:numPr>
          <w:ilvl w:val="1"/>
          <w:numId w:val="445"/>
        </w:numPr>
        <w:rPr>
          <w:rtl/>
        </w:rPr>
      </w:pPr>
      <w:r w:rsidRPr="00492E92">
        <w:rPr>
          <w:b/>
          <w:bCs/>
          <w:rtl/>
        </w:rPr>
        <w:t>العبرة:</w:t>
      </w:r>
      <w:r w:rsidRPr="00492E92">
        <w:rPr>
          <w:rtl/>
        </w:rPr>
        <w:t xml:space="preserve"> القوة الحقيقية هي التي تُسخَّر للحق والعدل، وتكون مقرونة بالخشوع والرجوع الدائم إلى الله. ﴿يَا دَاوُودُ إِنَّا جَعَلْنَاكَ خَلِيفَةً فِي الْأَرْضِ فَاحْكُم بَيْنَ النَّاسِ بِالْحَقِّ﴾.</w:t>
      </w:r>
    </w:p>
    <w:p w14:paraId="1588C9EA" w14:textId="77777777" w:rsidR="00492E92" w:rsidRPr="00492E92" w:rsidRDefault="00492E92" w:rsidP="00492E92">
      <w:pPr>
        <w:numPr>
          <w:ilvl w:val="0"/>
          <w:numId w:val="445"/>
        </w:numPr>
        <w:rPr>
          <w:rtl/>
        </w:rPr>
      </w:pPr>
      <w:r w:rsidRPr="00492E92">
        <w:rPr>
          <w:b/>
          <w:bCs/>
          <w:rtl/>
        </w:rPr>
        <w:t>سليمان:</w:t>
      </w:r>
      <w:r w:rsidRPr="00492E92">
        <w:rPr>
          <w:rtl/>
        </w:rPr>
        <w:t xml:space="preserve"> الحكمة والمُلك الشاكر</w:t>
      </w:r>
    </w:p>
    <w:p w14:paraId="3BB6D34D"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مشتق من "السلام" أو "السلامة"، إشارة إلى سلامة حكمه من النقص، وقلبه السليم.</w:t>
      </w:r>
    </w:p>
    <w:p w14:paraId="6FD4FAC6"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الحكمة الفائقة والمُلك الذي لم يُعطَ لأحد من قبله ولا بعده، مع تسخير الريح والجن والطير. وهو رمز العبد الشاكر الذي ينسب كل الفضل لله.</w:t>
      </w:r>
    </w:p>
    <w:p w14:paraId="58A57AE9" w14:textId="77777777" w:rsidR="00492E92" w:rsidRPr="00492E92" w:rsidRDefault="00492E92" w:rsidP="00492E92">
      <w:pPr>
        <w:numPr>
          <w:ilvl w:val="1"/>
          <w:numId w:val="445"/>
        </w:numPr>
        <w:rPr>
          <w:rtl/>
        </w:rPr>
      </w:pPr>
      <w:r w:rsidRPr="00492E92">
        <w:rPr>
          <w:b/>
          <w:bCs/>
          <w:rtl/>
        </w:rPr>
        <w:t>العبرة:</w:t>
      </w:r>
      <w:r w:rsidRPr="00492E92">
        <w:rPr>
          <w:rtl/>
        </w:rPr>
        <w:t xml:space="preserve"> أن أعظم نعم الله هي الحكمة، وأن قمة القوة والمُلك هي اختبار للشكر وليس مدعاة للغرور. ﴿قَالَ هَٰذَا مِن فَضْلِ رَبِّي لِيَبْلُوَنِي أَأَشْكُرُ أَمْ أَكْفُرُ﴾.</w:t>
      </w:r>
    </w:p>
    <w:p w14:paraId="5F691595" w14:textId="77777777" w:rsidR="00492E92" w:rsidRPr="00492E92" w:rsidRDefault="00492E92" w:rsidP="00492E92">
      <w:pPr>
        <w:numPr>
          <w:ilvl w:val="0"/>
          <w:numId w:val="445"/>
        </w:numPr>
        <w:rPr>
          <w:rtl/>
        </w:rPr>
      </w:pPr>
      <w:r w:rsidRPr="00492E92">
        <w:rPr>
          <w:b/>
          <w:bCs/>
          <w:rtl/>
        </w:rPr>
        <w:t>أيوب:</w:t>
      </w:r>
      <w:r w:rsidRPr="00492E92">
        <w:rPr>
          <w:rtl/>
        </w:rPr>
        <w:t xml:space="preserve"> الصبر والرجوع إلى الله</w:t>
      </w:r>
    </w:p>
    <w:p w14:paraId="5D6DE645"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مشتق من "آبَ يؤوبُ"، أي رجع وعاد. فهو الأوّاب، كثير الرجوع والتوبة إلى الله.</w:t>
      </w:r>
    </w:p>
    <w:p w14:paraId="5C27C98B"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أعظم نموذج للصبر الجميل على البلاء، والرضا بقضاء الله، واليقين برحمته وفرجه.</w:t>
      </w:r>
    </w:p>
    <w:p w14:paraId="7D6BC996" w14:textId="77777777" w:rsidR="00492E92" w:rsidRPr="00492E92" w:rsidRDefault="00492E92" w:rsidP="00492E92">
      <w:pPr>
        <w:numPr>
          <w:ilvl w:val="1"/>
          <w:numId w:val="445"/>
        </w:numPr>
        <w:rPr>
          <w:rtl/>
        </w:rPr>
      </w:pPr>
      <w:r w:rsidRPr="00492E92">
        <w:rPr>
          <w:b/>
          <w:bCs/>
          <w:rtl/>
        </w:rPr>
        <w:t>العبرة:</w:t>
      </w:r>
      <w:r w:rsidRPr="00492E92">
        <w:rPr>
          <w:rtl/>
        </w:rPr>
        <w:t xml:space="preserve"> الشدة تكشف معادن الرجال، واليقين بالله هو ملاذ الصابرين. ﴿إِنَّا وَجَدْنَاهُ صَابِرًا ۚ نِّعْمَ الْعَبْدُ ۖ إِنَّهُ أَوَّابٌ﴾.</w:t>
      </w:r>
    </w:p>
    <w:p w14:paraId="2B217581" w14:textId="77777777" w:rsidR="00492E92" w:rsidRPr="00492E92" w:rsidRDefault="00492E92" w:rsidP="00492E92">
      <w:pPr>
        <w:numPr>
          <w:ilvl w:val="0"/>
          <w:numId w:val="445"/>
        </w:numPr>
        <w:rPr>
          <w:rtl/>
        </w:rPr>
      </w:pPr>
      <w:r w:rsidRPr="00492E92">
        <w:rPr>
          <w:b/>
          <w:bCs/>
          <w:rtl/>
        </w:rPr>
        <w:t>يونس:</w:t>
      </w:r>
      <w:r w:rsidRPr="00492E92">
        <w:rPr>
          <w:rtl/>
        </w:rPr>
        <w:t xml:space="preserve"> التوبة بعد اليأس</w:t>
      </w:r>
    </w:p>
    <w:p w14:paraId="3DA5B300"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قد يرتبط بـ"الأُنْس"، أو يشير لكونه النبي الذي ابتلعه الحوت (النُّون).</w:t>
      </w:r>
    </w:p>
    <w:p w14:paraId="18D0D860"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أهمية الرجوع إلى الله والتوبة حتى في أحلك الظروف، وأن الدعاء الصادق يغير الأقدار.</w:t>
      </w:r>
    </w:p>
    <w:p w14:paraId="1F099865" w14:textId="77777777" w:rsidR="00492E92" w:rsidRPr="00492E92" w:rsidRDefault="00492E92" w:rsidP="00492E92">
      <w:pPr>
        <w:numPr>
          <w:ilvl w:val="1"/>
          <w:numId w:val="445"/>
        </w:numPr>
        <w:rPr>
          <w:rtl/>
        </w:rPr>
      </w:pPr>
      <w:r w:rsidRPr="00492E92">
        <w:rPr>
          <w:b/>
          <w:bCs/>
          <w:rtl/>
        </w:rPr>
        <w:t>العبرة:</w:t>
      </w:r>
      <w:r w:rsidRPr="00492E92">
        <w:rPr>
          <w:rtl/>
        </w:rPr>
        <w:t xml:space="preserve"> 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p>
    <w:p w14:paraId="4E281309" w14:textId="77777777" w:rsidR="00492E92" w:rsidRPr="00492E92" w:rsidRDefault="00492E92" w:rsidP="00492E92">
      <w:pPr>
        <w:numPr>
          <w:ilvl w:val="0"/>
          <w:numId w:val="445"/>
        </w:numPr>
        <w:rPr>
          <w:rtl/>
        </w:rPr>
      </w:pPr>
      <w:r w:rsidRPr="00492E92">
        <w:rPr>
          <w:b/>
          <w:bCs/>
          <w:rtl/>
        </w:rPr>
        <w:t>إلياس:</w:t>
      </w:r>
      <w:r w:rsidRPr="00492E92">
        <w:rPr>
          <w:rtl/>
        </w:rPr>
        <w:t xml:space="preserve"> غيرة التوحيد</w:t>
      </w:r>
    </w:p>
    <w:p w14:paraId="726F30E2"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يعني "إلهي هو يهوه/الله"، اسم يحمل رسالة التوحيد في ذاته.</w:t>
      </w:r>
    </w:p>
    <w:p w14:paraId="2EB34E88"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يرمز للغيرة على دين الله، ودعوة الناس لعبادة الله وحده ونبذ الشرك والأصنام.</w:t>
      </w:r>
    </w:p>
    <w:p w14:paraId="2FD877C5" w14:textId="77777777" w:rsidR="00492E92" w:rsidRPr="00492E92" w:rsidRDefault="00492E92" w:rsidP="00492E92">
      <w:pPr>
        <w:numPr>
          <w:ilvl w:val="1"/>
          <w:numId w:val="445"/>
        </w:numPr>
        <w:rPr>
          <w:rtl/>
        </w:rPr>
      </w:pPr>
      <w:r w:rsidRPr="00492E92">
        <w:rPr>
          <w:b/>
          <w:bCs/>
          <w:rtl/>
        </w:rPr>
        <w:t>العبرة:</w:t>
      </w:r>
      <w:r w:rsidRPr="00492E92">
        <w:rPr>
          <w:rtl/>
        </w:rPr>
        <w:t xml:space="preserve"> أهمية الدعوة إلى التوحيد الخالص ومحاربة الشرك بجميع أشكاله. ﴿وَإِنَّ إِلْيَاسَ لَمِنَ الْمُرْسَلِينَ * إِذْ قَالَ لِقَوْمِهِ أَلَا تَتَّقُونَ﴾.</w:t>
      </w:r>
    </w:p>
    <w:p w14:paraId="1E779B88" w14:textId="77777777" w:rsidR="00492E92" w:rsidRPr="00492E92" w:rsidRDefault="00492E92" w:rsidP="00492E92">
      <w:pPr>
        <w:numPr>
          <w:ilvl w:val="0"/>
          <w:numId w:val="445"/>
        </w:numPr>
        <w:rPr>
          <w:rtl/>
        </w:rPr>
      </w:pPr>
      <w:r w:rsidRPr="00492E92">
        <w:rPr>
          <w:b/>
          <w:bCs/>
          <w:rtl/>
        </w:rPr>
        <w:t>ذو الكفل:</w:t>
      </w:r>
      <w:r w:rsidRPr="00492E92">
        <w:rPr>
          <w:rtl/>
        </w:rPr>
        <w:t xml:space="preserve"> العدل والوفاء بالعهد</w:t>
      </w:r>
    </w:p>
    <w:p w14:paraId="6D967783"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يعني "صاحب النصيب" أو "صاحب الكفالة أو الضمان"، إشارة لتحمله المسؤولية والوفاء بها.</w:t>
      </w:r>
    </w:p>
    <w:p w14:paraId="4073C4E4"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يرمز إلى العدل، والوفاء بالعهود، وتحمل المسؤوليات الجسيمة بصبر وثبات.</w:t>
      </w:r>
    </w:p>
    <w:p w14:paraId="345532AD" w14:textId="77777777" w:rsidR="00492E92" w:rsidRPr="00492E92" w:rsidRDefault="00492E92" w:rsidP="00492E92">
      <w:pPr>
        <w:numPr>
          <w:ilvl w:val="1"/>
          <w:numId w:val="445"/>
        </w:numPr>
        <w:rPr>
          <w:rtl/>
        </w:rPr>
      </w:pPr>
      <w:r w:rsidRPr="00492E92">
        <w:rPr>
          <w:b/>
          <w:bCs/>
          <w:rtl/>
        </w:rPr>
        <w:t>العبرة:</w:t>
      </w:r>
      <w:r w:rsidRPr="00492E92">
        <w:rPr>
          <w:rtl/>
        </w:rPr>
        <w:t xml:space="preserve"> أهمية العدل والوفاء بالمسؤوليات والتكاليف لنيل مرتبة الأخيار. ﴿وَاذْكُرْ إِسْمَاعِيلَ وَالْيَسَعَ وَذَا الْكِفْلِ ۖ وَكُلٌّ مِّنَ الْأَخْيَارِ﴾.</w:t>
      </w:r>
    </w:p>
    <w:p w14:paraId="4385D424" w14:textId="77777777" w:rsidR="00492E92" w:rsidRPr="00492E92" w:rsidRDefault="00492E92" w:rsidP="00492E92">
      <w:pPr>
        <w:numPr>
          <w:ilvl w:val="0"/>
          <w:numId w:val="445"/>
        </w:numPr>
        <w:rPr>
          <w:rtl/>
        </w:rPr>
      </w:pPr>
      <w:r w:rsidRPr="00492E92">
        <w:rPr>
          <w:b/>
          <w:bCs/>
          <w:rtl/>
        </w:rPr>
        <w:t>صالح:</w:t>
      </w:r>
      <w:r w:rsidRPr="00492E92">
        <w:rPr>
          <w:rtl/>
        </w:rPr>
        <w:t xml:space="preserve"> دعوة الإصلاح</w:t>
      </w:r>
    </w:p>
    <w:p w14:paraId="002832E3"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يعني "الصالح" أو "المصلح"، اسم على مسمى لدوره في دعوة قومه للإصلاح.</w:t>
      </w:r>
    </w:p>
    <w:p w14:paraId="2134DEB9"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السعي لإصلاح المجتمع ونهيه عن الفساد في الأرض.</w:t>
      </w:r>
    </w:p>
    <w:p w14:paraId="045111CA" w14:textId="77777777" w:rsidR="00492E92" w:rsidRPr="00492E92" w:rsidRDefault="00492E92" w:rsidP="00492E92">
      <w:pPr>
        <w:numPr>
          <w:ilvl w:val="1"/>
          <w:numId w:val="445"/>
        </w:numPr>
        <w:rPr>
          <w:rtl/>
        </w:rPr>
      </w:pPr>
      <w:r w:rsidRPr="00492E92">
        <w:rPr>
          <w:b/>
          <w:bCs/>
          <w:rtl/>
        </w:rPr>
        <w:t>العبرة:</w:t>
      </w:r>
      <w:r w:rsidRPr="00492E92">
        <w:rPr>
          <w:rtl/>
        </w:rPr>
        <w:t xml:space="preserve"> واجب الأنبياء وأتباعهم هو السعي في الإصلاح ما استطاعوا. ﴿وَإِلَىٰ ثَمُودَ أَخَاهُمْ صَالِحًا ۗ قَالَ يَا قَوْمِ اعْبُدُوا اللَّهَ مَا لَكُم مِّنْ إِلَٰهٍ غَيْرُهُ...﴾.</w:t>
      </w:r>
    </w:p>
    <w:p w14:paraId="3524252F" w14:textId="77777777" w:rsidR="00492E92" w:rsidRPr="00492E92" w:rsidRDefault="00492E92" w:rsidP="00492E92">
      <w:pPr>
        <w:numPr>
          <w:ilvl w:val="0"/>
          <w:numId w:val="445"/>
        </w:numPr>
        <w:rPr>
          <w:rtl/>
        </w:rPr>
      </w:pPr>
      <w:r w:rsidRPr="00492E92">
        <w:rPr>
          <w:b/>
          <w:bCs/>
          <w:rtl/>
        </w:rPr>
        <w:t>عيسى:</w:t>
      </w:r>
      <w:r w:rsidRPr="00492E92">
        <w:rPr>
          <w:rtl/>
        </w:rPr>
        <w:t xml:space="preserve"> روح الرحمة والكلمة</w:t>
      </w:r>
    </w:p>
    <w:p w14:paraId="46B35BC2"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قيل من "العَسْو" (التجوال بالخير) أو يشير إلى "البياض والنقاء"، وهو كلمة الله وروحه.</w:t>
      </w:r>
    </w:p>
    <w:p w14:paraId="69D3F997"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رمز للمحبة والرحمة والشفاء، ونشر السلام، والتأييد بالمعجزات الباهرة.</w:t>
      </w:r>
    </w:p>
    <w:p w14:paraId="041B0713" w14:textId="77777777" w:rsidR="00492E92" w:rsidRPr="00492E92" w:rsidRDefault="00492E92" w:rsidP="00492E92">
      <w:pPr>
        <w:numPr>
          <w:ilvl w:val="1"/>
          <w:numId w:val="445"/>
        </w:numPr>
        <w:rPr>
          <w:rtl/>
        </w:rPr>
      </w:pPr>
      <w:r w:rsidRPr="00492E92">
        <w:rPr>
          <w:b/>
          <w:bCs/>
          <w:rtl/>
        </w:rPr>
        <w:t>العبرة:</w:t>
      </w:r>
      <w:r w:rsidRPr="00492E92">
        <w:rPr>
          <w:rtl/>
        </w:rPr>
        <w:t xml:space="preserve"> الرحمة والبركة أساس الدعوة إلى الله، وكلمة الحق لها قوة وتأثير. ﴿وَجَعَلَنِي مُبَارَكًا أَيْنَ مَا كُنتُ وَأَوْصَانِي بِالصَّلَاةِ وَالزَّكَاةِ مَا دُمْتُ حَيًّا﴾.</w:t>
      </w:r>
    </w:p>
    <w:p w14:paraId="1BEB28FD" w14:textId="77777777" w:rsidR="00492E92" w:rsidRPr="00492E92" w:rsidRDefault="00492E92" w:rsidP="00492E92">
      <w:pPr>
        <w:numPr>
          <w:ilvl w:val="0"/>
          <w:numId w:val="445"/>
        </w:numPr>
        <w:rPr>
          <w:rtl/>
        </w:rPr>
      </w:pPr>
      <w:r w:rsidRPr="00492E92">
        <w:rPr>
          <w:b/>
          <w:bCs/>
          <w:rtl/>
        </w:rPr>
        <w:t>محمد وأحمد ﷺ:</w:t>
      </w:r>
      <w:r w:rsidRPr="00492E92">
        <w:rPr>
          <w:rtl/>
        </w:rPr>
        <w:t xml:space="preserve"> خاتم النبيين وسيد المرسلين</w:t>
      </w:r>
    </w:p>
    <w:p w14:paraId="27903785" w14:textId="77777777" w:rsidR="00492E92" w:rsidRPr="00492E92" w:rsidRDefault="00492E92" w:rsidP="00492E92">
      <w:pPr>
        <w:numPr>
          <w:ilvl w:val="1"/>
          <w:numId w:val="445"/>
        </w:numPr>
        <w:rPr>
          <w:rtl/>
        </w:rPr>
      </w:pPr>
      <w:r w:rsidRPr="00492E92">
        <w:rPr>
          <w:b/>
          <w:bCs/>
          <w:rtl/>
        </w:rPr>
        <w:t>الدلالة اللغوية:</w:t>
      </w:r>
      <w:r w:rsidRPr="00492E92">
        <w:rPr>
          <w:rtl/>
        </w:rPr>
        <w:t xml:space="preserve"> "محمد" هو كثير الخصال المحمودة، و"أحمد" هو الأكثر حمدًا لله أو الأحق بالحمد من غيره. اسمان يحملان أسمى معاني الثناء.</w:t>
      </w:r>
    </w:p>
    <w:p w14:paraId="62AEB957" w14:textId="77777777" w:rsidR="00492E92" w:rsidRPr="00492E92" w:rsidRDefault="00492E92" w:rsidP="00492E92">
      <w:pPr>
        <w:numPr>
          <w:ilvl w:val="1"/>
          <w:numId w:val="445"/>
        </w:numPr>
        <w:rPr>
          <w:rtl/>
        </w:rPr>
      </w:pPr>
      <w:r w:rsidRPr="00492E92">
        <w:rPr>
          <w:b/>
          <w:bCs/>
          <w:rtl/>
        </w:rPr>
        <w:t>المعنى الروحي:</w:t>
      </w:r>
      <w:r w:rsidRPr="00492E92">
        <w:rPr>
          <w:rtl/>
        </w:rPr>
        <w:t xml:space="preserve"> يمثل الكمال البشري في العبودية لله، والرحمة المهداة للعالمين، والرسالة الخاتمة والشاملة.</w:t>
      </w:r>
    </w:p>
    <w:p w14:paraId="64091825" w14:textId="77777777" w:rsidR="00492E92" w:rsidRPr="00492E92" w:rsidRDefault="00492E92" w:rsidP="00492E92">
      <w:pPr>
        <w:numPr>
          <w:ilvl w:val="1"/>
          <w:numId w:val="445"/>
        </w:numPr>
        <w:rPr>
          <w:rtl/>
        </w:rPr>
      </w:pPr>
      <w:r w:rsidRPr="00492E92">
        <w:rPr>
          <w:b/>
          <w:bCs/>
          <w:rtl/>
        </w:rPr>
        <w:t>العبرة:</w:t>
      </w:r>
      <w:r w:rsidRPr="00492E92">
        <w:rPr>
          <w:rtl/>
        </w:rPr>
        <w:t xml:space="preserve"> هو القدوة المطلقة والأسوة الحسنة للبشرية جمعاء في كل جوانب الحياة. ﴿لَّقَدْ كَانَ لَكُمْ فِي رَسُولِ اللَّهِ أُسْوَةٌ حَسَنَةٌ لِّمَن كَانَ يَرْجُو اللَّهَ وَالْيَوْمَ الْآخِرَ وَذَكَرَ اللَّهَ كَثِيرًا﴾.</w:t>
      </w:r>
    </w:p>
    <w:p w14:paraId="4BF01F9A" w14:textId="77777777" w:rsidR="00492E92" w:rsidRPr="00492E92" w:rsidRDefault="00000000" w:rsidP="00492E92">
      <w:pPr>
        <w:rPr>
          <w:rtl/>
        </w:rPr>
      </w:pPr>
      <w:r>
        <w:rPr>
          <w:lang w:val="fr-FR"/>
        </w:rPr>
        <w:pict w14:anchorId="140A7AAC">
          <v:rect id="_x0000_i1028" style="width:0;height:1.5pt" o:hralign="center" o:hrstd="t" o:hrnoshade="t" o:hr="t" fillcolor="#1b1c1d" stroked="f"/>
        </w:pict>
      </w:r>
    </w:p>
    <w:p w14:paraId="55F940D1" w14:textId="77777777" w:rsidR="00492E92" w:rsidRPr="00492E92" w:rsidRDefault="00492E92" w:rsidP="00492E92">
      <w:pPr>
        <w:numPr>
          <w:ilvl w:val="0"/>
          <w:numId w:val="436"/>
        </w:numPr>
        <w:tabs>
          <w:tab w:val="num" w:pos="360"/>
        </w:tabs>
        <w:rPr>
          <w:b/>
          <w:bCs/>
          <w:rtl/>
        </w:rPr>
      </w:pPr>
      <w:r w:rsidRPr="00492E92">
        <w:rPr>
          <w:b/>
          <w:bCs/>
          <w:rtl/>
        </w:rPr>
        <w:t>خاتمة: أسماء الأنبياء.. نظام لغوي ومعنوي متكامل</w:t>
      </w:r>
    </w:p>
    <w:p w14:paraId="56388504" w14:textId="77777777" w:rsidR="00492E92" w:rsidRPr="00492E92" w:rsidRDefault="00492E92" w:rsidP="00492E92">
      <w:pPr>
        <w:rPr>
          <w:rtl/>
        </w:rPr>
      </w:pPr>
      <w:r w:rsidRPr="00492E92">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153C44B" w14:textId="77777777" w:rsidR="00492E92" w:rsidRPr="00492E92" w:rsidRDefault="00492E92" w:rsidP="00492E92">
      <w:pPr>
        <w:rPr>
          <w:rtl/>
        </w:rPr>
      </w:pPr>
      <w:r w:rsidRPr="00492E92">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p>
    <w:p w14:paraId="76A536EA" w14:textId="77777777" w:rsidR="00492E92" w:rsidRPr="00E46AD2" w:rsidRDefault="00492E92" w:rsidP="001A721D"/>
    <w:p w14:paraId="5F5A9869" w14:textId="06E15C7D" w:rsidR="001172FC" w:rsidRPr="00E46AD2" w:rsidRDefault="001172FC" w:rsidP="008A0417">
      <w:pPr>
        <w:pStyle w:val="1"/>
      </w:pPr>
      <w:bookmarkStart w:id="67" w:name="_Toc199407054"/>
      <w:r w:rsidRPr="00E46AD2">
        <w:rPr>
          <w:rStyle w:val="ng-star-inserted1"/>
          <w:sz w:val="28"/>
          <w:szCs w:val="28"/>
          <w:rtl/>
        </w:rPr>
        <w:t>المذاهب الفقهية: إرث ثمين... ولكن</w:t>
      </w:r>
      <w:r w:rsidRPr="00E46AD2">
        <w:rPr>
          <w:rStyle w:val="ng-star-inserted1"/>
          <w:sz w:val="28"/>
          <w:szCs w:val="28"/>
        </w:rPr>
        <w:t>!</w:t>
      </w:r>
      <w:bookmarkEnd w:id="67"/>
    </w:p>
    <w:p w14:paraId="3195D913" w14:textId="77777777" w:rsidR="001172FC" w:rsidRPr="00E46AD2" w:rsidRDefault="001172FC" w:rsidP="001A721D">
      <w:pPr>
        <w:pStyle w:val="ng-star-inserted"/>
        <w:bidi/>
      </w:pPr>
      <w:r w:rsidRPr="00E46AD2">
        <w:rPr>
          <w:rStyle w:val="ng-star-inserted1"/>
          <w:rFonts w:eastAsiaTheme="majorEastAsia"/>
          <w:b/>
          <w:bCs/>
          <w:sz w:val="28"/>
          <w:szCs w:val="28"/>
          <w:rtl/>
        </w:rPr>
        <w:t>مقدمة</w:t>
      </w:r>
      <w:r w:rsidRPr="00E46AD2">
        <w:rPr>
          <w:rStyle w:val="ng-star-inserted1"/>
          <w:rFonts w:eastAsiaTheme="majorEastAsia"/>
          <w:b/>
          <w:bCs/>
          <w:sz w:val="28"/>
          <w:szCs w:val="28"/>
        </w:rPr>
        <w:t>:</w:t>
      </w:r>
    </w:p>
    <w:p w14:paraId="5CB57B14" w14:textId="42B40324" w:rsidR="001172FC" w:rsidRPr="00E46AD2" w:rsidRDefault="001172FC" w:rsidP="001A721D">
      <w:pPr>
        <w:pStyle w:val="ng-star-inserted"/>
        <w:bidi/>
      </w:pPr>
      <w:r w:rsidRPr="00E46AD2">
        <w:rPr>
          <w:rStyle w:val="ng-star-inserted1"/>
          <w:rFonts w:eastAsiaTheme="majorEastAsia"/>
          <w:sz w:val="28"/>
          <w:szCs w:val="28"/>
          <w:rtl/>
        </w:rPr>
        <w:t xml:space="preserve">المذاهب الفقهية الأربعة </w:t>
      </w:r>
      <w:r w:rsidR="0064321B">
        <w:rPr>
          <w:rStyle w:val="ng-star-inserted1"/>
          <w:rFonts w:eastAsiaTheme="majorEastAsia"/>
          <w:sz w:val="28"/>
          <w:szCs w:val="28"/>
          <w:rtl/>
        </w:rPr>
        <w:t>"</w:t>
      </w:r>
      <w:r w:rsidRPr="00E46AD2">
        <w:rPr>
          <w:rStyle w:val="ng-star-inserted1"/>
          <w:rFonts w:eastAsiaTheme="majorEastAsia"/>
          <w:sz w:val="28"/>
          <w:szCs w:val="28"/>
          <w:rtl/>
        </w:rPr>
        <w:t>الحنفي، المالكي، الشافعي، الحنبلي</w:t>
      </w:r>
      <w:r w:rsidR="0064321B">
        <w:rPr>
          <w:rStyle w:val="ng-star-inserted1"/>
          <w:rFonts w:eastAsiaTheme="majorEastAsia"/>
          <w:sz w:val="28"/>
          <w:szCs w:val="28"/>
          <w:rtl/>
        </w:rPr>
        <w:t>"</w:t>
      </w:r>
      <w:r w:rsidRPr="00E46AD2">
        <w:rPr>
          <w:rStyle w:val="ng-star-inserted1"/>
          <w:rFonts w:eastAsiaTheme="majorEastAsia"/>
          <w:sz w:val="28"/>
          <w:szCs w:val="28"/>
          <w:rtl/>
        </w:rPr>
        <w:t xml:space="preserve"> هي مدارس فكرية عريقة، نشأت في القرون الأولى للإسلام، وقدمت خدمات جليلة للفقه الإسلامي. ولكن، كيف نتعامل مع هذه المذاهب في عصرنا الحاضر؟ هل نتمسك بها بشكل حرفي، أم نرفضها بالكلية؟ هذه المقالة تقدم رؤية متوازنة حول المذاهب الفقهية، تدعو إلى الاستفادة منها دون تقديس، وإلى الاجتهاد مع الالتزام بالضوابط الشرعية</w:t>
      </w:r>
      <w:r w:rsidRPr="00E46AD2">
        <w:rPr>
          <w:rStyle w:val="ng-star-inserted1"/>
          <w:rFonts w:eastAsiaTheme="majorEastAsia"/>
          <w:sz w:val="28"/>
          <w:szCs w:val="28"/>
        </w:rPr>
        <w:t>.</w:t>
      </w:r>
    </w:p>
    <w:p w14:paraId="393F8B8D" w14:textId="77777777" w:rsidR="001172FC" w:rsidRPr="00E46AD2" w:rsidRDefault="001172FC" w:rsidP="001A721D">
      <w:pPr>
        <w:pStyle w:val="ng-star-inserted"/>
        <w:bidi/>
      </w:pPr>
      <w:r w:rsidRPr="00E46AD2">
        <w:rPr>
          <w:rStyle w:val="ng-star-inserted1"/>
          <w:rFonts w:eastAsiaTheme="majorEastAsia"/>
          <w:b/>
          <w:bCs/>
          <w:sz w:val="28"/>
          <w:szCs w:val="28"/>
          <w:rtl/>
        </w:rPr>
        <w:t>أولًا: المذاهب الفقهية: اجتهادات بشرية</w:t>
      </w:r>
      <w:r w:rsidRPr="00E46AD2">
        <w:rPr>
          <w:rStyle w:val="ng-star-inserted1"/>
          <w:rFonts w:eastAsiaTheme="majorEastAsia"/>
          <w:b/>
          <w:bCs/>
          <w:sz w:val="28"/>
          <w:szCs w:val="28"/>
        </w:rPr>
        <w:t>:</w:t>
      </w:r>
    </w:p>
    <w:p w14:paraId="55D97F88" w14:textId="29F65A02" w:rsidR="001172FC" w:rsidRPr="00E46AD2" w:rsidRDefault="001172FC" w:rsidP="001A721D">
      <w:pPr>
        <w:pStyle w:val="ng-star-inserted"/>
        <w:bidi/>
      </w:pPr>
      <w:r w:rsidRPr="00E46AD2">
        <w:rPr>
          <w:rStyle w:val="ng-star-inserted1"/>
          <w:rFonts w:eastAsiaTheme="majorEastAsia"/>
          <w:sz w:val="28"/>
          <w:szCs w:val="28"/>
          <w:rtl/>
        </w:rPr>
        <w:t xml:space="preserve">يجب أن ندرك أن المذاهب الفقهية هي اجتهادات بشرية، وليست نصوصًا مقدسة. أصحاب هذه المذاهب </w:t>
      </w:r>
      <w:r w:rsidR="0064321B">
        <w:rPr>
          <w:rStyle w:val="ng-star-inserted1"/>
          <w:rFonts w:eastAsiaTheme="majorEastAsia"/>
          <w:sz w:val="28"/>
          <w:szCs w:val="28"/>
          <w:rtl/>
        </w:rPr>
        <w:t>"</w:t>
      </w:r>
      <w:r w:rsidRPr="00E46AD2">
        <w:rPr>
          <w:rStyle w:val="ng-star-inserted1"/>
          <w:rFonts w:eastAsiaTheme="majorEastAsia"/>
          <w:sz w:val="28"/>
          <w:szCs w:val="28"/>
          <w:rtl/>
        </w:rPr>
        <w:t>الأئمة الأربعة وغيرهم</w:t>
      </w:r>
      <w:r w:rsidR="0064321B">
        <w:rPr>
          <w:rStyle w:val="ng-star-inserted1"/>
          <w:rFonts w:eastAsiaTheme="majorEastAsia"/>
          <w:sz w:val="28"/>
          <w:szCs w:val="28"/>
          <w:rtl/>
        </w:rPr>
        <w:t>"</w:t>
      </w:r>
      <w:r w:rsidRPr="00E46AD2">
        <w:rPr>
          <w:rStyle w:val="ng-star-inserted1"/>
          <w:rFonts w:eastAsiaTheme="majorEastAsia"/>
          <w:sz w:val="28"/>
          <w:szCs w:val="28"/>
          <w:rtl/>
        </w:rPr>
        <w:t xml:space="preserve"> هم علماء أجلاء، بذلوا جهودًا مشكورة في خدمة الفقه الإسلامي، ولكنهم ليسوا معصومين. قد يصيبون وقد يخطئون، واجتهاداتهم مرتبطة بظروف عصرهم وبيئتهم</w:t>
      </w:r>
      <w:r w:rsidRPr="00E46AD2">
        <w:rPr>
          <w:rStyle w:val="ng-star-inserted1"/>
          <w:rFonts w:eastAsiaTheme="majorEastAsia"/>
          <w:sz w:val="28"/>
          <w:szCs w:val="28"/>
        </w:rPr>
        <w:t>.</w:t>
      </w:r>
    </w:p>
    <w:p w14:paraId="13FE600C" w14:textId="77777777" w:rsidR="001172FC" w:rsidRPr="00E46AD2" w:rsidRDefault="001172FC" w:rsidP="001A721D">
      <w:pPr>
        <w:pStyle w:val="ng-star-inserted"/>
        <w:bidi/>
      </w:pPr>
      <w:r w:rsidRPr="00E46AD2">
        <w:rPr>
          <w:rStyle w:val="ng-star-inserted1"/>
          <w:rFonts w:eastAsiaTheme="majorEastAsia"/>
          <w:b/>
          <w:bCs/>
          <w:sz w:val="28"/>
          <w:szCs w:val="28"/>
          <w:rtl/>
        </w:rPr>
        <w:t>ثانيًا: الالتزام بمذهب معين: هل هو واجب؟</w:t>
      </w:r>
      <w:r w:rsidRPr="00E46AD2">
        <w:rPr>
          <w:rStyle w:val="ng-star-inserted1"/>
          <w:rFonts w:eastAsiaTheme="majorEastAsia"/>
          <w:b/>
          <w:bCs/>
          <w:sz w:val="28"/>
          <w:szCs w:val="28"/>
        </w:rPr>
        <w:t>:</w:t>
      </w:r>
    </w:p>
    <w:p w14:paraId="20B76575" w14:textId="77777777" w:rsidR="001172FC" w:rsidRPr="00E46AD2" w:rsidRDefault="001172FC" w:rsidP="001A721D">
      <w:pPr>
        <w:pStyle w:val="ng-star-inserted"/>
        <w:bidi/>
      </w:pPr>
      <w:r w:rsidRPr="00E46AD2">
        <w:rPr>
          <w:rStyle w:val="ng-star-inserted1"/>
          <w:rFonts w:eastAsiaTheme="majorEastAsia"/>
          <w:sz w:val="28"/>
          <w:szCs w:val="28"/>
          <w:rtl/>
        </w:rPr>
        <w:t>لا يجب على المسلم أن يلتزم بمذهب فقهي معين، وأن يتعصب له، وأن يرفض كل ما يخالفه. بل يجوز للمسلم أن يأخذ من كل مذهب ما يراه أقرب إلى الحق والصواب، بشرط أن يكون ذلك مبنيًا على علم ودليل، وليس على الهوى والتشهي</w:t>
      </w:r>
      <w:r w:rsidRPr="00E46AD2">
        <w:rPr>
          <w:rStyle w:val="ng-star-inserted1"/>
          <w:rFonts w:eastAsiaTheme="majorEastAsia"/>
          <w:sz w:val="28"/>
          <w:szCs w:val="28"/>
        </w:rPr>
        <w:t>.</w:t>
      </w:r>
    </w:p>
    <w:p w14:paraId="36BBFCB7" w14:textId="77777777" w:rsidR="001172FC" w:rsidRPr="00E46AD2" w:rsidRDefault="001172FC" w:rsidP="001A721D">
      <w:pPr>
        <w:pStyle w:val="ng-star-inserted"/>
        <w:bidi/>
      </w:pPr>
      <w:r w:rsidRPr="00E46AD2">
        <w:rPr>
          <w:rStyle w:val="ng-star-inserted1"/>
          <w:rFonts w:eastAsiaTheme="majorEastAsia"/>
          <w:b/>
          <w:bCs/>
          <w:sz w:val="28"/>
          <w:szCs w:val="28"/>
          <w:rtl/>
        </w:rPr>
        <w:t>ثالثًا: الجمود الفقهي: خطر يهدد الأمة</w:t>
      </w:r>
      <w:r w:rsidRPr="00E46AD2">
        <w:rPr>
          <w:rStyle w:val="ng-star-inserted1"/>
          <w:rFonts w:eastAsiaTheme="majorEastAsia"/>
          <w:b/>
          <w:bCs/>
          <w:sz w:val="28"/>
          <w:szCs w:val="28"/>
        </w:rPr>
        <w:t>:</w:t>
      </w:r>
    </w:p>
    <w:p w14:paraId="64DACFB2" w14:textId="77777777" w:rsidR="001172FC" w:rsidRPr="00E46AD2" w:rsidRDefault="001172FC" w:rsidP="001A721D">
      <w:pPr>
        <w:pStyle w:val="ng-star-inserted"/>
        <w:bidi/>
      </w:pPr>
      <w:r w:rsidRPr="00E46AD2">
        <w:rPr>
          <w:rStyle w:val="ng-star-inserted1"/>
          <w:rFonts w:eastAsiaTheme="majorEastAsia"/>
          <w:sz w:val="28"/>
          <w:szCs w:val="28"/>
          <w:rtl/>
        </w:rPr>
        <w:t>الالتزام الحرفي بآراء الأئمة، وعدم الاجتهاد في المسائل المستجدة، يؤدي إلى جمود فقهي، وإلى عجز عن مواكبة التطورات العصرية. يجب أن نفتح باب الاجتهاد، وأن نشجع العلماء على البحث والنظر، وأن نقدم حلولًا فقهية للمشكلات المعاصرة</w:t>
      </w:r>
      <w:r w:rsidRPr="00E46AD2">
        <w:rPr>
          <w:rStyle w:val="ng-star-inserted1"/>
          <w:rFonts w:eastAsiaTheme="majorEastAsia"/>
          <w:sz w:val="28"/>
          <w:szCs w:val="28"/>
        </w:rPr>
        <w:t>.</w:t>
      </w:r>
    </w:p>
    <w:p w14:paraId="395EC9FD" w14:textId="77777777" w:rsidR="001172FC" w:rsidRPr="00E46AD2" w:rsidRDefault="001172FC" w:rsidP="001A721D">
      <w:pPr>
        <w:pStyle w:val="ng-star-inserted"/>
        <w:bidi/>
      </w:pPr>
      <w:r w:rsidRPr="00E46AD2">
        <w:rPr>
          <w:rStyle w:val="ng-star-inserted1"/>
          <w:rFonts w:eastAsiaTheme="majorEastAsia"/>
          <w:b/>
          <w:bCs/>
          <w:sz w:val="28"/>
          <w:szCs w:val="28"/>
          <w:rtl/>
        </w:rPr>
        <w:t>رابعًا: دور السياسة في انتشار المذاهب</w:t>
      </w:r>
      <w:r w:rsidRPr="00E46AD2">
        <w:rPr>
          <w:rStyle w:val="ng-star-inserted1"/>
          <w:rFonts w:eastAsiaTheme="majorEastAsia"/>
          <w:b/>
          <w:bCs/>
          <w:sz w:val="28"/>
          <w:szCs w:val="28"/>
        </w:rPr>
        <w:t>:</w:t>
      </w:r>
    </w:p>
    <w:p w14:paraId="0477BF16" w14:textId="77777777" w:rsidR="001172FC" w:rsidRPr="00E46AD2" w:rsidRDefault="001172FC" w:rsidP="001A721D">
      <w:pPr>
        <w:pStyle w:val="ng-star-inserted"/>
        <w:bidi/>
      </w:pPr>
      <w:r w:rsidRPr="00E46AD2">
        <w:rPr>
          <w:rStyle w:val="ng-star-inserted1"/>
          <w:rFonts w:eastAsiaTheme="majorEastAsia"/>
          <w:sz w:val="28"/>
          <w:szCs w:val="28"/>
          <w:rtl/>
        </w:rPr>
        <w:t>لا ننكر أن بعض المذاهب الفقهية قد حظيت بدعم سياسي من بعض الحكام، مما ساهم في انتشارها وتأثيرها. ولكن، هذا لا يعني أن هذه المذاهب هي الأفضل أو الأصوب، ولا يعني أن نقدسها أو نتعصب لها</w:t>
      </w:r>
      <w:r w:rsidRPr="00E46AD2">
        <w:rPr>
          <w:rStyle w:val="ng-star-inserted1"/>
          <w:rFonts w:eastAsiaTheme="majorEastAsia"/>
          <w:sz w:val="28"/>
          <w:szCs w:val="28"/>
        </w:rPr>
        <w:t>.</w:t>
      </w:r>
    </w:p>
    <w:p w14:paraId="00EA701C" w14:textId="77777777" w:rsidR="001172FC" w:rsidRPr="00E46AD2" w:rsidRDefault="001172FC" w:rsidP="001A721D">
      <w:pPr>
        <w:pStyle w:val="ng-star-inserted"/>
        <w:bidi/>
      </w:pPr>
      <w:r w:rsidRPr="00E46AD2">
        <w:rPr>
          <w:rStyle w:val="ng-star-inserted1"/>
          <w:rFonts w:eastAsiaTheme="majorEastAsia"/>
          <w:b/>
          <w:bCs/>
          <w:sz w:val="28"/>
          <w:szCs w:val="28"/>
          <w:rtl/>
        </w:rPr>
        <w:t>خامسًا: العودة إلى الأصول</w:t>
      </w:r>
      <w:r w:rsidRPr="00E46AD2">
        <w:rPr>
          <w:rStyle w:val="ng-star-inserted1"/>
          <w:rFonts w:eastAsiaTheme="majorEastAsia"/>
          <w:b/>
          <w:bCs/>
          <w:sz w:val="28"/>
          <w:szCs w:val="28"/>
        </w:rPr>
        <w:t>:</w:t>
      </w:r>
    </w:p>
    <w:p w14:paraId="3CDB8FBB" w14:textId="77777777" w:rsidR="001172FC" w:rsidRPr="00E46AD2" w:rsidRDefault="001172FC" w:rsidP="001A721D">
      <w:pPr>
        <w:pStyle w:val="ng-star-inserted"/>
        <w:bidi/>
      </w:pPr>
      <w:r w:rsidRPr="00E46AD2">
        <w:rPr>
          <w:rStyle w:val="ng-star-inserted1"/>
          <w:rFonts w:eastAsiaTheme="majorEastAsia"/>
          <w:sz w:val="28"/>
          <w:szCs w:val="28"/>
          <w:rtl/>
        </w:rPr>
        <w:t>أفضل طريقة لتجاوز الخلافات المذهبية، وللوصول إلى الحق، هي العودة إلى الأصول: القرآن الكريم والسنة النبوية الصحيحة. يجب أن نجعل القرآن والسنة هما المرجعية العليا لنا، وأن نفهمهما في ضوء مقاصد الشريعة وقواعدها العامة</w:t>
      </w:r>
      <w:r w:rsidRPr="00E46AD2">
        <w:rPr>
          <w:rStyle w:val="ng-star-inserted1"/>
          <w:rFonts w:eastAsiaTheme="majorEastAsia"/>
          <w:sz w:val="28"/>
          <w:szCs w:val="28"/>
        </w:rPr>
        <w:t>.</w:t>
      </w:r>
    </w:p>
    <w:p w14:paraId="4E25BD32" w14:textId="77777777" w:rsidR="001172FC" w:rsidRPr="00E46AD2" w:rsidRDefault="001172FC" w:rsidP="001A721D">
      <w:pPr>
        <w:pStyle w:val="ng-star-inserted"/>
        <w:bidi/>
      </w:pPr>
      <w:r w:rsidRPr="00E46AD2">
        <w:rPr>
          <w:rStyle w:val="ng-star-inserted1"/>
          <w:rFonts w:eastAsiaTheme="majorEastAsia"/>
          <w:b/>
          <w:bCs/>
          <w:sz w:val="28"/>
          <w:szCs w:val="28"/>
          <w:rtl/>
        </w:rPr>
        <w:t>سادسًا: الاجتهاد المنضبط</w:t>
      </w:r>
      <w:r w:rsidRPr="00E46AD2">
        <w:rPr>
          <w:rStyle w:val="ng-star-inserted1"/>
          <w:rFonts w:eastAsiaTheme="majorEastAsia"/>
          <w:b/>
          <w:bCs/>
          <w:sz w:val="28"/>
          <w:szCs w:val="28"/>
        </w:rPr>
        <w:t>:</w:t>
      </w:r>
    </w:p>
    <w:p w14:paraId="18D7F850" w14:textId="77777777" w:rsidR="001172FC" w:rsidRPr="00E46AD2" w:rsidRDefault="001172FC" w:rsidP="001A721D">
      <w:pPr>
        <w:pStyle w:val="ng-star-inserted"/>
        <w:bidi/>
      </w:pPr>
      <w:r w:rsidRPr="00E46AD2">
        <w:rPr>
          <w:rStyle w:val="ng-star-inserted1"/>
          <w:rFonts w:eastAsiaTheme="majorEastAsia"/>
          <w:sz w:val="28"/>
          <w:szCs w:val="28"/>
          <w:rtl/>
        </w:rPr>
        <w:t>الاجتهاد ضروري لتجديد الفقه الإسلامي، ولمواكبة التطورات العصرية. ولكن، يجب أن يكون الاجتهاد منضبطًا بضوابط الشرع، وأن يكون مبنيًا على علم ودليل، وأن يراعي مقاصد الشريعة ومصالح العباد</w:t>
      </w:r>
      <w:r w:rsidRPr="00E46AD2">
        <w:rPr>
          <w:rStyle w:val="ng-star-inserted1"/>
          <w:rFonts w:eastAsiaTheme="majorEastAsia"/>
          <w:sz w:val="28"/>
          <w:szCs w:val="28"/>
        </w:rPr>
        <w:t>.</w:t>
      </w:r>
    </w:p>
    <w:p w14:paraId="305DE40A" w14:textId="77777777" w:rsidR="001172FC" w:rsidRPr="00E46AD2" w:rsidRDefault="001172FC" w:rsidP="001A721D">
      <w:pPr>
        <w:pStyle w:val="ng-star-inserted"/>
        <w:bidi/>
      </w:pPr>
      <w:r w:rsidRPr="00E46AD2">
        <w:rPr>
          <w:rStyle w:val="ng-star-inserted1"/>
          <w:rFonts w:eastAsiaTheme="majorEastAsia"/>
          <w:b/>
          <w:bCs/>
          <w:sz w:val="28"/>
          <w:szCs w:val="28"/>
          <w:rtl/>
        </w:rPr>
        <w:t>سابعًا: احترام العلماء وتقدير جهودهم</w:t>
      </w:r>
      <w:r w:rsidRPr="00E46AD2">
        <w:rPr>
          <w:rStyle w:val="ng-star-inserted1"/>
          <w:rFonts w:eastAsiaTheme="majorEastAsia"/>
          <w:b/>
          <w:bCs/>
          <w:sz w:val="28"/>
          <w:szCs w:val="28"/>
        </w:rPr>
        <w:t>:</w:t>
      </w:r>
    </w:p>
    <w:p w14:paraId="1D021858" w14:textId="77777777" w:rsidR="001172FC" w:rsidRPr="00E46AD2" w:rsidRDefault="001172FC" w:rsidP="001A721D">
      <w:pPr>
        <w:pStyle w:val="ng-star-inserted"/>
        <w:bidi/>
      </w:pPr>
      <w:r w:rsidRPr="00E46AD2">
        <w:rPr>
          <w:rStyle w:val="ng-star-inserted1"/>
          <w:rFonts w:eastAsiaTheme="majorEastAsia"/>
          <w:sz w:val="28"/>
          <w:szCs w:val="28"/>
          <w:rtl/>
        </w:rPr>
        <w:t>يجب أن نحترم علماء المذاهب الفقهية، وأن نقدر جهودهم في خدمة الفقه الإسلامي، وأن نستفيد من علمهم وتراثهم. ولكن، هذا لا يعني أن نقدسهم أو أن نتعصب لهم، أو أن نرفض كل نقد لآرائهم</w:t>
      </w:r>
      <w:r w:rsidRPr="00E46AD2">
        <w:rPr>
          <w:rStyle w:val="ng-star-inserted1"/>
          <w:rFonts w:eastAsiaTheme="majorEastAsia"/>
          <w:sz w:val="28"/>
          <w:szCs w:val="28"/>
        </w:rPr>
        <w:t>.</w:t>
      </w:r>
    </w:p>
    <w:p w14:paraId="746CB119" w14:textId="77777777" w:rsidR="001172FC" w:rsidRPr="00E46AD2" w:rsidRDefault="001172FC" w:rsidP="001A721D">
      <w:pPr>
        <w:pStyle w:val="ng-star-inserted"/>
        <w:bidi/>
      </w:pPr>
      <w:r w:rsidRPr="00E46AD2">
        <w:rPr>
          <w:rStyle w:val="ng-star-inserted1"/>
          <w:rFonts w:eastAsiaTheme="majorEastAsia"/>
          <w:b/>
          <w:bCs/>
          <w:sz w:val="28"/>
          <w:szCs w:val="28"/>
          <w:rtl/>
        </w:rPr>
        <w:t>الخلاصة</w:t>
      </w:r>
      <w:r w:rsidRPr="00E46AD2">
        <w:rPr>
          <w:rStyle w:val="ng-star-inserted1"/>
          <w:rFonts w:eastAsiaTheme="majorEastAsia"/>
          <w:b/>
          <w:bCs/>
          <w:sz w:val="28"/>
          <w:szCs w:val="28"/>
        </w:rPr>
        <w:t>:</w:t>
      </w:r>
    </w:p>
    <w:p w14:paraId="08D2F0B7" w14:textId="77777777" w:rsidR="001172FC" w:rsidRPr="00E46AD2" w:rsidRDefault="001172FC" w:rsidP="001A721D">
      <w:pPr>
        <w:pStyle w:val="ng-star-inserted"/>
        <w:bidi/>
      </w:pPr>
      <w:r w:rsidRPr="00E46AD2">
        <w:rPr>
          <w:rStyle w:val="ng-star-inserted1"/>
          <w:rFonts w:eastAsiaTheme="majorEastAsia"/>
          <w:sz w:val="28"/>
          <w:szCs w:val="28"/>
          <w:rtl/>
        </w:rPr>
        <w:t>المذاهب الفقهية هي إرث ثمين، يجب أن نستفيد منه، ولكن دون تقديس أو تعصب. يجب أن نعود إلى الأصول: القرآن والسنة، وأن نجتهد في فهمهما وتطبيقهما في واقعنا المعاصر. يجب أن نفتح باب الاجتهاد، وأن نشجع العلماء على البحث والنظر، وأن نقدم حلولًا فقهية للمشكلات المعاصرة، مع الالتزام بضوابط الشرع ومقاصد الشريعة</w:t>
      </w:r>
      <w:r w:rsidRPr="00E46AD2">
        <w:rPr>
          <w:rStyle w:val="ng-star-inserted1"/>
          <w:rFonts w:eastAsiaTheme="majorEastAsia"/>
          <w:sz w:val="28"/>
          <w:szCs w:val="28"/>
        </w:rPr>
        <w:t>.</w:t>
      </w:r>
    </w:p>
    <w:p w14:paraId="1F694DDC" w14:textId="77777777" w:rsidR="001172FC" w:rsidRPr="00E46AD2" w:rsidRDefault="001172FC" w:rsidP="001A721D">
      <w:pPr>
        <w:pStyle w:val="ng-star-inserted"/>
        <w:bidi/>
      </w:pPr>
      <w:r w:rsidRPr="00E46AD2">
        <w:rPr>
          <w:rStyle w:val="ng-star-inserted1"/>
          <w:rFonts w:eastAsiaTheme="majorEastAsia"/>
          <w:b/>
          <w:bCs/>
          <w:sz w:val="28"/>
          <w:szCs w:val="28"/>
          <w:rtl/>
        </w:rPr>
        <w:t>دعوة إلى الوحدة</w:t>
      </w:r>
      <w:r w:rsidRPr="00E46AD2">
        <w:rPr>
          <w:rStyle w:val="ng-star-inserted1"/>
          <w:rFonts w:eastAsiaTheme="majorEastAsia"/>
          <w:b/>
          <w:bCs/>
          <w:sz w:val="28"/>
          <w:szCs w:val="28"/>
        </w:rPr>
        <w:t>:</w:t>
      </w:r>
    </w:p>
    <w:p w14:paraId="25DCBF4C" w14:textId="21670D21" w:rsidR="000F29E1" w:rsidRPr="00E46AD2" w:rsidRDefault="001172FC" w:rsidP="001A721D">
      <w:pPr>
        <w:pStyle w:val="ng-star-inserted"/>
        <w:bidi/>
        <w:rPr>
          <w:rtl/>
        </w:rPr>
      </w:pPr>
      <w:r w:rsidRPr="00E46AD2">
        <w:rPr>
          <w:rStyle w:val="ng-star-inserted1"/>
          <w:rFonts w:eastAsiaTheme="majorEastAsia"/>
          <w:sz w:val="28"/>
          <w:szCs w:val="28"/>
          <w:rtl/>
        </w:rPr>
        <w:t>إن الخلافات المذهبية قد فرقت الأمة، وأضعفت قوتها. يجب أن نتجاوز هذه الخلافات، وأن نتوحد على كلمة سواء، وأن نعمل معًا لخدمة الإسلام والمسلمين</w:t>
      </w:r>
      <w:r w:rsidRPr="00E46AD2">
        <w:rPr>
          <w:rStyle w:val="ng-star-inserted1"/>
          <w:rFonts w:eastAsiaTheme="majorEastAsia"/>
          <w:sz w:val="28"/>
          <w:szCs w:val="28"/>
        </w:rPr>
        <w:t>.</w:t>
      </w:r>
    </w:p>
    <w:p w14:paraId="5E57CEF6" w14:textId="10CC1CE2" w:rsidR="009A69F9" w:rsidRPr="00E46AD2" w:rsidRDefault="009A69F9" w:rsidP="008A0417">
      <w:pPr>
        <w:pStyle w:val="1"/>
        <w:rPr>
          <w:rtl/>
        </w:rPr>
      </w:pPr>
      <w:bookmarkStart w:id="68" w:name="_Toc199407055"/>
      <w:r w:rsidRPr="00E46AD2">
        <w:rPr>
          <w:rtl/>
        </w:rPr>
        <w:t>تحليل منهجيّة محمد شحرور في قراءة القرآن الكريم</w:t>
      </w:r>
      <w:bookmarkEnd w:id="68"/>
    </w:p>
    <w:p w14:paraId="69ABA4E2" w14:textId="77777777" w:rsidR="009A69F9" w:rsidRPr="00E46AD2" w:rsidRDefault="009A69F9" w:rsidP="001A721D">
      <w:pPr>
        <w:rPr>
          <w:rtl/>
        </w:rPr>
      </w:pPr>
    </w:p>
    <w:p w14:paraId="78E1530E" w14:textId="77777777" w:rsidR="009A69F9" w:rsidRPr="00E46AD2" w:rsidRDefault="009A69F9" w:rsidP="001A721D">
      <w:pPr>
        <w:rPr>
          <w:rtl/>
        </w:rPr>
      </w:pPr>
      <w:r w:rsidRPr="00E46AD2">
        <w:rPr>
          <w:rtl/>
        </w:rPr>
        <w:t>لا شكّ أنّ محمد شحرور يُمثّل علامة فارقة في الدراسات القرآنية المعاصرة، حيث قدّم رؤية جديدة ومثيرة للجدل في فهم النصّ القرآني. ويمكن تلخيص منهجيته في خمسة أسس رئيسية، كما وردت في كتاب "دليل القراءة المعاصرة للتنزيل الحكيم":</w:t>
      </w:r>
    </w:p>
    <w:p w14:paraId="773C41EF" w14:textId="77777777" w:rsidR="009A69F9" w:rsidRPr="00E46AD2" w:rsidRDefault="009A69F9" w:rsidP="001A721D">
      <w:pPr>
        <w:rPr>
          <w:rtl/>
        </w:rPr>
      </w:pPr>
    </w:p>
    <w:p w14:paraId="5DBA65C8" w14:textId="3A3993E1" w:rsidR="009A69F9" w:rsidRPr="00E46AD2" w:rsidRDefault="00431F15" w:rsidP="001A721D">
      <w:pPr>
        <w:rPr>
          <w:rtl/>
        </w:rPr>
      </w:pPr>
      <w:r w:rsidRPr="00E46AD2">
        <w:rPr>
          <w:rtl/>
        </w:rPr>
        <w:t xml:space="preserve">   </w:t>
      </w:r>
      <w:r w:rsidR="009A69F9" w:rsidRPr="00E46AD2">
        <w:rPr>
          <w:rtl/>
        </w:rPr>
        <w:t xml:space="preserve"> 1. الأساس الإيماني</w:t>
      </w:r>
    </w:p>
    <w:p w14:paraId="52DFA284" w14:textId="77777777" w:rsidR="009A69F9" w:rsidRPr="00E46AD2" w:rsidRDefault="009A69F9" w:rsidP="001A721D">
      <w:pPr>
        <w:rPr>
          <w:rtl/>
        </w:rPr>
      </w:pPr>
    </w:p>
    <w:p w14:paraId="686A7B44" w14:textId="77777777" w:rsidR="009A69F9" w:rsidRPr="00E46AD2" w:rsidRDefault="009A69F9" w:rsidP="001A721D">
      <w:pPr>
        <w:rPr>
          <w:rtl/>
        </w:rPr>
      </w:pPr>
      <w:r w:rsidRPr="00E46AD2">
        <w:rPr>
          <w:rtl/>
        </w:rPr>
        <w:t>ينطلق شحرور من كون القرآن الكريم نصًا إيمانيًا بامتياز، لا يُقدّم كحقائق علمية قاطعة، بل كتوجيهات إيمانية تُؤسس لعلاقة الإنسان بخالقه. ويشدد على أنّ إثبات مصداقية هذا النصّ يقع على عاتق المؤمنين، من خلال تجسيده في الواقع، وإبراز قدرته على مواكبة تطورات الحياة وتقديم حلول لمشكلاتها.</w:t>
      </w:r>
    </w:p>
    <w:p w14:paraId="5807CD52" w14:textId="77777777" w:rsidR="009A69F9" w:rsidRPr="00E46AD2" w:rsidRDefault="009A69F9" w:rsidP="001A721D">
      <w:pPr>
        <w:rPr>
          <w:rtl/>
        </w:rPr>
      </w:pPr>
    </w:p>
    <w:p w14:paraId="3E5CB907" w14:textId="77777777" w:rsidR="009A69F9" w:rsidRPr="00E46AD2" w:rsidRDefault="009A69F9" w:rsidP="001A721D">
      <w:pPr>
        <w:rPr>
          <w:rtl/>
        </w:rPr>
      </w:pPr>
      <w:r w:rsidRPr="00E46AD2">
        <w:rPr>
          <w:rtl/>
        </w:rPr>
        <w:t>ويُضيف شحرور بُعدًا معرفيًا هامًا، حيث يعتبر أنّ الوجود المادي وقوانينه هما "كلمات الله الملموسة"، وأنّ العلوم هي السبيل لفهم هذه الكلمات. هذه الرؤية تُعيد الاعتبار للعلم، وتُزيل التعارض المُفترض بين الدين والعلم، وتجعلهما مُتكاملين في فهم الوجود.</w:t>
      </w:r>
    </w:p>
    <w:p w14:paraId="06330D26" w14:textId="77777777" w:rsidR="009A69F9" w:rsidRPr="00E46AD2" w:rsidRDefault="009A69F9" w:rsidP="001A721D">
      <w:pPr>
        <w:rPr>
          <w:rtl/>
        </w:rPr>
      </w:pPr>
    </w:p>
    <w:p w14:paraId="6F8C28D8" w14:textId="77777777" w:rsidR="009A69F9" w:rsidRPr="00E46AD2" w:rsidRDefault="009A69F9" w:rsidP="001A721D">
      <w:pPr>
        <w:rPr>
          <w:rtl/>
        </w:rPr>
      </w:pPr>
      <w:r w:rsidRPr="00E46AD2">
        <w:rPr>
          <w:rtl/>
        </w:rPr>
        <w:t>كما يؤكد شحرور على أنّ فهم القرآن الكريم لا يحتاج إلى مصادر خارجية، بل ينبثق من النصّ ذاته. ويرفض فكرة "تقزيم النصّ" التي سادت في عصور التقليد، ويُشدد على ضرورة فهمه في سياقه اللغوي والتاريخي.</w:t>
      </w:r>
    </w:p>
    <w:p w14:paraId="6F07CF97" w14:textId="77777777" w:rsidR="009A69F9" w:rsidRPr="00E46AD2" w:rsidRDefault="009A69F9" w:rsidP="001A721D">
      <w:pPr>
        <w:rPr>
          <w:rtl/>
        </w:rPr>
      </w:pPr>
    </w:p>
    <w:p w14:paraId="19B3CE11" w14:textId="77777777" w:rsidR="009A69F9" w:rsidRPr="00E46AD2" w:rsidRDefault="009A69F9" w:rsidP="001A721D">
      <w:pPr>
        <w:rPr>
          <w:rtl/>
        </w:rPr>
      </w:pPr>
      <w:r w:rsidRPr="00E46AD2">
        <w:rPr>
          <w:rtl/>
        </w:rPr>
        <w:t>وفي مجال التشريع، يتبنى شحرور مبدأ "الأصل في الأشياء الإباحة"، ويجعل التحريم من حقّ الله وحده. ويُقدّم فهمًا جديدًا للسنة النبوية، حيث يميز بين "السنة الرسولية" التي لا اجتهاد فيها، و"السنة النبوية" التي تعكس اجتهادات الرسول كقائد مجتمعي، والتي قد تتغير بتغير الظروف.</w:t>
      </w:r>
    </w:p>
    <w:p w14:paraId="21F51F8B" w14:textId="77777777" w:rsidR="009A69F9" w:rsidRPr="00E46AD2" w:rsidRDefault="009A69F9" w:rsidP="001A721D">
      <w:pPr>
        <w:rPr>
          <w:rtl/>
        </w:rPr>
      </w:pPr>
    </w:p>
    <w:p w14:paraId="53C7E845" w14:textId="18ACE922" w:rsidR="009A69F9" w:rsidRPr="00E46AD2" w:rsidRDefault="00431F15" w:rsidP="001A721D">
      <w:pPr>
        <w:rPr>
          <w:rtl/>
        </w:rPr>
      </w:pPr>
      <w:r w:rsidRPr="00E46AD2">
        <w:rPr>
          <w:rtl/>
        </w:rPr>
        <w:t xml:space="preserve">   </w:t>
      </w:r>
      <w:r w:rsidR="009A69F9" w:rsidRPr="00E46AD2">
        <w:rPr>
          <w:rtl/>
        </w:rPr>
        <w:t xml:space="preserve"> 2. الأولويات</w:t>
      </w:r>
    </w:p>
    <w:p w14:paraId="37267190" w14:textId="77777777" w:rsidR="009A69F9" w:rsidRPr="00E46AD2" w:rsidRDefault="009A69F9" w:rsidP="001A721D">
      <w:pPr>
        <w:rPr>
          <w:rtl/>
        </w:rPr>
      </w:pPr>
    </w:p>
    <w:p w14:paraId="58DF7AA0" w14:textId="77777777" w:rsidR="009A69F9" w:rsidRPr="00E46AD2" w:rsidRDefault="009A69F9" w:rsidP="001A721D">
      <w:pPr>
        <w:rPr>
          <w:rtl/>
        </w:rPr>
      </w:pPr>
      <w:r w:rsidRPr="00E46AD2">
        <w:rPr>
          <w:rtl/>
        </w:rPr>
        <w:t>يُشدد شحرور على أنّ القرآن الكريم نصّ لغويّ إلهي، وأنّ الله هو مؤلفه، في حين أنّ البشر هم القراء. ويؤكد أنّ الفهم الكامل للنصّ لا يمكن أن يتحقق لشخص واحد أو جيل بعينه، بل يتطور بتطور المعرفة البشرية.</w:t>
      </w:r>
    </w:p>
    <w:p w14:paraId="107039C0" w14:textId="77777777" w:rsidR="009A69F9" w:rsidRPr="00E46AD2" w:rsidRDefault="009A69F9" w:rsidP="001A721D">
      <w:pPr>
        <w:rPr>
          <w:rtl/>
        </w:rPr>
      </w:pPr>
    </w:p>
    <w:p w14:paraId="3C642443" w14:textId="28BB7BF7" w:rsidR="009A69F9" w:rsidRPr="00E46AD2" w:rsidRDefault="009A69F9" w:rsidP="001A721D">
      <w:pPr>
        <w:rPr>
          <w:rtl/>
        </w:rPr>
      </w:pPr>
      <w:r w:rsidRPr="00E46AD2">
        <w:rPr>
          <w:rtl/>
        </w:rPr>
        <w:t xml:space="preserve">ويُشير إلى أنّ التشريع في الإسلام ينقسم إلى نوعين: تشريع ثابت يشمل المحرمات الواضحة </w:t>
      </w:r>
      <w:r w:rsidR="0064321B">
        <w:rPr>
          <w:rtl/>
        </w:rPr>
        <w:t>"</w:t>
      </w:r>
      <w:r w:rsidRPr="00E46AD2">
        <w:rPr>
          <w:rtl/>
        </w:rPr>
        <w:t>المحكم</w:t>
      </w:r>
      <w:r w:rsidR="0064321B">
        <w:rPr>
          <w:rtl/>
        </w:rPr>
        <w:t>"</w:t>
      </w:r>
      <w:r w:rsidRPr="00E46AD2">
        <w:rPr>
          <w:rtl/>
        </w:rPr>
        <w:t xml:space="preserve">، وتشريع مرن يسمح بالاجتهاد </w:t>
      </w:r>
      <w:r w:rsidR="0064321B">
        <w:rPr>
          <w:rtl/>
        </w:rPr>
        <w:t>"</w:t>
      </w:r>
      <w:r w:rsidRPr="00E46AD2">
        <w:rPr>
          <w:rtl/>
        </w:rPr>
        <w:t>المتشابه</w:t>
      </w:r>
      <w:r w:rsidR="0064321B">
        <w:rPr>
          <w:rtl/>
        </w:rPr>
        <w:t>"</w:t>
      </w:r>
      <w:r w:rsidRPr="00E46AD2">
        <w:rPr>
          <w:rtl/>
        </w:rPr>
        <w:t>. ويترك للبشر حرية اختيار ما يناسبهم من الاجتهادات، ضمن حدودٍ رسمها النصّ.</w:t>
      </w:r>
    </w:p>
    <w:p w14:paraId="68CFE9F1" w14:textId="77777777" w:rsidR="009A69F9" w:rsidRPr="00E46AD2" w:rsidRDefault="009A69F9" w:rsidP="001A721D">
      <w:pPr>
        <w:rPr>
          <w:rtl/>
        </w:rPr>
      </w:pPr>
    </w:p>
    <w:p w14:paraId="0B4EA6F5" w14:textId="2EC1C285" w:rsidR="009A69F9" w:rsidRPr="00E46AD2" w:rsidRDefault="00431F15" w:rsidP="001A721D">
      <w:pPr>
        <w:rPr>
          <w:rtl/>
        </w:rPr>
      </w:pPr>
      <w:r w:rsidRPr="00E46AD2">
        <w:rPr>
          <w:rtl/>
        </w:rPr>
        <w:t xml:space="preserve">   </w:t>
      </w:r>
      <w:r w:rsidR="009A69F9" w:rsidRPr="00E46AD2">
        <w:rPr>
          <w:rtl/>
        </w:rPr>
        <w:t xml:space="preserve"> 3. اللغويات</w:t>
      </w:r>
    </w:p>
    <w:p w14:paraId="6367C7C3" w14:textId="77777777" w:rsidR="009A69F9" w:rsidRPr="00E46AD2" w:rsidRDefault="009A69F9" w:rsidP="001A721D">
      <w:pPr>
        <w:rPr>
          <w:rtl/>
        </w:rPr>
      </w:pPr>
    </w:p>
    <w:p w14:paraId="1F677DFA" w14:textId="77777777" w:rsidR="009A69F9" w:rsidRPr="00E46AD2" w:rsidRDefault="009A69F9" w:rsidP="001A721D">
      <w:pPr>
        <w:rPr>
          <w:rtl/>
        </w:rPr>
      </w:pPr>
      <w:r w:rsidRPr="00E46AD2">
        <w:rPr>
          <w:rtl/>
        </w:rPr>
        <w:t>يرى شحرور أنّ المعاني تسبق الألفاظ، وأنّ الكلمات مجرد أدوات لخدمة المعاني. ويُشدد على أهمية السياق في تحديد معنى الكلمة، ويُشير إلى أنّ الترادف مُلغى في القرآن الكريم، ولكن تعدد المعاني للكلمة الواحدة أمر وارد.</w:t>
      </w:r>
    </w:p>
    <w:p w14:paraId="60589624" w14:textId="77777777" w:rsidR="009A69F9" w:rsidRPr="00E46AD2" w:rsidRDefault="009A69F9" w:rsidP="001A721D">
      <w:pPr>
        <w:rPr>
          <w:rtl/>
        </w:rPr>
      </w:pPr>
    </w:p>
    <w:p w14:paraId="4184D75E" w14:textId="77777777" w:rsidR="009A69F9" w:rsidRPr="00E46AD2" w:rsidRDefault="009A69F9" w:rsidP="001A721D">
      <w:pPr>
        <w:rPr>
          <w:rtl/>
        </w:rPr>
      </w:pPr>
      <w:r w:rsidRPr="00E46AD2">
        <w:rPr>
          <w:rtl/>
        </w:rPr>
        <w:t>كما يؤكد على أنّ النصّ القرآني سابق على قواعد النحو، ويدعو إلى الاستفادة من تطور علم اللسانيات في فهم النصّ.</w:t>
      </w:r>
    </w:p>
    <w:p w14:paraId="20470765" w14:textId="77777777" w:rsidR="009A69F9" w:rsidRPr="00E46AD2" w:rsidRDefault="009A69F9" w:rsidP="001A721D">
      <w:pPr>
        <w:rPr>
          <w:rtl/>
        </w:rPr>
      </w:pPr>
    </w:p>
    <w:p w14:paraId="5FF363CA" w14:textId="736DE291" w:rsidR="009A69F9" w:rsidRPr="00E46AD2" w:rsidRDefault="00431F15" w:rsidP="001A721D">
      <w:pPr>
        <w:rPr>
          <w:rtl/>
        </w:rPr>
      </w:pPr>
      <w:r w:rsidRPr="00E46AD2">
        <w:rPr>
          <w:rtl/>
        </w:rPr>
        <w:t xml:space="preserve">   </w:t>
      </w:r>
      <w:r w:rsidR="009A69F9" w:rsidRPr="00E46AD2">
        <w:rPr>
          <w:rtl/>
        </w:rPr>
        <w:t xml:space="preserve"> 4. المنهج الفكري</w:t>
      </w:r>
    </w:p>
    <w:p w14:paraId="17481BC5" w14:textId="77777777" w:rsidR="009A69F9" w:rsidRPr="00E46AD2" w:rsidRDefault="009A69F9" w:rsidP="001A721D">
      <w:pPr>
        <w:rPr>
          <w:rtl/>
        </w:rPr>
      </w:pPr>
    </w:p>
    <w:p w14:paraId="445E10CF" w14:textId="77777777" w:rsidR="009A69F9" w:rsidRPr="00E46AD2" w:rsidRDefault="009A69F9" w:rsidP="001A721D">
      <w:pPr>
        <w:rPr>
          <w:rtl/>
        </w:rPr>
      </w:pPr>
      <w:r w:rsidRPr="00E46AD2">
        <w:rPr>
          <w:rtl/>
        </w:rPr>
        <w:t>يُركز شحرور على أهمية استخدام العقل في فهم النصوص اللغوية، ويؤكد أنّ النصوص لا يمكن أن تُفهم إلا بما يقتضيه العقل. ويُشير إلى أنّ إعجاز القرآن لا يكمن فقط في أسلوبه اللغوي، بل في مصداقية محتواه وقدرته على التطبيق في الواقع.</w:t>
      </w:r>
    </w:p>
    <w:p w14:paraId="67B7B089" w14:textId="77777777" w:rsidR="009A69F9" w:rsidRPr="00E46AD2" w:rsidRDefault="009A69F9" w:rsidP="001A721D">
      <w:pPr>
        <w:rPr>
          <w:rtl/>
        </w:rPr>
      </w:pPr>
    </w:p>
    <w:p w14:paraId="0CFC61B9" w14:textId="77777777" w:rsidR="009A69F9" w:rsidRPr="00E46AD2" w:rsidRDefault="009A69F9" w:rsidP="001A721D">
      <w:pPr>
        <w:rPr>
          <w:rtl/>
        </w:rPr>
      </w:pPr>
      <w:r w:rsidRPr="00E46AD2">
        <w:rPr>
          <w:rtl/>
        </w:rPr>
        <w:t>ويعتبر أنّ المجتمع يُساهم في تكوين معنى الآيات من خلال تطوره المعرفي، ولكن هذا لا يعني أنّ المعارف البشرية يمكن أن تتناقض مع النصّ الإلهي. ويُشدد على أنّ كلام الله يُفهم من خلال دراسة كلماته المتمثلة في الوجود وقوانينه.</w:t>
      </w:r>
    </w:p>
    <w:p w14:paraId="493DA38A" w14:textId="77777777" w:rsidR="009A69F9" w:rsidRPr="00E46AD2" w:rsidRDefault="009A69F9" w:rsidP="001A721D">
      <w:pPr>
        <w:rPr>
          <w:rtl/>
        </w:rPr>
      </w:pPr>
    </w:p>
    <w:p w14:paraId="5CB7BAD9" w14:textId="77777777" w:rsidR="009A69F9" w:rsidRPr="00E46AD2" w:rsidRDefault="009A69F9" w:rsidP="001A721D">
      <w:pPr>
        <w:rPr>
          <w:rtl/>
        </w:rPr>
      </w:pPr>
      <w:r w:rsidRPr="00E46AD2">
        <w:rPr>
          <w:rtl/>
        </w:rPr>
        <w:t>ويضع شحرور الحرية كقيمة عليا وأساس للحياة الإنسانية، ويعتبرها جوهر العبودية لله.</w:t>
      </w:r>
    </w:p>
    <w:p w14:paraId="0F880F3F" w14:textId="77777777" w:rsidR="009A69F9" w:rsidRPr="00E46AD2" w:rsidRDefault="009A69F9" w:rsidP="001A721D">
      <w:pPr>
        <w:rPr>
          <w:rtl/>
        </w:rPr>
      </w:pPr>
    </w:p>
    <w:p w14:paraId="71BD9363" w14:textId="27CD343D" w:rsidR="009A69F9" w:rsidRPr="00E46AD2" w:rsidRDefault="00431F15" w:rsidP="001A721D">
      <w:pPr>
        <w:rPr>
          <w:rtl/>
        </w:rPr>
      </w:pPr>
      <w:r w:rsidRPr="00E46AD2">
        <w:rPr>
          <w:rtl/>
        </w:rPr>
        <w:t xml:space="preserve">   </w:t>
      </w:r>
      <w:r w:rsidR="009A69F9" w:rsidRPr="00E46AD2">
        <w:rPr>
          <w:rtl/>
        </w:rPr>
        <w:t xml:space="preserve"> 5. أسس التشريع المعاصر</w:t>
      </w:r>
    </w:p>
    <w:p w14:paraId="10CC4351" w14:textId="77777777" w:rsidR="009A69F9" w:rsidRPr="00E46AD2" w:rsidRDefault="009A69F9" w:rsidP="001A721D">
      <w:pPr>
        <w:rPr>
          <w:rtl/>
        </w:rPr>
      </w:pPr>
    </w:p>
    <w:p w14:paraId="073F21C4" w14:textId="53E0DB5F" w:rsidR="009A69F9" w:rsidRPr="00E46AD2" w:rsidRDefault="009A69F9" w:rsidP="001A721D">
      <w:pPr>
        <w:rPr>
          <w:rtl/>
        </w:rPr>
      </w:pPr>
      <w:r w:rsidRPr="00E46AD2">
        <w:rPr>
          <w:rtl/>
        </w:rPr>
        <w:t xml:space="preserve">يُقدّم شحرور رؤية معاصرة للتشريع الإسلامي، حيث يميز بين آيات النبوة التي تتناول نواميس الكون، وآيات الرسالة التي تتعلق بالأحكام والتشريعات. ويُشير إلى أنّ آيات الرسالة تنقسم إلى قسمين: قسم ثابت في النص والمحتوى </w:t>
      </w:r>
      <w:r w:rsidR="0064321B">
        <w:rPr>
          <w:rtl/>
        </w:rPr>
        <w:t>"</w:t>
      </w:r>
      <w:r w:rsidRPr="00E46AD2">
        <w:rPr>
          <w:rtl/>
        </w:rPr>
        <w:t>المحكمات</w:t>
      </w:r>
      <w:r w:rsidR="0064321B">
        <w:rPr>
          <w:rtl/>
        </w:rPr>
        <w:t>"</w:t>
      </w:r>
      <w:r w:rsidRPr="00E46AD2">
        <w:rPr>
          <w:rtl/>
        </w:rPr>
        <w:t xml:space="preserve">، وقسم ثابت في النص ولكن محتواه متحرك </w:t>
      </w:r>
      <w:r w:rsidR="0064321B">
        <w:rPr>
          <w:rtl/>
        </w:rPr>
        <w:t>"</w:t>
      </w:r>
      <w:r w:rsidRPr="00E46AD2">
        <w:rPr>
          <w:rtl/>
        </w:rPr>
        <w:t>تفصيل المحكم</w:t>
      </w:r>
      <w:r w:rsidR="0064321B">
        <w:rPr>
          <w:rtl/>
        </w:rPr>
        <w:t>"</w:t>
      </w:r>
      <w:r w:rsidRPr="00E46AD2">
        <w:rPr>
          <w:rtl/>
        </w:rPr>
        <w:t>.</w:t>
      </w:r>
    </w:p>
    <w:p w14:paraId="1BFF1D8B" w14:textId="77777777" w:rsidR="009A69F9" w:rsidRPr="00E46AD2" w:rsidRDefault="009A69F9" w:rsidP="001A721D">
      <w:pPr>
        <w:rPr>
          <w:rtl/>
        </w:rPr>
      </w:pPr>
    </w:p>
    <w:p w14:paraId="251D1FF6" w14:textId="77777777" w:rsidR="009A69F9" w:rsidRPr="00E46AD2" w:rsidRDefault="009A69F9" w:rsidP="001A721D">
      <w:pPr>
        <w:rPr>
          <w:rtl/>
        </w:rPr>
      </w:pPr>
      <w:r w:rsidRPr="00E46AD2">
        <w:rPr>
          <w:rtl/>
        </w:rPr>
        <w:t>كما يرفض مفهوم "الناسخ والمنسوخ"، ويُعتبر أنّ الاجتهاد محصور في تفصيل المحكم، ويجب أن يستند إلى البراهين المادية والأدلة العلمية. ويُشدد على أنّ التحريم من حقّ الله وحده، بينما للمجتمع الحق في المنع والنهي.</w:t>
      </w:r>
    </w:p>
    <w:p w14:paraId="695FD843" w14:textId="77777777" w:rsidR="009A69F9" w:rsidRPr="00E46AD2" w:rsidRDefault="009A69F9" w:rsidP="001A721D">
      <w:pPr>
        <w:rPr>
          <w:rtl/>
        </w:rPr>
      </w:pPr>
    </w:p>
    <w:p w14:paraId="1CF86F83" w14:textId="77777777" w:rsidR="009A69F9" w:rsidRPr="00E46AD2" w:rsidRDefault="009A69F9" w:rsidP="001A721D">
      <w:pPr>
        <w:rPr>
          <w:rtl/>
        </w:rPr>
      </w:pPr>
      <w:r w:rsidRPr="00E46AD2">
        <w:rPr>
          <w:rtl/>
        </w:rPr>
        <w:t>ويعتبر أنّ السنة النبوية هي أول اجتهاد بشري في التفاعل مع الرسالة، وأنّ الفقه هو اجتهاد إنساني مرتبط بظروف تاريخية ومعرفية محددة. ويطالب بأن تكون مجالس الإفتاء مختصة بالشعائر الدينية فقط، وأن تُترك التشريعات المجتمعية للمجالس التشريعية المنتخبة.</w:t>
      </w:r>
    </w:p>
    <w:p w14:paraId="01DAC105" w14:textId="77777777" w:rsidR="009A69F9" w:rsidRPr="00E46AD2" w:rsidRDefault="009A69F9" w:rsidP="001A721D">
      <w:pPr>
        <w:rPr>
          <w:rtl/>
        </w:rPr>
      </w:pPr>
    </w:p>
    <w:p w14:paraId="402B9AC8" w14:textId="20306685" w:rsidR="009A69F9" w:rsidRPr="00E46AD2" w:rsidRDefault="00431F15" w:rsidP="001A721D">
      <w:pPr>
        <w:rPr>
          <w:rtl/>
        </w:rPr>
      </w:pPr>
      <w:r w:rsidRPr="00E46AD2">
        <w:rPr>
          <w:rtl/>
        </w:rPr>
        <w:t xml:space="preserve">   </w:t>
      </w:r>
      <w:r w:rsidR="009A69F9" w:rsidRPr="00E46AD2">
        <w:rPr>
          <w:rtl/>
        </w:rPr>
        <w:t xml:space="preserve"> الخلاصة</w:t>
      </w:r>
    </w:p>
    <w:p w14:paraId="63DDCCD0" w14:textId="77777777" w:rsidR="009A69F9" w:rsidRPr="00E46AD2" w:rsidRDefault="009A69F9" w:rsidP="001A721D">
      <w:pPr>
        <w:rPr>
          <w:rtl/>
        </w:rPr>
      </w:pPr>
    </w:p>
    <w:p w14:paraId="5B5E4BF6" w14:textId="4F073675" w:rsidR="009A69F9" w:rsidRDefault="009A69F9" w:rsidP="001A721D">
      <w:pPr>
        <w:rPr>
          <w:rtl/>
        </w:rPr>
      </w:pPr>
      <w:r w:rsidRPr="00E46AD2">
        <w:rPr>
          <w:rtl/>
        </w:rPr>
        <w:t>يمكن القول أنّ محمد شحرور قدّم مشروعًا فكريًا متكاملًا، يهدف إلى فهم القرآن الكريم فهمًا جديدًا، يتجاوز القيود التقليدية، وينفتح على آفاق أرحب، تجمع بين الدين والعلم، وتُراعي مقتضيات العصر. ولا شكّ أنّ آراءه قد أثارت جدلاً واسعًا، ولكنها في الوقت ذاته فتحت الباب أمام نقاشاتٍ جادة حول قضايا الدين والمجتمع، وهو ما يُعتبر في حدّ ذاته إسهامًا قيّمًا في إثراء الفكر الإسلامي المعاصر.</w:t>
      </w:r>
    </w:p>
    <w:p w14:paraId="58C74709" w14:textId="77777777" w:rsidR="00E1518C" w:rsidRDefault="00E1518C" w:rsidP="001A721D">
      <w:pPr>
        <w:rPr>
          <w:rtl/>
        </w:rPr>
      </w:pPr>
    </w:p>
    <w:p w14:paraId="5A004F12" w14:textId="77777777" w:rsidR="00E1518C" w:rsidRPr="00E46AD2" w:rsidRDefault="00E1518C" w:rsidP="001A721D">
      <w:pPr>
        <w:rPr>
          <w:rtl/>
        </w:rPr>
      </w:pPr>
    </w:p>
    <w:p w14:paraId="249C39C2" w14:textId="77777777" w:rsidR="00133BA6" w:rsidRPr="00E46AD2" w:rsidRDefault="00133BA6" w:rsidP="008A0417">
      <w:pPr>
        <w:pStyle w:val="1"/>
      </w:pPr>
      <w:bookmarkStart w:id="69" w:name="_Toc192269148"/>
      <w:bookmarkStart w:id="70" w:name="_Toc199407056"/>
      <w:r w:rsidRPr="00E46AD2">
        <w:rPr>
          <w:rtl/>
        </w:rPr>
        <w:t>تحدي الفهم السليم: تفكيك الدين الموازي وعواقبه على الفكر الإسلامي</w:t>
      </w:r>
      <w:bookmarkEnd w:id="69"/>
      <w:bookmarkEnd w:id="70"/>
    </w:p>
    <w:p w14:paraId="18609422" w14:textId="77777777" w:rsidR="00133BA6" w:rsidRPr="00E46AD2" w:rsidRDefault="00133BA6" w:rsidP="001A721D">
      <w:pPr>
        <w:rPr>
          <w:lang w:val="fr-MA"/>
        </w:rPr>
      </w:pPr>
      <w:r w:rsidRPr="00E46AD2">
        <w:rPr>
          <w:rtl/>
        </w:rPr>
        <w:t>مقدمة</w:t>
      </w:r>
      <w:r w:rsidRPr="00E46AD2">
        <w:rPr>
          <w:lang w:val="fr-MA"/>
        </w:rPr>
        <w:t>:</w:t>
      </w:r>
    </w:p>
    <w:p w14:paraId="4C1F88DC" w14:textId="7B46C6A8" w:rsidR="00133BA6" w:rsidRPr="00E46AD2" w:rsidRDefault="00133BA6" w:rsidP="001A721D">
      <w:pPr>
        <w:rPr>
          <w:lang w:val="fr-MA"/>
        </w:rPr>
      </w:pPr>
      <w:r w:rsidRPr="00E46AD2">
        <w:rPr>
          <w:rtl/>
        </w:rPr>
        <w:t xml:space="preserve">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w:t>
      </w:r>
      <w:r w:rsidR="0098088B" w:rsidRPr="00E46AD2">
        <w:rPr>
          <w:rtl/>
        </w:rPr>
        <w:t>هذا البحث</w:t>
      </w:r>
      <w:r w:rsidRPr="00E46AD2">
        <w:rPr>
          <w:rtl/>
        </w:rPr>
        <w:t xml:space="preserve"> جذور هذا الدين الموازي وتأثيراته المدمرة على الفكر الإسلامي</w:t>
      </w:r>
      <w:r w:rsidRPr="00E46AD2">
        <w:rPr>
          <w:lang w:val="fr-MA"/>
        </w:rPr>
        <w:t>.</w:t>
      </w:r>
    </w:p>
    <w:p w14:paraId="70D235B6" w14:textId="77777777" w:rsidR="00133BA6" w:rsidRPr="00E46AD2" w:rsidRDefault="00133BA6" w:rsidP="001A721D">
      <w:pPr>
        <w:rPr>
          <w:lang w:val="fr-MA"/>
        </w:rPr>
      </w:pPr>
      <w:r w:rsidRPr="00E46AD2">
        <w:rPr>
          <w:rtl/>
        </w:rPr>
        <w:t>ما هو الدين الموازي؟</w:t>
      </w:r>
    </w:p>
    <w:p w14:paraId="4B63867F" w14:textId="77777777" w:rsidR="00133BA6" w:rsidRPr="00E46AD2" w:rsidRDefault="00133BA6" w:rsidP="001A721D">
      <w:pPr>
        <w:rPr>
          <w:lang w:val="fr-MA"/>
        </w:rPr>
      </w:pPr>
      <w:r w:rsidRPr="00E46AD2">
        <w:rPr>
          <w:rtl/>
        </w:rPr>
        <w:t>الدين الموازي ليس شكلاً صريحًا من أشكال الردة أو الإنكار الصارخ للإسلام، بل هو تيار خفي يتسلل إلى الفكر الإسلامي من خلال</w:t>
      </w:r>
      <w:r w:rsidRPr="00E46AD2">
        <w:rPr>
          <w:lang w:val="fr-MA"/>
        </w:rPr>
        <w:t>:</w:t>
      </w:r>
    </w:p>
    <w:p w14:paraId="442B87E2" w14:textId="77777777" w:rsidR="00133BA6" w:rsidRPr="001A721D" w:rsidRDefault="00133BA6" w:rsidP="001A721D">
      <w:pPr>
        <w:pStyle w:val="a9"/>
        <w:numPr>
          <w:ilvl w:val="0"/>
          <w:numId w:val="13"/>
        </w:numPr>
        <w:rPr>
          <w:lang w:val="fr-MA"/>
        </w:rPr>
      </w:pPr>
      <w:r w:rsidRPr="001A721D">
        <w:rPr>
          <w:b/>
          <w:bCs/>
          <w:rtl/>
        </w:rPr>
        <w:t>الروايات المغلوطة والمدسوسة</w:t>
      </w:r>
      <w:r w:rsidRPr="001A721D">
        <w:rPr>
          <w:b/>
          <w:bCs/>
          <w:lang w:val="fr-MA"/>
        </w:rPr>
        <w:t>:</w:t>
      </w:r>
      <w:r w:rsidRPr="001A721D">
        <w:rPr>
          <w:lang w:val="fr-MA"/>
        </w:rPr>
        <w:t xml:space="preserve"> </w:t>
      </w:r>
      <w:r w:rsidRPr="00E46AD2">
        <w:rPr>
          <w:rtl/>
        </w:rPr>
        <w:t>نشر أحاديث منسوبة إلى النبي محمد ﷺ، وهي تحمل أفكارًا تتعارض مع روح القرآن وتعاليمه</w:t>
      </w:r>
      <w:r w:rsidRPr="001A721D">
        <w:rPr>
          <w:lang w:val="fr-MA"/>
        </w:rPr>
        <w:t>.</w:t>
      </w:r>
    </w:p>
    <w:p w14:paraId="5508C975" w14:textId="77777777" w:rsidR="00133BA6" w:rsidRPr="001A721D" w:rsidRDefault="00133BA6" w:rsidP="001A721D">
      <w:pPr>
        <w:pStyle w:val="a9"/>
        <w:numPr>
          <w:ilvl w:val="0"/>
          <w:numId w:val="13"/>
        </w:numPr>
        <w:rPr>
          <w:lang w:val="fr-MA"/>
        </w:rPr>
      </w:pPr>
      <w:r w:rsidRPr="001A721D">
        <w:rPr>
          <w:b/>
          <w:bCs/>
          <w:rtl/>
        </w:rPr>
        <w:t>الاجتهادات المتعسفة</w:t>
      </w:r>
      <w:r w:rsidRPr="001A721D">
        <w:rPr>
          <w:b/>
          <w:bCs/>
          <w:lang w:val="fr-MA"/>
        </w:rPr>
        <w:t>:</w:t>
      </w:r>
      <w:r w:rsidRPr="001A721D">
        <w:rPr>
          <w:lang w:val="fr-MA"/>
        </w:rPr>
        <w:t xml:space="preserve"> </w:t>
      </w:r>
      <w:r w:rsidRPr="00E46AD2">
        <w:rPr>
          <w:rtl/>
        </w:rPr>
        <w:t>تقديم تفسيرات للقرآن تعتمد على الأهواء الشخصية أو المصالح الذاتية، وتتجاهل قواعد اللغة العربية وأصول التفسير</w:t>
      </w:r>
      <w:r w:rsidRPr="001A721D">
        <w:rPr>
          <w:lang w:val="fr-MA"/>
        </w:rPr>
        <w:t>.</w:t>
      </w:r>
    </w:p>
    <w:p w14:paraId="4D257DF9" w14:textId="77777777" w:rsidR="00133BA6" w:rsidRPr="001A721D" w:rsidRDefault="00133BA6" w:rsidP="001A721D">
      <w:pPr>
        <w:pStyle w:val="a9"/>
        <w:numPr>
          <w:ilvl w:val="0"/>
          <w:numId w:val="13"/>
        </w:numPr>
        <w:rPr>
          <w:lang w:val="fr-MA"/>
        </w:rPr>
      </w:pPr>
      <w:r w:rsidRPr="001A721D">
        <w:rPr>
          <w:b/>
          <w:bCs/>
          <w:rtl/>
        </w:rPr>
        <w:t>الاعتماد على التراث</w:t>
      </w:r>
      <w:r w:rsidRPr="001A721D">
        <w:rPr>
          <w:b/>
          <w:bCs/>
          <w:lang w:val="fr-MA"/>
        </w:rPr>
        <w:t>:</w:t>
      </w:r>
      <w:r w:rsidRPr="001A721D">
        <w:rPr>
          <w:lang w:val="fr-MA"/>
        </w:rPr>
        <w:t xml:space="preserve"> </w:t>
      </w:r>
      <w:r w:rsidRPr="00E46AD2">
        <w:rPr>
          <w:rtl/>
        </w:rPr>
        <w:t>الاعتماد الكلي على الآراء الموروثة دون تمحيص أو تدبر، مما يؤدي إلى تقديس الأشخاص والمذاهب على حساب النص الإلهي</w:t>
      </w:r>
      <w:r w:rsidRPr="001A721D">
        <w:rPr>
          <w:lang w:val="fr-MA"/>
        </w:rPr>
        <w:t>.</w:t>
      </w:r>
    </w:p>
    <w:p w14:paraId="325E8596" w14:textId="77777777" w:rsidR="00133BA6" w:rsidRPr="001A721D" w:rsidRDefault="00133BA6" w:rsidP="001A721D">
      <w:pPr>
        <w:pStyle w:val="a9"/>
        <w:numPr>
          <w:ilvl w:val="0"/>
          <w:numId w:val="13"/>
        </w:numPr>
        <w:rPr>
          <w:lang w:val="fr-MA"/>
        </w:rPr>
      </w:pPr>
      <w:r w:rsidRPr="001A721D">
        <w:rPr>
          <w:b/>
          <w:bCs/>
          <w:rtl/>
        </w:rPr>
        <w:t>إلغاء العقل</w:t>
      </w:r>
      <w:r w:rsidRPr="001A721D">
        <w:rPr>
          <w:b/>
          <w:bCs/>
          <w:lang w:val="fr-MA"/>
        </w:rPr>
        <w:t>:</w:t>
      </w:r>
      <w:r w:rsidRPr="001A721D">
        <w:rPr>
          <w:lang w:val="fr-MA"/>
        </w:rPr>
        <w:t xml:space="preserve"> </w:t>
      </w:r>
      <w:r w:rsidRPr="00E46AD2">
        <w:rPr>
          <w:rtl/>
        </w:rPr>
        <w:t>تعطيل دور العقل في فهم الدين، والتركيز على التقليد الأعمى، وتجاهل التفكير النقدي والإبداعي</w:t>
      </w:r>
      <w:r w:rsidRPr="001A721D">
        <w:rPr>
          <w:lang w:val="fr-MA"/>
        </w:rPr>
        <w:t>.</w:t>
      </w:r>
    </w:p>
    <w:p w14:paraId="6F3793F2" w14:textId="77777777" w:rsidR="00133BA6" w:rsidRPr="00E46AD2" w:rsidRDefault="00133BA6" w:rsidP="001A721D">
      <w:pPr>
        <w:rPr>
          <w:lang w:val="fr-MA"/>
        </w:rPr>
      </w:pPr>
      <w:r w:rsidRPr="00E46AD2">
        <w:rPr>
          <w:rtl/>
        </w:rPr>
        <w:t>جذور الدين الموازي</w:t>
      </w:r>
      <w:r w:rsidRPr="00E46AD2">
        <w:rPr>
          <w:lang w:val="fr-MA"/>
        </w:rPr>
        <w:t>:</w:t>
      </w:r>
    </w:p>
    <w:p w14:paraId="42339D8E" w14:textId="77777777" w:rsidR="00133BA6" w:rsidRPr="00E46AD2" w:rsidRDefault="00133BA6" w:rsidP="001A721D">
      <w:pPr>
        <w:rPr>
          <w:lang w:val="fr-MA"/>
        </w:rPr>
      </w:pPr>
      <w:r w:rsidRPr="00E46AD2">
        <w:rPr>
          <w:rtl/>
        </w:rPr>
        <w:t>ينبع الدين الموازي من عدة عوامل، أهمها</w:t>
      </w:r>
      <w:r w:rsidRPr="00E46AD2">
        <w:rPr>
          <w:lang w:val="fr-MA"/>
        </w:rPr>
        <w:t>:</w:t>
      </w:r>
    </w:p>
    <w:p w14:paraId="51302721" w14:textId="77777777" w:rsidR="00133BA6" w:rsidRPr="001A721D" w:rsidRDefault="00133BA6" w:rsidP="001A721D">
      <w:pPr>
        <w:pStyle w:val="a9"/>
        <w:numPr>
          <w:ilvl w:val="0"/>
          <w:numId w:val="14"/>
        </w:numPr>
        <w:rPr>
          <w:lang w:val="fr-MA"/>
        </w:rPr>
      </w:pPr>
      <w:r w:rsidRPr="001A721D">
        <w:rPr>
          <w:b/>
          <w:bCs/>
          <w:rtl/>
        </w:rPr>
        <w:t>الجهل بالقرآن الكريم</w:t>
      </w:r>
      <w:r w:rsidRPr="001A721D">
        <w:rPr>
          <w:b/>
          <w:bCs/>
          <w:lang w:val="fr-MA"/>
        </w:rPr>
        <w:t>:</w:t>
      </w:r>
      <w:r w:rsidRPr="001A721D">
        <w:rPr>
          <w:lang w:val="fr-MA"/>
        </w:rPr>
        <w:t xml:space="preserve"> </w:t>
      </w:r>
      <w:r w:rsidRPr="00E46AD2">
        <w:rPr>
          <w:rtl/>
        </w:rPr>
        <w:t>عدم الاهتمام بتعلم القرآن وتدبر معانيه، مما يفتح الباب أمام التفسيرات الخاطئة</w:t>
      </w:r>
      <w:r w:rsidRPr="001A721D">
        <w:rPr>
          <w:lang w:val="fr-MA"/>
        </w:rPr>
        <w:t>.</w:t>
      </w:r>
    </w:p>
    <w:p w14:paraId="3F59EEF6" w14:textId="77777777" w:rsidR="00133BA6" w:rsidRPr="001A721D" w:rsidRDefault="00133BA6" w:rsidP="001A721D">
      <w:pPr>
        <w:pStyle w:val="a9"/>
        <w:numPr>
          <w:ilvl w:val="0"/>
          <w:numId w:val="14"/>
        </w:numPr>
        <w:rPr>
          <w:lang w:val="fr-MA"/>
        </w:rPr>
      </w:pPr>
      <w:r w:rsidRPr="001A721D">
        <w:rPr>
          <w:b/>
          <w:bCs/>
          <w:rtl/>
        </w:rPr>
        <w:t>التعصب المذهبي</w:t>
      </w:r>
      <w:r w:rsidRPr="001A721D">
        <w:rPr>
          <w:b/>
          <w:bCs/>
          <w:lang w:val="fr-MA"/>
        </w:rPr>
        <w:t>:</w:t>
      </w:r>
      <w:r w:rsidRPr="001A721D">
        <w:rPr>
          <w:lang w:val="fr-MA"/>
        </w:rPr>
        <w:t xml:space="preserve"> </w:t>
      </w:r>
      <w:r w:rsidRPr="00E46AD2">
        <w:rPr>
          <w:rtl/>
        </w:rPr>
        <w:t>الانحياز المتعصب لمذهب معين، وتفضيله على غيره، مما يؤدي إلى تضييق الأفق الفكري</w:t>
      </w:r>
      <w:r w:rsidRPr="001A721D">
        <w:rPr>
          <w:lang w:val="fr-MA"/>
        </w:rPr>
        <w:t>.</w:t>
      </w:r>
    </w:p>
    <w:p w14:paraId="78312243" w14:textId="77777777" w:rsidR="00133BA6" w:rsidRPr="001A721D" w:rsidRDefault="00133BA6" w:rsidP="001A721D">
      <w:pPr>
        <w:pStyle w:val="a9"/>
        <w:numPr>
          <w:ilvl w:val="0"/>
          <w:numId w:val="14"/>
        </w:numPr>
        <w:rPr>
          <w:lang w:val="fr-MA"/>
        </w:rPr>
      </w:pPr>
      <w:r w:rsidRPr="001A721D">
        <w:rPr>
          <w:b/>
          <w:bCs/>
          <w:rtl/>
        </w:rPr>
        <w:t>التأثر بالثقافات الأخرى</w:t>
      </w:r>
      <w:r w:rsidRPr="001A721D">
        <w:rPr>
          <w:b/>
          <w:bCs/>
          <w:lang w:val="fr-MA"/>
        </w:rPr>
        <w:t>:</w:t>
      </w:r>
      <w:r w:rsidRPr="001A721D">
        <w:rPr>
          <w:lang w:val="fr-MA"/>
        </w:rPr>
        <w:t xml:space="preserve"> </w:t>
      </w:r>
      <w:r w:rsidRPr="00E46AD2">
        <w:rPr>
          <w:rtl/>
        </w:rPr>
        <w:t>استيراد أفكار ومفاهيم من ثقافات أخرى، دون تمحيصها، مما يخلط بين الإسلام والقيم الغريبة عنه</w:t>
      </w:r>
      <w:r w:rsidRPr="001A721D">
        <w:rPr>
          <w:lang w:val="fr-MA"/>
        </w:rPr>
        <w:t>.</w:t>
      </w:r>
    </w:p>
    <w:p w14:paraId="0FFC6ED0" w14:textId="77777777" w:rsidR="00133BA6" w:rsidRPr="00E46AD2" w:rsidRDefault="00133BA6" w:rsidP="001A721D">
      <w:pPr>
        <w:rPr>
          <w:lang w:val="fr-MA"/>
        </w:rPr>
      </w:pPr>
      <w:r w:rsidRPr="00E46AD2">
        <w:rPr>
          <w:rtl/>
        </w:rPr>
        <w:t>عواقب الدين الموازي</w:t>
      </w:r>
      <w:r w:rsidRPr="00E46AD2">
        <w:rPr>
          <w:lang w:val="fr-MA"/>
        </w:rPr>
        <w:t>:</w:t>
      </w:r>
    </w:p>
    <w:p w14:paraId="6233C873" w14:textId="77777777" w:rsidR="00133BA6" w:rsidRPr="00E46AD2" w:rsidRDefault="00133BA6" w:rsidP="001A721D">
      <w:pPr>
        <w:rPr>
          <w:lang w:val="fr-MA"/>
        </w:rPr>
      </w:pPr>
      <w:r w:rsidRPr="00E46AD2">
        <w:rPr>
          <w:rtl/>
        </w:rPr>
        <w:t>يؤدي الدين الموازي إلى عواقب وخيمة على الفكر الإسلامي، منها</w:t>
      </w:r>
      <w:r w:rsidRPr="00E46AD2">
        <w:rPr>
          <w:lang w:val="fr-MA"/>
        </w:rPr>
        <w:t>:</w:t>
      </w:r>
    </w:p>
    <w:p w14:paraId="779DC807" w14:textId="77777777" w:rsidR="00133BA6" w:rsidRPr="001A721D" w:rsidRDefault="00133BA6" w:rsidP="001A721D">
      <w:pPr>
        <w:pStyle w:val="a9"/>
        <w:numPr>
          <w:ilvl w:val="0"/>
          <w:numId w:val="15"/>
        </w:numPr>
        <w:rPr>
          <w:lang w:val="fr-MA"/>
        </w:rPr>
      </w:pPr>
      <w:r w:rsidRPr="001A721D">
        <w:rPr>
          <w:b/>
          <w:bCs/>
          <w:rtl/>
        </w:rPr>
        <w:t>تشويه صورة الإسلام</w:t>
      </w:r>
      <w:r w:rsidRPr="001A721D">
        <w:rPr>
          <w:b/>
          <w:bCs/>
          <w:lang w:val="fr-MA"/>
        </w:rPr>
        <w:t>:</w:t>
      </w:r>
      <w:r w:rsidRPr="001A721D">
        <w:rPr>
          <w:lang w:val="fr-MA"/>
        </w:rPr>
        <w:t xml:space="preserve"> </w:t>
      </w:r>
      <w:r w:rsidRPr="00E46AD2">
        <w:rPr>
          <w:rtl/>
        </w:rPr>
        <w:t>تقديم صورة سلبية ومتخلفة عن الإسلام، مما يسيء إلى سمعته في العالم</w:t>
      </w:r>
      <w:r w:rsidRPr="001A721D">
        <w:rPr>
          <w:lang w:val="fr-MA"/>
        </w:rPr>
        <w:t>.</w:t>
      </w:r>
    </w:p>
    <w:p w14:paraId="7B0FB617" w14:textId="77777777" w:rsidR="00133BA6" w:rsidRPr="001A721D" w:rsidRDefault="00133BA6" w:rsidP="001A721D">
      <w:pPr>
        <w:pStyle w:val="a9"/>
        <w:numPr>
          <w:ilvl w:val="0"/>
          <w:numId w:val="15"/>
        </w:numPr>
        <w:rPr>
          <w:lang w:val="fr-MA"/>
        </w:rPr>
      </w:pPr>
      <w:r w:rsidRPr="001A721D">
        <w:rPr>
          <w:b/>
          <w:bCs/>
          <w:rtl/>
        </w:rPr>
        <w:t>تشتيت الأمة</w:t>
      </w:r>
      <w:r w:rsidRPr="001A721D">
        <w:rPr>
          <w:b/>
          <w:bCs/>
          <w:lang w:val="fr-MA"/>
        </w:rPr>
        <w:t>:</w:t>
      </w:r>
      <w:r w:rsidRPr="001A721D">
        <w:rPr>
          <w:lang w:val="fr-MA"/>
        </w:rPr>
        <w:t xml:space="preserve"> </w:t>
      </w:r>
      <w:r w:rsidRPr="00E46AD2">
        <w:rPr>
          <w:rtl/>
        </w:rPr>
        <w:t>إثارة النزاعات والانقسامات بين المسلمين بسبب اختلاف التفسيرات والآراء</w:t>
      </w:r>
      <w:r w:rsidRPr="001A721D">
        <w:rPr>
          <w:lang w:val="fr-MA"/>
        </w:rPr>
        <w:t>.</w:t>
      </w:r>
    </w:p>
    <w:p w14:paraId="24C992CF" w14:textId="77777777" w:rsidR="00133BA6" w:rsidRPr="001A721D" w:rsidRDefault="00133BA6" w:rsidP="001A721D">
      <w:pPr>
        <w:pStyle w:val="a9"/>
        <w:numPr>
          <w:ilvl w:val="0"/>
          <w:numId w:val="15"/>
        </w:numPr>
        <w:rPr>
          <w:lang w:val="fr-MA"/>
        </w:rPr>
      </w:pPr>
      <w:r w:rsidRPr="001A721D">
        <w:rPr>
          <w:b/>
          <w:bCs/>
          <w:rtl/>
        </w:rPr>
        <w:t>الجمود الفكري</w:t>
      </w:r>
      <w:r w:rsidRPr="001A721D">
        <w:rPr>
          <w:b/>
          <w:bCs/>
          <w:lang w:val="fr-MA"/>
        </w:rPr>
        <w:t>:</w:t>
      </w:r>
      <w:r w:rsidRPr="001A721D">
        <w:rPr>
          <w:lang w:val="fr-MA"/>
        </w:rPr>
        <w:t xml:space="preserve"> </w:t>
      </w:r>
      <w:r w:rsidRPr="00E46AD2">
        <w:rPr>
          <w:rtl/>
        </w:rPr>
        <w:t>تعطيل الإبداع والتجديد في الفكر الإسلامي، والاكتفاء بترديد الأقوال القديمة دون فهم أو تحليل</w:t>
      </w:r>
      <w:r w:rsidRPr="001A721D">
        <w:rPr>
          <w:lang w:val="fr-MA"/>
        </w:rPr>
        <w:t>.</w:t>
      </w:r>
    </w:p>
    <w:p w14:paraId="6411CBD0" w14:textId="77777777" w:rsidR="00133BA6" w:rsidRPr="001A721D" w:rsidRDefault="00133BA6" w:rsidP="001A721D">
      <w:pPr>
        <w:pStyle w:val="a9"/>
        <w:numPr>
          <w:ilvl w:val="0"/>
          <w:numId w:val="15"/>
        </w:numPr>
        <w:rPr>
          <w:lang w:val="fr-MA"/>
        </w:rPr>
      </w:pPr>
      <w:r w:rsidRPr="001A721D">
        <w:rPr>
          <w:b/>
          <w:bCs/>
          <w:rtl/>
        </w:rPr>
        <w:t>الابتعاد عن القيم الإسلامية</w:t>
      </w:r>
      <w:r w:rsidRPr="001A721D">
        <w:rPr>
          <w:b/>
          <w:bCs/>
          <w:lang w:val="fr-MA"/>
        </w:rPr>
        <w:t>:</w:t>
      </w:r>
      <w:r w:rsidRPr="001A721D">
        <w:rPr>
          <w:lang w:val="fr-MA"/>
        </w:rPr>
        <w:t xml:space="preserve"> </w:t>
      </w:r>
      <w:r w:rsidRPr="00E46AD2">
        <w:rPr>
          <w:rtl/>
        </w:rPr>
        <w:t>تضييع القيم الإسلامية العليا، مثل العدل والرحمة والتسامح، والتركيز على الشكليات والمظاهر</w:t>
      </w:r>
      <w:r w:rsidRPr="001A721D">
        <w:rPr>
          <w:lang w:val="fr-MA"/>
        </w:rPr>
        <w:t>.</w:t>
      </w:r>
    </w:p>
    <w:p w14:paraId="19C4E8BF" w14:textId="77777777" w:rsidR="00133BA6" w:rsidRPr="00E46AD2" w:rsidRDefault="00133BA6" w:rsidP="001A721D">
      <w:pPr>
        <w:rPr>
          <w:lang w:val="fr-MA"/>
        </w:rPr>
      </w:pPr>
      <w:r w:rsidRPr="00E46AD2">
        <w:rPr>
          <w:rtl/>
        </w:rPr>
        <w:t>العودة إلى المصدر النقي</w:t>
      </w:r>
      <w:r w:rsidRPr="00E46AD2">
        <w:rPr>
          <w:lang w:val="fr-MA"/>
        </w:rPr>
        <w:t>:</w:t>
      </w:r>
    </w:p>
    <w:p w14:paraId="3221965E" w14:textId="77777777" w:rsidR="00133BA6" w:rsidRPr="00E46AD2" w:rsidRDefault="00133BA6" w:rsidP="001A721D">
      <w:pPr>
        <w:rPr>
          <w:lang w:val="fr-MA"/>
        </w:rPr>
      </w:pPr>
      <w:r w:rsidRPr="00E46AD2">
        <w:rPr>
          <w:rtl/>
        </w:rPr>
        <w:t>لمواجهة الدين الموازي، يجب على المسلمين</w:t>
      </w:r>
      <w:r w:rsidRPr="00E46AD2">
        <w:rPr>
          <w:lang w:val="fr-MA"/>
        </w:rPr>
        <w:t>:</w:t>
      </w:r>
    </w:p>
    <w:p w14:paraId="4D9269B7" w14:textId="77777777" w:rsidR="00133BA6" w:rsidRPr="001A721D" w:rsidRDefault="00133BA6" w:rsidP="001A721D">
      <w:pPr>
        <w:pStyle w:val="a9"/>
        <w:numPr>
          <w:ilvl w:val="0"/>
          <w:numId w:val="16"/>
        </w:numPr>
        <w:rPr>
          <w:lang w:val="fr-MA"/>
        </w:rPr>
      </w:pPr>
      <w:r w:rsidRPr="001A721D">
        <w:rPr>
          <w:b/>
          <w:bCs/>
          <w:rtl/>
        </w:rPr>
        <w:t>العودة إلى القرآن الكريم</w:t>
      </w:r>
      <w:r w:rsidRPr="001A721D">
        <w:rPr>
          <w:b/>
          <w:bCs/>
          <w:lang w:val="fr-MA"/>
        </w:rPr>
        <w:t>:</w:t>
      </w:r>
      <w:r w:rsidRPr="001A721D">
        <w:rPr>
          <w:lang w:val="fr-MA"/>
        </w:rPr>
        <w:t xml:space="preserve"> </w:t>
      </w:r>
      <w:r w:rsidRPr="00E46AD2">
        <w:rPr>
          <w:rtl/>
        </w:rPr>
        <w:t>جعله المصدر الأساسي لفهم الدين، وتدبر آياته بعقل متفتح ونيّة خالصة</w:t>
      </w:r>
      <w:r w:rsidRPr="001A721D">
        <w:rPr>
          <w:lang w:val="fr-MA"/>
        </w:rPr>
        <w:t>.</w:t>
      </w:r>
    </w:p>
    <w:p w14:paraId="04EE7BF5" w14:textId="77777777" w:rsidR="00133BA6" w:rsidRPr="001A721D" w:rsidRDefault="00133BA6" w:rsidP="001A721D">
      <w:pPr>
        <w:pStyle w:val="a9"/>
        <w:numPr>
          <w:ilvl w:val="0"/>
          <w:numId w:val="16"/>
        </w:numPr>
        <w:rPr>
          <w:lang w:val="fr-MA"/>
        </w:rPr>
      </w:pPr>
      <w:r w:rsidRPr="001A721D">
        <w:rPr>
          <w:b/>
          <w:bCs/>
          <w:rtl/>
        </w:rPr>
        <w:t>التخلص من التبعية</w:t>
      </w:r>
      <w:r w:rsidRPr="001A721D">
        <w:rPr>
          <w:b/>
          <w:bCs/>
          <w:lang w:val="fr-MA"/>
        </w:rPr>
        <w:t>:</w:t>
      </w:r>
      <w:r w:rsidRPr="001A721D">
        <w:rPr>
          <w:lang w:val="fr-MA"/>
        </w:rPr>
        <w:t xml:space="preserve"> </w:t>
      </w:r>
      <w:r w:rsidRPr="00E46AD2">
        <w:rPr>
          <w:rtl/>
        </w:rPr>
        <w:t>التحرر من التبعية العمياء للآراء الموروثة، والاجتهاد في فهم الدين بما يتناسب مع العصر</w:t>
      </w:r>
      <w:r w:rsidRPr="001A721D">
        <w:rPr>
          <w:lang w:val="fr-MA"/>
        </w:rPr>
        <w:t>.</w:t>
      </w:r>
    </w:p>
    <w:p w14:paraId="4C161DC0" w14:textId="77777777" w:rsidR="00133BA6" w:rsidRPr="001A721D" w:rsidRDefault="00133BA6" w:rsidP="001A721D">
      <w:pPr>
        <w:pStyle w:val="a9"/>
        <w:numPr>
          <w:ilvl w:val="0"/>
          <w:numId w:val="16"/>
        </w:numPr>
        <w:rPr>
          <w:lang w:val="fr-MA"/>
        </w:rPr>
      </w:pPr>
      <w:r w:rsidRPr="001A721D">
        <w:rPr>
          <w:b/>
          <w:bCs/>
          <w:rtl/>
        </w:rPr>
        <w:t>التحلي بالعقلانية</w:t>
      </w:r>
      <w:r w:rsidRPr="001A721D">
        <w:rPr>
          <w:b/>
          <w:bCs/>
          <w:lang w:val="fr-MA"/>
        </w:rPr>
        <w:t>:</w:t>
      </w:r>
      <w:r w:rsidRPr="001A721D">
        <w:rPr>
          <w:lang w:val="fr-MA"/>
        </w:rPr>
        <w:t xml:space="preserve"> </w:t>
      </w:r>
      <w:r w:rsidRPr="00E46AD2">
        <w:rPr>
          <w:rtl/>
        </w:rPr>
        <w:t>استخدام العقل والمنطق في فهم النصوص الإسلامية، والتخلص من الخرافات والأوهام</w:t>
      </w:r>
      <w:r w:rsidRPr="001A721D">
        <w:rPr>
          <w:lang w:val="fr-MA"/>
        </w:rPr>
        <w:t>.</w:t>
      </w:r>
    </w:p>
    <w:p w14:paraId="07802DFD" w14:textId="77777777" w:rsidR="00133BA6" w:rsidRPr="001A721D" w:rsidRDefault="00133BA6" w:rsidP="001A721D">
      <w:pPr>
        <w:pStyle w:val="a9"/>
        <w:numPr>
          <w:ilvl w:val="0"/>
          <w:numId w:val="16"/>
        </w:numPr>
        <w:rPr>
          <w:lang w:val="fr-MA"/>
        </w:rPr>
      </w:pPr>
      <w:r w:rsidRPr="001A721D">
        <w:rPr>
          <w:b/>
          <w:bCs/>
          <w:rtl/>
        </w:rPr>
        <w:t>التمسك بالقيم الإسلامية</w:t>
      </w:r>
      <w:r w:rsidRPr="001A721D">
        <w:rPr>
          <w:b/>
          <w:bCs/>
          <w:lang w:val="fr-MA"/>
        </w:rPr>
        <w:t>:</w:t>
      </w:r>
      <w:r w:rsidRPr="001A721D">
        <w:rPr>
          <w:lang w:val="fr-MA"/>
        </w:rPr>
        <w:t xml:space="preserve"> </w:t>
      </w:r>
      <w:r w:rsidRPr="00E46AD2">
        <w:rPr>
          <w:rtl/>
        </w:rPr>
        <w:t>العمل بالقيم الإسلامية العليا، مثل العدل والرحمة والتسامح والإحسان، ونبذ التعصب والكراهية</w:t>
      </w:r>
      <w:r w:rsidRPr="001A721D">
        <w:rPr>
          <w:lang w:val="fr-MA"/>
        </w:rPr>
        <w:t>.</w:t>
      </w:r>
    </w:p>
    <w:p w14:paraId="5B70F137" w14:textId="77777777" w:rsidR="00133BA6" w:rsidRPr="00E46AD2" w:rsidRDefault="00133BA6" w:rsidP="001A721D">
      <w:pPr>
        <w:rPr>
          <w:lang w:val="fr-MA"/>
        </w:rPr>
      </w:pPr>
      <w:r w:rsidRPr="00E46AD2">
        <w:rPr>
          <w:rtl/>
        </w:rPr>
        <w:t>خاتمة</w:t>
      </w:r>
      <w:r w:rsidRPr="00E46AD2">
        <w:rPr>
          <w:lang w:val="fr-MA"/>
        </w:rPr>
        <w:t>:</w:t>
      </w:r>
    </w:p>
    <w:p w14:paraId="16E2AE90" w14:textId="77777777" w:rsidR="00133BA6" w:rsidRDefault="00133BA6" w:rsidP="001A721D">
      <w:pPr>
        <w:rPr>
          <w:rtl/>
          <w:lang w:val="fr-MA"/>
        </w:rPr>
      </w:pPr>
      <w:r w:rsidRPr="00E46AD2">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E46AD2">
        <w:rPr>
          <w:lang w:val="fr-MA"/>
        </w:rPr>
        <w:t>.</w:t>
      </w:r>
    </w:p>
    <w:p w14:paraId="04B2ADD0" w14:textId="77777777" w:rsidR="00FB0983" w:rsidRPr="00E46AD2" w:rsidRDefault="00FB0983" w:rsidP="001A721D">
      <w:pPr>
        <w:rPr>
          <w:lang w:val="fr-MA"/>
        </w:rPr>
      </w:pPr>
    </w:p>
    <w:p w14:paraId="180B627D" w14:textId="609F9E6C" w:rsidR="00916034" w:rsidRPr="00E46AD2" w:rsidRDefault="00916034" w:rsidP="008A0417">
      <w:pPr>
        <w:pStyle w:val="1"/>
      </w:pPr>
      <w:bookmarkStart w:id="71" w:name="_Toc199407057"/>
      <w:r w:rsidRPr="00E46AD2">
        <w:rPr>
          <w:rtl/>
        </w:rPr>
        <w:t>"القيامة أم القيمة؟ كشف لغز الاختلاف في المخطوطات القرآنية المبكرة</w:t>
      </w:r>
      <w:r w:rsidRPr="00E46AD2">
        <w:t>"</w:t>
      </w:r>
      <w:bookmarkEnd w:id="71"/>
    </w:p>
    <w:p w14:paraId="07CE2224" w14:textId="3DEE62A8" w:rsidR="00916034" w:rsidRPr="00E46AD2" w:rsidRDefault="00916034" w:rsidP="001A721D">
      <w:r w:rsidRPr="00E46AD2">
        <w:rPr>
          <w:b/>
          <w:bCs/>
          <w:rtl/>
        </w:rPr>
        <w:t>مقدمة</w:t>
      </w:r>
      <w:r w:rsidRPr="00E46AD2">
        <w:rPr>
          <w:b/>
          <w:bCs/>
        </w:rPr>
        <w:t>:</w:t>
      </w:r>
      <w:r w:rsidRPr="00E46AD2">
        <w:br/>
      </w:r>
      <w:r w:rsidRPr="00E46AD2">
        <w:rPr>
          <w:rtl/>
        </w:rPr>
        <w:t xml:space="preserve">يثير التدبر في تاريخ النص القرآني والمخطوطات القديمة التي وصلتنا عبر العصور أسئلة شيقة حول تطور الخط العربي وقواعد الكتابة. ومن بين الظواهر التي قد تلفت انتباه الباحث المدقق وجود كلمة تُقرأ ظاهريًا "القيمة" في بعض أقدم المصاحف، مثل مخطوطات صنعاء والمصاحف الكوفية المبكرة، في مواضع يُقرأ فيها اليوم في المصاحف المتداولة "القيامة"، لا سيما في سياق الحديث عن يوم البعث والجزاء، أو حتى في اسم "سورة القيامة". فهل هذا الاختلاف يعكس تحريفًا في النص، أم اختلافًا حقيقيًا في الكلمات، أم أن له تفسيرًا آخر يكمن في طبيعة اللغة والخط في تلك الحقبة المبكرة؟ يهدف هذا المقال إلى كشف اللثام عن هذا اللغز اللغوي والتاريخي، بالاعتماد على علم اللغة وتاريخ الخط العربي </w:t>
      </w:r>
      <w:r w:rsidR="0064321B">
        <w:rPr>
          <w:rtl/>
        </w:rPr>
        <w:t>"</w:t>
      </w:r>
      <w:r w:rsidRPr="00E46AD2">
        <w:rPr>
          <w:rtl/>
        </w:rPr>
        <w:t>الباليوغرافيا</w:t>
      </w:r>
      <w:r w:rsidR="0064321B">
        <w:rPr>
          <w:rtl/>
        </w:rPr>
        <w:t>"</w:t>
      </w:r>
      <w:r w:rsidRPr="00E46AD2">
        <w:t>.</w:t>
      </w:r>
    </w:p>
    <w:p w14:paraId="0A00728F" w14:textId="5A36535F" w:rsidR="00916034" w:rsidRPr="00E46AD2" w:rsidRDefault="00916034" w:rsidP="001A721D">
      <w:r w:rsidRPr="00E46AD2">
        <w:rPr>
          <w:b/>
          <w:bCs/>
          <w:rtl/>
        </w:rPr>
        <w:t>الجذور اللغوية المشتركة</w:t>
      </w:r>
      <w:r w:rsidRPr="00E46AD2">
        <w:rPr>
          <w:b/>
          <w:bCs/>
        </w:rPr>
        <w:t>:</w:t>
      </w:r>
      <w:r w:rsidRPr="00E46AD2">
        <w:br/>
      </w:r>
      <w:r w:rsidRPr="00E46AD2">
        <w:rPr>
          <w:rtl/>
        </w:rPr>
        <w:t xml:space="preserve">قبل الغوص في علم الخطوط، من المفيد أن ندرك أن كلمتي "القيامة" و "القيمة" ليستا غريبتين عن بعضهما البعض لغويًا. فكلاهما مشتق من الجذر الثلاثي </w:t>
      </w:r>
      <w:r w:rsidR="0064321B">
        <w:rPr>
          <w:b/>
          <w:bCs/>
          <w:rtl/>
        </w:rPr>
        <w:t>"</w:t>
      </w:r>
      <w:r w:rsidRPr="00E46AD2">
        <w:rPr>
          <w:b/>
          <w:bCs/>
          <w:rtl/>
        </w:rPr>
        <w:t>ق و م</w:t>
      </w:r>
      <w:r w:rsidR="0064321B">
        <w:rPr>
          <w:b/>
          <w:bCs/>
          <w:rtl/>
        </w:rPr>
        <w:t>"</w:t>
      </w:r>
      <w:r w:rsidRPr="00E46AD2">
        <w:rPr>
          <w:rtl/>
        </w:rPr>
        <w:t>، الذي يحمل في طياته معاني جوهرية مثل النهوض، والانتصاب، والاستقامة، والثبات، وتولي الأمر. ومن هذا الجذر تتفرع معاني متعددة</w:t>
      </w:r>
      <w:r w:rsidRPr="00E46AD2">
        <w:t>:</w:t>
      </w:r>
    </w:p>
    <w:p w14:paraId="4E378342" w14:textId="77777777" w:rsidR="00916034" w:rsidRPr="00E46AD2" w:rsidRDefault="00916034" w:rsidP="009A6CA1">
      <w:pPr>
        <w:pStyle w:val="a9"/>
        <w:numPr>
          <w:ilvl w:val="0"/>
          <w:numId w:val="405"/>
        </w:numPr>
      </w:pPr>
      <w:r w:rsidRPr="001A721D">
        <w:rPr>
          <w:b/>
          <w:bCs/>
          <w:rtl/>
        </w:rPr>
        <w:t>القيامة</w:t>
      </w:r>
      <w:r w:rsidRPr="001A721D">
        <w:rPr>
          <w:b/>
          <w:bCs/>
        </w:rPr>
        <w:t>:</w:t>
      </w:r>
      <w:r w:rsidRPr="00E46AD2">
        <w:t xml:space="preserve"> </w:t>
      </w:r>
      <w:r w:rsidRPr="00E46AD2">
        <w:rPr>
          <w:rtl/>
        </w:rPr>
        <w:t>تخصص هذا المصدر في الاستعمال الديني للدلالة على الحدث الأعظم المتمثل في بعث الناس من قبورهم وقيامهم للحساب والجزاء. إنه يوم "يقوم" الناس فيه لرب العالمين</w:t>
      </w:r>
      <w:r w:rsidRPr="00E46AD2">
        <w:t>.</w:t>
      </w:r>
    </w:p>
    <w:p w14:paraId="42B3545E" w14:textId="579EE64C" w:rsidR="00916034" w:rsidRPr="00E46AD2" w:rsidRDefault="00916034" w:rsidP="009A6CA1">
      <w:pPr>
        <w:pStyle w:val="a9"/>
        <w:numPr>
          <w:ilvl w:val="0"/>
          <w:numId w:val="405"/>
        </w:numPr>
      </w:pPr>
      <w:r w:rsidRPr="001A721D">
        <w:rPr>
          <w:b/>
          <w:bCs/>
          <w:rtl/>
        </w:rPr>
        <w:t>القيمة</w:t>
      </w:r>
      <w:r w:rsidRPr="001A721D">
        <w:rPr>
          <w:b/>
          <w:bCs/>
        </w:rPr>
        <w:t>:</w:t>
      </w:r>
      <w:r w:rsidRPr="00E46AD2">
        <w:t xml:space="preserve"> </w:t>
      </w:r>
      <w:r w:rsidRPr="00E46AD2">
        <w:rPr>
          <w:rtl/>
        </w:rPr>
        <w:t xml:space="preserve">يحمل هذا المصدر معاني أوسع، منها الاستقامة والاعتدال </w:t>
      </w:r>
      <w:r w:rsidR="0064321B">
        <w:rPr>
          <w:rtl/>
        </w:rPr>
        <w:t>"</w:t>
      </w:r>
      <w:r w:rsidRPr="00E46AD2">
        <w:rPr>
          <w:rtl/>
        </w:rPr>
        <w:t>كما في قوله تعالى "دين القيمة" أي الدين المستقيم</w:t>
      </w:r>
      <w:r w:rsidR="0064321B">
        <w:rPr>
          <w:rtl/>
        </w:rPr>
        <w:t>"</w:t>
      </w:r>
      <w:r w:rsidRPr="00E46AD2">
        <w:rPr>
          <w:rtl/>
        </w:rPr>
        <w:t>، ومنها القدر والمكانة والثمن، وأيضًا يمكن أن تستخدم بمعنى "القيام" أو يوم القيام، وهو المعنى الذي يتقاطع مع "القيامة</w:t>
      </w:r>
      <w:r w:rsidRPr="00E46AD2">
        <w:t>".</w:t>
      </w:r>
    </w:p>
    <w:p w14:paraId="74B8685F" w14:textId="77777777" w:rsidR="00916034" w:rsidRPr="00E46AD2" w:rsidRDefault="00916034" w:rsidP="001A721D">
      <w:r w:rsidRPr="00E46AD2">
        <w:rPr>
          <w:rtl/>
        </w:rPr>
        <w:t>هذا الاشتراك في الجذر والتقارب في بعض المعاني يجعل التداخل بينهما ممكنًا لغويًا، ولكنه لا يفسر وحده سبب وجود شكل "القيمة" في المخطوطات القديمة في سياق يوم البعث</w:t>
      </w:r>
      <w:r w:rsidRPr="00E46AD2">
        <w:t>.</w:t>
      </w:r>
    </w:p>
    <w:p w14:paraId="6188F6A0" w14:textId="77777777" w:rsidR="00916034" w:rsidRPr="00E46AD2" w:rsidRDefault="00916034" w:rsidP="001A721D">
      <w:r w:rsidRPr="00E46AD2">
        <w:rPr>
          <w:b/>
          <w:bCs/>
          <w:rtl/>
        </w:rPr>
        <w:t>المفتاح الحاسم: خصائص الرسم العثماني المبكر</w:t>
      </w:r>
      <w:r w:rsidRPr="00E46AD2">
        <w:br/>
      </w:r>
      <w:r w:rsidRPr="00E46AD2">
        <w:rPr>
          <w:rtl/>
        </w:rPr>
        <w:t xml:space="preserve">يكمن التفسير الأكثر دقة وقوة لهذه الظاهرة في خصائص </w:t>
      </w:r>
      <w:r w:rsidRPr="00E46AD2">
        <w:rPr>
          <w:b/>
          <w:bCs/>
          <w:rtl/>
        </w:rPr>
        <w:t>الرسم العثماني</w:t>
      </w:r>
      <w:r w:rsidRPr="00E46AD2">
        <w:rPr>
          <w:rtl/>
        </w:rPr>
        <w:t xml:space="preserve"> في مراحله الأولى، وتحديدًا في الخطوط التي كُتبت بها المصاحف العتيقة كالخط الكوفي المبكر</w:t>
      </w:r>
      <w:r w:rsidRPr="00E46AD2">
        <w:t>:</w:t>
      </w:r>
    </w:p>
    <w:p w14:paraId="5E6A4A8A" w14:textId="5216F961" w:rsidR="00916034" w:rsidRPr="00E46AD2" w:rsidRDefault="00916034" w:rsidP="009A6CA1">
      <w:pPr>
        <w:pStyle w:val="a9"/>
        <w:numPr>
          <w:ilvl w:val="0"/>
          <w:numId w:val="406"/>
        </w:numPr>
      </w:pPr>
      <w:r w:rsidRPr="001A721D">
        <w:rPr>
          <w:b/>
          <w:bCs/>
          <w:rtl/>
        </w:rPr>
        <w:t xml:space="preserve">غياب الإعجام </w:t>
      </w:r>
      <w:r w:rsidR="0064321B">
        <w:rPr>
          <w:b/>
          <w:bCs/>
          <w:rtl/>
        </w:rPr>
        <w:t>"</w:t>
      </w:r>
      <w:r w:rsidRPr="001A721D">
        <w:rPr>
          <w:b/>
          <w:bCs/>
          <w:rtl/>
        </w:rPr>
        <w:t>النقاط</w:t>
      </w:r>
      <w:r w:rsidR="0064321B">
        <w:rPr>
          <w:b/>
          <w:bCs/>
          <w:rtl/>
        </w:rPr>
        <w:t>"</w:t>
      </w:r>
      <w:r w:rsidRPr="001A721D">
        <w:rPr>
          <w:b/>
          <w:bCs/>
        </w:rPr>
        <w:t>:</w:t>
      </w:r>
      <w:r w:rsidRPr="00E46AD2">
        <w:t xml:space="preserve"> </w:t>
      </w:r>
      <w:r w:rsidRPr="00E46AD2">
        <w:rPr>
          <w:rtl/>
        </w:rPr>
        <w:t xml:space="preserve">كانت الحروف المتشابهة في الشكل </w:t>
      </w:r>
      <w:r w:rsidR="0064321B">
        <w:rPr>
          <w:rtl/>
        </w:rPr>
        <w:t>"</w:t>
      </w:r>
      <w:r w:rsidRPr="00E46AD2">
        <w:rPr>
          <w:rtl/>
        </w:rPr>
        <w:t>مثل ب، ت، ث، ن، ي / ج، ح، خ / ف، ق</w:t>
      </w:r>
      <w:r w:rsidR="0064321B">
        <w:rPr>
          <w:rtl/>
        </w:rPr>
        <w:t>"</w:t>
      </w:r>
      <w:r w:rsidRPr="00E46AD2">
        <w:rPr>
          <w:rtl/>
        </w:rPr>
        <w:t xml:space="preserve"> تُكتب بدون نقاط تميزها، وكان القارئ يعتمد على السياق والحفظ الشفوي للتمييز بينها</w:t>
      </w:r>
      <w:r w:rsidRPr="00E46AD2">
        <w:t>.</w:t>
      </w:r>
    </w:p>
    <w:p w14:paraId="2EBA77FC" w14:textId="2F818239" w:rsidR="00916034" w:rsidRPr="00E46AD2" w:rsidRDefault="00916034" w:rsidP="009A6CA1">
      <w:pPr>
        <w:pStyle w:val="a9"/>
        <w:numPr>
          <w:ilvl w:val="0"/>
          <w:numId w:val="406"/>
        </w:numPr>
      </w:pPr>
      <w:r w:rsidRPr="001A721D">
        <w:rPr>
          <w:b/>
          <w:bCs/>
          <w:rtl/>
        </w:rPr>
        <w:t xml:space="preserve">غياب التشكيل </w:t>
      </w:r>
      <w:r w:rsidR="0064321B">
        <w:rPr>
          <w:b/>
          <w:bCs/>
          <w:rtl/>
        </w:rPr>
        <w:t>"</w:t>
      </w:r>
      <w:r w:rsidRPr="001A721D">
        <w:rPr>
          <w:b/>
          <w:bCs/>
          <w:rtl/>
        </w:rPr>
        <w:t>الحركات</w:t>
      </w:r>
      <w:r w:rsidR="0064321B">
        <w:rPr>
          <w:b/>
          <w:bCs/>
          <w:rtl/>
        </w:rPr>
        <w:t>"</w:t>
      </w:r>
      <w:r w:rsidRPr="001A721D">
        <w:rPr>
          <w:b/>
          <w:bCs/>
        </w:rPr>
        <w:t>:</w:t>
      </w:r>
      <w:r w:rsidRPr="00E46AD2">
        <w:t xml:space="preserve"> </w:t>
      </w:r>
      <w:r w:rsidRPr="00E46AD2">
        <w:rPr>
          <w:rtl/>
        </w:rPr>
        <w:t xml:space="preserve">لم تكن الحركات القصيرة </w:t>
      </w:r>
      <w:r w:rsidR="0064321B">
        <w:rPr>
          <w:rtl/>
        </w:rPr>
        <w:t>"</w:t>
      </w:r>
      <w:r w:rsidRPr="00E46AD2">
        <w:rPr>
          <w:rtl/>
        </w:rPr>
        <w:t>الفتحة، الضمة، الكسرة</w:t>
      </w:r>
      <w:r w:rsidR="0064321B">
        <w:rPr>
          <w:rtl/>
        </w:rPr>
        <w:t>"</w:t>
      </w:r>
      <w:r w:rsidRPr="00E46AD2">
        <w:rPr>
          <w:rtl/>
        </w:rPr>
        <w:t xml:space="preserve"> والسكون والشدة تُكتب، مما يزيد الاعتماد على المعرفة المسبقة بالنص</w:t>
      </w:r>
      <w:r w:rsidRPr="00E46AD2">
        <w:t>.</w:t>
      </w:r>
    </w:p>
    <w:p w14:paraId="4299CEF2" w14:textId="258CB6A8" w:rsidR="00916034" w:rsidRPr="00E46AD2" w:rsidRDefault="00916034" w:rsidP="009A6CA1">
      <w:pPr>
        <w:pStyle w:val="a9"/>
        <w:numPr>
          <w:ilvl w:val="0"/>
          <w:numId w:val="406"/>
        </w:numPr>
      </w:pPr>
      <w:r w:rsidRPr="001A721D">
        <w:rPr>
          <w:b/>
          <w:bCs/>
          <w:rtl/>
        </w:rPr>
        <w:t xml:space="preserve">كتابة التاء المربوطة </w:t>
      </w:r>
      <w:r w:rsidR="0064321B">
        <w:rPr>
          <w:b/>
          <w:bCs/>
          <w:rtl/>
        </w:rPr>
        <w:t>"</w:t>
      </w:r>
      <w:r w:rsidRPr="001A721D">
        <w:rPr>
          <w:b/>
          <w:bCs/>
          <w:rtl/>
        </w:rPr>
        <w:t>ة</w:t>
      </w:r>
      <w:r w:rsidR="0064321B">
        <w:rPr>
          <w:b/>
          <w:bCs/>
          <w:rtl/>
        </w:rPr>
        <w:t>"</w:t>
      </w:r>
      <w:r w:rsidRPr="001A721D">
        <w:rPr>
          <w:b/>
          <w:bCs/>
          <w:rtl/>
        </w:rPr>
        <w:t xml:space="preserve"> هاءً </w:t>
      </w:r>
      <w:r w:rsidR="0064321B">
        <w:rPr>
          <w:b/>
          <w:bCs/>
          <w:rtl/>
        </w:rPr>
        <w:t>"</w:t>
      </w:r>
      <w:r w:rsidRPr="001A721D">
        <w:rPr>
          <w:b/>
          <w:bCs/>
          <w:rtl/>
        </w:rPr>
        <w:t>ه</w:t>
      </w:r>
      <w:r w:rsidR="0064321B">
        <w:rPr>
          <w:b/>
          <w:bCs/>
          <w:rtl/>
        </w:rPr>
        <w:t>"</w:t>
      </w:r>
      <w:r w:rsidRPr="001A721D">
        <w:rPr>
          <w:b/>
          <w:bCs/>
        </w:rPr>
        <w:t>:</w:t>
      </w:r>
      <w:r w:rsidRPr="00E46AD2">
        <w:t xml:space="preserve"> </w:t>
      </w:r>
      <w:r w:rsidRPr="00E46AD2">
        <w:rPr>
          <w:rtl/>
        </w:rPr>
        <w:t xml:space="preserve">وهذه هي النقطة </w:t>
      </w:r>
      <w:r w:rsidRPr="001A721D">
        <w:rPr>
          <w:b/>
          <w:bCs/>
          <w:rtl/>
        </w:rPr>
        <w:t>المحورية</w:t>
      </w:r>
      <w:r w:rsidRPr="00E46AD2">
        <w:rPr>
          <w:rtl/>
        </w:rPr>
        <w:t xml:space="preserve"> في موضوعنا. كانت القاعدة السائدة في العديد من الخطوط المبكرة، مثل الخط الكوفي، هي رسم </w:t>
      </w:r>
      <w:r w:rsidRPr="001A721D">
        <w:rPr>
          <w:b/>
          <w:bCs/>
          <w:rtl/>
        </w:rPr>
        <w:t xml:space="preserve">التاء المربوطة </w:t>
      </w:r>
      <w:r w:rsidR="0064321B">
        <w:rPr>
          <w:b/>
          <w:bCs/>
          <w:rtl/>
        </w:rPr>
        <w:t>"</w:t>
      </w:r>
      <w:r w:rsidRPr="001A721D">
        <w:rPr>
          <w:b/>
          <w:bCs/>
          <w:rtl/>
        </w:rPr>
        <w:t>ة</w:t>
      </w:r>
      <w:r w:rsidR="0064321B">
        <w:rPr>
          <w:b/>
          <w:bCs/>
          <w:rtl/>
        </w:rPr>
        <w:t>"</w:t>
      </w:r>
      <w:r w:rsidRPr="001A721D">
        <w:rPr>
          <w:b/>
          <w:bCs/>
          <w:rtl/>
        </w:rPr>
        <w:t xml:space="preserve"> في نهاية الكلمة كهاء </w:t>
      </w:r>
      <w:r w:rsidR="0064321B">
        <w:rPr>
          <w:b/>
          <w:bCs/>
          <w:rtl/>
        </w:rPr>
        <w:t>"</w:t>
      </w:r>
      <w:r w:rsidRPr="001A721D">
        <w:rPr>
          <w:b/>
          <w:bCs/>
          <w:rtl/>
        </w:rPr>
        <w:t>ه</w:t>
      </w:r>
      <w:r w:rsidR="0064321B">
        <w:rPr>
          <w:b/>
          <w:bCs/>
          <w:rtl/>
        </w:rPr>
        <w:t>"</w:t>
      </w:r>
      <w:r w:rsidRPr="001A721D">
        <w:rPr>
          <w:b/>
          <w:bCs/>
          <w:rtl/>
        </w:rPr>
        <w:t xml:space="preserve"> مجردة من النقاط</w:t>
      </w:r>
      <w:r w:rsidRPr="00E46AD2">
        <w:t xml:space="preserve">. </w:t>
      </w:r>
      <w:r w:rsidRPr="00E46AD2">
        <w:rPr>
          <w:rtl/>
        </w:rPr>
        <w:t>وبناءً على هذه القاعدة الإملائية، فإن كلمة مثل "القيامة" كانت ستُكتب بصريًا بالشكل الذي قد نقرأه اليوم "القيمه". هذا لا يعني بالضرورة أن الكاتب قصد كلمة "قيمة" بمعناها الآخر، بل أن هذه كانت طريقة كتابة نهاية كلمة "القيامة" المتعارف عليها آنذاك</w:t>
      </w:r>
      <w:r w:rsidRPr="00E46AD2">
        <w:t>.</w:t>
      </w:r>
    </w:p>
    <w:p w14:paraId="21A4EFEF" w14:textId="77777777" w:rsidR="00916034" w:rsidRPr="00E46AD2" w:rsidRDefault="00916034" w:rsidP="001A721D">
      <w:r w:rsidRPr="00E46AD2">
        <w:rPr>
          <w:b/>
          <w:bCs/>
          <w:rtl/>
        </w:rPr>
        <w:t>شواهد من المخطوطات</w:t>
      </w:r>
      <w:r w:rsidRPr="00E46AD2">
        <w:rPr>
          <w:b/>
          <w:bCs/>
        </w:rPr>
        <w:t>:</w:t>
      </w:r>
      <w:r w:rsidRPr="00E46AD2">
        <w:br/>
      </w:r>
      <w:r w:rsidRPr="00E46AD2">
        <w:rPr>
          <w:rtl/>
        </w:rPr>
        <w:t>تدعم أقدم المخطوطات القرآنية هذا التفسير بقوة. فمخطوطات صنعاء، التي تعتبر من أقدم النسخ المعروفة، والمصاحف المكتوبة بالخط الكوفي في القرون الهجرية الأولى، تُظهر بوضوح هذه الخصائص الإملائية، بما في ذلك كتابة التاء المربوطة كهاء غير منقوطة في نهاية الكلمات. وعندما نجد في هذه المخطوطات رسمًا يطابق "القيمه" في سياق يوم البعث، فإن التفسير الأكثر منطقية هو أن الكاتب كان يتبع قواعد عصره الإملائية في كتابة كلمة "القيامة</w:t>
      </w:r>
      <w:r w:rsidRPr="00E46AD2">
        <w:t>".</w:t>
      </w:r>
    </w:p>
    <w:p w14:paraId="4F956B61" w14:textId="4090E0AA" w:rsidR="00916034" w:rsidRPr="00E46AD2" w:rsidRDefault="00916034" w:rsidP="001A721D">
      <w:r w:rsidRPr="00E46AD2">
        <w:rPr>
          <w:b/>
          <w:bCs/>
          <w:rtl/>
        </w:rPr>
        <w:t>السياق القرآني ودوره في تحديد المعنى</w:t>
      </w:r>
      <w:r w:rsidRPr="00E46AD2">
        <w:rPr>
          <w:b/>
          <w:bCs/>
        </w:rPr>
        <w:t>:</w:t>
      </w:r>
      <w:r w:rsidRPr="00E46AD2">
        <w:br/>
      </w:r>
      <w:r w:rsidRPr="00E46AD2">
        <w:rPr>
          <w:rtl/>
        </w:rPr>
        <w:t xml:space="preserve">رغم هذا التشابه البصري في الرسم القديم، فإن السياق القرآني العام والخاص بالآيات التي ترد فيها الكلمة لا يدع مجالاً للشك في أن المقصود هو </w:t>
      </w:r>
      <w:r w:rsidRPr="00E46AD2">
        <w:rPr>
          <w:b/>
          <w:bCs/>
          <w:rtl/>
        </w:rPr>
        <w:t>يوم البعث والحساب</w:t>
      </w:r>
      <w:r w:rsidRPr="00E46AD2">
        <w:t xml:space="preserve">. </w:t>
      </w:r>
      <w:r w:rsidRPr="00E46AD2">
        <w:rPr>
          <w:rtl/>
        </w:rPr>
        <w:t xml:space="preserve">فسورة "القيامة" بكاملها تتحدث عن أهوال ذلك اليوم وأحداثه، وكذلك سورة "اللزلة" </w:t>
      </w:r>
      <w:r w:rsidR="0064321B">
        <w:rPr>
          <w:rtl/>
        </w:rPr>
        <w:t>"</w:t>
      </w:r>
      <w:r w:rsidRPr="00E46AD2">
        <w:rPr>
          <w:rtl/>
        </w:rPr>
        <w:t>التي قد تسمى أحيانًا سورة القيمة بناءً على هذا الرسم القديم</w:t>
      </w:r>
      <w:r w:rsidR="0064321B">
        <w:rPr>
          <w:rtl/>
        </w:rPr>
        <w:t>"</w:t>
      </w:r>
      <w:r w:rsidRPr="00E46AD2">
        <w:rPr>
          <w:rtl/>
        </w:rPr>
        <w:t xml:space="preserve"> تصف بوضوح علامات قيام الساعة. الفهم الصحيح للنص يعتمد دائمًا على المعنى الكلي المستفاد من السياق، وليس فقط على الشكل الإملائي المجرد لكلمة واحدة في رسمها القديم</w:t>
      </w:r>
      <w:r w:rsidRPr="00E46AD2">
        <w:t>.</w:t>
      </w:r>
    </w:p>
    <w:p w14:paraId="324553FC" w14:textId="5798E52A" w:rsidR="00916034" w:rsidRPr="00E46AD2" w:rsidRDefault="00916034" w:rsidP="001A721D">
      <w:r w:rsidRPr="00E46AD2">
        <w:rPr>
          <w:b/>
          <w:bCs/>
          <w:rtl/>
        </w:rPr>
        <w:t>تطور الخط: دقة لا تحريف</w:t>
      </w:r>
      <w:r w:rsidRPr="00E46AD2">
        <w:rPr>
          <w:b/>
          <w:bCs/>
        </w:rPr>
        <w:t>:</w:t>
      </w:r>
      <w:r w:rsidRPr="00E46AD2">
        <w:br/>
      </w:r>
      <w:r w:rsidRPr="00E46AD2">
        <w:rPr>
          <w:rtl/>
        </w:rPr>
        <w:t xml:space="preserve">إن وجود مثل هذه الاختلافات في الرسم بين المخطوطات المبكرة والمصاحف المتأخرة ليس دليلاً على التحريف أو عدم الدقة، بل هو على العكس من ذلك، شاهد حي على </w:t>
      </w:r>
      <w:r w:rsidRPr="00E46AD2">
        <w:rPr>
          <w:b/>
          <w:bCs/>
          <w:rtl/>
        </w:rPr>
        <w:t>التطور التاريخي للخط العربي</w:t>
      </w:r>
      <w:r w:rsidRPr="00E46AD2">
        <w:rPr>
          <w:rtl/>
        </w:rPr>
        <w:t xml:space="preserve"> والجهود الجبارة التي بذلها العلماء عبر العصور لضبط النص وتسهيل قراءته. فإضافة النقاط </w:t>
      </w:r>
      <w:r w:rsidR="0064321B">
        <w:rPr>
          <w:rtl/>
        </w:rPr>
        <w:t>"</w:t>
      </w:r>
      <w:r w:rsidRPr="00E46AD2">
        <w:rPr>
          <w:rtl/>
        </w:rPr>
        <w:t>الإعجام</w:t>
      </w:r>
      <w:r w:rsidR="0064321B">
        <w:rPr>
          <w:rtl/>
        </w:rPr>
        <w:t>"</w:t>
      </w:r>
      <w:r w:rsidRPr="00E46AD2">
        <w:rPr>
          <w:rtl/>
        </w:rPr>
        <w:t xml:space="preserve"> والتشكيل وعلامات الوقف، وتوحيد رسم بعض الحروف </w:t>
      </w:r>
      <w:r w:rsidR="0064321B">
        <w:rPr>
          <w:rtl/>
        </w:rPr>
        <w:t>"</w:t>
      </w:r>
      <w:r w:rsidRPr="00E46AD2">
        <w:rPr>
          <w:rtl/>
        </w:rPr>
        <w:t>مثل التمييز بين الهاء والتاء المربوطة بنقطتين</w:t>
      </w:r>
      <w:r w:rsidR="0064321B">
        <w:rPr>
          <w:rtl/>
        </w:rPr>
        <w:t>"</w:t>
      </w:r>
      <w:r w:rsidRPr="00E46AD2">
        <w:rPr>
          <w:rtl/>
        </w:rPr>
        <w:t>، كانت كلها خطوات تهدف إلى زيادة الوضوح والدقة ومنع اللبس في قراءة النص المقدس، مع الحفاظ التام على جوهره المنقول بالتواتر الشفوي والكتابي</w:t>
      </w:r>
      <w:r w:rsidRPr="00E46AD2">
        <w:t>.</w:t>
      </w:r>
    </w:p>
    <w:p w14:paraId="28B3CC08" w14:textId="4C074A19" w:rsidR="00916034" w:rsidRPr="00E46AD2" w:rsidRDefault="00916034" w:rsidP="001A721D">
      <w:r w:rsidRPr="00E46AD2">
        <w:rPr>
          <w:b/>
          <w:bCs/>
          <w:rtl/>
        </w:rPr>
        <w:t>خاتمة</w:t>
      </w:r>
      <w:r w:rsidRPr="00E46AD2">
        <w:rPr>
          <w:b/>
          <w:bCs/>
        </w:rPr>
        <w:t>:</w:t>
      </w:r>
      <w:r w:rsidRPr="00E46AD2">
        <w:br/>
      </w:r>
      <w:r w:rsidRPr="00E46AD2">
        <w:rPr>
          <w:rtl/>
        </w:rPr>
        <w:t xml:space="preserve">في الختام، يتضح أن وجود رسم كلمة "القيمة" بدلاً من "القيامة" في بعض المخطوطات القرآنية المبكرة هو في المقام الأول </w:t>
      </w:r>
      <w:r w:rsidRPr="00E46AD2">
        <w:rPr>
          <w:b/>
          <w:bCs/>
          <w:rtl/>
        </w:rPr>
        <w:t>ظاهرة إملائية تاريخية</w:t>
      </w:r>
      <w:r w:rsidRPr="00E46AD2">
        <w:rPr>
          <w:rtl/>
        </w:rPr>
        <w:t xml:space="preserve"> تعود إلى قواعد الرسم السائدة في تلك الفترة، وتحديدًا طريقة كتابة التاء المربوطة. لا يمثل هذا الاختلاف تغييرًا في المعنى المقصود الذي يحدده السياق القرآني بوضوح </w:t>
      </w:r>
      <w:r w:rsidR="0064321B">
        <w:rPr>
          <w:rtl/>
        </w:rPr>
        <w:t>"</w:t>
      </w:r>
      <w:r w:rsidRPr="00E46AD2">
        <w:rPr>
          <w:rtl/>
        </w:rPr>
        <w:t>يوم البعث</w:t>
      </w:r>
      <w:r w:rsidR="0064321B">
        <w:rPr>
          <w:rtl/>
        </w:rPr>
        <w:t>"</w:t>
      </w:r>
      <w:r w:rsidRPr="00E46AD2">
        <w:rPr>
          <w:rtl/>
        </w:rPr>
        <w:t>، ولا يشير إلى تحريف، بل يقدم لنا نافذة قيمة على تاريخ تدوين القرآن وتطور الخط العربي. إن فهم هذه الخلفية التاريخية واللغوية يعزز تقديرنا لعمق هذا التراث وللجهود المبذولة في حفظ النص القرآني ونقله بأمانة عبر الأجيال</w:t>
      </w:r>
      <w:r w:rsidRPr="00E46AD2">
        <w:t>.</w:t>
      </w:r>
    </w:p>
    <w:p w14:paraId="1F9FD0DB" w14:textId="1ADD8195" w:rsidR="005B5ABF" w:rsidRPr="00E46AD2" w:rsidRDefault="005B5ABF" w:rsidP="008A0417">
      <w:pPr>
        <w:pStyle w:val="1"/>
      </w:pPr>
      <w:bookmarkStart w:id="72" w:name="_Toc199407058"/>
      <w:r w:rsidRPr="00E46AD2">
        <w:rPr>
          <w:rtl/>
        </w:rPr>
        <w:t>"سورة الزلزلة بين الأهوال الكونية واليقظة النفسية: قراءة في التفسير التقليدي والرمزي</w:t>
      </w:r>
      <w:r w:rsidRPr="00E46AD2">
        <w:t>"</w:t>
      </w:r>
      <w:bookmarkEnd w:id="72"/>
    </w:p>
    <w:p w14:paraId="511C30D5" w14:textId="30D4B964" w:rsidR="005B5ABF" w:rsidRPr="00E46AD2" w:rsidRDefault="005B5ABF" w:rsidP="001A721D">
      <w:bookmarkStart w:id="73" w:name="_Toc192269149"/>
      <w:r w:rsidRPr="00E46AD2">
        <w:rPr>
          <w:b/>
          <w:bCs/>
          <w:rtl/>
        </w:rPr>
        <w:t>مقدمة</w:t>
      </w:r>
      <w:r w:rsidRPr="00E46AD2">
        <w:rPr>
          <w:b/>
          <w:bCs/>
        </w:rPr>
        <w:t>:</w:t>
      </w:r>
      <w:r w:rsidRPr="00E46AD2">
        <w:br/>
      </w:r>
      <w:r w:rsidRPr="00E46AD2">
        <w:rPr>
          <w:rtl/>
        </w:rPr>
        <w:t xml:space="preserve">تبدأ سورة الزلزلة </w:t>
      </w:r>
      <w:r w:rsidR="0064321B">
        <w:rPr>
          <w:rtl/>
        </w:rPr>
        <w:t>"</w:t>
      </w:r>
      <w:r w:rsidRPr="00E46AD2">
        <w:rPr>
          <w:rtl/>
        </w:rPr>
        <w:t>أو القيامة/القيمة، كما نوقش في مقال سابق ارتباطًا بالرسم القديم</w:t>
      </w:r>
      <w:r w:rsidR="0064321B">
        <w:rPr>
          <w:rtl/>
        </w:rPr>
        <w:t>"</w:t>
      </w:r>
      <w:r w:rsidRPr="00E46AD2">
        <w:rPr>
          <w:rtl/>
        </w:rPr>
        <w:t xml:space="preserve"> بآيات قوية تهز الوجدان: "إِذَا زُلْزِلَتِ الْأَرْضُ زِلْزَالَهَا * وَأَخْرَجَتِ الْأَرْضُ أَثْقَالَهَا * وَقَالَ الْإِنْسَانُ مَا لَهَا". تصور هذه الكلمات حدثًا جللًا، انقلابًا هائلًا يثير التساؤل والدهشة. لقد استقر الفهم التقليدي لهذه الآيات لدى جمهور المسلمين وعلمائهم على أنها تصف علامات وأهوال يوم القيامة الكبرى. لكن، ظهرت قراءات أخرى، منها "التفسير الجديد" الذي أشرنا إليه سابقًا، تقدم فهمًا رمزيًا ونفسيًا لهذه الأحداث. يهدف هذا المقال إلى استعراض هذين الفهمين - التقليدي الكوني، والرمزي النفسي - ومقارنتهما لفهم أعمق لأبعاد النص القرآني وتلقيه</w:t>
      </w:r>
      <w:r w:rsidRPr="00E46AD2">
        <w:t>.</w:t>
      </w:r>
    </w:p>
    <w:p w14:paraId="418A3BF6" w14:textId="77777777" w:rsidR="005B5ABF" w:rsidRPr="00E46AD2" w:rsidRDefault="005B5ABF" w:rsidP="001A721D">
      <w:r w:rsidRPr="00E46AD2">
        <w:t xml:space="preserve">1. </w:t>
      </w:r>
      <w:r w:rsidRPr="00E46AD2">
        <w:rPr>
          <w:rtl/>
        </w:rPr>
        <w:t>التفسير التقليدي: الزلزلة الكونية وإخراج الموتى</w:t>
      </w:r>
    </w:p>
    <w:p w14:paraId="6F2B2B60" w14:textId="77777777" w:rsidR="005B5ABF" w:rsidRPr="00E46AD2" w:rsidRDefault="005B5ABF" w:rsidP="001A721D">
      <w:r w:rsidRPr="00E46AD2">
        <w:rPr>
          <w:rtl/>
        </w:rPr>
        <w:t>يقوم الفهم السائد والمأثور للسورة على أنها تصوير حي لأحداث نهاية الزمان ويوم البعث</w:t>
      </w:r>
      <w:r w:rsidRPr="00E46AD2">
        <w:t>:</w:t>
      </w:r>
    </w:p>
    <w:p w14:paraId="662BE800" w14:textId="7CB16EC7" w:rsidR="005B5ABF" w:rsidRPr="00E46AD2" w:rsidRDefault="005B5ABF" w:rsidP="009A6CA1">
      <w:pPr>
        <w:pStyle w:val="a9"/>
        <w:numPr>
          <w:ilvl w:val="0"/>
          <w:numId w:val="407"/>
        </w:numPr>
      </w:pPr>
      <w:r w:rsidRPr="001A721D">
        <w:rPr>
          <w:b/>
          <w:bCs/>
        </w:rPr>
        <w:t>"</w:t>
      </w:r>
      <w:r w:rsidRPr="001A721D">
        <w:rPr>
          <w:b/>
          <w:bCs/>
          <w:rtl/>
        </w:rPr>
        <w:t>إِذَا زُلْزِلَتِ الْأَرْضُ زِلْزَالَهَا</w:t>
      </w:r>
      <w:r w:rsidRPr="001A721D">
        <w:rPr>
          <w:b/>
          <w:bCs/>
        </w:rPr>
        <w:t>":</w:t>
      </w:r>
      <w:r w:rsidRPr="00E46AD2">
        <w:t xml:space="preserve"> </w:t>
      </w:r>
      <w:r w:rsidRPr="00E46AD2">
        <w:rPr>
          <w:rtl/>
        </w:rPr>
        <w:t xml:space="preserve">يفسر جمهور المفسرين هذه الآية على أنها وصف </w:t>
      </w:r>
      <w:r w:rsidRPr="001A721D">
        <w:rPr>
          <w:b/>
          <w:bCs/>
          <w:rtl/>
        </w:rPr>
        <w:t>لزلزال مادي حقيقي، شامل وعظيم</w:t>
      </w:r>
      <w:r w:rsidRPr="00E46AD2">
        <w:rPr>
          <w:rtl/>
        </w:rPr>
        <w:t xml:space="preserve">، يصيب كوكب الأرض بأكمله في آخر الزمان كعلامة كبرى من علامات الساعة أو عند النفخ في الصور. ليس زلزالاً محليًا معتادًا، بل هو الرجفة النهائية التي تدك الجبال وتغير معالم الأرض، كما تشير آيات أخرى تصف أهوال ذلك اليوم </w:t>
      </w:r>
      <w:r w:rsidR="0064321B">
        <w:rPr>
          <w:rtl/>
        </w:rPr>
        <w:t>"</w:t>
      </w:r>
      <w:r w:rsidRPr="00E46AD2">
        <w:rPr>
          <w:rtl/>
        </w:rPr>
        <w:t>"يَوْمَ تَرْجُفُ الْأَرْضُ وَالْجِبَالُ وَكَانَتِ الْجِبَالُ كَثِيبًا مَهِيلًا"</w:t>
      </w:r>
      <w:r w:rsidR="0064321B">
        <w:rPr>
          <w:rtl/>
        </w:rPr>
        <w:t>"</w:t>
      </w:r>
      <w:r w:rsidRPr="00E46AD2">
        <w:rPr>
          <w:rtl/>
        </w:rPr>
        <w:t xml:space="preserve">. إنه حدث </w:t>
      </w:r>
      <w:r w:rsidRPr="001A721D">
        <w:rPr>
          <w:b/>
          <w:bCs/>
          <w:rtl/>
        </w:rPr>
        <w:t>مستقبلي، كوني، ومادي</w:t>
      </w:r>
      <w:r w:rsidRPr="00E46AD2">
        <w:rPr>
          <w:rtl/>
        </w:rPr>
        <w:t xml:space="preserve"> بكل معنى الكلمة</w:t>
      </w:r>
      <w:r w:rsidRPr="00E46AD2">
        <w:t>.</w:t>
      </w:r>
    </w:p>
    <w:p w14:paraId="3D703805" w14:textId="77777777" w:rsidR="005B5ABF" w:rsidRPr="00E46AD2" w:rsidRDefault="005B5ABF" w:rsidP="009A6CA1">
      <w:pPr>
        <w:pStyle w:val="a9"/>
        <w:numPr>
          <w:ilvl w:val="0"/>
          <w:numId w:val="407"/>
        </w:numPr>
      </w:pPr>
      <w:r w:rsidRPr="001A721D">
        <w:rPr>
          <w:b/>
          <w:bCs/>
        </w:rPr>
        <w:t>"</w:t>
      </w:r>
      <w:r w:rsidRPr="001A721D">
        <w:rPr>
          <w:b/>
          <w:bCs/>
          <w:rtl/>
        </w:rPr>
        <w:t>وَأَخْرَجَتِ الْأَرْضُ أَثْقَالَهَا</w:t>
      </w:r>
      <w:r w:rsidRPr="001A721D">
        <w:rPr>
          <w:b/>
          <w:bCs/>
        </w:rPr>
        <w:t>":</w:t>
      </w:r>
      <w:r w:rsidRPr="00E46AD2">
        <w:t xml:space="preserve"> </w:t>
      </w:r>
      <w:r w:rsidRPr="00E46AD2">
        <w:rPr>
          <w:rtl/>
        </w:rPr>
        <w:t xml:space="preserve">المعنى الأساسي والمتبادر إلى الذهن لدى المفسرين، والذي تدعمه آيات البعث الأخرى، هو أن الأرض تُخرج ما في باطنها من </w:t>
      </w:r>
      <w:r w:rsidRPr="001A721D">
        <w:rPr>
          <w:b/>
          <w:bCs/>
          <w:rtl/>
        </w:rPr>
        <w:t>الموتى</w:t>
      </w:r>
      <w:r w:rsidRPr="00E46AD2">
        <w:rPr>
          <w:rtl/>
        </w:rPr>
        <w:t xml:space="preserve">، أي سكان القبور. فكلمة "أثقال" هنا تشير إلى هؤلاء البشر الذين كانت الأرض تحملهم في جوفها. ويُستشهد لذلك بقوله تعالى في سورة الانشقاق: "وَأَلْقَتْ مَا فِيهَا وَتَخَلَّتْ". هذا الإخراج هو مقدمة ليوم الحساب والجزاء. ذكر بعض المفسرين أيضًا معانٍ إضافية محتملة مثل إخراج الكنوز المخبوءة، أو شهادة الأرض بأعمال أهلها، لكن يبقى إخراج الموتى هو المعنى المركزي. وهو كذلك حدث </w:t>
      </w:r>
      <w:r w:rsidRPr="001A721D">
        <w:rPr>
          <w:b/>
          <w:bCs/>
          <w:rtl/>
        </w:rPr>
        <w:t>مستقبلي، مرتبط بالبعث، ومادي</w:t>
      </w:r>
      <w:r w:rsidRPr="00E46AD2">
        <w:rPr>
          <w:rtl/>
        </w:rPr>
        <w:t xml:space="preserve"> في طبيعته</w:t>
      </w:r>
      <w:r w:rsidRPr="00E46AD2">
        <w:t>.</w:t>
      </w:r>
    </w:p>
    <w:p w14:paraId="1521E080" w14:textId="4C0F0581" w:rsidR="005B5ABF" w:rsidRPr="00E46AD2" w:rsidRDefault="005B5ABF" w:rsidP="001A721D">
      <w:r w:rsidRPr="00E46AD2">
        <w:rPr>
          <w:rtl/>
        </w:rPr>
        <w:t xml:space="preserve">الرسالة المحورية لهذا التفسير هي ترسيخ الإيمان باليوم الآخر، والتذكير بأهواله وعظمته، والحث على الاستعداد له بالعمل الصالح، وإدراك أن كل صغيرة وكبيرة سيتم حسابها </w:t>
      </w:r>
      <w:r w:rsidR="0064321B">
        <w:rPr>
          <w:rtl/>
        </w:rPr>
        <w:t>"</w:t>
      </w:r>
      <w:r w:rsidRPr="00E46AD2">
        <w:rPr>
          <w:rtl/>
        </w:rPr>
        <w:t>"فَمَنْ يَعْمَلْ مِثْقَالَ ذَرَّةٍ خَيْرًا يَرَهُ * وَمَنْ يَعْمَلْ مِثْقَالَ ذَرَّةٍ شَرًّا يَرَهُ"</w:t>
      </w:r>
      <w:r w:rsidR="0064321B">
        <w:rPr>
          <w:rtl/>
        </w:rPr>
        <w:t>"</w:t>
      </w:r>
      <w:r w:rsidRPr="00E46AD2">
        <w:t>.</w:t>
      </w:r>
    </w:p>
    <w:p w14:paraId="4FAE4951" w14:textId="472E024B" w:rsidR="005B5ABF" w:rsidRPr="00E46AD2" w:rsidRDefault="005B5ABF" w:rsidP="001A721D">
      <w:r w:rsidRPr="00E46AD2">
        <w:t xml:space="preserve">2. </w:t>
      </w:r>
      <w:r w:rsidRPr="00E46AD2">
        <w:rPr>
          <w:rtl/>
        </w:rPr>
        <w:t xml:space="preserve">التفسير الرمزي </w:t>
      </w:r>
      <w:r w:rsidR="0064321B">
        <w:rPr>
          <w:rtl/>
        </w:rPr>
        <w:t>"</w:t>
      </w:r>
      <w:r w:rsidRPr="00E46AD2">
        <w:rPr>
          <w:rtl/>
        </w:rPr>
        <w:t>"الجديد"</w:t>
      </w:r>
      <w:r w:rsidR="0064321B">
        <w:rPr>
          <w:rtl/>
        </w:rPr>
        <w:t>"</w:t>
      </w:r>
      <w:r w:rsidRPr="00E46AD2">
        <w:rPr>
          <w:rtl/>
        </w:rPr>
        <w:t>: الزلزلة النفسية وإخراج الأعباء</w:t>
      </w:r>
    </w:p>
    <w:p w14:paraId="6C3F98D1" w14:textId="77777777" w:rsidR="005B5ABF" w:rsidRPr="00E46AD2" w:rsidRDefault="005B5ABF" w:rsidP="001A721D">
      <w:r w:rsidRPr="00E46AD2">
        <w:rPr>
          <w:rtl/>
        </w:rPr>
        <w:t>يقدم هذا التوجه، الذي يمكن وصفه بالتفسير الرمزي أو النفسي أو المعنوي، قراءة مختلفة تركز على التجربة الإنسانية الداخلية</w:t>
      </w:r>
      <w:r w:rsidRPr="00E46AD2">
        <w:t>:</w:t>
      </w:r>
    </w:p>
    <w:p w14:paraId="5ED67572" w14:textId="77777777" w:rsidR="005B5ABF" w:rsidRPr="00E46AD2" w:rsidRDefault="005B5ABF" w:rsidP="009A6CA1">
      <w:pPr>
        <w:pStyle w:val="a9"/>
        <w:numPr>
          <w:ilvl w:val="0"/>
          <w:numId w:val="408"/>
        </w:numPr>
      </w:pPr>
      <w:r w:rsidRPr="001A721D">
        <w:rPr>
          <w:b/>
          <w:bCs/>
        </w:rPr>
        <w:t>"</w:t>
      </w:r>
      <w:r w:rsidRPr="001A721D">
        <w:rPr>
          <w:b/>
          <w:bCs/>
          <w:rtl/>
        </w:rPr>
        <w:t>القيامة/الزلزلة" كصحوة ضمير</w:t>
      </w:r>
      <w:r w:rsidRPr="001A721D">
        <w:rPr>
          <w:b/>
          <w:bCs/>
        </w:rPr>
        <w:t>:</w:t>
      </w:r>
      <w:r w:rsidRPr="00E46AD2">
        <w:t xml:space="preserve"> </w:t>
      </w:r>
      <w:r w:rsidRPr="00E46AD2">
        <w:rPr>
          <w:rtl/>
        </w:rPr>
        <w:t xml:space="preserve">يرى هذا التفسير أن "القيامة" أو "الزلزلة" المذكورة هنا ليست بالضرورة الحدث الكوني المستقبلي، بل هي </w:t>
      </w:r>
      <w:r w:rsidRPr="001A721D">
        <w:rPr>
          <w:b/>
          <w:bCs/>
          <w:rtl/>
        </w:rPr>
        <w:t>تجربة داخلية عميقة</w:t>
      </w:r>
      <w:r w:rsidRPr="00E46AD2">
        <w:rPr>
          <w:rtl/>
        </w:rPr>
        <w:t xml:space="preserve"> قد يمر بها الإنسان في حياته. إنها </w:t>
      </w:r>
      <w:r w:rsidRPr="001A721D">
        <w:rPr>
          <w:b/>
          <w:bCs/>
        </w:rPr>
        <w:t>"</w:t>
      </w:r>
      <w:r w:rsidRPr="001A721D">
        <w:rPr>
          <w:b/>
          <w:bCs/>
          <w:rtl/>
        </w:rPr>
        <w:t>زلزلة نفسية</w:t>
      </w:r>
      <w:r w:rsidRPr="001A721D">
        <w:rPr>
          <w:b/>
          <w:bCs/>
        </w:rPr>
        <w:t>"</w:t>
      </w:r>
      <w:r w:rsidRPr="00E46AD2">
        <w:t xml:space="preserve"> </w:t>
      </w:r>
      <w:r w:rsidRPr="00E46AD2">
        <w:rPr>
          <w:rtl/>
        </w:rPr>
        <w:t xml:space="preserve">أو "صحوة ضمير" عنيفة تحدث عندما يواجه الإنسان حقيقة نفسه وأخطائه، أو عندما يتعرض لأزمة وجودية تهدم قناعاته الزائفة وتجبره على إعادة تقييم حياته. إنها لحظة </w:t>
      </w:r>
      <w:r w:rsidRPr="001A721D">
        <w:rPr>
          <w:b/>
          <w:bCs/>
          <w:rtl/>
        </w:rPr>
        <w:t>يقظة من سبات الجهل والغفلة</w:t>
      </w:r>
      <w:r w:rsidRPr="00E46AD2">
        <w:rPr>
          <w:rtl/>
        </w:rPr>
        <w:t xml:space="preserve">، لحظة محاسبة ذاتية شديدة قد تكون مؤلمة لكنها ضرورية للنمو. هذه "القيامة" يمكن أن تكون حدثًا </w:t>
      </w:r>
      <w:r w:rsidRPr="001A721D">
        <w:rPr>
          <w:b/>
          <w:bCs/>
          <w:rtl/>
        </w:rPr>
        <w:t>حاضرًا وممكنًا في أي وقت</w:t>
      </w:r>
      <w:r w:rsidRPr="00E46AD2">
        <w:rPr>
          <w:rtl/>
        </w:rPr>
        <w:t xml:space="preserve">، وهي </w:t>
      </w:r>
      <w:r w:rsidRPr="001A721D">
        <w:rPr>
          <w:b/>
          <w:bCs/>
          <w:rtl/>
        </w:rPr>
        <w:t>داخلية ونفسية/روحية</w:t>
      </w:r>
      <w:r w:rsidRPr="00E46AD2">
        <w:rPr>
          <w:rtl/>
        </w:rPr>
        <w:t xml:space="preserve"> في طبيعتها</w:t>
      </w:r>
      <w:r w:rsidRPr="00E46AD2">
        <w:t>.</w:t>
      </w:r>
    </w:p>
    <w:p w14:paraId="6464896D" w14:textId="77777777" w:rsidR="005B5ABF" w:rsidRPr="00E46AD2" w:rsidRDefault="005B5ABF" w:rsidP="009A6CA1">
      <w:pPr>
        <w:pStyle w:val="a9"/>
        <w:numPr>
          <w:ilvl w:val="0"/>
          <w:numId w:val="408"/>
        </w:numPr>
      </w:pPr>
      <w:r w:rsidRPr="001A721D">
        <w:rPr>
          <w:b/>
          <w:bCs/>
        </w:rPr>
        <w:t>"</w:t>
      </w:r>
      <w:r w:rsidRPr="001A721D">
        <w:rPr>
          <w:b/>
          <w:bCs/>
          <w:rtl/>
        </w:rPr>
        <w:t>إِخْرَاجُ الْأَثْقَالِ" كتطهير نفسي</w:t>
      </w:r>
      <w:r w:rsidRPr="001A721D">
        <w:rPr>
          <w:b/>
          <w:bCs/>
        </w:rPr>
        <w:t>:</w:t>
      </w:r>
      <w:r w:rsidRPr="00E46AD2">
        <w:t xml:space="preserve"> </w:t>
      </w:r>
      <w:r w:rsidRPr="00E46AD2">
        <w:rPr>
          <w:rtl/>
        </w:rPr>
        <w:t xml:space="preserve">بناءً على فهم الزلزلة كحدث نفسي، تُفسَّر "الأرض" هنا بشكل رمزي على أنها </w:t>
      </w:r>
      <w:r w:rsidRPr="001A721D">
        <w:rPr>
          <w:b/>
          <w:bCs/>
          <w:rtl/>
        </w:rPr>
        <w:t>النفس البشرية، أو الذاكرة، أو العقل الباطن</w:t>
      </w:r>
      <w:r w:rsidRPr="00E46AD2">
        <w:t xml:space="preserve">. </w:t>
      </w:r>
      <w:r w:rsidRPr="00E46AD2">
        <w:rPr>
          <w:rtl/>
        </w:rPr>
        <w:t xml:space="preserve">أما "الأثقال" فهي ليست الموتى، بل </w:t>
      </w:r>
      <w:r w:rsidRPr="001A721D">
        <w:rPr>
          <w:b/>
          <w:bCs/>
          <w:rtl/>
        </w:rPr>
        <w:t>الأعباء النفسية والروحية</w:t>
      </w:r>
      <w:r w:rsidRPr="00E46AD2">
        <w:rPr>
          <w:rtl/>
        </w:rPr>
        <w:t xml:space="preserve"> التي تثقل كاهل الإنسان وتمنعه من التقدم: الذكريات المؤلمة، الصدمات غير المعالجة، الشعور بالذنب، المعتقدات السلبية المقيدة، رواسب التجارب القاسية. "إخراج هذه الأثقال" يمثل عملية </w:t>
      </w:r>
      <w:r w:rsidRPr="001A721D">
        <w:rPr>
          <w:b/>
          <w:bCs/>
          <w:rtl/>
        </w:rPr>
        <w:t>التطهير النفسي والتحرر</w:t>
      </w:r>
      <w:r w:rsidRPr="00E46AD2">
        <w:rPr>
          <w:rtl/>
        </w:rPr>
        <w:t xml:space="preserve">، حيث يتخلص الإنسان من هذه الأعباء عبر الوعي والمواجهة والتوبة أو العلاج، مما يسمح له بالانطلاق نحو حياة أكثر صحة ووعيًا. هذه العملية هي أيضًا </w:t>
      </w:r>
      <w:r w:rsidRPr="001A721D">
        <w:rPr>
          <w:b/>
          <w:bCs/>
          <w:rtl/>
        </w:rPr>
        <w:t>داخلية ونفسية/روحية</w:t>
      </w:r>
      <w:r w:rsidRPr="00E46AD2">
        <w:rPr>
          <w:rtl/>
        </w:rPr>
        <w:t xml:space="preserve"> وممكنة في الحياة الدنيا</w:t>
      </w:r>
      <w:r w:rsidRPr="00E46AD2">
        <w:t>.</w:t>
      </w:r>
    </w:p>
    <w:p w14:paraId="7FF913D4" w14:textId="77777777" w:rsidR="005B5ABF" w:rsidRPr="00E46AD2" w:rsidRDefault="005B5ABF" w:rsidP="001A721D">
      <w:r w:rsidRPr="00E46AD2">
        <w:rPr>
          <w:rtl/>
        </w:rPr>
        <w:t xml:space="preserve">الرسالة المحورية لهذا التفسير هي التأكيد على أهمية الوعي الذاتي، ومحاسبة النفس المستمرة، والسعي نحو التحرر من الأعباء النفسية والروحية، وتحمل مسؤولية أفعالنا وقراراتنا في </w:t>
      </w:r>
      <w:r w:rsidRPr="00E46AD2">
        <w:rPr>
          <w:b/>
          <w:bCs/>
          <w:rtl/>
        </w:rPr>
        <w:t>الحاضر</w:t>
      </w:r>
      <w:r w:rsidRPr="00E46AD2">
        <w:t>.</w:t>
      </w:r>
    </w:p>
    <w:p w14:paraId="117AA82D" w14:textId="77777777" w:rsidR="005B5ABF" w:rsidRPr="00E46AD2" w:rsidRDefault="005B5ABF" w:rsidP="001A721D">
      <w:r w:rsidRPr="00E46AD2">
        <w:t xml:space="preserve">3. </w:t>
      </w:r>
      <w:r w:rsidRPr="00E46AD2">
        <w:rPr>
          <w:rtl/>
        </w:rPr>
        <w:t>مقارنة بين الفهمين</w:t>
      </w:r>
      <w:r w:rsidRPr="00E46AD2">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3"/>
        <w:gridCol w:w="3624"/>
        <w:gridCol w:w="4749"/>
      </w:tblGrid>
      <w:tr w:rsidR="005B5ABF" w:rsidRPr="00E46AD2" w14:paraId="412452C5" w14:textId="77777777" w:rsidTr="005B5ABF">
        <w:trPr>
          <w:tblCellSpacing w:w="15" w:type="dxa"/>
        </w:trPr>
        <w:tc>
          <w:tcPr>
            <w:tcW w:w="0" w:type="auto"/>
            <w:vAlign w:val="center"/>
            <w:hideMark/>
          </w:tcPr>
          <w:bookmarkEnd w:id="73"/>
          <w:p w14:paraId="29927913" w14:textId="77777777" w:rsidR="005B5ABF" w:rsidRPr="00E46AD2" w:rsidRDefault="005B5ABF" w:rsidP="001A721D">
            <w:r w:rsidRPr="00E46AD2">
              <w:rPr>
                <w:rtl/>
              </w:rPr>
              <w:t>المفهوم</w:t>
            </w:r>
          </w:p>
        </w:tc>
        <w:tc>
          <w:tcPr>
            <w:tcW w:w="0" w:type="auto"/>
            <w:vAlign w:val="center"/>
            <w:hideMark/>
          </w:tcPr>
          <w:p w14:paraId="733BA69D" w14:textId="5235663F" w:rsidR="005B5ABF" w:rsidRPr="00E46AD2" w:rsidRDefault="005B5ABF" w:rsidP="001A721D">
            <w:r w:rsidRPr="00E46AD2">
              <w:rPr>
                <w:rtl/>
              </w:rPr>
              <w:t xml:space="preserve">التفسير التقليدي </w:t>
            </w:r>
            <w:r w:rsidR="0064321B">
              <w:rPr>
                <w:rtl/>
              </w:rPr>
              <w:t>"</w:t>
            </w:r>
            <w:r w:rsidRPr="00E46AD2">
              <w:rPr>
                <w:rtl/>
              </w:rPr>
              <w:t>الكوني</w:t>
            </w:r>
            <w:r w:rsidR="0064321B">
              <w:rPr>
                <w:rtl/>
              </w:rPr>
              <w:t>"</w:t>
            </w:r>
          </w:p>
        </w:tc>
        <w:tc>
          <w:tcPr>
            <w:tcW w:w="0" w:type="auto"/>
            <w:vAlign w:val="center"/>
            <w:hideMark/>
          </w:tcPr>
          <w:p w14:paraId="5273D7A2" w14:textId="56ABE462" w:rsidR="005B5ABF" w:rsidRPr="00E46AD2" w:rsidRDefault="005B5ABF" w:rsidP="001A721D">
            <w:r w:rsidRPr="00E46AD2">
              <w:rPr>
                <w:rtl/>
              </w:rPr>
              <w:t xml:space="preserve">التفسير الرمزي </w:t>
            </w:r>
            <w:r w:rsidR="0064321B">
              <w:rPr>
                <w:rtl/>
              </w:rPr>
              <w:t>"</w:t>
            </w:r>
            <w:r w:rsidRPr="00E46AD2">
              <w:rPr>
                <w:rtl/>
              </w:rPr>
              <w:t>النفسي</w:t>
            </w:r>
            <w:r w:rsidR="0064321B">
              <w:rPr>
                <w:rtl/>
              </w:rPr>
              <w:t>"</w:t>
            </w:r>
          </w:p>
        </w:tc>
      </w:tr>
      <w:tr w:rsidR="005B5ABF" w:rsidRPr="00E46AD2" w14:paraId="43105EDA" w14:textId="77777777" w:rsidTr="005B5ABF">
        <w:trPr>
          <w:tblCellSpacing w:w="15" w:type="dxa"/>
        </w:trPr>
        <w:tc>
          <w:tcPr>
            <w:tcW w:w="0" w:type="auto"/>
            <w:vAlign w:val="center"/>
            <w:hideMark/>
          </w:tcPr>
          <w:p w14:paraId="29881F24" w14:textId="77777777" w:rsidR="005B5ABF" w:rsidRPr="00E46AD2" w:rsidRDefault="005B5ABF" w:rsidP="001A721D">
            <w:r w:rsidRPr="00E46AD2">
              <w:rPr>
                <w:rtl/>
              </w:rPr>
              <w:t>طبيعة الحدث</w:t>
            </w:r>
          </w:p>
        </w:tc>
        <w:tc>
          <w:tcPr>
            <w:tcW w:w="0" w:type="auto"/>
            <w:vAlign w:val="center"/>
            <w:hideMark/>
          </w:tcPr>
          <w:p w14:paraId="661F7E2B" w14:textId="77777777" w:rsidR="005B5ABF" w:rsidRPr="00E46AD2" w:rsidRDefault="005B5ABF" w:rsidP="001A721D">
            <w:r w:rsidRPr="00E46AD2">
              <w:rPr>
                <w:rtl/>
              </w:rPr>
              <w:t>مادي، كوني، خارجي</w:t>
            </w:r>
          </w:p>
        </w:tc>
        <w:tc>
          <w:tcPr>
            <w:tcW w:w="0" w:type="auto"/>
            <w:vAlign w:val="center"/>
            <w:hideMark/>
          </w:tcPr>
          <w:p w14:paraId="61382C82" w14:textId="77777777" w:rsidR="005B5ABF" w:rsidRPr="00E46AD2" w:rsidRDefault="005B5ABF" w:rsidP="001A721D">
            <w:r w:rsidRPr="00E46AD2">
              <w:rPr>
                <w:rtl/>
              </w:rPr>
              <w:t>نفسي/روحي، شخصي، داخلي</w:t>
            </w:r>
          </w:p>
        </w:tc>
      </w:tr>
      <w:tr w:rsidR="005B5ABF" w:rsidRPr="00E46AD2" w14:paraId="777F2078" w14:textId="77777777" w:rsidTr="005B5ABF">
        <w:trPr>
          <w:tblCellSpacing w:w="15" w:type="dxa"/>
        </w:trPr>
        <w:tc>
          <w:tcPr>
            <w:tcW w:w="0" w:type="auto"/>
            <w:vAlign w:val="center"/>
            <w:hideMark/>
          </w:tcPr>
          <w:p w14:paraId="6613B30D" w14:textId="77777777" w:rsidR="005B5ABF" w:rsidRPr="00E46AD2" w:rsidRDefault="005B5ABF" w:rsidP="001A721D">
            <w:r w:rsidRPr="00E46AD2">
              <w:rPr>
                <w:rtl/>
              </w:rPr>
              <w:t>الزمن</w:t>
            </w:r>
          </w:p>
        </w:tc>
        <w:tc>
          <w:tcPr>
            <w:tcW w:w="0" w:type="auto"/>
            <w:vAlign w:val="center"/>
            <w:hideMark/>
          </w:tcPr>
          <w:p w14:paraId="1CC8DC1B" w14:textId="1CE39106" w:rsidR="005B5ABF" w:rsidRPr="00E46AD2" w:rsidRDefault="005B5ABF" w:rsidP="001A721D">
            <w:r w:rsidRPr="00E46AD2">
              <w:rPr>
                <w:rtl/>
              </w:rPr>
              <w:t xml:space="preserve">مستقبلي حتمي </w:t>
            </w:r>
            <w:r w:rsidR="0064321B">
              <w:rPr>
                <w:rtl/>
              </w:rPr>
              <w:t>"</w:t>
            </w:r>
            <w:r w:rsidRPr="00E46AD2">
              <w:rPr>
                <w:rtl/>
              </w:rPr>
              <w:t>نهاية الزمان</w:t>
            </w:r>
            <w:r w:rsidR="0064321B">
              <w:rPr>
                <w:rtl/>
              </w:rPr>
              <w:t>"</w:t>
            </w:r>
          </w:p>
        </w:tc>
        <w:tc>
          <w:tcPr>
            <w:tcW w:w="0" w:type="auto"/>
            <w:vAlign w:val="center"/>
            <w:hideMark/>
          </w:tcPr>
          <w:p w14:paraId="60B0BE3D" w14:textId="77777777" w:rsidR="005B5ABF" w:rsidRPr="00E46AD2" w:rsidRDefault="005B5ABF" w:rsidP="001A721D">
            <w:r w:rsidRPr="00E46AD2">
              <w:rPr>
                <w:rtl/>
              </w:rPr>
              <w:t>حاضر/مستمر/ممكن في أي وقت</w:t>
            </w:r>
          </w:p>
        </w:tc>
      </w:tr>
      <w:tr w:rsidR="005B5ABF" w:rsidRPr="00E46AD2" w14:paraId="7CEF16B2" w14:textId="77777777" w:rsidTr="005B5ABF">
        <w:trPr>
          <w:tblCellSpacing w:w="15" w:type="dxa"/>
        </w:trPr>
        <w:tc>
          <w:tcPr>
            <w:tcW w:w="0" w:type="auto"/>
            <w:vAlign w:val="center"/>
            <w:hideMark/>
          </w:tcPr>
          <w:p w14:paraId="630D9487" w14:textId="77777777" w:rsidR="005B5ABF" w:rsidRPr="00E46AD2" w:rsidRDefault="005B5ABF" w:rsidP="001A721D">
            <w:r w:rsidRPr="00E46AD2">
              <w:t>"</w:t>
            </w:r>
            <w:r w:rsidRPr="00E46AD2">
              <w:rPr>
                <w:rtl/>
              </w:rPr>
              <w:t>الأرض</w:t>
            </w:r>
            <w:r w:rsidRPr="00E46AD2">
              <w:t>"</w:t>
            </w:r>
          </w:p>
        </w:tc>
        <w:tc>
          <w:tcPr>
            <w:tcW w:w="0" w:type="auto"/>
            <w:vAlign w:val="center"/>
            <w:hideMark/>
          </w:tcPr>
          <w:p w14:paraId="1B07DF7A" w14:textId="77777777" w:rsidR="005B5ABF" w:rsidRPr="00E46AD2" w:rsidRDefault="005B5ABF" w:rsidP="001A721D">
            <w:r w:rsidRPr="00E46AD2">
              <w:rPr>
                <w:rtl/>
              </w:rPr>
              <w:t>الكوكب المادي</w:t>
            </w:r>
          </w:p>
        </w:tc>
        <w:tc>
          <w:tcPr>
            <w:tcW w:w="0" w:type="auto"/>
            <w:vAlign w:val="center"/>
            <w:hideMark/>
          </w:tcPr>
          <w:p w14:paraId="18151C65" w14:textId="77777777" w:rsidR="005B5ABF" w:rsidRPr="00E46AD2" w:rsidRDefault="005B5ABF" w:rsidP="001A721D">
            <w:r w:rsidRPr="00E46AD2">
              <w:rPr>
                <w:rtl/>
              </w:rPr>
              <w:t>النفس البشرية / الذاكرة / الباطن</w:t>
            </w:r>
          </w:p>
        </w:tc>
      </w:tr>
      <w:tr w:rsidR="005B5ABF" w:rsidRPr="00E46AD2" w14:paraId="445DC3C7" w14:textId="77777777" w:rsidTr="005B5ABF">
        <w:trPr>
          <w:tblCellSpacing w:w="15" w:type="dxa"/>
        </w:trPr>
        <w:tc>
          <w:tcPr>
            <w:tcW w:w="0" w:type="auto"/>
            <w:vAlign w:val="center"/>
            <w:hideMark/>
          </w:tcPr>
          <w:p w14:paraId="7B4699DB" w14:textId="77777777" w:rsidR="005B5ABF" w:rsidRPr="00E46AD2" w:rsidRDefault="005B5ABF" w:rsidP="001A721D">
            <w:r w:rsidRPr="00E46AD2">
              <w:t>"</w:t>
            </w:r>
            <w:r w:rsidRPr="00E46AD2">
              <w:rPr>
                <w:rtl/>
              </w:rPr>
              <w:t>الأثقال</w:t>
            </w:r>
            <w:r w:rsidRPr="00E46AD2">
              <w:t>"</w:t>
            </w:r>
          </w:p>
        </w:tc>
        <w:tc>
          <w:tcPr>
            <w:tcW w:w="0" w:type="auto"/>
            <w:vAlign w:val="center"/>
            <w:hideMark/>
          </w:tcPr>
          <w:p w14:paraId="5E8955AD" w14:textId="563B2D89" w:rsidR="005B5ABF" w:rsidRPr="00E46AD2" w:rsidRDefault="005B5ABF" w:rsidP="001A721D">
            <w:r w:rsidRPr="00E46AD2">
              <w:rPr>
                <w:rtl/>
              </w:rPr>
              <w:t xml:space="preserve">الموتى </w:t>
            </w:r>
            <w:r w:rsidR="0064321B">
              <w:rPr>
                <w:rtl/>
              </w:rPr>
              <w:t>"</w:t>
            </w:r>
            <w:r w:rsidRPr="00E46AD2">
              <w:rPr>
                <w:rtl/>
              </w:rPr>
              <w:t>أساسًا</w:t>
            </w:r>
            <w:r w:rsidR="0064321B">
              <w:rPr>
                <w:rtl/>
              </w:rPr>
              <w:t>"</w:t>
            </w:r>
            <w:r w:rsidRPr="00E46AD2">
              <w:rPr>
                <w:rtl/>
              </w:rPr>
              <w:t>، كنوز، أعمال</w:t>
            </w:r>
          </w:p>
        </w:tc>
        <w:tc>
          <w:tcPr>
            <w:tcW w:w="0" w:type="auto"/>
            <w:vAlign w:val="center"/>
            <w:hideMark/>
          </w:tcPr>
          <w:p w14:paraId="55A8B612" w14:textId="62EC5DBF" w:rsidR="005B5ABF" w:rsidRPr="00E46AD2" w:rsidRDefault="005B5ABF" w:rsidP="001A721D">
            <w:r w:rsidRPr="00E46AD2">
              <w:rPr>
                <w:rtl/>
              </w:rPr>
              <w:t xml:space="preserve">أعباء نفسية </w:t>
            </w:r>
            <w:r w:rsidR="0064321B">
              <w:rPr>
                <w:rtl/>
              </w:rPr>
              <w:t>"</w:t>
            </w:r>
            <w:r w:rsidRPr="00E46AD2">
              <w:rPr>
                <w:rtl/>
              </w:rPr>
              <w:t>ذنوب، ذكريات مؤلمة، صدمات</w:t>
            </w:r>
            <w:r w:rsidR="0064321B">
              <w:rPr>
                <w:rtl/>
              </w:rPr>
              <w:t>"</w:t>
            </w:r>
          </w:p>
        </w:tc>
      </w:tr>
      <w:tr w:rsidR="005B5ABF" w:rsidRPr="00E46AD2" w14:paraId="7BF6A0FA" w14:textId="77777777" w:rsidTr="005B5ABF">
        <w:trPr>
          <w:tblCellSpacing w:w="15" w:type="dxa"/>
        </w:trPr>
        <w:tc>
          <w:tcPr>
            <w:tcW w:w="0" w:type="auto"/>
            <w:vAlign w:val="center"/>
            <w:hideMark/>
          </w:tcPr>
          <w:p w14:paraId="5C2C9111" w14:textId="77777777" w:rsidR="005B5ABF" w:rsidRPr="00E46AD2" w:rsidRDefault="005B5ABF" w:rsidP="001A721D">
            <w:r w:rsidRPr="00E46AD2">
              <w:rPr>
                <w:rtl/>
              </w:rPr>
              <w:t>الهدف الأساسي</w:t>
            </w:r>
          </w:p>
        </w:tc>
        <w:tc>
          <w:tcPr>
            <w:tcW w:w="0" w:type="auto"/>
            <w:vAlign w:val="center"/>
            <w:hideMark/>
          </w:tcPr>
          <w:p w14:paraId="34C628F8" w14:textId="77777777" w:rsidR="005B5ABF" w:rsidRPr="00E46AD2" w:rsidRDefault="005B5ABF" w:rsidP="001A721D">
            <w:r w:rsidRPr="00E46AD2">
              <w:rPr>
                <w:rtl/>
              </w:rPr>
              <w:t>الإيمان باليوم الآخر، الاستعداد للحساب الأخروي</w:t>
            </w:r>
          </w:p>
        </w:tc>
        <w:tc>
          <w:tcPr>
            <w:tcW w:w="0" w:type="auto"/>
            <w:vAlign w:val="center"/>
            <w:hideMark/>
          </w:tcPr>
          <w:p w14:paraId="311E8C3C" w14:textId="77777777" w:rsidR="005B5ABF" w:rsidRPr="00E46AD2" w:rsidRDefault="005B5ABF" w:rsidP="001A721D">
            <w:r w:rsidRPr="00E46AD2">
              <w:rPr>
                <w:rtl/>
              </w:rPr>
              <w:t>الوعي الذاتي، التطهير النفسي، المسؤولية الحالية، النمو الروحي</w:t>
            </w:r>
          </w:p>
        </w:tc>
      </w:tr>
    </w:tbl>
    <w:p w14:paraId="3F8A8617" w14:textId="77777777" w:rsidR="005B5ABF" w:rsidRPr="00E46AD2" w:rsidRDefault="005B5ABF" w:rsidP="001A721D">
      <w:r w:rsidRPr="00E46AD2">
        <w:rPr>
          <w:b/>
          <w:bCs/>
          <w:rtl/>
        </w:rPr>
        <w:t>نقاش وتقييم</w:t>
      </w:r>
      <w:r w:rsidRPr="00E46AD2">
        <w:rPr>
          <w:b/>
          <w:bCs/>
        </w:rPr>
        <w:t>:</w:t>
      </w:r>
      <w:r w:rsidRPr="00E46AD2">
        <w:br/>
      </w:r>
      <w:r w:rsidRPr="00E46AD2">
        <w:rPr>
          <w:rtl/>
        </w:rPr>
        <w:t xml:space="preserve">من الواضح أننا أمام منهجين مختلفين جذريًا في التعامل مع النص. التفسير التقليدي هو الفهم </w:t>
      </w:r>
      <w:r w:rsidRPr="00E46AD2">
        <w:rPr>
          <w:b/>
          <w:bCs/>
          <w:rtl/>
        </w:rPr>
        <w:t>الأصلي، المأثور، والمتسق</w:t>
      </w:r>
      <w:r w:rsidRPr="00E46AD2">
        <w:rPr>
          <w:rtl/>
        </w:rPr>
        <w:t xml:space="preserve"> مع المنظومة العقدية الإسلامية التي تؤكد على حقيقة اليوم الآخر كحدث مستقبلي واقعي. وهو مدعوم بسياق القرآن العام والأحاديث النبوية</w:t>
      </w:r>
      <w:r w:rsidRPr="00E46AD2">
        <w:t>.</w:t>
      </w:r>
    </w:p>
    <w:p w14:paraId="4046F028" w14:textId="40B09BA8" w:rsidR="005B5ABF" w:rsidRPr="00E46AD2" w:rsidRDefault="005B5ABF" w:rsidP="001A721D">
      <w:r w:rsidRPr="00E46AD2">
        <w:rPr>
          <w:rtl/>
        </w:rPr>
        <w:t xml:space="preserve">أما التفسير الرمزي، فيمكن اعتباره نوعًا من </w:t>
      </w:r>
      <w:r w:rsidRPr="00E46AD2">
        <w:rPr>
          <w:b/>
          <w:bCs/>
          <w:rtl/>
        </w:rPr>
        <w:t>التدبر</w:t>
      </w:r>
      <w:r w:rsidRPr="00E46AD2">
        <w:rPr>
          <w:b/>
          <w:bCs/>
        </w:rPr>
        <w:t xml:space="preserve"> </w:t>
      </w:r>
      <w:r w:rsidR="0064321B">
        <w:rPr>
          <w:b/>
          <w:bCs/>
        </w:rPr>
        <w:t>"</w:t>
      </w:r>
      <w:r w:rsidRPr="00E46AD2">
        <w:rPr>
          <w:b/>
          <w:bCs/>
        </w:rPr>
        <w:t>Tadabbur</w:t>
      </w:r>
      <w:r w:rsidR="0064321B">
        <w:rPr>
          <w:b/>
          <w:bCs/>
        </w:rPr>
        <w:t>"</w:t>
      </w:r>
      <w:r w:rsidRPr="00E46AD2">
        <w:t xml:space="preserve"> </w:t>
      </w:r>
      <w:r w:rsidRPr="00E46AD2">
        <w:rPr>
          <w:rtl/>
        </w:rPr>
        <w:t xml:space="preserve">أو </w:t>
      </w:r>
      <w:r w:rsidRPr="00E46AD2">
        <w:rPr>
          <w:b/>
          <w:bCs/>
          <w:rtl/>
        </w:rPr>
        <w:t>التأويل</w:t>
      </w:r>
      <w:r w:rsidRPr="00E46AD2">
        <w:rPr>
          <w:b/>
          <w:bCs/>
        </w:rPr>
        <w:t xml:space="preserve"> </w:t>
      </w:r>
      <w:r w:rsidR="0064321B">
        <w:rPr>
          <w:b/>
          <w:bCs/>
        </w:rPr>
        <w:t>"</w:t>
      </w:r>
      <w:r w:rsidRPr="00E46AD2">
        <w:rPr>
          <w:b/>
          <w:bCs/>
        </w:rPr>
        <w:t>Ta'wil</w:t>
      </w:r>
      <w:r w:rsidR="0064321B">
        <w:rPr>
          <w:b/>
          <w:bCs/>
        </w:rPr>
        <w:t>"</w:t>
      </w:r>
      <w:r w:rsidRPr="00E46AD2">
        <w:t xml:space="preserve"> </w:t>
      </w:r>
      <w:r w:rsidRPr="00E46AD2">
        <w:rPr>
          <w:rtl/>
        </w:rPr>
        <w:t xml:space="preserve">الذي يبحث عن معانٍ أعمق وتطبيقات شخصية للنص. قد يكون لهذا التفسير </w:t>
      </w:r>
      <w:r w:rsidRPr="00E46AD2">
        <w:rPr>
          <w:b/>
          <w:bCs/>
          <w:rtl/>
        </w:rPr>
        <w:t>قيمة إيجابية</w:t>
      </w:r>
      <w:r w:rsidRPr="00E46AD2">
        <w:rPr>
          <w:rtl/>
        </w:rPr>
        <w:t xml:space="preserve"> في تذكير الإنسان بأهمية اليقظة الروحية ومحاسبة النفس والتخلص من الأعباء النفسية في حياته الدنيا. يمكن اعتبار "صحوة الضمير" بمثابة "قيامة صغرى" تدفع الإنسان للتوبة والتغيير</w:t>
      </w:r>
      <w:r w:rsidRPr="00E46AD2">
        <w:t>.</w:t>
      </w:r>
    </w:p>
    <w:p w14:paraId="7C77F32A" w14:textId="6D1B1347" w:rsidR="005B5ABF" w:rsidRPr="00E46AD2" w:rsidRDefault="005B5ABF" w:rsidP="001A721D">
      <w:r w:rsidRPr="00E46AD2">
        <w:rPr>
          <w:rtl/>
        </w:rPr>
        <w:t xml:space="preserve">لكن تكمن </w:t>
      </w:r>
      <w:r w:rsidRPr="00E46AD2">
        <w:rPr>
          <w:b/>
          <w:bCs/>
          <w:rtl/>
        </w:rPr>
        <w:t>الإشكالية</w:t>
      </w:r>
      <w:r w:rsidRPr="00E46AD2">
        <w:rPr>
          <w:rtl/>
        </w:rPr>
        <w:t xml:space="preserve"> عندما يُطرح هذا التفسير الرمزي ليس كمعنى إضافي أو مستوى من التدبر، بل </w:t>
      </w:r>
      <w:r w:rsidRPr="00E46AD2">
        <w:rPr>
          <w:b/>
          <w:bCs/>
          <w:rtl/>
        </w:rPr>
        <w:t>كبديل للمعنى الأصلي أو نفْيٍ له</w:t>
      </w:r>
      <w:r w:rsidRPr="00E46AD2">
        <w:rPr>
          <w:rtl/>
        </w:rPr>
        <w:t xml:space="preserve"> </w:t>
      </w:r>
      <w:r w:rsidR="0064321B">
        <w:rPr>
          <w:rtl/>
        </w:rPr>
        <w:t>"</w:t>
      </w:r>
      <w:r w:rsidRPr="00E46AD2">
        <w:rPr>
          <w:rtl/>
        </w:rPr>
        <w:t xml:space="preserve">كما توحي عبارة "القيامة </w:t>
      </w:r>
      <w:r w:rsidRPr="00E46AD2">
        <w:rPr>
          <w:b/>
          <w:bCs/>
          <w:rtl/>
        </w:rPr>
        <w:t>ليست</w:t>
      </w:r>
      <w:r w:rsidRPr="00E46AD2">
        <w:rPr>
          <w:rtl/>
        </w:rPr>
        <w:t xml:space="preserve"> حدثًا مستقبليًا، </w:t>
      </w:r>
      <w:r w:rsidRPr="00E46AD2">
        <w:rPr>
          <w:b/>
          <w:bCs/>
          <w:rtl/>
        </w:rPr>
        <w:t>بل</w:t>
      </w:r>
      <w:r w:rsidRPr="00E46AD2">
        <w:rPr>
          <w:rtl/>
        </w:rPr>
        <w:t xml:space="preserve"> صحوة الضمير"</w:t>
      </w:r>
      <w:r w:rsidR="0064321B">
        <w:rPr>
          <w:rtl/>
        </w:rPr>
        <w:t>"</w:t>
      </w:r>
      <w:r w:rsidRPr="00E46AD2">
        <w:rPr>
          <w:rtl/>
        </w:rPr>
        <w:t>. هذا يتعارض بشكل مباشر مع ركن أساسي من أركان الإيمان وهو الإيمان باليوم الآخر كما وصفه القرآن والسنة</w:t>
      </w:r>
      <w:r w:rsidRPr="00E46AD2">
        <w:t>.</w:t>
      </w:r>
    </w:p>
    <w:p w14:paraId="4002D3F2" w14:textId="48D9CF3E" w:rsidR="005B5ABF" w:rsidRPr="00E46AD2" w:rsidRDefault="005B5ABF" w:rsidP="001A721D">
      <w:r w:rsidRPr="00E46AD2">
        <w:rPr>
          <w:b/>
          <w:bCs/>
          <w:rtl/>
        </w:rPr>
        <w:t>خاتمة</w:t>
      </w:r>
      <w:r w:rsidRPr="00E46AD2">
        <w:rPr>
          <w:b/>
          <w:bCs/>
        </w:rPr>
        <w:t>:</w:t>
      </w:r>
      <w:r w:rsidRPr="00E46AD2">
        <w:br/>
      </w:r>
      <w:r w:rsidRPr="00E46AD2">
        <w:rPr>
          <w:rtl/>
        </w:rPr>
        <w:t xml:space="preserve">إن سورة الزلزلة، بآياتها القوية، تحمل تحذيرًا واضحًا وتذكيرًا بالحدث المستقبلي العظيم ليوم القيامة، كما هو مقرر في الفهم التقليدي المستند إلى الأصول العقدية. وفي الوقت نفسه، يمكن للغة القرآن الغنية والموحية أن تلهم القارئ للتفكر في "زلزلات" النفس و"أثقالها" الخاصة، مما يدفعه نحو اليقظة والتطهير الروحي في حياته الحاضرة. المفتاح يكمن في التمييز بين المعنى التأسيسي العقائدي للنص، وبين مستويات التدبر والتأمل الشخصي التي يمكن أن تستلهم منه، دون أن يلغي أحدهما الآخر. إن الجمع بين الإيمان بالقيامة الكبرى والسعي لـ "القيامة الصغرى" </w:t>
      </w:r>
      <w:r w:rsidR="0064321B">
        <w:rPr>
          <w:rtl/>
        </w:rPr>
        <w:t>"</w:t>
      </w:r>
      <w:r w:rsidRPr="00E46AD2">
        <w:rPr>
          <w:rtl/>
        </w:rPr>
        <w:t>يقظة الضمير</w:t>
      </w:r>
      <w:r w:rsidR="0064321B">
        <w:rPr>
          <w:rtl/>
        </w:rPr>
        <w:t>"</w:t>
      </w:r>
      <w:r w:rsidRPr="00E46AD2">
        <w:rPr>
          <w:rtl/>
        </w:rPr>
        <w:t xml:space="preserve"> في النفس قد يمثل فهمًا أكثر تكاملًا لرسالة السورة</w:t>
      </w:r>
      <w:r w:rsidRPr="00E46AD2">
        <w:t>.</w:t>
      </w:r>
    </w:p>
    <w:p w14:paraId="05CA8740" w14:textId="77777777" w:rsidR="004955D3" w:rsidRPr="00E46AD2" w:rsidRDefault="004955D3" w:rsidP="001A721D"/>
    <w:p w14:paraId="5F12D2B9" w14:textId="147353A0" w:rsidR="00DD269E" w:rsidRPr="00E46AD2" w:rsidRDefault="00DD269E" w:rsidP="008A0417">
      <w:pPr>
        <w:pStyle w:val="1"/>
      </w:pPr>
      <w:bookmarkStart w:id="74" w:name="_Toc199407059"/>
      <w:r w:rsidRPr="00E46AD2">
        <w:rPr>
          <w:rtl/>
        </w:rPr>
        <w:t>"من 'القيمة' إلى 'القيامة': كيف نفهم تطور النص القرآني وتعدد قراءاته؟</w:t>
      </w:r>
      <w:r w:rsidRPr="00E46AD2">
        <w:t>"</w:t>
      </w:r>
      <w:bookmarkEnd w:id="74"/>
    </w:p>
    <w:p w14:paraId="702AFE89" w14:textId="2F3466DC" w:rsidR="00DD269E" w:rsidRPr="00E46AD2" w:rsidRDefault="00DD269E" w:rsidP="001A721D">
      <w:r w:rsidRPr="00E46AD2">
        <w:rPr>
          <w:b/>
          <w:bCs/>
          <w:rtl/>
        </w:rPr>
        <w:t>مقدمة</w:t>
      </w:r>
      <w:r w:rsidRPr="00E46AD2">
        <w:rPr>
          <w:b/>
          <w:bCs/>
        </w:rPr>
        <w:t>:</w:t>
      </w:r>
      <w:r w:rsidRPr="00E46AD2">
        <w:br/>
      </w:r>
      <w:r w:rsidRPr="00E46AD2">
        <w:rPr>
          <w:rtl/>
        </w:rPr>
        <w:t xml:space="preserve">كشف المقال الأول كيف أن وجود رسم يقرأ "القيمة" في بعض المخطوطات القرآنية المبكرة بدلًا من "القيامة" يعود بشكل أساسي إلى خصائص الرسم العثماني القديم، خاصة طريقة كتابة التاء المربوطة. وأوضح المقال الثاني كيف أن نفس السورة التي قد تحمل هذا الرسم القديم </w:t>
      </w:r>
      <w:r w:rsidR="0064321B">
        <w:rPr>
          <w:rtl/>
        </w:rPr>
        <w:t>"</w:t>
      </w:r>
      <w:r w:rsidRPr="00E46AD2">
        <w:rPr>
          <w:rtl/>
        </w:rPr>
        <w:t>"سورة الزلزلة"</w:t>
      </w:r>
      <w:r w:rsidR="0064321B">
        <w:rPr>
          <w:rtl/>
        </w:rPr>
        <w:t>"</w:t>
      </w:r>
      <w:r w:rsidRPr="00E46AD2">
        <w:rPr>
          <w:rtl/>
        </w:rPr>
        <w:t xml:space="preserve"> يمكن أن تُقرأ بمنظورين مختلفين: تقليدي كوني ورمزي نفسي. هذه النقاشات لا تقتصر أهميتها على فهم كلمة أو سورة بعينها، بل تفتح الباب لفهم أعمق لكيفية تعامل المسلمين مع النص القرآني عبر التاريخ، وكيف تطور تدوينه، وكيف تم استيعاب التنوع اللغوي في قراءته. يتناول هذا المقال هذه الأبعاد الأوسع، مستخدمًا مثال "القيمة/القيامة" كمدخل لاستكشاف مفاهيم مثل تطور الرسم القرآني، وظاهرة القراءات، وثبات النص في مواجهة التنوع</w:t>
      </w:r>
      <w:r w:rsidRPr="00E46AD2">
        <w:t>.</w:t>
      </w:r>
    </w:p>
    <w:p w14:paraId="3C73CD39" w14:textId="77777777" w:rsidR="00DD269E" w:rsidRPr="00E46AD2" w:rsidRDefault="00DD269E" w:rsidP="001A721D">
      <w:r w:rsidRPr="00E46AD2">
        <w:rPr>
          <w:b/>
          <w:bCs/>
        </w:rPr>
        <w:t xml:space="preserve">1. </w:t>
      </w:r>
      <w:r w:rsidRPr="00E46AD2">
        <w:rPr>
          <w:b/>
          <w:bCs/>
          <w:rtl/>
        </w:rPr>
        <w:t>تطور الرسم القرآني: رحلة نحو الدقة والوضوح</w:t>
      </w:r>
      <w:r w:rsidRPr="00E46AD2">
        <w:br/>
      </w:r>
      <w:r w:rsidRPr="00E46AD2">
        <w:rPr>
          <w:rtl/>
        </w:rPr>
        <w:t>لم تكن كتابة المصحف في عهد النبي صلى الله عليه وسلم والخلفاء الراشدين بالشكل الذي نراه اليوم في المصاحف المطبوعة. تميز الرسم العثماني الأولي، الذي أجمعت عليه الأمة في عهد عثمان بن عفان رضي الله عنه لتوحيد النص المكتوب، بعدة خصائص</w:t>
      </w:r>
      <w:r w:rsidRPr="00E46AD2">
        <w:t>:</w:t>
      </w:r>
    </w:p>
    <w:p w14:paraId="4194DC7F" w14:textId="62F0C77A" w:rsidR="00DD269E" w:rsidRPr="00E46AD2" w:rsidRDefault="00DD269E" w:rsidP="009A6CA1">
      <w:pPr>
        <w:pStyle w:val="a9"/>
        <w:numPr>
          <w:ilvl w:val="0"/>
          <w:numId w:val="409"/>
        </w:numPr>
      </w:pPr>
      <w:r w:rsidRPr="001A721D">
        <w:rPr>
          <w:b/>
          <w:bCs/>
          <w:rtl/>
        </w:rPr>
        <w:t xml:space="preserve">خلوه من الإعجام </w:t>
      </w:r>
      <w:r w:rsidR="0064321B">
        <w:rPr>
          <w:b/>
          <w:bCs/>
          <w:rtl/>
        </w:rPr>
        <w:t>"</w:t>
      </w:r>
      <w:r w:rsidRPr="001A721D">
        <w:rPr>
          <w:b/>
          <w:bCs/>
          <w:rtl/>
        </w:rPr>
        <w:t>النقاط</w:t>
      </w:r>
      <w:r w:rsidR="0064321B">
        <w:rPr>
          <w:b/>
          <w:bCs/>
          <w:rtl/>
        </w:rPr>
        <w:t>"</w:t>
      </w:r>
      <w:r w:rsidRPr="001A721D">
        <w:rPr>
          <w:b/>
          <w:bCs/>
        </w:rPr>
        <w:t>:</w:t>
      </w:r>
      <w:r w:rsidRPr="00E46AD2">
        <w:t xml:space="preserve"> </w:t>
      </w:r>
      <w:r w:rsidRPr="00E46AD2">
        <w:rPr>
          <w:rtl/>
        </w:rPr>
        <w:t xml:space="preserve">لم تكن النقاط التي تميز بين الحروف المتشابهة </w:t>
      </w:r>
      <w:r w:rsidR="0064321B">
        <w:rPr>
          <w:rtl/>
        </w:rPr>
        <w:t>"</w:t>
      </w:r>
      <w:r w:rsidRPr="00E46AD2">
        <w:rPr>
          <w:rtl/>
        </w:rPr>
        <w:t>ب، ت، ث، ن، ي...</w:t>
      </w:r>
      <w:r w:rsidR="0064321B">
        <w:rPr>
          <w:rtl/>
        </w:rPr>
        <w:t>"</w:t>
      </w:r>
      <w:r w:rsidRPr="00E46AD2">
        <w:rPr>
          <w:rtl/>
        </w:rPr>
        <w:t xml:space="preserve"> موجودة</w:t>
      </w:r>
      <w:r w:rsidRPr="00E46AD2">
        <w:t>.</w:t>
      </w:r>
    </w:p>
    <w:p w14:paraId="06DBD758" w14:textId="0156F033" w:rsidR="00DD269E" w:rsidRPr="00E46AD2" w:rsidRDefault="00DD269E" w:rsidP="009A6CA1">
      <w:pPr>
        <w:pStyle w:val="a9"/>
        <w:numPr>
          <w:ilvl w:val="0"/>
          <w:numId w:val="409"/>
        </w:numPr>
      </w:pPr>
      <w:r w:rsidRPr="001A721D">
        <w:rPr>
          <w:b/>
          <w:bCs/>
          <w:rtl/>
        </w:rPr>
        <w:t xml:space="preserve">خلوه من التشكيل </w:t>
      </w:r>
      <w:r w:rsidR="0064321B">
        <w:rPr>
          <w:b/>
          <w:bCs/>
          <w:rtl/>
        </w:rPr>
        <w:t>"</w:t>
      </w:r>
      <w:r w:rsidRPr="001A721D">
        <w:rPr>
          <w:b/>
          <w:bCs/>
          <w:rtl/>
        </w:rPr>
        <w:t>الحركات</w:t>
      </w:r>
      <w:r w:rsidR="0064321B">
        <w:rPr>
          <w:b/>
          <w:bCs/>
          <w:rtl/>
        </w:rPr>
        <w:t>"</w:t>
      </w:r>
      <w:r w:rsidRPr="001A721D">
        <w:rPr>
          <w:b/>
          <w:bCs/>
        </w:rPr>
        <w:t>:</w:t>
      </w:r>
      <w:r w:rsidRPr="00E46AD2">
        <w:t xml:space="preserve"> </w:t>
      </w:r>
      <w:r w:rsidRPr="00E46AD2">
        <w:rPr>
          <w:rtl/>
        </w:rPr>
        <w:t>لم تكن علامات الفتحة والضمة والكسرة والسكون والشدة تكتب</w:t>
      </w:r>
      <w:r w:rsidRPr="00E46AD2">
        <w:t>.</w:t>
      </w:r>
    </w:p>
    <w:p w14:paraId="3AE11154" w14:textId="43EA94EA" w:rsidR="00DD269E" w:rsidRPr="00E46AD2" w:rsidRDefault="00DD269E" w:rsidP="009A6CA1">
      <w:pPr>
        <w:pStyle w:val="a9"/>
        <w:numPr>
          <w:ilvl w:val="0"/>
          <w:numId w:val="409"/>
        </w:numPr>
      </w:pPr>
      <w:r w:rsidRPr="001A721D">
        <w:rPr>
          <w:b/>
          <w:bCs/>
          <w:rtl/>
        </w:rPr>
        <w:t>بعض الاختلافات الإملائية</w:t>
      </w:r>
      <w:r w:rsidRPr="001A721D">
        <w:rPr>
          <w:b/>
          <w:bCs/>
        </w:rPr>
        <w:t>:</w:t>
      </w:r>
      <w:r w:rsidRPr="00E46AD2">
        <w:t xml:space="preserve"> </w:t>
      </w:r>
      <w:r w:rsidRPr="00E46AD2">
        <w:rPr>
          <w:rtl/>
        </w:rPr>
        <w:t xml:space="preserve">مثل رسم التاء المربوطة هاءً في أواخر الكلمات </w:t>
      </w:r>
      <w:r w:rsidR="0064321B">
        <w:rPr>
          <w:rtl/>
        </w:rPr>
        <w:t>"</w:t>
      </w:r>
      <w:r w:rsidRPr="00E46AD2">
        <w:rPr>
          <w:rtl/>
        </w:rPr>
        <w:t>كما في مثالنا "القيمه"</w:t>
      </w:r>
      <w:r w:rsidR="0064321B">
        <w:rPr>
          <w:rtl/>
        </w:rPr>
        <w:t>"</w:t>
      </w:r>
      <w:r w:rsidRPr="00E46AD2">
        <w:rPr>
          <w:rtl/>
        </w:rPr>
        <w:t>، ورسم الألف أحيانًا ياءً أو واوًا، وحذف أو إثبات بعض الحروف تبعًا لقواعد خاصة بالرسم</w:t>
      </w:r>
      <w:r w:rsidRPr="00E46AD2">
        <w:t>.</w:t>
      </w:r>
    </w:p>
    <w:p w14:paraId="67628C7E" w14:textId="070E4925" w:rsidR="00DD269E" w:rsidRPr="00E46AD2" w:rsidRDefault="00DD269E" w:rsidP="001A721D">
      <w:r w:rsidRPr="00E46AD2">
        <w:rPr>
          <w:rtl/>
        </w:rPr>
        <w:t xml:space="preserve">هذا الرسم، رغم بساطته الظاهرية، كان كافيًا لمن تلقى القرآن مشافهة وحفظه، وكان يعكس مرونة تتسع لوجوه القراءة المختلفة التي نزل بها القرآن. ومع اتساع رقعة الدولة الإسلامية ودخول غير العرب في الإسلام، ظهرت الحاجة إلى تطوير هذا الرسم لتسهيل القراءة ومنع اللبس </w:t>
      </w:r>
      <w:r w:rsidR="0064321B">
        <w:rPr>
          <w:rtl/>
        </w:rPr>
        <w:t>"</w:t>
      </w:r>
      <w:r w:rsidRPr="00E46AD2">
        <w:rPr>
          <w:rtl/>
        </w:rPr>
        <w:t>اللحن</w:t>
      </w:r>
      <w:r w:rsidR="0064321B">
        <w:rPr>
          <w:rtl/>
        </w:rPr>
        <w:t>"</w:t>
      </w:r>
      <w:r w:rsidRPr="00E46AD2">
        <w:rPr>
          <w:rtl/>
        </w:rPr>
        <w:t>. بدأت هذه الجهود مبكرًا</w:t>
      </w:r>
      <w:r w:rsidRPr="00E46AD2">
        <w:t>:</w:t>
      </w:r>
    </w:p>
    <w:p w14:paraId="4AB4BAD4" w14:textId="77777777" w:rsidR="00DD269E" w:rsidRPr="00E46AD2" w:rsidRDefault="00DD269E" w:rsidP="009A6CA1">
      <w:pPr>
        <w:pStyle w:val="a9"/>
        <w:numPr>
          <w:ilvl w:val="0"/>
          <w:numId w:val="410"/>
        </w:numPr>
      </w:pPr>
      <w:r w:rsidRPr="001A721D">
        <w:rPr>
          <w:b/>
          <w:bCs/>
          <w:rtl/>
        </w:rPr>
        <w:t>نقط الإعجام</w:t>
      </w:r>
      <w:r w:rsidRPr="001A721D">
        <w:rPr>
          <w:b/>
          <w:bCs/>
        </w:rPr>
        <w:t>:</w:t>
      </w:r>
      <w:r w:rsidRPr="00E46AD2">
        <w:t xml:space="preserve"> </w:t>
      </w:r>
      <w:r w:rsidRPr="00E46AD2">
        <w:rPr>
          <w:rtl/>
        </w:rPr>
        <w:t>يُنسب الفضل في وضع النقاط غالبًا إلى تلاميذ أبي الأسود الدؤلي، مثل نصر بن عاصم ويحيى بن يعمر في أواخر القرن الأول الهجري</w:t>
      </w:r>
      <w:r w:rsidRPr="00E46AD2">
        <w:t>.</w:t>
      </w:r>
    </w:p>
    <w:p w14:paraId="127036ED" w14:textId="3440531D" w:rsidR="00DD269E" w:rsidRPr="00E46AD2" w:rsidRDefault="00DD269E" w:rsidP="009A6CA1">
      <w:pPr>
        <w:pStyle w:val="a9"/>
        <w:numPr>
          <w:ilvl w:val="0"/>
          <w:numId w:val="410"/>
        </w:numPr>
      </w:pPr>
      <w:r w:rsidRPr="001A721D">
        <w:rPr>
          <w:b/>
          <w:bCs/>
          <w:rtl/>
        </w:rPr>
        <w:t xml:space="preserve">نقط الإعراب </w:t>
      </w:r>
      <w:r w:rsidR="0064321B">
        <w:rPr>
          <w:b/>
          <w:bCs/>
          <w:rtl/>
        </w:rPr>
        <w:t>"</w:t>
      </w:r>
      <w:r w:rsidRPr="001A721D">
        <w:rPr>
          <w:b/>
          <w:bCs/>
          <w:rtl/>
        </w:rPr>
        <w:t>التشكيل</w:t>
      </w:r>
      <w:r w:rsidR="0064321B">
        <w:rPr>
          <w:b/>
          <w:bCs/>
          <w:rtl/>
        </w:rPr>
        <w:t>"</w:t>
      </w:r>
      <w:r w:rsidRPr="001A721D">
        <w:rPr>
          <w:b/>
          <w:bCs/>
        </w:rPr>
        <w:t>:</w:t>
      </w:r>
      <w:r w:rsidRPr="00E46AD2">
        <w:t xml:space="preserve"> </w:t>
      </w:r>
      <w:r w:rsidRPr="00E46AD2">
        <w:rPr>
          <w:rtl/>
        </w:rPr>
        <w:t>يُنسب إلى أبي الأسود الدؤلي وضع علامات أولية للحركات على شكل نقاط ملونة، ثم تطور التشكيل لاحقًا إلى شكله الحالي على يد الخليل بن أحمد الفراهيدي في القرن الثاني الهجري</w:t>
      </w:r>
      <w:r w:rsidRPr="00E46AD2">
        <w:t>.</w:t>
      </w:r>
    </w:p>
    <w:p w14:paraId="75F7E8C1" w14:textId="77777777" w:rsidR="00DD269E" w:rsidRPr="00E46AD2" w:rsidRDefault="00DD269E" w:rsidP="009A6CA1">
      <w:pPr>
        <w:pStyle w:val="a9"/>
        <w:numPr>
          <w:ilvl w:val="0"/>
          <w:numId w:val="410"/>
        </w:numPr>
      </w:pPr>
      <w:r w:rsidRPr="001A721D">
        <w:rPr>
          <w:b/>
          <w:bCs/>
          <w:rtl/>
        </w:rPr>
        <w:t>ضبط الرسم</w:t>
      </w:r>
      <w:r w:rsidRPr="001A721D">
        <w:rPr>
          <w:b/>
          <w:bCs/>
        </w:rPr>
        <w:t>:</w:t>
      </w:r>
      <w:r w:rsidRPr="00E46AD2">
        <w:t xml:space="preserve"> </w:t>
      </w:r>
      <w:r w:rsidRPr="00E46AD2">
        <w:rPr>
          <w:rtl/>
        </w:rPr>
        <w:t>استمر العلماء عبر القرون في دراسة الرسم العثماني وتوضيح قواعده، مع الالتزام بالأصول التي كُتبت بها المصاحف العثمانية الأولى</w:t>
      </w:r>
      <w:r w:rsidRPr="00E46AD2">
        <w:t>.</w:t>
      </w:r>
    </w:p>
    <w:p w14:paraId="42A918F8" w14:textId="6A38FB77" w:rsidR="00DD269E" w:rsidRPr="00E46AD2" w:rsidRDefault="00DD269E" w:rsidP="001A721D">
      <w:r w:rsidRPr="00E46AD2">
        <w:rPr>
          <w:rtl/>
        </w:rPr>
        <w:t xml:space="preserve">إن مثال "القيمه" في المخطوطات القديمة هو شاهد مباشر على هذه المرحلة المبكرة قبل اكتمال تطوير نظام الكتابة. الانتقال من رسم "القيمه" إلى "القيامة" </w:t>
      </w:r>
      <w:r w:rsidR="0064321B">
        <w:rPr>
          <w:rtl/>
        </w:rPr>
        <w:t>"</w:t>
      </w:r>
      <w:r w:rsidRPr="00E46AD2">
        <w:rPr>
          <w:rtl/>
        </w:rPr>
        <w:t>بإضافة النقطتين على الهاء لتصبح تاء مربوطة واضحة</w:t>
      </w:r>
      <w:r w:rsidR="0064321B">
        <w:rPr>
          <w:rtl/>
        </w:rPr>
        <w:t>"</w:t>
      </w:r>
      <w:r w:rsidRPr="00E46AD2">
        <w:rPr>
          <w:rtl/>
        </w:rPr>
        <w:t xml:space="preserve"> ليس تغييرًا للنص، بل هو جزء من عملية </w:t>
      </w:r>
      <w:r w:rsidRPr="00E46AD2">
        <w:rPr>
          <w:b/>
          <w:bCs/>
          <w:rtl/>
        </w:rPr>
        <w:t>ضبط وتوضيح</w:t>
      </w:r>
      <w:r w:rsidRPr="00E46AD2">
        <w:rPr>
          <w:rtl/>
        </w:rPr>
        <w:t xml:space="preserve"> النص المكتوب ليطابق القراءة المتواترة المحفوظة</w:t>
      </w:r>
      <w:r w:rsidRPr="00E46AD2">
        <w:t>.</w:t>
      </w:r>
    </w:p>
    <w:p w14:paraId="6C2FA873" w14:textId="42D60C35" w:rsidR="00DD269E" w:rsidRPr="00E46AD2" w:rsidRDefault="00DD269E" w:rsidP="001A721D">
      <w:r w:rsidRPr="00E46AD2">
        <w:rPr>
          <w:b/>
          <w:bCs/>
        </w:rPr>
        <w:t xml:space="preserve">2. </w:t>
      </w:r>
      <w:r w:rsidRPr="00E46AD2">
        <w:rPr>
          <w:b/>
          <w:bCs/>
          <w:rtl/>
        </w:rPr>
        <w:t>ظاهرة القراءات القرآنية: تنوع في إطار الوحدة</w:t>
      </w:r>
      <w:r w:rsidRPr="00E46AD2">
        <w:br/>
      </w:r>
      <w:r w:rsidRPr="00E46AD2">
        <w:rPr>
          <w:rtl/>
        </w:rPr>
        <w:t xml:space="preserve">كان القرآن ينزل على النبي صلى الله عليه وسلم بأوجه لغوية ولهجية مختلفة تيسيرًا على العرب الذين تباينت لهجاتهم. هذه الأوجه المعتبرة في القراءة، والتي نُقلت بالتواتر جيلاً عن جيل عبر أئمة القراءة المعتبرين </w:t>
      </w:r>
      <w:r w:rsidR="0064321B">
        <w:rPr>
          <w:rtl/>
        </w:rPr>
        <w:t>"</w:t>
      </w:r>
      <w:r w:rsidRPr="00E46AD2">
        <w:rPr>
          <w:rtl/>
        </w:rPr>
        <w:t>كالقراء السبعة أو العشرة</w:t>
      </w:r>
      <w:r w:rsidR="0064321B">
        <w:rPr>
          <w:rtl/>
        </w:rPr>
        <w:t>"</w:t>
      </w:r>
      <w:r w:rsidRPr="00E46AD2">
        <w:rPr>
          <w:rtl/>
        </w:rPr>
        <w:t xml:space="preserve">، تُعرف بـ </w:t>
      </w:r>
      <w:r w:rsidRPr="00E46AD2">
        <w:rPr>
          <w:b/>
          <w:bCs/>
          <w:rtl/>
        </w:rPr>
        <w:t>القراءات القرآنية</w:t>
      </w:r>
      <w:r w:rsidRPr="00E46AD2">
        <w:t xml:space="preserve">. </w:t>
      </w:r>
      <w:r w:rsidRPr="00E46AD2">
        <w:rPr>
          <w:rtl/>
        </w:rPr>
        <w:t>وهي تشمل اختلافات محدودة في</w:t>
      </w:r>
      <w:r w:rsidRPr="00E46AD2">
        <w:t>:</w:t>
      </w:r>
    </w:p>
    <w:p w14:paraId="7B5E331E" w14:textId="7D0D50FD" w:rsidR="00DD269E" w:rsidRPr="00E46AD2" w:rsidRDefault="00DD269E" w:rsidP="009A6CA1">
      <w:pPr>
        <w:pStyle w:val="a9"/>
        <w:numPr>
          <w:ilvl w:val="0"/>
          <w:numId w:val="411"/>
        </w:numPr>
      </w:pPr>
      <w:r w:rsidRPr="001A721D">
        <w:rPr>
          <w:b/>
          <w:bCs/>
          <w:rtl/>
        </w:rPr>
        <w:t xml:space="preserve">الحركات </w:t>
      </w:r>
      <w:r w:rsidR="0064321B">
        <w:rPr>
          <w:b/>
          <w:bCs/>
          <w:rtl/>
        </w:rPr>
        <w:t>"</w:t>
      </w:r>
      <w:r w:rsidRPr="001A721D">
        <w:rPr>
          <w:b/>
          <w:bCs/>
          <w:rtl/>
        </w:rPr>
        <w:t>الضبط</w:t>
      </w:r>
      <w:r w:rsidR="0064321B">
        <w:rPr>
          <w:b/>
          <w:bCs/>
          <w:rtl/>
        </w:rPr>
        <w:t>"</w:t>
      </w:r>
      <w:r w:rsidRPr="001A721D">
        <w:rPr>
          <w:b/>
          <w:bCs/>
        </w:rPr>
        <w:t>:</w:t>
      </w:r>
      <w:r w:rsidRPr="00E46AD2">
        <w:t xml:space="preserve"> </w:t>
      </w:r>
      <w:r w:rsidRPr="00E46AD2">
        <w:rPr>
          <w:rtl/>
        </w:rPr>
        <w:t>مثل فتح أو ضم أو كسر حرف معين</w:t>
      </w:r>
      <w:r w:rsidRPr="00E46AD2">
        <w:t>.</w:t>
      </w:r>
    </w:p>
    <w:p w14:paraId="67DC031A" w14:textId="40BE660A" w:rsidR="00DD269E" w:rsidRPr="00E46AD2" w:rsidRDefault="00DD269E" w:rsidP="009A6CA1">
      <w:pPr>
        <w:pStyle w:val="a9"/>
        <w:numPr>
          <w:ilvl w:val="0"/>
          <w:numId w:val="411"/>
        </w:numPr>
      </w:pPr>
      <w:r w:rsidRPr="001A721D">
        <w:rPr>
          <w:b/>
          <w:bCs/>
          <w:rtl/>
        </w:rPr>
        <w:t>الحروف</w:t>
      </w:r>
      <w:r w:rsidRPr="001A721D">
        <w:rPr>
          <w:b/>
          <w:bCs/>
        </w:rPr>
        <w:t>:</w:t>
      </w:r>
      <w:r w:rsidRPr="00E46AD2">
        <w:t xml:space="preserve"> </w:t>
      </w:r>
      <w:r w:rsidRPr="00E46AD2">
        <w:rPr>
          <w:rtl/>
        </w:rPr>
        <w:t xml:space="preserve">كإبدال حرف بآخر قريب منه في المخرج أو الصفة، أو زيادة أو نقصان حرف لا يغير المعنى الجوهري </w:t>
      </w:r>
      <w:r w:rsidR="0064321B">
        <w:rPr>
          <w:rtl/>
        </w:rPr>
        <w:t>"</w:t>
      </w:r>
      <w:r w:rsidRPr="00E46AD2">
        <w:rPr>
          <w:rtl/>
        </w:rPr>
        <w:t>غالبًا مما يحتمله الرسم العثماني</w:t>
      </w:r>
      <w:r w:rsidR="0064321B">
        <w:rPr>
          <w:rtl/>
        </w:rPr>
        <w:t>"</w:t>
      </w:r>
      <w:r w:rsidRPr="00E46AD2">
        <w:t>.</w:t>
      </w:r>
    </w:p>
    <w:p w14:paraId="7E6FEA5D" w14:textId="77777777" w:rsidR="00DD269E" w:rsidRPr="00E46AD2" w:rsidRDefault="00DD269E" w:rsidP="009A6CA1">
      <w:pPr>
        <w:pStyle w:val="a9"/>
        <w:numPr>
          <w:ilvl w:val="0"/>
          <w:numId w:val="411"/>
        </w:numPr>
      </w:pPr>
      <w:r w:rsidRPr="00E46AD2">
        <w:rPr>
          <w:rtl/>
        </w:rPr>
        <w:t>المد والقصر، الإدغام والإظهار، وغيرها من أحكام التجويد</w:t>
      </w:r>
      <w:r w:rsidRPr="00E46AD2">
        <w:t>.</w:t>
      </w:r>
    </w:p>
    <w:p w14:paraId="267EDD89" w14:textId="77777777" w:rsidR="00DD269E" w:rsidRPr="00E46AD2" w:rsidRDefault="00DD269E" w:rsidP="001A721D">
      <w:r w:rsidRPr="00E46AD2">
        <w:rPr>
          <w:b/>
          <w:bCs/>
          <w:rtl/>
        </w:rPr>
        <w:t>هل اختلاف "القيمة/القيامة" قراءة؟</w:t>
      </w:r>
      <w:r w:rsidRPr="00E46AD2">
        <w:br/>
      </w:r>
      <w:r w:rsidRPr="00E46AD2">
        <w:rPr>
          <w:rtl/>
        </w:rPr>
        <w:t xml:space="preserve">في حالة "القيمة" و "القيامة"، كما أوضحنا، التفسير الأرجح هو </w:t>
      </w:r>
      <w:r w:rsidRPr="00E46AD2">
        <w:rPr>
          <w:b/>
          <w:bCs/>
          <w:rtl/>
        </w:rPr>
        <w:t>اختلاف في الرسم الإملائي القديم</w:t>
      </w:r>
      <w:r w:rsidRPr="00E46AD2">
        <w:rPr>
          <w:rtl/>
        </w:rPr>
        <w:t xml:space="preserve"> لكتابة التاء المربوطة، وليس بالضرورة اختلاف قراءة معتمدًا بالمعنى الاصطلاحي. فالقراءات المتواترة المعتمدة اليوم تقرأ الكلمة "القيامة" في هذا السياق. ومع ذلك، فإن هذا المثال يوضح كيف أن الرسم العثماني الأولي كان </w:t>
      </w:r>
      <w:r w:rsidRPr="00E46AD2">
        <w:rPr>
          <w:b/>
          <w:bCs/>
          <w:rtl/>
        </w:rPr>
        <w:t>مرنًا وقابلاً لاستيعاب بعض التنوع اللغوي أو اللهجي</w:t>
      </w:r>
      <w:r w:rsidRPr="00E46AD2">
        <w:rPr>
          <w:rtl/>
        </w:rPr>
        <w:t xml:space="preserve"> الذي قد يكون موجودًا في المراحل الأولى، والذي تم تنقيحه وتوحيده لاحقًا من خلال عملية نقل القراءات المعتبرة وتدوينها</w:t>
      </w:r>
      <w:r w:rsidRPr="00E46AD2">
        <w:t>.</w:t>
      </w:r>
    </w:p>
    <w:p w14:paraId="6C058C09" w14:textId="77777777" w:rsidR="00DD269E" w:rsidRPr="00E46AD2" w:rsidRDefault="00DD269E" w:rsidP="001A721D">
      <w:r w:rsidRPr="00E46AD2">
        <w:rPr>
          <w:b/>
          <w:bCs/>
        </w:rPr>
        <w:t xml:space="preserve">3. </w:t>
      </w:r>
      <w:r w:rsidRPr="00E46AD2">
        <w:rPr>
          <w:b/>
          <w:bCs/>
          <w:rtl/>
        </w:rPr>
        <w:t>ثبات النص القرآني</w:t>
      </w:r>
      <w:r w:rsidRPr="00E46AD2">
        <w:rPr>
          <w:b/>
          <w:bCs/>
        </w:rPr>
        <w:t>:</w:t>
      </w:r>
      <w:r w:rsidRPr="00E46AD2">
        <w:br/>
      </w:r>
      <w:r w:rsidRPr="00E46AD2">
        <w:rPr>
          <w:rtl/>
        </w:rPr>
        <w:t xml:space="preserve">قد يتساءل البعض: ألا تدل هذه الاختلافات في الرسم أو وجود قراءات متعددة على عدم ثبات النص القرآني؟ الجواب هو العكس تمامًا. إن دراسة تاريخ النص القرآني، بما في ذلك تطور رسمه وظاهرة القراءات، تؤكد على </w:t>
      </w:r>
      <w:r w:rsidRPr="00E46AD2">
        <w:rPr>
          <w:b/>
          <w:bCs/>
          <w:rtl/>
        </w:rPr>
        <w:t>الحفظ المذهل للنص القرآني وثباته الجوهري</w:t>
      </w:r>
      <w:r w:rsidRPr="00E46AD2">
        <w:t>.</w:t>
      </w:r>
    </w:p>
    <w:p w14:paraId="2BDA291C" w14:textId="77777777" w:rsidR="00DD269E" w:rsidRPr="00E46AD2" w:rsidRDefault="00DD269E" w:rsidP="009A6CA1">
      <w:pPr>
        <w:pStyle w:val="a9"/>
        <w:numPr>
          <w:ilvl w:val="0"/>
          <w:numId w:val="412"/>
        </w:numPr>
      </w:pPr>
      <w:r w:rsidRPr="001A721D">
        <w:rPr>
          <w:b/>
          <w:bCs/>
          <w:rtl/>
        </w:rPr>
        <w:t>النقل المتواتر</w:t>
      </w:r>
      <w:r w:rsidRPr="001A721D">
        <w:rPr>
          <w:b/>
          <w:bCs/>
        </w:rPr>
        <w:t>:</w:t>
      </w:r>
      <w:r w:rsidRPr="00E46AD2">
        <w:t xml:space="preserve"> </w:t>
      </w:r>
      <w:r w:rsidRPr="00E46AD2">
        <w:rPr>
          <w:rtl/>
        </w:rPr>
        <w:t>الأساس الأول لحفظ القرآن هو النقل الشفوي المتواتر، جيلًا عن جيل، بأسانيد متصلة إلى النبي صلى الله عليه وسلم. الكتابة كانت دائمًا وسيلة مساعدة وضابطة لهذا النقل الشفوي</w:t>
      </w:r>
      <w:r w:rsidRPr="00E46AD2">
        <w:t>.</w:t>
      </w:r>
    </w:p>
    <w:p w14:paraId="6B67EA1D" w14:textId="77777777" w:rsidR="00DD269E" w:rsidRPr="00E46AD2" w:rsidRDefault="00DD269E" w:rsidP="009A6CA1">
      <w:pPr>
        <w:pStyle w:val="a9"/>
        <w:numPr>
          <w:ilvl w:val="0"/>
          <w:numId w:val="412"/>
        </w:numPr>
      </w:pPr>
      <w:r w:rsidRPr="001A721D">
        <w:rPr>
          <w:b/>
          <w:bCs/>
          <w:rtl/>
        </w:rPr>
        <w:t>إجماع الأمة</w:t>
      </w:r>
      <w:r w:rsidRPr="001A721D">
        <w:rPr>
          <w:b/>
          <w:bCs/>
        </w:rPr>
        <w:t>:</w:t>
      </w:r>
      <w:r w:rsidRPr="00E46AD2">
        <w:t xml:space="preserve"> </w:t>
      </w:r>
      <w:r w:rsidRPr="00E46AD2">
        <w:rPr>
          <w:rtl/>
        </w:rPr>
        <w:t>أجمعت الأمة على المصاحف العثمانية كرسم موحد، وعلى القراءات المتواترة المنقولة عن النبي صلى الله عليه وسلم</w:t>
      </w:r>
      <w:r w:rsidRPr="00E46AD2">
        <w:t>.</w:t>
      </w:r>
    </w:p>
    <w:p w14:paraId="0C8D5DAA" w14:textId="77777777" w:rsidR="00DD269E" w:rsidRPr="00E46AD2" w:rsidRDefault="00DD269E" w:rsidP="009A6CA1">
      <w:pPr>
        <w:pStyle w:val="a9"/>
        <w:numPr>
          <w:ilvl w:val="0"/>
          <w:numId w:val="412"/>
        </w:numPr>
      </w:pPr>
      <w:r w:rsidRPr="001A721D">
        <w:rPr>
          <w:b/>
          <w:bCs/>
          <w:rtl/>
        </w:rPr>
        <w:t>محدودية الاختلاف</w:t>
      </w:r>
      <w:r w:rsidRPr="001A721D">
        <w:rPr>
          <w:b/>
          <w:bCs/>
        </w:rPr>
        <w:t>:</w:t>
      </w:r>
      <w:r w:rsidRPr="00E46AD2">
        <w:t xml:space="preserve"> </w:t>
      </w:r>
      <w:r w:rsidRPr="00E46AD2">
        <w:rPr>
          <w:rtl/>
        </w:rPr>
        <w:t>الاختلافات في القراءات المعتبرة محدودة جدًا، ولا تمس أبدًا جوهر العقيدة أو التشريع أو المعنى العام للآيات، بل غالبًا ما تكون لإثراء المعنى أو توضيحه أو التيسير اللغوي</w:t>
      </w:r>
      <w:r w:rsidRPr="00E46AD2">
        <w:t>.</w:t>
      </w:r>
    </w:p>
    <w:p w14:paraId="264EF171" w14:textId="77777777" w:rsidR="00DD269E" w:rsidRPr="00E46AD2" w:rsidRDefault="00DD269E" w:rsidP="009A6CA1">
      <w:pPr>
        <w:pStyle w:val="a9"/>
        <w:numPr>
          <w:ilvl w:val="0"/>
          <w:numId w:val="412"/>
        </w:numPr>
      </w:pPr>
      <w:r w:rsidRPr="001A721D">
        <w:rPr>
          <w:b/>
          <w:bCs/>
          <w:rtl/>
        </w:rPr>
        <w:t>علم القراءات والرسم</w:t>
      </w:r>
      <w:r w:rsidRPr="001A721D">
        <w:rPr>
          <w:b/>
          <w:bCs/>
        </w:rPr>
        <w:t>:</w:t>
      </w:r>
      <w:r w:rsidRPr="00E46AD2">
        <w:t xml:space="preserve"> </w:t>
      </w:r>
      <w:r w:rsidRPr="00E46AD2">
        <w:rPr>
          <w:rtl/>
        </w:rPr>
        <w:t>نشوء علوم متخصصة ومعقدة كعلم القراءات وعلم رسم المصحف هو دليل على العناية الفائقة التي أحيط بها النص القرآني لضمان نقله بدقة وأمانة</w:t>
      </w:r>
      <w:r w:rsidRPr="00E46AD2">
        <w:t>.</w:t>
      </w:r>
    </w:p>
    <w:p w14:paraId="3D9135BF" w14:textId="77777777" w:rsidR="00DD269E" w:rsidRPr="00E46AD2" w:rsidRDefault="00DD269E" w:rsidP="001A721D">
      <w:r w:rsidRPr="00E46AD2">
        <w:rPr>
          <w:rtl/>
        </w:rPr>
        <w:t>إن مثال "القيمة/القيامة" يوضح كيف أن ما قد يبدو اختلافًا مربكًا للوهلة الأولى، يتضح عند التحقيق التاريخي واللغوي أنه جزء طبيعي من تاريخ تطور الكتابة، ولا يمس أبدًا بقدسية النص أو ثباته</w:t>
      </w:r>
      <w:r w:rsidRPr="00E46AD2">
        <w:t>.</w:t>
      </w:r>
    </w:p>
    <w:p w14:paraId="1FD93BF7" w14:textId="67E5692E" w:rsidR="00916034" w:rsidRPr="00E46AD2" w:rsidRDefault="00DD269E" w:rsidP="001A721D">
      <w:r w:rsidRPr="00E46AD2">
        <w:rPr>
          <w:b/>
          <w:bCs/>
          <w:rtl/>
        </w:rPr>
        <w:t>خاتمة</w:t>
      </w:r>
      <w:r w:rsidRPr="00E46AD2">
        <w:rPr>
          <w:b/>
          <w:bCs/>
        </w:rPr>
        <w:t>:</w:t>
      </w:r>
      <w:r w:rsidRPr="00E46AD2">
        <w:br/>
      </w:r>
      <w:r w:rsidRPr="00E46AD2">
        <w:rPr>
          <w:rtl/>
        </w:rPr>
        <w:t>إن رحلة النص القرآني من الرسم العثماني الأولي إلى المصاحف المطبوعة اليوم هي رحلة توثيق وضبط وتوضيح، لا تغيير أو تحريف. مثال الاختلاف الظاهري بين "القيمة" و "القيامة" في المخطوطات القديمة يقدم لنا درسًا في أهمية فهم السياق التاريخي واللغوي والباليوغرافي عند التعامل مع النصوص القديمة. كما أنه يسلط الضوء على مرونة اللغة العربية وعلى ظاهرة القراءات القرآنية التي تمثل تنوعًا ثريًا في إطار الوحدة والثبات الجوهري للنص القرآني، الذي حفظه الله تعالى وتكفل بنقله عبر الأجيال</w:t>
      </w:r>
      <w:r w:rsidRPr="00E46AD2">
        <w:t>.</w:t>
      </w:r>
    </w:p>
    <w:p w14:paraId="305B2663" w14:textId="31D88D38" w:rsidR="00E2511F" w:rsidRPr="00E46AD2" w:rsidRDefault="00E2511F" w:rsidP="008A0417">
      <w:pPr>
        <w:pStyle w:val="1"/>
      </w:pPr>
      <w:bookmarkStart w:id="75" w:name="_Toc199407060"/>
      <w:r w:rsidRPr="00E46AD2">
        <w:rPr>
          <w:rtl/>
        </w:rPr>
        <w:t>"أصول التفسير في الميزان: بين التحقيق التاريخي للنص والتأويل الرمزي للمعنى</w:t>
      </w:r>
      <w:r w:rsidRPr="00E46AD2">
        <w:t>"</w:t>
      </w:r>
      <w:bookmarkEnd w:id="75"/>
    </w:p>
    <w:p w14:paraId="33DC6AB3" w14:textId="77777777" w:rsidR="00E2511F" w:rsidRPr="00E46AD2" w:rsidRDefault="00E2511F" w:rsidP="001A721D">
      <w:r w:rsidRPr="00E46AD2">
        <w:rPr>
          <w:b/>
          <w:bCs/>
          <w:rtl/>
        </w:rPr>
        <w:t>مقدمة</w:t>
      </w:r>
      <w:r w:rsidRPr="00E46AD2">
        <w:rPr>
          <w:b/>
          <w:bCs/>
        </w:rPr>
        <w:t>:</w:t>
      </w:r>
      <w:r w:rsidRPr="00E46AD2">
        <w:br/>
      </w:r>
      <w:r w:rsidRPr="00E46AD2">
        <w:rPr>
          <w:rtl/>
        </w:rPr>
        <w:t xml:space="preserve">شكلت النقاشات السابقة حول الاختلاف الإملائي بين "القيمة" و "القيامة" في المخطوطات القديمة، والمقارنة بين التفسير التقليدي والرمزي لسورة الزلزلة، مدخلًا عمليًا لاستكشاف منهجين أساسيين في التعامل مع النص القرآني: منهج يركز على </w:t>
      </w:r>
      <w:r w:rsidRPr="00E46AD2">
        <w:rPr>
          <w:b/>
          <w:bCs/>
          <w:rtl/>
        </w:rPr>
        <w:t>التحقيق اللغوي والتاريخي لضبط النص وفهم معناه الأصلي</w:t>
      </w:r>
      <w:r w:rsidRPr="00E46AD2">
        <w:rPr>
          <w:rtl/>
        </w:rPr>
        <w:t xml:space="preserve">، ومنهج يميل إلى </w:t>
      </w:r>
      <w:r w:rsidRPr="00E46AD2">
        <w:rPr>
          <w:b/>
          <w:bCs/>
          <w:rtl/>
        </w:rPr>
        <w:t>التأويل الرمزي لاستخلاص دلالات أعمق أو تطبيقات معاصرة</w:t>
      </w:r>
      <w:r w:rsidRPr="00E46AD2">
        <w:t xml:space="preserve">. </w:t>
      </w:r>
      <w:r w:rsidRPr="00E46AD2">
        <w:rPr>
          <w:rtl/>
        </w:rPr>
        <w:t>لا شك أن كلا المنهجين له دوره ومكانته في إطار التفاعل الثري للمسلمين مع كتابهم المقدس عبر العصور. لكن السؤال المنهجي الأهم هو: ما هي حدود كل منهج؟ وما هي الضوابط التي تضمن فهمًا صحيحًا ومسؤولًا للنص الإلهي؟ يتناول هذا المقال هذه الأسئلة، مستخدمًا الأمثلة السابقة كدراسة حالة لوضع أصول التفسير في الميزان</w:t>
      </w:r>
      <w:r w:rsidRPr="00E46AD2">
        <w:t>.</w:t>
      </w:r>
    </w:p>
    <w:p w14:paraId="29F61A7D" w14:textId="0F9429F0" w:rsidR="00E2511F" w:rsidRPr="00E46AD2" w:rsidRDefault="00E2511F" w:rsidP="001A721D">
      <w:r w:rsidRPr="00E46AD2">
        <w:rPr>
          <w:b/>
          <w:bCs/>
        </w:rPr>
        <w:t xml:space="preserve">1. </w:t>
      </w:r>
      <w:r w:rsidRPr="00E46AD2">
        <w:rPr>
          <w:b/>
          <w:bCs/>
          <w:rtl/>
        </w:rPr>
        <w:t>منهج التحقيق اللغوي والتاريخي: البحث عن المعنى الأصلي</w:t>
      </w:r>
      <w:r w:rsidRPr="00E46AD2">
        <w:br/>
      </w:r>
      <w:r w:rsidRPr="00E46AD2">
        <w:rPr>
          <w:rtl/>
        </w:rPr>
        <w:t xml:space="preserve">يهدف هذا المنهج، الذي يمثل العمود الفقري لعلوم القرآن والتفسير التقليدي </w:t>
      </w:r>
      <w:r w:rsidR="0064321B">
        <w:rPr>
          <w:rtl/>
        </w:rPr>
        <w:t>"</w:t>
      </w:r>
      <w:r w:rsidRPr="00E46AD2">
        <w:rPr>
          <w:rtl/>
        </w:rPr>
        <w:t>التفسير بالمأثور وتفسير اللغة</w:t>
      </w:r>
      <w:r w:rsidR="0064321B">
        <w:rPr>
          <w:rtl/>
        </w:rPr>
        <w:t>"</w:t>
      </w:r>
      <w:r w:rsidRPr="00E46AD2">
        <w:rPr>
          <w:rtl/>
        </w:rPr>
        <w:t>، إلى فهم ما أراده الله تعالى بكلامه، كما فهمه النبي صلى الله عليه وسلم وأصحابه والتابعون، وهم الجيل الذي نزل فيهم القرآن وبلغتهم. يعتمد هذا المنهج على أدوات دقيقة</w:t>
      </w:r>
      <w:r w:rsidRPr="00E46AD2">
        <w:t>:</w:t>
      </w:r>
    </w:p>
    <w:p w14:paraId="6162EF7F" w14:textId="77777777" w:rsidR="00E2511F" w:rsidRPr="00E46AD2" w:rsidRDefault="00E2511F" w:rsidP="009A6CA1">
      <w:pPr>
        <w:pStyle w:val="a9"/>
        <w:numPr>
          <w:ilvl w:val="0"/>
          <w:numId w:val="413"/>
        </w:numPr>
      </w:pPr>
      <w:r w:rsidRPr="001A721D">
        <w:rPr>
          <w:b/>
          <w:bCs/>
          <w:rtl/>
        </w:rPr>
        <w:t>علوم اللغة العربية</w:t>
      </w:r>
      <w:r w:rsidRPr="001A721D">
        <w:rPr>
          <w:b/>
          <w:bCs/>
        </w:rPr>
        <w:t>:</w:t>
      </w:r>
      <w:r w:rsidRPr="00E46AD2">
        <w:t xml:space="preserve"> </w:t>
      </w:r>
      <w:r w:rsidRPr="00E46AD2">
        <w:rPr>
          <w:rtl/>
        </w:rPr>
        <w:t>فهم دلالات الألفاظ، وتراكيب الجمل، وأساليب البلاغة العربية وقت نزول القرآن</w:t>
      </w:r>
      <w:r w:rsidRPr="00E46AD2">
        <w:t>.</w:t>
      </w:r>
    </w:p>
    <w:p w14:paraId="2B8ABCEB" w14:textId="77777777" w:rsidR="00E2511F" w:rsidRPr="00E46AD2" w:rsidRDefault="00E2511F" w:rsidP="009A6CA1">
      <w:pPr>
        <w:pStyle w:val="a9"/>
        <w:numPr>
          <w:ilvl w:val="0"/>
          <w:numId w:val="413"/>
        </w:numPr>
      </w:pPr>
      <w:r w:rsidRPr="001A721D">
        <w:rPr>
          <w:b/>
          <w:bCs/>
          <w:rtl/>
        </w:rPr>
        <w:t>أسباب النزول</w:t>
      </w:r>
      <w:r w:rsidRPr="001A721D">
        <w:rPr>
          <w:b/>
          <w:bCs/>
        </w:rPr>
        <w:t>:</w:t>
      </w:r>
      <w:r w:rsidRPr="00E46AD2">
        <w:t xml:space="preserve"> </w:t>
      </w:r>
      <w:r w:rsidRPr="00E46AD2">
        <w:rPr>
          <w:rtl/>
        </w:rPr>
        <w:t>معرفة السياق التاريخي والظروف التي نزلت فيها الآيات لتحديد المقصود بدقة أكبر</w:t>
      </w:r>
      <w:r w:rsidRPr="00E46AD2">
        <w:t>.</w:t>
      </w:r>
    </w:p>
    <w:p w14:paraId="047E5ECA" w14:textId="6D35958F" w:rsidR="00E2511F" w:rsidRPr="00E46AD2" w:rsidRDefault="00E2511F" w:rsidP="009A6CA1">
      <w:pPr>
        <w:pStyle w:val="a9"/>
        <w:numPr>
          <w:ilvl w:val="0"/>
          <w:numId w:val="413"/>
        </w:numPr>
      </w:pPr>
      <w:r w:rsidRPr="001A721D">
        <w:rPr>
          <w:b/>
          <w:bCs/>
          <w:rtl/>
        </w:rPr>
        <w:t>السياق القرآني</w:t>
      </w:r>
      <w:r w:rsidRPr="001A721D">
        <w:rPr>
          <w:b/>
          <w:bCs/>
        </w:rPr>
        <w:t>:</w:t>
      </w:r>
      <w:r w:rsidRPr="00E46AD2">
        <w:t xml:space="preserve"> </w:t>
      </w:r>
      <w:r w:rsidRPr="00E46AD2">
        <w:rPr>
          <w:rtl/>
        </w:rPr>
        <w:t xml:space="preserve">فهم الآية في ضوء ما قبلها وما بعدها، وفي ضوء السورة ككل، وفي ضوء القرآن كله </w:t>
      </w:r>
      <w:r w:rsidR="0064321B">
        <w:rPr>
          <w:rtl/>
        </w:rPr>
        <w:t>"</w:t>
      </w:r>
      <w:r w:rsidRPr="00E46AD2">
        <w:rPr>
          <w:rtl/>
        </w:rPr>
        <w:t>القرآن يفسر بعضه بعضًا</w:t>
      </w:r>
      <w:r w:rsidR="0064321B">
        <w:rPr>
          <w:rtl/>
        </w:rPr>
        <w:t>"</w:t>
      </w:r>
      <w:r w:rsidRPr="00E46AD2">
        <w:t>.</w:t>
      </w:r>
    </w:p>
    <w:p w14:paraId="7F070F92" w14:textId="77777777" w:rsidR="00E2511F" w:rsidRPr="00E46AD2" w:rsidRDefault="00E2511F" w:rsidP="009A6CA1">
      <w:pPr>
        <w:pStyle w:val="a9"/>
        <w:numPr>
          <w:ilvl w:val="0"/>
          <w:numId w:val="413"/>
        </w:numPr>
      </w:pPr>
      <w:r w:rsidRPr="001A721D">
        <w:rPr>
          <w:b/>
          <w:bCs/>
          <w:rtl/>
        </w:rPr>
        <w:t>السنة النبوية</w:t>
      </w:r>
      <w:r w:rsidRPr="001A721D">
        <w:rPr>
          <w:b/>
          <w:bCs/>
        </w:rPr>
        <w:t>:</w:t>
      </w:r>
      <w:r w:rsidRPr="00E46AD2">
        <w:t xml:space="preserve"> </w:t>
      </w:r>
      <w:r w:rsidRPr="00E46AD2">
        <w:rPr>
          <w:rtl/>
        </w:rPr>
        <w:t>الرجوع إلى تفسير النبي صلى الله عليه وسلم للقرآن وشرحه له، فهو المبين الأول عن الله</w:t>
      </w:r>
      <w:r w:rsidRPr="00E46AD2">
        <w:t>.</w:t>
      </w:r>
    </w:p>
    <w:p w14:paraId="4CED49FA" w14:textId="77777777" w:rsidR="00E2511F" w:rsidRPr="00E46AD2" w:rsidRDefault="00E2511F" w:rsidP="009A6CA1">
      <w:pPr>
        <w:pStyle w:val="a9"/>
        <w:numPr>
          <w:ilvl w:val="0"/>
          <w:numId w:val="413"/>
        </w:numPr>
      </w:pPr>
      <w:r w:rsidRPr="001A721D">
        <w:rPr>
          <w:b/>
          <w:bCs/>
          <w:rtl/>
        </w:rPr>
        <w:t>آثار الصحابة والتابعين</w:t>
      </w:r>
      <w:r w:rsidRPr="001A721D">
        <w:rPr>
          <w:b/>
          <w:bCs/>
        </w:rPr>
        <w:t>:</w:t>
      </w:r>
      <w:r w:rsidRPr="00E46AD2">
        <w:t xml:space="preserve"> </w:t>
      </w:r>
      <w:r w:rsidRPr="00E46AD2">
        <w:rPr>
          <w:rtl/>
        </w:rPr>
        <w:t>الاستئناس بفهمهم وتفسيراتهم لقربهم من زمن النبوة ومعرفتهم باللغة والسياق</w:t>
      </w:r>
      <w:r w:rsidRPr="00E46AD2">
        <w:t>.</w:t>
      </w:r>
    </w:p>
    <w:p w14:paraId="463BD210" w14:textId="77777777" w:rsidR="00E2511F" w:rsidRPr="00E46AD2" w:rsidRDefault="00E2511F" w:rsidP="009A6CA1">
      <w:pPr>
        <w:pStyle w:val="a9"/>
        <w:numPr>
          <w:ilvl w:val="0"/>
          <w:numId w:val="413"/>
        </w:numPr>
      </w:pPr>
      <w:r w:rsidRPr="001A721D">
        <w:rPr>
          <w:b/>
          <w:bCs/>
          <w:rtl/>
        </w:rPr>
        <w:t>علم القراءات والرسم</w:t>
      </w:r>
      <w:r w:rsidRPr="001A721D">
        <w:rPr>
          <w:b/>
          <w:bCs/>
        </w:rPr>
        <w:t>:</w:t>
      </w:r>
      <w:r w:rsidRPr="00E46AD2">
        <w:t xml:space="preserve"> </w:t>
      </w:r>
      <w:r w:rsidRPr="00E46AD2">
        <w:rPr>
          <w:rtl/>
        </w:rPr>
        <w:t>معرفة وجوه القراءة المعتبرة وقواعد الرسم العثماني لفهم النص بشكل صحيح</w:t>
      </w:r>
      <w:r w:rsidRPr="00E46AD2">
        <w:t>.</w:t>
      </w:r>
    </w:p>
    <w:p w14:paraId="7FF68C45" w14:textId="02A944B9" w:rsidR="00E2511F" w:rsidRPr="00E46AD2" w:rsidRDefault="00E2511F" w:rsidP="001A721D">
      <w:r w:rsidRPr="00E46AD2">
        <w:rPr>
          <w:b/>
          <w:bCs/>
          <w:rtl/>
        </w:rPr>
        <w:t>تطبيق على مثال "القيمة/القيامة</w:t>
      </w:r>
      <w:r w:rsidRPr="00E46AD2">
        <w:rPr>
          <w:b/>
          <w:bCs/>
        </w:rPr>
        <w:t>":</w:t>
      </w:r>
      <w:r w:rsidRPr="00E46AD2">
        <w:br/>
      </w:r>
      <w:r w:rsidRPr="00E46AD2">
        <w:rPr>
          <w:rtl/>
        </w:rPr>
        <w:t xml:space="preserve">عندما طبقنا هذا المنهج على ظاهرة "القيمة" في المخطوطات القديمة </w:t>
      </w:r>
      <w:r w:rsidR="0064321B">
        <w:rPr>
          <w:rtl/>
        </w:rPr>
        <w:t>"</w:t>
      </w:r>
      <w:r w:rsidRPr="00E46AD2">
        <w:rPr>
          <w:rtl/>
        </w:rPr>
        <w:t>المقال الأول</w:t>
      </w:r>
      <w:r w:rsidR="0064321B">
        <w:rPr>
          <w:rtl/>
        </w:rPr>
        <w:t>"</w:t>
      </w:r>
      <w:r w:rsidRPr="00E46AD2">
        <w:rPr>
          <w:rtl/>
        </w:rPr>
        <w:t xml:space="preserve">، لم نتسرع إلى استنتاج وجود كلمة مختلفة أو تحريف. بل استخدمنا أدوات علم اللغة </w:t>
      </w:r>
      <w:r w:rsidR="0064321B">
        <w:rPr>
          <w:rtl/>
        </w:rPr>
        <w:t>"</w:t>
      </w:r>
      <w:r w:rsidRPr="00E46AD2">
        <w:rPr>
          <w:rtl/>
        </w:rPr>
        <w:t>الجذر المشترك</w:t>
      </w:r>
      <w:r w:rsidR="0064321B">
        <w:rPr>
          <w:rtl/>
        </w:rPr>
        <w:t>"</w:t>
      </w:r>
      <w:r w:rsidRPr="00E46AD2">
        <w:rPr>
          <w:rtl/>
        </w:rPr>
        <w:t xml:space="preserve">، وعلم الباليوغرافيا </w:t>
      </w:r>
      <w:r w:rsidR="0064321B">
        <w:rPr>
          <w:rtl/>
        </w:rPr>
        <w:t>"</w:t>
      </w:r>
      <w:r w:rsidRPr="00E46AD2">
        <w:rPr>
          <w:rtl/>
        </w:rPr>
        <w:t>تاريخ الخط والرسم</w:t>
      </w:r>
      <w:r w:rsidR="0064321B">
        <w:rPr>
          <w:rtl/>
        </w:rPr>
        <w:t>"</w:t>
      </w:r>
      <w:r w:rsidRPr="00E46AD2">
        <w:rPr>
          <w:rtl/>
        </w:rPr>
        <w:t xml:space="preserve">، والسياق القرآني لنصل إلى أن التفسير الأرجح هو اختلاف إملائي تاريخي لا يغير المعنى المقصود </w:t>
      </w:r>
      <w:r w:rsidR="0064321B">
        <w:rPr>
          <w:rtl/>
        </w:rPr>
        <w:t>"</w:t>
      </w:r>
      <w:r w:rsidRPr="00E46AD2">
        <w:rPr>
          <w:rtl/>
        </w:rPr>
        <w:t>يوم البعث</w:t>
      </w:r>
      <w:r w:rsidR="0064321B">
        <w:rPr>
          <w:rtl/>
        </w:rPr>
        <w:t>"</w:t>
      </w:r>
      <w:r w:rsidRPr="00E46AD2">
        <w:rPr>
          <w:rtl/>
        </w:rPr>
        <w:t>. هذا المنهج يضمن التعامل بموضوعية ودقة مع النص وتاريخه</w:t>
      </w:r>
      <w:r w:rsidRPr="00E46AD2">
        <w:t>.</w:t>
      </w:r>
    </w:p>
    <w:p w14:paraId="307038D1" w14:textId="77777777" w:rsidR="00E2511F" w:rsidRPr="00E46AD2" w:rsidRDefault="00E2511F" w:rsidP="001A721D">
      <w:r w:rsidRPr="00E46AD2">
        <w:rPr>
          <w:b/>
          <w:bCs/>
        </w:rPr>
        <w:t xml:space="preserve">2. </w:t>
      </w:r>
      <w:r w:rsidRPr="00E46AD2">
        <w:rPr>
          <w:b/>
          <w:bCs/>
          <w:rtl/>
        </w:rPr>
        <w:t>منهج التأويل الرمزي/الباطني: البحث عن المعاني الأعمق والتطبيقات المعاصرة</w:t>
      </w:r>
      <w:r w:rsidRPr="00E46AD2">
        <w:br/>
      </w:r>
      <w:r w:rsidRPr="00E46AD2">
        <w:rPr>
          <w:rtl/>
        </w:rPr>
        <w:t>يسعى هذا المنهج إلى تجاوز المعنى الظاهري أو الحرفي للنص بحثًا عن دلالات أعمق، أو معانٍ رمزية، أو تطبيقات روحية ونفسية واجتماعية يمكن أن يستلهمها القارئ المعاصر من النص. يمكن أن يكون لهذا المنهج أشكال متعددة</w:t>
      </w:r>
      <w:r w:rsidRPr="00E46AD2">
        <w:t>:</w:t>
      </w:r>
    </w:p>
    <w:p w14:paraId="5C40663E" w14:textId="77777777" w:rsidR="00E2511F" w:rsidRPr="00E46AD2" w:rsidRDefault="00E2511F" w:rsidP="009A6CA1">
      <w:pPr>
        <w:pStyle w:val="a9"/>
        <w:numPr>
          <w:ilvl w:val="0"/>
          <w:numId w:val="414"/>
        </w:numPr>
      </w:pPr>
      <w:r w:rsidRPr="001A721D">
        <w:rPr>
          <w:b/>
          <w:bCs/>
          <w:rtl/>
        </w:rPr>
        <w:t>التفسير الإشاري أو الصوفي</w:t>
      </w:r>
      <w:r w:rsidRPr="001A721D">
        <w:rPr>
          <w:b/>
          <w:bCs/>
        </w:rPr>
        <w:t>:</w:t>
      </w:r>
      <w:r w:rsidRPr="00E46AD2">
        <w:t xml:space="preserve"> </w:t>
      </w:r>
      <w:r w:rsidRPr="00E46AD2">
        <w:rPr>
          <w:rtl/>
        </w:rPr>
        <w:t>يركز على الإشارات الروحية والمعاني الباطنة التي تلوح للمتأمل في النص</w:t>
      </w:r>
      <w:r w:rsidRPr="00E46AD2">
        <w:t>.</w:t>
      </w:r>
    </w:p>
    <w:p w14:paraId="2D9F3AD5" w14:textId="447F99A9" w:rsidR="00E2511F" w:rsidRPr="00E46AD2" w:rsidRDefault="00E2511F" w:rsidP="009A6CA1">
      <w:pPr>
        <w:pStyle w:val="a9"/>
        <w:numPr>
          <w:ilvl w:val="0"/>
          <w:numId w:val="414"/>
        </w:numPr>
      </w:pPr>
      <w:r w:rsidRPr="001A721D">
        <w:rPr>
          <w:b/>
          <w:bCs/>
          <w:rtl/>
        </w:rPr>
        <w:t>التفسير الموضوعي المعاصر</w:t>
      </w:r>
      <w:r w:rsidRPr="001A721D">
        <w:rPr>
          <w:b/>
          <w:bCs/>
        </w:rPr>
        <w:t>:</w:t>
      </w:r>
      <w:r w:rsidRPr="00E46AD2">
        <w:t xml:space="preserve"> </w:t>
      </w:r>
      <w:r w:rsidRPr="00E46AD2">
        <w:rPr>
          <w:rtl/>
        </w:rPr>
        <w:t xml:space="preserve">يربط آيات القرآن بقضايا العصر ومشكلاته </w:t>
      </w:r>
      <w:r w:rsidR="0064321B">
        <w:rPr>
          <w:rtl/>
        </w:rPr>
        <w:t>"</w:t>
      </w:r>
      <w:r w:rsidRPr="00E46AD2">
        <w:rPr>
          <w:rtl/>
        </w:rPr>
        <w:t>نفسية، اجتماعية، علمية</w:t>
      </w:r>
      <w:r w:rsidR="0064321B">
        <w:rPr>
          <w:rtl/>
        </w:rPr>
        <w:t>"</w:t>
      </w:r>
      <w:r w:rsidRPr="00E46AD2">
        <w:t>.</w:t>
      </w:r>
    </w:p>
    <w:p w14:paraId="50A0BCD8" w14:textId="45A6AAE4" w:rsidR="00E2511F" w:rsidRPr="00E46AD2" w:rsidRDefault="00E2511F" w:rsidP="009A6CA1">
      <w:pPr>
        <w:pStyle w:val="a9"/>
        <w:numPr>
          <w:ilvl w:val="0"/>
          <w:numId w:val="414"/>
        </w:numPr>
      </w:pPr>
      <w:r w:rsidRPr="001A721D">
        <w:rPr>
          <w:b/>
          <w:bCs/>
          <w:rtl/>
        </w:rPr>
        <w:t>القراءات الرمزية</w:t>
      </w:r>
      <w:r w:rsidRPr="001A721D">
        <w:rPr>
          <w:b/>
          <w:bCs/>
        </w:rPr>
        <w:t>:</w:t>
      </w:r>
      <w:r w:rsidRPr="00E46AD2">
        <w:t xml:space="preserve"> </w:t>
      </w:r>
      <w:r w:rsidRPr="00E46AD2">
        <w:rPr>
          <w:rtl/>
        </w:rPr>
        <w:t xml:space="preserve">تفسر أحداثًا أو مفاهيم قرآنية </w:t>
      </w:r>
      <w:r w:rsidR="0064321B">
        <w:rPr>
          <w:rtl/>
        </w:rPr>
        <w:t>"</w:t>
      </w:r>
      <w:r w:rsidRPr="00E46AD2">
        <w:rPr>
          <w:rtl/>
        </w:rPr>
        <w:t>كالقصص، أو الجنة والنار، أو القيامة</w:t>
      </w:r>
      <w:r w:rsidR="0064321B">
        <w:rPr>
          <w:rtl/>
        </w:rPr>
        <w:t>"</w:t>
      </w:r>
      <w:r w:rsidRPr="00E46AD2">
        <w:rPr>
          <w:rtl/>
        </w:rPr>
        <w:t xml:space="preserve"> تفسيرًا رمزيًا يشير إلى تجارب إنسانية داخلية أو حقائق معنوية</w:t>
      </w:r>
      <w:r w:rsidRPr="00E46AD2">
        <w:t>.</w:t>
      </w:r>
    </w:p>
    <w:p w14:paraId="41797E8A" w14:textId="082D546A" w:rsidR="00E2511F" w:rsidRPr="00E46AD2" w:rsidRDefault="00E2511F" w:rsidP="001A721D">
      <w:r w:rsidRPr="00E46AD2">
        <w:rPr>
          <w:b/>
          <w:bCs/>
          <w:rtl/>
        </w:rPr>
        <w:t>تطبيق على مثال "التفسير الجديد" للزلزلة</w:t>
      </w:r>
      <w:r w:rsidRPr="00E46AD2">
        <w:rPr>
          <w:b/>
          <w:bCs/>
        </w:rPr>
        <w:t>:</w:t>
      </w:r>
      <w:r w:rsidRPr="00E46AD2">
        <w:br/>
      </w:r>
      <w:r w:rsidRPr="00E46AD2">
        <w:rPr>
          <w:rtl/>
        </w:rPr>
        <w:t xml:space="preserve">التفسير الذي يرى "القيامة" كـ "صحوة ضمير" و "إخراج الأثقال" كـ "تخلص من الذكريات المؤلمة" </w:t>
      </w:r>
      <w:r w:rsidR="0064321B">
        <w:rPr>
          <w:rtl/>
        </w:rPr>
        <w:t>"</w:t>
      </w:r>
      <w:r w:rsidRPr="00E46AD2">
        <w:rPr>
          <w:rtl/>
        </w:rPr>
        <w:t>المقال الثاني</w:t>
      </w:r>
      <w:r w:rsidR="0064321B">
        <w:rPr>
          <w:rtl/>
        </w:rPr>
        <w:t>"</w:t>
      </w:r>
      <w:r w:rsidRPr="00E46AD2">
        <w:rPr>
          <w:rtl/>
        </w:rPr>
        <w:t xml:space="preserve"> هو مثال واضح على التأويل الرمزي أو النفسي. إنه يسعى لربط النص القرآني بالتجربة الإنسانية الداخلية والبحث عن تطبيقات عملية للنمو الروحي والنفسي</w:t>
      </w:r>
      <w:r w:rsidRPr="00E46AD2">
        <w:t>.</w:t>
      </w:r>
    </w:p>
    <w:p w14:paraId="6CF84654" w14:textId="77777777" w:rsidR="00E2511F" w:rsidRPr="00E46AD2" w:rsidRDefault="00E2511F" w:rsidP="001A721D">
      <w:r w:rsidRPr="00E46AD2">
        <w:rPr>
          <w:b/>
          <w:bCs/>
        </w:rPr>
        <w:t xml:space="preserve">3. </w:t>
      </w:r>
      <w:r w:rsidRPr="00E46AD2">
        <w:rPr>
          <w:b/>
          <w:bCs/>
          <w:rtl/>
        </w:rPr>
        <w:t>ضوابط التأويل وحدوده: متى يكون مقبولاً؟</w:t>
      </w:r>
      <w:r w:rsidRPr="00E46AD2">
        <w:br/>
      </w:r>
      <w:r w:rsidRPr="00E46AD2">
        <w:rPr>
          <w:rtl/>
        </w:rPr>
        <w:t>هنا تكمن النقطة الحاسمة. بينما يمكن للتأويل الرمزي أن يثري الفهم ويجعل النص أكثر حيوية للقارئ المعاصر، إلا أنه يصبح إشكاليًا وخطيرًا إذا تم دون ضوابط. وضع علماء أصول التفسير شروطًا لقبول التأويل أو التفسير الإشاري، منها</w:t>
      </w:r>
      <w:r w:rsidRPr="00E46AD2">
        <w:t>:</w:t>
      </w:r>
    </w:p>
    <w:p w14:paraId="0BAEE853" w14:textId="446146C9" w:rsidR="00E2511F" w:rsidRPr="00E46AD2" w:rsidRDefault="00E2511F" w:rsidP="009A6CA1">
      <w:pPr>
        <w:pStyle w:val="a9"/>
        <w:numPr>
          <w:ilvl w:val="0"/>
          <w:numId w:val="415"/>
        </w:numPr>
      </w:pPr>
      <w:r w:rsidRPr="001A721D">
        <w:rPr>
          <w:b/>
          <w:bCs/>
          <w:rtl/>
        </w:rPr>
        <w:t>ألا يناقض المعنى الظاهري المقطوع به</w:t>
      </w:r>
      <w:r w:rsidRPr="001A721D">
        <w:rPr>
          <w:b/>
          <w:bCs/>
        </w:rPr>
        <w:t>:</w:t>
      </w:r>
      <w:r w:rsidRPr="00E46AD2">
        <w:t xml:space="preserve"> </w:t>
      </w:r>
      <w:r w:rsidRPr="00E46AD2">
        <w:rPr>
          <w:rtl/>
        </w:rPr>
        <w:t xml:space="preserve">لا يجوز للتأويل أن يلغي أو يستبدل المعنى الحرفي أو الظاهري الواضح والمجمع عليه، خاصة في الأمور العقدية أو التشريعية الأساسية. </w:t>
      </w:r>
      <w:r w:rsidR="0064321B">
        <w:rPr>
          <w:rtl/>
        </w:rPr>
        <w:t>"</w:t>
      </w:r>
      <w:r w:rsidRPr="00E46AD2">
        <w:rPr>
          <w:rtl/>
        </w:rPr>
        <w:t>وهنا تكمن إشكالية القول بأن القيامة "ليست" حدثًا مستقبليًا</w:t>
      </w:r>
      <w:r w:rsidR="0064321B">
        <w:rPr>
          <w:rtl/>
        </w:rPr>
        <w:t>"</w:t>
      </w:r>
      <w:r w:rsidRPr="00E46AD2">
        <w:t>.</w:t>
      </w:r>
    </w:p>
    <w:p w14:paraId="50136988" w14:textId="77777777" w:rsidR="00E2511F" w:rsidRPr="00E46AD2" w:rsidRDefault="00E2511F" w:rsidP="009A6CA1">
      <w:pPr>
        <w:pStyle w:val="a9"/>
        <w:numPr>
          <w:ilvl w:val="0"/>
          <w:numId w:val="415"/>
        </w:numPr>
      </w:pPr>
      <w:r w:rsidRPr="001A721D">
        <w:rPr>
          <w:b/>
          <w:bCs/>
          <w:rtl/>
        </w:rPr>
        <w:t>أن يكون له شاهد من أصول الشريعة</w:t>
      </w:r>
      <w:r w:rsidRPr="001A721D">
        <w:rPr>
          <w:b/>
          <w:bCs/>
        </w:rPr>
        <w:t>:</w:t>
      </w:r>
      <w:r w:rsidRPr="00E46AD2">
        <w:t xml:space="preserve"> </w:t>
      </w:r>
      <w:r w:rsidRPr="00E46AD2">
        <w:rPr>
          <w:rtl/>
        </w:rPr>
        <w:t>يجب أن يكون المعنى المستنبط متسقًا مع المبادئ العامة للقرآن والسنة، ولا يتعارض معهما</w:t>
      </w:r>
      <w:r w:rsidRPr="00E46AD2">
        <w:t>.</w:t>
      </w:r>
    </w:p>
    <w:p w14:paraId="13C454C9" w14:textId="77777777" w:rsidR="00E2511F" w:rsidRPr="00E46AD2" w:rsidRDefault="00E2511F" w:rsidP="009A6CA1">
      <w:pPr>
        <w:pStyle w:val="a9"/>
        <w:numPr>
          <w:ilvl w:val="0"/>
          <w:numId w:val="415"/>
        </w:numPr>
      </w:pPr>
      <w:r w:rsidRPr="001A721D">
        <w:rPr>
          <w:b/>
          <w:bCs/>
          <w:rtl/>
        </w:rPr>
        <w:t>أن يكون مبنيًا على فهم صحيح للغة والسياق</w:t>
      </w:r>
      <w:r w:rsidRPr="001A721D">
        <w:rPr>
          <w:b/>
          <w:bCs/>
        </w:rPr>
        <w:t>:</w:t>
      </w:r>
      <w:r w:rsidRPr="00E46AD2">
        <w:t xml:space="preserve"> </w:t>
      </w:r>
      <w:r w:rsidRPr="00E46AD2">
        <w:rPr>
          <w:rtl/>
        </w:rPr>
        <w:t>لا ينبغي أن يكون التأويل مجرد إسقاط للمعاني على النص دون مراعاة لدلالات الألفاظ وسياقها الأصلي</w:t>
      </w:r>
      <w:r w:rsidRPr="00E46AD2">
        <w:t>.</w:t>
      </w:r>
    </w:p>
    <w:p w14:paraId="6DF55658" w14:textId="13187515" w:rsidR="00E2511F" w:rsidRPr="00E46AD2" w:rsidRDefault="00E2511F" w:rsidP="009A6CA1">
      <w:pPr>
        <w:pStyle w:val="a9"/>
        <w:numPr>
          <w:ilvl w:val="0"/>
          <w:numId w:val="415"/>
        </w:numPr>
      </w:pPr>
      <w:r w:rsidRPr="001A721D">
        <w:rPr>
          <w:b/>
          <w:bCs/>
          <w:rtl/>
        </w:rPr>
        <w:t>أن يُعتبر معنى إضافيًا لا بديلاً</w:t>
      </w:r>
      <w:r w:rsidRPr="001A721D">
        <w:rPr>
          <w:b/>
          <w:bCs/>
        </w:rPr>
        <w:t>:</w:t>
      </w:r>
      <w:r w:rsidRPr="00E46AD2">
        <w:t xml:space="preserve"> </w:t>
      </w:r>
      <w:r w:rsidRPr="00E46AD2">
        <w:rPr>
          <w:rtl/>
        </w:rPr>
        <w:t xml:space="preserve">يُنظر إلى المعنى الإشاري أو الرمزي غالبًا على أنه مستوى أعمق من الفهم أو تطبيق شخصي </w:t>
      </w:r>
      <w:r w:rsidR="0064321B">
        <w:rPr>
          <w:rtl/>
        </w:rPr>
        <w:t>"</w:t>
      </w:r>
      <w:r w:rsidRPr="00E46AD2">
        <w:rPr>
          <w:rtl/>
        </w:rPr>
        <w:t>تدبر</w:t>
      </w:r>
      <w:r w:rsidR="0064321B">
        <w:rPr>
          <w:rtl/>
        </w:rPr>
        <w:t>"</w:t>
      </w:r>
      <w:r w:rsidRPr="00E46AD2">
        <w:rPr>
          <w:rtl/>
        </w:rPr>
        <w:t>، وليس تفسيرًا بديلاً للمعنى الأصلي الموجه للعموم</w:t>
      </w:r>
      <w:r w:rsidRPr="00E46AD2">
        <w:t>.</w:t>
      </w:r>
    </w:p>
    <w:p w14:paraId="77FE5810" w14:textId="77777777" w:rsidR="00E2511F" w:rsidRPr="00E46AD2" w:rsidRDefault="00E2511F" w:rsidP="001A721D">
      <w:r w:rsidRPr="00E46AD2">
        <w:rPr>
          <w:b/>
          <w:bCs/>
          <w:rtl/>
        </w:rPr>
        <w:t>الميزان المطلوب</w:t>
      </w:r>
      <w:r w:rsidRPr="00E46AD2">
        <w:rPr>
          <w:b/>
          <w:bCs/>
        </w:rPr>
        <w:t>:</w:t>
      </w:r>
      <w:r w:rsidRPr="00E46AD2">
        <w:br/>
      </w:r>
      <w:r w:rsidRPr="00E46AD2">
        <w:rPr>
          <w:rtl/>
        </w:rPr>
        <w:t xml:space="preserve">إن المنهج الأمثل في التعامل مع القرآن يجمع بين دقة </w:t>
      </w:r>
      <w:r w:rsidRPr="00E46AD2">
        <w:rPr>
          <w:b/>
          <w:bCs/>
          <w:rtl/>
        </w:rPr>
        <w:t>التحقيق اللغوي والتاريخي</w:t>
      </w:r>
      <w:r w:rsidRPr="00E46AD2">
        <w:rPr>
          <w:rtl/>
        </w:rPr>
        <w:t xml:space="preserve"> لفهم المعنى الأصلي للنص كما أُنزل، وبين عمق </w:t>
      </w:r>
      <w:r w:rsidRPr="00E46AD2">
        <w:rPr>
          <w:b/>
          <w:bCs/>
          <w:rtl/>
        </w:rPr>
        <w:t>التدبر والتأمل</w:t>
      </w:r>
      <w:r w:rsidRPr="00E46AD2">
        <w:rPr>
          <w:rtl/>
        </w:rPr>
        <w:t xml:space="preserve"> لاستلهام الهدايات والمعاني الروحية والنفسية والاجتماعية التي يخاطب بها القرآن الإنسان في كل زمان ومكان. يجب أن يكون التأويل الرمزي منضبطًا بالضوابط المذكورة، وأن يُنظر إليه كإثراء للمعنى الأصلي لا كإلغاء له</w:t>
      </w:r>
      <w:r w:rsidRPr="00E46AD2">
        <w:t>.</w:t>
      </w:r>
    </w:p>
    <w:p w14:paraId="738565CE" w14:textId="77777777" w:rsidR="00E2511F" w:rsidRPr="00E46AD2" w:rsidRDefault="00E2511F" w:rsidP="001A721D">
      <w:r w:rsidRPr="00E46AD2">
        <w:rPr>
          <w:b/>
          <w:bCs/>
          <w:rtl/>
        </w:rPr>
        <w:t>خاتمة</w:t>
      </w:r>
      <w:r w:rsidRPr="00E46AD2">
        <w:rPr>
          <w:b/>
          <w:bCs/>
        </w:rPr>
        <w:t>:</w:t>
      </w:r>
      <w:r w:rsidRPr="00E46AD2">
        <w:br/>
      </w:r>
      <w:r w:rsidRPr="00E46AD2">
        <w:rPr>
          <w:rtl/>
        </w:rPr>
        <w:t>إن دراسة حالتي "القيمة/القيامة" وتفسير "الزلزلة" تضعنا أمام مسؤولية منهجية كبيرة في التعامل مع النص القرآني. يتطلب الأمر أدوات علمية دقيقة لفهم النص في سياقه الأول، كما يتطلب قلبًا مفتوحًا وروحًا متأملة لاستقبال هداياته المتجددة. الميزان الدقيق بين التحقيق والتأويل، بين المحافظة على الأصل والانفتاح على التطبيق، هو السبيل لفهم شامل ومتوازن لكتاب الله، يجمع بين الأصالة والمعاصرة، وبين العلم والإيمان</w:t>
      </w:r>
      <w:r w:rsidRPr="00E46AD2">
        <w:t>.</w:t>
      </w:r>
    </w:p>
    <w:p w14:paraId="5F9F83C0" w14:textId="216F17D5" w:rsidR="00E2511F" w:rsidRPr="00E46AD2" w:rsidRDefault="00E2511F" w:rsidP="001A721D"/>
    <w:p w14:paraId="5870254D" w14:textId="52358288" w:rsidR="00856E1E" w:rsidRPr="00E46AD2" w:rsidRDefault="00856E1E" w:rsidP="008A0417">
      <w:pPr>
        <w:pStyle w:val="1"/>
      </w:pPr>
      <w:bookmarkStart w:id="76" w:name="_Toc199407061"/>
      <w:r w:rsidRPr="00E46AD2">
        <w:rPr>
          <w:rtl/>
        </w:rPr>
        <w:t>"تدبر القرآن بين ثبات النص ومرونة الفهم: دروس من اختلاف 'القيمة/القيامة' وتفسير 'الزلزلة</w:t>
      </w:r>
      <w:r w:rsidRPr="00E46AD2">
        <w:t>'"</w:t>
      </w:r>
      <w:bookmarkEnd w:id="76"/>
    </w:p>
    <w:p w14:paraId="6153D3C3" w14:textId="77777777" w:rsidR="00856E1E" w:rsidRPr="00E46AD2" w:rsidRDefault="00856E1E" w:rsidP="001A721D">
      <w:r w:rsidRPr="00E46AD2">
        <w:rPr>
          <w:b/>
          <w:bCs/>
          <w:rtl/>
        </w:rPr>
        <w:t>مقدمة</w:t>
      </w:r>
      <w:r w:rsidRPr="00E46AD2">
        <w:rPr>
          <w:b/>
          <w:bCs/>
        </w:rPr>
        <w:t>:</w:t>
      </w:r>
      <w:r w:rsidRPr="00E46AD2">
        <w:br/>
      </w:r>
      <w:r w:rsidRPr="00E46AD2">
        <w:rPr>
          <w:rtl/>
        </w:rPr>
        <w:t>قادتنا رحلتنا عبر المقالات السابقة من التنقيب في أغوار المخطوطات القديمة لفهم الاختلاف الإملائي بين "القيمة" و "القيامة"، إلى استكشاف الأبعاد الكونية والنفسية في تفسير سورة الزلزلة، ثم إلى تأمل تطور النص القرآني ومناهج تفسيره. والآن، نقف لنتساءل: ما هي الدروس العملية التي يمكن أن نستخلصها كقراء للقرآن في هذا العصر من هذه النقاشات؟ كيف يمكن لهذه الأمثلة أن توجهنا نحو منهج أكثر نضجًا وعمقًا في تدبر كتاب الله؟ يهدف هذا المقال الختامي إلى استخلاص بعض هذه الدروس، مركزًا على التوازن الدقيق بين الإقرار بثبات النص وقدسيته، وبين الاعتراف بالمرونة اللازمة في فهمه وتطبيقه</w:t>
      </w:r>
      <w:r w:rsidRPr="00E46AD2">
        <w:t>.</w:t>
      </w:r>
    </w:p>
    <w:p w14:paraId="67EFC30B" w14:textId="77777777" w:rsidR="00856E1E" w:rsidRPr="00E46AD2" w:rsidRDefault="00856E1E" w:rsidP="001A721D">
      <w:r w:rsidRPr="00E46AD2">
        <w:rPr>
          <w:b/>
          <w:bCs/>
          <w:rtl/>
        </w:rPr>
        <w:t>الدرس الأول: تقدير تاريخ النص واحترام علم أصوله</w:t>
      </w:r>
      <w:r w:rsidRPr="00E46AD2">
        <w:br/>
      </w:r>
      <w:r w:rsidRPr="00E46AD2">
        <w:rPr>
          <w:rtl/>
        </w:rPr>
        <w:t xml:space="preserve">إن مثال "القيمة/القيامة" يعلمنا درسًا بليغًا في </w:t>
      </w:r>
      <w:r w:rsidRPr="00E46AD2">
        <w:rPr>
          <w:b/>
          <w:bCs/>
          <w:rtl/>
        </w:rPr>
        <w:t>عدم التسرع في إصدار الأحكام</w:t>
      </w:r>
      <w:r w:rsidRPr="00E46AD2">
        <w:rPr>
          <w:rtl/>
        </w:rPr>
        <w:t xml:space="preserve"> عند مواجهة ما قد يبدو غريبًا أو مختلفًا في المصادر القديمة أو حتى في القراءات المختلفة. فبدلًا من القفز إلى استنتاج وجود "خطأ" أو "تحريف"، يدعونا هذا المثال إلى</w:t>
      </w:r>
      <w:r w:rsidRPr="00E46AD2">
        <w:t>:</w:t>
      </w:r>
    </w:p>
    <w:p w14:paraId="741A69B7" w14:textId="77777777" w:rsidR="00856E1E" w:rsidRPr="00E46AD2" w:rsidRDefault="00856E1E" w:rsidP="009A6CA1">
      <w:pPr>
        <w:pStyle w:val="a9"/>
        <w:numPr>
          <w:ilvl w:val="0"/>
          <w:numId w:val="416"/>
        </w:numPr>
      </w:pPr>
      <w:r w:rsidRPr="001A721D">
        <w:rPr>
          <w:b/>
          <w:bCs/>
          <w:rtl/>
        </w:rPr>
        <w:t>التواضع المعرفي</w:t>
      </w:r>
      <w:r w:rsidRPr="001A721D">
        <w:rPr>
          <w:b/>
          <w:bCs/>
        </w:rPr>
        <w:t>:</w:t>
      </w:r>
      <w:r w:rsidRPr="00E46AD2">
        <w:t xml:space="preserve"> </w:t>
      </w:r>
      <w:r w:rsidRPr="00E46AD2">
        <w:rPr>
          <w:rtl/>
        </w:rPr>
        <w:t>الاعتراف بأن فهم النص يتطلب معرفة بعلومه المتخصصة، كعلم الرسم والقراءات واللغة والتاريخ</w:t>
      </w:r>
      <w:r w:rsidRPr="00E46AD2">
        <w:t>.</w:t>
      </w:r>
    </w:p>
    <w:p w14:paraId="345680D3" w14:textId="77777777" w:rsidR="00856E1E" w:rsidRPr="00E46AD2" w:rsidRDefault="00856E1E" w:rsidP="009A6CA1">
      <w:pPr>
        <w:pStyle w:val="a9"/>
        <w:numPr>
          <w:ilvl w:val="0"/>
          <w:numId w:val="416"/>
        </w:numPr>
      </w:pPr>
      <w:r w:rsidRPr="001A721D">
        <w:rPr>
          <w:b/>
          <w:bCs/>
          <w:rtl/>
        </w:rPr>
        <w:t>التحقيق العلمي</w:t>
      </w:r>
      <w:r w:rsidRPr="001A721D">
        <w:rPr>
          <w:b/>
          <w:bCs/>
        </w:rPr>
        <w:t>:</w:t>
      </w:r>
      <w:r w:rsidRPr="00E46AD2">
        <w:t xml:space="preserve"> </w:t>
      </w:r>
      <w:r w:rsidRPr="00E46AD2">
        <w:rPr>
          <w:rtl/>
        </w:rPr>
        <w:t>البحث الدقيق في المصادر الموثوقة لفهم الخلفية اللغوية والتاريخية والإملائية للظاهرة المدروسة</w:t>
      </w:r>
      <w:r w:rsidRPr="00E46AD2">
        <w:t>.</w:t>
      </w:r>
    </w:p>
    <w:p w14:paraId="7598F57E" w14:textId="77777777" w:rsidR="00856E1E" w:rsidRPr="00E46AD2" w:rsidRDefault="00856E1E" w:rsidP="009A6CA1">
      <w:pPr>
        <w:pStyle w:val="a9"/>
        <w:numPr>
          <w:ilvl w:val="0"/>
          <w:numId w:val="416"/>
        </w:numPr>
      </w:pPr>
      <w:r w:rsidRPr="001A721D">
        <w:rPr>
          <w:b/>
          <w:bCs/>
          <w:rtl/>
        </w:rPr>
        <w:t>تقدير جهود الأوائل</w:t>
      </w:r>
      <w:r w:rsidRPr="001A721D">
        <w:rPr>
          <w:b/>
          <w:bCs/>
        </w:rPr>
        <w:t>:</w:t>
      </w:r>
      <w:r w:rsidRPr="00E46AD2">
        <w:t xml:space="preserve"> </w:t>
      </w:r>
      <w:r w:rsidRPr="00E46AD2">
        <w:rPr>
          <w:rtl/>
        </w:rPr>
        <w:t>إدراك حجم العناية والدقة التي بذلها علماء الأمة عبر العصور في حفظ النص القرآني وضبطه ونقله بأمانة</w:t>
      </w:r>
      <w:r w:rsidRPr="00E46AD2">
        <w:t>.</w:t>
      </w:r>
      <w:r w:rsidRPr="00E46AD2">
        <w:br/>
      </w:r>
      <w:r w:rsidRPr="00E46AD2">
        <w:rPr>
          <w:rtl/>
        </w:rPr>
        <w:t>هذا الدرس يحمينا من الشكوك السطحية ويعزز ثقتنا في سلامة النص القرآني وثباته عبر التاريخ</w:t>
      </w:r>
      <w:r w:rsidRPr="00E46AD2">
        <w:t>.</w:t>
      </w:r>
    </w:p>
    <w:p w14:paraId="080ED09F" w14:textId="77777777" w:rsidR="00856E1E" w:rsidRPr="00E46AD2" w:rsidRDefault="00856E1E" w:rsidP="001A721D">
      <w:r w:rsidRPr="00E46AD2">
        <w:rPr>
          <w:b/>
          <w:bCs/>
          <w:rtl/>
        </w:rPr>
        <w:t>الدرس الثاني: التمييز بين التفسير التأسيسي والتدبر الإثرائي</w:t>
      </w:r>
      <w:r w:rsidRPr="00E46AD2">
        <w:br/>
      </w:r>
      <w:r w:rsidRPr="00E46AD2">
        <w:rPr>
          <w:rtl/>
        </w:rPr>
        <w:t xml:space="preserve">يوضح لنا التباين بين التفسير التقليدي لسورة الزلزلة والتفسير الرمزي "الجديد" أهمية </w:t>
      </w:r>
      <w:r w:rsidRPr="00E46AD2">
        <w:rPr>
          <w:b/>
          <w:bCs/>
          <w:rtl/>
        </w:rPr>
        <w:t>التمييز بين مستويات الفهم</w:t>
      </w:r>
      <w:r w:rsidRPr="00E46AD2">
        <w:t>:</w:t>
      </w:r>
    </w:p>
    <w:p w14:paraId="3B662254" w14:textId="2DBA2802" w:rsidR="00856E1E" w:rsidRPr="00E46AD2" w:rsidRDefault="00856E1E" w:rsidP="009A6CA1">
      <w:pPr>
        <w:pStyle w:val="a9"/>
        <w:numPr>
          <w:ilvl w:val="0"/>
          <w:numId w:val="417"/>
        </w:numPr>
      </w:pPr>
      <w:r w:rsidRPr="001A721D">
        <w:rPr>
          <w:b/>
          <w:bCs/>
          <w:rtl/>
        </w:rPr>
        <w:t xml:space="preserve">المعنى التأسيسي </w:t>
      </w:r>
      <w:r w:rsidR="0064321B">
        <w:rPr>
          <w:b/>
          <w:bCs/>
          <w:rtl/>
        </w:rPr>
        <w:t>"</w:t>
      </w:r>
      <w:r w:rsidRPr="001A721D">
        <w:rPr>
          <w:b/>
          <w:bCs/>
          <w:rtl/>
        </w:rPr>
        <w:t>التفسير</w:t>
      </w:r>
      <w:r w:rsidR="0064321B">
        <w:rPr>
          <w:b/>
          <w:bCs/>
          <w:rtl/>
        </w:rPr>
        <w:t>"</w:t>
      </w:r>
      <w:r w:rsidRPr="001A721D">
        <w:rPr>
          <w:b/>
          <w:bCs/>
        </w:rPr>
        <w:t>:</w:t>
      </w:r>
      <w:r w:rsidRPr="00E46AD2">
        <w:t xml:space="preserve"> </w:t>
      </w:r>
      <w:r w:rsidRPr="00E46AD2">
        <w:rPr>
          <w:rtl/>
        </w:rPr>
        <w:t xml:space="preserve">وهو المعنى الأصلي المباشر للآيات، خاصة في الأمور العقدية والتشريعية، والذي يُفهم من خلال ظاهر النص وسياقه وأصول التفسير المعتبرة </w:t>
      </w:r>
      <w:r w:rsidR="0064321B">
        <w:rPr>
          <w:rtl/>
        </w:rPr>
        <w:t>"</w:t>
      </w:r>
      <w:r w:rsidRPr="00E46AD2">
        <w:rPr>
          <w:rtl/>
        </w:rPr>
        <w:t>اللغة، المأثور، السياق</w:t>
      </w:r>
      <w:r w:rsidR="0064321B">
        <w:rPr>
          <w:rtl/>
        </w:rPr>
        <w:t>"</w:t>
      </w:r>
      <w:r w:rsidRPr="00E46AD2">
        <w:rPr>
          <w:rtl/>
        </w:rPr>
        <w:t>. الإيمان بالقيامة كحدث كوني مستقبلي هو جزء من هذا المستوى</w:t>
      </w:r>
      <w:r w:rsidRPr="00E46AD2">
        <w:t>.</w:t>
      </w:r>
    </w:p>
    <w:p w14:paraId="583FBDB1" w14:textId="11897EFD" w:rsidR="00856E1E" w:rsidRPr="00E46AD2" w:rsidRDefault="00856E1E" w:rsidP="009A6CA1">
      <w:pPr>
        <w:pStyle w:val="a9"/>
        <w:numPr>
          <w:ilvl w:val="0"/>
          <w:numId w:val="417"/>
        </w:numPr>
      </w:pPr>
      <w:r w:rsidRPr="001A721D">
        <w:rPr>
          <w:b/>
          <w:bCs/>
          <w:rtl/>
        </w:rPr>
        <w:t xml:space="preserve">المعاني الإضافية </w:t>
      </w:r>
      <w:r w:rsidR="0064321B">
        <w:rPr>
          <w:b/>
          <w:bCs/>
          <w:rtl/>
        </w:rPr>
        <w:t>"</w:t>
      </w:r>
      <w:r w:rsidRPr="001A721D">
        <w:rPr>
          <w:b/>
          <w:bCs/>
          <w:rtl/>
        </w:rPr>
        <w:t>التدبر</w:t>
      </w:r>
      <w:r w:rsidR="0064321B">
        <w:rPr>
          <w:b/>
          <w:bCs/>
          <w:rtl/>
        </w:rPr>
        <w:t>"</w:t>
      </w:r>
      <w:r w:rsidRPr="001A721D">
        <w:rPr>
          <w:b/>
          <w:bCs/>
        </w:rPr>
        <w:t>:</w:t>
      </w:r>
      <w:r w:rsidRPr="00E46AD2">
        <w:t xml:space="preserve"> </w:t>
      </w:r>
      <w:r w:rsidRPr="00E46AD2">
        <w:rPr>
          <w:rtl/>
        </w:rPr>
        <w:t>وهي الدلالات والمعاني الأعمق والإشارات والتطبيقات الشخصية والروحية والنفسية التي يمكن للقارئ أن يستلهمها من النص بعد فهم معناه الأصلي. النظر إلى "صحوة الضمير" كنوع من "القيامة الصغرى" يمكن أن يندرج تحت هذا المستوى</w:t>
      </w:r>
      <w:r w:rsidRPr="00E46AD2">
        <w:t>.</w:t>
      </w:r>
    </w:p>
    <w:p w14:paraId="205D0C97" w14:textId="77777777" w:rsidR="00856E1E" w:rsidRPr="00E46AD2" w:rsidRDefault="00856E1E" w:rsidP="001A721D">
      <w:r w:rsidRPr="00E46AD2">
        <w:rPr>
          <w:rtl/>
        </w:rPr>
        <w:t xml:space="preserve">الخلط بين هذين المستويين، أو محاولة استبدال المعنى التأسيسي بالمعنى التدبري، قد يؤدي إلى فهم منحرف أو تفريغ للنص من مضمونه الأصلي. الدرس هنا هو </w:t>
      </w:r>
      <w:r w:rsidRPr="00E46AD2">
        <w:rPr>
          <w:b/>
          <w:bCs/>
          <w:rtl/>
        </w:rPr>
        <w:t>أن نبدأ بفهم المعنى الأصلي ثم ننطلق منه إلى التدبر والتأمل لاستخلاص العبر الشخصية والحياتية</w:t>
      </w:r>
      <w:r w:rsidRPr="00E46AD2">
        <w:rPr>
          <w:rtl/>
        </w:rPr>
        <w:t>، مع الالتزام بضوابط الفهم الصحيح</w:t>
      </w:r>
      <w:r w:rsidRPr="00E46AD2">
        <w:t>.</w:t>
      </w:r>
    </w:p>
    <w:p w14:paraId="2CB8B5CD" w14:textId="49E611B4" w:rsidR="00856E1E" w:rsidRPr="00E46AD2" w:rsidRDefault="00856E1E" w:rsidP="001A721D">
      <w:r w:rsidRPr="00E46AD2">
        <w:rPr>
          <w:b/>
          <w:bCs/>
          <w:rtl/>
        </w:rPr>
        <w:t>الدرس الثالث: احتضان حيوية النص القرآني وقابليته لمخاطبة كل عصر</w:t>
      </w:r>
      <w:r w:rsidRPr="00E46AD2">
        <w:br/>
      </w:r>
      <w:r w:rsidRPr="00E46AD2">
        <w:rPr>
          <w:rtl/>
        </w:rPr>
        <w:t xml:space="preserve">رغم تأكيدنا على ثبات النص وأهمية فهم معناه الأصلي، فإن النقاش حول التفسير الرمزي يذكرنا بأن القرآن ليس مجرد نص تاريخي جامد، بل هو </w:t>
      </w:r>
      <w:r w:rsidRPr="00E46AD2">
        <w:rPr>
          <w:b/>
          <w:bCs/>
          <w:rtl/>
        </w:rPr>
        <w:t>كتاب حي، يخاطب الإنسان في كل زمان ومكان</w:t>
      </w:r>
      <w:r w:rsidRPr="00E46AD2">
        <w:rPr>
          <w:rtl/>
        </w:rPr>
        <w:t xml:space="preserve">، ويتفاعل مع واقعه وهمومه. إن قدرة النص على إلهام معانٍ وتطبيقات جديدة </w:t>
      </w:r>
      <w:r w:rsidR="0064321B">
        <w:rPr>
          <w:rtl/>
        </w:rPr>
        <w:t>"</w:t>
      </w:r>
      <w:r w:rsidRPr="00E46AD2">
        <w:rPr>
          <w:rtl/>
        </w:rPr>
        <w:t>ضمن الضوابط</w:t>
      </w:r>
      <w:r w:rsidR="0064321B">
        <w:rPr>
          <w:rtl/>
        </w:rPr>
        <w:t>"</w:t>
      </w:r>
      <w:r w:rsidRPr="00E46AD2">
        <w:rPr>
          <w:rtl/>
        </w:rPr>
        <w:t xml:space="preserve"> هي دليل على ثرائه وعالميته. الدرس هنا هو</w:t>
      </w:r>
      <w:r w:rsidRPr="00E46AD2">
        <w:t>:</w:t>
      </w:r>
    </w:p>
    <w:p w14:paraId="4523551C" w14:textId="77777777" w:rsidR="00856E1E" w:rsidRPr="00E46AD2" w:rsidRDefault="00856E1E" w:rsidP="009A6CA1">
      <w:pPr>
        <w:pStyle w:val="a9"/>
        <w:numPr>
          <w:ilvl w:val="0"/>
          <w:numId w:val="418"/>
        </w:numPr>
      </w:pPr>
      <w:r w:rsidRPr="001A721D">
        <w:rPr>
          <w:b/>
          <w:bCs/>
          <w:rtl/>
        </w:rPr>
        <w:t>عدم تجميد الفهم</w:t>
      </w:r>
      <w:r w:rsidRPr="001A721D">
        <w:rPr>
          <w:b/>
          <w:bCs/>
        </w:rPr>
        <w:t>:</w:t>
      </w:r>
      <w:r w:rsidRPr="00E46AD2">
        <w:t xml:space="preserve"> </w:t>
      </w:r>
      <w:r w:rsidRPr="00E46AD2">
        <w:rPr>
          <w:rtl/>
        </w:rPr>
        <w:t>الانفتاح على استلهام هدايات جديدة من القرآن تتناسب مع تحديات العصر واحتياجاته، طالما لا تتعارض مع أصول الدين وثوابته</w:t>
      </w:r>
      <w:r w:rsidRPr="00E46AD2">
        <w:t>.</w:t>
      </w:r>
    </w:p>
    <w:p w14:paraId="7784F2A1" w14:textId="77777777" w:rsidR="00856E1E" w:rsidRPr="00E46AD2" w:rsidRDefault="00856E1E" w:rsidP="009A6CA1">
      <w:pPr>
        <w:pStyle w:val="a9"/>
        <w:numPr>
          <w:ilvl w:val="0"/>
          <w:numId w:val="418"/>
        </w:numPr>
      </w:pPr>
      <w:r w:rsidRPr="001A721D">
        <w:rPr>
          <w:b/>
          <w:bCs/>
          <w:rtl/>
        </w:rPr>
        <w:t>تفعيل التدبر</w:t>
      </w:r>
      <w:r w:rsidRPr="001A721D">
        <w:rPr>
          <w:b/>
          <w:bCs/>
        </w:rPr>
        <w:t>:</w:t>
      </w:r>
      <w:r w:rsidRPr="00E46AD2">
        <w:t xml:space="preserve"> </w:t>
      </w:r>
      <w:r w:rsidRPr="00E46AD2">
        <w:rPr>
          <w:rtl/>
        </w:rPr>
        <w:t>تجاوز القراءة السطحية إلى التأمل العميق الذي يربط آيات القرآن بحياتنا اليومية وسعينا للنمو الروحي والأخلاقي</w:t>
      </w:r>
      <w:r w:rsidRPr="00E46AD2">
        <w:t>.</w:t>
      </w:r>
    </w:p>
    <w:p w14:paraId="425CF410" w14:textId="77777777" w:rsidR="00856E1E" w:rsidRPr="00E46AD2" w:rsidRDefault="00856E1E" w:rsidP="009A6CA1">
      <w:pPr>
        <w:pStyle w:val="a9"/>
        <w:numPr>
          <w:ilvl w:val="0"/>
          <w:numId w:val="418"/>
        </w:numPr>
      </w:pPr>
      <w:r w:rsidRPr="001A721D">
        <w:rPr>
          <w:b/>
          <w:bCs/>
          <w:rtl/>
        </w:rPr>
        <w:t>السعي للتكامل</w:t>
      </w:r>
      <w:r w:rsidRPr="001A721D">
        <w:rPr>
          <w:b/>
          <w:bCs/>
        </w:rPr>
        <w:t>:</w:t>
      </w:r>
      <w:r w:rsidRPr="00E46AD2">
        <w:t xml:space="preserve"> </w:t>
      </w:r>
      <w:r w:rsidRPr="00E46AD2">
        <w:rPr>
          <w:rtl/>
        </w:rPr>
        <w:t>البحث عن كيفية تكامل المعنى الأصلي للآيات مع التطبيقات المعاصرة، بحيث يضيء كل منهما الآخر</w:t>
      </w:r>
      <w:r w:rsidRPr="00E46AD2">
        <w:t>.</w:t>
      </w:r>
    </w:p>
    <w:p w14:paraId="030BE11C" w14:textId="77777777" w:rsidR="00856E1E" w:rsidRPr="00E46AD2" w:rsidRDefault="00856E1E" w:rsidP="001A721D">
      <w:r w:rsidRPr="00E46AD2">
        <w:rPr>
          <w:b/>
          <w:bCs/>
          <w:rtl/>
        </w:rPr>
        <w:t>الدرس الرابع: أهمية المنهج المتوازن والشامل</w:t>
      </w:r>
      <w:r w:rsidRPr="00E46AD2">
        <w:br/>
      </w:r>
      <w:r w:rsidRPr="00E46AD2">
        <w:rPr>
          <w:rtl/>
        </w:rPr>
        <w:t xml:space="preserve">تُجمع الدروس السابقة لتؤكد على ضرورة تبني </w:t>
      </w:r>
      <w:r w:rsidRPr="00E46AD2">
        <w:rPr>
          <w:b/>
          <w:bCs/>
          <w:rtl/>
        </w:rPr>
        <w:t>منهج متوازن وشامل</w:t>
      </w:r>
      <w:r w:rsidRPr="00E46AD2">
        <w:rPr>
          <w:rtl/>
        </w:rPr>
        <w:t xml:space="preserve"> في تدبر القرآن يجمع بين</w:t>
      </w:r>
      <w:r w:rsidRPr="00E46AD2">
        <w:t>:</w:t>
      </w:r>
    </w:p>
    <w:p w14:paraId="79C793BC" w14:textId="77777777" w:rsidR="00856E1E" w:rsidRPr="00E46AD2" w:rsidRDefault="00856E1E" w:rsidP="009A6CA1">
      <w:pPr>
        <w:pStyle w:val="a9"/>
        <w:numPr>
          <w:ilvl w:val="0"/>
          <w:numId w:val="419"/>
        </w:numPr>
      </w:pPr>
      <w:r w:rsidRPr="001A721D">
        <w:rPr>
          <w:b/>
          <w:bCs/>
          <w:rtl/>
        </w:rPr>
        <w:t>الدقة العلمية</w:t>
      </w:r>
      <w:r w:rsidRPr="001A721D">
        <w:rPr>
          <w:b/>
          <w:bCs/>
        </w:rPr>
        <w:t>:</w:t>
      </w:r>
      <w:r w:rsidRPr="00E46AD2">
        <w:t xml:space="preserve"> </w:t>
      </w:r>
      <w:r w:rsidRPr="00E46AD2">
        <w:rPr>
          <w:rtl/>
        </w:rPr>
        <w:t>في التعامل مع لغة النص وتاريخه وأصول تفسيره</w:t>
      </w:r>
      <w:r w:rsidRPr="00E46AD2">
        <w:t>.</w:t>
      </w:r>
    </w:p>
    <w:p w14:paraId="787B85B6" w14:textId="77777777" w:rsidR="00856E1E" w:rsidRPr="00E46AD2" w:rsidRDefault="00856E1E" w:rsidP="009A6CA1">
      <w:pPr>
        <w:pStyle w:val="a9"/>
        <w:numPr>
          <w:ilvl w:val="0"/>
          <w:numId w:val="419"/>
        </w:numPr>
      </w:pPr>
      <w:r w:rsidRPr="001A721D">
        <w:rPr>
          <w:b/>
          <w:bCs/>
          <w:rtl/>
        </w:rPr>
        <w:t>العمق الروحي</w:t>
      </w:r>
      <w:r w:rsidRPr="001A721D">
        <w:rPr>
          <w:b/>
          <w:bCs/>
        </w:rPr>
        <w:t>:</w:t>
      </w:r>
      <w:r w:rsidRPr="00E46AD2">
        <w:t xml:space="preserve"> </w:t>
      </w:r>
      <w:r w:rsidRPr="00E46AD2">
        <w:rPr>
          <w:rtl/>
        </w:rPr>
        <w:t>في التأمل واستلهام المعاني والهدايات</w:t>
      </w:r>
      <w:r w:rsidRPr="00E46AD2">
        <w:t>.</w:t>
      </w:r>
    </w:p>
    <w:p w14:paraId="35C595F9" w14:textId="77777777" w:rsidR="00856E1E" w:rsidRPr="00E46AD2" w:rsidRDefault="00856E1E" w:rsidP="009A6CA1">
      <w:pPr>
        <w:pStyle w:val="a9"/>
        <w:numPr>
          <w:ilvl w:val="0"/>
          <w:numId w:val="419"/>
        </w:numPr>
      </w:pPr>
      <w:r w:rsidRPr="001A721D">
        <w:rPr>
          <w:b/>
          <w:bCs/>
          <w:rtl/>
        </w:rPr>
        <w:t>الوعي بالسياق</w:t>
      </w:r>
      <w:r w:rsidRPr="001A721D">
        <w:rPr>
          <w:b/>
          <w:bCs/>
        </w:rPr>
        <w:t>:</w:t>
      </w:r>
      <w:r w:rsidRPr="00E46AD2">
        <w:t xml:space="preserve"> </w:t>
      </w:r>
      <w:r w:rsidRPr="00E46AD2">
        <w:rPr>
          <w:rtl/>
        </w:rPr>
        <w:t>فهم سياق النزول الأصلي وسياق القارئ المعاصر</w:t>
      </w:r>
      <w:r w:rsidRPr="00E46AD2">
        <w:t>.</w:t>
      </w:r>
    </w:p>
    <w:p w14:paraId="781738DC" w14:textId="77777777" w:rsidR="00856E1E" w:rsidRPr="00E46AD2" w:rsidRDefault="00856E1E" w:rsidP="009A6CA1">
      <w:pPr>
        <w:pStyle w:val="a9"/>
        <w:numPr>
          <w:ilvl w:val="0"/>
          <w:numId w:val="419"/>
        </w:numPr>
      </w:pPr>
      <w:r w:rsidRPr="001A721D">
        <w:rPr>
          <w:b/>
          <w:bCs/>
          <w:rtl/>
        </w:rPr>
        <w:t>الالتزام بالثوابت</w:t>
      </w:r>
      <w:r w:rsidRPr="001A721D">
        <w:rPr>
          <w:b/>
          <w:bCs/>
        </w:rPr>
        <w:t>:</w:t>
      </w:r>
      <w:r w:rsidRPr="00E46AD2">
        <w:t xml:space="preserve"> </w:t>
      </w:r>
      <w:r w:rsidRPr="00E46AD2">
        <w:rPr>
          <w:rtl/>
        </w:rPr>
        <w:t>الحفاظ على المعاني العقدية والتشريعية الأساسية</w:t>
      </w:r>
      <w:r w:rsidRPr="00E46AD2">
        <w:t>.</w:t>
      </w:r>
    </w:p>
    <w:p w14:paraId="2DED5419" w14:textId="77777777" w:rsidR="00856E1E" w:rsidRPr="00E46AD2" w:rsidRDefault="00856E1E" w:rsidP="009A6CA1">
      <w:pPr>
        <w:pStyle w:val="a9"/>
        <w:numPr>
          <w:ilvl w:val="0"/>
          <w:numId w:val="419"/>
        </w:numPr>
      </w:pPr>
      <w:r w:rsidRPr="001A721D">
        <w:rPr>
          <w:b/>
          <w:bCs/>
          <w:rtl/>
        </w:rPr>
        <w:t>الانفتاح على التجديد</w:t>
      </w:r>
      <w:r w:rsidRPr="001A721D">
        <w:rPr>
          <w:b/>
          <w:bCs/>
        </w:rPr>
        <w:t>:</w:t>
      </w:r>
      <w:r w:rsidRPr="00E46AD2">
        <w:t xml:space="preserve"> </w:t>
      </w:r>
      <w:r w:rsidRPr="00E46AD2">
        <w:rPr>
          <w:rtl/>
        </w:rPr>
        <w:t>السماح للنص بأن يخاطبنا بلغة عصرنا ويقدم حلولًا لتحدياتنا</w:t>
      </w:r>
      <w:r w:rsidRPr="00E46AD2">
        <w:t>.</w:t>
      </w:r>
    </w:p>
    <w:p w14:paraId="2A76B314" w14:textId="17D8DEE5" w:rsidR="001B0AC1" w:rsidRPr="00E46AD2" w:rsidRDefault="00856E1E" w:rsidP="001A721D">
      <w:r w:rsidRPr="00E46AD2">
        <w:rPr>
          <w:b/>
          <w:bCs/>
          <w:rtl/>
        </w:rPr>
        <w:t>خاتمة</w:t>
      </w:r>
      <w:r w:rsidRPr="00E46AD2">
        <w:rPr>
          <w:b/>
          <w:bCs/>
        </w:rPr>
        <w:t>:</w:t>
      </w:r>
      <w:r w:rsidRPr="00E46AD2">
        <w:br/>
      </w:r>
      <w:r w:rsidRPr="00E46AD2">
        <w:rPr>
          <w:rtl/>
        </w:rPr>
        <w:t>إن رحلتنا مع "القيمة" و "القيامة" ومع "زلزلة" الأرض والنفس، لم تكن مجرد تمرين فكري أو لغوي، بل كانت دعوة لإعادة النظر في علاقتنا بكتاب الله. تعلمنا أن الثقة بثبات النص لا تتعارض مع السعي لفهم أعمق وأكثر حيوية له. تعلمنا أن الدقة العلمية في فهم الأصل يجب أن تتكامل مع العمق الروحي في استلهام التطبيق. تعلمنا أن القرآن، بعظمته وثباته، يظل قادرًا على أن يكون "هدى للناس وبينات من الهدى والفرقان" في كل عصر، لمن أحسن تدبره وتلقيه بقلب واعٍ وعقل متفتح ومنهج قويم. فلنجعل من هذه الدروس منطلقًا لتجديد علاقتنا بالقرآن، قراءةً وفهمًا وتدبرًا وعملًا</w:t>
      </w:r>
      <w:r w:rsidRPr="00E46AD2">
        <w:t>.</w:t>
      </w:r>
      <w:r w:rsidR="001B0AC1" w:rsidRPr="00E46AD2">
        <w:rPr>
          <w:rtl/>
        </w:rPr>
        <w:t xml:space="preserve">البيعة في الإسلام بين الأصالة والتحريف: </w:t>
      </w:r>
      <w:r w:rsidR="00B927B8" w:rsidRPr="00E46AD2">
        <w:t>"</w:t>
      </w:r>
      <w:r w:rsidR="00B927B8" w:rsidRPr="00E46AD2">
        <w:rPr>
          <w:rtl/>
        </w:rPr>
        <w:t>يبيعونك</w:t>
      </w:r>
      <w:r w:rsidR="008907A2" w:rsidRPr="00E46AD2">
        <w:t xml:space="preserve">" </w:t>
      </w:r>
      <w:r w:rsidR="008907A2" w:rsidRPr="00E46AD2">
        <w:rPr>
          <w:rtl/>
        </w:rPr>
        <w:t>/</w:t>
      </w:r>
      <w:r w:rsidR="00B927B8" w:rsidRPr="00E46AD2">
        <w:rPr>
          <w:rtl/>
        </w:rPr>
        <w:t xml:space="preserve"> </w:t>
      </w:r>
      <w:r w:rsidR="00B927B8" w:rsidRPr="00E46AD2">
        <w:t>"</w:t>
      </w:r>
      <w:r w:rsidR="00B927B8" w:rsidRPr="00E46AD2">
        <w:rPr>
          <w:rtl/>
        </w:rPr>
        <w:t>يبايعونك</w:t>
      </w:r>
      <w:r w:rsidR="00404BE4" w:rsidRPr="00E46AD2">
        <w:rPr>
          <w:rtl/>
        </w:rPr>
        <w:t>"</w:t>
      </w:r>
      <w:r w:rsidR="00B927B8" w:rsidRPr="00E46AD2">
        <w:rPr>
          <w:rtl/>
        </w:rPr>
        <w:t xml:space="preserve"> </w:t>
      </w:r>
    </w:p>
    <w:p w14:paraId="26C0CF3F" w14:textId="370BEC13" w:rsidR="001B0AC1" w:rsidRPr="00E46AD2" w:rsidRDefault="001B0AC1" w:rsidP="001A721D"/>
    <w:p w14:paraId="4DDB7A94" w14:textId="77777777" w:rsidR="001B0AC1" w:rsidRPr="00E46AD2" w:rsidRDefault="001B0AC1" w:rsidP="001A721D">
      <w:pPr>
        <w:rPr>
          <w:rtl/>
        </w:rPr>
      </w:pPr>
      <w:r w:rsidRPr="00E46AD2">
        <w:rPr>
          <w:rtl/>
          <w:lang w:val="fr-MA"/>
        </w:rPr>
        <w:t>مقدمة: البيعة في المفهوم الإسلامي الأصيل</w:t>
      </w:r>
    </w:p>
    <w:p w14:paraId="77FA5FAC" w14:textId="7279D8CF" w:rsidR="001B0AC1" w:rsidRPr="00E46AD2" w:rsidRDefault="001B0AC1" w:rsidP="001A721D">
      <w:r w:rsidRPr="00E46AD2">
        <w:rPr>
          <w:rtl/>
          <w:lang w:val="fr-MA"/>
        </w:rPr>
        <w:t xml:space="preserve">البيعة في الإسلام هي عهدٌ بين الحاكم والمحكوم، تقوم على مبدأ </w:t>
      </w:r>
      <w:r w:rsidRPr="00E46AD2">
        <w:rPr>
          <w:b/>
          <w:bCs/>
          <w:rtl/>
          <w:lang w:val="fr-MA"/>
        </w:rPr>
        <w:t>الطاعة في المعروف</w:t>
      </w:r>
      <w:r w:rsidRPr="00E46AD2">
        <w:rPr>
          <w:rtl/>
          <w:lang w:val="fr-MA"/>
        </w:rPr>
        <w:t xml:space="preserve">، بشرط ألا تتعارض مع أوامر الله. كانت البيعة في عهد النبي محمد </w:t>
      </w:r>
      <w:r w:rsidR="0064321B">
        <w:rPr>
          <w:rtl/>
          <w:lang w:val="fr-MA"/>
        </w:rPr>
        <w:t>"</w:t>
      </w:r>
      <w:r w:rsidRPr="00E46AD2">
        <w:rPr>
          <w:rtl/>
          <w:lang w:val="fr-MA"/>
        </w:rPr>
        <w:t>صلى الله عليه وسلم</w:t>
      </w:r>
      <w:r w:rsidR="0064321B">
        <w:rPr>
          <w:rtl/>
          <w:lang w:val="fr-MA"/>
        </w:rPr>
        <w:t>"</w:t>
      </w:r>
      <w:r w:rsidRPr="00E46AD2">
        <w:rPr>
          <w:rtl/>
          <w:lang w:val="fr-MA"/>
        </w:rPr>
        <w:t xml:space="preserve"> والصَّحابة تعبيرًا عن التفويض الشرعي للحاكم، مع حق المحكوم في النصيحة والمراجعة. لكن بعض الجماعات حوَّلت هذا المبدأ إلى </w:t>
      </w:r>
      <w:r w:rsidRPr="00E46AD2">
        <w:rPr>
          <w:b/>
          <w:bCs/>
        </w:rPr>
        <w:t>"</w:t>
      </w:r>
      <w:r w:rsidRPr="00E46AD2">
        <w:rPr>
          <w:b/>
          <w:bCs/>
          <w:rtl/>
          <w:lang w:val="fr-MA"/>
        </w:rPr>
        <w:t>طاعة عمياء</w:t>
      </w:r>
      <w:r w:rsidRPr="00E46AD2">
        <w:rPr>
          <w:b/>
          <w:bCs/>
        </w:rPr>
        <w:t>"</w:t>
      </w:r>
      <w:r w:rsidRPr="00E46AD2">
        <w:t xml:space="preserve"> </w:t>
      </w:r>
      <w:r w:rsidRPr="00E46AD2">
        <w:rPr>
          <w:rtl/>
          <w:lang w:val="fr-MA"/>
        </w:rPr>
        <w:t>تُسخِّر الأفراد لخدمة أجندات سياسية و</w:t>
      </w:r>
      <w:r w:rsidR="00BC7112" w:rsidRPr="00E46AD2">
        <w:rPr>
          <w:rtl/>
          <w:lang w:val="fr-MA"/>
        </w:rPr>
        <w:t>ار</w:t>
      </w:r>
      <w:r w:rsidR="00A449BC" w:rsidRPr="00E46AD2">
        <w:rPr>
          <w:rtl/>
          <w:lang w:val="fr-MA"/>
        </w:rPr>
        <w:t>هابية</w:t>
      </w:r>
      <w:r w:rsidRPr="00E46AD2">
        <w:rPr>
          <w:rtl/>
          <w:lang w:val="fr-MA"/>
        </w:rPr>
        <w:t>، مستغلةً آيات القرآن وتاريخ الصحابة لتبرير أفعالها</w:t>
      </w:r>
      <w:r w:rsidRPr="00E46AD2">
        <w:t>.</w:t>
      </w:r>
    </w:p>
    <w:p w14:paraId="5B353681" w14:textId="6FF86457" w:rsidR="001B0AC1" w:rsidRPr="00E46AD2" w:rsidRDefault="001B0AC1" w:rsidP="001A721D"/>
    <w:p w14:paraId="2378D7CB" w14:textId="77777777" w:rsidR="001B0AC1" w:rsidRPr="00E46AD2" w:rsidRDefault="001B0AC1" w:rsidP="001A721D">
      <w:r w:rsidRPr="00E46AD2">
        <w:rPr>
          <w:rtl/>
          <w:lang w:val="fr-MA"/>
        </w:rPr>
        <w:t>التحريف اللغوي: "يبيعونك" أم "يبايعونك"؟</w:t>
      </w:r>
    </w:p>
    <w:p w14:paraId="6DFB53EB" w14:textId="44D12EB5" w:rsidR="001B0AC1" w:rsidRPr="00E46AD2" w:rsidRDefault="001B0AC1" w:rsidP="001A721D">
      <w:r w:rsidRPr="00E46AD2">
        <w:rPr>
          <w:rtl/>
          <w:lang w:val="fr-MA"/>
        </w:rPr>
        <w:t>أحد أبرز أدوات التلاعب كانت الآية القرآنية</w:t>
      </w:r>
      <w:r w:rsidRPr="00E46AD2">
        <w:t>:</w:t>
      </w:r>
      <w:r w:rsidRPr="00E46AD2">
        <w:br/>
      </w:r>
      <w:r w:rsidRPr="00E46AD2">
        <w:rPr>
          <w:rtl/>
          <w:lang w:val="fr-MA"/>
        </w:rPr>
        <w:t xml:space="preserve">﴿لَقَدْ رَضِيَ اللَّهُ عَنِ الْمُؤْمِنِينَ إِذْ يُبَايِعُونَكَ تَحْتَ الشَّجَرَةِ﴾ </w:t>
      </w:r>
      <w:r w:rsidR="0064321B">
        <w:rPr>
          <w:rtl/>
          <w:lang w:val="fr-MA"/>
        </w:rPr>
        <w:t>"</w:t>
      </w:r>
      <w:r w:rsidRPr="00E46AD2">
        <w:rPr>
          <w:rtl/>
          <w:lang w:val="fr-MA"/>
        </w:rPr>
        <w:t>الفتح: 18</w:t>
      </w:r>
      <w:r w:rsidR="0064321B">
        <w:rPr>
          <w:rtl/>
          <w:lang w:val="fr-MA"/>
        </w:rPr>
        <w:t>"</w:t>
      </w:r>
      <w:r w:rsidRPr="00E46AD2">
        <w:t>.</w:t>
      </w:r>
      <w:r w:rsidRPr="00E46AD2">
        <w:br/>
      </w:r>
      <w:r w:rsidRPr="00E46AD2">
        <w:rPr>
          <w:rtl/>
          <w:lang w:val="fr-MA"/>
        </w:rPr>
        <w:t xml:space="preserve">وفقًا للنص المرفق، فإن المخطوطات القرآنية القديمة وردت فيها الكلمة </w:t>
      </w:r>
      <w:r w:rsidRPr="00E46AD2">
        <w:rPr>
          <w:b/>
          <w:bCs/>
        </w:rPr>
        <w:t>"</w:t>
      </w:r>
      <w:r w:rsidRPr="00E46AD2">
        <w:rPr>
          <w:b/>
          <w:bCs/>
          <w:rtl/>
          <w:lang w:val="fr-MA"/>
        </w:rPr>
        <w:t>يبيعونك</w:t>
      </w:r>
      <w:r w:rsidRPr="00E46AD2">
        <w:rPr>
          <w:b/>
          <w:bCs/>
        </w:rPr>
        <w:t>"</w:t>
      </w:r>
      <w:r w:rsidRPr="00E46AD2">
        <w:t xml:space="preserve"> </w:t>
      </w:r>
      <w:r w:rsidR="0064321B">
        <w:rPr>
          <w:rtl/>
          <w:lang w:val="fr-MA"/>
        </w:rPr>
        <w:t>"</w:t>
      </w:r>
      <w:r w:rsidRPr="00E46AD2">
        <w:rPr>
          <w:rtl/>
          <w:lang w:val="fr-MA"/>
        </w:rPr>
        <w:t>من الفعل "باعَ"</w:t>
      </w:r>
      <w:r w:rsidR="0064321B">
        <w:rPr>
          <w:rtl/>
          <w:lang w:val="fr-MA"/>
        </w:rPr>
        <w:t>"</w:t>
      </w:r>
      <w:r w:rsidRPr="00E46AD2">
        <w:rPr>
          <w:rtl/>
          <w:lang w:val="fr-MA"/>
        </w:rPr>
        <w:t xml:space="preserve"> بدلًا من </w:t>
      </w:r>
      <w:r w:rsidRPr="00E46AD2">
        <w:rPr>
          <w:b/>
          <w:bCs/>
        </w:rPr>
        <w:t>"</w:t>
      </w:r>
      <w:r w:rsidRPr="00E46AD2">
        <w:rPr>
          <w:b/>
          <w:bCs/>
          <w:rtl/>
          <w:lang w:val="fr-MA"/>
        </w:rPr>
        <w:t>يبايعونك</w:t>
      </w:r>
      <w:r w:rsidRPr="00E46AD2">
        <w:rPr>
          <w:b/>
          <w:bCs/>
        </w:rPr>
        <w:t>"</w:t>
      </w:r>
      <w:r w:rsidRPr="00E46AD2">
        <w:t xml:space="preserve"> </w:t>
      </w:r>
      <w:r w:rsidR="0064321B">
        <w:rPr>
          <w:rtl/>
          <w:lang w:val="fr-MA"/>
        </w:rPr>
        <w:t>"</w:t>
      </w:r>
      <w:r w:rsidRPr="00E46AD2">
        <w:rPr>
          <w:rtl/>
          <w:lang w:val="fr-MA"/>
        </w:rPr>
        <w:t>من الفعل "بايَعَ"</w:t>
      </w:r>
      <w:r w:rsidR="0064321B">
        <w:rPr>
          <w:rtl/>
          <w:lang w:val="fr-MA"/>
        </w:rPr>
        <w:t>"</w:t>
      </w:r>
      <w:r w:rsidRPr="00E46AD2">
        <w:rPr>
          <w:rtl/>
          <w:lang w:val="fr-MA"/>
        </w:rPr>
        <w:t>، وهو تحريفٌ لغويٌّ غيَّر المعنى تمامًا</w:t>
      </w:r>
      <w:r w:rsidRPr="00E46AD2">
        <w:t>:</w:t>
      </w:r>
    </w:p>
    <w:p w14:paraId="5DCF6205" w14:textId="77777777" w:rsidR="001B0AC1" w:rsidRPr="00E46AD2" w:rsidRDefault="001B0AC1" w:rsidP="009A6CA1">
      <w:pPr>
        <w:pStyle w:val="a9"/>
        <w:numPr>
          <w:ilvl w:val="0"/>
          <w:numId w:val="96"/>
        </w:numPr>
      </w:pPr>
      <w:r w:rsidRPr="001A721D">
        <w:rPr>
          <w:b/>
          <w:bCs/>
        </w:rPr>
        <w:t>"</w:t>
      </w:r>
      <w:r w:rsidRPr="001A721D">
        <w:rPr>
          <w:b/>
          <w:bCs/>
          <w:rtl/>
          <w:lang w:val="fr-MA"/>
        </w:rPr>
        <w:t>يبيعونك</w:t>
      </w:r>
      <w:r w:rsidRPr="001A721D">
        <w:rPr>
          <w:b/>
          <w:bCs/>
        </w:rPr>
        <w:t>"</w:t>
      </w:r>
      <w:r w:rsidRPr="00E46AD2">
        <w:t xml:space="preserve">: </w:t>
      </w:r>
      <w:r w:rsidRPr="001A721D">
        <w:rPr>
          <w:rtl/>
          <w:lang w:val="fr-MA"/>
        </w:rPr>
        <w:t>تعني التنازل عنك أو التخلي عن دعمك، مما يشير إلى خلافٍ بين الصحابة والنبي في ظروف معينة</w:t>
      </w:r>
      <w:r w:rsidRPr="00E46AD2">
        <w:t>.</w:t>
      </w:r>
    </w:p>
    <w:p w14:paraId="77F03932" w14:textId="77777777" w:rsidR="001B0AC1" w:rsidRPr="00E46AD2" w:rsidRDefault="001B0AC1" w:rsidP="009A6CA1">
      <w:pPr>
        <w:pStyle w:val="a9"/>
        <w:numPr>
          <w:ilvl w:val="0"/>
          <w:numId w:val="96"/>
        </w:numPr>
      </w:pPr>
      <w:r w:rsidRPr="001A721D">
        <w:rPr>
          <w:b/>
          <w:bCs/>
        </w:rPr>
        <w:t>"</w:t>
      </w:r>
      <w:r w:rsidRPr="001A721D">
        <w:rPr>
          <w:b/>
          <w:bCs/>
          <w:rtl/>
          <w:lang w:val="fr-MA"/>
        </w:rPr>
        <w:t>يبايعونك</w:t>
      </w:r>
      <w:r w:rsidRPr="001A721D">
        <w:rPr>
          <w:b/>
          <w:bCs/>
        </w:rPr>
        <w:t>"</w:t>
      </w:r>
      <w:r w:rsidRPr="00E46AD2">
        <w:t xml:space="preserve">: </w:t>
      </w:r>
      <w:r w:rsidRPr="001A721D">
        <w:rPr>
          <w:rtl/>
          <w:lang w:val="fr-MA"/>
        </w:rPr>
        <w:t>تعني عقد الولاء والطاعة، وهو التفسير الذي روَّجت له الجماعات لتبرير الطاعة المطلقة</w:t>
      </w:r>
      <w:r w:rsidRPr="00E46AD2">
        <w:t>.</w:t>
      </w:r>
    </w:p>
    <w:p w14:paraId="55CF3C22" w14:textId="30C98C48" w:rsidR="001B0AC1" w:rsidRPr="00E46AD2" w:rsidRDefault="001B0AC1" w:rsidP="001A721D">
      <w:r w:rsidRPr="00E46AD2">
        <w:rPr>
          <w:rtl/>
          <w:lang w:val="fr-MA"/>
        </w:rPr>
        <w:t xml:space="preserve">هذا الاختلاف يُظهر أن النص القرآني الأصلي كان يعكس واقعًا إنسانيًّا </w:t>
      </w:r>
      <w:r w:rsidR="0064321B">
        <w:rPr>
          <w:rtl/>
          <w:lang w:val="fr-MA"/>
        </w:rPr>
        <w:t>"</w:t>
      </w:r>
      <w:r w:rsidRPr="00E46AD2">
        <w:rPr>
          <w:rtl/>
          <w:lang w:val="fr-MA"/>
        </w:rPr>
        <w:t>اختلاف الصحابة مع النبي أحيانًا</w:t>
      </w:r>
      <w:r w:rsidR="0064321B">
        <w:rPr>
          <w:rtl/>
          <w:lang w:val="fr-MA"/>
        </w:rPr>
        <w:t>"</w:t>
      </w:r>
      <w:r w:rsidRPr="00E46AD2">
        <w:rPr>
          <w:rtl/>
          <w:lang w:val="fr-MA"/>
        </w:rPr>
        <w:t xml:space="preserve">، لكنه حُرِّف ليرسخ فكرة </w:t>
      </w:r>
      <w:r w:rsidRPr="00E46AD2">
        <w:rPr>
          <w:b/>
          <w:bCs/>
        </w:rPr>
        <w:t>"</w:t>
      </w:r>
      <w:r w:rsidRPr="00E46AD2">
        <w:rPr>
          <w:b/>
          <w:bCs/>
          <w:rtl/>
          <w:lang w:val="fr-MA"/>
        </w:rPr>
        <w:t>التسليم دون نقاش</w:t>
      </w:r>
      <w:r w:rsidRPr="00E46AD2">
        <w:rPr>
          <w:b/>
          <w:bCs/>
        </w:rPr>
        <w:t>"</w:t>
      </w:r>
      <w:r w:rsidRPr="00E46AD2">
        <w:t>.</w:t>
      </w:r>
    </w:p>
    <w:p w14:paraId="0A42BFB1" w14:textId="0C32CA50" w:rsidR="001B0AC1" w:rsidRPr="00E46AD2" w:rsidRDefault="001B0AC1" w:rsidP="001A721D"/>
    <w:p w14:paraId="3DC0ACE3" w14:textId="77777777" w:rsidR="001B0AC1" w:rsidRPr="00E46AD2" w:rsidRDefault="001B0AC1" w:rsidP="001A721D">
      <w:r w:rsidRPr="00E46AD2">
        <w:rPr>
          <w:rtl/>
          <w:lang w:val="fr-MA"/>
        </w:rPr>
        <w:t>البيعة في الجماعات المتطرفة: من المبدأ إلى الآلية الإرهابية</w:t>
      </w:r>
    </w:p>
    <w:p w14:paraId="23B55429" w14:textId="77777777" w:rsidR="001B0AC1" w:rsidRPr="00E46AD2" w:rsidRDefault="001B0AC1" w:rsidP="001A721D">
      <w:r w:rsidRPr="00E46AD2">
        <w:rPr>
          <w:rtl/>
          <w:lang w:val="fr-MA"/>
        </w:rPr>
        <w:t xml:space="preserve">حوَّلت جماعات مثل الإخوان المسلمين البيعة إلى </w:t>
      </w:r>
      <w:r w:rsidRPr="00E46AD2">
        <w:rPr>
          <w:b/>
          <w:bCs/>
        </w:rPr>
        <w:t>"</w:t>
      </w:r>
      <w:r w:rsidRPr="00E46AD2">
        <w:rPr>
          <w:b/>
          <w:bCs/>
          <w:rtl/>
          <w:lang w:val="fr-MA"/>
        </w:rPr>
        <w:t>قسم دم</w:t>
      </w:r>
      <w:r w:rsidRPr="00E46AD2">
        <w:rPr>
          <w:b/>
          <w:bCs/>
        </w:rPr>
        <w:t>"</w:t>
      </w:r>
      <w:r w:rsidRPr="00E46AD2">
        <w:t xml:space="preserve"> </w:t>
      </w:r>
      <w:r w:rsidRPr="00E46AD2">
        <w:rPr>
          <w:rtl/>
          <w:lang w:val="fr-MA"/>
        </w:rPr>
        <w:t>يُلزم الأعضاء بالتالي</w:t>
      </w:r>
      <w:r w:rsidRPr="00E46AD2">
        <w:t>:</w:t>
      </w:r>
    </w:p>
    <w:p w14:paraId="7E6A7E9C" w14:textId="77777777" w:rsidR="001B0AC1" w:rsidRPr="00E46AD2" w:rsidRDefault="001B0AC1" w:rsidP="009A6CA1">
      <w:pPr>
        <w:pStyle w:val="a9"/>
        <w:numPr>
          <w:ilvl w:val="0"/>
          <w:numId w:val="97"/>
        </w:numPr>
      </w:pPr>
      <w:r w:rsidRPr="001A721D">
        <w:rPr>
          <w:b/>
          <w:bCs/>
          <w:rtl/>
          <w:lang w:val="fr-MA"/>
        </w:rPr>
        <w:t>السمع والطاعة في المنشط والمكره</w:t>
      </w:r>
      <w:r w:rsidRPr="00E46AD2">
        <w:t xml:space="preserve">: </w:t>
      </w:r>
      <w:r w:rsidRPr="001A721D">
        <w:rPr>
          <w:rtl/>
          <w:lang w:val="fr-MA"/>
        </w:rPr>
        <w:t>حتى لو تضمنت الأوامر قتل الأبرياء</w:t>
      </w:r>
      <w:r w:rsidRPr="00E46AD2">
        <w:t>.</w:t>
      </w:r>
    </w:p>
    <w:p w14:paraId="56881F15" w14:textId="77777777" w:rsidR="001B0AC1" w:rsidRPr="00E46AD2" w:rsidRDefault="001B0AC1" w:rsidP="009A6CA1">
      <w:pPr>
        <w:pStyle w:val="a9"/>
        <w:numPr>
          <w:ilvl w:val="0"/>
          <w:numId w:val="97"/>
        </w:numPr>
      </w:pPr>
      <w:r w:rsidRPr="001A721D">
        <w:rPr>
          <w:b/>
          <w:bCs/>
          <w:rtl/>
          <w:lang w:val="fr-MA"/>
        </w:rPr>
        <w:t>التضحية بالمال والدم</w:t>
      </w:r>
      <w:r w:rsidRPr="00E46AD2">
        <w:t xml:space="preserve">: </w:t>
      </w:r>
      <w:r w:rsidRPr="001A721D">
        <w:rPr>
          <w:rtl/>
          <w:lang w:val="fr-MA"/>
        </w:rPr>
        <w:t>كتجنيد الأطفال واستخدامهم دروعًا بشرية</w:t>
      </w:r>
      <w:r w:rsidRPr="00E46AD2">
        <w:t>.</w:t>
      </w:r>
    </w:p>
    <w:p w14:paraId="3F1D3E92" w14:textId="7F9F78F5" w:rsidR="001B0AC1" w:rsidRPr="00E46AD2" w:rsidRDefault="001B0AC1" w:rsidP="009A6CA1">
      <w:pPr>
        <w:pStyle w:val="a9"/>
        <w:numPr>
          <w:ilvl w:val="0"/>
          <w:numId w:val="97"/>
        </w:numPr>
      </w:pPr>
      <w:r w:rsidRPr="001A721D">
        <w:rPr>
          <w:b/>
          <w:bCs/>
          <w:rtl/>
          <w:lang w:val="fr-MA"/>
        </w:rPr>
        <w:t>تحريم المنازعة</w:t>
      </w:r>
      <w:r w:rsidRPr="00E46AD2">
        <w:t xml:space="preserve">: </w:t>
      </w:r>
      <w:r w:rsidRPr="001A721D">
        <w:rPr>
          <w:rtl/>
          <w:lang w:val="fr-MA"/>
        </w:rPr>
        <w:t xml:space="preserve">يُصبح العضو "كالميت بين يدي المغسِّل" </w:t>
      </w:r>
      <w:r w:rsidR="0064321B">
        <w:rPr>
          <w:rtl/>
          <w:lang w:val="fr-MA"/>
        </w:rPr>
        <w:t>"</w:t>
      </w:r>
      <w:r w:rsidRPr="001A721D">
        <w:rPr>
          <w:rtl/>
          <w:lang w:val="fr-MA"/>
        </w:rPr>
        <w:t>حسب وصف حسن البنا</w:t>
      </w:r>
      <w:r w:rsidR="0064321B">
        <w:rPr>
          <w:rtl/>
          <w:lang w:val="fr-MA"/>
        </w:rPr>
        <w:t>"</w:t>
      </w:r>
      <w:r w:rsidRPr="00E46AD2">
        <w:t>.</w:t>
      </w:r>
    </w:p>
    <w:p w14:paraId="5FF64DFD" w14:textId="54945C01" w:rsidR="001B0AC1" w:rsidRPr="00E46AD2" w:rsidRDefault="001B0AC1" w:rsidP="001A721D">
      <w:r w:rsidRPr="00E46AD2">
        <w:rPr>
          <w:rtl/>
          <w:lang w:val="fr-MA"/>
        </w:rPr>
        <w:t xml:space="preserve">هذا النموذج يُشبه قسم الولاء في المافيا، حيث يُستخدم الترهيب </w:t>
      </w:r>
      <w:r w:rsidR="0064321B">
        <w:rPr>
          <w:rtl/>
          <w:lang w:val="fr-MA"/>
        </w:rPr>
        <w:t>"</w:t>
      </w:r>
      <w:r w:rsidRPr="00E46AD2">
        <w:rPr>
          <w:rtl/>
          <w:lang w:val="fr-MA"/>
        </w:rPr>
        <w:t>كالتهديد بالقتل</w:t>
      </w:r>
      <w:r w:rsidR="0064321B">
        <w:rPr>
          <w:rtl/>
          <w:lang w:val="fr-MA"/>
        </w:rPr>
        <w:t>"</w:t>
      </w:r>
      <w:r w:rsidRPr="00E46AD2">
        <w:rPr>
          <w:rtl/>
          <w:lang w:val="fr-MA"/>
        </w:rPr>
        <w:t xml:space="preserve"> لضمان الولاء، تحت غطاء ديني مُزيَّف</w:t>
      </w:r>
      <w:r w:rsidRPr="00E46AD2">
        <w:t>.</w:t>
      </w:r>
    </w:p>
    <w:p w14:paraId="071AD2C8" w14:textId="13880D12" w:rsidR="001B0AC1" w:rsidRPr="00E46AD2" w:rsidRDefault="001B0AC1" w:rsidP="001A721D"/>
    <w:p w14:paraId="2B14FD67" w14:textId="77777777" w:rsidR="001B0AC1" w:rsidRPr="00E46AD2" w:rsidRDefault="001B0AC1" w:rsidP="001A721D">
      <w:r w:rsidRPr="00E46AD2">
        <w:rPr>
          <w:rtl/>
          <w:lang w:val="fr-MA"/>
        </w:rPr>
        <w:t>التأثير المدمر: من التطرف إلى تدمير الدول</w:t>
      </w:r>
    </w:p>
    <w:p w14:paraId="5F4A1B7A" w14:textId="77777777" w:rsidR="001B0AC1" w:rsidRPr="00E46AD2" w:rsidRDefault="001B0AC1" w:rsidP="001A721D">
      <w:r w:rsidRPr="00E46AD2">
        <w:rPr>
          <w:rtl/>
          <w:lang w:val="fr-MA"/>
        </w:rPr>
        <w:t>لم يقتصر تأثير هذا التحريف على الفكر، بل امتد إلى الواقع</w:t>
      </w:r>
      <w:r w:rsidRPr="00E46AD2">
        <w:t>:</w:t>
      </w:r>
    </w:p>
    <w:p w14:paraId="390D06F7" w14:textId="716C761A" w:rsidR="001B0AC1" w:rsidRPr="00E46AD2" w:rsidRDefault="001B0AC1" w:rsidP="009A6CA1">
      <w:pPr>
        <w:pStyle w:val="a9"/>
        <w:numPr>
          <w:ilvl w:val="0"/>
          <w:numId w:val="98"/>
        </w:numPr>
      </w:pPr>
      <w:r w:rsidRPr="001A721D">
        <w:rPr>
          <w:b/>
          <w:bCs/>
          <w:rtl/>
          <w:lang w:val="fr-MA"/>
        </w:rPr>
        <w:t>مصر</w:t>
      </w:r>
      <w:r w:rsidRPr="00E46AD2">
        <w:t xml:space="preserve">: </w:t>
      </w:r>
      <w:r w:rsidRPr="001A721D">
        <w:rPr>
          <w:rtl/>
          <w:lang w:val="fr-MA"/>
        </w:rPr>
        <w:t xml:space="preserve">تحوَّلت جماعة الإخوان من جماعة دعوية إلى تنظيم مسلح </w:t>
      </w:r>
      <w:r w:rsidR="0064321B">
        <w:rPr>
          <w:rtl/>
          <w:lang w:val="fr-MA"/>
        </w:rPr>
        <w:t>"</w:t>
      </w:r>
      <w:r w:rsidRPr="001A721D">
        <w:rPr>
          <w:rtl/>
          <w:lang w:val="fr-MA"/>
        </w:rPr>
        <w:t>كما في أحداث رابعة 2013</w:t>
      </w:r>
      <w:r w:rsidR="0064321B">
        <w:rPr>
          <w:rtl/>
          <w:lang w:val="fr-MA"/>
        </w:rPr>
        <w:t>"</w:t>
      </w:r>
      <w:r w:rsidRPr="00E46AD2">
        <w:t>.</w:t>
      </w:r>
    </w:p>
    <w:p w14:paraId="43D0FDEF" w14:textId="77777777" w:rsidR="001B0AC1" w:rsidRPr="00E46AD2" w:rsidRDefault="001B0AC1" w:rsidP="009A6CA1">
      <w:pPr>
        <w:pStyle w:val="a9"/>
        <w:numPr>
          <w:ilvl w:val="0"/>
          <w:numId w:val="98"/>
        </w:numPr>
      </w:pPr>
      <w:r w:rsidRPr="001A721D">
        <w:rPr>
          <w:b/>
          <w:bCs/>
          <w:rtl/>
          <w:lang w:val="fr-MA"/>
        </w:rPr>
        <w:t>سوريا</w:t>
      </w:r>
      <w:r w:rsidRPr="00E46AD2">
        <w:t xml:space="preserve">: </w:t>
      </w:r>
      <w:r w:rsidRPr="001A721D">
        <w:rPr>
          <w:rtl/>
          <w:lang w:val="fr-MA"/>
        </w:rPr>
        <w:t>استخدمت جماعات مثل داعش فكرة "البيعة للخليفة" لتبرير السيطرة الدموية</w:t>
      </w:r>
      <w:r w:rsidRPr="00E46AD2">
        <w:t>.</w:t>
      </w:r>
    </w:p>
    <w:p w14:paraId="43AA8940" w14:textId="77777777" w:rsidR="001B0AC1" w:rsidRPr="00E46AD2" w:rsidRDefault="001B0AC1" w:rsidP="009A6CA1">
      <w:pPr>
        <w:pStyle w:val="a9"/>
        <w:numPr>
          <w:ilvl w:val="0"/>
          <w:numId w:val="98"/>
        </w:numPr>
      </w:pPr>
      <w:r w:rsidRPr="001A721D">
        <w:rPr>
          <w:b/>
          <w:bCs/>
          <w:rtl/>
          <w:lang w:val="fr-MA"/>
        </w:rPr>
        <w:t>اليمن والعراق</w:t>
      </w:r>
      <w:r w:rsidRPr="00E46AD2">
        <w:t xml:space="preserve">: </w:t>
      </w:r>
      <w:r w:rsidRPr="001A721D">
        <w:rPr>
          <w:rtl/>
          <w:lang w:val="fr-MA"/>
        </w:rPr>
        <w:t>أصبحت البيعة ذريعةً لتمزيق النسيج الاجتماعي تحت شعار "الجهاد</w:t>
      </w:r>
      <w:r w:rsidRPr="00E46AD2">
        <w:t>".</w:t>
      </w:r>
    </w:p>
    <w:p w14:paraId="00602469" w14:textId="656A333E" w:rsidR="001B0AC1" w:rsidRPr="00E46AD2" w:rsidRDefault="001B0AC1" w:rsidP="001A721D"/>
    <w:p w14:paraId="13FF3E17" w14:textId="32D139B7" w:rsidR="002918A9" w:rsidRPr="00E46AD2" w:rsidRDefault="001B0AC1" w:rsidP="001A721D">
      <w:pPr>
        <w:rPr>
          <w:rtl/>
        </w:rPr>
      </w:pPr>
      <w:r w:rsidRPr="00E46AD2">
        <w:rPr>
          <w:rtl/>
          <w:lang w:val="fr-MA"/>
        </w:rPr>
        <w:t xml:space="preserve">الأدلة </w:t>
      </w:r>
      <w:r w:rsidR="002A1DE0" w:rsidRPr="00E46AD2">
        <w:rPr>
          <w:rtl/>
          <w:lang w:val="fr-MA"/>
        </w:rPr>
        <w:t>التاريخية:</w:t>
      </w:r>
      <w:r w:rsidRPr="00E46AD2">
        <w:rPr>
          <w:rtl/>
          <w:lang w:val="fr-MA"/>
        </w:rPr>
        <w:t xml:space="preserve"> المخطوطات القديمة</w:t>
      </w:r>
    </w:p>
    <w:p w14:paraId="4E8D61BD" w14:textId="41FDB63F" w:rsidR="001B0AC1" w:rsidRPr="00E46AD2" w:rsidRDefault="001B0AC1" w:rsidP="001A721D">
      <w:pPr>
        <w:rPr>
          <w:b/>
          <w:bCs/>
        </w:rPr>
      </w:pPr>
      <w:r w:rsidRPr="00E46AD2">
        <w:rPr>
          <w:rtl/>
          <w:lang w:val="fr-MA"/>
        </w:rPr>
        <w:t xml:space="preserve"> </w:t>
      </w:r>
      <w:r w:rsidR="005D4566" w:rsidRPr="00E46AD2">
        <w:rPr>
          <w:b/>
          <w:bCs/>
        </w:rPr>
        <w:t xml:space="preserve"> </w:t>
      </w:r>
      <w:r w:rsidRPr="00E46AD2">
        <w:rPr>
          <w:b/>
          <w:bCs/>
        </w:rPr>
        <w:t>25</w:t>
      </w:r>
      <w:r w:rsidRPr="00E46AD2">
        <w:rPr>
          <w:b/>
          <w:bCs/>
          <w:rtl/>
          <w:lang w:val="fr-MA"/>
        </w:rPr>
        <w:t>مخطوطة قرآنية</w:t>
      </w:r>
      <w:r w:rsidRPr="00E46AD2">
        <w:rPr>
          <w:rtl/>
          <w:lang w:val="fr-MA"/>
        </w:rPr>
        <w:t xml:space="preserve">  تُظهر اختلافات في كتابة بعض الآيات، مثل</w:t>
      </w:r>
      <w:r w:rsidRPr="00E46AD2">
        <w:t>:</w:t>
      </w:r>
    </w:p>
    <w:p w14:paraId="20EB6092" w14:textId="1D3FEC79" w:rsidR="001B0AC1" w:rsidRPr="00E46AD2" w:rsidRDefault="001B0AC1" w:rsidP="009A6CA1">
      <w:pPr>
        <w:pStyle w:val="a9"/>
        <w:numPr>
          <w:ilvl w:val="0"/>
          <w:numId w:val="99"/>
        </w:numPr>
      </w:pPr>
      <w:r w:rsidRPr="001A721D">
        <w:rPr>
          <w:rtl/>
          <w:lang w:val="fr-MA"/>
        </w:rPr>
        <w:t xml:space="preserve">آية سورة الفتح </w:t>
      </w:r>
      <w:r w:rsidR="0064321B">
        <w:rPr>
          <w:rtl/>
          <w:lang w:val="fr-MA"/>
        </w:rPr>
        <w:t>"</w:t>
      </w:r>
      <w:r w:rsidRPr="001A721D">
        <w:rPr>
          <w:rtl/>
          <w:lang w:val="fr-MA"/>
        </w:rPr>
        <w:t>البيعة تحت الشجرة</w:t>
      </w:r>
      <w:r w:rsidR="0064321B">
        <w:rPr>
          <w:rtl/>
          <w:lang w:val="fr-MA"/>
        </w:rPr>
        <w:t>"</w:t>
      </w:r>
      <w:r w:rsidRPr="00E46AD2">
        <w:t>.</w:t>
      </w:r>
    </w:p>
    <w:p w14:paraId="00E48A9F" w14:textId="77777777" w:rsidR="001B0AC1" w:rsidRPr="00E46AD2" w:rsidRDefault="001B0AC1" w:rsidP="009A6CA1">
      <w:pPr>
        <w:pStyle w:val="a9"/>
        <w:numPr>
          <w:ilvl w:val="0"/>
          <w:numId w:val="99"/>
        </w:numPr>
      </w:pPr>
      <w:r w:rsidRPr="001A721D">
        <w:rPr>
          <w:rtl/>
          <w:lang w:val="fr-MA"/>
        </w:rPr>
        <w:t>آيات الجهاد والقتال</w:t>
      </w:r>
      <w:r w:rsidRPr="00E46AD2">
        <w:t>.</w:t>
      </w:r>
    </w:p>
    <w:p w14:paraId="5AA6B779" w14:textId="65D1AED8" w:rsidR="001B0AC1" w:rsidRPr="00E46AD2" w:rsidRDefault="001B0AC1" w:rsidP="001A721D">
      <w:r w:rsidRPr="00E46AD2">
        <w:rPr>
          <w:rtl/>
          <w:lang w:val="fr-MA"/>
        </w:rPr>
        <w:t>هذه الاختلافات</w:t>
      </w:r>
      <w:r w:rsidR="00F8351B" w:rsidRPr="00E46AD2">
        <w:rPr>
          <w:rtl/>
          <w:lang w:val="fr-MA"/>
        </w:rPr>
        <w:t xml:space="preserve"> </w:t>
      </w:r>
      <w:r w:rsidRPr="00E46AD2">
        <w:rPr>
          <w:rtl/>
          <w:lang w:val="fr-MA"/>
        </w:rPr>
        <w:t xml:space="preserve">تُشير إلى أن النص القرآني الحالي خضع لتحريفات </w:t>
      </w:r>
      <w:r w:rsidR="00F53B3C" w:rsidRPr="00E46AD2">
        <w:rPr>
          <w:rtl/>
          <w:lang w:val="fr-MA"/>
        </w:rPr>
        <w:t xml:space="preserve">مقصود او </w:t>
      </w:r>
      <w:r w:rsidRPr="00E46AD2">
        <w:rPr>
          <w:rtl/>
          <w:lang w:val="fr-MA"/>
        </w:rPr>
        <w:t>متعمدة، بهدف صنع "إسلام جديد" يخدم السلطة السياسية ويُبرر العنف</w:t>
      </w:r>
      <w:r w:rsidRPr="00E46AD2">
        <w:t>.</w:t>
      </w:r>
    </w:p>
    <w:p w14:paraId="48D98243" w14:textId="363CCB35" w:rsidR="001B0AC1" w:rsidRPr="00E46AD2" w:rsidRDefault="001B0AC1" w:rsidP="001A721D"/>
    <w:p w14:paraId="5B671975" w14:textId="77777777" w:rsidR="001B0AC1" w:rsidRPr="00E46AD2" w:rsidRDefault="001B0AC1" w:rsidP="001A721D">
      <w:r w:rsidRPr="00E46AD2">
        <w:rPr>
          <w:rtl/>
          <w:lang w:val="fr-MA"/>
        </w:rPr>
        <w:t>حلول مقترحة: إصلاح الخطاب الديني</w:t>
      </w:r>
    </w:p>
    <w:p w14:paraId="1D488488" w14:textId="77777777" w:rsidR="001B0AC1" w:rsidRPr="00E46AD2" w:rsidRDefault="001B0AC1" w:rsidP="001A721D">
      <w:r w:rsidRPr="00E46AD2">
        <w:rPr>
          <w:rtl/>
          <w:lang w:val="fr-MA"/>
        </w:rPr>
        <w:t>لمواجهة هذا التحريف، يجب</w:t>
      </w:r>
      <w:r w:rsidRPr="00E46AD2">
        <w:t>:</w:t>
      </w:r>
    </w:p>
    <w:p w14:paraId="021125E2" w14:textId="77777777" w:rsidR="001B0AC1" w:rsidRPr="00E46AD2" w:rsidRDefault="001B0AC1" w:rsidP="009A6CA1">
      <w:pPr>
        <w:pStyle w:val="a9"/>
        <w:numPr>
          <w:ilvl w:val="0"/>
          <w:numId w:val="100"/>
        </w:numPr>
      </w:pPr>
      <w:r w:rsidRPr="001A721D">
        <w:rPr>
          <w:b/>
          <w:bCs/>
          <w:rtl/>
          <w:lang w:val="fr-MA"/>
        </w:rPr>
        <w:t>مراجعة النصوص الدينية</w:t>
      </w:r>
      <w:r w:rsidRPr="00E46AD2">
        <w:t xml:space="preserve">: </w:t>
      </w:r>
      <w:r w:rsidRPr="001A721D">
        <w:rPr>
          <w:rtl/>
          <w:lang w:val="fr-MA"/>
        </w:rPr>
        <w:t>بالعودة إلى المخطوطات القديمة، وفصل الإسلام الأصلي عن الاجتهادات البشرية</w:t>
      </w:r>
      <w:r w:rsidRPr="00E46AD2">
        <w:t>.</w:t>
      </w:r>
    </w:p>
    <w:p w14:paraId="66E705B9" w14:textId="77777777" w:rsidR="001B0AC1" w:rsidRPr="00E46AD2" w:rsidRDefault="001B0AC1" w:rsidP="009A6CA1">
      <w:pPr>
        <w:pStyle w:val="a9"/>
        <w:numPr>
          <w:ilvl w:val="0"/>
          <w:numId w:val="100"/>
        </w:numPr>
      </w:pPr>
      <w:r w:rsidRPr="001A721D">
        <w:rPr>
          <w:b/>
          <w:bCs/>
          <w:rtl/>
          <w:lang w:val="fr-MA"/>
        </w:rPr>
        <w:t>إعادة تعريف البيعة</w:t>
      </w:r>
      <w:r w:rsidRPr="00E46AD2">
        <w:t xml:space="preserve">: </w:t>
      </w:r>
      <w:r w:rsidRPr="001A721D">
        <w:rPr>
          <w:rtl/>
          <w:lang w:val="fr-MA"/>
        </w:rPr>
        <w:t>كعهدٍ مشروط بالعدل والشرع، وليس تسليمًا أعمى</w:t>
      </w:r>
      <w:r w:rsidRPr="00E46AD2">
        <w:t>.</w:t>
      </w:r>
    </w:p>
    <w:p w14:paraId="47D37402" w14:textId="44B7485E" w:rsidR="001B0AC1" w:rsidRPr="00E46AD2" w:rsidRDefault="001B0AC1" w:rsidP="009A6CA1">
      <w:pPr>
        <w:pStyle w:val="a9"/>
        <w:numPr>
          <w:ilvl w:val="0"/>
          <w:numId w:val="100"/>
        </w:numPr>
      </w:pPr>
      <w:r w:rsidRPr="001A721D">
        <w:rPr>
          <w:b/>
          <w:bCs/>
          <w:rtl/>
          <w:lang w:val="fr-MA"/>
        </w:rPr>
        <w:t>محاربة التطرف فكريًّا</w:t>
      </w:r>
      <w:r w:rsidRPr="00E46AD2">
        <w:t xml:space="preserve">: </w:t>
      </w:r>
      <w:r w:rsidRPr="001A721D">
        <w:rPr>
          <w:rtl/>
          <w:lang w:val="fr-MA"/>
        </w:rPr>
        <w:t xml:space="preserve">بنقد خطاب الجماعات وتفكيك شعاراتها الزائفة </w:t>
      </w:r>
      <w:r w:rsidR="0064321B">
        <w:rPr>
          <w:rtl/>
          <w:lang w:val="fr-MA"/>
        </w:rPr>
        <w:t>"</w:t>
      </w:r>
      <w:r w:rsidRPr="001A721D">
        <w:rPr>
          <w:rtl/>
          <w:lang w:val="fr-MA"/>
        </w:rPr>
        <w:t>مثل "الجهاد" و"دار الحرب"</w:t>
      </w:r>
      <w:r w:rsidR="0064321B">
        <w:rPr>
          <w:rtl/>
          <w:lang w:val="fr-MA"/>
        </w:rPr>
        <w:t>"</w:t>
      </w:r>
      <w:r w:rsidRPr="00E46AD2">
        <w:t>.</w:t>
      </w:r>
    </w:p>
    <w:p w14:paraId="16164D7E" w14:textId="77777777" w:rsidR="001B0AC1" w:rsidRPr="00E46AD2" w:rsidRDefault="001B0AC1" w:rsidP="009A6CA1">
      <w:pPr>
        <w:pStyle w:val="a9"/>
        <w:numPr>
          <w:ilvl w:val="0"/>
          <w:numId w:val="100"/>
        </w:numPr>
      </w:pPr>
      <w:r w:rsidRPr="001A721D">
        <w:rPr>
          <w:b/>
          <w:bCs/>
          <w:rtl/>
          <w:lang w:val="fr-MA"/>
        </w:rPr>
        <w:t>إصلاح التعليم الديني</w:t>
      </w:r>
      <w:r w:rsidRPr="00E46AD2">
        <w:t xml:space="preserve">: </w:t>
      </w:r>
      <w:r w:rsidRPr="001A721D">
        <w:rPr>
          <w:rtl/>
          <w:lang w:val="fr-MA"/>
        </w:rPr>
        <w:t>بتنقيح المناهج التي تروّج للطائفية والكراهية</w:t>
      </w:r>
      <w:r w:rsidRPr="00E46AD2">
        <w:t>.</w:t>
      </w:r>
    </w:p>
    <w:p w14:paraId="70A7894D" w14:textId="554C897E" w:rsidR="001B0AC1" w:rsidRPr="00E46AD2" w:rsidRDefault="001B0AC1" w:rsidP="001A721D"/>
    <w:p w14:paraId="664B4775" w14:textId="77777777" w:rsidR="001B0AC1" w:rsidRPr="00E46AD2" w:rsidRDefault="001B0AC1" w:rsidP="001A721D">
      <w:r w:rsidRPr="00E46AD2">
        <w:rPr>
          <w:rtl/>
          <w:lang w:val="fr-MA"/>
        </w:rPr>
        <w:t>خاتمة: الإسلام ضحية تحريف أتباعه</w:t>
      </w:r>
    </w:p>
    <w:p w14:paraId="71013056" w14:textId="77777777" w:rsidR="001B0AC1" w:rsidRPr="00E46AD2" w:rsidRDefault="001B0AC1" w:rsidP="001A721D">
      <w:r w:rsidRPr="00E46AD2">
        <w:rPr>
          <w:rtl/>
          <w:lang w:val="fr-MA"/>
        </w:rPr>
        <w:t xml:space="preserve">البيعة –كمبدأ إسلامي– ليست مشكلةً في ذاتها، لكن المشكلة تكمن في تحويلها إلى </w:t>
      </w:r>
      <w:r w:rsidRPr="00E46AD2">
        <w:rPr>
          <w:b/>
          <w:bCs/>
        </w:rPr>
        <w:t>"</w:t>
      </w:r>
      <w:r w:rsidRPr="00E46AD2">
        <w:rPr>
          <w:b/>
          <w:bCs/>
          <w:rtl/>
          <w:lang w:val="fr-MA"/>
        </w:rPr>
        <w:t>فقه الموت</w:t>
      </w:r>
      <w:r w:rsidRPr="00E46AD2">
        <w:rPr>
          <w:b/>
          <w:bCs/>
        </w:rPr>
        <w:t>"</w:t>
      </w:r>
      <w:r w:rsidRPr="00E46AD2">
        <w:t xml:space="preserve"> </w:t>
      </w:r>
      <w:r w:rsidRPr="00E46AD2">
        <w:rPr>
          <w:rtl/>
          <w:lang w:val="fr-MA"/>
        </w:rPr>
        <w:t>بدلًا من "فقه الحياة". الإسلام الحقيقي دينٌ يدعو إلى الحكمة والرحمة، لكن بعض أتباعه حوّلوه إلى أيديولوجيا عنفٍ باسم الدين. إن إنقاذ الإسلام من براثن المتطرفين يتطلب ثورةً فكريةً تعيد الاعتبار للعقل والضمير الإنساني، وتكشف زيف من يبيعون الدين في سوق السياسة</w:t>
      </w:r>
      <w:r w:rsidRPr="00E46AD2">
        <w:t>.</w:t>
      </w:r>
    </w:p>
    <w:p w14:paraId="668BB4A8" w14:textId="78481BA0" w:rsidR="00317A59" w:rsidRPr="00E46AD2" w:rsidRDefault="00317A59" w:rsidP="008A0417">
      <w:pPr>
        <w:pStyle w:val="1"/>
      </w:pPr>
      <w:r w:rsidRPr="00E46AD2">
        <w:rPr>
          <w:rtl/>
        </w:rPr>
        <w:t xml:space="preserve"> </w:t>
      </w:r>
      <w:bookmarkStart w:id="77" w:name="_Toc192269150"/>
      <w:bookmarkStart w:id="78" w:name="_Toc199407062"/>
      <w:r w:rsidRPr="00E46AD2">
        <w:rPr>
          <w:rtl/>
        </w:rPr>
        <w:t>نحو فهم أعمق للقرآن الكريم: بين الخرافة والمعجزة والتدبر</w:t>
      </w:r>
      <w:bookmarkEnd w:id="77"/>
      <w:bookmarkEnd w:id="78"/>
    </w:p>
    <w:p w14:paraId="189E827A" w14:textId="77777777" w:rsidR="00317A59" w:rsidRPr="00E46AD2" w:rsidRDefault="00317A59" w:rsidP="001A721D">
      <w:pPr>
        <w:rPr>
          <w:rtl/>
        </w:rPr>
      </w:pPr>
      <w:r w:rsidRPr="00E46AD2">
        <w:rPr>
          <w:rtl/>
        </w:rPr>
        <w:t>مقدمة</w:t>
      </w:r>
    </w:p>
    <w:p w14:paraId="140035F3" w14:textId="6476402B" w:rsidR="00317A59" w:rsidRPr="00E46AD2" w:rsidRDefault="00317A59" w:rsidP="001A721D">
      <w:r w:rsidRPr="00E46AD2">
        <w:rPr>
          <w:rtl/>
        </w:rPr>
        <w:t xml:space="preserve">القرآن الكريم هو كتاب الله الخالد، المعجزة الباقية، والدستور الشامل لحياة المسلمين. لكن فهم هذا الكتاب العظيم ليس بالأمر الهيّن، فهو يحتاج إلى منهجية واعية تجمع بين الأصالة والمعاصرة، وبين العقل والقلب، وبين النص والواقع. في </w:t>
      </w:r>
      <w:r w:rsidR="0098088B" w:rsidRPr="00E46AD2">
        <w:rPr>
          <w:rtl/>
        </w:rPr>
        <w:t>هذا البحث</w:t>
      </w:r>
      <w:r w:rsidRPr="00E46AD2">
        <w:rPr>
          <w:rtl/>
        </w:rPr>
        <w:t>، سنستعرض أهم الأسس التي ينبغي أن يقوم عليها فهمنا للقرآن الكريم، مع التركيز على التمييز بين الخرافة والمعجزة، وأهمية التدبر بقلب نقي ولغة عربية مبينة، والتوازن بين العقل والقلب في الفهم، مع التحذير من بعض المحاذير المنهجية التي قد تعيق الفهم الصحيح</w:t>
      </w:r>
      <w:r w:rsidRPr="00E46AD2">
        <w:t>.</w:t>
      </w:r>
    </w:p>
    <w:p w14:paraId="67226485" w14:textId="2D0920FF" w:rsidR="00317A59" w:rsidRPr="00E46AD2" w:rsidRDefault="00C51278" w:rsidP="001A721D">
      <w:r w:rsidRPr="00E46AD2">
        <w:rPr>
          <w:lang w:val="fr-FR"/>
        </w:rPr>
        <w:t xml:space="preserve"> </w:t>
      </w:r>
      <w:r w:rsidR="00317A59" w:rsidRPr="00E46AD2">
        <w:t xml:space="preserve">1. </w:t>
      </w:r>
      <w:r w:rsidR="00317A59" w:rsidRPr="00E46AD2">
        <w:rPr>
          <w:rtl/>
        </w:rPr>
        <w:t>التمييز بين الأسطورة والحكمة الإلهية</w:t>
      </w:r>
    </w:p>
    <w:p w14:paraId="2D7739D4" w14:textId="77777777" w:rsidR="00317A59" w:rsidRPr="00E46AD2" w:rsidRDefault="00317A59" w:rsidP="001A721D">
      <w:r w:rsidRPr="00E46AD2">
        <w:rPr>
          <w:rtl/>
        </w:rPr>
        <w:t>من الضروري التفريق بين الأسطورة والمعجزة عند التعامل مع القصص القرآني. فالأسطورة هي قصة خيالية لا أساس لها في الواقع، بينما المعجزة هي حدث خارق للعادة يجريه الله على يد أنبيائه لتأييد رسالتهم. المعجزات القرآنية ليست مجرد أحداث خارقة تُفسَّر حرفيًا دون تدبر، بل هي "آيات" تدل على حكمة الله وقدرته، وتحمل رسائل روحية وأخلاقية عميقة. فمعجزة خلق السماوات والأرض، على سبيل المثال، ليست مجرد حدث خارق، بل هي دليل على عظمة الخالق ودقة صنعه، وتدعونا للتفكر في الكون واستشعار عظمة الخالق</w:t>
      </w:r>
      <w:r w:rsidRPr="00E46AD2">
        <w:t>.</w:t>
      </w:r>
    </w:p>
    <w:p w14:paraId="51F248FD" w14:textId="42D629A9" w:rsidR="00317A59" w:rsidRPr="00E46AD2" w:rsidRDefault="00317A59" w:rsidP="001A721D">
      <w:r w:rsidRPr="00E46AD2">
        <w:t xml:space="preserve">2. </w:t>
      </w:r>
      <w:r w:rsidR="00C51278" w:rsidRPr="00E46AD2">
        <w:rPr>
          <w:rtl/>
        </w:rPr>
        <w:t xml:space="preserve"> </w:t>
      </w:r>
      <w:r w:rsidRPr="00E46AD2">
        <w:rPr>
          <w:rtl/>
        </w:rPr>
        <w:t>العودة إلى النص الأصلي وأهمية التدبر</w:t>
      </w:r>
    </w:p>
    <w:p w14:paraId="56E6FCFB" w14:textId="77777777" w:rsidR="00317A59" w:rsidRPr="00E46AD2" w:rsidRDefault="00317A59" w:rsidP="001A721D">
      <w:r w:rsidRPr="00E46AD2">
        <w:rPr>
          <w:rtl/>
        </w:rPr>
        <w:t>لفهم القرآن الكريم فهمًا صحيحًا، يجب الاعتماد على النص القرآني الأصلي، كما هو في المصحف العثماني، وهو النص المجمع عليه. مع الأخذ بعين الاعتبار أن عملية جمع القرآن كانت مدروسة ومحكمة، وأن الاختلافات بين المخطوطات محدودة، ولكن قد تؤثر على المعنى الكلي دون تدبر</w:t>
      </w:r>
      <w:r w:rsidRPr="00E46AD2">
        <w:t>.</w:t>
      </w:r>
    </w:p>
    <w:p w14:paraId="768418AD" w14:textId="7028EF35" w:rsidR="00317A59" w:rsidRPr="00E46AD2" w:rsidRDefault="00317A59" w:rsidP="001A721D">
      <w:r w:rsidRPr="00E46AD2">
        <w:rPr>
          <w:rtl/>
        </w:rPr>
        <w:t xml:space="preserve">الحل المقترح هو الاعتماد على النص المجمع عليه </w:t>
      </w:r>
      <w:r w:rsidR="0064321B">
        <w:rPr>
          <w:rtl/>
        </w:rPr>
        <w:t>"</w:t>
      </w:r>
      <w:r w:rsidRPr="00E46AD2">
        <w:rPr>
          <w:rtl/>
        </w:rPr>
        <w:t>مصحف عثمان</w:t>
      </w:r>
      <w:r w:rsidR="0064321B">
        <w:rPr>
          <w:rtl/>
        </w:rPr>
        <w:t>"</w:t>
      </w:r>
      <w:r w:rsidRPr="00E46AD2">
        <w:rPr>
          <w:rtl/>
        </w:rPr>
        <w:t xml:space="preserve"> مع دراسة قواعد اللسان العربي وآلية تدبر القرآن المستنبطة من داخله، فالقرآن مفصل تفصيلاً ومب</w:t>
      </w:r>
      <w:r w:rsidR="006C38A3" w:rsidRPr="00E46AD2">
        <w:rPr>
          <w:rtl/>
        </w:rPr>
        <w:t>َ</w:t>
      </w:r>
      <w:r w:rsidRPr="00E46AD2">
        <w:rPr>
          <w:rtl/>
        </w:rPr>
        <w:t>ين وم</w:t>
      </w:r>
      <w:r w:rsidR="002A547B" w:rsidRPr="00E46AD2">
        <w:rPr>
          <w:rtl/>
        </w:rPr>
        <w:t>بِ</w:t>
      </w:r>
      <w:r w:rsidRPr="00E46AD2">
        <w:rPr>
          <w:rtl/>
        </w:rPr>
        <w:t>ين، يفسر نفسه بضرب الآيات بعضها ببعض. ولا ينبغي إنكار دور الاجتهاد الشرعي في استنباط الأحكام، ولكن يجب أن يكون هذا الاجتهاد مبنيًا على فهم صحيح للنص القرآني</w:t>
      </w:r>
      <w:r w:rsidRPr="00E46AD2">
        <w:t>.</w:t>
      </w:r>
    </w:p>
    <w:p w14:paraId="44B3897A" w14:textId="2345ABA2" w:rsidR="00317A59" w:rsidRPr="00E46AD2" w:rsidRDefault="00C51278" w:rsidP="001A721D">
      <w:r w:rsidRPr="00E46AD2">
        <w:t xml:space="preserve"> </w:t>
      </w:r>
      <w:r w:rsidR="00317A59" w:rsidRPr="00E46AD2">
        <w:t xml:space="preserve">3. </w:t>
      </w:r>
      <w:r w:rsidR="00317A59" w:rsidRPr="00E46AD2">
        <w:rPr>
          <w:rtl/>
        </w:rPr>
        <w:t>التدبر بقلب نقي ولغة عربية</w:t>
      </w:r>
    </w:p>
    <w:p w14:paraId="36ADE510" w14:textId="77777777" w:rsidR="00317A59" w:rsidRPr="00E46AD2" w:rsidRDefault="00317A59" w:rsidP="001A721D">
      <w:r w:rsidRPr="00E46AD2">
        <w:rPr>
          <w:rtl/>
        </w:rPr>
        <w:t>التدبر هو المفتاح لفهم القرآن الكريم، وهو لا يقتصر على مجرد القراءة السطحية، بل يتطلب قلبًا نقيًا خاليًا من التعصب والأفكار المسبقة، وعقلًا متفتحًا مستعدًا لاستقبال الحكمة الإلهية. كما يتطلب إتقانًا للغة العربية، فهي لغة القرآن، وفهم النص القرآني في إطاره اللغوي الأصلي أمر ضروري</w:t>
      </w:r>
      <w:r w:rsidRPr="00E46AD2">
        <w:t>.</w:t>
      </w:r>
    </w:p>
    <w:p w14:paraId="48396530" w14:textId="77777777" w:rsidR="00317A59" w:rsidRPr="00E46AD2" w:rsidRDefault="00317A59" w:rsidP="001A721D">
      <w:r w:rsidRPr="00E46AD2">
        <w:rPr>
          <w:rtl/>
        </w:rPr>
        <w:t>لا بد من الجمع بين النقاء الروحي والأدوات العلمية، فالاستفادة من التفاسير التي تعتمد على تدبر القرآن والعقل والمنطق، القديمة والجديدة، تساعد على فهم أعمق للنص القرآني. كما أن فهم السياق التاريخي والثقافي لنزول الآيات يضيء لنا جوانب خفية من المعنى</w:t>
      </w:r>
      <w:r w:rsidRPr="00E46AD2">
        <w:t>.</w:t>
      </w:r>
    </w:p>
    <w:p w14:paraId="5CEBBC20" w14:textId="3698E994" w:rsidR="00317A59" w:rsidRPr="00E46AD2" w:rsidRDefault="00C51278" w:rsidP="001A721D">
      <w:r w:rsidRPr="00E46AD2">
        <w:t xml:space="preserve"> </w:t>
      </w:r>
      <w:r w:rsidR="00317A59" w:rsidRPr="00E46AD2">
        <w:t xml:space="preserve">4. </w:t>
      </w:r>
      <w:r w:rsidR="00317A59" w:rsidRPr="00E46AD2">
        <w:rPr>
          <w:rtl/>
        </w:rPr>
        <w:t>التوازن بين العقل والقلب</w:t>
      </w:r>
    </w:p>
    <w:p w14:paraId="5A9D01B9" w14:textId="77777777" w:rsidR="00317A59" w:rsidRPr="00E46AD2" w:rsidRDefault="00317A59" w:rsidP="001A721D">
      <w:r w:rsidRPr="00E46AD2">
        <w:rPr>
          <w:rtl/>
        </w:rPr>
        <w:t>الفلسفة الإسلامية تؤكد على أهمية التوازن بين العقل والقلب، فالإمام الغزالي يقول: "العقل مركب القلب، والقلب مركب العقل". وهذا يعني أن التدبر العاطفي لا يكفي دون فهم عقلي، والفهم الجاف لا يكفي دون تأثر روحي</w:t>
      </w:r>
      <w:r w:rsidRPr="00E46AD2">
        <w:t>.</w:t>
      </w:r>
    </w:p>
    <w:p w14:paraId="5457F7D6" w14:textId="77777777" w:rsidR="00317A59" w:rsidRPr="00E46AD2" w:rsidRDefault="00317A59" w:rsidP="001A721D">
      <w:r w:rsidRPr="00E46AD2">
        <w:rPr>
          <w:rtl/>
        </w:rPr>
        <w:t>عند تدبر آيات الخلق، على سبيل المثال، يجب أن نجمع بين الفهم العقلي لدقة الخلق وإبداعه، والتأثر القلبي بعظمة الخالق وجلاله. هذا التوازن هو الذي يحقق الفهم الشامل والمتكامل للقرآن الكريم</w:t>
      </w:r>
      <w:r w:rsidRPr="00E46AD2">
        <w:t>.</w:t>
      </w:r>
    </w:p>
    <w:p w14:paraId="60B9FFA2" w14:textId="32B86176" w:rsidR="00D5524B" w:rsidRPr="00E46AD2" w:rsidRDefault="00317A59" w:rsidP="009A6CA1">
      <w:pPr>
        <w:pStyle w:val="a9"/>
        <w:numPr>
          <w:ilvl w:val="0"/>
          <w:numId w:val="100"/>
        </w:numPr>
        <w:rPr>
          <w:color w:val="1A1C1E"/>
        </w:rPr>
      </w:pPr>
      <w:r w:rsidRPr="00E46AD2">
        <w:rPr>
          <w:rFonts w:eastAsiaTheme="majorEastAsia"/>
          <w:rtl/>
        </w:rPr>
        <w:t>محاذير منهجية</w:t>
      </w:r>
    </w:p>
    <w:p w14:paraId="5A90DCA4" w14:textId="77777777" w:rsidR="00D5524B" w:rsidRPr="00E46AD2" w:rsidRDefault="00D5524B" w:rsidP="001A721D">
      <w:pPr>
        <w:pStyle w:val="ng-star-inserted"/>
        <w:bidi/>
      </w:pPr>
      <w:r w:rsidRPr="00E46AD2">
        <w:rPr>
          <w:rStyle w:val="ng-star-inserted1"/>
          <w:color w:val="1A1C1E"/>
          <w:sz w:val="28"/>
          <w:szCs w:val="28"/>
          <w:rtl/>
        </w:rPr>
        <w:t>هناك بعض المحاذير المنهجية التي يجب تجنبها عند التعامل مع القرآن الكريم، ومن أهمها</w:t>
      </w:r>
      <w:r w:rsidRPr="00E46AD2">
        <w:rPr>
          <w:rStyle w:val="ng-star-inserted1"/>
          <w:color w:val="1A1C1E"/>
          <w:sz w:val="28"/>
          <w:szCs w:val="28"/>
        </w:rPr>
        <w:t>:</w:t>
      </w:r>
    </w:p>
    <w:p w14:paraId="026D63E9" w14:textId="77777777" w:rsidR="00D5524B" w:rsidRPr="00E46AD2" w:rsidRDefault="00D5524B" w:rsidP="009A6CA1">
      <w:pPr>
        <w:pStyle w:val="ng-star-inserted"/>
        <w:numPr>
          <w:ilvl w:val="0"/>
          <w:numId w:val="105"/>
        </w:numPr>
        <w:bidi/>
      </w:pPr>
      <w:r w:rsidRPr="00E46AD2">
        <w:rPr>
          <w:rStyle w:val="ng-star-inserted1"/>
          <w:b/>
          <w:bCs/>
          <w:color w:val="1A1C1E"/>
          <w:sz w:val="28"/>
          <w:szCs w:val="28"/>
          <w:rtl/>
        </w:rPr>
        <w:t>الفردية المطلقة</w:t>
      </w:r>
      <w:r w:rsidRPr="00E46AD2">
        <w:rPr>
          <w:rStyle w:val="ng-star-inserted1"/>
          <w:b/>
          <w:bCs/>
          <w:color w:val="1A1C1E"/>
          <w:sz w:val="28"/>
          <w:szCs w:val="28"/>
        </w:rPr>
        <w:t>:</w:t>
      </w:r>
      <w:r w:rsidRPr="00E46AD2">
        <w:rPr>
          <w:rStyle w:val="ng-star-inserted1"/>
          <w:color w:val="1A1C1E"/>
          <w:sz w:val="28"/>
          <w:szCs w:val="28"/>
        </w:rPr>
        <w:t> </w:t>
      </w:r>
      <w:r w:rsidRPr="00E46AD2">
        <w:rPr>
          <w:rStyle w:val="ng-star-inserted1"/>
          <w:color w:val="1A1C1E"/>
          <w:sz w:val="28"/>
          <w:szCs w:val="28"/>
          <w:rtl/>
        </w:rPr>
        <w:t>رفض كل الاجتهادات قد يؤدي إلى فهم مبتسر، خاصة في القضايا التشريعية المعقدة. يجب التمييز بين "الموروث" و"التراث"، فليس كل التراث "موروثًا سلبيًا"، بل فيه اجتهادات علماء ساهموا في الحفاظ على الهوية الإسلامية</w:t>
      </w:r>
      <w:r w:rsidRPr="00E46AD2">
        <w:rPr>
          <w:rStyle w:val="ng-star-inserted1"/>
          <w:color w:val="1A1C1E"/>
          <w:sz w:val="28"/>
          <w:szCs w:val="28"/>
        </w:rPr>
        <w:t>.</w:t>
      </w:r>
    </w:p>
    <w:p w14:paraId="399E9D70" w14:textId="77777777" w:rsidR="00D5524B" w:rsidRPr="00E46AD2" w:rsidRDefault="00D5524B" w:rsidP="009A6CA1">
      <w:pPr>
        <w:pStyle w:val="ng-star-inserted"/>
        <w:numPr>
          <w:ilvl w:val="0"/>
          <w:numId w:val="105"/>
        </w:numPr>
        <w:bidi/>
      </w:pPr>
      <w:r w:rsidRPr="00E46AD2">
        <w:rPr>
          <w:rStyle w:val="ng-star-inserted1"/>
          <w:b/>
          <w:bCs/>
          <w:color w:val="1A1C1E"/>
          <w:sz w:val="28"/>
          <w:szCs w:val="28"/>
          <w:rtl/>
        </w:rPr>
        <w:t>التعامل مع التراث</w:t>
      </w:r>
      <w:r w:rsidRPr="00E46AD2">
        <w:rPr>
          <w:rStyle w:val="ng-star-inserted1"/>
          <w:b/>
          <w:bCs/>
          <w:color w:val="1A1C1E"/>
          <w:sz w:val="28"/>
          <w:szCs w:val="28"/>
        </w:rPr>
        <w:t>:</w:t>
      </w:r>
      <w:r w:rsidRPr="00E46AD2">
        <w:rPr>
          <w:rStyle w:val="ng-star-inserted1"/>
          <w:color w:val="1A1C1E"/>
          <w:sz w:val="28"/>
          <w:szCs w:val="28"/>
        </w:rPr>
        <w:t> </w:t>
      </w:r>
      <w:r w:rsidRPr="00E46AD2">
        <w:rPr>
          <w:rStyle w:val="ng-star-inserted1"/>
          <w:color w:val="1A1C1E"/>
          <w:sz w:val="28"/>
          <w:szCs w:val="28"/>
          <w:rtl/>
        </w:rPr>
        <w:t>يجب احترام التراث كإرث ثقافي، مع نقد ما قد يكون فيه من اجتهادات إنسانية قابلة للخطأ</w:t>
      </w:r>
      <w:r w:rsidRPr="00E46AD2">
        <w:rPr>
          <w:rStyle w:val="ng-star-inserted1"/>
          <w:color w:val="1A1C1E"/>
          <w:sz w:val="28"/>
          <w:szCs w:val="28"/>
        </w:rPr>
        <w:t>.</w:t>
      </w:r>
    </w:p>
    <w:p w14:paraId="150AA995" w14:textId="26503740" w:rsidR="00D5524B" w:rsidRPr="00E46AD2" w:rsidRDefault="00D5524B" w:rsidP="009A6CA1">
      <w:pPr>
        <w:pStyle w:val="ng-star-inserted"/>
        <w:numPr>
          <w:ilvl w:val="0"/>
          <w:numId w:val="105"/>
        </w:numPr>
        <w:bidi/>
      </w:pPr>
      <w:r w:rsidRPr="00E46AD2">
        <w:rPr>
          <w:rStyle w:val="ng-star-inserted1"/>
          <w:b/>
          <w:bCs/>
          <w:color w:val="1A1C1E"/>
          <w:sz w:val="28"/>
          <w:szCs w:val="28"/>
          <w:rtl/>
        </w:rPr>
        <w:t>إنكار سنن الله الثابتة</w:t>
      </w:r>
      <w:r w:rsidRPr="00E46AD2">
        <w:rPr>
          <w:rStyle w:val="ng-star-inserted1"/>
          <w:b/>
          <w:bCs/>
          <w:color w:val="1A1C1E"/>
          <w:sz w:val="28"/>
          <w:szCs w:val="28"/>
        </w:rPr>
        <w:t>:</w:t>
      </w:r>
      <w:r w:rsidRPr="00E46AD2">
        <w:rPr>
          <w:rStyle w:val="ng-star-inserted1"/>
          <w:color w:val="1A1C1E"/>
          <w:sz w:val="28"/>
          <w:szCs w:val="28"/>
        </w:rPr>
        <w:t> </w:t>
      </w:r>
      <w:r w:rsidRPr="00E46AD2">
        <w:rPr>
          <w:rStyle w:val="ng-star-inserted1"/>
          <w:color w:val="1A1C1E"/>
          <w:sz w:val="28"/>
          <w:szCs w:val="28"/>
          <w:rtl/>
        </w:rPr>
        <w:t xml:space="preserve">من أخطر المحاذير إنكار أو محاولة تبديل سنن الله وقوانينه الكونية والاجتماعية التي أقرها في كتابه. فالله تعالى يقول: ﴿سُنَّةَ اللَّهِ فِي الَّذِينَ خَلَوْا مِن قَبْلُ ۖ وَلَن تَجِدَ لِسُنَّةِ اللَّهِ تَبْدِيلًا﴾ </w:t>
      </w:r>
      <w:r w:rsidR="0064321B">
        <w:rPr>
          <w:rStyle w:val="ng-star-inserted1"/>
          <w:color w:val="1A1C1E"/>
          <w:sz w:val="28"/>
          <w:szCs w:val="28"/>
          <w:rtl/>
        </w:rPr>
        <w:t>"</w:t>
      </w:r>
      <w:r w:rsidRPr="00E46AD2">
        <w:rPr>
          <w:rStyle w:val="ng-star-inserted1"/>
          <w:color w:val="1A1C1E"/>
          <w:sz w:val="28"/>
          <w:szCs w:val="28"/>
          <w:rtl/>
        </w:rPr>
        <w:t>الأحزاب: 62</w:t>
      </w:r>
      <w:r w:rsidR="0064321B">
        <w:rPr>
          <w:rStyle w:val="ng-star-inserted1"/>
          <w:color w:val="1A1C1E"/>
          <w:sz w:val="28"/>
          <w:szCs w:val="28"/>
          <w:rtl/>
        </w:rPr>
        <w:t>"</w:t>
      </w:r>
      <w:r w:rsidRPr="00E46AD2">
        <w:rPr>
          <w:rStyle w:val="ng-star-inserted1"/>
          <w:color w:val="1A1C1E"/>
          <w:sz w:val="28"/>
          <w:szCs w:val="28"/>
          <w:rtl/>
        </w:rPr>
        <w:t>. التدبر الصحيح هو الذي يكشف عن هذه السنن ويدعو إلى فهمها والتعامل معها بحكمة، وليس إلى إنكارها أو محاولة تغييرها</w:t>
      </w:r>
      <w:r w:rsidRPr="00E46AD2">
        <w:rPr>
          <w:rStyle w:val="ng-star-inserted1"/>
          <w:color w:val="1A1C1E"/>
          <w:sz w:val="28"/>
          <w:szCs w:val="28"/>
        </w:rPr>
        <w:t>. </w:t>
      </w:r>
      <w:r w:rsidRPr="00E46AD2">
        <w:rPr>
          <w:rStyle w:val="ng-star-inserted1"/>
          <w:b/>
          <w:bCs/>
          <w:color w:val="1A1C1E"/>
          <w:sz w:val="28"/>
          <w:szCs w:val="28"/>
          <w:rtl/>
        </w:rPr>
        <w:t>التدبر الحق يرفض رفضًا قاطعًا أي تفسير يتعارض مع سنن الله الثابتة، ويحذف ويدمر أي فهم مبني على الخرافات والأوهام التي لا أساس لها في منطق القرآن</w:t>
      </w:r>
      <w:r w:rsidRPr="00E46AD2">
        <w:rPr>
          <w:rStyle w:val="ng-star-inserted1"/>
          <w:b/>
          <w:bCs/>
          <w:color w:val="1A1C1E"/>
          <w:sz w:val="28"/>
          <w:szCs w:val="28"/>
        </w:rPr>
        <w:t>.</w:t>
      </w:r>
    </w:p>
    <w:p w14:paraId="12D1C664" w14:textId="77777777" w:rsidR="00CA4D57" w:rsidRPr="00E46AD2" w:rsidRDefault="00CA4D57" w:rsidP="001A721D">
      <w:pPr>
        <w:rPr>
          <w:rtl/>
        </w:rPr>
      </w:pPr>
    </w:p>
    <w:p w14:paraId="24C12E76" w14:textId="1C3A8F8D" w:rsidR="00317A59" w:rsidRPr="00E46AD2" w:rsidRDefault="003E2A9C" w:rsidP="001A721D">
      <w:r w:rsidRPr="00E46AD2">
        <w:rPr>
          <w:lang w:val="fr-FR"/>
        </w:rPr>
        <w:t xml:space="preserve"> </w:t>
      </w:r>
      <w:r w:rsidR="00317A59" w:rsidRPr="00E46AD2">
        <w:t xml:space="preserve">6. </w:t>
      </w:r>
      <w:r w:rsidR="00317A59" w:rsidRPr="00E46AD2">
        <w:rPr>
          <w:rtl/>
        </w:rPr>
        <w:t xml:space="preserve">منهجية "التفسير الذاتي للقرآن" </w:t>
      </w:r>
      <w:r w:rsidR="0064321B">
        <w:rPr>
          <w:rtl/>
        </w:rPr>
        <w:t>"</w:t>
      </w:r>
      <w:r w:rsidR="00317A59" w:rsidRPr="00E46AD2">
        <w:rPr>
          <w:rtl/>
        </w:rPr>
        <w:t>التدبر من داخل النص</w:t>
      </w:r>
      <w:r w:rsidR="0064321B">
        <w:rPr>
          <w:rtl/>
        </w:rPr>
        <w:t>"</w:t>
      </w:r>
    </w:p>
    <w:p w14:paraId="2220295B" w14:textId="77777777" w:rsidR="00317A59" w:rsidRPr="00E46AD2" w:rsidRDefault="00317A59" w:rsidP="001A721D">
      <w:r w:rsidRPr="00E46AD2">
        <w:rPr>
          <w:rtl/>
        </w:rPr>
        <w:t>التدبر من داخل النص القرآني هو منهجية تعتمد على</w:t>
      </w:r>
      <w:r w:rsidRPr="00E46AD2">
        <w:t>:</w:t>
      </w:r>
    </w:p>
    <w:p w14:paraId="46DF3C49" w14:textId="77777777" w:rsidR="00317A59" w:rsidRPr="00E46AD2" w:rsidRDefault="00317A59" w:rsidP="009A6CA1">
      <w:pPr>
        <w:pStyle w:val="a9"/>
        <w:numPr>
          <w:ilvl w:val="0"/>
          <w:numId w:val="101"/>
        </w:numPr>
      </w:pPr>
      <w:r w:rsidRPr="001A721D">
        <w:rPr>
          <w:b/>
          <w:bCs/>
          <w:rtl/>
        </w:rPr>
        <w:t>التناسق الداخلي</w:t>
      </w:r>
      <w:r w:rsidRPr="001A721D">
        <w:rPr>
          <w:b/>
          <w:bCs/>
        </w:rPr>
        <w:t>:</w:t>
      </w:r>
      <w:r w:rsidRPr="00E46AD2">
        <w:t xml:space="preserve"> </w:t>
      </w:r>
      <w:r w:rsidRPr="00E46AD2">
        <w:rPr>
          <w:rtl/>
        </w:rPr>
        <w:t>ربط الآيات ببعضها لتوضيح المعنى</w:t>
      </w:r>
      <w:r w:rsidRPr="00E46AD2">
        <w:t>.</w:t>
      </w:r>
    </w:p>
    <w:p w14:paraId="7D188725" w14:textId="77777777" w:rsidR="00317A59" w:rsidRPr="00E46AD2" w:rsidRDefault="00317A59" w:rsidP="009A6CA1">
      <w:pPr>
        <w:pStyle w:val="a9"/>
        <w:numPr>
          <w:ilvl w:val="0"/>
          <w:numId w:val="101"/>
        </w:numPr>
      </w:pPr>
      <w:r w:rsidRPr="001A721D">
        <w:rPr>
          <w:b/>
          <w:bCs/>
          <w:rtl/>
        </w:rPr>
        <w:t>التكرار المعنوي</w:t>
      </w:r>
      <w:r w:rsidRPr="001A721D">
        <w:rPr>
          <w:b/>
          <w:bCs/>
        </w:rPr>
        <w:t>:</w:t>
      </w:r>
      <w:r w:rsidRPr="00E46AD2">
        <w:t xml:space="preserve"> </w:t>
      </w:r>
      <w:r w:rsidRPr="00E46AD2">
        <w:rPr>
          <w:rtl/>
        </w:rPr>
        <w:t>تكرار القصص والمفاهيم مع اختلاف الزوايا لاستنباط الحكمة</w:t>
      </w:r>
      <w:r w:rsidRPr="00E46AD2">
        <w:t>.</w:t>
      </w:r>
    </w:p>
    <w:p w14:paraId="6791CB86" w14:textId="45F1A51D" w:rsidR="00D516D5" w:rsidRPr="00E46AD2" w:rsidRDefault="00D516D5" w:rsidP="009A6CA1">
      <w:pPr>
        <w:pStyle w:val="a9"/>
        <w:numPr>
          <w:ilvl w:val="0"/>
          <w:numId w:val="101"/>
        </w:numPr>
      </w:pPr>
      <w:r w:rsidRPr="001A721D">
        <w:rPr>
          <w:b/>
          <w:bCs/>
          <w:rtl/>
        </w:rPr>
        <w:t>لانسجام مع سنن الله</w:t>
      </w:r>
      <w:r w:rsidRPr="001A721D">
        <w:rPr>
          <w:b/>
          <w:bCs/>
        </w:rPr>
        <w:t>:</w:t>
      </w:r>
      <w:r w:rsidRPr="00E46AD2">
        <w:t> </w:t>
      </w:r>
      <w:r w:rsidRPr="00E46AD2">
        <w:rPr>
          <w:rtl/>
        </w:rPr>
        <w:t>يجب أن يكون التفسير منسجمًا مع سنن الله الكونية والاجتماعية، فالله لا يأمر بما يخالف سننه التي أقام عليها الكون والحياة</w:t>
      </w:r>
      <w:r w:rsidRPr="00E46AD2">
        <w:t>.</w:t>
      </w:r>
    </w:p>
    <w:p w14:paraId="31059359" w14:textId="249AF410" w:rsidR="00317A59" w:rsidRPr="00E46AD2" w:rsidRDefault="00317A59" w:rsidP="009A6CA1">
      <w:pPr>
        <w:pStyle w:val="a9"/>
        <w:numPr>
          <w:ilvl w:val="0"/>
          <w:numId w:val="101"/>
        </w:numPr>
      </w:pPr>
      <w:r w:rsidRPr="001A721D">
        <w:rPr>
          <w:b/>
          <w:bCs/>
          <w:rtl/>
        </w:rPr>
        <w:t>المصطلحات القرآنية</w:t>
      </w:r>
      <w:r w:rsidRPr="001A721D">
        <w:rPr>
          <w:b/>
          <w:bCs/>
        </w:rPr>
        <w:t>:</w:t>
      </w:r>
      <w:r w:rsidRPr="00E46AD2">
        <w:t xml:space="preserve"> </w:t>
      </w:r>
      <w:r w:rsidRPr="00E46AD2">
        <w:rPr>
          <w:rtl/>
        </w:rPr>
        <w:t>فهم المصطلحات كما عرّفها القرآن نفسه، لا كما تُعرِّفها القواميس اللغوية</w:t>
      </w:r>
      <w:r w:rsidRPr="00E46AD2">
        <w:t>.</w:t>
      </w:r>
    </w:p>
    <w:p w14:paraId="3DF28F61" w14:textId="2B3790C8" w:rsidR="00317A59" w:rsidRPr="00E46AD2" w:rsidRDefault="003E2A9C" w:rsidP="001A721D">
      <w:r w:rsidRPr="00E46AD2">
        <w:t xml:space="preserve"> </w:t>
      </w:r>
      <w:r w:rsidR="00317A59" w:rsidRPr="00E46AD2">
        <w:t xml:space="preserve">7. </w:t>
      </w:r>
      <w:r w:rsidR="00317A59" w:rsidRPr="00E46AD2">
        <w:rPr>
          <w:rtl/>
        </w:rPr>
        <w:t>كيف نتدبر القرآن بلسان عربي مبين؟</w:t>
      </w:r>
    </w:p>
    <w:p w14:paraId="1D73521C" w14:textId="77777777" w:rsidR="00317A59" w:rsidRPr="00E46AD2" w:rsidRDefault="00317A59" w:rsidP="009A6CA1">
      <w:pPr>
        <w:pStyle w:val="a9"/>
        <w:numPr>
          <w:ilvl w:val="0"/>
          <w:numId w:val="102"/>
        </w:numPr>
      </w:pPr>
      <w:r w:rsidRPr="001A721D">
        <w:rPr>
          <w:b/>
          <w:bCs/>
          <w:rtl/>
        </w:rPr>
        <w:t>استعادة المنهج النبوي</w:t>
      </w:r>
      <w:r w:rsidRPr="001A721D">
        <w:rPr>
          <w:b/>
          <w:bCs/>
        </w:rPr>
        <w:t>:</w:t>
      </w:r>
      <w:r w:rsidRPr="00E46AD2">
        <w:t xml:space="preserve"> </w:t>
      </w:r>
      <w:r w:rsidRPr="00E46AD2">
        <w:rPr>
          <w:rtl/>
        </w:rPr>
        <w:t>تفسير القرآن بالقرآن، كما كان يفعل النبي صلى الله عليه وسلم</w:t>
      </w:r>
      <w:r w:rsidRPr="00E46AD2">
        <w:t>.</w:t>
      </w:r>
    </w:p>
    <w:p w14:paraId="6C21B5CA" w14:textId="77777777" w:rsidR="00317A59" w:rsidRPr="00E46AD2" w:rsidRDefault="00317A59" w:rsidP="009A6CA1">
      <w:pPr>
        <w:pStyle w:val="a9"/>
        <w:numPr>
          <w:ilvl w:val="0"/>
          <w:numId w:val="102"/>
        </w:numPr>
      </w:pPr>
      <w:r w:rsidRPr="001A721D">
        <w:rPr>
          <w:b/>
          <w:bCs/>
          <w:rtl/>
        </w:rPr>
        <w:t>دراسة السياق التاريخي والثقافي</w:t>
      </w:r>
      <w:r w:rsidRPr="001A721D">
        <w:rPr>
          <w:b/>
          <w:bCs/>
        </w:rPr>
        <w:t>:</w:t>
      </w:r>
      <w:r w:rsidRPr="00E46AD2">
        <w:t xml:space="preserve"> </w:t>
      </w:r>
      <w:r w:rsidRPr="00E46AD2">
        <w:rPr>
          <w:rtl/>
        </w:rPr>
        <w:t>فهم الألفاظ ضمن البيئة العربية التي نزلت فيها</w:t>
      </w:r>
      <w:r w:rsidRPr="00E46AD2">
        <w:t>.</w:t>
      </w:r>
    </w:p>
    <w:p w14:paraId="6447FA5F" w14:textId="77777777" w:rsidR="00317A59" w:rsidRPr="00E46AD2" w:rsidRDefault="00317A59" w:rsidP="009A6CA1">
      <w:pPr>
        <w:pStyle w:val="a9"/>
        <w:numPr>
          <w:ilvl w:val="0"/>
          <w:numId w:val="102"/>
        </w:numPr>
      </w:pPr>
      <w:r w:rsidRPr="001A721D">
        <w:rPr>
          <w:b/>
          <w:bCs/>
          <w:rtl/>
        </w:rPr>
        <w:t>التركيز على "المفردة القرآنية</w:t>
      </w:r>
      <w:r w:rsidRPr="001A721D">
        <w:rPr>
          <w:b/>
          <w:bCs/>
        </w:rPr>
        <w:t>":</w:t>
      </w:r>
      <w:r w:rsidRPr="00E46AD2">
        <w:t xml:space="preserve"> </w:t>
      </w:r>
      <w:r w:rsidRPr="00E46AD2">
        <w:rPr>
          <w:rtl/>
        </w:rPr>
        <w:t>تتبع الكلمة في كل مواضعها في القرآن لفهم دلالتها الشاملة</w:t>
      </w:r>
      <w:r w:rsidRPr="00E46AD2">
        <w:t>.</w:t>
      </w:r>
    </w:p>
    <w:p w14:paraId="385CEF3F" w14:textId="0DBA171C" w:rsidR="00317A59" w:rsidRPr="00E46AD2" w:rsidRDefault="003E2A9C" w:rsidP="001A721D">
      <w:r w:rsidRPr="00E46AD2">
        <w:t xml:space="preserve"> </w:t>
      </w:r>
      <w:r w:rsidR="00317A59" w:rsidRPr="00E46AD2">
        <w:t xml:space="preserve">8. </w:t>
      </w:r>
      <w:r w:rsidR="00317A59" w:rsidRPr="00E46AD2">
        <w:rPr>
          <w:rtl/>
        </w:rPr>
        <w:t>محاذير يجب تجنبها</w:t>
      </w:r>
    </w:p>
    <w:p w14:paraId="60530A78" w14:textId="77777777" w:rsidR="00317A59" w:rsidRPr="00E46AD2" w:rsidRDefault="00317A59" w:rsidP="009A6CA1">
      <w:pPr>
        <w:pStyle w:val="a9"/>
        <w:numPr>
          <w:ilvl w:val="0"/>
          <w:numId w:val="103"/>
        </w:numPr>
      </w:pPr>
      <w:r w:rsidRPr="001A721D">
        <w:rPr>
          <w:b/>
          <w:bCs/>
          <w:rtl/>
        </w:rPr>
        <w:t>الفصل بين القرآن والسنة</w:t>
      </w:r>
      <w:r w:rsidRPr="001A721D">
        <w:rPr>
          <w:b/>
          <w:bCs/>
        </w:rPr>
        <w:t>:</w:t>
      </w:r>
      <w:r w:rsidRPr="00E46AD2">
        <w:t xml:space="preserve"> </w:t>
      </w:r>
      <w:r w:rsidRPr="00E46AD2">
        <w:rPr>
          <w:rtl/>
        </w:rPr>
        <w:t>بعض المفاهيم تحتاج إلى بيان النبي صلى الله عليه وسلم، كتفصيل الصلاة</w:t>
      </w:r>
      <w:r w:rsidRPr="00E46AD2">
        <w:t>.</w:t>
      </w:r>
    </w:p>
    <w:p w14:paraId="6CC57B7A" w14:textId="77777777" w:rsidR="00317A59" w:rsidRPr="00E46AD2" w:rsidRDefault="00317A59" w:rsidP="009A6CA1">
      <w:pPr>
        <w:pStyle w:val="a9"/>
        <w:numPr>
          <w:ilvl w:val="0"/>
          <w:numId w:val="103"/>
        </w:numPr>
      </w:pPr>
      <w:r w:rsidRPr="001A721D">
        <w:rPr>
          <w:b/>
          <w:bCs/>
          <w:rtl/>
        </w:rPr>
        <w:t>التعالي على التراث اللغوي</w:t>
      </w:r>
      <w:r w:rsidRPr="001A721D">
        <w:rPr>
          <w:b/>
          <w:bCs/>
        </w:rPr>
        <w:t>:</w:t>
      </w:r>
      <w:r w:rsidRPr="00E46AD2">
        <w:t xml:space="preserve"> </w:t>
      </w:r>
      <w:r w:rsidRPr="00E46AD2">
        <w:rPr>
          <w:rtl/>
        </w:rPr>
        <w:t>علوم اللغة العربية ضرورية لفهم دلالات الألفاظ القديمة</w:t>
      </w:r>
      <w:r w:rsidRPr="00E46AD2">
        <w:t>.</w:t>
      </w:r>
    </w:p>
    <w:p w14:paraId="6F1EE803" w14:textId="77777777" w:rsidR="00317A59" w:rsidRPr="00E46AD2" w:rsidRDefault="00317A59" w:rsidP="009A6CA1">
      <w:pPr>
        <w:pStyle w:val="a9"/>
        <w:numPr>
          <w:ilvl w:val="0"/>
          <w:numId w:val="103"/>
        </w:numPr>
      </w:pPr>
      <w:r w:rsidRPr="001A721D">
        <w:rPr>
          <w:b/>
          <w:bCs/>
          <w:rtl/>
        </w:rPr>
        <w:t>الإغراق في الذاتية</w:t>
      </w:r>
      <w:r w:rsidRPr="001A721D">
        <w:rPr>
          <w:b/>
          <w:bCs/>
        </w:rPr>
        <w:t>:</w:t>
      </w:r>
      <w:r w:rsidRPr="00E46AD2">
        <w:t xml:space="preserve"> </w:t>
      </w:r>
      <w:r w:rsidRPr="00E46AD2">
        <w:rPr>
          <w:rtl/>
        </w:rPr>
        <w:t>يجب ضبط الفهم الشخصي بضوابط الشرع، وعدم تحميل النص ما لا يحتمل</w:t>
      </w:r>
      <w:r w:rsidRPr="00E46AD2">
        <w:t>.</w:t>
      </w:r>
    </w:p>
    <w:p w14:paraId="0FB79C20" w14:textId="37154778" w:rsidR="00317A59" w:rsidRPr="00E46AD2" w:rsidRDefault="003E2A9C" w:rsidP="001A721D">
      <w:r w:rsidRPr="00E46AD2">
        <w:t xml:space="preserve"> </w:t>
      </w:r>
      <w:r w:rsidR="00317A59" w:rsidRPr="00E46AD2">
        <w:t xml:space="preserve">9. </w:t>
      </w:r>
      <w:r w:rsidR="00317A59" w:rsidRPr="00E46AD2">
        <w:rPr>
          <w:rtl/>
        </w:rPr>
        <w:t>أمثلة تطبيقية للتدبر من داخل القرآن</w:t>
      </w:r>
    </w:p>
    <w:p w14:paraId="11ED33CC" w14:textId="11CA7776" w:rsidR="00317A59" w:rsidRPr="00E46AD2" w:rsidRDefault="00317A59" w:rsidP="009A6CA1">
      <w:pPr>
        <w:pStyle w:val="a9"/>
        <w:numPr>
          <w:ilvl w:val="0"/>
          <w:numId w:val="104"/>
        </w:numPr>
      </w:pPr>
      <w:r w:rsidRPr="001A721D">
        <w:rPr>
          <w:b/>
          <w:bCs/>
          <w:rtl/>
        </w:rPr>
        <w:t>معنى "الإسلام</w:t>
      </w:r>
      <w:r w:rsidRPr="001A721D">
        <w:rPr>
          <w:b/>
          <w:bCs/>
        </w:rPr>
        <w:t>":</w:t>
      </w:r>
      <w:r w:rsidRPr="00E46AD2">
        <w:t xml:space="preserve"> </w:t>
      </w:r>
      <w:r w:rsidRPr="00E46AD2">
        <w:rPr>
          <w:rtl/>
        </w:rPr>
        <w:t xml:space="preserve">لا يُفهم من مجرد الاشتقاق اللغوي </w:t>
      </w:r>
      <w:r w:rsidR="0064321B">
        <w:rPr>
          <w:rtl/>
        </w:rPr>
        <w:t>"</w:t>
      </w:r>
      <w:r w:rsidRPr="00E46AD2">
        <w:rPr>
          <w:rtl/>
        </w:rPr>
        <w:t>الخضوع</w:t>
      </w:r>
      <w:r w:rsidR="0064321B">
        <w:rPr>
          <w:rtl/>
        </w:rPr>
        <w:t>"</w:t>
      </w:r>
      <w:r w:rsidRPr="00E46AD2">
        <w:rPr>
          <w:rtl/>
        </w:rPr>
        <w:t>، بل من خلال الآيات التي تربطه بالاستسلام الكلي لله</w:t>
      </w:r>
      <w:r w:rsidRPr="00E46AD2">
        <w:t>.</w:t>
      </w:r>
    </w:p>
    <w:p w14:paraId="53E8C71D" w14:textId="77777777" w:rsidR="00317A59" w:rsidRPr="00E46AD2" w:rsidRDefault="00317A59" w:rsidP="009A6CA1">
      <w:pPr>
        <w:pStyle w:val="a9"/>
        <w:numPr>
          <w:ilvl w:val="0"/>
          <w:numId w:val="104"/>
        </w:numPr>
      </w:pPr>
      <w:r w:rsidRPr="001A721D">
        <w:rPr>
          <w:b/>
          <w:bCs/>
          <w:rtl/>
        </w:rPr>
        <w:t>معنى "الهدى</w:t>
      </w:r>
      <w:r w:rsidRPr="001A721D">
        <w:rPr>
          <w:b/>
          <w:bCs/>
        </w:rPr>
        <w:t>":</w:t>
      </w:r>
      <w:r w:rsidRPr="00E46AD2">
        <w:t xml:space="preserve"> </w:t>
      </w:r>
      <w:r w:rsidRPr="00E46AD2">
        <w:rPr>
          <w:rtl/>
        </w:rPr>
        <w:t>ليس مجرد الدلالة على الطريق، بل هو نورٌ قلبيٌّ يُزيل الشكوك</w:t>
      </w:r>
      <w:r w:rsidRPr="00E46AD2">
        <w:t>.</w:t>
      </w:r>
    </w:p>
    <w:p w14:paraId="14CB48C3" w14:textId="2A21610B" w:rsidR="006E15BB" w:rsidRPr="00E46AD2" w:rsidRDefault="003E2A9C" w:rsidP="001A721D">
      <w:r w:rsidRPr="00E46AD2">
        <w:rPr>
          <w:rtl/>
        </w:rPr>
        <w:t xml:space="preserve">10 </w:t>
      </w:r>
      <w:r w:rsidR="006E15BB" w:rsidRPr="00E46AD2">
        <w:rPr>
          <w:rtl/>
        </w:rPr>
        <w:t>سنن</w:t>
      </w:r>
      <w:r w:rsidR="006E15BB" w:rsidRPr="00E46AD2">
        <w:rPr>
          <w:rStyle w:val="ng-star-inserted1"/>
          <w:rFonts w:ascii="Times New Roman" w:hAnsi="Times New Roman" w:cs="Times New Roman"/>
          <w:b/>
          <w:bCs/>
          <w:color w:val="1A1C1E"/>
          <w:rtl/>
        </w:rPr>
        <w:t xml:space="preserve"> الله </w:t>
      </w:r>
      <w:r w:rsidR="006E15BB" w:rsidRPr="00E46AD2">
        <w:rPr>
          <w:rtl/>
        </w:rPr>
        <w:t>والتدبر</w:t>
      </w:r>
      <w:r w:rsidR="006E15BB" w:rsidRPr="00E46AD2">
        <w:rPr>
          <w:rStyle w:val="ng-star-inserted1"/>
          <w:rFonts w:ascii="Times New Roman" w:hAnsi="Times New Roman" w:cs="Times New Roman"/>
          <w:b/>
          <w:bCs/>
          <w:color w:val="1A1C1E"/>
          <w:rtl/>
        </w:rPr>
        <w:t xml:space="preserve"> الصحيح</w:t>
      </w:r>
    </w:p>
    <w:p w14:paraId="55B31CDB" w14:textId="77777777" w:rsidR="006E15BB" w:rsidRPr="00E46AD2" w:rsidRDefault="006E15BB" w:rsidP="001A721D">
      <w:pPr>
        <w:pStyle w:val="ng-star-inserted"/>
        <w:bidi/>
      </w:pPr>
      <w:r w:rsidRPr="00E46AD2">
        <w:rPr>
          <w:rStyle w:val="ng-star-inserted1"/>
          <w:color w:val="1A1C1E"/>
          <w:sz w:val="28"/>
          <w:szCs w:val="28"/>
          <w:rtl/>
        </w:rPr>
        <w:t>إن الإيمان بسنن الله الثابتة هو جزء لا يتجزأ من التدبر الصحيح للقرآن الكريم. فالتدبر ليس مجرد عملية عقلية أو عاطفية، بل هو أيضًا عملية روحية تتطلب التسليم لله الخالق الحكيم الذي أقام الكون على سنن محكمة لا تتغير ولا تتبدل. هذه السنن تشمل قوانين الطبيعة وقوانين الاجتماع وقوانين النفس البشرية</w:t>
      </w:r>
      <w:r w:rsidRPr="00E46AD2">
        <w:rPr>
          <w:rStyle w:val="ng-star-inserted1"/>
          <w:color w:val="1A1C1E"/>
          <w:sz w:val="28"/>
          <w:szCs w:val="28"/>
        </w:rPr>
        <w:t>.</w:t>
      </w:r>
    </w:p>
    <w:p w14:paraId="5366EA5B" w14:textId="77777777" w:rsidR="006E15BB" w:rsidRPr="00E46AD2" w:rsidRDefault="006E15BB" w:rsidP="001A721D">
      <w:pPr>
        <w:pStyle w:val="ng-star-inserted"/>
        <w:bidi/>
      </w:pPr>
      <w:r w:rsidRPr="00E46AD2">
        <w:rPr>
          <w:rStyle w:val="ng-star-inserted1"/>
          <w:color w:val="1A1C1E"/>
          <w:sz w:val="28"/>
          <w:szCs w:val="28"/>
          <w:rtl/>
        </w:rPr>
        <w:t>التدبر الصحيح هو الذي</w:t>
      </w:r>
      <w:r w:rsidRPr="00E46AD2">
        <w:rPr>
          <w:rStyle w:val="ng-star-inserted1"/>
          <w:color w:val="1A1C1E"/>
          <w:sz w:val="28"/>
          <w:szCs w:val="28"/>
        </w:rPr>
        <w:t>:</w:t>
      </w:r>
    </w:p>
    <w:p w14:paraId="2E397502" w14:textId="77777777" w:rsidR="006E15BB" w:rsidRPr="00E46AD2" w:rsidRDefault="006E15BB" w:rsidP="009A6CA1">
      <w:pPr>
        <w:pStyle w:val="ng-star-inserted"/>
        <w:numPr>
          <w:ilvl w:val="0"/>
          <w:numId w:val="106"/>
        </w:numPr>
        <w:bidi/>
      </w:pPr>
      <w:r w:rsidRPr="00E46AD2">
        <w:rPr>
          <w:rStyle w:val="ng-star-inserted1"/>
          <w:b/>
          <w:bCs/>
          <w:color w:val="1A1C1E"/>
          <w:sz w:val="28"/>
          <w:szCs w:val="28"/>
          <w:rtl/>
        </w:rPr>
        <w:t>يكشف</w:t>
      </w:r>
      <w:r w:rsidRPr="00E46AD2">
        <w:rPr>
          <w:rStyle w:val="ng-star-inserted1"/>
          <w:color w:val="1A1C1E"/>
          <w:sz w:val="28"/>
          <w:szCs w:val="28"/>
          <w:rtl/>
        </w:rPr>
        <w:t> عن هذه السنن من خلال آيات القرآن الكريم</w:t>
      </w:r>
      <w:r w:rsidRPr="00E46AD2">
        <w:rPr>
          <w:rStyle w:val="ng-star-inserted1"/>
          <w:color w:val="1A1C1E"/>
          <w:sz w:val="28"/>
          <w:szCs w:val="28"/>
        </w:rPr>
        <w:t>.</w:t>
      </w:r>
    </w:p>
    <w:p w14:paraId="6D4AA04C" w14:textId="77777777" w:rsidR="006E15BB" w:rsidRPr="00E46AD2" w:rsidRDefault="006E15BB" w:rsidP="009A6CA1">
      <w:pPr>
        <w:pStyle w:val="ng-star-inserted"/>
        <w:numPr>
          <w:ilvl w:val="0"/>
          <w:numId w:val="106"/>
        </w:numPr>
        <w:bidi/>
      </w:pPr>
      <w:r w:rsidRPr="00E46AD2">
        <w:rPr>
          <w:rStyle w:val="ng-star-inserted1"/>
          <w:b/>
          <w:bCs/>
          <w:color w:val="1A1C1E"/>
          <w:sz w:val="28"/>
          <w:szCs w:val="28"/>
          <w:rtl/>
        </w:rPr>
        <w:t>يدعو</w:t>
      </w:r>
      <w:r w:rsidRPr="00E46AD2">
        <w:rPr>
          <w:rStyle w:val="ng-star-inserted1"/>
          <w:color w:val="1A1C1E"/>
          <w:sz w:val="28"/>
          <w:szCs w:val="28"/>
          <w:rtl/>
        </w:rPr>
        <w:t> إلى فهم هذه السنن والتعامل معها بحكمة</w:t>
      </w:r>
      <w:r w:rsidRPr="00E46AD2">
        <w:rPr>
          <w:rStyle w:val="ng-star-inserted1"/>
          <w:color w:val="1A1C1E"/>
          <w:sz w:val="28"/>
          <w:szCs w:val="28"/>
        </w:rPr>
        <w:t>.</w:t>
      </w:r>
    </w:p>
    <w:p w14:paraId="62F463E4" w14:textId="77777777" w:rsidR="006E15BB" w:rsidRPr="00E46AD2" w:rsidRDefault="006E15BB" w:rsidP="009A6CA1">
      <w:pPr>
        <w:pStyle w:val="ng-star-inserted"/>
        <w:numPr>
          <w:ilvl w:val="0"/>
          <w:numId w:val="106"/>
        </w:numPr>
        <w:bidi/>
      </w:pPr>
      <w:r w:rsidRPr="00E46AD2">
        <w:rPr>
          <w:rStyle w:val="ng-star-inserted1"/>
          <w:b/>
          <w:bCs/>
          <w:color w:val="1A1C1E"/>
          <w:sz w:val="28"/>
          <w:szCs w:val="28"/>
          <w:rtl/>
        </w:rPr>
        <w:t>يرفض</w:t>
      </w:r>
      <w:r w:rsidRPr="00E46AD2">
        <w:rPr>
          <w:rStyle w:val="ng-star-inserted1"/>
          <w:color w:val="1A1C1E"/>
          <w:sz w:val="28"/>
          <w:szCs w:val="28"/>
          <w:rtl/>
        </w:rPr>
        <w:t> أي تفسير يتعارض مع هذه السنن الثابتة</w:t>
      </w:r>
      <w:r w:rsidRPr="00E46AD2">
        <w:rPr>
          <w:rStyle w:val="ng-star-inserted1"/>
          <w:color w:val="1A1C1E"/>
          <w:sz w:val="28"/>
          <w:szCs w:val="28"/>
        </w:rPr>
        <w:t>.</w:t>
      </w:r>
    </w:p>
    <w:p w14:paraId="54A90B67" w14:textId="77777777" w:rsidR="006E15BB" w:rsidRPr="00E46AD2" w:rsidRDefault="006E15BB" w:rsidP="009A6CA1">
      <w:pPr>
        <w:pStyle w:val="ng-star-inserted"/>
        <w:numPr>
          <w:ilvl w:val="0"/>
          <w:numId w:val="106"/>
        </w:numPr>
        <w:bidi/>
      </w:pPr>
      <w:r w:rsidRPr="00E46AD2">
        <w:rPr>
          <w:rStyle w:val="ng-star-inserted1"/>
          <w:b/>
          <w:bCs/>
          <w:color w:val="1A1C1E"/>
          <w:sz w:val="28"/>
          <w:szCs w:val="28"/>
          <w:rtl/>
        </w:rPr>
        <w:t>يحارب</w:t>
      </w:r>
      <w:r w:rsidRPr="00E46AD2">
        <w:rPr>
          <w:rStyle w:val="ng-star-inserted1"/>
          <w:color w:val="1A1C1E"/>
          <w:sz w:val="28"/>
          <w:szCs w:val="28"/>
          <w:rtl/>
        </w:rPr>
        <w:t> الخرافات والأوهام التي تحاول أن تصور الأمور على غير حقيقتها</w:t>
      </w:r>
      <w:r w:rsidRPr="00E46AD2">
        <w:rPr>
          <w:rStyle w:val="ng-star-inserted1"/>
          <w:color w:val="1A1C1E"/>
          <w:sz w:val="28"/>
          <w:szCs w:val="28"/>
        </w:rPr>
        <w:t>.</w:t>
      </w:r>
    </w:p>
    <w:p w14:paraId="71B51228" w14:textId="77777777" w:rsidR="002C73CF" w:rsidRPr="00E46AD2" w:rsidRDefault="002C73CF" w:rsidP="001A721D"/>
    <w:p w14:paraId="33ABEF7F" w14:textId="77777777" w:rsidR="000E220A" w:rsidRPr="00E46AD2" w:rsidRDefault="00317A59" w:rsidP="001A721D">
      <w:r w:rsidRPr="00E46AD2">
        <w:t xml:space="preserve">10. </w:t>
      </w:r>
      <w:r w:rsidRPr="00E46AD2">
        <w:rPr>
          <w:rtl/>
        </w:rPr>
        <w:t>الخاتمة</w:t>
      </w:r>
    </w:p>
    <w:p w14:paraId="17E023BF" w14:textId="77777777" w:rsidR="005B5F2F" w:rsidRPr="00E46AD2" w:rsidRDefault="005B5F2F" w:rsidP="001A721D">
      <w:pPr>
        <w:pStyle w:val="ng-star-inserted"/>
        <w:bidi/>
      </w:pPr>
      <w:r w:rsidRPr="00E46AD2">
        <w:rPr>
          <w:rStyle w:val="ng-star-inserted1"/>
          <w:rFonts w:eastAsiaTheme="majorEastAsia"/>
          <w:color w:val="1A1C1E"/>
          <w:sz w:val="28"/>
          <w:szCs w:val="28"/>
          <w:rtl/>
        </w:rPr>
        <w:t>المنهج الأمثل لفهم القرآن هو "الوسطية" التي تجمع بين</w:t>
      </w:r>
      <w:r w:rsidRPr="00E46AD2">
        <w:rPr>
          <w:rStyle w:val="ng-star-inserted1"/>
          <w:rFonts w:eastAsiaTheme="majorEastAsia"/>
          <w:color w:val="1A1C1E"/>
          <w:sz w:val="28"/>
          <w:szCs w:val="28"/>
        </w:rPr>
        <w:t>:</w:t>
      </w:r>
    </w:p>
    <w:p w14:paraId="0CC82284" w14:textId="77777777" w:rsidR="005B5F2F" w:rsidRPr="00E46AD2" w:rsidRDefault="005B5F2F" w:rsidP="009A6CA1">
      <w:pPr>
        <w:pStyle w:val="ng-star-inserted"/>
        <w:numPr>
          <w:ilvl w:val="0"/>
          <w:numId w:val="107"/>
        </w:numPr>
        <w:bidi/>
      </w:pPr>
      <w:r w:rsidRPr="00E46AD2">
        <w:rPr>
          <w:rStyle w:val="ng-star-inserted1"/>
          <w:rFonts w:eastAsiaTheme="majorEastAsia"/>
          <w:color w:val="1A1C1E"/>
          <w:sz w:val="28"/>
          <w:szCs w:val="28"/>
          <w:rtl/>
        </w:rPr>
        <w:t>النقاء الروحي: تهذيب النفس من التعصب والأفكار المسبقة</w:t>
      </w:r>
      <w:r w:rsidRPr="00E46AD2">
        <w:rPr>
          <w:rStyle w:val="ng-star-inserted1"/>
          <w:rFonts w:eastAsiaTheme="majorEastAsia"/>
          <w:color w:val="1A1C1E"/>
          <w:sz w:val="28"/>
          <w:szCs w:val="28"/>
        </w:rPr>
        <w:t>.</w:t>
      </w:r>
    </w:p>
    <w:p w14:paraId="74E0EA68" w14:textId="77777777" w:rsidR="005B5F2F" w:rsidRPr="00E46AD2" w:rsidRDefault="005B5F2F" w:rsidP="009A6CA1">
      <w:pPr>
        <w:pStyle w:val="ng-star-inserted"/>
        <w:numPr>
          <w:ilvl w:val="0"/>
          <w:numId w:val="107"/>
        </w:numPr>
        <w:bidi/>
      </w:pPr>
      <w:r w:rsidRPr="00E46AD2">
        <w:rPr>
          <w:rStyle w:val="ng-star-inserted1"/>
          <w:rFonts w:eastAsiaTheme="majorEastAsia"/>
          <w:color w:val="1A1C1E"/>
          <w:sz w:val="28"/>
          <w:szCs w:val="28"/>
          <w:rtl/>
        </w:rPr>
        <w:t>الأدوات العلمية: إتقان اللسان العربي، وفهم السياق التاريخي، </w:t>
      </w:r>
      <w:r w:rsidRPr="00E46AD2">
        <w:rPr>
          <w:rStyle w:val="ng-star-inserted1"/>
          <w:rFonts w:eastAsiaTheme="majorEastAsia"/>
          <w:b/>
          <w:bCs/>
          <w:color w:val="1A1C1E"/>
          <w:sz w:val="28"/>
          <w:szCs w:val="28"/>
          <w:rtl/>
        </w:rPr>
        <w:t>والإلمام بسنن الله الكونية والاجتماعية</w:t>
      </w:r>
      <w:r w:rsidRPr="00E46AD2">
        <w:rPr>
          <w:rStyle w:val="ng-star-inserted1"/>
          <w:rFonts w:eastAsiaTheme="majorEastAsia"/>
          <w:color w:val="1A1C1E"/>
          <w:sz w:val="28"/>
          <w:szCs w:val="28"/>
        </w:rPr>
        <w:t>.</w:t>
      </w:r>
    </w:p>
    <w:p w14:paraId="738D8A6B" w14:textId="77777777" w:rsidR="005B5F2F" w:rsidRPr="00E46AD2" w:rsidRDefault="005B5F2F" w:rsidP="009A6CA1">
      <w:pPr>
        <w:pStyle w:val="ng-star-inserted"/>
        <w:numPr>
          <w:ilvl w:val="0"/>
          <w:numId w:val="107"/>
        </w:numPr>
        <w:bidi/>
      </w:pPr>
      <w:r w:rsidRPr="00E46AD2">
        <w:rPr>
          <w:rStyle w:val="ng-star-inserted1"/>
          <w:rFonts w:eastAsiaTheme="majorEastAsia"/>
          <w:color w:val="1A1C1E"/>
          <w:sz w:val="28"/>
          <w:szCs w:val="28"/>
          <w:rtl/>
        </w:rPr>
        <w:t>التوازن بين العقل والقلب: الجمع بين الفهم العقلي والتأثر الروحي</w:t>
      </w:r>
      <w:r w:rsidRPr="00E46AD2">
        <w:rPr>
          <w:rStyle w:val="ng-star-inserted1"/>
          <w:rFonts w:eastAsiaTheme="majorEastAsia"/>
          <w:color w:val="1A1C1E"/>
          <w:sz w:val="28"/>
          <w:szCs w:val="28"/>
        </w:rPr>
        <w:t>.</w:t>
      </w:r>
    </w:p>
    <w:p w14:paraId="180427C8" w14:textId="77777777" w:rsidR="005B5F2F" w:rsidRPr="00E46AD2" w:rsidRDefault="005B5F2F" w:rsidP="009A6CA1">
      <w:pPr>
        <w:pStyle w:val="ng-star-inserted"/>
        <w:numPr>
          <w:ilvl w:val="0"/>
          <w:numId w:val="107"/>
        </w:numPr>
        <w:bidi/>
      </w:pPr>
      <w:r w:rsidRPr="00E46AD2">
        <w:rPr>
          <w:rStyle w:val="ng-star-inserted1"/>
          <w:rFonts w:eastAsiaTheme="majorEastAsia"/>
          <w:color w:val="1A1C1E"/>
          <w:sz w:val="28"/>
          <w:szCs w:val="28"/>
          <w:rtl/>
        </w:rPr>
        <w:t>احترام التراث: الاستفادة من التراث الإسلامي مع نقد ما قد يكون فيه من اجتهادات قابلة للخطأ</w:t>
      </w:r>
      <w:r w:rsidRPr="00E46AD2">
        <w:rPr>
          <w:rStyle w:val="ng-star-inserted1"/>
          <w:rFonts w:eastAsiaTheme="majorEastAsia"/>
          <w:color w:val="1A1C1E"/>
          <w:sz w:val="28"/>
          <w:szCs w:val="28"/>
        </w:rPr>
        <w:t>.</w:t>
      </w:r>
    </w:p>
    <w:p w14:paraId="7276CF56" w14:textId="77777777" w:rsidR="005B5F2F" w:rsidRPr="00E46AD2" w:rsidRDefault="005B5F2F" w:rsidP="009A6CA1">
      <w:pPr>
        <w:pStyle w:val="ng-star-inserted"/>
        <w:numPr>
          <w:ilvl w:val="0"/>
          <w:numId w:val="107"/>
        </w:numPr>
        <w:bidi/>
      </w:pPr>
      <w:r w:rsidRPr="00E46AD2">
        <w:rPr>
          <w:rStyle w:val="ng-star-inserted1"/>
          <w:rFonts w:eastAsiaTheme="majorEastAsia"/>
          <w:b/>
          <w:bCs/>
          <w:color w:val="1A1C1E"/>
          <w:sz w:val="28"/>
          <w:szCs w:val="28"/>
          <w:rtl/>
        </w:rPr>
        <w:t>الإيمان الراسخ بسنن الله</w:t>
      </w:r>
      <w:r w:rsidRPr="00E46AD2">
        <w:rPr>
          <w:rStyle w:val="ng-star-inserted1"/>
          <w:rFonts w:eastAsiaTheme="majorEastAsia"/>
          <w:b/>
          <w:bCs/>
          <w:color w:val="1A1C1E"/>
          <w:sz w:val="28"/>
          <w:szCs w:val="28"/>
        </w:rPr>
        <w:t>:</w:t>
      </w:r>
      <w:r w:rsidRPr="00E46AD2">
        <w:rPr>
          <w:rStyle w:val="ng-star-inserted1"/>
          <w:rFonts w:eastAsiaTheme="majorEastAsia"/>
          <w:color w:val="1A1C1E"/>
          <w:sz w:val="28"/>
          <w:szCs w:val="28"/>
        </w:rPr>
        <w:t> </w:t>
      </w:r>
      <w:r w:rsidRPr="00E46AD2">
        <w:rPr>
          <w:rStyle w:val="ng-star-inserted1"/>
          <w:rFonts w:eastAsiaTheme="majorEastAsia"/>
          <w:color w:val="1A1C1E"/>
          <w:sz w:val="28"/>
          <w:szCs w:val="28"/>
          <w:rtl/>
        </w:rPr>
        <w:t>الإيمان بأن سنن الله لا تبديل لها، وأن التدبر الصحيح هو الذي يكشف عن هذه السنن ويدعو إلى فهمها والتعامل معها</w:t>
      </w:r>
      <w:r w:rsidRPr="00E46AD2">
        <w:rPr>
          <w:rStyle w:val="ng-star-inserted1"/>
          <w:rFonts w:eastAsiaTheme="majorEastAsia"/>
          <w:color w:val="1A1C1E"/>
          <w:sz w:val="28"/>
          <w:szCs w:val="28"/>
        </w:rPr>
        <w:t>.</w:t>
      </w:r>
    </w:p>
    <w:p w14:paraId="2880D8DE" w14:textId="77777777" w:rsidR="00BD482F" w:rsidRPr="00E46AD2" w:rsidRDefault="000A3696" w:rsidP="008A0417">
      <w:pPr>
        <w:pStyle w:val="1"/>
        <w:rPr>
          <w:rtl/>
        </w:rPr>
      </w:pPr>
      <w:bookmarkStart w:id="79" w:name="_Toc192269151"/>
      <w:bookmarkStart w:id="80" w:name="_Toc199407063"/>
      <w:r w:rsidRPr="00E46AD2">
        <w:rPr>
          <w:rtl/>
        </w:rPr>
        <w:t>تفسير القرآن الكريم وكيف يتم فهم المعجزات والنصوص</w:t>
      </w:r>
      <w:bookmarkEnd w:id="79"/>
      <w:bookmarkEnd w:id="80"/>
    </w:p>
    <w:p w14:paraId="0A9930CF" w14:textId="1B9F7B91" w:rsidR="000A3696" w:rsidRPr="00E46AD2" w:rsidRDefault="006F76AF" w:rsidP="001A721D">
      <w:pPr>
        <w:rPr>
          <w:rtl/>
          <w:lang w:val="fr-FR" w:eastAsia="fr-FR"/>
        </w:rPr>
      </w:pPr>
      <w:r w:rsidRPr="00E46AD2">
        <w:rPr>
          <w:rtl/>
          <w:lang w:val="fr-FR" w:eastAsia="fr-FR"/>
        </w:rPr>
        <w:t xml:space="preserve">   </w:t>
      </w:r>
      <w:r w:rsidR="000A3696" w:rsidRPr="00E46AD2">
        <w:rPr>
          <w:rtl/>
          <w:lang w:val="fr-FR" w:eastAsia="fr-FR"/>
        </w:rPr>
        <w:t xml:space="preserve"> إحياء النفوس</w:t>
      </w:r>
    </w:p>
    <w:p w14:paraId="19D0D582" w14:textId="77777777" w:rsidR="00BD482F" w:rsidRPr="00E46AD2" w:rsidRDefault="000A3696" w:rsidP="001A721D">
      <w:pPr>
        <w:rPr>
          <w:rtl/>
          <w:lang w:val="fr-FR" w:eastAsia="fr-FR"/>
        </w:rPr>
      </w:pPr>
      <w:r w:rsidRPr="00E46AD2">
        <w:rPr>
          <w:rtl/>
          <w:lang w:val="fr-FR" w:eastAsia="fr-FR"/>
        </w:rPr>
        <w:t>الكثير من العلماء والمفسرين يرون أن معنى إحياء الموتى في القرآن يمكن أن يكون رمزيًا، بمعنى إحياء النفوس وتحويلها من حالة الموت الروحي إلى الحياة الروحية.</w:t>
      </w:r>
    </w:p>
    <w:p w14:paraId="5FD759C8" w14:textId="04D7C43A" w:rsidR="000A3696" w:rsidRPr="00E46AD2" w:rsidRDefault="006F76AF" w:rsidP="001A721D">
      <w:pPr>
        <w:rPr>
          <w:rtl/>
          <w:lang w:val="fr-FR" w:eastAsia="fr-FR"/>
        </w:rPr>
      </w:pPr>
      <w:r w:rsidRPr="00E46AD2">
        <w:rPr>
          <w:rtl/>
          <w:lang w:val="fr-FR" w:eastAsia="fr-FR"/>
        </w:rPr>
        <w:t xml:space="preserve">   </w:t>
      </w:r>
      <w:r w:rsidR="000A3696" w:rsidRPr="00E46AD2">
        <w:rPr>
          <w:rtl/>
          <w:lang w:val="fr-FR" w:eastAsia="fr-FR"/>
        </w:rPr>
        <w:t xml:space="preserve"> ضرب العصا البحر</w:t>
      </w:r>
    </w:p>
    <w:p w14:paraId="4A5919D6" w14:textId="77777777" w:rsidR="00BD482F" w:rsidRPr="00E46AD2" w:rsidRDefault="000A3696" w:rsidP="001A721D">
      <w:pPr>
        <w:rPr>
          <w:rtl/>
          <w:lang w:val="fr-FR" w:eastAsia="fr-FR"/>
        </w:rPr>
      </w:pPr>
      <w:r w:rsidRPr="00E46AD2">
        <w:rPr>
          <w:rtl/>
          <w:lang w:val="fr-FR" w:eastAsia="fr-FR"/>
        </w:rPr>
        <w:t>ضرب موسى البحر بعصاه يمكن أن يُفهم بشكل رمزي أيضًا. العصا قد ترمز إلى القوة أو الأداة التي تساعد الإنسان على التغلب على الصعاب، والبحر يمثل العقبات الكبيرة التي نواجهها في حياتنا. لذلك، يمكن أن يكون المعنى هنا هو استخدام الأدوات والإيمان لتجاوز العقبات.</w:t>
      </w:r>
    </w:p>
    <w:p w14:paraId="2369B1F2" w14:textId="085A3C10" w:rsidR="000A3696" w:rsidRPr="00E46AD2" w:rsidRDefault="006F76AF" w:rsidP="001A721D">
      <w:pPr>
        <w:rPr>
          <w:rtl/>
          <w:lang w:val="fr-FR" w:eastAsia="fr-FR"/>
        </w:rPr>
      </w:pPr>
      <w:r w:rsidRPr="00E46AD2">
        <w:rPr>
          <w:rtl/>
          <w:lang w:val="fr-FR" w:eastAsia="fr-FR"/>
        </w:rPr>
        <w:t xml:space="preserve">   </w:t>
      </w:r>
      <w:r w:rsidR="000A3696" w:rsidRPr="00E46AD2">
        <w:rPr>
          <w:rtl/>
          <w:lang w:val="fr-FR" w:eastAsia="fr-FR"/>
        </w:rPr>
        <w:t xml:space="preserve"> التدبر في القرآن</w:t>
      </w:r>
    </w:p>
    <w:p w14:paraId="7196BDEF" w14:textId="77777777" w:rsidR="00BD482F" w:rsidRPr="00E46AD2" w:rsidRDefault="000A3696" w:rsidP="001A721D">
      <w:pPr>
        <w:rPr>
          <w:rtl/>
          <w:lang w:val="fr-FR" w:eastAsia="fr-FR"/>
        </w:rPr>
      </w:pPr>
      <w:r w:rsidRPr="00E46AD2">
        <w:rPr>
          <w:rtl/>
          <w:lang w:val="fr-FR" w:eastAsia="fr-FR"/>
        </w:rPr>
        <w:t>إن تدبر القرآن والبحث عن معانيه العميقة هو أمر مهم جدًا. القرآن كتاب لا يمسه إلا المطهرون، وهذا يعني أن الفهم الحقيقي لنصوصه يتطلب عقلًا وقلبًا نقيين. عدم التدبر والاعتماد على الخرافات يؤدى إلى سوء الفهم والانحراف عن المعاني الحقيقية.</w:t>
      </w:r>
    </w:p>
    <w:p w14:paraId="602EACF5" w14:textId="51410463" w:rsidR="000A3696" w:rsidRPr="00E46AD2" w:rsidRDefault="006F76AF" w:rsidP="001A721D">
      <w:pPr>
        <w:rPr>
          <w:rtl/>
          <w:lang w:val="fr-FR" w:eastAsia="fr-FR"/>
        </w:rPr>
      </w:pPr>
      <w:r w:rsidRPr="00E46AD2">
        <w:rPr>
          <w:rtl/>
          <w:lang w:val="fr-FR" w:eastAsia="fr-FR"/>
        </w:rPr>
        <w:t xml:space="preserve">   </w:t>
      </w:r>
      <w:r w:rsidR="000A3696" w:rsidRPr="00E46AD2">
        <w:rPr>
          <w:rtl/>
          <w:lang w:val="fr-FR" w:eastAsia="fr-FR"/>
        </w:rPr>
        <w:t xml:space="preserve"> معجزات النبي محمد</w:t>
      </w:r>
    </w:p>
    <w:p w14:paraId="00EEC402" w14:textId="77777777" w:rsidR="00BD482F" w:rsidRPr="00E46AD2" w:rsidRDefault="000A3696" w:rsidP="001A721D">
      <w:pPr>
        <w:rPr>
          <w:rtl/>
          <w:lang w:val="fr-FR" w:eastAsia="fr-FR"/>
        </w:rPr>
      </w:pPr>
      <w:r w:rsidRPr="00E46AD2">
        <w:rPr>
          <w:rtl/>
          <w:lang w:val="fr-FR" w:eastAsia="fr-FR"/>
        </w:rPr>
        <w:t>الكثير من العلماء يرون أن معجزة النبي محمد الكبرى هي القرآن نفسه، بمعجزاته اللغوية والبيانية وعمقه الروحي والمعرفي.</w:t>
      </w:r>
    </w:p>
    <w:p w14:paraId="30406B05" w14:textId="77777777" w:rsidR="00BD482F" w:rsidRPr="00E46AD2" w:rsidRDefault="000A3696" w:rsidP="001A721D">
      <w:pPr>
        <w:rPr>
          <w:rtl/>
          <w:lang w:val="fr-FR" w:eastAsia="fr-FR"/>
        </w:rPr>
      </w:pPr>
      <w:r w:rsidRPr="00E46AD2">
        <w:rPr>
          <w:rtl/>
          <w:lang w:val="fr-FR" w:eastAsia="fr-FR"/>
        </w:rPr>
        <w:t xml:space="preserve">فهم النصوص الدينية يتطلب منا أن نكون منفتحين ونتدبر بعمق ونستخدم عقولنا لنفهم المعاني الحقيقة. من المهم دائمًا أن نسعى للبحث والتعلم والتفكير النقدي. </w:t>
      </w:r>
    </w:p>
    <w:p w14:paraId="32AEBEB8" w14:textId="13568D4A" w:rsidR="00887830" w:rsidRPr="00E46AD2" w:rsidRDefault="006F76AF" w:rsidP="001A721D">
      <w:pPr>
        <w:rPr>
          <w:rtl/>
          <w:lang w:val="fr-FR" w:eastAsia="fr-FR"/>
        </w:rPr>
      </w:pPr>
      <w:r w:rsidRPr="00E46AD2">
        <w:rPr>
          <w:rtl/>
          <w:lang w:val="fr-FR" w:eastAsia="fr-FR"/>
        </w:rPr>
        <w:t xml:space="preserve">   </w:t>
      </w:r>
      <w:r w:rsidR="00887830" w:rsidRPr="00E46AD2">
        <w:rPr>
          <w:rtl/>
          <w:lang w:val="fr-FR" w:eastAsia="fr-FR"/>
        </w:rPr>
        <w:t xml:space="preserve"> 1. </w:t>
      </w:r>
      <w:r w:rsidRPr="00E46AD2">
        <w:rPr>
          <w:rtl/>
          <w:lang w:val="fr-FR" w:eastAsia="fr-FR"/>
        </w:rPr>
        <w:t xml:space="preserve">  </w:t>
      </w:r>
      <w:r w:rsidR="00887830" w:rsidRPr="00E46AD2">
        <w:rPr>
          <w:rtl/>
          <w:lang w:val="fr-FR" w:eastAsia="fr-FR"/>
        </w:rPr>
        <w:t>الإحياء الرمزي للنفوس</w:t>
      </w:r>
      <w:r w:rsidRPr="00E46AD2">
        <w:rPr>
          <w:rtl/>
          <w:lang w:val="fr-FR" w:eastAsia="fr-FR"/>
        </w:rPr>
        <w:t xml:space="preserve">  </w:t>
      </w:r>
      <w:r w:rsidR="00887830" w:rsidRPr="00E46AD2">
        <w:rPr>
          <w:rtl/>
          <w:lang w:val="fr-FR" w:eastAsia="fr-FR"/>
        </w:rPr>
        <w:t xml:space="preserve">  </w:t>
      </w:r>
    </w:p>
    <w:p w14:paraId="74D773F4" w14:textId="51A944B4"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الأصل في </w:t>
      </w:r>
      <w:r w:rsidR="006E2DD1" w:rsidRPr="00E46AD2">
        <w:rPr>
          <w:rtl/>
          <w:lang w:val="fr-FR" w:eastAsia="fr-FR"/>
        </w:rPr>
        <w:t>التفسير :</w:t>
      </w:r>
      <w:r w:rsidRPr="00E46AD2">
        <w:rPr>
          <w:rtl/>
          <w:lang w:val="fr-FR" w:eastAsia="fr-FR"/>
        </w:rPr>
        <w:t xml:space="preserve"> وردت قصص إحياء الموتى في القرآن </w:t>
      </w:r>
      <w:r w:rsidR="0064321B">
        <w:rPr>
          <w:rtl/>
          <w:lang w:val="fr-FR" w:eastAsia="fr-FR"/>
        </w:rPr>
        <w:t>"</w:t>
      </w:r>
      <w:r w:rsidRPr="00E46AD2">
        <w:rPr>
          <w:rtl/>
          <w:lang w:val="fr-FR" w:eastAsia="fr-FR"/>
        </w:rPr>
        <w:t>كقصة إبراهيم مع الطيور، أو عيسى عليه السلام</w:t>
      </w:r>
      <w:r w:rsidR="0064321B">
        <w:rPr>
          <w:rtl/>
          <w:lang w:val="fr-FR" w:eastAsia="fr-FR"/>
        </w:rPr>
        <w:t>"</w:t>
      </w:r>
      <w:r w:rsidRPr="00E46AD2">
        <w:rPr>
          <w:rtl/>
          <w:lang w:val="fr-FR" w:eastAsia="fr-FR"/>
        </w:rPr>
        <w:t xml:space="preserve"> كمعجزات حسيَّة تدل على قدرة الله المطلقة. لكن بعض المفسرين </w:t>
      </w:r>
      <w:r w:rsidR="0064321B">
        <w:rPr>
          <w:rtl/>
          <w:lang w:val="fr-FR" w:eastAsia="fr-FR"/>
        </w:rPr>
        <w:t>"</w:t>
      </w:r>
      <w:r w:rsidRPr="00E46AD2">
        <w:rPr>
          <w:rtl/>
          <w:lang w:val="fr-FR" w:eastAsia="fr-FR"/>
        </w:rPr>
        <w:t>كالصوفية وبعض المُحدَثين</w:t>
      </w:r>
      <w:r w:rsidR="0064321B">
        <w:rPr>
          <w:rtl/>
          <w:lang w:val="fr-FR" w:eastAsia="fr-FR"/>
        </w:rPr>
        <w:t>"</w:t>
      </w:r>
      <w:r w:rsidRPr="00E46AD2">
        <w:rPr>
          <w:rtl/>
          <w:lang w:val="fr-FR" w:eastAsia="fr-FR"/>
        </w:rPr>
        <w:t xml:space="preserve"> يَعتبرونها أيضًا رموزًا لـ </w:t>
      </w:r>
      <w:r w:rsidR="006F76AF" w:rsidRPr="00E46AD2">
        <w:rPr>
          <w:rtl/>
          <w:lang w:val="fr-FR" w:eastAsia="fr-FR"/>
        </w:rPr>
        <w:t xml:space="preserve">  </w:t>
      </w:r>
      <w:r w:rsidRPr="00E46AD2">
        <w:rPr>
          <w:rtl/>
          <w:lang w:val="fr-FR" w:eastAsia="fr-FR"/>
        </w:rPr>
        <w:t xml:space="preserve">إحياء القلب </w:t>
      </w:r>
      <w:r w:rsidR="006E2DD1" w:rsidRPr="00E46AD2">
        <w:rPr>
          <w:rtl/>
          <w:lang w:val="fr-FR" w:eastAsia="fr-FR"/>
        </w:rPr>
        <w:t>بالإيمان ،</w:t>
      </w:r>
      <w:r w:rsidRPr="00E46AD2">
        <w:rPr>
          <w:rtl/>
          <w:lang w:val="fr-FR" w:eastAsia="fr-FR"/>
        </w:rPr>
        <w:t xml:space="preserve"> كما في قوله تعالى: ﴿أَوَمَنْ كَانَ مَيْتًا فَأَحْيَيْنَاهُ﴾ </w:t>
      </w:r>
      <w:r w:rsidR="0064321B">
        <w:rPr>
          <w:rtl/>
          <w:lang w:val="fr-FR" w:eastAsia="fr-FR"/>
        </w:rPr>
        <w:t>"</w:t>
      </w:r>
      <w:r w:rsidRPr="00E46AD2">
        <w:rPr>
          <w:rtl/>
          <w:lang w:val="fr-FR" w:eastAsia="fr-FR"/>
        </w:rPr>
        <w:t>الأنعام: 122</w:t>
      </w:r>
      <w:r w:rsidR="0064321B">
        <w:rPr>
          <w:rtl/>
          <w:lang w:val="fr-FR" w:eastAsia="fr-FR"/>
        </w:rPr>
        <w:t>"</w:t>
      </w:r>
      <w:r w:rsidRPr="00E46AD2">
        <w:rPr>
          <w:rtl/>
          <w:lang w:val="fr-FR" w:eastAsia="fr-FR"/>
        </w:rPr>
        <w:t xml:space="preserve">.  </w:t>
      </w:r>
    </w:p>
    <w:p w14:paraId="32EB6264" w14:textId="567742CC" w:rsidR="00BD482F"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التوازن في </w:t>
      </w:r>
      <w:r w:rsidR="006E2DD1" w:rsidRPr="00E46AD2">
        <w:rPr>
          <w:rtl/>
          <w:lang w:val="fr-FR" w:eastAsia="fr-FR"/>
        </w:rPr>
        <w:t>الفهم :</w:t>
      </w:r>
      <w:r w:rsidRPr="00E46AD2">
        <w:rPr>
          <w:rtl/>
          <w:lang w:val="fr-FR" w:eastAsia="fr-FR"/>
        </w:rPr>
        <w:t xml:space="preserve"> لا يُنكر التفسير الرمزي الوقائع التاريخية، بل يرى أنها تجسيدٌ لحقائق روحية متجددة. فالإحياء المادي معجزةٌ لعصر النبوة، بينما الإحياء المعنوي رسالةٌ خالدة لكل عصر.</w:t>
      </w:r>
    </w:p>
    <w:p w14:paraId="7518265E" w14:textId="18D65E41" w:rsidR="00887830" w:rsidRPr="00E46AD2" w:rsidRDefault="006F76AF" w:rsidP="001A721D">
      <w:pPr>
        <w:rPr>
          <w:rtl/>
          <w:lang w:val="fr-FR" w:eastAsia="fr-FR"/>
        </w:rPr>
      </w:pPr>
      <w:r w:rsidRPr="00E46AD2">
        <w:rPr>
          <w:rtl/>
          <w:lang w:val="fr-FR" w:eastAsia="fr-FR"/>
        </w:rPr>
        <w:t xml:space="preserve">   </w:t>
      </w:r>
      <w:r w:rsidR="00887830" w:rsidRPr="00E46AD2">
        <w:rPr>
          <w:rtl/>
          <w:lang w:val="fr-FR" w:eastAsia="fr-FR"/>
        </w:rPr>
        <w:t xml:space="preserve"> 2. </w:t>
      </w:r>
      <w:r w:rsidRPr="00E46AD2">
        <w:rPr>
          <w:rtl/>
          <w:lang w:val="fr-FR" w:eastAsia="fr-FR"/>
        </w:rPr>
        <w:t xml:space="preserve">  </w:t>
      </w:r>
      <w:r w:rsidR="00887830" w:rsidRPr="00E46AD2">
        <w:rPr>
          <w:rtl/>
          <w:lang w:val="fr-FR" w:eastAsia="fr-FR"/>
        </w:rPr>
        <w:t>ضرب البحر بالعصا: بين الحرفية والرمزية</w:t>
      </w:r>
      <w:r w:rsidRPr="00E46AD2">
        <w:rPr>
          <w:rtl/>
          <w:lang w:val="fr-FR" w:eastAsia="fr-FR"/>
        </w:rPr>
        <w:t xml:space="preserve">  </w:t>
      </w:r>
      <w:r w:rsidR="00887830" w:rsidRPr="00E46AD2">
        <w:rPr>
          <w:rtl/>
          <w:lang w:val="fr-FR" w:eastAsia="fr-FR"/>
        </w:rPr>
        <w:t xml:space="preserve">  </w:t>
      </w:r>
    </w:p>
    <w:p w14:paraId="3A84D91D" w14:textId="148ADD19"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البعد </w:t>
      </w:r>
      <w:r w:rsidR="006E2DD1" w:rsidRPr="00E46AD2">
        <w:rPr>
          <w:rtl/>
          <w:lang w:val="fr-FR" w:eastAsia="fr-FR"/>
        </w:rPr>
        <w:t>التاريخي :</w:t>
      </w:r>
      <w:r w:rsidRPr="00E46AD2">
        <w:rPr>
          <w:rtl/>
          <w:lang w:val="fr-FR" w:eastAsia="fr-FR"/>
        </w:rPr>
        <w:t xml:space="preserve"> القصة في سياقها الزماني والمكاني تُظهر انتصار المستضعفين </w:t>
      </w:r>
      <w:r w:rsidR="0064321B">
        <w:rPr>
          <w:rtl/>
          <w:lang w:val="fr-FR" w:eastAsia="fr-FR"/>
        </w:rPr>
        <w:t>"</w:t>
      </w:r>
      <w:r w:rsidRPr="00E46AD2">
        <w:rPr>
          <w:rtl/>
          <w:lang w:val="fr-FR" w:eastAsia="fr-FR"/>
        </w:rPr>
        <w:t>بني إسرائيل</w:t>
      </w:r>
      <w:r w:rsidR="0064321B">
        <w:rPr>
          <w:rtl/>
          <w:lang w:val="fr-FR" w:eastAsia="fr-FR"/>
        </w:rPr>
        <w:t>"</w:t>
      </w:r>
      <w:r w:rsidRPr="00E46AD2">
        <w:rPr>
          <w:rtl/>
          <w:lang w:val="fr-FR" w:eastAsia="fr-FR"/>
        </w:rPr>
        <w:t xml:space="preserve"> على الطغيان </w:t>
      </w:r>
      <w:r w:rsidR="0064321B">
        <w:rPr>
          <w:rtl/>
          <w:lang w:val="fr-FR" w:eastAsia="fr-FR"/>
        </w:rPr>
        <w:t>"</w:t>
      </w:r>
      <w:r w:rsidRPr="00E46AD2">
        <w:rPr>
          <w:rtl/>
          <w:lang w:val="fr-FR" w:eastAsia="fr-FR"/>
        </w:rPr>
        <w:t>فرعون</w:t>
      </w:r>
      <w:r w:rsidR="0064321B">
        <w:rPr>
          <w:rtl/>
          <w:lang w:val="fr-FR" w:eastAsia="fr-FR"/>
        </w:rPr>
        <w:t>"</w:t>
      </w:r>
      <w:r w:rsidRPr="00E46AD2">
        <w:rPr>
          <w:rtl/>
          <w:lang w:val="fr-FR" w:eastAsia="fr-FR"/>
        </w:rPr>
        <w:t xml:space="preserve"> بتأييد إلهي، مما يؤكد أن الأسباب المادية </w:t>
      </w:r>
      <w:r w:rsidR="0064321B">
        <w:rPr>
          <w:rtl/>
          <w:lang w:val="fr-FR" w:eastAsia="fr-FR"/>
        </w:rPr>
        <w:t>"</w:t>
      </w:r>
      <w:r w:rsidRPr="00E46AD2">
        <w:rPr>
          <w:rtl/>
          <w:lang w:val="fr-FR" w:eastAsia="fr-FR"/>
        </w:rPr>
        <w:t>كالعصا</w:t>
      </w:r>
      <w:r w:rsidR="0064321B">
        <w:rPr>
          <w:rtl/>
          <w:lang w:val="fr-FR" w:eastAsia="fr-FR"/>
        </w:rPr>
        <w:t>"</w:t>
      </w:r>
      <w:r w:rsidRPr="00E46AD2">
        <w:rPr>
          <w:rtl/>
          <w:lang w:val="fr-FR" w:eastAsia="fr-FR"/>
        </w:rPr>
        <w:t xml:space="preserve"> لا تنفصل عن الإرادة الإلهية.  </w:t>
      </w:r>
    </w:p>
    <w:p w14:paraId="5950ED94" w14:textId="0F801307" w:rsidR="00BD482F"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الرمزية </w:t>
      </w:r>
      <w:r w:rsidR="006E2DD1" w:rsidRPr="00E46AD2">
        <w:rPr>
          <w:rtl/>
          <w:lang w:val="fr-FR" w:eastAsia="fr-FR"/>
        </w:rPr>
        <w:t>العملية :</w:t>
      </w:r>
      <w:r w:rsidRPr="00E46AD2">
        <w:rPr>
          <w:rtl/>
          <w:lang w:val="fr-FR" w:eastAsia="fr-FR"/>
        </w:rPr>
        <w:t xml:space="preserve"> يمكن أن نرى في العصا رمزًا لـ </w:t>
      </w:r>
      <w:r w:rsidR="006F76AF" w:rsidRPr="00E46AD2">
        <w:rPr>
          <w:rtl/>
          <w:lang w:val="fr-FR" w:eastAsia="fr-FR"/>
        </w:rPr>
        <w:t xml:space="preserve">  </w:t>
      </w:r>
      <w:r w:rsidRPr="00E46AD2">
        <w:rPr>
          <w:rtl/>
          <w:lang w:val="fr-FR" w:eastAsia="fr-FR"/>
        </w:rPr>
        <w:t>الاتكال على الله مع الأخذ بالأسباب</w:t>
      </w:r>
      <w:r w:rsidR="006F76AF" w:rsidRPr="00E46AD2">
        <w:rPr>
          <w:rtl/>
          <w:lang w:val="fr-FR" w:eastAsia="fr-FR"/>
        </w:rPr>
        <w:t xml:space="preserve">  </w:t>
      </w:r>
      <w:r w:rsidRPr="00E46AD2">
        <w:rPr>
          <w:rtl/>
          <w:lang w:val="fr-FR" w:eastAsia="fr-FR"/>
        </w:rPr>
        <w:t>، وفي البحر رمزًا للأزمات التي تتشقق أمام الإيمان الحقيقي. وهذا يتوافق مع منهج القرآن في الربط بين التوكل والعمل.</w:t>
      </w:r>
    </w:p>
    <w:p w14:paraId="4BF717BA" w14:textId="13B8A710" w:rsidR="00887830" w:rsidRPr="00E46AD2" w:rsidRDefault="006F76AF" w:rsidP="001A721D">
      <w:pPr>
        <w:rPr>
          <w:rtl/>
          <w:lang w:val="fr-FR" w:eastAsia="fr-FR"/>
        </w:rPr>
      </w:pPr>
      <w:r w:rsidRPr="00E46AD2">
        <w:rPr>
          <w:rtl/>
          <w:lang w:val="fr-FR" w:eastAsia="fr-FR"/>
        </w:rPr>
        <w:t xml:space="preserve">   </w:t>
      </w:r>
      <w:r w:rsidR="00887830" w:rsidRPr="00E46AD2">
        <w:rPr>
          <w:rtl/>
          <w:lang w:val="fr-FR" w:eastAsia="fr-FR"/>
        </w:rPr>
        <w:t xml:space="preserve"> 3. </w:t>
      </w:r>
      <w:r w:rsidRPr="00E46AD2">
        <w:rPr>
          <w:rtl/>
          <w:lang w:val="fr-FR" w:eastAsia="fr-FR"/>
        </w:rPr>
        <w:t xml:space="preserve">  </w:t>
      </w:r>
      <w:r w:rsidR="00887830" w:rsidRPr="00E46AD2">
        <w:rPr>
          <w:rtl/>
          <w:lang w:val="fr-FR" w:eastAsia="fr-FR"/>
        </w:rPr>
        <w:t>التدبر: شرطه وأثره</w:t>
      </w:r>
      <w:r w:rsidRPr="00E46AD2">
        <w:rPr>
          <w:rtl/>
          <w:lang w:val="fr-FR" w:eastAsia="fr-FR"/>
        </w:rPr>
        <w:t xml:space="preserve">  </w:t>
      </w:r>
      <w:r w:rsidR="00887830" w:rsidRPr="00E46AD2">
        <w:rPr>
          <w:rtl/>
          <w:lang w:val="fr-FR" w:eastAsia="fr-FR"/>
        </w:rPr>
        <w:t xml:space="preserve">  </w:t>
      </w:r>
    </w:p>
    <w:p w14:paraId="615620C5" w14:textId="6BE19B7A"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006E2DD1" w:rsidRPr="00E46AD2">
        <w:rPr>
          <w:rtl/>
          <w:lang w:val="fr-FR" w:eastAsia="fr-FR"/>
        </w:rPr>
        <w:t>المطهرون :</w:t>
      </w:r>
      <w:r w:rsidRPr="00E46AD2">
        <w:rPr>
          <w:rtl/>
          <w:lang w:val="fr-FR" w:eastAsia="fr-FR"/>
        </w:rPr>
        <w:t xml:space="preserve"> الآية ﴿لَا يَمَسُّهُ إِلَّا الْمُطَهَّرُونَ﴾ </w:t>
      </w:r>
      <w:r w:rsidR="0064321B">
        <w:rPr>
          <w:rtl/>
          <w:lang w:val="fr-FR" w:eastAsia="fr-FR"/>
        </w:rPr>
        <w:t>"</w:t>
      </w:r>
      <w:r w:rsidRPr="00E46AD2">
        <w:rPr>
          <w:rtl/>
          <w:lang w:val="fr-FR" w:eastAsia="fr-FR"/>
        </w:rPr>
        <w:t>الواقعة: 79</w:t>
      </w:r>
      <w:r w:rsidR="0064321B">
        <w:rPr>
          <w:rtl/>
          <w:lang w:val="fr-FR" w:eastAsia="fr-FR"/>
        </w:rPr>
        <w:t>"</w:t>
      </w:r>
      <w:r w:rsidRPr="00E46AD2">
        <w:rPr>
          <w:rtl/>
          <w:lang w:val="fr-FR" w:eastAsia="fr-FR"/>
        </w:rPr>
        <w:t xml:space="preserve"> تحمل تفسيرين:  </w:t>
      </w:r>
    </w:p>
    <w:p w14:paraId="40341C7A" w14:textId="0343FB7B"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التفسير </w:t>
      </w:r>
      <w:r w:rsidR="006E2DD1" w:rsidRPr="00E46AD2">
        <w:rPr>
          <w:rtl/>
          <w:lang w:val="fr-FR" w:eastAsia="fr-FR"/>
        </w:rPr>
        <w:t>الحرفي :</w:t>
      </w:r>
      <w:r w:rsidRPr="00E46AD2">
        <w:rPr>
          <w:rtl/>
          <w:lang w:val="fr-FR" w:eastAsia="fr-FR"/>
        </w:rPr>
        <w:t xml:space="preserve"> يشير إلى طهارة الجسد </w:t>
      </w:r>
      <w:r w:rsidR="0064321B">
        <w:rPr>
          <w:rtl/>
          <w:lang w:val="fr-FR" w:eastAsia="fr-FR"/>
        </w:rPr>
        <w:t>"</w:t>
      </w:r>
      <w:r w:rsidRPr="00E46AD2">
        <w:rPr>
          <w:rtl/>
          <w:lang w:val="fr-FR" w:eastAsia="fr-FR"/>
        </w:rPr>
        <w:t>الوضوء</w:t>
      </w:r>
      <w:r w:rsidR="0064321B">
        <w:rPr>
          <w:rtl/>
          <w:lang w:val="fr-FR" w:eastAsia="fr-FR"/>
        </w:rPr>
        <w:t>"</w:t>
      </w:r>
      <w:r w:rsidRPr="00E46AD2">
        <w:rPr>
          <w:rtl/>
          <w:lang w:val="fr-FR" w:eastAsia="fr-FR"/>
        </w:rPr>
        <w:t xml:space="preserve"> لمس المصحف، وهو رأي جمهور الفقهاء.  </w:t>
      </w:r>
    </w:p>
    <w:p w14:paraId="2A355847" w14:textId="7AD55606"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التفسير </w:t>
      </w:r>
      <w:r w:rsidR="006E2DD1" w:rsidRPr="00E46AD2">
        <w:rPr>
          <w:rtl/>
          <w:lang w:val="fr-FR" w:eastAsia="fr-FR"/>
        </w:rPr>
        <w:t>الباطني :</w:t>
      </w:r>
      <w:r w:rsidRPr="00E46AD2">
        <w:rPr>
          <w:rtl/>
          <w:lang w:val="fr-FR" w:eastAsia="fr-FR"/>
        </w:rPr>
        <w:t xml:space="preserve"> يرى أن المقصود طهارة القلب من الشك والرياء، كما ذكر الغزالي وابن عطاء الله السكندري.  </w:t>
      </w:r>
    </w:p>
    <w:p w14:paraId="2E93402D" w14:textId="4EBDDBBB" w:rsidR="00BD482F"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آلية </w:t>
      </w:r>
      <w:r w:rsidR="006E2DD1" w:rsidRPr="00E46AD2">
        <w:rPr>
          <w:rtl/>
          <w:lang w:val="fr-FR" w:eastAsia="fr-FR"/>
        </w:rPr>
        <w:t>التدبر :</w:t>
      </w:r>
      <w:r w:rsidRPr="00E46AD2">
        <w:rPr>
          <w:rtl/>
          <w:lang w:val="fr-FR" w:eastAsia="fr-FR"/>
        </w:rPr>
        <w:t xml:space="preserve"> لا يكفي النقاء الروحي لفهم القرآن، بل يحتاج إلى </w:t>
      </w:r>
      <w:r w:rsidR="006F76AF" w:rsidRPr="00E46AD2">
        <w:rPr>
          <w:rtl/>
          <w:lang w:val="fr-FR" w:eastAsia="fr-FR"/>
        </w:rPr>
        <w:t xml:space="preserve">  </w:t>
      </w:r>
      <w:r w:rsidRPr="00E46AD2">
        <w:rPr>
          <w:rtl/>
          <w:lang w:val="fr-FR" w:eastAsia="fr-FR"/>
        </w:rPr>
        <w:t>أدوات علمية</w:t>
      </w:r>
      <w:r w:rsidR="006F76AF" w:rsidRPr="00E46AD2">
        <w:rPr>
          <w:rtl/>
          <w:lang w:val="fr-FR" w:eastAsia="fr-FR"/>
        </w:rPr>
        <w:t xml:space="preserve">  </w:t>
      </w:r>
      <w:r w:rsidRPr="00E46AD2">
        <w:rPr>
          <w:rtl/>
          <w:lang w:val="fr-FR" w:eastAsia="fr-FR"/>
        </w:rPr>
        <w:t xml:space="preserve"> كمعرفة اللغة، والسياق </w:t>
      </w:r>
      <w:r w:rsidR="006E2DD1" w:rsidRPr="00E46AD2">
        <w:rPr>
          <w:rtl/>
          <w:lang w:val="fr-FR" w:eastAsia="fr-FR"/>
        </w:rPr>
        <w:t>النزولين</w:t>
      </w:r>
      <w:r w:rsidRPr="00E46AD2">
        <w:rPr>
          <w:rtl/>
          <w:lang w:val="fr-FR" w:eastAsia="fr-FR"/>
        </w:rPr>
        <w:t>، وأسباب التشريع. هنا يبرز دور "التفسير الموضوعي" الذي يجمع الآيات المتفرقة حول قضية واحدة.</w:t>
      </w:r>
    </w:p>
    <w:p w14:paraId="4CE6B555" w14:textId="2B77EFC6" w:rsidR="00887830" w:rsidRPr="00E46AD2" w:rsidRDefault="006F76AF" w:rsidP="001A721D">
      <w:pPr>
        <w:rPr>
          <w:rtl/>
          <w:lang w:val="fr-FR" w:eastAsia="fr-FR"/>
        </w:rPr>
      </w:pPr>
      <w:r w:rsidRPr="00E46AD2">
        <w:rPr>
          <w:rtl/>
          <w:lang w:val="fr-FR" w:eastAsia="fr-FR"/>
        </w:rPr>
        <w:t xml:space="preserve">   </w:t>
      </w:r>
      <w:r w:rsidR="00887830" w:rsidRPr="00E46AD2">
        <w:rPr>
          <w:rtl/>
          <w:lang w:val="fr-FR" w:eastAsia="fr-FR"/>
        </w:rPr>
        <w:t xml:space="preserve"> 4. </w:t>
      </w:r>
      <w:r w:rsidRPr="00E46AD2">
        <w:rPr>
          <w:rtl/>
          <w:lang w:val="fr-FR" w:eastAsia="fr-FR"/>
        </w:rPr>
        <w:t xml:space="preserve">  </w:t>
      </w:r>
      <w:r w:rsidR="00887830" w:rsidRPr="00E46AD2">
        <w:rPr>
          <w:rtl/>
          <w:lang w:val="fr-FR" w:eastAsia="fr-FR"/>
        </w:rPr>
        <w:t>معجزة القرآن: بين الإعجاز البياني والتحدي الخالد</w:t>
      </w:r>
      <w:r w:rsidRPr="00E46AD2">
        <w:rPr>
          <w:rtl/>
          <w:lang w:val="fr-FR" w:eastAsia="fr-FR"/>
        </w:rPr>
        <w:t xml:space="preserve">  </w:t>
      </w:r>
      <w:r w:rsidR="00887830" w:rsidRPr="00E46AD2">
        <w:rPr>
          <w:rtl/>
          <w:lang w:val="fr-FR" w:eastAsia="fr-FR"/>
        </w:rPr>
        <w:t xml:space="preserve">  </w:t>
      </w:r>
    </w:p>
    <w:p w14:paraId="49C74F1A" w14:textId="1B6DB471"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الإعجاز </w:t>
      </w:r>
      <w:r w:rsidR="006E2DD1" w:rsidRPr="00E46AD2">
        <w:rPr>
          <w:rtl/>
          <w:lang w:val="fr-FR" w:eastAsia="fr-FR"/>
        </w:rPr>
        <w:t>اللغوي :</w:t>
      </w:r>
      <w:r w:rsidRPr="00E46AD2">
        <w:rPr>
          <w:rtl/>
          <w:lang w:val="fr-FR" w:eastAsia="fr-FR"/>
        </w:rPr>
        <w:t xml:space="preserve"> يُعتبر تحدّي القرآن للإنس والجن </w:t>
      </w:r>
      <w:r w:rsidR="0064321B">
        <w:rPr>
          <w:rtl/>
          <w:lang w:val="fr-FR" w:eastAsia="fr-FR"/>
        </w:rPr>
        <w:t>"</w:t>
      </w:r>
      <w:r w:rsidRPr="00E46AD2">
        <w:rPr>
          <w:rtl/>
          <w:lang w:val="fr-FR" w:eastAsia="fr-FR"/>
        </w:rPr>
        <w:t>سورة الإسراء: 88</w:t>
      </w:r>
      <w:r w:rsidR="0064321B">
        <w:rPr>
          <w:rtl/>
          <w:lang w:val="fr-FR" w:eastAsia="fr-FR"/>
        </w:rPr>
        <w:t>"</w:t>
      </w:r>
      <w:r w:rsidRPr="00E46AD2">
        <w:rPr>
          <w:rtl/>
          <w:lang w:val="fr-FR" w:eastAsia="fr-FR"/>
        </w:rPr>
        <w:t xml:space="preserve"> دليلًا على أنه معجزة النبي محمد ﷺ الكبرى، خاصة أن العرب – رغم فصاحتهم – عجزوا عن محاكاته.  </w:t>
      </w:r>
    </w:p>
    <w:p w14:paraId="0D1214A0" w14:textId="76F6F643" w:rsidR="00BD482F"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الإعجاز العلمي </w:t>
      </w:r>
      <w:r w:rsidR="006E2DD1" w:rsidRPr="00E46AD2">
        <w:rPr>
          <w:rtl/>
          <w:lang w:val="fr-FR" w:eastAsia="fr-FR"/>
        </w:rPr>
        <w:t>والعمراني :</w:t>
      </w:r>
      <w:r w:rsidRPr="00E46AD2">
        <w:rPr>
          <w:rtl/>
          <w:lang w:val="fr-FR" w:eastAsia="fr-FR"/>
        </w:rPr>
        <w:t xml:space="preserve"> اختلف العلماء حوله؛ فمنهم مَن يراه منهجًا لتوافق القرآن مع الحقائق </w:t>
      </w:r>
      <w:r w:rsidR="0064321B">
        <w:rPr>
          <w:rtl/>
          <w:lang w:val="fr-FR" w:eastAsia="fr-FR"/>
        </w:rPr>
        <w:t>"</w:t>
      </w:r>
      <w:r w:rsidRPr="00E46AD2">
        <w:rPr>
          <w:rtl/>
          <w:lang w:val="fr-FR" w:eastAsia="fr-FR"/>
        </w:rPr>
        <w:t>كابن عاشور</w:t>
      </w:r>
      <w:r w:rsidR="0064321B">
        <w:rPr>
          <w:rtl/>
          <w:lang w:val="fr-FR" w:eastAsia="fr-FR"/>
        </w:rPr>
        <w:t>"</w:t>
      </w:r>
      <w:r w:rsidRPr="00E46AD2">
        <w:rPr>
          <w:rtl/>
          <w:lang w:val="fr-FR" w:eastAsia="fr-FR"/>
        </w:rPr>
        <w:t xml:space="preserve">، ومنهم مَن يحذّر من إسقاط النظريات المتغيرة على النص المطلق </w:t>
      </w:r>
      <w:r w:rsidR="0064321B">
        <w:rPr>
          <w:rtl/>
          <w:lang w:val="fr-FR" w:eastAsia="fr-FR"/>
        </w:rPr>
        <w:t>"</w:t>
      </w:r>
      <w:r w:rsidRPr="00E46AD2">
        <w:rPr>
          <w:rtl/>
          <w:lang w:val="fr-FR" w:eastAsia="fr-FR"/>
        </w:rPr>
        <w:t>كالقطان</w:t>
      </w:r>
      <w:r w:rsidR="0064321B">
        <w:rPr>
          <w:rtl/>
          <w:lang w:val="fr-FR" w:eastAsia="fr-FR"/>
        </w:rPr>
        <w:t>"</w:t>
      </w:r>
      <w:r w:rsidRPr="00E46AD2">
        <w:rPr>
          <w:rtl/>
          <w:lang w:val="fr-FR" w:eastAsia="fr-FR"/>
        </w:rPr>
        <w:t xml:space="preserve">.  </w:t>
      </w:r>
    </w:p>
    <w:p w14:paraId="3D02EFD6" w14:textId="720E7C55" w:rsidR="00887830" w:rsidRPr="00E46AD2" w:rsidRDefault="006F76AF" w:rsidP="001A721D">
      <w:pPr>
        <w:rPr>
          <w:rtl/>
          <w:lang w:val="fr-FR" w:eastAsia="fr-FR"/>
        </w:rPr>
      </w:pPr>
      <w:r w:rsidRPr="00E46AD2">
        <w:rPr>
          <w:rtl/>
          <w:lang w:val="fr-FR" w:eastAsia="fr-FR"/>
        </w:rPr>
        <w:t xml:space="preserve">   </w:t>
      </w:r>
      <w:r w:rsidR="00887830" w:rsidRPr="00E46AD2">
        <w:rPr>
          <w:rtl/>
          <w:lang w:val="fr-FR" w:eastAsia="fr-FR"/>
        </w:rPr>
        <w:t xml:space="preserve"> 5. </w:t>
      </w:r>
      <w:r w:rsidRPr="00E46AD2">
        <w:rPr>
          <w:rtl/>
          <w:lang w:val="fr-FR" w:eastAsia="fr-FR"/>
        </w:rPr>
        <w:t xml:space="preserve">  </w:t>
      </w:r>
      <w:r w:rsidR="00887830" w:rsidRPr="00E46AD2">
        <w:rPr>
          <w:rtl/>
          <w:lang w:val="fr-FR" w:eastAsia="fr-FR"/>
        </w:rPr>
        <w:t>التفكير النقدي وضوابطه</w:t>
      </w:r>
      <w:r w:rsidRPr="00E46AD2">
        <w:rPr>
          <w:rtl/>
          <w:lang w:val="fr-FR" w:eastAsia="fr-FR"/>
        </w:rPr>
        <w:t xml:space="preserve">  </w:t>
      </w:r>
      <w:r w:rsidR="00887830" w:rsidRPr="00E46AD2">
        <w:rPr>
          <w:rtl/>
          <w:lang w:val="fr-FR" w:eastAsia="fr-FR"/>
        </w:rPr>
        <w:t xml:space="preserve">  </w:t>
      </w:r>
    </w:p>
    <w:p w14:paraId="34B7B19F" w14:textId="4E3E4F19" w:rsidR="00887830"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الاجتهاد </w:t>
      </w:r>
      <w:r w:rsidRPr="00E46AD2">
        <w:rPr>
          <w:lang w:val="fr-FR" w:eastAsia="fr-FR"/>
        </w:rPr>
        <w:t>vs</w:t>
      </w:r>
      <w:r w:rsidRPr="00E46AD2">
        <w:rPr>
          <w:rtl/>
          <w:lang w:val="fr-FR" w:eastAsia="fr-FR"/>
        </w:rPr>
        <w:t xml:space="preserve">. </w:t>
      </w:r>
      <w:r w:rsidR="006E2DD1" w:rsidRPr="00E46AD2">
        <w:rPr>
          <w:rtl/>
          <w:lang w:val="fr-FR" w:eastAsia="fr-FR"/>
        </w:rPr>
        <w:t>الانحراف :</w:t>
      </w:r>
      <w:r w:rsidRPr="00E46AD2">
        <w:rPr>
          <w:rtl/>
          <w:lang w:val="fr-FR" w:eastAsia="fr-FR"/>
        </w:rPr>
        <w:t xml:space="preserve"> الاجتهاد في التفسير مطلوب، لكن بضوابط:  </w:t>
      </w:r>
    </w:p>
    <w:p w14:paraId="0625E22E" w14:textId="77777777" w:rsidR="00887830" w:rsidRPr="00E46AD2" w:rsidRDefault="00887830" w:rsidP="001A721D">
      <w:pPr>
        <w:rPr>
          <w:rtl/>
          <w:lang w:val="fr-FR" w:eastAsia="fr-FR"/>
        </w:rPr>
      </w:pPr>
      <w:r w:rsidRPr="00E46AD2">
        <w:rPr>
          <w:rtl/>
          <w:lang w:val="fr-FR" w:eastAsia="fr-FR"/>
        </w:rPr>
        <w:t xml:space="preserve">     1. عدم مخالفة النص القطعي.  </w:t>
      </w:r>
    </w:p>
    <w:p w14:paraId="7662A1C6" w14:textId="77777777" w:rsidR="00887830" w:rsidRPr="00E46AD2" w:rsidRDefault="00887830" w:rsidP="001A721D">
      <w:pPr>
        <w:rPr>
          <w:rtl/>
          <w:lang w:val="fr-FR" w:eastAsia="fr-FR"/>
        </w:rPr>
      </w:pPr>
      <w:r w:rsidRPr="00E46AD2">
        <w:rPr>
          <w:rtl/>
          <w:lang w:val="fr-FR" w:eastAsia="fr-FR"/>
        </w:rPr>
        <w:t xml:space="preserve">     2. الاستناد إلى قرائن لغوية أو شرعية.  </w:t>
      </w:r>
    </w:p>
    <w:p w14:paraId="40E5296F" w14:textId="77777777" w:rsidR="00887830" w:rsidRPr="00E46AD2" w:rsidRDefault="00887830" w:rsidP="001A721D">
      <w:pPr>
        <w:rPr>
          <w:rtl/>
          <w:lang w:val="fr-FR" w:eastAsia="fr-FR"/>
        </w:rPr>
      </w:pPr>
      <w:r w:rsidRPr="00E46AD2">
        <w:rPr>
          <w:rtl/>
          <w:lang w:val="fr-FR" w:eastAsia="fr-FR"/>
        </w:rPr>
        <w:t xml:space="preserve">     3. تجنُّب التأويلات الفردية التي تُفرغ النص من مقاصده.  </w:t>
      </w:r>
    </w:p>
    <w:p w14:paraId="5BD09CE2" w14:textId="5BCA6A79" w:rsidR="00BD482F" w:rsidRPr="00E46AD2" w:rsidRDefault="00887830"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مثال </w:t>
      </w:r>
      <w:r w:rsidR="006E2DD1" w:rsidRPr="00E46AD2">
        <w:rPr>
          <w:rtl/>
          <w:lang w:val="fr-FR" w:eastAsia="fr-FR"/>
        </w:rPr>
        <w:t>تطبيقي :</w:t>
      </w:r>
      <w:r w:rsidRPr="00E46AD2">
        <w:rPr>
          <w:rtl/>
          <w:lang w:val="fr-FR" w:eastAsia="fr-FR"/>
        </w:rPr>
        <w:t xml:space="preserve"> قوله تعالى: ﴿وَأَنزَلْنَا الْحَدِيدَ فِيهِ بَأْسٌ شَدِيدٌ﴾ </w:t>
      </w:r>
      <w:r w:rsidR="0064321B">
        <w:rPr>
          <w:rtl/>
          <w:lang w:val="fr-FR" w:eastAsia="fr-FR"/>
        </w:rPr>
        <w:t>"</w:t>
      </w:r>
      <w:r w:rsidRPr="00E46AD2">
        <w:rPr>
          <w:rtl/>
          <w:lang w:val="fr-FR" w:eastAsia="fr-FR"/>
        </w:rPr>
        <w:t>الحديد: 25</w:t>
      </w:r>
      <w:r w:rsidR="0064321B">
        <w:rPr>
          <w:rtl/>
          <w:lang w:val="fr-FR" w:eastAsia="fr-FR"/>
        </w:rPr>
        <w:t>"</w:t>
      </w:r>
      <w:r w:rsidRPr="00E46AD2">
        <w:rPr>
          <w:rtl/>
          <w:lang w:val="fr-FR" w:eastAsia="fr-FR"/>
        </w:rPr>
        <w:t xml:space="preserve">. هل يُفهم "إنزال الحديد" على ظاهره </w:t>
      </w:r>
      <w:r w:rsidR="0064321B">
        <w:rPr>
          <w:rtl/>
          <w:lang w:val="fr-FR" w:eastAsia="fr-FR"/>
        </w:rPr>
        <w:t>"</w:t>
      </w:r>
      <w:r w:rsidRPr="00E46AD2">
        <w:rPr>
          <w:rtl/>
          <w:lang w:val="fr-FR" w:eastAsia="fr-FR"/>
        </w:rPr>
        <w:t>نزول من السماء كنيزك</w:t>
      </w:r>
      <w:r w:rsidR="0064321B">
        <w:rPr>
          <w:rtl/>
          <w:lang w:val="fr-FR" w:eastAsia="fr-FR"/>
        </w:rPr>
        <w:t>"</w:t>
      </w:r>
      <w:r w:rsidRPr="00E46AD2">
        <w:rPr>
          <w:rtl/>
          <w:lang w:val="fr-FR" w:eastAsia="fr-FR"/>
        </w:rPr>
        <w:t xml:space="preserve">، أم كرمز لقوته وهدفه في حفظ العدل؟  </w:t>
      </w:r>
    </w:p>
    <w:p w14:paraId="4572042E" w14:textId="1F42AC16" w:rsidR="00B876FE" w:rsidRPr="00E46AD2" w:rsidRDefault="0011109A" w:rsidP="008A0417">
      <w:pPr>
        <w:pStyle w:val="1"/>
        <w:rPr>
          <w:rtl/>
        </w:rPr>
      </w:pPr>
      <w:bookmarkStart w:id="81" w:name="_Toc192269152"/>
      <w:bookmarkStart w:id="82" w:name="_Toc199407064"/>
      <w:r w:rsidRPr="00E46AD2">
        <w:rPr>
          <w:rtl/>
        </w:rPr>
        <w:t>التعامل مع الإسرائيليات في التفسير</w:t>
      </w:r>
      <w:bookmarkEnd w:id="81"/>
      <w:bookmarkEnd w:id="82"/>
    </w:p>
    <w:p w14:paraId="2C921619" w14:textId="2681D0EC" w:rsidR="00BD482F" w:rsidRPr="00E46AD2" w:rsidRDefault="0011109A" w:rsidP="001A721D">
      <w:pPr>
        <w:rPr>
          <w:rtl/>
          <w:lang w:val="fr-FR" w:eastAsia="fr-FR"/>
        </w:rPr>
      </w:pPr>
      <w:r w:rsidRPr="00E46AD2">
        <w:rPr>
          <w:rtl/>
          <w:lang w:val="fr-FR" w:eastAsia="fr-FR"/>
        </w:rPr>
        <w:t xml:space="preserve"> من القضايا المهمة التي تتطلب وعيًا بمنهجية المفسرين وضوابط النقد الحديثة. الإسرائيليات هي الروايات المنقولة عن مصادر يهودية أو مسيحية </w:t>
      </w:r>
      <w:r w:rsidR="0064321B">
        <w:rPr>
          <w:rtl/>
          <w:lang w:val="fr-FR" w:eastAsia="fr-FR"/>
        </w:rPr>
        <w:t>"</w:t>
      </w:r>
      <w:r w:rsidRPr="00E46AD2">
        <w:rPr>
          <w:rtl/>
          <w:lang w:val="fr-FR" w:eastAsia="fr-FR"/>
        </w:rPr>
        <w:t>أهل الكتاب</w:t>
      </w:r>
      <w:r w:rsidR="0064321B">
        <w:rPr>
          <w:rtl/>
          <w:lang w:val="fr-FR" w:eastAsia="fr-FR"/>
        </w:rPr>
        <w:t>"</w:t>
      </w:r>
      <w:r w:rsidRPr="00E46AD2">
        <w:rPr>
          <w:rtl/>
          <w:lang w:val="fr-FR" w:eastAsia="fr-FR"/>
        </w:rPr>
        <w:t xml:space="preserve"> التي دخلت إلى التفاسير الإسلامية عبر الصحابة أو التابعين، خاصةً في تفسير القصص القرآني وأخبار الأمم السابقة. إليك تحليلًا مفصَّلًا لكيفية التعامل معها:</w:t>
      </w:r>
    </w:p>
    <w:p w14:paraId="786F02EE" w14:textId="49FAF588"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1. تعريف الإسرائيليات وأنواعها</w:t>
      </w:r>
      <w:r w:rsidRPr="00E46AD2">
        <w:rPr>
          <w:rtl/>
          <w:lang w:val="fr-FR" w:eastAsia="fr-FR"/>
        </w:rPr>
        <w:t xml:space="preserve">  </w:t>
      </w:r>
      <w:r w:rsidR="0011109A" w:rsidRPr="00E46AD2">
        <w:rPr>
          <w:rtl/>
          <w:lang w:val="fr-FR" w:eastAsia="fr-FR"/>
        </w:rPr>
        <w:t xml:space="preserve">  </w:t>
      </w:r>
    </w:p>
    <w:p w14:paraId="55D0547A" w14:textId="56E2B0EF"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006E2DD1" w:rsidRPr="00E46AD2">
        <w:rPr>
          <w:rtl/>
          <w:lang w:val="fr-FR" w:eastAsia="fr-FR"/>
        </w:rPr>
        <w:t>التعريف :</w:t>
      </w:r>
      <w:r w:rsidRPr="00E46AD2">
        <w:rPr>
          <w:rtl/>
          <w:lang w:val="fr-FR" w:eastAsia="fr-FR"/>
        </w:rPr>
        <w:t xml:space="preserve"> كل ما نُقل عن بني إسرائيل أو أهل الكتاب من قصص وأخبار لم يرد ذكرها في القرآن أو السنة الصحيحة.  </w:t>
      </w:r>
    </w:p>
    <w:p w14:paraId="3445BB71" w14:textId="07E4CF1E"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006E2DD1" w:rsidRPr="00E46AD2">
        <w:rPr>
          <w:rtl/>
          <w:lang w:val="fr-FR" w:eastAsia="fr-FR"/>
        </w:rPr>
        <w:t>أنواعها :</w:t>
      </w:r>
      <w:r w:rsidRPr="00E46AD2">
        <w:rPr>
          <w:rtl/>
          <w:lang w:val="fr-FR" w:eastAsia="fr-FR"/>
        </w:rPr>
        <w:t xml:space="preserve">  </w:t>
      </w:r>
    </w:p>
    <w:p w14:paraId="72349FD6" w14:textId="40C67756" w:rsidR="0011109A" w:rsidRPr="00E46AD2" w:rsidRDefault="0011109A"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ما وافق القرآن </w:t>
      </w:r>
      <w:r w:rsidR="006E2DD1" w:rsidRPr="00E46AD2">
        <w:rPr>
          <w:rtl/>
          <w:lang w:val="fr-FR" w:eastAsia="fr-FR"/>
        </w:rPr>
        <w:t>والسنة :</w:t>
      </w:r>
      <w:r w:rsidRPr="00E46AD2">
        <w:rPr>
          <w:rtl/>
          <w:lang w:val="fr-FR" w:eastAsia="fr-FR"/>
        </w:rPr>
        <w:t xml:space="preserve"> كبعض التفاصيل التي لا تُخالف الشرع، مثل أسماء بعض الأنبياء المذكورة في التوراة.  </w:t>
      </w:r>
    </w:p>
    <w:p w14:paraId="67E4C103" w14:textId="6305C9D6" w:rsidR="0011109A" w:rsidRPr="00E46AD2" w:rsidRDefault="0011109A"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ما خالف القرآن </w:t>
      </w:r>
      <w:r w:rsidR="006E2DD1" w:rsidRPr="00E46AD2">
        <w:rPr>
          <w:rtl/>
          <w:lang w:val="fr-FR" w:eastAsia="fr-FR"/>
        </w:rPr>
        <w:t>والسنة :</w:t>
      </w:r>
      <w:r w:rsidRPr="00E46AD2">
        <w:rPr>
          <w:rtl/>
          <w:lang w:val="fr-FR" w:eastAsia="fr-FR"/>
        </w:rPr>
        <w:t xml:space="preserve"> كالروايات التي تنسب للأنبياء ما لا يليق بمقام النبوة </w:t>
      </w:r>
      <w:r w:rsidR="0064321B">
        <w:rPr>
          <w:rtl/>
          <w:lang w:val="fr-FR" w:eastAsia="fr-FR"/>
        </w:rPr>
        <w:t>"</w:t>
      </w:r>
      <w:r w:rsidRPr="00E46AD2">
        <w:rPr>
          <w:rtl/>
          <w:lang w:val="fr-FR" w:eastAsia="fr-FR"/>
        </w:rPr>
        <w:t>كقصص داود عليه السلام الملفَّقة</w:t>
      </w:r>
      <w:r w:rsidR="0064321B">
        <w:rPr>
          <w:rtl/>
          <w:lang w:val="fr-FR" w:eastAsia="fr-FR"/>
        </w:rPr>
        <w:t>"</w:t>
      </w:r>
      <w:r w:rsidRPr="00E46AD2">
        <w:rPr>
          <w:rtl/>
          <w:lang w:val="fr-FR" w:eastAsia="fr-FR"/>
        </w:rPr>
        <w:t xml:space="preserve">.  </w:t>
      </w:r>
    </w:p>
    <w:p w14:paraId="062058D8" w14:textId="3B1032A3" w:rsidR="00BD482F" w:rsidRPr="00E46AD2" w:rsidRDefault="0011109A"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ما سكت عنه </w:t>
      </w:r>
      <w:r w:rsidR="006E2DD1" w:rsidRPr="00E46AD2">
        <w:rPr>
          <w:rtl/>
          <w:lang w:val="fr-FR" w:eastAsia="fr-FR"/>
        </w:rPr>
        <w:t>الشرع :</w:t>
      </w:r>
      <w:r w:rsidRPr="00E46AD2">
        <w:rPr>
          <w:rtl/>
          <w:lang w:val="fr-FR" w:eastAsia="fr-FR"/>
        </w:rPr>
        <w:t xml:space="preserve"> كتفاصيل جغرافية أو زمنية عن الأمم السابقة لم يرد نفيها أو إثباتها في النصوص الإسلامية.</w:t>
      </w:r>
    </w:p>
    <w:p w14:paraId="1372234E" w14:textId="0DECD331"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2. موقف العلماء منها</w:t>
      </w:r>
      <w:r w:rsidRPr="00E46AD2">
        <w:rPr>
          <w:rtl/>
          <w:lang w:val="fr-FR" w:eastAsia="fr-FR"/>
        </w:rPr>
        <w:t xml:space="preserve">  </w:t>
      </w:r>
      <w:r w:rsidR="0011109A" w:rsidRPr="00E46AD2">
        <w:rPr>
          <w:rtl/>
          <w:lang w:val="fr-FR" w:eastAsia="fr-FR"/>
        </w:rPr>
        <w:t xml:space="preserve">  </w:t>
      </w:r>
    </w:p>
    <w:p w14:paraId="1CC11951" w14:textId="6176F036"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المنهج النقدي </w:t>
      </w:r>
      <w:r w:rsidR="006E2DD1" w:rsidRPr="00E46AD2">
        <w:rPr>
          <w:rtl/>
          <w:lang w:val="fr-FR" w:eastAsia="fr-FR"/>
        </w:rPr>
        <w:t>المبكر :</w:t>
      </w:r>
      <w:r w:rsidRPr="00E46AD2">
        <w:rPr>
          <w:rtl/>
          <w:lang w:val="fr-FR" w:eastAsia="fr-FR"/>
        </w:rPr>
        <w:t xml:space="preserve">  </w:t>
      </w:r>
    </w:p>
    <w:p w14:paraId="36F4F1D2" w14:textId="23517E44" w:rsidR="0011109A" w:rsidRPr="00E46AD2" w:rsidRDefault="0011109A"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ابن </w:t>
      </w:r>
      <w:r w:rsidR="006E2DD1" w:rsidRPr="00E46AD2">
        <w:rPr>
          <w:rtl/>
          <w:lang w:val="fr-FR" w:eastAsia="fr-FR"/>
        </w:rPr>
        <w:t>تيمية :</w:t>
      </w:r>
      <w:r w:rsidRPr="00E46AD2">
        <w:rPr>
          <w:rtl/>
          <w:lang w:val="fr-FR" w:eastAsia="fr-FR"/>
        </w:rPr>
        <w:t xml:space="preserve"> حذَّر من قبول الإسرائيليات إلا إذا وافقت الشرع، وقال: </w:t>
      </w:r>
      <w:r w:rsidR="006F76AF" w:rsidRPr="00E46AD2">
        <w:rPr>
          <w:rtl/>
          <w:lang w:val="fr-FR" w:eastAsia="fr-FR"/>
        </w:rPr>
        <w:t xml:space="preserve"> </w:t>
      </w:r>
      <w:r w:rsidRPr="00E46AD2">
        <w:rPr>
          <w:rtl/>
          <w:lang w:val="fr-FR" w:eastAsia="fr-FR"/>
        </w:rPr>
        <w:t>«ليس لأحد أن يحتج بشيء من هذه الإسرائيليات لا بصحتها ولا بضعفها إلا أن يعلم أن القرآن أو السنة صدَّقها»</w:t>
      </w:r>
      <w:r w:rsidR="006F76AF" w:rsidRPr="00E46AD2">
        <w:rPr>
          <w:rtl/>
          <w:lang w:val="fr-FR" w:eastAsia="fr-FR"/>
        </w:rPr>
        <w:t xml:space="preserve"> </w:t>
      </w:r>
      <w:r w:rsidRPr="00E46AD2">
        <w:rPr>
          <w:rtl/>
          <w:lang w:val="fr-FR" w:eastAsia="fr-FR"/>
        </w:rPr>
        <w:t xml:space="preserve"> </w:t>
      </w:r>
      <w:r w:rsidR="0064321B">
        <w:rPr>
          <w:rtl/>
          <w:lang w:val="fr-FR" w:eastAsia="fr-FR"/>
        </w:rPr>
        <w:t>"</w:t>
      </w:r>
      <w:r w:rsidRPr="00E46AD2">
        <w:rPr>
          <w:rtl/>
          <w:lang w:val="fr-FR" w:eastAsia="fr-FR"/>
        </w:rPr>
        <w:t>مجموع الفتاوى</w:t>
      </w:r>
      <w:r w:rsidR="0064321B">
        <w:rPr>
          <w:rtl/>
          <w:lang w:val="fr-FR" w:eastAsia="fr-FR"/>
        </w:rPr>
        <w:t>"</w:t>
      </w:r>
      <w:r w:rsidRPr="00E46AD2">
        <w:rPr>
          <w:rtl/>
          <w:lang w:val="fr-FR" w:eastAsia="fr-FR"/>
        </w:rPr>
        <w:t xml:space="preserve">.  </w:t>
      </w:r>
    </w:p>
    <w:p w14:paraId="6DEDE45F" w14:textId="7F80C573" w:rsidR="0011109A" w:rsidRPr="00E46AD2" w:rsidRDefault="0011109A"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ابن </w:t>
      </w:r>
      <w:r w:rsidR="006E2DD1" w:rsidRPr="00E46AD2">
        <w:rPr>
          <w:rtl/>
          <w:lang w:val="fr-FR" w:eastAsia="fr-FR"/>
        </w:rPr>
        <w:t>كثير :</w:t>
      </w:r>
      <w:r w:rsidRPr="00E46AD2">
        <w:rPr>
          <w:rtl/>
          <w:lang w:val="fr-FR" w:eastAsia="fr-FR"/>
        </w:rPr>
        <w:t xml:space="preserve"> في تفسيره، كان يذكر الإسرائيليات ثم يُعلِّق: </w:t>
      </w:r>
      <w:r w:rsidR="006F76AF" w:rsidRPr="00E46AD2">
        <w:rPr>
          <w:rtl/>
          <w:lang w:val="fr-FR" w:eastAsia="fr-FR"/>
        </w:rPr>
        <w:t xml:space="preserve"> </w:t>
      </w:r>
      <w:r w:rsidRPr="00E46AD2">
        <w:rPr>
          <w:rtl/>
          <w:lang w:val="fr-FR" w:eastAsia="fr-FR"/>
        </w:rPr>
        <w:t>«وهذا من الإسرائيليات، ولا يُعلَم صحته»</w:t>
      </w:r>
      <w:r w:rsidR="006F76AF" w:rsidRPr="00E46AD2">
        <w:rPr>
          <w:rtl/>
          <w:lang w:val="fr-FR" w:eastAsia="fr-FR"/>
        </w:rPr>
        <w:t xml:space="preserve"> </w:t>
      </w:r>
      <w:r w:rsidRPr="00E46AD2">
        <w:rPr>
          <w:rtl/>
          <w:lang w:val="fr-FR" w:eastAsia="fr-FR"/>
        </w:rPr>
        <w:t xml:space="preserve">.  </w:t>
      </w:r>
    </w:p>
    <w:p w14:paraId="7DD15C8C" w14:textId="7180FA64" w:rsidR="00BD482F" w:rsidRPr="00E46AD2" w:rsidRDefault="0011109A" w:rsidP="001A721D">
      <w:pPr>
        <w:rPr>
          <w:rtl/>
          <w:lang w:val="fr-FR" w:eastAsia="fr-FR"/>
        </w:rPr>
      </w:pPr>
      <w:r w:rsidRPr="00E46AD2">
        <w:rPr>
          <w:rtl/>
          <w:lang w:val="fr-FR" w:eastAsia="fr-FR"/>
        </w:rPr>
        <w:t xml:space="preserve">  - </w:t>
      </w:r>
      <w:r w:rsidR="006F76AF" w:rsidRPr="00E46AD2">
        <w:rPr>
          <w:rtl/>
          <w:lang w:val="fr-FR" w:eastAsia="fr-FR"/>
        </w:rPr>
        <w:t xml:space="preserve">  </w:t>
      </w:r>
      <w:r w:rsidR="006E2DD1" w:rsidRPr="00E46AD2">
        <w:rPr>
          <w:rtl/>
          <w:lang w:val="fr-FR" w:eastAsia="fr-FR"/>
        </w:rPr>
        <w:t>الطبري :</w:t>
      </w:r>
      <w:r w:rsidRPr="00E46AD2">
        <w:rPr>
          <w:rtl/>
          <w:lang w:val="fr-FR" w:eastAsia="fr-FR"/>
        </w:rPr>
        <w:t xml:space="preserve"> نقلها في تفسيره كروايات تاريخية مع تنبيه القارئ إلى ضعف بعضها.  </w:t>
      </w:r>
    </w:p>
    <w:p w14:paraId="637AC3F0" w14:textId="1C6253CF" w:rsidR="00BD482F"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المنهج الصوفي </w:t>
      </w:r>
      <w:r w:rsidR="006E2DD1" w:rsidRPr="00E46AD2">
        <w:rPr>
          <w:rtl/>
          <w:lang w:val="fr-FR" w:eastAsia="fr-FR"/>
        </w:rPr>
        <w:t>والرمزي :</w:t>
      </w:r>
      <w:r w:rsidRPr="00E46AD2">
        <w:rPr>
          <w:rtl/>
          <w:lang w:val="fr-FR" w:eastAsia="fr-FR"/>
        </w:rPr>
        <w:t xml:space="preserve"> بعض المتصوفة استخدموا الإسرائيليات كرموزٍ للعبرة الروحية، لكن هذا مُنتقد لاختلاطه بأساطير غير موثوقة.  </w:t>
      </w:r>
    </w:p>
    <w:p w14:paraId="2617F2BB" w14:textId="0FFBCA18"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3. ضوابط التعامل مع الإسرائيليات</w:t>
      </w:r>
      <w:r w:rsidRPr="00E46AD2">
        <w:rPr>
          <w:rtl/>
          <w:lang w:val="fr-FR" w:eastAsia="fr-FR"/>
        </w:rPr>
        <w:t xml:space="preserve">  </w:t>
      </w:r>
      <w:r w:rsidR="0011109A" w:rsidRPr="00E46AD2">
        <w:rPr>
          <w:rtl/>
          <w:lang w:val="fr-FR" w:eastAsia="fr-FR"/>
        </w:rPr>
        <w:t xml:space="preserve">  </w:t>
      </w:r>
    </w:p>
    <w:p w14:paraId="7FC7C606" w14:textId="41C25B6A" w:rsidR="0011109A" w:rsidRPr="00E46AD2" w:rsidRDefault="006E2DD1" w:rsidP="001A721D">
      <w:pPr>
        <w:rPr>
          <w:rtl/>
          <w:lang w:val="fr-FR" w:eastAsia="fr-FR"/>
        </w:rPr>
      </w:pPr>
      <w:r w:rsidRPr="00E46AD2">
        <w:rPr>
          <w:rtl/>
          <w:lang w:val="fr-FR" w:eastAsia="fr-FR"/>
        </w:rPr>
        <w:t>أ</w:t>
      </w:r>
      <w:r w:rsidR="0064321B">
        <w:rPr>
          <w:rtl/>
          <w:lang w:val="fr-FR" w:eastAsia="fr-FR"/>
        </w:rPr>
        <w:t>"</w:t>
      </w:r>
      <w:r w:rsidRPr="00E46AD2">
        <w:rPr>
          <w:rtl/>
          <w:lang w:val="fr-FR" w:eastAsia="fr-FR"/>
        </w:rPr>
        <w:t xml:space="preserve">  </w:t>
      </w:r>
      <w:r w:rsidR="0011109A" w:rsidRPr="00E46AD2">
        <w:rPr>
          <w:rtl/>
          <w:lang w:val="fr-FR" w:eastAsia="fr-FR"/>
        </w:rPr>
        <w:t>التحقق من موافقة الشرع</w:t>
      </w:r>
      <w:r w:rsidR="006F76AF" w:rsidRPr="00E46AD2">
        <w:rPr>
          <w:rtl/>
          <w:lang w:val="fr-FR" w:eastAsia="fr-FR"/>
        </w:rPr>
        <w:t xml:space="preserve">  </w:t>
      </w:r>
      <w:r w:rsidR="0011109A" w:rsidRPr="00E46AD2">
        <w:rPr>
          <w:rtl/>
          <w:lang w:val="fr-FR" w:eastAsia="fr-FR"/>
        </w:rPr>
        <w:t xml:space="preserve">:  </w:t>
      </w:r>
    </w:p>
    <w:p w14:paraId="2E04C912" w14:textId="3BCDABEB" w:rsidR="0011109A" w:rsidRPr="00E46AD2" w:rsidRDefault="0011109A" w:rsidP="001A721D">
      <w:pPr>
        <w:rPr>
          <w:rtl/>
          <w:lang w:val="fr-FR" w:eastAsia="fr-FR"/>
        </w:rPr>
      </w:pPr>
      <w:r w:rsidRPr="00E46AD2">
        <w:rPr>
          <w:rtl/>
          <w:lang w:val="fr-FR" w:eastAsia="fr-FR"/>
        </w:rPr>
        <w:t xml:space="preserve">   - رفض كل ما يُخالف القرآن أو السنة </w:t>
      </w:r>
      <w:r w:rsidR="0064321B">
        <w:rPr>
          <w:rtl/>
          <w:lang w:val="fr-FR" w:eastAsia="fr-FR"/>
        </w:rPr>
        <w:t>"</w:t>
      </w:r>
      <w:r w:rsidRPr="00E46AD2">
        <w:rPr>
          <w:rtl/>
          <w:lang w:val="fr-FR" w:eastAsia="fr-FR"/>
        </w:rPr>
        <w:t>كوصف الأنبياء بصفات تناقص عصمتهم</w:t>
      </w:r>
      <w:r w:rsidR="0064321B">
        <w:rPr>
          <w:rtl/>
          <w:lang w:val="fr-FR" w:eastAsia="fr-FR"/>
        </w:rPr>
        <w:t>"</w:t>
      </w:r>
      <w:r w:rsidRPr="00E46AD2">
        <w:rPr>
          <w:rtl/>
          <w:lang w:val="fr-FR" w:eastAsia="fr-FR"/>
        </w:rPr>
        <w:t xml:space="preserve">.  </w:t>
      </w:r>
    </w:p>
    <w:p w14:paraId="68A86D44" w14:textId="7F32D4A1" w:rsidR="00BD482F" w:rsidRPr="00E46AD2" w:rsidRDefault="0011109A" w:rsidP="001A721D">
      <w:pPr>
        <w:rPr>
          <w:rtl/>
          <w:lang w:val="fr-FR" w:eastAsia="fr-FR"/>
        </w:rPr>
      </w:pPr>
      <w:r w:rsidRPr="00E46AD2">
        <w:rPr>
          <w:rtl/>
          <w:lang w:val="fr-FR" w:eastAsia="fr-FR"/>
        </w:rPr>
        <w:t xml:space="preserve">   - مثال: رواية "هاروت وماروت" التي وردت في بعض التفاسير كقصة ملائكة عصوا، بينما القرآن يذكرها في سياق السحر </w:t>
      </w:r>
      <w:r w:rsidR="0064321B">
        <w:rPr>
          <w:rtl/>
          <w:lang w:val="fr-FR" w:eastAsia="fr-FR"/>
        </w:rPr>
        <w:t>"</w:t>
      </w:r>
      <w:r w:rsidRPr="00E46AD2">
        <w:rPr>
          <w:rtl/>
          <w:lang w:val="fr-FR" w:eastAsia="fr-FR"/>
        </w:rPr>
        <w:t>البقرة: 102</w:t>
      </w:r>
      <w:r w:rsidR="0064321B">
        <w:rPr>
          <w:rtl/>
          <w:lang w:val="fr-FR" w:eastAsia="fr-FR"/>
        </w:rPr>
        <w:t>"</w:t>
      </w:r>
      <w:r w:rsidRPr="00E46AD2">
        <w:rPr>
          <w:rtl/>
          <w:lang w:val="fr-FR" w:eastAsia="fr-FR"/>
        </w:rPr>
        <w:t xml:space="preserve"> دون تفاصيل.  </w:t>
      </w:r>
    </w:p>
    <w:p w14:paraId="34F4A2E6" w14:textId="0C82A408" w:rsidR="0011109A" w:rsidRPr="00E46AD2" w:rsidRDefault="006E2DD1" w:rsidP="001A721D">
      <w:pPr>
        <w:rPr>
          <w:rtl/>
          <w:lang w:val="fr-FR" w:eastAsia="fr-FR"/>
        </w:rPr>
      </w:pPr>
      <w:r w:rsidRPr="00E46AD2">
        <w:rPr>
          <w:rtl/>
          <w:lang w:val="fr-FR" w:eastAsia="fr-FR"/>
        </w:rPr>
        <w:t>ب</w:t>
      </w:r>
      <w:r w:rsidR="0064321B">
        <w:rPr>
          <w:rtl/>
          <w:lang w:val="fr-FR" w:eastAsia="fr-FR"/>
        </w:rPr>
        <w:t>"</w:t>
      </w:r>
      <w:r w:rsidRPr="00E46AD2">
        <w:rPr>
          <w:rtl/>
          <w:lang w:val="fr-FR" w:eastAsia="fr-FR"/>
        </w:rPr>
        <w:t xml:space="preserve">  </w:t>
      </w:r>
      <w:r w:rsidR="0011109A" w:rsidRPr="00E46AD2">
        <w:rPr>
          <w:rtl/>
          <w:lang w:val="fr-FR" w:eastAsia="fr-FR"/>
        </w:rPr>
        <w:t>التمييز بين الغرض التربوي والحقيقة التاريخية</w:t>
      </w:r>
      <w:r w:rsidR="006F76AF" w:rsidRPr="00E46AD2">
        <w:rPr>
          <w:rtl/>
          <w:lang w:val="fr-FR" w:eastAsia="fr-FR"/>
        </w:rPr>
        <w:t xml:space="preserve">  </w:t>
      </w:r>
      <w:r w:rsidR="0011109A" w:rsidRPr="00E46AD2">
        <w:rPr>
          <w:rtl/>
          <w:lang w:val="fr-FR" w:eastAsia="fr-FR"/>
        </w:rPr>
        <w:t xml:space="preserve">:  </w:t>
      </w:r>
    </w:p>
    <w:p w14:paraId="578DACF7" w14:textId="77777777" w:rsidR="00BD482F" w:rsidRPr="00E46AD2" w:rsidRDefault="0011109A" w:rsidP="001A721D">
      <w:pPr>
        <w:rPr>
          <w:rtl/>
          <w:lang w:val="fr-FR" w:eastAsia="fr-FR"/>
        </w:rPr>
      </w:pPr>
      <w:r w:rsidRPr="00E46AD2">
        <w:rPr>
          <w:rtl/>
          <w:lang w:val="fr-FR" w:eastAsia="fr-FR"/>
        </w:rPr>
        <w:t xml:space="preserve">   - الإسرائيليات قد تُستخدم للعظة إن لم تُخالف الشرع، لكن لا تُعتبر حقائق دينية ملزمة.  </w:t>
      </w:r>
    </w:p>
    <w:p w14:paraId="6C880E7E" w14:textId="23E11185" w:rsidR="0011109A" w:rsidRPr="00E46AD2" w:rsidRDefault="006E2DD1" w:rsidP="001A721D">
      <w:pPr>
        <w:rPr>
          <w:rtl/>
          <w:lang w:val="fr-FR" w:eastAsia="fr-FR"/>
        </w:rPr>
      </w:pPr>
      <w:r w:rsidRPr="00E46AD2">
        <w:rPr>
          <w:rtl/>
          <w:lang w:val="fr-FR" w:eastAsia="fr-FR"/>
        </w:rPr>
        <w:t>ج</w:t>
      </w:r>
      <w:r w:rsidR="0064321B">
        <w:rPr>
          <w:rtl/>
          <w:lang w:val="fr-FR" w:eastAsia="fr-FR"/>
        </w:rPr>
        <w:t>"</w:t>
      </w:r>
      <w:r w:rsidRPr="00E46AD2">
        <w:rPr>
          <w:rtl/>
          <w:lang w:val="fr-FR" w:eastAsia="fr-FR"/>
        </w:rPr>
        <w:t xml:space="preserve">  </w:t>
      </w:r>
      <w:r w:rsidR="0011109A" w:rsidRPr="00E46AD2">
        <w:rPr>
          <w:rtl/>
          <w:lang w:val="fr-FR" w:eastAsia="fr-FR"/>
        </w:rPr>
        <w:t>الاعتماد على المصادر الإسلامية أولًا</w:t>
      </w:r>
      <w:r w:rsidR="006F76AF" w:rsidRPr="00E46AD2">
        <w:rPr>
          <w:rtl/>
          <w:lang w:val="fr-FR" w:eastAsia="fr-FR"/>
        </w:rPr>
        <w:t xml:space="preserve">  </w:t>
      </w:r>
      <w:r w:rsidR="0011109A" w:rsidRPr="00E46AD2">
        <w:rPr>
          <w:rtl/>
          <w:lang w:val="fr-FR" w:eastAsia="fr-FR"/>
        </w:rPr>
        <w:t xml:space="preserve">:  </w:t>
      </w:r>
    </w:p>
    <w:p w14:paraId="07E8AC20" w14:textId="77777777" w:rsidR="00BD482F" w:rsidRPr="00E46AD2" w:rsidRDefault="0011109A" w:rsidP="001A721D">
      <w:pPr>
        <w:rPr>
          <w:rtl/>
          <w:lang w:val="fr-FR" w:eastAsia="fr-FR"/>
        </w:rPr>
      </w:pPr>
      <w:r w:rsidRPr="00E46AD2">
        <w:rPr>
          <w:rtl/>
          <w:lang w:val="fr-FR" w:eastAsia="fr-FR"/>
        </w:rPr>
        <w:t xml:space="preserve">   - تفسير القرآن بالقرآن، ثم بالسنة الصحيحة، ثم بأقوال الصحابة، وعدم تقديم الإسرائيليات على هذه المصادر.  </w:t>
      </w:r>
    </w:p>
    <w:p w14:paraId="19A77C9D" w14:textId="57A6F46F" w:rsidR="0011109A" w:rsidRPr="00E46AD2" w:rsidRDefault="006E2DD1" w:rsidP="001A721D">
      <w:pPr>
        <w:rPr>
          <w:rtl/>
          <w:lang w:val="fr-FR" w:eastAsia="fr-FR"/>
        </w:rPr>
      </w:pPr>
      <w:r w:rsidRPr="00E46AD2">
        <w:rPr>
          <w:rtl/>
          <w:lang w:val="fr-FR" w:eastAsia="fr-FR"/>
        </w:rPr>
        <w:t>د</w:t>
      </w:r>
      <w:r w:rsidR="0064321B">
        <w:rPr>
          <w:rtl/>
          <w:lang w:val="fr-FR" w:eastAsia="fr-FR"/>
        </w:rPr>
        <w:t>"</w:t>
      </w:r>
      <w:r w:rsidRPr="00E46AD2">
        <w:rPr>
          <w:rtl/>
          <w:lang w:val="fr-FR" w:eastAsia="fr-FR"/>
        </w:rPr>
        <w:t xml:space="preserve">  </w:t>
      </w:r>
      <w:r w:rsidR="0011109A" w:rsidRPr="00E46AD2">
        <w:rPr>
          <w:rtl/>
          <w:lang w:val="fr-FR" w:eastAsia="fr-FR"/>
        </w:rPr>
        <w:t>النقد السندي والمتن</w:t>
      </w:r>
      <w:r w:rsidR="006F76AF" w:rsidRPr="00E46AD2">
        <w:rPr>
          <w:rtl/>
          <w:lang w:val="fr-FR" w:eastAsia="fr-FR"/>
        </w:rPr>
        <w:t xml:space="preserve">  </w:t>
      </w:r>
      <w:r w:rsidR="0011109A" w:rsidRPr="00E46AD2">
        <w:rPr>
          <w:rtl/>
          <w:lang w:val="fr-FR" w:eastAsia="fr-FR"/>
        </w:rPr>
        <w:t xml:space="preserve">:  </w:t>
      </w:r>
    </w:p>
    <w:p w14:paraId="55FB6B53" w14:textId="62B0C286" w:rsidR="00BD482F" w:rsidRPr="00E46AD2" w:rsidRDefault="0011109A" w:rsidP="001A721D">
      <w:pPr>
        <w:rPr>
          <w:rtl/>
          <w:lang w:val="fr-FR" w:eastAsia="fr-FR"/>
        </w:rPr>
      </w:pPr>
      <w:r w:rsidRPr="00E46AD2">
        <w:rPr>
          <w:rtl/>
          <w:lang w:val="fr-FR" w:eastAsia="fr-FR"/>
        </w:rPr>
        <w:t xml:space="preserve">   - نقد سند الرواية </w:t>
      </w:r>
      <w:r w:rsidR="0064321B">
        <w:rPr>
          <w:rtl/>
          <w:lang w:val="fr-FR" w:eastAsia="fr-FR"/>
        </w:rPr>
        <w:t>"</w:t>
      </w:r>
      <w:r w:rsidRPr="00E46AD2">
        <w:rPr>
          <w:rtl/>
          <w:lang w:val="fr-FR" w:eastAsia="fr-FR"/>
        </w:rPr>
        <w:t>هل نقلها ثقة؟</w:t>
      </w:r>
      <w:r w:rsidR="0064321B">
        <w:rPr>
          <w:rtl/>
          <w:lang w:val="fr-FR" w:eastAsia="fr-FR"/>
        </w:rPr>
        <w:t>"</w:t>
      </w:r>
      <w:r w:rsidRPr="00E46AD2">
        <w:rPr>
          <w:rtl/>
          <w:lang w:val="fr-FR" w:eastAsia="fr-FR"/>
        </w:rPr>
        <w:t xml:space="preserve">، ثم نقد المتن </w:t>
      </w:r>
      <w:r w:rsidR="0064321B">
        <w:rPr>
          <w:rtl/>
          <w:lang w:val="fr-FR" w:eastAsia="fr-FR"/>
        </w:rPr>
        <w:t>"</w:t>
      </w:r>
      <w:r w:rsidRPr="00E46AD2">
        <w:rPr>
          <w:rtl/>
          <w:lang w:val="fr-FR" w:eastAsia="fr-FR"/>
        </w:rPr>
        <w:t>هل يتناقض مع العقل أو النقل؟</w:t>
      </w:r>
      <w:r w:rsidR="0064321B">
        <w:rPr>
          <w:rtl/>
          <w:lang w:val="fr-FR" w:eastAsia="fr-FR"/>
        </w:rPr>
        <w:t>"</w:t>
      </w:r>
      <w:r w:rsidRPr="00E46AD2">
        <w:rPr>
          <w:rtl/>
          <w:lang w:val="fr-FR" w:eastAsia="fr-FR"/>
        </w:rPr>
        <w:t xml:space="preserve">.  </w:t>
      </w:r>
    </w:p>
    <w:p w14:paraId="6FA9A9D3" w14:textId="61791CF8"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4. إشكالات منهجية</w:t>
      </w:r>
      <w:r w:rsidRPr="00E46AD2">
        <w:rPr>
          <w:rtl/>
          <w:lang w:val="fr-FR" w:eastAsia="fr-FR"/>
        </w:rPr>
        <w:t xml:space="preserve">  </w:t>
      </w:r>
      <w:r w:rsidR="0011109A" w:rsidRPr="00E46AD2">
        <w:rPr>
          <w:rtl/>
          <w:lang w:val="fr-FR" w:eastAsia="fr-FR"/>
        </w:rPr>
        <w:t xml:space="preserve">  </w:t>
      </w:r>
    </w:p>
    <w:p w14:paraId="5AE4EFB3" w14:textId="02E5E2C7"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الخلط بين التاريخ </w:t>
      </w:r>
      <w:r w:rsidR="006E2DD1" w:rsidRPr="00E46AD2">
        <w:rPr>
          <w:rtl/>
          <w:lang w:val="fr-FR" w:eastAsia="fr-FR"/>
        </w:rPr>
        <w:t>والدين :</w:t>
      </w:r>
      <w:r w:rsidRPr="00E46AD2">
        <w:rPr>
          <w:rtl/>
          <w:lang w:val="fr-FR" w:eastAsia="fr-FR"/>
        </w:rPr>
        <w:t xml:space="preserve"> بعض المفسرين قدَّموا الإسرائيليات كحقائق دينية، مما أدى إلى تشويه صورة الأنبياء أو إدخال خرافات.  </w:t>
      </w:r>
    </w:p>
    <w:p w14:paraId="1BCC7D2C" w14:textId="01F2B2D4"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التأثير على </w:t>
      </w:r>
      <w:r w:rsidR="006E2DD1" w:rsidRPr="00E46AD2">
        <w:rPr>
          <w:rtl/>
          <w:lang w:val="fr-FR" w:eastAsia="fr-FR"/>
        </w:rPr>
        <w:t>العقيدة :</w:t>
      </w:r>
      <w:r w:rsidRPr="00E46AD2">
        <w:rPr>
          <w:rtl/>
          <w:lang w:val="fr-FR" w:eastAsia="fr-FR"/>
        </w:rPr>
        <w:t xml:space="preserve"> مثل روايات "الغرانيق" المكذوبة التي زعمت أن النبي ﷺ مدح آلهة قريش، وهي روايات باطلة.  </w:t>
      </w:r>
    </w:p>
    <w:p w14:paraId="0F3CEC42" w14:textId="154D9265" w:rsidR="00BD482F"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الاستغلال </w:t>
      </w:r>
      <w:r w:rsidR="006E2DD1" w:rsidRPr="00E46AD2">
        <w:rPr>
          <w:rtl/>
          <w:lang w:val="fr-FR" w:eastAsia="fr-FR"/>
        </w:rPr>
        <w:t>السياسي :</w:t>
      </w:r>
      <w:r w:rsidRPr="00E46AD2">
        <w:rPr>
          <w:rtl/>
          <w:lang w:val="fr-FR" w:eastAsia="fr-FR"/>
        </w:rPr>
        <w:t xml:space="preserve"> بعض الإسرائيليات استُخدمت لتبرير صراعات مذهبية أو سياسية </w:t>
      </w:r>
      <w:r w:rsidR="0064321B">
        <w:rPr>
          <w:rtl/>
          <w:lang w:val="fr-FR" w:eastAsia="fr-FR"/>
        </w:rPr>
        <w:t>"</w:t>
      </w:r>
      <w:r w:rsidRPr="00E46AD2">
        <w:rPr>
          <w:rtl/>
          <w:lang w:val="fr-FR" w:eastAsia="fr-FR"/>
        </w:rPr>
        <w:t>كبعض روايات الفتن</w:t>
      </w:r>
      <w:r w:rsidR="0064321B">
        <w:rPr>
          <w:rtl/>
          <w:lang w:val="fr-FR" w:eastAsia="fr-FR"/>
        </w:rPr>
        <w:t>"</w:t>
      </w:r>
      <w:r w:rsidRPr="00E46AD2">
        <w:rPr>
          <w:rtl/>
          <w:lang w:val="fr-FR" w:eastAsia="fr-FR"/>
        </w:rPr>
        <w:t xml:space="preserve">.  </w:t>
      </w:r>
    </w:p>
    <w:p w14:paraId="6017F4F8" w14:textId="1A205460"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5. منهج النبي ﷺ والصحابة</w:t>
      </w:r>
      <w:r w:rsidRPr="00E46AD2">
        <w:rPr>
          <w:rtl/>
          <w:lang w:val="fr-FR" w:eastAsia="fr-FR"/>
        </w:rPr>
        <w:t xml:space="preserve">  </w:t>
      </w:r>
      <w:r w:rsidR="0011109A" w:rsidRPr="00E46AD2">
        <w:rPr>
          <w:rtl/>
          <w:lang w:val="fr-FR" w:eastAsia="fr-FR"/>
        </w:rPr>
        <w:t xml:space="preserve">  </w:t>
      </w:r>
    </w:p>
    <w:p w14:paraId="121DBF3D" w14:textId="02ED8010"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موقف النبي </w:t>
      </w:r>
      <w:r w:rsidR="006E2DD1" w:rsidRPr="00E46AD2">
        <w:rPr>
          <w:rtl/>
          <w:lang w:val="fr-FR" w:eastAsia="fr-FR"/>
        </w:rPr>
        <w:t>ﷺ :</w:t>
      </w:r>
      <w:r w:rsidRPr="00E46AD2">
        <w:rPr>
          <w:rtl/>
          <w:lang w:val="fr-FR" w:eastAsia="fr-FR"/>
        </w:rPr>
        <w:t xml:space="preserve"> حثَّ على الحذر من الإسرائيليات، كما في حديث: </w:t>
      </w:r>
      <w:r w:rsidR="006F76AF" w:rsidRPr="00E46AD2">
        <w:rPr>
          <w:rtl/>
          <w:lang w:val="fr-FR" w:eastAsia="fr-FR"/>
        </w:rPr>
        <w:t xml:space="preserve"> </w:t>
      </w:r>
      <w:r w:rsidRPr="00E46AD2">
        <w:rPr>
          <w:rtl/>
          <w:lang w:val="fr-FR" w:eastAsia="fr-FR"/>
        </w:rPr>
        <w:t>«لا تُصَدِّقوا أهل الكتاب ولا تُكَذِّبوهم، وقولوا: آمَنَّا بِالَّذِي أُنزِلَ إِلَيْنَا»</w:t>
      </w:r>
      <w:r w:rsidR="006F76AF" w:rsidRPr="00E46AD2">
        <w:rPr>
          <w:rtl/>
          <w:lang w:val="fr-FR" w:eastAsia="fr-FR"/>
        </w:rPr>
        <w:t xml:space="preserve"> </w:t>
      </w:r>
      <w:r w:rsidRPr="00E46AD2">
        <w:rPr>
          <w:rtl/>
          <w:lang w:val="fr-FR" w:eastAsia="fr-FR"/>
        </w:rPr>
        <w:t xml:space="preserve"> </w:t>
      </w:r>
      <w:r w:rsidR="0064321B">
        <w:rPr>
          <w:rtl/>
          <w:lang w:val="fr-FR" w:eastAsia="fr-FR"/>
        </w:rPr>
        <w:t>"</w:t>
      </w:r>
      <w:r w:rsidRPr="00E46AD2">
        <w:rPr>
          <w:rtl/>
          <w:lang w:val="fr-FR" w:eastAsia="fr-FR"/>
        </w:rPr>
        <w:t>البخاري</w:t>
      </w:r>
      <w:r w:rsidR="0064321B">
        <w:rPr>
          <w:rtl/>
          <w:lang w:val="fr-FR" w:eastAsia="fr-FR"/>
        </w:rPr>
        <w:t>"</w:t>
      </w:r>
      <w:r w:rsidRPr="00E46AD2">
        <w:rPr>
          <w:rtl/>
          <w:lang w:val="fr-FR" w:eastAsia="fr-FR"/>
        </w:rPr>
        <w:t xml:space="preserve">.  </w:t>
      </w:r>
    </w:p>
    <w:p w14:paraId="6F217566" w14:textId="324344A7" w:rsidR="00BD482F"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موقف عمر بن </w:t>
      </w:r>
      <w:r w:rsidR="006E2DD1" w:rsidRPr="00E46AD2">
        <w:rPr>
          <w:rtl/>
          <w:lang w:val="fr-FR" w:eastAsia="fr-FR"/>
        </w:rPr>
        <w:t>الخطاب :</w:t>
      </w:r>
      <w:r w:rsidRPr="00E46AD2">
        <w:rPr>
          <w:rtl/>
          <w:lang w:val="fr-FR" w:eastAsia="fr-FR"/>
        </w:rPr>
        <w:t xml:space="preserve"> منع الصحابة من كثرة النقل عن أهل الكتاب، وقال: </w:t>
      </w:r>
      <w:r w:rsidR="006F76AF" w:rsidRPr="00E46AD2">
        <w:rPr>
          <w:rtl/>
          <w:lang w:val="fr-FR" w:eastAsia="fr-FR"/>
        </w:rPr>
        <w:t xml:space="preserve"> </w:t>
      </w:r>
      <w:r w:rsidRPr="00E46AD2">
        <w:rPr>
          <w:rtl/>
          <w:lang w:val="fr-FR" w:eastAsia="fr-FR"/>
        </w:rPr>
        <w:t>«كفانا كتاب الله»</w:t>
      </w:r>
      <w:r w:rsidR="006F76AF" w:rsidRPr="00E46AD2">
        <w:rPr>
          <w:rtl/>
          <w:lang w:val="fr-FR" w:eastAsia="fr-FR"/>
        </w:rPr>
        <w:t xml:space="preserve"> </w:t>
      </w:r>
      <w:r w:rsidRPr="00E46AD2">
        <w:rPr>
          <w:rtl/>
          <w:lang w:val="fr-FR" w:eastAsia="fr-FR"/>
        </w:rPr>
        <w:t xml:space="preserve">.  </w:t>
      </w:r>
    </w:p>
    <w:p w14:paraId="31D13952" w14:textId="121D6765"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6. رؤية معاصرة: بين الحفظ والتجديد</w:t>
      </w:r>
      <w:r w:rsidRPr="00E46AD2">
        <w:rPr>
          <w:rtl/>
          <w:lang w:val="fr-FR" w:eastAsia="fr-FR"/>
        </w:rPr>
        <w:t xml:space="preserve">  </w:t>
      </w:r>
      <w:r w:rsidR="0011109A" w:rsidRPr="00E46AD2">
        <w:rPr>
          <w:rtl/>
          <w:lang w:val="fr-FR" w:eastAsia="fr-FR"/>
        </w:rPr>
        <w:t xml:space="preserve">  </w:t>
      </w:r>
    </w:p>
    <w:p w14:paraId="4290CE5D" w14:textId="3581E803"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النقد </w:t>
      </w:r>
      <w:r w:rsidR="006E2DD1" w:rsidRPr="00E46AD2">
        <w:rPr>
          <w:rtl/>
          <w:lang w:val="fr-FR" w:eastAsia="fr-FR"/>
        </w:rPr>
        <w:t>الحديث :</w:t>
      </w:r>
      <w:r w:rsidRPr="00E46AD2">
        <w:rPr>
          <w:rtl/>
          <w:lang w:val="fr-FR" w:eastAsia="fr-FR"/>
        </w:rPr>
        <w:t xml:space="preserve"> الدراسات الاستشراقية والعقلانية استغلت الإسرائيليات لزعزعة الثقة بالتفسير الإسلامي، مما يستدعي تنقية التراث التفسيري منها.  </w:t>
      </w:r>
    </w:p>
    <w:p w14:paraId="48499BE1" w14:textId="53010983"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التفسير </w:t>
      </w:r>
      <w:r w:rsidR="006E2DD1" w:rsidRPr="00E46AD2">
        <w:rPr>
          <w:rtl/>
          <w:lang w:val="fr-FR" w:eastAsia="fr-FR"/>
        </w:rPr>
        <w:t>الموضوعي :</w:t>
      </w:r>
      <w:r w:rsidRPr="00E46AD2">
        <w:rPr>
          <w:rtl/>
          <w:lang w:val="fr-FR" w:eastAsia="fr-FR"/>
        </w:rPr>
        <w:t xml:space="preserve"> التركيز على مقاصد القصص القرآني </w:t>
      </w:r>
      <w:r w:rsidR="0064321B">
        <w:rPr>
          <w:rtl/>
          <w:lang w:val="fr-FR" w:eastAsia="fr-FR"/>
        </w:rPr>
        <w:t>"</w:t>
      </w:r>
      <w:r w:rsidRPr="00E46AD2">
        <w:rPr>
          <w:rtl/>
          <w:lang w:val="fr-FR" w:eastAsia="fr-FR"/>
        </w:rPr>
        <w:t>كالعبرة والموعظة</w:t>
      </w:r>
      <w:r w:rsidR="0064321B">
        <w:rPr>
          <w:rtl/>
          <w:lang w:val="fr-FR" w:eastAsia="fr-FR"/>
        </w:rPr>
        <w:t>"</w:t>
      </w:r>
      <w:r w:rsidRPr="00E46AD2">
        <w:rPr>
          <w:rtl/>
          <w:lang w:val="fr-FR" w:eastAsia="fr-FR"/>
        </w:rPr>
        <w:t xml:space="preserve"> دون الخوض في التفاصيل غير المؤكدة.  </w:t>
      </w:r>
    </w:p>
    <w:p w14:paraId="7A67CAB9" w14:textId="767D1287" w:rsidR="00BD482F"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توظيف العلوم </w:t>
      </w:r>
      <w:r w:rsidR="006E2DD1" w:rsidRPr="00E46AD2">
        <w:rPr>
          <w:rtl/>
          <w:lang w:val="fr-FR" w:eastAsia="fr-FR"/>
        </w:rPr>
        <w:t>المساعدة :</w:t>
      </w:r>
      <w:r w:rsidRPr="00E46AD2">
        <w:rPr>
          <w:rtl/>
          <w:lang w:val="fr-FR" w:eastAsia="fr-FR"/>
        </w:rPr>
        <w:t xml:space="preserve"> كعلم الآثار والتاريخ المقارن للتحقق من صحة بعض الروايات، مع الحذر من الإسقاطات المادية على النص القرآني.  </w:t>
      </w:r>
    </w:p>
    <w:p w14:paraId="55852ACE" w14:textId="5E8BB591"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7. أمثلة تطبيقية</w:t>
      </w:r>
      <w:r w:rsidRPr="00E46AD2">
        <w:rPr>
          <w:rtl/>
          <w:lang w:val="fr-FR" w:eastAsia="fr-FR"/>
        </w:rPr>
        <w:t xml:space="preserve">  </w:t>
      </w:r>
      <w:r w:rsidR="0011109A" w:rsidRPr="00E46AD2">
        <w:rPr>
          <w:rtl/>
          <w:lang w:val="fr-FR" w:eastAsia="fr-FR"/>
        </w:rPr>
        <w:t xml:space="preserve">  </w:t>
      </w:r>
    </w:p>
    <w:p w14:paraId="70C81725" w14:textId="06D4E757" w:rsidR="0011109A"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قصة هابيل </w:t>
      </w:r>
      <w:r w:rsidR="006E2DD1" w:rsidRPr="00E46AD2">
        <w:rPr>
          <w:rtl/>
          <w:lang w:val="fr-FR" w:eastAsia="fr-FR"/>
        </w:rPr>
        <w:t>وقابيل :</w:t>
      </w:r>
      <w:r w:rsidRPr="00E46AD2">
        <w:rPr>
          <w:rtl/>
          <w:lang w:val="fr-FR" w:eastAsia="fr-FR"/>
        </w:rPr>
        <w:t xml:space="preserve"> القرآن ذكرها بإيجاز </w:t>
      </w:r>
      <w:r w:rsidR="0064321B">
        <w:rPr>
          <w:rtl/>
          <w:lang w:val="fr-FR" w:eastAsia="fr-FR"/>
        </w:rPr>
        <w:t>"</w:t>
      </w:r>
      <w:r w:rsidRPr="00E46AD2">
        <w:rPr>
          <w:rtl/>
          <w:lang w:val="fr-FR" w:eastAsia="fr-FR"/>
        </w:rPr>
        <w:t>المائدة: 27-32</w:t>
      </w:r>
      <w:r w:rsidR="0064321B">
        <w:rPr>
          <w:rtl/>
          <w:lang w:val="fr-FR" w:eastAsia="fr-FR"/>
        </w:rPr>
        <w:t>"</w:t>
      </w:r>
      <w:r w:rsidRPr="00E46AD2">
        <w:rPr>
          <w:rtl/>
          <w:lang w:val="fr-FR" w:eastAsia="fr-FR"/>
        </w:rPr>
        <w:t xml:space="preserve">، بينما التفاسير أضافت تفاصيل </w:t>
      </w:r>
      <w:r w:rsidR="0064321B">
        <w:rPr>
          <w:rtl/>
          <w:lang w:val="fr-FR" w:eastAsia="fr-FR"/>
        </w:rPr>
        <w:t>"</w:t>
      </w:r>
      <w:r w:rsidRPr="00E46AD2">
        <w:rPr>
          <w:rtl/>
          <w:lang w:val="fr-FR" w:eastAsia="fr-FR"/>
        </w:rPr>
        <w:t>كاسم أخت قابيل</w:t>
      </w:r>
      <w:r w:rsidR="0064321B">
        <w:rPr>
          <w:rtl/>
          <w:lang w:val="fr-FR" w:eastAsia="fr-FR"/>
        </w:rPr>
        <w:t>"</w:t>
      </w:r>
      <w:r w:rsidRPr="00E46AD2">
        <w:rPr>
          <w:rtl/>
          <w:lang w:val="fr-FR" w:eastAsia="fr-FR"/>
        </w:rPr>
        <w:t xml:space="preserve"> من الإسرائيليات دون سند شرعي.  </w:t>
      </w:r>
    </w:p>
    <w:p w14:paraId="21980360" w14:textId="5A4A6EF4" w:rsidR="00BD482F" w:rsidRPr="00E46AD2" w:rsidRDefault="0011109A"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قصة ذي </w:t>
      </w:r>
      <w:r w:rsidR="006E2DD1" w:rsidRPr="00E46AD2">
        <w:rPr>
          <w:rtl/>
          <w:lang w:val="fr-FR" w:eastAsia="fr-FR"/>
        </w:rPr>
        <w:t>القرنين :</w:t>
      </w:r>
      <w:r w:rsidRPr="00E46AD2">
        <w:rPr>
          <w:rtl/>
          <w:lang w:val="fr-FR" w:eastAsia="fr-FR"/>
        </w:rPr>
        <w:t xml:space="preserve"> القرآن لم يُحدد هويته، لكن بعض المفسرين ربطوه بالإسكندر الأكبر استنادًا إلى روايات أهل الكتاب.  </w:t>
      </w:r>
    </w:p>
    <w:p w14:paraId="6F900404" w14:textId="74450F2D" w:rsidR="0011109A" w:rsidRPr="00E46AD2" w:rsidRDefault="006F76AF" w:rsidP="001A721D">
      <w:pPr>
        <w:rPr>
          <w:rtl/>
          <w:lang w:val="fr-FR" w:eastAsia="fr-FR"/>
        </w:rPr>
      </w:pPr>
      <w:r w:rsidRPr="00E46AD2">
        <w:rPr>
          <w:rtl/>
          <w:lang w:val="fr-FR" w:eastAsia="fr-FR"/>
        </w:rPr>
        <w:t xml:space="preserve">   </w:t>
      </w:r>
      <w:r w:rsidR="0011109A" w:rsidRPr="00E46AD2">
        <w:rPr>
          <w:rtl/>
          <w:lang w:val="fr-FR" w:eastAsia="fr-FR"/>
        </w:rPr>
        <w:t xml:space="preserve"> </w:t>
      </w:r>
      <w:r w:rsidRPr="00E46AD2">
        <w:rPr>
          <w:rtl/>
          <w:lang w:val="fr-FR" w:eastAsia="fr-FR"/>
        </w:rPr>
        <w:t xml:space="preserve">  </w:t>
      </w:r>
      <w:r w:rsidR="0011109A" w:rsidRPr="00E46AD2">
        <w:rPr>
          <w:rtl/>
          <w:lang w:val="fr-FR" w:eastAsia="fr-FR"/>
        </w:rPr>
        <w:t>الخلاصة</w:t>
      </w:r>
      <w:r w:rsidRPr="00E46AD2">
        <w:rPr>
          <w:rtl/>
          <w:lang w:val="fr-FR" w:eastAsia="fr-FR"/>
        </w:rPr>
        <w:t xml:space="preserve">  </w:t>
      </w:r>
      <w:r w:rsidR="0011109A" w:rsidRPr="00E46AD2">
        <w:rPr>
          <w:rtl/>
          <w:lang w:val="fr-FR" w:eastAsia="fr-FR"/>
        </w:rPr>
        <w:t xml:space="preserve">  </w:t>
      </w:r>
    </w:p>
    <w:p w14:paraId="02F6FC93" w14:textId="77777777" w:rsidR="0011109A" w:rsidRPr="00E46AD2" w:rsidRDefault="0011109A" w:rsidP="001A721D">
      <w:pPr>
        <w:rPr>
          <w:rtl/>
          <w:lang w:val="fr-FR" w:eastAsia="fr-FR"/>
        </w:rPr>
      </w:pPr>
      <w:r w:rsidRPr="00E46AD2">
        <w:rPr>
          <w:rtl/>
          <w:lang w:val="fr-FR" w:eastAsia="fr-FR"/>
        </w:rPr>
        <w:t xml:space="preserve">التعامل مع الإسرائيليات يجب أن يكون بـ:  </w:t>
      </w:r>
    </w:p>
    <w:p w14:paraId="58445543" w14:textId="1EA55576" w:rsidR="0011109A" w:rsidRPr="00E46AD2" w:rsidRDefault="0011109A" w:rsidP="001A721D">
      <w:pPr>
        <w:rPr>
          <w:rtl/>
          <w:lang w:val="fr-FR" w:eastAsia="fr-FR"/>
        </w:rPr>
      </w:pPr>
      <w:r w:rsidRPr="00E46AD2">
        <w:rPr>
          <w:rtl/>
          <w:lang w:val="fr-FR" w:eastAsia="fr-FR"/>
        </w:rPr>
        <w:t xml:space="preserve">1. </w:t>
      </w:r>
      <w:r w:rsidR="006F76AF" w:rsidRPr="00E46AD2">
        <w:rPr>
          <w:rtl/>
          <w:lang w:val="fr-FR" w:eastAsia="fr-FR"/>
        </w:rPr>
        <w:t xml:space="preserve">  </w:t>
      </w:r>
      <w:r w:rsidR="006E2DD1" w:rsidRPr="00E46AD2">
        <w:rPr>
          <w:rtl/>
          <w:lang w:val="fr-FR" w:eastAsia="fr-FR"/>
        </w:rPr>
        <w:t>الحيطة :</w:t>
      </w:r>
      <w:r w:rsidRPr="00E46AD2">
        <w:rPr>
          <w:rtl/>
          <w:lang w:val="fr-FR" w:eastAsia="fr-FR"/>
        </w:rPr>
        <w:t xml:space="preserve"> عدم اعتبارها مصدرًا تشريعيًّا أو عقائديًّا.  </w:t>
      </w:r>
    </w:p>
    <w:p w14:paraId="5087DE95" w14:textId="4243845D" w:rsidR="0011109A" w:rsidRPr="00E46AD2" w:rsidRDefault="0011109A" w:rsidP="001A721D">
      <w:pPr>
        <w:rPr>
          <w:rtl/>
          <w:lang w:val="fr-FR" w:eastAsia="fr-FR"/>
        </w:rPr>
      </w:pPr>
      <w:r w:rsidRPr="00E46AD2">
        <w:rPr>
          <w:rtl/>
          <w:lang w:val="fr-FR" w:eastAsia="fr-FR"/>
        </w:rPr>
        <w:t xml:space="preserve">2. </w:t>
      </w:r>
      <w:r w:rsidR="006F76AF" w:rsidRPr="00E46AD2">
        <w:rPr>
          <w:rtl/>
          <w:lang w:val="fr-FR" w:eastAsia="fr-FR"/>
        </w:rPr>
        <w:t xml:space="preserve">  </w:t>
      </w:r>
      <w:r w:rsidR="006E2DD1" w:rsidRPr="00E46AD2">
        <w:rPr>
          <w:rtl/>
          <w:lang w:val="fr-FR" w:eastAsia="fr-FR"/>
        </w:rPr>
        <w:t>النقد :</w:t>
      </w:r>
      <w:r w:rsidRPr="00E46AD2">
        <w:rPr>
          <w:rtl/>
          <w:lang w:val="fr-FR" w:eastAsia="fr-FR"/>
        </w:rPr>
        <w:t xml:space="preserve"> تمييز الصحيح من الضعيف وفق ضوابط الشرع.  </w:t>
      </w:r>
    </w:p>
    <w:p w14:paraId="414915E4" w14:textId="637A4765" w:rsidR="00BD482F" w:rsidRPr="00E46AD2" w:rsidRDefault="0011109A" w:rsidP="001A721D">
      <w:pPr>
        <w:rPr>
          <w:rtl/>
          <w:lang w:val="fr-FR" w:eastAsia="fr-FR"/>
        </w:rPr>
      </w:pPr>
      <w:r w:rsidRPr="00E46AD2">
        <w:rPr>
          <w:rtl/>
          <w:lang w:val="fr-FR" w:eastAsia="fr-FR"/>
        </w:rPr>
        <w:t xml:space="preserve">3. </w:t>
      </w:r>
      <w:r w:rsidR="006F76AF" w:rsidRPr="00E46AD2">
        <w:rPr>
          <w:rtl/>
          <w:lang w:val="fr-FR" w:eastAsia="fr-FR"/>
        </w:rPr>
        <w:t xml:space="preserve">  </w:t>
      </w:r>
      <w:r w:rsidRPr="00E46AD2">
        <w:rPr>
          <w:rtl/>
          <w:lang w:val="fr-FR" w:eastAsia="fr-FR"/>
        </w:rPr>
        <w:t xml:space="preserve">التركيز على المقصد </w:t>
      </w:r>
      <w:r w:rsidR="006E2DD1" w:rsidRPr="00E46AD2">
        <w:rPr>
          <w:rtl/>
          <w:lang w:val="fr-FR" w:eastAsia="fr-FR"/>
        </w:rPr>
        <w:t>القرآني :</w:t>
      </w:r>
      <w:r w:rsidRPr="00E46AD2">
        <w:rPr>
          <w:rtl/>
          <w:lang w:val="fr-FR" w:eastAsia="fr-FR"/>
        </w:rPr>
        <w:t xml:space="preserve"> كالعبرة والموعظة، دون التورط في تفاصيل لا فائدة منها.  </w:t>
      </w:r>
    </w:p>
    <w:p w14:paraId="501E340C" w14:textId="77777777" w:rsidR="00BD482F" w:rsidRPr="00E46AD2" w:rsidRDefault="0011109A" w:rsidP="001A721D">
      <w:pPr>
        <w:rPr>
          <w:rtl/>
          <w:lang w:val="fr-FR" w:eastAsia="fr-FR"/>
        </w:rPr>
      </w:pPr>
      <w:r w:rsidRPr="00E46AD2">
        <w:rPr>
          <w:rtl/>
          <w:lang w:val="fr-FR" w:eastAsia="fr-FR"/>
        </w:rPr>
        <w:t>السؤال الأهم: كيف نوفق بين الاستفادة من الإسرائيليات كجزء من التراث الإنساني، والحفاظ على نقاء التفسير القرآني؟ ما رأيك؟</w:t>
      </w:r>
    </w:p>
    <w:p w14:paraId="5511CAE7" w14:textId="28C1CF99" w:rsidR="006458D5" w:rsidRPr="00E46AD2" w:rsidRDefault="00901AC9" w:rsidP="008A0417">
      <w:pPr>
        <w:pStyle w:val="1"/>
        <w:rPr>
          <w:rtl/>
        </w:rPr>
      </w:pPr>
      <w:bookmarkStart w:id="83" w:name="_Toc192269153"/>
      <w:bookmarkStart w:id="84" w:name="_Toc199407065"/>
      <w:r w:rsidRPr="00E46AD2">
        <w:rPr>
          <w:rtl/>
        </w:rPr>
        <w:t xml:space="preserve">الفرق بين التفسير الرمزي </w:t>
      </w:r>
      <w:r w:rsidR="0064321B">
        <w:rPr>
          <w:rtl/>
        </w:rPr>
        <w:t>"</w:t>
      </w:r>
      <w:r w:rsidRPr="00E46AD2">
        <w:rPr>
          <w:rtl/>
        </w:rPr>
        <w:t>الباطني</w:t>
      </w:r>
      <w:r w:rsidR="0064321B">
        <w:rPr>
          <w:rtl/>
        </w:rPr>
        <w:t>"</w:t>
      </w:r>
      <w:r w:rsidRPr="00E46AD2">
        <w:rPr>
          <w:rtl/>
        </w:rPr>
        <w:t xml:space="preserve"> والتأويل العلماني للنصوص الدينية</w:t>
      </w:r>
      <w:bookmarkEnd w:id="83"/>
      <w:bookmarkEnd w:id="84"/>
    </w:p>
    <w:p w14:paraId="00CF408F" w14:textId="77777777" w:rsidR="00BD482F" w:rsidRPr="00E46AD2" w:rsidRDefault="00901AC9" w:rsidP="001A721D">
      <w:pPr>
        <w:rPr>
          <w:rtl/>
          <w:lang w:val="fr-FR" w:eastAsia="fr-FR" w:bidi="ar-MA"/>
        </w:rPr>
      </w:pPr>
      <w:r w:rsidRPr="00E46AD2">
        <w:rPr>
          <w:rtl/>
          <w:lang w:val="fr-FR" w:eastAsia="fr-FR"/>
        </w:rPr>
        <w:t xml:space="preserve"> يمكن توضيحه من خلال الجدول التالي:</w:t>
      </w:r>
    </w:p>
    <w:tbl>
      <w:tblPr>
        <w:bidiVisual/>
        <w:tblW w:w="926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8"/>
        <w:gridCol w:w="3261"/>
        <w:gridCol w:w="4527"/>
      </w:tblGrid>
      <w:tr w:rsidR="006D0BCC" w:rsidRPr="00E46AD2" w14:paraId="14D1DB28" w14:textId="77777777" w:rsidTr="003A2B12">
        <w:trPr>
          <w:trHeight w:val="276"/>
        </w:trPr>
        <w:tc>
          <w:tcPr>
            <w:tcW w:w="1478" w:type="dxa"/>
            <w:noWrap/>
            <w:vAlign w:val="bottom"/>
            <w:hideMark/>
          </w:tcPr>
          <w:p w14:paraId="6EAB6866" w14:textId="7A34CFCE" w:rsidR="006D0BCC" w:rsidRPr="00E46AD2" w:rsidRDefault="00CD3F3B" w:rsidP="001A721D">
            <w:pPr>
              <w:rPr>
                <w:rFonts w:eastAsia="Times New Roman"/>
              </w:rPr>
            </w:pPr>
            <w:r w:rsidRPr="00E46AD2">
              <w:rPr>
                <w:rFonts w:eastAsia="Times New Roman"/>
                <w:rtl/>
              </w:rPr>
              <w:t>ا</w:t>
            </w:r>
            <w:r w:rsidR="006D0BCC" w:rsidRPr="00E46AD2">
              <w:rPr>
                <w:rFonts w:eastAsia="Times New Roman"/>
                <w:rtl/>
              </w:rPr>
              <w:t>لمعيار</w:t>
            </w:r>
          </w:p>
        </w:tc>
        <w:tc>
          <w:tcPr>
            <w:tcW w:w="3261" w:type="dxa"/>
            <w:noWrap/>
            <w:vAlign w:val="bottom"/>
            <w:hideMark/>
          </w:tcPr>
          <w:p w14:paraId="40D10951" w14:textId="6169EED5" w:rsidR="006D0BCC" w:rsidRPr="00E46AD2" w:rsidRDefault="006D0BCC" w:rsidP="001A721D">
            <w:pPr>
              <w:rPr>
                <w:rFonts w:eastAsia="Times New Roman"/>
                <w:rtl/>
              </w:rPr>
            </w:pPr>
            <w:r w:rsidRPr="00E46AD2">
              <w:rPr>
                <w:rFonts w:eastAsia="Times New Roman"/>
                <w:rtl/>
              </w:rPr>
              <w:t xml:space="preserve">التفسير الرمزي </w:t>
            </w:r>
            <w:r w:rsidR="0064321B">
              <w:rPr>
                <w:rFonts w:eastAsia="Times New Roman"/>
                <w:rtl/>
              </w:rPr>
              <w:t>"</w:t>
            </w:r>
            <w:r w:rsidRPr="00E46AD2">
              <w:rPr>
                <w:rFonts w:eastAsia="Times New Roman"/>
                <w:rtl/>
              </w:rPr>
              <w:t>الباطني</w:t>
            </w:r>
            <w:r w:rsidR="0064321B">
              <w:rPr>
                <w:rFonts w:eastAsia="Times New Roman"/>
                <w:rtl/>
              </w:rPr>
              <w:t>"</w:t>
            </w:r>
          </w:p>
        </w:tc>
        <w:tc>
          <w:tcPr>
            <w:tcW w:w="4527" w:type="dxa"/>
            <w:noWrap/>
            <w:vAlign w:val="bottom"/>
            <w:hideMark/>
          </w:tcPr>
          <w:p w14:paraId="2E5F306F" w14:textId="77777777" w:rsidR="006D0BCC" w:rsidRPr="00E46AD2" w:rsidRDefault="006D0BCC" w:rsidP="001A721D">
            <w:pPr>
              <w:rPr>
                <w:rFonts w:eastAsia="Times New Roman"/>
                <w:rtl/>
              </w:rPr>
            </w:pPr>
            <w:r w:rsidRPr="00E46AD2">
              <w:rPr>
                <w:rFonts w:eastAsia="Times New Roman"/>
                <w:rtl/>
              </w:rPr>
              <w:t xml:space="preserve">التأويل العلماني     </w:t>
            </w:r>
          </w:p>
        </w:tc>
      </w:tr>
      <w:tr w:rsidR="006D0BCC" w:rsidRPr="00E46AD2" w14:paraId="3F5C0A3A" w14:textId="77777777" w:rsidTr="003A2B12">
        <w:trPr>
          <w:trHeight w:val="276"/>
        </w:trPr>
        <w:tc>
          <w:tcPr>
            <w:tcW w:w="1478" w:type="dxa"/>
            <w:noWrap/>
            <w:vAlign w:val="bottom"/>
            <w:hideMark/>
          </w:tcPr>
          <w:p w14:paraId="51D15649" w14:textId="77777777" w:rsidR="006D0BCC" w:rsidRPr="00E46AD2" w:rsidRDefault="006D0BCC" w:rsidP="001A721D">
            <w:pPr>
              <w:rPr>
                <w:rFonts w:eastAsia="Times New Roman"/>
                <w:rtl/>
              </w:rPr>
            </w:pPr>
            <w:r w:rsidRPr="00E46AD2">
              <w:rPr>
                <w:rFonts w:eastAsia="Times New Roman"/>
                <w:rtl/>
              </w:rPr>
              <w:t xml:space="preserve">الهدف </w:t>
            </w:r>
          </w:p>
        </w:tc>
        <w:tc>
          <w:tcPr>
            <w:tcW w:w="3261" w:type="dxa"/>
            <w:noWrap/>
            <w:vAlign w:val="bottom"/>
            <w:hideMark/>
          </w:tcPr>
          <w:p w14:paraId="66E816AB" w14:textId="77777777" w:rsidR="006D0BCC" w:rsidRPr="00E46AD2" w:rsidRDefault="006D0BCC" w:rsidP="001A721D">
            <w:pPr>
              <w:rPr>
                <w:rFonts w:eastAsia="Times New Roman"/>
                <w:rtl/>
              </w:rPr>
            </w:pPr>
            <w:r w:rsidRPr="00E46AD2">
              <w:rPr>
                <w:rFonts w:eastAsia="Times New Roman"/>
                <w:rtl/>
              </w:rPr>
              <w:t xml:space="preserve">  الكشف عن الحقائق الروحية الخفية.</w:t>
            </w:r>
          </w:p>
        </w:tc>
        <w:tc>
          <w:tcPr>
            <w:tcW w:w="4527" w:type="dxa"/>
            <w:noWrap/>
            <w:vAlign w:val="bottom"/>
            <w:hideMark/>
          </w:tcPr>
          <w:p w14:paraId="70BA8A64" w14:textId="77777777" w:rsidR="006D0BCC" w:rsidRPr="00E46AD2" w:rsidRDefault="006D0BCC" w:rsidP="001A721D">
            <w:pPr>
              <w:rPr>
                <w:rFonts w:eastAsia="Times New Roman"/>
                <w:rtl/>
              </w:rPr>
            </w:pPr>
            <w:r w:rsidRPr="00E46AD2">
              <w:rPr>
                <w:rFonts w:eastAsia="Times New Roman"/>
                <w:rtl/>
              </w:rPr>
              <w:t xml:space="preserve"> توظيف النص لخدمة أيديولوجيات حديثة</w:t>
            </w:r>
          </w:p>
        </w:tc>
      </w:tr>
      <w:tr w:rsidR="006D0BCC" w:rsidRPr="00E46AD2" w14:paraId="3B8DF6BB" w14:textId="77777777" w:rsidTr="003A2B12">
        <w:trPr>
          <w:trHeight w:val="276"/>
        </w:trPr>
        <w:tc>
          <w:tcPr>
            <w:tcW w:w="1478" w:type="dxa"/>
            <w:noWrap/>
            <w:vAlign w:val="bottom"/>
            <w:hideMark/>
          </w:tcPr>
          <w:p w14:paraId="49011C20" w14:textId="77777777" w:rsidR="006D0BCC" w:rsidRPr="00E46AD2" w:rsidRDefault="006D0BCC" w:rsidP="001A721D">
            <w:pPr>
              <w:rPr>
                <w:rFonts w:eastAsia="Times New Roman"/>
                <w:rtl/>
              </w:rPr>
            </w:pPr>
            <w:r w:rsidRPr="00E46AD2">
              <w:rPr>
                <w:rFonts w:eastAsia="Times New Roman"/>
                <w:rtl/>
              </w:rPr>
              <w:t xml:space="preserve">مرجعية الشرع  </w:t>
            </w:r>
          </w:p>
        </w:tc>
        <w:tc>
          <w:tcPr>
            <w:tcW w:w="3261" w:type="dxa"/>
            <w:noWrap/>
            <w:vAlign w:val="bottom"/>
            <w:hideMark/>
          </w:tcPr>
          <w:p w14:paraId="4AA0D549" w14:textId="77777777" w:rsidR="006D0BCC" w:rsidRPr="00E46AD2" w:rsidRDefault="006D0BCC" w:rsidP="001A721D">
            <w:pPr>
              <w:rPr>
                <w:rFonts w:eastAsia="Times New Roman"/>
                <w:rtl/>
              </w:rPr>
            </w:pPr>
            <w:r w:rsidRPr="00E46AD2">
              <w:rPr>
                <w:rFonts w:eastAsia="Times New Roman"/>
                <w:rtl/>
              </w:rPr>
              <w:t>يحاول الالتزام بالشرع مع البحث عن الباطن.</w:t>
            </w:r>
          </w:p>
        </w:tc>
        <w:tc>
          <w:tcPr>
            <w:tcW w:w="4527" w:type="dxa"/>
            <w:noWrap/>
            <w:vAlign w:val="bottom"/>
            <w:hideMark/>
          </w:tcPr>
          <w:p w14:paraId="17232D4F" w14:textId="77777777" w:rsidR="006D0BCC" w:rsidRPr="00E46AD2" w:rsidRDefault="006D0BCC" w:rsidP="001A721D">
            <w:pPr>
              <w:rPr>
                <w:rFonts w:eastAsia="Times New Roman"/>
                <w:rtl/>
              </w:rPr>
            </w:pPr>
            <w:r w:rsidRPr="00E46AD2">
              <w:rPr>
                <w:rFonts w:eastAsia="Times New Roman"/>
                <w:rtl/>
              </w:rPr>
              <w:t xml:space="preserve"> قد يتجاوز النص الشرعي لصالح العقل أو الواقع</w:t>
            </w:r>
          </w:p>
        </w:tc>
      </w:tr>
      <w:tr w:rsidR="006D0BCC" w:rsidRPr="00E46AD2" w14:paraId="4BAD74BE" w14:textId="77777777" w:rsidTr="003A2B12">
        <w:trPr>
          <w:trHeight w:val="276"/>
        </w:trPr>
        <w:tc>
          <w:tcPr>
            <w:tcW w:w="1478" w:type="dxa"/>
            <w:noWrap/>
            <w:vAlign w:val="bottom"/>
            <w:hideMark/>
          </w:tcPr>
          <w:p w14:paraId="503F4544" w14:textId="77777777" w:rsidR="006D0BCC" w:rsidRPr="00E46AD2" w:rsidRDefault="006D0BCC" w:rsidP="001A721D">
            <w:pPr>
              <w:rPr>
                <w:rFonts w:eastAsia="Times New Roman"/>
                <w:rtl/>
              </w:rPr>
            </w:pPr>
            <w:r w:rsidRPr="00E46AD2">
              <w:rPr>
                <w:rFonts w:eastAsia="Times New Roman"/>
                <w:rtl/>
              </w:rPr>
              <w:t xml:space="preserve">موقف النص     </w:t>
            </w:r>
          </w:p>
        </w:tc>
        <w:tc>
          <w:tcPr>
            <w:tcW w:w="3261" w:type="dxa"/>
            <w:noWrap/>
            <w:vAlign w:val="bottom"/>
            <w:hideMark/>
          </w:tcPr>
          <w:p w14:paraId="265119AC" w14:textId="77777777" w:rsidR="006D0BCC" w:rsidRPr="00E46AD2" w:rsidRDefault="006D0BCC" w:rsidP="001A721D">
            <w:pPr>
              <w:rPr>
                <w:rFonts w:eastAsia="Times New Roman"/>
                <w:rtl/>
              </w:rPr>
            </w:pPr>
            <w:r w:rsidRPr="00E46AD2">
              <w:rPr>
                <w:rFonts w:eastAsia="Times New Roman"/>
                <w:rtl/>
              </w:rPr>
              <w:t xml:space="preserve"> النص مقدس وذو معانٍ متعددة الطبقات</w:t>
            </w:r>
          </w:p>
        </w:tc>
        <w:tc>
          <w:tcPr>
            <w:tcW w:w="4527" w:type="dxa"/>
            <w:noWrap/>
            <w:vAlign w:val="bottom"/>
            <w:hideMark/>
          </w:tcPr>
          <w:p w14:paraId="10529868" w14:textId="77777777" w:rsidR="006D0BCC" w:rsidRPr="00E46AD2" w:rsidRDefault="006D0BCC" w:rsidP="001A721D">
            <w:pPr>
              <w:rPr>
                <w:rFonts w:eastAsia="Times New Roman"/>
                <w:rtl/>
              </w:rPr>
            </w:pPr>
            <w:r w:rsidRPr="00E46AD2">
              <w:rPr>
                <w:rFonts w:eastAsia="Times New Roman"/>
                <w:rtl/>
              </w:rPr>
              <w:t>النص تاريخي وقابل للتعديل أو الإلغاء</w:t>
            </w:r>
          </w:p>
        </w:tc>
      </w:tr>
      <w:tr w:rsidR="006D0BCC" w:rsidRPr="00E46AD2" w14:paraId="5E4FE4F5" w14:textId="77777777" w:rsidTr="003A2B12">
        <w:trPr>
          <w:trHeight w:val="276"/>
        </w:trPr>
        <w:tc>
          <w:tcPr>
            <w:tcW w:w="1478" w:type="dxa"/>
            <w:noWrap/>
            <w:vAlign w:val="bottom"/>
            <w:hideMark/>
          </w:tcPr>
          <w:p w14:paraId="5864883F" w14:textId="77777777" w:rsidR="006D0BCC" w:rsidRPr="00E46AD2" w:rsidRDefault="006D0BCC" w:rsidP="001A721D">
            <w:pPr>
              <w:rPr>
                <w:rFonts w:eastAsia="Times New Roman"/>
                <w:rtl/>
              </w:rPr>
            </w:pPr>
            <w:r w:rsidRPr="00E46AD2">
              <w:rPr>
                <w:rFonts w:eastAsia="Times New Roman"/>
                <w:rtl/>
              </w:rPr>
              <w:t>الدور الاجتماعي</w:t>
            </w:r>
          </w:p>
        </w:tc>
        <w:tc>
          <w:tcPr>
            <w:tcW w:w="3261" w:type="dxa"/>
            <w:noWrap/>
            <w:vAlign w:val="bottom"/>
            <w:hideMark/>
          </w:tcPr>
          <w:p w14:paraId="23CBAFF5" w14:textId="77777777" w:rsidR="006D0BCC" w:rsidRPr="00E46AD2" w:rsidRDefault="006D0BCC" w:rsidP="001A721D">
            <w:pPr>
              <w:rPr>
                <w:rFonts w:eastAsia="Times New Roman"/>
                <w:rtl/>
              </w:rPr>
            </w:pPr>
            <w:r w:rsidRPr="00E46AD2">
              <w:rPr>
                <w:rFonts w:eastAsia="Times New Roman"/>
                <w:rtl/>
              </w:rPr>
              <w:t>يعزز التصوف الفردي والترقي الروحي.</w:t>
            </w:r>
          </w:p>
        </w:tc>
        <w:tc>
          <w:tcPr>
            <w:tcW w:w="4527" w:type="dxa"/>
            <w:noWrap/>
            <w:vAlign w:val="bottom"/>
            <w:hideMark/>
          </w:tcPr>
          <w:p w14:paraId="582A0007" w14:textId="77777777" w:rsidR="006D0BCC" w:rsidRPr="00E46AD2" w:rsidRDefault="006D0BCC" w:rsidP="001A721D">
            <w:pPr>
              <w:rPr>
                <w:rFonts w:eastAsia="Times New Roman"/>
                <w:rtl/>
              </w:rPr>
            </w:pPr>
            <w:r w:rsidRPr="00E46AD2">
              <w:rPr>
                <w:rFonts w:eastAsia="Times New Roman"/>
                <w:rtl/>
              </w:rPr>
              <w:t>يهدف إلى تغيير المجتمع وفق رؤية علمانية</w:t>
            </w:r>
          </w:p>
        </w:tc>
      </w:tr>
      <w:tr w:rsidR="006D0BCC" w:rsidRPr="00E46AD2" w14:paraId="7490D6C4" w14:textId="77777777" w:rsidTr="003A2B12">
        <w:trPr>
          <w:trHeight w:val="276"/>
        </w:trPr>
        <w:tc>
          <w:tcPr>
            <w:tcW w:w="1478" w:type="dxa"/>
            <w:noWrap/>
            <w:vAlign w:val="bottom"/>
            <w:hideMark/>
          </w:tcPr>
          <w:p w14:paraId="3A0F71BB" w14:textId="77777777" w:rsidR="006D0BCC" w:rsidRPr="00E46AD2" w:rsidRDefault="006D0BCC" w:rsidP="001A721D">
            <w:pPr>
              <w:rPr>
                <w:rFonts w:eastAsia="Times New Roman"/>
                <w:rtl/>
              </w:rPr>
            </w:pPr>
            <w:r w:rsidRPr="00E46AD2">
              <w:rPr>
                <w:rFonts w:eastAsia="Times New Roman"/>
                <w:rtl/>
              </w:rPr>
              <w:t>العلاقة باللغة</w:t>
            </w:r>
          </w:p>
        </w:tc>
        <w:tc>
          <w:tcPr>
            <w:tcW w:w="3261" w:type="dxa"/>
            <w:noWrap/>
            <w:vAlign w:val="bottom"/>
            <w:hideMark/>
          </w:tcPr>
          <w:p w14:paraId="7D8AEDE5" w14:textId="77777777" w:rsidR="006D0BCC" w:rsidRPr="00E46AD2" w:rsidRDefault="006D0BCC" w:rsidP="001A721D">
            <w:pPr>
              <w:rPr>
                <w:rFonts w:eastAsia="Times New Roman"/>
                <w:rtl/>
              </w:rPr>
            </w:pPr>
            <w:r w:rsidRPr="00E46AD2">
              <w:rPr>
                <w:rFonts w:eastAsia="Times New Roman"/>
                <w:rtl/>
              </w:rPr>
              <w:t xml:space="preserve"> يعتمد على اللغة كوعاء للرمز.     </w:t>
            </w:r>
          </w:p>
        </w:tc>
        <w:tc>
          <w:tcPr>
            <w:tcW w:w="4527" w:type="dxa"/>
            <w:noWrap/>
            <w:vAlign w:val="bottom"/>
            <w:hideMark/>
          </w:tcPr>
          <w:p w14:paraId="55D557A9" w14:textId="77777777" w:rsidR="006D0BCC" w:rsidRPr="00E46AD2" w:rsidRDefault="006D0BCC" w:rsidP="001A721D">
            <w:pPr>
              <w:rPr>
                <w:rFonts w:eastAsia="Times New Roman"/>
                <w:rtl/>
              </w:rPr>
            </w:pPr>
            <w:r w:rsidRPr="00E46AD2">
              <w:rPr>
                <w:rFonts w:eastAsia="Times New Roman"/>
                <w:rtl/>
              </w:rPr>
              <w:t>قد يعيد تعريف المصطلحات الشرعية</w:t>
            </w:r>
          </w:p>
        </w:tc>
      </w:tr>
    </w:tbl>
    <w:p w14:paraId="3D1B0A8A" w14:textId="77777777" w:rsidR="006D0BCC" w:rsidRPr="00E46AD2" w:rsidRDefault="006D0BCC" w:rsidP="001A721D">
      <w:pPr>
        <w:rPr>
          <w:rtl/>
          <w:lang w:eastAsia="fr-FR" w:bidi="ar-MA"/>
        </w:rPr>
      </w:pPr>
    </w:p>
    <w:p w14:paraId="67B3E028" w14:textId="6675171A" w:rsidR="00901AC9" w:rsidRPr="00E46AD2" w:rsidRDefault="006F76AF" w:rsidP="001A721D">
      <w:pPr>
        <w:rPr>
          <w:rtl/>
          <w:lang w:val="fr-FR" w:eastAsia="fr-FR"/>
        </w:rPr>
      </w:pPr>
      <w:r w:rsidRPr="00E46AD2">
        <w:rPr>
          <w:rtl/>
          <w:lang w:val="fr-FR" w:eastAsia="fr-FR"/>
        </w:rPr>
        <w:t xml:space="preserve">   </w:t>
      </w:r>
      <w:r w:rsidR="00901AC9" w:rsidRPr="00E46AD2">
        <w:rPr>
          <w:rtl/>
          <w:lang w:val="fr-FR" w:eastAsia="fr-FR"/>
        </w:rPr>
        <w:t xml:space="preserve"> </w:t>
      </w:r>
      <w:r w:rsidRPr="00E46AD2">
        <w:rPr>
          <w:rtl/>
          <w:lang w:val="fr-FR" w:eastAsia="fr-FR"/>
        </w:rPr>
        <w:t xml:space="preserve">  </w:t>
      </w:r>
      <w:r w:rsidR="00901AC9" w:rsidRPr="00E46AD2">
        <w:rPr>
          <w:rtl/>
          <w:lang w:val="fr-FR" w:eastAsia="fr-FR"/>
        </w:rPr>
        <w:t xml:space="preserve">التفسير الرمزي </w:t>
      </w:r>
      <w:r w:rsidR="0064321B">
        <w:rPr>
          <w:rtl/>
          <w:lang w:val="fr-FR" w:eastAsia="fr-FR"/>
        </w:rPr>
        <w:t>"</w:t>
      </w:r>
      <w:r w:rsidR="006E2DD1" w:rsidRPr="00E46AD2">
        <w:rPr>
          <w:rtl/>
          <w:lang w:val="fr-FR" w:eastAsia="fr-FR"/>
        </w:rPr>
        <w:t>الباطني</w:t>
      </w:r>
      <w:r w:rsidR="0064321B">
        <w:rPr>
          <w:rtl/>
          <w:lang w:val="fr-FR" w:eastAsia="fr-FR"/>
        </w:rPr>
        <w:t>"</w:t>
      </w:r>
      <w:r w:rsidR="00CE7CF6" w:rsidRPr="00E46AD2">
        <w:rPr>
          <w:rtl/>
          <w:lang w:val="fr-FR" w:eastAsia="fr-FR"/>
        </w:rPr>
        <w:t>:</w:t>
      </w:r>
    </w:p>
    <w:p w14:paraId="7AAB5151" w14:textId="5A4D7CE6"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00CE7CF6" w:rsidRPr="00E46AD2">
        <w:rPr>
          <w:rtl/>
          <w:lang w:val="fr-FR" w:eastAsia="fr-FR"/>
        </w:rPr>
        <w:t>التعريف :</w:t>
      </w:r>
      <w:r w:rsidRPr="00E46AD2">
        <w:rPr>
          <w:rtl/>
          <w:lang w:val="fr-FR" w:eastAsia="fr-FR"/>
        </w:rPr>
        <w:t xml:space="preserve"> تفسير النصوص الدينية بمعانٍ خفية أو روحية تتجاوز الظاهر اللفظي.</w:t>
      </w:r>
    </w:p>
    <w:p w14:paraId="195B9B1F" w14:textId="13A3BF3E"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الأصول </w:t>
      </w:r>
      <w:r w:rsidR="00CE7CF6" w:rsidRPr="00E46AD2">
        <w:rPr>
          <w:rtl/>
          <w:lang w:val="fr-FR" w:eastAsia="fr-FR"/>
        </w:rPr>
        <w:t>الفكرية :</w:t>
      </w:r>
      <w:r w:rsidRPr="00E46AD2">
        <w:rPr>
          <w:rtl/>
          <w:lang w:val="fr-FR" w:eastAsia="fr-FR"/>
        </w:rPr>
        <w:t xml:space="preserve"> يستند إلى فلسفة وجود "طبقات للمعنى" في النص ويتأثر بالتصوف </w:t>
      </w:r>
      <w:r w:rsidR="00CE7CF6" w:rsidRPr="00E46AD2">
        <w:rPr>
          <w:rtl/>
          <w:lang w:val="fr-FR" w:eastAsia="fr-FR"/>
        </w:rPr>
        <w:t>العرفان</w:t>
      </w:r>
      <w:r w:rsidRPr="00E46AD2">
        <w:rPr>
          <w:rtl/>
          <w:lang w:val="fr-FR" w:eastAsia="fr-FR"/>
        </w:rPr>
        <w:t xml:space="preserve"> والفلسفة الإشراقية.</w:t>
      </w:r>
    </w:p>
    <w:p w14:paraId="6A5AB021" w14:textId="12A65D63"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00CE7CF6" w:rsidRPr="00E46AD2">
        <w:rPr>
          <w:rtl/>
          <w:lang w:val="fr-FR" w:eastAsia="fr-FR"/>
        </w:rPr>
        <w:t>خصائصه :</w:t>
      </w:r>
      <w:r w:rsidRPr="00E46AD2">
        <w:rPr>
          <w:rtl/>
          <w:lang w:val="fr-FR" w:eastAsia="fr-FR"/>
        </w:rPr>
        <w:t xml:space="preserve"> رمزية العناصر المادية، فردية التفسير، تركيز على المقاصد الروحية.</w:t>
      </w:r>
    </w:p>
    <w:p w14:paraId="2BB13A75" w14:textId="45E84D0C" w:rsidR="00BD482F"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00CE7CF6" w:rsidRPr="00E46AD2">
        <w:rPr>
          <w:rtl/>
          <w:lang w:val="fr-FR" w:eastAsia="fr-FR"/>
        </w:rPr>
        <w:t>ضوابطه :</w:t>
      </w:r>
      <w:r w:rsidRPr="00E46AD2">
        <w:rPr>
          <w:rtl/>
          <w:lang w:val="fr-FR" w:eastAsia="fr-FR"/>
        </w:rPr>
        <w:t xml:space="preserve"> عدم مخالفة الظاهر القرآني، وجود أصل في اللغة أو الشرع، عدم إنكار الحقائق التاريخية.</w:t>
      </w:r>
    </w:p>
    <w:p w14:paraId="4B284100" w14:textId="69D4D823" w:rsidR="00901AC9" w:rsidRPr="00E46AD2" w:rsidRDefault="006F76AF" w:rsidP="001A721D">
      <w:pPr>
        <w:rPr>
          <w:rtl/>
          <w:lang w:val="fr-FR" w:eastAsia="fr-FR"/>
        </w:rPr>
      </w:pPr>
      <w:r w:rsidRPr="00E46AD2">
        <w:rPr>
          <w:rtl/>
          <w:lang w:val="fr-FR" w:eastAsia="fr-FR"/>
        </w:rPr>
        <w:t xml:space="preserve">   </w:t>
      </w:r>
      <w:r w:rsidR="00901AC9" w:rsidRPr="00E46AD2">
        <w:rPr>
          <w:rtl/>
          <w:lang w:val="fr-FR" w:eastAsia="fr-FR"/>
        </w:rPr>
        <w:t xml:space="preserve"> </w:t>
      </w:r>
      <w:r w:rsidRPr="00E46AD2">
        <w:rPr>
          <w:rtl/>
          <w:lang w:val="fr-FR" w:eastAsia="fr-FR"/>
        </w:rPr>
        <w:t xml:space="preserve">  </w:t>
      </w:r>
      <w:r w:rsidR="00901AC9" w:rsidRPr="00E46AD2">
        <w:rPr>
          <w:rtl/>
          <w:lang w:val="fr-FR" w:eastAsia="fr-FR"/>
        </w:rPr>
        <w:t xml:space="preserve">التأويل </w:t>
      </w:r>
      <w:r w:rsidR="00CE7CF6" w:rsidRPr="00E46AD2">
        <w:rPr>
          <w:rtl/>
          <w:lang w:val="fr-FR" w:eastAsia="fr-FR"/>
        </w:rPr>
        <w:t>العلماني :</w:t>
      </w:r>
    </w:p>
    <w:p w14:paraId="62528453" w14:textId="1FED6950"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00CE7CF6" w:rsidRPr="00E46AD2">
        <w:rPr>
          <w:rtl/>
          <w:lang w:val="fr-FR" w:eastAsia="fr-FR"/>
        </w:rPr>
        <w:t>التعريف :</w:t>
      </w:r>
      <w:r w:rsidRPr="00E46AD2">
        <w:rPr>
          <w:rtl/>
          <w:lang w:val="fr-FR" w:eastAsia="fr-FR"/>
        </w:rPr>
        <w:t xml:space="preserve"> تفسير النصوص الدينية بمنهجية تهدف إلى فصل الدين عن الحياة العامة أو جعله خاضعًا للمنطق المادي.</w:t>
      </w:r>
    </w:p>
    <w:p w14:paraId="12AB5080" w14:textId="1142D5F3"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الأصول </w:t>
      </w:r>
      <w:r w:rsidR="00CE7CF6" w:rsidRPr="00E46AD2">
        <w:rPr>
          <w:rtl/>
          <w:lang w:val="fr-FR" w:eastAsia="fr-FR"/>
        </w:rPr>
        <w:t>الفكرية :</w:t>
      </w:r>
      <w:r w:rsidRPr="00E46AD2">
        <w:rPr>
          <w:rtl/>
          <w:lang w:val="fr-FR" w:eastAsia="fr-FR"/>
        </w:rPr>
        <w:t xml:space="preserve"> ينطلق من الفلسفات العلمانية والنقد التاريخي والنسبية الثقافية.</w:t>
      </w:r>
    </w:p>
    <w:p w14:paraId="513C0B00" w14:textId="2597D665"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00CE7CF6" w:rsidRPr="00E46AD2">
        <w:rPr>
          <w:rtl/>
          <w:lang w:val="fr-FR" w:eastAsia="fr-FR"/>
        </w:rPr>
        <w:t>خصائصه :</w:t>
      </w:r>
      <w:r w:rsidRPr="00E46AD2">
        <w:rPr>
          <w:rtl/>
          <w:lang w:val="fr-FR" w:eastAsia="fr-FR"/>
        </w:rPr>
        <w:t xml:space="preserve"> نسبية المعنى، إعادة القراءة وفق مرجعيات خارجية، رفض الثوابت الشرعية.</w:t>
      </w:r>
    </w:p>
    <w:p w14:paraId="6A0684A2" w14:textId="6FDAAF85" w:rsidR="00BD482F"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00CE7CF6" w:rsidRPr="00E46AD2">
        <w:rPr>
          <w:rtl/>
          <w:lang w:val="fr-FR" w:eastAsia="fr-FR"/>
        </w:rPr>
        <w:t>منهجيته :</w:t>
      </w:r>
      <w:r w:rsidRPr="00E46AD2">
        <w:rPr>
          <w:rtl/>
          <w:lang w:val="fr-FR" w:eastAsia="fr-FR"/>
        </w:rPr>
        <w:t xml:space="preserve"> التركيز على المقاصد الإنسانية، استخدام أدوات النقد الأدبي الغربي، إسقاط مفاهيم حديثة على النص.</w:t>
      </w:r>
    </w:p>
    <w:p w14:paraId="3802E935" w14:textId="57F83F9F" w:rsidR="00901AC9" w:rsidRPr="00E46AD2" w:rsidRDefault="006F76AF" w:rsidP="001A721D">
      <w:pPr>
        <w:rPr>
          <w:rtl/>
          <w:lang w:val="fr-FR" w:eastAsia="fr-FR"/>
        </w:rPr>
      </w:pPr>
      <w:r w:rsidRPr="00E46AD2">
        <w:rPr>
          <w:rtl/>
          <w:lang w:val="fr-FR" w:eastAsia="fr-FR"/>
        </w:rPr>
        <w:t xml:space="preserve">   </w:t>
      </w:r>
      <w:r w:rsidR="00901AC9" w:rsidRPr="00E46AD2">
        <w:rPr>
          <w:rtl/>
          <w:lang w:val="fr-FR" w:eastAsia="fr-FR"/>
        </w:rPr>
        <w:t xml:space="preserve"> </w:t>
      </w:r>
      <w:r w:rsidRPr="00E46AD2">
        <w:rPr>
          <w:rtl/>
          <w:lang w:val="fr-FR" w:eastAsia="fr-FR"/>
        </w:rPr>
        <w:t xml:space="preserve">  </w:t>
      </w:r>
      <w:r w:rsidR="00901AC9" w:rsidRPr="00E46AD2">
        <w:rPr>
          <w:rtl/>
          <w:lang w:val="fr-FR" w:eastAsia="fr-FR"/>
        </w:rPr>
        <w:t xml:space="preserve">إشكالات </w:t>
      </w:r>
      <w:r w:rsidR="00CE7CF6" w:rsidRPr="00E46AD2">
        <w:rPr>
          <w:rtl/>
          <w:lang w:val="fr-FR" w:eastAsia="fr-FR"/>
        </w:rPr>
        <w:t>ونقد :</w:t>
      </w:r>
    </w:p>
    <w:p w14:paraId="62B96F0B" w14:textId="069F4C65" w:rsidR="00901AC9"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التفسير </w:t>
      </w:r>
      <w:r w:rsidR="00CE7CF6" w:rsidRPr="00E46AD2">
        <w:rPr>
          <w:rtl/>
          <w:lang w:val="fr-FR" w:eastAsia="fr-FR"/>
        </w:rPr>
        <w:t>الباطني :</w:t>
      </w:r>
      <w:r w:rsidRPr="00E46AD2">
        <w:rPr>
          <w:rtl/>
          <w:lang w:val="fr-FR" w:eastAsia="fr-FR"/>
        </w:rPr>
        <w:t xml:space="preserve"> قد يؤدي إلى الغموض واختلاف التفسيرات بلا ضوابط، وإهمال الأحكام العملية.</w:t>
      </w:r>
    </w:p>
    <w:p w14:paraId="4B5F065D" w14:textId="1163D98E" w:rsidR="00BD482F" w:rsidRPr="00E46AD2" w:rsidRDefault="00901AC9"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التأويل </w:t>
      </w:r>
      <w:r w:rsidR="00CE7CF6" w:rsidRPr="00E46AD2">
        <w:rPr>
          <w:rtl/>
          <w:lang w:val="fr-FR" w:eastAsia="fr-FR"/>
        </w:rPr>
        <w:t>العلماني :</w:t>
      </w:r>
      <w:r w:rsidRPr="00E46AD2">
        <w:rPr>
          <w:rtl/>
          <w:lang w:val="fr-FR" w:eastAsia="fr-FR"/>
        </w:rPr>
        <w:t xml:space="preserve"> يقطع الصلة بالتراث، ويجعل العقل البشري مقياسًا للحق المطلق.</w:t>
      </w:r>
    </w:p>
    <w:p w14:paraId="78FAC94D" w14:textId="1F66BE03" w:rsidR="00901AC9" w:rsidRPr="00E46AD2" w:rsidRDefault="006F76AF" w:rsidP="001A721D">
      <w:pPr>
        <w:rPr>
          <w:rtl/>
          <w:lang w:val="fr-FR" w:eastAsia="fr-FR"/>
        </w:rPr>
      </w:pPr>
      <w:r w:rsidRPr="00E46AD2">
        <w:rPr>
          <w:rtl/>
          <w:lang w:val="fr-FR" w:eastAsia="fr-FR"/>
        </w:rPr>
        <w:t xml:space="preserve">   </w:t>
      </w:r>
      <w:r w:rsidR="00901AC9" w:rsidRPr="00E46AD2">
        <w:rPr>
          <w:rtl/>
          <w:lang w:val="fr-FR" w:eastAsia="fr-FR"/>
        </w:rPr>
        <w:t xml:space="preserve"> </w:t>
      </w:r>
      <w:r w:rsidRPr="00E46AD2">
        <w:rPr>
          <w:rtl/>
          <w:lang w:val="fr-FR" w:eastAsia="fr-FR"/>
        </w:rPr>
        <w:t xml:space="preserve">  </w:t>
      </w:r>
      <w:r w:rsidR="00901AC9" w:rsidRPr="00E46AD2">
        <w:rPr>
          <w:rtl/>
          <w:lang w:val="fr-FR" w:eastAsia="fr-FR"/>
        </w:rPr>
        <w:t xml:space="preserve">أمثلة </w:t>
      </w:r>
      <w:r w:rsidR="00CE7CF6" w:rsidRPr="00E46AD2">
        <w:rPr>
          <w:rtl/>
          <w:lang w:val="fr-FR" w:eastAsia="fr-FR"/>
        </w:rPr>
        <w:t>توضيحية :</w:t>
      </w:r>
    </w:p>
    <w:p w14:paraId="480992FF" w14:textId="568E0181" w:rsidR="00901AC9" w:rsidRPr="00E46AD2" w:rsidRDefault="00901AC9" w:rsidP="001A721D">
      <w:pPr>
        <w:rPr>
          <w:rtl/>
          <w:lang w:val="fr-FR" w:eastAsia="fr-FR"/>
        </w:rPr>
      </w:pPr>
      <w:r w:rsidRPr="00E46AD2">
        <w:rPr>
          <w:rtl/>
          <w:lang w:val="fr-FR" w:eastAsia="fr-FR"/>
        </w:rPr>
        <w:t xml:space="preserve">1. </w:t>
      </w:r>
      <w:r w:rsidR="006F76AF" w:rsidRPr="00E46AD2">
        <w:rPr>
          <w:rtl/>
          <w:lang w:val="fr-FR" w:eastAsia="fr-FR"/>
        </w:rPr>
        <w:t xml:space="preserve">  </w:t>
      </w:r>
      <w:r w:rsidRPr="00E46AD2">
        <w:rPr>
          <w:rtl/>
          <w:lang w:val="fr-FR" w:eastAsia="fr-FR"/>
        </w:rPr>
        <w:t xml:space="preserve">آية </w:t>
      </w:r>
      <w:r w:rsidR="00CE7CF6" w:rsidRPr="00E46AD2">
        <w:rPr>
          <w:rtl/>
          <w:lang w:val="fr-FR" w:eastAsia="fr-FR"/>
        </w:rPr>
        <w:t>الحجاب :</w:t>
      </w:r>
    </w:p>
    <w:p w14:paraId="32591C93" w14:textId="11FAF4FD" w:rsidR="00901AC9" w:rsidRPr="00E46AD2" w:rsidRDefault="00901AC9" w:rsidP="001A721D">
      <w:pPr>
        <w:rPr>
          <w:rtl/>
          <w:lang w:val="fr-FR" w:eastAsia="fr-FR"/>
        </w:rPr>
      </w:pPr>
      <w:r w:rsidRPr="00E46AD2">
        <w:rPr>
          <w:rtl/>
          <w:lang w:val="fr-FR" w:eastAsia="fr-FR"/>
        </w:rPr>
        <w:t xml:space="preserve">   - </w:t>
      </w:r>
      <w:r w:rsidR="006F76AF" w:rsidRPr="00E46AD2">
        <w:rPr>
          <w:rtl/>
          <w:lang w:val="fr-FR" w:eastAsia="fr-FR"/>
        </w:rPr>
        <w:t xml:space="preserve">  </w:t>
      </w:r>
      <w:r w:rsidR="00CE7CF6" w:rsidRPr="00E46AD2">
        <w:rPr>
          <w:rtl/>
          <w:lang w:val="fr-FR" w:eastAsia="fr-FR"/>
        </w:rPr>
        <w:t>الباطني :</w:t>
      </w:r>
      <w:r w:rsidRPr="00E46AD2">
        <w:rPr>
          <w:rtl/>
          <w:lang w:val="fr-FR" w:eastAsia="fr-FR"/>
        </w:rPr>
        <w:t xml:space="preserve"> الحجاب رمز لستر القلب عن التعلق بالدنيا.</w:t>
      </w:r>
    </w:p>
    <w:p w14:paraId="1FAA0860" w14:textId="79460074" w:rsidR="00901AC9" w:rsidRPr="00E46AD2" w:rsidRDefault="00901AC9" w:rsidP="001A721D">
      <w:pPr>
        <w:rPr>
          <w:rtl/>
          <w:lang w:val="fr-FR" w:eastAsia="fr-FR"/>
        </w:rPr>
      </w:pPr>
      <w:r w:rsidRPr="00E46AD2">
        <w:rPr>
          <w:rtl/>
          <w:lang w:val="fr-FR" w:eastAsia="fr-FR"/>
        </w:rPr>
        <w:t xml:space="preserve">   - </w:t>
      </w:r>
      <w:r w:rsidR="006F76AF" w:rsidRPr="00E46AD2">
        <w:rPr>
          <w:rtl/>
          <w:lang w:val="fr-FR" w:eastAsia="fr-FR"/>
        </w:rPr>
        <w:t xml:space="preserve">  </w:t>
      </w:r>
      <w:r w:rsidR="00CE7CF6" w:rsidRPr="00E46AD2">
        <w:rPr>
          <w:rtl/>
          <w:lang w:val="fr-FR" w:eastAsia="fr-FR"/>
        </w:rPr>
        <w:t>العلماني :</w:t>
      </w:r>
      <w:r w:rsidRPr="00E46AD2">
        <w:rPr>
          <w:rtl/>
          <w:lang w:val="fr-FR" w:eastAsia="fr-FR"/>
        </w:rPr>
        <w:t xml:space="preserve"> الحجاب عادة تاريخية لا تلزم المرأة الحديثة.</w:t>
      </w:r>
    </w:p>
    <w:p w14:paraId="590FFD9A" w14:textId="3CEF2C18" w:rsidR="00901AC9" w:rsidRPr="00E46AD2" w:rsidRDefault="00901AC9" w:rsidP="001A721D">
      <w:pPr>
        <w:rPr>
          <w:rtl/>
          <w:lang w:val="fr-FR" w:eastAsia="fr-FR"/>
        </w:rPr>
      </w:pPr>
      <w:r w:rsidRPr="00E46AD2">
        <w:rPr>
          <w:rtl/>
          <w:lang w:val="fr-FR" w:eastAsia="fr-FR"/>
        </w:rPr>
        <w:t xml:space="preserve">2. </w:t>
      </w:r>
      <w:r w:rsidR="006F76AF" w:rsidRPr="00E46AD2">
        <w:rPr>
          <w:rtl/>
          <w:lang w:val="fr-FR" w:eastAsia="fr-FR"/>
        </w:rPr>
        <w:t xml:space="preserve">  </w:t>
      </w:r>
      <w:r w:rsidRPr="00E46AD2">
        <w:rPr>
          <w:rtl/>
          <w:lang w:val="fr-FR" w:eastAsia="fr-FR"/>
        </w:rPr>
        <w:t xml:space="preserve">حد </w:t>
      </w:r>
      <w:r w:rsidR="00CE7CF6" w:rsidRPr="00E46AD2">
        <w:rPr>
          <w:rtl/>
          <w:lang w:val="fr-FR" w:eastAsia="fr-FR"/>
        </w:rPr>
        <w:t>الردة :</w:t>
      </w:r>
    </w:p>
    <w:p w14:paraId="5580D5A9" w14:textId="70821A5E" w:rsidR="00901AC9" w:rsidRPr="00E46AD2" w:rsidRDefault="00901AC9" w:rsidP="001A721D">
      <w:pPr>
        <w:rPr>
          <w:rtl/>
          <w:lang w:val="fr-FR" w:eastAsia="fr-FR"/>
        </w:rPr>
      </w:pPr>
      <w:r w:rsidRPr="00E46AD2">
        <w:rPr>
          <w:rtl/>
          <w:lang w:val="fr-FR" w:eastAsia="fr-FR"/>
        </w:rPr>
        <w:t xml:space="preserve">   - </w:t>
      </w:r>
      <w:r w:rsidR="006F76AF" w:rsidRPr="00E46AD2">
        <w:rPr>
          <w:rtl/>
          <w:lang w:val="fr-FR" w:eastAsia="fr-FR"/>
        </w:rPr>
        <w:t xml:space="preserve">  </w:t>
      </w:r>
      <w:r w:rsidR="00CE7CF6" w:rsidRPr="00E46AD2">
        <w:rPr>
          <w:rtl/>
          <w:lang w:val="fr-FR" w:eastAsia="fr-FR"/>
        </w:rPr>
        <w:t>الباطني :</w:t>
      </w:r>
      <w:r w:rsidRPr="00E46AD2">
        <w:rPr>
          <w:rtl/>
          <w:lang w:val="fr-FR" w:eastAsia="fr-FR"/>
        </w:rPr>
        <w:t xml:space="preserve"> الردة تعني الرجوع عن الحقيقة الروحية.</w:t>
      </w:r>
    </w:p>
    <w:p w14:paraId="510C36C7" w14:textId="3E3D8D52" w:rsidR="00BD482F" w:rsidRPr="00E46AD2" w:rsidRDefault="00901AC9" w:rsidP="001A721D">
      <w:pPr>
        <w:rPr>
          <w:rtl/>
          <w:lang w:val="fr-FR" w:eastAsia="fr-FR"/>
        </w:rPr>
      </w:pPr>
      <w:r w:rsidRPr="00E46AD2">
        <w:rPr>
          <w:rtl/>
          <w:lang w:val="fr-FR" w:eastAsia="fr-FR"/>
        </w:rPr>
        <w:t xml:space="preserve">   - </w:t>
      </w:r>
      <w:r w:rsidR="006F76AF" w:rsidRPr="00E46AD2">
        <w:rPr>
          <w:rtl/>
          <w:lang w:val="fr-FR" w:eastAsia="fr-FR"/>
        </w:rPr>
        <w:t xml:space="preserve">  </w:t>
      </w:r>
      <w:r w:rsidR="00CE7CF6" w:rsidRPr="00E46AD2">
        <w:rPr>
          <w:rtl/>
          <w:lang w:val="fr-FR" w:eastAsia="fr-FR"/>
        </w:rPr>
        <w:t>العلماني :</w:t>
      </w:r>
      <w:r w:rsidRPr="00E46AD2">
        <w:rPr>
          <w:rtl/>
          <w:lang w:val="fr-FR" w:eastAsia="fr-FR"/>
        </w:rPr>
        <w:t xml:space="preserve"> حد الردة ينتهك حرية الاعتقاد ويجب إلغاؤه.</w:t>
      </w:r>
    </w:p>
    <w:p w14:paraId="6BB0C27B" w14:textId="7C32D77F" w:rsidR="00901AC9" w:rsidRPr="00E46AD2" w:rsidRDefault="006F76AF" w:rsidP="001A721D">
      <w:pPr>
        <w:rPr>
          <w:rtl/>
          <w:lang w:val="fr-FR" w:eastAsia="fr-FR"/>
        </w:rPr>
      </w:pPr>
      <w:r w:rsidRPr="00E46AD2">
        <w:rPr>
          <w:rtl/>
          <w:lang w:val="fr-FR" w:eastAsia="fr-FR"/>
        </w:rPr>
        <w:t xml:space="preserve">   </w:t>
      </w:r>
      <w:r w:rsidR="00901AC9" w:rsidRPr="00E46AD2">
        <w:rPr>
          <w:rtl/>
          <w:lang w:val="fr-FR" w:eastAsia="fr-FR"/>
        </w:rPr>
        <w:t xml:space="preserve"> </w:t>
      </w:r>
      <w:r w:rsidRPr="00E46AD2">
        <w:rPr>
          <w:rtl/>
          <w:lang w:val="fr-FR" w:eastAsia="fr-FR"/>
        </w:rPr>
        <w:t xml:space="preserve">  </w:t>
      </w:r>
      <w:r w:rsidR="00CE7CF6" w:rsidRPr="00E46AD2">
        <w:rPr>
          <w:rtl/>
          <w:lang w:val="fr-FR" w:eastAsia="fr-FR"/>
        </w:rPr>
        <w:t>الخلاصة :</w:t>
      </w:r>
    </w:p>
    <w:p w14:paraId="34D445F8" w14:textId="77777777" w:rsidR="00BD482F" w:rsidRPr="00E46AD2" w:rsidRDefault="00901AC9" w:rsidP="001A721D">
      <w:pPr>
        <w:rPr>
          <w:rtl/>
          <w:lang w:val="fr-FR" w:eastAsia="fr-FR"/>
        </w:rPr>
      </w:pPr>
      <w:r w:rsidRPr="00E46AD2">
        <w:rPr>
          <w:rtl/>
          <w:lang w:val="fr-FR" w:eastAsia="fr-FR"/>
        </w:rPr>
        <w:t>المنهج السليم يجمع بين احترام ظاهر النص وثوابت الشرع، والاستفادة من الرمزية في فهم العبر دون إلغاء الحقيقة الشرعية، ورفض التأويلات التي تتنكر للمقاصد الأصلية للنص.</w:t>
      </w:r>
    </w:p>
    <w:p w14:paraId="274E8262" w14:textId="599B45DE" w:rsidR="001968C8" w:rsidRPr="00E46AD2" w:rsidRDefault="00D76D42" w:rsidP="008A0417">
      <w:pPr>
        <w:pStyle w:val="1"/>
        <w:rPr>
          <w:rtl/>
        </w:rPr>
      </w:pPr>
      <w:bookmarkStart w:id="85" w:name="_Toc192269154"/>
      <w:bookmarkStart w:id="86" w:name="_Toc199407066"/>
      <w:r w:rsidRPr="00E46AD2">
        <w:rPr>
          <w:rtl/>
        </w:rPr>
        <w:t>دور السياق التاريخي في فهم المعجزات</w:t>
      </w:r>
      <w:bookmarkEnd w:id="85"/>
      <w:bookmarkEnd w:id="86"/>
    </w:p>
    <w:p w14:paraId="3F637541" w14:textId="55F4677D" w:rsidR="00BD482F" w:rsidRPr="00E46AD2" w:rsidRDefault="00D76D42" w:rsidP="001A721D">
      <w:pPr>
        <w:rPr>
          <w:rtl/>
          <w:lang w:val="fr-FR" w:eastAsia="fr-FR"/>
        </w:rPr>
      </w:pPr>
      <w:r w:rsidRPr="00E46AD2">
        <w:rPr>
          <w:rtl/>
          <w:lang w:val="fr-FR" w:eastAsia="fr-FR"/>
        </w:rPr>
        <w:t xml:space="preserve"> يُعتبر أحد النقاط الجوهرية في الدراسات القرآنية والكلامية، حيث تَبرز إشكالية العلاقة بين </w:t>
      </w:r>
      <w:r w:rsidR="006F76AF" w:rsidRPr="00E46AD2">
        <w:rPr>
          <w:rtl/>
          <w:lang w:val="fr-FR" w:eastAsia="fr-FR"/>
        </w:rPr>
        <w:t xml:space="preserve">  </w:t>
      </w:r>
      <w:r w:rsidRPr="00E46AD2">
        <w:rPr>
          <w:rtl/>
          <w:lang w:val="fr-FR" w:eastAsia="fr-FR"/>
        </w:rPr>
        <w:t>الخصوصية الزمانية للمعجزة</w:t>
      </w:r>
      <w:r w:rsidR="006F76AF" w:rsidRPr="00E46AD2">
        <w:rPr>
          <w:rtl/>
          <w:lang w:val="fr-FR" w:eastAsia="fr-FR"/>
        </w:rPr>
        <w:t xml:space="preserve">  </w:t>
      </w:r>
      <w:r w:rsidRPr="00E46AD2">
        <w:rPr>
          <w:rtl/>
          <w:lang w:val="fr-FR" w:eastAsia="fr-FR"/>
        </w:rPr>
        <w:t xml:space="preserve"> </w:t>
      </w:r>
      <w:r w:rsidR="00F81579" w:rsidRPr="00E46AD2">
        <w:rPr>
          <w:rtl/>
          <w:lang w:val="fr-FR" w:eastAsia="fr-FR"/>
        </w:rPr>
        <w:t>وعمومية</w:t>
      </w:r>
      <w:r w:rsidRPr="00E46AD2">
        <w:rPr>
          <w:rtl/>
          <w:lang w:val="fr-FR" w:eastAsia="fr-FR"/>
        </w:rPr>
        <w:t xml:space="preserve"> العبرة منها</w:t>
      </w:r>
      <w:r w:rsidR="006F76AF" w:rsidRPr="00E46AD2">
        <w:rPr>
          <w:rtl/>
          <w:lang w:val="fr-FR" w:eastAsia="fr-FR"/>
        </w:rPr>
        <w:t xml:space="preserve">  </w:t>
      </w:r>
      <w:r w:rsidRPr="00E46AD2">
        <w:rPr>
          <w:rtl/>
          <w:lang w:val="fr-FR" w:eastAsia="fr-FR"/>
        </w:rPr>
        <w:t>. إليك تحليلًا متوازنًا لهذا السؤال:</w:t>
      </w:r>
    </w:p>
    <w:p w14:paraId="4079C16E" w14:textId="33AACD70"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1. المعجزة: تعريفها وهدفها</w:t>
      </w:r>
      <w:r w:rsidRPr="00E46AD2">
        <w:rPr>
          <w:rtl/>
          <w:lang w:val="fr-FR" w:eastAsia="fr-FR"/>
        </w:rPr>
        <w:t xml:space="preserve">  </w:t>
      </w:r>
    </w:p>
    <w:p w14:paraId="19FE7A4C" w14:textId="51478E65"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008A25F9" w:rsidRPr="00E46AD2">
        <w:rPr>
          <w:rtl/>
          <w:lang w:val="fr-FR" w:eastAsia="fr-FR"/>
        </w:rPr>
        <w:t>التعريف :</w:t>
      </w:r>
      <w:r w:rsidRPr="00E46AD2">
        <w:rPr>
          <w:rtl/>
          <w:lang w:val="fr-FR" w:eastAsia="fr-FR"/>
        </w:rPr>
        <w:t xml:space="preserve"> حدث خارق للعادة يُجريه الله على يد النبي لتأييد نبوته وتحدي المعاصرين.</w:t>
      </w:r>
    </w:p>
    <w:p w14:paraId="52A66736" w14:textId="7E595BAC"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الهدف </w:t>
      </w:r>
      <w:r w:rsidR="008A25F9" w:rsidRPr="00E46AD2">
        <w:rPr>
          <w:rtl/>
          <w:lang w:val="fr-FR" w:eastAsia="fr-FR"/>
        </w:rPr>
        <w:t>المباشر :</w:t>
      </w:r>
      <w:r w:rsidRPr="00E46AD2">
        <w:rPr>
          <w:rtl/>
          <w:lang w:val="fr-FR" w:eastAsia="fr-FR"/>
        </w:rPr>
        <w:t xml:space="preserve"> إثبات صدق النبي لقومه في زمانه، كتحدٍّ لهم </w:t>
      </w:r>
      <w:r w:rsidR="00752E97" w:rsidRPr="00E46AD2">
        <w:rPr>
          <w:rtl/>
          <w:lang w:val="fr-FR" w:eastAsia="fr-FR"/>
        </w:rPr>
        <w:t>فيما</w:t>
      </w:r>
      <w:r w:rsidRPr="00E46AD2">
        <w:rPr>
          <w:rtl/>
          <w:lang w:val="fr-FR" w:eastAsia="fr-FR"/>
        </w:rPr>
        <w:t xml:space="preserve"> يُجيدونه </w:t>
      </w:r>
      <w:r w:rsidR="0064321B">
        <w:rPr>
          <w:rtl/>
          <w:lang w:val="fr-FR" w:eastAsia="fr-FR"/>
        </w:rPr>
        <w:t>"</w:t>
      </w:r>
      <w:r w:rsidRPr="00E46AD2">
        <w:rPr>
          <w:rtl/>
          <w:lang w:val="fr-FR" w:eastAsia="fr-FR"/>
        </w:rPr>
        <w:t>كمعجزة اللغة للعرب في القرآن</w:t>
      </w:r>
      <w:r w:rsidR="0064321B">
        <w:rPr>
          <w:rtl/>
          <w:lang w:val="fr-FR" w:eastAsia="fr-FR"/>
        </w:rPr>
        <w:t>"</w:t>
      </w:r>
      <w:r w:rsidRPr="00E46AD2">
        <w:rPr>
          <w:rtl/>
          <w:lang w:val="fr-FR" w:eastAsia="fr-FR"/>
        </w:rPr>
        <w:t>.</w:t>
      </w:r>
    </w:p>
    <w:p w14:paraId="0E208E58" w14:textId="0DD1680B" w:rsidR="00BD482F"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الهدف غير </w:t>
      </w:r>
      <w:r w:rsidR="008A25F9" w:rsidRPr="00E46AD2">
        <w:rPr>
          <w:rtl/>
          <w:lang w:val="fr-FR" w:eastAsia="fr-FR"/>
        </w:rPr>
        <w:t>المباشر :</w:t>
      </w:r>
      <w:r w:rsidRPr="00E46AD2">
        <w:rPr>
          <w:rtl/>
          <w:lang w:val="fr-FR" w:eastAsia="fr-FR"/>
        </w:rPr>
        <w:t xml:space="preserve"> تثبيت الإيمان في قلوب المؤمنين عبر العصور.</w:t>
      </w:r>
    </w:p>
    <w:p w14:paraId="078EDDB7" w14:textId="5E1B24B6"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2. الخصوصية التاريخية: معجزات مرتبطة بسياقها</w:t>
      </w:r>
      <w:r w:rsidRPr="00E46AD2">
        <w:rPr>
          <w:rtl/>
          <w:lang w:val="fr-FR" w:eastAsia="fr-FR"/>
        </w:rPr>
        <w:t xml:space="preserve">  </w:t>
      </w:r>
    </w:p>
    <w:p w14:paraId="0EDC6789" w14:textId="4E8F1F57"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أمثلة </w:t>
      </w:r>
      <w:r w:rsidR="008A25F9" w:rsidRPr="00E46AD2">
        <w:rPr>
          <w:rtl/>
          <w:lang w:val="fr-FR" w:eastAsia="fr-FR"/>
        </w:rPr>
        <w:t>قرآنية :</w:t>
      </w:r>
    </w:p>
    <w:p w14:paraId="387CB322" w14:textId="4B3AAFC9" w:rsidR="00D76D42" w:rsidRPr="00E46AD2" w:rsidRDefault="00D76D42"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عصا </w:t>
      </w:r>
      <w:r w:rsidR="008A25F9" w:rsidRPr="00E46AD2">
        <w:rPr>
          <w:rtl/>
          <w:lang w:val="fr-FR" w:eastAsia="fr-FR"/>
        </w:rPr>
        <w:t>موسى :</w:t>
      </w:r>
      <w:r w:rsidRPr="00E46AD2">
        <w:rPr>
          <w:rtl/>
          <w:lang w:val="fr-FR" w:eastAsia="fr-FR"/>
        </w:rPr>
        <w:t xml:space="preserve"> تحويل العصا إلى ثعبان كان ردًّا على سحرة فرعون الذين برعوا في الخدع البصرية </w:t>
      </w:r>
      <w:r w:rsidR="0064321B">
        <w:rPr>
          <w:rtl/>
          <w:lang w:val="fr-FR" w:eastAsia="fr-FR"/>
        </w:rPr>
        <w:t>"</w:t>
      </w:r>
      <w:r w:rsidRPr="00E46AD2">
        <w:rPr>
          <w:rtl/>
          <w:lang w:val="fr-FR" w:eastAsia="fr-FR"/>
        </w:rPr>
        <w:t>طه: 20-21</w:t>
      </w:r>
      <w:r w:rsidR="0064321B">
        <w:rPr>
          <w:rtl/>
          <w:lang w:val="fr-FR" w:eastAsia="fr-FR"/>
        </w:rPr>
        <w:t>"</w:t>
      </w:r>
      <w:r w:rsidRPr="00E46AD2">
        <w:rPr>
          <w:rtl/>
          <w:lang w:val="fr-FR" w:eastAsia="fr-FR"/>
        </w:rPr>
        <w:t>.</w:t>
      </w:r>
    </w:p>
    <w:p w14:paraId="22F0FA51" w14:textId="335632C2" w:rsidR="00D76D42" w:rsidRPr="00E46AD2" w:rsidRDefault="00D76D42"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إحياء عيسى </w:t>
      </w:r>
      <w:r w:rsidR="008A25F9" w:rsidRPr="00E46AD2">
        <w:rPr>
          <w:rtl/>
          <w:lang w:val="fr-FR" w:eastAsia="fr-FR"/>
        </w:rPr>
        <w:t>للموتى :</w:t>
      </w:r>
      <w:r w:rsidRPr="00E46AD2">
        <w:rPr>
          <w:rtl/>
          <w:lang w:val="fr-FR" w:eastAsia="fr-FR"/>
        </w:rPr>
        <w:t xml:space="preserve"> تحدّي لعلماء الطب في زمانه، وإثبات لقدرة الله على الخلق.</w:t>
      </w:r>
    </w:p>
    <w:p w14:paraId="11BFBC89" w14:textId="1AE03CA6"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حكمة </w:t>
      </w:r>
      <w:r w:rsidR="008A25F9" w:rsidRPr="00E46AD2">
        <w:rPr>
          <w:rtl/>
          <w:lang w:val="fr-FR" w:eastAsia="fr-FR"/>
        </w:rPr>
        <w:t>الخصوصية :</w:t>
      </w:r>
      <w:r w:rsidRPr="00E46AD2">
        <w:rPr>
          <w:rtl/>
          <w:lang w:val="fr-FR" w:eastAsia="fr-FR"/>
        </w:rPr>
        <w:t xml:space="preserve">  </w:t>
      </w:r>
    </w:p>
    <w:p w14:paraId="03B095B6" w14:textId="57771CD7" w:rsidR="00D76D42" w:rsidRPr="00E46AD2" w:rsidRDefault="00D76D42" w:rsidP="001A721D">
      <w:pPr>
        <w:rPr>
          <w:rtl/>
          <w:lang w:val="fr-FR" w:eastAsia="fr-FR"/>
        </w:rPr>
      </w:pPr>
      <w:r w:rsidRPr="00E46AD2">
        <w:rPr>
          <w:rtl/>
          <w:lang w:val="fr-FR" w:eastAsia="fr-FR"/>
        </w:rPr>
        <w:t xml:space="preserve">  - المعجزة تُخاطب </w:t>
      </w:r>
      <w:r w:rsidR="006F76AF" w:rsidRPr="00E46AD2">
        <w:rPr>
          <w:rtl/>
          <w:lang w:val="fr-FR" w:eastAsia="fr-FR"/>
        </w:rPr>
        <w:t xml:space="preserve">  </w:t>
      </w:r>
      <w:r w:rsidRPr="00E46AD2">
        <w:rPr>
          <w:rtl/>
          <w:lang w:val="fr-FR" w:eastAsia="fr-FR"/>
        </w:rPr>
        <w:t>ثقافة العصر</w:t>
      </w:r>
      <w:r w:rsidR="006F76AF" w:rsidRPr="00E46AD2">
        <w:rPr>
          <w:rtl/>
          <w:lang w:val="fr-FR" w:eastAsia="fr-FR"/>
        </w:rPr>
        <w:t xml:space="preserve">  </w:t>
      </w:r>
      <w:r w:rsidRPr="00E46AD2">
        <w:rPr>
          <w:rtl/>
          <w:lang w:val="fr-FR" w:eastAsia="fr-FR"/>
        </w:rPr>
        <w:t xml:space="preserve"> وتُجيب عن تساؤلاته.  </w:t>
      </w:r>
    </w:p>
    <w:p w14:paraId="62E31DEC" w14:textId="4F30F07B" w:rsidR="00BD482F" w:rsidRPr="00E46AD2" w:rsidRDefault="00D76D42" w:rsidP="001A721D">
      <w:pPr>
        <w:rPr>
          <w:rtl/>
          <w:lang w:val="fr-FR" w:eastAsia="fr-FR"/>
        </w:rPr>
      </w:pPr>
      <w:r w:rsidRPr="00E46AD2">
        <w:rPr>
          <w:rtl/>
          <w:lang w:val="fr-FR" w:eastAsia="fr-FR"/>
        </w:rPr>
        <w:t xml:space="preserve">  - مثلاً: معجزة الإسراء </w:t>
      </w:r>
      <w:r w:rsidR="0064321B">
        <w:rPr>
          <w:rtl/>
          <w:lang w:val="fr-FR" w:eastAsia="fr-FR"/>
        </w:rPr>
        <w:t>"</w:t>
      </w:r>
      <w:r w:rsidRPr="00E46AD2">
        <w:rPr>
          <w:rtl/>
          <w:lang w:val="fr-FR" w:eastAsia="fr-FR"/>
        </w:rPr>
        <w:t>الانتقال من مكة إلى القدس ليلًا</w:t>
      </w:r>
      <w:r w:rsidR="0064321B">
        <w:rPr>
          <w:rtl/>
          <w:lang w:val="fr-FR" w:eastAsia="fr-FR"/>
        </w:rPr>
        <w:t>"</w:t>
      </w:r>
      <w:r w:rsidRPr="00E46AD2">
        <w:rPr>
          <w:rtl/>
          <w:lang w:val="fr-FR" w:eastAsia="fr-FR"/>
        </w:rPr>
        <w:t xml:space="preserve"> جاءت في سياق تأكيد مركزية القدس الدينية رغم بعدها الجغرافي عن العرب.</w:t>
      </w:r>
    </w:p>
    <w:p w14:paraId="6C05DF45" w14:textId="5C52166A"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3. العبرة العامة: دروس تتجاوز الزمان</w:t>
      </w:r>
      <w:r w:rsidRPr="00E46AD2">
        <w:rPr>
          <w:rtl/>
          <w:lang w:val="fr-FR" w:eastAsia="fr-FR"/>
        </w:rPr>
        <w:t xml:space="preserve">  </w:t>
      </w:r>
    </w:p>
    <w:p w14:paraId="38534B35" w14:textId="4945A7B2"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القرآن يُكرر </w:t>
      </w:r>
      <w:r w:rsidR="008A25F9" w:rsidRPr="00E46AD2">
        <w:rPr>
          <w:rtl/>
          <w:lang w:val="fr-FR" w:eastAsia="fr-FR"/>
        </w:rPr>
        <w:t>القصص :</w:t>
      </w:r>
      <w:r w:rsidRPr="00E46AD2">
        <w:rPr>
          <w:rtl/>
          <w:lang w:val="fr-FR" w:eastAsia="fr-FR"/>
        </w:rPr>
        <w:t xml:space="preserve"> </w:t>
      </w:r>
    </w:p>
    <w:p w14:paraId="6E7914E1" w14:textId="77777777" w:rsidR="00D76D42" w:rsidRPr="00E46AD2" w:rsidRDefault="00D76D42" w:rsidP="001A721D">
      <w:pPr>
        <w:rPr>
          <w:rtl/>
          <w:lang w:val="fr-FR" w:eastAsia="fr-FR"/>
        </w:rPr>
      </w:pPr>
      <w:r w:rsidRPr="00E46AD2">
        <w:rPr>
          <w:rtl/>
          <w:lang w:val="fr-FR" w:eastAsia="fr-FR"/>
        </w:rPr>
        <w:t xml:space="preserve">  - لم يذكر القرآن المعجزات لمجرد سرد التاريخ، بل لاستخراج العبر، كما في قوله تعالى:  </w:t>
      </w:r>
    </w:p>
    <w:p w14:paraId="3622F9C5" w14:textId="7BE6BA86" w:rsidR="00D76D42" w:rsidRPr="00E46AD2" w:rsidRDefault="00D76D42" w:rsidP="001A721D">
      <w:pPr>
        <w:rPr>
          <w:rtl/>
          <w:lang w:val="fr-FR" w:eastAsia="fr-FR"/>
        </w:rPr>
      </w:pPr>
      <w:r w:rsidRPr="00E46AD2">
        <w:rPr>
          <w:rtl/>
          <w:lang w:val="fr-FR" w:eastAsia="fr-FR"/>
        </w:rPr>
        <w:t xml:space="preserve">    ﴿لَقَدْ كَانَ فِي قَصَصِهِمْ عِبْرَةٌ لِّأُولِي الْأَلْبَابِ﴾ </w:t>
      </w:r>
      <w:r w:rsidR="0064321B">
        <w:rPr>
          <w:rtl/>
          <w:lang w:val="fr-FR" w:eastAsia="fr-FR"/>
        </w:rPr>
        <w:t>"</w:t>
      </w:r>
      <w:r w:rsidRPr="00E46AD2">
        <w:rPr>
          <w:rtl/>
          <w:lang w:val="fr-FR" w:eastAsia="fr-FR"/>
        </w:rPr>
        <w:t>يوسف: 111</w:t>
      </w:r>
      <w:r w:rsidR="0064321B">
        <w:rPr>
          <w:rtl/>
          <w:lang w:val="fr-FR" w:eastAsia="fr-FR"/>
        </w:rPr>
        <w:t>"</w:t>
      </w:r>
      <w:r w:rsidRPr="00E46AD2">
        <w:rPr>
          <w:rtl/>
          <w:lang w:val="fr-FR" w:eastAsia="fr-FR"/>
        </w:rPr>
        <w:t>.</w:t>
      </w:r>
    </w:p>
    <w:p w14:paraId="76D4C21F" w14:textId="1A079EE7"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المعاني </w:t>
      </w:r>
      <w:r w:rsidR="008A25F9" w:rsidRPr="00E46AD2">
        <w:rPr>
          <w:rtl/>
          <w:lang w:val="fr-FR" w:eastAsia="fr-FR"/>
        </w:rPr>
        <w:t>الخالدة :</w:t>
      </w:r>
    </w:p>
    <w:p w14:paraId="5B280B02" w14:textId="63CF28E4" w:rsidR="00D76D42" w:rsidRPr="00E46AD2" w:rsidRDefault="00D76D42" w:rsidP="001A721D">
      <w:pPr>
        <w:rPr>
          <w:rtl/>
          <w:lang w:val="fr-FR" w:eastAsia="fr-FR"/>
        </w:rPr>
      </w:pPr>
      <w:r w:rsidRPr="00E46AD2">
        <w:rPr>
          <w:rtl/>
          <w:lang w:val="fr-FR" w:eastAsia="fr-FR"/>
        </w:rPr>
        <w:t xml:space="preserve">  - معجزة </w:t>
      </w:r>
      <w:r w:rsidR="006F76AF" w:rsidRPr="00E46AD2">
        <w:rPr>
          <w:rtl/>
          <w:lang w:val="fr-FR" w:eastAsia="fr-FR"/>
        </w:rPr>
        <w:t xml:space="preserve">  </w:t>
      </w:r>
      <w:r w:rsidRPr="00E46AD2">
        <w:rPr>
          <w:rtl/>
          <w:lang w:val="fr-FR" w:eastAsia="fr-FR"/>
        </w:rPr>
        <w:t xml:space="preserve">ناقة </w:t>
      </w:r>
      <w:r w:rsidR="008A25F9" w:rsidRPr="00E46AD2">
        <w:rPr>
          <w:rtl/>
          <w:lang w:val="fr-FR" w:eastAsia="fr-FR"/>
        </w:rPr>
        <w:t>صالح :</w:t>
      </w:r>
      <w:r w:rsidRPr="00E46AD2">
        <w:rPr>
          <w:rtl/>
          <w:lang w:val="fr-FR" w:eastAsia="fr-FR"/>
        </w:rPr>
        <w:t xml:space="preserve"> رمزٌ لاختبار الطغاة بالامتثال لأمر الله، ودرسٌ في عواقب الجحود.</w:t>
      </w:r>
    </w:p>
    <w:p w14:paraId="2BA08CD6" w14:textId="5D78DC62" w:rsidR="00BD482F" w:rsidRPr="00E46AD2" w:rsidRDefault="00D76D42" w:rsidP="001A721D">
      <w:pPr>
        <w:rPr>
          <w:rtl/>
          <w:lang w:val="fr-FR" w:eastAsia="fr-FR"/>
        </w:rPr>
      </w:pPr>
      <w:r w:rsidRPr="00E46AD2">
        <w:rPr>
          <w:rtl/>
          <w:lang w:val="fr-FR" w:eastAsia="fr-FR"/>
        </w:rPr>
        <w:t xml:space="preserve">  - معجزة </w:t>
      </w:r>
      <w:r w:rsidR="006F76AF" w:rsidRPr="00E46AD2">
        <w:rPr>
          <w:rtl/>
          <w:lang w:val="fr-FR" w:eastAsia="fr-FR"/>
        </w:rPr>
        <w:t xml:space="preserve">  </w:t>
      </w:r>
      <w:r w:rsidRPr="00E46AD2">
        <w:rPr>
          <w:rtl/>
          <w:lang w:val="fr-FR" w:eastAsia="fr-FR"/>
        </w:rPr>
        <w:t xml:space="preserve">انشقاق </w:t>
      </w:r>
      <w:r w:rsidR="008A25F9" w:rsidRPr="00E46AD2">
        <w:rPr>
          <w:rtl/>
          <w:lang w:val="fr-FR" w:eastAsia="fr-FR"/>
        </w:rPr>
        <w:t>القمر :</w:t>
      </w:r>
      <w:r w:rsidRPr="00E46AD2">
        <w:rPr>
          <w:rtl/>
          <w:lang w:val="fr-FR" w:eastAsia="fr-FR"/>
        </w:rPr>
        <w:t xml:space="preserve"> تذكير بقدرة الله على تغيير الكون، وليس مجرد حدث فلكي.</w:t>
      </w:r>
    </w:p>
    <w:p w14:paraId="2AB2CF74" w14:textId="67823024"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4. آراء العلماء في الجمع بين الخصوصية والعُموم</w:t>
      </w:r>
      <w:r w:rsidRPr="00E46AD2">
        <w:rPr>
          <w:rtl/>
          <w:lang w:val="fr-FR" w:eastAsia="fr-FR"/>
        </w:rPr>
        <w:t xml:space="preserve">  </w:t>
      </w:r>
    </w:p>
    <w:p w14:paraId="28CD6697" w14:textId="45FB0E89"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الاتجاه </w:t>
      </w:r>
      <w:r w:rsidR="008A25F9" w:rsidRPr="00E46AD2">
        <w:rPr>
          <w:rtl/>
          <w:lang w:val="fr-FR" w:eastAsia="fr-FR"/>
        </w:rPr>
        <w:t>الحرفي :</w:t>
      </w:r>
      <w:r w:rsidRPr="00E46AD2">
        <w:rPr>
          <w:rtl/>
          <w:lang w:val="fr-FR" w:eastAsia="fr-FR"/>
        </w:rPr>
        <w:t xml:space="preserve"> يرى أن المعجزات أحداث تاريخية خاصة بأصحابها، لكن العبرة منها عامة </w:t>
      </w:r>
      <w:r w:rsidR="0064321B">
        <w:rPr>
          <w:rtl/>
          <w:lang w:val="fr-FR" w:eastAsia="fr-FR"/>
        </w:rPr>
        <w:t>"</w:t>
      </w:r>
      <w:r w:rsidRPr="00E46AD2">
        <w:rPr>
          <w:rtl/>
          <w:lang w:val="fr-FR" w:eastAsia="fr-FR"/>
        </w:rPr>
        <w:t>كابن تيمية</w:t>
      </w:r>
      <w:r w:rsidR="0064321B">
        <w:rPr>
          <w:rtl/>
          <w:lang w:val="fr-FR" w:eastAsia="fr-FR"/>
        </w:rPr>
        <w:t>"</w:t>
      </w:r>
      <w:r w:rsidRPr="00E46AD2">
        <w:rPr>
          <w:rtl/>
          <w:lang w:val="fr-FR" w:eastAsia="fr-FR"/>
        </w:rPr>
        <w:t xml:space="preserve">.  </w:t>
      </w:r>
    </w:p>
    <w:p w14:paraId="6AE57356" w14:textId="25A329ED"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الاتجاه </w:t>
      </w:r>
      <w:r w:rsidR="008A25F9" w:rsidRPr="00E46AD2">
        <w:rPr>
          <w:rtl/>
          <w:lang w:val="fr-FR" w:eastAsia="fr-FR"/>
        </w:rPr>
        <w:t>الرمزي :</w:t>
      </w:r>
      <w:r w:rsidRPr="00E46AD2">
        <w:rPr>
          <w:rtl/>
          <w:lang w:val="fr-FR" w:eastAsia="fr-FR"/>
        </w:rPr>
        <w:t xml:space="preserve"> يبحث عن الدلالات الروحية التي تتجدد مع كل عصر </w:t>
      </w:r>
      <w:r w:rsidR="0064321B">
        <w:rPr>
          <w:rtl/>
          <w:lang w:val="fr-FR" w:eastAsia="fr-FR"/>
        </w:rPr>
        <w:t>"</w:t>
      </w:r>
      <w:r w:rsidRPr="00E46AD2">
        <w:rPr>
          <w:rtl/>
          <w:lang w:val="fr-FR" w:eastAsia="fr-FR"/>
        </w:rPr>
        <w:t>كبعض الصوفية كابن عربي</w:t>
      </w:r>
      <w:r w:rsidR="0064321B">
        <w:rPr>
          <w:rtl/>
          <w:lang w:val="fr-FR" w:eastAsia="fr-FR"/>
        </w:rPr>
        <w:t>"</w:t>
      </w:r>
      <w:r w:rsidRPr="00E46AD2">
        <w:rPr>
          <w:rtl/>
          <w:lang w:val="fr-FR" w:eastAsia="fr-FR"/>
        </w:rPr>
        <w:t xml:space="preserve">.  </w:t>
      </w:r>
    </w:p>
    <w:p w14:paraId="72F7BDC7" w14:textId="63F23AD3" w:rsidR="00BD482F"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الاتجاه </w:t>
      </w:r>
      <w:r w:rsidR="008A25F9" w:rsidRPr="00E46AD2">
        <w:rPr>
          <w:rtl/>
          <w:lang w:val="fr-FR" w:eastAsia="fr-FR"/>
        </w:rPr>
        <w:t>الوسطي :</w:t>
      </w:r>
      <w:r w:rsidRPr="00E46AD2">
        <w:rPr>
          <w:rtl/>
          <w:lang w:val="fr-FR" w:eastAsia="fr-FR"/>
        </w:rPr>
        <w:t xml:space="preserve"> يجمع بين الإيمان بالحدث التاريخي واستنباط العبرة، كما في تفسير </w:t>
      </w:r>
      <w:r w:rsidR="006F76AF" w:rsidRPr="00E46AD2">
        <w:rPr>
          <w:rtl/>
          <w:lang w:val="fr-FR" w:eastAsia="fr-FR"/>
        </w:rPr>
        <w:t xml:space="preserve">  </w:t>
      </w:r>
      <w:r w:rsidRPr="00E46AD2">
        <w:rPr>
          <w:rtl/>
          <w:lang w:val="fr-FR" w:eastAsia="fr-FR"/>
        </w:rPr>
        <w:t>الرازي</w:t>
      </w:r>
      <w:r w:rsidR="006F76AF" w:rsidRPr="00E46AD2">
        <w:rPr>
          <w:rtl/>
          <w:lang w:val="fr-FR" w:eastAsia="fr-FR"/>
        </w:rPr>
        <w:t xml:space="preserve">  </w:t>
      </w:r>
      <w:r w:rsidRPr="00E46AD2">
        <w:rPr>
          <w:rtl/>
          <w:lang w:val="fr-FR" w:eastAsia="fr-FR"/>
        </w:rPr>
        <w:t xml:space="preserve"> و</w:t>
      </w:r>
      <w:r w:rsidR="006F76AF" w:rsidRPr="00E46AD2">
        <w:rPr>
          <w:rtl/>
          <w:lang w:val="fr-FR" w:eastAsia="fr-FR"/>
        </w:rPr>
        <w:t xml:space="preserve">  </w:t>
      </w:r>
      <w:r w:rsidRPr="00E46AD2">
        <w:rPr>
          <w:rtl/>
          <w:lang w:val="fr-FR" w:eastAsia="fr-FR"/>
        </w:rPr>
        <w:t>القرطبي</w:t>
      </w:r>
      <w:r w:rsidR="006F76AF" w:rsidRPr="00E46AD2">
        <w:rPr>
          <w:rtl/>
          <w:lang w:val="fr-FR" w:eastAsia="fr-FR"/>
        </w:rPr>
        <w:t xml:space="preserve">  </w:t>
      </w:r>
      <w:r w:rsidRPr="00E46AD2">
        <w:rPr>
          <w:rtl/>
          <w:lang w:val="fr-FR" w:eastAsia="fr-FR"/>
        </w:rPr>
        <w:t>.</w:t>
      </w:r>
    </w:p>
    <w:p w14:paraId="56F7576C" w14:textId="66825BED"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5. إشكالات العصر الحديث</w:t>
      </w:r>
      <w:r w:rsidRPr="00E46AD2">
        <w:rPr>
          <w:rtl/>
          <w:lang w:val="fr-FR" w:eastAsia="fr-FR"/>
        </w:rPr>
        <w:t xml:space="preserve">  </w:t>
      </w:r>
    </w:p>
    <w:p w14:paraId="69E1A711" w14:textId="416134D6"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التفسير </w:t>
      </w:r>
      <w:r w:rsidR="008A25F9" w:rsidRPr="00E46AD2">
        <w:rPr>
          <w:rtl/>
          <w:lang w:val="fr-FR" w:eastAsia="fr-FR"/>
        </w:rPr>
        <w:t>المادي :</w:t>
      </w:r>
      <w:r w:rsidRPr="00E46AD2">
        <w:rPr>
          <w:rtl/>
          <w:lang w:val="fr-FR" w:eastAsia="fr-FR"/>
        </w:rPr>
        <w:t xml:space="preserve"> محاولة تفسير المعجزات بقوانين العلم </w:t>
      </w:r>
      <w:r w:rsidR="0064321B">
        <w:rPr>
          <w:rtl/>
          <w:lang w:val="fr-FR" w:eastAsia="fr-FR"/>
        </w:rPr>
        <w:t>"</w:t>
      </w:r>
      <w:r w:rsidRPr="00E46AD2">
        <w:rPr>
          <w:rtl/>
          <w:lang w:val="fr-FR" w:eastAsia="fr-FR"/>
        </w:rPr>
        <w:t>كاعتبار انفلاق البحر ظاهرة مد وجزر</w:t>
      </w:r>
      <w:r w:rsidR="0064321B">
        <w:rPr>
          <w:rtl/>
          <w:lang w:val="fr-FR" w:eastAsia="fr-FR"/>
        </w:rPr>
        <w:t>"</w:t>
      </w:r>
      <w:r w:rsidRPr="00E46AD2">
        <w:rPr>
          <w:rtl/>
          <w:lang w:val="fr-FR" w:eastAsia="fr-FR"/>
        </w:rPr>
        <w:t xml:space="preserve">، مما يُفقدها بُعدها الإعجازي.  </w:t>
      </w:r>
    </w:p>
    <w:p w14:paraId="10D33968" w14:textId="0C057583"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النقد </w:t>
      </w:r>
      <w:r w:rsidR="008A25F9" w:rsidRPr="00E46AD2">
        <w:rPr>
          <w:rtl/>
          <w:lang w:val="fr-FR" w:eastAsia="fr-FR"/>
        </w:rPr>
        <w:t>التاريخي :</w:t>
      </w:r>
      <w:r w:rsidRPr="00E46AD2">
        <w:rPr>
          <w:rtl/>
          <w:lang w:val="fr-FR" w:eastAsia="fr-FR"/>
        </w:rPr>
        <w:t xml:space="preserve"> بعض المدارس الفكرية تُشكك في وقوع المعجزات بحجة أنها أساطير مرتبطة بسياقها.  </w:t>
      </w:r>
    </w:p>
    <w:p w14:paraId="3462634B" w14:textId="0487F54D" w:rsidR="00BD482F"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المبالغة في </w:t>
      </w:r>
      <w:r w:rsidR="008A25F9" w:rsidRPr="00E46AD2">
        <w:rPr>
          <w:rtl/>
          <w:lang w:val="fr-FR" w:eastAsia="fr-FR"/>
        </w:rPr>
        <w:t>الرمزية :</w:t>
      </w:r>
      <w:r w:rsidRPr="00E46AD2">
        <w:rPr>
          <w:rtl/>
          <w:lang w:val="fr-FR" w:eastAsia="fr-FR"/>
        </w:rPr>
        <w:t xml:space="preserve"> تحويل المعجزة إلى مجرد قصة أخلاقية، مما يُضعف الإيمان بكونها دليل نبوة.</w:t>
      </w:r>
    </w:p>
    <w:p w14:paraId="75488447" w14:textId="28DD7667"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6. التكامل بين البُعدَين: نموذج تطبيقي</w:t>
      </w:r>
      <w:r w:rsidRPr="00E46AD2">
        <w:rPr>
          <w:rtl/>
          <w:lang w:val="fr-FR" w:eastAsia="fr-FR"/>
        </w:rPr>
        <w:t xml:space="preserve">  </w:t>
      </w:r>
    </w:p>
    <w:p w14:paraId="7A0784E3" w14:textId="548DEF7F"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قصة إبراهيم عليه السلام </w:t>
      </w:r>
      <w:r w:rsidR="008A25F9" w:rsidRPr="00E46AD2">
        <w:rPr>
          <w:rtl/>
          <w:lang w:val="fr-FR" w:eastAsia="fr-FR"/>
        </w:rPr>
        <w:t>والنار :</w:t>
      </w:r>
      <w:r w:rsidRPr="00E46AD2">
        <w:rPr>
          <w:rtl/>
          <w:lang w:val="fr-FR" w:eastAsia="fr-FR"/>
        </w:rPr>
        <w:t xml:space="preserve">  </w:t>
      </w:r>
    </w:p>
    <w:p w14:paraId="0D81E44A" w14:textId="17742A4A" w:rsidR="00D76D42" w:rsidRPr="00E46AD2" w:rsidRDefault="00D76D42"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الخصوصية </w:t>
      </w:r>
      <w:r w:rsidR="008A25F9" w:rsidRPr="00E46AD2">
        <w:rPr>
          <w:rtl/>
          <w:lang w:val="fr-FR" w:eastAsia="fr-FR"/>
        </w:rPr>
        <w:t>التاريخية :</w:t>
      </w:r>
      <w:r w:rsidRPr="00E46AD2">
        <w:rPr>
          <w:rtl/>
          <w:lang w:val="fr-FR" w:eastAsia="fr-FR"/>
        </w:rPr>
        <w:t xml:space="preserve"> تحدّي قومه الذين عبدوا النار، فجعلها الله بردًا وسلامًا.  </w:t>
      </w:r>
    </w:p>
    <w:p w14:paraId="4B1FAD0B" w14:textId="6C39779A" w:rsidR="00D76D42" w:rsidRPr="00E46AD2" w:rsidRDefault="00D76D42"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العبرة </w:t>
      </w:r>
      <w:r w:rsidR="008A25F9" w:rsidRPr="00E46AD2">
        <w:rPr>
          <w:rtl/>
          <w:lang w:val="fr-FR" w:eastAsia="fr-FR"/>
        </w:rPr>
        <w:t>الخالدة :</w:t>
      </w:r>
      <w:r w:rsidRPr="00E46AD2">
        <w:rPr>
          <w:rtl/>
          <w:lang w:val="fr-FR" w:eastAsia="fr-FR"/>
        </w:rPr>
        <w:t xml:space="preserve">  </w:t>
      </w:r>
    </w:p>
    <w:p w14:paraId="193E67C0" w14:textId="77777777" w:rsidR="00D76D42" w:rsidRPr="00E46AD2" w:rsidRDefault="00D76D42" w:rsidP="001A721D">
      <w:pPr>
        <w:rPr>
          <w:rtl/>
          <w:lang w:val="fr-FR" w:eastAsia="fr-FR"/>
        </w:rPr>
      </w:pPr>
      <w:r w:rsidRPr="00E46AD2">
        <w:rPr>
          <w:rtl/>
          <w:lang w:val="fr-FR" w:eastAsia="fr-FR"/>
        </w:rPr>
        <w:t xml:space="preserve">    - النار رمزٌ للابتلاءات، ونجاة إبراهيم ترمز إلى أن الإيمان يُطفئ نار المحن.  </w:t>
      </w:r>
    </w:p>
    <w:p w14:paraId="7AF610E4" w14:textId="77777777" w:rsidR="00BD482F" w:rsidRPr="00E46AD2" w:rsidRDefault="00D76D42" w:rsidP="001A721D">
      <w:pPr>
        <w:rPr>
          <w:rtl/>
          <w:lang w:val="fr-FR" w:eastAsia="fr-FR"/>
        </w:rPr>
      </w:pPr>
      <w:r w:rsidRPr="00E46AD2">
        <w:rPr>
          <w:rtl/>
          <w:lang w:val="fr-FR" w:eastAsia="fr-FR"/>
        </w:rPr>
        <w:t xml:space="preserve">    - الدعوة إلى التوحيد في مواجهة الوثنية فكرة صالحة لكل زمان.</w:t>
      </w:r>
    </w:p>
    <w:p w14:paraId="04435D82" w14:textId="49E706F3"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7. الخلاصة: المعجزة بين التاريخ والدرس</w:t>
      </w:r>
      <w:r w:rsidRPr="00E46AD2">
        <w:rPr>
          <w:rtl/>
          <w:lang w:val="fr-FR" w:eastAsia="fr-FR"/>
        </w:rPr>
        <w:t xml:space="preserve">  </w:t>
      </w:r>
    </w:p>
    <w:p w14:paraId="2766F3E2" w14:textId="17EE28FF"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ليست خاصة بأصحابها </w:t>
      </w:r>
      <w:r w:rsidR="008A25F9" w:rsidRPr="00E46AD2">
        <w:rPr>
          <w:rtl/>
          <w:lang w:val="fr-FR" w:eastAsia="fr-FR"/>
        </w:rPr>
        <w:t>فحسب :</w:t>
      </w:r>
      <w:r w:rsidRPr="00E46AD2">
        <w:rPr>
          <w:rtl/>
          <w:lang w:val="fr-FR" w:eastAsia="fr-FR"/>
        </w:rPr>
        <w:t xml:space="preserve"> لأن القرآن حوّلها إلى جزء من خطاب عالمي.  </w:t>
      </w:r>
    </w:p>
    <w:p w14:paraId="33A6ECA9" w14:textId="6126D20F"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وليست مجرد عبرة </w:t>
      </w:r>
      <w:r w:rsidR="008A25F9" w:rsidRPr="00E46AD2">
        <w:rPr>
          <w:rtl/>
          <w:lang w:val="fr-FR" w:eastAsia="fr-FR"/>
        </w:rPr>
        <w:t>مجردة :</w:t>
      </w:r>
      <w:r w:rsidRPr="00E46AD2">
        <w:rPr>
          <w:rtl/>
          <w:lang w:val="fr-FR" w:eastAsia="fr-FR"/>
        </w:rPr>
        <w:t xml:space="preserve"> لأن إنكار واقعيتها التاريخية يُضعف مقام النبوة.  </w:t>
      </w:r>
    </w:p>
    <w:p w14:paraId="25D1D4C8" w14:textId="51EDC7F9" w:rsidR="00D76D42" w:rsidRPr="00E46AD2" w:rsidRDefault="00D76D4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الجواب </w:t>
      </w:r>
      <w:r w:rsidR="008A25F9" w:rsidRPr="00E46AD2">
        <w:rPr>
          <w:rtl/>
          <w:lang w:val="fr-FR" w:eastAsia="fr-FR"/>
        </w:rPr>
        <w:t>الوسطي :</w:t>
      </w:r>
      <w:r w:rsidRPr="00E46AD2">
        <w:rPr>
          <w:rtl/>
          <w:lang w:val="fr-FR" w:eastAsia="fr-FR"/>
        </w:rPr>
        <w:t xml:space="preserve">  </w:t>
      </w:r>
    </w:p>
    <w:p w14:paraId="7DDCB7C5" w14:textId="21C0982D" w:rsidR="00D76D42" w:rsidRPr="00E46AD2" w:rsidRDefault="00D76D42" w:rsidP="001A721D">
      <w:pPr>
        <w:rPr>
          <w:rtl/>
          <w:lang w:val="fr-FR" w:eastAsia="fr-FR"/>
        </w:rPr>
      </w:pPr>
      <w:r w:rsidRPr="00E46AD2">
        <w:rPr>
          <w:rtl/>
          <w:lang w:val="fr-FR" w:eastAsia="fr-FR"/>
        </w:rPr>
        <w:t xml:space="preserve">  - المعجزات </w:t>
      </w:r>
      <w:r w:rsidR="006F76AF" w:rsidRPr="00E46AD2">
        <w:rPr>
          <w:rtl/>
          <w:lang w:val="fr-FR" w:eastAsia="fr-FR"/>
        </w:rPr>
        <w:t xml:space="preserve">  </w:t>
      </w:r>
      <w:r w:rsidRPr="00E46AD2">
        <w:rPr>
          <w:rtl/>
          <w:lang w:val="fr-FR" w:eastAsia="fr-FR"/>
        </w:rPr>
        <w:t>أحداث حقيقية</w:t>
      </w:r>
      <w:r w:rsidR="006F76AF" w:rsidRPr="00E46AD2">
        <w:rPr>
          <w:rtl/>
          <w:lang w:val="fr-FR" w:eastAsia="fr-FR"/>
        </w:rPr>
        <w:t xml:space="preserve">  </w:t>
      </w:r>
      <w:r w:rsidRPr="00E46AD2">
        <w:rPr>
          <w:rtl/>
          <w:lang w:val="fr-FR" w:eastAsia="fr-FR"/>
        </w:rPr>
        <w:t xml:space="preserve"> وقعت في سياقاتها، وهي </w:t>
      </w:r>
      <w:r w:rsidR="006F76AF" w:rsidRPr="00E46AD2">
        <w:rPr>
          <w:rtl/>
          <w:lang w:val="fr-FR" w:eastAsia="fr-FR"/>
        </w:rPr>
        <w:t xml:space="preserve">  </w:t>
      </w:r>
      <w:r w:rsidRPr="00E46AD2">
        <w:rPr>
          <w:rtl/>
          <w:lang w:val="fr-FR" w:eastAsia="fr-FR"/>
        </w:rPr>
        <w:t>دلائل نبوة</w:t>
      </w:r>
      <w:r w:rsidR="006F76AF" w:rsidRPr="00E46AD2">
        <w:rPr>
          <w:rtl/>
          <w:lang w:val="fr-FR" w:eastAsia="fr-FR"/>
        </w:rPr>
        <w:t xml:space="preserve">  </w:t>
      </w:r>
      <w:r w:rsidRPr="00E46AD2">
        <w:rPr>
          <w:rtl/>
          <w:lang w:val="fr-FR" w:eastAsia="fr-FR"/>
        </w:rPr>
        <w:t xml:space="preserve"> لأصحابها.  </w:t>
      </w:r>
    </w:p>
    <w:p w14:paraId="2A4C92AA" w14:textId="266D651B" w:rsidR="00BD482F" w:rsidRPr="00E46AD2" w:rsidRDefault="00D76D42" w:rsidP="001A721D">
      <w:pPr>
        <w:rPr>
          <w:rtl/>
          <w:lang w:val="fr-FR" w:eastAsia="fr-FR"/>
        </w:rPr>
      </w:pPr>
      <w:r w:rsidRPr="00E46AD2">
        <w:rPr>
          <w:rtl/>
          <w:lang w:val="fr-FR" w:eastAsia="fr-FR"/>
        </w:rPr>
        <w:t xml:space="preserve">  - لكن القرآن صاغها بطريقة تُبرز </w:t>
      </w:r>
      <w:r w:rsidR="006F76AF" w:rsidRPr="00E46AD2">
        <w:rPr>
          <w:rtl/>
          <w:lang w:val="fr-FR" w:eastAsia="fr-FR"/>
        </w:rPr>
        <w:t xml:space="preserve">  </w:t>
      </w:r>
      <w:r w:rsidRPr="00E46AD2">
        <w:rPr>
          <w:rtl/>
          <w:lang w:val="fr-FR" w:eastAsia="fr-FR"/>
        </w:rPr>
        <w:t>الدروس الكونية</w:t>
      </w:r>
      <w:r w:rsidR="006F76AF" w:rsidRPr="00E46AD2">
        <w:rPr>
          <w:rtl/>
          <w:lang w:val="fr-FR" w:eastAsia="fr-FR"/>
        </w:rPr>
        <w:t xml:space="preserve">  </w:t>
      </w:r>
      <w:r w:rsidRPr="00E46AD2">
        <w:rPr>
          <w:rtl/>
          <w:lang w:val="fr-FR" w:eastAsia="fr-FR"/>
        </w:rPr>
        <w:t xml:space="preserve"> التي لا تتوقف عند زمن معين.</w:t>
      </w:r>
    </w:p>
    <w:p w14:paraId="25DEA4F1" w14:textId="10DA806B" w:rsidR="00D76D42" w:rsidRPr="00E46AD2" w:rsidRDefault="006F76AF" w:rsidP="001A721D">
      <w:pPr>
        <w:rPr>
          <w:rtl/>
          <w:lang w:val="fr-FR" w:eastAsia="fr-FR"/>
        </w:rPr>
      </w:pPr>
      <w:r w:rsidRPr="00E46AD2">
        <w:rPr>
          <w:rtl/>
          <w:lang w:val="fr-FR" w:eastAsia="fr-FR"/>
        </w:rPr>
        <w:t xml:space="preserve">   </w:t>
      </w:r>
      <w:r w:rsidR="00D76D42" w:rsidRPr="00E46AD2">
        <w:rPr>
          <w:rtl/>
          <w:lang w:val="fr-FR" w:eastAsia="fr-FR"/>
        </w:rPr>
        <w:t xml:space="preserve"> </w:t>
      </w:r>
      <w:r w:rsidRPr="00E46AD2">
        <w:rPr>
          <w:rtl/>
          <w:lang w:val="fr-FR" w:eastAsia="fr-FR"/>
        </w:rPr>
        <w:t xml:space="preserve">  </w:t>
      </w:r>
      <w:r w:rsidR="00D76D42" w:rsidRPr="00E46AD2">
        <w:rPr>
          <w:rtl/>
          <w:lang w:val="fr-FR" w:eastAsia="fr-FR"/>
        </w:rPr>
        <w:t xml:space="preserve">التوصية </w:t>
      </w:r>
      <w:r w:rsidR="008A25F9" w:rsidRPr="00E46AD2">
        <w:rPr>
          <w:rtl/>
          <w:lang w:val="fr-FR" w:eastAsia="fr-FR"/>
        </w:rPr>
        <w:t>المنهجية :</w:t>
      </w:r>
      <w:r w:rsidR="00D76D42" w:rsidRPr="00E46AD2">
        <w:rPr>
          <w:rtl/>
          <w:lang w:val="fr-FR" w:eastAsia="fr-FR"/>
        </w:rPr>
        <w:t xml:space="preserve">  </w:t>
      </w:r>
    </w:p>
    <w:p w14:paraId="696A6B51" w14:textId="77777777" w:rsidR="00D76D42" w:rsidRPr="00E46AD2" w:rsidRDefault="00D76D42" w:rsidP="001A721D">
      <w:pPr>
        <w:rPr>
          <w:rtl/>
          <w:lang w:val="fr-FR" w:eastAsia="fr-FR"/>
        </w:rPr>
      </w:pPr>
      <w:r w:rsidRPr="00E46AD2">
        <w:rPr>
          <w:rtl/>
          <w:lang w:val="fr-FR" w:eastAsia="fr-FR"/>
        </w:rPr>
        <w:t xml:space="preserve">فهم المعجزات يتطلب:  </w:t>
      </w:r>
    </w:p>
    <w:p w14:paraId="32A4045A" w14:textId="5D45130A" w:rsidR="00D76D42" w:rsidRPr="00E46AD2" w:rsidRDefault="00D76D42" w:rsidP="001A721D">
      <w:pPr>
        <w:rPr>
          <w:rtl/>
          <w:lang w:val="fr-FR" w:eastAsia="fr-FR"/>
        </w:rPr>
      </w:pPr>
      <w:r w:rsidRPr="00E46AD2">
        <w:rPr>
          <w:rtl/>
          <w:lang w:val="fr-FR" w:eastAsia="fr-FR"/>
        </w:rPr>
        <w:t xml:space="preserve">1. </w:t>
      </w:r>
      <w:r w:rsidR="006F76AF" w:rsidRPr="00E46AD2">
        <w:rPr>
          <w:rtl/>
          <w:lang w:val="fr-FR" w:eastAsia="fr-FR"/>
        </w:rPr>
        <w:t xml:space="preserve">  </w:t>
      </w:r>
      <w:r w:rsidRPr="00E46AD2">
        <w:rPr>
          <w:rtl/>
          <w:lang w:val="fr-FR" w:eastAsia="fr-FR"/>
        </w:rPr>
        <w:t>دراسة السياق التاريخي</w:t>
      </w:r>
      <w:r w:rsidR="006F76AF" w:rsidRPr="00E46AD2">
        <w:rPr>
          <w:rtl/>
          <w:lang w:val="fr-FR" w:eastAsia="fr-FR"/>
        </w:rPr>
        <w:t xml:space="preserve">  </w:t>
      </w:r>
      <w:r w:rsidRPr="00E46AD2">
        <w:rPr>
          <w:rtl/>
          <w:lang w:val="fr-FR" w:eastAsia="fr-FR"/>
        </w:rPr>
        <w:t xml:space="preserve"> لفهم سببها وعلاقتها بثقافة العصر.  </w:t>
      </w:r>
    </w:p>
    <w:p w14:paraId="5947C92F" w14:textId="16774635" w:rsidR="00D76D42" w:rsidRPr="00E46AD2" w:rsidRDefault="00D76D42" w:rsidP="001A721D">
      <w:pPr>
        <w:rPr>
          <w:rtl/>
          <w:lang w:val="fr-FR" w:eastAsia="fr-FR"/>
        </w:rPr>
      </w:pPr>
      <w:r w:rsidRPr="00E46AD2">
        <w:rPr>
          <w:rtl/>
          <w:lang w:val="fr-FR" w:eastAsia="fr-FR"/>
        </w:rPr>
        <w:t xml:space="preserve">2. </w:t>
      </w:r>
      <w:r w:rsidR="006F76AF" w:rsidRPr="00E46AD2">
        <w:rPr>
          <w:rtl/>
          <w:lang w:val="fr-FR" w:eastAsia="fr-FR"/>
        </w:rPr>
        <w:t xml:space="preserve">  </w:t>
      </w:r>
      <w:r w:rsidRPr="00E46AD2">
        <w:rPr>
          <w:rtl/>
          <w:lang w:val="fr-FR" w:eastAsia="fr-FR"/>
        </w:rPr>
        <w:t>استخراج القيم الكلية</w:t>
      </w:r>
      <w:r w:rsidR="006F76AF" w:rsidRPr="00E46AD2">
        <w:rPr>
          <w:rtl/>
          <w:lang w:val="fr-FR" w:eastAsia="fr-FR"/>
        </w:rPr>
        <w:t xml:space="preserve">  </w:t>
      </w:r>
      <w:r w:rsidRPr="00E46AD2">
        <w:rPr>
          <w:rtl/>
          <w:lang w:val="fr-FR" w:eastAsia="fr-FR"/>
        </w:rPr>
        <w:t xml:space="preserve"> كالعدل، والتوكل، ومحاربة الطغيان.  </w:t>
      </w:r>
    </w:p>
    <w:p w14:paraId="3E3F32F8" w14:textId="0C19D117" w:rsidR="00BD482F" w:rsidRPr="00E46AD2" w:rsidRDefault="00D76D42" w:rsidP="001A721D">
      <w:pPr>
        <w:rPr>
          <w:rtl/>
          <w:lang w:val="fr-FR" w:eastAsia="fr-FR"/>
        </w:rPr>
      </w:pPr>
      <w:r w:rsidRPr="00E46AD2">
        <w:rPr>
          <w:rtl/>
          <w:lang w:val="fr-FR" w:eastAsia="fr-FR"/>
        </w:rPr>
        <w:t xml:space="preserve">3. </w:t>
      </w:r>
      <w:r w:rsidR="006F76AF" w:rsidRPr="00E46AD2">
        <w:rPr>
          <w:rtl/>
          <w:lang w:val="fr-FR" w:eastAsia="fr-FR"/>
        </w:rPr>
        <w:t xml:space="preserve">  </w:t>
      </w:r>
      <w:r w:rsidRPr="00E46AD2">
        <w:rPr>
          <w:rtl/>
          <w:lang w:val="fr-FR" w:eastAsia="fr-FR"/>
        </w:rPr>
        <w:t xml:space="preserve">رفض الانزلاق إلى التأويلات التي تُلغي الحقيقة التاريخية أو </w:t>
      </w:r>
      <w:r w:rsidR="008A25F9" w:rsidRPr="00E46AD2">
        <w:rPr>
          <w:rtl/>
          <w:lang w:val="fr-FR" w:eastAsia="fr-FR"/>
        </w:rPr>
        <w:t>تُجمدها .</w:t>
      </w:r>
      <w:r w:rsidRPr="00E46AD2">
        <w:rPr>
          <w:rtl/>
          <w:lang w:val="fr-FR" w:eastAsia="fr-FR"/>
        </w:rPr>
        <w:t xml:space="preserve">  </w:t>
      </w:r>
    </w:p>
    <w:p w14:paraId="0B79D1B8" w14:textId="77777777" w:rsidR="00BD482F" w:rsidRPr="00E46AD2" w:rsidRDefault="00D76D42" w:rsidP="001A721D">
      <w:pPr>
        <w:rPr>
          <w:rtl/>
          <w:lang w:val="fr-FR" w:eastAsia="fr-FR"/>
        </w:rPr>
      </w:pPr>
      <w:r w:rsidRPr="00E46AD2">
        <w:rPr>
          <w:rtl/>
          <w:lang w:val="fr-FR" w:eastAsia="fr-FR"/>
        </w:rPr>
        <w:t>السؤال يبقى مفتوحًا: كيف نُعرِّف "المعجزة" في عصر العلم الذي يُفسر كل الظواهر بقوانين الطبيعة؟ هل يمكن أن تكون المعجزة تحدّيًا لعقلانية العصر كما كانت تحدّيًا لسحر أو طب الماضي؟</w:t>
      </w:r>
    </w:p>
    <w:p w14:paraId="088C98BE" w14:textId="57396319" w:rsidR="00297F08" w:rsidRPr="00E46AD2" w:rsidRDefault="00816909" w:rsidP="008A0417">
      <w:pPr>
        <w:pStyle w:val="1"/>
        <w:rPr>
          <w:rtl/>
        </w:rPr>
      </w:pPr>
      <w:bookmarkStart w:id="87" w:name="_Toc192269155"/>
      <w:bookmarkStart w:id="88" w:name="_Toc199407067"/>
      <w:r w:rsidRPr="00E46AD2">
        <w:rPr>
          <w:rtl/>
        </w:rPr>
        <w:t xml:space="preserve">تفسير القرآن الكريم وفهم معانيه - خاصة </w:t>
      </w:r>
      <w:r w:rsidR="008A25F9" w:rsidRPr="00E46AD2">
        <w:rPr>
          <w:rtl/>
        </w:rPr>
        <w:t>فيما</w:t>
      </w:r>
      <w:r w:rsidRPr="00E46AD2">
        <w:rPr>
          <w:rtl/>
        </w:rPr>
        <w:t xml:space="preserve"> يتعلق بالمعجزات والنصوص الرمزية </w:t>
      </w:r>
      <w:r w:rsidR="00297F08" w:rsidRPr="00E46AD2">
        <w:rPr>
          <w:rtl/>
        </w:rPr>
        <w:t>–</w:t>
      </w:r>
      <w:bookmarkEnd w:id="87"/>
      <w:bookmarkEnd w:id="88"/>
      <w:r w:rsidRPr="00E46AD2">
        <w:rPr>
          <w:rtl/>
        </w:rPr>
        <w:t xml:space="preserve"> </w:t>
      </w:r>
    </w:p>
    <w:p w14:paraId="35E94FD5" w14:textId="39FADFF2" w:rsidR="00BD482F" w:rsidRPr="00E46AD2" w:rsidRDefault="00816909" w:rsidP="001A721D">
      <w:pPr>
        <w:rPr>
          <w:rtl/>
          <w:lang w:val="fr-FR" w:eastAsia="fr-FR"/>
        </w:rPr>
      </w:pPr>
      <w:r w:rsidRPr="00E46AD2">
        <w:rPr>
          <w:rtl/>
          <w:lang w:val="fr-FR" w:eastAsia="fr-FR"/>
        </w:rPr>
        <w:t xml:space="preserve">عملية معقدة تجمع بين </w:t>
      </w:r>
      <w:r w:rsidR="006F76AF" w:rsidRPr="00E46AD2">
        <w:rPr>
          <w:rtl/>
          <w:lang w:val="fr-FR" w:eastAsia="fr-FR"/>
        </w:rPr>
        <w:t xml:space="preserve">  </w:t>
      </w:r>
      <w:r w:rsidRPr="00E46AD2">
        <w:rPr>
          <w:rtl/>
          <w:lang w:val="fr-FR" w:eastAsia="fr-FR"/>
        </w:rPr>
        <w:t>المنهجية العلمية</w:t>
      </w:r>
      <w:r w:rsidR="006F76AF" w:rsidRPr="00E46AD2">
        <w:rPr>
          <w:rtl/>
          <w:lang w:val="fr-FR" w:eastAsia="fr-FR"/>
        </w:rPr>
        <w:t xml:space="preserve">  </w:t>
      </w:r>
      <w:r w:rsidRPr="00E46AD2">
        <w:rPr>
          <w:rtl/>
          <w:lang w:val="fr-FR" w:eastAsia="fr-FR"/>
        </w:rPr>
        <w:t xml:space="preserve"> </w:t>
      </w:r>
      <w:r w:rsidR="00752E97" w:rsidRPr="00E46AD2">
        <w:rPr>
          <w:rtl/>
          <w:lang w:val="fr-FR" w:eastAsia="fr-FR"/>
        </w:rPr>
        <w:t>والعمق</w:t>
      </w:r>
      <w:r w:rsidRPr="00E46AD2">
        <w:rPr>
          <w:rtl/>
          <w:lang w:val="fr-FR" w:eastAsia="fr-FR"/>
        </w:rPr>
        <w:t xml:space="preserve"> الروحي</w:t>
      </w:r>
      <w:r w:rsidR="006F76AF" w:rsidRPr="00E46AD2">
        <w:rPr>
          <w:rtl/>
          <w:lang w:val="fr-FR" w:eastAsia="fr-FR"/>
        </w:rPr>
        <w:t xml:space="preserve">  </w:t>
      </w:r>
      <w:r w:rsidRPr="00E46AD2">
        <w:rPr>
          <w:rtl/>
          <w:lang w:val="fr-FR" w:eastAsia="fr-FR"/>
        </w:rPr>
        <w:t>. فيما يلي تفصيل للأفكار التي ذكرتها، مع إضافة أبعاد منهجية وعلمية:</w:t>
      </w:r>
    </w:p>
    <w:p w14:paraId="3F9FA819" w14:textId="6C1BA473"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1. الإحياء الرمزي للنفوس: بين الحقيقة والتأويل</w:t>
      </w:r>
      <w:r w:rsidRPr="00E46AD2">
        <w:rPr>
          <w:rtl/>
          <w:lang w:val="fr-FR" w:eastAsia="fr-FR"/>
        </w:rPr>
        <w:t xml:space="preserve">  </w:t>
      </w:r>
    </w:p>
    <w:p w14:paraId="6B0090CF" w14:textId="71C2C01F"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النصوص </w:t>
      </w:r>
      <w:r w:rsidR="008A25F9" w:rsidRPr="00E46AD2">
        <w:rPr>
          <w:rtl/>
          <w:lang w:val="fr-FR" w:eastAsia="fr-FR"/>
        </w:rPr>
        <w:t>القرآنية :</w:t>
      </w:r>
      <w:r w:rsidRPr="00E46AD2">
        <w:rPr>
          <w:rtl/>
          <w:lang w:val="fr-FR" w:eastAsia="fr-FR"/>
        </w:rPr>
        <w:t xml:space="preserve">  </w:t>
      </w:r>
    </w:p>
    <w:p w14:paraId="0FC04B37" w14:textId="09995DFA" w:rsidR="00816909" w:rsidRPr="00E46AD2" w:rsidRDefault="00816909" w:rsidP="001A721D">
      <w:pPr>
        <w:rPr>
          <w:rtl/>
          <w:lang w:val="fr-FR" w:eastAsia="fr-FR"/>
        </w:rPr>
      </w:pPr>
      <w:r w:rsidRPr="00E46AD2">
        <w:rPr>
          <w:rtl/>
          <w:lang w:val="fr-FR" w:eastAsia="fr-FR"/>
        </w:rPr>
        <w:t xml:space="preserve">     ﴿أَوَمَن كَانَ مَيْتًا فَأَحْيَيْنَاهُ﴾ </w:t>
      </w:r>
      <w:r w:rsidR="0064321B">
        <w:rPr>
          <w:rtl/>
          <w:lang w:val="fr-FR" w:eastAsia="fr-FR"/>
        </w:rPr>
        <w:t>"</w:t>
      </w:r>
      <w:r w:rsidRPr="00E46AD2">
        <w:rPr>
          <w:rtl/>
          <w:lang w:val="fr-FR" w:eastAsia="fr-FR"/>
        </w:rPr>
        <w:t>الأنعام: 122</w:t>
      </w:r>
      <w:r w:rsidR="0064321B">
        <w:rPr>
          <w:rtl/>
          <w:lang w:val="fr-FR" w:eastAsia="fr-FR"/>
        </w:rPr>
        <w:t>"</w:t>
      </w:r>
      <w:r w:rsidRPr="00E46AD2">
        <w:rPr>
          <w:rtl/>
          <w:lang w:val="fr-FR" w:eastAsia="fr-FR"/>
        </w:rPr>
        <w:t xml:space="preserve"> – قد تُفهم على معنيين:  </w:t>
      </w:r>
    </w:p>
    <w:p w14:paraId="5F1233C0" w14:textId="16442967"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المعنى </w:t>
      </w:r>
      <w:r w:rsidR="008A25F9" w:rsidRPr="00E46AD2">
        <w:rPr>
          <w:rtl/>
          <w:lang w:val="fr-FR" w:eastAsia="fr-FR"/>
        </w:rPr>
        <w:t>الحسي :</w:t>
      </w:r>
      <w:r w:rsidRPr="00E46AD2">
        <w:rPr>
          <w:rtl/>
          <w:lang w:val="fr-FR" w:eastAsia="fr-FR"/>
        </w:rPr>
        <w:t xml:space="preserve"> كمعجزة إحياء الموتى </w:t>
      </w:r>
      <w:r w:rsidR="0064321B">
        <w:rPr>
          <w:rtl/>
          <w:lang w:val="fr-FR" w:eastAsia="fr-FR"/>
        </w:rPr>
        <w:t>"</w:t>
      </w:r>
      <w:r w:rsidRPr="00E46AD2">
        <w:rPr>
          <w:rtl/>
          <w:lang w:val="fr-FR" w:eastAsia="fr-FR"/>
        </w:rPr>
        <w:t>كما في قصة عيسى عليه السلام</w:t>
      </w:r>
      <w:r w:rsidR="0064321B">
        <w:rPr>
          <w:rtl/>
          <w:lang w:val="fr-FR" w:eastAsia="fr-FR"/>
        </w:rPr>
        <w:t>"</w:t>
      </w:r>
      <w:r w:rsidRPr="00E46AD2">
        <w:rPr>
          <w:rtl/>
          <w:lang w:val="fr-FR" w:eastAsia="fr-FR"/>
        </w:rPr>
        <w:t xml:space="preserve">.  </w:t>
      </w:r>
    </w:p>
    <w:p w14:paraId="5858447C" w14:textId="07FD19B1"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المعنى </w:t>
      </w:r>
      <w:r w:rsidR="008A25F9" w:rsidRPr="00E46AD2">
        <w:rPr>
          <w:rtl/>
          <w:lang w:val="fr-FR" w:eastAsia="fr-FR"/>
        </w:rPr>
        <w:t>الرمزي :</w:t>
      </w:r>
      <w:r w:rsidRPr="00E46AD2">
        <w:rPr>
          <w:rtl/>
          <w:lang w:val="fr-FR" w:eastAsia="fr-FR"/>
        </w:rPr>
        <w:t xml:space="preserve"> إحياء القلب بالإيمان بعد موت الجهل </w:t>
      </w:r>
      <w:r w:rsidR="0064321B">
        <w:rPr>
          <w:rtl/>
          <w:lang w:val="fr-FR" w:eastAsia="fr-FR"/>
        </w:rPr>
        <w:t>"</w:t>
      </w:r>
      <w:r w:rsidRPr="00E46AD2">
        <w:rPr>
          <w:rtl/>
          <w:lang w:val="fr-FR" w:eastAsia="fr-FR"/>
        </w:rPr>
        <w:t>كما فسره ابن القيم في "مدارج السالكين"</w:t>
      </w:r>
      <w:r w:rsidR="0064321B">
        <w:rPr>
          <w:rtl/>
          <w:lang w:val="fr-FR" w:eastAsia="fr-FR"/>
        </w:rPr>
        <w:t>"</w:t>
      </w:r>
      <w:r w:rsidRPr="00E46AD2">
        <w:rPr>
          <w:rtl/>
          <w:lang w:val="fr-FR" w:eastAsia="fr-FR"/>
        </w:rPr>
        <w:t xml:space="preserve">.  </w:t>
      </w:r>
    </w:p>
    <w:p w14:paraId="4D482CED" w14:textId="4FF6C77D"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المنهج </w:t>
      </w:r>
      <w:r w:rsidR="008A25F9" w:rsidRPr="00E46AD2">
        <w:rPr>
          <w:rtl/>
          <w:lang w:val="fr-FR" w:eastAsia="fr-FR"/>
        </w:rPr>
        <w:t>المتوازن :</w:t>
      </w:r>
      <w:r w:rsidRPr="00E46AD2">
        <w:rPr>
          <w:rtl/>
          <w:lang w:val="fr-FR" w:eastAsia="fr-FR"/>
        </w:rPr>
        <w:t xml:space="preserve">  </w:t>
      </w:r>
    </w:p>
    <w:p w14:paraId="64F05ECE" w14:textId="77777777" w:rsidR="00816909" w:rsidRPr="00E46AD2" w:rsidRDefault="00816909" w:rsidP="001A721D">
      <w:pPr>
        <w:rPr>
          <w:rtl/>
          <w:lang w:val="fr-FR" w:eastAsia="fr-FR"/>
        </w:rPr>
      </w:pPr>
      <w:r w:rsidRPr="00E46AD2">
        <w:rPr>
          <w:rtl/>
          <w:lang w:val="fr-FR" w:eastAsia="fr-FR"/>
        </w:rPr>
        <w:t xml:space="preserve">     - لا تعارض بين الإيمان بالمعنى الحرفي للمعجزات واستنباط العبرة الرمزية، فالله خلق الكون على نظام الأسباب والمسببات، لكنه قادر على تجاوزها لإثبات الحق.  </w:t>
      </w:r>
    </w:p>
    <w:p w14:paraId="57BAEFD2" w14:textId="638C9E02" w:rsidR="00BD482F" w:rsidRPr="00E46AD2" w:rsidRDefault="00816909" w:rsidP="001A721D">
      <w:pPr>
        <w:rPr>
          <w:rtl/>
          <w:lang w:val="fr-FR" w:eastAsia="fr-FR"/>
        </w:rPr>
      </w:pPr>
      <w:r w:rsidRPr="00E46AD2">
        <w:rPr>
          <w:rtl/>
          <w:lang w:val="fr-FR" w:eastAsia="fr-FR"/>
        </w:rPr>
        <w:t xml:space="preserve">     - مثال: قصة إبراهيم مع الطيور </w:t>
      </w:r>
      <w:r w:rsidR="0064321B">
        <w:rPr>
          <w:rtl/>
          <w:lang w:val="fr-FR" w:eastAsia="fr-FR"/>
        </w:rPr>
        <w:t>"</w:t>
      </w:r>
      <w:r w:rsidRPr="00E46AD2">
        <w:rPr>
          <w:rtl/>
          <w:lang w:val="fr-FR" w:eastAsia="fr-FR"/>
        </w:rPr>
        <w:t>البقرة: 260</w:t>
      </w:r>
      <w:r w:rsidR="0064321B">
        <w:rPr>
          <w:rtl/>
          <w:lang w:val="fr-FR" w:eastAsia="fr-FR"/>
        </w:rPr>
        <w:t>"</w:t>
      </w:r>
      <w:r w:rsidRPr="00E46AD2">
        <w:rPr>
          <w:rtl/>
          <w:lang w:val="fr-FR" w:eastAsia="fr-FR"/>
        </w:rPr>
        <w:t xml:space="preserve"> – المعجزة الحسية </w:t>
      </w:r>
      <w:r w:rsidR="0064321B">
        <w:rPr>
          <w:rtl/>
          <w:lang w:val="fr-FR" w:eastAsia="fr-FR"/>
        </w:rPr>
        <w:t>"</w:t>
      </w:r>
      <w:r w:rsidRPr="00E46AD2">
        <w:rPr>
          <w:rtl/>
          <w:lang w:val="fr-FR" w:eastAsia="fr-FR"/>
        </w:rPr>
        <w:t>إحياء الطيور</w:t>
      </w:r>
      <w:r w:rsidR="0064321B">
        <w:rPr>
          <w:rtl/>
          <w:lang w:val="fr-FR" w:eastAsia="fr-FR"/>
        </w:rPr>
        <w:t>"</w:t>
      </w:r>
      <w:r w:rsidRPr="00E46AD2">
        <w:rPr>
          <w:rtl/>
          <w:lang w:val="fr-FR" w:eastAsia="fr-FR"/>
        </w:rPr>
        <w:t xml:space="preserve"> تدل على قدرة الله، والرمزية </w:t>
      </w:r>
      <w:r w:rsidR="0064321B">
        <w:rPr>
          <w:rtl/>
          <w:lang w:val="fr-FR" w:eastAsia="fr-FR"/>
        </w:rPr>
        <w:t>"</w:t>
      </w:r>
      <w:r w:rsidRPr="00E46AD2">
        <w:rPr>
          <w:rtl/>
          <w:lang w:val="fr-FR" w:eastAsia="fr-FR"/>
        </w:rPr>
        <w:t>إحياء اليقين</w:t>
      </w:r>
      <w:r w:rsidR="0064321B">
        <w:rPr>
          <w:rtl/>
          <w:lang w:val="fr-FR" w:eastAsia="fr-FR"/>
        </w:rPr>
        <w:t>"</w:t>
      </w:r>
      <w:r w:rsidRPr="00E46AD2">
        <w:rPr>
          <w:rtl/>
          <w:lang w:val="fr-FR" w:eastAsia="fr-FR"/>
        </w:rPr>
        <w:t xml:space="preserve"> تدل على أن الإيمان يُحيي القلب.</w:t>
      </w:r>
    </w:p>
    <w:p w14:paraId="218F48E5" w14:textId="28387026"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2. ضرب البحر بالعصا: رمزية الأداة والإيمان</w:t>
      </w:r>
      <w:r w:rsidRPr="00E46AD2">
        <w:rPr>
          <w:rtl/>
          <w:lang w:val="fr-FR" w:eastAsia="fr-FR"/>
        </w:rPr>
        <w:t xml:space="preserve">  </w:t>
      </w:r>
    </w:p>
    <w:p w14:paraId="10EC3B22" w14:textId="013D1F16"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السياق </w:t>
      </w:r>
      <w:r w:rsidR="008A25F9" w:rsidRPr="00E46AD2">
        <w:rPr>
          <w:rtl/>
          <w:lang w:val="fr-FR" w:eastAsia="fr-FR"/>
        </w:rPr>
        <w:t>القرآني :</w:t>
      </w:r>
      <w:r w:rsidRPr="00E46AD2">
        <w:rPr>
          <w:rtl/>
          <w:lang w:val="fr-FR" w:eastAsia="fr-FR"/>
        </w:rPr>
        <w:t xml:space="preserve">  </w:t>
      </w:r>
    </w:p>
    <w:p w14:paraId="51A534D5" w14:textId="43D9CBF4" w:rsidR="00816909" w:rsidRPr="00E46AD2" w:rsidRDefault="00816909" w:rsidP="001A721D">
      <w:pPr>
        <w:rPr>
          <w:rtl/>
          <w:lang w:val="fr-FR" w:eastAsia="fr-FR"/>
        </w:rPr>
      </w:pPr>
      <w:r w:rsidRPr="00E46AD2">
        <w:rPr>
          <w:rtl/>
          <w:lang w:val="fr-FR" w:eastAsia="fr-FR"/>
        </w:rPr>
        <w:t xml:space="preserve">     ﴿فَاضْرِبْ بِعَصَاكَ الْبَحْرَ﴾ </w:t>
      </w:r>
      <w:r w:rsidR="0064321B">
        <w:rPr>
          <w:rtl/>
          <w:lang w:val="fr-FR" w:eastAsia="fr-FR"/>
        </w:rPr>
        <w:t>"</w:t>
      </w:r>
      <w:r w:rsidRPr="00E46AD2">
        <w:rPr>
          <w:rtl/>
          <w:lang w:val="fr-FR" w:eastAsia="fr-FR"/>
        </w:rPr>
        <w:t>طه: 77</w:t>
      </w:r>
      <w:r w:rsidR="0064321B">
        <w:rPr>
          <w:rtl/>
          <w:lang w:val="fr-FR" w:eastAsia="fr-FR"/>
        </w:rPr>
        <w:t>"</w:t>
      </w:r>
      <w:r w:rsidRPr="00E46AD2">
        <w:rPr>
          <w:rtl/>
          <w:lang w:val="fr-FR" w:eastAsia="fr-FR"/>
        </w:rPr>
        <w:t xml:space="preserve"> – الحدث التاريخي يتضمن:  </w:t>
      </w:r>
    </w:p>
    <w:p w14:paraId="49E8B309" w14:textId="3A66BB52"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معجزة </w:t>
      </w:r>
      <w:r w:rsidR="008A25F9" w:rsidRPr="00E46AD2">
        <w:rPr>
          <w:rtl/>
          <w:lang w:val="fr-FR" w:eastAsia="fr-FR"/>
        </w:rPr>
        <w:t>مادية :</w:t>
      </w:r>
      <w:r w:rsidRPr="00E46AD2">
        <w:rPr>
          <w:rtl/>
          <w:lang w:val="fr-FR" w:eastAsia="fr-FR"/>
        </w:rPr>
        <w:t xml:space="preserve"> تشقق البحر لإنقاذ المؤمنين.  </w:t>
      </w:r>
    </w:p>
    <w:p w14:paraId="7F292A12" w14:textId="12DD9082"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رمزية </w:t>
      </w:r>
      <w:r w:rsidR="008A25F9" w:rsidRPr="00E46AD2">
        <w:rPr>
          <w:rtl/>
          <w:lang w:val="fr-FR" w:eastAsia="fr-FR"/>
        </w:rPr>
        <w:t>عملية :</w:t>
      </w:r>
      <w:r w:rsidRPr="00E46AD2">
        <w:rPr>
          <w:rtl/>
          <w:lang w:val="fr-FR" w:eastAsia="fr-FR"/>
        </w:rPr>
        <w:t xml:space="preserve">  </w:t>
      </w:r>
    </w:p>
    <w:p w14:paraId="693FF184" w14:textId="56A8911F" w:rsidR="00816909" w:rsidRPr="00E46AD2" w:rsidRDefault="00816909" w:rsidP="001A721D">
      <w:pPr>
        <w:rPr>
          <w:rtl/>
          <w:lang w:val="fr-FR" w:eastAsia="fr-FR"/>
        </w:rPr>
      </w:pPr>
      <w:r w:rsidRPr="00E46AD2">
        <w:rPr>
          <w:rtl/>
          <w:lang w:val="fr-FR" w:eastAsia="fr-FR"/>
        </w:rPr>
        <w:t xml:space="preserve">       • العصا: ترمز إلى </w:t>
      </w:r>
      <w:r w:rsidR="006F76AF" w:rsidRPr="00E46AD2">
        <w:rPr>
          <w:rtl/>
          <w:lang w:val="fr-FR" w:eastAsia="fr-FR"/>
        </w:rPr>
        <w:t xml:space="preserve">  </w:t>
      </w:r>
      <w:r w:rsidRPr="00E46AD2">
        <w:rPr>
          <w:rtl/>
          <w:lang w:val="fr-FR" w:eastAsia="fr-FR"/>
        </w:rPr>
        <w:t>الأخذ بالأسباب</w:t>
      </w:r>
      <w:r w:rsidR="008A25F9" w:rsidRPr="00E46AD2">
        <w:rPr>
          <w:rtl/>
          <w:lang w:val="fr-FR" w:eastAsia="fr-FR"/>
        </w:rPr>
        <w:t xml:space="preserve">  </w:t>
      </w:r>
      <w:r w:rsidR="0064321B">
        <w:rPr>
          <w:rtl/>
          <w:lang w:val="fr-FR" w:eastAsia="fr-FR"/>
        </w:rPr>
        <w:t>"</w:t>
      </w:r>
      <w:r w:rsidRPr="00E46AD2">
        <w:rPr>
          <w:rtl/>
          <w:lang w:val="fr-FR" w:eastAsia="fr-FR"/>
        </w:rPr>
        <w:t>موسى استخدم ما في يده</w:t>
      </w:r>
      <w:r w:rsidR="0064321B">
        <w:rPr>
          <w:rtl/>
          <w:lang w:val="fr-FR" w:eastAsia="fr-FR"/>
        </w:rPr>
        <w:t>"</w:t>
      </w:r>
      <w:r w:rsidRPr="00E46AD2">
        <w:rPr>
          <w:rtl/>
          <w:lang w:val="fr-FR" w:eastAsia="fr-FR"/>
        </w:rPr>
        <w:t xml:space="preserve">.  </w:t>
      </w:r>
    </w:p>
    <w:p w14:paraId="55215441" w14:textId="0D54CB57" w:rsidR="00816909" w:rsidRPr="00E46AD2" w:rsidRDefault="00816909" w:rsidP="001A721D">
      <w:pPr>
        <w:rPr>
          <w:rtl/>
          <w:lang w:val="fr-FR" w:eastAsia="fr-FR"/>
        </w:rPr>
      </w:pPr>
      <w:r w:rsidRPr="00E46AD2">
        <w:rPr>
          <w:rtl/>
          <w:lang w:val="fr-FR" w:eastAsia="fr-FR"/>
        </w:rPr>
        <w:t xml:space="preserve">       • البحر: يرمز إلى </w:t>
      </w:r>
      <w:r w:rsidR="006F76AF" w:rsidRPr="00E46AD2">
        <w:rPr>
          <w:rtl/>
          <w:lang w:val="fr-FR" w:eastAsia="fr-FR"/>
        </w:rPr>
        <w:t xml:space="preserve">  </w:t>
      </w:r>
      <w:r w:rsidRPr="00E46AD2">
        <w:rPr>
          <w:rtl/>
          <w:lang w:val="fr-FR" w:eastAsia="fr-FR"/>
        </w:rPr>
        <w:t xml:space="preserve">التحديات التي تبدو </w:t>
      </w:r>
      <w:r w:rsidR="008A25F9" w:rsidRPr="00E46AD2">
        <w:rPr>
          <w:rtl/>
          <w:lang w:val="fr-FR" w:eastAsia="fr-FR"/>
        </w:rPr>
        <w:t>مستحيلة .</w:t>
      </w:r>
      <w:r w:rsidRPr="00E46AD2">
        <w:rPr>
          <w:rtl/>
          <w:lang w:val="fr-FR" w:eastAsia="fr-FR"/>
        </w:rPr>
        <w:t xml:space="preserve">  </w:t>
      </w:r>
    </w:p>
    <w:p w14:paraId="7AAA32C0" w14:textId="3C15643A"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تطبيق </w:t>
      </w:r>
      <w:r w:rsidR="008A25F9" w:rsidRPr="00E46AD2">
        <w:rPr>
          <w:rtl/>
          <w:lang w:val="fr-FR" w:eastAsia="fr-FR"/>
        </w:rPr>
        <w:t>معاصر :</w:t>
      </w:r>
      <w:r w:rsidRPr="00E46AD2">
        <w:rPr>
          <w:rtl/>
          <w:lang w:val="fr-FR" w:eastAsia="fr-FR"/>
        </w:rPr>
        <w:t xml:space="preserve">  </w:t>
      </w:r>
    </w:p>
    <w:p w14:paraId="3175C171" w14:textId="41E04310" w:rsidR="00BD482F" w:rsidRPr="00E46AD2" w:rsidRDefault="00816909" w:rsidP="001A721D">
      <w:pPr>
        <w:rPr>
          <w:rtl/>
          <w:lang w:val="fr-FR" w:eastAsia="fr-FR"/>
        </w:rPr>
      </w:pPr>
      <w:r w:rsidRPr="00E46AD2">
        <w:rPr>
          <w:rtl/>
          <w:lang w:val="fr-FR" w:eastAsia="fr-FR"/>
        </w:rPr>
        <w:t xml:space="preserve">     العصا قد تكون </w:t>
      </w:r>
      <w:r w:rsidR="006F76AF" w:rsidRPr="00E46AD2">
        <w:rPr>
          <w:rtl/>
          <w:lang w:val="fr-FR" w:eastAsia="fr-FR"/>
        </w:rPr>
        <w:t xml:space="preserve">  </w:t>
      </w:r>
      <w:r w:rsidRPr="00E46AD2">
        <w:rPr>
          <w:rtl/>
          <w:lang w:val="fr-FR" w:eastAsia="fr-FR"/>
        </w:rPr>
        <w:t>العلم</w:t>
      </w:r>
      <w:r w:rsidR="006F76AF" w:rsidRPr="00E46AD2">
        <w:rPr>
          <w:rtl/>
          <w:lang w:val="fr-FR" w:eastAsia="fr-FR"/>
        </w:rPr>
        <w:t xml:space="preserve">  </w:t>
      </w:r>
      <w:r w:rsidRPr="00E46AD2">
        <w:rPr>
          <w:rtl/>
          <w:lang w:val="fr-FR" w:eastAsia="fr-FR"/>
        </w:rPr>
        <w:t xml:space="preserve"> أو </w:t>
      </w:r>
      <w:r w:rsidR="006F76AF" w:rsidRPr="00E46AD2">
        <w:rPr>
          <w:rtl/>
          <w:lang w:val="fr-FR" w:eastAsia="fr-FR"/>
        </w:rPr>
        <w:t xml:space="preserve">  </w:t>
      </w:r>
      <w:r w:rsidR="008A25F9" w:rsidRPr="00E46AD2">
        <w:rPr>
          <w:rtl/>
          <w:lang w:val="fr-FR" w:eastAsia="fr-FR"/>
        </w:rPr>
        <w:t>التخطيط ،</w:t>
      </w:r>
      <w:r w:rsidRPr="00E46AD2">
        <w:rPr>
          <w:rtl/>
          <w:lang w:val="fr-FR" w:eastAsia="fr-FR"/>
        </w:rPr>
        <w:t xml:space="preserve"> والبحر قد يكون </w:t>
      </w:r>
      <w:r w:rsidR="006F76AF" w:rsidRPr="00E46AD2">
        <w:rPr>
          <w:rtl/>
          <w:lang w:val="fr-FR" w:eastAsia="fr-FR"/>
        </w:rPr>
        <w:t xml:space="preserve">  </w:t>
      </w:r>
      <w:r w:rsidRPr="00E46AD2">
        <w:rPr>
          <w:rtl/>
          <w:lang w:val="fr-FR" w:eastAsia="fr-FR"/>
        </w:rPr>
        <w:t>الأزمات السياسية</w:t>
      </w:r>
      <w:r w:rsidR="006F76AF" w:rsidRPr="00E46AD2">
        <w:rPr>
          <w:rtl/>
          <w:lang w:val="fr-FR" w:eastAsia="fr-FR"/>
        </w:rPr>
        <w:t xml:space="preserve">  </w:t>
      </w:r>
      <w:r w:rsidRPr="00E46AD2">
        <w:rPr>
          <w:rtl/>
          <w:lang w:val="fr-FR" w:eastAsia="fr-FR"/>
        </w:rPr>
        <w:t xml:space="preserve"> أو </w:t>
      </w:r>
      <w:r w:rsidR="006F76AF" w:rsidRPr="00E46AD2">
        <w:rPr>
          <w:rtl/>
          <w:lang w:val="fr-FR" w:eastAsia="fr-FR"/>
        </w:rPr>
        <w:t xml:space="preserve">  </w:t>
      </w:r>
      <w:r w:rsidRPr="00E46AD2">
        <w:rPr>
          <w:rtl/>
          <w:lang w:val="fr-FR" w:eastAsia="fr-FR"/>
        </w:rPr>
        <w:t>الاجتماعية</w:t>
      </w:r>
      <w:r w:rsidR="006F76AF" w:rsidRPr="00E46AD2">
        <w:rPr>
          <w:rtl/>
          <w:lang w:val="fr-FR" w:eastAsia="fr-FR"/>
        </w:rPr>
        <w:t xml:space="preserve">  </w:t>
      </w:r>
      <w:r w:rsidRPr="00E46AD2">
        <w:rPr>
          <w:rtl/>
          <w:lang w:val="fr-FR" w:eastAsia="fr-FR"/>
        </w:rPr>
        <w:t>، لكن النجاح لا يتحقق إلا بتوكل حقيقي.</w:t>
      </w:r>
    </w:p>
    <w:p w14:paraId="5BA97143" w14:textId="47D822D4"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3. التدبر في القرآن: شروطه ومخاطره</w:t>
      </w:r>
      <w:r w:rsidRPr="00E46AD2">
        <w:rPr>
          <w:rtl/>
          <w:lang w:val="fr-FR" w:eastAsia="fr-FR"/>
        </w:rPr>
        <w:t xml:space="preserve">  </w:t>
      </w:r>
    </w:p>
    <w:p w14:paraId="0E6AF813" w14:textId="5C482930"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الأصل </w:t>
      </w:r>
      <w:r w:rsidR="008A25F9" w:rsidRPr="00E46AD2">
        <w:rPr>
          <w:rtl/>
          <w:lang w:val="fr-FR" w:eastAsia="fr-FR"/>
        </w:rPr>
        <w:t>الشرعي :</w:t>
      </w:r>
      <w:r w:rsidRPr="00E46AD2">
        <w:rPr>
          <w:rtl/>
          <w:lang w:val="fr-FR" w:eastAsia="fr-FR"/>
        </w:rPr>
        <w:t xml:space="preserve">  </w:t>
      </w:r>
    </w:p>
    <w:p w14:paraId="38BBB77C" w14:textId="3A10A08D" w:rsidR="00816909" w:rsidRPr="00E46AD2" w:rsidRDefault="00816909" w:rsidP="001A721D">
      <w:pPr>
        <w:rPr>
          <w:rtl/>
          <w:lang w:val="fr-FR" w:eastAsia="fr-FR"/>
        </w:rPr>
      </w:pPr>
      <w:r w:rsidRPr="00E46AD2">
        <w:rPr>
          <w:rtl/>
          <w:lang w:val="fr-FR" w:eastAsia="fr-FR"/>
        </w:rPr>
        <w:t xml:space="preserve">     ﴿كِتَابٌ أَنزَلْنَاهُ إِلَيْكَ مُبَارَكٌ لِّيَدَّبَّرُوا آيَاتِهِ﴾ </w:t>
      </w:r>
      <w:r w:rsidR="0064321B">
        <w:rPr>
          <w:rtl/>
          <w:lang w:val="fr-FR" w:eastAsia="fr-FR"/>
        </w:rPr>
        <w:t>"</w:t>
      </w:r>
      <w:r w:rsidRPr="00E46AD2">
        <w:rPr>
          <w:rtl/>
          <w:lang w:val="fr-FR" w:eastAsia="fr-FR"/>
        </w:rPr>
        <w:t>ص: 29</w:t>
      </w:r>
      <w:r w:rsidR="0064321B">
        <w:rPr>
          <w:rtl/>
          <w:lang w:val="fr-FR" w:eastAsia="fr-FR"/>
        </w:rPr>
        <w:t>"</w:t>
      </w:r>
      <w:r w:rsidRPr="00E46AD2">
        <w:rPr>
          <w:rtl/>
          <w:lang w:val="fr-FR" w:eastAsia="fr-FR"/>
        </w:rPr>
        <w:t xml:space="preserve"> – الأمر بالتدبر صريح.  </w:t>
      </w:r>
    </w:p>
    <w:p w14:paraId="147AEDEF" w14:textId="2F86D763"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شروط التدبر </w:t>
      </w:r>
      <w:r w:rsidR="008A25F9" w:rsidRPr="00E46AD2">
        <w:rPr>
          <w:rtl/>
          <w:lang w:val="fr-FR" w:eastAsia="fr-FR"/>
        </w:rPr>
        <w:t>الصحيح :</w:t>
      </w:r>
      <w:r w:rsidRPr="00E46AD2">
        <w:rPr>
          <w:rtl/>
          <w:lang w:val="fr-FR" w:eastAsia="fr-FR"/>
        </w:rPr>
        <w:t xml:space="preserve">  </w:t>
      </w:r>
    </w:p>
    <w:p w14:paraId="4B06B427" w14:textId="5CD0B84E" w:rsidR="00816909" w:rsidRPr="00E46AD2" w:rsidRDefault="00816909" w:rsidP="001A721D">
      <w:pPr>
        <w:rPr>
          <w:rtl/>
          <w:lang w:val="fr-FR" w:eastAsia="fr-FR"/>
        </w:rPr>
      </w:pPr>
      <w:r w:rsidRPr="00E46AD2">
        <w:rPr>
          <w:rtl/>
          <w:lang w:val="fr-FR" w:eastAsia="fr-FR"/>
        </w:rPr>
        <w:t xml:space="preserve">     1. </w:t>
      </w:r>
      <w:r w:rsidR="006F76AF" w:rsidRPr="00E46AD2">
        <w:rPr>
          <w:rtl/>
          <w:lang w:val="fr-FR" w:eastAsia="fr-FR"/>
        </w:rPr>
        <w:t xml:space="preserve">  </w:t>
      </w:r>
      <w:r w:rsidRPr="00E46AD2">
        <w:rPr>
          <w:rtl/>
          <w:lang w:val="fr-FR" w:eastAsia="fr-FR"/>
        </w:rPr>
        <w:t xml:space="preserve">العلم باللغة </w:t>
      </w:r>
      <w:r w:rsidR="008A25F9" w:rsidRPr="00E46AD2">
        <w:rPr>
          <w:rtl/>
          <w:lang w:val="fr-FR" w:eastAsia="fr-FR"/>
        </w:rPr>
        <w:t>العربية :</w:t>
      </w:r>
      <w:r w:rsidRPr="00E46AD2">
        <w:rPr>
          <w:rtl/>
          <w:lang w:val="fr-FR" w:eastAsia="fr-FR"/>
        </w:rPr>
        <w:t xml:space="preserve"> لفهم دلالات الألفاظ.  </w:t>
      </w:r>
    </w:p>
    <w:p w14:paraId="5B3A1D33" w14:textId="3EC2E764" w:rsidR="00816909" w:rsidRPr="00E46AD2" w:rsidRDefault="00816909" w:rsidP="001A721D">
      <w:pPr>
        <w:rPr>
          <w:rtl/>
          <w:lang w:val="fr-FR" w:eastAsia="fr-FR"/>
        </w:rPr>
      </w:pPr>
      <w:r w:rsidRPr="00E46AD2">
        <w:rPr>
          <w:rtl/>
          <w:lang w:val="fr-FR" w:eastAsia="fr-FR"/>
        </w:rPr>
        <w:t xml:space="preserve">     2. </w:t>
      </w:r>
      <w:r w:rsidR="006F76AF" w:rsidRPr="00E46AD2">
        <w:rPr>
          <w:rtl/>
          <w:lang w:val="fr-FR" w:eastAsia="fr-FR"/>
        </w:rPr>
        <w:t xml:space="preserve">  </w:t>
      </w:r>
      <w:r w:rsidRPr="00E46AD2">
        <w:rPr>
          <w:rtl/>
          <w:lang w:val="fr-FR" w:eastAsia="fr-FR"/>
        </w:rPr>
        <w:t>معرفة السياق التاريخي</w:t>
      </w:r>
      <w:r w:rsidR="008A25F9" w:rsidRPr="00E46AD2">
        <w:rPr>
          <w:rtl/>
          <w:lang w:val="fr-FR" w:eastAsia="fr-FR"/>
        </w:rPr>
        <w:t xml:space="preserve">  </w:t>
      </w:r>
      <w:r w:rsidR="0064321B">
        <w:rPr>
          <w:rtl/>
          <w:lang w:val="fr-FR" w:eastAsia="fr-FR"/>
        </w:rPr>
        <w:t>"</w:t>
      </w:r>
      <w:r w:rsidRPr="00E46AD2">
        <w:rPr>
          <w:rtl/>
          <w:lang w:val="fr-FR" w:eastAsia="fr-FR"/>
        </w:rPr>
        <w:t>أسباب النزول</w:t>
      </w:r>
      <w:r w:rsidR="0064321B">
        <w:rPr>
          <w:rtl/>
          <w:lang w:val="fr-FR" w:eastAsia="fr-FR"/>
        </w:rPr>
        <w:t>"</w:t>
      </w:r>
      <w:r w:rsidRPr="00E46AD2">
        <w:rPr>
          <w:rtl/>
          <w:lang w:val="fr-FR" w:eastAsia="fr-FR"/>
        </w:rPr>
        <w:t xml:space="preserve">.  </w:t>
      </w:r>
    </w:p>
    <w:p w14:paraId="5F7F0FFB" w14:textId="1D2D475F" w:rsidR="00816909" w:rsidRPr="00E46AD2" w:rsidRDefault="00816909" w:rsidP="001A721D">
      <w:pPr>
        <w:rPr>
          <w:rtl/>
          <w:lang w:val="fr-FR" w:eastAsia="fr-FR"/>
        </w:rPr>
      </w:pPr>
      <w:r w:rsidRPr="00E46AD2">
        <w:rPr>
          <w:rtl/>
          <w:lang w:val="fr-FR" w:eastAsia="fr-FR"/>
        </w:rPr>
        <w:t xml:space="preserve">     3. </w:t>
      </w:r>
      <w:r w:rsidR="006F76AF" w:rsidRPr="00E46AD2">
        <w:rPr>
          <w:rtl/>
          <w:lang w:val="fr-FR" w:eastAsia="fr-FR"/>
        </w:rPr>
        <w:t xml:space="preserve">  </w:t>
      </w:r>
      <w:r w:rsidRPr="00E46AD2">
        <w:rPr>
          <w:rtl/>
          <w:lang w:val="fr-FR" w:eastAsia="fr-FR"/>
        </w:rPr>
        <w:t xml:space="preserve">طهارة القلب من </w:t>
      </w:r>
      <w:r w:rsidR="008A25F9" w:rsidRPr="00E46AD2">
        <w:rPr>
          <w:rtl/>
          <w:lang w:val="fr-FR" w:eastAsia="fr-FR"/>
        </w:rPr>
        <w:t>الأهواء :</w:t>
      </w:r>
      <w:r w:rsidRPr="00E46AD2">
        <w:rPr>
          <w:rtl/>
          <w:lang w:val="fr-FR" w:eastAsia="fr-FR"/>
        </w:rPr>
        <w:t xml:space="preserve"> كالتعصب أو الإلحاد.  </w:t>
      </w:r>
    </w:p>
    <w:p w14:paraId="289503F3" w14:textId="76538E58"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001337D7" w:rsidRPr="00E46AD2">
        <w:rPr>
          <w:rtl/>
          <w:lang w:val="fr-FR" w:eastAsia="fr-FR"/>
        </w:rPr>
        <w:t>أخطار</w:t>
      </w:r>
      <w:r w:rsidRPr="00E46AD2">
        <w:rPr>
          <w:rtl/>
          <w:lang w:val="fr-FR" w:eastAsia="fr-FR"/>
        </w:rPr>
        <w:t xml:space="preserve"> </w:t>
      </w:r>
      <w:r w:rsidR="008A25F9" w:rsidRPr="00E46AD2">
        <w:rPr>
          <w:rtl/>
          <w:lang w:val="fr-FR" w:eastAsia="fr-FR"/>
        </w:rPr>
        <w:t>الانحراف :</w:t>
      </w:r>
      <w:r w:rsidRPr="00E46AD2">
        <w:rPr>
          <w:rtl/>
          <w:lang w:val="fr-FR" w:eastAsia="fr-FR"/>
        </w:rPr>
        <w:t xml:space="preserve">  </w:t>
      </w:r>
    </w:p>
    <w:p w14:paraId="77C54D1A" w14:textId="039B7216"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008A25F9" w:rsidRPr="00E46AD2">
        <w:rPr>
          <w:rtl/>
          <w:lang w:val="fr-FR" w:eastAsia="fr-FR"/>
        </w:rPr>
        <w:t>الخرافات :</w:t>
      </w:r>
      <w:r w:rsidRPr="00E46AD2">
        <w:rPr>
          <w:rtl/>
          <w:lang w:val="fr-FR" w:eastAsia="fr-FR"/>
        </w:rPr>
        <w:t xml:space="preserve"> كتفسير الآيات بـ"الحروف المقطعة" عبر الأرقام أو التنجيم.  </w:t>
      </w:r>
    </w:p>
    <w:p w14:paraId="73A19F55" w14:textId="4CB40EEF" w:rsidR="00BD482F"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التأويلات </w:t>
      </w:r>
      <w:r w:rsidR="008A25F9" w:rsidRPr="00E46AD2">
        <w:rPr>
          <w:rtl/>
          <w:lang w:val="fr-FR" w:eastAsia="fr-FR"/>
        </w:rPr>
        <w:t>الفردية :</w:t>
      </w:r>
      <w:r w:rsidRPr="00E46AD2">
        <w:rPr>
          <w:rtl/>
          <w:lang w:val="fr-FR" w:eastAsia="fr-FR"/>
        </w:rPr>
        <w:t xml:space="preserve"> كمن يُفسر "الجن" على أنها جراثيم دون دليل شرعي.</w:t>
      </w:r>
    </w:p>
    <w:p w14:paraId="5AF8C88D" w14:textId="3AA85C77"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4. معجزة القرآن: الإعجاز الذي يتحدى كل عصر</w:t>
      </w:r>
      <w:r w:rsidRPr="00E46AD2">
        <w:rPr>
          <w:rtl/>
          <w:lang w:val="fr-FR" w:eastAsia="fr-FR"/>
        </w:rPr>
        <w:t xml:space="preserve">  </w:t>
      </w:r>
    </w:p>
    <w:p w14:paraId="1532A889" w14:textId="1DEC9ED9"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وجه </w:t>
      </w:r>
      <w:r w:rsidR="008A25F9" w:rsidRPr="00E46AD2">
        <w:rPr>
          <w:rtl/>
          <w:lang w:val="fr-FR" w:eastAsia="fr-FR"/>
        </w:rPr>
        <w:t>الإعجاز :</w:t>
      </w:r>
      <w:r w:rsidRPr="00E46AD2">
        <w:rPr>
          <w:rtl/>
          <w:lang w:val="fr-FR" w:eastAsia="fr-FR"/>
        </w:rPr>
        <w:t xml:space="preserve">  </w:t>
      </w:r>
    </w:p>
    <w:p w14:paraId="5378450B" w14:textId="58E7135E"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008A25F9" w:rsidRPr="00E46AD2">
        <w:rPr>
          <w:rtl/>
          <w:lang w:val="fr-FR" w:eastAsia="fr-FR"/>
        </w:rPr>
        <w:t>البياني :</w:t>
      </w:r>
      <w:r w:rsidRPr="00E46AD2">
        <w:rPr>
          <w:rtl/>
          <w:lang w:val="fr-FR" w:eastAsia="fr-FR"/>
        </w:rPr>
        <w:t xml:space="preserve"> تحدى العرب - أهل الفصاحة - أن يأتوا بسورة مثله.  </w:t>
      </w:r>
    </w:p>
    <w:p w14:paraId="47FD9674" w14:textId="562432BF"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008A25F9" w:rsidRPr="00E46AD2">
        <w:rPr>
          <w:rtl/>
          <w:lang w:val="fr-FR" w:eastAsia="fr-FR"/>
        </w:rPr>
        <w:t>التشريعي :</w:t>
      </w:r>
      <w:r w:rsidRPr="00E46AD2">
        <w:rPr>
          <w:rtl/>
          <w:lang w:val="fr-FR" w:eastAsia="fr-FR"/>
        </w:rPr>
        <w:t xml:space="preserve"> نظام أخلاقي واجتماعي لا يتناقض مع الفطرة.  </w:t>
      </w:r>
    </w:p>
    <w:p w14:paraId="6681C9B6" w14:textId="1908117F"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008A25F9" w:rsidRPr="00E46AD2">
        <w:rPr>
          <w:rtl/>
          <w:lang w:val="fr-FR" w:eastAsia="fr-FR"/>
        </w:rPr>
        <w:t>العلمي :</w:t>
      </w:r>
      <w:r w:rsidRPr="00E46AD2">
        <w:rPr>
          <w:rtl/>
          <w:lang w:val="fr-FR" w:eastAsia="fr-FR"/>
        </w:rPr>
        <w:t xml:space="preserve"> إشارات كونية </w:t>
      </w:r>
      <w:r w:rsidR="0064321B">
        <w:rPr>
          <w:rtl/>
          <w:lang w:val="fr-FR" w:eastAsia="fr-FR"/>
        </w:rPr>
        <w:t>"</w:t>
      </w:r>
      <w:r w:rsidRPr="00E46AD2">
        <w:rPr>
          <w:rtl/>
          <w:lang w:val="fr-FR" w:eastAsia="fr-FR"/>
        </w:rPr>
        <w:t>كتمدُّد الكون في الذاريات: 47</w:t>
      </w:r>
      <w:r w:rsidR="0064321B">
        <w:rPr>
          <w:rtl/>
          <w:lang w:val="fr-FR" w:eastAsia="fr-FR"/>
        </w:rPr>
        <w:t>"</w:t>
      </w:r>
      <w:r w:rsidRPr="00E46AD2">
        <w:rPr>
          <w:rtl/>
          <w:lang w:val="fr-FR" w:eastAsia="fr-FR"/>
        </w:rPr>
        <w:t xml:space="preserve"> تتناسب مع العلم الحديث دون أن تُختزل إليه.  </w:t>
      </w:r>
    </w:p>
    <w:p w14:paraId="1C2448B3" w14:textId="1FB67230"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لماذا القرآن معجزة </w:t>
      </w:r>
      <w:r w:rsidR="008A25F9" w:rsidRPr="00E46AD2">
        <w:rPr>
          <w:rtl/>
          <w:lang w:val="fr-FR" w:eastAsia="fr-FR"/>
        </w:rPr>
        <w:t>خالدة؟ :</w:t>
      </w:r>
      <w:r w:rsidRPr="00E46AD2">
        <w:rPr>
          <w:rtl/>
          <w:lang w:val="fr-FR" w:eastAsia="fr-FR"/>
        </w:rPr>
        <w:t xml:space="preserve">  </w:t>
      </w:r>
    </w:p>
    <w:p w14:paraId="0E82B51D" w14:textId="77E4EE78" w:rsidR="00BD482F" w:rsidRPr="00E46AD2" w:rsidRDefault="00816909" w:rsidP="001A721D">
      <w:pPr>
        <w:rPr>
          <w:rtl/>
          <w:lang w:val="fr-FR" w:eastAsia="fr-FR"/>
        </w:rPr>
      </w:pPr>
      <w:r w:rsidRPr="00E46AD2">
        <w:rPr>
          <w:rtl/>
          <w:lang w:val="fr-FR" w:eastAsia="fr-FR"/>
        </w:rPr>
        <w:t xml:space="preserve">     لأن معجزات الأنبياء السابقين كانت حسيَّة مرتبطة بزمانهم </w:t>
      </w:r>
      <w:r w:rsidR="0064321B">
        <w:rPr>
          <w:rtl/>
          <w:lang w:val="fr-FR" w:eastAsia="fr-FR"/>
        </w:rPr>
        <w:t>"</w:t>
      </w:r>
      <w:r w:rsidRPr="00E46AD2">
        <w:rPr>
          <w:rtl/>
          <w:lang w:val="fr-FR" w:eastAsia="fr-FR"/>
        </w:rPr>
        <w:t>كعصا موسى للسحرة</w:t>
      </w:r>
      <w:r w:rsidR="0064321B">
        <w:rPr>
          <w:rtl/>
          <w:lang w:val="fr-FR" w:eastAsia="fr-FR"/>
        </w:rPr>
        <w:t>"</w:t>
      </w:r>
      <w:r w:rsidRPr="00E46AD2">
        <w:rPr>
          <w:rtl/>
          <w:lang w:val="fr-FR" w:eastAsia="fr-FR"/>
        </w:rPr>
        <w:t>، أما القرآن فمعجزة عقلية تتناسب مع كل العصور.</w:t>
      </w:r>
    </w:p>
    <w:p w14:paraId="3009A211" w14:textId="6C3331ED"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5. التفكير النقدي في فهم النصوص: ضوابط شرعية</w:t>
      </w:r>
      <w:r w:rsidRPr="00E46AD2">
        <w:rPr>
          <w:rtl/>
          <w:lang w:val="fr-FR" w:eastAsia="fr-FR"/>
        </w:rPr>
        <w:t xml:space="preserve">  </w:t>
      </w:r>
    </w:p>
    <w:p w14:paraId="7C9B27BC" w14:textId="08F50B82"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ضابط العقل </w:t>
      </w:r>
      <w:r w:rsidR="008A25F9" w:rsidRPr="00E46AD2">
        <w:rPr>
          <w:rtl/>
          <w:lang w:val="fr-FR" w:eastAsia="fr-FR"/>
        </w:rPr>
        <w:t>والنقل :</w:t>
      </w:r>
      <w:r w:rsidRPr="00E46AD2">
        <w:rPr>
          <w:rtl/>
          <w:lang w:val="fr-FR" w:eastAsia="fr-FR"/>
        </w:rPr>
        <w:t xml:space="preserve">  </w:t>
      </w:r>
    </w:p>
    <w:p w14:paraId="67505506" w14:textId="77777777" w:rsidR="00816909" w:rsidRPr="00E46AD2" w:rsidRDefault="00816909" w:rsidP="001A721D">
      <w:pPr>
        <w:rPr>
          <w:rtl/>
          <w:lang w:val="fr-FR" w:eastAsia="fr-FR"/>
        </w:rPr>
      </w:pPr>
      <w:r w:rsidRPr="00E46AD2">
        <w:rPr>
          <w:rtl/>
          <w:lang w:val="fr-FR" w:eastAsia="fr-FR"/>
        </w:rPr>
        <w:t xml:space="preserve">     - العقل أداة لفهم النقل، لكنه لا يحكم عليه.  </w:t>
      </w:r>
    </w:p>
    <w:p w14:paraId="0FDABF98" w14:textId="77777777" w:rsidR="00816909" w:rsidRPr="00E46AD2" w:rsidRDefault="00816909" w:rsidP="001A721D">
      <w:pPr>
        <w:rPr>
          <w:rtl/>
          <w:lang w:val="fr-FR" w:eastAsia="fr-FR"/>
        </w:rPr>
      </w:pPr>
      <w:r w:rsidRPr="00E46AD2">
        <w:rPr>
          <w:rtl/>
          <w:lang w:val="fr-FR" w:eastAsia="fr-FR"/>
        </w:rPr>
        <w:t xml:space="preserve">     - مثال: قصة آدم عليه السلام – العقل لا يستطيع إدراك حكمة خلق البشر من طين، لكنه يقبلها كحقيقة غيبية.  </w:t>
      </w:r>
    </w:p>
    <w:p w14:paraId="55F4D9B9" w14:textId="6399C09A"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ضابط </w:t>
      </w:r>
      <w:r w:rsidR="008A25F9" w:rsidRPr="00E46AD2">
        <w:rPr>
          <w:rtl/>
          <w:lang w:val="fr-FR" w:eastAsia="fr-FR"/>
        </w:rPr>
        <w:t>المقاصد :</w:t>
      </w:r>
      <w:r w:rsidRPr="00E46AD2">
        <w:rPr>
          <w:rtl/>
          <w:lang w:val="fr-FR" w:eastAsia="fr-FR"/>
        </w:rPr>
        <w:t xml:space="preserve">  </w:t>
      </w:r>
    </w:p>
    <w:p w14:paraId="2D516E31" w14:textId="3AB347F1" w:rsidR="00816909" w:rsidRPr="00E46AD2" w:rsidRDefault="00816909" w:rsidP="001A721D">
      <w:pPr>
        <w:rPr>
          <w:rtl/>
          <w:lang w:val="fr-FR" w:eastAsia="fr-FR"/>
        </w:rPr>
      </w:pPr>
      <w:r w:rsidRPr="00E46AD2">
        <w:rPr>
          <w:rtl/>
          <w:lang w:val="fr-FR" w:eastAsia="fr-FR"/>
        </w:rPr>
        <w:t xml:space="preserve">     - النصوص التي يُختلف على فهمها </w:t>
      </w:r>
      <w:r w:rsidR="0064321B">
        <w:rPr>
          <w:rtl/>
          <w:lang w:val="fr-FR" w:eastAsia="fr-FR"/>
        </w:rPr>
        <w:t>"</w:t>
      </w:r>
      <w:r w:rsidRPr="00E46AD2">
        <w:rPr>
          <w:rtl/>
          <w:lang w:val="fr-FR" w:eastAsia="fr-FR"/>
        </w:rPr>
        <w:t>كالحدود</w:t>
      </w:r>
      <w:r w:rsidR="0064321B">
        <w:rPr>
          <w:rtl/>
          <w:lang w:val="fr-FR" w:eastAsia="fr-FR"/>
        </w:rPr>
        <w:t>"</w:t>
      </w:r>
      <w:r w:rsidRPr="00E46AD2">
        <w:rPr>
          <w:rtl/>
          <w:lang w:val="fr-FR" w:eastAsia="fr-FR"/>
        </w:rPr>
        <w:t xml:space="preserve"> تُفسر في ضوء مقاصد الشريعة </w:t>
      </w:r>
      <w:r w:rsidR="0064321B">
        <w:rPr>
          <w:rtl/>
          <w:lang w:val="fr-FR" w:eastAsia="fr-FR"/>
        </w:rPr>
        <w:t>"</w:t>
      </w:r>
      <w:r w:rsidRPr="00E46AD2">
        <w:rPr>
          <w:rtl/>
          <w:lang w:val="fr-FR" w:eastAsia="fr-FR"/>
        </w:rPr>
        <w:t>حفظ النفس، العدل</w:t>
      </w:r>
      <w:r w:rsidR="0064321B">
        <w:rPr>
          <w:rtl/>
          <w:lang w:val="fr-FR" w:eastAsia="fr-FR"/>
        </w:rPr>
        <w:t>"</w:t>
      </w:r>
      <w:r w:rsidRPr="00E46AD2">
        <w:rPr>
          <w:rtl/>
          <w:lang w:val="fr-FR" w:eastAsia="fr-FR"/>
        </w:rPr>
        <w:t xml:space="preserve">.  </w:t>
      </w:r>
    </w:p>
    <w:p w14:paraId="27FD1B6E" w14:textId="6C4EFAB0"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ضابط التواضع </w:t>
      </w:r>
      <w:r w:rsidR="008A25F9" w:rsidRPr="00E46AD2">
        <w:rPr>
          <w:rtl/>
          <w:lang w:val="fr-FR" w:eastAsia="fr-FR"/>
        </w:rPr>
        <w:t>العلمي :</w:t>
      </w:r>
      <w:r w:rsidRPr="00E46AD2">
        <w:rPr>
          <w:rtl/>
          <w:lang w:val="fr-FR" w:eastAsia="fr-FR"/>
        </w:rPr>
        <w:t xml:space="preserve">  </w:t>
      </w:r>
    </w:p>
    <w:p w14:paraId="787FB809" w14:textId="2F1D61DC" w:rsidR="00BD482F" w:rsidRPr="00E46AD2" w:rsidRDefault="00816909" w:rsidP="001A721D">
      <w:pPr>
        <w:rPr>
          <w:rtl/>
          <w:lang w:val="fr-FR" w:eastAsia="fr-FR"/>
        </w:rPr>
      </w:pPr>
      <w:r w:rsidRPr="00E46AD2">
        <w:rPr>
          <w:rtl/>
          <w:lang w:val="fr-FR" w:eastAsia="fr-FR"/>
        </w:rPr>
        <w:t xml:space="preserve">     - قول الإمام مالك: "الاستواء معلوم، والكيف مجهول، والإيمان به واجب" – رفض الخوض </w:t>
      </w:r>
      <w:r w:rsidR="008A25F9" w:rsidRPr="00E46AD2">
        <w:rPr>
          <w:rtl/>
          <w:lang w:val="fr-FR" w:eastAsia="fr-FR"/>
        </w:rPr>
        <w:t>فيما</w:t>
      </w:r>
      <w:r w:rsidRPr="00E46AD2">
        <w:rPr>
          <w:rtl/>
          <w:lang w:val="fr-FR" w:eastAsia="fr-FR"/>
        </w:rPr>
        <w:t xml:space="preserve"> لا طاقة للعقل به.</w:t>
      </w:r>
    </w:p>
    <w:p w14:paraId="48317E15" w14:textId="70195B23"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6. أمثلة تطبيقية لفهم النصوص</w:t>
      </w:r>
      <w:r w:rsidRPr="00E46AD2">
        <w:rPr>
          <w:rtl/>
          <w:lang w:val="fr-FR" w:eastAsia="fr-FR"/>
        </w:rPr>
        <w:t xml:space="preserve">  </w:t>
      </w:r>
    </w:p>
    <w:p w14:paraId="2DBECE16" w14:textId="18A34F58"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المثال </w:t>
      </w:r>
      <w:r w:rsidR="008A25F9" w:rsidRPr="00E46AD2">
        <w:rPr>
          <w:rtl/>
          <w:lang w:val="fr-FR" w:eastAsia="fr-FR"/>
        </w:rPr>
        <w:t>الأول :</w:t>
      </w:r>
      <w:r w:rsidRPr="00E46AD2">
        <w:rPr>
          <w:rtl/>
          <w:lang w:val="fr-FR" w:eastAsia="fr-FR"/>
        </w:rPr>
        <w:t xml:space="preserve">  </w:t>
      </w:r>
    </w:p>
    <w:p w14:paraId="0BF4EF66" w14:textId="2C3EA22F" w:rsidR="00816909" w:rsidRPr="00E46AD2" w:rsidRDefault="00816909" w:rsidP="001A721D">
      <w:pPr>
        <w:rPr>
          <w:rtl/>
          <w:lang w:val="fr-FR" w:eastAsia="fr-FR"/>
        </w:rPr>
      </w:pPr>
      <w:r w:rsidRPr="00E46AD2">
        <w:rPr>
          <w:rtl/>
          <w:lang w:val="fr-FR" w:eastAsia="fr-FR"/>
        </w:rPr>
        <w:t xml:space="preserve">     - الآية: ﴿وَأَنزَلْنَا الْحَدِيدَ فِيهِ بَأْسٌ شَدِيدٌ﴾ </w:t>
      </w:r>
      <w:r w:rsidR="0064321B">
        <w:rPr>
          <w:rtl/>
          <w:lang w:val="fr-FR" w:eastAsia="fr-FR"/>
        </w:rPr>
        <w:t>"</w:t>
      </w:r>
      <w:r w:rsidRPr="00E46AD2">
        <w:rPr>
          <w:rtl/>
          <w:lang w:val="fr-FR" w:eastAsia="fr-FR"/>
        </w:rPr>
        <w:t>الحديد: 25</w:t>
      </w:r>
      <w:r w:rsidR="0064321B">
        <w:rPr>
          <w:rtl/>
          <w:lang w:val="fr-FR" w:eastAsia="fr-FR"/>
        </w:rPr>
        <w:t>"</w:t>
      </w:r>
      <w:r w:rsidRPr="00E46AD2">
        <w:rPr>
          <w:rtl/>
          <w:lang w:val="fr-FR" w:eastAsia="fr-FR"/>
        </w:rPr>
        <w:t xml:space="preserve">.  </w:t>
      </w:r>
    </w:p>
    <w:p w14:paraId="4E90C185" w14:textId="392C40AE" w:rsidR="00816909" w:rsidRPr="00E46AD2" w:rsidRDefault="00816909" w:rsidP="001A721D">
      <w:pPr>
        <w:rPr>
          <w:rtl/>
          <w:lang w:val="fr-FR" w:eastAsia="fr-FR"/>
        </w:rPr>
      </w:pPr>
      <w:r w:rsidRPr="00E46AD2">
        <w:rPr>
          <w:rtl/>
          <w:lang w:val="fr-FR" w:eastAsia="fr-FR"/>
        </w:rPr>
        <w:t xml:space="preserve">     - الفهم الحرفي: نزول الحديد من السماء </w:t>
      </w:r>
      <w:r w:rsidR="0064321B">
        <w:rPr>
          <w:rtl/>
          <w:lang w:val="fr-FR" w:eastAsia="fr-FR"/>
        </w:rPr>
        <w:t>"</w:t>
      </w:r>
      <w:r w:rsidRPr="00E46AD2">
        <w:rPr>
          <w:rtl/>
          <w:lang w:val="fr-FR" w:eastAsia="fr-FR"/>
        </w:rPr>
        <w:t>كوابل نيزكية</w:t>
      </w:r>
      <w:r w:rsidR="0064321B">
        <w:rPr>
          <w:rtl/>
          <w:lang w:val="fr-FR" w:eastAsia="fr-FR"/>
        </w:rPr>
        <w:t>"</w:t>
      </w:r>
      <w:r w:rsidRPr="00E46AD2">
        <w:rPr>
          <w:rtl/>
          <w:lang w:val="fr-FR" w:eastAsia="fr-FR"/>
        </w:rPr>
        <w:t xml:space="preserve">.  </w:t>
      </w:r>
    </w:p>
    <w:p w14:paraId="225CDE44" w14:textId="77777777" w:rsidR="00816909" w:rsidRPr="00E46AD2" w:rsidRDefault="00816909" w:rsidP="001A721D">
      <w:pPr>
        <w:rPr>
          <w:rtl/>
          <w:lang w:val="fr-FR" w:eastAsia="fr-FR"/>
        </w:rPr>
      </w:pPr>
      <w:r w:rsidRPr="00E46AD2">
        <w:rPr>
          <w:rtl/>
          <w:lang w:val="fr-FR" w:eastAsia="fr-FR"/>
        </w:rPr>
        <w:t xml:space="preserve">     - الرمزي: القوة التي وهبها الله للإنسان عبر هذا المعدن.  </w:t>
      </w:r>
    </w:p>
    <w:p w14:paraId="5FC78D19" w14:textId="5E08BF21" w:rsidR="00816909" w:rsidRPr="00E46AD2" w:rsidRDefault="00816909" w:rsidP="001A721D">
      <w:pPr>
        <w:rPr>
          <w:rtl/>
          <w:lang w:val="fr-FR" w:eastAsia="fr-FR"/>
        </w:rPr>
      </w:pPr>
      <w:r w:rsidRPr="00E46AD2">
        <w:rPr>
          <w:rtl/>
          <w:lang w:val="fr-FR" w:eastAsia="fr-FR"/>
        </w:rPr>
        <w:t xml:space="preserve">   - </w:t>
      </w:r>
      <w:r w:rsidR="006F76AF" w:rsidRPr="00E46AD2">
        <w:rPr>
          <w:rtl/>
          <w:lang w:val="fr-FR" w:eastAsia="fr-FR"/>
        </w:rPr>
        <w:t xml:space="preserve">  </w:t>
      </w:r>
      <w:r w:rsidRPr="00E46AD2">
        <w:rPr>
          <w:rtl/>
          <w:lang w:val="fr-FR" w:eastAsia="fr-FR"/>
        </w:rPr>
        <w:t xml:space="preserve">المثال </w:t>
      </w:r>
      <w:r w:rsidR="008A25F9" w:rsidRPr="00E46AD2">
        <w:rPr>
          <w:rtl/>
          <w:lang w:val="fr-FR" w:eastAsia="fr-FR"/>
        </w:rPr>
        <w:t>الثاني :</w:t>
      </w:r>
      <w:r w:rsidRPr="00E46AD2">
        <w:rPr>
          <w:rtl/>
          <w:lang w:val="fr-FR" w:eastAsia="fr-FR"/>
        </w:rPr>
        <w:t xml:space="preserve">  </w:t>
      </w:r>
    </w:p>
    <w:p w14:paraId="057CF358" w14:textId="0B84FE3F" w:rsidR="00816909" w:rsidRPr="00E46AD2" w:rsidRDefault="00816909" w:rsidP="001A721D">
      <w:pPr>
        <w:rPr>
          <w:rtl/>
          <w:lang w:val="fr-FR" w:eastAsia="fr-FR"/>
        </w:rPr>
      </w:pPr>
      <w:r w:rsidRPr="00E46AD2">
        <w:rPr>
          <w:rtl/>
          <w:lang w:val="fr-FR" w:eastAsia="fr-FR"/>
        </w:rPr>
        <w:t xml:space="preserve">     - الآية: ﴿يُخْرِجُ الْحَيَّ مِنَ الْمَيِّتِ﴾ </w:t>
      </w:r>
      <w:r w:rsidR="0064321B">
        <w:rPr>
          <w:rtl/>
          <w:lang w:val="fr-FR" w:eastAsia="fr-FR"/>
        </w:rPr>
        <w:t>"</w:t>
      </w:r>
      <w:r w:rsidRPr="00E46AD2">
        <w:rPr>
          <w:rtl/>
          <w:lang w:val="fr-FR" w:eastAsia="fr-FR"/>
        </w:rPr>
        <w:t>الأنعام: 95</w:t>
      </w:r>
      <w:r w:rsidR="0064321B">
        <w:rPr>
          <w:rtl/>
          <w:lang w:val="fr-FR" w:eastAsia="fr-FR"/>
        </w:rPr>
        <w:t>"</w:t>
      </w:r>
      <w:r w:rsidRPr="00E46AD2">
        <w:rPr>
          <w:rtl/>
          <w:lang w:val="fr-FR" w:eastAsia="fr-FR"/>
        </w:rPr>
        <w:t xml:space="preserve">.  </w:t>
      </w:r>
    </w:p>
    <w:p w14:paraId="259022BB" w14:textId="77777777" w:rsidR="00816909" w:rsidRPr="00E46AD2" w:rsidRDefault="00816909" w:rsidP="001A721D">
      <w:pPr>
        <w:rPr>
          <w:rtl/>
          <w:lang w:val="fr-FR" w:eastAsia="fr-FR"/>
        </w:rPr>
      </w:pPr>
      <w:r w:rsidRPr="00E46AD2">
        <w:rPr>
          <w:rtl/>
          <w:lang w:val="fr-FR" w:eastAsia="fr-FR"/>
        </w:rPr>
        <w:t xml:space="preserve">     - الحرفي: إحياء الموتى يوم القيامة.  </w:t>
      </w:r>
    </w:p>
    <w:p w14:paraId="1A0D3B80" w14:textId="7A01B159" w:rsidR="00BD482F" w:rsidRPr="00E46AD2" w:rsidRDefault="00816909" w:rsidP="001A721D">
      <w:pPr>
        <w:rPr>
          <w:rtl/>
          <w:lang w:val="fr-FR" w:eastAsia="fr-FR"/>
        </w:rPr>
      </w:pPr>
      <w:r w:rsidRPr="00E46AD2">
        <w:rPr>
          <w:rtl/>
          <w:lang w:val="fr-FR" w:eastAsia="fr-FR"/>
        </w:rPr>
        <w:t xml:space="preserve">     - الرمزي: خروج المؤمن من رحم الكافر </w:t>
      </w:r>
      <w:r w:rsidR="0064321B">
        <w:rPr>
          <w:rtl/>
          <w:lang w:val="fr-FR" w:eastAsia="fr-FR"/>
        </w:rPr>
        <w:t>"</w:t>
      </w:r>
      <w:r w:rsidRPr="00E46AD2">
        <w:rPr>
          <w:rtl/>
          <w:lang w:val="fr-FR" w:eastAsia="fr-FR"/>
        </w:rPr>
        <w:t>كما في قصة إبراهيم ونمرود</w:t>
      </w:r>
      <w:r w:rsidR="0064321B">
        <w:rPr>
          <w:rtl/>
          <w:lang w:val="fr-FR" w:eastAsia="fr-FR"/>
        </w:rPr>
        <w:t>"</w:t>
      </w:r>
      <w:r w:rsidRPr="00E46AD2">
        <w:rPr>
          <w:rtl/>
          <w:lang w:val="fr-FR" w:eastAsia="fr-FR"/>
        </w:rPr>
        <w:t>.</w:t>
      </w:r>
    </w:p>
    <w:p w14:paraId="2D560D2F" w14:textId="2D28B9C9" w:rsidR="00816909" w:rsidRPr="00E46AD2" w:rsidRDefault="006F76AF" w:rsidP="001A721D">
      <w:pPr>
        <w:rPr>
          <w:rtl/>
          <w:lang w:val="fr-FR" w:eastAsia="fr-FR"/>
        </w:rPr>
      </w:pPr>
      <w:r w:rsidRPr="00E46AD2">
        <w:rPr>
          <w:rtl/>
          <w:lang w:val="fr-FR" w:eastAsia="fr-FR"/>
        </w:rPr>
        <w:t xml:space="preserve">   </w:t>
      </w:r>
      <w:r w:rsidR="00816909" w:rsidRPr="00E46AD2">
        <w:rPr>
          <w:rtl/>
          <w:lang w:val="fr-FR" w:eastAsia="fr-FR"/>
        </w:rPr>
        <w:t xml:space="preserve"> </w:t>
      </w:r>
      <w:r w:rsidRPr="00E46AD2">
        <w:rPr>
          <w:rtl/>
          <w:lang w:val="fr-FR" w:eastAsia="fr-FR"/>
        </w:rPr>
        <w:t xml:space="preserve">  </w:t>
      </w:r>
      <w:r w:rsidR="00816909" w:rsidRPr="00E46AD2">
        <w:rPr>
          <w:rtl/>
          <w:lang w:val="fr-FR" w:eastAsia="fr-FR"/>
        </w:rPr>
        <w:t>الخلاصة: مبادئ التفسير المتوازن</w:t>
      </w:r>
      <w:r w:rsidRPr="00E46AD2">
        <w:rPr>
          <w:rtl/>
          <w:lang w:val="fr-FR" w:eastAsia="fr-FR"/>
        </w:rPr>
        <w:t xml:space="preserve">  </w:t>
      </w:r>
    </w:p>
    <w:p w14:paraId="59447D78" w14:textId="04050C08" w:rsidR="00816909" w:rsidRPr="00E46AD2" w:rsidRDefault="00816909" w:rsidP="001A721D">
      <w:pPr>
        <w:rPr>
          <w:rtl/>
          <w:lang w:val="fr-FR" w:eastAsia="fr-FR"/>
        </w:rPr>
      </w:pPr>
      <w:r w:rsidRPr="00E46AD2">
        <w:rPr>
          <w:rtl/>
          <w:lang w:val="fr-FR" w:eastAsia="fr-FR"/>
        </w:rPr>
        <w:t xml:space="preserve">1. </w:t>
      </w:r>
      <w:r w:rsidR="006F76AF" w:rsidRPr="00E46AD2">
        <w:rPr>
          <w:rtl/>
          <w:lang w:val="fr-FR" w:eastAsia="fr-FR"/>
        </w:rPr>
        <w:t xml:space="preserve">  </w:t>
      </w:r>
      <w:r w:rsidRPr="00E46AD2">
        <w:rPr>
          <w:rtl/>
          <w:lang w:val="fr-FR" w:eastAsia="fr-FR"/>
        </w:rPr>
        <w:t xml:space="preserve">الجمع بين الظاهر </w:t>
      </w:r>
      <w:r w:rsidR="008A25F9" w:rsidRPr="00E46AD2">
        <w:rPr>
          <w:rtl/>
          <w:lang w:val="fr-FR" w:eastAsia="fr-FR"/>
        </w:rPr>
        <w:t>والباطن :</w:t>
      </w:r>
      <w:r w:rsidRPr="00E46AD2">
        <w:rPr>
          <w:rtl/>
          <w:lang w:val="fr-FR" w:eastAsia="fr-FR"/>
        </w:rPr>
        <w:t xml:space="preserve"> لا نرفض الحقيقة التاريخية للمعجزات، ولا نغفل عن العبرة منها.  </w:t>
      </w:r>
    </w:p>
    <w:p w14:paraId="338E43AE" w14:textId="387AC24B" w:rsidR="00816909" w:rsidRPr="00E46AD2" w:rsidRDefault="00816909" w:rsidP="001A721D">
      <w:pPr>
        <w:rPr>
          <w:rtl/>
          <w:lang w:val="fr-FR" w:eastAsia="fr-FR"/>
        </w:rPr>
      </w:pPr>
      <w:r w:rsidRPr="00E46AD2">
        <w:rPr>
          <w:rtl/>
          <w:lang w:val="fr-FR" w:eastAsia="fr-FR"/>
        </w:rPr>
        <w:t xml:space="preserve">2. </w:t>
      </w:r>
      <w:r w:rsidR="006F76AF" w:rsidRPr="00E46AD2">
        <w:rPr>
          <w:rtl/>
          <w:lang w:val="fr-FR" w:eastAsia="fr-FR"/>
        </w:rPr>
        <w:t xml:space="preserve">  </w:t>
      </w:r>
      <w:r w:rsidRPr="00E46AD2">
        <w:rPr>
          <w:rtl/>
          <w:lang w:val="fr-FR" w:eastAsia="fr-FR"/>
        </w:rPr>
        <w:t xml:space="preserve">الاعتدال في </w:t>
      </w:r>
      <w:r w:rsidR="008A25F9" w:rsidRPr="00E46AD2">
        <w:rPr>
          <w:rtl/>
          <w:lang w:val="fr-FR" w:eastAsia="fr-FR"/>
        </w:rPr>
        <w:t>الرمزية :</w:t>
      </w:r>
      <w:r w:rsidRPr="00E46AD2">
        <w:rPr>
          <w:rtl/>
          <w:lang w:val="fr-FR" w:eastAsia="fr-FR"/>
        </w:rPr>
        <w:t xml:space="preserve"> التأويل لا يصح إلا بوجود قرينة لفظية أو عقلية.  </w:t>
      </w:r>
    </w:p>
    <w:p w14:paraId="18A87651" w14:textId="762CD3E0" w:rsidR="00BD482F" w:rsidRPr="00E46AD2" w:rsidRDefault="00816909" w:rsidP="001A721D">
      <w:pPr>
        <w:rPr>
          <w:rtl/>
          <w:lang w:val="fr-FR" w:eastAsia="fr-FR"/>
        </w:rPr>
      </w:pPr>
      <w:r w:rsidRPr="00E46AD2">
        <w:rPr>
          <w:rtl/>
          <w:lang w:val="fr-FR" w:eastAsia="fr-FR"/>
        </w:rPr>
        <w:t xml:space="preserve">3. </w:t>
      </w:r>
      <w:r w:rsidR="006F76AF" w:rsidRPr="00E46AD2">
        <w:rPr>
          <w:rtl/>
          <w:lang w:val="fr-FR" w:eastAsia="fr-FR"/>
        </w:rPr>
        <w:t xml:space="preserve">  </w:t>
      </w:r>
      <w:r w:rsidRPr="00E46AD2">
        <w:rPr>
          <w:rtl/>
          <w:lang w:val="fr-FR" w:eastAsia="fr-FR"/>
        </w:rPr>
        <w:t xml:space="preserve">الانفتاح </w:t>
      </w:r>
      <w:r w:rsidR="008A25F9" w:rsidRPr="00E46AD2">
        <w:rPr>
          <w:rtl/>
          <w:lang w:val="fr-FR" w:eastAsia="fr-FR"/>
        </w:rPr>
        <w:t>بضوابط :</w:t>
      </w:r>
      <w:r w:rsidRPr="00E46AD2">
        <w:rPr>
          <w:rtl/>
          <w:lang w:val="fr-FR" w:eastAsia="fr-FR"/>
        </w:rPr>
        <w:t xml:space="preserve"> النص القرآني مقدس، لكن فهمه يتطور مع تطور الأدوات العلمية </w:t>
      </w:r>
      <w:r w:rsidR="0064321B">
        <w:rPr>
          <w:rtl/>
          <w:lang w:val="fr-FR" w:eastAsia="fr-FR"/>
        </w:rPr>
        <w:t>"</w:t>
      </w:r>
      <w:r w:rsidRPr="00E46AD2">
        <w:rPr>
          <w:rtl/>
          <w:lang w:val="fr-FR" w:eastAsia="fr-FR"/>
        </w:rPr>
        <w:t>كعلوم اللغة والتاريخ</w:t>
      </w:r>
      <w:r w:rsidR="0064321B">
        <w:rPr>
          <w:rtl/>
          <w:lang w:val="fr-FR" w:eastAsia="fr-FR"/>
        </w:rPr>
        <w:t>"</w:t>
      </w:r>
      <w:r w:rsidRPr="00E46AD2">
        <w:rPr>
          <w:rtl/>
          <w:lang w:val="fr-FR" w:eastAsia="fr-FR"/>
        </w:rPr>
        <w:t xml:space="preserve">.  </w:t>
      </w:r>
    </w:p>
    <w:p w14:paraId="03AAC1DB" w14:textId="369C46D7" w:rsidR="00816909" w:rsidRPr="00E46AD2" w:rsidRDefault="00816909" w:rsidP="001A721D">
      <w:pPr>
        <w:rPr>
          <w:rtl/>
          <w:lang w:val="fr-FR" w:eastAsia="fr-FR"/>
        </w:rPr>
      </w:pPr>
      <w:r w:rsidRPr="00E46AD2">
        <w:rPr>
          <w:rtl/>
          <w:lang w:val="fr-FR" w:eastAsia="fr-FR"/>
        </w:rPr>
        <w:t xml:space="preserve">السؤال الجوهري: كيف نمنع تحوُّل "التدبر" إلى فوضى تأويلية، أو تحوُّل "التقليد" إلى جمود فكري؟ الجواب: بتبني </w:t>
      </w:r>
      <w:r w:rsidR="006F76AF" w:rsidRPr="00E46AD2">
        <w:rPr>
          <w:rtl/>
          <w:lang w:val="fr-FR" w:eastAsia="fr-FR"/>
        </w:rPr>
        <w:t xml:space="preserve">  </w:t>
      </w:r>
      <w:r w:rsidRPr="00E46AD2">
        <w:rPr>
          <w:rtl/>
          <w:lang w:val="fr-FR" w:eastAsia="fr-FR"/>
        </w:rPr>
        <w:t>منهجية التفسير الجامعة</w:t>
      </w:r>
      <w:r w:rsidR="006F76AF" w:rsidRPr="00E46AD2">
        <w:rPr>
          <w:rtl/>
          <w:lang w:val="fr-FR" w:eastAsia="fr-FR"/>
        </w:rPr>
        <w:t xml:space="preserve">  </w:t>
      </w:r>
      <w:r w:rsidRPr="00E46AD2">
        <w:rPr>
          <w:rtl/>
          <w:lang w:val="fr-FR" w:eastAsia="fr-FR"/>
        </w:rPr>
        <w:t xml:space="preserve"> التي تحترم النص وتستفيد من تراث السلف، دون أن تُغلق الباب أمام الاجتهاد المعاصر.</w:t>
      </w:r>
    </w:p>
    <w:p w14:paraId="1F49E37C" w14:textId="1CB4674F" w:rsidR="00772526" w:rsidRPr="00E46AD2" w:rsidRDefault="00772526" w:rsidP="001A721D">
      <w:pPr>
        <w:rPr>
          <w:rtl/>
          <w:lang w:val="fr-FR" w:eastAsia="fr-FR"/>
        </w:rPr>
      </w:pPr>
      <w:r w:rsidRPr="00E46AD2">
        <w:rPr>
          <w:lang w:eastAsia="fr-FR"/>
        </w:rPr>
        <w:t>"</w:t>
      </w:r>
      <w:r w:rsidR="00B66CAB" w:rsidRPr="00E46AD2">
        <w:rPr>
          <w:color w:val="1A1C1E"/>
          <w:shd w:val="clear" w:color="auto" w:fill="FFFFFF"/>
        </w:rPr>
        <w:t xml:space="preserve"> </w:t>
      </w:r>
      <w:r w:rsidR="00B66CAB" w:rsidRPr="00E46AD2">
        <w:rPr>
          <w:lang w:eastAsia="fr-FR"/>
        </w:rPr>
        <w:t>"</w:t>
      </w:r>
      <w:r w:rsidR="00B66CAB" w:rsidRPr="00E46AD2">
        <w:rPr>
          <w:rtl/>
          <w:lang w:val="fr-FR" w:eastAsia="fr-FR"/>
        </w:rPr>
        <w:t>وبأفئدتهم يتدبرون": رحلة بين سهولة التلاوة وعمق التدبر في القرآن الكريم - مع التغلب على تحديات الطريق</w:t>
      </w:r>
    </w:p>
    <w:p w14:paraId="568198DE" w14:textId="6EC4989E" w:rsidR="00B649E9" w:rsidRPr="00E46AD2" w:rsidRDefault="00B649E9" w:rsidP="001A721D">
      <w:pPr>
        <w:rPr>
          <w:rtl/>
          <w:lang w:val="fr-FR" w:eastAsia="fr-FR"/>
        </w:rPr>
      </w:pPr>
      <w:r w:rsidRPr="00E46AD2">
        <w:rPr>
          <w:rtl/>
          <w:lang w:val="fr-FR" w:eastAsia="fr-FR"/>
        </w:rPr>
        <w:t>مقدمة</w:t>
      </w:r>
      <w:r w:rsidRPr="00E46AD2">
        <w:rPr>
          <w:lang w:eastAsia="fr-FR"/>
        </w:rPr>
        <w:t>:</w:t>
      </w:r>
    </w:p>
    <w:p w14:paraId="6B2C4EE8" w14:textId="3E943352" w:rsidR="007107C9" w:rsidRPr="00E46AD2" w:rsidRDefault="001812DD" w:rsidP="001A721D">
      <w:pPr>
        <w:rPr>
          <w:rtl/>
          <w:lang w:eastAsia="fr-FR"/>
        </w:rPr>
      </w:pPr>
      <w:r w:rsidRPr="00E46AD2">
        <w:rPr>
          <w:rtl/>
          <w:lang w:val="fr-FR" w:eastAsia="fr-FR"/>
        </w:rPr>
        <w:t>ا</w:t>
      </w:r>
      <w:r w:rsidR="007107C9" w:rsidRPr="00E46AD2">
        <w:rPr>
          <w:rtl/>
          <w:lang w:val="fr-FR" w:eastAsia="fr-FR"/>
        </w:rPr>
        <w:t>ن رحلة المسلم مع القرآن رحلة عجيبة، تبدأ بسهولة التلاوة، وتنتهي بعظمة الفهم. فالقرآن مُيَسَّرٌ لمن أراد أن يرتل آياته بلسانه، ولكنه في الوقت نفسه يحتاج إلى جهد عظيم وتدبر عميق، لمن أراد أن يستضيء بنوره، ويقتبس من علمه، ويهتدي بهديه</w:t>
      </w:r>
      <w:r w:rsidR="007107C9" w:rsidRPr="00E46AD2">
        <w:rPr>
          <w:lang w:eastAsia="fr-FR"/>
        </w:rPr>
        <w:t>."</w:t>
      </w:r>
    </w:p>
    <w:p w14:paraId="3575AFEF" w14:textId="3255B9E5" w:rsidR="001812DD" w:rsidRPr="00E46AD2" w:rsidRDefault="001812DD" w:rsidP="001A721D">
      <w:pPr>
        <w:rPr>
          <w:lang w:eastAsia="fr-FR"/>
        </w:rPr>
      </w:pPr>
      <w:r w:rsidRPr="00E46AD2">
        <w:rPr>
          <w:lang w:eastAsia="fr-FR"/>
        </w:rPr>
        <w:t> </w:t>
      </w:r>
      <w:r w:rsidRPr="00E46AD2">
        <w:rPr>
          <w:rtl/>
          <w:lang w:eastAsia="fr-FR"/>
        </w:rPr>
        <w:t xml:space="preserve">في أعماقه، ويتأمل في كلماته، ويسبر أغوارها. فقراءة القرآن بدون تدبر كجسد بلا روح، أما التدبر فهو الروح التي تحيي الجسد، وتجعله قادرًا على الحركة والإنتاج والإصلاح. وهذا ما يؤكده قول الله تعالى: ﴿أَفَلَا يَتَدَبَّرُونَ الْقُرْآنَ أَمْ عَلَىٰ قُلُوبٍ أَقْفَالُهَا ۚ﴾ </w:t>
      </w:r>
      <w:r w:rsidR="0064321B">
        <w:rPr>
          <w:rtl/>
          <w:lang w:eastAsia="fr-FR"/>
        </w:rPr>
        <w:t>"</w:t>
      </w:r>
      <w:r w:rsidRPr="00E46AD2">
        <w:rPr>
          <w:rtl/>
          <w:lang w:eastAsia="fr-FR"/>
        </w:rPr>
        <w:t>محمد: 24</w:t>
      </w:r>
      <w:r w:rsidR="0064321B">
        <w:rPr>
          <w:rtl/>
          <w:lang w:eastAsia="fr-FR"/>
        </w:rPr>
        <w:t>"</w:t>
      </w:r>
      <w:r w:rsidRPr="00E46AD2">
        <w:rPr>
          <w:rtl/>
          <w:lang w:eastAsia="fr-FR"/>
        </w:rPr>
        <w:t>، فالقلب المقفل لا يستفيد من القرآن، بينما القلب المتدبر هو الذي ينتفع به ويثمر</w:t>
      </w:r>
      <w:r w:rsidRPr="00E46AD2">
        <w:rPr>
          <w:lang w:eastAsia="fr-FR"/>
        </w:rPr>
        <w:t>."</w:t>
      </w:r>
    </w:p>
    <w:p w14:paraId="1A6FC833" w14:textId="572AC899" w:rsidR="009E5C7B" w:rsidRPr="00E46AD2" w:rsidRDefault="008A25F9" w:rsidP="001A721D">
      <w:pPr>
        <w:rPr>
          <w:lang w:eastAsia="fr-FR"/>
        </w:rPr>
      </w:pPr>
      <w:r w:rsidRPr="00E46AD2">
        <w:rPr>
          <w:rtl/>
          <w:lang w:eastAsia="fr-FR"/>
        </w:rPr>
        <w:t>أسس في</w:t>
      </w:r>
      <w:r w:rsidR="009E5C7B" w:rsidRPr="00E46AD2">
        <w:rPr>
          <w:rtl/>
          <w:lang w:eastAsia="fr-FR"/>
        </w:rPr>
        <w:t xml:space="preserve"> تدبر القرآن</w:t>
      </w:r>
      <w:r w:rsidR="009E5C7B" w:rsidRPr="00E46AD2">
        <w:rPr>
          <w:lang w:eastAsia="fr-FR"/>
        </w:rPr>
        <w:t>:</w:t>
      </w:r>
    </w:p>
    <w:p w14:paraId="4D60034D" w14:textId="77777777" w:rsidR="009E5C7B" w:rsidRPr="00E46AD2" w:rsidRDefault="009E5C7B" w:rsidP="009A6CA1">
      <w:pPr>
        <w:pStyle w:val="a9"/>
        <w:numPr>
          <w:ilvl w:val="0"/>
          <w:numId w:val="41"/>
        </w:numPr>
        <w:rPr>
          <w:lang w:eastAsia="fr-FR"/>
        </w:rPr>
      </w:pPr>
      <w:r w:rsidRPr="001A721D">
        <w:rPr>
          <w:b/>
          <w:bCs/>
          <w:rtl/>
          <w:lang w:eastAsia="fr-FR"/>
        </w:rPr>
        <w:t>اليقين بكفاية القرآن</w:t>
      </w:r>
      <w:r w:rsidRPr="001A721D">
        <w:rPr>
          <w:b/>
          <w:bCs/>
          <w:lang w:eastAsia="fr-FR"/>
        </w:rPr>
        <w:t>:</w:t>
      </w:r>
      <w:r w:rsidRPr="00E46AD2">
        <w:rPr>
          <w:lang w:eastAsia="fr-FR"/>
        </w:rPr>
        <w:t> </w:t>
      </w:r>
      <w:r w:rsidRPr="00E46AD2">
        <w:rPr>
          <w:rtl/>
          <w:lang w:eastAsia="fr-FR"/>
        </w:rPr>
        <w:t>أؤمن إيمانًا قاطعًا بأن القرآن هو كل شيء نحتاجه للهداية والمعرفة، وأنه لم يُفرط فيه من شيء</w:t>
      </w:r>
      <w:r w:rsidRPr="00E46AD2">
        <w:rPr>
          <w:lang w:eastAsia="fr-FR"/>
        </w:rPr>
        <w:t>.</w:t>
      </w:r>
    </w:p>
    <w:p w14:paraId="776B7257" w14:textId="77777777" w:rsidR="009E5C7B" w:rsidRPr="00E46AD2" w:rsidRDefault="009E5C7B" w:rsidP="009A6CA1">
      <w:pPr>
        <w:pStyle w:val="a9"/>
        <w:numPr>
          <w:ilvl w:val="0"/>
          <w:numId w:val="41"/>
        </w:numPr>
        <w:rPr>
          <w:lang w:eastAsia="fr-FR"/>
        </w:rPr>
      </w:pPr>
      <w:r w:rsidRPr="001A721D">
        <w:rPr>
          <w:b/>
          <w:bCs/>
          <w:rtl/>
          <w:lang w:eastAsia="fr-FR"/>
        </w:rPr>
        <w:t>الجهد والاجتهاد</w:t>
      </w:r>
      <w:r w:rsidRPr="001A721D">
        <w:rPr>
          <w:b/>
          <w:bCs/>
          <w:lang w:eastAsia="fr-FR"/>
        </w:rPr>
        <w:t>:</w:t>
      </w:r>
      <w:r w:rsidRPr="00E46AD2">
        <w:rPr>
          <w:lang w:eastAsia="fr-FR"/>
        </w:rPr>
        <w:t> </w:t>
      </w:r>
      <w:r w:rsidRPr="00E46AD2">
        <w:rPr>
          <w:rtl/>
          <w:lang w:eastAsia="fr-FR"/>
        </w:rPr>
        <w:t>أؤمن بأن القرآن يسره الله للفهم، لكن هذا التيسير لا يعني الاستغناء عن الجهد، بل يستلزم بذل الوسع في البحث والتدبر</w:t>
      </w:r>
      <w:r w:rsidRPr="00E46AD2">
        <w:rPr>
          <w:lang w:eastAsia="fr-FR"/>
        </w:rPr>
        <w:t>.</w:t>
      </w:r>
    </w:p>
    <w:p w14:paraId="700E7DD8" w14:textId="77777777" w:rsidR="009E5C7B" w:rsidRPr="00E46AD2" w:rsidRDefault="009E5C7B" w:rsidP="009A6CA1">
      <w:pPr>
        <w:pStyle w:val="a9"/>
        <w:numPr>
          <w:ilvl w:val="0"/>
          <w:numId w:val="41"/>
        </w:numPr>
        <w:rPr>
          <w:lang w:eastAsia="fr-FR"/>
        </w:rPr>
      </w:pPr>
      <w:r w:rsidRPr="001A721D">
        <w:rPr>
          <w:b/>
          <w:bCs/>
          <w:rtl/>
          <w:lang w:eastAsia="fr-FR"/>
        </w:rPr>
        <w:t>الكتابة بدون نقاط</w:t>
      </w:r>
      <w:r w:rsidRPr="001A721D">
        <w:rPr>
          <w:b/>
          <w:bCs/>
          <w:lang w:eastAsia="fr-FR"/>
        </w:rPr>
        <w:t>:</w:t>
      </w:r>
      <w:r w:rsidRPr="00E46AD2">
        <w:rPr>
          <w:lang w:eastAsia="fr-FR"/>
        </w:rPr>
        <w:t> </w:t>
      </w:r>
      <w:r w:rsidRPr="00E46AD2">
        <w:rPr>
          <w:rtl/>
          <w:lang w:eastAsia="fr-FR"/>
        </w:rPr>
        <w:t>أجد في رسم المصحف العثماني، الذي كتبه النبي ﷺ بيده دون نقاط، مجالًا رحبًا للتأمل والتفكير في الاحتمالات المختلفة للكلمة الواحدة</w:t>
      </w:r>
      <w:r w:rsidRPr="00E46AD2">
        <w:rPr>
          <w:lang w:eastAsia="fr-FR"/>
        </w:rPr>
        <w:t>.</w:t>
      </w:r>
    </w:p>
    <w:p w14:paraId="76FECC9D" w14:textId="77777777" w:rsidR="009E5C7B" w:rsidRPr="00E46AD2" w:rsidRDefault="009E5C7B" w:rsidP="009A6CA1">
      <w:pPr>
        <w:pStyle w:val="a9"/>
        <w:numPr>
          <w:ilvl w:val="0"/>
          <w:numId w:val="41"/>
        </w:numPr>
        <w:rPr>
          <w:lang w:eastAsia="fr-FR"/>
        </w:rPr>
      </w:pPr>
      <w:r w:rsidRPr="001A721D">
        <w:rPr>
          <w:b/>
          <w:bCs/>
          <w:rtl/>
          <w:lang w:eastAsia="fr-FR"/>
        </w:rPr>
        <w:t>تأثير الكتابة على المعنى</w:t>
      </w:r>
      <w:r w:rsidRPr="001A721D">
        <w:rPr>
          <w:b/>
          <w:bCs/>
          <w:lang w:eastAsia="fr-FR"/>
        </w:rPr>
        <w:t>:</w:t>
      </w:r>
      <w:r w:rsidRPr="00E46AD2">
        <w:rPr>
          <w:lang w:eastAsia="fr-FR"/>
        </w:rPr>
        <w:t> </w:t>
      </w:r>
      <w:r w:rsidRPr="00E46AD2">
        <w:rPr>
          <w:rtl/>
          <w:lang w:eastAsia="fr-FR"/>
        </w:rPr>
        <w:t>أتأمل في طريقة كتابة الكلمة في المصحف، وأستلهم منها معاني إضافية. فكل حرف له دلالة، وكل شكل يحمل معنى</w:t>
      </w:r>
      <w:r w:rsidRPr="00E46AD2">
        <w:rPr>
          <w:lang w:eastAsia="fr-FR"/>
        </w:rPr>
        <w:t>.</w:t>
      </w:r>
    </w:p>
    <w:p w14:paraId="27FC9AB3" w14:textId="090FC3EE" w:rsidR="009E5C7B" w:rsidRPr="00E46AD2" w:rsidRDefault="009E5C7B" w:rsidP="009A6CA1">
      <w:pPr>
        <w:pStyle w:val="a9"/>
        <w:numPr>
          <w:ilvl w:val="0"/>
          <w:numId w:val="41"/>
        </w:numPr>
        <w:rPr>
          <w:lang w:eastAsia="fr-FR"/>
        </w:rPr>
      </w:pPr>
      <w:r w:rsidRPr="001A721D">
        <w:rPr>
          <w:b/>
          <w:bCs/>
          <w:rtl/>
          <w:lang w:eastAsia="fr-FR"/>
        </w:rPr>
        <w:t>عدم تفسير النبي للقرآن</w:t>
      </w:r>
      <w:r w:rsidRPr="001A721D">
        <w:rPr>
          <w:b/>
          <w:bCs/>
          <w:lang w:eastAsia="fr-FR"/>
        </w:rPr>
        <w:t>:</w:t>
      </w:r>
      <w:r w:rsidRPr="00E46AD2">
        <w:rPr>
          <w:lang w:eastAsia="fr-FR"/>
        </w:rPr>
        <w:t> </w:t>
      </w:r>
      <w:r w:rsidRPr="00E46AD2">
        <w:rPr>
          <w:rtl/>
          <w:lang w:eastAsia="fr-FR"/>
        </w:rPr>
        <w:t xml:space="preserve">أعتبر أن عدم تفسير النبي ﷺ للقرآن يفتح الباب أمام كل جيل لكي يتدبر ويفهم الآيات في ضوء معارفه وتجاربه، وأن هذا يزيد الجاحدين ضلالا </w:t>
      </w:r>
      <w:r w:rsidR="008A25F9" w:rsidRPr="00E46AD2">
        <w:rPr>
          <w:rtl/>
          <w:lang w:eastAsia="fr-FR"/>
        </w:rPr>
        <w:t>والمستقيمين</w:t>
      </w:r>
      <w:r w:rsidRPr="00E46AD2">
        <w:rPr>
          <w:rtl/>
          <w:lang w:eastAsia="fr-FR"/>
        </w:rPr>
        <w:t xml:space="preserve"> هدى</w:t>
      </w:r>
      <w:r w:rsidRPr="00E46AD2">
        <w:rPr>
          <w:lang w:eastAsia="fr-FR"/>
        </w:rPr>
        <w:t>.</w:t>
      </w:r>
    </w:p>
    <w:p w14:paraId="20C77BA7" w14:textId="77777777" w:rsidR="009E5C7B" w:rsidRPr="00E46AD2" w:rsidRDefault="009E5C7B" w:rsidP="009A6CA1">
      <w:pPr>
        <w:pStyle w:val="a9"/>
        <w:numPr>
          <w:ilvl w:val="0"/>
          <w:numId w:val="41"/>
        </w:numPr>
        <w:rPr>
          <w:lang w:eastAsia="fr-FR"/>
        </w:rPr>
      </w:pPr>
      <w:r w:rsidRPr="001A721D">
        <w:rPr>
          <w:b/>
          <w:bCs/>
          <w:rtl/>
          <w:lang w:eastAsia="fr-FR"/>
        </w:rPr>
        <w:t>التعامل بعقل متحرر</w:t>
      </w:r>
      <w:r w:rsidRPr="001A721D">
        <w:rPr>
          <w:b/>
          <w:bCs/>
          <w:lang w:eastAsia="fr-FR"/>
        </w:rPr>
        <w:t>:</w:t>
      </w:r>
      <w:r w:rsidRPr="00E46AD2">
        <w:rPr>
          <w:lang w:eastAsia="fr-FR"/>
        </w:rPr>
        <w:t> </w:t>
      </w:r>
      <w:r w:rsidRPr="00E46AD2">
        <w:rPr>
          <w:rtl/>
          <w:lang w:eastAsia="fr-FR"/>
        </w:rPr>
        <w:t>أقبل على القرآن بعقل متحرر من أي انطباعات مسبقة، وكأني أقرأه للمرة الأولى. أحرر ذهني من كل قيد، وأتفاعل مع النص مباشرة</w:t>
      </w:r>
      <w:r w:rsidRPr="00E46AD2">
        <w:rPr>
          <w:lang w:eastAsia="fr-FR"/>
        </w:rPr>
        <w:t>.</w:t>
      </w:r>
    </w:p>
    <w:p w14:paraId="1FDF791B" w14:textId="77777777" w:rsidR="009E5C7B" w:rsidRPr="00E46AD2" w:rsidRDefault="009E5C7B" w:rsidP="009A6CA1">
      <w:pPr>
        <w:pStyle w:val="a9"/>
        <w:numPr>
          <w:ilvl w:val="0"/>
          <w:numId w:val="41"/>
        </w:numPr>
        <w:rPr>
          <w:lang w:eastAsia="fr-FR"/>
        </w:rPr>
      </w:pPr>
      <w:r w:rsidRPr="001A721D">
        <w:rPr>
          <w:b/>
          <w:bCs/>
          <w:rtl/>
          <w:lang w:eastAsia="fr-FR"/>
        </w:rPr>
        <w:t>انسجام التأويل مع أسماء الله الحسنى</w:t>
      </w:r>
      <w:r w:rsidRPr="001A721D">
        <w:rPr>
          <w:b/>
          <w:bCs/>
          <w:lang w:eastAsia="fr-FR"/>
        </w:rPr>
        <w:t>:</w:t>
      </w:r>
      <w:r w:rsidRPr="00E46AD2">
        <w:rPr>
          <w:lang w:eastAsia="fr-FR"/>
        </w:rPr>
        <w:t> </w:t>
      </w:r>
      <w:r w:rsidRPr="00E46AD2">
        <w:rPr>
          <w:rtl/>
          <w:lang w:eastAsia="fr-FR"/>
        </w:rPr>
        <w:t>أحاول أن يكون فهمي للآيات متسقًا مع أسماء الله الحسنى وصفاته، فلا أفسرها بما يخالف كماله وجلاله</w:t>
      </w:r>
      <w:r w:rsidRPr="00E46AD2">
        <w:rPr>
          <w:lang w:eastAsia="fr-FR"/>
        </w:rPr>
        <w:t>.</w:t>
      </w:r>
    </w:p>
    <w:p w14:paraId="5B35C691" w14:textId="77777777" w:rsidR="009E5C7B" w:rsidRPr="00E46AD2" w:rsidRDefault="009E5C7B" w:rsidP="009A6CA1">
      <w:pPr>
        <w:pStyle w:val="a9"/>
        <w:numPr>
          <w:ilvl w:val="0"/>
          <w:numId w:val="41"/>
        </w:numPr>
        <w:rPr>
          <w:lang w:eastAsia="fr-FR"/>
        </w:rPr>
      </w:pPr>
      <w:r w:rsidRPr="001A721D">
        <w:rPr>
          <w:b/>
          <w:bCs/>
          <w:rtl/>
          <w:lang w:eastAsia="fr-FR"/>
        </w:rPr>
        <w:t>مراعاة العقل والعلم والمنطق</w:t>
      </w:r>
      <w:r w:rsidRPr="001A721D">
        <w:rPr>
          <w:b/>
          <w:bCs/>
          <w:lang w:eastAsia="fr-FR"/>
        </w:rPr>
        <w:t>:</w:t>
      </w:r>
      <w:r w:rsidRPr="00E46AD2">
        <w:rPr>
          <w:lang w:eastAsia="fr-FR"/>
        </w:rPr>
        <w:t> </w:t>
      </w:r>
      <w:r w:rsidRPr="00E46AD2">
        <w:rPr>
          <w:rtl/>
          <w:lang w:eastAsia="fr-FR"/>
        </w:rPr>
        <w:t>أتأمل في القرآن بعين العقل، وأتدبر معانيه في ضوء العلم والمنطق. أرفض التفسيرات التي تتناقض مع الحقائق العلمية أو العقلية</w:t>
      </w:r>
      <w:r w:rsidRPr="00E46AD2">
        <w:rPr>
          <w:lang w:eastAsia="fr-FR"/>
        </w:rPr>
        <w:t>.</w:t>
      </w:r>
    </w:p>
    <w:p w14:paraId="390F86A3" w14:textId="77777777" w:rsidR="009E5C7B" w:rsidRPr="00E46AD2" w:rsidRDefault="009E5C7B" w:rsidP="009A6CA1">
      <w:pPr>
        <w:pStyle w:val="a9"/>
        <w:numPr>
          <w:ilvl w:val="0"/>
          <w:numId w:val="41"/>
        </w:numPr>
        <w:rPr>
          <w:lang w:eastAsia="fr-FR"/>
        </w:rPr>
      </w:pPr>
      <w:r w:rsidRPr="001A721D">
        <w:rPr>
          <w:b/>
          <w:bCs/>
          <w:rtl/>
          <w:lang w:eastAsia="fr-FR"/>
        </w:rPr>
        <w:t>الاعتماد على النفس</w:t>
      </w:r>
      <w:r w:rsidRPr="001A721D">
        <w:rPr>
          <w:b/>
          <w:bCs/>
          <w:lang w:eastAsia="fr-FR"/>
        </w:rPr>
        <w:t>:</w:t>
      </w:r>
      <w:r w:rsidRPr="00E46AD2">
        <w:rPr>
          <w:lang w:eastAsia="fr-FR"/>
        </w:rPr>
        <w:t> </w:t>
      </w:r>
      <w:r w:rsidRPr="00E46AD2">
        <w:rPr>
          <w:rtl/>
          <w:lang w:eastAsia="fr-FR"/>
        </w:rPr>
        <w:t>أستعين بتفاسير العلماء السابقين، لكنني لا أعتمد عليها بشكل مطلق. بل أبحث بنفسي عن المعنى، وأتدبر الآيات وأحللها</w:t>
      </w:r>
      <w:r w:rsidRPr="00E46AD2">
        <w:rPr>
          <w:lang w:eastAsia="fr-FR"/>
        </w:rPr>
        <w:t>.</w:t>
      </w:r>
    </w:p>
    <w:p w14:paraId="23ACEC84" w14:textId="77777777" w:rsidR="009E5C7B" w:rsidRPr="00E46AD2" w:rsidRDefault="009E5C7B" w:rsidP="009A6CA1">
      <w:pPr>
        <w:pStyle w:val="a9"/>
        <w:numPr>
          <w:ilvl w:val="0"/>
          <w:numId w:val="41"/>
        </w:numPr>
        <w:rPr>
          <w:lang w:eastAsia="fr-FR"/>
        </w:rPr>
      </w:pPr>
      <w:r w:rsidRPr="001A721D">
        <w:rPr>
          <w:b/>
          <w:bCs/>
          <w:rtl/>
          <w:lang w:eastAsia="fr-FR"/>
        </w:rPr>
        <w:t>ترتيل الآيات</w:t>
      </w:r>
      <w:r w:rsidRPr="001A721D">
        <w:rPr>
          <w:b/>
          <w:bCs/>
          <w:lang w:eastAsia="fr-FR"/>
        </w:rPr>
        <w:t>:</w:t>
      </w:r>
      <w:r w:rsidRPr="00E46AD2">
        <w:rPr>
          <w:lang w:eastAsia="fr-FR"/>
        </w:rPr>
        <w:t> </w:t>
      </w:r>
      <w:r w:rsidRPr="00E46AD2">
        <w:rPr>
          <w:rtl/>
          <w:lang w:eastAsia="fr-FR"/>
        </w:rPr>
        <w:t>أرتل الآيات وأكررها بخشوع، وأحاول أن أربط بينها وبين آيات أخرى، لكي يتضح المعنى وتنكشف لي كنوز القرآن</w:t>
      </w:r>
      <w:r w:rsidRPr="00E46AD2">
        <w:rPr>
          <w:lang w:eastAsia="fr-FR"/>
        </w:rPr>
        <w:t>.</w:t>
      </w:r>
    </w:p>
    <w:p w14:paraId="3BFA3A80" w14:textId="77777777" w:rsidR="009E5C7B" w:rsidRPr="00E46AD2" w:rsidRDefault="009E5C7B" w:rsidP="009A6CA1">
      <w:pPr>
        <w:pStyle w:val="a9"/>
        <w:numPr>
          <w:ilvl w:val="0"/>
          <w:numId w:val="41"/>
        </w:numPr>
        <w:rPr>
          <w:lang w:eastAsia="fr-FR"/>
        </w:rPr>
      </w:pPr>
      <w:r w:rsidRPr="001A721D">
        <w:rPr>
          <w:b/>
          <w:bCs/>
          <w:rtl/>
          <w:lang w:eastAsia="fr-FR"/>
        </w:rPr>
        <w:t>الاستفادة من القصص</w:t>
      </w:r>
      <w:r w:rsidRPr="001A721D">
        <w:rPr>
          <w:b/>
          <w:bCs/>
          <w:lang w:eastAsia="fr-FR"/>
        </w:rPr>
        <w:t>:</w:t>
      </w:r>
      <w:r w:rsidRPr="00E46AD2">
        <w:rPr>
          <w:lang w:eastAsia="fr-FR"/>
        </w:rPr>
        <w:t> </w:t>
      </w:r>
      <w:r w:rsidRPr="00E46AD2">
        <w:rPr>
          <w:rtl/>
          <w:lang w:eastAsia="fr-FR"/>
        </w:rPr>
        <w:t>أستخلص العبر والدروس من القصص والأمثلة التي يضربها القرآن، وأسقطها على حياتي وواقعي</w:t>
      </w:r>
      <w:r w:rsidRPr="00E46AD2">
        <w:rPr>
          <w:lang w:eastAsia="fr-FR"/>
        </w:rPr>
        <w:t>.</w:t>
      </w:r>
    </w:p>
    <w:p w14:paraId="09A32356" w14:textId="77777777" w:rsidR="009E5C7B" w:rsidRPr="00E46AD2" w:rsidRDefault="009E5C7B" w:rsidP="009A6CA1">
      <w:pPr>
        <w:pStyle w:val="a9"/>
        <w:numPr>
          <w:ilvl w:val="0"/>
          <w:numId w:val="41"/>
        </w:numPr>
        <w:rPr>
          <w:lang w:eastAsia="fr-FR"/>
        </w:rPr>
      </w:pPr>
      <w:r w:rsidRPr="001A721D">
        <w:rPr>
          <w:b/>
          <w:bCs/>
          <w:rtl/>
          <w:lang w:eastAsia="fr-FR"/>
        </w:rPr>
        <w:t>حل التناقضات</w:t>
      </w:r>
      <w:r w:rsidRPr="001A721D">
        <w:rPr>
          <w:b/>
          <w:bCs/>
          <w:lang w:eastAsia="fr-FR"/>
        </w:rPr>
        <w:t>:</w:t>
      </w:r>
      <w:r w:rsidRPr="00E46AD2">
        <w:rPr>
          <w:lang w:eastAsia="fr-FR"/>
        </w:rPr>
        <w:t> </w:t>
      </w:r>
      <w:r w:rsidRPr="00E46AD2">
        <w:rPr>
          <w:rtl/>
          <w:lang w:eastAsia="fr-FR"/>
        </w:rPr>
        <w:t>عندما أجد ما يبدو تناقضًا في القرآن، لا أستسلم لهذا الوهم، بل أبحث جاهدًا عن طريقة للجمع بين الآيات وتوضيح معناها</w:t>
      </w:r>
      <w:r w:rsidRPr="00E46AD2">
        <w:rPr>
          <w:lang w:eastAsia="fr-FR"/>
        </w:rPr>
        <w:t>.</w:t>
      </w:r>
    </w:p>
    <w:p w14:paraId="528F3DC2" w14:textId="77777777" w:rsidR="009E5C7B" w:rsidRPr="00E46AD2" w:rsidRDefault="009E5C7B" w:rsidP="009A6CA1">
      <w:pPr>
        <w:pStyle w:val="a9"/>
        <w:numPr>
          <w:ilvl w:val="0"/>
          <w:numId w:val="41"/>
        </w:numPr>
        <w:rPr>
          <w:lang w:eastAsia="fr-FR"/>
        </w:rPr>
      </w:pPr>
      <w:r w:rsidRPr="001A721D">
        <w:rPr>
          <w:b/>
          <w:bCs/>
          <w:rtl/>
          <w:lang w:eastAsia="fr-FR"/>
        </w:rPr>
        <w:t>عدم وجود ترادف</w:t>
      </w:r>
      <w:r w:rsidRPr="001A721D">
        <w:rPr>
          <w:b/>
          <w:bCs/>
          <w:lang w:eastAsia="fr-FR"/>
        </w:rPr>
        <w:t>:</w:t>
      </w:r>
      <w:r w:rsidRPr="00E46AD2">
        <w:rPr>
          <w:lang w:eastAsia="fr-FR"/>
        </w:rPr>
        <w:t> </w:t>
      </w:r>
      <w:r w:rsidRPr="00E46AD2">
        <w:rPr>
          <w:rtl/>
          <w:lang w:eastAsia="fr-FR"/>
        </w:rPr>
        <w:t>أؤمن بأن كل كلمة في القرآن لها معنى فريد ومميز، وأتجنب التسليم بوجود ترادف بين الكلمات</w:t>
      </w:r>
      <w:r w:rsidRPr="00E46AD2">
        <w:rPr>
          <w:lang w:eastAsia="fr-FR"/>
        </w:rPr>
        <w:t>.</w:t>
      </w:r>
    </w:p>
    <w:p w14:paraId="5C411910" w14:textId="67AE03EF" w:rsidR="009E5C7B" w:rsidRPr="00E46AD2" w:rsidRDefault="009E5C7B" w:rsidP="009A6CA1">
      <w:pPr>
        <w:pStyle w:val="a9"/>
        <w:numPr>
          <w:ilvl w:val="0"/>
          <w:numId w:val="41"/>
        </w:numPr>
        <w:rPr>
          <w:lang w:eastAsia="fr-FR"/>
        </w:rPr>
      </w:pPr>
      <w:r w:rsidRPr="001A721D">
        <w:rPr>
          <w:b/>
          <w:bCs/>
          <w:rtl/>
          <w:lang w:eastAsia="fr-FR"/>
        </w:rPr>
        <w:t>استخدام المعجم العربي</w:t>
      </w:r>
      <w:r w:rsidRPr="001A721D">
        <w:rPr>
          <w:b/>
          <w:bCs/>
          <w:lang w:eastAsia="fr-FR"/>
        </w:rPr>
        <w:t>:</w:t>
      </w:r>
      <w:r w:rsidRPr="00E46AD2">
        <w:rPr>
          <w:lang w:eastAsia="fr-FR"/>
        </w:rPr>
        <w:t> </w:t>
      </w:r>
      <w:r w:rsidRPr="00E46AD2">
        <w:rPr>
          <w:rtl/>
          <w:lang w:eastAsia="fr-FR"/>
        </w:rPr>
        <w:t>أستعين بمعاجم اللغة العربية الأصيلة عند الحاجة،</w:t>
      </w:r>
      <w:r w:rsidR="00B33CBD" w:rsidRPr="00E46AD2">
        <w:rPr>
          <w:rtl/>
          <w:lang w:eastAsia="fr-FR"/>
        </w:rPr>
        <w:t xml:space="preserve"> لاستخرا</w:t>
      </w:r>
      <w:r w:rsidR="00A92341" w:rsidRPr="00E46AD2">
        <w:rPr>
          <w:rtl/>
          <w:lang w:eastAsia="fr-FR"/>
        </w:rPr>
        <w:t xml:space="preserve">ج </w:t>
      </w:r>
      <w:r w:rsidR="008A25F9" w:rsidRPr="00E46AD2">
        <w:rPr>
          <w:rtl/>
          <w:lang w:eastAsia="fr-FR"/>
        </w:rPr>
        <w:t>معاني</w:t>
      </w:r>
      <w:r w:rsidR="00A92341" w:rsidRPr="00E46AD2">
        <w:rPr>
          <w:rtl/>
          <w:lang w:eastAsia="fr-FR"/>
        </w:rPr>
        <w:t xml:space="preserve"> جدور </w:t>
      </w:r>
      <w:r w:rsidRPr="00E46AD2">
        <w:rPr>
          <w:rtl/>
          <w:lang w:eastAsia="fr-FR"/>
        </w:rPr>
        <w:t>الكلمات ودلالاتها المختلفة</w:t>
      </w:r>
      <w:r w:rsidRPr="00E46AD2">
        <w:rPr>
          <w:lang w:eastAsia="fr-FR"/>
        </w:rPr>
        <w:t>.</w:t>
      </w:r>
    </w:p>
    <w:p w14:paraId="486B4FA2" w14:textId="77777777" w:rsidR="009E5C7B" w:rsidRPr="00E46AD2" w:rsidRDefault="009E5C7B" w:rsidP="009A6CA1">
      <w:pPr>
        <w:pStyle w:val="a9"/>
        <w:numPr>
          <w:ilvl w:val="0"/>
          <w:numId w:val="41"/>
        </w:numPr>
        <w:rPr>
          <w:lang w:eastAsia="fr-FR"/>
        </w:rPr>
      </w:pPr>
      <w:r w:rsidRPr="001A721D">
        <w:rPr>
          <w:b/>
          <w:bCs/>
          <w:rtl/>
          <w:lang w:eastAsia="fr-FR"/>
        </w:rPr>
        <w:t>تقسيم الآية إلى عبارات</w:t>
      </w:r>
      <w:r w:rsidRPr="001A721D">
        <w:rPr>
          <w:b/>
          <w:bCs/>
          <w:lang w:eastAsia="fr-FR"/>
        </w:rPr>
        <w:t>:</w:t>
      </w:r>
      <w:r w:rsidRPr="00E46AD2">
        <w:rPr>
          <w:lang w:eastAsia="fr-FR"/>
        </w:rPr>
        <w:t> </w:t>
      </w:r>
      <w:r w:rsidRPr="00E46AD2">
        <w:rPr>
          <w:rtl/>
          <w:lang w:eastAsia="fr-FR"/>
        </w:rPr>
        <w:t>أحيانًا أقسم الآية إلى عبارات أصغر، وأحلل كل عبارة على حدة، ثم أجمع المعاني للوصول إلى الفهم الشامل</w:t>
      </w:r>
      <w:r w:rsidRPr="00E46AD2">
        <w:rPr>
          <w:lang w:eastAsia="fr-FR"/>
        </w:rPr>
        <w:t>.</w:t>
      </w:r>
    </w:p>
    <w:p w14:paraId="57DAC501" w14:textId="77777777" w:rsidR="009E5C7B" w:rsidRPr="00E46AD2" w:rsidRDefault="009E5C7B" w:rsidP="009A6CA1">
      <w:pPr>
        <w:pStyle w:val="a9"/>
        <w:numPr>
          <w:ilvl w:val="0"/>
          <w:numId w:val="41"/>
        </w:numPr>
        <w:rPr>
          <w:lang w:eastAsia="fr-FR"/>
        </w:rPr>
      </w:pPr>
      <w:r w:rsidRPr="001A721D">
        <w:rPr>
          <w:b/>
          <w:bCs/>
          <w:rtl/>
          <w:lang w:eastAsia="fr-FR"/>
        </w:rPr>
        <w:t>مقارنة العبارات المتشابهة</w:t>
      </w:r>
      <w:r w:rsidRPr="001A721D">
        <w:rPr>
          <w:b/>
          <w:bCs/>
          <w:lang w:eastAsia="fr-FR"/>
        </w:rPr>
        <w:t>:</w:t>
      </w:r>
      <w:r w:rsidRPr="00E46AD2">
        <w:rPr>
          <w:lang w:eastAsia="fr-FR"/>
        </w:rPr>
        <w:t> </w:t>
      </w:r>
      <w:r w:rsidRPr="00E46AD2">
        <w:rPr>
          <w:rtl/>
          <w:lang w:eastAsia="fr-FR"/>
        </w:rPr>
        <w:t>أقارن بين العبارات المتشابهة في مختلف الآيات، لأن هذا يساعد في تحديد المعنى الدقيق للكلمات وتوضيح العلاقة بين الآيات</w:t>
      </w:r>
      <w:r w:rsidRPr="00E46AD2">
        <w:rPr>
          <w:lang w:eastAsia="fr-FR"/>
        </w:rPr>
        <w:t>.</w:t>
      </w:r>
    </w:p>
    <w:p w14:paraId="7EC49851" w14:textId="77777777" w:rsidR="009E5C7B" w:rsidRPr="00E46AD2" w:rsidRDefault="009E5C7B" w:rsidP="009A6CA1">
      <w:pPr>
        <w:pStyle w:val="a9"/>
        <w:numPr>
          <w:ilvl w:val="0"/>
          <w:numId w:val="41"/>
        </w:numPr>
        <w:rPr>
          <w:lang w:eastAsia="fr-FR"/>
        </w:rPr>
      </w:pPr>
      <w:r w:rsidRPr="001A721D">
        <w:rPr>
          <w:b/>
          <w:bCs/>
          <w:rtl/>
          <w:lang w:eastAsia="fr-FR"/>
        </w:rPr>
        <w:t>فهم الواقع مع القرآن</w:t>
      </w:r>
      <w:r w:rsidRPr="001A721D">
        <w:rPr>
          <w:b/>
          <w:bCs/>
          <w:lang w:eastAsia="fr-FR"/>
        </w:rPr>
        <w:t>:</w:t>
      </w:r>
      <w:r w:rsidRPr="00E46AD2">
        <w:rPr>
          <w:lang w:eastAsia="fr-FR"/>
        </w:rPr>
        <w:t> </w:t>
      </w:r>
      <w:r w:rsidRPr="00E46AD2">
        <w:rPr>
          <w:rtl/>
          <w:lang w:eastAsia="fr-FR"/>
        </w:rPr>
        <w:t>أحاول أن أفهم القرآن في ضوء الواقع الذي أعيشه، وأن أربط بينهما، مع تجنب الإسقاطات الخاطئة أو التفسيرات التي تخدم مصالح شخصية</w:t>
      </w:r>
      <w:r w:rsidRPr="00E46AD2">
        <w:rPr>
          <w:lang w:eastAsia="fr-FR"/>
        </w:rPr>
        <w:t>.</w:t>
      </w:r>
    </w:p>
    <w:p w14:paraId="57145D47" w14:textId="77777777" w:rsidR="009E5C7B" w:rsidRPr="00E46AD2" w:rsidRDefault="009E5C7B" w:rsidP="001A721D">
      <w:pPr>
        <w:rPr>
          <w:lang w:eastAsia="fr-FR"/>
        </w:rPr>
      </w:pPr>
      <w:r w:rsidRPr="00E46AD2">
        <w:rPr>
          <w:rtl/>
          <w:lang w:eastAsia="fr-FR"/>
        </w:rPr>
        <w:t>خاتمة</w:t>
      </w:r>
      <w:r w:rsidRPr="00E46AD2">
        <w:rPr>
          <w:lang w:eastAsia="fr-FR"/>
        </w:rPr>
        <w:t>:</w:t>
      </w:r>
    </w:p>
    <w:p w14:paraId="434B3E64" w14:textId="51A102A3" w:rsidR="009E5C7B" w:rsidRPr="00E46AD2" w:rsidRDefault="00F45BE5" w:rsidP="001A721D">
      <w:pPr>
        <w:rPr>
          <w:lang w:eastAsia="fr-FR"/>
        </w:rPr>
      </w:pPr>
      <w:r w:rsidRPr="00E46AD2">
        <w:rPr>
          <w:rtl/>
          <w:lang w:eastAsia="fr-FR"/>
        </w:rPr>
        <w:t>بصائر</w:t>
      </w:r>
      <w:r w:rsidR="00A06359" w:rsidRPr="00E46AD2">
        <w:rPr>
          <w:rtl/>
          <w:lang w:eastAsia="fr-FR"/>
        </w:rPr>
        <w:t xml:space="preserve"> الناس مختلف</w:t>
      </w:r>
      <w:r w:rsidR="00C72BF1" w:rsidRPr="00E46AD2">
        <w:rPr>
          <w:rtl/>
          <w:lang w:eastAsia="fr-FR"/>
        </w:rPr>
        <w:t>ة</w:t>
      </w:r>
      <w:r w:rsidR="009E5C7B" w:rsidRPr="00E46AD2">
        <w:rPr>
          <w:rtl/>
          <w:lang w:eastAsia="fr-FR"/>
        </w:rPr>
        <w:t xml:space="preserve"> أدعوكم إلى استكشاف طرقكم الخاصة للتدبر، والبحث عن الفهم الذي يلامس قلوبكم وعقولكم. فالقرآن نور وهدى، ينتظر من ينفض عنه غبار الهجران، ويقبِّل صفحاته بتدبر وإمعان</w:t>
      </w:r>
      <w:r w:rsidR="009E5C7B" w:rsidRPr="00E46AD2">
        <w:rPr>
          <w:lang w:eastAsia="fr-FR"/>
        </w:rPr>
        <w:t>.</w:t>
      </w:r>
      <w:r w:rsidR="00CE6B04" w:rsidRPr="00E46AD2">
        <w:rPr>
          <w:rtl/>
          <w:lang w:val="fr-FR" w:eastAsia="fr-FR"/>
        </w:rPr>
        <w:t xml:space="preserve"> قال الله تعالى: "قُلْ كُلٌّ يَعْمَلُ عَلَى شَاكِلَتِهِ فَرَبُّكُمْ أَعْلَمُ بِمَنْ هُوَ أَهْدَى سَبِيلًا" </w:t>
      </w:r>
      <w:r w:rsidR="0064321B">
        <w:rPr>
          <w:rtl/>
          <w:lang w:val="fr-FR" w:eastAsia="fr-FR"/>
        </w:rPr>
        <w:t>"</w:t>
      </w:r>
      <w:r w:rsidR="00CE6B04" w:rsidRPr="00E46AD2">
        <w:rPr>
          <w:rtl/>
          <w:lang w:val="fr-FR" w:eastAsia="fr-FR"/>
        </w:rPr>
        <w:t>الإسراء: 84</w:t>
      </w:r>
      <w:r w:rsidR="0064321B">
        <w:rPr>
          <w:rtl/>
          <w:lang w:val="fr-FR" w:eastAsia="fr-FR"/>
        </w:rPr>
        <w:t>"</w:t>
      </w:r>
      <w:r w:rsidR="00CE6B04" w:rsidRPr="00E46AD2">
        <w:rPr>
          <w:rtl/>
          <w:lang w:val="fr-FR" w:eastAsia="fr-FR"/>
        </w:rPr>
        <w:t>.</w:t>
      </w:r>
    </w:p>
    <w:p w14:paraId="1BF56687" w14:textId="2069D1CA" w:rsidR="006E6B8D" w:rsidRPr="00E46AD2" w:rsidRDefault="006E6B8D" w:rsidP="001A721D">
      <w:pPr>
        <w:rPr>
          <w:rtl/>
          <w:lang w:eastAsia="fr-FR"/>
        </w:rPr>
      </w:pPr>
      <w:r w:rsidRPr="00E46AD2">
        <w:rPr>
          <w:rtl/>
          <w:lang w:eastAsia="fr-FR"/>
        </w:rPr>
        <w:t>إن القرآن الكريم ليس مجرد نص يُقرأ بل هو بحر من الحكمة والمعرفة. إنه كتاب معجز في تركيبته اللغوية والبلاغية، مليء بالرموز والدلالات التي تدعو للتأمل والتدبر. التأمل في آياته يمنحنا فهمًا أعمق لأسس الحياة ويقدم لنا إرشادات إلهية لكل جوانب الوجود الإنساني.</w:t>
      </w:r>
    </w:p>
    <w:p w14:paraId="306B1459" w14:textId="77777777" w:rsidR="006E6B8D" w:rsidRPr="00E46AD2" w:rsidRDefault="006E6B8D" w:rsidP="001A721D">
      <w:pPr>
        <w:rPr>
          <w:rtl/>
          <w:lang w:eastAsia="fr-FR"/>
        </w:rPr>
      </w:pPr>
      <w:r w:rsidRPr="00E46AD2">
        <w:rPr>
          <w:rtl/>
          <w:lang w:eastAsia="fr-FR"/>
        </w:rPr>
        <w:t>بتدبر القرآن، نكتشف معانيه العميقة والدروس العظيمة التي تفيدنا في حياتنا اليومية. يمكن للقرآن أن يكون مصدر إلهام لنا، يوجّهنا إلى السلوك الحسن ويُرشدنا إلى الطريق الصحيح. إنه نهر من الحكمة يتدفق دون توقف، يروينا بمعانيه السامية ويضيء لنا دروب الحياة.</w:t>
      </w:r>
    </w:p>
    <w:p w14:paraId="16F862DE" w14:textId="76330ECB" w:rsidR="006E6B8D" w:rsidRPr="00E46AD2" w:rsidRDefault="006E6B8D" w:rsidP="001A721D">
      <w:pPr>
        <w:rPr>
          <w:lang w:val="fr-FR" w:eastAsia="fr-FR"/>
        </w:rPr>
      </w:pPr>
      <w:r w:rsidRPr="00E46AD2">
        <w:rPr>
          <w:rtl/>
          <w:lang w:eastAsia="fr-FR"/>
        </w:rPr>
        <w:t xml:space="preserve">كما قال الله </w:t>
      </w:r>
      <w:r w:rsidR="008A25F9" w:rsidRPr="00E46AD2">
        <w:rPr>
          <w:rtl/>
          <w:lang w:eastAsia="fr-FR"/>
        </w:rPr>
        <w:t xml:space="preserve">تعالى:  </w:t>
      </w:r>
      <w:r w:rsidRPr="00E46AD2">
        <w:rPr>
          <w:rtl/>
          <w:lang w:eastAsia="fr-FR"/>
        </w:rPr>
        <w:t xml:space="preserve">"كِتَابٌ أَنزَلْنَاهُ إِلَيْكَ مُبَارَكٌ لِّيَدَّبَّرُوا آيَاتِهِ وَلِيَتَذَكَّرَ أُوْلُوا الْأَلْبَابِ"   </w:t>
      </w:r>
      <w:r w:rsidR="0064321B">
        <w:rPr>
          <w:rtl/>
          <w:lang w:eastAsia="fr-FR"/>
        </w:rPr>
        <w:t>"</w:t>
      </w:r>
      <w:r w:rsidRPr="00E46AD2">
        <w:rPr>
          <w:rtl/>
          <w:lang w:eastAsia="fr-FR"/>
        </w:rPr>
        <w:t>ص: 29</w:t>
      </w:r>
      <w:r w:rsidR="0064321B">
        <w:rPr>
          <w:rtl/>
          <w:lang w:eastAsia="fr-FR"/>
        </w:rPr>
        <w:t>"</w:t>
      </w:r>
      <w:r w:rsidRPr="00E46AD2">
        <w:rPr>
          <w:rtl/>
          <w:lang w:eastAsia="fr-FR"/>
        </w:rPr>
        <w:t>.</w:t>
      </w:r>
    </w:p>
    <w:p w14:paraId="6E470456" w14:textId="77777777" w:rsidR="009E5C7B" w:rsidRPr="00E46AD2" w:rsidRDefault="009E5C7B" w:rsidP="001A721D">
      <w:pPr>
        <w:rPr>
          <w:rtl/>
          <w:lang w:val="fr-FR" w:eastAsia="fr-FR"/>
        </w:rPr>
      </w:pPr>
    </w:p>
    <w:p w14:paraId="53E6C289" w14:textId="77777777" w:rsidR="00A67BFB" w:rsidRPr="00E46AD2" w:rsidRDefault="001812DD" w:rsidP="001A721D">
      <w:pPr>
        <w:rPr>
          <w:lang w:val="fr-FR" w:eastAsia="fr-FR"/>
        </w:rPr>
      </w:pPr>
      <w:r w:rsidRPr="00E46AD2">
        <w:rPr>
          <w:rtl/>
          <w:lang w:eastAsia="fr-FR"/>
        </w:rPr>
        <w:t>فلنحرص على الجمع بين حسن التلاوة وعمق التدبر، ولنجعل من القرآن رفيقًا لنا في كل حين. ففي تلاوته شفاء، وفي تدبره هداية، وفي العمل به سعادة الدارين</w:t>
      </w:r>
      <w:r w:rsidRPr="00E46AD2">
        <w:rPr>
          <w:lang w:eastAsia="fr-FR"/>
        </w:rPr>
        <w:t>."</w:t>
      </w:r>
      <w:r w:rsidR="00717093" w:rsidRPr="00E46AD2">
        <w:rPr>
          <w:rFonts w:eastAsia="Times New Roman"/>
          <w:color w:val="1A1C1E"/>
          <w:rtl/>
        </w:rPr>
        <w:t xml:space="preserve"> </w:t>
      </w:r>
      <w:r w:rsidR="00333FBF" w:rsidRPr="00E46AD2">
        <w:rPr>
          <w:rtl/>
          <w:lang w:val="fr-FR" w:eastAsia="fr-FR"/>
        </w:rPr>
        <w:t>د</w:t>
      </w:r>
      <w:r w:rsidR="00717093" w:rsidRPr="00E46AD2">
        <w:rPr>
          <w:rtl/>
          <w:lang w:val="fr-FR" w:eastAsia="fr-FR"/>
        </w:rPr>
        <w:t>عوة شخصية للقراء، وأن يشاركهم تجربته الخاصة في التدبر، وأن يعبر عن أمله في أن يستفيدوا من هذه المنهجية في رحلتهم الروحية</w:t>
      </w:r>
      <w:r w:rsidR="00717093" w:rsidRPr="00E46AD2">
        <w:rPr>
          <w:lang w:eastAsia="fr-FR"/>
        </w:rPr>
        <w:t>.</w:t>
      </w:r>
    </w:p>
    <w:p w14:paraId="0B032A12" w14:textId="56C1EF04" w:rsidR="00912DFF" w:rsidRPr="00E46AD2" w:rsidRDefault="00912DFF" w:rsidP="001A721D">
      <w:pPr>
        <w:rPr>
          <w:lang w:eastAsia="fr-FR"/>
        </w:rPr>
      </w:pPr>
      <w:r w:rsidRPr="00E46AD2">
        <w:rPr>
          <w:rtl/>
          <w:lang w:eastAsia="fr-FR"/>
        </w:rPr>
        <w:t>إن رحلتنا في تدبر القرآن ليست مفروشة بالورود، بل تعترضها بعض التحديات، منها</w:t>
      </w:r>
      <w:r w:rsidRPr="00E46AD2">
        <w:rPr>
          <w:lang w:eastAsia="fr-FR"/>
        </w:rPr>
        <w:t>:</w:t>
      </w:r>
    </w:p>
    <w:p w14:paraId="1371ADCA" w14:textId="759EFE56" w:rsidR="00912DFF" w:rsidRPr="00E46AD2" w:rsidRDefault="00912DFF" w:rsidP="009A6CA1">
      <w:pPr>
        <w:pStyle w:val="a9"/>
        <w:numPr>
          <w:ilvl w:val="0"/>
          <w:numId w:val="42"/>
        </w:numPr>
        <w:rPr>
          <w:lang w:eastAsia="fr-FR"/>
        </w:rPr>
      </w:pPr>
      <w:r w:rsidRPr="001A721D">
        <w:rPr>
          <w:b/>
          <w:bCs/>
          <w:rtl/>
          <w:lang w:eastAsia="fr-FR"/>
        </w:rPr>
        <w:t>صعوبة فهم الل</w:t>
      </w:r>
      <w:r w:rsidR="00A67BFB" w:rsidRPr="001A721D">
        <w:rPr>
          <w:b/>
          <w:bCs/>
          <w:rtl/>
          <w:lang w:eastAsia="fr-FR"/>
        </w:rPr>
        <w:t xml:space="preserve">سان </w:t>
      </w:r>
      <w:r w:rsidR="008A25F9" w:rsidRPr="001A721D">
        <w:rPr>
          <w:b/>
          <w:bCs/>
          <w:rtl/>
          <w:lang w:eastAsia="fr-FR"/>
        </w:rPr>
        <w:t>العربي:</w:t>
      </w:r>
      <w:r w:rsidRPr="00E46AD2">
        <w:rPr>
          <w:lang w:eastAsia="fr-FR"/>
        </w:rPr>
        <w:t> </w:t>
      </w:r>
      <w:r w:rsidRPr="00E46AD2">
        <w:rPr>
          <w:rtl/>
          <w:lang w:eastAsia="fr-FR"/>
        </w:rPr>
        <w:t>فاللغة التي نزل بها القرآن تختلف عن العربية المعاصرة، وقد تحتاج إلى دراسة متخصصة</w:t>
      </w:r>
      <w:r w:rsidRPr="00E46AD2">
        <w:rPr>
          <w:lang w:eastAsia="fr-FR"/>
        </w:rPr>
        <w:t>.</w:t>
      </w:r>
    </w:p>
    <w:p w14:paraId="0B24C92C" w14:textId="77777777" w:rsidR="00912DFF" w:rsidRPr="00E46AD2" w:rsidRDefault="00912DFF" w:rsidP="009A6CA1">
      <w:pPr>
        <w:pStyle w:val="a9"/>
        <w:numPr>
          <w:ilvl w:val="0"/>
          <w:numId w:val="42"/>
        </w:numPr>
        <w:rPr>
          <w:lang w:eastAsia="fr-FR"/>
        </w:rPr>
      </w:pPr>
      <w:r w:rsidRPr="001A721D">
        <w:rPr>
          <w:b/>
          <w:bCs/>
          <w:rtl/>
          <w:lang w:eastAsia="fr-FR"/>
        </w:rPr>
        <w:t>تضارب التفسيرات بين العلماء</w:t>
      </w:r>
      <w:r w:rsidRPr="001A721D">
        <w:rPr>
          <w:b/>
          <w:bCs/>
          <w:lang w:eastAsia="fr-FR"/>
        </w:rPr>
        <w:t>:</w:t>
      </w:r>
      <w:r w:rsidRPr="00E46AD2">
        <w:rPr>
          <w:lang w:eastAsia="fr-FR"/>
        </w:rPr>
        <w:t> </w:t>
      </w:r>
      <w:r w:rsidRPr="00E46AD2">
        <w:rPr>
          <w:rtl/>
          <w:lang w:eastAsia="fr-FR"/>
        </w:rPr>
        <w:t>كثرة التفاسير قد تربك المتدبر وتجعله يحتار في اختيار التفسير الصحيح</w:t>
      </w:r>
      <w:r w:rsidRPr="00E46AD2">
        <w:rPr>
          <w:lang w:eastAsia="fr-FR"/>
        </w:rPr>
        <w:t>.</w:t>
      </w:r>
    </w:p>
    <w:p w14:paraId="1D464599" w14:textId="77777777" w:rsidR="00912DFF" w:rsidRPr="00E46AD2" w:rsidRDefault="00912DFF" w:rsidP="009A6CA1">
      <w:pPr>
        <w:pStyle w:val="a9"/>
        <w:numPr>
          <w:ilvl w:val="0"/>
          <w:numId w:val="42"/>
        </w:numPr>
        <w:rPr>
          <w:lang w:eastAsia="fr-FR"/>
        </w:rPr>
      </w:pPr>
      <w:r w:rsidRPr="001A721D">
        <w:rPr>
          <w:b/>
          <w:bCs/>
          <w:rtl/>
          <w:lang w:eastAsia="fr-FR"/>
        </w:rPr>
        <w:t>الوقوع في فخ التأويل الخاطئ</w:t>
      </w:r>
      <w:r w:rsidRPr="001A721D">
        <w:rPr>
          <w:b/>
          <w:bCs/>
          <w:lang w:eastAsia="fr-FR"/>
        </w:rPr>
        <w:t>:</w:t>
      </w:r>
      <w:r w:rsidRPr="00E46AD2">
        <w:rPr>
          <w:lang w:eastAsia="fr-FR"/>
        </w:rPr>
        <w:t> </w:t>
      </w:r>
      <w:r w:rsidRPr="00E46AD2">
        <w:rPr>
          <w:rtl/>
          <w:lang w:eastAsia="fr-FR"/>
        </w:rPr>
        <w:t>قد يميل المتدبر إلى تأويل الآيات بما يوافق هواه أو معتقداته المسبقة، دون الرجوع إلى الأدلة الشرعية</w:t>
      </w:r>
      <w:r w:rsidRPr="00E46AD2">
        <w:rPr>
          <w:lang w:eastAsia="fr-FR"/>
        </w:rPr>
        <w:t>.</w:t>
      </w:r>
    </w:p>
    <w:p w14:paraId="2BE8C34B" w14:textId="77777777" w:rsidR="00912DFF" w:rsidRPr="00E46AD2" w:rsidRDefault="00912DFF" w:rsidP="001A721D">
      <w:pPr>
        <w:rPr>
          <w:lang w:eastAsia="fr-FR"/>
        </w:rPr>
      </w:pPr>
      <w:r w:rsidRPr="00E46AD2">
        <w:rPr>
          <w:rtl/>
          <w:lang w:eastAsia="fr-FR"/>
        </w:rPr>
        <w:t>ولكن، لا تيأس! فبالتدبر المستمر ينمي المتدبر مهاراته، ويرتقي بوعيه، ويغوص في أعماق نور القرآن المكنون، ويعيش في جنة دنيوية تحتها أنهار من المعرفة والعلم والاطمئنان. فبالاجتهاد والمثابرة، يمكننا تجاوز هذه التحديات والوصول إلى فهم أصيل لكلام الله، والعيش في رحاب القرآن الكريم</w:t>
      </w:r>
      <w:r w:rsidRPr="00E46AD2">
        <w:rPr>
          <w:lang w:eastAsia="fr-FR"/>
        </w:rPr>
        <w:t>."</w:t>
      </w:r>
    </w:p>
    <w:p w14:paraId="02C4850E" w14:textId="5B8E8480" w:rsidR="00912DFF" w:rsidRPr="00E46AD2" w:rsidRDefault="00912DFF" w:rsidP="001A721D">
      <w:pPr>
        <w:rPr>
          <w:rtl/>
          <w:lang w:val="fr-FR" w:eastAsia="fr-FR"/>
        </w:rPr>
      </w:pPr>
    </w:p>
    <w:p w14:paraId="20469704" w14:textId="2760BB4D" w:rsidR="00A25A92" w:rsidRPr="00E46AD2" w:rsidRDefault="00A25A92" w:rsidP="008A0417">
      <w:pPr>
        <w:pStyle w:val="1"/>
      </w:pPr>
      <w:bookmarkStart w:id="89" w:name="_Toc192269158"/>
      <w:bookmarkStart w:id="90" w:name="_Toc199407068"/>
      <w:r w:rsidRPr="00E46AD2">
        <w:rPr>
          <w:rtl/>
        </w:rPr>
        <w:t>الترادف والتطابق في اللغة: هل يوجد كلمتان بمعنى واحد تمامًا؟</w:t>
      </w:r>
      <w:bookmarkEnd w:id="89"/>
      <w:bookmarkEnd w:id="90"/>
    </w:p>
    <w:p w14:paraId="4F1C314B" w14:textId="77777777" w:rsidR="00A25A92" w:rsidRPr="00E46AD2" w:rsidRDefault="00A25A92" w:rsidP="001A721D">
      <w:pPr>
        <w:rPr>
          <w:lang w:eastAsia="fr-FR"/>
        </w:rPr>
      </w:pPr>
      <w:r w:rsidRPr="00E46AD2">
        <w:rPr>
          <w:rtl/>
          <w:lang w:val="fr-FR" w:eastAsia="fr-FR"/>
        </w:rPr>
        <w:t>مقدمة</w:t>
      </w:r>
      <w:r w:rsidRPr="00E46AD2">
        <w:rPr>
          <w:lang w:eastAsia="fr-FR"/>
        </w:rPr>
        <w:t>:</w:t>
      </w:r>
    </w:p>
    <w:p w14:paraId="079BF6F9" w14:textId="77777777" w:rsidR="00A25A92" w:rsidRPr="00E46AD2" w:rsidRDefault="00A25A92" w:rsidP="001A721D">
      <w:pPr>
        <w:rPr>
          <w:lang w:eastAsia="fr-FR"/>
        </w:rPr>
      </w:pPr>
      <w:r w:rsidRPr="00E46AD2">
        <w:rPr>
          <w:rtl/>
          <w:lang w:val="fr-FR" w:eastAsia="fr-FR"/>
        </w:rPr>
        <w:t>عندما نتحدث عن معاني الكلمات، كثيرًا ما نصادف مصطلحي "الترادف" و"التطابق". فهل هما وجهان لعملة واحدة، أم أن بينهما فروقًا دقيقة يجب الانتباه إليها؟ وهل يمكن حقًا أن نجد كلمتين في اللغة تحملان المعنى نفسه تمامًا، دون أي اختلاف ولو طفيف؟</w:t>
      </w:r>
    </w:p>
    <w:p w14:paraId="055E5114" w14:textId="77777777" w:rsidR="00A25A92" w:rsidRPr="00E46AD2" w:rsidRDefault="00A25A92" w:rsidP="001A721D">
      <w:pPr>
        <w:rPr>
          <w:lang w:eastAsia="fr-FR"/>
        </w:rPr>
      </w:pPr>
      <w:r w:rsidRPr="00E46AD2">
        <w:rPr>
          <w:rtl/>
          <w:lang w:val="fr-FR" w:eastAsia="fr-FR"/>
        </w:rPr>
        <w:t>الترادف: تقارب وليس تطابقًا</w:t>
      </w:r>
      <w:r w:rsidRPr="00E46AD2">
        <w:rPr>
          <w:lang w:eastAsia="fr-FR"/>
        </w:rPr>
        <w:t>:</w:t>
      </w:r>
    </w:p>
    <w:p w14:paraId="0E591C99" w14:textId="77777777" w:rsidR="00A25A92" w:rsidRPr="00E46AD2" w:rsidRDefault="00A25A92" w:rsidP="001A721D">
      <w:pPr>
        <w:rPr>
          <w:lang w:eastAsia="fr-FR"/>
        </w:rPr>
      </w:pPr>
      <w:r w:rsidRPr="00E46AD2">
        <w:rPr>
          <w:rtl/>
          <w:lang w:val="fr-FR" w:eastAsia="fr-FR"/>
        </w:rPr>
        <w:t>الترادف، في أبسط تعريفاته، هو وجود كلمات مختلفة تشترك في معنى عام متقارب. نقول إن الكلمات "سعيد" و"فرحان" و"مسرور" مترادفة، لأنها جميعًا تعبر عن حالة السرور والبهجة. لكن هل يعني هذا أنها متطابقة تمامًا في المعنى؟</w:t>
      </w:r>
    </w:p>
    <w:p w14:paraId="0BAAD321" w14:textId="77777777" w:rsidR="00A25A92" w:rsidRPr="00E46AD2" w:rsidRDefault="00A25A92" w:rsidP="001A721D">
      <w:pPr>
        <w:rPr>
          <w:lang w:eastAsia="fr-FR"/>
        </w:rPr>
      </w:pPr>
      <w:r w:rsidRPr="00E46AD2">
        <w:rPr>
          <w:rtl/>
          <w:lang w:val="fr-FR" w:eastAsia="fr-FR"/>
        </w:rPr>
        <w:t>الإجابة هي: لا. الكلمات المترادفة قد تحمل اختلافات طفيفة في الدلالة، أو الاستخدام، أو السياق، أو المستوى اللغوي. فكلمة "سعيد" قد تدل على حالة سرور عامة ومستمرة، بينما "فرحان" قد تشير إلى سرور مؤقت أو مرتبط بحدث معين. و"مسرور" قد تكون أكثر رسمية أو أقل شيوعًا في الاستخدام</w:t>
      </w:r>
      <w:r w:rsidRPr="00E46AD2">
        <w:rPr>
          <w:lang w:eastAsia="fr-FR"/>
        </w:rPr>
        <w:t>.</w:t>
      </w:r>
    </w:p>
    <w:p w14:paraId="33725FA6" w14:textId="77777777" w:rsidR="00A25A92" w:rsidRPr="00E46AD2" w:rsidRDefault="00A25A92" w:rsidP="001A721D">
      <w:pPr>
        <w:rPr>
          <w:lang w:eastAsia="fr-FR"/>
        </w:rPr>
      </w:pPr>
      <w:r w:rsidRPr="00E46AD2">
        <w:rPr>
          <w:rtl/>
          <w:lang w:val="fr-FR" w:eastAsia="fr-FR"/>
        </w:rPr>
        <w:t>هذه الاختلافات الطفيفة هي التي تجعل اللغة غنية ومرنة، وتسمح لنا بالتعبير عن أدق الفروق في المشاعر والأحاسيس. ولولا هذه الاختلافات، لكانت اللغة فقيرة ومحدودة، ولكانت الكلمات مجرد نسخ مكررة من بعضها البعض</w:t>
      </w:r>
      <w:r w:rsidRPr="00E46AD2">
        <w:rPr>
          <w:lang w:eastAsia="fr-FR"/>
        </w:rPr>
        <w:t>.</w:t>
      </w:r>
    </w:p>
    <w:p w14:paraId="45CC21CB" w14:textId="77777777" w:rsidR="00A25A92" w:rsidRPr="00E46AD2" w:rsidRDefault="00A25A92" w:rsidP="001A721D">
      <w:pPr>
        <w:rPr>
          <w:lang w:eastAsia="fr-FR"/>
        </w:rPr>
      </w:pPr>
      <w:r w:rsidRPr="00E46AD2">
        <w:rPr>
          <w:rtl/>
          <w:lang w:val="fr-FR" w:eastAsia="fr-FR"/>
        </w:rPr>
        <w:t>التطابق: التساوي التام.. هل هو موجود؟</w:t>
      </w:r>
    </w:p>
    <w:p w14:paraId="43395551" w14:textId="77777777" w:rsidR="00A25A92" w:rsidRPr="00E46AD2" w:rsidRDefault="00A25A92" w:rsidP="001A721D">
      <w:pPr>
        <w:rPr>
          <w:lang w:eastAsia="fr-FR"/>
        </w:rPr>
      </w:pPr>
      <w:r w:rsidRPr="00E46AD2">
        <w:rPr>
          <w:rtl/>
          <w:lang w:val="fr-FR" w:eastAsia="fr-FR"/>
        </w:rPr>
        <w:t>التطابق، من ناحية أخرى، يعني التساوي التام في المعنى بين كلمتين أو تعبيرين، بحيث يمكن استبدال إحداهما بالأخرى في أي سياق دون أي تغيير في المعنى. ولكن هل هذا ممكن حقًا؟</w:t>
      </w:r>
    </w:p>
    <w:p w14:paraId="098AE5D6" w14:textId="77777777" w:rsidR="00A25A92" w:rsidRPr="00E46AD2" w:rsidRDefault="00A25A92" w:rsidP="001A721D">
      <w:pPr>
        <w:rPr>
          <w:lang w:eastAsia="fr-FR"/>
        </w:rPr>
      </w:pPr>
      <w:r w:rsidRPr="00E46AD2">
        <w:rPr>
          <w:rtl/>
          <w:lang w:val="fr-FR" w:eastAsia="fr-FR"/>
        </w:rPr>
        <w:t>يرى كثير من اللغويين أن التطابق التام بين الكلمات نادر جدًا، إن لم يكن مستحيلًا. فالكلمات ليست مجرد رموز جامدة، بل هي كائنات حية تتطور وتتغير معانيها عبر الزمن، وتكتسب دلالات وظلالًا معنوية جديدة من خلال استخدامها في سياقات مختلفة</w:t>
      </w:r>
      <w:r w:rsidRPr="00E46AD2">
        <w:rPr>
          <w:lang w:eastAsia="fr-FR"/>
        </w:rPr>
        <w:t>.</w:t>
      </w:r>
    </w:p>
    <w:p w14:paraId="309FFB50" w14:textId="77777777" w:rsidR="00A25A92" w:rsidRPr="00E46AD2" w:rsidRDefault="00A25A92" w:rsidP="001A721D">
      <w:pPr>
        <w:rPr>
          <w:lang w:eastAsia="fr-FR"/>
        </w:rPr>
      </w:pPr>
      <w:r w:rsidRPr="00E46AD2">
        <w:rPr>
          <w:rtl/>
          <w:lang w:val="fr-FR" w:eastAsia="fr-FR"/>
        </w:rPr>
        <w:t>قد نجد التطابق في بعض المصطلحات العلمية المتفق عليها، أو في بعض التعريفات الرياضية الدقيقة. ولكن في اللغة اليومية، وفي اللغة الأدبية بشكل خاص، يصعب جدًا العثور على كلمتين متطابقتين تمامًا في المعنى</w:t>
      </w:r>
      <w:r w:rsidRPr="00E46AD2">
        <w:rPr>
          <w:lang w:eastAsia="fr-FR"/>
        </w:rPr>
        <w:t>.</w:t>
      </w:r>
    </w:p>
    <w:p w14:paraId="04790B3A" w14:textId="77777777" w:rsidR="00A25A92" w:rsidRPr="00E46AD2" w:rsidRDefault="00A25A92" w:rsidP="001A721D">
      <w:pPr>
        <w:rPr>
          <w:lang w:eastAsia="fr-FR"/>
        </w:rPr>
      </w:pPr>
      <w:r w:rsidRPr="00E46AD2">
        <w:rPr>
          <w:rtl/>
          <w:lang w:val="fr-FR" w:eastAsia="fr-FR"/>
        </w:rPr>
        <w:t>الترادف والتطابق في النص القرآني</w:t>
      </w:r>
      <w:r w:rsidRPr="00E46AD2">
        <w:rPr>
          <w:lang w:eastAsia="fr-FR"/>
        </w:rPr>
        <w:t>:</w:t>
      </w:r>
    </w:p>
    <w:p w14:paraId="32B05769" w14:textId="77777777" w:rsidR="00A25A92" w:rsidRPr="00E46AD2" w:rsidRDefault="00A25A92" w:rsidP="001A721D">
      <w:pPr>
        <w:rPr>
          <w:lang w:eastAsia="fr-FR"/>
        </w:rPr>
      </w:pPr>
      <w:r w:rsidRPr="00E46AD2">
        <w:rPr>
          <w:rtl/>
          <w:lang w:val="fr-FR" w:eastAsia="fr-FR"/>
        </w:rPr>
        <w:t>القرآن الكريم، بصفته نصًا إلهيًا معجزًا، يتميز بدقة لغوية متناهية. وكل كلمة فيه تحمل دلالة خاصة بها، لا يمكن لكلمة أخرى أن تحل محلها تمامًا. وما قد يبدو ترادفًا بين الكلمات في القرآن هو في الحقيقة اختلاف في المعنى، وفهم هذه الاختلافات الدقيقة هو جزء أساسي من فهم النص القرآني وتدبره</w:t>
      </w:r>
      <w:r w:rsidRPr="00E46AD2">
        <w:rPr>
          <w:lang w:eastAsia="fr-FR"/>
        </w:rPr>
        <w:t>.</w:t>
      </w:r>
    </w:p>
    <w:p w14:paraId="3216187C" w14:textId="77777777" w:rsidR="00A25A92" w:rsidRPr="00E46AD2" w:rsidRDefault="00A25A92" w:rsidP="001A721D">
      <w:pPr>
        <w:rPr>
          <w:lang w:eastAsia="fr-FR"/>
        </w:rPr>
      </w:pPr>
      <w:r w:rsidRPr="00E46AD2">
        <w:rPr>
          <w:rtl/>
          <w:lang w:val="fr-FR" w:eastAsia="fr-FR"/>
        </w:rPr>
        <w:t>الخلاصة</w:t>
      </w:r>
      <w:r w:rsidRPr="00E46AD2">
        <w:rPr>
          <w:lang w:eastAsia="fr-FR"/>
        </w:rPr>
        <w:t>:</w:t>
      </w:r>
    </w:p>
    <w:p w14:paraId="14B60F83" w14:textId="77777777" w:rsidR="00A25A92" w:rsidRPr="00E46AD2" w:rsidRDefault="00A25A92" w:rsidP="001A721D">
      <w:pPr>
        <w:rPr>
          <w:lang w:eastAsia="fr-FR"/>
        </w:rPr>
      </w:pPr>
      <w:r w:rsidRPr="00E46AD2">
        <w:rPr>
          <w:rtl/>
          <w:lang w:val="fr-FR" w:eastAsia="fr-FR"/>
        </w:rPr>
        <w:t>الترادف والتطابق مصطلحان مهمان في دراسة اللغة وفهم معاني الكلمات. ولكن يجب أن ندرك أن الترادف هو تقارب في المعنى وليس تطابقًا تامًا، وأن التطابق التام بين الكلمات هو أمر نادر جدًا، إن لم يكن مستحيلًا. فاللغة، بطبيعتها، غنية ومرنة ومتغيرة، وهذا هو سر جمالها وقدرتها على التعبير عن أدق الفروق في المعاني والأفكار</w:t>
      </w:r>
      <w:r w:rsidRPr="00E46AD2">
        <w:rPr>
          <w:lang w:eastAsia="fr-FR"/>
        </w:rPr>
        <w:t>.</w:t>
      </w:r>
    </w:p>
    <w:p w14:paraId="277DCC7D" w14:textId="77777777" w:rsidR="00A25A92" w:rsidRPr="00E46AD2" w:rsidRDefault="00A25A92" w:rsidP="001A721D">
      <w:pPr>
        <w:rPr>
          <w:lang w:eastAsia="fr-FR"/>
        </w:rPr>
      </w:pPr>
      <w:r w:rsidRPr="00E46AD2">
        <w:rPr>
          <w:rtl/>
          <w:lang w:val="fr-FR" w:eastAsia="fr-FR"/>
        </w:rPr>
        <w:t>دعوة للتأمل</w:t>
      </w:r>
      <w:r w:rsidRPr="00E46AD2">
        <w:rPr>
          <w:lang w:eastAsia="fr-FR"/>
        </w:rPr>
        <w:t>:</w:t>
      </w:r>
    </w:p>
    <w:p w14:paraId="201A9E38" w14:textId="77777777" w:rsidR="00A25A92" w:rsidRPr="00E46AD2" w:rsidRDefault="00A25A92" w:rsidP="001A721D">
      <w:pPr>
        <w:rPr>
          <w:lang w:eastAsia="fr-FR"/>
        </w:rPr>
      </w:pPr>
      <w:r w:rsidRPr="00E46AD2">
        <w:rPr>
          <w:rtl/>
          <w:lang w:val="fr-FR" w:eastAsia="fr-FR"/>
        </w:rPr>
        <w:t>إن فهم الفروق الدقيقة بين الترادف والتطابق يدعونا إلى التأمل في لغتنا، وتقدير ثرائها وجمالها. كما يدعونا إلى مزيد من الدقة في استخدام الكلمات، وإلى البحث عن المعاني العميقة التي تحملها، بدلًا من الاكتفاء بالمعاني السطحية أو الظاهرية. فالكلمات ليست مجرد أدوات للتواصل، بل هي مفاتيح لفهم العالم من حولنا، وفهم أنفسنا</w:t>
      </w:r>
      <w:r w:rsidRPr="00E46AD2">
        <w:rPr>
          <w:lang w:eastAsia="fr-FR"/>
        </w:rPr>
        <w:t>.</w:t>
      </w:r>
    </w:p>
    <w:p w14:paraId="07CB0613" w14:textId="77777777" w:rsidR="00A25A92" w:rsidRPr="00E46AD2" w:rsidRDefault="00A25A92" w:rsidP="001A721D">
      <w:pPr>
        <w:rPr>
          <w:rtl/>
          <w:lang w:eastAsia="fr-FR"/>
        </w:rPr>
      </w:pPr>
    </w:p>
    <w:p w14:paraId="1C7C47BB" w14:textId="77777777" w:rsidR="00272F24" w:rsidRPr="00E46AD2" w:rsidRDefault="00272F24" w:rsidP="008A0417">
      <w:pPr>
        <w:pStyle w:val="1"/>
      </w:pPr>
      <w:bookmarkStart w:id="91" w:name="_Toc192269159"/>
      <w:bookmarkStart w:id="92" w:name="_Toc199407069"/>
      <w:r w:rsidRPr="00E46AD2">
        <w:rPr>
          <w:rtl/>
        </w:rPr>
        <w:t>دلالات المترادفات القرآنية: التفسير، التأويل، والتدبر - رحلة في أعماق النص الإلهي</w:t>
      </w:r>
      <w:bookmarkEnd w:id="91"/>
      <w:bookmarkEnd w:id="92"/>
    </w:p>
    <w:p w14:paraId="66D88F46" w14:textId="77777777" w:rsidR="00272F24" w:rsidRPr="00E46AD2" w:rsidRDefault="00272F24" w:rsidP="001A721D">
      <w:pPr>
        <w:rPr>
          <w:lang w:eastAsia="fr-FR"/>
        </w:rPr>
      </w:pPr>
      <w:r w:rsidRPr="00E46AD2">
        <w:rPr>
          <w:rtl/>
          <w:lang w:val="fr-FR" w:eastAsia="fr-FR"/>
        </w:rPr>
        <w:t>مقدمة</w:t>
      </w:r>
      <w:r w:rsidRPr="00E46AD2">
        <w:rPr>
          <w:lang w:eastAsia="fr-FR"/>
        </w:rPr>
        <w:t>:</w:t>
      </w:r>
    </w:p>
    <w:p w14:paraId="1CFD4F11" w14:textId="77777777" w:rsidR="00272F24" w:rsidRPr="00E46AD2" w:rsidRDefault="00272F24" w:rsidP="001A721D">
      <w:pPr>
        <w:rPr>
          <w:lang w:eastAsia="fr-FR"/>
        </w:rPr>
      </w:pPr>
      <w:r w:rsidRPr="00E46AD2">
        <w:rPr>
          <w:rtl/>
          <w:lang w:val="fr-FR" w:eastAsia="fr-FR"/>
        </w:rPr>
        <w:t>يُعدّ فهم النص القرآني الكريم غايةً يسعى إليها كل مسلم، ومفتاحًا لفهم رسالة الإسلام الخالدة. وفي هذه الرحلة المباركة، يصادفنا مصطلحاتٌ ثلاثةٌ تتشابك في المعنى وتتمايز في الدلالة: التفسير، التأويل، والتدبر. هذه المصطلحات ليست مجرد كلماتٍ عابرة، بل هي مفاتيح أساسيةٌ لفهم النص القرآني وتطبيقه في واقع الحياة</w:t>
      </w:r>
      <w:r w:rsidRPr="00E46AD2">
        <w:rPr>
          <w:lang w:eastAsia="fr-FR"/>
        </w:rPr>
        <w:t>.</w:t>
      </w:r>
    </w:p>
    <w:p w14:paraId="3CCF0276" w14:textId="77777777" w:rsidR="00272F24" w:rsidRPr="00E46AD2" w:rsidRDefault="00272F24" w:rsidP="001A721D">
      <w:pPr>
        <w:rPr>
          <w:lang w:eastAsia="fr-FR"/>
        </w:rPr>
      </w:pPr>
      <w:r w:rsidRPr="00E46AD2">
        <w:rPr>
          <w:rtl/>
          <w:lang w:val="fr-FR" w:eastAsia="fr-FR"/>
        </w:rPr>
        <w:t>التفسير: الكشف الإلهي للمعنى الأصيل</w:t>
      </w:r>
      <w:r w:rsidRPr="00E46AD2">
        <w:rPr>
          <w:lang w:eastAsia="fr-FR"/>
        </w:rPr>
        <w:t>:</w:t>
      </w:r>
    </w:p>
    <w:p w14:paraId="6C9E470D" w14:textId="77777777" w:rsidR="00272F24" w:rsidRPr="00E46AD2" w:rsidRDefault="00272F24" w:rsidP="001A721D">
      <w:pPr>
        <w:rPr>
          <w:lang w:eastAsia="fr-FR"/>
        </w:rPr>
      </w:pPr>
      <w:r w:rsidRPr="00E46AD2">
        <w:rPr>
          <w:rtl/>
          <w:lang w:val="fr-FR" w:eastAsia="fr-FR"/>
        </w:rPr>
        <w:t>التفسير، في جوهره، هو عملٌ إلهيٌ خالص. فالله سبحانه وتعالى هو وحده المفسر الحقيقي للقرآن الكريم. وكما يقول المثل الشائع: "القرآن يفسر بعضه بعضًا"، فإن النص القرآني يحمل في طياته مفاتيح فهم معانيه، من خلال ترابط الآيات والسياقات المختلفة. فالتفسير هو كشفُ المعنى الأصيل للكلمة أو الآية القرآنية، من خلال تتبع ورودها في مختلف سياقات القرآن، وفهم اشتقاقاتها وتفرعاتها اللغوية</w:t>
      </w:r>
      <w:r w:rsidRPr="00E46AD2">
        <w:rPr>
          <w:lang w:eastAsia="fr-FR"/>
        </w:rPr>
        <w:t>.</w:t>
      </w:r>
    </w:p>
    <w:p w14:paraId="0F18A3EE" w14:textId="77777777" w:rsidR="00272F24" w:rsidRPr="00E46AD2" w:rsidRDefault="00272F24" w:rsidP="001A721D">
      <w:pPr>
        <w:rPr>
          <w:lang w:eastAsia="fr-FR"/>
        </w:rPr>
      </w:pPr>
      <w:r w:rsidRPr="00E46AD2">
        <w:rPr>
          <w:rtl/>
          <w:lang w:val="fr-FR" w:eastAsia="fr-FR"/>
        </w:rPr>
        <w:t>التدبر: الجهد البشري في استكشاف المعاني</w:t>
      </w:r>
      <w:r w:rsidRPr="00E46AD2">
        <w:rPr>
          <w:lang w:eastAsia="fr-FR"/>
        </w:rPr>
        <w:t>:</w:t>
      </w:r>
    </w:p>
    <w:p w14:paraId="3F558BA5" w14:textId="77777777" w:rsidR="00272F24" w:rsidRPr="00E46AD2" w:rsidRDefault="00272F24" w:rsidP="001A721D">
      <w:pPr>
        <w:rPr>
          <w:lang w:eastAsia="fr-FR"/>
        </w:rPr>
      </w:pPr>
      <w:r w:rsidRPr="00E46AD2">
        <w:rPr>
          <w:rtl/>
          <w:lang w:val="fr-FR" w:eastAsia="fr-FR"/>
        </w:rPr>
        <w:t>التدبر، في المقابل، هو عملٌ بشريٌ يقوم به الإنسان في محاولته لفهم القرآن الكريم. إنها عمليةٌ عقليةٌ واعيةٌ تتطلب التأمل والتفكر العميقين، وتجاوز القراءة السطحية للنص. التدبر هو "استدبار النص القرآني"، أي السير خلفه، وتتبع معانيه الخفية ودلالاته العميقة، والبحث عن الروابط بين الآيات والسور المختلفة. إنه الجهد الذي يبذله العقل البشري لفهم الرسالة الإلهية المكنونة في النص القرآني</w:t>
      </w:r>
      <w:r w:rsidRPr="00E46AD2">
        <w:rPr>
          <w:lang w:eastAsia="fr-FR"/>
        </w:rPr>
        <w:t>.</w:t>
      </w:r>
    </w:p>
    <w:p w14:paraId="4FDB1CE5" w14:textId="77777777" w:rsidR="00272F24" w:rsidRPr="00E46AD2" w:rsidRDefault="00272F24" w:rsidP="001A721D">
      <w:pPr>
        <w:rPr>
          <w:lang w:eastAsia="fr-FR"/>
        </w:rPr>
      </w:pPr>
      <w:r w:rsidRPr="00E46AD2">
        <w:rPr>
          <w:rtl/>
          <w:lang w:val="fr-FR" w:eastAsia="fr-FR"/>
        </w:rPr>
        <w:t>التأويل: جسر بين النظرية والتطبيق</w:t>
      </w:r>
      <w:r w:rsidRPr="00E46AD2">
        <w:rPr>
          <w:lang w:eastAsia="fr-FR"/>
        </w:rPr>
        <w:t>:</w:t>
      </w:r>
    </w:p>
    <w:p w14:paraId="23F062DF" w14:textId="77777777" w:rsidR="00272F24" w:rsidRPr="00E46AD2" w:rsidRDefault="00272F24" w:rsidP="001A721D">
      <w:pPr>
        <w:rPr>
          <w:lang w:eastAsia="fr-FR"/>
        </w:rPr>
      </w:pPr>
      <w:r w:rsidRPr="00E46AD2">
        <w:rPr>
          <w:rtl/>
          <w:lang w:val="fr-FR" w:eastAsia="fr-FR"/>
        </w:rPr>
        <w:t>التأويل هو المرحلة التي يتم فيها ربط المعنى النظري المستنبط من التفسير والتدبر بالواقع العملي الذي يعيشه الإنسان. إنه إسقاط المعنى القرآني على الواقع، وفهم كيف يمكن لهذا المعنى أن يوجه حياتنا وقراراتنا. التأويل يتعلق بما يؤول إليه الأمر في الواقع نتيجة تطبيق المعنى القرآني. إنه الجسر الذي يصل بين النظرية القرآنية والتطبيق العملي في الحياة</w:t>
      </w:r>
      <w:r w:rsidRPr="00E46AD2">
        <w:rPr>
          <w:lang w:eastAsia="fr-FR"/>
        </w:rPr>
        <w:t>.</w:t>
      </w:r>
    </w:p>
    <w:p w14:paraId="580DCB25" w14:textId="77777777" w:rsidR="00272F24" w:rsidRPr="00E46AD2" w:rsidRDefault="00272F24" w:rsidP="001A721D">
      <w:pPr>
        <w:rPr>
          <w:lang w:eastAsia="fr-FR"/>
        </w:rPr>
      </w:pPr>
      <w:r w:rsidRPr="00E46AD2">
        <w:rPr>
          <w:rtl/>
          <w:lang w:val="fr-FR" w:eastAsia="fr-FR"/>
        </w:rPr>
        <w:t>الراسخون في العلم: حماة التأويل الصحيح</w:t>
      </w:r>
      <w:r w:rsidRPr="00E46AD2">
        <w:rPr>
          <w:lang w:eastAsia="fr-FR"/>
        </w:rPr>
        <w:t>:</w:t>
      </w:r>
    </w:p>
    <w:p w14:paraId="3D93F9F9" w14:textId="77777777" w:rsidR="0043133A" w:rsidRPr="00E46AD2" w:rsidRDefault="0043133A" w:rsidP="001A721D">
      <w:pPr>
        <w:rPr>
          <w:lang w:eastAsia="fr-FR"/>
        </w:rPr>
      </w:pPr>
      <w:r w:rsidRPr="00E46AD2">
        <w:rPr>
          <w:rtl/>
          <w:lang w:val="fr-FR" w:eastAsia="fr-FR"/>
        </w:rPr>
        <w:t>فالفهم الصحيح للقرآن الكريم يتطلب علمًا راسخًا وإلمامًا بالشريعة وأدوات التفسير. الراسخون في العلم يتميزون بعمق المعرفة، والقدرة على الربط بين النصوص والسياقات، مع تجنب التسرع في إصدار الأحكام أو التأويلات</w:t>
      </w:r>
      <w:r w:rsidRPr="00E46AD2">
        <w:rPr>
          <w:lang w:eastAsia="fr-FR"/>
        </w:rPr>
        <w:t>.</w:t>
      </w:r>
    </w:p>
    <w:p w14:paraId="70E98EBC" w14:textId="0382AE1E" w:rsidR="0043133A" w:rsidRPr="00E46AD2" w:rsidRDefault="0043133A" w:rsidP="001A721D">
      <w:pPr>
        <w:rPr>
          <w:lang w:eastAsia="fr-FR"/>
        </w:rPr>
      </w:pPr>
      <w:r w:rsidRPr="00E46AD2">
        <w:rPr>
          <w:rtl/>
          <w:lang w:val="fr-FR" w:eastAsia="fr-FR"/>
        </w:rPr>
        <w:t>وهذا لا يعني أن التدبر والتفكر في القرآن مغلق على الجميع، بل هو دعوة مفتوحة لكل مسلم؛ لكن في حدود ما يسمح به العلم والفهم، دون تجاوز إلى التفسير الذي يحتاج إلى معرفة دقيقة وشامل</w:t>
      </w:r>
      <w:r w:rsidR="0015369E" w:rsidRPr="00E46AD2">
        <w:rPr>
          <w:rtl/>
          <w:lang w:eastAsia="fr-FR"/>
        </w:rPr>
        <w:t>.</w:t>
      </w:r>
    </w:p>
    <w:p w14:paraId="243724E2" w14:textId="1397B1FD" w:rsidR="00272F24" w:rsidRPr="00E46AD2" w:rsidRDefault="00272F24" w:rsidP="001A721D">
      <w:pPr>
        <w:rPr>
          <w:lang w:eastAsia="fr-FR"/>
        </w:rPr>
      </w:pPr>
      <w:r w:rsidRPr="00E46AD2">
        <w:rPr>
          <w:rtl/>
          <w:lang w:val="fr-FR" w:eastAsia="fr-FR"/>
        </w:rPr>
        <w:t>وهؤلاء ليسوا بالضرورة علماء الشريعة فقط، بل هم كل من تعمق في علمٍ من العلوم، سواءً كانت علومًا دينيةً أو دنيوية. إنهم يمتلكون الأدوات والمنهجيات اللازمة للتحقق من أن التأويل الم</w:t>
      </w:r>
      <w:r w:rsidRPr="00E46AD2">
        <w:rPr>
          <w:lang w:eastAsia="fr-FR"/>
        </w:rPr>
        <w:t></w:t>
      </w:r>
      <w:r w:rsidRPr="00E46AD2">
        <w:rPr>
          <w:rtl/>
          <w:lang w:val="fr-FR" w:eastAsia="fr-FR"/>
        </w:rPr>
        <w:t>قدَّم ينسجم مع النص القرآني ومع الواقع، وأنه لا يخدم الأهواء والمصالح الشخصية</w:t>
      </w:r>
      <w:r w:rsidRPr="00E46AD2">
        <w:rPr>
          <w:lang w:eastAsia="fr-FR"/>
        </w:rPr>
        <w:t>.</w:t>
      </w:r>
    </w:p>
    <w:p w14:paraId="728EAECA" w14:textId="77777777" w:rsidR="00272F24" w:rsidRPr="00E46AD2" w:rsidRDefault="00272F24" w:rsidP="001A721D">
      <w:pPr>
        <w:rPr>
          <w:lang w:eastAsia="fr-FR"/>
        </w:rPr>
      </w:pPr>
      <w:r w:rsidRPr="00E46AD2">
        <w:rPr>
          <w:rtl/>
          <w:lang w:val="fr-FR" w:eastAsia="fr-FR"/>
        </w:rPr>
        <w:t>التحذير من التأويل المذموم</w:t>
      </w:r>
      <w:r w:rsidRPr="00E46AD2">
        <w:rPr>
          <w:lang w:eastAsia="fr-FR"/>
        </w:rPr>
        <w:t>:</w:t>
      </w:r>
    </w:p>
    <w:p w14:paraId="66D48087" w14:textId="77777777" w:rsidR="00272F24" w:rsidRPr="00E46AD2" w:rsidRDefault="00272F24" w:rsidP="001A721D">
      <w:pPr>
        <w:rPr>
          <w:lang w:eastAsia="fr-FR"/>
        </w:rPr>
      </w:pPr>
      <w:r w:rsidRPr="00E46AD2">
        <w:rPr>
          <w:rtl/>
          <w:lang w:val="fr-FR" w:eastAsia="fr-FR"/>
        </w:rPr>
        <w:t>يجب الحذر من التأويل الذي يبتغي الفتنة والشقاق، أو الذي يسعى إلى تبرير الأهواء والمصالح الذاتية. إن التأويل الصحيح هو الذي يخدم الحق والخير، ويهدف إلى فهم النص القرآني وتطبيقه في الحياة بما يحقق مقاصد الشريعة الإسلامية</w:t>
      </w:r>
      <w:r w:rsidRPr="00E46AD2">
        <w:rPr>
          <w:lang w:eastAsia="fr-FR"/>
        </w:rPr>
        <w:t>.</w:t>
      </w:r>
    </w:p>
    <w:p w14:paraId="0153B2B5" w14:textId="77777777" w:rsidR="00272F24" w:rsidRPr="00E46AD2" w:rsidRDefault="00272F24" w:rsidP="001A721D">
      <w:pPr>
        <w:rPr>
          <w:lang w:eastAsia="fr-FR"/>
        </w:rPr>
      </w:pPr>
      <w:r w:rsidRPr="00E46AD2">
        <w:rPr>
          <w:rtl/>
          <w:lang w:val="fr-FR" w:eastAsia="fr-FR"/>
        </w:rPr>
        <w:t>الخلاصة</w:t>
      </w:r>
      <w:r w:rsidRPr="00E46AD2">
        <w:rPr>
          <w:lang w:eastAsia="fr-FR"/>
        </w:rPr>
        <w:t>:</w:t>
      </w:r>
    </w:p>
    <w:p w14:paraId="02FB804E" w14:textId="77777777" w:rsidR="00272F24" w:rsidRPr="00E46AD2" w:rsidRDefault="00272F24" w:rsidP="001A721D">
      <w:pPr>
        <w:rPr>
          <w:lang w:eastAsia="fr-FR"/>
        </w:rPr>
      </w:pPr>
      <w:r w:rsidRPr="00E46AD2">
        <w:rPr>
          <w:rtl/>
          <w:lang w:val="fr-FR" w:eastAsia="fr-FR"/>
        </w:rPr>
        <w:t>إن فهم العلاقة بين التفسير والتأويل والتدبر هو مفتاحٌ أساسيٌ لفهم النص القرآني وتطبيقه في الحياة. فالتفسير هو الكشف الإلهي للمعنى الأصيل، والتدبر هو الجهد البشري في استكشاف المعاني، والتأويل هو جسرٌ يربط بين النظرية والتطبيق. والراسخون في العلم هم حماة التأويل الصحيح، الذين يضمنون أن يكون فهمنا للقرآن الكريم فهمًا سليمًا وصحيحًا</w:t>
      </w:r>
      <w:r w:rsidRPr="00E46AD2">
        <w:rPr>
          <w:lang w:eastAsia="fr-FR"/>
        </w:rPr>
        <w:t>.</w:t>
      </w:r>
    </w:p>
    <w:p w14:paraId="0575ECCF" w14:textId="77777777" w:rsidR="00272F24" w:rsidRPr="00E46AD2" w:rsidRDefault="00272F24" w:rsidP="001A721D">
      <w:pPr>
        <w:rPr>
          <w:lang w:eastAsia="fr-FR"/>
        </w:rPr>
      </w:pPr>
      <w:r w:rsidRPr="00E46AD2">
        <w:rPr>
          <w:rtl/>
          <w:lang w:val="fr-FR" w:eastAsia="fr-FR"/>
        </w:rPr>
        <w:t>دعوة للتفكر</w:t>
      </w:r>
      <w:r w:rsidRPr="00E46AD2">
        <w:rPr>
          <w:lang w:eastAsia="fr-FR"/>
        </w:rPr>
        <w:t>:</w:t>
      </w:r>
    </w:p>
    <w:p w14:paraId="180A7038" w14:textId="77777777" w:rsidR="00272F24" w:rsidRPr="00E46AD2" w:rsidRDefault="00272F24" w:rsidP="001A721D">
      <w:pPr>
        <w:rPr>
          <w:lang w:eastAsia="fr-FR"/>
        </w:rPr>
      </w:pPr>
      <w:r w:rsidRPr="00E46AD2">
        <w:rPr>
          <w:rtl/>
          <w:lang w:val="fr-FR" w:eastAsia="fr-FR"/>
        </w:rPr>
        <w:t>إن القرآن الكريم كتابٌ حيٌّ، يخاطب كل جيلٍ وكل عصرٍ بلغته. وإن فهم هذا الخطاب الإلهي يتطلب منا أن نمتلك الأدوات اللازمة، وأن نكون على وعيٍ تامٍ بالمصطلحات والمفاهيم التي تشكل مفاتيح هذا الفهم. فلنجتهد في تدبر القرآن الكريم، ولنسعَ إلى فهم معانيه وتطبيقها في حياتنا، ولنحذر من التأويل المذموم الذي يبتعد بنا عن مقاصد الشريعة وغاياتها</w:t>
      </w:r>
      <w:r w:rsidRPr="00E46AD2">
        <w:rPr>
          <w:lang w:eastAsia="fr-FR"/>
        </w:rPr>
        <w:t>.</w:t>
      </w:r>
    </w:p>
    <w:p w14:paraId="25AF7D52" w14:textId="77777777" w:rsidR="00272F24" w:rsidRPr="00E46AD2" w:rsidRDefault="00272F24" w:rsidP="001A721D">
      <w:pPr>
        <w:rPr>
          <w:lang w:eastAsia="fr-FR"/>
        </w:rPr>
      </w:pPr>
    </w:p>
    <w:p w14:paraId="62C75645" w14:textId="7769F340" w:rsidR="008B4F6F" w:rsidRPr="00E46AD2" w:rsidRDefault="00A92159" w:rsidP="008A0417">
      <w:pPr>
        <w:pStyle w:val="1"/>
        <w:rPr>
          <w:rtl/>
        </w:rPr>
      </w:pPr>
      <w:bookmarkStart w:id="93" w:name="_Toc192269160"/>
      <w:bookmarkStart w:id="94" w:name="_Toc199407070"/>
      <w:r w:rsidRPr="00E46AD2">
        <w:rPr>
          <w:rtl/>
        </w:rPr>
        <w:t>التأثيرات حول تأليف الروايات على تدبر القران</w:t>
      </w:r>
      <w:bookmarkEnd w:id="93"/>
      <w:bookmarkEnd w:id="94"/>
    </w:p>
    <w:p w14:paraId="0D35EAF2" w14:textId="5EBDA828" w:rsidR="00BD482F" w:rsidRPr="00E46AD2" w:rsidRDefault="00422862" w:rsidP="001A721D">
      <w:pPr>
        <w:rPr>
          <w:rtl/>
          <w:lang w:val="fr-FR" w:eastAsia="fr-FR"/>
        </w:rPr>
      </w:pPr>
      <w:r w:rsidRPr="00E46AD2">
        <w:rPr>
          <w:rtl/>
          <w:lang w:val="fr-FR" w:eastAsia="fr-FR"/>
        </w:rPr>
        <w:t xml:space="preserve">التأثيرات حول تأليف الروايات ونسبتها للنبي محمد </w:t>
      </w:r>
      <w:r w:rsidR="0064321B">
        <w:rPr>
          <w:rtl/>
          <w:lang w:val="fr-FR" w:eastAsia="fr-FR"/>
        </w:rPr>
        <w:t>"</w:t>
      </w:r>
      <w:r w:rsidRPr="00E46AD2">
        <w:rPr>
          <w:rtl/>
          <w:lang w:val="fr-FR" w:eastAsia="fr-FR"/>
        </w:rPr>
        <w:t>صلى الله عليه وسلم</w:t>
      </w:r>
      <w:r w:rsidR="0064321B">
        <w:rPr>
          <w:rtl/>
          <w:lang w:val="fr-FR" w:eastAsia="fr-FR"/>
        </w:rPr>
        <w:t>"</w:t>
      </w:r>
      <w:r w:rsidRPr="00E46AD2">
        <w:rPr>
          <w:rtl/>
          <w:lang w:val="fr-FR" w:eastAsia="fr-FR"/>
        </w:rPr>
        <w:t xml:space="preserve"> يمكن أن يكون لها انعكاسات كبيرة على فهم وتدبر القرآن الكريم، بل وحتى على علاقة الناس بالقرآن نفسه. هذه التأثيرات يمكن أن تُلخَّص في عدة نقاط:</w:t>
      </w:r>
    </w:p>
    <w:p w14:paraId="28B05EA8" w14:textId="7031F485"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1. </w:t>
      </w:r>
      <w:r w:rsidRPr="00E46AD2">
        <w:rPr>
          <w:rtl/>
          <w:lang w:val="fr-FR" w:eastAsia="fr-FR"/>
        </w:rPr>
        <w:t xml:space="preserve">  </w:t>
      </w:r>
      <w:r w:rsidR="00422862" w:rsidRPr="00E46AD2">
        <w:rPr>
          <w:rtl/>
          <w:lang w:val="fr-FR" w:eastAsia="fr-FR"/>
        </w:rPr>
        <w:t>إلهاء الناس عن القرآن بالتركيز على الروايات</w:t>
      </w:r>
      <w:r w:rsidRPr="00E46AD2">
        <w:rPr>
          <w:rtl/>
          <w:lang w:val="fr-FR" w:eastAsia="fr-FR"/>
        </w:rPr>
        <w:t xml:space="preserve">  </w:t>
      </w:r>
    </w:p>
    <w:p w14:paraId="112C1A4B" w14:textId="77777777" w:rsidR="00422862" w:rsidRPr="00E46AD2" w:rsidRDefault="00422862" w:rsidP="001A721D">
      <w:pPr>
        <w:rPr>
          <w:rtl/>
          <w:lang w:val="fr-FR" w:eastAsia="fr-FR"/>
        </w:rPr>
      </w:pPr>
      <w:r w:rsidRPr="00E46AD2">
        <w:rPr>
          <w:rtl/>
          <w:lang w:val="fr-FR" w:eastAsia="fr-FR"/>
        </w:rPr>
        <w:t xml:space="preserve">   - عندما تُصنَّف بعض الروايات أو الأحاديث على أنها مقدسة أو ذات أهمية قصوى، قد يتحول التركيز من القرآن الكريم إلى هذه الروايات. وهذا قد يؤدي إلى "هجر القرآن" بشكل غير مباشر، حيث يصبح الاهتمام بالروايات والأحاديث أكبر من الاهتمام بفهم القرآن وتدبره.</w:t>
      </w:r>
    </w:p>
    <w:p w14:paraId="63F958C1" w14:textId="77777777" w:rsidR="00422862" w:rsidRPr="00E46AD2" w:rsidRDefault="00422862" w:rsidP="001A721D">
      <w:pPr>
        <w:rPr>
          <w:rtl/>
          <w:lang w:val="fr-FR" w:eastAsia="fr-FR"/>
        </w:rPr>
      </w:pPr>
      <w:r w:rsidRPr="00E46AD2">
        <w:rPr>
          <w:rtl/>
          <w:lang w:val="fr-FR" w:eastAsia="fr-FR"/>
        </w:rPr>
        <w:t xml:space="preserve">   - القرآن نفسه يُحذِّر من هذا السلوك في قوله تعالى:  </w:t>
      </w:r>
    </w:p>
    <w:p w14:paraId="6FCED614" w14:textId="7E8F7BB0" w:rsidR="00422862" w:rsidRPr="00E46AD2" w:rsidRDefault="0042286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{وَقَالَ الرَّسُولُ يَا رَبِّ إِنَّ قَوْمِي اتَّخَذُوا هَذَا الْقُرْآنَ </w:t>
      </w:r>
      <w:r w:rsidR="0015369E" w:rsidRPr="00E46AD2">
        <w:rPr>
          <w:rtl/>
          <w:lang w:val="fr-FR" w:eastAsia="fr-FR"/>
        </w:rPr>
        <w:t xml:space="preserve">مَهْجُورًا}  </w:t>
      </w:r>
      <w:r w:rsidR="0064321B">
        <w:rPr>
          <w:rtl/>
          <w:lang w:val="fr-FR" w:eastAsia="fr-FR"/>
        </w:rPr>
        <w:t>"</w:t>
      </w:r>
      <w:r w:rsidRPr="00E46AD2">
        <w:rPr>
          <w:rtl/>
          <w:lang w:val="fr-FR" w:eastAsia="fr-FR"/>
        </w:rPr>
        <w:t>الفرقان: 30</w:t>
      </w:r>
      <w:r w:rsidR="0064321B">
        <w:rPr>
          <w:rtl/>
          <w:lang w:val="fr-FR" w:eastAsia="fr-FR"/>
        </w:rPr>
        <w:t>"</w:t>
      </w:r>
      <w:r w:rsidRPr="00E46AD2">
        <w:rPr>
          <w:rtl/>
          <w:lang w:val="fr-FR" w:eastAsia="fr-FR"/>
        </w:rPr>
        <w:t xml:space="preserve">.  </w:t>
      </w:r>
    </w:p>
    <w:p w14:paraId="4065136B" w14:textId="77777777" w:rsidR="00BD482F" w:rsidRPr="00E46AD2" w:rsidRDefault="00422862" w:rsidP="001A721D">
      <w:pPr>
        <w:rPr>
          <w:rtl/>
          <w:lang w:val="fr-FR" w:eastAsia="fr-FR"/>
        </w:rPr>
      </w:pPr>
      <w:r w:rsidRPr="00E46AD2">
        <w:rPr>
          <w:rtl/>
          <w:lang w:val="fr-FR" w:eastAsia="fr-FR"/>
        </w:rPr>
        <w:t xml:space="preserve">     الهجر هنا لا يعني فقط عدم القراءة، بل يشمل أيضًا عدم التدبر والعمل بما فيه.</w:t>
      </w:r>
    </w:p>
    <w:p w14:paraId="42027188" w14:textId="77D4DD38"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2. </w:t>
      </w:r>
      <w:r w:rsidRPr="00E46AD2">
        <w:rPr>
          <w:rtl/>
          <w:lang w:val="fr-FR" w:eastAsia="fr-FR"/>
        </w:rPr>
        <w:t xml:space="preserve">  </w:t>
      </w:r>
      <w:r w:rsidR="00422862" w:rsidRPr="00E46AD2">
        <w:rPr>
          <w:rtl/>
          <w:lang w:val="fr-FR" w:eastAsia="fr-FR"/>
        </w:rPr>
        <w:t>تشويش فهم القرآن بالروايات الضعيفة أو الموضوعة</w:t>
      </w:r>
      <w:r w:rsidRPr="00E46AD2">
        <w:rPr>
          <w:rtl/>
          <w:lang w:val="fr-FR" w:eastAsia="fr-FR"/>
        </w:rPr>
        <w:t xml:space="preserve">  </w:t>
      </w:r>
    </w:p>
    <w:p w14:paraId="72CA40E6" w14:textId="77777777" w:rsidR="00422862" w:rsidRPr="00E46AD2" w:rsidRDefault="00422862" w:rsidP="001A721D">
      <w:pPr>
        <w:rPr>
          <w:rtl/>
          <w:lang w:val="fr-FR" w:eastAsia="fr-FR"/>
        </w:rPr>
      </w:pPr>
      <w:r w:rsidRPr="00E46AD2">
        <w:rPr>
          <w:rtl/>
          <w:lang w:val="fr-FR" w:eastAsia="fr-FR"/>
        </w:rPr>
        <w:t xml:space="preserve">   - بعض الروايات الموضوعة أو الضعيفة قد تُفسِّر القرآن بشكل خاطئ أو تُضيف إليه ما ليس منه. هذا يمكن أن يؤدي إلى تشويه فهم القرآن الكريم، حيث يتم تفسير الآيات بناءً على روايات لا أصل لها.</w:t>
      </w:r>
    </w:p>
    <w:p w14:paraId="5D557ACC" w14:textId="77777777" w:rsidR="00BD482F" w:rsidRPr="00E46AD2" w:rsidRDefault="00422862" w:rsidP="001A721D">
      <w:pPr>
        <w:rPr>
          <w:rtl/>
          <w:lang w:val="fr-FR" w:eastAsia="fr-FR"/>
        </w:rPr>
      </w:pPr>
      <w:r w:rsidRPr="00E46AD2">
        <w:rPr>
          <w:rtl/>
          <w:lang w:val="fr-FR" w:eastAsia="fr-FR"/>
        </w:rPr>
        <w:t xml:space="preserve">   - على سبيل المثال، روايات تُحرِّم أشياء لم يُحرِّمها القرآن، أو تُضيف شروطًا أو تفاصيل ليست موجودة في النص القرآني. هذا يُبعد الناس عن الفهم الصحيح للقرآن ويجعلهم يعتمدون على مصادر قد تكون غير موثوقة.</w:t>
      </w:r>
    </w:p>
    <w:p w14:paraId="125B7E80" w14:textId="341FBA9A"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3. </w:t>
      </w:r>
      <w:r w:rsidRPr="00E46AD2">
        <w:rPr>
          <w:rtl/>
          <w:lang w:val="fr-FR" w:eastAsia="fr-FR"/>
        </w:rPr>
        <w:t xml:space="preserve">  </w:t>
      </w:r>
      <w:r w:rsidR="00422862" w:rsidRPr="00E46AD2">
        <w:rPr>
          <w:rtl/>
          <w:lang w:val="fr-FR" w:eastAsia="fr-FR"/>
        </w:rPr>
        <w:t>تحويل الروايات إلى مصدر تشريعي مستقل</w:t>
      </w:r>
      <w:r w:rsidRPr="00E46AD2">
        <w:rPr>
          <w:rtl/>
          <w:lang w:val="fr-FR" w:eastAsia="fr-FR"/>
        </w:rPr>
        <w:t xml:space="preserve">  </w:t>
      </w:r>
    </w:p>
    <w:p w14:paraId="5B10B743" w14:textId="77777777" w:rsidR="00422862" w:rsidRPr="00E46AD2" w:rsidRDefault="00422862" w:rsidP="001A721D">
      <w:pPr>
        <w:rPr>
          <w:rtl/>
          <w:lang w:val="fr-FR" w:eastAsia="fr-FR"/>
        </w:rPr>
      </w:pPr>
      <w:r w:rsidRPr="00E46AD2">
        <w:rPr>
          <w:rtl/>
          <w:lang w:val="fr-FR" w:eastAsia="fr-FR"/>
        </w:rPr>
        <w:t xml:space="preserve">   - في بعض الحالات، يتم التعامل مع بعض الروايات على أنها مصدر تشريعي مستقل، بل وقد يتم تقديمها على القرآن في بعض الأحيان. هذا يتعارض مع كون القرآن هو المصدر الأول والأساسي للتشريع، كما قال تعالى:  </w:t>
      </w:r>
    </w:p>
    <w:p w14:paraId="2B53591C" w14:textId="5FF1A273" w:rsidR="00422862" w:rsidRPr="00E46AD2" w:rsidRDefault="0042286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{وَنَزَّلْنَا عَلَيْكَ الْكِتَابَ تِبْيَانًا لِّكُلِّ </w:t>
      </w:r>
      <w:r w:rsidR="0015369E" w:rsidRPr="00E46AD2">
        <w:rPr>
          <w:rtl/>
          <w:lang w:val="fr-FR" w:eastAsia="fr-FR"/>
        </w:rPr>
        <w:t xml:space="preserve">شَيْءٍ}  </w:t>
      </w:r>
      <w:r w:rsidR="0064321B">
        <w:rPr>
          <w:rtl/>
          <w:lang w:val="fr-FR" w:eastAsia="fr-FR"/>
        </w:rPr>
        <w:t>"</w:t>
      </w:r>
      <w:r w:rsidRPr="00E46AD2">
        <w:rPr>
          <w:rtl/>
          <w:lang w:val="fr-FR" w:eastAsia="fr-FR"/>
        </w:rPr>
        <w:t>النحل: 89</w:t>
      </w:r>
      <w:r w:rsidR="0064321B">
        <w:rPr>
          <w:rtl/>
          <w:lang w:val="fr-FR" w:eastAsia="fr-FR"/>
        </w:rPr>
        <w:t>"</w:t>
      </w:r>
      <w:r w:rsidRPr="00E46AD2">
        <w:rPr>
          <w:rtl/>
          <w:lang w:val="fr-FR" w:eastAsia="fr-FR"/>
        </w:rPr>
        <w:t xml:space="preserve">.  </w:t>
      </w:r>
    </w:p>
    <w:p w14:paraId="65739643" w14:textId="77777777" w:rsidR="00BD482F" w:rsidRPr="00E46AD2" w:rsidRDefault="00422862" w:rsidP="001A721D">
      <w:pPr>
        <w:rPr>
          <w:rtl/>
          <w:lang w:val="fr-FR" w:eastAsia="fr-FR"/>
        </w:rPr>
      </w:pPr>
      <w:r w:rsidRPr="00E46AD2">
        <w:rPr>
          <w:rtl/>
          <w:lang w:val="fr-FR" w:eastAsia="fr-FR"/>
        </w:rPr>
        <w:t xml:space="preserve">     عندما تُقدَّم الروايات على القرآن، قد يتم إهمال الآيات القرآنية أو تفسيرها بشكل خاطئ لتتوافق مع الروايات.</w:t>
      </w:r>
    </w:p>
    <w:p w14:paraId="2A5C8F0B" w14:textId="78F010C1"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4. </w:t>
      </w:r>
      <w:r w:rsidRPr="00E46AD2">
        <w:rPr>
          <w:rtl/>
          <w:lang w:val="fr-FR" w:eastAsia="fr-FR"/>
        </w:rPr>
        <w:t xml:space="preserve">  </w:t>
      </w:r>
      <w:r w:rsidR="00422862" w:rsidRPr="00E46AD2">
        <w:rPr>
          <w:rtl/>
          <w:lang w:val="fr-FR" w:eastAsia="fr-FR"/>
        </w:rPr>
        <w:t>تأثير الروايات على العقلية النقدية</w:t>
      </w:r>
      <w:r w:rsidRPr="00E46AD2">
        <w:rPr>
          <w:rtl/>
          <w:lang w:val="fr-FR" w:eastAsia="fr-FR"/>
        </w:rPr>
        <w:t xml:space="preserve">  </w:t>
      </w:r>
    </w:p>
    <w:p w14:paraId="3BE8511E" w14:textId="77777777" w:rsidR="00422862" w:rsidRPr="00E46AD2" w:rsidRDefault="00422862" w:rsidP="001A721D">
      <w:pPr>
        <w:rPr>
          <w:rtl/>
          <w:lang w:val="fr-FR" w:eastAsia="fr-FR"/>
        </w:rPr>
      </w:pPr>
      <w:r w:rsidRPr="00E46AD2">
        <w:rPr>
          <w:rtl/>
          <w:lang w:val="fr-FR" w:eastAsia="fr-FR"/>
        </w:rPr>
        <w:t xml:space="preserve">   - عندما تُقدَّس الروايات وتُصبح فوق النقد، قد يتشكل لدى الناس عقلية تقبل كل ما يُنسب إلى الدين دون تمحيص. هذا يُضعف القدرة على التفكير النقدي والتدبر، وهو ما يحث عليه القرآن في آيات كثيرة، مثل:  </w:t>
      </w:r>
    </w:p>
    <w:p w14:paraId="5A7CC79C" w14:textId="066AD094" w:rsidR="00422862" w:rsidRPr="00E46AD2" w:rsidRDefault="00422862" w:rsidP="001A721D">
      <w:pPr>
        <w:rPr>
          <w:rtl/>
          <w:lang w:val="fr-FR" w:eastAsia="fr-FR"/>
        </w:rPr>
      </w:pPr>
      <w:r w:rsidRPr="00E46AD2">
        <w:rPr>
          <w:rtl/>
          <w:lang w:val="fr-FR" w:eastAsia="fr-FR"/>
        </w:rPr>
        <w:t xml:space="preserve">     </w:t>
      </w:r>
      <w:r w:rsidR="006F76AF" w:rsidRPr="00E46AD2">
        <w:rPr>
          <w:rtl/>
          <w:lang w:val="fr-FR" w:eastAsia="fr-FR"/>
        </w:rPr>
        <w:t xml:space="preserve">  </w:t>
      </w:r>
      <w:r w:rsidRPr="00E46AD2">
        <w:rPr>
          <w:rtl/>
          <w:lang w:val="fr-FR" w:eastAsia="fr-FR"/>
        </w:rPr>
        <w:t xml:space="preserve">{أَفَلَا يَتَدَبَّرُونَ الْقُرْآنَ أَمْ عَلَىٰ قُلُوبٍ </w:t>
      </w:r>
      <w:r w:rsidR="0015369E" w:rsidRPr="00E46AD2">
        <w:rPr>
          <w:rtl/>
          <w:lang w:val="fr-FR" w:eastAsia="fr-FR"/>
        </w:rPr>
        <w:t xml:space="preserve">أَقْفَالُهَا}  </w:t>
      </w:r>
      <w:r w:rsidR="0064321B">
        <w:rPr>
          <w:rtl/>
          <w:lang w:val="fr-FR" w:eastAsia="fr-FR"/>
        </w:rPr>
        <w:t>"</w:t>
      </w:r>
      <w:r w:rsidRPr="00E46AD2">
        <w:rPr>
          <w:rtl/>
          <w:lang w:val="fr-FR" w:eastAsia="fr-FR"/>
        </w:rPr>
        <w:t>محمد: 24</w:t>
      </w:r>
      <w:r w:rsidR="0064321B">
        <w:rPr>
          <w:rtl/>
          <w:lang w:val="fr-FR" w:eastAsia="fr-FR"/>
        </w:rPr>
        <w:t>"</w:t>
      </w:r>
      <w:r w:rsidRPr="00E46AD2">
        <w:rPr>
          <w:rtl/>
          <w:lang w:val="fr-FR" w:eastAsia="fr-FR"/>
        </w:rPr>
        <w:t xml:space="preserve">.  </w:t>
      </w:r>
    </w:p>
    <w:p w14:paraId="7EB5E354" w14:textId="77777777" w:rsidR="00BD482F" w:rsidRPr="00E46AD2" w:rsidRDefault="00422862" w:rsidP="001A721D">
      <w:pPr>
        <w:rPr>
          <w:rtl/>
          <w:lang w:val="fr-FR" w:eastAsia="fr-FR"/>
        </w:rPr>
      </w:pPr>
      <w:r w:rsidRPr="00E46AD2">
        <w:rPr>
          <w:rtl/>
          <w:lang w:val="fr-FR" w:eastAsia="fr-FR"/>
        </w:rPr>
        <w:t xml:space="preserve">     التدبر يتطلب عقلًا حرًّا وقادرًا على التفكير، وليس عقلًا مُقيَّدًا بكل ما يُروى دون تمييز.</w:t>
      </w:r>
    </w:p>
    <w:p w14:paraId="3B9C21B7" w14:textId="3D2C3231"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5. </w:t>
      </w:r>
      <w:r w:rsidRPr="00E46AD2">
        <w:rPr>
          <w:rtl/>
          <w:lang w:val="fr-FR" w:eastAsia="fr-FR"/>
        </w:rPr>
        <w:t xml:space="preserve">  </w:t>
      </w:r>
      <w:r w:rsidR="00422862" w:rsidRPr="00E46AD2">
        <w:rPr>
          <w:rtl/>
          <w:lang w:val="fr-FR" w:eastAsia="fr-FR"/>
        </w:rPr>
        <w:t>تأثير الروايات على صورة الإسلام</w:t>
      </w:r>
      <w:r w:rsidRPr="00E46AD2">
        <w:rPr>
          <w:rtl/>
          <w:lang w:val="fr-FR" w:eastAsia="fr-FR"/>
        </w:rPr>
        <w:t xml:space="preserve">  </w:t>
      </w:r>
    </w:p>
    <w:p w14:paraId="6FC63156" w14:textId="77777777" w:rsidR="00422862" w:rsidRPr="00E46AD2" w:rsidRDefault="00422862" w:rsidP="001A721D">
      <w:pPr>
        <w:rPr>
          <w:rtl/>
          <w:lang w:val="fr-FR" w:eastAsia="fr-FR"/>
        </w:rPr>
      </w:pPr>
      <w:r w:rsidRPr="00E46AD2">
        <w:rPr>
          <w:rtl/>
          <w:lang w:val="fr-FR" w:eastAsia="fr-FR"/>
        </w:rPr>
        <w:t xml:space="preserve">   - بعض الروايات الموضوعة أو الضعيفة قد تُقدِّم صورة مشوهة عن الإسلام، مما يجعل الناس ينفرون من الدين نفسه. على سبيل المثال، روايات تُظهر الإسلام بشكل متشدد أو غير عادل، في حين أن القرآن يُظهر العدل والرحمة والتوازن.</w:t>
      </w:r>
    </w:p>
    <w:p w14:paraId="0A5491A8" w14:textId="77777777" w:rsidR="00BD482F" w:rsidRPr="00E46AD2" w:rsidRDefault="00422862" w:rsidP="001A721D">
      <w:pPr>
        <w:rPr>
          <w:rtl/>
          <w:lang w:val="fr-FR" w:eastAsia="fr-FR"/>
        </w:rPr>
      </w:pPr>
      <w:r w:rsidRPr="00E46AD2">
        <w:rPr>
          <w:rtl/>
          <w:lang w:val="fr-FR" w:eastAsia="fr-FR"/>
        </w:rPr>
        <w:t xml:space="preserve">   - هذا قد يؤدي إلى ابتعاد الناس عن القرآن، لأنهم يعتقدون أن هذه الروايات تمثل الإسلام الحقيقي.</w:t>
      </w:r>
    </w:p>
    <w:p w14:paraId="2BCE66C8" w14:textId="0ED83F4A"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6. </w:t>
      </w:r>
      <w:r w:rsidRPr="00E46AD2">
        <w:rPr>
          <w:rtl/>
          <w:lang w:val="fr-FR" w:eastAsia="fr-FR"/>
        </w:rPr>
        <w:t xml:space="preserve">  </w:t>
      </w:r>
      <w:r w:rsidR="00422862" w:rsidRPr="00E46AD2">
        <w:rPr>
          <w:rtl/>
          <w:lang w:val="fr-FR" w:eastAsia="fr-FR"/>
        </w:rPr>
        <w:t>إضعاف الثقة في المصادر الدينية</w:t>
      </w:r>
      <w:r w:rsidRPr="00E46AD2">
        <w:rPr>
          <w:rtl/>
          <w:lang w:val="fr-FR" w:eastAsia="fr-FR"/>
        </w:rPr>
        <w:t xml:space="preserve">  </w:t>
      </w:r>
    </w:p>
    <w:p w14:paraId="7E1E9CDB" w14:textId="77777777" w:rsidR="00BD482F" w:rsidRPr="00E46AD2" w:rsidRDefault="00422862" w:rsidP="001A721D">
      <w:pPr>
        <w:rPr>
          <w:rtl/>
          <w:lang w:val="fr-FR" w:eastAsia="fr-FR"/>
        </w:rPr>
      </w:pPr>
      <w:r w:rsidRPr="00E46AD2">
        <w:rPr>
          <w:rtl/>
          <w:lang w:val="fr-FR" w:eastAsia="fr-FR"/>
        </w:rPr>
        <w:t xml:space="preserve">   - عندما يكتشف الناس أن بعض الروايات التي اعتقدوا بصحتها هي في الحقيقة موضوعة أو ضعيفة، قد يفقدون الثقة في المصادر الدينية ككل، بما في ذلك القرآن. هذا يُضعف العلاقة الروحية بين الإنسان وربه، ويُبعد الناس عن التدبر الحقيقي للقرآن.</w:t>
      </w:r>
    </w:p>
    <w:p w14:paraId="6E221797" w14:textId="2EE45C01"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7. </w:t>
      </w:r>
      <w:r w:rsidRPr="00E46AD2">
        <w:rPr>
          <w:rtl/>
          <w:lang w:val="fr-FR" w:eastAsia="fr-FR"/>
        </w:rPr>
        <w:t xml:space="preserve">  </w:t>
      </w:r>
      <w:r w:rsidR="00422862" w:rsidRPr="00E46AD2">
        <w:rPr>
          <w:rtl/>
          <w:lang w:val="fr-FR" w:eastAsia="fr-FR"/>
        </w:rPr>
        <w:t>التركيز على التفاصيل الفرعية بدلًا من المقاصد الكلية</w:t>
      </w:r>
      <w:r w:rsidRPr="00E46AD2">
        <w:rPr>
          <w:rtl/>
          <w:lang w:val="fr-FR" w:eastAsia="fr-FR"/>
        </w:rPr>
        <w:t xml:space="preserve">  </w:t>
      </w:r>
    </w:p>
    <w:p w14:paraId="70D609C9" w14:textId="77777777" w:rsidR="00BD482F" w:rsidRPr="00E46AD2" w:rsidRDefault="00422862" w:rsidP="001A721D">
      <w:pPr>
        <w:rPr>
          <w:rtl/>
          <w:lang w:val="fr-FR" w:eastAsia="fr-FR"/>
        </w:rPr>
      </w:pPr>
      <w:r w:rsidRPr="00E46AD2">
        <w:rPr>
          <w:rtl/>
          <w:lang w:val="fr-FR" w:eastAsia="fr-FR"/>
        </w:rPr>
        <w:t xml:space="preserve">   - بعض الروايات تُركِّز على تفاصيل فرعية أو قضايا هامشية، مما يُشتت الانتباه عن المقاصد الكلية للقرآن، مثل العدل والرحمة والإحسان. هذا قد يجعل الناس ينشغلون بأمور ثانوية ويُهملون القيم الأساسية التي يدعو إليها القرآن.</w:t>
      </w:r>
    </w:p>
    <w:p w14:paraId="7DD40C23" w14:textId="72421D77"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 xml:space="preserve"> الخلاصة:</w:t>
      </w:r>
    </w:p>
    <w:p w14:paraId="5FE08166" w14:textId="77777777" w:rsidR="00BD482F" w:rsidRPr="00E46AD2" w:rsidRDefault="00422862" w:rsidP="001A721D">
      <w:pPr>
        <w:rPr>
          <w:rtl/>
          <w:lang w:val="fr-FR" w:eastAsia="fr-FR"/>
        </w:rPr>
      </w:pPr>
      <w:r w:rsidRPr="00E46AD2">
        <w:rPr>
          <w:rtl/>
          <w:lang w:val="fr-FR" w:eastAsia="fr-FR"/>
        </w:rPr>
        <w:t>الروايات الموضوعة أو الضعيفة، خاصة عندما تُقدَّس وتُصبح جزءًا من التراث الديني دون تمحيص، يمكن أن يكون لها تأثير سلبي على فهم القرآن وتدبره. قد تُلهي الناس عن القرآن، أو تُشوِّه فهمه، أو تُضعف الثقة في المصادر الدينية. لذلك، من المهم العودة إلى القرآن كمصدر أساسي، والتمسك بالروايات الصحيحة فقط، والتفريق بين ما هو ديني صحيح وما هو نتاج ظروف تاريخية أو اجتماعية.</w:t>
      </w:r>
    </w:p>
    <w:p w14:paraId="23FA0294" w14:textId="3E65BBC0" w:rsidR="00422862" w:rsidRPr="00E46AD2" w:rsidRDefault="00422862" w:rsidP="001A721D">
      <w:pPr>
        <w:rPr>
          <w:rtl/>
          <w:lang w:val="fr-FR" w:eastAsia="fr-FR"/>
        </w:rPr>
      </w:pPr>
      <w:r w:rsidRPr="00E46AD2">
        <w:rPr>
          <w:rtl/>
          <w:lang w:val="fr-FR" w:eastAsia="fr-FR"/>
        </w:rPr>
        <w:t xml:space="preserve">كما قال الإمام مالك بن أنس:  </w:t>
      </w:r>
    </w:p>
    <w:p w14:paraId="4941A8BA" w14:textId="3A897E34" w:rsidR="00422862" w:rsidRPr="00E46AD2" w:rsidRDefault="006F76AF" w:rsidP="001A721D">
      <w:pPr>
        <w:rPr>
          <w:rtl/>
          <w:lang w:val="fr-FR" w:eastAsia="fr-FR"/>
        </w:rPr>
      </w:pPr>
      <w:r w:rsidRPr="00E46AD2">
        <w:rPr>
          <w:rtl/>
          <w:lang w:val="fr-FR" w:eastAsia="fr-FR"/>
        </w:rPr>
        <w:t xml:space="preserve">  </w:t>
      </w:r>
      <w:r w:rsidR="00422862" w:rsidRPr="00E46AD2">
        <w:rPr>
          <w:rtl/>
          <w:lang w:val="fr-FR" w:eastAsia="fr-FR"/>
        </w:rPr>
        <w:t>"كل أحد يؤخذ من كلامه ويُترك إلا صاحب هذا القبر"</w:t>
      </w:r>
      <w:r w:rsidR="0015369E" w:rsidRPr="00E46AD2">
        <w:rPr>
          <w:rtl/>
          <w:lang w:val="fr-FR" w:eastAsia="fr-FR"/>
        </w:rPr>
        <w:t xml:space="preserve">  </w:t>
      </w:r>
      <w:r w:rsidR="0064321B">
        <w:rPr>
          <w:rtl/>
          <w:lang w:val="fr-FR" w:eastAsia="fr-FR"/>
        </w:rPr>
        <w:t>"</w:t>
      </w:r>
      <w:r w:rsidR="00422862" w:rsidRPr="00E46AD2">
        <w:rPr>
          <w:rtl/>
          <w:lang w:val="fr-FR" w:eastAsia="fr-FR"/>
        </w:rPr>
        <w:t>أي النبي صلى الله عليه وسلم</w:t>
      </w:r>
      <w:r w:rsidR="0064321B">
        <w:rPr>
          <w:rtl/>
          <w:lang w:val="fr-FR" w:eastAsia="fr-FR"/>
        </w:rPr>
        <w:t>"</w:t>
      </w:r>
      <w:r w:rsidR="00422862" w:rsidRPr="00E46AD2">
        <w:rPr>
          <w:rtl/>
          <w:lang w:val="fr-FR" w:eastAsia="fr-FR"/>
        </w:rPr>
        <w:t xml:space="preserve">.  </w:t>
      </w:r>
    </w:p>
    <w:p w14:paraId="2E3C120D" w14:textId="76F2D3EA" w:rsidR="00422862" w:rsidRPr="00E46AD2" w:rsidRDefault="00422862" w:rsidP="001A721D">
      <w:pPr>
        <w:rPr>
          <w:rtl/>
          <w:lang w:val="fr-FR" w:eastAsia="fr-FR"/>
        </w:rPr>
      </w:pPr>
      <w:r w:rsidRPr="00E46AD2">
        <w:rPr>
          <w:rtl/>
          <w:lang w:val="fr-FR" w:eastAsia="fr-FR"/>
        </w:rPr>
        <w:t>وهذا يذكرنا بأهمية التمييز بين ما هو ديني وما هو تاريخي أو اجتماعي، والعودة دائمًا إلى القرآن كمحور لفهم الدين.</w:t>
      </w:r>
    </w:p>
    <w:p w14:paraId="653292A0" w14:textId="7D1F48B9" w:rsidR="00495592" w:rsidRPr="00E46AD2" w:rsidRDefault="00495592" w:rsidP="008A0417">
      <w:pPr>
        <w:pStyle w:val="1"/>
      </w:pPr>
      <w:bookmarkStart w:id="95" w:name="_Toc192269161"/>
      <w:bookmarkStart w:id="96" w:name="_Toc199407071"/>
      <w:r w:rsidRPr="00E46AD2">
        <w:rPr>
          <w:rtl/>
        </w:rPr>
        <w:t>نحو تدبر أعمق للقرآن الكريم: منهجية الفهم والتطبيق</w:t>
      </w:r>
      <w:bookmarkEnd w:id="95"/>
      <w:bookmarkEnd w:id="96"/>
    </w:p>
    <w:p w14:paraId="602FE741" w14:textId="77777777" w:rsidR="00495592" w:rsidRPr="00E46AD2" w:rsidRDefault="00495592" w:rsidP="001A721D">
      <w:pPr>
        <w:rPr>
          <w:lang w:eastAsia="fr-FR"/>
        </w:rPr>
      </w:pPr>
      <w:r w:rsidRPr="00E46AD2">
        <w:rPr>
          <w:rtl/>
          <w:lang w:val="fr-FR" w:eastAsia="fr-FR"/>
        </w:rPr>
        <w:t>مقدمة</w:t>
      </w:r>
      <w:r w:rsidRPr="00E46AD2">
        <w:rPr>
          <w:lang w:eastAsia="fr-FR"/>
        </w:rPr>
        <w:t>:</w:t>
      </w:r>
    </w:p>
    <w:p w14:paraId="28C78E5E" w14:textId="77777777" w:rsidR="00495592" w:rsidRPr="00E46AD2" w:rsidRDefault="00495592" w:rsidP="001A721D">
      <w:pPr>
        <w:rPr>
          <w:lang w:eastAsia="fr-FR"/>
        </w:rPr>
      </w:pPr>
      <w:r w:rsidRPr="00E46AD2">
        <w:rPr>
          <w:rtl/>
          <w:lang w:val="fr-FR" w:eastAsia="fr-FR"/>
        </w:rPr>
        <w:t>القرآن الكريم هو كتاب الله الخالد، ودستوره الشامل، ومنهج حياته الكامل. هو نور وهدى، ورحمة وشفاء، يهدي للتي هي أقوم، ويخرج الناس من الظلمات إلى النور. ولكن، كيف يمكننا أن نتدبر هذا الكتاب العظيم، وأن نفهم آياته فهماً صحيحاً، وأن نطبق تعاليمه في حياتنا تطبيقاً عملياً؟</w:t>
      </w:r>
    </w:p>
    <w:p w14:paraId="0AAD7941" w14:textId="1E7D7DAE" w:rsidR="00495592" w:rsidRPr="00E46AD2" w:rsidRDefault="00495592" w:rsidP="001A721D">
      <w:pPr>
        <w:rPr>
          <w:lang w:eastAsia="fr-FR"/>
        </w:rPr>
      </w:pPr>
      <w:r w:rsidRPr="00E46AD2">
        <w:rPr>
          <w:rtl/>
          <w:lang w:val="fr-FR" w:eastAsia="fr-FR"/>
        </w:rPr>
        <w:t xml:space="preserve">في هذه </w:t>
      </w:r>
      <w:r w:rsidR="0098088B" w:rsidRPr="00E46AD2">
        <w:rPr>
          <w:rtl/>
          <w:lang w:val="fr-FR" w:eastAsia="fr-FR"/>
        </w:rPr>
        <w:t>المحتوى</w:t>
      </w:r>
      <w:r w:rsidRPr="00E46AD2">
        <w:rPr>
          <w:rtl/>
          <w:lang w:val="fr-FR" w:eastAsia="fr-FR"/>
        </w:rPr>
        <w:t>، نقدم منهجية متكاملة لتدبر القرآن الكريم، تعتمد على القرآن نفسه كمصدر أساسي للفهم، وعلى اللسان العربي المبين، وعلى المقاصد العامة للشريعة، وعلى المنهج العلمي في التحليل والتفسير، وعلى التطبيق العملي في الحياة</w:t>
      </w:r>
      <w:r w:rsidRPr="00E46AD2">
        <w:rPr>
          <w:lang w:eastAsia="fr-FR"/>
        </w:rPr>
        <w:t>.</w:t>
      </w:r>
    </w:p>
    <w:p w14:paraId="3C116291" w14:textId="7B28830B" w:rsidR="00495592" w:rsidRPr="00E46AD2" w:rsidRDefault="00495592" w:rsidP="001A721D">
      <w:pPr>
        <w:rPr>
          <w:lang w:eastAsia="fr-FR"/>
        </w:rPr>
      </w:pPr>
      <w:r w:rsidRPr="00E46AD2">
        <w:rPr>
          <w:lang w:eastAsia="fr-FR"/>
        </w:rPr>
        <w:t xml:space="preserve">1. </w:t>
      </w:r>
      <w:r w:rsidRPr="00E46AD2">
        <w:rPr>
          <w:rtl/>
          <w:lang w:val="fr-FR" w:eastAsia="fr-FR"/>
        </w:rPr>
        <w:t xml:space="preserve">القرآن يفسر بعضه بعضًا </w:t>
      </w:r>
      <w:r w:rsidR="0064321B">
        <w:rPr>
          <w:rtl/>
          <w:lang w:val="fr-FR" w:eastAsia="fr-FR"/>
        </w:rPr>
        <w:t>"</w:t>
      </w:r>
      <w:r w:rsidRPr="00E46AD2">
        <w:rPr>
          <w:rtl/>
          <w:lang w:val="fr-FR" w:eastAsia="fr-FR"/>
        </w:rPr>
        <w:t>القواعد الداخلية</w:t>
      </w:r>
      <w:r w:rsidR="0064321B">
        <w:rPr>
          <w:rtl/>
          <w:lang w:val="fr-FR" w:eastAsia="fr-FR"/>
        </w:rPr>
        <w:t>"</w:t>
      </w:r>
      <w:r w:rsidRPr="00E46AD2">
        <w:rPr>
          <w:lang w:eastAsia="fr-FR"/>
        </w:rPr>
        <w:t>:</w:t>
      </w:r>
    </w:p>
    <w:p w14:paraId="01FF381C" w14:textId="77777777" w:rsidR="00495592" w:rsidRPr="00E46AD2" w:rsidRDefault="00495592" w:rsidP="009A6CA1">
      <w:pPr>
        <w:pStyle w:val="a9"/>
        <w:numPr>
          <w:ilvl w:val="0"/>
          <w:numId w:val="270"/>
        </w:numPr>
        <w:rPr>
          <w:lang w:eastAsia="fr-FR"/>
        </w:rPr>
      </w:pPr>
      <w:r w:rsidRPr="001A721D">
        <w:rPr>
          <w:b/>
          <w:bCs/>
          <w:rtl/>
          <w:lang w:val="fr-FR" w:eastAsia="fr-FR"/>
        </w:rPr>
        <w:t>الوحدة الموضوعية</w:t>
      </w:r>
      <w:r w:rsidRPr="001A721D">
        <w:rPr>
          <w:b/>
          <w:bCs/>
          <w:lang w:eastAsia="fr-FR"/>
        </w:rPr>
        <w:t>:</w:t>
      </w:r>
      <w:r w:rsidRPr="00E46AD2">
        <w:rPr>
          <w:lang w:eastAsia="fr-FR"/>
        </w:rPr>
        <w:t xml:space="preserve"> </w:t>
      </w:r>
      <w:r w:rsidRPr="001A721D">
        <w:rPr>
          <w:rtl/>
          <w:lang w:val="fr-FR" w:eastAsia="fr-FR"/>
        </w:rPr>
        <w:t>القرآن الكريم كتاب مترابط، يفسر بعضه بعضًا، ويوضح بعضه بعضًا. {اللَّهُ نَزَّلَ أَحْسَنَ الْحَدِيثِ كِتَابًا مُّتَشَابِهًا مَّثَانِيَ} [الزمر: 23]</w:t>
      </w:r>
      <w:r w:rsidRPr="00E46AD2">
        <w:rPr>
          <w:lang w:eastAsia="fr-FR"/>
        </w:rPr>
        <w:t>.</w:t>
      </w:r>
    </w:p>
    <w:p w14:paraId="37183F12" w14:textId="77777777" w:rsidR="00495592" w:rsidRPr="00E46AD2" w:rsidRDefault="00495592" w:rsidP="009A6CA1">
      <w:pPr>
        <w:pStyle w:val="a9"/>
        <w:numPr>
          <w:ilvl w:val="0"/>
          <w:numId w:val="270"/>
        </w:numPr>
        <w:rPr>
          <w:lang w:eastAsia="fr-FR"/>
        </w:rPr>
      </w:pPr>
      <w:r w:rsidRPr="001A721D">
        <w:rPr>
          <w:b/>
          <w:bCs/>
          <w:rtl/>
          <w:lang w:val="fr-FR" w:eastAsia="fr-FR"/>
        </w:rPr>
        <w:t>جمع الآيات</w:t>
      </w:r>
      <w:r w:rsidRPr="001A721D">
        <w:rPr>
          <w:b/>
          <w:bCs/>
          <w:lang w:eastAsia="fr-FR"/>
        </w:rPr>
        <w:t>:</w:t>
      </w:r>
      <w:r w:rsidRPr="00E46AD2">
        <w:rPr>
          <w:lang w:eastAsia="fr-FR"/>
        </w:rPr>
        <w:t xml:space="preserve"> </w:t>
      </w:r>
      <w:r w:rsidRPr="001A721D">
        <w:rPr>
          <w:rtl/>
          <w:lang w:val="fr-FR" w:eastAsia="fr-FR"/>
        </w:rPr>
        <w:t>لفهم آية معينة، يجب جمع الآيات الأخرى التي تتحدث عن الموضوع نفسه في مواضع مختلفة من القرآن</w:t>
      </w:r>
      <w:r w:rsidRPr="00E46AD2">
        <w:rPr>
          <w:lang w:eastAsia="fr-FR"/>
        </w:rPr>
        <w:t>.</w:t>
      </w:r>
    </w:p>
    <w:p w14:paraId="38387886" w14:textId="77777777" w:rsidR="00495592" w:rsidRPr="00E46AD2" w:rsidRDefault="00495592" w:rsidP="009A6CA1">
      <w:pPr>
        <w:pStyle w:val="a9"/>
        <w:numPr>
          <w:ilvl w:val="0"/>
          <w:numId w:val="270"/>
        </w:numPr>
        <w:rPr>
          <w:lang w:eastAsia="fr-FR"/>
        </w:rPr>
      </w:pPr>
      <w:r w:rsidRPr="001A721D">
        <w:rPr>
          <w:b/>
          <w:bCs/>
          <w:rtl/>
          <w:lang w:val="fr-FR" w:eastAsia="fr-FR"/>
        </w:rPr>
        <w:t>المقارنة والربط</w:t>
      </w:r>
      <w:r w:rsidRPr="001A721D">
        <w:rPr>
          <w:b/>
          <w:bCs/>
          <w:lang w:eastAsia="fr-FR"/>
        </w:rPr>
        <w:t>:</w:t>
      </w:r>
      <w:r w:rsidRPr="00E46AD2">
        <w:rPr>
          <w:lang w:eastAsia="fr-FR"/>
        </w:rPr>
        <w:t xml:space="preserve"> </w:t>
      </w:r>
      <w:r w:rsidRPr="001A721D">
        <w:rPr>
          <w:rtl/>
          <w:lang w:val="fr-FR" w:eastAsia="fr-FR"/>
        </w:rPr>
        <w:t>يجب المقارنة بين هذه الآيات، وفهم العلاقة بينها، وكيف تفسر بعضها بعضًا</w:t>
      </w:r>
      <w:r w:rsidRPr="00E46AD2">
        <w:rPr>
          <w:lang w:eastAsia="fr-FR"/>
        </w:rPr>
        <w:t>.</w:t>
      </w:r>
    </w:p>
    <w:p w14:paraId="69747522" w14:textId="4930041B" w:rsidR="00495592" w:rsidRPr="00E46AD2" w:rsidRDefault="00495592" w:rsidP="009A6CA1">
      <w:pPr>
        <w:pStyle w:val="a9"/>
        <w:numPr>
          <w:ilvl w:val="0"/>
          <w:numId w:val="270"/>
        </w:numPr>
        <w:rPr>
          <w:lang w:eastAsia="fr-FR"/>
        </w:rPr>
      </w:pPr>
      <w:r w:rsidRPr="001A721D">
        <w:rPr>
          <w:b/>
          <w:bCs/>
          <w:rtl/>
          <w:lang w:val="fr-FR" w:eastAsia="fr-FR"/>
        </w:rPr>
        <w:t>السياق القرآني</w:t>
      </w:r>
      <w:r w:rsidRPr="001A721D">
        <w:rPr>
          <w:b/>
          <w:bCs/>
          <w:lang w:eastAsia="fr-FR"/>
        </w:rPr>
        <w:t>:</w:t>
      </w:r>
      <w:r w:rsidRPr="00E46AD2">
        <w:rPr>
          <w:lang w:eastAsia="fr-FR"/>
        </w:rPr>
        <w:t xml:space="preserve"> </w:t>
      </w:r>
      <w:r w:rsidRPr="001A721D">
        <w:rPr>
          <w:rtl/>
          <w:lang w:val="fr-FR" w:eastAsia="fr-FR"/>
        </w:rPr>
        <w:t xml:space="preserve">يجب فهم الآية في سياقها القرآني العام </w:t>
      </w:r>
      <w:r w:rsidR="0064321B">
        <w:rPr>
          <w:rtl/>
          <w:lang w:val="fr-FR" w:eastAsia="fr-FR"/>
        </w:rPr>
        <w:t>"</w:t>
      </w:r>
      <w:r w:rsidRPr="001A721D">
        <w:rPr>
          <w:rtl/>
          <w:lang w:val="fr-FR" w:eastAsia="fr-FR"/>
        </w:rPr>
        <w:t>مقاصد السورة، ومقاصد القرآن ككل</w:t>
      </w:r>
      <w:r w:rsidR="0064321B">
        <w:rPr>
          <w:rtl/>
          <w:lang w:val="fr-FR" w:eastAsia="fr-FR"/>
        </w:rPr>
        <w:t>"</w:t>
      </w:r>
      <w:r w:rsidRPr="001A721D">
        <w:rPr>
          <w:rtl/>
          <w:lang w:val="fr-FR" w:eastAsia="fr-FR"/>
        </w:rPr>
        <w:t xml:space="preserve">، وفي سياقها الخاص </w:t>
      </w:r>
      <w:r w:rsidR="0064321B">
        <w:rPr>
          <w:rtl/>
          <w:lang w:val="fr-FR" w:eastAsia="fr-FR"/>
        </w:rPr>
        <w:t>"</w:t>
      </w:r>
      <w:r w:rsidRPr="001A721D">
        <w:rPr>
          <w:rtl/>
          <w:lang w:val="fr-FR" w:eastAsia="fr-FR"/>
        </w:rPr>
        <w:t>سبب النزول، والموضوع المحدد الذي تتحدث عنه الآية</w:t>
      </w:r>
      <w:r w:rsidR="0064321B">
        <w:rPr>
          <w:rtl/>
          <w:lang w:val="fr-FR" w:eastAsia="fr-FR"/>
        </w:rPr>
        <w:t>"</w:t>
      </w:r>
      <w:r w:rsidRPr="00E46AD2">
        <w:rPr>
          <w:lang w:eastAsia="fr-FR"/>
        </w:rPr>
        <w:t>.</w:t>
      </w:r>
    </w:p>
    <w:p w14:paraId="33BE8BFE" w14:textId="57D70803" w:rsidR="00495592" w:rsidRPr="00E46AD2" w:rsidRDefault="00495592" w:rsidP="001A721D">
      <w:pPr>
        <w:rPr>
          <w:lang w:eastAsia="fr-FR"/>
        </w:rPr>
      </w:pPr>
      <w:r w:rsidRPr="00E46AD2">
        <w:rPr>
          <w:lang w:eastAsia="fr-FR"/>
        </w:rPr>
        <w:t xml:space="preserve">2. </w:t>
      </w:r>
      <w:r w:rsidRPr="00E46AD2">
        <w:rPr>
          <w:rtl/>
          <w:lang w:val="fr-FR" w:eastAsia="fr-FR"/>
        </w:rPr>
        <w:t xml:space="preserve">اللسان العربي المبين </w:t>
      </w:r>
      <w:r w:rsidR="0064321B">
        <w:rPr>
          <w:rtl/>
          <w:lang w:val="fr-FR" w:eastAsia="fr-FR"/>
        </w:rPr>
        <w:t>"</w:t>
      </w:r>
      <w:r w:rsidRPr="00E46AD2">
        <w:rPr>
          <w:rtl/>
          <w:lang w:val="fr-FR" w:eastAsia="fr-FR"/>
        </w:rPr>
        <w:t>وليس اللغة العربية فقط</w:t>
      </w:r>
      <w:r w:rsidR="0064321B">
        <w:rPr>
          <w:rtl/>
          <w:lang w:val="fr-FR" w:eastAsia="fr-FR"/>
        </w:rPr>
        <w:t>"</w:t>
      </w:r>
      <w:r w:rsidRPr="00E46AD2">
        <w:rPr>
          <w:lang w:eastAsia="fr-FR"/>
        </w:rPr>
        <w:t>:</w:t>
      </w:r>
    </w:p>
    <w:p w14:paraId="300D65AB" w14:textId="77777777" w:rsidR="00495592" w:rsidRPr="00E46AD2" w:rsidRDefault="00495592" w:rsidP="009A6CA1">
      <w:pPr>
        <w:pStyle w:val="a9"/>
        <w:numPr>
          <w:ilvl w:val="0"/>
          <w:numId w:val="271"/>
        </w:numPr>
        <w:rPr>
          <w:lang w:eastAsia="fr-FR"/>
        </w:rPr>
      </w:pPr>
      <w:r w:rsidRPr="001A721D">
        <w:rPr>
          <w:b/>
          <w:bCs/>
          <w:rtl/>
          <w:lang w:val="fr-FR" w:eastAsia="fr-FR"/>
        </w:rPr>
        <w:t>اللسان أعمق من اللغة</w:t>
      </w:r>
      <w:r w:rsidRPr="001A721D">
        <w:rPr>
          <w:b/>
          <w:bCs/>
          <w:lang w:eastAsia="fr-FR"/>
        </w:rPr>
        <w:t>:</w:t>
      </w:r>
      <w:r w:rsidRPr="00E46AD2">
        <w:rPr>
          <w:lang w:eastAsia="fr-FR"/>
        </w:rPr>
        <w:t xml:space="preserve"> </w:t>
      </w:r>
      <w:r w:rsidRPr="001A721D">
        <w:rPr>
          <w:rtl/>
          <w:lang w:val="fr-FR" w:eastAsia="fr-FR"/>
        </w:rPr>
        <w:t>اللسان العربي هو الفهم الشامل للغة العربية، ببعدها الثقافي والاجتماعي والتاريخي، كما كان يفهمها العرب الذين نزل القرآن بلغتهم</w:t>
      </w:r>
      <w:r w:rsidRPr="00E46AD2">
        <w:rPr>
          <w:lang w:eastAsia="fr-FR"/>
        </w:rPr>
        <w:t>.</w:t>
      </w:r>
    </w:p>
    <w:p w14:paraId="0D021529" w14:textId="77777777" w:rsidR="00495592" w:rsidRPr="00E46AD2" w:rsidRDefault="00495592" w:rsidP="009A6CA1">
      <w:pPr>
        <w:pStyle w:val="a9"/>
        <w:numPr>
          <w:ilvl w:val="0"/>
          <w:numId w:val="271"/>
        </w:numPr>
        <w:rPr>
          <w:lang w:eastAsia="fr-FR"/>
        </w:rPr>
      </w:pPr>
      <w:r w:rsidRPr="001A721D">
        <w:rPr>
          <w:b/>
          <w:bCs/>
          <w:rtl/>
          <w:lang w:val="fr-FR" w:eastAsia="fr-FR"/>
        </w:rPr>
        <w:t>المعاني الأصلية</w:t>
      </w:r>
      <w:r w:rsidRPr="001A721D">
        <w:rPr>
          <w:b/>
          <w:bCs/>
          <w:lang w:eastAsia="fr-FR"/>
        </w:rPr>
        <w:t>:</w:t>
      </w:r>
      <w:r w:rsidRPr="00E46AD2">
        <w:rPr>
          <w:lang w:eastAsia="fr-FR"/>
        </w:rPr>
        <w:t xml:space="preserve"> </w:t>
      </w:r>
      <w:r w:rsidRPr="001A721D">
        <w:rPr>
          <w:rtl/>
          <w:lang w:val="fr-FR" w:eastAsia="fr-FR"/>
        </w:rPr>
        <w:t>يجب الرجوع إلى المعاني الأصلية للكلمات القرآنية، كما كانت مستخدمة في عصر النزول، بالاستعانة بالمعاجم اللغوية القديمة، مثل "لسان العرب" لابن منظور</w:t>
      </w:r>
      <w:r w:rsidRPr="00E46AD2">
        <w:rPr>
          <w:lang w:eastAsia="fr-FR"/>
        </w:rPr>
        <w:t>.</w:t>
      </w:r>
    </w:p>
    <w:p w14:paraId="23F276AD" w14:textId="182A2A39" w:rsidR="00495592" w:rsidRPr="00E46AD2" w:rsidRDefault="00495592" w:rsidP="009A6CA1">
      <w:pPr>
        <w:pStyle w:val="a9"/>
        <w:numPr>
          <w:ilvl w:val="0"/>
          <w:numId w:val="271"/>
        </w:numPr>
        <w:rPr>
          <w:lang w:eastAsia="fr-FR"/>
        </w:rPr>
      </w:pPr>
      <w:r w:rsidRPr="001A721D">
        <w:rPr>
          <w:b/>
          <w:bCs/>
          <w:rtl/>
          <w:lang w:val="fr-FR" w:eastAsia="fr-FR"/>
        </w:rPr>
        <w:t>المفاهيم القرآنية</w:t>
      </w:r>
      <w:r w:rsidRPr="001A721D">
        <w:rPr>
          <w:b/>
          <w:bCs/>
          <w:lang w:eastAsia="fr-FR"/>
        </w:rPr>
        <w:t>:</w:t>
      </w:r>
      <w:r w:rsidRPr="00E46AD2">
        <w:rPr>
          <w:lang w:eastAsia="fr-FR"/>
        </w:rPr>
        <w:t xml:space="preserve"> </w:t>
      </w:r>
      <w:r w:rsidRPr="001A721D">
        <w:rPr>
          <w:rtl/>
          <w:lang w:val="fr-FR" w:eastAsia="fr-FR"/>
        </w:rPr>
        <w:t xml:space="preserve">يجب فهم المفاهيم القرآنية </w:t>
      </w:r>
      <w:r w:rsidR="0064321B">
        <w:rPr>
          <w:rtl/>
          <w:lang w:val="fr-FR" w:eastAsia="fr-FR"/>
        </w:rPr>
        <w:t>"</w:t>
      </w:r>
      <w:r w:rsidRPr="001A721D">
        <w:rPr>
          <w:rtl/>
          <w:lang w:val="fr-FR" w:eastAsia="fr-FR"/>
        </w:rPr>
        <w:t>مثل التقوى، والإيمان، والظلم، والعدل، إلخ</w:t>
      </w:r>
      <w:r w:rsidR="0064321B">
        <w:rPr>
          <w:rtl/>
          <w:lang w:val="fr-FR" w:eastAsia="fr-FR"/>
        </w:rPr>
        <w:t>"</w:t>
      </w:r>
      <w:r w:rsidRPr="001A721D">
        <w:rPr>
          <w:rtl/>
          <w:lang w:val="fr-FR" w:eastAsia="fr-FR"/>
        </w:rPr>
        <w:t xml:space="preserve"> في ضوء الاستخدام القرآني لها، وليس في ضوء المفاهيم الحديثة أو المستوردة</w:t>
      </w:r>
      <w:r w:rsidRPr="00E46AD2">
        <w:rPr>
          <w:lang w:eastAsia="fr-FR"/>
        </w:rPr>
        <w:t>.</w:t>
      </w:r>
    </w:p>
    <w:p w14:paraId="27BF87D7" w14:textId="77777777" w:rsidR="00495592" w:rsidRPr="00E46AD2" w:rsidRDefault="00495592" w:rsidP="001A721D">
      <w:pPr>
        <w:rPr>
          <w:lang w:eastAsia="fr-FR"/>
        </w:rPr>
      </w:pPr>
      <w:r w:rsidRPr="00E46AD2">
        <w:rPr>
          <w:lang w:eastAsia="fr-FR"/>
        </w:rPr>
        <w:t xml:space="preserve">3. </w:t>
      </w:r>
      <w:r w:rsidRPr="00E46AD2">
        <w:rPr>
          <w:rtl/>
          <w:lang w:val="fr-FR" w:eastAsia="fr-FR"/>
        </w:rPr>
        <w:t>التدبر بالعقل والقلب</w:t>
      </w:r>
      <w:r w:rsidRPr="00E46AD2">
        <w:rPr>
          <w:lang w:eastAsia="fr-FR"/>
        </w:rPr>
        <w:t>:</w:t>
      </w:r>
    </w:p>
    <w:p w14:paraId="79CB1766" w14:textId="77777777" w:rsidR="00495592" w:rsidRPr="00E46AD2" w:rsidRDefault="00495592" w:rsidP="009A6CA1">
      <w:pPr>
        <w:pStyle w:val="a9"/>
        <w:numPr>
          <w:ilvl w:val="0"/>
          <w:numId w:val="272"/>
        </w:numPr>
        <w:rPr>
          <w:lang w:eastAsia="fr-FR"/>
        </w:rPr>
      </w:pPr>
      <w:r w:rsidRPr="001A721D">
        <w:rPr>
          <w:b/>
          <w:bCs/>
          <w:rtl/>
          <w:lang w:val="fr-FR" w:eastAsia="fr-FR"/>
        </w:rPr>
        <w:t>العقلانية</w:t>
      </w:r>
      <w:r w:rsidRPr="001A721D">
        <w:rPr>
          <w:b/>
          <w:bCs/>
          <w:lang w:eastAsia="fr-FR"/>
        </w:rPr>
        <w:t>:</w:t>
      </w:r>
      <w:r w:rsidRPr="00E46AD2">
        <w:rPr>
          <w:lang w:eastAsia="fr-FR"/>
        </w:rPr>
        <w:t xml:space="preserve"> </w:t>
      </w:r>
      <w:r w:rsidRPr="001A721D">
        <w:rPr>
          <w:rtl/>
          <w:lang w:val="fr-FR" w:eastAsia="fr-FR"/>
        </w:rPr>
        <w:t>القرآن الكريم يدعو إلى استخدام العقل في التدبر والتفكر. {أَفَلَا يَتَدَبَّرُونَ الْقُرْآنَ أَمْ عَلَىٰ قُلُوبٍ أَقْفَالُهَا} [محمد: 24]</w:t>
      </w:r>
      <w:r w:rsidRPr="00E46AD2">
        <w:rPr>
          <w:lang w:eastAsia="fr-FR"/>
        </w:rPr>
        <w:t>.</w:t>
      </w:r>
    </w:p>
    <w:p w14:paraId="7F4D8B27" w14:textId="77777777" w:rsidR="00495592" w:rsidRPr="00E46AD2" w:rsidRDefault="00495592" w:rsidP="009A6CA1">
      <w:pPr>
        <w:pStyle w:val="a9"/>
        <w:numPr>
          <w:ilvl w:val="0"/>
          <w:numId w:val="272"/>
        </w:numPr>
        <w:rPr>
          <w:lang w:eastAsia="fr-FR"/>
        </w:rPr>
      </w:pPr>
      <w:r w:rsidRPr="001A721D">
        <w:rPr>
          <w:b/>
          <w:bCs/>
          <w:rtl/>
          <w:lang w:val="fr-FR" w:eastAsia="fr-FR"/>
        </w:rPr>
        <w:t>الروحانية</w:t>
      </w:r>
      <w:r w:rsidRPr="001A721D">
        <w:rPr>
          <w:b/>
          <w:bCs/>
          <w:lang w:eastAsia="fr-FR"/>
        </w:rPr>
        <w:t>:</w:t>
      </w:r>
      <w:r w:rsidRPr="00E46AD2">
        <w:rPr>
          <w:lang w:eastAsia="fr-FR"/>
        </w:rPr>
        <w:t xml:space="preserve"> </w:t>
      </w:r>
      <w:r w:rsidRPr="001A721D">
        <w:rPr>
          <w:rtl/>
          <w:lang w:val="fr-FR" w:eastAsia="fr-FR"/>
        </w:rPr>
        <w:t>القرآن الكريم يخاطب القلب والوجدان، ويدعو إلى التأثر بمعانيه الروحية والأخلاقية. {إِنَّ فِي ذَٰلِكَ لَذِكْرَىٰ لِمَن كَانَ لَهُ قَلْبٌ أَوْ أَلْقَى السَّمْعَ وَهُوَ شَهِيدٌ} [ق: 37]</w:t>
      </w:r>
      <w:r w:rsidRPr="00E46AD2">
        <w:rPr>
          <w:lang w:eastAsia="fr-FR"/>
        </w:rPr>
        <w:t>.</w:t>
      </w:r>
    </w:p>
    <w:p w14:paraId="5CE054F9" w14:textId="77777777" w:rsidR="00495592" w:rsidRPr="00E46AD2" w:rsidRDefault="00495592" w:rsidP="009A6CA1">
      <w:pPr>
        <w:pStyle w:val="a9"/>
        <w:numPr>
          <w:ilvl w:val="0"/>
          <w:numId w:val="272"/>
        </w:numPr>
        <w:rPr>
          <w:lang w:eastAsia="fr-FR"/>
        </w:rPr>
      </w:pPr>
      <w:r w:rsidRPr="001A721D">
        <w:rPr>
          <w:b/>
          <w:bCs/>
          <w:rtl/>
          <w:lang w:val="fr-FR" w:eastAsia="fr-FR"/>
        </w:rPr>
        <w:t>التوازن</w:t>
      </w:r>
      <w:r w:rsidRPr="00E46AD2">
        <w:rPr>
          <w:lang w:eastAsia="fr-FR"/>
        </w:rPr>
        <w:t xml:space="preserve">: </w:t>
      </w:r>
      <w:r w:rsidRPr="001A721D">
        <w:rPr>
          <w:rtl/>
          <w:lang w:val="fr-FR" w:eastAsia="fr-FR"/>
        </w:rPr>
        <w:t>التدبر الصحيح يجمع بين العقل والقلب</w:t>
      </w:r>
      <w:r w:rsidRPr="00E46AD2">
        <w:rPr>
          <w:lang w:eastAsia="fr-FR"/>
        </w:rPr>
        <w:t>.</w:t>
      </w:r>
    </w:p>
    <w:p w14:paraId="2528AD66" w14:textId="77777777" w:rsidR="00495592" w:rsidRPr="00E46AD2" w:rsidRDefault="00495592" w:rsidP="001A721D">
      <w:pPr>
        <w:rPr>
          <w:lang w:eastAsia="fr-FR"/>
        </w:rPr>
      </w:pPr>
      <w:r w:rsidRPr="00E46AD2">
        <w:rPr>
          <w:lang w:eastAsia="fr-FR"/>
        </w:rPr>
        <w:t xml:space="preserve">4. </w:t>
      </w:r>
      <w:r w:rsidRPr="00E46AD2">
        <w:rPr>
          <w:rtl/>
          <w:lang w:val="fr-FR" w:eastAsia="fr-FR"/>
        </w:rPr>
        <w:t>مقاصد القرآن العامة</w:t>
      </w:r>
      <w:r w:rsidRPr="00E46AD2">
        <w:rPr>
          <w:lang w:eastAsia="fr-FR"/>
        </w:rPr>
        <w:t>:</w:t>
      </w:r>
    </w:p>
    <w:p w14:paraId="2490ECD6" w14:textId="77777777" w:rsidR="00495592" w:rsidRPr="00E46AD2" w:rsidRDefault="00495592" w:rsidP="009A6CA1">
      <w:pPr>
        <w:pStyle w:val="a9"/>
        <w:numPr>
          <w:ilvl w:val="0"/>
          <w:numId w:val="273"/>
        </w:numPr>
        <w:rPr>
          <w:lang w:eastAsia="fr-FR"/>
        </w:rPr>
      </w:pPr>
      <w:r w:rsidRPr="001A721D">
        <w:rPr>
          <w:b/>
          <w:bCs/>
          <w:rtl/>
          <w:lang w:val="fr-FR" w:eastAsia="fr-FR"/>
        </w:rPr>
        <w:t>الهداية والإرشاد</w:t>
      </w:r>
      <w:r w:rsidRPr="001A721D">
        <w:rPr>
          <w:b/>
          <w:bCs/>
          <w:lang w:eastAsia="fr-FR"/>
        </w:rPr>
        <w:t>:</w:t>
      </w:r>
      <w:r w:rsidRPr="00E46AD2">
        <w:rPr>
          <w:lang w:eastAsia="fr-FR"/>
        </w:rPr>
        <w:t xml:space="preserve"> </w:t>
      </w:r>
      <w:r w:rsidRPr="001A721D">
        <w:rPr>
          <w:rtl/>
          <w:lang w:val="fr-FR" w:eastAsia="fr-FR"/>
        </w:rPr>
        <w:t>القرآن الكريم كتاب هداية وإرشاد للإنسان في كل جوانب حياته. {ذَٰلِكَ الْكِتَابُ لَا رَيْبَ ۛ فِيهِ ۛ هُدًى لِّلْمُتَّقِينَ} [البقرة: 2]</w:t>
      </w:r>
      <w:r w:rsidRPr="00E46AD2">
        <w:rPr>
          <w:lang w:eastAsia="fr-FR"/>
        </w:rPr>
        <w:t>.</w:t>
      </w:r>
    </w:p>
    <w:p w14:paraId="66DA8BDB" w14:textId="77777777" w:rsidR="00495592" w:rsidRPr="00E46AD2" w:rsidRDefault="00495592" w:rsidP="009A6CA1">
      <w:pPr>
        <w:pStyle w:val="a9"/>
        <w:numPr>
          <w:ilvl w:val="0"/>
          <w:numId w:val="273"/>
        </w:numPr>
        <w:rPr>
          <w:lang w:eastAsia="fr-FR"/>
        </w:rPr>
      </w:pPr>
      <w:r w:rsidRPr="001A721D">
        <w:rPr>
          <w:b/>
          <w:bCs/>
          <w:rtl/>
          <w:lang w:val="fr-FR" w:eastAsia="fr-FR"/>
        </w:rPr>
        <w:t>العدل والإحسان</w:t>
      </w:r>
      <w:r w:rsidRPr="001A721D">
        <w:rPr>
          <w:b/>
          <w:bCs/>
          <w:lang w:eastAsia="fr-FR"/>
        </w:rPr>
        <w:t>:</w:t>
      </w:r>
      <w:r w:rsidRPr="00E46AD2">
        <w:rPr>
          <w:lang w:eastAsia="fr-FR"/>
        </w:rPr>
        <w:t xml:space="preserve"> </w:t>
      </w:r>
      <w:r w:rsidRPr="001A721D">
        <w:rPr>
          <w:rtl/>
          <w:lang w:val="fr-FR" w:eastAsia="fr-FR"/>
        </w:rPr>
        <w:t>القرآن الكريم يدعو إلى إقامة العدل والإحسان في الأرض. {إِنَّ اللَّهَ يَأْمُرُ بِالْعَدْلِ وَالْإِحْسَانِ وَإِيتَاءِ ذِي الْقُرْبَىٰ} [النحل: 90]</w:t>
      </w:r>
      <w:r w:rsidRPr="00E46AD2">
        <w:rPr>
          <w:lang w:eastAsia="fr-FR"/>
        </w:rPr>
        <w:t>.</w:t>
      </w:r>
    </w:p>
    <w:p w14:paraId="693440A6" w14:textId="77777777" w:rsidR="00495592" w:rsidRPr="00E46AD2" w:rsidRDefault="00495592" w:rsidP="009A6CA1">
      <w:pPr>
        <w:pStyle w:val="a9"/>
        <w:numPr>
          <w:ilvl w:val="0"/>
          <w:numId w:val="273"/>
        </w:numPr>
        <w:rPr>
          <w:lang w:eastAsia="fr-FR"/>
        </w:rPr>
      </w:pPr>
      <w:r w:rsidRPr="001A721D">
        <w:rPr>
          <w:b/>
          <w:bCs/>
          <w:rtl/>
          <w:lang w:val="fr-FR" w:eastAsia="fr-FR"/>
        </w:rPr>
        <w:t>الرحمة والتسامح</w:t>
      </w:r>
      <w:r w:rsidRPr="001A721D">
        <w:rPr>
          <w:b/>
          <w:bCs/>
          <w:lang w:eastAsia="fr-FR"/>
        </w:rPr>
        <w:t>:</w:t>
      </w:r>
      <w:r w:rsidRPr="00E46AD2">
        <w:rPr>
          <w:lang w:eastAsia="fr-FR"/>
        </w:rPr>
        <w:t xml:space="preserve"> </w:t>
      </w:r>
      <w:r w:rsidRPr="001A721D">
        <w:rPr>
          <w:rtl/>
          <w:lang w:val="fr-FR" w:eastAsia="fr-FR"/>
        </w:rPr>
        <w:t>القرآن الكريم يدعو إلى الرحمة والتسامح مع جميع الناس. {وَمَا أَرْسَلْنَاكَ إِلَّا رَحْمَةً لِّلْعَالَمِينَ} [الأنبياء: 107]</w:t>
      </w:r>
      <w:r w:rsidRPr="00E46AD2">
        <w:rPr>
          <w:lang w:eastAsia="fr-FR"/>
        </w:rPr>
        <w:t>.</w:t>
      </w:r>
    </w:p>
    <w:p w14:paraId="14A11652" w14:textId="6C8A22BA" w:rsidR="00495592" w:rsidRPr="00E46AD2" w:rsidRDefault="00495592" w:rsidP="009A6CA1">
      <w:pPr>
        <w:pStyle w:val="a9"/>
        <w:numPr>
          <w:ilvl w:val="0"/>
          <w:numId w:val="273"/>
        </w:numPr>
        <w:rPr>
          <w:lang w:eastAsia="fr-FR"/>
        </w:rPr>
      </w:pPr>
      <w:r w:rsidRPr="001A721D">
        <w:rPr>
          <w:b/>
          <w:bCs/>
          <w:rtl/>
          <w:lang w:val="fr-FR" w:eastAsia="fr-FR"/>
        </w:rPr>
        <w:t>التوحيد والعبودية</w:t>
      </w:r>
      <w:r w:rsidRPr="001A721D">
        <w:rPr>
          <w:b/>
          <w:bCs/>
          <w:lang w:eastAsia="fr-FR"/>
        </w:rPr>
        <w:t>:</w:t>
      </w:r>
      <w:r w:rsidRPr="00E46AD2">
        <w:rPr>
          <w:lang w:eastAsia="fr-FR"/>
        </w:rPr>
        <w:t xml:space="preserve"> </w:t>
      </w:r>
      <w:r w:rsidRPr="001A721D">
        <w:rPr>
          <w:rtl/>
          <w:lang w:val="fr-FR" w:eastAsia="fr-FR"/>
        </w:rPr>
        <w:t xml:space="preserve">القرآن الكريم يدعو إلى توحيد الله تعالى، وإخلاص العبادة له. {قُلْ هُوَ اللَّهُ أَحَدٌ </w:t>
      </w:r>
      <w:r w:rsidR="00431F15" w:rsidRPr="001A721D">
        <w:rPr>
          <w:rtl/>
          <w:lang w:val="fr-FR" w:eastAsia="fr-FR"/>
        </w:rPr>
        <w:t xml:space="preserve"> </w:t>
      </w:r>
      <w:r w:rsidRPr="001A721D">
        <w:rPr>
          <w:rtl/>
          <w:lang w:val="fr-FR" w:eastAsia="fr-FR"/>
        </w:rPr>
        <w:t xml:space="preserve"> اللَّهُ الصَّمَدُ} [الإخلاص: 1-2]</w:t>
      </w:r>
      <w:r w:rsidRPr="00E46AD2">
        <w:rPr>
          <w:lang w:eastAsia="fr-FR"/>
        </w:rPr>
        <w:t>.</w:t>
      </w:r>
    </w:p>
    <w:p w14:paraId="02E1FE7E" w14:textId="77777777" w:rsidR="00495592" w:rsidRPr="00E46AD2" w:rsidRDefault="00495592" w:rsidP="001A721D">
      <w:pPr>
        <w:rPr>
          <w:lang w:eastAsia="fr-FR"/>
        </w:rPr>
      </w:pPr>
      <w:r w:rsidRPr="00E46AD2">
        <w:rPr>
          <w:lang w:eastAsia="fr-FR"/>
        </w:rPr>
        <w:t xml:space="preserve">5. </w:t>
      </w:r>
      <w:r w:rsidRPr="00E46AD2">
        <w:rPr>
          <w:rtl/>
          <w:lang w:val="fr-FR" w:eastAsia="fr-FR"/>
        </w:rPr>
        <w:t>التحرر من التأثيرات التاريخية</w:t>
      </w:r>
      <w:r w:rsidRPr="00E46AD2">
        <w:rPr>
          <w:lang w:eastAsia="fr-FR"/>
        </w:rPr>
        <w:t>:</w:t>
      </w:r>
    </w:p>
    <w:p w14:paraId="32ECCBD1" w14:textId="77777777" w:rsidR="00495592" w:rsidRPr="00E46AD2" w:rsidRDefault="00495592" w:rsidP="009A6CA1">
      <w:pPr>
        <w:pStyle w:val="a9"/>
        <w:numPr>
          <w:ilvl w:val="0"/>
          <w:numId w:val="274"/>
        </w:numPr>
        <w:rPr>
          <w:lang w:eastAsia="fr-FR"/>
        </w:rPr>
      </w:pPr>
      <w:r w:rsidRPr="001A721D">
        <w:rPr>
          <w:b/>
          <w:bCs/>
          <w:rtl/>
          <w:lang w:val="fr-FR" w:eastAsia="fr-FR"/>
        </w:rPr>
        <w:t>إعادة القراءة</w:t>
      </w:r>
      <w:r w:rsidRPr="001A721D">
        <w:rPr>
          <w:b/>
          <w:bCs/>
          <w:lang w:eastAsia="fr-FR"/>
        </w:rPr>
        <w:t>:</w:t>
      </w:r>
      <w:r w:rsidRPr="00E46AD2">
        <w:rPr>
          <w:lang w:eastAsia="fr-FR"/>
        </w:rPr>
        <w:t xml:space="preserve"> </w:t>
      </w:r>
      <w:r w:rsidRPr="001A721D">
        <w:rPr>
          <w:rtl/>
          <w:lang w:val="fr-FR" w:eastAsia="fr-FR"/>
        </w:rPr>
        <w:t>يجب إعادة قراءة القرآن الكريم بعيدًا عن التأثيرات التاريخية والسياسية والاجتماعية التي أثرت في التفاسير التقليدية</w:t>
      </w:r>
      <w:r w:rsidRPr="00E46AD2">
        <w:rPr>
          <w:lang w:eastAsia="fr-FR"/>
        </w:rPr>
        <w:t>.</w:t>
      </w:r>
    </w:p>
    <w:p w14:paraId="4153D291" w14:textId="580E7EE2" w:rsidR="00495592" w:rsidRPr="00E46AD2" w:rsidRDefault="00495592" w:rsidP="009A6CA1">
      <w:pPr>
        <w:pStyle w:val="a9"/>
        <w:numPr>
          <w:ilvl w:val="0"/>
          <w:numId w:val="274"/>
        </w:numPr>
        <w:rPr>
          <w:lang w:eastAsia="fr-FR"/>
        </w:rPr>
      </w:pPr>
      <w:r w:rsidRPr="001A721D">
        <w:rPr>
          <w:b/>
          <w:bCs/>
          <w:rtl/>
          <w:lang w:val="fr-FR" w:eastAsia="fr-FR"/>
        </w:rPr>
        <w:t>التفاسير ليست مقدسة</w:t>
      </w:r>
      <w:r w:rsidRPr="00E46AD2">
        <w:rPr>
          <w:lang w:eastAsia="fr-FR"/>
        </w:rPr>
        <w:t xml:space="preserve">: </w:t>
      </w:r>
      <w:r w:rsidRPr="001A721D">
        <w:rPr>
          <w:rtl/>
          <w:lang w:val="fr-FR" w:eastAsia="fr-FR"/>
        </w:rPr>
        <w:t>التفاسير هي اجتهادات بشرية</w:t>
      </w:r>
      <w:r w:rsidR="00ED70E0" w:rsidRPr="001A721D">
        <w:rPr>
          <w:rtl/>
          <w:lang w:val="fr-FR" w:eastAsia="fr-FR"/>
        </w:rPr>
        <w:t>،</w:t>
      </w:r>
      <w:r w:rsidRPr="001A721D">
        <w:rPr>
          <w:rtl/>
          <w:lang w:val="fr-FR" w:eastAsia="fr-FR"/>
        </w:rPr>
        <w:t xml:space="preserve"> وليست نصا مقدسا</w:t>
      </w:r>
      <w:r w:rsidRPr="00E46AD2">
        <w:rPr>
          <w:lang w:eastAsia="fr-FR"/>
        </w:rPr>
        <w:t>.</w:t>
      </w:r>
    </w:p>
    <w:p w14:paraId="47C1D3A6" w14:textId="77777777" w:rsidR="00495592" w:rsidRPr="00E46AD2" w:rsidRDefault="00495592" w:rsidP="009A6CA1">
      <w:pPr>
        <w:pStyle w:val="a9"/>
        <w:numPr>
          <w:ilvl w:val="0"/>
          <w:numId w:val="274"/>
        </w:numPr>
        <w:rPr>
          <w:lang w:eastAsia="fr-FR"/>
        </w:rPr>
      </w:pPr>
      <w:r w:rsidRPr="001A721D">
        <w:rPr>
          <w:b/>
          <w:bCs/>
          <w:rtl/>
          <w:lang w:val="fr-FR" w:eastAsia="fr-FR"/>
        </w:rPr>
        <w:t>نقد الروايات</w:t>
      </w:r>
      <w:r w:rsidRPr="001A721D">
        <w:rPr>
          <w:b/>
          <w:bCs/>
          <w:lang w:eastAsia="fr-FR"/>
        </w:rPr>
        <w:t>:</w:t>
      </w:r>
      <w:r w:rsidRPr="00E46AD2">
        <w:rPr>
          <w:lang w:eastAsia="fr-FR"/>
        </w:rPr>
        <w:t xml:space="preserve"> </w:t>
      </w:r>
      <w:r w:rsidRPr="001A721D">
        <w:rPr>
          <w:rtl/>
          <w:lang w:val="fr-FR" w:eastAsia="fr-FR"/>
        </w:rPr>
        <w:t>يجب نقد الروايات والأحاديث التي تتعارض مع القرآن الكريم، أو التي لا أساس لها فيه</w:t>
      </w:r>
      <w:r w:rsidRPr="00E46AD2">
        <w:rPr>
          <w:lang w:eastAsia="fr-FR"/>
        </w:rPr>
        <w:t>.</w:t>
      </w:r>
    </w:p>
    <w:p w14:paraId="71E17260" w14:textId="77777777" w:rsidR="00495592" w:rsidRPr="00E46AD2" w:rsidRDefault="00495592" w:rsidP="001A721D">
      <w:pPr>
        <w:rPr>
          <w:lang w:eastAsia="fr-FR"/>
        </w:rPr>
      </w:pPr>
      <w:r w:rsidRPr="00E46AD2">
        <w:rPr>
          <w:lang w:eastAsia="fr-FR"/>
        </w:rPr>
        <w:t xml:space="preserve">6. </w:t>
      </w:r>
      <w:r w:rsidRPr="00E46AD2">
        <w:rPr>
          <w:rtl/>
          <w:lang w:val="fr-FR" w:eastAsia="fr-FR"/>
        </w:rPr>
        <w:t>المنهج العلمي في الفهم</w:t>
      </w:r>
      <w:r w:rsidRPr="00E46AD2">
        <w:rPr>
          <w:lang w:eastAsia="fr-FR"/>
        </w:rPr>
        <w:t>:</w:t>
      </w:r>
    </w:p>
    <w:p w14:paraId="70EDBC5E" w14:textId="77777777" w:rsidR="00495592" w:rsidRPr="00E46AD2" w:rsidRDefault="00495592" w:rsidP="009A6CA1">
      <w:pPr>
        <w:pStyle w:val="a9"/>
        <w:numPr>
          <w:ilvl w:val="0"/>
          <w:numId w:val="275"/>
        </w:numPr>
        <w:rPr>
          <w:lang w:eastAsia="fr-FR"/>
        </w:rPr>
      </w:pPr>
      <w:r w:rsidRPr="001A721D">
        <w:rPr>
          <w:b/>
          <w:bCs/>
          <w:rtl/>
          <w:lang w:val="fr-FR" w:eastAsia="fr-FR"/>
        </w:rPr>
        <w:t>التحليل اللغوي</w:t>
      </w:r>
      <w:r w:rsidRPr="001A721D">
        <w:rPr>
          <w:b/>
          <w:bCs/>
          <w:lang w:eastAsia="fr-FR"/>
        </w:rPr>
        <w:t>:</w:t>
      </w:r>
      <w:r w:rsidRPr="00E46AD2">
        <w:rPr>
          <w:lang w:eastAsia="fr-FR"/>
        </w:rPr>
        <w:t xml:space="preserve"> </w:t>
      </w:r>
      <w:r w:rsidRPr="001A721D">
        <w:rPr>
          <w:rtl/>
          <w:lang w:val="fr-FR" w:eastAsia="fr-FR"/>
        </w:rPr>
        <w:t>يجب تحليل الآيات القرآنية تحليلًا لغويًا دقيقًا، مع مراعاة السياق اللغوي والثقافي لنزول الآيات</w:t>
      </w:r>
      <w:r w:rsidRPr="00E46AD2">
        <w:rPr>
          <w:lang w:eastAsia="fr-FR"/>
        </w:rPr>
        <w:t>.</w:t>
      </w:r>
    </w:p>
    <w:p w14:paraId="6B6046C6" w14:textId="77777777" w:rsidR="00495592" w:rsidRPr="00E46AD2" w:rsidRDefault="00495592" w:rsidP="009A6CA1">
      <w:pPr>
        <w:pStyle w:val="a9"/>
        <w:numPr>
          <w:ilvl w:val="0"/>
          <w:numId w:val="275"/>
        </w:numPr>
        <w:rPr>
          <w:lang w:eastAsia="fr-FR"/>
        </w:rPr>
      </w:pPr>
      <w:r w:rsidRPr="001A721D">
        <w:rPr>
          <w:b/>
          <w:bCs/>
          <w:rtl/>
          <w:lang w:val="fr-FR" w:eastAsia="fr-FR"/>
        </w:rPr>
        <w:t>التحليل الموضوعي</w:t>
      </w:r>
      <w:r w:rsidRPr="001A721D">
        <w:rPr>
          <w:b/>
          <w:bCs/>
          <w:lang w:eastAsia="fr-FR"/>
        </w:rPr>
        <w:t>:</w:t>
      </w:r>
      <w:r w:rsidRPr="00E46AD2">
        <w:rPr>
          <w:lang w:eastAsia="fr-FR"/>
        </w:rPr>
        <w:t xml:space="preserve"> </w:t>
      </w:r>
      <w:r w:rsidRPr="001A721D">
        <w:rPr>
          <w:rtl/>
          <w:lang w:val="fr-FR" w:eastAsia="fr-FR"/>
        </w:rPr>
        <w:t>يجب دراسة القرآن الكريم دراسة موضوعية، من خلال جمع الآيات المتعلقة بموضوع معين، وفهمها في إطارها الشامل</w:t>
      </w:r>
      <w:r w:rsidRPr="00E46AD2">
        <w:rPr>
          <w:lang w:eastAsia="fr-FR"/>
        </w:rPr>
        <w:t>.</w:t>
      </w:r>
    </w:p>
    <w:p w14:paraId="67881808" w14:textId="0B38C470" w:rsidR="00495592" w:rsidRPr="00E46AD2" w:rsidRDefault="00495592" w:rsidP="009A6CA1">
      <w:pPr>
        <w:pStyle w:val="a9"/>
        <w:numPr>
          <w:ilvl w:val="0"/>
          <w:numId w:val="275"/>
        </w:numPr>
        <w:rPr>
          <w:lang w:eastAsia="fr-FR"/>
        </w:rPr>
      </w:pPr>
      <w:r w:rsidRPr="001A721D">
        <w:rPr>
          <w:b/>
          <w:bCs/>
          <w:rtl/>
          <w:lang w:val="fr-FR" w:eastAsia="fr-FR"/>
        </w:rPr>
        <w:t>الاستفادة من العلوم الحديثة</w:t>
      </w:r>
      <w:r w:rsidRPr="001A721D">
        <w:rPr>
          <w:b/>
          <w:bCs/>
          <w:lang w:eastAsia="fr-FR"/>
        </w:rPr>
        <w:t>:</w:t>
      </w:r>
      <w:r w:rsidRPr="00E46AD2">
        <w:rPr>
          <w:lang w:eastAsia="fr-FR"/>
        </w:rPr>
        <w:t xml:space="preserve"> </w:t>
      </w:r>
      <w:r w:rsidRPr="001A721D">
        <w:rPr>
          <w:rtl/>
          <w:lang w:val="fr-FR" w:eastAsia="fr-FR"/>
        </w:rPr>
        <w:t xml:space="preserve">يمكن الاستفادة من العلوم الحديثة </w:t>
      </w:r>
      <w:r w:rsidR="0064321B">
        <w:rPr>
          <w:rtl/>
          <w:lang w:val="fr-FR" w:eastAsia="fr-FR"/>
        </w:rPr>
        <w:t>"</w:t>
      </w:r>
      <w:r w:rsidRPr="001A721D">
        <w:rPr>
          <w:rtl/>
          <w:lang w:val="fr-FR" w:eastAsia="fr-FR"/>
        </w:rPr>
        <w:t>مثل علم الاجتماع، وعلم النفس، وعلم اللسانيات</w:t>
      </w:r>
      <w:r w:rsidR="0064321B">
        <w:rPr>
          <w:rtl/>
          <w:lang w:val="fr-FR" w:eastAsia="fr-FR"/>
        </w:rPr>
        <w:t>"</w:t>
      </w:r>
      <w:r w:rsidRPr="001A721D">
        <w:rPr>
          <w:rtl/>
          <w:lang w:val="fr-FR" w:eastAsia="fr-FR"/>
        </w:rPr>
        <w:t xml:space="preserve"> في فهم بعض جوانب القرآن الكريم، ولكن </w:t>
      </w:r>
      <w:r w:rsidRPr="001A721D">
        <w:rPr>
          <w:i/>
          <w:iCs/>
          <w:rtl/>
          <w:lang w:val="fr-FR" w:eastAsia="fr-FR"/>
        </w:rPr>
        <w:t>لا يجوز</w:t>
      </w:r>
      <w:r w:rsidRPr="001A721D">
        <w:rPr>
          <w:rtl/>
          <w:lang w:val="fr-FR" w:eastAsia="fr-FR"/>
        </w:rPr>
        <w:t xml:space="preserve"> أن تكون هذه العلوم هي الحاكم على القرآن</w:t>
      </w:r>
      <w:r w:rsidRPr="00E46AD2">
        <w:rPr>
          <w:lang w:eastAsia="fr-FR"/>
        </w:rPr>
        <w:t>.</w:t>
      </w:r>
    </w:p>
    <w:p w14:paraId="6B0EDFB8" w14:textId="77777777" w:rsidR="00495592" w:rsidRPr="00E46AD2" w:rsidRDefault="00495592" w:rsidP="001A721D">
      <w:pPr>
        <w:rPr>
          <w:lang w:eastAsia="fr-FR"/>
        </w:rPr>
      </w:pPr>
      <w:r w:rsidRPr="00E46AD2">
        <w:rPr>
          <w:lang w:eastAsia="fr-FR"/>
        </w:rPr>
        <w:t xml:space="preserve">7. </w:t>
      </w:r>
      <w:r w:rsidRPr="00E46AD2">
        <w:rPr>
          <w:rtl/>
          <w:lang w:val="fr-FR" w:eastAsia="fr-FR"/>
        </w:rPr>
        <w:t>التطبيق العملي</w:t>
      </w:r>
      <w:r w:rsidRPr="00E46AD2">
        <w:rPr>
          <w:lang w:eastAsia="fr-FR"/>
        </w:rPr>
        <w:t>:</w:t>
      </w:r>
    </w:p>
    <w:p w14:paraId="34A97681" w14:textId="77777777" w:rsidR="00495592" w:rsidRPr="00E46AD2" w:rsidRDefault="00495592" w:rsidP="009A6CA1">
      <w:pPr>
        <w:pStyle w:val="a9"/>
        <w:numPr>
          <w:ilvl w:val="0"/>
          <w:numId w:val="276"/>
        </w:numPr>
        <w:rPr>
          <w:lang w:eastAsia="fr-FR"/>
        </w:rPr>
      </w:pPr>
      <w:r w:rsidRPr="001A721D">
        <w:rPr>
          <w:b/>
          <w:bCs/>
          <w:rtl/>
          <w:lang w:val="fr-FR" w:eastAsia="fr-FR"/>
        </w:rPr>
        <w:t>القراءة اليومية</w:t>
      </w:r>
      <w:r w:rsidRPr="001A721D">
        <w:rPr>
          <w:b/>
          <w:bCs/>
          <w:lang w:eastAsia="fr-FR"/>
        </w:rPr>
        <w:t>:</w:t>
      </w:r>
      <w:r w:rsidRPr="00E46AD2">
        <w:rPr>
          <w:lang w:eastAsia="fr-FR"/>
        </w:rPr>
        <w:t xml:space="preserve"> </w:t>
      </w:r>
      <w:r w:rsidRPr="001A721D">
        <w:rPr>
          <w:rtl/>
          <w:lang w:val="fr-FR" w:eastAsia="fr-FR"/>
        </w:rPr>
        <w:t>يجب قراءة القرآن الكريم بشكل يومي، مع التدبر والتفكر في آياته</w:t>
      </w:r>
      <w:r w:rsidRPr="00E46AD2">
        <w:rPr>
          <w:lang w:eastAsia="fr-FR"/>
        </w:rPr>
        <w:t>.</w:t>
      </w:r>
    </w:p>
    <w:p w14:paraId="6433F2A0" w14:textId="77777777" w:rsidR="00495592" w:rsidRPr="00E46AD2" w:rsidRDefault="00495592" w:rsidP="009A6CA1">
      <w:pPr>
        <w:pStyle w:val="a9"/>
        <w:numPr>
          <w:ilvl w:val="0"/>
          <w:numId w:val="276"/>
        </w:numPr>
        <w:rPr>
          <w:lang w:eastAsia="fr-FR"/>
        </w:rPr>
      </w:pPr>
      <w:r w:rsidRPr="001A721D">
        <w:rPr>
          <w:b/>
          <w:bCs/>
          <w:rtl/>
          <w:lang w:val="fr-FR" w:eastAsia="fr-FR"/>
        </w:rPr>
        <w:t>التطبيق في الحياة</w:t>
      </w:r>
      <w:r w:rsidRPr="001A721D">
        <w:rPr>
          <w:b/>
          <w:bCs/>
          <w:lang w:eastAsia="fr-FR"/>
        </w:rPr>
        <w:t>:</w:t>
      </w:r>
      <w:r w:rsidRPr="00E46AD2">
        <w:rPr>
          <w:lang w:eastAsia="fr-FR"/>
        </w:rPr>
        <w:t xml:space="preserve"> </w:t>
      </w:r>
      <w:r w:rsidRPr="001A721D">
        <w:rPr>
          <w:rtl/>
          <w:lang w:val="fr-FR" w:eastAsia="fr-FR"/>
        </w:rPr>
        <w:t>يجب تطبيق تعاليم القرآن الكريم في كل جوانب حياتنا: في أقوالنا، وأفعالنا، وعلاقاتنا مع الآخرين</w:t>
      </w:r>
      <w:r w:rsidRPr="00E46AD2">
        <w:rPr>
          <w:lang w:eastAsia="fr-FR"/>
        </w:rPr>
        <w:t>.</w:t>
      </w:r>
    </w:p>
    <w:p w14:paraId="37EFD412" w14:textId="77777777" w:rsidR="00495592" w:rsidRPr="00E46AD2" w:rsidRDefault="00495592" w:rsidP="009A6CA1">
      <w:pPr>
        <w:pStyle w:val="a9"/>
        <w:numPr>
          <w:ilvl w:val="0"/>
          <w:numId w:val="276"/>
        </w:numPr>
        <w:rPr>
          <w:lang w:eastAsia="fr-FR"/>
        </w:rPr>
      </w:pPr>
      <w:r w:rsidRPr="001A721D">
        <w:rPr>
          <w:b/>
          <w:bCs/>
          <w:rtl/>
          <w:lang w:val="fr-FR" w:eastAsia="fr-FR"/>
        </w:rPr>
        <w:t>الحوار والنقاش</w:t>
      </w:r>
      <w:r w:rsidRPr="001A721D">
        <w:rPr>
          <w:b/>
          <w:bCs/>
          <w:lang w:eastAsia="fr-FR"/>
        </w:rPr>
        <w:t>:</w:t>
      </w:r>
      <w:r w:rsidRPr="00E46AD2">
        <w:rPr>
          <w:lang w:eastAsia="fr-FR"/>
        </w:rPr>
        <w:t xml:space="preserve"> </w:t>
      </w:r>
      <w:r w:rsidRPr="001A721D">
        <w:rPr>
          <w:rtl/>
          <w:lang w:val="fr-FR" w:eastAsia="fr-FR"/>
        </w:rPr>
        <w:t>يجب الحوار والنقاش حول معاني القرآن الكريم، وتبادل الأفكار حول كيفية تطبيقه في حياتنا</w:t>
      </w:r>
      <w:r w:rsidRPr="00E46AD2">
        <w:rPr>
          <w:lang w:eastAsia="fr-FR"/>
        </w:rPr>
        <w:t>.</w:t>
      </w:r>
    </w:p>
    <w:p w14:paraId="06A77841" w14:textId="77777777" w:rsidR="00495592" w:rsidRPr="00E46AD2" w:rsidRDefault="00495592" w:rsidP="001A721D">
      <w:pPr>
        <w:rPr>
          <w:lang w:eastAsia="fr-FR"/>
        </w:rPr>
      </w:pPr>
      <w:r w:rsidRPr="00E46AD2">
        <w:rPr>
          <w:lang w:eastAsia="fr-FR"/>
        </w:rPr>
        <w:t xml:space="preserve">8. </w:t>
      </w:r>
      <w:r w:rsidRPr="00E46AD2">
        <w:rPr>
          <w:rtl/>
          <w:lang w:val="fr-FR" w:eastAsia="fr-FR"/>
        </w:rPr>
        <w:t>الانفتاح والتخلص من الأحكام المسبقة</w:t>
      </w:r>
      <w:r w:rsidRPr="00E46AD2">
        <w:rPr>
          <w:lang w:eastAsia="fr-FR"/>
        </w:rPr>
        <w:t>:</w:t>
      </w:r>
    </w:p>
    <w:p w14:paraId="61BD148D" w14:textId="77777777" w:rsidR="00495592" w:rsidRPr="00E46AD2" w:rsidRDefault="00495592" w:rsidP="009A6CA1">
      <w:pPr>
        <w:pStyle w:val="a9"/>
        <w:numPr>
          <w:ilvl w:val="0"/>
          <w:numId w:val="277"/>
        </w:numPr>
        <w:rPr>
          <w:lang w:eastAsia="fr-FR"/>
        </w:rPr>
      </w:pPr>
      <w:r w:rsidRPr="001A721D">
        <w:rPr>
          <w:b/>
          <w:bCs/>
          <w:rtl/>
          <w:lang w:val="fr-FR" w:eastAsia="fr-FR"/>
        </w:rPr>
        <w:t>العقل المنفتح</w:t>
      </w:r>
      <w:r w:rsidRPr="001A721D">
        <w:rPr>
          <w:b/>
          <w:bCs/>
          <w:lang w:eastAsia="fr-FR"/>
        </w:rPr>
        <w:t>:</w:t>
      </w:r>
      <w:r w:rsidRPr="00E46AD2">
        <w:rPr>
          <w:lang w:eastAsia="fr-FR"/>
        </w:rPr>
        <w:t xml:space="preserve"> </w:t>
      </w:r>
      <w:r w:rsidRPr="001A721D">
        <w:rPr>
          <w:rtl/>
          <w:lang w:val="fr-FR" w:eastAsia="fr-FR"/>
        </w:rPr>
        <w:t>يجب التعامل مع القرآن الكريم بعقل منفتح، ودون أحكام مسبقة أو تحيزات</w:t>
      </w:r>
      <w:r w:rsidRPr="00E46AD2">
        <w:rPr>
          <w:lang w:eastAsia="fr-FR"/>
        </w:rPr>
        <w:t>.</w:t>
      </w:r>
    </w:p>
    <w:p w14:paraId="2DCA553E" w14:textId="77777777" w:rsidR="00495592" w:rsidRPr="00E46AD2" w:rsidRDefault="00495592" w:rsidP="009A6CA1">
      <w:pPr>
        <w:pStyle w:val="a9"/>
        <w:numPr>
          <w:ilvl w:val="0"/>
          <w:numId w:val="277"/>
        </w:numPr>
        <w:rPr>
          <w:lang w:eastAsia="fr-FR"/>
        </w:rPr>
      </w:pPr>
      <w:r w:rsidRPr="001A721D">
        <w:rPr>
          <w:b/>
          <w:bCs/>
          <w:rtl/>
          <w:lang w:val="fr-FR" w:eastAsia="fr-FR"/>
        </w:rPr>
        <w:t>التخلص من الخرافات</w:t>
      </w:r>
      <w:r w:rsidRPr="001A721D">
        <w:rPr>
          <w:b/>
          <w:bCs/>
          <w:lang w:eastAsia="fr-FR"/>
        </w:rPr>
        <w:t>:</w:t>
      </w:r>
      <w:r w:rsidRPr="00E46AD2">
        <w:rPr>
          <w:lang w:eastAsia="fr-FR"/>
        </w:rPr>
        <w:t xml:space="preserve"> </w:t>
      </w:r>
      <w:r w:rsidRPr="001A721D">
        <w:rPr>
          <w:rtl/>
          <w:lang w:val="fr-FR" w:eastAsia="fr-FR"/>
        </w:rPr>
        <w:t>يجب التخلص من الخرافات والأساطير التي أُدخلت في الدين عبر التاريخ</w:t>
      </w:r>
      <w:r w:rsidRPr="00E46AD2">
        <w:rPr>
          <w:lang w:eastAsia="fr-FR"/>
        </w:rPr>
        <w:t>.</w:t>
      </w:r>
    </w:p>
    <w:p w14:paraId="4634F434" w14:textId="6834D408" w:rsidR="00495592" w:rsidRPr="00E46AD2" w:rsidRDefault="00495592" w:rsidP="009A6CA1">
      <w:pPr>
        <w:pStyle w:val="a9"/>
        <w:numPr>
          <w:ilvl w:val="0"/>
          <w:numId w:val="277"/>
        </w:numPr>
        <w:rPr>
          <w:lang w:eastAsia="fr-FR"/>
        </w:rPr>
      </w:pPr>
      <w:r w:rsidRPr="001A721D">
        <w:rPr>
          <w:b/>
          <w:bCs/>
          <w:rtl/>
          <w:lang w:val="fr-FR" w:eastAsia="fr-FR"/>
        </w:rPr>
        <w:t>التدبر اجتهاد بشري</w:t>
      </w:r>
      <w:r w:rsidRPr="00E46AD2">
        <w:rPr>
          <w:lang w:eastAsia="fr-FR"/>
        </w:rPr>
        <w:t xml:space="preserve">: </w:t>
      </w:r>
      <w:r w:rsidRPr="001A721D">
        <w:rPr>
          <w:rtl/>
          <w:lang w:val="fr-FR" w:eastAsia="fr-FR"/>
        </w:rPr>
        <w:t>التدبر هو محاولة فهم</w:t>
      </w:r>
      <w:r w:rsidR="00ED70E0" w:rsidRPr="001A721D">
        <w:rPr>
          <w:rtl/>
          <w:lang w:val="fr-FR" w:eastAsia="fr-FR"/>
        </w:rPr>
        <w:t>،</w:t>
      </w:r>
      <w:r w:rsidRPr="001A721D">
        <w:rPr>
          <w:rtl/>
          <w:lang w:val="fr-FR" w:eastAsia="fr-FR"/>
        </w:rPr>
        <w:t xml:space="preserve"> وهو اجتهاد بشري</w:t>
      </w:r>
      <w:r w:rsidR="00ED70E0" w:rsidRPr="001A721D">
        <w:rPr>
          <w:rtl/>
          <w:lang w:val="fr-FR" w:eastAsia="fr-FR"/>
        </w:rPr>
        <w:t>،</w:t>
      </w:r>
      <w:r w:rsidRPr="001A721D">
        <w:rPr>
          <w:rtl/>
          <w:lang w:val="fr-FR" w:eastAsia="fr-FR"/>
        </w:rPr>
        <w:t xml:space="preserve"> قد يصيب ويخطئ</w:t>
      </w:r>
      <w:r w:rsidRPr="00E46AD2">
        <w:rPr>
          <w:lang w:eastAsia="fr-FR"/>
        </w:rPr>
        <w:t>.</w:t>
      </w:r>
    </w:p>
    <w:p w14:paraId="78895012" w14:textId="77777777" w:rsidR="00495592" w:rsidRPr="00E46AD2" w:rsidRDefault="00495592" w:rsidP="001A721D">
      <w:pPr>
        <w:rPr>
          <w:lang w:eastAsia="fr-FR"/>
        </w:rPr>
      </w:pPr>
      <w:r w:rsidRPr="00E46AD2">
        <w:rPr>
          <w:rtl/>
          <w:lang w:val="fr-FR" w:eastAsia="fr-FR"/>
        </w:rPr>
        <w:t>الخلاصة</w:t>
      </w:r>
      <w:r w:rsidRPr="00E46AD2">
        <w:rPr>
          <w:lang w:eastAsia="fr-FR"/>
        </w:rPr>
        <w:t>:</w:t>
      </w:r>
    </w:p>
    <w:p w14:paraId="46D1B2EE" w14:textId="77777777" w:rsidR="00495592" w:rsidRPr="00E46AD2" w:rsidRDefault="00495592" w:rsidP="001A721D">
      <w:pPr>
        <w:rPr>
          <w:lang w:eastAsia="fr-FR"/>
        </w:rPr>
      </w:pPr>
      <w:r w:rsidRPr="00E46AD2">
        <w:rPr>
          <w:rtl/>
          <w:lang w:val="fr-FR" w:eastAsia="fr-FR"/>
        </w:rPr>
        <w:t>إن تدبر القرآن الكريم هو رحلة مستمرة، تتطلب منا أن نجمع بين العقل والقلب، وبين العلم والإيمان، وبين الأصالة والمعاصرة. تتطلب منا أن نتحرر من التأثيرات التاريخية، وأن نعتمد على المنهج العلمي، وأن نطبق تعاليم القرآن في حياتنا. وبذلك، يمكننا أن نفهم القرآن فهمًا صحيحًا، وأن نجعله نورًا وهدى لنا في الدنيا والآخرة</w:t>
      </w:r>
      <w:r w:rsidRPr="00E46AD2">
        <w:rPr>
          <w:lang w:eastAsia="fr-FR"/>
        </w:rPr>
        <w:t>.</w:t>
      </w:r>
    </w:p>
    <w:p w14:paraId="2ADE3443" w14:textId="77777777" w:rsidR="00495592" w:rsidRPr="00E46AD2" w:rsidRDefault="00495592" w:rsidP="001A721D">
      <w:pPr>
        <w:rPr>
          <w:rtl/>
          <w:lang w:eastAsia="fr-FR"/>
        </w:rPr>
      </w:pPr>
    </w:p>
    <w:p w14:paraId="753CECEB" w14:textId="54AC33C8" w:rsidR="00525CFB" w:rsidRPr="00E46AD2" w:rsidRDefault="00525CFB" w:rsidP="008A0417">
      <w:pPr>
        <w:pStyle w:val="1"/>
      </w:pPr>
      <w:bookmarkStart w:id="97" w:name="_Toc192269162"/>
      <w:bookmarkStart w:id="98" w:name="_Toc199407072"/>
      <w:r w:rsidRPr="00E46AD2">
        <w:rPr>
          <w:rtl/>
        </w:rPr>
        <w:t>جوهر القرآن الكريم: المعادلات والفئات والأسماء الحسنى</w:t>
      </w:r>
      <w:bookmarkEnd w:id="97"/>
      <w:bookmarkEnd w:id="98"/>
    </w:p>
    <w:p w14:paraId="3D59E39D" w14:textId="77777777" w:rsidR="00525CFB" w:rsidRPr="00E46AD2" w:rsidRDefault="00525CFB" w:rsidP="001A721D">
      <w:pPr>
        <w:rPr>
          <w:lang w:eastAsia="fr-FR"/>
        </w:rPr>
      </w:pPr>
      <w:r w:rsidRPr="00E46AD2">
        <w:rPr>
          <w:rtl/>
          <w:lang w:val="fr-FR" w:eastAsia="fr-FR"/>
        </w:rPr>
        <w:t>مقدمة</w:t>
      </w:r>
      <w:r w:rsidRPr="00E46AD2">
        <w:rPr>
          <w:lang w:eastAsia="fr-FR"/>
        </w:rPr>
        <w:t>:</w:t>
      </w:r>
    </w:p>
    <w:p w14:paraId="3C7DDBC5" w14:textId="33226809" w:rsidR="00525CFB" w:rsidRPr="00E46AD2" w:rsidRDefault="00525CFB" w:rsidP="001A721D">
      <w:pPr>
        <w:rPr>
          <w:lang w:eastAsia="fr-FR"/>
        </w:rPr>
      </w:pPr>
      <w:r w:rsidRPr="00E46AD2">
        <w:rPr>
          <w:rtl/>
          <w:lang w:val="fr-FR" w:eastAsia="fr-FR"/>
        </w:rPr>
        <w:t xml:space="preserve">القرآن الكريم هو كتاب الله الخالد، </w:t>
      </w:r>
      <w:r w:rsidR="005B6FB5" w:rsidRPr="00E46AD2">
        <w:rPr>
          <w:rtl/>
          <w:lang w:val="fr-FR" w:eastAsia="fr-FR"/>
        </w:rPr>
        <w:t>ومعجزاته</w:t>
      </w:r>
      <w:r w:rsidRPr="00E46AD2">
        <w:rPr>
          <w:rtl/>
          <w:lang w:val="fr-FR" w:eastAsia="fr-FR"/>
        </w:rPr>
        <w:t xml:space="preserve"> الباقية، ودستور المسلمين، ومنهج حياتهم. هو كتاب هداية وإرشاد، ونور وبرهان، يهدي للتي هي أقوم، ويخرج الناس من الظلمات إلى النور. ولكن، كيف يمكننا أن نفهم هذا الكتاب العظيم، وأن نستخرج كنوزه، وأن نطبق تعاليمه في حياتنا؟</w:t>
      </w:r>
    </w:p>
    <w:p w14:paraId="4364F752" w14:textId="1615080D" w:rsidR="00525CFB" w:rsidRPr="00E46AD2" w:rsidRDefault="00525CFB" w:rsidP="001A721D">
      <w:pPr>
        <w:rPr>
          <w:lang w:eastAsia="fr-FR"/>
        </w:rPr>
      </w:pPr>
      <w:r w:rsidRPr="00E46AD2">
        <w:rPr>
          <w:rtl/>
          <w:lang w:val="fr-FR" w:eastAsia="fr-FR"/>
        </w:rPr>
        <w:t xml:space="preserve">في هذه </w:t>
      </w:r>
      <w:r w:rsidR="0098088B" w:rsidRPr="00E46AD2">
        <w:rPr>
          <w:rtl/>
          <w:lang w:val="fr-FR" w:eastAsia="fr-FR"/>
        </w:rPr>
        <w:t>المحتوى</w:t>
      </w:r>
      <w:r w:rsidRPr="00E46AD2">
        <w:rPr>
          <w:rtl/>
          <w:lang w:val="fr-FR" w:eastAsia="fr-FR"/>
        </w:rPr>
        <w:t>، نقدم رؤية موجزة لجوهر القرآن الكريم، من خلال التركيز على ثلاثة عناصر رئيسية تشكل، في رأينا، العمود الفقري للرسالة القرآنية: المعادلات الإلهية، والفئات الإيمانية، والأسماء الحسنى الوظيفية</w:t>
      </w:r>
      <w:r w:rsidRPr="00E46AD2">
        <w:rPr>
          <w:lang w:eastAsia="fr-FR"/>
        </w:rPr>
        <w:t>.</w:t>
      </w:r>
    </w:p>
    <w:p w14:paraId="1370EE11" w14:textId="48465AA3" w:rsidR="00525CFB" w:rsidRPr="00E46AD2" w:rsidRDefault="00525CFB" w:rsidP="001A721D">
      <w:pPr>
        <w:rPr>
          <w:lang w:eastAsia="fr-FR"/>
        </w:rPr>
      </w:pPr>
      <w:r w:rsidRPr="00E46AD2">
        <w:rPr>
          <w:lang w:eastAsia="fr-FR"/>
        </w:rPr>
        <w:t xml:space="preserve">1. </w:t>
      </w:r>
      <w:r w:rsidRPr="00E46AD2">
        <w:rPr>
          <w:rtl/>
          <w:lang w:val="fr-FR" w:eastAsia="fr-FR"/>
        </w:rPr>
        <w:t xml:space="preserve">المعادلات الإلهية </w:t>
      </w:r>
      <w:r w:rsidR="0064321B">
        <w:rPr>
          <w:rtl/>
          <w:lang w:val="fr-FR" w:eastAsia="fr-FR"/>
        </w:rPr>
        <w:t>"</w:t>
      </w:r>
      <w:r w:rsidRPr="00E46AD2">
        <w:rPr>
          <w:rtl/>
          <w:lang w:val="fr-FR" w:eastAsia="fr-FR"/>
        </w:rPr>
        <w:t>السنن الكونية والاجتماعية</w:t>
      </w:r>
      <w:r w:rsidR="0064321B">
        <w:rPr>
          <w:rtl/>
          <w:lang w:val="fr-FR" w:eastAsia="fr-FR"/>
        </w:rPr>
        <w:t>"</w:t>
      </w:r>
      <w:r w:rsidRPr="00E46AD2">
        <w:rPr>
          <w:lang w:eastAsia="fr-FR"/>
        </w:rPr>
        <w:t>:</w:t>
      </w:r>
    </w:p>
    <w:p w14:paraId="6E69BD84" w14:textId="77777777" w:rsidR="00525CFB" w:rsidRPr="00E46AD2" w:rsidRDefault="00525CFB" w:rsidP="009A6CA1">
      <w:pPr>
        <w:pStyle w:val="a9"/>
        <w:numPr>
          <w:ilvl w:val="0"/>
          <w:numId w:val="262"/>
        </w:numPr>
        <w:rPr>
          <w:lang w:eastAsia="fr-FR"/>
        </w:rPr>
      </w:pPr>
      <w:r w:rsidRPr="001A721D">
        <w:rPr>
          <w:b/>
          <w:bCs/>
          <w:rtl/>
          <w:lang w:val="fr-FR" w:eastAsia="fr-FR"/>
        </w:rPr>
        <w:t>تعريف المعادلات</w:t>
      </w:r>
      <w:r w:rsidRPr="001A721D">
        <w:rPr>
          <w:b/>
          <w:bCs/>
          <w:lang w:eastAsia="fr-FR"/>
        </w:rPr>
        <w:t>:</w:t>
      </w:r>
      <w:r w:rsidRPr="00E46AD2">
        <w:rPr>
          <w:lang w:eastAsia="fr-FR"/>
        </w:rPr>
        <w:t xml:space="preserve"> </w:t>
      </w:r>
      <w:r w:rsidRPr="001A721D">
        <w:rPr>
          <w:rtl/>
          <w:lang w:val="fr-FR" w:eastAsia="fr-FR"/>
        </w:rPr>
        <w:t>المعادلات الإلهية هي السنن والقوانين الثابتة التي أودعها الله تعالى في الكون والحياة، والتي تحكم حركة الوجود، ومسيرة الإنسان. هذه المعادلات ليست معادلات رياضية بالمعنى الحرفي، بل هي علاقات سببية بين الأفعال والنتائج، والأقوال والآثار</w:t>
      </w:r>
      <w:r w:rsidRPr="00E46AD2">
        <w:rPr>
          <w:lang w:eastAsia="fr-FR"/>
        </w:rPr>
        <w:t>.</w:t>
      </w:r>
    </w:p>
    <w:p w14:paraId="69986BC2" w14:textId="77777777" w:rsidR="00525CFB" w:rsidRPr="00E46AD2" w:rsidRDefault="00525CFB" w:rsidP="009A6CA1">
      <w:pPr>
        <w:pStyle w:val="a9"/>
        <w:numPr>
          <w:ilvl w:val="0"/>
          <w:numId w:val="262"/>
        </w:numPr>
        <w:rPr>
          <w:lang w:eastAsia="fr-FR"/>
        </w:rPr>
      </w:pPr>
      <w:r w:rsidRPr="001A721D">
        <w:rPr>
          <w:b/>
          <w:bCs/>
          <w:rtl/>
          <w:lang w:val="fr-FR" w:eastAsia="fr-FR"/>
        </w:rPr>
        <w:t>أهمية فهم المعادلات</w:t>
      </w:r>
      <w:r w:rsidRPr="001A721D">
        <w:rPr>
          <w:b/>
          <w:bCs/>
          <w:lang w:eastAsia="fr-FR"/>
        </w:rPr>
        <w:t>:</w:t>
      </w:r>
      <w:r w:rsidRPr="00E46AD2">
        <w:rPr>
          <w:lang w:eastAsia="fr-FR"/>
        </w:rPr>
        <w:t xml:space="preserve"> </w:t>
      </w:r>
      <w:r w:rsidRPr="001A721D">
        <w:rPr>
          <w:rtl/>
          <w:lang w:val="fr-FR" w:eastAsia="fr-FR"/>
        </w:rPr>
        <w:t>فهم هذه المعادلات يساعدنا على فهم حكمة الله تعالى في خلقه، وعلى توقع نتائج أفعالنا، وعلى اتخاذ القرارات الصحيحة في حياتنا</w:t>
      </w:r>
      <w:r w:rsidRPr="00E46AD2">
        <w:rPr>
          <w:lang w:eastAsia="fr-FR"/>
        </w:rPr>
        <w:t>.</w:t>
      </w:r>
    </w:p>
    <w:p w14:paraId="176AE698" w14:textId="77777777" w:rsidR="00525CFB" w:rsidRPr="00E46AD2" w:rsidRDefault="00525CFB" w:rsidP="009A6CA1">
      <w:pPr>
        <w:pStyle w:val="a9"/>
        <w:numPr>
          <w:ilvl w:val="0"/>
          <w:numId w:val="262"/>
        </w:numPr>
        <w:rPr>
          <w:lang w:eastAsia="fr-FR"/>
        </w:rPr>
      </w:pPr>
      <w:r w:rsidRPr="001A721D">
        <w:rPr>
          <w:rtl/>
          <w:lang w:val="fr-FR" w:eastAsia="fr-FR"/>
        </w:rPr>
        <w:t>أمثلة من القرآن</w:t>
      </w:r>
      <w:r w:rsidRPr="00E46AD2">
        <w:rPr>
          <w:lang w:eastAsia="fr-FR"/>
        </w:rPr>
        <w:t>:</w:t>
      </w:r>
    </w:p>
    <w:p w14:paraId="7B1D0505" w14:textId="57FA46ED" w:rsidR="00525CFB" w:rsidRPr="00E46AD2" w:rsidRDefault="00525CFB" w:rsidP="009A6CA1">
      <w:pPr>
        <w:pStyle w:val="a9"/>
        <w:numPr>
          <w:ilvl w:val="1"/>
          <w:numId w:val="262"/>
        </w:numPr>
        <w:rPr>
          <w:lang w:eastAsia="fr-FR"/>
        </w:rPr>
      </w:pPr>
      <w:r w:rsidRPr="001A721D">
        <w:rPr>
          <w:rtl/>
          <w:lang w:val="fr-FR" w:eastAsia="fr-FR"/>
        </w:rPr>
        <w:t xml:space="preserve">{وَمَن يَتَّقِ اللَّهَ يَجْعَل لَّهُ مَخْرَجًا </w:t>
      </w:r>
      <w:r w:rsidR="00431F15" w:rsidRPr="001A721D">
        <w:rPr>
          <w:rtl/>
          <w:lang w:val="fr-FR" w:eastAsia="fr-FR"/>
        </w:rPr>
        <w:t xml:space="preserve"> </w:t>
      </w:r>
      <w:r w:rsidRPr="001A721D">
        <w:rPr>
          <w:rtl/>
          <w:lang w:val="fr-FR" w:eastAsia="fr-FR"/>
        </w:rPr>
        <w:t xml:space="preserve"> وَيَرْزُقْهُ مِنْ حَيْثُ لَا يَحْتَسِبُ} [الطلاق: 2-3]. </w:t>
      </w:r>
      <w:r w:rsidR="0064321B">
        <w:rPr>
          <w:rtl/>
          <w:lang w:val="fr-FR" w:eastAsia="fr-FR"/>
        </w:rPr>
        <w:t>"</w:t>
      </w:r>
      <w:r w:rsidRPr="001A721D">
        <w:rPr>
          <w:rtl/>
          <w:lang w:val="fr-FR" w:eastAsia="fr-FR"/>
        </w:rPr>
        <w:t>معادلة التقوى والرزق</w:t>
      </w:r>
      <w:r w:rsidR="0064321B">
        <w:rPr>
          <w:rtl/>
          <w:lang w:val="fr-FR" w:eastAsia="fr-FR"/>
        </w:rPr>
        <w:t>"</w:t>
      </w:r>
      <w:r w:rsidRPr="00E46AD2">
        <w:rPr>
          <w:lang w:eastAsia="fr-FR"/>
        </w:rPr>
        <w:t>.</w:t>
      </w:r>
    </w:p>
    <w:p w14:paraId="23568CAD" w14:textId="3ED62FCE" w:rsidR="00525CFB" w:rsidRPr="00E46AD2" w:rsidRDefault="00525CFB" w:rsidP="009A6CA1">
      <w:pPr>
        <w:pStyle w:val="a9"/>
        <w:numPr>
          <w:ilvl w:val="1"/>
          <w:numId w:val="262"/>
        </w:numPr>
        <w:rPr>
          <w:lang w:eastAsia="fr-FR"/>
        </w:rPr>
      </w:pPr>
      <w:r w:rsidRPr="001A721D">
        <w:rPr>
          <w:rtl/>
          <w:lang w:val="fr-FR" w:eastAsia="fr-FR"/>
        </w:rPr>
        <w:t xml:space="preserve">{إِنَّ اللَّهَ لَا يُغَيِّرُ مَا بِقَوْمٍ حَتَّىٰ يُغَيِّرُوا مَا بِأَنفُسِهِمْ} [الرعد: 11]. </w:t>
      </w:r>
      <w:r w:rsidR="0064321B">
        <w:rPr>
          <w:rtl/>
          <w:lang w:val="fr-FR" w:eastAsia="fr-FR"/>
        </w:rPr>
        <w:t>"</w:t>
      </w:r>
      <w:r w:rsidRPr="001A721D">
        <w:rPr>
          <w:rtl/>
          <w:lang w:val="fr-FR" w:eastAsia="fr-FR"/>
        </w:rPr>
        <w:t>معادلة التغيير</w:t>
      </w:r>
      <w:r w:rsidR="0064321B">
        <w:rPr>
          <w:rtl/>
          <w:lang w:val="fr-FR" w:eastAsia="fr-FR"/>
        </w:rPr>
        <w:t>"</w:t>
      </w:r>
      <w:r w:rsidRPr="00E46AD2">
        <w:rPr>
          <w:lang w:eastAsia="fr-FR"/>
        </w:rPr>
        <w:t>.</w:t>
      </w:r>
    </w:p>
    <w:p w14:paraId="4A5F8610" w14:textId="7F41FD00" w:rsidR="00525CFB" w:rsidRPr="00E46AD2" w:rsidRDefault="00525CFB" w:rsidP="009A6CA1">
      <w:pPr>
        <w:pStyle w:val="a9"/>
        <w:numPr>
          <w:ilvl w:val="1"/>
          <w:numId w:val="262"/>
        </w:numPr>
        <w:rPr>
          <w:lang w:eastAsia="fr-FR"/>
        </w:rPr>
      </w:pPr>
      <w:r w:rsidRPr="001A721D">
        <w:rPr>
          <w:rtl/>
          <w:lang w:val="fr-FR" w:eastAsia="fr-FR"/>
        </w:rPr>
        <w:t xml:space="preserve">{هَلْ جَزَاءُ الْإِحْسَانِ إِلَّا الْإِحْسَانُ} [الرحمن: 60]. </w:t>
      </w:r>
      <w:r w:rsidR="0064321B">
        <w:rPr>
          <w:rtl/>
          <w:lang w:val="fr-FR" w:eastAsia="fr-FR"/>
        </w:rPr>
        <w:t>"</w:t>
      </w:r>
      <w:r w:rsidRPr="001A721D">
        <w:rPr>
          <w:rtl/>
          <w:lang w:val="fr-FR" w:eastAsia="fr-FR"/>
        </w:rPr>
        <w:t>معادلة الإحسان</w:t>
      </w:r>
      <w:r w:rsidR="0064321B">
        <w:rPr>
          <w:rtl/>
          <w:lang w:val="fr-FR" w:eastAsia="fr-FR"/>
        </w:rPr>
        <w:t>"</w:t>
      </w:r>
      <w:r w:rsidRPr="00E46AD2">
        <w:rPr>
          <w:lang w:eastAsia="fr-FR"/>
        </w:rPr>
        <w:t>.</w:t>
      </w:r>
    </w:p>
    <w:p w14:paraId="4DA6FD03" w14:textId="3FDC9EDE" w:rsidR="00525CFB" w:rsidRPr="00E46AD2" w:rsidRDefault="00525CFB" w:rsidP="009A6CA1">
      <w:pPr>
        <w:pStyle w:val="a9"/>
        <w:numPr>
          <w:ilvl w:val="1"/>
          <w:numId w:val="262"/>
        </w:numPr>
        <w:rPr>
          <w:lang w:eastAsia="fr-FR"/>
        </w:rPr>
      </w:pPr>
      <w:r w:rsidRPr="001A721D">
        <w:rPr>
          <w:rtl/>
          <w:lang w:val="fr-FR" w:eastAsia="fr-FR"/>
        </w:rPr>
        <w:t xml:space="preserve">{فَمَن يَعْمَلْ مِثْقَالَ ذَرَّةٍ خَيْرًا يَرَهُ </w:t>
      </w:r>
      <w:r w:rsidR="00431F15" w:rsidRPr="001A721D">
        <w:rPr>
          <w:rtl/>
          <w:lang w:val="fr-FR" w:eastAsia="fr-FR"/>
        </w:rPr>
        <w:t xml:space="preserve"> </w:t>
      </w:r>
      <w:r w:rsidRPr="001A721D">
        <w:rPr>
          <w:rtl/>
          <w:lang w:val="fr-FR" w:eastAsia="fr-FR"/>
        </w:rPr>
        <w:t xml:space="preserve"> وَمَن يَعْمَلْ مِثْقَالَ ذَرَّةٍ شَرًّا يَرَهُ} [الزلزلة: 7-8]. </w:t>
      </w:r>
      <w:r w:rsidR="0064321B">
        <w:rPr>
          <w:rtl/>
          <w:lang w:val="fr-FR" w:eastAsia="fr-FR"/>
        </w:rPr>
        <w:t>"</w:t>
      </w:r>
      <w:r w:rsidRPr="001A721D">
        <w:rPr>
          <w:rtl/>
          <w:lang w:val="fr-FR" w:eastAsia="fr-FR"/>
        </w:rPr>
        <w:t>معادلة الجزاء</w:t>
      </w:r>
      <w:r w:rsidR="0064321B">
        <w:rPr>
          <w:rtl/>
          <w:lang w:val="fr-FR" w:eastAsia="fr-FR"/>
        </w:rPr>
        <w:t>"</w:t>
      </w:r>
      <w:r w:rsidRPr="00E46AD2">
        <w:rPr>
          <w:lang w:eastAsia="fr-FR"/>
        </w:rPr>
        <w:t>.</w:t>
      </w:r>
    </w:p>
    <w:p w14:paraId="1A4536D5" w14:textId="370505AF" w:rsidR="00525CFB" w:rsidRPr="00E46AD2" w:rsidRDefault="00525CFB" w:rsidP="009A6CA1">
      <w:pPr>
        <w:pStyle w:val="a9"/>
        <w:numPr>
          <w:ilvl w:val="1"/>
          <w:numId w:val="262"/>
        </w:numPr>
        <w:rPr>
          <w:lang w:eastAsia="fr-FR"/>
        </w:rPr>
      </w:pPr>
      <w:r w:rsidRPr="001A721D">
        <w:rPr>
          <w:rtl/>
          <w:lang w:val="fr-FR" w:eastAsia="fr-FR"/>
        </w:rPr>
        <w:t xml:space="preserve">{ادْعُونِي أَسْتَجِبْ لَكُمْ} [غافر: 60]. </w:t>
      </w:r>
      <w:r w:rsidR="0064321B">
        <w:rPr>
          <w:rtl/>
          <w:lang w:val="fr-FR" w:eastAsia="fr-FR"/>
        </w:rPr>
        <w:t>"</w:t>
      </w:r>
      <w:r w:rsidRPr="001A721D">
        <w:rPr>
          <w:rtl/>
          <w:lang w:val="fr-FR" w:eastAsia="fr-FR"/>
        </w:rPr>
        <w:t>معادلة الدعاء</w:t>
      </w:r>
      <w:r w:rsidR="0064321B">
        <w:rPr>
          <w:rtl/>
          <w:lang w:val="fr-FR" w:eastAsia="fr-FR"/>
        </w:rPr>
        <w:t>"</w:t>
      </w:r>
      <w:r w:rsidRPr="00E46AD2">
        <w:rPr>
          <w:lang w:eastAsia="fr-FR"/>
        </w:rPr>
        <w:t>.</w:t>
      </w:r>
    </w:p>
    <w:p w14:paraId="6C553B94" w14:textId="643ED0A8" w:rsidR="00525CFB" w:rsidRPr="00E46AD2" w:rsidRDefault="00525CFB" w:rsidP="009A6CA1">
      <w:pPr>
        <w:pStyle w:val="a9"/>
        <w:numPr>
          <w:ilvl w:val="1"/>
          <w:numId w:val="262"/>
        </w:numPr>
        <w:rPr>
          <w:lang w:eastAsia="fr-FR"/>
        </w:rPr>
      </w:pPr>
      <w:r w:rsidRPr="001A721D">
        <w:rPr>
          <w:rtl/>
          <w:lang w:val="fr-FR" w:eastAsia="fr-FR"/>
        </w:rPr>
        <w:t xml:space="preserve">{لَئِن شَكَرْتُمْ لَأَزِيدَنَّكُمْ} [إبراهيم: 7]. </w:t>
      </w:r>
      <w:r w:rsidR="0064321B">
        <w:rPr>
          <w:rtl/>
          <w:lang w:val="fr-FR" w:eastAsia="fr-FR"/>
        </w:rPr>
        <w:t>"</w:t>
      </w:r>
      <w:r w:rsidRPr="001A721D">
        <w:rPr>
          <w:rtl/>
          <w:lang w:val="fr-FR" w:eastAsia="fr-FR"/>
        </w:rPr>
        <w:t>معادلة الشكر</w:t>
      </w:r>
      <w:r w:rsidR="0064321B">
        <w:rPr>
          <w:rtl/>
          <w:lang w:val="fr-FR" w:eastAsia="fr-FR"/>
        </w:rPr>
        <w:t>"</w:t>
      </w:r>
      <w:r w:rsidRPr="00E46AD2">
        <w:rPr>
          <w:lang w:eastAsia="fr-FR"/>
        </w:rPr>
        <w:t>.</w:t>
      </w:r>
    </w:p>
    <w:p w14:paraId="1CDB916E" w14:textId="77777777" w:rsidR="00525CFB" w:rsidRPr="00E46AD2" w:rsidRDefault="00525CFB" w:rsidP="009A6CA1">
      <w:pPr>
        <w:pStyle w:val="a9"/>
        <w:numPr>
          <w:ilvl w:val="0"/>
          <w:numId w:val="262"/>
        </w:numPr>
        <w:rPr>
          <w:lang w:eastAsia="fr-FR"/>
        </w:rPr>
      </w:pPr>
      <w:r w:rsidRPr="001A721D">
        <w:rPr>
          <w:b/>
          <w:bCs/>
          <w:rtl/>
          <w:lang w:val="fr-FR" w:eastAsia="fr-FR"/>
        </w:rPr>
        <w:t>تطبيق المعادلات</w:t>
      </w:r>
      <w:r w:rsidRPr="001A721D">
        <w:rPr>
          <w:b/>
          <w:bCs/>
          <w:lang w:eastAsia="fr-FR"/>
        </w:rPr>
        <w:t>:</w:t>
      </w:r>
      <w:r w:rsidRPr="00E46AD2">
        <w:rPr>
          <w:lang w:eastAsia="fr-FR"/>
        </w:rPr>
        <w:t xml:space="preserve"> </w:t>
      </w:r>
      <w:r w:rsidRPr="001A721D">
        <w:rPr>
          <w:rtl/>
          <w:lang w:val="fr-FR" w:eastAsia="fr-FR"/>
        </w:rPr>
        <w:t>يمكننا تطبيق هذه المعادلات في حياتنا اليومية، من خلال</w:t>
      </w:r>
      <w:r w:rsidRPr="00E46AD2">
        <w:rPr>
          <w:lang w:eastAsia="fr-FR"/>
        </w:rPr>
        <w:t>:</w:t>
      </w:r>
    </w:p>
    <w:p w14:paraId="2E66FBC2" w14:textId="77777777" w:rsidR="00525CFB" w:rsidRPr="00E46AD2" w:rsidRDefault="00525CFB" w:rsidP="009A6CA1">
      <w:pPr>
        <w:pStyle w:val="a9"/>
        <w:numPr>
          <w:ilvl w:val="1"/>
          <w:numId w:val="262"/>
        </w:numPr>
        <w:rPr>
          <w:lang w:eastAsia="fr-FR"/>
        </w:rPr>
      </w:pPr>
      <w:r w:rsidRPr="001A721D">
        <w:rPr>
          <w:rtl/>
          <w:lang w:val="fr-FR" w:eastAsia="fr-FR"/>
        </w:rPr>
        <w:t>السعي إلى تحقيق أسباب النجاح والفلاح، وتجنب أسباب الفشل والخسران</w:t>
      </w:r>
      <w:r w:rsidRPr="00E46AD2">
        <w:rPr>
          <w:lang w:eastAsia="fr-FR"/>
        </w:rPr>
        <w:t>.</w:t>
      </w:r>
    </w:p>
    <w:p w14:paraId="3FD5104D" w14:textId="77777777" w:rsidR="00525CFB" w:rsidRPr="00E46AD2" w:rsidRDefault="00525CFB" w:rsidP="009A6CA1">
      <w:pPr>
        <w:pStyle w:val="a9"/>
        <w:numPr>
          <w:ilvl w:val="1"/>
          <w:numId w:val="262"/>
        </w:numPr>
        <w:rPr>
          <w:lang w:eastAsia="fr-FR"/>
        </w:rPr>
      </w:pPr>
      <w:r w:rsidRPr="001A721D">
        <w:rPr>
          <w:rtl/>
          <w:lang w:val="fr-FR" w:eastAsia="fr-FR"/>
        </w:rPr>
        <w:t>التوكل على الله تعالى، والأخذ بالأسباب</w:t>
      </w:r>
      <w:r w:rsidRPr="00E46AD2">
        <w:rPr>
          <w:lang w:eastAsia="fr-FR"/>
        </w:rPr>
        <w:t>.</w:t>
      </w:r>
    </w:p>
    <w:p w14:paraId="6BDF371B" w14:textId="77777777" w:rsidR="00525CFB" w:rsidRPr="00E46AD2" w:rsidRDefault="00525CFB" w:rsidP="009A6CA1">
      <w:pPr>
        <w:pStyle w:val="a9"/>
        <w:numPr>
          <w:ilvl w:val="1"/>
          <w:numId w:val="262"/>
        </w:numPr>
        <w:rPr>
          <w:lang w:eastAsia="fr-FR"/>
        </w:rPr>
      </w:pPr>
      <w:r w:rsidRPr="001A721D">
        <w:rPr>
          <w:rtl/>
          <w:lang w:val="fr-FR" w:eastAsia="fr-FR"/>
        </w:rPr>
        <w:t>الصبر على البلاء، والشكر على النعماء</w:t>
      </w:r>
      <w:r w:rsidRPr="00E46AD2">
        <w:rPr>
          <w:lang w:eastAsia="fr-FR"/>
        </w:rPr>
        <w:t>.</w:t>
      </w:r>
    </w:p>
    <w:p w14:paraId="6D51FE8B" w14:textId="65477234" w:rsidR="00525CFB" w:rsidRPr="00E46AD2" w:rsidRDefault="00525CFB" w:rsidP="001A721D">
      <w:pPr>
        <w:rPr>
          <w:lang w:eastAsia="fr-FR"/>
        </w:rPr>
      </w:pPr>
      <w:r w:rsidRPr="00E46AD2">
        <w:rPr>
          <w:lang w:eastAsia="fr-FR"/>
        </w:rPr>
        <w:t xml:space="preserve">2. </w:t>
      </w:r>
      <w:r w:rsidRPr="00E46AD2">
        <w:rPr>
          <w:rtl/>
          <w:lang w:val="fr-FR" w:eastAsia="fr-FR"/>
        </w:rPr>
        <w:t xml:space="preserve">الفئات الإيمانية </w:t>
      </w:r>
      <w:r w:rsidR="0064321B">
        <w:rPr>
          <w:rtl/>
          <w:lang w:val="fr-FR" w:eastAsia="fr-FR"/>
        </w:rPr>
        <w:t>"</w:t>
      </w:r>
      <w:r w:rsidRPr="00E46AD2">
        <w:rPr>
          <w:rtl/>
          <w:lang w:val="fr-FR" w:eastAsia="fr-FR"/>
        </w:rPr>
        <w:t>أصناف البشر في القرآن</w:t>
      </w:r>
      <w:r w:rsidR="0064321B">
        <w:rPr>
          <w:rtl/>
          <w:lang w:val="fr-FR" w:eastAsia="fr-FR"/>
        </w:rPr>
        <w:t>"</w:t>
      </w:r>
      <w:r w:rsidRPr="00E46AD2">
        <w:rPr>
          <w:lang w:eastAsia="fr-FR"/>
        </w:rPr>
        <w:t>:</w:t>
      </w:r>
    </w:p>
    <w:p w14:paraId="7D9EFE86" w14:textId="77777777" w:rsidR="00525CFB" w:rsidRPr="00E46AD2" w:rsidRDefault="00525CFB" w:rsidP="009A6CA1">
      <w:pPr>
        <w:pStyle w:val="a9"/>
        <w:numPr>
          <w:ilvl w:val="0"/>
          <w:numId w:val="263"/>
        </w:numPr>
        <w:rPr>
          <w:lang w:eastAsia="fr-FR"/>
        </w:rPr>
      </w:pPr>
      <w:r w:rsidRPr="001A721D">
        <w:rPr>
          <w:b/>
          <w:bCs/>
          <w:rtl/>
          <w:lang w:val="fr-FR" w:eastAsia="fr-FR"/>
        </w:rPr>
        <w:t>تعريف الفئات</w:t>
      </w:r>
      <w:r w:rsidRPr="001A721D">
        <w:rPr>
          <w:b/>
          <w:bCs/>
          <w:lang w:eastAsia="fr-FR"/>
        </w:rPr>
        <w:t>:</w:t>
      </w:r>
      <w:r w:rsidRPr="00E46AD2">
        <w:rPr>
          <w:lang w:eastAsia="fr-FR"/>
        </w:rPr>
        <w:t xml:space="preserve"> </w:t>
      </w:r>
      <w:r w:rsidRPr="001A721D">
        <w:rPr>
          <w:rtl/>
          <w:lang w:val="fr-FR" w:eastAsia="fr-FR"/>
        </w:rPr>
        <w:t>الفئات الإيمانية هي الأصناف المختلفة من البشر التي ذكرها الله تعالى في القرآن الكريم، مع بيان صفات كل فئة، ومصيرها في الآخرة</w:t>
      </w:r>
      <w:r w:rsidRPr="00E46AD2">
        <w:rPr>
          <w:lang w:eastAsia="fr-FR"/>
        </w:rPr>
        <w:t>.</w:t>
      </w:r>
    </w:p>
    <w:p w14:paraId="57974766" w14:textId="77777777" w:rsidR="00525CFB" w:rsidRPr="00E46AD2" w:rsidRDefault="00525CFB" w:rsidP="009A6CA1">
      <w:pPr>
        <w:pStyle w:val="a9"/>
        <w:numPr>
          <w:ilvl w:val="0"/>
          <w:numId w:val="263"/>
        </w:numPr>
        <w:rPr>
          <w:lang w:eastAsia="fr-FR"/>
        </w:rPr>
      </w:pPr>
      <w:r w:rsidRPr="001A721D">
        <w:rPr>
          <w:b/>
          <w:bCs/>
          <w:rtl/>
          <w:lang w:val="fr-FR" w:eastAsia="fr-FR"/>
        </w:rPr>
        <w:t>أهمية معرفة الفئات</w:t>
      </w:r>
      <w:r w:rsidRPr="001A721D">
        <w:rPr>
          <w:b/>
          <w:bCs/>
          <w:lang w:eastAsia="fr-FR"/>
        </w:rPr>
        <w:t>:</w:t>
      </w:r>
      <w:r w:rsidRPr="00E46AD2">
        <w:rPr>
          <w:lang w:eastAsia="fr-FR"/>
        </w:rPr>
        <w:t xml:space="preserve"> </w:t>
      </w:r>
      <w:r w:rsidRPr="001A721D">
        <w:rPr>
          <w:rtl/>
          <w:lang w:val="fr-FR" w:eastAsia="fr-FR"/>
        </w:rPr>
        <w:t>معرفة هذه الفئات تساعدنا على</w:t>
      </w:r>
      <w:r w:rsidRPr="00E46AD2">
        <w:rPr>
          <w:lang w:eastAsia="fr-FR"/>
        </w:rPr>
        <w:t>:</w:t>
      </w:r>
    </w:p>
    <w:p w14:paraId="619B0379" w14:textId="77777777" w:rsidR="00525CFB" w:rsidRPr="00E46AD2" w:rsidRDefault="00525CFB" w:rsidP="009A6CA1">
      <w:pPr>
        <w:pStyle w:val="a9"/>
        <w:numPr>
          <w:ilvl w:val="1"/>
          <w:numId w:val="263"/>
        </w:numPr>
        <w:rPr>
          <w:lang w:eastAsia="fr-FR"/>
        </w:rPr>
      </w:pPr>
      <w:r w:rsidRPr="001A721D">
        <w:rPr>
          <w:rtl/>
          <w:lang w:val="fr-FR" w:eastAsia="fr-FR"/>
        </w:rPr>
        <w:t>تحديد موقعنا من الإيمان والعمل الصالح</w:t>
      </w:r>
      <w:r w:rsidRPr="00E46AD2">
        <w:rPr>
          <w:lang w:eastAsia="fr-FR"/>
        </w:rPr>
        <w:t>.</w:t>
      </w:r>
    </w:p>
    <w:p w14:paraId="12E1169F" w14:textId="77777777" w:rsidR="00525CFB" w:rsidRPr="00E46AD2" w:rsidRDefault="00525CFB" w:rsidP="009A6CA1">
      <w:pPr>
        <w:pStyle w:val="a9"/>
        <w:numPr>
          <w:ilvl w:val="1"/>
          <w:numId w:val="263"/>
        </w:numPr>
        <w:rPr>
          <w:lang w:eastAsia="fr-FR"/>
        </w:rPr>
      </w:pPr>
      <w:r w:rsidRPr="001A721D">
        <w:rPr>
          <w:rtl/>
          <w:lang w:val="fr-FR" w:eastAsia="fr-FR"/>
        </w:rPr>
        <w:t>السعي إلى الارتقاء من فئة إلى أخرى أفضل منها</w:t>
      </w:r>
      <w:r w:rsidRPr="00E46AD2">
        <w:rPr>
          <w:lang w:eastAsia="fr-FR"/>
        </w:rPr>
        <w:t>.</w:t>
      </w:r>
    </w:p>
    <w:p w14:paraId="602D872F" w14:textId="77777777" w:rsidR="00525CFB" w:rsidRPr="00E46AD2" w:rsidRDefault="00525CFB" w:rsidP="009A6CA1">
      <w:pPr>
        <w:pStyle w:val="a9"/>
        <w:numPr>
          <w:ilvl w:val="1"/>
          <w:numId w:val="263"/>
        </w:numPr>
        <w:rPr>
          <w:lang w:eastAsia="fr-FR"/>
        </w:rPr>
      </w:pPr>
      <w:r w:rsidRPr="001A721D">
        <w:rPr>
          <w:rtl/>
          <w:lang w:val="fr-FR" w:eastAsia="fr-FR"/>
        </w:rPr>
        <w:t>التحذير من الانزلاق إلى الفئات الضالة</w:t>
      </w:r>
      <w:r w:rsidRPr="00E46AD2">
        <w:rPr>
          <w:lang w:eastAsia="fr-FR"/>
        </w:rPr>
        <w:t>.</w:t>
      </w:r>
    </w:p>
    <w:p w14:paraId="4DA80378" w14:textId="77777777" w:rsidR="00525CFB" w:rsidRPr="00E46AD2" w:rsidRDefault="00525CFB" w:rsidP="009A6CA1">
      <w:pPr>
        <w:pStyle w:val="a9"/>
        <w:numPr>
          <w:ilvl w:val="0"/>
          <w:numId w:val="263"/>
        </w:numPr>
        <w:rPr>
          <w:lang w:eastAsia="fr-FR"/>
        </w:rPr>
      </w:pPr>
      <w:r w:rsidRPr="001A721D">
        <w:rPr>
          <w:rtl/>
          <w:lang w:val="fr-FR" w:eastAsia="fr-FR"/>
        </w:rPr>
        <w:t>أمثلة من القرآن</w:t>
      </w:r>
      <w:r w:rsidRPr="00E46AD2">
        <w:rPr>
          <w:lang w:eastAsia="fr-FR"/>
        </w:rPr>
        <w:t>:</w:t>
      </w:r>
    </w:p>
    <w:p w14:paraId="4199F3ED" w14:textId="124B461C" w:rsidR="00525CFB" w:rsidRPr="00E46AD2" w:rsidRDefault="00525CFB" w:rsidP="009A6CA1">
      <w:pPr>
        <w:pStyle w:val="a9"/>
        <w:numPr>
          <w:ilvl w:val="1"/>
          <w:numId w:val="263"/>
        </w:numPr>
        <w:rPr>
          <w:lang w:eastAsia="fr-FR"/>
        </w:rPr>
      </w:pPr>
      <w:r w:rsidRPr="001A721D">
        <w:rPr>
          <w:b/>
          <w:bCs/>
          <w:rtl/>
          <w:lang w:val="fr-FR" w:eastAsia="fr-FR"/>
        </w:rPr>
        <w:t>المؤمنون</w:t>
      </w:r>
      <w:r w:rsidRPr="001A721D">
        <w:rPr>
          <w:b/>
          <w:bCs/>
          <w:lang w:eastAsia="fr-FR"/>
        </w:rPr>
        <w:t>:</w:t>
      </w:r>
      <w:r w:rsidRPr="00E46AD2">
        <w:rPr>
          <w:lang w:eastAsia="fr-FR"/>
        </w:rPr>
        <w:t xml:space="preserve"> </w:t>
      </w:r>
      <w:r w:rsidRPr="001A721D">
        <w:rPr>
          <w:rtl/>
          <w:lang w:val="fr-FR" w:eastAsia="fr-FR"/>
        </w:rPr>
        <w:t xml:space="preserve">{قَدْ أَفْلَحَ الْمُؤْمِنُونَ </w:t>
      </w:r>
      <w:r w:rsidR="00431F15" w:rsidRPr="001A721D">
        <w:rPr>
          <w:rtl/>
          <w:lang w:val="fr-FR" w:eastAsia="fr-FR"/>
        </w:rPr>
        <w:t xml:space="preserve"> </w:t>
      </w:r>
      <w:r w:rsidRPr="001A721D">
        <w:rPr>
          <w:rtl/>
          <w:lang w:val="fr-FR" w:eastAsia="fr-FR"/>
        </w:rPr>
        <w:t xml:space="preserve"> الَّذِينَ هُمْ فِي صَلَاتِهِمْ خَاشِعُونَ} [المؤمنون: 1-2]</w:t>
      </w:r>
      <w:r w:rsidRPr="00E46AD2">
        <w:rPr>
          <w:lang w:eastAsia="fr-FR"/>
        </w:rPr>
        <w:t>.</w:t>
      </w:r>
    </w:p>
    <w:p w14:paraId="4A2FA310" w14:textId="77777777" w:rsidR="00525CFB" w:rsidRPr="00E46AD2" w:rsidRDefault="00525CFB" w:rsidP="009A6CA1">
      <w:pPr>
        <w:pStyle w:val="a9"/>
        <w:numPr>
          <w:ilvl w:val="1"/>
          <w:numId w:val="263"/>
        </w:numPr>
        <w:rPr>
          <w:lang w:eastAsia="fr-FR"/>
        </w:rPr>
      </w:pPr>
      <w:r w:rsidRPr="001A721D">
        <w:rPr>
          <w:b/>
          <w:bCs/>
          <w:rtl/>
          <w:lang w:val="fr-FR" w:eastAsia="fr-FR"/>
        </w:rPr>
        <w:t>الكافرون</w:t>
      </w:r>
      <w:r w:rsidRPr="001A721D">
        <w:rPr>
          <w:b/>
          <w:bCs/>
          <w:lang w:eastAsia="fr-FR"/>
        </w:rPr>
        <w:t>:</w:t>
      </w:r>
      <w:r w:rsidRPr="00E46AD2">
        <w:rPr>
          <w:lang w:eastAsia="fr-FR"/>
        </w:rPr>
        <w:t xml:space="preserve"> </w:t>
      </w:r>
      <w:r w:rsidRPr="001A721D">
        <w:rPr>
          <w:rtl/>
          <w:lang w:val="fr-FR" w:eastAsia="fr-FR"/>
        </w:rPr>
        <w:t>{إِنَّ الَّذِينَ كَفَرُوا سَوَاءٌ عَلَيْهِمْ أَأَنذَرْتَهُمْ أَمْ لَمْ تُنذِرْهُمْ لَا يُؤْمِنُونَ} [البقرة: 6]</w:t>
      </w:r>
      <w:r w:rsidRPr="00E46AD2">
        <w:rPr>
          <w:lang w:eastAsia="fr-FR"/>
        </w:rPr>
        <w:t>.</w:t>
      </w:r>
    </w:p>
    <w:p w14:paraId="208F8018" w14:textId="77777777" w:rsidR="00525CFB" w:rsidRPr="00E46AD2" w:rsidRDefault="00525CFB" w:rsidP="009A6CA1">
      <w:pPr>
        <w:pStyle w:val="a9"/>
        <w:numPr>
          <w:ilvl w:val="1"/>
          <w:numId w:val="263"/>
        </w:numPr>
        <w:rPr>
          <w:lang w:eastAsia="fr-FR"/>
        </w:rPr>
      </w:pPr>
      <w:r w:rsidRPr="001A721D">
        <w:rPr>
          <w:b/>
          <w:bCs/>
          <w:rtl/>
          <w:lang w:val="fr-FR" w:eastAsia="fr-FR"/>
        </w:rPr>
        <w:t>المنافقون</w:t>
      </w:r>
      <w:r w:rsidRPr="001A721D">
        <w:rPr>
          <w:b/>
          <w:bCs/>
          <w:lang w:eastAsia="fr-FR"/>
        </w:rPr>
        <w:t>:</w:t>
      </w:r>
      <w:r w:rsidRPr="00E46AD2">
        <w:rPr>
          <w:lang w:eastAsia="fr-FR"/>
        </w:rPr>
        <w:t xml:space="preserve"> </w:t>
      </w:r>
      <w:r w:rsidRPr="001A721D">
        <w:rPr>
          <w:rtl/>
          <w:lang w:val="fr-FR" w:eastAsia="fr-FR"/>
        </w:rPr>
        <w:t>{إِنَّ الْمُنَافِقِينَ فِي الدَّرْكِ الْأَسْفَلِ مِنَ النَّارِ} [النساء: 145]</w:t>
      </w:r>
      <w:r w:rsidRPr="00E46AD2">
        <w:rPr>
          <w:lang w:eastAsia="fr-FR"/>
        </w:rPr>
        <w:t>.</w:t>
      </w:r>
    </w:p>
    <w:p w14:paraId="3C31E60C" w14:textId="77777777" w:rsidR="00525CFB" w:rsidRPr="00E46AD2" w:rsidRDefault="00525CFB" w:rsidP="009A6CA1">
      <w:pPr>
        <w:pStyle w:val="a9"/>
        <w:numPr>
          <w:ilvl w:val="1"/>
          <w:numId w:val="263"/>
        </w:numPr>
        <w:rPr>
          <w:lang w:eastAsia="fr-FR"/>
        </w:rPr>
      </w:pPr>
      <w:r w:rsidRPr="001A721D">
        <w:rPr>
          <w:b/>
          <w:bCs/>
          <w:rtl/>
          <w:lang w:val="fr-FR" w:eastAsia="fr-FR"/>
        </w:rPr>
        <w:t>المتقون</w:t>
      </w:r>
      <w:r w:rsidRPr="001A721D">
        <w:rPr>
          <w:b/>
          <w:bCs/>
          <w:lang w:eastAsia="fr-FR"/>
        </w:rPr>
        <w:t>:</w:t>
      </w:r>
      <w:r w:rsidRPr="00E46AD2">
        <w:rPr>
          <w:lang w:eastAsia="fr-FR"/>
        </w:rPr>
        <w:t xml:space="preserve"> </w:t>
      </w:r>
      <w:r w:rsidRPr="001A721D">
        <w:rPr>
          <w:rtl/>
          <w:lang w:val="fr-FR" w:eastAsia="fr-FR"/>
        </w:rPr>
        <w:t>{إِنَّ لِلْمُتَّقِينَ مَفَازًا} [النبأ: 31]</w:t>
      </w:r>
      <w:r w:rsidRPr="00E46AD2">
        <w:rPr>
          <w:lang w:eastAsia="fr-FR"/>
        </w:rPr>
        <w:t>.</w:t>
      </w:r>
    </w:p>
    <w:p w14:paraId="61531F37" w14:textId="77777777" w:rsidR="00525CFB" w:rsidRPr="00E46AD2" w:rsidRDefault="00525CFB" w:rsidP="009A6CA1">
      <w:pPr>
        <w:pStyle w:val="a9"/>
        <w:numPr>
          <w:ilvl w:val="1"/>
          <w:numId w:val="263"/>
        </w:numPr>
        <w:rPr>
          <w:lang w:eastAsia="fr-FR"/>
        </w:rPr>
      </w:pPr>
      <w:r w:rsidRPr="001A721D">
        <w:rPr>
          <w:b/>
          <w:bCs/>
          <w:rtl/>
          <w:lang w:val="fr-FR" w:eastAsia="fr-FR"/>
        </w:rPr>
        <w:t>الصالحون</w:t>
      </w:r>
      <w:r w:rsidRPr="001A721D">
        <w:rPr>
          <w:b/>
          <w:bCs/>
          <w:lang w:eastAsia="fr-FR"/>
        </w:rPr>
        <w:t>:</w:t>
      </w:r>
      <w:r w:rsidRPr="00E46AD2">
        <w:rPr>
          <w:lang w:eastAsia="fr-FR"/>
        </w:rPr>
        <w:t xml:space="preserve"> </w:t>
      </w:r>
      <w:r w:rsidRPr="001A721D">
        <w:rPr>
          <w:rtl/>
          <w:lang w:val="fr-FR" w:eastAsia="fr-FR"/>
        </w:rPr>
        <w:t>{وَمَن يَعْمَلْ مِنَ الصَّالِحَاتِ مِن ذَكَرٍ أَوْ أُنثَىٰ وَهُوَ مُؤْمِنٌ فَأُولَٰئِكَ يَدْخُلُونَ الْجَنَّةَ} [النساء: 124]</w:t>
      </w:r>
      <w:r w:rsidRPr="00E46AD2">
        <w:rPr>
          <w:lang w:eastAsia="fr-FR"/>
        </w:rPr>
        <w:t>.</w:t>
      </w:r>
    </w:p>
    <w:p w14:paraId="4CE17E69" w14:textId="77777777" w:rsidR="00525CFB" w:rsidRPr="00E46AD2" w:rsidRDefault="00525CFB" w:rsidP="009A6CA1">
      <w:pPr>
        <w:pStyle w:val="a9"/>
        <w:numPr>
          <w:ilvl w:val="1"/>
          <w:numId w:val="263"/>
        </w:numPr>
        <w:rPr>
          <w:lang w:eastAsia="fr-FR"/>
        </w:rPr>
      </w:pPr>
      <w:r w:rsidRPr="001A721D">
        <w:rPr>
          <w:b/>
          <w:bCs/>
          <w:rtl/>
          <w:lang w:val="fr-FR" w:eastAsia="fr-FR"/>
        </w:rPr>
        <w:t>المحسنون</w:t>
      </w:r>
      <w:r w:rsidRPr="001A721D">
        <w:rPr>
          <w:b/>
          <w:bCs/>
          <w:lang w:eastAsia="fr-FR"/>
        </w:rPr>
        <w:t>:</w:t>
      </w:r>
      <w:r w:rsidRPr="00E46AD2">
        <w:rPr>
          <w:lang w:eastAsia="fr-FR"/>
        </w:rPr>
        <w:t xml:space="preserve"> </w:t>
      </w:r>
      <w:r w:rsidRPr="001A721D">
        <w:rPr>
          <w:rtl/>
          <w:lang w:val="fr-FR" w:eastAsia="fr-FR"/>
        </w:rPr>
        <w:t>{إِنَّ اللَّهَ مَعَ الَّذِينَ اتَّقَوا وَّالَّذِينَ هُم مُّحْسِنُونَ} [النحل:128]</w:t>
      </w:r>
      <w:r w:rsidRPr="00E46AD2">
        <w:rPr>
          <w:lang w:eastAsia="fr-FR"/>
        </w:rPr>
        <w:t>.</w:t>
      </w:r>
    </w:p>
    <w:p w14:paraId="01BB5E89" w14:textId="1F091CF9" w:rsidR="00525CFB" w:rsidRPr="00E46AD2" w:rsidRDefault="00525CFB" w:rsidP="009A6CA1">
      <w:pPr>
        <w:pStyle w:val="a9"/>
        <w:numPr>
          <w:ilvl w:val="0"/>
          <w:numId w:val="263"/>
        </w:numPr>
        <w:rPr>
          <w:lang w:eastAsia="fr-FR"/>
        </w:rPr>
      </w:pPr>
      <w:r w:rsidRPr="001A721D">
        <w:rPr>
          <w:b/>
          <w:bCs/>
          <w:rtl/>
          <w:lang w:val="fr-FR" w:eastAsia="fr-FR"/>
        </w:rPr>
        <w:t>الارتقاء بين الفئات</w:t>
      </w:r>
      <w:r w:rsidRPr="00E46AD2">
        <w:rPr>
          <w:lang w:eastAsia="fr-FR"/>
        </w:rPr>
        <w:t xml:space="preserve">: </w:t>
      </w:r>
      <w:r w:rsidRPr="001A721D">
        <w:rPr>
          <w:rtl/>
          <w:lang w:val="fr-FR" w:eastAsia="fr-FR"/>
        </w:rPr>
        <w:t xml:space="preserve">على الانسان ان يسعى دائما للارتقاء من فئة الى اخرى </w:t>
      </w:r>
      <w:r w:rsidR="0015369E" w:rsidRPr="001A721D">
        <w:rPr>
          <w:rtl/>
          <w:lang w:val="fr-FR" w:eastAsia="fr-FR"/>
        </w:rPr>
        <w:t>أفضل</w:t>
      </w:r>
      <w:r w:rsidR="00ED70E0" w:rsidRPr="001A721D">
        <w:rPr>
          <w:rtl/>
          <w:lang w:val="fr-FR" w:eastAsia="fr-FR"/>
        </w:rPr>
        <w:t>،</w:t>
      </w:r>
      <w:r w:rsidRPr="001A721D">
        <w:rPr>
          <w:rtl/>
          <w:lang w:val="fr-FR" w:eastAsia="fr-FR"/>
        </w:rPr>
        <w:t xml:space="preserve"> حسب ما ورد في القران</w:t>
      </w:r>
      <w:r w:rsidRPr="00E46AD2">
        <w:rPr>
          <w:lang w:eastAsia="fr-FR"/>
        </w:rPr>
        <w:t>.</w:t>
      </w:r>
    </w:p>
    <w:p w14:paraId="0C265FD3" w14:textId="565C756C" w:rsidR="00525CFB" w:rsidRPr="00E46AD2" w:rsidRDefault="00525CFB" w:rsidP="001A721D">
      <w:pPr>
        <w:rPr>
          <w:lang w:eastAsia="fr-FR"/>
        </w:rPr>
      </w:pPr>
      <w:r w:rsidRPr="00E46AD2">
        <w:rPr>
          <w:lang w:eastAsia="fr-FR"/>
        </w:rPr>
        <w:t xml:space="preserve">3. </w:t>
      </w:r>
      <w:r w:rsidRPr="00E46AD2">
        <w:rPr>
          <w:rtl/>
          <w:lang w:val="fr-FR" w:eastAsia="fr-FR"/>
        </w:rPr>
        <w:t xml:space="preserve">الأسماء الحسنى الوظيفية </w:t>
      </w:r>
      <w:r w:rsidR="0064321B">
        <w:rPr>
          <w:rtl/>
          <w:lang w:val="fr-FR" w:eastAsia="fr-FR"/>
        </w:rPr>
        <w:t>"</w:t>
      </w:r>
      <w:r w:rsidRPr="00E46AD2">
        <w:rPr>
          <w:rtl/>
          <w:lang w:val="fr-FR" w:eastAsia="fr-FR"/>
        </w:rPr>
        <w:t>صفات الأفعال الإلهية</w:t>
      </w:r>
      <w:r w:rsidR="0064321B">
        <w:rPr>
          <w:rtl/>
          <w:lang w:val="fr-FR" w:eastAsia="fr-FR"/>
        </w:rPr>
        <w:t>"</w:t>
      </w:r>
      <w:r w:rsidRPr="00E46AD2">
        <w:rPr>
          <w:lang w:eastAsia="fr-FR"/>
        </w:rPr>
        <w:t>:</w:t>
      </w:r>
    </w:p>
    <w:p w14:paraId="3736E205" w14:textId="77777777" w:rsidR="00525CFB" w:rsidRPr="00E46AD2" w:rsidRDefault="00525CFB" w:rsidP="009A6CA1">
      <w:pPr>
        <w:pStyle w:val="a9"/>
        <w:numPr>
          <w:ilvl w:val="0"/>
          <w:numId w:val="264"/>
        </w:numPr>
        <w:rPr>
          <w:lang w:eastAsia="fr-FR"/>
        </w:rPr>
      </w:pPr>
      <w:r w:rsidRPr="001A721D">
        <w:rPr>
          <w:b/>
          <w:bCs/>
          <w:rtl/>
          <w:lang w:val="fr-FR" w:eastAsia="fr-FR"/>
        </w:rPr>
        <w:t>تعريف الأسماء الحسنى الوظيفية</w:t>
      </w:r>
      <w:r w:rsidRPr="001A721D">
        <w:rPr>
          <w:b/>
          <w:bCs/>
          <w:lang w:eastAsia="fr-FR"/>
        </w:rPr>
        <w:t>:</w:t>
      </w:r>
      <w:r w:rsidRPr="00E46AD2">
        <w:rPr>
          <w:lang w:eastAsia="fr-FR"/>
        </w:rPr>
        <w:t xml:space="preserve"> </w:t>
      </w:r>
      <w:r w:rsidRPr="001A721D">
        <w:rPr>
          <w:rtl/>
          <w:lang w:val="fr-FR" w:eastAsia="fr-FR"/>
        </w:rPr>
        <w:t>هي الأسماء الحسنى التي ترد في نهاية الآيات القرآنية، والتي تلخص معنى الآية، وتبين الحكمة الإلهية منها، وتشير إلى صفة الفعل الإلهي في هذا السياق</w:t>
      </w:r>
      <w:r w:rsidRPr="00E46AD2">
        <w:rPr>
          <w:lang w:eastAsia="fr-FR"/>
        </w:rPr>
        <w:t>.</w:t>
      </w:r>
    </w:p>
    <w:p w14:paraId="4F89A569" w14:textId="77777777" w:rsidR="00525CFB" w:rsidRPr="00E46AD2" w:rsidRDefault="00525CFB" w:rsidP="009A6CA1">
      <w:pPr>
        <w:pStyle w:val="a9"/>
        <w:numPr>
          <w:ilvl w:val="0"/>
          <w:numId w:val="264"/>
        </w:numPr>
        <w:rPr>
          <w:lang w:eastAsia="fr-FR"/>
        </w:rPr>
      </w:pPr>
      <w:r w:rsidRPr="001A721D">
        <w:rPr>
          <w:rtl/>
          <w:lang w:val="fr-FR" w:eastAsia="fr-FR"/>
        </w:rPr>
        <w:t>أهمية تدبر الأسماء الحسنى الوظيفية</w:t>
      </w:r>
      <w:r w:rsidRPr="00E46AD2">
        <w:rPr>
          <w:lang w:eastAsia="fr-FR"/>
        </w:rPr>
        <w:t xml:space="preserve">: </w:t>
      </w:r>
      <w:r w:rsidRPr="001A721D">
        <w:rPr>
          <w:rtl/>
          <w:lang w:val="fr-FR" w:eastAsia="fr-FR"/>
        </w:rPr>
        <w:t>تدبر هذه الأسماء يساعدنا على</w:t>
      </w:r>
      <w:r w:rsidRPr="00E46AD2">
        <w:rPr>
          <w:lang w:eastAsia="fr-FR"/>
        </w:rPr>
        <w:t>:</w:t>
      </w:r>
    </w:p>
    <w:p w14:paraId="6E9B8243" w14:textId="77777777" w:rsidR="00525CFB" w:rsidRPr="00E46AD2" w:rsidRDefault="00525CFB" w:rsidP="009A6CA1">
      <w:pPr>
        <w:pStyle w:val="a9"/>
        <w:numPr>
          <w:ilvl w:val="1"/>
          <w:numId w:val="264"/>
        </w:numPr>
        <w:rPr>
          <w:lang w:eastAsia="fr-FR"/>
        </w:rPr>
      </w:pPr>
      <w:r w:rsidRPr="001A721D">
        <w:rPr>
          <w:rtl/>
          <w:lang w:val="fr-FR" w:eastAsia="fr-FR"/>
        </w:rPr>
        <w:t>فهم أعمق لمعاني الآيات القرآنية</w:t>
      </w:r>
      <w:r w:rsidRPr="00E46AD2">
        <w:rPr>
          <w:lang w:eastAsia="fr-FR"/>
        </w:rPr>
        <w:t>.</w:t>
      </w:r>
    </w:p>
    <w:p w14:paraId="5EE12B5D" w14:textId="77777777" w:rsidR="00525CFB" w:rsidRPr="00E46AD2" w:rsidRDefault="00525CFB" w:rsidP="009A6CA1">
      <w:pPr>
        <w:pStyle w:val="a9"/>
        <w:numPr>
          <w:ilvl w:val="1"/>
          <w:numId w:val="264"/>
        </w:numPr>
        <w:rPr>
          <w:lang w:eastAsia="fr-FR"/>
        </w:rPr>
      </w:pPr>
      <w:r w:rsidRPr="001A721D">
        <w:rPr>
          <w:rtl/>
          <w:lang w:val="fr-FR" w:eastAsia="fr-FR"/>
        </w:rPr>
        <w:t>معرفة الله تعالى بأسمائه وصفاته وأفعاله</w:t>
      </w:r>
      <w:r w:rsidRPr="00E46AD2">
        <w:rPr>
          <w:lang w:eastAsia="fr-FR"/>
        </w:rPr>
        <w:t>.</w:t>
      </w:r>
    </w:p>
    <w:p w14:paraId="7F4985B1" w14:textId="1F583EA3" w:rsidR="00525CFB" w:rsidRPr="00E46AD2" w:rsidRDefault="00525CFB" w:rsidP="009A6CA1">
      <w:pPr>
        <w:pStyle w:val="a9"/>
        <w:numPr>
          <w:ilvl w:val="1"/>
          <w:numId w:val="264"/>
        </w:numPr>
        <w:rPr>
          <w:lang w:eastAsia="fr-FR"/>
        </w:rPr>
      </w:pPr>
      <w:r w:rsidRPr="001A721D">
        <w:rPr>
          <w:rtl/>
          <w:lang w:val="fr-FR" w:eastAsia="fr-FR"/>
        </w:rPr>
        <w:t xml:space="preserve">التأثر بهذه الأسماء، والتخلق بأخلاقها </w:t>
      </w:r>
      <w:r w:rsidR="0064321B">
        <w:rPr>
          <w:rtl/>
          <w:lang w:val="fr-FR" w:eastAsia="fr-FR"/>
        </w:rPr>
        <w:t>"</w:t>
      </w:r>
      <w:r w:rsidRPr="001A721D">
        <w:rPr>
          <w:rtl/>
          <w:lang w:val="fr-FR" w:eastAsia="fr-FR"/>
        </w:rPr>
        <w:t>بما يليق بالإنسان</w:t>
      </w:r>
      <w:r w:rsidR="0064321B">
        <w:rPr>
          <w:rtl/>
          <w:lang w:val="fr-FR" w:eastAsia="fr-FR"/>
        </w:rPr>
        <w:t>"</w:t>
      </w:r>
      <w:r w:rsidRPr="00E46AD2">
        <w:rPr>
          <w:lang w:eastAsia="fr-FR"/>
        </w:rPr>
        <w:t>.</w:t>
      </w:r>
    </w:p>
    <w:p w14:paraId="429AE19E" w14:textId="77777777" w:rsidR="00525CFB" w:rsidRPr="00E46AD2" w:rsidRDefault="00525CFB" w:rsidP="009A6CA1">
      <w:pPr>
        <w:pStyle w:val="a9"/>
        <w:numPr>
          <w:ilvl w:val="0"/>
          <w:numId w:val="264"/>
        </w:numPr>
        <w:rPr>
          <w:lang w:eastAsia="fr-FR"/>
        </w:rPr>
      </w:pPr>
      <w:r w:rsidRPr="001A721D">
        <w:rPr>
          <w:rtl/>
          <w:lang w:val="fr-FR" w:eastAsia="fr-FR"/>
        </w:rPr>
        <w:t>أمثلة من القرآن</w:t>
      </w:r>
      <w:r w:rsidRPr="00E46AD2">
        <w:rPr>
          <w:lang w:eastAsia="fr-FR"/>
        </w:rPr>
        <w:t>:</w:t>
      </w:r>
    </w:p>
    <w:p w14:paraId="4ACE503A" w14:textId="7FEE14E6" w:rsidR="00525CFB" w:rsidRPr="00E46AD2" w:rsidRDefault="00525CFB" w:rsidP="009A6CA1">
      <w:pPr>
        <w:pStyle w:val="a9"/>
        <w:numPr>
          <w:ilvl w:val="1"/>
          <w:numId w:val="264"/>
        </w:numPr>
        <w:rPr>
          <w:lang w:eastAsia="fr-FR"/>
        </w:rPr>
      </w:pPr>
      <w:r w:rsidRPr="001A721D">
        <w:rPr>
          <w:rtl/>
          <w:lang w:val="fr-FR" w:eastAsia="fr-FR"/>
        </w:rPr>
        <w:t xml:space="preserve">{إِنَّ اللَّهَ كَانَ عَلِيمًا حَكِيمًا} [النساء: 11]. </w:t>
      </w:r>
      <w:r w:rsidR="0064321B">
        <w:rPr>
          <w:rtl/>
          <w:lang w:val="fr-FR" w:eastAsia="fr-FR"/>
        </w:rPr>
        <w:t>"</w:t>
      </w:r>
      <w:r w:rsidRPr="001A721D">
        <w:rPr>
          <w:rtl/>
          <w:lang w:val="fr-FR" w:eastAsia="fr-FR"/>
        </w:rPr>
        <w:t>العلم والحكمة في التشريع</w:t>
      </w:r>
      <w:r w:rsidR="0064321B">
        <w:rPr>
          <w:rtl/>
          <w:lang w:val="fr-FR" w:eastAsia="fr-FR"/>
        </w:rPr>
        <w:t>"</w:t>
      </w:r>
      <w:r w:rsidRPr="00E46AD2">
        <w:rPr>
          <w:lang w:eastAsia="fr-FR"/>
        </w:rPr>
        <w:t>.</w:t>
      </w:r>
    </w:p>
    <w:p w14:paraId="67E89523" w14:textId="28AA1FE6" w:rsidR="00525CFB" w:rsidRPr="00E46AD2" w:rsidRDefault="00525CFB" w:rsidP="009A6CA1">
      <w:pPr>
        <w:pStyle w:val="a9"/>
        <w:numPr>
          <w:ilvl w:val="1"/>
          <w:numId w:val="264"/>
        </w:numPr>
        <w:rPr>
          <w:lang w:eastAsia="fr-FR"/>
        </w:rPr>
      </w:pPr>
      <w:r w:rsidRPr="001A721D">
        <w:rPr>
          <w:rtl/>
          <w:lang w:val="fr-FR" w:eastAsia="fr-FR"/>
        </w:rPr>
        <w:t xml:space="preserve">{وَاللَّهُ غَفُورٌ رَّحِيمٌ} [آل عمران: 89]. </w:t>
      </w:r>
      <w:r w:rsidR="0064321B">
        <w:rPr>
          <w:rtl/>
          <w:lang w:val="fr-FR" w:eastAsia="fr-FR"/>
        </w:rPr>
        <w:t>"</w:t>
      </w:r>
      <w:r w:rsidRPr="001A721D">
        <w:rPr>
          <w:rtl/>
          <w:lang w:val="fr-FR" w:eastAsia="fr-FR"/>
        </w:rPr>
        <w:t>المغفرة والرحمة في قبول التوبة</w:t>
      </w:r>
      <w:r w:rsidR="0064321B">
        <w:rPr>
          <w:rtl/>
          <w:lang w:val="fr-FR" w:eastAsia="fr-FR"/>
        </w:rPr>
        <w:t>"</w:t>
      </w:r>
      <w:r w:rsidRPr="00E46AD2">
        <w:rPr>
          <w:lang w:eastAsia="fr-FR"/>
        </w:rPr>
        <w:t>.</w:t>
      </w:r>
    </w:p>
    <w:p w14:paraId="60AE5846" w14:textId="270D0C48" w:rsidR="00525CFB" w:rsidRPr="00E46AD2" w:rsidRDefault="00525CFB" w:rsidP="009A6CA1">
      <w:pPr>
        <w:pStyle w:val="a9"/>
        <w:numPr>
          <w:ilvl w:val="1"/>
          <w:numId w:val="264"/>
        </w:numPr>
        <w:rPr>
          <w:lang w:eastAsia="fr-FR"/>
        </w:rPr>
      </w:pPr>
      <w:r w:rsidRPr="001A721D">
        <w:rPr>
          <w:rtl/>
          <w:lang w:val="fr-FR" w:eastAsia="fr-FR"/>
        </w:rPr>
        <w:t xml:space="preserve">{وَكَانَ اللَّهُ عَلَىٰ كُلِّ شَيْءٍ قَدِيرًا} [الأحزاب: 27]. </w:t>
      </w:r>
      <w:r w:rsidR="0064321B">
        <w:rPr>
          <w:rtl/>
          <w:lang w:val="fr-FR" w:eastAsia="fr-FR"/>
        </w:rPr>
        <w:t>"</w:t>
      </w:r>
      <w:r w:rsidRPr="001A721D">
        <w:rPr>
          <w:rtl/>
          <w:lang w:val="fr-FR" w:eastAsia="fr-FR"/>
        </w:rPr>
        <w:t>القدرة المطلقة على كل شيء</w:t>
      </w:r>
      <w:r w:rsidR="0064321B">
        <w:rPr>
          <w:rtl/>
          <w:lang w:val="fr-FR" w:eastAsia="fr-FR"/>
        </w:rPr>
        <w:t>"</w:t>
      </w:r>
      <w:r w:rsidRPr="00E46AD2">
        <w:rPr>
          <w:lang w:eastAsia="fr-FR"/>
        </w:rPr>
        <w:t>.</w:t>
      </w:r>
    </w:p>
    <w:p w14:paraId="1B7D593D" w14:textId="3163CA59" w:rsidR="00525CFB" w:rsidRPr="00E46AD2" w:rsidRDefault="00525CFB" w:rsidP="009A6CA1">
      <w:pPr>
        <w:pStyle w:val="a9"/>
        <w:numPr>
          <w:ilvl w:val="1"/>
          <w:numId w:val="264"/>
        </w:numPr>
        <w:rPr>
          <w:lang w:eastAsia="fr-FR"/>
        </w:rPr>
      </w:pPr>
      <w:r w:rsidRPr="001A721D">
        <w:rPr>
          <w:rtl/>
          <w:lang w:val="fr-FR" w:eastAsia="fr-FR"/>
        </w:rPr>
        <w:t xml:space="preserve">{وَهُوَ السَّمِيعُ الْبَصِيرُ} [الشورى: 11]. </w:t>
      </w:r>
      <w:r w:rsidR="0064321B">
        <w:rPr>
          <w:rtl/>
          <w:lang w:val="fr-FR" w:eastAsia="fr-FR"/>
        </w:rPr>
        <w:t>"</w:t>
      </w:r>
      <w:r w:rsidRPr="001A721D">
        <w:rPr>
          <w:rtl/>
          <w:lang w:val="fr-FR" w:eastAsia="fr-FR"/>
        </w:rPr>
        <w:t>السمع والبصر المحيط بكل شيء</w:t>
      </w:r>
      <w:r w:rsidR="0064321B">
        <w:rPr>
          <w:rtl/>
          <w:lang w:val="fr-FR" w:eastAsia="fr-FR"/>
        </w:rPr>
        <w:t>"</w:t>
      </w:r>
      <w:r w:rsidRPr="00E46AD2">
        <w:rPr>
          <w:lang w:eastAsia="fr-FR"/>
        </w:rPr>
        <w:t>.</w:t>
      </w:r>
    </w:p>
    <w:p w14:paraId="32D52A8A" w14:textId="77777777" w:rsidR="00525CFB" w:rsidRPr="00E46AD2" w:rsidRDefault="00525CFB" w:rsidP="009A6CA1">
      <w:pPr>
        <w:pStyle w:val="a9"/>
        <w:numPr>
          <w:ilvl w:val="0"/>
          <w:numId w:val="264"/>
        </w:numPr>
        <w:rPr>
          <w:lang w:eastAsia="fr-FR"/>
        </w:rPr>
      </w:pPr>
      <w:r w:rsidRPr="001A721D">
        <w:rPr>
          <w:rtl/>
          <w:lang w:val="fr-FR" w:eastAsia="fr-FR"/>
        </w:rPr>
        <w:t>الأسماء الحسنى الوظيفية هي أسماء لأفعال الله وليست مجرد أسماء</w:t>
      </w:r>
      <w:r w:rsidRPr="00E46AD2">
        <w:rPr>
          <w:lang w:eastAsia="fr-FR"/>
        </w:rPr>
        <w:t>.</w:t>
      </w:r>
    </w:p>
    <w:p w14:paraId="36CDBE82" w14:textId="77777777" w:rsidR="00525CFB" w:rsidRPr="00E46AD2" w:rsidRDefault="00525CFB" w:rsidP="001A721D">
      <w:pPr>
        <w:rPr>
          <w:lang w:eastAsia="fr-FR"/>
        </w:rPr>
      </w:pPr>
      <w:r w:rsidRPr="00E46AD2">
        <w:rPr>
          <w:lang w:eastAsia="fr-FR"/>
        </w:rPr>
        <w:t xml:space="preserve">4. </w:t>
      </w:r>
      <w:r w:rsidRPr="00E46AD2">
        <w:rPr>
          <w:rtl/>
          <w:lang w:val="fr-FR" w:eastAsia="fr-FR"/>
        </w:rPr>
        <w:t>الترابط بين العناصر الثلاثة</w:t>
      </w:r>
      <w:r w:rsidRPr="00E46AD2">
        <w:rPr>
          <w:lang w:eastAsia="fr-FR"/>
        </w:rPr>
        <w:t>:</w:t>
      </w:r>
    </w:p>
    <w:p w14:paraId="0E125AEB" w14:textId="4B277E9C" w:rsidR="00525CFB" w:rsidRPr="00E46AD2" w:rsidRDefault="00525CFB" w:rsidP="001A721D">
      <w:pPr>
        <w:rPr>
          <w:lang w:eastAsia="fr-FR"/>
        </w:rPr>
      </w:pPr>
      <w:r w:rsidRPr="00E46AD2">
        <w:rPr>
          <w:rtl/>
          <w:lang w:val="fr-FR" w:eastAsia="fr-FR"/>
        </w:rPr>
        <w:t xml:space="preserve">هذه العناصر الثلاثة </w:t>
      </w:r>
      <w:r w:rsidR="0064321B">
        <w:rPr>
          <w:rtl/>
          <w:lang w:val="fr-FR" w:eastAsia="fr-FR"/>
        </w:rPr>
        <w:t>"</w:t>
      </w:r>
      <w:r w:rsidRPr="00E46AD2">
        <w:rPr>
          <w:rtl/>
          <w:lang w:val="fr-FR" w:eastAsia="fr-FR"/>
        </w:rPr>
        <w:t>المعادلات، الفئات، الأسماء الحسنى</w:t>
      </w:r>
      <w:r w:rsidR="0064321B">
        <w:rPr>
          <w:rtl/>
          <w:lang w:val="fr-FR" w:eastAsia="fr-FR"/>
        </w:rPr>
        <w:t>"</w:t>
      </w:r>
      <w:r w:rsidRPr="00E46AD2">
        <w:rPr>
          <w:rtl/>
          <w:lang w:val="fr-FR" w:eastAsia="fr-FR"/>
        </w:rPr>
        <w:t xml:space="preserve"> ليست منفصلة عن بعضها البعض، بل هي مترابطة ومتكاملة، وتشكل معًا نسيجًا واحدًا يعبر عن جوهر الرسالة القرآنية. فالأسماء الحسنى تعكس صفات الله تعالى وأفعاله، وهي التي تكمن وراء المعادلات الإلهية </w:t>
      </w:r>
      <w:r w:rsidR="0064321B">
        <w:rPr>
          <w:rtl/>
          <w:lang w:val="fr-FR" w:eastAsia="fr-FR"/>
        </w:rPr>
        <w:t>"</w:t>
      </w:r>
      <w:r w:rsidRPr="00E46AD2">
        <w:rPr>
          <w:rtl/>
          <w:lang w:val="fr-FR" w:eastAsia="fr-FR"/>
        </w:rPr>
        <w:t>السنن الكونية</w:t>
      </w:r>
      <w:r w:rsidR="0064321B">
        <w:rPr>
          <w:rtl/>
          <w:lang w:val="fr-FR" w:eastAsia="fr-FR"/>
        </w:rPr>
        <w:t>"</w:t>
      </w:r>
      <w:r w:rsidRPr="00E46AD2">
        <w:rPr>
          <w:rtl/>
          <w:lang w:val="fr-FR" w:eastAsia="fr-FR"/>
        </w:rPr>
        <w:t>، والفئات الإيمانية هي تجسيد لهذه المعادلات في حياة البشر</w:t>
      </w:r>
      <w:r w:rsidRPr="00E46AD2">
        <w:rPr>
          <w:lang w:eastAsia="fr-FR"/>
        </w:rPr>
        <w:t>.</w:t>
      </w:r>
    </w:p>
    <w:p w14:paraId="7136AD1B" w14:textId="77777777" w:rsidR="00525CFB" w:rsidRPr="00E46AD2" w:rsidRDefault="00525CFB" w:rsidP="001A721D">
      <w:pPr>
        <w:rPr>
          <w:lang w:eastAsia="fr-FR"/>
        </w:rPr>
      </w:pPr>
      <w:r w:rsidRPr="00E46AD2">
        <w:rPr>
          <w:rtl/>
          <w:lang w:val="fr-FR" w:eastAsia="fr-FR"/>
        </w:rPr>
        <w:t>الخلاصة</w:t>
      </w:r>
      <w:r w:rsidRPr="00E46AD2">
        <w:rPr>
          <w:lang w:eastAsia="fr-FR"/>
        </w:rPr>
        <w:t>:</w:t>
      </w:r>
    </w:p>
    <w:p w14:paraId="599BC670" w14:textId="77777777" w:rsidR="00525CFB" w:rsidRPr="00E46AD2" w:rsidRDefault="00525CFB" w:rsidP="001A721D">
      <w:pPr>
        <w:rPr>
          <w:lang w:eastAsia="fr-FR"/>
        </w:rPr>
      </w:pPr>
      <w:r w:rsidRPr="00E46AD2">
        <w:rPr>
          <w:rtl/>
          <w:lang w:val="fr-FR" w:eastAsia="fr-FR"/>
        </w:rPr>
        <w:t>إن فهم جوهر القرآن الكريم يتطلب منا أن نتدبر آياته، وأن نركز على العناصر الرئيسية التي تشكل لب الرسالة القرآنية: المعادلات الإلهية، والفئات الإيمانية، والأسماء الحسنى الوظيفية. فبفهم هذه العناصر، وتطبيقها في حياتنا، يمكننا أن نسير على هدى القرآن، وأن نحقق السعادة في الدنيا والآخرة</w:t>
      </w:r>
      <w:r w:rsidRPr="00E46AD2">
        <w:rPr>
          <w:lang w:eastAsia="fr-FR"/>
        </w:rPr>
        <w:t>.</w:t>
      </w:r>
    </w:p>
    <w:p w14:paraId="75AE0CC9" w14:textId="77779BB9" w:rsidR="00073C4B" w:rsidRPr="00E46AD2" w:rsidRDefault="00073C4B" w:rsidP="001A721D">
      <w:pPr>
        <w:rPr>
          <w:rtl/>
          <w:lang w:eastAsia="fr-FR"/>
        </w:rPr>
      </w:pPr>
    </w:p>
    <w:p w14:paraId="312D6DBC" w14:textId="6D4B754B" w:rsidR="00073C4B" w:rsidRPr="00E46AD2" w:rsidRDefault="00073C4B" w:rsidP="008A0417">
      <w:pPr>
        <w:pStyle w:val="1"/>
      </w:pPr>
      <w:bookmarkStart w:id="99" w:name="_Toc192269163"/>
      <w:bookmarkStart w:id="100" w:name="_Toc199407073"/>
      <w:r w:rsidRPr="00E46AD2">
        <w:rPr>
          <w:rtl/>
        </w:rPr>
        <w:t>التدبر المعاصر: نحو فهم أعمق للقرآن الكريم</w:t>
      </w:r>
      <w:bookmarkEnd w:id="99"/>
      <w:bookmarkEnd w:id="100"/>
    </w:p>
    <w:p w14:paraId="36D7A2BC" w14:textId="77777777" w:rsidR="00073C4B" w:rsidRPr="00E46AD2" w:rsidRDefault="00073C4B" w:rsidP="001A721D">
      <w:pPr>
        <w:rPr>
          <w:lang w:eastAsia="fr-FR"/>
        </w:rPr>
      </w:pPr>
      <w:r w:rsidRPr="00E46AD2">
        <w:rPr>
          <w:rtl/>
          <w:lang w:eastAsia="fr-FR"/>
        </w:rPr>
        <w:t>مقدمة</w:t>
      </w:r>
      <w:r w:rsidRPr="00E46AD2">
        <w:rPr>
          <w:lang w:eastAsia="fr-FR"/>
        </w:rPr>
        <w:t>:</w:t>
      </w:r>
    </w:p>
    <w:p w14:paraId="098ACD2F" w14:textId="77777777" w:rsidR="00073C4B" w:rsidRPr="00E46AD2" w:rsidRDefault="00073C4B" w:rsidP="001A721D">
      <w:pPr>
        <w:rPr>
          <w:lang w:eastAsia="fr-FR"/>
        </w:rPr>
      </w:pPr>
      <w:r w:rsidRPr="00E46AD2">
        <w:rPr>
          <w:rtl/>
          <w:lang w:eastAsia="fr-FR"/>
        </w:rPr>
        <w:t xml:space="preserve">في عصرنا الحالي، تتزايد الحاجة إلى فهم القرآن الكريم فهمًا واعيًا وعميقًا، يتجاوز التلاوة السطحية والتفسير التقليدي، ويلامس جوهر الرسالة القرآنية، ويستجيب لتحديات العصر. من هنا، تبرز أهمية "التدبر المعاصر"، الذي يسعى إلى استنباط الهدايات القرآنية، وتطبيقها على الواقع المعاصر، من خلال منهجية تعتمد على تفسير القرآن بالقرآن، وعلى الفهم المباشر لكلام الله تعالى، مع التأكيد على أن هذا التدبر هو </w:t>
      </w:r>
      <w:r w:rsidRPr="00E46AD2">
        <w:rPr>
          <w:i/>
          <w:iCs/>
          <w:rtl/>
          <w:lang w:eastAsia="fr-FR"/>
        </w:rPr>
        <w:t>اجتهاد بشري</w:t>
      </w:r>
      <w:r w:rsidRPr="00E46AD2">
        <w:rPr>
          <w:rtl/>
          <w:lang w:eastAsia="fr-FR"/>
        </w:rPr>
        <w:t xml:space="preserve"> يقبل الخطأ والصواب</w:t>
      </w:r>
      <w:r w:rsidRPr="00E46AD2">
        <w:rPr>
          <w:lang w:eastAsia="fr-FR"/>
        </w:rPr>
        <w:t>.</w:t>
      </w:r>
    </w:p>
    <w:p w14:paraId="2CEE311C" w14:textId="77777777" w:rsidR="00073C4B" w:rsidRPr="00E46AD2" w:rsidRDefault="00073C4B" w:rsidP="001A721D">
      <w:pPr>
        <w:rPr>
          <w:lang w:eastAsia="fr-FR"/>
        </w:rPr>
      </w:pPr>
      <w:r w:rsidRPr="00E46AD2">
        <w:rPr>
          <w:lang w:eastAsia="fr-FR"/>
        </w:rPr>
        <w:t xml:space="preserve">1. </w:t>
      </w:r>
      <w:r w:rsidRPr="00E46AD2">
        <w:rPr>
          <w:rtl/>
          <w:lang w:eastAsia="fr-FR"/>
        </w:rPr>
        <w:t>ما هو التدبر المعاصر؟</w:t>
      </w:r>
    </w:p>
    <w:p w14:paraId="48DEB904" w14:textId="77777777" w:rsidR="00073C4B" w:rsidRPr="00E46AD2" w:rsidRDefault="00073C4B" w:rsidP="009A6CA1">
      <w:pPr>
        <w:pStyle w:val="a9"/>
        <w:numPr>
          <w:ilvl w:val="0"/>
          <w:numId w:val="265"/>
        </w:numPr>
        <w:rPr>
          <w:lang w:eastAsia="fr-FR"/>
        </w:rPr>
      </w:pPr>
      <w:r w:rsidRPr="001A721D">
        <w:rPr>
          <w:b/>
          <w:bCs/>
          <w:rtl/>
          <w:lang w:eastAsia="fr-FR"/>
        </w:rPr>
        <w:t>التدبر لغة واصطلاحًا</w:t>
      </w:r>
      <w:r w:rsidRPr="001A721D">
        <w:rPr>
          <w:b/>
          <w:bCs/>
          <w:lang w:eastAsia="fr-FR"/>
        </w:rPr>
        <w:t>:</w:t>
      </w:r>
      <w:r w:rsidRPr="00E46AD2">
        <w:rPr>
          <w:lang w:eastAsia="fr-FR"/>
        </w:rPr>
        <w:t xml:space="preserve"> </w:t>
      </w:r>
      <w:r w:rsidRPr="00E46AD2">
        <w:rPr>
          <w:rtl/>
          <w:lang w:eastAsia="fr-FR"/>
        </w:rPr>
        <w:t>التدبر لغة هو التفكر والتأمل والنظر في عواقب الأمور. واصطلاحًا هو التفكر في آيات القرآن الكريم، ومحاولة فهم معانيها، واستنباط الهدايات والأحكام منها، وتطبيقها في الحياة</w:t>
      </w:r>
      <w:r w:rsidRPr="00E46AD2">
        <w:rPr>
          <w:lang w:eastAsia="fr-FR"/>
        </w:rPr>
        <w:t>.</w:t>
      </w:r>
    </w:p>
    <w:p w14:paraId="236CB0FC" w14:textId="77777777" w:rsidR="00073C4B" w:rsidRPr="00E46AD2" w:rsidRDefault="00073C4B" w:rsidP="009A6CA1">
      <w:pPr>
        <w:pStyle w:val="a9"/>
        <w:numPr>
          <w:ilvl w:val="0"/>
          <w:numId w:val="265"/>
        </w:numPr>
        <w:rPr>
          <w:lang w:eastAsia="fr-FR"/>
        </w:rPr>
      </w:pPr>
      <w:r w:rsidRPr="001A721D">
        <w:rPr>
          <w:b/>
          <w:bCs/>
          <w:rtl/>
          <w:lang w:eastAsia="fr-FR"/>
        </w:rPr>
        <w:t>التدبر المعاصر</w:t>
      </w:r>
      <w:r w:rsidRPr="001A721D">
        <w:rPr>
          <w:b/>
          <w:bCs/>
          <w:lang w:eastAsia="fr-FR"/>
        </w:rPr>
        <w:t>:</w:t>
      </w:r>
      <w:r w:rsidRPr="00E46AD2">
        <w:rPr>
          <w:lang w:eastAsia="fr-FR"/>
        </w:rPr>
        <w:t xml:space="preserve"> </w:t>
      </w:r>
      <w:r w:rsidRPr="00E46AD2">
        <w:rPr>
          <w:rtl/>
          <w:lang w:eastAsia="fr-FR"/>
        </w:rPr>
        <w:t>هو منهج في فهم القرآن الكريم يعتمد على</w:t>
      </w:r>
      <w:r w:rsidRPr="00E46AD2">
        <w:rPr>
          <w:lang w:eastAsia="fr-FR"/>
        </w:rPr>
        <w:t>:</w:t>
      </w:r>
    </w:p>
    <w:p w14:paraId="1BCE87EB" w14:textId="77777777" w:rsidR="00073C4B" w:rsidRPr="00E46AD2" w:rsidRDefault="00073C4B" w:rsidP="009A6CA1">
      <w:pPr>
        <w:pStyle w:val="a9"/>
        <w:numPr>
          <w:ilvl w:val="1"/>
          <w:numId w:val="265"/>
        </w:numPr>
        <w:rPr>
          <w:lang w:eastAsia="fr-FR"/>
        </w:rPr>
      </w:pPr>
      <w:r w:rsidRPr="001A721D">
        <w:rPr>
          <w:b/>
          <w:bCs/>
          <w:rtl/>
          <w:lang w:eastAsia="fr-FR"/>
        </w:rPr>
        <w:t>تفسير القرآن بالقرآن</w:t>
      </w:r>
      <w:r w:rsidRPr="001A721D">
        <w:rPr>
          <w:b/>
          <w:bCs/>
          <w:lang w:eastAsia="fr-FR"/>
        </w:rPr>
        <w:t>:</w:t>
      </w:r>
      <w:r w:rsidRPr="00E46AD2">
        <w:rPr>
          <w:lang w:eastAsia="fr-FR"/>
        </w:rPr>
        <w:t xml:space="preserve"> </w:t>
      </w:r>
      <w:r w:rsidRPr="00E46AD2">
        <w:rPr>
          <w:rtl/>
          <w:lang w:eastAsia="fr-FR"/>
        </w:rPr>
        <w:t>أي ربط الآيات القرآنية بعضها ببعض، وفهم الآية في ضوء سياقها القرآني العام، وفي ضوء الآيات الأخرى التي تتحدث عن الموضوع نفسه</w:t>
      </w:r>
      <w:r w:rsidRPr="00E46AD2">
        <w:rPr>
          <w:lang w:eastAsia="fr-FR"/>
        </w:rPr>
        <w:t>.</w:t>
      </w:r>
    </w:p>
    <w:p w14:paraId="5D410A13" w14:textId="77777777" w:rsidR="00073C4B" w:rsidRPr="00E46AD2" w:rsidRDefault="00073C4B" w:rsidP="009A6CA1">
      <w:pPr>
        <w:pStyle w:val="a9"/>
        <w:numPr>
          <w:ilvl w:val="1"/>
          <w:numId w:val="265"/>
        </w:numPr>
        <w:rPr>
          <w:lang w:eastAsia="fr-FR"/>
        </w:rPr>
      </w:pPr>
      <w:r w:rsidRPr="001A721D">
        <w:rPr>
          <w:b/>
          <w:bCs/>
          <w:rtl/>
          <w:lang w:eastAsia="fr-FR"/>
        </w:rPr>
        <w:t>الفهم المباشر لكلام الله</w:t>
      </w:r>
      <w:r w:rsidRPr="001A721D">
        <w:rPr>
          <w:b/>
          <w:bCs/>
          <w:lang w:eastAsia="fr-FR"/>
        </w:rPr>
        <w:t>:</w:t>
      </w:r>
      <w:r w:rsidRPr="00E46AD2">
        <w:rPr>
          <w:lang w:eastAsia="fr-FR"/>
        </w:rPr>
        <w:t xml:space="preserve"> </w:t>
      </w:r>
      <w:r w:rsidRPr="00E46AD2">
        <w:rPr>
          <w:rtl/>
          <w:lang w:eastAsia="fr-FR"/>
        </w:rPr>
        <w:t>أي محاولة فهم القرآن الكريم دون وساطة التفاسير التقليدية إلا عند الضرورة القصوى، وعند الحاجة إلى توضيح معنى لغوي أو تاريخي</w:t>
      </w:r>
      <w:r w:rsidRPr="00E46AD2">
        <w:rPr>
          <w:lang w:eastAsia="fr-FR"/>
        </w:rPr>
        <w:t>.</w:t>
      </w:r>
    </w:p>
    <w:p w14:paraId="232C7497" w14:textId="01E52AAC" w:rsidR="00073C4B" w:rsidRPr="00E46AD2" w:rsidRDefault="00073C4B" w:rsidP="009A6CA1">
      <w:pPr>
        <w:pStyle w:val="a9"/>
        <w:numPr>
          <w:ilvl w:val="1"/>
          <w:numId w:val="265"/>
        </w:numPr>
        <w:rPr>
          <w:lang w:eastAsia="fr-FR"/>
        </w:rPr>
      </w:pPr>
      <w:r w:rsidRPr="001A721D">
        <w:rPr>
          <w:b/>
          <w:bCs/>
          <w:rtl/>
          <w:lang w:eastAsia="fr-FR"/>
        </w:rPr>
        <w:t>التركيز على جوهر الرسالة القرآنية</w:t>
      </w:r>
      <w:r w:rsidRPr="001A721D">
        <w:rPr>
          <w:b/>
          <w:bCs/>
          <w:lang w:eastAsia="fr-FR"/>
        </w:rPr>
        <w:t>:</w:t>
      </w:r>
      <w:r w:rsidRPr="00E46AD2">
        <w:rPr>
          <w:lang w:eastAsia="fr-FR"/>
        </w:rPr>
        <w:t xml:space="preserve"> </w:t>
      </w:r>
      <w:r w:rsidRPr="00E46AD2">
        <w:rPr>
          <w:rtl/>
          <w:lang w:eastAsia="fr-FR"/>
        </w:rPr>
        <w:t xml:space="preserve">أي التركيز على العناصر الرئيسية التي تشكل لب الرسالة القرآنية، مثل: المعادلات الإلهية، والفئات الإيمانية، والأسماء الحسنى الوظيفية </w:t>
      </w:r>
      <w:r w:rsidR="0064321B">
        <w:rPr>
          <w:rtl/>
          <w:lang w:eastAsia="fr-FR"/>
        </w:rPr>
        <w:t>"</w:t>
      </w:r>
      <w:r w:rsidRPr="00E46AD2">
        <w:rPr>
          <w:rtl/>
          <w:lang w:eastAsia="fr-FR"/>
        </w:rPr>
        <w:t xml:space="preserve">كما أوضحنا في </w:t>
      </w:r>
      <w:r w:rsidR="0098088B" w:rsidRPr="00E46AD2">
        <w:rPr>
          <w:rtl/>
          <w:lang w:eastAsia="fr-FR"/>
        </w:rPr>
        <w:t>المحتوى</w:t>
      </w:r>
      <w:r w:rsidRPr="00E46AD2">
        <w:rPr>
          <w:rtl/>
          <w:lang w:eastAsia="fr-FR"/>
        </w:rPr>
        <w:t xml:space="preserve"> الأولى</w:t>
      </w:r>
      <w:r w:rsidR="0064321B">
        <w:rPr>
          <w:rtl/>
          <w:lang w:eastAsia="fr-FR"/>
        </w:rPr>
        <w:t>"</w:t>
      </w:r>
      <w:r w:rsidRPr="00E46AD2">
        <w:rPr>
          <w:lang w:eastAsia="fr-FR"/>
        </w:rPr>
        <w:t>.</w:t>
      </w:r>
    </w:p>
    <w:p w14:paraId="7B8177BA" w14:textId="77777777" w:rsidR="00073C4B" w:rsidRPr="00E46AD2" w:rsidRDefault="00073C4B" w:rsidP="009A6CA1">
      <w:pPr>
        <w:pStyle w:val="a9"/>
        <w:numPr>
          <w:ilvl w:val="1"/>
          <w:numId w:val="265"/>
        </w:numPr>
        <w:rPr>
          <w:lang w:eastAsia="fr-FR"/>
        </w:rPr>
      </w:pPr>
      <w:r w:rsidRPr="001A721D">
        <w:rPr>
          <w:b/>
          <w:bCs/>
          <w:rtl/>
          <w:lang w:eastAsia="fr-FR"/>
        </w:rPr>
        <w:t>الاستجابة لتحديات العصر</w:t>
      </w:r>
      <w:r w:rsidRPr="001A721D">
        <w:rPr>
          <w:b/>
          <w:bCs/>
          <w:lang w:eastAsia="fr-FR"/>
        </w:rPr>
        <w:t>:</w:t>
      </w:r>
      <w:r w:rsidRPr="00E46AD2">
        <w:rPr>
          <w:lang w:eastAsia="fr-FR"/>
        </w:rPr>
        <w:t xml:space="preserve"> </w:t>
      </w:r>
      <w:r w:rsidRPr="00E46AD2">
        <w:rPr>
          <w:rtl/>
          <w:lang w:eastAsia="fr-FR"/>
        </w:rPr>
        <w:t>أي محاولة فهم القرآن الكريم في ضوء تحديات العصر ومشكلاته، واستنباط الحلول والمعالجات القرآنية لهذه التحديات</w:t>
      </w:r>
      <w:r w:rsidRPr="00E46AD2">
        <w:rPr>
          <w:lang w:eastAsia="fr-FR"/>
        </w:rPr>
        <w:t>.</w:t>
      </w:r>
    </w:p>
    <w:p w14:paraId="30DB2796" w14:textId="417926FE" w:rsidR="00073C4B" w:rsidRPr="00E46AD2" w:rsidRDefault="00073C4B" w:rsidP="009A6CA1">
      <w:pPr>
        <w:pStyle w:val="a9"/>
        <w:numPr>
          <w:ilvl w:val="1"/>
          <w:numId w:val="265"/>
        </w:numPr>
        <w:rPr>
          <w:lang w:eastAsia="fr-FR"/>
        </w:rPr>
      </w:pPr>
      <w:r w:rsidRPr="001A721D">
        <w:rPr>
          <w:b/>
          <w:bCs/>
          <w:rtl/>
          <w:lang w:eastAsia="fr-FR"/>
        </w:rPr>
        <w:t>الاجتهاد البشري</w:t>
      </w:r>
      <w:r w:rsidRPr="00E46AD2">
        <w:rPr>
          <w:lang w:eastAsia="fr-FR"/>
        </w:rPr>
        <w:t xml:space="preserve">: </w:t>
      </w:r>
      <w:r w:rsidRPr="00E46AD2">
        <w:rPr>
          <w:rtl/>
          <w:lang w:eastAsia="fr-FR"/>
        </w:rPr>
        <w:t>التأكيد على ان التدبر هو محاولة فهم</w:t>
      </w:r>
      <w:r w:rsidR="00ED70E0" w:rsidRPr="00E46AD2">
        <w:rPr>
          <w:rtl/>
          <w:lang w:eastAsia="fr-FR"/>
        </w:rPr>
        <w:t>،</w:t>
      </w:r>
      <w:r w:rsidRPr="00E46AD2">
        <w:rPr>
          <w:rtl/>
          <w:lang w:eastAsia="fr-FR"/>
        </w:rPr>
        <w:t xml:space="preserve"> واجتهاد بشري</w:t>
      </w:r>
      <w:r w:rsidR="00ED70E0" w:rsidRPr="00E46AD2">
        <w:rPr>
          <w:rtl/>
          <w:lang w:eastAsia="fr-FR"/>
        </w:rPr>
        <w:t>،</w:t>
      </w:r>
      <w:r w:rsidRPr="00E46AD2">
        <w:rPr>
          <w:rtl/>
          <w:lang w:eastAsia="fr-FR"/>
        </w:rPr>
        <w:t xml:space="preserve"> وليس نصا مقدسا</w:t>
      </w:r>
      <w:r w:rsidRPr="00E46AD2">
        <w:rPr>
          <w:lang w:eastAsia="fr-FR"/>
        </w:rPr>
        <w:t>.</w:t>
      </w:r>
    </w:p>
    <w:p w14:paraId="628A79A3" w14:textId="77777777" w:rsidR="00073C4B" w:rsidRPr="00E46AD2" w:rsidRDefault="00073C4B" w:rsidP="001A721D">
      <w:pPr>
        <w:rPr>
          <w:lang w:eastAsia="fr-FR"/>
        </w:rPr>
      </w:pPr>
      <w:r w:rsidRPr="00E46AD2">
        <w:rPr>
          <w:lang w:eastAsia="fr-FR"/>
        </w:rPr>
        <w:t xml:space="preserve">2. </w:t>
      </w:r>
      <w:r w:rsidRPr="00E46AD2">
        <w:rPr>
          <w:rtl/>
          <w:lang w:eastAsia="fr-FR"/>
        </w:rPr>
        <w:t>منهج تفسير القرآن بالقرآن</w:t>
      </w:r>
      <w:r w:rsidRPr="00E46AD2">
        <w:rPr>
          <w:lang w:eastAsia="fr-FR"/>
        </w:rPr>
        <w:t>:</w:t>
      </w:r>
    </w:p>
    <w:p w14:paraId="75693B60" w14:textId="77777777" w:rsidR="00073C4B" w:rsidRPr="00E46AD2" w:rsidRDefault="00073C4B" w:rsidP="009A6CA1">
      <w:pPr>
        <w:pStyle w:val="a9"/>
        <w:numPr>
          <w:ilvl w:val="0"/>
          <w:numId w:val="266"/>
        </w:numPr>
        <w:rPr>
          <w:lang w:eastAsia="fr-FR"/>
        </w:rPr>
      </w:pPr>
      <w:r w:rsidRPr="001A721D">
        <w:rPr>
          <w:b/>
          <w:bCs/>
          <w:rtl/>
          <w:lang w:eastAsia="fr-FR"/>
        </w:rPr>
        <w:t>الأصل في التفسير هو القرآن</w:t>
      </w:r>
      <w:r w:rsidRPr="001A721D">
        <w:rPr>
          <w:b/>
          <w:bCs/>
          <w:lang w:eastAsia="fr-FR"/>
        </w:rPr>
        <w:t>:</w:t>
      </w:r>
      <w:r w:rsidRPr="00E46AD2">
        <w:rPr>
          <w:lang w:eastAsia="fr-FR"/>
        </w:rPr>
        <w:t xml:space="preserve"> </w:t>
      </w:r>
      <w:r w:rsidRPr="00E46AD2">
        <w:rPr>
          <w:rtl/>
          <w:lang w:eastAsia="fr-FR"/>
        </w:rPr>
        <w:t>القرآن الكريم هو أفضل مفسر لنفسه، فالله تعالى هو أعلم بمراد كلامه، وقد جعل بعض آياته تفسيرًا لبعضها الآخر. {هُوَ الَّذِي أَنزَلَ عَلَيْكَ الْكِتَابَ مِنْهُ آيَاتٌ مُّحْكَمَاتٌ هُنَّ أُمُّ الْكِتَابِ وَأُخَرُ مُتَشَابِهَاتٌ} [آل عمران: 7]</w:t>
      </w:r>
      <w:r w:rsidRPr="00E46AD2">
        <w:rPr>
          <w:lang w:eastAsia="fr-FR"/>
        </w:rPr>
        <w:t>.</w:t>
      </w:r>
    </w:p>
    <w:p w14:paraId="6117D7EC" w14:textId="77777777" w:rsidR="00073C4B" w:rsidRPr="00E46AD2" w:rsidRDefault="00073C4B" w:rsidP="009A6CA1">
      <w:pPr>
        <w:pStyle w:val="a9"/>
        <w:numPr>
          <w:ilvl w:val="0"/>
          <w:numId w:val="266"/>
        </w:numPr>
        <w:rPr>
          <w:lang w:eastAsia="fr-FR"/>
        </w:rPr>
      </w:pPr>
      <w:r w:rsidRPr="00E46AD2">
        <w:rPr>
          <w:rtl/>
          <w:lang w:eastAsia="fr-FR"/>
        </w:rPr>
        <w:t>خطوات المنهج</w:t>
      </w:r>
      <w:r w:rsidRPr="00E46AD2">
        <w:rPr>
          <w:lang w:eastAsia="fr-FR"/>
        </w:rPr>
        <w:t>:</w:t>
      </w:r>
    </w:p>
    <w:p w14:paraId="6AC350EC" w14:textId="77777777" w:rsidR="00073C4B" w:rsidRPr="00E46AD2" w:rsidRDefault="00073C4B" w:rsidP="009A6CA1">
      <w:pPr>
        <w:pStyle w:val="a9"/>
        <w:numPr>
          <w:ilvl w:val="1"/>
          <w:numId w:val="266"/>
        </w:numPr>
        <w:rPr>
          <w:lang w:eastAsia="fr-FR"/>
        </w:rPr>
      </w:pPr>
      <w:r w:rsidRPr="001A721D">
        <w:rPr>
          <w:b/>
          <w:bCs/>
          <w:rtl/>
          <w:lang w:eastAsia="fr-FR"/>
        </w:rPr>
        <w:t>جمع الآيات</w:t>
      </w:r>
      <w:r w:rsidRPr="001A721D">
        <w:rPr>
          <w:b/>
          <w:bCs/>
          <w:lang w:eastAsia="fr-FR"/>
        </w:rPr>
        <w:t>:</w:t>
      </w:r>
      <w:r w:rsidRPr="00E46AD2">
        <w:rPr>
          <w:lang w:eastAsia="fr-FR"/>
        </w:rPr>
        <w:t xml:space="preserve"> </w:t>
      </w:r>
      <w:r w:rsidRPr="00E46AD2">
        <w:rPr>
          <w:rtl/>
          <w:lang w:eastAsia="fr-FR"/>
        </w:rPr>
        <w:t>جمع الآيات التي تتحدث عن الموضوع نفسه في مواضع مختلفة من القرآن</w:t>
      </w:r>
      <w:r w:rsidRPr="00E46AD2">
        <w:rPr>
          <w:lang w:eastAsia="fr-FR"/>
        </w:rPr>
        <w:t>.</w:t>
      </w:r>
    </w:p>
    <w:p w14:paraId="620465EB" w14:textId="77777777" w:rsidR="00073C4B" w:rsidRPr="00E46AD2" w:rsidRDefault="00073C4B" w:rsidP="009A6CA1">
      <w:pPr>
        <w:pStyle w:val="a9"/>
        <w:numPr>
          <w:ilvl w:val="1"/>
          <w:numId w:val="266"/>
        </w:numPr>
        <w:rPr>
          <w:lang w:eastAsia="fr-FR"/>
        </w:rPr>
      </w:pPr>
      <w:r w:rsidRPr="001A721D">
        <w:rPr>
          <w:b/>
          <w:bCs/>
          <w:rtl/>
          <w:lang w:eastAsia="fr-FR"/>
        </w:rPr>
        <w:t>المقارنة والربط</w:t>
      </w:r>
      <w:r w:rsidRPr="001A721D">
        <w:rPr>
          <w:b/>
          <w:bCs/>
          <w:lang w:eastAsia="fr-FR"/>
        </w:rPr>
        <w:t>:</w:t>
      </w:r>
      <w:r w:rsidRPr="00E46AD2">
        <w:rPr>
          <w:lang w:eastAsia="fr-FR"/>
        </w:rPr>
        <w:t xml:space="preserve"> </w:t>
      </w:r>
      <w:r w:rsidRPr="00E46AD2">
        <w:rPr>
          <w:rtl/>
          <w:lang w:eastAsia="fr-FR"/>
        </w:rPr>
        <w:t>المقارنة بين هذه الآيات، وفهم العلاقة بينها، وكيف تفسر بعضها بعضًا</w:t>
      </w:r>
      <w:r w:rsidRPr="00E46AD2">
        <w:rPr>
          <w:lang w:eastAsia="fr-FR"/>
        </w:rPr>
        <w:t>.</w:t>
      </w:r>
    </w:p>
    <w:p w14:paraId="5DC6CFB2" w14:textId="77777777" w:rsidR="00073C4B" w:rsidRPr="00E46AD2" w:rsidRDefault="00073C4B" w:rsidP="009A6CA1">
      <w:pPr>
        <w:pStyle w:val="a9"/>
        <w:numPr>
          <w:ilvl w:val="1"/>
          <w:numId w:val="266"/>
        </w:numPr>
        <w:rPr>
          <w:lang w:eastAsia="fr-FR"/>
        </w:rPr>
      </w:pPr>
      <w:r w:rsidRPr="001A721D">
        <w:rPr>
          <w:b/>
          <w:bCs/>
          <w:rtl/>
          <w:lang w:eastAsia="fr-FR"/>
        </w:rPr>
        <w:t>استنباط المعنى الكلي</w:t>
      </w:r>
      <w:r w:rsidRPr="001A721D">
        <w:rPr>
          <w:b/>
          <w:bCs/>
          <w:lang w:eastAsia="fr-FR"/>
        </w:rPr>
        <w:t>:</w:t>
      </w:r>
      <w:r w:rsidRPr="00E46AD2">
        <w:rPr>
          <w:lang w:eastAsia="fr-FR"/>
        </w:rPr>
        <w:t xml:space="preserve"> </w:t>
      </w:r>
      <w:r w:rsidRPr="00E46AD2">
        <w:rPr>
          <w:rtl/>
          <w:lang w:eastAsia="fr-FR"/>
        </w:rPr>
        <w:t>استنباط المعنى الكلي أو القاعدة العامة التي تحكم هذه الآيات</w:t>
      </w:r>
      <w:r w:rsidRPr="00E46AD2">
        <w:rPr>
          <w:lang w:eastAsia="fr-FR"/>
        </w:rPr>
        <w:t>.</w:t>
      </w:r>
    </w:p>
    <w:p w14:paraId="2F1ACC03" w14:textId="338CE176" w:rsidR="00073C4B" w:rsidRPr="00E46AD2" w:rsidRDefault="00073C4B" w:rsidP="009A6CA1">
      <w:pPr>
        <w:pStyle w:val="a9"/>
        <w:numPr>
          <w:ilvl w:val="1"/>
          <w:numId w:val="266"/>
        </w:numPr>
        <w:rPr>
          <w:lang w:eastAsia="fr-FR"/>
        </w:rPr>
      </w:pPr>
      <w:r w:rsidRPr="001A721D">
        <w:rPr>
          <w:b/>
          <w:bCs/>
          <w:rtl/>
          <w:lang w:eastAsia="fr-FR"/>
        </w:rPr>
        <w:t xml:space="preserve">الاستعانة بالسنة واللغة </w:t>
      </w:r>
      <w:r w:rsidR="0064321B">
        <w:rPr>
          <w:b/>
          <w:bCs/>
          <w:rtl/>
          <w:lang w:eastAsia="fr-FR"/>
        </w:rPr>
        <w:t>"</w:t>
      </w:r>
      <w:r w:rsidRPr="001A721D">
        <w:rPr>
          <w:b/>
          <w:bCs/>
          <w:rtl/>
          <w:lang w:eastAsia="fr-FR"/>
        </w:rPr>
        <w:t>عند الضرورة</w:t>
      </w:r>
      <w:r w:rsidR="0064321B">
        <w:rPr>
          <w:b/>
          <w:bCs/>
          <w:rtl/>
          <w:lang w:eastAsia="fr-FR"/>
        </w:rPr>
        <w:t>"</w:t>
      </w:r>
      <w:r w:rsidRPr="001A721D">
        <w:rPr>
          <w:b/>
          <w:bCs/>
          <w:lang w:eastAsia="fr-FR"/>
        </w:rPr>
        <w:t>:</w:t>
      </w:r>
      <w:r w:rsidRPr="00E46AD2">
        <w:rPr>
          <w:lang w:eastAsia="fr-FR"/>
        </w:rPr>
        <w:t xml:space="preserve"> </w:t>
      </w:r>
      <w:r w:rsidRPr="00E46AD2">
        <w:rPr>
          <w:rtl/>
          <w:lang w:eastAsia="fr-FR"/>
        </w:rPr>
        <w:t xml:space="preserve">يمكن الاستعانة بالسنة النبوية الصحيحة </w:t>
      </w:r>
      <w:r w:rsidRPr="001A721D">
        <w:rPr>
          <w:i/>
          <w:iCs/>
          <w:rtl/>
          <w:lang w:eastAsia="fr-FR"/>
        </w:rPr>
        <w:t>لتوضيح</w:t>
      </w:r>
      <w:r w:rsidRPr="00E46AD2">
        <w:rPr>
          <w:rtl/>
          <w:lang w:eastAsia="fr-FR"/>
        </w:rPr>
        <w:t xml:space="preserve"> بعض المعاني، أو </w:t>
      </w:r>
      <w:r w:rsidRPr="001A721D">
        <w:rPr>
          <w:i/>
          <w:iCs/>
          <w:rtl/>
          <w:lang w:eastAsia="fr-FR"/>
        </w:rPr>
        <w:t>لتفصيل</w:t>
      </w:r>
      <w:r w:rsidRPr="00E46AD2">
        <w:rPr>
          <w:rtl/>
          <w:lang w:eastAsia="fr-FR"/>
        </w:rPr>
        <w:t xml:space="preserve"> بعض الأحكام، ولكن </w:t>
      </w:r>
      <w:r w:rsidRPr="001A721D">
        <w:rPr>
          <w:i/>
          <w:iCs/>
          <w:rtl/>
          <w:lang w:eastAsia="fr-FR"/>
        </w:rPr>
        <w:t>لا يجوز</w:t>
      </w:r>
      <w:r w:rsidRPr="00E46AD2">
        <w:rPr>
          <w:rtl/>
          <w:lang w:eastAsia="fr-FR"/>
        </w:rPr>
        <w:t xml:space="preserve"> أن تكون السنة ناسخة للقرآن أو معارضة له. كما يمكن الاستعانة بقواعد اللغة العربية لفهم بعض الألفاظ أو التراكيب</w:t>
      </w:r>
      <w:r w:rsidRPr="00E46AD2">
        <w:rPr>
          <w:lang w:eastAsia="fr-FR"/>
        </w:rPr>
        <w:t>.</w:t>
      </w:r>
    </w:p>
    <w:p w14:paraId="32115B98" w14:textId="5748CC83" w:rsidR="00073C4B" w:rsidRPr="00E46AD2" w:rsidRDefault="00073C4B" w:rsidP="009A6CA1">
      <w:pPr>
        <w:pStyle w:val="a9"/>
        <w:numPr>
          <w:ilvl w:val="1"/>
          <w:numId w:val="266"/>
        </w:numPr>
        <w:rPr>
          <w:lang w:eastAsia="fr-FR"/>
        </w:rPr>
      </w:pPr>
      <w:r w:rsidRPr="001A721D">
        <w:rPr>
          <w:b/>
          <w:bCs/>
          <w:rtl/>
          <w:lang w:eastAsia="fr-FR"/>
        </w:rPr>
        <w:t xml:space="preserve">الرجوع إلى أقوال المفسرين </w:t>
      </w:r>
      <w:r w:rsidR="0064321B">
        <w:rPr>
          <w:b/>
          <w:bCs/>
          <w:rtl/>
          <w:lang w:eastAsia="fr-FR"/>
        </w:rPr>
        <w:t>"</w:t>
      </w:r>
      <w:r w:rsidRPr="001A721D">
        <w:rPr>
          <w:b/>
          <w:bCs/>
          <w:rtl/>
          <w:lang w:eastAsia="fr-FR"/>
        </w:rPr>
        <w:t>للاستئناس</w:t>
      </w:r>
      <w:r w:rsidR="0064321B">
        <w:rPr>
          <w:b/>
          <w:bCs/>
          <w:rtl/>
          <w:lang w:eastAsia="fr-FR"/>
        </w:rPr>
        <w:t>"</w:t>
      </w:r>
      <w:r w:rsidRPr="001A721D">
        <w:rPr>
          <w:b/>
          <w:bCs/>
          <w:lang w:eastAsia="fr-FR"/>
        </w:rPr>
        <w:t>:</w:t>
      </w:r>
      <w:r w:rsidRPr="00E46AD2">
        <w:rPr>
          <w:lang w:eastAsia="fr-FR"/>
        </w:rPr>
        <w:t xml:space="preserve"> </w:t>
      </w:r>
      <w:r w:rsidRPr="00E46AD2">
        <w:rPr>
          <w:rtl/>
          <w:lang w:eastAsia="fr-FR"/>
        </w:rPr>
        <w:t xml:space="preserve">يمكن الرجوع إلى أقوال المفسرين المعتبرين للاستئناس بها، </w:t>
      </w:r>
      <w:r w:rsidRPr="001A721D">
        <w:rPr>
          <w:i/>
          <w:iCs/>
          <w:rtl/>
          <w:lang w:eastAsia="fr-FR"/>
        </w:rPr>
        <w:t>ولكن لا يجوز</w:t>
      </w:r>
      <w:r w:rsidRPr="00E46AD2">
        <w:rPr>
          <w:rtl/>
          <w:lang w:eastAsia="fr-FR"/>
        </w:rPr>
        <w:t xml:space="preserve"> أن تكون أقوالهم هي المرجع الأول والأخير</w:t>
      </w:r>
      <w:r w:rsidRPr="00E46AD2">
        <w:rPr>
          <w:lang w:eastAsia="fr-FR"/>
        </w:rPr>
        <w:t>.</w:t>
      </w:r>
    </w:p>
    <w:p w14:paraId="5EF39B27" w14:textId="77777777" w:rsidR="00073C4B" w:rsidRPr="00E46AD2" w:rsidRDefault="00073C4B" w:rsidP="001A721D">
      <w:pPr>
        <w:rPr>
          <w:lang w:eastAsia="fr-FR"/>
        </w:rPr>
      </w:pPr>
      <w:r w:rsidRPr="00E46AD2">
        <w:rPr>
          <w:lang w:eastAsia="fr-FR"/>
        </w:rPr>
        <w:t xml:space="preserve">3. </w:t>
      </w:r>
      <w:r w:rsidRPr="00E46AD2">
        <w:rPr>
          <w:rtl/>
          <w:lang w:eastAsia="fr-FR"/>
        </w:rPr>
        <w:t>كتاب "أعظم مائة كلمة بالقرآن الكريم": نموذج للتدبر المعاصر</w:t>
      </w:r>
      <w:r w:rsidRPr="00E46AD2">
        <w:rPr>
          <w:lang w:eastAsia="fr-FR"/>
        </w:rPr>
        <w:t>:</w:t>
      </w:r>
    </w:p>
    <w:p w14:paraId="42940534" w14:textId="450C9052" w:rsidR="00073C4B" w:rsidRPr="00E46AD2" w:rsidRDefault="00073C4B" w:rsidP="009A6CA1">
      <w:pPr>
        <w:pStyle w:val="a9"/>
        <w:numPr>
          <w:ilvl w:val="0"/>
          <w:numId w:val="267"/>
        </w:numPr>
        <w:rPr>
          <w:lang w:eastAsia="fr-FR"/>
        </w:rPr>
      </w:pPr>
      <w:r w:rsidRPr="001A721D">
        <w:rPr>
          <w:b/>
          <w:bCs/>
          <w:rtl/>
          <w:lang w:eastAsia="fr-FR"/>
        </w:rPr>
        <w:t>فكرة الكتاب</w:t>
      </w:r>
      <w:r w:rsidRPr="001A721D">
        <w:rPr>
          <w:b/>
          <w:bCs/>
          <w:lang w:eastAsia="fr-FR"/>
        </w:rPr>
        <w:t>:</w:t>
      </w:r>
      <w:r w:rsidRPr="00E46AD2">
        <w:rPr>
          <w:lang w:eastAsia="fr-FR"/>
        </w:rPr>
        <w:t xml:space="preserve"> </w:t>
      </w:r>
      <w:r w:rsidRPr="00E46AD2">
        <w:rPr>
          <w:rtl/>
          <w:lang w:eastAsia="fr-FR"/>
        </w:rPr>
        <w:t xml:space="preserve">يمثل كتاب "أعظم </w:t>
      </w:r>
      <w:r w:rsidR="00896BFC" w:rsidRPr="00E46AD2">
        <w:rPr>
          <w:rtl/>
          <w:lang w:eastAsia="fr-FR"/>
        </w:rPr>
        <w:t>مئة</w:t>
      </w:r>
      <w:r w:rsidRPr="00E46AD2">
        <w:rPr>
          <w:rtl/>
          <w:lang w:eastAsia="fr-FR"/>
        </w:rPr>
        <w:t xml:space="preserve"> كلمة بالقرآن الكريم" </w:t>
      </w:r>
      <w:r w:rsidR="0064321B">
        <w:rPr>
          <w:rtl/>
          <w:lang w:eastAsia="fr-FR"/>
        </w:rPr>
        <w:t>"</w:t>
      </w:r>
      <w:r w:rsidRPr="00E46AD2">
        <w:rPr>
          <w:rtl/>
          <w:lang w:eastAsia="fr-FR"/>
        </w:rPr>
        <w:t>لأمين صبري</w:t>
      </w:r>
      <w:r w:rsidR="0064321B">
        <w:rPr>
          <w:rtl/>
          <w:lang w:eastAsia="fr-FR"/>
        </w:rPr>
        <w:t>"</w:t>
      </w:r>
      <w:r w:rsidRPr="00E46AD2">
        <w:rPr>
          <w:rtl/>
          <w:lang w:eastAsia="fr-FR"/>
        </w:rPr>
        <w:t xml:space="preserve"> نموذجًا للتدبر المعاصر، حيث يركز على أهم </w:t>
      </w:r>
      <w:r w:rsidR="003039DD" w:rsidRPr="00E46AD2">
        <w:rPr>
          <w:rtl/>
          <w:lang w:eastAsia="fr-FR"/>
        </w:rPr>
        <w:t>مئة</w:t>
      </w:r>
      <w:r w:rsidRPr="00E46AD2">
        <w:rPr>
          <w:rtl/>
          <w:lang w:eastAsia="fr-FR"/>
        </w:rPr>
        <w:t xml:space="preserve"> كلمة مركزية في القرآن الكريم، ويفسرها تفسيرًا </w:t>
      </w:r>
      <w:r w:rsidRPr="001A721D">
        <w:rPr>
          <w:i/>
          <w:iCs/>
          <w:rtl/>
          <w:lang w:eastAsia="fr-FR"/>
        </w:rPr>
        <w:t>عموديًا</w:t>
      </w:r>
      <w:r w:rsidRPr="00E46AD2">
        <w:rPr>
          <w:rtl/>
          <w:lang w:eastAsia="fr-FR"/>
        </w:rPr>
        <w:t>، أي يجمع الآيات التي وردت فيها الكلمة في مواضع مختلفة من القرآن، ويربط بينها، ويستنبط المعنى الكلي للكلمة</w:t>
      </w:r>
      <w:r w:rsidRPr="00E46AD2">
        <w:rPr>
          <w:lang w:eastAsia="fr-FR"/>
        </w:rPr>
        <w:t>.</w:t>
      </w:r>
    </w:p>
    <w:p w14:paraId="43987428" w14:textId="7ACC1040" w:rsidR="00073C4B" w:rsidRPr="00E46AD2" w:rsidRDefault="00073C4B" w:rsidP="009A6CA1">
      <w:pPr>
        <w:pStyle w:val="a9"/>
        <w:numPr>
          <w:ilvl w:val="0"/>
          <w:numId w:val="267"/>
        </w:numPr>
        <w:rPr>
          <w:lang w:eastAsia="fr-FR"/>
        </w:rPr>
      </w:pPr>
      <w:r w:rsidRPr="001A721D">
        <w:rPr>
          <w:b/>
          <w:bCs/>
          <w:rtl/>
          <w:lang w:eastAsia="fr-FR"/>
        </w:rPr>
        <w:t>التفسير العمودي</w:t>
      </w:r>
      <w:r w:rsidRPr="001A721D">
        <w:rPr>
          <w:b/>
          <w:bCs/>
          <w:lang w:eastAsia="fr-FR"/>
        </w:rPr>
        <w:t>:</w:t>
      </w:r>
      <w:r w:rsidRPr="00E46AD2">
        <w:rPr>
          <w:lang w:eastAsia="fr-FR"/>
        </w:rPr>
        <w:t xml:space="preserve"> </w:t>
      </w:r>
      <w:r w:rsidRPr="00E46AD2">
        <w:rPr>
          <w:rtl/>
          <w:lang w:eastAsia="fr-FR"/>
        </w:rPr>
        <w:t xml:space="preserve">هذا المنهج </w:t>
      </w:r>
      <w:r w:rsidR="0064321B">
        <w:rPr>
          <w:rtl/>
          <w:lang w:eastAsia="fr-FR"/>
        </w:rPr>
        <w:t>"</w:t>
      </w:r>
      <w:r w:rsidRPr="00E46AD2">
        <w:rPr>
          <w:rtl/>
          <w:lang w:eastAsia="fr-FR"/>
        </w:rPr>
        <w:t>التفسير العمودي</w:t>
      </w:r>
      <w:r w:rsidR="0064321B">
        <w:rPr>
          <w:rtl/>
          <w:lang w:eastAsia="fr-FR"/>
        </w:rPr>
        <w:t>"</w:t>
      </w:r>
      <w:r w:rsidRPr="00E46AD2">
        <w:rPr>
          <w:rtl/>
          <w:lang w:eastAsia="fr-FR"/>
        </w:rPr>
        <w:t xml:space="preserve"> يختلف عن التفسير التقليدي </w:t>
      </w:r>
      <w:r w:rsidR="0064321B">
        <w:rPr>
          <w:rtl/>
          <w:lang w:eastAsia="fr-FR"/>
        </w:rPr>
        <w:t>"</w:t>
      </w:r>
      <w:r w:rsidRPr="00E46AD2">
        <w:rPr>
          <w:rtl/>
          <w:lang w:eastAsia="fr-FR"/>
        </w:rPr>
        <w:t>الأفقي</w:t>
      </w:r>
      <w:r w:rsidR="0064321B">
        <w:rPr>
          <w:rtl/>
          <w:lang w:eastAsia="fr-FR"/>
        </w:rPr>
        <w:t>"</w:t>
      </w:r>
      <w:r w:rsidRPr="00E46AD2">
        <w:rPr>
          <w:rtl/>
          <w:lang w:eastAsia="fr-FR"/>
        </w:rPr>
        <w:t xml:space="preserve"> الذي يفسر الآيات آية بآية، وسورة بسورة. التفسير العمودي يساعد على فهم أعمق للكلمات القرآنية، وعلى رؤية الروابط والعلاقات بين الآيات المختلفة</w:t>
      </w:r>
      <w:r w:rsidRPr="00E46AD2">
        <w:rPr>
          <w:lang w:eastAsia="fr-FR"/>
        </w:rPr>
        <w:t>.</w:t>
      </w:r>
    </w:p>
    <w:p w14:paraId="4AACFB52" w14:textId="77777777" w:rsidR="00073C4B" w:rsidRPr="00E46AD2" w:rsidRDefault="00073C4B" w:rsidP="009A6CA1">
      <w:pPr>
        <w:pStyle w:val="a9"/>
        <w:numPr>
          <w:ilvl w:val="0"/>
          <w:numId w:val="267"/>
        </w:numPr>
        <w:rPr>
          <w:lang w:eastAsia="fr-FR"/>
        </w:rPr>
      </w:pPr>
      <w:r w:rsidRPr="001A721D">
        <w:rPr>
          <w:b/>
          <w:bCs/>
          <w:rtl/>
          <w:lang w:eastAsia="fr-FR"/>
        </w:rPr>
        <w:t>أهمية الكتاب</w:t>
      </w:r>
      <w:r w:rsidRPr="001A721D">
        <w:rPr>
          <w:b/>
          <w:bCs/>
          <w:lang w:eastAsia="fr-FR"/>
        </w:rPr>
        <w:t>:</w:t>
      </w:r>
      <w:r w:rsidRPr="00E46AD2">
        <w:rPr>
          <w:lang w:eastAsia="fr-FR"/>
        </w:rPr>
        <w:t xml:space="preserve"> </w:t>
      </w:r>
      <w:r w:rsidRPr="00E46AD2">
        <w:rPr>
          <w:rtl/>
          <w:lang w:eastAsia="fr-FR"/>
        </w:rPr>
        <w:t>الكتاب يقدم رؤية جديدة لفهم القرآن الكريم، ويساعد القارئ على تدبر آياته، وربطها بحياته العملية</w:t>
      </w:r>
      <w:r w:rsidRPr="00E46AD2">
        <w:rPr>
          <w:lang w:eastAsia="fr-FR"/>
        </w:rPr>
        <w:t>.</w:t>
      </w:r>
    </w:p>
    <w:p w14:paraId="69325BFE" w14:textId="77777777" w:rsidR="00073C4B" w:rsidRPr="00E46AD2" w:rsidRDefault="00073C4B" w:rsidP="001A721D">
      <w:pPr>
        <w:rPr>
          <w:lang w:eastAsia="fr-FR"/>
        </w:rPr>
      </w:pPr>
      <w:r w:rsidRPr="00E46AD2">
        <w:rPr>
          <w:lang w:eastAsia="fr-FR"/>
        </w:rPr>
        <w:t>4. "</w:t>
      </w:r>
      <w:r w:rsidRPr="00E46AD2">
        <w:rPr>
          <w:rtl/>
          <w:lang w:eastAsia="fr-FR"/>
        </w:rPr>
        <w:t>لا إله إلا الله": القانون الأعظم</w:t>
      </w:r>
      <w:r w:rsidRPr="00E46AD2">
        <w:rPr>
          <w:lang w:eastAsia="fr-FR"/>
        </w:rPr>
        <w:t>:</w:t>
      </w:r>
    </w:p>
    <w:p w14:paraId="4C000BFE" w14:textId="77777777" w:rsidR="00073C4B" w:rsidRPr="00E46AD2" w:rsidRDefault="00073C4B" w:rsidP="009A6CA1">
      <w:pPr>
        <w:pStyle w:val="a9"/>
        <w:numPr>
          <w:ilvl w:val="0"/>
          <w:numId w:val="268"/>
        </w:numPr>
        <w:rPr>
          <w:lang w:eastAsia="fr-FR"/>
        </w:rPr>
      </w:pPr>
      <w:r w:rsidRPr="001A721D">
        <w:rPr>
          <w:b/>
          <w:bCs/>
          <w:rtl/>
          <w:lang w:eastAsia="fr-FR"/>
        </w:rPr>
        <w:t>جوهر التوحيد</w:t>
      </w:r>
      <w:r w:rsidRPr="001A721D">
        <w:rPr>
          <w:b/>
          <w:bCs/>
          <w:lang w:eastAsia="fr-FR"/>
        </w:rPr>
        <w:t>:</w:t>
      </w:r>
      <w:r w:rsidRPr="00E46AD2">
        <w:rPr>
          <w:lang w:eastAsia="fr-FR"/>
        </w:rPr>
        <w:t xml:space="preserve"> </w:t>
      </w:r>
      <w:r w:rsidRPr="00E46AD2">
        <w:rPr>
          <w:rtl/>
          <w:lang w:eastAsia="fr-FR"/>
        </w:rPr>
        <w:t xml:space="preserve">كلمة التوحيد "لا إله إلا الله" هي جوهر الإسلام، وهي القانون الأعظم الذي يحكم الكون والحياة. ليست مجرد كلمة تقال باللسان، بل هي </w:t>
      </w:r>
      <w:r w:rsidRPr="001A721D">
        <w:rPr>
          <w:i/>
          <w:iCs/>
          <w:rtl/>
          <w:lang w:eastAsia="fr-FR"/>
        </w:rPr>
        <w:t>منهج حياة كامل</w:t>
      </w:r>
      <w:r w:rsidRPr="00E46AD2">
        <w:rPr>
          <w:rtl/>
          <w:lang w:eastAsia="fr-FR"/>
        </w:rPr>
        <w:t xml:space="preserve"> يشمل كل جوانب حياة الإنسان: الاعتقادية، والعبادية، والأخلاقية، والسلوكية</w:t>
      </w:r>
      <w:r w:rsidRPr="00E46AD2">
        <w:rPr>
          <w:lang w:eastAsia="fr-FR"/>
        </w:rPr>
        <w:t>.</w:t>
      </w:r>
    </w:p>
    <w:p w14:paraId="38D8FE9E" w14:textId="3F16DA1A" w:rsidR="00073C4B" w:rsidRPr="00E46AD2" w:rsidRDefault="00073C4B" w:rsidP="009A6CA1">
      <w:pPr>
        <w:pStyle w:val="a9"/>
        <w:numPr>
          <w:ilvl w:val="0"/>
          <w:numId w:val="268"/>
        </w:numPr>
        <w:rPr>
          <w:lang w:eastAsia="fr-FR"/>
        </w:rPr>
      </w:pPr>
      <w:r w:rsidRPr="001A721D">
        <w:rPr>
          <w:b/>
          <w:bCs/>
          <w:rtl/>
          <w:lang w:eastAsia="fr-FR"/>
        </w:rPr>
        <w:t>لا إله الا الله</w:t>
      </w:r>
      <w:r w:rsidR="00ED70E0" w:rsidRPr="001A721D">
        <w:rPr>
          <w:b/>
          <w:bCs/>
          <w:rtl/>
          <w:lang w:eastAsia="fr-FR"/>
        </w:rPr>
        <w:t>،</w:t>
      </w:r>
      <w:r w:rsidRPr="001A721D">
        <w:rPr>
          <w:b/>
          <w:bCs/>
          <w:rtl/>
          <w:lang w:eastAsia="fr-FR"/>
        </w:rPr>
        <w:t xml:space="preserve"> قانون كوني</w:t>
      </w:r>
      <w:r w:rsidRPr="00E46AD2">
        <w:rPr>
          <w:lang w:eastAsia="fr-FR"/>
        </w:rPr>
        <w:t xml:space="preserve">: </w:t>
      </w:r>
      <w:r w:rsidRPr="00E46AD2">
        <w:rPr>
          <w:rtl/>
          <w:lang w:eastAsia="fr-FR"/>
        </w:rPr>
        <w:t>هي القانون الذي يحكم حركة الكون</w:t>
      </w:r>
      <w:r w:rsidR="00ED70E0" w:rsidRPr="00E46AD2">
        <w:rPr>
          <w:rtl/>
          <w:lang w:eastAsia="fr-FR"/>
        </w:rPr>
        <w:t>،</w:t>
      </w:r>
      <w:r w:rsidRPr="00E46AD2">
        <w:rPr>
          <w:rtl/>
          <w:lang w:eastAsia="fr-FR"/>
        </w:rPr>
        <w:t xml:space="preserve"> وكل القوانين الاخرى هي فرع من هذا القانون</w:t>
      </w:r>
      <w:r w:rsidRPr="00E46AD2">
        <w:rPr>
          <w:lang w:eastAsia="fr-FR"/>
        </w:rPr>
        <w:t>.</w:t>
      </w:r>
    </w:p>
    <w:p w14:paraId="77ACCA16" w14:textId="77777777" w:rsidR="00073C4B" w:rsidRPr="00E46AD2" w:rsidRDefault="00073C4B" w:rsidP="009A6CA1">
      <w:pPr>
        <w:pStyle w:val="a9"/>
        <w:numPr>
          <w:ilvl w:val="0"/>
          <w:numId w:val="268"/>
        </w:numPr>
        <w:rPr>
          <w:lang w:eastAsia="fr-FR"/>
        </w:rPr>
      </w:pPr>
      <w:r w:rsidRPr="001A721D">
        <w:rPr>
          <w:b/>
          <w:bCs/>
          <w:rtl/>
          <w:lang w:eastAsia="fr-FR"/>
        </w:rPr>
        <w:t>تطبيق "لا إله إلا الله</w:t>
      </w:r>
      <w:r w:rsidRPr="001A721D">
        <w:rPr>
          <w:b/>
          <w:bCs/>
          <w:lang w:eastAsia="fr-FR"/>
        </w:rPr>
        <w:t>":</w:t>
      </w:r>
      <w:r w:rsidRPr="00E46AD2">
        <w:rPr>
          <w:lang w:eastAsia="fr-FR"/>
        </w:rPr>
        <w:t xml:space="preserve"> </w:t>
      </w:r>
      <w:r w:rsidRPr="00E46AD2">
        <w:rPr>
          <w:rtl/>
          <w:lang w:eastAsia="fr-FR"/>
        </w:rPr>
        <w:t>تطبيق هذا القانون يعني</w:t>
      </w:r>
      <w:r w:rsidRPr="00E46AD2">
        <w:rPr>
          <w:lang w:eastAsia="fr-FR"/>
        </w:rPr>
        <w:t>:</w:t>
      </w:r>
    </w:p>
    <w:p w14:paraId="3AD1B444" w14:textId="77777777" w:rsidR="00073C4B" w:rsidRPr="00E46AD2" w:rsidRDefault="00073C4B" w:rsidP="009A6CA1">
      <w:pPr>
        <w:pStyle w:val="a9"/>
        <w:numPr>
          <w:ilvl w:val="1"/>
          <w:numId w:val="268"/>
        </w:numPr>
        <w:rPr>
          <w:lang w:eastAsia="fr-FR"/>
        </w:rPr>
      </w:pPr>
      <w:r w:rsidRPr="00E46AD2">
        <w:rPr>
          <w:rtl/>
          <w:lang w:eastAsia="fr-FR"/>
        </w:rPr>
        <w:t>إخلاص العبادة لله وحده، وعدم الشرك به</w:t>
      </w:r>
      <w:r w:rsidRPr="00E46AD2">
        <w:rPr>
          <w:lang w:eastAsia="fr-FR"/>
        </w:rPr>
        <w:t>.</w:t>
      </w:r>
    </w:p>
    <w:p w14:paraId="19FD5B5D" w14:textId="77777777" w:rsidR="00073C4B" w:rsidRPr="00E46AD2" w:rsidRDefault="00073C4B" w:rsidP="009A6CA1">
      <w:pPr>
        <w:pStyle w:val="a9"/>
        <w:numPr>
          <w:ilvl w:val="1"/>
          <w:numId w:val="268"/>
        </w:numPr>
        <w:rPr>
          <w:lang w:eastAsia="fr-FR"/>
        </w:rPr>
      </w:pPr>
      <w:r w:rsidRPr="00E46AD2">
        <w:rPr>
          <w:rtl/>
          <w:lang w:eastAsia="fr-FR"/>
        </w:rPr>
        <w:t>الخضوع لأوامر الله تعالى، واجتناب نواهيه</w:t>
      </w:r>
      <w:r w:rsidRPr="00E46AD2">
        <w:rPr>
          <w:lang w:eastAsia="fr-FR"/>
        </w:rPr>
        <w:t>.</w:t>
      </w:r>
    </w:p>
    <w:p w14:paraId="27A6BD47" w14:textId="77777777" w:rsidR="00073C4B" w:rsidRPr="00E46AD2" w:rsidRDefault="00073C4B" w:rsidP="009A6CA1">
      <w:pPr>
        <w:pStyle w:val="a9"/>
        <w:numPr>
          <w:ilvl w:val="1"/>
          <w:numId w:val="268"/>
        </w:numPr>
        <w:rPr>
          <w:lang w:eastAsia="fr-FR"/>
        </w:rPr>
      </w:pPr>
      <w:r w:rsidRPr="00E46AD2">
        <w:rPr>
          <w:rtl/>
          <w:lang w:eastAsia="fr-FR"/>
        </w:rPr>
        <w:t>التوكل على الله تعالى في كل الأمور</w:t>
      </w:r>
      <w:r w:rsidRPr="00E46AD2">
        <w:rPr>
          <w:lang w:eastAsia="fr-FR"/>
        </w:rPr>
        <w:t>.</w:t>
      </w:r>
    </w:p>
    <w:p w14:paraId="42B81300" w14:textId="77777777" w:rsidR="00073C4B" w:rsidRPr="00E46AD2" w:rsidRDefault="00073C4B" w:rsidP="009A6CA1">
      <w:pPr>
        <w:pStyle w:val="a9"/>
        <w:numPr>
          <w:ilvl w:val="1"/>
          <w:numId w:val="268"/>
        </w:numPr>
        <w:rPr>
          <w:lang w:eastAsia="fr-FR"/>
        </w:rPr>
      </w:pPr>
      <w:r w:rsidRPr="00E46AD2">
        <w:rPr>
          <w:rtl/>
          <w:lang w:eastAsia="fr-FR"/>
        </w:rPr>
        <w:t>محبة الله تعالى ورسوله صلى الله عليه وسلم أكثر من أي شيء آخر</w:t>
      </w:r>
      <w:r w:rsidRPr="00E46AD2">
        <w:rPr>
          <w:lang w:eastAsia="fr-FR"/>
        </w:rPr>
        <w:t>.</w:t>
      </w:r>
    </w:p>
    <w:p w14:paraId="2ABDC869" w14:textId="77777777" w:rsidR="00073C4B" w:rsidRPr="00E46AD2" w:rsidRDefault="00073C4B" w:rsidP="009A6CA1">
      <w:pPr>
        <w:pStyle w:val="a9"/>
        <w:numPr>
          <w:ilvl w:val="1"/>
          <w:numId w:val="268"/>
        </w:numPr>
        <w:rPr>
          <w:lang w:eastAsia="fr-FR"/>
        </w:rPr>
      </w:pPr>
      <w:r w:rsidRPr="00E46AD2">
        <w:rPr>
          <w:rtl/>
          <w:lang w:eastAsia="fr-FR"/>
        </w:rPr>
        <w:t>التحلي بالأخلاق الحميدة التي أمر بها الله تعالى ورسوله</w:t>
      </w:r>
      <w:r w:rsidRPr="00E46AD2">
        <w:rPr>
          <w:lang w:eastAsia="fr-FR"/>
        </w:rPr>
        <w:t>.</w:t>
      </w:r>
    </w:p>
    <w:p w14:paraId="4DBE1CB7" w14:textId="77777777" w:rsidR="00073C4B" w:rsidRPr="00E46AD2" w:rsidRDefault="00073C4B" w:rsidP="009A6CA1">
      <w:pPr>
        <w:pStyle w:val="a9"/>
        <w:numPr>
          <w:ilvl w:val="0"/>
          <w:numId w:val="268"/>
        </w:numPr>
        <w:rPr>
          <w:lang w:eastAsia="fr-FR"/>
        </w:rPr>
      </w:pPr>
      <w:r w:rsidRPr="001A721D">
        <w:rPr>
          <w:b/>
          <w:bCs/>
          <w:rtl/>
          <w:lang w:eastAsia="fr-FR"/>
        </w:rPr>
        <w:t>نتائج مخالفة القانون</w:t>
      </w:r>
      <w:r w:rsidRPr="001A721D">
        <w:rPr>
          <w:b/>
          <w:bCs/>
          <w:lang w:eastAsia="fr-FR"/>
        </w:rPr>
        <w:t>:</w:t>
      </w:r>
      <w:r w:rsidRPr="00E46AD2">
        <w:rPr>
          <w:lang w:eastAsia="fr-FR"/>
        </w:rPr>
        <w:t xml:space="preserve"> </w:t>
      </w:r>
      <w:r w:rsidRPr="00E46AD2">
        <w:rPr>
          <w:rtl/>
          <w:lang w:eastAsia="fr-FR"/>
        </w:rPr>
        <w:t>مخالفة هذا القانون تؤدي إلى الفساد والهلاك في الدنيا والآخرة</w:t>
      </w:r>
      <w:r w:rsidRPr="00E46AD2">
        <w:rPr>
          <w:lang w:eastAsia="fr-FR"/>
        </w:rPr>
        <w:t>.</w:t>
      </w:r>
    </w:p>
    <w:p w14:paraId="116077A4" w14:textId="77777777" w:rsidR="00073C4B" w:rsidRPr="00E46AD2" w:rsidRDefault="00073C4B" w:rsidP="001A721D">
      <w:pPr>
        <w:rPr>
          <w:lang w:eastAsia="fr-FR"/>
        </w:rPr>
      </w:pPr>
      <w:r w:rsidRPr="00E46AD2">
        <w:rPr>
          <w:lang w:eastAsia="fr-FR"/>
        </w:rPr>
        <w:t xml:space="preserve">5. </w:t>
      </w:r>
      <w:r w:rsidRPr="00E46AD2">
        <w:rPr>
          <w:rtl/>
          <w:lang w:eastAsia="fr-FR"/>
        </w:rPr>
        <w:t>التدبر المعاصر: اجتهاد بشري</w:t>
      </w:r>
      <w:r w:rsidRPr="00E46AD2">
        <w:rPr>
          <w:lang w:eastAsia="fr-FR"/>
        </w:rPr>
        <w:t>:</w:t>
      </w:r>
    </w:p>
    <w:p w14:paraId="3CDA9C47" w14:textId="77777777" w:rsidR="00073C4B" w:rsidRPr="00E46AD2" w:rsidRDefault="00073C4B" w:rsidP="009A6CA1">
      <w:pPr>
        <w:pStyle w:val="a9"/>
        <w:numPr>
          <w:ilvl w:val="0"/>
          <w:numId w:val="269"/>
        </w:numPr>
        <w:rPr>
          <w:lang w:eastAsia="fr-FR"/>
        </w:rPr>
      </w:pPr>
      <w:r w:rsidRPr="001A721D">
        <w:rPr>
          <w:b/>
          <w:bCs/>
          <w:rtl/>
          <w:lang w:eastAsia="fr-FR"/>
        </w:rPr>
        <w:t>التدبر ليس وحيًا</w:t>
      </w:r>
      <w:r w:rsidRPr="001A721D">
        <w:rPr>
          <w:b/>
          <w:bCs/>
          <w:lang w:eastAsia="fr-FR"/>
        </w:rPr>
        <w:t>:</w:t>
      </w:r>
      <w:r w:rsidRPr="00E46AD2">
        <w:rPr>
          <w:lang w:eastAsia="fr-FR"/>
        </w:rPr>
        <w:t xml:space="preserve"> </w:t>
      </w:r>
      <w:r w:rsidRPr="00E46AD2">
        <w:rPr>
          <w:rtl/>
          <w:lang w:eastAsia="fr-FR"/>
        </w:rPr>
        <w:t xml:space="preserve">من المهم التأكيد على أن التدبر المعاصر، مهما بلغ صاحبه من العلم والفهم، هو </w:t>
      </w:r>
      <w:r w:rsidRPr="001A721D">
        <w:rPr>
          <w:i/>
          <w:iCs/>
          <w:rtl/>
          <w:lang w:eastAsia="fr-FR"/>
        </w:rPr>
        <w:t>اجتهاد بشري</w:t>
      </w:r>
      <w:r w:rsidRPr="00E46AD2">
        <w:rPr>
          <w:rtl/>
          <w:lang w:eastAsia="fr-FR"/>
        </w:rPr>
        <w:t>، وليس وحيًا إلهيًا. هو محاولة لفهم كلام الله تعالى، ولكنه ليس كلام الله نفسه</w:t>
      </w:r>
      <w:r w:rsidRPr="00E46AD2">
        <w:rPr>
          <w:lang w:eastAsia="fr-FR"/>
        </w:rPr>
        <w:t>.</w:t>
      </w:r>
    </w:p>
    <w:p w14:paraId="29AA377F" w14:textId="77777777" w:rsidR="00073C4B" w:rsidRPr="00E46AD2" w:rsidRDefault="00073C4B" w:rsidP="009A6CA1">
      <w:pPr>
        <w:pStyle w:val="a9"/>
        <w:numPr>
          <w:ilvl w:val="0"/>
          <w:numId w:val="269"/>
        </w:numPr>
        <w:rPr>
          <w:lang w:eastAsia="fr-FR"/>
        </w:rPr>
      </w:pPr>
      <w:r w:rsidRPr="001A721D">
        <w:rPr>
          <w:b/>
          <w:bCs/>
          <w:rtl/>
          <w:lang w:eastAsia="fr-FR"/>
        </w:rPr>
        <w:t>الاجتهاد يقبل الخطأ والصواب</w:t>
      </w:r>
      <w:r w:rsidRPr="001A721D">
        <w:rPr>
          <w:b/>
          <w:bCs/>
          <w:lang w:eastAsia="fr-FR"/>
        </w:rPr>
        <w:t>:</w:t>
      </w:r>
      <w:r w:rsidRPr="00E46AD2">
        <w:rPr>
          <w:lang w:eastAsia="fr-FR"/>
        </w:rPr>
        <w:t xml:space="preserve"> </w:t>
      </w:r>
      <w:r w:rsidRPr="00E46AD2">
        <w:rPr>
          <w:rtl/>
          <w:lang w:eastAsia="fr-FR"/>
        </w:rPr>
        <w:t>الاجتهاد البشري في فهم القرآن الكريم يقبل الخطأ والصواب، ولا يمكن لأحد أن يدعي العصمة في فهمه</w:t>
      </w:r>
      <w:r w:rsidRPr="00E46AD2">
        <w:rPr>
          <w:lang w:eastAsia="fr-FR"/>
        </w:rPr>
        <w:t>.</w:t>
      </w:r>
    </w:p>
    <w:p w14:paraId="021FC59A" w14:textId="77777777" w:rsidR="00073C4B" w:rsidRPr="00E46AD2" w:rsidRDefault="00073C4B" w:rsidP="009A6CA1">
      <w:pPr>
        <w:pStyle w:val="a9"/>
        <w:numPr>
          <w:ilvl w:val="0"/>
          <w:numId w:val="269"/>
        </w:numPr>
        <w:rPr>
          <w:lang w:eastAsia="fr-FR"/>
        </w:rPr>
      </w:pPr>
      <w:r w:rsidRPr="001A721D">
        <w:rPr>
          <w:b/>
          <w:bCs/>
          <w:rtl/>
          <w:lang w:eastAsia="fr-FR"/>
        </w:rPr>
        <w:t>التواضع والانفتاح</w:t>
      </w:r>
      <w:r w:rsidRPr="001A721D">
        <w:rPr>
          <w:b/>
          <w:bCs/>
          <w:lang w:eastAsia="fr-FR"/>
        </w:rPr>
        <w:t>:</w:t>
      </w:r>
      <w:r w:rsidRPr="00E46AD2">
        <w:rPr>
          <w:lang w:eastAsia="fr-FR"/>
        </w:rPr>
        <w:t xml:space="preserve"> </w:t>
      </w:r>
      <w:r w:rsidRPr="00E46AD2">
        <w:rPr>
          <w:rtl/>
          <w:lang w:eastAsia="fr-FR"/>
        </w:rPr>
        <w:t>يجب على المتدبر للقرآن أن يكون متواضعًا، معترفًا بقصوره البشري، ومنفتحًا على الآراء الأخرى، ومتقبلًا للنقد والتصحيح</w:t>
      </w:r>
      <w:r w:rsidRPr="00E46AD2">
        <w:rPr>
          <w:lang w:eastAsia="fr-FR"/>
        </w:rPr>
        <w:t>.</w:t>
      </w:r>
    </w:p>
    <w:p w14:paraId="17EC5CD8" w14:textId="77777777" w:rsidR="00073C4B" w:rsidRPr="00E46AD2" w:rsidRDefault="00073C4B" w:rsidP="001A721D">
      <w:pPr>
        <w:rPr>
          <w:lang w:eastAsia="fr-FR"/>
        </w:rPr>
      </w:pPr>
      <w:r w:rsidRPr="00E46AD2">
        <w:rPr>
          <w:rtl/>
          <w:lang w:eastAsia="fr-FR"/>
        </w:rPr>
        <w:t>الخلاصة</w:t>
      </w:r>
      <w:r w:rsidRPr="00E46AD2">
        <w:rPr>
          <w:lang w:eastAsia="fr-FR"/>
        </w:rPr>
        <w:t>:</w:t>
      </w:r>
    </w:p>
    <w:p w14:paraId="61B29147" w14:textId="77777777" w:rsidR="00073C4B" w:rsidRPr="00E46AD2" w:rsidRDefault="00073C4B" w:rsidP="001A721D">
      <w:pPr>
        <w:rPr>
          <w:lang w:eastAsia="fr-FR"/>
        </w:rPr>
      </w:pPr>
      <w:r w:rsidRPr="00E46AD2">
        <w:rPr>
          <w:rtl/>
          <w:lang w:eastAsia="fr-FR"/>
        </w:rPr>
        <w:t xml:space="preserve">التدبر المعاصر للقرآن الكريم هو منهج واعد يسعى إلى تجديد فهمنا لكتاب الله تعالى، وإلى ربطه بواقعنا المعاصر. ولكنه، في الوقت نفسه، يجب أن يكون تدبرًا واعيًا، يدرك حدوده، ويعترف بأنه </w:t>
      </w:r>
      <w:r w:rsidRPr="00E46AD2">
        <w:rPr>
          <w:i/>
          <w:iCs/>
          <w:rtl/>
          <w:lang w:eastAsia="fr-FR"/>
        </w:rPr>
        <w:t>اجتهاد بشري</w:t>
      </w:r>
      <w:r w:rsidRPr="00E46AD2">
        <w:rPr>
          <w:rtl/>
          <w:lang w:eastAsia="fr-FR"/>
        </w:rPr>
        <w:t>، وأنه لا عصمة إلا لكتاب الله</w:t>
      </w:r>
      <w:r w:rsidRPr="00E46AD2">
        <w:rPr>
          <w:lang w:eastAsia="fr-FR"/>
        </w:rPr>
        <w:t>.</w:t>
      </w:r>
    </w:p>
    <w:p w14:paraId="1C6B5532" w14:textId="77777777" w:rsidR="005B6FB5" w:rsidRPr="00E46AD2" w:rsidRDefault="005B6FB5" w:rsidP="001A721D">
      <w:pPr>
        <w:rPr>
          <w:rtl/>
          <w:lang w:eastAsia="fr-FR"/>
        </w:rPr>
      </w:pPr>
    </w:p>
    <w:p w14:paraId="1679B111" w14:textId="4724A9F1" w:rsidR="005111C9" w:rsidRPr="00E46AD2" w:rsidRDefault="00B969B8" w:rsidP="008A0417">
      <w:pPr>
        <w:pStyle w:val="1"/>
        <w:rPr>
          <w:shd w:val="clear" w:color="auto" w:fill="FFFFFF"/>
          <w:lang w:val="fr-MA" w:eastAsia="fr-FR"/>
        </w:rPr>
      </w:pPr>
      <w:bookmarkStart w:id="101" w:name="_Toc192269165"/>
      <w:bookmarkStart w:id="102" w:name="_Toc199407074"/>
      <w:r>
        <w:rPr>
          <w:rFonts w:hint="cs"/>
          <w:shd w:val="clear" w:color="auto" w:fill="FFFFFF"/>
          <w:rtl/>
          <w:lang w:eastAsia="fr-FR"/>
        </w:rPr>
        <w:t>"</w:t>
      </w:r>
      <w:r w:rsidR="005111C9" w:rsidRPr="00E46AD2">
        <w:rPr>
          <w:shd w:val="clear" w:color="auto" w:fill="FFFFFF"/>
          <w:rtl/>
          <w:lang w:eastAsia="fr-FR"/>
        </w:rPr>
        <w:t>تدبر القرآن: تجاوز القراءات العشر إلى الفهم العميق والالتزام بالمنهجية الداخلية للنص</w:t>
      </w:r>
      <w:bookmarkEnd w:id="101"/>
      <w:r>
        <w:rPr>
          <w:rFonts w:hint="cs"/>
          <w:shd w:val="clear" w:color="auto" w:fill="FFFFFF"/>
          <w:rtl/>
          <w:lang w:val="fr-MA" w:eastAsia="fr-FR"/>
        </w:rPr>
        <w:t>"</w:t>
      </w:r>
      <w:bookmarkEnd w:id="102"/>
    </w:p>
    <w:p w14:paraId="558AA23B" w14:textId="77777777" w:rsidR="005111C9" w:rsidRPr="00E46AD2" w:rsidRDefault="005111C9" w:rsidP="001A721D">
      <w:pPr>
        <w:rPr>
          <w:rFonts w:eastAsia="Times New Roman"/>
          <w:shd w:val="clear" w:color="auto" w:fill="FFFFFF"/>
          <w:lang w:val="fr-MA" w:eastAsia="fr-FR"/>
        </w:rPr>
      </w:pPr>
      <w:r w:rsidRPr="00E46AD2">
        <w:rPr>
          <w:rFonts w:eastAsia="Times New Roman"/>
          <w:shd w:val="clear" w:color="auto" w:fill="FFFFFF"/>
          <w:rtl/>
          <w:lang w:val="fr-FR" w:eastAsia="fr-FR"/>
        </w:rPr>
        <w:t>مقدمة</w:t>
      </w:r>
      <w:r w:rsidRPr="00E46AD2">
        <w:rPr>
          <w:rFonts w:eastAsia="Times New Roman"/>
          <w:shd w:val="clear" w:color="auto" w:fill="FFFFFF"/>
          <w:lang w:val="fr-MA" w:eastAsia="fr-FR"/>
        </w:rPr>
        <w:t>:</w:t>
      </w:r>
    </w:p>
    <w:p w14:paraId="427E8F18" w14:textId="77777777" w:rsidR="005111C9" w:rsidRPr="00E46AD2" w:rsidRDefault="005111C9" w:rsidP="001A721D">
      <w:pPr>
        <w:rPr>
          <w:rFonts w:eastAsia="Times New Roman"/>
          <w:shd w:val="clear" w:color="auto" w:fill="FFFFFF"/>
          <w:lang w:val="fr-MA" w:eastAsia="fr-FR"/>
        </w:rPr>
      </w:pPr>
      <w:r w:rsidRPr="00E46AD2">
        <w:rPr>
          <w:rFonts w:eastAsia="Times New Roman"/>
          <w:shd w:val="clear" w:color="auto" w:fill="FFFFFF"/>
          <w:rtl/>
          <w:lang w:val="fr-FR" w:eastAsia="fr-FR"/>
        </w:rPr>
        <w:t>لطالما اعتمد المسلمون على القراءات العشر المتواترة في فهم القرآن وتدبر معانيه. إلا أن الكاتب هنا يطرح رؤية جديدة، تدعو إلى تجاوز هذا الاعتماد والتركيز على عناصر أخرى أكثر عمقًا وتأصلاً في النص القرآني نفسه</w:t>
      </w:r>
      <w:r w:rsidRPr="00E46AD2">
        <w:rPr>
          <w:rFonts w:eastAsia="Times New Roman"/>
          <w:shd w:val="clear" w:color="auto" w:fill="FFFFFF"/>
          <w:lang w:val="fr-MA" w:eastAsia="fr-FR"/>
        </w:rPr>
        <w:t>.</w:t>
      </w:r>
    </w:p>
    <w:p w14:paraId="0C446782" w14:textId="77777777" w:rsidR="005111C9" w:rsidRPr="00E46AD2" w:rsidRDefault="005111C9" w:rsidP="001A721D">
      <w:pPr>
        <w:rPr>
          <w:rFonts w:eastAsia="Times New Roman"/>
          <w:shd w:val="clear" w:color="auto" w:fill="FFFFFF"/>
          <w:lang w:val="fr-MA" w:eastAsia="fr-FR"/>
        </w:rPr>
      </w:pPr>
      <w:r w:rsidRPr="00E46AD2">
        <w:rPr>
          <w:rFonts w:eastAsia="Times New Roman"/>
          <w:shd w:val="clear" w:color="auto" w:fill="FFFFFF"/>
          <w:rtl/>
          <w:lang w:val="fr-FR" w:eastAsia="fr-FR"/>
        </w:rPr>
        <w:t>النقاط الرئيسية</w:t>
      </w:r>
      <w:r w:rsidRPr="00E46AD2">
        <w:rPr>
          <w:rFonts w:eastAsia="Times New Roman"/>
          <w:shd w:val="clear" w:color="auto" w:fill="FFFFFF"/>
          <w:lang w:val="fr-MA" w:eastAsia="fr-FR"/>
        </w:rPr>
        <w:t>:</w:t>
      </w:r>
    </w:p>
    <w:p w14:paraId="3743AD42"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التحرر من قيود القراءات العشر</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يرى الكاتب أن التركيز المفرط على القراءات العشر قد يحد من التدبر، ويدعو إلى تجاوز هذه القيود والبحث عن المعاني الأعمق</w:t>
      </w:r>
      <w:r w:rsidRPr="001A721D">
        <w:rPr>
          <w:rFonts w:eastAsia="Times New Roman"/>
          <w:shd w:val="clear" w:color="auto" w:fill="FFFFFF"/>
          <w:lang w:val="fr-MA" w:eastAsia="fr-FR"/>
        </w:rPr>
        <w:t>.</w:t>
      </w:r>
    </w:p>
    <w:p w14:paraId="3A5A9E4F"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الاعتماد على التدبر والسياق والبرهان</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بدلاً من الاعتماد على القراءات، يجب التركيز على التدبر العميق في آيات القرآن، وفهم السياق الذي نزلت فيه، والاستناد إلى البراهين والأدلة القوية التي تؤيد الفهم</w:t>
      </w:r>
      <w:r w:rsidRPr="001A721D">
        <w:rPr>
          <w:rFonts w:eastAsia="Times New Roman"/>
          <w:shd w:val="clear" w:color="auto" w:fill="FFFFFF"/>
          <w:lang w:val="fr-MA" w:eastAsia="fr-FR"/>
        </w:rPr>
        <w:t>.</w:t>
      </w:r>
    </w:p>
    <w:p w14:paraId="417814AA" w14:textId="4B1C890C"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النظر إلى الكلمات كوحدة متكاملة</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 xml:space="preserve">يجب فهم الكلمات كوحدة متكاملة، والنظر إلى "جدر" الكلمات </w:t>
      </w:r>
      <w:r w:rsidR="0064321B">
        <w:rPr>
          <w:rFonts w:eastAsia="Times New Roman"/>
          <w:shd w:val="clear" w:color="auto" w:fill="FFFFFF"/>
          <w:rtl/>
          <w:lang w:val="fr-FR" w:eastAsia="fr-FR"/>
        </w:rPr>
        <w:t>"</w:t>
      </w:r>
      <w:r w:rsidRPr="001A721D">
        <w:rPr>
          <w:rFonts w:eastAsia="Times New Roman"/>
          <w:shd w:val="clear" w:color="auto" w:fill="FFFFFF"/>
          <w:rtl/>
          <w:lang w:val="fr-FR" w:eastAsia="fr-FR"/>
        </w:rPr>
        <w:t>الجذور اللغوية</w:t>
      </w:r>
      <w:r w:rsidR="0064321B">
        <w:rPr>
          <w:rFonts w:eastAsia="Times New Roman"/>
          <w:shd w:val="clear" w:color="auto" w:fill="FFFFFF"/>
          <w:rtl/>
          <w:lang w:val="fr-FR" w:eastAsia="fr-FR"/>
        </w:rPr>
        <w:t>"</w:t>
      </w:r>
      <w:r w:rsidRPr="001A721D">
        <w:rPr>
          <w:rFonts w:eastAsia="Times New Roman"/>
          <w:shd w:val="clear" w:color="auto" w:fill="FFFFFF"/>
          <w:rtl/>
          <w:lang w:val="fr-FR" w:eastAsia="fr-FR"/>
        </w:rPr>
        <w:t xml:space="preserve"> لاستخلاص المعاني الأساسية</w:t>
      </w:r>
      <w:r w:rsidRPr="001A721D">
        <w:rPr>
          <w:rFonts w:eastAsia="Times New Roman"/>
          <w:shd w:val="clear" w:color="auto" w:fill="FFFFFF"/>
          <w:lang w:val="fr-MA" w:eastAsia="fr-FR"/>
        </w:rPr>
        <w:t>.</w:t>
      </w:r>
    </w:p>
    <w:p w14:paraId="36BDA10A"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الترتيل وضرب الآيات ببعضها</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الترتيل يساعد على فهم المعاني، وربط الآيات ببعضها البعض يكشف عن رؤى أعمق وأشمل</w:t>
      </w:r>
      <w:r w:rsidRPr="001A721D">
        <w:rPr>
          <w:rFonts w:eastAsia="Times New Roman"/>
          <w:shd w:val="clear" w:color="auto" w:fill="FFFFFF"/>
          <w:lang w:val="fr-MA" w:eastAsia="fr-FR"/>
        </w:rPr>
        <w:t>.</w:t>
      </w:r>
    </w:p>
    <w:p w14:paraId="23D7C9F6"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الالتزام بقواعد التدبر</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يجب الالتزام بقواعد التدبر التي تستند إلى النص القرآني نفسه، وليس إلى مصادر خارجية</w:t>
      </w:r>
      <w:r w:rsidRPr="001A721D">
        <w:rPr>
          <w:rFonts w:eastAsia="Times New Roman"/>
          <w:shd w:val="clear" w:color="auto" w:fill="FFFFFF"/>
          <w:lang w:val="fr-MA" w:eastAsia="fr-FR"/>
        </w:rPr>
        <w:t>.</w:t>
      </w:r>
    </w:p>
    <w:p w14:paraId="286BA73A" w14:textId="5EAE341E"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التركيز على المعنى وليس على العلامات</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 xml:space="preserve">العلامات الموجودة في المصحف </w:t>
      </w:r>
      <w:r w:rsidR="0064321B">
        <w:rPr>
          <w:rFonts w:eastAsia="Times New Roman"/>
          <w:shd w:val="clear" w:color="auto" w:fill="FFFFFF"/>
          <w:rtl/>
          <w:lang w:val="fr-FR" w:eastAsia="fr-FR"/>
        </w:rPr>
        <w:t>"</w:t>
      </w:r>
      <w:r w:rsidRPr="001A721D">
        <w:rPr>
          <w:rFonts w:eastAsia="Times New Roman"/>
          <w:shd w:val="clear" w:color="auto" w:fill="FFFFFF"/>
          <w:rtl/>
          <w:lang w:val="fr-FR" w:eastAsia="fr-FR"/>
        </w:rPr>
        <w:t>مثل علامات الوقف</w:t>
      </w:r>
      <w:r w:rsidR="0064321B">
        <w:rPr>
          <w:rFonts w:eastAsia="Times New Roman"/>
          <w:shd w:val="clear" w:color="auto" w:fill="FFFFFF"/>
          <w:rtl/>
          <w:lang w:val="fr-FR" w:eastAsia="fr-FR"/>
        </w:rPr>
        <w:t>"</w:t>
      </w:r>
      <w:r w:rsidRPr="001A721D">
        <w:rPr>
          <w:rFonts w:eastAsia="Times New Roman"/>
          <w:shd w:val="clear" w:color="auto" w:fill="FFFFFF"/>
          <w:rtl/>
          <w:lang w:val="fr-FR" w:eastAsia="fr-FR"/>
        </w:rPr>
        <w:t xml:space="preserve"> هي مجرد أدوات مساعدة، ولا يجب الالتزام بها بشكل مطلق أثناء التدبر</w:t>
      </w:r>
      <w:r w:rsidRPr="001A721D">
        <w:rPr>
          <w:rFonts w:eastAsia="Times New Roman"/>
          <w:shd w:val="clear" w:color="auto" w:fill="FFFFFF"/>
          <w:lang w:val="fr-MA" w:eastAsia="fr-FR"/>
        </w:rPr>
        <w:t>.</w:t>
      </w:r>
    </w:p>
    <w:p w14:paraId="44FB3323"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الوقف للتدبر اختياري</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يجب أن يكون الوقف للتدبر اختياريًا، يعتمد على فهم المتدبر للسياق والمعنى، وليس على قواعد ثابتة</w:t>
      </w:r>
      <w:r w:rsidRPr="001A721D">
        <w:rPr>
          <w:rFonts w:eastAsia="Times New Roman"/>
          <w:shd w:val="clear" w:color="auto" w:fill="FFFFFF"/>
          <w:lang w:val="fr-MA" w:eastAsia="fr-FR"/>
        </w:rPr>
        <w:t>.</w:t>
      </w:r>
    </w:p>
    <w:p w14:paraId="73E5A219"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التباعد بين الحروف</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حتى التباعد بين حروف الكلمة في المخطوطات الأصلية له دلالة، ويستحب تحديد عدد كلماتها بالتدبر</w:t>
      </w:r>
      <w:r w:rsidRPr="001A721D">
        <w:rPr>
          <w:rFonts w:eastAsia="Times New Roman"/>
          <w:shd w:val="clear" w:color="auto" w:fill="FFFFFF"/>
          <w:lang w:val="fr-MA" w:eastAsia="fr-FR"/>
        </w:rPr>
        <w:t>.</w:t>
      </w:r>
    </w:p>
    <w:p w14:paraId="4B8897DC" w14:textId="77777777" w:rsidR="005111C9" w:rsidRPr="001A721D" w:rsidRDefault="005111C9" w:rsidP="009A6CA1">
      <w:pPr>
        <w:pStyle w:val="a9"/>
        <w:numPr>
          <w:ilvl w:val="0"/>
          <w:numId w:val="34"/>
        </w:numPr>
        <w:rPr>
          <w:rFonts w:eastAsia="Times New Roman"/>
          <w:shd w:val="clear" w:color="auto" w:fill="FFFFFF"/>
          <w:lang w:val="fr-MA" w:eastAsia="fr-FR"/>
        </w:rPr>
      </w:pPr>
      <w:r w:rsidRPr="001A721D">
        <w:rPr>
          <w:rFonts w:eastAsia="Times New Roman"/>
          <w:b/>
          <w:bCs/>
          <w:shd w:val="clear" w:color="auto" w:fill="FFFFFF"/>
          <w:rtl/>
          <w:lang w:val="fr-FR" w:eastAsia="fr-FR"/>
        </w:rPr>
        <w:t>لا ترادف في القرآن</w:t>
      </w:r>
      <w:r w:rsidRPr="001A721D">
        <w:rPr>
          <w:rFonts w:eastAsia="Times New Roman"/>
          <w:b/>
          <w:bCs/>
          <w:shd w:val="clear" w:color="auto" w:fill="FFFFFF"/>
          <w:lang w:val="fr-MA" w:eastAsia="fr-FR"/>
        </w:rPr>
        <w:t>:</w:t>
      </w:r>
      <w:r w:rsidRPr="001A721D">
        <w:rPr>
          <w:rFonts w:eastAsia="Times New Roman"/>
          <w:shd w:val="clear" w:color="auto" w:fill="FFFFFF"/>
          <w:lang w:val="fr-MA" w:eastAsia="fr-FR"/>
        </w:rPr>
        <w:t xml:space="preserve"> </w:t>
      </w:r>
      <w:r w:rsidRPr="001A721D">
        <w:rPr>
          <w:rFonts w:eastAsia="Times New Roman"/>
          <w:shd w:val="clear" w:color="auto" w:fill="FFFFFF"/>
          <w:rtl/>
          <w:lang w:val="fr-FR" w:eastAsia="fr-FR"/>
        </w:rPr>
        <w:t>لا يوجد ترادف في القرآن، بل كل كلمة لها معنى دقيق ومميز</w:t>
      </w:r>
      <w:r w:rsidRPr="001A721D">
        <w:rPr>
          <w:rFonts w:eastAsia="Times New Roman"/>
          <w:shd w:val="clear" w:color="auto" w:fill="FFFFFF"/>
          <w:lang w:val="fr-MA" w:eastAsia="fr-FR"/>
        </w:rPr>
        <w:t>.</w:t>
      </w:r>
    </w:p>
    <w:p w14:paraId="7AA0CDC9" w14:textId="183F231A" w:rsidR="001F13F8" w:rsidRPr="001A721D" w:rsidRDefault="001F13F8" w:rsidP="001A721D">
      <w:pPr>
        <w:pStyle w:val="a9"/>
        <w:numPr>
          <w:ilvl w:val="0"/>
          <w:numId w:val="1"/>
        </w:numPr>
        <w:rPr>
          <w:rFonts w:eastAsia="Times New Roman"/>
          <w:shd w:val="clear" w:color="auto" w:fill="FFFFFF"/>
          <w:lang w:val="fr-FR" w:eastAsia="fr-FR"/>
        </w:rPr>
      </w:pPr>
      <w:r w:rsidRPr="001A721D">
        <w:rPr>
          <w:rFonts w:eastAsia="Times New Roman"/>
          <w:shd w:val="clear" w:color="auto" w:fill="FFFFFF"/>
          <w:rtl/>
          <w:lang w:val="fr-FR" w:eastAsia="fr-FR"/>
        </w:rPr>
        <w:t>لا ترادف في القران إن القرآن ليس به مترادفات</w:t>
      </w:r>
    </w:p>
    <w:p w14:paraId="06039DD8" w14:textId="77777777" w:rsidR="001F13F8" w:rsidRPr="00E46AD2" w:rsidRDefault="001F13F8" w:rsidP="001A721D">
      <w:pPr>
        <w:rPr>
          <w:lang w:val="fr-FR" w:eastAsia="fr-FR"/>
        </w:rPr>
      </w:pPr>
      <w:r w:rsidRPr="00E46AD2">
        <w:rPr>
          <w:rtl/>
          <w:lang w:val="fr-FR" w:eastAsia="fr-FR"/>
        </w:rPr>
        <w:t>لفهم القرآن و اهم قاعدة للتدبر هي  لا وجود للترادف في القرآن الكريم، بل يعتبره بعضهم أهمّ ما في منهجه في فهم القرآن</w:t>
      </w:r>
    </w:p>
    <w:p w14:paraId="38C7676B" w14:textId="7473486E" w:rsidR="00F6233E" w:rsidRPr="00E46AD2" w:rsidRDefault="001F13F8" w:rsidP="001A721D">
      <w:pPr>
        <w:rPr>
          <w:lang w:val="fr-MA" w:eastAsia="fr-FR"/>
        </w:rPr>
      </w:pPr>
      <w:r w:rsidRPr="00E46AD2">
        <w:rPr>
          <w:rtl/>
          <w:lang w:val="fr-FR" w:eastAsia="fr-FR"/>
        </w:rPr>
        <w:t xml:space="preserve">مما ينبغي على المسلم معرفته أنه ليس في كلام اللهِ تعالى تَرَادُفٌ، على الصحيح من أقوال العلماءِ، ولا تغني كلمةٌ عن كلمةٍ فيه، فلو جَمَعْتَ كلَ المترادفاتِ على أن تَأتِي بكلمةٍ تظنُ أنها أصلحُ من كلمةٍ في كتابِ الله تعالى فلن تجد إلى ذلك سبيلًا، بل ذلك محالٌ، ولا يمكن بحالٍ من الأحوالِ، وذلك لأنه ليس أي كلام بل هو كلام الملك العلام سبحانه وتعالى، قَالَ عَنْهُ اللَّهُ تَعَالَى: </w:t>
      </w:r>
      <w:r w:rsidR="00EE08DD" w:rsidRPr="00E46AD2">
        <w:rPr>
          <w:rtl/>
          <w:lang w:val="fr-FR" w:eastAsia="fr-FR"/>
        </w:rPr>
        <w:t>﴿الر</w:t>
      </w:r>
      <w:r w:rsidRPr="00E46AD2">
        <w:rPr>
          <w:rtl/>
          <w:lang w:val="fr-FR" w:eastAsia="fr-FR"/>
        </w:rPr>
        <w:t xml:space="preserve"> كِتَابٌ أُحْكِمَتْ آيَاتُهُ ثُمَّ فُصِّلَتْ مِنْ لَدُنْ حَكِيمٍ خَبِيرٍ ﴾</w:t>
      </w:r>
      <w:r w:rsidR="00F6233E" w:rsidRPr="00E46AD2">
        <w:rPr>
          <w:rFonts w:eastAsia="Times New Roman"/>
          <w:b/>
          <w:bCs/>
          <w:color w:val="000000"/>
          <w:shd w:val="clear" w:color="auto" w:fill="FFFFFF"/>
          <w:rtl/>
          <w:lang w:val="fr-FR" w:eastAsia="fr-FR"/>
        </w:rPr>
        <w:t xml:space="preserve"> </w:t>
      </w:r>
      <w:r w:rsidR="00F6233E" w:rsidRPr="00E46AD2">
        <w:rPr>
          <w:b/>
          <w:bCs/>
          <w:rtl/>
          <w:lang w:val="fr-FR" w:eastAsia="fr-FR"/>
        </w:rPr>
        <w:t>الخلاصة</w:t>
      </w:r>
      <w:r w:rsidR="00F6233E" w:rsidRPr="00E46AD2">
        <w:rPr>
          <w:b/>
          <w:bCs/>
          <w:lang w:val="fr-MA" w:eastAsia="fr-FR"/>
        </w:rPr>
        <w:t>:</w:t>
      </w:r>
    </w:p>
    <w:p w14:paraId="54D73AC1" w14:textId="77777777" w:rsidR="00F6233E" w:rsidRPr="00E46AD2" w:rsidRDefault="00F6233E" w:rsidP="001A721D">
      <w:pPr>
        <w:rPr>
          <w:lang w:val="fr-MA" w:eastAsia="fr-FR"/>
        </w:rPr>
      </w:pPr>
      <w:r w:rsidRPr="00E46AD2">
        <w:rPr>
          <w:rtl/>
          <w:lang w:val="fr-FR" w:eastAsia="fr-FR"/>
        </w:rPr>
        <w:t>يدعو الكاتب إلى منهجية تدبر تعتمد على النص القرآني نفسه، وتتجاوز القيود الخارجية مثل القراءات العشر والعلامات الموجودة في المصحف. هذا المنهج يركز على التدبر العميق، وفهم السياق، والبحث عن المعاني الأصلية للكلمات</w:t>
      </w:r>
      <w:r w:rsidRPr="00E46AD2">
        <w:rPr>
          <w:lang w:val="fr-MA" w:eastAsia="fr-FR"/>
        </w:rPr>
        <w:t>.</w:t>
      </w:r>
    </w:p>
    <w:p w14:paraId="353C462B" w14:textId="5FF5D182" w:rsidR="00BD482F" w:rsidRPr="00E46AD2" w:rsidRDefault="00BD482F" w:rsidP="001A721D">
      <w:pPr>
        <w:rPr>
          <w:rtl/>
          <w:lang w:val="fr-MA" w:eastAsia="fr-FR"/>
        </w:rPr>
      </w:pPr>
    </w:p>
    <w:p w14:paraId="0CD35D4F" w14:textId="7FE3F36B" w:rsidR="00E24956" w:rsidRPr="00E46AD2" w:rsidRDefault="00E24956" w:rsidP="008A0417">
      <w:pPr>
        <w:pStyle w:val="1"/>
        <w:rPr>
          <w:rtl/>
          <w:lang w:val="fr-FR" w:eastAsia="fr-FR"/>
        </w:rPr>
      </w:pPr>
      <w:bookmarkStart w:id="103" w:name="_Toc199407075"/>
      <w:r w:rsidRPr="00E46AD2">
        <w:rPr>
          <w:rtl/>
          <w:lang w:val="fr-FR" w:eastAsia="fr-FR"/>
        </w:rPr>
        <w:t>نحو فهم جديد للقرآن: المخطوطات الأصلية واللسان العربي</w:t>
      </w:r>
      <w:bookmarkEnd w:id="103"/>
    </w:p>
    <w:p w14:paraId="36412881" w14:textId="77777777" w:rsidR="00B05DB1" w:rsidRPr="00E46AD2" w:rsidRDefault="00B05DB1" w:rsidP="001A721D">
      <w:pPr>
        <w:rPr>
          <w:lang w:eastAsia="fr-FR"/>
        </w:rPr>
      </w:pPr>
      <w:r w:rsidRPr="00E46AD2">
        <w:rPr>
          <w:rtl/>
          <w:lang w:eastAsia="fr-FR"/>
        </w:rPr>
        <w:t>مقدمة</w:t>
      </w:r>
      <w:r w:rsidRPr="00E46AD2">
        <w:rPr>
          <w:lang w:eastAsia="fr-FR"/>
        </w:rPr>
        <w:t>:</w:t>
      </w:r>
    </w:p>
    <w:p w14:paraId="7CBBA863" w14:textId="77777777" w:rsidR="00B05DB1" w:rsidRPr="00E46AD2" w:rsidRDefault="00B05DB1" w:rsidP="001A721D">
      <w:pPr>
        <w:rPr>
          <w:lang w:eastAsia="fr-FR"/>
        </w:rPr>
      </w:pPr>
      <w:r w:rsidRPr="00E46AD2">
        <w:rPr>
          <w:rtl/>
          <w:lang w:eastAsia="fr-FR"/>
        </w:rPr>
        <w:t>القرآن الكريم... كلام الله الخالد، ودستورنا الهادي، ونورنا الذي نستضيء به في دروب الحياة. ولكن، هل وصلنا إلى الفهم الكامل والشامل لهذا الكتاب العظيم؟ هل استنفدنا كل كنوزه، وكشفنا كل أسراره؟ أم أننا لا نزال بحاجة إلى أدوات جديدة، ومناهج متطورة، تساعدنا على الغوص في أعماق النص القرآني، وفهم مراد الله من كلامه؟</w:t>
      </w:r>
    </w:p>
    <w:p w14:paraId="4637E1C3" w14:textId="77777777" w:rsidR="00B05DB1" w:rsidRPr="00E46AD2" w:rsidRDefault="00B05DB1" w:rsidP="001A721D">
      <w:pPr>
        <w:rPr>
          <w:lang w:eastAsia="fr-FR"/>
        </w:rPr>
      </w:pPr>
      <w:r w:rsidRPr="00E46AD2">
        <w:rPr>
          <w:rtl/>
          <w:lang w:eastAsia="fr-FR"/>
        </w:rPr>
        <w:t>هذه المقالة تقدم رؤية جديدة لفهم القرآن، تعتمد على ركيزتين أساسيتين</w:t>
      </w:r>
      <w:r w:rsidRPr="00E46AD2">
        <w:rPr>
          <w:lang w:eastAsia="fr-FR"/>
        </w:rPr>
        <w:t>:</w:t>
      </w:r>
    </w:p>
    <w:p w14:paraId="68DCE328" w14:textId="77777777" w:rsidR="00B05DB1" w:rsidRPr="00E46AD2" w:rsidRDefault="00B05DB1" w:rsidP="009A6CA1">
      <w:pPr>
        <w:pStyle w:val="a9"/>
        <w:numPr>
          <w:ilvl w:val="0"/>
          <w:numId w:val="387"/>
        </w:numPr>
        <w:rPr>
          <w:lang w:eastAsia="fr-FR"/>
        </w:rPr>
      </w:pPr>
      <w:r w:rsidRPr="00E46AD2">
        <w:rPr>
          <w:rtl/>
          <w:lang w:eastAsia="fr-FR"/>
        </w:rPr>
        <w:t>العودة إلى المخطوطات الأصلية</w:t>
      </w:r>
      <w:r w:rsidRPr="00E46AD2">
        <w:rPr>
          <w:lang w:eastAsia="fr-FR"/>
        </w:rPr>
        <w:t>:</w:t>
      </w:r>
    </w:p>
    <w:p w14:paraId="7D037641" w14:textId="77777777" w:rsidR="00B05DB1" w:rsidRPr="00E46AD2" w:rsidRDefault="00B05DB1" w:rsidP="009A6CA1">
      <w:pPr>
        <w:pStyle w:val="a9"/>
        <w:numPr>
          <w:ilvl w:val="0"/>
          <w:numId w:val="387"/>
        </w:numPr>
        <w:rPr>
          <w:lang w:eastAsia="fr-FR"/>
        </w:rPr>
      </w:pPr>
      <w:r w:rsidRPr="00E46AD2">
        <w:rPr>
          <w:rtl/>
          <w:lang w:eastAsia="fr-FR"/>
        </w:rPr>
        <w:t>استنباط لسان القرآن الكريم</w:t>
      </w:r>
      <w:r w:rsidRPr="00E46AD2">
        <w:rPr>
          <w:lang w:eastAsia="fr-FR"/>
        </w:rPr>
        <w:t>:</w:t>
      </w:r>
    </w:p>
    <w:p w14:paraId="08DC9E11" w14:textId="77777777" w:rsidR="00B05DB1" w:rsidRPr="00E46AD2" w:rsidRDefault="00B05DB1" w:rsidP="001A721D">
      <w:pPr>
        <w:rPr>
          <w:lang w:eastAsia="fr-FR"/>
        </w:rPr>
      </w:pPr>
      <w:r w:rsidRPr="00E46AD2">
        <w:rPr>
          <w:rtl/>
          <w:lang w:eastAsia="fr-FR"/>
        </w:rPr>
        <w:t>أولًا: المخطوطات الأصلية: نافذة على النص الأصلي</w:t>
      </w:r>
      <w:r w:rsidRPr="00E46AD2">
        <w:rPr>
          <w:lang w:eastAsia="fr-FR"/>
        </w:rPr>
        <w:t>:</w:t>
      </w:r>
    </w:p>
    <w:p w14:paraId="12A8AECC" w14:textId="77777777" w:rsidR="00B05DB1" w:rsidRPr="00E46AD2" w:rsidRDefault="00B05DB1" w:rsidP="001A721D">
      <w:pPr>
        <w:rPr>
          <w:lang w:eastAsia="fr-FR"/>
        </w:rPr>
      </w:pPr>
      <w:r w:rsidRPr="00E46AD2">
        <w:rPr>
          <w:rtl/>
          <w:lang w:eastAsia="fr-FR"/>
        </w:rPr>
        <w:t>المصاحف التي بين أيدينا اليوم، وإن كانت نسخًا أمينة للقرآن الكريم، إلا أنها قد شهدت بعض التغييرات الطفيفة عبر القرون. هذه التغييرات، وإن كانت في الغالب غير مؤثرة على المعنى العام، إلا أنها قد تؤثر في بعض الأحيان على فهمنا لبعض الكلمات والآيات</w:t>
      </w:r>
      <w:r w:rsidRPr="00E46AD2">
        <w:rPr>
          <w:lang w:eastAsia="fr-FR"/>
        </w:rPr>
        <w:t>.</w:t>
      </w:r>
    </w:p>
    <w:p w14:paraId="6C46798F" w14:textId="44C1D889" w:rsidR="00B05DB1" w:rsidRPr="00E46AD2" w:rsidRDefault="00B05DB1" w:rsidP="001A721D">
      <w:pPr>
        <w:rPr>
          <w:lang w:eastAsia="fr-FR"/>
        </w:rPr>
      </w:pPr>
      <w:r w:rsidRPr="00E46AD2">
        <w:rPr>
          <w:rtl/>
          <w:lang w:eastAsia="fr-FR"/>
        </w:rPr>
        <w:t xml:space="preserve">لذلك، فإن العودة إلى المخطوطات القرآنية الأصلية </w:t>
      </w:r>
      <w:r w:rsidR="0064321B">
        <w:rPr>
          <w:rtl/>
          <w:lang w:eastAsia="fr-FR"/>
        </w:rPr>
        <w:t>"</w:t>
      </w:r>
      <w:r w:rsidRPr="00E46AD2">
        <w:rPr>
          <w:rtl/>
          <w:lang w:eastAsia="fr-FR"/>
        </w:rPr>
        <w:t>أو الأقرب ما تكون للأصل</w:t>
      </w:r>
      <w:r w:rsidR="0064321B">
        <w:rPr>
          <w:rtl/>
          <w:lang w:eastAsia="fr-FR"/>
        </w:rPr>
        <w:t>"</w:t>
      </w:r>
      <w:r w:rsidRPr="00E46AD2">
        <w:rPr>
          <w:rtl/>
          <w:lang w:eastAsia="fr-FR"/>
        </w:rPr>
        <w:t xml:space="preserve"> تعتبر خطوة ضرورية في طريق الفهم الصحيح للقرآن. هذه المخطوطات تقدم لنا</w:t>
      </w:r>
      <w:r w:rsidRPr="00E46AD2">
        <w:rPr>
          <w:lang w:eastAsia="fr-FR"/>
        </w:rPr>
        <w:t>:</w:t>
      </w:r>
    </w:p>
    <w:p w14:paraId="66B25EA7" w14:textId="77777777" w:rsidR="00B05DB1" w:rsidRPr="00E46AD2" w:rsidRDefault="00B05DB1" w:rsidP="009A6CA1">
      <w:pPr>
        <w:pStyle w:val="a9"/>
        <w:numPr>
          <w:ilvl w:val="0"/>
          <w:numId w:val="388"/>
        </w:numPr>
        <w:rPr>
          <w:lang w:eastAsia="fr-FR"/>
        </w:rPr>
      </w:pPr>
      <w:r w:rsidRPr="001A721D">
        <w:rPr>
          <w:b/>
          <w:bCs/>
          <w:rtl/>
          <w:lang w:eastAsia="fr-FR"/>
        </w:rPr>
        <w:t>الرسم الأصلي للكلمات</w:t>
      </w:r>
      <w:r w:rsidRPr="001A721D">
        <w:rPr>
          <w:b/>
          <w:bCs/>
          <w:lang w:eastAsia="fr-FR"/>
        </w:rPr>
        <w:t>:</w:t>
      </w:r>
      <w:r w:rsidRPr="00E46AD2">
        <w:rPr>
          <w:lang w:eastAsia="fr-FR"/>
        </w:rPr>
        <w:t xml:space="preserve"> </w:t>
      </w:r>
      <w:r w:rsidRPr="00E46AD2">
        <w:rPr>
          <w:rtl/>
          <w:lang w:eastAsia="fr-FR"/>
        </w:rPr>
        <w:t>قبل أن تُضاف إليها علامات التشكيل والنقاط والترقيم، التي قد تكون في بعض الحالات غيّرت المعنى أو أوهمت بمعنى غير مقصود</w:t>
      </w:r>
      <w:r w:rsidRPr="00E46AD2">
        <w:rPr>
          <w:lang w:eastAsia="fr-FR"/>
        </w:rPr>
        <w:t>.</w:t>
      </w:r>
    </w:p>
    <w:p w14:paraId="63E628AC" w14:textId="77777777" w:rsidR="00B05DB1" w:rsidRPr="00E46AD2" w:rsidRDefault="00B05DB1" w:rsidP="009A6CA1">
      <w:pPr>
        <w:pStyle w:val="a9"/>
        <w:numPr>
          <w:ilvl w:val="0"/>
          <w:numId w:val="388"/>
        </w:numPr>
        <w:rPr>
          <w:lang w:eastAsia="fr-FR"/>
        </w:rPr>
      </w:pPr>
      <w:r w:rsidRPr="001A721D">
        <w:rPr>
          <w:b/>
          <w:bCs/>
          <w:rtl/>
          <w:lang w:eastAsia="fr-FR"/>
        </w:rPr>
        <w:t>القراءات المختلفة</w:t>
      </w:r>
      <w:r w:rsidRPr="001A721D">
        <w:rPr>
          <w:b/>
          <w:bCs/>
          <w:lang w:eastAsia="fr-FR"/>
        </w:rPr>
        <w:t>:</w:t>
      </w:r>
      <w:r w:rsidRPr="00E46AD2">
        <w:rPr>
          <w:lang w:eastAsia="fr-FR"/>
        </w:rPr>
        <w:t xml:space="preserve"> </w:t>
      </w:r>
      <w:r w:rsidRPr="00E46AD2">
        <w:rPr>
          <w:rtl/>
          <w:lang w:eastAsia="fr-FR"/>
        </w:rPr>
        <w:t>بعض المخطوطات قد تعكس قراءات مختلفة للآية الواحدة، مما يساعدنا على فهم أبعاد المعنى وتعدد وجوهه</w:t>
      </w:r>
      <w:r w:rsidRPr="00E46AD2">
        <w:rPr>
          <w:lang w:eastAsia="fr-FR"/>
        </w:rPr>
        <w:t>.</w:t>
      </w:r>
    </w:p>
    <w:p w14:paraId="0FB33FEE" w14:textId="77777777" w:rsidR="00B05DB1" w:rsidRPr="00E46AD2" w:rsidRDefault="00B05DB1" w:rsidP="009A6CA1">
      <w:pPr>
        <w:pStyle w:val="a9"/>
        <w:numPr>
          <w:ilvl w:val="0"/>
          <w:numId w:val="388"/>
        </w:numPr>
        <w:rPr>
          <w:lang w:eastAsia="fr-FR"/>
        </w:rPr>
      </w:pPr>
      <w:r w:rsidRPr="001A721D">
        <w:rPr>
          <w:b/>
          <w:bCs/>
          <w:rtl/>
          <w:lang w:eastAsia="fr-FR"/>
        </w:rPr>
        <w:t>الشكل الأقرب للوحي</w:t>
      </w:r>
      <w:r w:rsidRPr="001A721D">
        <w:rPr>
          <w:b/>
          <w:bCs/>
          <w:lang w:eastAsia="fr-FR"/>
        </w:rPr>
        <w:t>:</w:t>
      </w:r>
      <w:r w:rsidRPr="00E46AD2">
        <w:rPr>
          <w:lang w:eastAsia="fr-FR"/>
        </w:rPr>
        <w:t xml:space="preserve"> </w:t>
      </w:r>
      <w:r w:rsidRPr="00E46AD2">
        <w:rPr>
          <w:rtl/>
          <w:lang w:eastAsia="fr-FR"/>
        </w:rPr>
        <w:t>المخطوطات الأقدم هي الأقرب زمنيًا إلى عصر النزول، وبالتالي فهي تحمل في طياتها روح النص القرآني كما نزل على النبي صلى الله عليه وسلم</w:t>
      </w:r>
      <w:r w:rsidRPr="00E46AD2">
        <w:rPr>
          <w:lang w:eastAsia="fr-FR"/>
        </w:rPr>
        <w:t>.</w:t>
      </w:r>
    </w:p>
    <w:p w14:paraId="6AA84116" w14:textId="77777777" w:rsidR="00B05DB1" w:rsidRPr="00E46AD2" w:rsidRDefault="00B05DB1" w:rsidP="001A721D">
      <w:pPr>
        <w:rPr>
          <w:lang w:eastAsia="fr-FR"/>
        </w:rPr>
      </w:pPr>
      <w:r w:rsidRPr="00E46AD2">
        <w:rPr>
          <w:rtl/>
          <w:lang w:eastAsia="fr-FR"/>
        </w:rPr>
        <w:t>ثانيًا: لسان القرآن: اللغة الحية</w:t>
      </w:r>
      <w:r w:rsidRPr="00E46AD2">
        <w:rPr>
          <w:lang w:eastAsia="fr-FR"/>
        </w:rPr>
        <w:t>:</w:t>
      </w:r>
    </w:p>
    <w:p w14:paraId="53D5C89A" w14:textId="77777777" w:rsidR="00B05DB1" w:rsidRPr="00E46AD2" w:rsidRDefault="00B05DB1" w:rsidP="001A721D">
      <w:pPr>
        <w:rPr>
          <w:lang w:eastAsia="fr-FR"/>
        </w:rPr>
      </w:pPr>
      <w:r w:rsidRPr="00E46AD2">
        <w:rPr>
          <w:rtl/>
          <w:lang w:eastAsia="fr-FR"/>
        </w:rPr>
        <w:t>لا يقتصر الأمر على العودة إلى المخطوطات الأصلية، بل يجب أيضًا أن نفهم القرآن باللسان العربي الذي نزل به. هذا اللسان العربي ليس مجرد اللغة العربية بقواعدها النحوية والصرفية التي نعرفها اليوم، بل هو أعمق وأشمل من ذلك. إنه</w:t>
      </w:r>
      <w:r w:rsidRPr="00E46AD2">
        <w:rPr>
          <w:lang w:eastAsia="fr-FR"/>
        </w:rPr>
        <w:t>:</w:t>
      </w:r>
    </w:p>
    <w:p w14:paraId="4B7D8D18" w14:textId="77777777" w:rsidR="00B05DB1" w:rsidRPr="00E46AD2" w:rsidRDefault="00B05DB1" w:rsidP="009A6CA1">
      <w:pPr>
        <w:pStyle w:val="a9"/>
        <w:numPr>
          <w:ilvl w:val="0"/>
          <w:numId w:val="389"/>
        </w:numPr>
        <w:rPr>
          <w:lang w:eastAsia="fr-FR"/>
        </w:rPr>
      </w:pPr>
      <w:r w:rsidRPr="001A721D">
        <w:rPr>
          <w:b/>
          <w:bCs/>
          <w:rtl/>
          <w:lang w:eastAsia="fr-FR"/>
        </w:rPr>
        <w:t>اللغة العربية الفطرية</w:t>
      </w:r>
      <w:r w:rsidRPr="001A721D">
        <w:rPr>
          <w:b/>
          <w:bCs/>
          <w:lang w:eastAsia="fr-FR"/>
        </w:rPr>
        <w:t>:</w:t>
      </w:r>
      <w:r w:rsidRPr="00E46AD2">
        <w:rPr>
          <w:lang w:eastAsia="fr-FR"/>
        </w:rPr>
        <w:t xml:space="preserve"> </w:t>
      </w:r>
      <w:r w:rsidRPr="00E46AD2">
        <w:rPr>
          <w:rtl/>
          <w:lang w:eastAsia="fr-FR"/>
        </w:rPr>
        <w:t>التي كان يتكلم بها العرب قبل أن تُدوّن قواعد اللغة وتتطور</w:t>
      </w:r>
      <w:r w:rsidRPr="00E46AD2">
        <w:rPr>
          <w:lang w:eastAsia="fr-FR"/>
        </w:rPr>
        <w:t>.</w:t>
      </w:r>
    </w:p>
    <w:p w14:paraId="2A9AA0B2" w14:textId="77777777" w:rsidR="00B05DB1" w:rsidRPr="00E46AD2" w:rsidRDefault="00B05DB1" w:rsidP="009A6CA1">
      <w:pPr>
        <w:pStyle w:val="a9"/>
        <w:numPr>
          <w:ilvl w:val="0"/>
          <w:numId w:val="389"/>
        </w:numPr>
        <w:rPr>
          <w:lang w:eastAsia="fr-FR"/>
        </w:rPr>
      </w:pPr>
      <w:r w:rsidRPr="001A721D">
        <w:rPr>
          <w:b/>
          <w:bCs/>
          <w:rtl/>
          <w:lang w:eastAsia="fr-FR"/>
        </w:rPr>
        <w:t>اللغة الحية</w:t>
      </w:r>
      <w:r w:rsidRPr="001A721D">
        <w:rPr>
          <w:b/>
          <w:bCs/>
          <w:lang w:eastAsia="fr-FR"/>
        </w:rPr>
        <w:t>:</w:t>
      </w:r>
      <w:r w:rsidRPr="00E46AD2">
        <w:rPr>
          <w:lang w:eastAsia="fr-FR"/>
        </w:rPr>
        <w:t xml:space="preserve"> </w:t>
      </w:r>
      <w:r w:rsidRPr="00E46AD2">
        <w:rPr>
          <w:rtl/>
          <w:lang w:eastAsia="fr-FR"/>
        </w:rPr>
        <w:t>التي تحمل في طياتها روح القرآن، وتعبر عن مقاصده وغاياته</w:t>
      </w:r>
      <w:r w:rsidRPr="00E46AD2">
        <w:rPr>
          <w:lang w:eastAsia="fr-FR"/>
        </w:rPr>
        <w:t>.</w:t>
      </w:r>
    </w:p>
    <w:p w14:paraId="09139161" w14:textId="77777777" w:rsidR="00B05DB1" w:rsidRPr="00E46AD2" w:rsidRDefault="00B05DB1" w:rsidP="009A6CA1">
      <w:pPr>
        <w:pStyle w:val="a9"/>
        <w:numPr>
          <w:ilvl w:val="0"/>
          <w:numId w:val="389"/>
        </w:numPr>
        <w:rPr>
          <w:lang w:eastAsia="fr-FR"/>
        </w:rPr>
      </w:pPr>
      <w:r w:rsidRPr="001A721D">
        <w:rPr>
          <w:b/>
          <w:bCs/>
          <w:rtl/>
          <w:lang w:eastAsia="fr-FR"/>
        </w:rPr>
        <w:t>اللغة التي خاطب بها الله عباده</w:t>
      </w:r>
      <w:r w:rsidRPr="001A721D">
        <w:rPr>
          <w:b/>
          <w:bCs/>
          <w:lang w:eastAsia="fr-FR"/>
        </w:rPr>
        <w:t>:</w:t>
      </w:r>
      <w:r w:rsidRPr="00E46AD2">
        <w:rPr>
          <w:lang w:eastAsia="fr-FR"/>
        </w:rPr>
        <w:t xml:space="preserve"> </w:t>
      </w:r>
      <w:r w:rsidRPr="00E46AD2">
        <w:rPr>
          <w:rtl/>
          <w:lang w:eastAsia="fr-FR"/>
        </w:rPr>
        <w:t>وفهمها هو مفتاح الفهم الصحيح لكلام الله</w:t>
      </w:r>
      <w:r w:rsidRPr="00E46AD2">
        <w:rPr>
          <w:lang w:eastAsia="fr-FR"/>
        </w:rPr>
        <w:t>.</w:t>
      </w:r>
    </w:p>
    <w:p w14:paraId="4EBCD901" w14:textId="77777777" w:rsidR="00B05DB1" w:rsidRPr="00E46AD2" w:rsidRDefault="00B05DB1" w:rsidP="001A721D">
      <w:pPr>
        <w:rPr>
          <w:lang w:eastAsia="fr-FR"/>
        </w:rPr>
      </w:pPr>
      <w:r w:rsidRPr="00E46AD2">
        <w:rPr>
          <w:rtl/>
          <w:lang w:eastAsia="fr-FR"/>
        </w:rPr>
        <w:t>ثالثًا: كيف نستنبط لسان القرآن؟</w:t>
      </w:r>
      <w:r w:rsidRPr="00E46AD2">
        <w:rPr>
          <w:lang w:eastAsia="fr-FR"/>
        </w:rPr>
        <w:t>:</w:t>
      </w:r>
    </w:p>
    <w:p w14:paraId="3DDDDFFE" w14:textId="77777777" w:rsidR="00B05DB1" w:rsidRPr="00E46AD2" w:rsidRDefault="00B05DB1" w:rsidP="001A721D">
      <w:pPr>
        <w:rPr>
          <w:lang w:eastAsia="fr-FR"/>
        </w:rPr>
      </w:pPr>
      <w:r w:rsidRPr="00E46AD2">
        <w:rPr>
          <w:rtl/>
          <w:lang w:eastAsia="fr-FR"/>
        </w:rPr>
        <w:t>استنباط لسان القرآن ليس مهمة سهلة، بل هو عملية تتطلب</w:t>
      </w:r>
      <w:r w:rsidRPr="00E46AD2">
        <w:rPr>
          <w:lang w:eastAsia="fr-FR"/>
        </w:rPr>
        <w:t>:</w:t>
      </w:r>
    </w:p>
    <w:p w14:paraId="03E6EAF2" w14:textId="77777777" w:rsidR="00B05DB1" w:rsidRPr="00E46AD2" w:rsidRDefault="00B05DB1" w:rsidP="009A6CA1">
      <w:pPr>
        <w:pStyle w:val="a9"/>
        <w:numPr>
          <w:ilvl w:val="0"/>
          <w:numId w:val="390"/>
        </w:numPr>
        <w:rPr>
          <w:lang w:eastAsia="fr-FR"/>
        </w:rPr>
      </w:pPr>
      <w:r w:rsidRPr="001A721D">
        <w:rPr>
          <w:b/>
          <w:bCs/>
          <w:rtl/>
          <w:lang w:eastAsia="fr-FR"/>
        </w:rPr>
        <w:t>التدبر العميق</w:t>
      </w:r>
      <w:r w:rsidRPr="001A721D">
        <w:rPr>
          <w:b/>
          <w:bCs/>
          <w:lang w:eastAsia="fr-FR"/>
        </w:rPr>
        <w:t>:</w:t>
      </w:r>
      <w:r w:rsidRPr="00E46AD2">
        <w:rPr>
          <w:lang w:eastAsia="fr-FR"/>
        </w:rPr>
        <w:t xml:space="preserve"> </w:t>
      </w:r>
      <w:r w:rsidRPr="00E46AD2">
        <w:rPr>
          <w:rtl/>
          <w:lang w:eastAsia="fr-FR"/>
        </w:rPr>
        <w:t>التفكر الواعي في آيات القرآن، ومحاولة فهم معانيها في سياقها القرآني الشامل</w:t>
      </w:r>
      <w:r w:rsidRPr="00E46AD2">
        <w:rPr>
          <w:lang w:eastAsia="fr-FR"/>
        </w:rPr>
        <w:t>.</w:t>
      </w:r>
    </w:p>
    <w:p w14:paraId="4CCFE6F5" w14:textId="77777777" w:rsidR="00B05DB1" w:rsidRPr="00E46AD2" w:rsidRDefault="00B05DB1" w:rsidP="009A6CA1">
      <w:pPr>
        <w:pStyle w:val="a9"/>
        <w:numPr>
          <w:ilvl w:val="0"/>
          <w:numId w:val="390"/>
        </w:numPr>
        <w:rPr>
          <w:lang w:eastAsia="fr-FR"/>
        </w:rPr>
      </w:pPr>
      <w:r w:rsidRPr="001A721D">
        <w:rPr>
          <w:b/>
          <w:bCs/>
          <w:rtl/>
          <w:lang w:eastAsia="fr-FR"/>
        </w:rPr>
        <w:t>الربط بين الآيات</w:t>
      </w:r>
      <w:r w:rsidRPr="001A721D">
        <w:rPr>
          <w:b/>
          <w:bCs/>
          <w:lang w:eastAsia="fr-FR"/>
        </w:rPr>
        <w:t>:</w:t>
      </w:r>
      <w:r w:rsidRPr="00E46AD2">
        <w:rPr>
          <w:lang w:eastAsia="fr-FR"/>
        </w:rPr>
        <w:t xml:space="preserve"> </w:t>
      </w:r>
      <w:r w:rsidRPr="00E46AD2">
        <w:rPr>
          <w:rtl/>
          <w:lang w:eastAsia="fr-FR"/>
        </w:rPr>
        <w:t>تفسير القرآن بالقرآن، والبحث عن الآيات التي تتحدث عن نفس الموضوع، ومحاولة فهم المعنى الكلي من خلال السياق القرآني</w:t>
      </w:r>
      <w:r w:rsidRPr="00E46AD2">
        <w:rPr>
          <w:lang w:eastAsia="fr-FR"/>
        </w:rPr>
        <w:t>.</w:t>
      </w:r>
    </w:p>
    <w:p w14:paraId="5EDC22D0" w14:textId="77777777" w:rsidR="00B05DB1" w:rsidRPr="00E46AD2" w:rsidRDefault="00B05DB1" w:rsidP="009A6CA1">
      <w:pPr>
        <w:pStyle w:val="a9"/>
        <w:numPr>
          <w:ilvl w:val="0"/>
          <w:numId w:val="390"/>
        </w:numPr>
        <w:rPr>
          <w:lang w:eastAsia="fr-FR"/>
        </w:rPr>
      </w:pPr>
      <w:r w:rsidRPr="001A721D">
        <w:rPr>
          <w:b/>
          <w:bCs/>
          <w:rtl/>
          <w:lang w:eastAsia="fr-FR"/>
        </w:rPr>
        <w:t>العودة إلى المعاني الأصلية</w:t>
      </w:r>
      <w:r w:rsidRPr="001A721D">
        <w:rPr>
          <w:b/>
          <w:bCs/>
          <w:lang w:eastAsia="fr-FR"/>
        </w:rPr>
        <w:t>:</w:t>
      </w:r>
      <w:r w:rsidRPr="00E46AD2">
        <w:rPr>
          <w:lang w:eastAsia="fr-FR"/>
        </w:rPr>
        <w:t xml:space="preserve"> </w:t>
      </w:r>
      <w:r w:rsidRPr="00E46AD2">
        <w:rPr>
          <w:rtl/>
          <w:lang w:eastAsia="fr-FR"/>
        </w:rPr>
        <w:t>البحث عن المعاني الأصلية للكلمات القرآنية، كما كانت مستخدمة في عصر النزول، بالاستعانة بالمعاجم اللغوية القديمة، والشعر الجاهلي، وكلام العرب الفصحاء</w:t>
      </w:r>
      <w:r w:rsidRPr="00E46AD2">
        <w:rPr>
          <w:lang w:eastAsia="fr-FR"/>
        </w:rPr>
        <w:t>.</w:t>
      </w:r>
    </w:p>
    <w:p w14:paraId="3E306F49" w14:textId="2C9CB89A" w:rsidR="00B05DB1" w:rsidRPr="00E46AD2" w:rsidRDefault="00B05DB1" w:rsidP="009A6CA1">
      <w:pPr>
        <w:pStyle w:val="a9"/>
        <w:numPr>
          <w:ilvl w:val="0"/>
          <w:numId w:val="390"/>
        </w:numPr>
        <w:rPr>
          <w:lang w:eastAsia="fr-FR"/>
        </w:rPr>
      </w:pPr>
      <w:r w:rsidRPr="001A721D">
        <w:rPr>
          <w:b/>
          <w:bCs/>
          <w:rtl/>
          <w:lang w:eastAsia="fr-FR"/>
        </w:rPr>
        <w:t>تفكيك الكلمات</w:t>
      </w:r>
      <w:r w:rsidRPr="001A721D">
        <w:rPr>
          <w:b/>
          <w:bCs/>
          <w:lang w:eastAsia="fr-FR"/>
        </w:rPr>
        <w:t>:</w:t>
      </w:r>
      <w:r w:rsidRPr="00E46AD2">
        <w:rPr>
          <w:lang w:eastAsia="fr-FR"/>
        </w:rPr>
        <w:t xml:space="preserve"> </w:t>
      </w:r>
      <w:r w:rsidRPr="00E46AD2">
        <w:rPr>
          <w:rtl/>
          <w:lang w:eastAsia="fr-FR"/>
        </w:rPr>
        <w:t xml:space="preserve">تحليل الكلمات إلى مكوناتها الأولية </w:t>
      </w:r>
      <w:r w:rsidR="0064321B">
        <w:rPr>
          <w:rtl/>
          <w:lang w:eastAsia="fr-FR"/>
        </w:rPr>
        <w:t>"</w:t>
      </w:r>
      <w:r w:rsidRPr="00E46AD2">
        <w:rPr>
          <w:rtl/>
          <w:lang w:eastAsia="fr-FR"/>
        </w:rPr>
        <w:t>حروف ومقاطع</w:t>
      </w:r>
      <w:r w:rsidR="0064321B">
        <w:rPr>
          <w:rtl/>
          <w:lang w:eastAsia="fr-FR"/>
        </w:rPr>
        <w:t>"</w:t>
      </w:r>
      <w:r w:rsidRPr="00E46AD2">
        <w:rPr>
          <w:rtl/>
          <w:lang w:eastAsia="fr-FR"/>
        </w:rPr>
        <w:t xml:space="preserve"> لاستنباط معانٍ جديدة، وفهم الدلالات العميقة للحروف والمقاطع الصوتية</w:t>
      </w:r>
      <w:r w:rsidRPr="00E46AD2">
        <w:rPr>
          <w:lang w:eastAsia="fr-FR"/>
        </w:rPr>
        <w:t>.</w:t>
      </w:r>
    </w:p>
    <w:p w14:paraId="632A28AC" w14:textId="4DCF12C3" w:rsidR="00B05DB1" w:rsidRPr="00E46AD2" w:rsidRDefault="00B05DB1" w:rsidP="009A6CA1">
      <w:pPr>
        <w:pStyle w:val="a9"/>
        <w:numPr>
          <w:ilvl w:val="0"/>
          <w:numId w:val="390"/>
        </w:numPr>
        <w:rPr>
          <w:lang w:eastAsia="fr-FR"/>
        </w:rPr>
      </w:pPr>
      <w:r w:rsidRPr="001A721D">
        <w:rPr>
          <w:b/>
          <w:bCs/>
          <w:rtl/>
          <w:lang w:eastAsia="fr-FR"/>
        </w:rPr>
        <w:t xml:space="preserve">الاستعانة بالعلوم الأخرى </w:t>
      </w:r>
      <w:r w:rsidR="0064321B">
        <w:rPr>
          <w:b/>
          <w:bCs/>
          <w:rtl/>
          <w:lang w:eastAsia="fr-FR"/>
        </w:rPr>
        <w:t>"</w:t>
      </w:r>
      <w:r w:rsidRPr="001A721D">
        <w:rPr>
          <w:b/>
          <w:bCs/>
          <w:rtl/>
          <w:lang w:eastAsia="fr-FR"/>
        </w:rPr>
        <w:t>بحذر</w:t>
      </w:r>
      <w:r w:rsidR="0064321B">
        <w:rPr>
          <w:b/>
          <w:bCs/>
          <w:rtl/>
          <w:lang w:eastAsia="fr-FR"/>
        </w:rPr>
        <w:t>"</w:t>
      </w:r>
      <w:r w:rsidRPr="001A721D">
        <w:rPr>
          <w:b/>
          <w:bCs/>
          <w:lang w:eastAsia="fr-FR"/>
        </w:rPr>
        <w:t>:</w:t>
      </w:r>
      <w:r w:rsidRPr="00E46AD2">
        <w:rPr>
          <w:lang w:eastAsia="fr-FR"/>
        </w:rPr>
        <w:t xml:space="preserve"> </w:t>
      </w:r>
      <w:r w:rsidRPr="00E46AD2">
        <w:rPr>
          <w:rtl/>
          <w:lang w:eastAsia="fr-FR"/>
        </w:rPr>
        <w:t>يمكن الاستفادة من علوم اللغة والتاريخ والاجتماع وغيرها في فهم القرآن، ولكن يجب أن يكون ذلك بحذر، وأن لا نجعل هذه العلوم هي الحاكم على النص القرآني</w:t>
      </w:r>
      <w:r w:rsidRPr="00E46AD2">
        <w:rPr>
          <w:lang w:eastAsia="fr-FR"/>
        </w:rPr>
        <w:t>.</w:t>
      </w:r>
    </w:p>
    <w:p w14:paraId="63673090" w14:textId="77777777" w:rsidR="00B05DB1" w:rsidRPr="00E46AD2" w:rsidRDefault="00B05DB1" w:rsidP="001A721D">
      <w:pPr>
        <w:rPr>
          <w:lang w:eastAsia="fr-FR"/>
        </w:rPr>
      </w:pPr>
      <w:r w:rsidRPr="00E46AD2">
        <w:rPr>
          <w:rtl/>
          <w:lang w:eastAsia="fr-FR"/>
        </w:rPr>
        <w:t>رابعًا: التدبر: مفتاح الفهم</w:t>
      </w:r>
      <w:r w:rsidRPr="00E46AD2">
        <w:rPr>
          <w:lang w:eastAsia="fr-FR"/>
        </w:rPr>
        <w:t>:</w:t>
      </w:r>
    </w:p>
    <w:p w14:paraId="08BEFB9A" w14:textId="77777777" w:rsidR="00B05DB1" w:rsidRPr="00E46AD2" w:rsidRDefault="00B05DB1" w:rsidP="001A721D">
      <w:pPr>
        <w:rPr>
          <w:lang w:eastAsia="fr-FR"/>
        </w:rPr>
      </w:pPr>
      <w:r w:rsidRPr="00E46AD2">
        <w:rPr>
          <w:rtl/>
          <w:lang w:eastAsia="fr-FR"/>
        </w:rPr>
        <w:t>كل هذه الأدوات والمناهج لا تغني عن التدبر. التدبر هو مفتاح الفهم الحقيقي للقرآن، وهو الذي يفتح لنا أبواب الهداية والإرشاد. التدبر هو</w:t>
      </w:r>
      <w:r w:rsidRPr="00E46AD2">
        <w:rPr>
          <w:lang w:eastAsia="fr-FR"/>
        </w:rPr>
        <w:t>:</w:t>
      </w:r>
    </w:p>
    <w:p w14:paraId="21C6FD04" w14:textId="77777777" w:rsidR="00B05DB1" w:rsidRPr="00E46AD2" w:rsidRDefault="00B05DB1" w:rsidP="009A6CA1">
      <w:pPr>
        <w:pStyle w:val="a9"/>
        <w:numPr>
          <w:ilvl w:val="0"/>
          <w:numId w:val="391"/>
        </w:numPr>
        <w:rPr>
          <w:lang w:eastAsia="fr-FR"/>
        </w:rPr>
      </w:pPr>
      <w:r w:rsidRPr="001A721D">
        <w:rPr>
          <w:b/>
          <w:bCs/>
          <w:rtl/>
          <w:lang w:eastAsia="fr-FR"/>
        </w:rPr>
        <w:t>حضور القلب</w:t>
      </w:r>
      <w:r w:rsidRPr="001A721D">
        <w:rPr>
          <w:b/>
          <w:bCs/>
          <w:lang w:eastAsia="fr-FR"/>
        </w:rPr>
        <w:t>:</w:t>
      </w:r>
      <w:r w:rsidRPr="00E46AD2">
        <w:rPr>
          <w:lang w:eastAsia="fr-FR"/>
        </w:rPr>
        <w:t xml:space="preserve"> </w:t>
      </w:r>
      <w:r w:rsidRPr="00E46AD2">
        <w:rPr>
          <w:rtl/>
          <w:lang w:eastAsia="fr-FR"/>
        </w:rPr>
        <w:t>أن نقرأ القرآن بقلب حاضر، متأثر بمعانيه، متفاعل مع آياته</w:t>
      </w:r>
      <w:r w:rsidRPr="00E46AD2">
        <w:rPr>
          <w:lang w:eastAsia="fr-FR"/>
        </w:rPr>
        <w:t>.</w:t>
      </w:r>
    </w:p>
    <w:p w14:paraId="69E55386" w14:textId="77777777" w:rsidR="00B05DB1" w:rsidRPr="00E46AD2" w:rsidRDefault="00B05DB1" w:rsidP="009A6CA1">
      <w:pPr>
        <w:pStyle w:val="a9"/>
        <w:numPr>
          <w:ilvl w:val="0"/>
          <w:numId w:val="391"/>
        </w:numPr>
        <w:rPr>
          <w:lang w:eastAsia="fr-FR"/>
        </w:rPr>
      </w:pPr>
      <w:r w:rsidRPr="001A721D">
        <w:rPr>
          <w:b/>
          <w:bCs/>
          <w:rtl/>
          <w:lang w:eastAsia="fr-FR"/>
        </w:rPr>
        <w:t>تفتح العقل</w:t>
      </w:r>
      <w:r w:rsidRPr="001A721D">
        <w:rPr>
          <w:b/>
          <w:bCs/>
          <w:lang w:eastAsia="fr-FR"/>
        </w:rPr>
        <w:t>:</w:t>
      </w:r>
      <w:r w:rsidRPr="00E46AD2">
        <w:rPr>
          <w:lang w:eastAsia="fr-FR"/>
        </w:rPr>
        <w:t xml:space="preserve"> </w:t>
      </w:r>
      <w:r w:rsidRPr="00E46AD2">
        <w:rPr>
          <w:rtl/>
          <w:lang w:eastAsia="fr-FR"/>
        </w:rPr>
        <w:t>أن نفتح عقولنا لفهم كلام الله، وأن نتحرر من الأفكار المسبقة التي قد تعيق الفهم الصحيح</w:t>
      </w:r>
      <w:r w:rsidRPr="00E46AD2">
        <w:rPr>
          <w:lang w:eastAsia="fr-FR"/>
        </w:rPr>
        <w:t>.</w:t>
      </w:r>
    </w:p>
    <w:p w14:paraId="1DC22A0D" w14:textId="77777777" w:rsidR="00B05DB1" w:rsidRPr="00E46AD2" w:rsidRDefault="00B05DB1" w:rsidP="009A6CA1">
      <w:pPr>
        <w:pStyle w:val="a9"/>
        <w:numPr>
          <w:ilvl w:val="0"/>
          <w:numId w:val="391"/>
        </w:numPr>
        <w:rPr>
          <w:lang w:eastAsia="fr-FR"/>
        </w:rPr>
      </w:pPr>
      <w:r w:rsidRPr="001A721D">
        <w:rPr>
          <w:b/>
          <w:bCs/>
          <w:rtl/>
          <w:lang w:eastAsia="fr-FR"/>
        </w:rPr>
        <w:t>إعمال الفكر</w:t>
      </w:r>
      <w:r w:rsidRPr="001A721D">
        <w:rPr>
          <w:b/>
          <w:bCs/>
          <w:lang w:eastAsia="fr-FR"/>
        </w:rPr>
        <w:t>:</w:t>
      </w:r>
      <w:r w:rsidRPr="00E46AD2">
        <w:rPr>
          <w:lang w:eastAsia="fr-FR"/>
        </w:rPr>
        <w:t xml:space="preserve"> </w:t>
      </w:r>
      <w:r w:rsidRPr="00E46AD2">
        <w:rPr>
          <w:rtl/>
          <w:lang w:eastAsia="fr-FR"/>
        </w:rPr>
        <w:t>أن نتفكر في معاني الآيات، وأن نربط بينها وبين الواقع، وأن نستخلص منها العبر والدروس</w:t>
      </w:r>
      <w:r w:rsidRPr="00E46AD2">
        <w:rPr>
          <w:lang w:eastAsia="fr-FR"/>
        </w:rPr>
        <w:t>.</w:t>
      </w:r>
    </w:p>
    <w:p w14:paraId="3CD3FD8E" w14:textId="77777777" w:rsidR="00B05DB1" w:rsidRPr="00E46AD2" w:rsidRDefault="00B05DB1" w:rsidP="009A6CA1">
      <w:pPr>
        <w:pStyle w:val="a9"/>
        <w:numPr>
          <w:ilvl w:val="0"/>
          <w:numId w:val="391"/>
        </w:numPr>
        <w:rPr>
          <w:lang w:eastAsia="fr-FR"/>
        </w:rPr>
      </w:pPr>
      <w:r w:rsidRPr="001A721D">
        <w:rPr>
          <w:b/>
          <w:bCs/>
          <w:rtl/>
          <w:lang w:eastAsia="fr-FR"/>
        </w:rPr>
        <w:t>الاستعانة بالله</w:t>
      </w:r>
      <w:r w:rsidRPr="001A721D">
        <w:rPr>
          <w:b/>
          <w:bCs/>
          <w:lang w:eastAsia="fr-FR"/>
        </w:rPr>
        <w:t>:</w:t>
      </w:r>
      <w:r w:rsidRPr="00E46AD2">
        <w:rPr>
          <w:lang w:eastAsia="fr-FR"/>
        </w:rPr>
        <w:t xml:space="preserve"> </w:t>
      </w:r>
      <w:r w:rsidRPr="00E46AD2">
        <w:rPr>
          <w:rtl/>
          <w:lang w:eastAsia="fr-FR"/>
        </w:rPr>
        <w:t>أن ندعو الله تعالى أن يفتح علينا فهم كتابه، وأن يهدينا إلى معانيه، وأن يرزقنا العمل به</w:t>
      </w:r>
      <w:r w:rsidRPr="00E46AD2">
        <w:rPr>
          <w:lang w:eastAsia="fr-FR"/>
        </w:rPr>
        <w:t>.</w:t>
      </w:r>
    </w:p>
    <w:p w14:paraId="2BB2F958" w14:textId="77777777" w:rsidR="00B05DB1" w:rsidRPr="00E46AD2" w:rsidRDefault="00B05DB1" w:rsidP="001A721D">
      <w:pPr>
        <w:rPr>
          <w:lang w:eastAsia="fr-FR"/>
        </w:rPr>
      </w:pPr>
      <w:r w:rsidRPr="00E46AD2">
        <w:rPr>
          <w:rtl/>
          <w:lang w:eastAsia="fr-FR"/>
        </w:rPr>
        <w:t>خامسًا: أمثلة تطبيقية</w:t>
      </w:r>
      <w:r w:rsidRPr="00E46AD2">
        <w:rPr>
          <w:lang w:eastAsia="fr-FR"/>
        </w:rPr>
        <w:t>:</w:t>
      </w:r>
    </w:p>
    <w:p w14:paraId="0C1466C2" w14:textId="77777777" w:rsidR="00B05DB1" w:rsidRPr="00E46AD2" w:rsidRDefault="00B05DB1" w:rsidP="001A721D">
      <w:pPr>
        <w:rPr>
          <w:lang w:eastAsia="fr-FR"/>
        </w:rPr>
      </w:pPr>
      <w:r w:rsidRPr="00E46AD2">
        <w:rPr>
          <w:rtl/>
          <w:lang w:eastAsia="fr-FR"/>
        </w:rPr>
        <w:t>لتوضيح هذه المنهجية، يمكن أن نأخذ بعض الأمثلة من القرآن الكريم</w:t>
      </w:r>
      <w:r w:rsidRPr="00E46AD2">
        <w:rPr>
          <w:lang w:eastAsia="fr-FR"/>
        </w:rPr>
        <w:t>:</w:t>
      </w:r>
    </w:p>
    <w:p w14:paraId="05B6E663" w14:textId="77777777" w:rsidR="00B05DB1" w:rsidRPr="00E46AD2" w:rsidRDefault="00B05DB1" w:rsidP="009A6CA1">
      <w:pPr>
        <w:pStyle w:val="a9"/>
        <w:numPr>
          <w:ilvl w:val="0"/>
          <w:numId w:val="392"/>
        </w:numPr>
        <w:rPr>
          <w:lang w:eastAsia="fr-FR"/>
        </w:rPr>
      </w:pPr>
      <w:r w:rsidRPr="001A721D">
        <w:rPr>
          <w:b/>
          <w:bCs/>
          <w:rtl/>
          <w:lang w:eastAsia="fr-FR"/>
        </w:rPr>
        <w:t>كلمة "غلام" في سورة مريم</w:t>
      </w:r>
      <w:r w:rsidRPr="001A721D">
        <w:rPr>
          <w:b/>
          <w:bCs/>
          <w:lang w:eastAsia="fr-FR"/>
        </w:rPr>
        <w:t>:</w:t>
      </w:r>
      <w:r w:rsidRPr="00E46AD2">
        <w:rPr>
          <w:lang w:eastAsia="fr-FR"/>
        </w:rPr>
        <w:t xml:space="preserve"> </w:t>
      </w:r>
      <w:r w:rsidRPr="00E46AD2">
        <w:rPr>
          <w:rtl/>
          <w:lang w:eastAsia="fr-FR"/>
        </w:rPr>
        <w:t>قد يكون الرسم الأصلي للكلمة في المخطوطة هو "غلم"، والذي يمكن أن يعني العلم الباطني أو الكتاب، وليس مجرد الصبي</w:t>
      </w:r>
      <w:r w:rsidRPr="00E46AD2">
        <w:rPr>
          <w:lang w:eastAsia="fr-FR"/>
        </w:rPr>
        <w:t>.</w:t>
      </w:r>
    </w:p>
    <w:p w14:paraId="54B1297F" w14:textId="77777777" w:rsidR="00B05DB1" w:rsidRPr="00E46AD2" w:rsidRDefault="00B05DB1" w:rsidP="009A6CA1">
      <w:pPr>
        <w:pStyle w:val="a9"/>
        <w:numPr>
          <w:ilvl w:val="0"/>
          <w:numId w:val="392"/>
        </w:numPr>
        <w:rPr>
          <w:lang w:eastAsia="fr-FR"/>
        </w:rPr>
      </w:pPr>
      <w:r w:rsidRPr="001A721D">
        <w:rPr>
          <w:b/>
          <w:bCs/>
          <w:rtl/>
          <w:lang w:eastAsia="fr-FR"/>
        </w:rPr>
        <w:t>الحروف المقطعة في أوائل السور</w:t>
      </w:r>
      <w:r w:rsidRPr="001A721D">
        <w:rPr>
          <w:b/>
          <w:bCs/>
          <w:lang w:eastAsia="fr-FR"/>
        </w:rPr>
        <w:t>:</w:t>
      </w:r>
      <w:r w:rsidRPr="00E46AD2">
        <w:rPr>
          <w:lang w:eastAsia="fr-FR"/>
        </w:rPr>
        <w:t xml:space="preserve"> </w:t>
      </w:r>
      <w:r w:rsidRPr="00E46AD2">
        <w:rPr>
          <w:rtl/>
          <w:lang w:eastAsia="fr-FR"/>
        </w:rPr>
        <w:t>قد تكون هذه الحروف ليست مجرد حروف لا معنى لها، بل هي رموز وإشارات إلى معانٍ خاصة، يمكن فهمها من خلال التدبر والبحث في لسان القرآن</w:t>
      </w:r>
      <w:r w:rsidRPr="00E46AD2">
        <w:rPr>
          <w:lang w:eastAsia="fr-FR"/>
        </w:rPr>
        <w:t>.</w:t>
      </w:r>
    </w:p>
    <w:p w14:paraId="2B91DC8F" w14:textId="77777777" w:rsidR="00B05DB1" w:rsidRPr="00E46AD2" w:rsidRDefault="00B05DB1" w:rsidP="001A721D">
      <w:pPr>
        <w:rPr>
          <w:lang w:eastAsia="fr-FR"/>
        </w:rPr>
      </w:pPr>
      <w:r w:rsidRPr="00E46AD2">
        <w:rPr>
          <w:rtl/>
          <w:lang w:eastAsia="fr-FR"/>
        </w:rPr>
        <w:t>الخلاصة</w:t>
      </w:r>
      <w:r w:rsidRPr="00E46AD2">
        <w:rPr>
          <w:lang w:eastAsia="fr-FR"/>
        </w:rPr>
        <w:t>:</w:t>
      </w:r>
    </w:p>
    <w:p w14:paraId="15C71140" w14:textId="77777777" w:rsidR="00B05DB1" w:rsidRPr="00E46AD2" w:rsidRDefault="00B05DB1" w:rsidP="001A721D">
      <w:pPr>
        <w:rPr>
          <w:lang w:eastAsia="fr-FR"/>
        </w:rPr>
      </w:pPr>
      <w:r w:rsidRPr="00E46AD2">
        <w:rPr>
          <w:rtl/>
          <w:lang w:eastAsia="fr-FR"/>
        </w:rPr>
        <w:t>إن العودة إلى المخطوطات الأصلية واستنباط لسان القرآن هما خطوتان ضروريتان في طريق الفهم الصحيح لكتاب الله. إنهما دعوة إلى التجديد في مناهج التفسير، وإلى تجاوز التفسيرات التقليدية التي قد لا تعكس المعنى الحقيقي الذي أراده الله تعالى. إنهما دعوة إلى التدبر والتأمل والتفكر، وإلى استخدام العقل والمنطق في فهم الدين</w:t>
      </w:r>
      <w:r w:rsidRPr="00E46AD2">
        <w:rPr>
          <w:lang w:eastAsia="fr-FR"/>
        </w:rPr>
        <w:t>.</w:t>
      </w:r>
    </w:p>
    <w:p w14:paraId="3DDEC85D" w14:textId="13A41D21" w:rsidR="00142CE8" w:rsidRPr="00E46AD2" w:rsidRDefault="00142CE8" w:rsidP="008A0417">
      <w:pPr>
        <w:pStyle w:val="1"/>
      </w:pPr>
      <w:bookmarkStart w:id="104" w:name="_Toc192269166"/>
      <w:bookmarkStart w:id="105" w:name="_Toc199407076"/>
      <w:r w:rsidRPr="00E46AD2">
        <w:rPr>
          <w:rtl/>
        </w:rPr>
        <w:t>مجموعة من المبادئ والأسس التي يجب أن نتبعها في التعامل مع القرآن الكريم لفهمه وتدبره بشكل صحيح وعميق</w:t>
      </w:r>
      <w:r w:rsidRPr="00E46AD2">
        <w:t>:</w:t>
      </w:r>
      <w:bookmarkEnd w:id="104"/>
      <w:bookmarkEnd w:id="105"/>
    </w:p>
    <w:p w14:paraId="26B97359" w14:textId="77777777" w:rsidR="00142CE8" w:rsidRPr="00E46AD2" w:rsidRDefault="00142CE8" w:rsidP="001A721D">
      <w:pPr>
        <w:rPr>
          <w:lang w:eastAsia="fr-FR"/>
        </w:rPr>
      </w:pPr>
      <w:r w:rsidRPr="00E46AD2">
        <w:rPr>
          <w:lang w:eastAsia="fr-FR"/>
        </w:rPr>
        <w:t xml:space="preserve">1. </w:t>
      </w:r>
      <w:r w:rsidRPr="00E46AD2">
        <w:rPr>
          <w:rtl/>
          <w:lang w:val="fr-FR" w:eastAsia="fr-FR"/>
        </w:rPr>
        <w:t>تجاوز القراءة السطحية</w:t>
      </w:r>
      <w:r w:rsidRPr="00E46AD2">
        <w:rPr>
          <w:lang w:eastAsia="fr-FR"/>
        </w:rPr>
        <w:t>:</w:t>
      </w:r>
    </w:p>
    <w:p w14:paraId="338AF5D3" w14:textId="77777777" w:rsidR="00142CE8" w:rsidRPr="00E46AD2" w:rsidRDefault="00142CE8" w:rsidP="001A721D">
      <w:pPr>
        <w:pStyle w:val="a9"/>
        <w:numPr>
          <w:ilvl w:val="0"/>
          <w:numId w:val="2"/>
        </w:numPr>
        <w:rPr>
          <w:lang w:eastAsia="fr-FR"/>
        </w:rPr>
      </w:pPr>
      <w:r w:rsidRPr="001A721D">
        <w:rPr>
          <w:b/>
          <w:bCs/>
          <w:rtl/>
          <w:lang w:val="fr-FR" w:eastAsia="fr-FR"/>
        </w:rPr>
        <w:t>القراءة الواعية</w:t>
      </w:r>
      <w:r w:rsidRPr="001A721D">
        <w:rPr>
          <w:b/>
          <w:bCs/>
          <w:lang w:eastAsia="fr-FR"/>
        </w:rPr>
        <w:t>:</w:t>
      </w:r>
      <w:r w:rsidRPr="00E46AD2">
        <w:rPr>
          <w:lang w:eastAsia="fr-FR"/>
        </w:rPr>
        <w:t xml:space="preserve"> </w:t>
      </w:r>
      <w:r w:rsidRPr="001A721D">
        <w:rPr>
          <w:rtl/>
          <w:lang w:val="fr-FR" w:eastAsia="fr-FR"/>
        </w:rPr>
        <w:t>يجب أن نتجاوز القراءة السطحية التي تركز على مجرد تلاوة الألفاظ دون فهم معانيها أو استنباط دلالاتها</w:t>
      </w:r>
      <w:r w:rsidRPr="00E46AD2">
        <w:rPr>
          <w:lang w:eastAsia="fr-FR"/>
        </w:rPr>
        <w:t>.</w:t>
      </w:r>
    </w:p>
    <w:p w14:paraId="750566FB" w14:textId="77777777" w:rsidR="00142CE8" w:rsidRPr="00E46AD2" w:rsidRDefault="00142CE8" w:rsidP="001A721D">
      <w:pPr>
        <w:pStyle w:val="a9"/>
        <w:numPr>
          <w:ilvl w:val="0"/>
          <w:numId w:val="2"/>
        </w:numPr>
        <w:rPr>
          <w:lang w:eastAsia="fr-FR"/>
        </w:rPr>
      </w:pPr>
      <w:r w:rsidRPr="001A721D">
        <w:rPr>
          <w:b/>
          <w:bCs/>
          <w:rtl/>
          <w:lang w:val="fr-FR" w:eastAsia="fr-FR"/>
        </w:rPr>
        <w:t>التدبر العميق</w:t>
      </w:r>
      <w:r w:rsidRPr="001A721D">
        <w:rPr>
          <w:b/>
          <w:bCs/>
          <w:lang w:eastAsia="fr-FR"/>
        </w:rPr>
        <w:t>:</w:t>
      </w:r>
      <w:r w:rsidRPr="00E46AD2">
        <w:rPr>
          <w:lang w:eastAsia="fr-FR"/>
        </w:rPr>
        <w:t xml:space="preserve"> </w:t>
      </w:r>
      <w:r w:rsidRPr="001A721D">
        <w:rPr>
          <w:rtl/>
          <w:lang w:val="fr-FR" w:eastAsia="fr-FR"/>
        </w:rPr>
        <w:t>يجب أن نسعى إلى التدبر العميق الذي يتجاوز المعاني الظاهرة إلى المعاني الباطنة والإشارات الخفية</w:t>
      </w:r>
      <w:r w:rsidRPr="00E46AD2">
        <w:rPr>
          <w:lang w:eastAsia="fr-FR"/>
        </w:rPr>
        <w:t>.</w:t>
      </w:r>
    </w:p>
    <w:p w14:paraId="6B4CA863" w14:textId="77777777" w:rsidR="00142CE8" w:rsidRPr="00E46AD2" w:rsidRDefault="00142CE8" w:rsidP="001A721D">
      <w:pPr>
        <w:rPr>
          <w:lang w:eastAsia="fr-FR"/>
        </w:rPr>
      </w:pPr>
      <w:r w:rsidRPr="00E46AD2">
        <w:rPr>
          <w:lang w:eastAsia="fr-FR"/>
        </w:rPr>
        <w:t xml:space="preserve">2. </w:t>
      </w:r>
      <w:r w:rsidRPr="00E46AD2">
        <w:rPr>
          <w:rtl/>
          <w:lang w:val="fr-FR" w:eastAsia="fr-FR"/>
        </w:rPr>
        <w:t>التعامل مع القرآن كوحدة متكاملة</w:t>
      </w:r>
      <w:r w:rsidRPr="00E46AD2">
        <w:rPr>
          <w:lang w:eastAsia="fr-FR"/>
        </w:rPr>
        <w:t>:</w:t>
      </w:r>
    </w:p>
    <w:p w14:paraId="76E4CBE2" w14:textId="77777777" w:rsidR="00142CE8" w:rsidRPr="00E46AD2" w:rsidRDefault="00142CE8" w:rsidP="001A721D">
      <w:pPr>
        <w:pStyle w:val="a9"/>
        <w:numPr>
          <w:ilvl w:val="0"/>
          <w:numId w:val="3"/>
        </w:numPr>
        <w:rPr>
          <w:lang w:eastAsia="fr-FR"/>
        </w:rPr>
      </w:pPr>
      <w:r w:rsidRPr="001A721D">
        <w:rPr>
          <w:b/>
          <w:bCs/>
          <w:rtl/>
          <w:lang w:val="fr-FR" w:eastAsia="fr-FR"/>
        </w:rPr>
        <w:t>الربط بين الآيات</w:t>
      </w:r>
      <w:r w:rsidRPr="001A721D">
        <w:rPr>
          <w:b/>
          <w:bCs/>
          <w:lang w:eastAsia="fr-FR"/>
        </w:rPr>
        <w:t>:</w:t>
      </w:r>
      <w:r w:rsidRPr="00E46AD2">
        <w:rPr>
          <w:lang w:eastAsia="fr-FR"/>
        </w:rPr>
        <w:t xml:space="preserve"> </w:t>
      </w:r>
      <w:r w:rsidRPr="001A721D">
        <w:rPr>
          <w:rtl/>
          <w:lang w:val="fr-FR" w:eastAsia="fr-FR"/>
        </w:rPr>
        <w:t>يجب أن نربط بين الآيات المختلفة، وننظر إلى القرآن كوحدة متكاملة، لا كآيات متفرقة</w:t>
      </w:r>
      <w:r w:rsidRPr="00E46AD2">
        <w:rPr>
          <w:lang w:eastAsia="fr-FR"/>
        </w:rPr>
        <w:t>.</w:t>
      </w:r>
    </w:p>
    <w:p w14:paraId="426E88EC" w14:textId="1EF1C5C3" w:rsidR="00142CE8" w:rsidRPr="00E46AD2" w:rsidRDefault="00142CE8" w:rsidP="001A721D">
      <w:pPr>
        <w:pStyle w:val="a9"/>
        <w:numPr>
          <w:ilvl w:val="0"/>
          <w:numId w:val="3"/>
        </w:numPr>
        <w:rPr>
          <w:lang w:eastAsia="fr-FR"/>
        </w:rPr>
      </w:pPr>
      <w:r w:rsidRPr="001A721D">
        <w:rPr>
          <w:b/>
          <w:bCs/>
          <w:rtl/>
          <w:lang w:val="fr-FR" w:eastAsia="fr-FR"/>
        </w:rPr>
        <w:t>فهم السياقات</w:t>
      </w:r>
      <w:r w:rsidRPr="001A721D">
        <w:rPr>
          <w:b/>
          <w:bCs/>
          <w:lang w:eastAsia="fr-FR"/>
        </w:rPr>
        <w:t>:</w:t>
      </w:r>
      <w:r w:rsidRPr="00E46AD2">
        <w:rPr>
          <w:lang w:eastAsia="fr-FR"/>
        </w:rPr>
        <w:t xml:space="preserve"> </w:t>
      </w:r>
      <w:r w:rsidRPr="001A721D">
        <w:rPr>
          <w:rtl/>
          <w:lang w:val="fr-FR" w:eastAsia="fr-FR"/>
        </w:rPr>
        <w:t xml:space="preserve">يجب أن نفهم سياقات الآيات </w:t>
      </w:r>
      <w:r w:rsidR="0064321B">
        <w:rPr>
          <w:rtl/>
          <w:lang w:val="fr-FR" w:eastAsia="fr-FR"/>
        </w:rPr>
        <w:t>"</w:t>
      </w:r>
      <w:r w:rsidRPr="001A721D">
        <w:rPr>
          <w:rtl/>
          <w:lang w:val="fr-FR" w:eastAsia="fr-FR"/>
        </w:rPr>
        <w:t>أسباب النزول، والمخاطبين بها، والظروف المحيطة بها</w:t>
      </w:r>
      <w:r w:rsidR="0064321B">
        <w:rPr>
          <w:rtl/>
          <w:lang w:val="fr-FR" w:eastAsia="fr-FR"/>
        </w:rPr>
        <w:t>"</w:t>
      </w:r>
      <w:r w:rsidRPr="00E46AD2">
        <w:rPr>
          <w:lang w:eastAsia="fr-FR"/>
        </w:rPr>
        <w:t>.</w:t>
      </w:r>
    </w:p>
    <w:p w14:paraId="2587AE43" w14:textId="77777777" w:rsidR="00142CE8" w:rsidRPr="00E46AD2" w:rsidRDefault="00142CE8" w:rsidP="001A721D">
      <w:pPr>
        <w:rPr>
          <w:lang w:eastAsia="fr-FR"/>
        </w:rPr>
      </w:pPr>
      <w:r w:rsidRPr="00E46AD2">
        <w:rPr>
          <w:lang w:eastAsia="fr-FR"/>
        </w:rPr>
        <w:t xml:space="preserve">3. </w:t>
      </w:r>
      <w:r w:rsidRPr="00E46AD2">
        <w:rPr>
          <w:rtl/>
          <w:lang w:val="fr-FR" w:eastAsia="fr-FR"/>
        </w:rPr>
        <w:t>الدقة في فهم الألفاظ القرآنية</w:t>
      </w:r>
      <w:r w:rsidRPr="00E46AD2">
        <w:rPr>
          <w:lang w:eastAsia="fr-FR"/>
        </w:rPr>
        <w:t>:</w:t>
      </w:r>
    </w:p>
    <w:p w14:paraId="613502BA" w14:textId="7BF02C6F" w:rsidR="00142CE8" w:rsidRPr="00E46AD2" w:rsidRDefault="00142CE8" w:rsidP="001A721D">
      <w:pPr>
        <w:pStyle w:val="a9"/>
        <w:numPr>
          <w:ilvl w:val="0"/>
          <w:numId w:val="4"/>
        </w:numPr>
        <w:rPr>
          <w:lang w:eastAsia="fr-FR"/>
        </w:rPr>
      </w:pPr>
      <w:r w:rsidRPr="001A721D">
        <w:rPr>
          <w:b/>
          <w:bCs/>
          <w:rtl/>
          <w:lang w:val="fr-FR" w:eastAsia="fr-FR"/>
        </w:rPr>
        <w:t>عدم التسليم بالترادف</w:t>
      </w:r>
      <w:r w:rsidRPr="001A721D">
        <w:rPr>
          <w:b/>
          <w:bCs/>
          <w:lang w:eastAsia="fr-FR"/>
        </w:rPr>
        <w:t>:</w:t>
      </w:r>
      <w:r w:rsidRPr="00E46AD2">
        <w:rPr>
          <w:lang w:eastAsia="fr-FR"/>
        </w:rPr>
        <w:t xml:space="preserve"> </w:t>
      </w:r>
      <w:r w:rsidRPr="001A721D">
        <w:rPr>
          <w:rtl/>
          <w:lang w:val="fr-FR" w:eastAsia="fr-FR"/>
        </w:rPr>
        <w:t xml:space="preserve">يجب أن ندرك أنه لا يوجد ترادف حقيقي </w:t>
      </w:r>
      <w:r w:rsidR="0064321B">
        <w:rPr>
          <w:rtl/>
          <w:lang w:val="fr-FR" w:eastAsia="fr-FR"/>
        </w:rPr>
        <w:t>"</w:t>
      </w:r>
      <w:r w:rsidRPr="001A721D">
        <w:rPr>
          <w:rtl/>
          <w:lang w:val="fr-FR" w:eastAsia="fr-FR"/>
        </w:rPr>
        <w:t>تطابق تام في المعنى</w:t>
      </w:r>
      <w:r w:rsidR="0064321B">
        <w:rPr>
          <w:rtl/>
          <w:lang w:val="fr-FR" w:eastAsia="fr-FR"/>
        </w:rPr>
        <w:t>"</w:t>
      </w:r>
      <w:r w:rsidRPr="001A721D">
        <w:rPr>
          <w:rtl/>
          <w:lang w:val="fr-FR" w:eastAsia="fr-FR"/>
        </w:rPr>
        <w:t xml:space="preserve"> بين الألفاظ القرآنية</w:t>
      </w:r>
      <w:r w:rsidRPr="00E46AD2">
        <w:rPr>
          <w:lang w:eastAsia="fr-FR"/>
        </w:rPr>
        <w:t>.</w:t>
      </w:r>
    </w:p>
    <w:p w14:paraId="49B670DD" w14:textId="77777777" w:rsidR="00142CE8" w:rsidRPr="00E46AD2" w:rsidRDefault="00142CE8" w:rsidP="001A721D">
      <w:pPr>
        <w:pStyle w:val="a9"/>
        <w:numPr>
          <w:ilvl w:val="0"/>
          <w:numId w:val="4"/>
        </w:numPr>
        <w:rPr>
          <w:lang w:eastAsia="fr-FR"/>
        </w:rPr>
      </w:pPr>
      <w:r w:rsidRPr="001A721D">
        <w:rPr>
          <w:b/>
          <w:bCs/>
          <w:rtl/>
          <w:lang w:val="fr-FR" w:eastAsia="fr-FR"/>
        </w:rPr>
        <w:t>الاهتمام بالفروق الدلالية</w:t>
      </w:r>
      <w:r w:rsidRPr="001A721D">
        <w:rPr>
          <w:b/>
          <w:bCs/>
          <w:lang w:eastAsia="fr-FR"/>
        </w:rPr>
        <w:t>:</w:t>
      </w:r>
      <w:r w:rsidRPr="00E46AD2">
        <w:rPr>
          <w:lang w:eastAsia="fr-FR"/>
        </w:rPr>
        <w:t xml:space="preserve"> </w:t>
      </w:r>
      <w:r w:rsidRPr="001A721D">
        <w:rPr>
          <w:rtl/>
          <w:lang w:val="fr-FR" w:eastAsia="fr-FR"/>
        </w:rPr>
        <w:t>يجب أن نهتم بالفروق الدلالية الدقيقة بين الألفاظ المتشابهة، وأن نبحث عن الحكمة من اختيار لفظ معين دون غيره</w:t>
      </w:r>
      <w:r w:rsidRPr="00E46AD2">
        <w:rPr>
          <w:lang w:eastAsia="fr-FR"/>
        </w:rPr>
        <w:t>.</w:t>
      </w:r>
    </w:p>
    <w:p w14:paraId="77149936" w14:textId="4D7E441E" w:rsidR="00142CE8" w:rsidRPr="00E46AD2" w:rsidRDefault="00142CE8" w:rsidP="001A721D">
      <w:pPr>
        <w:pStyle w:val="a9"/>
        <w:numPr>
          <w:ilvl w:val="0"/>
          <w:numId w:val="4"/>
        </w:numPr>
        <w:rPr>
          <w:lang w:eastAsia="fr-FR"/>
        </w:rPr>
      </w:pPr>
      <w:r w:rsidRPr="001A721D">
        <w:rPr>
          <w:b/>
          <w:bCs/>
          <w:rtl/>
          <w:lang w:val="fr-FR" w:eastAsia="fr-FR"/>
        </w:rPr>
        <w:t>قاعدة "زيادة المبنى زيادة في المعنى</w:t>
      </w:r>
      <w:r w:rsidRPr="001A721D">
        <w:rPr>
          <w:b/>
          <w:bCs/>
          <w:lang w:eastAsia="fr-FR"/>
        </w:rPr>
        <w:t>":</w:t>
      </w:r>
      <w:r w:rsidRPr="00E46AD2">
        <w:rPr>
          <w:lang w:eastAsia="fr-FR"/>
        </w:rPr>
        <w:t xml:space="preserve"> </w:t>
      </w:r>
      <w:r w:rsidRPr="001A721D">
        <w:rPr>
          <w:rtl/>
          <w:lang w:val="fr-FR" w:eastAsia="fr-FR"/>
        </w:rPr>
        <w:t xml:space="preserve">يجب أن نضع في اعتبارنا أن أي زيادة في المبنى اللفظي </w:t>
      </w:r>
      <w:r w:rsidR="0064321B">
        <w:rPr>
          <w:rtl/>
          <w:lang w:val="fr-FR" w:eastAsia="fr-FR"/>
        </w:rPr>
        <w:t>"</w:t>
      </w:r>
      <w:r w:rsidRPr="001A721D">
        <w:rPr>
          <w:rtl/>
          <w:lang w:val="fr-FR" w:eastAsia="fr-FR"/>
        </w:rPr>
        <w:t>حرف أو كلمة</w:t>
      </w:r>
      <w:r w:rsidR="0064321B">
        <w:rPr>
          <w:rtl/>
          <w:lang w:val="fr-FR" w:eastAsia="fr-FR"/>
        </w:rPr>
        <w:t>"</w:t>
      </w:r>
      <w:r w:rsidRPr="001A721D">
        <w:rPr>
          <w:rtl/>
          <w:lang w:val="fr-FR" w:eastAsia="fr-FR"/>
        </w:rPr>
        <w:t xml:space="preserve"> تؤدي بالضرورة إلى زيادة في المعنى</w:t>
      </w:r>
      <w:r w:rsidRPr="00E46AD2">
        <w:rPr>
          <w:lang w:eastAsia="fr-FR"/>
        </w:rPr>
        <w:t>.</w:t>
      </w:r>
    </w:p>
    <w:p w14:paraId="6C469F08" w14:textId="77777777" w:rsidR="00142CE8" w:rsidRPr="00E46AD2" w:rsidRDefault="00142CE8" w:rsidP="001A721D">
      <w:pPr>
        <w:rPr>
          <w:lang w:eastAsia="fr-FR"/>
        </w:rPr>
      </w:pPr>
      <w:r w:rsidRPr="00E46AD2">
        <w:rPr>
          <w:lang w:eastAsia="fr-FR"/>
        </w:rPr>
        <w:t xml:space="preserve">4. </w:t>
      </w:r>
      <w:r w:rsidRPr="00E46AD2">
        <w:rPr>
          <w:rtl/>
          <w:lang w:val="fr-FR" w:eastAsia="fr-FR"/>
        </w:rPr>
        <w:t>الاستعانة بالعلوم والمعارف الأخرى</w:t>
      </w:r>
      <w:r w:rsidRPr="00E46AD2">
        <w:rPr>
          <w:lang w:eastAsia="fr-FR"/>
        </w:rPr>
        <w:t>:</w:t>
      </w:r>
    </w:p>
    <w:p w14:paraId="6C4FDDD4" w14:textId="531C3AF5" w:rsidR="00142CE8" w:rsidRPr="00E46AD2" w:rsidRDefault="00142CE8" w:rsidP="001A721D">
      <w:pPr>
        <w:pStyle w:val="a9"/>
        <w:numPr>
          <w:ilvl w:val="0"/>
          <w:numId w:val="5"/>
        </w:numPr>
        <w:rPr>
          <w:lang w:eastAsia="fr-FR"/>
        </w:rPr>
      </w:pPr>
      <w:r w:rsidRPr="001A721D">
        <w:rPr>
          <w:b/>
          <w:bCs/>
          <w:rtl/>
          <w:lang w:val="fr-FR" w:eastAsia="fr-FR"/>
        </w:rPr>
        <w:t>علوم اللغة العربية</w:t>
      </w:r>
      <w:r w:rsidRPr="001A721D">
        <w:rPr>
          <w:b/>
          <w:bCs/>
          <w:lang w:eastAsia="fr-FR"/>
        </w:rPr>
        <w:t>:</w:t>
      </w:r>
      <w:r w:rsidRPr="00E46AD2">
        <w:rPr>
          <w:lang w:eastAsia="fr-FR"/>
        </w:rPr>
        <w:t xml:space="preserve"> </w:t>
      </w:r>
      <w:r w:rsidRPr="001A721D">
        <w:rPr>
          <w:rtl/>
          <w:lang w:val="fr-FR" w:eastAsia="fr-FR"/>
        </w:rPr>
        <w:t xml:space="preserve">يجب أن نستعين بعلوم اللغة العربية </w:t>
      </w:r>
      <w:r w:rsidR="0064321B">
        <w:rPr>
          <w:rtl/>
          <w:lang w:val="fr-FR" w:eastAsia="fr-FR"/>
        </w:rPr>
        <w:t>"</w:t>
      </w:r>
      <w:r w:rsidRPr="001A721D">
        <w:rPr>
          <w:rtl/>
          <w:lang w:val="fr-FR" w:eastAsia="fr-FR"/>
        </w:rPr>
        <w:t>النحو والصرف والبلاغة</w:t>
      </w:r>
      <w:r w:rsidR="0064321B">
        <w:rPr>
          <w:rtl/>
          <w:lang w:val="fr-FR" w:eastAsia="fr-FR"/>
        </w:rPr>
        <w:t>"</w:t>
      </w:r>
      <w:r w:rsidRPr="001A721D">
        <w:rPr>
          <w:rtl/>
          <w:lang w:val="fr-FR" w:eastAsia="fr-FR"/>
        </w:rPr>
        <w:t xml:space="preserve"> لفهم الأساليب القرآنية الفريدة</w:t>
      </w:r>
      <w:r w:rsidRPr="00E46AD2">
        <w:rPr>
          <w:lang w:eastAsia="fr-FR"/>
        </w:rPr>
        <w:t>.</w:t>
      </w:r>
    </w:p>
    <w:p w14:paraId="4EFE0BD2" w14:textId="3536BB87" w:rsidR="00142CE8" w:rsidRPr="00E46AD2" w:rsidRDefault="00142CE8" w:rsidP="001A721D">
      <w:pPr>
        <w:pStyle w:val="a9"/>
        <w:numPr>
          <w:ilvl w:val="0"/>
          <w:numId w:val="5"/>
        </w:numPr>
        <w:rPr>
          <w:lang w:eastAsia="fr-FR"/>
        </w:rPr>
      </w:pPr>
      <w:r w:rsidRPr="001A721D">
        <w:rPr>
          <w:b/>
          <w:bCs/>
          <w:rtl/>
          <w:lang w:val="fr-FR" w:eastAsia="fr-FR"/>
        </w:rPr>
        <w:t>العلوم الكونية</w:t>
      </w:r>
      <w:r w:rsidRPr="001A721D">
        <w:rPr>
          <w:b/>
          <w:bCs/>
          <w:lang w:eastAsia="fr-FR"/>
        </w:rPr>
        <w:t>:</w:t>
      </w:r>
      <w:r w:rsidRPr="00E46AD2">
        <w:rPr>
          <w:lang w:eastAsia="fr-FR"/>
        </w:rPr>
        <w:t xml:space="preserve"> </w:t>
      </w:r>
      <w:r w:rsidRPr="001A721D">
        <w:rPr>
          <w:rtl/>
          <w:lang w:val="fr-FR" w:eastAsia="fr-FR"/>
        </w:rPr>
        <w:t xml:space="preserve">يمكن أن نستعين بالعلوم الكونية </w:t>
      </w:r>
      <w:r w:rsidR="0064321B">
        <w:rPr>
          <w:rtl/>
          <w:lang w:val="fr-FR" w:eastAsia="fr-FR"/>
        </w:rPr>
        <w:t>"</w:t>
      </w:r>
      <w:r w:rsidRPr="001A721D">
        <w:rPr>
          <w:rtl/>
          <w:lang w:val="fr-FR" w:eastAsia="fr-FR"/>
        </w:rPr>
        <w:t>الفيزياء والفلك والأحياء وغيرها</w:t>
      </w:r>
      <w:r w:rsidR="0064321B">
        <w:rPr>
          <w:rtl/>
          <w:lang w:val="fr-FR" w:eastAsia="fr-FR"/>
        </w:rPr>
        <w:t>"</w:t>
      </w:r>
      <w:r w:rsidRPr="001A721D">
        <w:rPr>
          <w:rtl/>
          <w:lang w:val="fr-FR" w:eastAsia="fr-FR"/>
        </w:rPr>
        <w:t xml:space="preserve"> لفهم الإشارات العلمية في القرآن</w:t>
      </w:r>
      <w:r w:rsidRPr="00E46AD2">
        <w:rPr>
          <w:lang w:eastAsia="fr-FR"/>
        </w:rPr>
        <w:t>.</w:t>
      </w:r>
    </w:p>
    <w:p w14:paraId="0318503C" w14:textId="77777777" w:rsidR="00142CE8" w:rsidRPr="00E46AD2" w:rsidRDefault="00142CE8" w:rsidP="001A721D">
      <w:pPr>
        <w:pStyle w:val="a9"/>
        <w:numPr>
          <w:ilvl w:val="0"/>
          <w:numId w:val="5"/>
        </w:numPr>
        <w:rPr>
          <w:lang w:eastAsia="fr-FR"/>
        </w:rPr>
      </w:pPr>
      <w:r w:rsidRPr="001A721D">
        <w:rPr>
          <w:b/>
          <w:bCs/>
          <w:rtl/>
          <w:lang w:val="fr-FR" w:eastAsia="fr-FR"/>
        </w:rPr>
        <w:t>التاريخ والسيرة</w:t>
      </w:r>
      <w:r w:rsidRPr="001A721D">
        <w:rPr>
          <w:b/>
          <w:bCs/>
          <w:lang w:eastAsia="fr-FR"/>
        </w:rPr>
        <w:t>:</w:t>
      </w:r>
      <w:r w:rsidRPr="00E46AD2">
        <w:rPr>
          <w:lang w:eastAsia="fr-FR"/>
        </w:rPr>
        <w:t xml:space="preserve"> </w:t>
      </w:r>
      <w:r w:rsidRPr="001A721D">
        <w:rPr>
          <w:rtl/>
          <w:lang w:val="fr-FR" w:eastAsia="fr-FR"/>
        </w:rPr>
        <w:t>يمكن أن نستعين بالتاريخ والسيرة النبوية لفهم سياقات الآيات وأسباب النزول</w:t>
      </w:r>
      <w:r w:rsidRPr="00E46AD2">
        <w:rPr>
          <w:lang w:eastAsia="fr-FR"/>
        </w:rPr>
        <w:t>.</w:t>
      </w:r>
    </w:p>
    <w:p w14:paraId="56CAB236" w14:textId="77777777" w:rsidR="00142CE8" w:rsidRPr="00E46AD2" w:rsidRDefault="00142CE8" w:rsidP="001A721D">
      <w:pPr>
        <w:rPr>
          <w:lang w:eastAsia="fr-FR"/>
        </w:rPr>
      </w:pPr>
      <w:r w:rsidRPr="00E46AD2">
        <w:rPr>
          <w:lang w:eastAsia="fr-FR"/>
        </w:rPr>
        <w:t xml:space="preserve">5. </w:t>
      </w:r>
      <w:r w:rsidRPr="00E46AD2">
        <w:rPr>
          <w:rtl/>
          <w:lang w:val="fr-FR" w:eastAsia="fr-FR"/>
        </w:rPr>
        <w:t>التمييز بين مستويات الخطاب القرآني</w:t>
      </w:r>
      <w:r w:rsidRPr="00E46AD2">
        <w:rPr>
          <w:lang w:eastAsia="fr-FR"/>
        </w:rPr>
        <w:t>:</w:t>
      </w:r>
    </w:p>
    <w:p w14:paraId="3923A619" w14:textId="15243BEA" w:rsidR="00142CE8" w:rsidRPr="00E46AD2" w:rsidRDefault="00142CE8" w:rsidP="001A721D">
      <w:pPr>
        <w:pStyle w:val="a9"/>
        <w:numPr>
          <w:ilvl w:val="0"/>
          <w:numId w:val="6"/>
        </w:numPr>
        <w:rPr>
          <w:lang w:eastAsia="fr-FR"/>
        </w:rPr>
      </w:pPr>
      <w:r w:rsidRPr="001A721D">
        <w:rPr>
          <w:b/>
          <w:bCs/>
          <w:rtl/>
          <w:lang w:val="fr-FR" w:eastAsia="fr-FR"/>
        </w:rPr>
        <w:t xml:space="preserve">المعنى الظاهر </w:t>
      </w:r>
      <w:r w:rsidR="0064321B">
        <w:rPr>
          <w:b/>
          <w:bCs/>
          <w:rtl/>
          <w:lang w:val="fr-FR" w:eastAsia="fr-FR"/>
        </w:rPr>
        <w:t>"</w:t>
      </w:r>
      <w:r w:rsidRPr="001A721D">
        <w:rPr>
          <w:b/>
          <w:bCs/>
          <w:rtl/>
          <w:lang w:val="fr-FR" w:eastAsia="fr-FR"/>
        </w:rPr>
        <w:t>التفسير</w:t>
      </w:r>
      <w:r w:rsidR="0064321B">
        <w:rPr>
          <w:b/>
          <w:bCs/>
          <w:rtl/>
          <w:lang w:val="fr-FR" w:eastAsia="fr-FR"/>
        </w:rPr>
        <w:t>"</w:t>
      </w:r>
      <w:r w:rsidRPr="001A721D">
        <w:rPr>
          <w:b/>
          <w:bCs/>
          <w:lang w:eastAsia="fr-FR"/>
        </w:rPr>
        <w:t>:</w:t>
      </w:r>
      <w:r w:rsidRPr="00E46AD2">
        <w:rPr>
          <w:lang w:eastAsia="fr-FR"/>
        </w:rPr>
        <w:t xml:space="preserve"> </w:t>
      </w:r>
      <w:r w:rsidRPr="001A721D">
        <w:rPr>
          <w:rtl/>
          <w:lang w:val="fr-FR" w:eastAsia="fr-FR"/>
        </w:rPr>
        <w:t>يجب أن نبدأ بفهم المعنى الظاهر للآية، وهو المعنى المباشر الذي يفهمه عامة الناس</w:t>
      </w:r>
      <w:r w:rsidRPr="00E46AD2">
        <w:rPr>
          <w:lang w:eastAsia="fr-FR"/>
        </w:rPr>
        <w:t>.</w:t>
      </w:r>
    </w:p>
    <w:p w14:paraId="27A7EDD1" w14:textId="705F300B" w:rsidR="00142CE8" w:rsidRPr="00E46AD2" w:rsidRDefault="00142CE8" w:rsidP="001A721D">
      <w:pPr>
        <w:pStyle w:val="a9"/>
        <w:numPr>
          <w:ilvl w:val="0"/>
          <w:numId w:val="6"/>
        </w:numPr>
        <w:rPr>
          <w:lang w:eastAsia="fr-FR"/>
        </w:rPr>
      </w:pPr>
      <w:r w:rsidRPr="001A721D">
        <w:rPr>
          <w:b/>
          <w:bCs/>
          <w:rtl/>
          <w:lang w:val="fr-FR" w:eastAsia="fr-FR"/>
        </w:rPr>
        <w:t xml:space="preserve">المعنى الباطن </w:t>
      </w:r>
      <w:r w:rsidR="0064321B">
        <w:rPr>
          <w:b/>
          <w:bCs/>
          <w:rtl/>
          <w:lang w:val="fr-FR" w:eastAsia="fr-FR"/>
        </w:rPr>
        <w:t>"</w:t>
      </w:r>
      <w:r w:rsidRPr="001A721D">
        <w:rPr>
          <w:b/>
          <w:bCs/>
          <w:rtl/>
          <w:lang w:val="fr-FR" w:eastAsia="fr-FR"/>
        </w:rPr>
        <w:t>التأويل</w:t>
      </w:r>
      <w:r w:rsidR="0064321B">
        <w:rPr>
          <w:b/>
          <w:bCs/>
          <w:rtl/>
          <w:lang w:val="fr-FR" w:eastAsia="fr-FR"/>
        </w:rPr>
        <w:t>"</w:t>
      </w:r>
      <w:r w:rsidRPr="001A721D">
        <w:rPr>
          <w:b/>
          <w:bCs/>
          <w:lang w:eastAsia="fr-FR"/>
        </w:rPr>
        <w:t>:</w:t>
      </w:r>
      <w:r w:rsidRPr="00E46AD2">
        <w:rPr>
          <w:lang w:eastAsia="fr-FR"/>
        </w:rPr>
        <w:t xml:space="preserve"> </w:t>
      </w:r>
      <w:r w:rsidRPr="001A721D">
        <w:rPr>
          <w:rtl/>
          <w:lang w:val="fr-FR" w:eastAsia="fr-FR"/>
        </w:rPr>
        <w:t>يجب أن نسعى إلى استنباط المعاني الباطنة للآية، وهي المعاني التي قد لا تكون واضحة للوهلة الأولى، وتحتاج إلى تدبر وتأمل</w:t>
      </w:r>
      <w:r w:rsidRPr="00E46AD2">
        <w:rPr>
          <w:lang w:eastAsia="fr-FR"/>
        </w:rPr>
        <w:t>.</w:t>
      </w:r>
    </w:p>
    <w:p w14:paraId="705B3181" w14:textId="77777777" w:rsidR="00142CE8" w:rsidRPr="00E46AD2" w:rsidRDefault="00142CE8" w:rsidP="001A721D">
      <w:pPr>
        <w:pStyle w:val="a9"/>
        <w:numPr>
          <w:ilvl w:val="0"/>
          <w:numId w:val="6"/>
        </w:numPr>
        <w:rPr>
          <w:lang w:eastAsia="fr-FR"/>
        </w:rPr>
      </w:pPr>
      <w:r w:rsidRPr="001A721D">
        <w:rPr>
          <w:b/>
          <w:bCs/>
          <w:rtl/>
          <w:lang w:val="fr-FR" w:eastAsia="fr-FR"/>
        </w:rPr>
        <w:t>الإشارات واللطائف</w:t>
      </w:r>
      <w:r w:rsidRPr="001A721D">
        <w:rPr>
          <w:b/>
          <w:bCs/>
          <w:lang w:eastAsia="fr-FR"/>
        </w:rPr>
        <w:t>:</w:t>
      </w:r>
      <w:r w:rsidRPr="00E46AD2">
        <w:rPr>
          <w:lang w:eastAsia="fr-FR"/>
        </w:rPr>
        <w:t xml:space="preserve"> </w:t>
      </w:r>
      <w:r w:rsidRPr="001A721D">
        <w:rPr>
          <w:rtl/>
          <w:lang w:val="fr-FR" w:eastAsia="fr-FR"/>
        </w:rPr>
        <w:t>يجب أن ننتبه إلى الإشارات واللطائف القرآنية، وهي المعاني الدقيقة التي قد تخفى على كثير من الناس</w:t>
      </w:r>
      <w:r w:rsidRPr="00E46AD2">
        <w:rPr>
          <w:lang w:eastAsia="fr-FR"/>
        </w:rPr>
        <w:t>.</w:t>
      </w:r>
    </w:p>
    <w:p w14:paraId="7587261C" w14:textId="77777777" w:rsidR="00142CE8" w:rsidRPr="00E46AD2" w:rsidRDefault="00142CE8" w:rsidP="001A721D">
      <w:pPr>
        <w:rPr>
          <w:lang w:eastAsia="fr-FR"/>
        </w:rPr>
      </w:pPr>
      <w:r w:rsidRPr="00E46AD2">
        <w:rPr>
          <w:lang w:eastAsia="fr-FR"/>
        </w:rPr>
        <w:t xml:space="preserve">6. </w:t>
      </w:r>
      <w:r w:rsidRPr="00E46AD2">
        <w:rPr>
          <w:rtl/>
          <w:lang w:val="fr-FR" w:eastAsia="fr-FR"/>
        </w:rPr>
        <w:t>التجرد من العاطفة والأحكام المسبقة</w:t>
      </w:r>
      <w:r w:rsidRPr="00E46AD2">
        <w:rPr>
          <w:lang w:eastAsia="fr-FR"/>
        </w:rPr>
        <w:t>:</w:t>
      </w:r>
    </w:p>
    <w:p w14:paraId="5CCDF0F0" w14:textId="77777777" w:rsidR="00142CE8" w:rsidRPr="00E46AD2" w:rsidRDefault="00142CE8" w:rsidP="001A721D">
      <w:pPr>
        <w:pStyle w:val="a9"/>
        <w:numPr>
          <w:ilvl w:val="0"/>
          <w:numId w:val="7"/>
        </w:numPr>
        <w:rPr>
          <w:lang w:eastAsia="fr-FR"/>
        </w:rPr>
      </w:pPr>
      <w:r w:rsidRPr="001A721D">
        <w:rPr>
          <w:b/>
          <w:bCs/>
          <w:rtl/>
          <w:lang w:val="fr-FR" w:eastAsia="fr-FR"/>
        </w:rPr>
        <w:t>الموضوعية</w:t>
      </w:r>
      <w:r w:rsidRPr="001A721D">
        <w:rPr>
          <w:b/>
          <w:bCs/>
          <w:lang w:eastAsia="fr-FR"/>
        </w:rPr>
        <w:t>:</w:t>
      </w:r>
      <w:r w:rsidRPr="00E46AD2">
        <w:rPr>
          <w:lang w:eastAsia="fr-FR"/>
        </w:rPr>
        <w:t xml:space="preserve"> </w:t>
      </w:r>
      <w:r w:rsidRPr="001A721D">
        <w:rPr>
          <w:rtl/>
          <w:lang w:val="fr-FR" w:eastAsia="fr-FR"/>
        </w:rPr>
        <w:t>يجب أن نتعامل مع القرآن بموضوعية وتجرد، وأن نتحرر من العاطفة الزائدة أو الأحكام المسبقة التي قد تحجب عنا الفهم الصحيح</w:t>
      </w:r>
      <w:r w:rsidRPr="00E46AD2">
        <w:rPr>
          <w:lang w:eastAsia="fr-FR"/>
        </w:rPr>
        <w:t>.</w:t>
      </w:r>
    </w:p>
    <w:p w14:paraId="63A10F43" w14:textId="77777777" w:rsidR="00142CE8" w:rsidRPr="00E46AD2" w:rsidRDefault="00142CE8" w:rsidP="001A721D">
      <w:pPr>
        <w:pStyle w:val="a9"/>
        <w:numPr>
          <w:ilvl w:val="0"/>
          <w:numId w:val="7"/>
        </w:numPr>
        <w:rPr>
          <w:lang w:eastAsia="fr-FR"/>
        </w:rPr>
      </w:pPr>
      <w:r w:rsidRPr="001A721D">
        <w:rPr>
          <w:b/>
          <w:bCs/>
          <w:rtl/>
          <w:lang w:val="fr-FR" w:eastAsia="fr-FR"/>
        </w:rPr>
        <w:t>الانفتاح على المعاني الجديدة</w:t>
      </w:r>
      <w:r w:rsidRPr="001A721D">
        <w:rPr>
          <w:b/>
          <w:bCs/>
          <w:lang w:eastAsia="fr-FR"/>
        </w:rPr>
        <w:t>:</w:t>
      </w:r>
      <w:r w:rsidRPr="00E46AD2">
        <w:rPr>
          <w:lang w:eastAsia="fr-FR"/>
        </w:rPr>
        <w:t xml:space="preserve"> </w:t>
      </w:r>
      <w:r w:rsidRPr="001A721D">
        <w:rPr>
          <w:rtl/>
          <w:lang w:val="fr-FR" w:eastAsia="fr-FR"/>
        </w:rPr>
        <w:t>يجب أن نكون منفتحين على المعاني الجديدة التي قد يكشفها لنا التدبر المستمر في القرآن</w:t>
      </w:r>
      <w:r w:rsidRPr="00E46AD2">
        <w:rPr>
          <w:lang w:eastAsia="fr-FR"/>
        </w:rPr>
        <w:t>.</w:t>
      </w:r>
    </w:p>
    <w:p w14:paraId="34D362A5" w14:textId="77777777" w:rsidR="00142CE8" w:rsidRPr="00E46AD2" w:rsidRDefault="00142CE8" w:rsidP="001A721D">
      <w:pPr>
        <w:rPr>
          <w:lang w:eastAsia="fr-FR"/>
        </w:rPr>
      </w:pPr>
      <w:r w:rsidRPr="00E46AD2">
        <w:rPr>
          <w:lang w:eastAsia="fr-FR"/>
        </w:rPr>
        <w:t xml:space="preserve">7. </w:t>
      </w:r>
      <w:r w:rsidRPr="00E46AD2">
        <w:rPr>
          <w:rtl/>
          <w:lang w:val="fr-FR" w:eastAsia="fr-FR"/>
        </w:rPr>
        <w:t>الربط بين النظرية والتطبيق</w:t>
      </w:r>
      <w:r w:rsidRPr="00E46AD2">
        <w:rPr>
          <w:lang w:eastAsia="fr-FR"/>
        </w:rPr>
        <w:t>:</w:t>
      </w:r>
    </w:p>
    <w:p w14:paraId="2C7C1D99" w14:textId="77777777" w:rsidR="00142CE8" w:rsidRPr="00E46AD2" w:rsidRDefault="00142CE8" w:rsidP="001A721D">
      <w:pPr>
        <w:pStyle w:val="a9"/>
        <w:numPr>
          <w:ilvl w:val="0"/>
          <w:numId w:val="8"/>
        </w:numPr>
        <w:rPr>
          <w:lang w:eastAsia="fr-FR"/>
        </w:rPr>
      </w:pPr>
      <w:r w:rsidRPr="001A721D">
        <w:rPr>
          <w:b/>
          <w:bCs/>
          <w:rtl/>
          <w:lang w:val="fr-FR" w:eastAsia="fr-FR"/>
        </w:rPr>
        <w:t>العمل بالقرآن</w:t>
      </w:r>
      <w:r w:rsidRPr="001A721D">
        <w:rPr>
          <w:b/>
          <w:bCs/>
          <w:lang w:eastAsia="fr-FR"/>
        </w:rPr>
        <w:t>:</w:t>
      </w:r>
      <w:r w:rsidRPr="00E46AD2">
        <w:rPr>
          <w:lang w:eastAsia="fr-FR"/>
        </w:rPr>
        <w:t xml:space="preserve"> </w:t>
      </w:r>
      <w:r w:rsidRPr="001A721D">
        <w:rPr>
          <w:rtl/>
          <w:lang w:val="fr-FR" w:eastAsia="fr-FR"/>
        </w:rPr>
        <w:t>يجب أن نسعى إلى تطبيق ما نفهمه من القرآن في حياتنا العملية، وأن نجعله منهجًا لنا في كل شؤوننا</w:t>
      </w:r>
      <w:r w:rsidRPr="00E46AD2">
        <w:rPr>
          <w:lang w:eastAsia="fr-FR"/>
        </w:rPr>
        <w:t>.</w:t>
      </w:r>
    </w:p>
    <w:p w14:paraId="30883F44" w14:textId="77777777" w:rsidR="00142CE8" w:rsidRPr="00E46AD2" w:rsidRDefault="00142CE8" w:rsidP="001A721D">
      <w:pPr>
        <w:pStyle w:val="a9"/>
        <w:numPr>
          <w:ilvl w:val="0"/>
          <w:numId w:val="8"/>
        </w:numPr>
        <w:rPr>
          <w:lang w:eastAsia="fr-FR"/>
        </w:rPr>
      </w:pPr>
      <w:r w:rsidRPr="001A721D">
        <w:rPr>
          <w:b/>
          <w:bCs/>
          <w:rtl/>
          <w:lang w:val="fr-FR" w:eastAsia="fr-FR"/>
        </w:rPr>
        <w:t>معالجة القضايا المعاصرة</w:t>
      </w:r>
      <w:r w:rsidRPr="001A721D">
        <w:rPr>
          <w:b/>
          <w:bCs/>
          <w:lang w:eastAsia="fr-FR"/>
        </w:rPr>
        <w:t>:</w:t>
      </w:r>
      <w:r w:rsidRPr="00E46AD2">
        <w:rPr>
          <w:lang w:eastAsia="fr-FR"/>
        </w:rPr>
        <w:t xml:space="preserve"> </w:t>
      </w:r>
      <w:r w:rsidRPr="001A721D">
        <w:rPr>
          <w:rtl/>
          <w:lang w:val="fr-FR" w:eastAsia="fr-FR"/>
        </w:rPr>
        <w:t>يجب أن نحاول فهم القضايا المعاصرة في ضوء القرآن الكريم، وأن نستنبط من القرآن الحلول المناسبة لهذه القضايا</w:t>
      </w:r>
      <w:r w:rsidRPr="00E46AD2">
        <w:rPr>
          <w:lang w:eastAsia="fr-FR"/>
        </w:rPr>
        <w:t>.</w:t>
      </w:r>
    </w:p>
    <w:p w14:paraId="75EFCE85" w14:textId="77777777" w:rsidR="00142CE8" w:rsidRPr="00E46AD2" w:rsidRDefault="00142CE8" w:rsidP="001A721D">
      <w:pPr>
        <w:rPr>
          <w:lang w:eastAsia="fr-FR"/>
        </w:rPr>
      </w:pPr>
      <w:r w:rsidRPr="00E46AD2">
        <w:rPr>
          <w:lang w:eastAsia="fr-FR"/>
        </w:rPr>
        <w:t xml:space="preserve">8. </w:t>
      </w:r>
      <w:r w:rsidRPr="00E46AD2">
        <w:rPr>
          <w:rtl/>
          <w:lang w:val="fr-FR" w:eastAsia="fr-FR"/>
        </w:rPr>
        <w:t>الاستعانة بأهل العلم والاختصاص</w:t>
      </w:r>
      <w:r w:rsidRPr="00E46AD2">
        <w:rPr>
          <w:lang w:eastAsia="fr-FR"/>
        </w:rPr>
        <w:t>:</w:t>
      </w:r>
    </w:p>
    <w:p w14:paraId="0BD2B4B6" w14:textId="77777777" w:rsidR="00142CE8" w:rsidRPr="00E46AD2" w:rsidRDefault="00142CE8" w:rsidP="001A721D">
      <w:pPr>
        <w:pStyle w:val="a9"/>
        <w:numPr>
          <w:ilvl w:val="0"/>
          <w:numId w:val="9"/>
        </w:numPr>
        <w:rPr>
          <w:lang w:eastAsia="fr-FR"/>
        </w:rPr>
      </w:pPr>
      <w:r w:rsidRPr="001A721D">
        <w:rPr>
          <w:b/>
          <w:bCs/>
          <w:rtl/>
          <w:lang w:val="fr-FR" w:eastAsia="fr-FR"/>
        </w:rPr>
        <w:t>الرجوع إلى التفاسير المعتمدة</w:t>
      </w:r>
      <w:r w:rsidRPr="001A721D">
        <w:rPr>
          <w:b/>
          <w:bCs/>
          <w:lang w:eastAsia="fr-FR"/>
        </w:rPr>
        <w:t>:</w:t>
      </w:r>
      <w:r w:rsidRPr="00E46AD2">
        <w:rPr>
          <w:lang w:eastAsia="fr-FR"/>
        </w:rPr>
        <w:t xml:space="preserve"> </w:t>
      </w:r>
      <w:r w:rsidRPr="001A721D">
        <w:rPr>
          <w:rtl/>
          <w:lang w:val="fr-FR" w:eastAsia="fr-FR"/>
        </w:rPr>
        <w:t>يجب أن نرجع إلى التفاسير المعتمدة التي وضعها العلماء المتخصصون في علوم القرآن</w:t>
      </w:r>
      <w:r w:rsidRPr="00E46AD2">
        <w:rPr>
          <w:lang w:eastAsia="fr-FR"/>
        </w:rPr>
        <w:t>.</w:t>
      </w:r>
    </w:p>
    <w:p w14:paraId="2D6B6F47" w14:textId="77777777" w:rsidR="00142CE8" w:rsidRPr="00E46AD2" w:rsidRDefault="00142CE8" w:rsidP="001A721D">
      <w:pPr>
        <w:pStyle w:val="a9"/>
        <w:numPr>
          <w:ilvl w:val="0"/>
          <w:numId w:val="9"/>
        </w:numPr>
        <w:rPr>
          <w:lang w:eastAsia="fr-FR"/>
        </w:rPr>
      </w:pPr>
      <w:r w:rsidRPr="001A721D">
        <w:rPr>
          <w:b/>
          <w:bCs/>
          <w:rtl/>
          <w:lang w:val="fr-FR" w:eastAsia="fr-FR"/>
        </w:rPr>
        <w:t>سؤال أهل العلم</w:t>
      </w:r>
      <w:r w:rsidRPr="001A721D">
        <w:rPr>
          <w:b/>
          <w:bCs/>
          <w:lang w:eastAsia="fr-FR"/>
        </w:rPr>
        <w:t>:</w:t>
      </w:r>
      <w:r w:rsidRPr="00E46AD2">
        <w:rPr>
          <w:lang w:eastAsia="fr-FR"/>
        </w:rPr>
        <w:t xml:space="preserve"> </w:t>
      </w:r>
      <w:r w:rsidRPr="001A721D">
        <w:rPr>
          <w:rtl/>
          <w:lang w:val="fr-FR" w:eastAsia="fr-FR"/>
        </w:rPr>
        <w:t>يجب ألا نتردد في سؤال أهل العلم والاختصاص عن أي شيء يشكل علينا في فهم القرآن</w:t>
      </w:r>
      <w:r w:rsidRPr="00E46AD2">
        <w:rPr>
          <w:lang w:eastAsia="fr-FR"/>
        </w:rPr>
        <w:t>.</w:t>
      </w:r>
    </w:p>
    <w:p w14:paraId="0D98C360" w14:textId="77777777" w:rsidR="00142CE8" w:rsidRPr="00E46AD2" w:rsidRDefault="00142CE8" w:rsidP="001A721D">
      <w:pPr>
        <w:rPr>
          <w:lang w:eastAsia="fr-FR"/>
        </w:rPr>
      </w:pPr>
      <w:r w:rsidRPr="00E46AD2">
        <w:rPr>
          <w:lang w:eastAsia="fr-FR"/>
        </w:rPr>
        <w:t xml:space="preserve">9. </w:t>
      </w:r>
      <w:r w:rsidRPr="00E46AD2">
        <w:rPr>
          <w:rtl/>
          <w:lang w:val="fr-FR" w:eastAsia="fr-FR"/>
        </w:rPr>
        <w:t>الإخلاص والدعاء</w:t>
      </w:r>
      <w:r w:rsidRPr="00E46AD2">
        <w:rPr>
          <w:lang w:eastAsia="fr-FR"/>
        </w:rPr>
        <w:t>:</w:t>
      </w:r>
    </w:p>
    <w:p w14:paraId="388BDF6A" w14:textId="77777777" w:rsidR="00142CE8" w:rsidRPr="00E46AD2" w:rsidRDefault="00142CE8" w:rsidP="001A721D">
      <w:pPr>
        <w:pStyle w:val="a9"/>
        <w:numPr>
          <w:ilvl w:val="0"/>
          <w:numId w:val="10"/>
        </w:numPr>
        <w:rPr>
          <w:lang w:eastAsia="fr-FR"/>
        </w:rPr>
      </w:pPr>
      <w:r w:rsidRPr="001A721D">
        <w:rPr>
          <w:b/>
          <w:bCs/>
          <w:rtl/>
          <w:lang w:val="fr-FR" w:eastAsia="fr-FR"/>
        </w:rPr>
        <w:t>الإخلاص لله</w:t>
      </w:r>
      <w:r w:rsidRPr="001A721D">
        <w:rPr>
          <w:b/>
          <w:bCs/>
          <w:lang w:eastAsia="fr-FR"/>
        </w:rPr>
        <w:t>:</w:t>
      </w:r>
      <w:r w:rsidRPr="00E46AD2">
        <w:rPr>
          <w:lang w:eastAsia="fr-FR"/>
        </w:rPr>
        <w:t xml:space="preserve"> </w:t>
      </w:r>
      <w:r w:rsidRPr="001A721D">
        <w:rPr>
          <w:rtl/>
          <w:lang w:val="fr-FR" w:eastAsia="fr-FR"/>
        </w:rPr>
        <w:t>يجب أن يكون هدفنا من تدبر القرآن هو التقرب إلى الله تعالى، وابتغاء مرضاته</w:t>
      </w:r>
      <w:r w:rsidRPr="00E46AD2">
        <w:rPr>
          <w:lang w:eastAsia="fr-FR"/>
        </w:rPr>
        <w:t>.</w:t>
      </w:r>
    </w:p>
    <w:p w14:paraId="6906BF6B" w14:textId="77777777" w:rsidR="00142CE8" w:rsidRPr="00E46AD2" w:rsidRDefault="00142CE8" w:rsidP="001A721D">
      <w:pPr>
        <w:pStyle w:val="a9"/>
        <w:numPr>
          <w:ilvl w:val="0"/>
          <w:numId w:val="10"/>
        </w:numPr>
        <w:rPr>
          <w:lang w:eastAsia="fr-FR"/>
        </w:rPr>
      </w:pPr>
      <w:r w:rsidRPr="001A721D">
        <w:rPr>
          <w:b/>
          <w:bCs/>
          <w:rtl/>
          <w:lang w:val="fr-FR" w:eastAsia="fr-FR"/>
        </w:rPr>
        <w:t>الدعاء بالهداية</w:t>
      </w:r>
      <w:r w:rsidRPr="001A721D">
        <w:rPr>
          <w:b/>
          <w:bCs/>
          <w:lang w:eastAsia="fr-FR"/>
        </w:rPr>
        <w:t>:</w:t>
      </w:r>
      <w:r w:rsidRPr="00E46AD2">
        <w:rPr>
          <w:lang w:eastAsia="fr-FR"/>
        </w:rPr>
        <w:t xml:space="preserve"> </w:t>
      </w:r>
      <w:r w:rsidRPr="001A721D">
        <w:rPr>
          <w:rtl/>
          <w:lang w:val="fr-FR" w:eastAsia="fr-FR"/>
        </w:rPr>
        <w:t>يجب أن ندعو الله تعالى أن يهدينا إلى الفهم الصحيح لكتابه، وأن يفتح علينا من أسراره ومعانيه</w:t>
      </w:r>
      <w:r w:rsidRPr="00E46AD2">
        <w:rPr>
          <w:lang w:eastAsia="fr-FR"/>
        </w:rPr>
        <w:t>.</w:t>
      </w:r>
    </w:p>
    <w:p w14:paraId="42EA6AE0" w14:textId="77777777" w:rsidR="00142CE8" w:rsidRPr="00E46AD2" w:rsidRDefault="00142CE8" w:rsidP="001A721D">
      <w:pPr>
        <w:rPr>
          <w:lang w:eastAsia="fr-FR"/>
        </w:rPr>
      </w:pPr>
      <w:r w:rsidRPr="00E46AD2">
        <w:rPr>
          <w:rtl/>
          <w:lang w:val="fr-FR" w:eastAsia="fr-FR"/>
        </w:rPr>
        <w:t>باتباع هذه المبادئ والأسس، يمكننا أن نصل إلى فهم أعمق وأشمل للقرآن الكريم، وأن نجعله مصدر إلهام وهداية لنا في كل جوانب حياتنا</w:t>
      </w:r>
      <w:r w:rsidRPr="00E46AD2">
        <w:rPr>
          <w:lang w:eastAsia="fr-FR"/>
        </w:rPr>
        <w:t>.</w:t>
      </w:r>
    </w:p>
    <w:p w14:paraId="16999571" w14:textId="7DD64E71" w:rsidR="00CC2B6A" w:rsidRPr="00E46AD2" w:rsidRDefault="00CC2B6A" w:rsidP="008A0417">
      <w:pPr>
        <w:pStyle w:val="1"/>
        <w:rPr>
          <w:lang w:eastAsia="fr-FR"/>
        </w:rPr>
      </w:pPr>
      <w:bookmarkStart w:id="106" w:name="_Toc199407077"/>
      <w:r w:rsidRPr="00E46AD2">
        <w:rPr>
          <w:rtl/>
          <w:lang w:eastAsia="fr-FR"/>
        </w:rPr>
        <w:t>نحو تعامل نقدي مع الأحاديث النبوية: غربلة وتطهير</w:t>
      </w:r>
      <w:bookmarkEnd w:id="106"/>
    </w:p>
    <w:p w14:paraId="1D06C7CD" w14:textId="77777777" w:rsidR="00CC2B6A" w:rsidRPr="00E46AD2" w:rsidRDefault="00CC2B6A" w:rsidP="001A721D">
      <w:pPr>
        <w:rPr>
          <w:lang w:eastAsia="fr-FR"/>
        </w:rPr>
      </w:pPr>
      <w:r w:rsidRPr="00E46AD2">
        <w:rPr>
          <w:rtl/>
          <w:lang w:eastAsia="fr-FR"/>
        </w:rPr>
        <w:t>مقدمة</w:t>
      </w:r>
      <w:r w:rsidRPr="00E46AD2">
        <w:rPr>
          <w:lang w:eastAsia="fr-FR"/>
        </w:rPr>
        <w:t>:</w:t>
      </w:r>
    </w:p>
    <w:p w14:paraId="282BBC58" w14:textId="6529CC2D" w:rsidR="00CC2B6A" w:rsidRPr="00E46AD2" w:rsidRDefault="00CC2B6A" w:rsidP="001A721D">
      <w:pPr>
        <w:rPr>
          <w:lang w:eastAsia="fr-FR"/>
        </w:rPr>
      </w:pPr>
      <w:r w:rsidRPr="00E46AD2">
        <w:rPr>
          <w:rtl/>
          <w:lang w:eastAsia="fr-FR"/>
        </w:rPr>
        <w:t xml:space="preserve">السنة النبوية، بما تحويه من أقوال وأفعال </w:t>
      </w:r>
      <w:r w:rsidR="007224ED" w:rsidRPr="00E46AD2">
        <w:rPr>
          <w:rtl/>
          <w:lang w:eastAsia="fr-FR"/>
        </w:rPr>
        <w:t>منسوبة للنبي</w:t>
      </w:r>
      <w:r w:rsidRPr="00E46AD2">
        <w:rPr>
          <w:rtl/>
          <w:lang w:eastAsia="fr-FR"/>
        </w:rPr>
        <w:t xml:space="preserve"> محمد صلى الله عليه وسلم، هي المصدر الثاني للتشريع الإسلامي بعد القرآن الكريم. ولكن، عبر التاريخ، تسللت إلى مدونات الحديث بعض الروايات التي قد تتعارض مع القرآن، أو مع العقل والمنطق، أو مع القيم الإسلامية العليا. </w:t>
      </w:r>
      <w:r w:rsidR="00312C9A" w:rsidRPr="00E46AD2">
        <w:rPr>
          <w:rtl/>
          <w:lang w:eastAsia="fr-FR"/>
        </w:rPr>
        <w:t>ال</w:t>
      </w:r>
      <w:r w:rsidRPr="00E46AD2">
        <w:rPr>
          <w:rtl/>
          <w:lang w:eastAsia="fr-FR"/>
        </w:rPr>
        <w:t>دعو</w:t>
      </w:r>
      <w:r w:rsidR="00312C9A" w:rsidRPr="00E46AD2">
        <w:rPr>
          <w:rtl/>
          <w:lang w:eastAsia="fr-FR"/>
        </w:rPr>
        <w:t>ة</w:t>
      </w:r>
      <w:r w:rsidRPr="00E46AD2">
        <w:rPr>
          <w:rtl/>
          <w:lang w:eastAsia="fr-FR"/>
        </w:rPr>
        <w:t xml:space="preserve"> إلى تعامل نقدي مع الأحاديث النبوية، وإلى غربلتها وتنقيتها مما قد يكون علق بها من شوائب، وذلك من أجل الحفاظ على نقاء السنة، وصيانة صورة النبي صلى الله عليه وسلم، وتصحيح الفهم الخاطئ للإسلام</w:t>
      </w:r>
      <w:r w:rsidRPr="00E46AD2">
        <w:rPr>
          <w:lang w:eastAsia="fr-FR"/>
        </w:rPr>
        <w:t>.</w:t>
      </w:r>
    </w:p>
    <w:p w14:paraId="30E550A4" w14:textId="77777777" w:rsidR="00CC2B6A" w:rsidRPr="00E46AD2" w:rsidRDefault="00CC2B6A" w:rsidP="001A721D">
      <w:pPr>
        <w:rPr>
          <w:lang w:eastAsia="fr-FR"/>
        </w:rPr>
      </w:pPr>
      <w:r w:rsidRPr="00E46AD2">
        <w:rPr>
          <w:rtl/>
          <w:lang w:eastAsia="fr-FR"/>
        </w:rPr>
        <w:t>أولًا: أهمية السنة النبوية</w:t>
      </w:r>
      <w:r w:rsidRPr="00E46AD2">
        <w:rPr>
          <w:lang w:eastAsia="fr-FR"/>
        </w:rPr>
        <w:t>:</w:t>
      </w:r>
    </w:p>
    <w:p w14:paraId="685360CB" w14:textId="6CC47972" w:rsidR="00CC2B6A" w:rsidRPr="00E46AD2" w:rsidRDefault="00CC2B6A" w:rsidP="001A721D">
      <w:pPr>
        <w:rPr>
          <w:lang w:eastAsia="fr-FR"/>
        </w:rPr>
      </w:pPr>
      <w:r w:rsidRPr="00E46AD2">
        <w:rPr>
          <w:rtl/>
          <w:lang w:eastAsia="fr-FR"/>
        </w:rPr>
        <w:t xml:space="preserve">لا يمكن إنكار أهمية السنة النبوية في فهم الإسلام وتطبيقه. فالقرآن الكريم يأمرنا باتباع الرسول صلى الله عليه وسلم: {وَمَا آتَاكُمُ الرَّسُولُ فَخُذُوهُ وَمَا نَهَاكُمْ عَنْهُ فَانتَهُوا} </w:t>
      </w:r>
      <w:r w:rsidR="0064321B">
        <w:rPr>
          <w:rtl/>
          <w:lang w:eastAsia="fr-FR"/>
        </w:rPr>
        <w:t>"</w:t>
      </w:r>
      <w:r w:rsidRPr="00E46AD2">
        <w:rPr>
          <w:rtl/>
          <w:lang w:eastAsia="fr-FR"/>
        </w:rPr>
        <w:t>الحشر: 7</w:t>
      </w:r>
      <w:r w:rsidR="0064321B">
        <w:rPr>
          <w:rtl/>
          <w:lang w:eastAsia="fr-FR"/>
        </w:rPr>
        <w:t>"</w:t>
      </w:r>
      <w:r w:rsidRPr="00E46AD2">
        <w:rPr>
          <w:rtl/>
          <w:lang w:eastAsia="fr-FR"/>
        </w:rPr>
        <w:t>. والسنة النبوية تقدم تفصيلات وتوضيحات لأحكام القرآن، وتبين لنا كيفية تطبيقها في الواقع</w:t>
      </w:r>
      <w:r w:rsidRPr="00E46AD2">
        <w:rPr>
          <w:lang w:eastAsia="fr-FR"/>
        </w:rPr>
        <w:t>.</w:t>
      </w:r>
    </w:p>
    <w:p w14:paraId="61B534F2" w14:textId="77777777" w:rsidR="00CC2B6A" w:rsidRPr="00E46AD2" w:rsidRDefault="00CC2B6A" w:rsidP="001A721D">
      <w:pPr>
        <w:rPr>
          <w:lang w:eastAsia="fr-FR"/>
        </w:rPr>
      </w:pPr>
      <w:r w:rsidRPr="00E46AD2">
        <w:rPr>
          <w:rtl/>
          <w:lang w:eastAsia="fr-FR"/>
        </w:rPr>
        <w:t>ثانيًا: مشكلة الأحاديث الموضوعة والضعيفة</w:t>
      </w:r>
      <w:r w:rsidRPr="00E46AD2">
        <w:rPr>
          <w:lang w:eastAsia="fr-FR"/>
        </w:rPr>
        <w:t>:</w:t>
      </w:r>
    </w:p>
    <w:p w14:paraId="7FBD02A6" w14:textId="69222D1C" w:rsidR="00CC2B6A" w:rsidRPr="00E46AD2" w:rsidRDefault="00CC2B6A" w:rsidP="001A721D">
      <w:pPr>
        <w:rPr>
          <w:lang w:eastAsia="fr-FR"/>
        </w:rPr>
      </w:pPr>
      <w:r w:rsidRPr="00E46AD2">
        <w:rPr>
          <w:rtl/>
          <w:lang w:eastAsia="fr-FR"/>
        </w:rPr>
        <w:t xml:space="preserve">عبر التاريخ، ظهرت مشكلة الأحاديث الموضوعة </w:t>
      </w:r>
      <w:r w:rsidR="0064321B">
        <w:rPr>
          <w:rtl/>
          <w:lang w:eastAsia="fr-FR"/>
        </w:rPr>
        <w:t>"</w:t>
      </w:r>
      <w:r w:rsidRPr="00E46AD2">
        <w:rPr>
          <w:rtl/>
          <w:lang w:eastAsia="fr-FR"/>
        </w:rPr>
        <w:t>المكذوبة على النبي</w:t>
      </w:r>
      <w:r w:rsidR="0064321B">
        <w:rPr>
          <w:rtl/>
          <w:lang w:eastAsia="fr-FR"/>
        </w:rPr>
        <w:t>"</w:t>
      </w:r>
      <w:r w:rsidRPr="00E46AD2">
        <w:rPr>
          <w:rtl/>
          <w:lang w:eastAsia="fr-FR"/>
        </w:rPr>
        <w:t xml:space="preserve"> والأحاديث الضعيفة </w:t>
      </w:r>
      <w:r w:rsidR="0064321B">
        <w:rPr>
          <w:rtl/>
          <w:lang w:eastAsia="fr-FR"/>
        </w:rPr>
        <w:t>"</w:t>
      </w:r>
      <w:r w:rsidRPr="00E46AD2">
        <w:rPr>
          <w:rtl/>
          <w:lang w:eastAsia="fr-FR"/>
        </w:rPr>
        <w:t>التي لا يثبت سندها</w:t>
      </w:r>
      <w:r w:rsidR="0064321B">
        <w:rPr>
          <w:rtl/>
          <w:lang w:eastAsia="fr-FR"/>
        </w:rPr>
        <w:t>"</w:t>
      </w:r>
      <w:r w:rsidRPr="00E46AD2">
        <w:rPr>
          <w:rtl/>
          <w:lang w:eastAsia="fr-FR"/>
        </w:rPr>
        <w:t>. هذه الأحاديث قد تكون تسللت إلى مدونات الحديث لأسباب مختلفة، منها</w:t>
      </w:r>
      <w:r w:rsidRPr="00E46AD2">
        <w:rPr>
          <w:lang w:eastAsia="fr-FR"/>
        </w:rPr>
        <w:t>:</w:t>
      </w:r>
    </w:p>
    <w:p w14:paraId="111B993D" w14:textId="77777777" w:rsidR="00CC2B6A" w:rsidRPr="00E46AD2" w:rsidRDefault="00CC2B6A" w:rsidP="009A6CA1">
      <w:pPr>
        <w:pStyle w:val="a9"/>
        <w:numPr>
          <w:ilvl w:val="0"/>
          <w:numId w:val="396"/>
        </w:numPr>
        <w:rPr>
          <w:lang w:eastAsia="fr-FR"/>
        </w:rPr>
      </w:pPr>
      <w:r w:rsidRPr="001A721D">
        <w:rPr>
          <w:b/>
          <w:bCs/>
          <w:rtl/>
          <w:lang w:eastAsia="fr-FR"/>
        </w:rPr>
        <w:t>الوضع لأغراض سياسية</w:t>
      </w:r>
      <w:r w:rsidRPr="001A721D">
        <w:rPr>
          <w:b/>
          <w:bCs/>
          <w:lang w:eastAsia="fr-FR"/>
        </w:rPr>
        <w:t>:</w:t>
      </w:r>
      <w:r w:rsidRPr="00E46AD2">
        <w:rPr>
          <w:lang w:eastAsia="fr-FR"/>
        </w:rPr>
        <w:t xml:space="preserve"> </w:t>
      </w:r>
      <w:r w:rsidRPr="00E46AD2">
        <w:rPr>
          <w:rtl/>
          <w:lang w:eastAsia="fr-FR"/>
        </w:rPr>
        <w:t>بعض الفرق والجماعات وضعت أحاديث لتأييد مواقفها السياسية أو المذهبية</w:t>
      </w:r>
      <w:r w:rsidRPr="00E46AD2">
        <w:rPr>
          <w:lang w:eastAsia="fr-FR"/>
        </w:rPr>
        <w:t>.</w:t>
      </w:r>
    </w:p>
    <w:p w14:paraId="6AD2613F" w14:textId="77777777" w:rsidR="00CC2B6A" w:rsidRPr="00E46AD2" w:rsidRDefault="00CC2B6A" w:rsidP="009A6CA1">
      <w:pPr>
        <w:pStyle w:val="a9"/>
        <w:numPr>
          <w:ilvl w:val="0"/>
          <w:numId w:val="396"/>
        </w:numPr>
        <w:rPr>
          <w:lang w:eastAsia="fr-FR"/>
        </w:rPr>
      </w:pPr>
      <w:r w:rsidRPr="001A721D">
        <w:rPr>
          <w:b/>
          <w:bCs/>
          <w:rtl/>
          <w:lang w:eastAsia="fr-FR"/>
        </w:rPr>
        <w:t>الوضع لأغراض دينية</w:t>
      </w:r>
      <w:r w:rsidRPr="001A721D">
        <w:rPr>
          <w:b/>
          <w:bCs/>
          <w:lang w:eastAsia="fr-FR"/>
        </w:rPr>
        <w:t>:</w:t>
      </w:r>
      <w:r w:rsidRPr="00E46AD2">
        <w:rPr>
          <w:lang w:eastAsia="fr-FR"/>
        </w:rPr>
        <w:t xml:space="preserve"> </w:t>
      </w:r>
      <w:r w:rsidRPr="00E46AD2">
        <w:rPr>
          <w:rtl/>
          <w:lang w:eastAsia="fr-FR"/>
        </w:rPr>
        <w:t>بعض الزهاد والوعاظ وضعوا أحاديث للترغيب في العبادة والترهيب من المعصية، ظنًا منهم أنهم يفعلون خيرًا</w:t>
      </w:r>
      <w:r w:rsidRPr="00E46AD2">
        <w:rPr>
          <w:lang w:eastAsia="fr-FR"/>
        </w:rPr>
        <w:t>.</w:t>
      </w:r>
    </w:p>
    <w:p w14:paraId="23E98E8C" w14:textId="77777777" w:rsidR="00CC2B6A" w:rsidRPr="00E46AD2" w:rsidRDefault="00CC2B6A" w:rsidP="009A6CA1">
      <w:pPr>
        <w:pStyle w:val="a9"/>
        <w:numPr>
          <w:ilvl w:val="0"/>
          <w:numId w:val="396"/>
        </w:numPr>
        <w:rPr>
          <w:lang w:eastAsia="fr-FR"/>
        </w:rPr>
      </w:pPr>
      <w:r w:rsidRPr="001A721D">
        <w:rPr>
          <w:b/>
          <w:bCs/>
          <w:rtl/>
          <w:lang w:eastAsia="fr-FR"/>
        </w:rPr>
        <w:t>الوضع لأغراض دنيوية</w:t>
      </w:r>
      <w:r w:rsidRPr="001A721D">
        <w:rPr>
          <w:b/>
          <w:bCs/>
          <w:lang w:eastAsia="fr-FR"/>
        </w:rPr>
        <w:t>:</w:t>
      </w:r>
      <w:r w:rsidRPr="00E46AD2">
        <w:rPr>
          <w:lang w:eastAsia="fr-FR"/>
        </w:rPr>
        <w:t xml:space="preserve"> </w:t>
      </w:r>
      <w:r w:rsidRPr="00E46AD2">
        <w:rPr>
          <w:rtl/>
          <w:lang w:eastAsia="fr-FR"/>
        </w:rPr>
        <w:t>بعض الوضاعين وضعوا أحاديث لكسب المال أو الشهرة</w:t>
      </w:r>
      <w:r w:rsidRPr="00E46AD2">
        <w:rPr>
          <w:lang w:eastAsia="fr-FR"/>
        </w:rPr>
        <w:t>.</w:t>
      </w:r>
    </w:p>
    <w:p w14:paraId="520E509F" w14:textId="77777777" w:rsidR="00CC2B6A" w:rsidRPr="00E46AD2" w:rsidRDefault="00CC2B6A" w:rsidP="009A6CA1">
      <w:pPr>
        <w:pStyle w:val="a9"/>
        <w:numPr>
          <w:ilvl w:val="0"/>
          <w:numId w:val="396"/>
        </w:numPr>
        <w:rPr>
          <w:lang w:eastAsia="fr-FR"/>
        </w:rPr>
      </w:pPr>
      <w:r w:rsidRPr="001A721D">
        <w:rPr>
          <w:b/>
          <w:bCs/>
          <w:rtl/>
          <w:lang w:eastAsia="fr-FR"/>
        </w:rPr>
        <w:t>الخطأ والوهم</w:t>
      </w:r>
      <w:r w:rsidRPr="001A721D">
        <w:rPr>
          <w:b/>
          <w:bCs/>
          <w:lang w:eastAsia="fr-FR"/>
        </w:rPr>
        <w:t>:</w:t>
      </w:r>
      <w:r w:rsidRPr="00E46AD2">
        <w:rPr>
          <w:lang w:eastAsia="fr-FR"/>
        </w:rPr>
        <w:t xml:space="preserve"> </w:t>
      </w:r>
      <w:r w:rsidRPr="00E46AD2">
        <w:rPr>
          <w:rtl/>
          <w:lang w:eastAsia="fr-FR"/>
        </w:rPr>
        <w:t>بعض الرواة قد يخطئون في نقل الحديث، أو يهمون في نسبته إلى النبي صلى الله عليه وسلم</w:t>
      </w:r>
      <w:r w:rsidRPr="00E46AD2">
        <w:rPr>
          <w:lang w:eastAsia="fr-FR"/>
        </w:rPr>
        <w:t>.</w:t>
      </w:r>
    </w:p>
    <w:p w14:paraId="0A37D3B5" w14:textId="77777777" w:rsidR="00CC2B6A" w:rsidRPr="00E46AD2" w:rsidRDefault="00CC2B6A" w:rsidP="001A721D">
      <w:pPr>
        <w:rPr>
          <w:lang w:eastAsia="fr-FR"/>
        </w:rPr>
      </w:pPr>
      <w:r w:rsidRPr="00E46AD2">
        <w:rPr>
          <w:rtl/>
          <w:lang w:eastAsia="fr-FR"/>
        </w:rPr>
        <w:t>ثالثًا: معايير نقد الأحاديث</w:t>
      </w:r>
      <w:r w:rsidRPr="00E46AD2">
        <w:rPr>
          <w:lang w:eastAsia="fr-FR"/>
        </w:rPr>
        <w:t>:</w:t>
      </w:r>
    </w:p>
    <w:p w14:paraId="1AC18878" w14:textId="77777777" w:rsidR="00CC2B6A" w:rsidRPr="00E46AD2" w:rsidRDefault="00CC2B6A" w:rsidP="001A721D">
      <w:pPr>
        <w:rPr>
          <w:lang w:eastAsia="fr-FR"/>
        </w:rPr>
      </w:pPr>
      <w:r w:rsidRPr="00E46AD2">
        <w:rPr>
          <w:rtl/>
          <w:lang w:eastAsia="fr-FR"/>
        </w:rPr>
        <w:t>وضع علماء الحديث معايير دقيقة لنقد الأحاديث وتمييز الصحيح من الضعيف، منها</w:t>
      </w:r>
      <w:r w:rsidRPr="00E46AD2">
        <w:rPr>
          <w:lang w:eastAsia="fr-FR"/>
        </w:rPr>
        <w:t>:</w:t>
      </w:r>
    </w:p>
    <w:p w14:paraId="0D9D2289" w14:textId="77777777" w:rsidR="00CC2B6A" w:rsidRPr="00E46AD2" w:rsidRDefault="00CC2B6A" w:rsidP="009A6CA1">
      <w:pPr>
        <w:pStyle w:val="a9"/>
        <w:numPr>
          <w:ilvl w:val="0"/>
          <w:numId w:val="397"/>
        </w:numPr>
        <w:rPr>
          <w:lang w:eastAsia="fr-FR"/>
        </w:rPr>
      </w:pPr>
      <w:r w:rsidRPr="001A721D">
        <w:rPr>
          <w:b/>
          <w:bCs/>
          <w:rtl/>
          <w:lang w:eastAsia="fr-FR"/>
        </w:rPr>
        <w:t>نقد السند</w:t>
      </w:r>
      <w:r w:rsidRPr="001A721D">
        <w:rPr>
          <w:b/>
          <w:bCs/>
          <w:lang w:eastAsia="fr-FR"/>
        </w:rPr>
        <w:t>:</w:t>
      </w:r>
      <w:r w:rsidRPr="00E46AD2">
        <w:rPr>
          <w:lang w:eastAsia="fr-FR"/>
        </w:rPr>
        <w:t xml:space="preserve"> </w:t>
      </w:r>
      <w:r w:rsidRPr="00E46AD2">
        <w:rPr>
          <w:rtl/>
          <w:lang w:eastAsia="fr-FR"/>
        </w:rPr>
        <w:t>فحص سلسلة الرواة الذين نقلوا الحديث، والتأكد من عدالتهم وضبطهم واتصال السند</w:t>
      </w:r>
      <w:r w:rsidRPr="00E46AD2">
        <w:rPr>
          <w:lang w:eastAsia="fr-FR"/>
        </w:rPr>
        <w:t>.</w:t>
      </w:r>
    </w:p>
    <w:p w14:paraId="6042AB6C" w14:textId="562E268F" w:rsidR="00CC2B6A" w:rsidRPr="00E46AD2" w:rsidRDefault="00CC2B6A" w:rsidP="009A6CA1">
      <w:pPr>
        <w:pStyle w:val="a9"/>
        <w:numPr>
          <w:ilvl w:val="0"/>
          <w:numId w:val="397"/>
        </w:numPr>
        <w:rPr>
          <w:lang w:eastAsia="fr-FR"/>
        </w:rPr>
      </w:pPr>
      <w:r w:rsidRPr="001A721D">
        <w:rPr>
          <w:b/>
          <w:bCs/>
          <w:rtl/>
          <w:lang w:eastAsia="fr-FR"/>
        </w:rPr>
        <w:t>نقد المتن</w:t>
      </w:r>
      <w:r w:rsidRPr="001A721D">
        <w:rPr>
          <w:b/>
          <w:bCs/>
          <w:lang w:eastAsia="fr-FR"/>
        </w:rPr>
        <w:t>:</w:t>
      </w:r>
      <w:r w:rsidRPr="00E46AD2">
        <w:rPr>
          <w:lang w:eastAsia="fr-FR"/>
        </w:rPr>
        <w:t xml:space="preserve"> </w:t>
      </w:r>
      <w:r w:rsidRPr="00E46AD2">
        <w:rPr>
          <w:rtl/>
          <w:lang w:eastAsia="fr-FR"/>
        </w:rPr>
        <w:t xml:space="preserve">فحص متن الحديث </w:t>
      </w:r>
      <w:r w:rsidR="0064321B">
        <w:rPr>
          <w:rtl/>
          <w:lang w:eastAsia="fr-FR"/>
        </w:rPr>
        <w:t>"</w:t>
      </w:r>
      <w:r w:rsidRPr="00E46AD2">
        <w:rPr>
          <w:rtl/>
          <w:lang w:eastAsia="fr-FR"/>
        </w:rPr>
        <w:t>نصه</w:t>
      </w:r>
      <w:r w:rsidR="0064321B">
        <w:rPr>
          <w:rtl/>
          <w:lang w:eastAsia="fr-FR"/>
        </w:rPr>
        <w:t>"</w:t>
      </w:r>
      <w:r w:rsidRPr="00E46AD2">
        <w:rPr>
          <w:rtl/>
          <w:lang w:eastAsia="fr-FR"/>
        </w:rPr>
        <w:t>، والتأكد من عدم مخالفته للقرآن أو للسنة الصحيحة أو للعقل والمنطق أو للواقع التاريخي</w:t>
      </w:r>
      <w:r w:rsidRPr="00E46AD2">
        <w:rPr>
          <w:lang w:eastAsia="fr-FR"/>
        </w:rPr>
        <w:t>.</w:t>
      </w:r>
    </w:p>
    <w:p w14:paraId="78B73D46" w14:textId="77777777" w:rsidR="00CC2B6A" w:rsidRPr="00E46AD2" w:rsidRDefault="00CC2B6A" w:rsidP="009A6CA1">
      <w:pPr>
        <w:pStyle w:val="a9"/>
        <w:numPr>
          <w:ilvl w:val="0"/>
          <w:numId w:val="397"/>
        </w:numPr>
        <w:rPr>
          <w:lang w:eastAsia="fr-FR"/>
        </w:rPr>
      </w:pPr>
      <w:r w:rsidRPr="001A721D">
        <w:rPr>
          <w:b/>
          <w:bCs/>
          <w:rtl/>
          <w:lang w:eastAsia="fr-FR"/>
        </w:rPr>
        <w:t>الجمع بين الروايات</w:t>
      </w:r>
      <w:r w:rsidRPr="001A721D">
        <w:rPr>
          <w:b/>
          <w:bCs/>
          <w:lang w:eastAsia="fr-FR"/>
        </w:rPr>
        <w:t>:</w:t>
      </w:r>
      <w:r w:rsidRPr="00E46AD2">
        <w:rPr>
          <w:lang w:eastAsia="fr-FR"/>
        </w:rPr>
        <w:t xml:space="preserve"> </w:t>
      </w:r>
      <w:r w:rsidRPr="00E46AD2">
        <w:rPr>
          <w:rtl/>
          <w:lang w:eastAsia="fr-FR"/>
        </w:rPr>
        <w:t>إذا وردت روايات متعددة للحديث، يتم الجمع بينها ومقارنتها، ومحاولة فهمها في سياقها الصحيح</w:t>
      </w:r>
      <w:r w:rsidRPr="00E46AD2">
        <w:rPr>
          <w:lang w:eastAsia="fr-FR"/>
        </w:rPr>
        <w:t>.</w:t>
      </w:r>
    </w:p>
    <w:p w14:paraId="28B6ADFA" w14:textId="77777777" w:rsidR="00CC2B6A" w:rsidRPr="00E46AD2" w:rsidRDefault="00CC2B6A" w:rsidP="001A721D">
      <w:pPr>
        <w:rPr>
          <w:lang w:eastAsia="fr-FR"/>
        </w:rPr>
      </w:pPr>
      <w:r w:rsidRPr="00E46AD2">
        <w:rPr>
          <w:rtl/>
          <w:lang w:eastAsia="fr-FR"/>
        </w:rPr>
        <w:t>رابعًا: الأحاديث التي تحتاج إلى مراجعة</w:t>
      </w:r>
      <w:r w:rsidRPr="00E46AD2">
        <w:rPr>
          <w:lang w:eastAsia="fr-FR"/>
        </w:rPr>
        <w:t>:</w:t>
      </w:r>
    </w:p>
    <w:p w14:paraId="033D19EE" w14:textId="77777777" w:rsidR="00CC2B6A" w:rsidRPr="00E46AD2" w:rsidRDefault="00CC2B6A" w:rsidP="001A721D">
      <w:pPr>
        <w:rPr>
          <w:lang w:eastAsia="fr-FR"/>
        </w:rPr>
      </w:pPr>
      <w:r w:rsidRPr="00E46AD2">
        <w:rPr>
          <w:rtl/>
          <w:lang w:eastAsia="fr-FR"/>
        </w:rPr>
        <w:t>هناك بعض الأحاديث التي قد تحتاج إلى مراجعة ونقد، منها</w:t>
      </w:r>
      <w:r w:rsidRPr="00E46AD2">
        <w:rPr>
          <w:lang w:eastAsia="fr-FR"/>
        </w:rPr>
        <w:t>:</w:t>
      </w:r>
    </w:p>
    <w:p w14:paraId="5A186539" w14:textId="77777777" w:rsidR="00CC2B6A" w:rsidRPr="00E46AD2" w:rsidRDefault="00CC2B6A" w:rsidP="009A6CA1">
      <w:pPr>
        <w:pStyle w:val="a9"/>
        <w:numPr>
          <w:ilvl w:val="0"/>
          <w:numId w:val="398"/>
        </w:numPr>
        <w:rPr>
          <w:lang w:eastAsia="fr-FR"/>
        </w:rPr>
      </w:pPr>
      <w:r w:rsidRPr="001A721D">
        <w:rPr>
          <w:b/>
          <w:bCs/>
          <w:rtl/>
          <w:lang w:eastAsia="fr-FR"/>
        </w:rPr>
        <w:t>الأحاديث التي تتعارض مع القرآن</w:t>
      </w:r>
      <w:r w:rsidRPr="001A721D">
        <w:rPr>
          <w:b/>
          <w:bCs/>
          <w:lang w:eastAsia="fr-FR"/>
        </w:rPr>
        <w:t>:</w:t>
      </w:r>
      <w:r w:rsidRPr="00E46AD2">
        <w:rPr>
          <w:lang w:eastAsia="fr-FR"/>
        </w:rPr>
        <w:t xml:space="preserve"> </w:t>
      </w:r>
      <w:r w:rsidRPr="00E46AD2">
        <w:rPr>
          <w:rtl/>
          <w:lang w:eastAsia="fr-FR"/>
        </w:rPr>
        <w:t>إذا تعارض حديث مع آية قرآنية صريحة الدلالة، قطعية الثبوت، فإنه يجب رد الحديث، أو تأويله بما يتفق مع القرآن</w:t>
      </w:r>
      <w:r w:rsidRPr="00E46AD2">
        <w:rPr>
          <w:lang w:eastAsia="fr-FR"/>
        </w:rPr>
        <w:t>.</w:t>
      </w:r>
    </w:p>
    <w:p w14:paraId="74F02A87" w14:textId="77777777" w:rsidR="00CC2B6A" w:rsidRPr="00E46AD2" w:rsidRDefault="00CC2B6A" w:rsidP="009A6CA1">
      <w:pPr>
        <w:pStyle w:val="a9"/>
        <w:numPr>
          <w:ilvl w:val="0"/>
          <w:numId w:val="398"/>
        </w:numPr>
        <w:rPr>
          <w:lang w:eastAsia="fr-FR"/>
        </w:rPr>
      </w:pPr>
      <w:r w:rsidRPr="001A721D">
        <w:rPr>
          <w:b/>
          <w:bCs/>
          <w:rtl/>
          <w:lang w:eastAsia="fr-FR"/>
        </w:rPr>
        <w:t>الأحاديث التي تتعارض مع العقل والمنطق</w:t>
      </w:r>
      <w:r w:rsidRPr="001A721D">
        <w:rPr>
          <w:b/>
          <w:bCs/>
          <w:lang w:eastAsia="fr-FR"/>
        </w:rPr>
        <w:t>:</w:t>
      </w:r>
      <w:r w:rsidRPr="00E46AD2">
        <w:rPr>
          <w:lang w:eastAsia="fr-FR"/>
        </w:rPr>
        <w:t xml:space="preserve"> </w:t>
      </w:r>
      <w:r w:rsidRPr="00E46AD2">
        <w:rPr>
          <w:rtl/>
          <w:lang w:eastAsia="fr-FR"/>
        </w:rPr>
        <w:t>إذا تعارض حديث مع العقل والمنطق السليم، فإنه يجب رده، أو تأويله بما يتفق مع العقل</w:t>
      </w:r>
      <w:r w:rsidRPr="00E46AD2">
        <w:rPr>
          <w:lang w:eastAsia="fr-FR"/>
        </w:rPr>
        <w:t>.</w:t>
      </w:r>
    </w:p>
    <w:p w14:paraId="3C9C6053" w14:textId="77777777" w:rsidR="00CC2B6A" w:rsidRPr="00E46AD2" w:rsidRDefault="00CC2B6A" w:rsidP="009A6CA1">
      <w:pPr>
        <w:pStyle w:val="a9"/>
        <w:numPr>
          <w:ilvl w:val="0"/>
          <w:numId w:val="398"/>
        </w:numPr>
        <w:rPr>
          <w:lang w:eastAsia="fr-FR"/>
        </w:rPr>
      </w:pPr>
      <w:r w:rsidRPr="001A721D">
        <w:rPr>
          <w:b/>
          <w:bCs/>
          <w:rtl/>
          <w:lang w:eastAsia="fr-FR"/>
        </w:rPr>
        <w:t>الأحاديث التي تتعارض مع سنن الله في الكون</w:t>
      </w:r>
      <w:r w:rsidRPr="001A721D">
        <w:rPr>
          <w:b/>
          <w:bCs/>
          <w:lang w:eastAsia="fr-FR"/>
        </w:rPr>
        <w:t>:</w:t>
      </w:r>
      <w:r w:rsidRPr="00E46AD2">
        <w:rPr>
          <w:lang w:eastAsia="fr-FR"/>
        </w:rPr>
        <w:t xml:space="preserve"> </w:t>
      </w:r>
      <w:r w:rsidRPr="00E46AD2">
        <w:rPr>
          <w:rtl/>
          <w:lang w:eastAsia="fr-FR"/>
        </w:rPr>
        <w:t>إذا تعارض حديث مع سنن الله في الكون، فإنه يجب رده، أو تأويله بما يتفق مع هذه السنن</w:t>
      </w:r>
      <w:r w:rsidRPr="00E46AD2">
        <w:rPr>
          <w:lang w:eastAsia="fr-FR"/>
        </w:rPr>
        <w:t>.</w:t>
      </w:r>
    </w:p>
    <w:p w14:paraId="56281D8D" w14:textId="77777777" w:rsidR="00CC2B6A" w:rsidRPr="00E46AD2" w:rsidRDefault="00CC2B6A" w:rsidP="009A6CA1">
      <w:pPr>
        <w:pStyle w:val="a9"/>
        <w:numPr>
          <w:ilvl w:val="0"/>
          <w:numId w:val="398"/>
        </w:numPr>
        <w:rPr>
          <w:lang w:eastAsia="fr-FR"/>
        </w:rPr>
      </w:pPr>
      <w:r w:rsidRPr="001A721D">
        <w:rPr>
          <w:b/>
          <w:bCs/>
          <w:rtl/>
          <w:lang w:eastAsia="fr-FR"/>
        </w:rPr>
        <w:t>الأحاديث التي تحرض على العنف أو الإرهاب</w:t>
      </w:r>
      <w:r w:rsidRPr="001A721D">
        <w:rPr>
          <w:b/>
          <w:bCs/>
          <w:lang w:eastAsia="fr-FR"/>
        </w:rPr>
        <w:t>:</w:t>
      </w:r>
      <w:r w:rsidRPr="00E46AD2">
        <w:rPr>
          <w:lang w:eastAsia="fr-FR"/>
        </w:rPr>
        <w:t xml:space="preserve"> </w:t>
      </w:r>
      <w:r w:rsidRPr="00E46AD2">
        <w:rPr>
          <w:rtl/>
          <w:lang w:eastAsia="fr-FR"/>
        </w:rPr>
        <w:t>إذا حرض حديث على العنف أو الإرهاب، أو على ظلم الناس، فإنه يجب رده، ولا يجوز العمل به</w:t>
      </w:r>
      <w:r w:rsidRPr="00E46AD2">
        <w:rPr>
          <w:lang w:eastAsia="fr-FR"/>
        </w:rPr>
        <w:t>.</w:t>
      </w:r>
    </w:p>
    <w:p w14:paraId="5C029C69" w14:textId="77777777" w:rsidR="00CC2B6A" w:rsidRPr="00E46AD2" w:rsidRDefault="00CC2B6A" w:rsidP="009A6CA1">
      <w:pPr>
        <w:pStyle w:val="a9"/>
        <w:numPr>
          <w:ilvl w:val="0"/>
          <w:numId w:val="398"/>
        </w:numPr>
        <w:rPr>
          <w:lang w:eastAsia="fr-FR"/>
        </w:rPr>
      </w:pPr>
      <w:r w:rsidRPr="001A721D">
        <w:rPr>
          <w:b/>
          <w:bCs/>
          <w:rtl/>
          <w:lang w:eastAsia="fr-FR"/>
        </w:rPr>
        <w:t>الأحاديث التي تشوه صورة النبي أو زوجاته</w:t>
      </w:r>
      <w:r w:rsidRPr="001A721D">
        <w:rPr>
          <w:b/>
          <w:bCs/>
          <w:lang w:eastAsia="fr-FR"/>
        </w:rPr>
        <w:t>:</w:t>
      </w:r>
      <w:r w:rsidRPr="00E46AD2">
        <w:rPr>
          <w:lang w:eastAsia="fr-FR"/>
        </w:rPr>
        <w:t xml:space="preserve"> </w:t>
      </w:r>
      <w:r w:rsidRPr="00E46AD2">
        <w:rPr>
          <w:rtl/>
          <w:lang w:eastAsia="fr-FR"/>
        </w:rPr>
        <w:t>إذا شوه حديث صورة النبي صلى الله عليه وسلم، أو صور زوجاته بصورة غير لائقة، فإنه يجب رده</w:t>
      </w:r>
      <w:r w:rsidRPr="00E46AD2">
        <w:rPr>
          <w:lang w:eastAsia="fr-FR"/>
        </w:rPr>
        <w:t>.</w:t>
      </w:r>
    </w:p>
    <w:p w14:paraId="6B376173" w14:textId="77777777" w:rsidR="00CC2B6A" w:rsidRPr="00E46AD2" w:rsidRDefault="00CC2B6A" w:rsidP="009A6CA1">
      <w:pPr>
        <w:pStyle w:val="a9"/>
        <w:numPr>
          <w:ilvl w:val="0"/>
          <w:numId w:val="398"/>
        </w:numPr>
        <w:rPr>
          <w:lang w:eastAsia="fr-FR"/>
        </w:rPr>
      </w:pPr>
      <w:r w:rsidRPr="001A721D">
        <w:rPr>
          <w:b/>
          <w:bCs/>
          <w:rtl/>
          <w:lang w:eastAsia="fr-FR"/>
        </w:rPr>
        <w:t>الأحاديث التي تتعارض مع المنطق</w:t>
      </w:r>
      <w:r w:rsidRPr="001A721D">
        <w:rPr>
          <w:b/>
          <w:bCs/>
          <w:lang w:eastAsia="fr-FR"/>
        </w:rPr>
        <w:t>:</w:t>
      </w:r>
      <w:r w:rsidRPr="00E46AD2">
        <w:rPr>
          <w:lang w:eastAsia="fr-FR"/>
        </w:rPr>
        <w:t xml:space="preserve"> </w:t>
      </w:r>
      <w:r w:rsidRPr="00E46AD2">
        <w:rPr>
          <w:rtl/>
          <w:lang w:eastAsia="fr-FR"/>
        </w:rPr>
        <w:t>إذا تعارض حديث مع المنطق السليم، فإنه يجب رده، ولا يجوز العمل به</w:t>
      </w:r>
      <w:r w:rsidRPr="00E46AD2">
        <w:rPr>
          <w:lang w:eastAsia="fr-FR"/>
        </w:rPr>
        <w:t>.</w:t>
      </w:r>
    </w:p>
    <w:p w14:paraId="46A27BE7" w14:textId="77777777" w:rsidR="00CC2B6A" w:rsidRPr="00E46AD2" w:rsidRDefault="00CC2B6A" w:rsidP="009A6CA1">
      <w:pPr>
        <w:pStyle w:val="a9"/>
        <w:numPr>
          <w:ilvl w:val="0"/>
          <w:numId w:val="398"/>
        </w:numPr>
        <w:rPr>
          <w:lang w:eastAsia="fr-FR"/>
        </w:rPr>
      </w:pPr>
      <w:r w:rsidRPr="001A721D">
        <w:rPr>
          <w:b/>
          <w:bCs/>
          <w:rtl/>
          <w:lang w:eastAsia="fr-FR"/>
        </w:rPr>
        <w:t>الأحاديث التي تتضمن خرافات</w:t>
      </w:r>
      <w:r w:rsidRPr="001A721D">
        <w:rPr>
          <w:b/>
          <w:bCs/>
          <w:lang w:eastAsia="fr-FR"/>
        </w:rPr>
        <w:t>:</w:t>
      </w:r>
      <w:r w:rsidRPr="00E46AD2">
        <w:rPr>
          <w:lang w:eastAsia="fr-FR"/>
        </w:rPr>
        <w:t xml:space="preserve"> </w:t>
      </w:r>
      <w:r w:rsidRPr="00E46AD2">
        <w:rPr>
          <w:rtl/>
          <w:lang w:eastAsia="fr-FR"/>
        </w:rPr>
        <w:t>إذا تضمن حديث خرافات، فإنه يجب رده، ولا يجوز العمل به</w:t>
      </w:r>
      <w:r w:rsidRPr="00E46AD2">
        <w:rPr>
          <w:lang w:eastAsia="fr-FR"/>
        </w:rPr>
        <w:t>.</w:t>
      </w:r>
    </w:p>
    <w:p w14:paraId="627821F6" w14:textId="77777777" w:rsidR="00CC2B6A" w:rsidRPr="00E46AD2" w:rsidRDefault="00CC2B6A" w:rsidP="001A721D">
      <w:pPr>
        <w:rPr>
          <w:lang w:eastAsia="fr-FR"/>
        </w:rPr>
      </w:pPr>
      <w:r w:rsidRPr="00E46AD2">
        <w:rPr>
          <w:rtl/>
          <w:lang w:eastAsia="fr-FR"/>
        </w:rPr>
        <w:t>خامسًا: غربلة الأحاديث: مسؤولية جماعية</w:t>
      </w:r>
      <w:r w:rsidRPr="00E46AD2">
        <w:rPr>
          <w:lang w:eastAsia="fr-FR"/>
        </w:rPr>
        <w:t>:</w:t>
      </w:r>
    </w:p>
    <w:p w14:paraId="35BBBA6D" w14:textId="77777777" w:rsidR="00CC2B6A" w:rsidRPr="00E46AD2" w:rsidRDefault="00CC2B6A" w:rsidP="001A721D">
      <w:pPr>
        <w:rPr>
          <w:lang w:eastAsia="fr-FR"/>
        </w:rPr>
      </w:pPr>
      <w:r w:rsidRPr="00E46AD2">
        <w:rPr>
          <w:rtl/>
          <w:lang w:eastAsia="fr-FR"/>
        </w:rPr>
        <w:t>غربلة الأحاديث وتنقيتها هي مسؤولية جماعية، تقع على عاتق العلماء والمفكرين وعامة المسلمين. يجب أن نتعاون جميعًا في هذه المهمة الجليلة، وأن نستخدم كل الأدوات المتاحة لنا، من أجل الحفاظ على نقاء السنة، وصيانة صورة النبي صلى الله عليه وسلم، وتصحيح الفهم الخاطئ للإسلام</w:t>
      </w:r>
      <w:r w:rsidRPr="00E46AD2">
        <w:rPr>
          <w:lang w:eastAsia="fr-FR"/>
        </w:rPr>
        <w:t>.</w:t>
      </w:r>
    </w:p>
    <w:p w14:paraId="7DEBBC30" w14:textId="77777777" w:rsidR="00CC2B6A" w:rsidRPr="00E46AD2" w:rsidRDefault="00CC2B6A" w:rsidP="001A721D">
      <w:pPr>
        <w:rPr>
          <w:lang w:eastAsia="fr-FR"/>
        </w:rPr>
      </w:pPr>
      <w:r w:rsidRPr="00E46AD2">
        <w:rPr>
          <w:rtl/>
          <w:lang w:eastAsia="fr-FR"/>
        </w:rPr>
        <w:t>الخلاصة</w:t>
      </w:r>
      <w:r w:rsidRPr="00E46AD2">
        <w:rPr>
          <w:lang w:eastAsia="fr-FR"/>
        </w:rPr>
        <w:t>:</w:t>
      </w:r>
    </w:p>
    <w:p w14:paraId="579F8069" w14:textId="3781CCC5" w:rsidR="00CC2B6A" w:rsidRPr="00E46AD2" w:rsidRDefault="00CC2B6A" w:rsidP="001A721D">
      <w:pPr>
        <w:rPr>
          <w:lang w:eastAsia="fr-FR"/>
        </w:rPr>
      </w:pPr>
      <w:r w:rsidRPr="00E46AD2">
        <w:rPr>
          <w:rtl/>
          <w:lang w:eastAsia="fr-FR"/>
        </w:rPr>
        <w:t>السنة النبوية  يجب أن نتعامل معها بحذر ونقد، وأن نغربلها وننقيها مما قد يكون علق بها من شوائب. يجب أن نرفض الأحاديث التي تتعارض مع القرآن أو مع العقل أو مع القيم الإسلامية العليا، وأن نتمسك بالأحاديث الصحيحة التي تثري فهمنا للإسلام وتعيننا على تطبيقه في حياتنا</w:t>
      </w:r>
      <w:r w:rsidRPr="00E46AD2">
        <w:rPr>
          <w:lang w:eastAsia="fr-FR"/>
        </w:rPr>
        <w:t>.</w:t>
      </w:r>
    </w:p>
    <w:p w14:paraId="19B691CF" w14:textId="2B2DD09D" w:rsidR="001A796C" w:rsidRPr="00E46AD2" w:rsidRDefault="001A796C" w:rsidP="008A0417">
      <w:pPr>
        <w:pStyle w:val="1"/>
        <w:rPr>
          <w:lang w:eastAsia="fr-FR"/>
        </w:rPr>
      </w:pPr>
      <w:bookmarkStart w:id="107" w:name="_Toc199407078"/>
      <w:r w:rsidRPr="00E46AD2">
        <w:rPr>
          <w:rtl/>
          <w:lang w:eastAsia="fr-FR"/>
        </w:rPr>
        <w:t>لسان القرآن: الميزان الحق لغربلة الأحاديث وفهم السنة</w:t>
      </w:r>
      <w:bookmarkEnd w:id="107"/>
    </w:p>
    <w:p w14:paraId="0C046647" w14:textId="77777777" w:rsidR="001A796C" w:rsidRPr="00E46AD2" w:rsidRDefault="001A796C" w:rsidP="001A721D">
      <w:pPr>
        <w:rPr>
          <w:lang w:eastAsia="fr-FR"/>
        </w:rPr>
      </w:pPr>
      <w:r w:rsidRPr="00E46AD2">
        <w:rPr>
          <w:rtl/>
          <w:lang w:eastAsia="fr-FR"/>
        </w:rPr>
        <w:t>مقدمة</w:t>
      </w:r>
      <w:r w:rsidRPr="00E46AD2">
        <w:rPr>
          <w:lang w:eastAsia="fr-FR"/>
        </w:rPr>
        <w:t>:</w:t>
      </w:r>
    </w:p>
    <w:p w14:paraId="1FD46E7D" w14:textId="5530786F" w:rsidR="001A796C" w:rsidRPr="00E46AD2" w:rsidRDefault="001A796C" w:rsidP="001A721D">
      <w:pPr>
        <w:rPr>
          <w:lang w:eastAsia="fr-FR"/>
        </w:rPr>
      </w:pPr>
      <w:r w:rsidRPr="00E46AD2">
        <w:rPr>
          <w:rtl/>
          <w:lang w:eastAsia="fr-FR"/>
        </w:rPr>
        <w:t xml:space="preserve">السنة النبوية المطهرة هي المصدر الثاني للتشريع الإسلامي بعد القرآن الكريم، وهي المبينة والمفصلة لما أجمل في كتاب الله. ولكن، كيف نميز بين الحديث الصحيح والضعيف؟ وكيف نفهم الأحاديث فهمًا صحيحًا يتفق مع مقاصد الشريعة؟ </w:t>
      </w:r>
      <w:r w:rsidR="00A73ED1" w:rsidRPr="00E46AD2">
        <w:rPr>
          <w:rtl/>
          <w:lang w:eastAsia="fr-FR"/>
        </w:rPr>
        <w:t>كيف ن</w:t>
      </w:r>
      <w:r w:rsidRPr="00E46AD2">
        <w:rPr>
          <w:rtl/>
          <w:lang w:eastAsia="fr-FR"/>
        </w:rPr>
        <w:t>قدم معيارًا دقيقًا لغربلة الأحاديث وفهمها، وهو</w:t>
      </w:r>
      <w:r w:rsidRPr="00E46AD2">
        <w:rPr>
          <w:lang w:eastAsia="fr-FR"/>
        </w:rPr>
        <w:t xml:space="preserve">: </w:t>
      </w:r>
      <w:r w:rsidRPr="00E46AD2">
        <w:rPr>
          <w:b/>
          <w:bCs/>
          <w:rtl/>
          <w:lang w:eastAsia="fr-FR"/>
        </w:rPr>
        <w:t>التناغم مع لسان القرآن الكريم</w:t>
      </w:r>
      <w:r w:rsidRPr="00E46AD2">
        <w:rPr>
          <w:lang w:eastAsia="fr-FR"/>
        </w:rPr>
        <w:t>.</w:t>
      </w:r>
    </w:p>
    <w:p w14:paraId="339F69D5" w14:textId="77777777" w:rsidR="001A796C" w:rsidRPr="00E46AD2" w:rsidRDefault="001A796C" w:rsidP="001A721D">
      <w:pPr>
        <w:rPr>
          <w:lang w:eastAsia="fr-FR"/>
        </w:rPr>
      </w:pPr>
      <w:r w:rsidRPr="00E46AD2">
        <w:rPr>
          <w:rtl/>
          <w:lang w:eastAsia="fr-FR"/>
        </w:rPr>
        <w:t>أولًا: ما هو لسان القرآن؟</w:t>
      </w:r>
      <w:r w:rsidRPr="00E46AD2">
        <w:rPr>
          <w:lang w:eastAsia="fr-FR"/>
        </w:rPr>
        <w:t>:</w:t>
      </w:r>
    </w:p>
    <w:p w14:paraId="05ABE19B" w14:textId="77777777" w:rsidR="001A796C" w:rsidRPr="00E46AD2" w:rsidRDefault="001A796C" w:rsidP="001A721D">
      <w:pPr>
        <w:rPr>
          <w:lang w:eastAsia="fr-FR"/>
        </w:rPr>
      </w:pPr>
      <w:r w:rsidRPr="00E46AD2">
        <w:rPr>
          <w:rtl/>
          <w:lang w:eastAsia="fr-FR"/>
        </w:rPr>
        <w:t>لسان القرآن ليس مجرد اللغة العربية بقواعدها النحوية والصرفية التي نعرفها اليوم. إنه أعمق وأشمل من ذلك. إنه اللغة العربية الفطرية السليقة التي نزل بها الوحي، والتي كان يتكلم بها النبي صلى الله عليه وسلم وأصحابه. إنه اللغة التي تحمل في طياتها روح القرآن، وتعبر عن مقاصده وغاياته</w:t>
      </w:r>
      <w:r w:rsidRPr="00E46AD2">
        <w:rPr>
          <w:lang w:eastAsia="fr-FR"/>
        </w:rPr>
        <w:t>.</w:t>
      </w:r>
    </w:p>
    <w:p w14:paraId="2DFAA6E4" w14:textId="77777777" w:rsidR="001A796C" w:rsidRPr="00E46AD2" w:rsidRDefault="001A796C" w:rsidP="001A721D">
      <w:pPr>
        <w:rPr>
          <w:lang w:eastAsia="fr-FR"/>
        </w:rPr>
      </w:pPr>
      <w:r w:rsidRPr="00E46AD2">
        <w:rPr>
          <w:rtl/>
          <w:lang w:eastAsia="fr-FR"/>
        </w:rPr>
        <w:t>لفهم لسان القرآن، يجب أن</w:t>
      </w:r>
      <w:r w:rsidRPr="00E46AD2">
        <w:rPr>
          <w:lang w:eastAsia="fr-FR"/>
        </w:rPr>
        <w:t>:</w:t>
      </w:r>
    </w:p>
    <w:p w14:paraId="03E1396C" w14:textId="222DE6AC" w:rsidR="001A796C" w:rsidRPr="00E46AD2" w:rsidRDefault="001A796C" w:rsidP="009A6CA1">
      <w:pPr>
        <w:pStyle w:val="a9"/>
        <w:numPr>
          <w:ilvl w:val="0"/>
          <w:numId w:val="393"/>
        </w:numPr>
        <w:rPr>
          <w:lang w:eastAsia="fr-FR"/>
        </w:rPr>
      </w:pPr>
      <w:r w:rsidRPr="001A721D">
        <w:rPr>
          <w:b/>
          <w:bCs/>
          <w:rtl/>
          <w:lang w:eastAsia="fr-FR"/>
        </w:rPr>
        <w:t>نعود إلى المخطوطات الأصلية</w:t>
      </w:r>
      <w:r w:rsidRPr="001A721D">
        <w:rPr>
          <w:b/>
          <w:bCs/>
          <w:lang w:eastAsia="fr-FR"/>
        </w:rPr>
        <w:t>:</w:t>
      </w:r>
      <w:r w:rsidRPr="00E46AD2">
        <w:rPr>
          <w:lang w:eastAsia="fr-FR"/>
        </w:rPr>
        <w:t xml:space="preserve"> </w:t>
      </w:r>
      <w:r w:rsidRPr="00E46AD2">
        <w:rPr>
          <w:rtl/>
          <w:lang w:eastAsia="fr-FR"/>
        </w:rPr>
        <w:t xml:space="preserve">المخطوطات القرآنية الأقدم </w:t>
      </w:r>
      <w:r w:rsidR="0064321B">
        <w:rPr>
          <w:rtl/>
          <w:lang w:eastAsia="fr-FR"/>
        </w:rPr>
        <w:t>"</w:t>
      </w:r>
      <w:r w:rsidRPr="00E46AD2">
        <w:rPr>
          <w:rtl/>
          <w:lang w:eastAsia="fr-FR"/>
        </w:rPr>
        <w:t>الرسم العثماني</w:t>
      </w:r>
      <w:r w:rsidR="0064321B">
        <w:rPr>
          <w:rtl/>
          <w:lang w:eastAsia="fr-FR"/>
        </w:rPr>
        <w:t>"</w:t>
      </w:r>
      <w:r w:rsidRPr="00E46AD2">
        <w:rPr>
          <w:rtl/>
          <w:lang w:eastAsia="fr-FR"/>
        </w:rPr>
        <w:t xml:space="preserve"> تقدم لنا الرسم الأصلي للكلمات، قبل أن تُضاف إليها علامات التشكيل والنقاط والترقيم، التي قد تكون غيرت المعنى أو أوهمت بمعنى غير مقصود</w:t>
      </w:r>
      <w:r w:rsidRPr="00E46AD2">
        <w:rPr>
          <w:lang w:eastAsia="fr-FR"/>
        </w:rPr>
        <w:t>.</w:t>
      </w:r>
    </w:p>
    <w:p w14:paraId="7264875F" w14:textId="77777777" w:rsidR="001A796C" w:rsidRPr="00E46AD2" w:rsidRDefault="001A796C" w:rsidP="009A6CA1">
      <w:pPr>
        <w:pStyle w:val="a9"/>
        <w:numPr>
          <w:ilvl w:val="0"/>
          <w:numId w:val="393"/>
        </w:numPr>
        <w:rPr>
          <w:lang w:eastAsia="fr-FR"/>
        </w:rPr>
      </w:pPr>
      <w:r w:rsidRPr="001A721D">
        <w:rPr>
          <w:b/>
          <w:bCs/>
          <w:rtl/>
          <w:lang w:eastAsia="fr-FR"/>
        </w:rPr>
        <w:t>نتدبر القرآن</w:t>
      </w:r>
      <w:r w:rsidRPr="001A721D">
        <w:rPr>
          <w:b/>
          <w:bCs/>
          <w:lang w:eastAsia="fr-FR"/>
        </w:rPr>
        <w:t>:</w:t>
      </w:r>
      <w:r w:rsidRPr="00E46AD2">
        <w:rPr>
          <w:lang w:eastAsia="fr-FR"/>
        </w:rPr>
        <w:t xml:space="preserve"> </w:t>
      </w:r>
      <w:r w:rsidRPr="00E46AD2">
        <w:rPr>
          <w:rtl/>
          <w:lang w:eastAsia="fr-FR"/>
        </w:rPr>
        <w:t>التدبر العميق والتفكر الواعي في آيات القرآن هو الذي يكشف لنا عن أسرار لسان القرآن، وعن دلالات كلماته وتراكيبه</w:t>
      </w:r>
      <w:r w:rsidRPr="00E46AD2">
        <w:rPr>
          <w:lang w:eastAsia="fr-FR"/>
        </w:rPr>
        <w:t>.</w:t>
      </w:r>
    </w:p>
    <w:p w14:paraId="15AA4EFC" w14:textId="77777777" w:rsidR="001A796C" w:rsidRPr="00E46AD2" w:rsidRDefault="001A796C" w:rsidP="009A6CA1">
      <w:pPr>
        <w:pStyle w:val="a9"/>
        <w:numPr>
          <w:ilvl w:val="0"/>
          <w:numId w:val="393"/>
        </w:numPr>
        <w:rPr>
          <w:lang w:eastAsia="fr-FR"/>
        </w:rPr>
      </w:pPr>
      <w:r w:rsidRPr="001A721D">
        <w:rPr>
          <w:b/>
          <w:bCs/>
          <w:rtl/>
          <w:lang w:eastAsia="fr-FR"/>
        </w:rPr>
        <w:t>نستنبط قواعد اللسان</w:t>
      </w:r>
      <w:r w:rsidRPr="001A721D">
        <w:rPr>
          <w:b/>
          <w:bCs/>
          <w:lang w:eastAsia="fr-FR"/>
        </w:rPr>
        <w:t>:</w:t>
      </w:r>
      <w:r w:rsidRPr="00E46AD2">
        <w:rPr>
          <w:lang w:eastAsia="fr-FR"/>
        </w:rPr>
        <w:t xml:space="preserve"> </w:t>
      </w:r>
      <w:r w:rsidRPr="00E46AD2">
        <w:rPr>
          <w:rtl/>
          <w:lang w:eastAsia="fr-FR"/>
        </w:rPr>
        <w:t>من خلال التدبر في القرآن، ومن خلال دراسة الشعر الجاهلي وكلام العرب الفصحاء، يمكننا أن نستنبط قواعد هذا اللسان العربي المبين</w:t>
      </w:r>
      <w:r w:rsidRPr="00E46AD2">
        <w:rPr>
          <w:lang w:eastAsia="fr-FR"/>
        </w:rPr>
        <w:t>.</w:t>
      </w:r>
    </w:p>
    <w:p w14:paraId="41A4DC9C" w14:textId="77777777" w:rsidR="001A796C" w:rsidRPr="00E46AD2" w:rsidRDefault="001A796C" w:rsidP="001A721D">
      <w:pPr>
        <w:rPr>
          <w:lang w:eastAsia="fr-FR"/>
        </w:rPr>
      </w:pPr>
      <w:r w:rsidRPr="00E46AD2">
        <w:rPr>
          <w:rtl/>
          <w:lang w:eastAsia="fr-FR"/>
        </w:rPr>
        <w:t>ثانيًا: الأحاديث النبوية: بين القبول والرد</w:t>
      </w:r>
      <w:r w:rsidRPr="00E46AD2">
        <w:rPr>
          <w:lang w:eastAsia="fr-FR"/>
        </w:rPr>
        <w:t>:</w:t>
      </w:r>
    </w:p>
    <w:p w14:paraId="6CB015F3" w14:textId="705AF096" w:rsidR="001A796C" w:rsidRPr="00E46AD2" w:rsidRDefault="001A796C" w:rsidP="001A721D">
      <w:pPr>
        <w:rPr>
          <w:lang w:eastAsia="fr-FR"/>
        </w:rPr>
      </w:pPr>
      <w:r w:rsidRPr="00E46AD2">
        <w:rPr>
          <w:rtl/>
          <w:lang w:eastAsia="fr-FR"/>
        </w:rPr>
        <w:t xml:space="preserve">الأحاديث النبوية هي أقوال وأفعال وتقريرات النبي صلى الله عليه وسلم. وهي مصدر مهم جدًا لفهم الإسلام وتطبيقه. ولكن، ليست كل الأحاديث المنسوبة إلى النبي صلى الله عليه وسلم صحيحة. فهناك أحاديث موضوعة </w:t>
      </w:r>
      <w:r w:rsidR="0064321B">
        <w:rPr>
          <w:rtl/>
          <w:lang w:eastAsia="fr-FR"/>
        </w:rPr>
        <w:t>"</w:t>
      </w:r>
      <w:r w:rsidRPr="00E46AD2">
        <w:rPr>
          <w:rtl/>
          <w:lang w:eastAsia="fr-FR"/>
        </w:rPr>
        <w:t>مكذوبة</w:t>
      </w:r>
      <w:r w:rsidR="0064321B">
        <w:rPr>
          <w:rtl/>
          <w:lang w:eastAsia="fr-FR"/>
        </w:rPr>
        <w:t>"</w:t>
      </w:r>
      <w:r w:rsidRPr="00E46AD2">
        <w:rPr>
          <w:rtl/>
          <w:lang w:eastAsia="fr-FR"/>
        </w:rPr>
        <w:t xml:space="preserve">، وهناك أحاديث ضعيفة </w:t>
      </w:r>
      <w:r w:rsidR="0064321B">
        <w:rPr>
          <w:rtl/>
          <w:lang w:eastAsia="fr-FR"/>
        </w:rPr>
        <w:t>"</w:t>
      </w:r>
      <w:r w:rsidRPr="00E46AD2">
        <w:rPr>
          <w:rtl/>
          <w:lang w:eastAsia="fr-FR"/>
        </w:rPr>
        <w:t>لا يثبت سندها</w:t>
      </w:r>
      <w:r w:rsidR="0064321B">
        <w:rPr>
          <w:rtl/>
          <w:lang w:eastAsia="fr-FR"/>
        </w:rPr>
        <w:t>"</w:t>
      </w:r>
      <w:r w:rsidRPr="00E46AD2">
        <w:rPr>
          <w:lang w:eastAsia="fr-FR"/>
        </w:rPr>
        <w:t>.</w:t>
      </w:r>
    </w:p>
    <w:p w14:paraId="3A46FDD8" w14:textId="77777777" w:rsidR="001A796C" w:rsidRPr="00E46AD2" w:rsidRDefault="001A796C" w:rsidP="001A721D">
      <w:pPr>
        <w:rPr>
          <w:lang w:eastAsia="fr-FR"/>
        </w:rPr>
      </w:pPr>
      <w:r w:rsidRPr="00E46AD2">
        <w:rPr>
          <w:rtl/>
          <w:lang w:eastAsia="fr-FR"/>
        </w:rPr>
        <w:t>لذلك، يجب أن نتعامل مع الأحاديث بحذر ونقد، وأن نميز بين الصحيح والضعيف</w:t>
      </w:r>
      <w:r w:rsidRPr="00E46AD2">
        <w:rPr>
          <w:lang w:eastAsia="fr-FR"/>
        </w:rPr>
        <w:t>.</w:t>
      </w:r>
    </w:p>
    <w:p w14:paraId="508516F8" w14:textId="77777777" w:rsidR="001A796C" w:rsidRPr="00E46AD2" w:rsidRDefault="001A796C" w:rsidP="001A721D">
      <w:pPr>
        <w:rPr>
          <w:lang w:eastAsia="fr-FR"/>
        </w:rPr>
      </w:pPr>
      <w:r w:rsidRPr="00E46AD2">
        <w:rPr>
          <w:rtl/>
          <w:lang w:eastAsia="fr-FR"/>
        </w:rPr>
        <w:t>ثالثًا: لسان القرآن: معيار لغربلة الأحاديث</w:t>
      </w:r>
      <w:r w:rsidRPr="00E46AD2">
        <w:rPr>
          <w:lang w:eastAsia="fr-FR"/>
        </w:rPr>
        <w:t>:</w:t>
      </w:r>
    </w:p>
    <w:p w14:paraId="1CCEF738" w14:textId="77777777" w:rsidR="001A796C" w:rsidRPr="00E46AD2" w:rsidRDefault="001A796C" w:rsidP="001A721D">
      <w:pPr>
        <w:rPr>
          <w:lang w:eastAsia="fr-FR"/>
        </w:rPr>
      </w:pPr>
      <w:r w:rsidRPr="00E46AD2">
        <w:rPr>
          <w:rtl/>
          <w:lang w:eastAsia="fr-FR"/>
        </w:rPr>
        <w:t>إذا كان القرآن الكريم قد نزل بلسان عربي مبين، وإذا كان النبي صلى الله عليه وسلم هو أفصح العرب، وهو الذي علمه الله فهم القرآن، فإن الأحاديث النبوية الصحيحة يجب أن تكون متناغمة مع هذا اللسان القرآني</w:t>
      </w:r>
      <w:r w:rsidRPr="00E46AD2">
        <w:rPr>
          <w:lang w:eastAsia="fr-FR"/>
        </w:rPr>
        <w:t>.</w:t>
      </w:r>
    </w:p>
    <w:p w14:paraId="4AEEF1FD" w14:textId="77777777" w:rsidR="001A796C" w:rsidRPr="00E46AD2" w:rsidRDefault="001A796C" w:rsidP="001A721D">
      <w:pPr>
        <w:rPr>
          <w:lang w:eastAsia="fr-FR"/>
        </w:rPr>
      </w:pPr>
      <w:r w:rsidRPr="00E46AD2">
        <w:rPr>
          <w:rtl/>
          <w:lang w:eastAsia="fr-FR"/>
        </w:rPr>
        <w:t>وبالتالي، يمكننا أن نستخدم لسان القرآن كمعيار لغربلة الأحاديث</w:t>
      </w:r>
      <w:r w:rsidRPr="00E46AD2">
        <w:rPr>
          <w:lang w:eastAsia="fr-FR"/>
        </w:rPr>
        <w:t>:</w:t>
      </w:r>
    </w:p>
    <w:p w14:paraId="4BC65E29" w14:textId="77777777" w:rsidR="001A796C" w:rsidRPr="00E46AD2" w:rsidRDefault="001A796C" w:rsidP="009A6CA1">
      <w:pPr>
        <w:pStyle w:val="a9"/>
        <w:numPr>
          <w:ilvl w:val="0"/>
          <w:numId w:val="394"/>
        </w:numPr>
        <w:rPr>
          <w:lang w:eastAsia="fr-FR"/>
        </w:rPr>
      </w:pPr>
      <w:r w:rsidRPr="001A721D">
        <w:rPr>
          <w:b/>
          <w:bCs/>
          <w:rtl/>
          <w:lang w:eastAsia="fr-FR"/>
        </w:rPr>
        <w:t>الموافقة للقرآن</w:t>
      </w:r>
      <w:r w:rsidRPr="001A721D">
        <w:rPr>
          <w:b/>
          <w:bCs/>
          <w:lang w:eastAsia="fr-FR"/>
        </w:rPr>
        <w:t>:</w:t>
      </w:r>
      <w:r w:rsidRPr="00E46AD2">
        <w:rPr>
          <w:lang w:eastAsia="fr-FR"/>
        </w:rPr>
        <w:t xml:space="preserve"> </w:t>
      </w:r>
      <w:r w:rsidRPr="00E46AD2">
        <w:rPr>
          <w:rtl/>
          <w:lang w:eastAsia="fr-FR"/>
        </w:rPr>
        <w:t>الحديث الصحيح لا يتعارض مع آية قرآنية صريحة الدلالة، قطعية الثبوت. بل يجب أن يكون متفقًا مع روح القرآن ومقاصده</w:t>
      </w:r>
      <w:r w:rsidRPr="00E46AD2">
        <w:rPr>
          <w:lang w:eastAsia="fr-FR"/>
        </w:rPr>
        <w:t>.</w:t>
      </w:r>
    </w:p>
    <w:p w14:paraId="14173047" w14:textId="77777777" w:rsidR="001A796C" w:rsidRPr="00E46AD2" w:rsidRDefault="001A796C" w:rsidP="009A6CA1">
      <w:pPr>
        <w:pStyle w:val="a9"/>
        <w:numPr>
          <w:ilvl w:val="0"/>
          <w:numId w:val="394"/>
        </w:numPr>
        <w:rPr>
          <w:lang w:eastAsia="fr-FR"/>
        </w:rPr>
      </w:pPr>
      <w:r w:rsidRPr="001A721D">
        <w:rPr>
          <w:b/>
          <w:bCs/>
          <w:rtl/>
          <w:lang w:eastAsia="fr-FR"/>
        </w:rPr>
        <w:t>التناغم اللغوي</w:t>
      </w:r>
      <w:r w:rsidRPr="001A721D">
        <w:rPr>
          <w:b/>
          <w:bCs/>
          <w:lang w:eastAsia="fr-FR"/>
        </w:rPr>
        <w:t>:</w:t>
      </w:r>
      <w:r w:rsidRPr="00E46AD2">
        <w:rPr>
          <w:lang w:eastAsia="fr-FR"/>
        </w:rPr>
        <w:t xml:space="preserve"> </w:t>
      </w:r>
      <w:r w:rsidRPr="00E46AD2">
        <w:rPr>
          <w:rtl/>
          <w:lang w:eastAsia="fr-FR"/>
        </w:rPr>
        <w:t>الحديث الصحيح يجب أن يكون متناغمًا مع لسان القرآن في كلماته وتراكيبه وأساليبه. إذا ورد في حديث لفظ أو تركيب لغوي يخالف لسان القرآن، فإن هذا يثير الشك في صحة الحديث</w:t>
      </w:r>
      <w:r w:rsidRPr="00E46AD2">
        <w:rPr>
          <w:lang w:eastAsia="fr-FR"/>
        </w:rPr>
        <w:t>.</w:t>
      </w:r>
    </w:p>
    <w:p w14:paraId="58A3BE0D" w14:textId="2184710A" w:rsidR="001A796C" w:rsidRPr="00E46AD2" w:rsidRDefault="001A796C" w:rsidP="009A6CA1">
      <w:pPr>
        <w:pStyle w:val="a9"/>
        <w:numPr>
          <w:ilvl w:val="0"/>
          <w:numId w:val="394"/>
        </w:numPr>
        <w:rPr>
          <w:lang w:eastAsia="fr-FR"/>
        </w:rPr>
      </w:pPr>
      <w:r w:rsidRPr="001A721D">
        <w:rPr>
          <w:b/>
          <w:bCs/>
          <w:rtl/>
          <w:lang w:eastAsia="fr-FR"/>
        </w:rPr>
        <w:t>الاتساق مع مقاصد الشريعة</w:t>
      </w:r>
      <w:r w:rsidRPr="001A721D">
        <w:rPr>
          <w:b/>
          <w:bCs/>
          <w:lang w:eastAsia="fr-FR"/>
        </w:rPr>
        <w:t>:</w:t>
      </w:r>
      <w:r w:rsidRPr="00E46AD2">
        <w:rPr>
          <w:lang w:eastAsia="fr-FR"/>
        </w:rPr>
        <w:t xml:space="preserve"> </w:t>
      </w:r>
      <w:r w:rsidRPr="00E46AD2">
        <w:rPr>
          <w:rtl/>
          <w:lang w:eastAsia="fr-FR"/>
        </w:rPr>
        <w:t xml:space="preserve">الحديث الصحيح يجب أن يكون متسقًا مع مقاصد الشريعة الإسلامية العامة، مثل حفظ الضروريات الخمس </w:t>
      </w:r>
      <w:r w:rsidR="0064321B">
        <w:rPr>
          <w:rtl/>
          <w:lang w:eastAsia="fr-FR"/>
        </w:rPr>
        <w:t>"</w:t>
      </w:r>
      <w:r w:rsidRPr="00E46AD2">
        <w:rPr>
          <w:rtl/>
          <w:lang w:eastAsia="fr-FR"/>
        </w:rPr>
        <w:t>الدين، والنفس، والعقل، والنسل، والمال</w:t>
      </w:r>
      <w:r w:rsidR="0064321B">
        <w:rPr>
          <w:rtl/>
          <w:lang w:eastAsia="fr-FR"/>
        </w:rPr>
        <w:t>"</w:t>
      </w:r>
      <w:r w:rsidRPr="00E46AD2">
        <w:rPr>
          <w:rtl/>
          <w:lang w:eastAsia="fr-FR"/>
        </w:rPr>
        <w:t>، وتحقيق العدل والمساواة والرحمة</w:t>
      </w:r>
      <w:r w:rsidRPr="00E46AD2">
        <w:rPr>
          <w:lang w:eastAsia="fr-FR"/>
        </w:rPr>
        <w:t>.</w:t>
      </w:r>
    </w:p>
    <w:p w14:paraId="1CBEE3A6" w14:textId="77777777" w:rsidR="001A796C" w:rsidRPr="00E46AD2" w:rsidRDefault="001A796C" w:rsidP="009A6CA1">
      <w:pPr>
        <w:pStyle w:val="a9"/>
        <w:numPr>
          <w:ilvl w:val="0"/>
          <w:numId w:val="394"/>
        </w:numPr>
        <w:rPr>
          <w:lang w:eastAsia="fr-FR"/>
        </w:rPr>
      </w:pPr>
      <w:r w:rsidRPr="001A721D">
        <w:rPr>
          <w:b/>
          <w:bCs/>
          <w:rtl/>
          <w:lang w:eastAsia="fr-FR"/>
        </w:rPr>
        <w:t>السلامة من الخرافات والأباطيل</w:t>
      </w:r>
      <w:r w:rsidRPr="001A721D">
        <w:rPr>
          <w:b/>
          <w:bCs/>
          <w:lang w:eastAsia="fr-FR"/>
        </w:rPr>
        <w:t>:</w:t>
      </w:r>
      <w:r w:rsidRPr="00E46AD2">
        <w:rPr>
          <w:lang w:eastAsia="fr-FR"/>
        </w:rPr>
        <w:t xml:space="preserve"> </w:t>
      </w:r>
      <w:r w:rsidRPr="00E46AD2">
        <w:rPr>
          <w:rtl/>
          <w:lang w:eastAsia="fr-FR"/>
        </w:rPr>
        <w:t>الحديث الصحيح يجب أن يكون خاليًا من الخرافات والأباطيل التي لا يقبلها العقل السليم ولا الشرع القويم</w:t>
      </w:r>
      <w:r w:rsidRPr="00E46AD2">
        <w:rPr>
          <w:lang w:eastAsia="fr-FR"/>
        </w:rPr>
        <w:t>.</w:t>
      </w:r>
    </w:p>
    <w:p w14:paraId="6230127F" w14:textId="77777777" w:rsidR="001A796C" w:rsidRPr="00E46AD2" w:rsidRDefault="001A796C" w:rsidP="009A6CA1">
      <w:pPr>
        <w:pStyle w:val="a9"/>
        <w:numPr>
          <w:ilvl w:val="0"/>
          <w:numId w:val="394"/>
        </w:numPr>
        <w:rPr>
          <w:lang w:eastAsia="fr-FR"/>
        </w:rPr>
      </w:pPr>
      <w:r w:rsidRPr="001A721D">
        <w:rPr>
          <w:b/>
          <w:bCs/>
          <w:rtl/>
          <w:lang w:eastAsia="fr-FR"/>
        </w:rPr>
        <w:t>عدم التعارض مع سنن الله</w:t>
      </w:r>
      <w:r w:rsidRPr="00E46AD2">
        <w:rPr>
          <w:lang w:eastAsia="fr-FR"/>
        </w:rPr>
        <w:t xml:space="preserve">: </w:t>
      </w:r>
      <w:r w:rsidRPr="00E46AD2">
        <w:rPr>
          <w:rtl/>
          <w:lang w:eastAsia="fr-FR"/>
        </w:rPr>
        <w:t>يجب ان يكون الحديث منسجما مع سنن الله</w:t>
      </w:r>
    </w:p>
    <w:p w14:paraId="69427F01" w14:textId="77777777" w:rsidR="001A796C" w:rsidRPr="00E46AD2" w:rsidRDefault="001A796C" w:rsidP="001A721D">
      <w:pPr>
        <w:rPr>
          <w:lang w:eastAsia="fr-FR"/>
        </w:rPr>
      </w:pPr>
      <w:r w:rsidRPr="00E46AD2">
        <w:rPr>
          <w:rtl/>
          <w:lang w:eastAsia="fr-FR"/>
        </w:rPr>
        <w:t>رابعًا: أمثلة تطبيقية</w:t>
      </w:r>
      <w:r w:rsidRPr="00E46AD2">
        <w:rPr>
          <w:lang w:eastAsia="fr-FR"/>
        </w:rPr>
        <w:t>:</w:t>
      </w:r>
    </w:p>
    <w:p w14:paraId="370F46A5" w14:textId="77777777" w:rsidR="001A796C" w:rsidRPr="00E46AD2" w:rsidRDefault="001A796C" w:rsidP="009A6CA1">
      <w:pPr>
        <w:pStyle w:val="a9"/>
        <w:numPr>
          <w:ilvl w:val="0"/>
          <w:numId w:val="395"/>
        </w:numPr>
        <w:rPr>
          <w:lang w:eastAsia="fr-FR"/>
        </w:rPr>
      </w:pPr>
      <w:r w:rsidRPr="001A721D">
        <w:rPr>
          <w:b/>
          <w:bCs/>
          <w:rtl/>
          <w:lang w:eastAsia="fr-FR"/>
        </w:rPr>
        <w:t>حديث "كل بدعة ضلالة</w:t>
      </w:r>
      <w:r w:rsidRPr="001A721D">
        <w:rPr>
          <w:b/>
          <w:bCs/>
          <w:lang w:eastAsia="fr-FR"/>
        </w:rPr>
        <w:t>":</w:t>
      </w:r>
      <w:r w:rsidRPr="00E46AD2">
        <w:rPr>
          <w:lang w:eastAsia="fr-FR"/>
        </w:rPr>
        <w:t xml:space="preserve"> </w:t>
      </w:r>
      <w:r w:rsidRPr="00E46AD2">
        <w:rPr>
          <w:rtl/>
          <w:lang w:eastAsia="fr-FR"/>
        </w:rPr>
        <w:t>هذا الحديث قد يُفهم على أن كل ما لم يكن موجودًا في عهد النبي صلى الله عليه وسلم فهو ضلالة. ولكن، هذا الفهم يتعارض مع لسان القرآن الذي يدعو إلى الاجتهاد والتجديد</w:t>
      </w:r>
      <w:r w:rsidRPr="00E46AD2">
        <w:rPr>
          <w:lang w:eastAsia="fr-FR"/>
        </w:rPr>
        <w:t>.</w:t>
      </w:r>
    </w:p>
    <w:p w14:paraId="6015F664" w14:textId="77777777" w:rsidR="001A796C" w:rsidRPr="00E46AD2" w:rsidRDefault="001A796C" w:rsidP="009A6CA1">
      <w:pPr>
        <w:pStyle w:val="a9"/>
        <w:numPr>
          <w:ilvl w:val="0"/>
          <w:numId w:val="395"/>
        </w:numPr>
        <w:rPr>
          <w:lang w:eastAsia="fr-FR"/>
        </w:rPr>
      </w:pPr>
      <w:r w:rsidRPr="001A721D">
        <w:rPr>
          <w:b/>
          <w:bCs/>
          <w:rtl/>
          <w:lang w:eastAsia="fr-FR"/>
        </w:rPr>
        <w:t>حديث "لا وصية لوارث</w:t>
      </w:r>
      <w:r w:rsidRPr="001A721D">
        <w:rPr>
          <w:b/>
          <w:bCs/>
          <w:lang w:eastAsia="fr-FR"/>
        </w:rPr>
        <w:t>":</w:t>
      </w:r>
      <w:r w:rsidRPr="00E46AD2">
        <w:rPr>
          <w:lang w:eastAsia="fr-FR"/>
        </w:rPr>
        <w:t xml:space="preserve"> </w:t>
      </w:r>
      <w:r w:rsidRPr="00E46AD2">
        <w:rPr>
          <w:rtl/>
          <w:lang w:eastAsia="fr-FR"/>
        </w:rPr>
        <w:t>هذا الحديث قد يُفهم على أن الوصية لا تجوز لأي وارث. ولكن، هذا الفهم يتعارض مع مقاصد الشريعة في تحقيق العدل بين الورثة</w:t>
      </w:r>
      <w:r w:rsidRPr="00E46AD2">
        <w:rPr>
          <w:lang w:eastAsia="fr-FR"/>
        </w:rPr>
        <w:t>.</w:t>
      </w:r>
    </w:p>
    <w:p w14:paraId="459A3AFC" w14:textId="75711E98" w:rsidR="001A796C" w:rsidRPr="00E46AD2" w:rsidRDefault="001A796C" w:rsidP="009A6CA1">
      <w:pPr>
        <w:pStyle w:val="a9"/>
        <w:numPr>
          <w:ilvl w:val="0"/>
          <w:numId w:val="395"/>
        </w:numPr>
        <w:rPr>
          <w:lang w:eastAsia="fr-FR"/>
        </w:rPr>
      </w:pPr>
      <w:r w:rsidRPr="001A721D">
        <w:rPr>
          <w:b/>
          <w:bCs/>
          <w:rtl/>
          <w:lang w:eastAsia="fr-FR"/>
        </w:rPr>
        <w:t>الأحاديث التي تتحدث عن صفات الله الحسنى</w:t>
      </w:r>
      <w:r w:rsidRPr="001A721D">
        <w:rPr>
          <w:b/>
          <w:bCs/>
          <w:lang w:eastAsia="fr-FR"/>
        </w:rPr>
        <w:t>:</w:t>
      </w:r>
      <w:r w:rsidRPr="00E46AD2">
        <w:rPr>
          <w:lang w:eastAsia="fr-FR"/>
        </w:rPr>
        <w:t xml:space="preserve"> </w:t>
      </w:r>
      <w:r w:rsidRPr="00E46AD2">
        <w:rPr>
          <w:rtl/>
          <w:lang w:eastAsia="fr-FR"/>
        </w:rPr>
        <w:t xml:space="preserve">يجب أن نفهم هذه الأحاديث في ضوء قوله تعالى: {لَيْسَ كَمِثْلِهِ شَيْءٌ وَهُوَ السَّمِيعُ الْبَصِيرُ} </w:t>
      </w:r>
      <w:r w:rsidR="0064321B">
        <w:rPr>
          <w:rtl/>
          <w:lang w:eastAsia="fr-FR"/>
        </w:rPr>
        <w:t>"</w:t>
      </w:r>
      <w:r w:rsidRPr="00E46AD2">
        <w:rPr>
          <w:rtl/>
          <w:lang w:eastAsia="fr-FR"/>
        </w:rPr>
        <w:t>الشورى: 11</w:t>
      </w:r>
      <w:r w:rsidR="0064321B">
        <w:rPr>
          <w:rtl/>
          <w:lang w:eastAsia="fr-FR"/>
        </w:rPr>
        <w:t>"</w:t>
      </w:r>
      <w:r w:rsidRPr="00E46AD2">
        <w:rPr>
          <w:lang w:eastAsia="fr-FR"/>
        </w:rPr>
        <w:t>.</w:t>
      </w:r>
    </w:p>
    <w:p w14:paraId="48D5BB86" w14:textId="77777777" w:rsidR="001A796C" w:rsidRPr="00E46AD2" w:rsidRDefault="001A796C" w:rsidP="001A721D">
      <w:pPr>
        <w:rPr>
          <w:lang w:eastAsia="fr-FR"/>
        </w:rPr>
      </w:pPr>
      <w:r w:rsidRPr="00E46AD2">
        <w:rPr>
          <w:rtl/>
          <w:lang w:eastAsia="fr-FR"/>
        </w:rPr>
        <w:t>الخلاصة</w:t>
      </w:r>
      <w:r w:rsidRPr="00E46AD2">
        <w:rPr>
          <w:lang w:eastAsia="fr-FR"/>
        </w:rPr>
        <w:t>:</w:t>
      </w:r>
    </w:p>
    <w:p w14:paraId="4A87E5B0" w14:textId="77777777" w:rsidR="001A796C" w:rsidRPr="00E46AD2" w:rsidRDefault="001A796C" w:rsidP="001A721D">
      <w:pPr>
        <w:rPr>
          <w:lang w:eastAsia="fr-FR"/>
        </w:rPr>
      </w:pPr>
      <w:r w:rsidRPr="00E46AD2">
        <w:rPr>
          <w:rtl/>
          <w:lang w:eastAsia="fr-FR"/>
        </w:rPr>
        <w:t>لسان القرآن هو الميزان الحق الذي نزن به الأحاديث النبوية، ونميز به بين الصحيح والضعيف. يجب أن نعود إلى القرآن الكريم، وأن نتدبره، وأن نستنبط منه قواعد هذا اللسان، وأن نستخدم هذه القواعد في غربلة الأحاديث وفهمها. إن هذه المنهجية هي التي تضمن لنا فهمًا صحيحًا للإسلام، وتطبيقًا سليمًا لتعاليمه</w:t>
      </w:r>
      <w:r w:rsidRPr="00E46AD2">
        <w:rPr>
          <w:lang w:eastAsia="fr-FR"/>
        </w:rPr>
        <w:t>.</w:t>
      </w:r>
    </w:p>
    <w:p w14:paraId="5A835AE4" w14:textId="77777777" w:rsidR="001A796C" w:rsidRPr="00E46AD2" w:rsidRDefault="001A796C" w:rsidP="001A721D">
      <w:pPr>
        <w:rPr>
          <w:rtl/>
          <w:lang w:eastAsia="fr-FR"/>
        </w:rPr>
      </w:pPr>
      <w:r w:rsidRPr="00E46AD2">
        <w:rPr>
          <w:rtl/>
          <w:lang w:eastAsia="fr-FR"/>
        </w:rPr>
        <w:t>دعوة إلى العمل</w:t>
      </w:r>
      <w:r w:rsidRPr="00E46AD2">
        <w:rPr>
          <w:lang w:eastAsia="fr-FR"/>
        </w:rPr>
        <w:t>:</w:t>
      </w:r>
    </w:p>
    <w:p w14:paraId="7C42C161" w14:textId="77777777" w:rsidR="001A796C" w:rsidRPr="00E46AD2" w:rsidRDefault="001A796C" w:rsidP="001A721D">
      <w:pPr>
        <w:rPr>
          <w:lang w:eastAsia="fr-FR"/>
        </w:rPr>
      </w:pPr>
      <w:r w:rsidRPr="00E46AD2">
        <w:rPr>
          <w:rtl/>
          <w:lang w:eastAsia="fr-FR"/>
        </w:rPr>
        <w:t>هل أنت مستعد لاستخدام لسان القرآن كمعيار لتقييم الأحاديث؟ هل أنت مستعد للبحث عن الحق، والدفاع عنه، ونشره بين الناس؟</w:t>
      </w:r>
    </w:p>
    <w:p w14:paraId="665BA240" w14:textId="77777777" w:rsidR="006F2375" w:rsidRPr="00E46AD2" w:rsidRDefault="006F2375" w:rsidP="008A0417">
      <w:pPr>
        <w:pStyle w:val="1"/>
      </w:pPr>
      <w:bookmarkStart w:id="108" w:name="_Toc192269167"/>
      <w:bookmarkStart w:id="109" w:name="_Toc199407079"/>
      <w:r w:rsidRPr="00E46AD2">
        <w:rPr>
          <w:rtl/>
        </w:rPr>
        <w:t>التدبر في كلمة "الشفاعة" في القرآن الكريم: رحمة مقيدة بإذن الله</w:t>
      </w:r>
      <w:bookmarkEnd w:id="108"/>
      <w:bookmarkEnd w:id="109"/>
    </w:p>
    <w:p w14:paraId="646C59B3" w14:textId="77777777" w:rsidR="006F2375" w:rsidRPr="00E46AD2" w:rsidRDefault="006F2375" w:rsidP="001A721D">
      <w:pPr>
        <w:rPr>
          <w:lang w:eastAsia="fr-FR"/>
        </w:rPr>
      </w:pPr>
      <w:r w:rsidRPr="00E46AD2">
        <w:rPr>
          <w:rtl/>
          <w:lang w:val="fr-FR" w:eastAsia="fr-FR"/>
        </w:rPr>
        <w:t>مقدمة</w:t>
      </w:r>
      <w:r w:rsidRPr="00E46AD2">
        <w:rPr>
          <w:lang w:eastAsia="fr-FR"/>
        </w:rPr>
        <w:t>:</w:t>
      </w:r>
    </w:p>
    <w:p w14:paraId="2BBA09CF" w14:textId="77777777" w:rsidR="006F2375" w:rsidRPr="00E46AD2" w:rsidRDefault="006F2375" w:rsidP="001A721D">
      <w:pPr>
        <w:rPr>
          <w:lang w:eastAsia="fr-FR"/>
        </w:rPr>
      </w:pPr>
      <w:r w:rsidRPr="00E46AD2">
        <w:rPr>
          <w:rtl/>
          <w:lang w:val="fr-FR" w:eastAsia="fr-FR"/>
        </w:rPr>
        <w:t>كلمة "الشفاعة" من الكلمات المفتاحية في القرآن الكريم، والتي تحمل دلالات عميقة تتعلق برحمة الله وعدله، وعلاقة العباد بربهم في الدنيا والآخرة. تثير هذه الكلمة جدلًا واسعًا، خاصة بين من ينكرون شفاعة النبي ﷺ وبين من يؤمنون بها. فما هو الموقف القرآني من الشفاعة؟ وما هي الضوابط التي وضعها القرآن لهذه المسألة؟</w:t>
      </w:r>
    </w:p>
    <w:p w14:paraId="1B17259D" w14:textId="77777777" w:rsidR="006F2375" w:rsidRPr="00E46AD2" w:rsidRDefault="006F2375" w:rsidP="001A721D">
      <w:pPr>
        <w:rPr>
          <w:lang w:eastAsia="fr-FR"/>
        </w:rPr>
      </w:pPr>
      <w:r w:rsidRPr="00E46AD2">
        <w:rPr>
          <w:rtl/>
          <w:lang w:val="fr-FR" w:eastAsia="fr-FR"/>
        </w:rPr>
        <w:t>الشفاعة في اللغة والاصطلاح</w:t>
      </w:r>
      <w:r w:rsidRPr="00E46AD2">
        <w:rPr>
          <w:lang w:eastAsia="fr-FR"/>
        </w:rPr>
        <w:t>:</w:t>
      </w:r>
    </w:p>
    <w:p w14:paraId="620AC296" w14:textId="77777777" w:rsidR="006F2375" w:rsidRPr="00E46AD2" w:rsidRDefault="006F2375" w:rsidP="009A6CA1">
      <w:pPr>
        <w:pStyle w:val="a9"/>
        <w:numPr>
          <w:ilvl w:val="0"/>
          <w:numId w:val="89"/>
        </w:numPr>
        <w:rPr>
          <w:lang w:eastAsia="fr-FR"/>
        </w:rPr>
      </w:pPr>
      <w:r w:rsidRPr="001A721D">
        <w:rPr>
          <w:b/>
          <w:bCs/>
          <w:rtl/>
          <w:lang w:val="fr-FR" w:eastAsia="fr-FR"/>
        </w:rPr>
        <w:t>لغة</w:t>
      </w:r>
      <w:r w:rsidRPr="001A721D">
        <w:rPr>
          <w:b/>
          <w:bCs/>
          <w:lang w:eastAsia="fr-FR"/>
        </w:rPr>
        <w:t>:</w:t>
      </w:r>
      <w:r w:rsidRPr="00E46AD2">
        <w:rPr>
          <w:lang w:eastAsia="fr-FR"/>
        </w:rPr>
        <w:t xml:space="preserve"> </w:t>
      </w:r>
      <w:r w:rsidRPr="001A721D">
        <w:rPr>
          <w:rtl/>
          <w:lang w:val="fr-FR" w:eastAsia="fr-FR"/>
        </w:rPr>
        <w:t>الشفاعة من "شفع"، والشفْعُ: ضمُّ الشيء إلى مثله. يقال: شَفَعْتُ الشيءَ شَفْعاً: إذا ضممتَه إلى فَرْدٍ كان قبله</w:t>
      </w:r>
      <w:r w:rsidRPr="00E46AD2">
        <w:rPr>
          <w:lang w:eastAsia="fr-FR"/>
        </w:rPr>
        <w:t>.</w:t>
      </w:r>
    </w:p>
    <w:p w14:paraId="51D7EA6E" w14:textId="77777777" w:rsidR="006F2375" w:rsidRPr="00E46AD2" w:rsidRDefault="006F2375" w:rsidP="009A6CA1">
      <w:pPr>
        <w:pStyle w:val="a9"/>
        <w:numPr>
          <w:ilvl w:val="0"/>
          <w:numId w:val="89"/>
        </w:numPr>
        <w:rPr>
          <w:lang w:eastAsia="fr-FR"/>
        </w:rPr>
      </w:pPr>
      <w:r w:rsidRPr="001A721D">
        <w:rPr>
          <w:b/>
          <w:bCs/>
          <w:rtl/>
          <w:lang w:val="fr-FR" w:eastAsia="fr-FR"/>
        </w:rPr>
        <w:t>اصطلاحًا</w:t>
      </w:r>
      <w:r w:rsidRPr="001A721D">
        <w:rPr>
          <w:b/>
          <w:bCs/>
          <w:lang w:eastAsia="fr-FR"/>
        </w:rPr>
        <w:t>:</w:t>
      </w:r>
      <w:r w:rsidRPr="00E46AD2">
        <w:rPr>
          <w:lang w:eastAsia="fr-FR"/>
        </w:rPr>
        <w:t xml:space="preserve"> </w:t>
      </w:r>
      <w:r w:rsidRPr="001A721D">
        <w:rPr>
          <w:rtl/>
          <w:lang w:val="fr-FR" w:eastAsia="fr-FR"/>
        </w:rPr>
        <w:t>التوسط للغير بجلب منفعة أو دفع مضرة. وفي سياق الآخرة، هي سؤال الله تعالى أن يتجاوز عن ذنوب عباده</w:t>
      </w:r>
      <w:r w:rsidRPr="00E46AD2">
        <w:rPr>
          <w:lang w:eastAsia="fr-FR"/>
        </w:rPr>
        <w:t>.</w:t>
      </w:r>
    </w:p>
    <w:p w14:paraId="6349540D" w14:textId="77777777" w:rsidR="006F2375" w:rsidRPr="00E46AD2" w:rsidRDefault="006F2375" w:rsidP="001A721D">
      <w:pPr>
        <w:rPr>
          <w:lang w:eastAsia="fr-FR"/>
        </w:rPr>
      </w:pPr>
      <w:r w:rsidRPr="00E46AD2">
        <w:rPr>
          <w:rtl/>
          <w:lang w:val="fr-FR" w:eastAsia="fr-FR"/>
        </w:rPr>
        <w:t>الشفاعة في القرآن: نظرة عامة</w:t>
      </w:r>
      <w:r w:rsidRPr="00E46AD2">
        <w:rPr>
          <w:lang w:eastAsia="fr-FR"/>
        </w:rPr>
        <w:t>:</w:t>
      </w:r>
    </w:p>
    <w:p w14:paraId="0F2A6B9D" w14:textId="77777777" w:rsidR="006F2375" w:rsidRPr="00E46AD2" w:rsidRDefault="006F2375" w:rsidP="001A721D">
      <w:pPr>
        <w:rPr>
          <w:lang w:eastAsia="fr-FR"/>
        </w:rPr>
      </w:pPr>
      <w:r w:rsidRPr="00E46AD2">
        <w:rPr>
          <w:rtl/>
          <w:lang w:val="fr-FR" w:eastAsia="fr-FR"/>
        </w:rPr>
        <w:t>عند تتبع كلمة "الشفاعة" ومشتقاتها في القرآن الكريم، نجد أن الآيات يمكن تصنيفها إلى ثلاثة أقسام رئيسية</w:t>
      </w:r>
      <w:r w:rsidRPr="00E46AD2">
        <w:rPr>
          <w:lang w:eastAsia="fr-FR"/>
        </w:rPr>
        <w:t>:</w:t>
      </w:r>
    </w:p>
    <w:p w14:paraId="696F274C" w14:textId="77777777" w:rsidR="006F2375" w:rsidRPr="00E46AD2" w:rsidRDefault="006F2375" w:rsidP="009A6CA1">
      <w:pPr>
        <w:pStyle w:val="a9"/>
        <w:numPr>
          <w:ilvl w:val="0"/>
          <w:numId w:val="90"/>
        </w:numPr>
        <w:rPr>
          <w:lang w:eastAsia="fr-FR"/>
        </w:rPr>
      </w:pPr>
      <w:r w:rsidRPr="001A721D">
        <w:rPr>
          <w:b/>
          <w:bCs/>
          <w:rtl/>
          <w:lang w:val="fr-FR" w:eastAsia="fr-FR"/>
        </w:rPr>
        <w:t>آيات تنفي الشفاعة</w:t>
      </w:r>
      <w:r w:rsidRPr="001A721D">
        <w:rPr>
          <w:b/>
          <w:bCs/>
          <w:lang w:eastAsia="fr-FR"/>
        </w:rPr>
        <w:t>:</w:t>
      </w:r>
      <w:r w:rsidRPr="00E46AD2">
        <w:rPr>
          <w:lang w:eastAsia="fr-FR"/>
        </w:rPr>
        <w:t xml:space="preserve"> </w:t>
      </w:r>
      <w:r w:rsidRPr="001A721D">
        <w:rPr>
          <w:rtl/>
          <w:lang w:val="fr-FR" w:eastAsia="fr-FR"/>
        </w:rPr>
        <w:t>هذه الآيات غالبًا ما تكون في سياق الحديث عن الكفار والمشركين، أو عن يوم القيامة حيث لا تنفع الشفاعة التي كانت تُطلب في الدنيا بغير إذن الله</w:t>
      </w:r>
      <w:r w:rsidRPr="00E46AD2">
        <w:rPr>
          <w:lang w:eastAsia="fr-FR"/>
        </w:rPr>
        <w:t>.</w:t>
      </w:r>
    </w:p>
    <w:p w14:paraId="68437077" w14:textId="77777777" w:rsidR="006F2375" w:rsidRPr="00E46AD2" w:rsidRDefault="006F2375" w:rsidP="009A6CA1">
      <w:pPr>
        <w:pStyle w:val="a9"/>
        <w:numPr>
          <w:ilvl w:val="0"/>
          <w:numId w:val="90"/>
        </w:numPr>
        <w:rPr>
          <w:lang w:eastAsia="fr-FR"/>
        </w:rPr>
      </w:pPr>
      <w:r w:rsidRPr="001A721D">
        <w:rPr>
          <w:b/>
          <w:bCs/>
          <w:rtl/>
          <w:lang w:val="fr-FR" w:eastAsia="fr-FR"/>
        </w:rPr>
        <w:t>آيات تثبت الشفاعة بإذن الله</w:t>
      </w:r>
      <w:r w:rsidRPr="001A721D">
        <w:rPr>
          <w:b/>
          <w:bCs/>
          <w:lang w:eastAsia="fr-FR"/>
        </w:rPr>
        <w:t>:</w:t>
      </w:r>
      <w:r w:rsidRPr="00E46AD2">
        <w:rPr>
          <w:lang w:eastAsia="fr-FR"/>
        </w:rPr>
        <w:t xml:space="preserve"> </w:t>
      </w:r>
      <w:r w:rsidRPr="001A721D">
        <w:rPr>
          <w:rtl/>
          <w:lang w:val="fr-FR" w:eastAsia="fr-FR"/>
        </w:rPr>
        <w:t>هذه الآيات تؤكد أن الشفاعة لا تكون إلا بمشيئة الله وإذنه</w:t>
      </w:r>
      <w:r w:rsidRPr="00E46AD2">
        <w:rPr>
          <w:lang w:eastAsia="fr-FR"/>
        </w:rPr>
        <w:t>.</w:t>
      </w:r>
    </w:p>
    <w:p w14:paraId="7E3E679C" w14:textId="77777777" w:rsidR="006F2375" w:rsidRPr="00E46AD2" w:rsidRDefault="006F2375" w:rsidP="009A6CA1">
      <w:pPr>
        <w:pStyle w:val="a9"/>
        <w:numPr>
          <w:ilvl w:val="0"/>
          <w:numId w:val="90"/>
        </w:numPr>
        <w:rPr>
          <w:lang w:eastAsia="fr-FR"/>
        </w:rPr>
      </w:pPr>
      <w:r w:rsidRPr="001A721D">
        <w:rPr>
          <w:b/>
          <w:bCs/>
          <w:rtl/>
          <w:lang w:val="fr-FR" w:eastAsia="fr-FR"/>
        </w:rPr>
        <w:t>آيات تثبت الشفاعة لمن ارتضاه الله</w:t>
      </w:r>
      <w:r w:rsidRPr="001A721D">
        <w:rPr>
          <w:b/>
          <w:bCs/>
          <w:lang w:eastAsia="fr-FR"/>
        </w:rPr>
        <w:t>:</w:t>
      </w:r>
      <w:r w:rsidRPr="00E46AD2">
        <w:rPr>
          <w:lang w:eastAsia="fr-FR"/>
        </w:rPr>
        <w:t xml:space="preserve"> </w:t>
      </w:r>
      <w:r w:rsidRPr="001A721D">
        <w:rPr>
          <w:rtl/>
          <w:lang w:val="fr-FR" w:eastAsia="fr-FR"/>
        </w:rPr>
        <w:t>هذه الآيات تزيد قيدًا آخر على الشفاعة، وهو أن الله لا يرضى أن يُشفع إلا لمن ارتضاه من عباده</w:t>
      </w:r>
      <w:r w:rsidRPr="00E46AD2">
        <w:rPr>
          <w:lang w:eastAsia="fr-FR"/>
        </w:rPr>
        <w:t>.</w:t>
      </w:r>
    </w:p>
    <w:p w14:paraId="3B19B878" w14:textId="77777777" w:rsidR="006F2375" w:rsidRPr="00E46AD2" w:rsidRDefault="006F2375" w:rsidP="001A721D">
      <w:pPr>
        <w:rPr>
          <w:lang w:eastAsia="fr-FR"/>
        </w:rPr>
      </w:pPr>
      <w:r w:rsidRPr="00E46AD2">
        <w:rPr>
          <w:rtl/>
          <w:lang w:val="fr-FR" w:eastAsia="fr-FR"/>
        </w:rPr>
        <w:t>تحليل الآيات القرآنية</w:t>
      </w:r>
      <w:r w:rsidRPr="00E46AD2">
        <w:rPr>
          <w:lang w:eastAsia="fr-FR"/>
        </w:rPr>
        <w:t>:</w:t>
      </w:r>
    </w:p>
    <w:p w14:paraId="64C6A38A" w14:textId="77777777" w:rsidR="006F2375" w:rsidRPr="00E46AD2" w:rsidRDefault="006F2375" w:rsidP="009A6CA1">
      <w:pPr>
        <w:pStyle w:val="a9"/>
        <w:numPr>
          <w:ilvl w:val="0"/>
          <w:numId w:val="91"/>
        </w:numPr>
        <w:rPr>
          <w:lang w:eastAsia="fr-FR"/>
        </w:rPr>
      </w:pPr>
      <w:r w:rsidRPr="001A721D">
        <w:rPr>
          <w:rtl/>
          <w:lang w:val="fr-FR" w:eastAsia="fr-FR"/>
        </w:rPr>
        <w:t>آيات النفي</w:t>
      </w:r>
      <w:r w:rsidRPr="00E46AD2">
        <w:rPr>
          <w:lang w:eastAsia="fr-FR"/>
        </w:rPr>
        <w:t>:</w:t>
      </w:r>
    </w:p>
    <w:p w14:paraId="337CDE11" w14:textId="61ED565C"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وَاتَّقُوا يَوْمًا لَا تَجْزِي نَفْسٌ عَنْ نَفْسٍ شَيْئًا وَلَا يُقْبَلُ مِنْهَا شَفَاعَةٌ وَلَا يُؤْخَذُ مِنْهَا عَدْلٌ وَلَا هُمْ يُنْصَرُونَ</w:t>
      </w:r>
      <w:r>
        <w:rPr>
          <w:rtl/>
          <w:lang w:val="fr-FR" w:eastAsia="fr-FR"/>
        </w:rPr>
        <w:t>"</w:t>
      </w:r>
      <w:r w:rsidR="006F2375" w:rsidRPr="001A721D">
        <w:rPr>
          <w:rtl/>
          <w:lang w:val="fr-FR" w:eastAsia="fr-FR"/>
        </w:rPr>
        <w:t xml:space="preserve"> [البقرة: 48]</w:t>
      </w:r>
      <w:r w:rsidR="006F2375" w:rsidRPr="00E46AD2">
        <w:rPr>
          <w:lang w:eastAsia="fr-FR"/>
        </w:rPr>
        <w:t>.</w:t>
      </w:r>
    </w:p>
    <w:p w14:paraId="58601275" w14:textId="2EBB2E47"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يَا أَيُّهَا الَّذِينَ آمَنُوا أَنْفِقُوا مِمَّا رَزَقْنَاكُمْ مِنْ قَبْلِ أَنْ يَأْتِيَ يَوْمٌ لَا بَيْعٌ فِيهِ وَلَا خُلَّةٌ وَلَا شَفَاعَةٌ ۗ وَالْكَافِرُونَ هُمُ الظَّالِمُونَ</w:t>
      </w:r>
      <w:r>
        <w:rPr>
          <w:rtl/>
          <w:lang w:val="fr-FR" w:eastAsia="fr-FR"/>
        </w:rPr>
        <w:t>"</w:t>
      </w:r>
      <w:r w:rsidR="006F2375" w:rsidRPr="001A721D">
        <w:rPr>
          <w:rtl/>
          <w:lang w:val="fr-FR" w:eastAsia="fr-FR"/>
        </w:rPr>
        <w:t xml:space="preserve"> [البقرة: 254]</w:t>
      </w:r>
      <w:r w:rsidR="006F2375" w:rsidRPr="00E46AD2">
        <w:rPr>
          <w:lang w:eastAsia="fr-FR"/>
        </w:rPr>
        <w:t>.</w:t>
      </w:r>
    </w:p>
    <w:p w14:paraId="78B0FC00" w14:textId="2392FABE"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وَأَنْذِرْ بِهِ الَّذِينَ يَخَافُونَ أَنْ يُحْشَرُوا إِلَىٰ رَبِّهِمْ ۙ لَيْسَ لَهُمْ مِنْ دُونِهِ وَلِيٌّ وَلَا شَفِيعٌ لَعَلَّهُمْ يَتَّقُونَ</w:t>
      </w:r>
      <w:r>
        <w:rPr>
          <w:rtl/>
          <w:lang w:val="fr-FR" w:eastAsia="fr-FR"/>
        </w:rPr>
        <w:t>"</w:t>
      </w:r>
      <w:r w:rsidR="006F2375" w:rsidRPr="001A721D">
        <w:rPr>
          <w:rtl/>
          <w:lang w:val="fr-FR" w:eastAsia="fr-FR"/>
        </w:rPr>
        <w:t xml:space="preserve"> [الأنعام: 51]</w:t>
      </w:r>
      <w:r w:rsidR="006F2375" w:rsidRPr="00E46AD2">
        <w:rPr>
          <w:lang w:eastAsia="fr-FR"/>
        </w:rPr>
        <w:t>.</w:t>
      </w:r>
    </w:p>
    <w:p w14:paraId="38C0829D" w14:textId="77777777" w:rsidR="006F2375" w:rsidRPr="00E46AD2" w:rsidRDefault="006F2375" w:rsidP="001A721D">
      <w:pPr>
        <w:rPr>
          <w:lang w:eastAsia="fr-FR"/>
        </w:rPr>
      </w:pPr>
      <w:r w:rsidRPr="00E46AD2">
        <w:rPr>
          <w:b/>
          <w:bCs/>
          <w:rtl/>
          <w:lang w:val="fr-FR" w:eastAsia="fr-FR"/>
        </w:rPr>
        <w:t>التدبر</w:t>
      </w:r>
      <w:r w:rsidRPr="00E46AD2">
        <w:rPr>
          <w:b/>
          <w:bCs/>
          <w:lang w:eastAsia="fr-FR"/>
        </w:rPr>
        <w:t>:</w:t>
      </w:r>
      <w:r w:rsidRPr="00E46AD2">
        <w:rPr>
          <w:lang w:eastAsia="fr-FR"/>
        </w:rPr>
        <w:t xml:space="preserve"> </w:t>
      </w:r>
      <w:r w:rsidRPr="00E46AD2">
        <w:rPr>
          <w:rtl/>
          <w:lang w:val="fr-FR" w:eastAsia="fr-FR"/>
        </w:rPr>
        <w:t xml:space="preserve">هذه الآيات لا تنفي الشفاعة </w:t>
      </w:r>
      <w:r w:rsidRPr="00E46AD2">
        <w:rPr>
          <w:i/>
          <w:iCs/>
          <w:rtl/>
          <w:lang w:val="fr-FR" w:eastAsia="fr-FR"/>
        </w:rPr>
        <w:t>مطلقًا</w:t>
      </w:r>
      <w:r w:rsidRPr="00E46AD2">
        <w:rPr>
          <w:rtl/>
          <w:lang w:val="fr-FR" w:eastAsia="fr-FR"/>
        </w:rPr>
        <w:t>، بل تنفي</w:t>
      </w:r>
      <w:r w:rsidRPr="00E46AD2">
        <w:rPr>
          <w:lang w:eastAsia="fr-FR"/>
        </w:rPr>
        <w:t>:</w:t>
      </w:r>
    </w:p>
    <w:p w14:paraId="4C5F8931" w14:textId="77777777" w:rsidR="006F2375" w:rsidRPr="00E46AD2" w:rsidRDefault="006F2375" w:rsidP="009A6CA1">
      <w:pPr>
        <w:pStyle w:val="a9"/>
        <w:numPr>
          <w:ilvl w:val="1"/>
          <w:numId w:val="91"/>
        </w:numPr>
        <w:rPr>
          <w:lang w:eastAsia="fr-FR"/>
        </w:rPr>
      </w:pPr>
      <w:r w:rsidRPr="001A721D">
        <w:rPr>
          <w:b/>
          <w:bCs/>
          <w:rtl/>
          <w:lang w:val="fr-FR" w:eastAsia="fr-FR"/>
        </w:rPr>
        <w:t>الشفاعة التي يعتقدها المشركون</w:t>
      </w:r>
      <w:r w:rsidRPr="001A721D">
        <w:rPr>
          <w:b/>
          <w:bCs/>
          <w:lang w:eastAsia="fr-FR"/>
        </w:rPr>
        <w:t>:</w:t>
      </w:r>
      <w:r w:rsidRPr="00E46AD2">
        <w:rPr>
          <w:lang w:eastAsia="fr-FR"/>
        </w:rPr>
        <w:t xml:space="preserve"> </w:t>
      </w:r>
      <w:r w:rsidRPr="001A721D">
        <w:rPr>
          <w:rtl/>
          <w:lang w:val="fr-FR" w:eastAsia="fr-FR"/>
        </w:rPr>
        <w:t>وهي الشفاعة التي تكون بغير إذن الله، أو التي يعتقدون فيها أن أصنامهم تملك قوة مستقلة عن الله</w:t>
      </w:r>
      <w:r w:rsidRPr="00E46AD2">
        <w:rPr>
          <w:lang w:eastAsia="fr-FR"/>
        </w:rPr>
        <w:t>.</w:t>
      </w:r>
    </w:p>
    <w:p w14:paraId="081EF392" w14:textId="77777777" w:rsidR="006F2375" w:rsidRPr="00E46AD2" w:rsidRDefault="006F2375" w:rsidP="009A6CA1">
      <w:pPr>
        <w:pStyle w:val="a9"/>
        <w:numPr>
          <w:ilvl w:val="1"/>
          <w:numId w:val="91"/>
        </w:numPr>
        <w:rPr>
          <w:lang w:eastAsia="fr-FR"/>
        </w:rPr>
      </w:pPr>
      <w:r w:rsidRPr="001A721D">
        <w:rPr>
          <w:b/>
          <w:bCs/>
          <w:rtl/>
          <w:lang w:val="fr-FR" w:eastAsia="fr-FR"/>
        </w:rPr>
        <w:t>الشفاعة في حق الكافرين</w:t>
      </w:r>
      <w:r w:rsidRPr="001A721D">
        <w:rPr>
          <w:b/>
          <w:bCs/>
          <w:lang w:eastAsia="fr-FR"/>
        </w:rPr>
        <w:t>:</w:t>
      </w:r>
      <w:r w:rsidRPr="00E46AD2">
        <w:rPr>
          <w:lang w:eastAsia="fr-FR"/>
        </w:rPr>
        <w:t xml:space="preserve"> </w:t>
      </w:r>
      <w:r w:rsidRPr="001A721D">
        <w:rPr>
          <w:rtl/>
          <w:lang w:val="fr-FR" w:eastAsia="fr-FR"/>
        </w:rPr>
        <w:t>فالكافرون، بإنكارهم لله ورسله، لا يستحقون الشفاعة</w:t>
      </w:r>
      <w:r w:rsidRPr="00E46AD2">
        <w:rPr>
          <w:lang w:eastAsia="fr-FR"/>
        </w:rPr>
        <w:t>.</w:t>
      </w:r>
    </w:p>
    <w:p w14:paraId="2672E88E" w14:textId="77777777" w:rsidR="006F2375" w:rsidRPr="00E46AD2" w:rsidRDefault="006F2375" w:rsidP="009A6CA1">
      <w:pPr>
        <w:pStyle w:val="a9"/>
        <w:numPr>
          <w:ilvl w:val="1"/>
          <w:numId w:val="91"/>
        </w:numPr>
        <w:rPr>
          <w:lang w:eastAsia="fr-FR"/>
        </w:rPr>
      </w:pPr>
      <w:r w:rsidRPr="001A721D">
        <w:rPr>
          <w:b/>
          <w:bCs/>
          <w:rtl/>
          <w:lang w:val="fr-FR" w:eastAsia="fr-FR"/>
        </w:rPr>
        <w:t>الشفاعة التي تكون بغير عمل صالح</w:t>
      </w:r>
      <w:r w:rsidRPr="001A721D">
        <w:rPr>
          <w:b/>
          <w:bCs/>
          <w:lang w:eastAsia="fr-FR"/>
        </w:rPr>
        <w:t>:</w:t>
      </w:r>
      <w:r w:rsidRPr="00E46AD2">
        <w:rPr>
          <w:lang w:eastAsia="fr-FR"/>
        </w:rPr>
        <w:t xml:space="preserve"> </w:t>
      </w:r>
      <w:r w:rsidRPr="001A721D">
        <w:rPr>
          <w:rtl/>
          <w:lang w:val="fr-FR" w:eastAsia="fr-FR"/>
        </w:rPr>
        <w:t>فالشفاعة ليست بديلاً عن العمل الصالح، بل هي رحمة من الله تُمنح لمن يستحقها</w:t>
      </w:r>
      <w:r w:rsidRPr="00E46AD2">
        <w:rPr>
          <w:lang w:eastAsia="fr-FR"/>
        </w:rPr>
        <w:t>.</w:t>
      </w:r>
    </w:p>
    <w:p w14:paraId="21505220" w14:textId="77777777" w:rsidR="006F2375" w:rsidRPr="00E46AD2" w:rsidRDefault="006F2375" w:rsidP="009A6CA1">
      <w:pPr>
        <w:pStyle w:val="a9"/>
        <w:numPr>
          <w:ilvl w:val="0"/>
          <w:numId w:val="91"/>
        </w:numPr>
        <w:rPr>
          <w:lang w:eastAsia="fr-FR"/>
        </w:rPr>
      </w:pPr>
      <w:r w:rsidRPr="001A721D">
        <w:rPr>
          <w:rtl/>
          <w:lang w:val="fr-FR" w:eastAsia="fr-FR"/>
        </w:rPr>
        <w:t>آيات الإثبات المقيد بإذن الله</w:t>
      </w:r>
      <w:r w:rsidRPr="00E46AD2">
        <w:rPr>
          <w:lang w:eastAsia="fr-FR"/>
        </w:rPr>
        <w:t>:</w:t>
      </w:r>
    </w:p>
    <w:p w14:paraId="216B547E" w14:textId="0CA96545"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مَنْ ذَا الَّذِي يَشْفَعُ عِنْدَهُ إِلَّا بِإِذْنِهِ</w:t>
      </w:r>
      <w:r>
        <w:rPr>
          <w:rtl/>
          <w:lang w:val="fr-FR" w:eastAsia="fr-FR"/>
        </w:rPr>
        <w:t>"</w:t>
      </w:r>
      <w:r w:rsidR="006F2375" w:rsidRPr="001A721D">
        <w:rPr>
          <w:rtl/>
          <w:lang w:val="fr-FR" w:eastAsia="fr-FR"/>
        </w:rPr>
        <w:t xml:space="preserve"> [البقرة: 255]</w:t>
      </w:r>
      <w:r w:rsidR="006F2375" w:rsidRPr="00E46AD2">
        <w:rPr>
          <w:lang w:eastAsia="fr-FR"/>
        </w:rPr>
        <w:t>.</w:t>
      </w:r>
    </w:p>
    <w:p w14:paraId="2D952876" w14:textId="3AE96585"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مَا مِنْ شَفِيعٍ إِلَّا مِنْ بَعْدِ إِذْنِهِ</w:t>
      </w:r>
      <w:r>
        <w:rPr>
          <w:rtl/>
          <w:lang w:val="fr-FR" w:eastAsia="fr-FR"/>
        </w:rPr>
        <w:t>"</w:t>
      </w:r>
      <w:r w:rsidR="006F2375" w:rsidRPr="001A721D">
        <w:rPr>
          <w:rtl/>
          <w:lang w:val="fr-FR" w:eastAsia="fr-FR"/>
        </w:rPr>
        <w:t xml:space="preserve"> [يونس: 3]</w:t>
      </w:r>
      <w:r w:rsidR="006F2375" w:rsidRPr="00E46AD2">
        <w:rPr>
          <w:lang w:eastAsia="fr-FR"/>
        </w:rPr>
        <w:t>.</w:t>
      </w:r>
    </w:p>
    <w:p w14:paraId="4E3E03AB" w14:textId="3F6E65DA"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وَكَمْ مِنْ مَلَكٍ فِي السَّمَاوَاتِ لَا تُغْنِي شَفَاعَتُهُمْ شَيْئًا إِلَّا مِنْ بَعْدِ أَنْ يَأْذَنَ اللَّهُ لِمَنْ يَشَاءُ وَيَرْضَىٰ</w:t>
      </w:r>
      <w:r>
        <w:rPr>
          <w:rtl/>
          <w:lang w:val="fr-FR" w:eastAsia="fr-FR"/>
        </w:rPr>
        <w:t>"</w:t>
      </w:r>
      <w:r w:rsidR="006F2375" w:rsidRPr="001A721D">
        <w:rPr>
          <w:rtl/>
          <w:lang w:val="fr-FR" w:eastAsia="fr-FR"/>
        </w:rPr>
        <w:t xml:space="preserve"> [النجم: 26]</w:t>
      </w:r>
      <w:r w:rsidR="006F2375" w:rsidRPr="00E46AD2">
        <w:rPr>
          <w:lang w:eastAsia="fr-FR"/>
        </w:rPr>
        <w:t>.</w:t>
      </w:r>
    </w:p>
    <w:p w14:paraId="3C1F97EE" w14:textId="62D9485E"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يَوْمَئِذٍ لَّا تَنفَعُ الشَّفَاعَةُ إِلَّا مَنْ أَذِنَ لَهُ الرَّحْمَٰنُ وَرَضِيَ لَهُ قَوْلًا</w:t>
      </w:r>
      <w:r>
        <w:rPr>
          <w:rtl/>
          <w:lang w:val="fr-FR" w:eastAsia="fr-FR"/>
        </w:rPr>
        <w:t>"</w:t>
      </w:r>
      <w:r w:rsidR="006F2375" w:rsidRPr="001A721D">
        <w:rPr>
          <w:rtl/>
          <w:lang w:val="fr-FR" w:eastAsia="fr-FR"/>
        </w:rPr>
        <w:t xml:space="preserve"> [طه:109]</w:t>
      </w:r>
    </w:p>
    <w:p w14:paraId="23145304" w14:textId="77777777" w:rsidR="006F2375" w:rsidRPr="00E46AD2" w:rsidRDefault="006F2375" w:rsidP="001A721D">
      <w:pPr>
        <w:rPr>
          <w:lang w:eastAsia="fr-FR"/>
        </w:rPr>
      </w:pPr>
      <w:r w:rsidRPr="00E46AD2">
        <w:rPr>
          <w:b/>
          <w:bCs/>
          <w:rtl/>
          <w:lang w:val="fr-FR" w:eastAsia="fr-FR"/>
        </w:rPr>
        <w:t>التدبر</w:t>
      </w:r>
      <w:r w:rsidRPr="00E46AD2">
        <w:rPr>
          <w:b/>
          <w:bCs/>
          <w:lang w:eastAsia="fr-FR"/>
        </w:rPr>
        <w:t>:</w:t>
      </w:r>
      <w:r w:rsidRPr="00E46AD2">
        <w:rPr>
          <w:lang w:eastAsia="fr-FR"/>
        </w:rPr>
        <w:t xml:space="preserve"> </w:t>
      </w:r>
      <w:r w:rsidRPr="00E46AD2">
        <w:rPr>
          <w:rtl/>
          <w:lang w:val="fr-FR" w:eastAsia="fr-FR"/>
        </w:rPr>
        <w:t xml:space="preserve">هذه الآيات تؤكد أن الشفاعة </w:t>
      </w:r>
      <w:r w:rsidRPr="00E46AD2">
        <w:rPr>
          <w:i/>
          <w:iCs/>
          <w:rtl/>
          <w:lang w:val="fr-FR" w:eastAsia="fr-FR"/>
        </w:rPr>
        <w:t>ممكنة</w:t>
      </w:r>
      <w:r w:rsidRPr="00E46AD2">
        <w:rPr>
          <w:rtl/>
          <w:lang w:val="fr-FR" w:eastAsia="fr-FR"/>
        </w:rPr>
        <w:t xml:space="preserve">، لكنها ليست حقًا مكتسبًا لأحد، بل هي </w:t>
      </w:r>
      <w:r w:rsidRPr="00E46AD2">
        <w:rPr>
          <w:i/>
          <w:iCs/>
          <w:rtl/>
          <w:lang w:val="fr-FR" w:eastAsia="fr-FR"/>
        </w:rPr>
        <w:t>هبة</w:t>
      </w:r>
      <w:r w:rsidRPr="00E46AD2">
        <w:rPr>
          <w:rtl/>
          <w:lang w:val="fr-FR" w:eastAsia="fr-FR"/>
        </w:rPr>
        <w:t xml:space="preserve"> من الله، لا تكون إلا بإذنه ومشيئته. وهذا القيد يمنع أي اعتقاد بوجود قوة مستقلة عن الله يمكنها أن تجبره على قبول الشفاعة</w:t>
      </w:r>
      <w:r w:rsidRPr="00E46AD2">
        <w:rPr>
          <w:lang w:eastAsia="fr-FR"/>
        </w:rPr>
        <w:t>.</w:t>
      </w:r>
    </w:p>
    <w:p w14:paraId="5DC173DA" w14:textId="77777777" w:rsidR="006F2375" w:rsidRPr="00E46AD2" w:rsidRDefault="006F2375" w:rsidP="009A6CA1">
      <w:pPr>
        <w:pStyle w:val="a9"/>
        <w:numPr>
          <w:ilvl w:val="0"/>
          <w:numId w:val="91"/>
        </w:numPr>
        <w:rPr>
          <w:lang w:eastAsia="fr-FR"/>
        </w:rPr>
      </w:pPr>
      <w:r w:rsidRPr="001A721D">
        <w:rPr>
          <w:rtl/>
          <w:lang w:val="fr-FR" w:eastAsia="fr-FR"/>
        </w:rPr>
        <w:t>آيات الإثبات المقيد برضا الله</w:t>
      </w:r>
      <w:r w:rsidRPr="00E46AD2">
        <w:rPr>
          <w:lang w:eastAsia="fr-FR"/>
        </w:rPr>
        <w:t>:</w:t>
      </w:r>
    </w:p>
    <w:p w14:paraId="61866343" w14:textId="32BE3081" w:rsidR="006F2375" w:rsidRPr="00E46AD2" w:rsidRDefault="0064321B" w:rsidP="009A6CA1">
      <w:pPr>
        <w:pStyle w:val="a9"/>
        <w:numPr>
          <w:ilvl w:val="1"/>
          <w:numId w:val="91"/>
        </w:numPr>
        <w:rPr>
          <w:lang w:eastAsia="fr-FR"/>
        </w:rPr>
      </w:pPr>
      <w:r>
        <w:rPr>
          <w:rtl/>
          <w:lang w:val="fr-FR" w:eastAsia="fr-FR"/>
        </w:rPr>
        <w:t>"</w:t>
      </w:r>
      <w:r w:rsidR="006F2375" w:rsidRPr="001A721D">
        <w:rPr>
          <w:rtl/>
          <w:lang w:val="fr-FR" w:eastAsia="fr-FR"/>
        </w:rPr>
        <w:t>وَلَا يَشْفَعُونَ إِلَّا لِمَنِ ارْتَضَىٰ وَهُمْ مِنْ خَشْيَتِهِ مُشْفِقُونَ</w:t>
      </w:r>
      <w:r>
        <w:rPr>
          <w:rtl/>
          <w:lang w:val="fr-FR" w:eastAsia="fr-FR"/>
        </w:rPr>
        <w:t>"</w:t>
      </w:r>
      <w:r w:rsidR="006F2375" w:rsidRPr="001A721D">
        <w:rPr>
          <w:rtl/>
          <w:lang w:val="fr-FR" w:eastAsia="fr-FR"/>
        </w:rPr>
        <w:t xml:space="preserve"> [الأنبياء: 28]</w:t>
      </w:r>
      <w:r w:rsidR="006F2375" w:rsidRPr="00E46AD2">
        <w:rPr>
          <w:lang w:eastAsia="fr-FR"/>
        </w:rPr>
        <w:t>.</w:t>
      </w:r>
    </w:p>
    <w:p w14:paraId="7B9ADED9" w14:textId="77777777" w:rsidR="006F2375" w:rsidRPr="00E46AD2" w:rsidRDefault="006F2375" w:rsidP="001A721D">
      <w:pPr>
        <w:rPr>
          <w:lang w:eastAsia="fr-FR"/>
        </w:rPr>
      </w:pPr>
      <w:r w:rsidRPr="00E46AD2">
        <w:rPr>
          <w:b/>
          <w:bCs/>
          <w:rtl/>
          <w:lang w:val="fr-FR" w:eastAsia="fr-FR"/>
        </w:rPr>
        <w:t>التدبر</w:t>
      </w:r>
      <w:r w:rsidRPr="00E46AD2">
        <w:rPr>
          <w:b/>
          <w:bCs/>
          <w:lang w:eastAsia="fr-FR"/>
        </w:rPr>
        <w:t>:</w:t>
      </w:r>
      <w:r w:rsidRPr="00E46AD2">
        <w:rPr>
          <w:lang w:eastAsia="fr-FR"/>
        </w:rPr>
        <w:t xml:space="preserve"> </w:t>
      </w:r>
      <w:r w:rsidRPr="00E46AD2">
        <w:rPr>
          <w:rtl/>
          <w:lang w:val="fr-FR" w:eastAsia="fr-FR"/>
        </w:rPr>
        <w:t>هذه الآية تضيف قيدًا آخر على الشفاعة، وهو رضا الله عن المشفوع له. فالشفاعة لا تكون إلا لمن ارتضى الله عمله، وقبِل إيمانه</w:t>
      </w:r>
      <w:r w:rsidRPr="00E46AD2">
        <w:rPr>
          <w:lang w:eastAsia="fr-FR"/>
        </w:rPr>
        <w:t>.</w:t>
      </w:r>
    </w:p>
    <w:p w14:paraId="7F641F0B" w14:textId="77777777" w:rsidR="006F2375" w:rsidRPr="00E46AD2" w:rsidRDefault="006F2375" w:rsidP="001A721D">
      <w:pPr>
        <w:rPr>
          <w:lang w:eastAsia="fr-FR"/>
        </w:rPr>
      </w:pPr>
      <w:r w:rsidRPr="00E46AD2">
        <w:rPr>
          <w:rtl/>
          <w:lang w:val="fr-FR" w:eastAsia="fr-FR"/>
        </w:rPr>
        <w:t>الشفاعة: رحمة مقيدة</w:t>
      </w:r>
      <w:r w:rsidRPr="00E46AD2">
        <w:rPr>
          <w:lang w:eastAsia="fr-FR"/>
        </w:rPr>
        <w:t>:</w:t>
      </w:r>
    </w:p>
    <w:p w14:paraId="3F07DEB5" w14:textId="77777777" w:rsidR="006F2375" w:rsidRPr="00E46AD2" w:rsidRDefault="006F2375" w:rsidP="001A721D">
      <w:pPr>
        <w:rPr>
          <w:lang w:eastAsia="fr-FR"/>
        </w:rPr>
      </w:pPr>
      <w:r w:rsidRPr="00E46AD2">
        <w:rPr>
          <w:rtl/>
          <w:lang w:val="fr-FR" w:eastAsia="fr-FR"/>
        </w:rPr>
        <w:t>من خلال التدبر في الآيات القرآنية، نجد أن الشفاعة</w:t>
      </w:r>
      <w:r w:rsidRPr="00E46AD2">
        <w:rPr>
          <w:lang w:eastAsia="fr-FR"/>
        </w:rPr>
        <w:t>:</w:t>
      </w:r>
    </w:p>
    <w:p w14:paraId="2BF7AD62" w14:textId="77777777" w:rsidR="006F2375" w:rsidRPr="00E46AD2" w:rsidRDefault="006F2375" w:rsidP="009A6CA1">
      <w:pPr>
        <w:pStyle w:val="a9"/>
        <w:numPr>
          <w:ilvl w:val="0"/>
          <w:numId w:val="92"/>
        </w:numPr>
        <w:rPr>
          <w:lang w:eastAsia="fr-FR"/>
        </w:rPr>
      </w:pPr>
      <w:r w:rsidRPr="001A721D">
        <w:rPr>
          <w:b/>
          <w:bCs/>
          <w:rtl/>
          <w:lang w:val="fr-FR" w:eastAsia="fr-FR"/>
        </w:rPr>
        <w:t>رحمة من الله</w:t>
      </w:r>
      <w:r w:rsidRPr="001A721D">
        <w:rPr>
          <w:b/>
          <w:bCs/>
          <w:lang w:eastAsia="fr-FR"/>
        </w:rPr>
        <w:t>:</w:t>
      </w:r>
      <w:r w:rsidRPr="00E46AD2">
        <w:rPr>
          <w:lang w:eastAsia="fr-FR"/>
        </w:rPr>
        <w:t xml:space="preserve"> </w:t>
      </w:r>
      <w:r w:rsidRPr="001A721D">
        <w:rPr>
          <w:rtl/>
          <w:lang w:val="fr-FR" w:eastAsia="fr-FR"/>
        </w:rPr>
        <w:t>هي مظهر من مظاهر رحمة الله بعباده، وليست حقًا مكتسبًا لأحد</w:t>
      </w:r>
      <w:r w:rsidRPr="00E46AD2">
        <w:rPr>
          <w:lang w:eastAsia="fr-FR"/>
        </w:rPr>
        <w:t>.</w:t>
      </w:r>
    </w:p>
    <w:p w14:paraId="57C34418" w14:textId="77777777" w:rsidR="006F2375" w:rsidRPr="00E46AD2" w:rsidRDefault="006F2375" w:rsidP="009A6CA1">
      <w:pPr>
        <w:pStyle w:val="a9"/>
        <w:numPr>
          <w:ilvl w:val="0"/>
          <w:numId w:val="92"/>
        </w:numPr>
        <w:rPr>
          <w:lang w:eastAsia="fr-FR"/>
        </w:rPr>
      </w:pPr>
      <w:r w:rsidRPr="001A721D">
        <w:rPr>
          <w:b/>
          <w:bCs/>
          <w:rtl/>
          <w:lang w:val="fr-FR" w:eastAsia="fr-FR"/>
        </w:rPr>
        <w:t>مقيدة بإذن الله</w:t>
      </w:r>
      <w:r w:rsidRPr="001A721D">
        <w:rPr>
          <w:b/>
          <w:bCs/>
          <w:lang w:eastAsia="fr-FR"/>
        </w:rPr>
        <w:t>:</w:t>
      </w:r>
      <w:r w:rsidRPr="00E46AD2">
        <w:rPr>
          <w:lang w:eastAsia="fr-FR"/>
        </w:rPr>
        <w:t xml:space="preserve"> </w:t>
      </w:r>
      <w:r w:rsidRPr="001A721D">
        <w:rPr>
          <w:rtl/>
          <w:lang w:val="fr-FR" w:eastAsia="fr-FR"/>
        </w:rPr>
        <w:t>لا يمكن لأحد أن يشفع عند الله إلا بعد أن يأذن الله له</w:t>
      </w:r>
      <w:r w:rsidRPr="00E46AD2">
        <w:rPr>
          <w:lang w:eastAsia="fr-FR"/>
        </w:rPr>
        <w:t>.</w:t>
      </w:r>
    </w:p>
    <w:p w14:paraId="79182F19" w14:textId="77777777" w:rsidR="006F2375" w:rsidRPr="00E46AD2" w:rsidRDefault="006F2375" w:rsidP="009A6CA1">
      <w:pPr>
        <w:pStyle w:val="a9"/>
        <w:numPr>
          <w:ilvl w:val="0"/>
          <w:numId w:val="92"/>
        </w:numPr>
        <w:rPr>
          <w:lang w:eastAsia="fr-FR"/>
        </w:rPr>
      </w:pPr>
      <w:r w:rsidRPr="001A721D">
        <w:rPr>
          <w:b/>
          <w:bCs/>
          <w:rtl/>
          <w:lang w:val="fr-FR" w:eastAsia="fr-FR"/>
        </w:rPr>
        <w:t>مقيدة برضا الله</w:t>
      </w:r>
      <w:r w:rsidRPr="001A721D">
        <w:rPr>
          <w:b/>
          <w:bCs/>
          <w:lang w:eastAsia="fr-FR"/>
        </w:rPr>
        <w:t>:</w:t>
      </w:r>
      <w:r w:rsidRPr="00E46AD2">
        <w:rPr>
          <w:lang w:eastAsia="fr-FR"/>
        </w:rPr>
        <w:t xml:space="preserve"> </w:t>
      </w:r>
      <w:r w:rsidRPr="001A721D">
        <w:rPr>
          <w:rtl/>
          <w:lang w:val="fr-FR" w:eastAsia="fr-FR"/>
        </w:rPr>
        <w:t>لا يشفع الشافع إلا لمن ارتضى الله أن يُشفع له</w:t>
      </w:r>
      <w:r w:rsidRPr="00E46AD2">
        <w:rPr>
          <w:lang w:eastAsia="fr-FR"/>
        </w:rPr>
        <w:t>.</w:t>
      </w:r>
    </w:p>
    <w:p w14:paraId="2FD3BEE1" w14:textId="77777777" w:rsidR="006F2375" w:rsidRPr="00E46AD2" w:rsidRDefault="006F2375" w:rsidP="009A6CA1">
      <w:pPr>
        <w:pStyle w:val="a9"/>
        <w:numPr>
          <w:ilvl w:val="0"/>
          <w:numId w:val="92"/>
        </w:numPr>
        <w:rPr>
          <w:lang w:eastAsia="fr-FR"/>
        </w:rPr>
      </w:pPr>
      <w:r w:rsidRPr="001A721D">
        <w:rPr>
          <w:b/>
          <w:bCs/>
          <w:rtl/>
          <w:lang w:val="fr-FR" w:eastAsia="fr-FR"/>
        </w:rPr>
        <w:t>ليست بديلاً عن العمل الصالح</w:t>
      </w:r>
      <w:r w:rsidRPr="001A721D">
        <w:rPr>
          <w:b/>
          <w:bCs/>
          <w:lang w:eastAsia="fr-FR"/>
        </w:rPr>
        <w:t>:</w:t>
      </w:r>
      <w:r w:rsidRPr="00E46AD2">
        <w:rPr>
          <w:lang w:eastAsia="fr-FR"/>
        </w:rPr>
        <w:t xml:space="preserve"> </w:t>
      </w:r>
      <w:r w:rsidRPr="001A721D">
        <w:rPr>
          <w:rtl/>
          <w:lang w:val="fr-FR" w:eastAsia="fr-FR"/>
        </w:rPr>
        <w:t>الشفاعة لا تغني عن الإيمان والعمل الصالح، بل هي تكملة لهما</w:t>
      </w:r>
      <w:r w:rsidRPr="00E46AD2">
        <w:rPr>
          <w:lang w:eastAsia="fr-FR"/>
        </w:rPr>
        <w:t>.</w:t>
      </w:r>
    </w:p>
    <w:p w14:paraId="694E8DAF" w14:textId="4D171512" w:rsidR="006F2375" w:rsidRPr="00E46AD2" w:rsidRDefault="006F2375" w:rsidP="009A6CA1">
      <w:pPr>
        <w:pStyle w:val="a9"/>
        <w:numPr>
          <w:ilvl w:val="0"/>
          <w:numId w:val="92"/>
        </w:numPr>
        <w:rPr>
          <w:lang w:eastAsia="fr-FR"/>
        </w:rPr>
      </w:pPr>
      <w:r w:rsidRPr="001A721D">
        <w:rPr>
          <w:b/>
          <w:bCs/>
          <w:rtl/>
          <w:lang w:val="fr-FR" w:eastAsia="fr-FR"/>
        </w:rPr>
        <w:t>نفي الشفاعة الباطلة</w:t>
      </w:r>
      <w:r w:rsidRPr="001A721D">
        <w:rPr>
          <w:b/>
          <w:bCs/>
          <w:lang w:eastAsia="fr-FR"/>
        </w:rPr>
        <w:t>:</w:t>
      </w:r>
      <w:r w:rsidRPr="00E46AD2">
        <w:rPr>
          <w:lang w:eastAsia="fr-FR"/>
        </w:rPr>
        <w:t xml:space="preserve"> </w:t>
      </w:r>
      <w:r w:rsidR="0064321B">
        <w:rPr>
          <w:rtl/>
          <w:lang w:val="fr-FR" w:eastAsia="fr-FR"/>
        </w:rPr>
        <w:t>"</w:t>
      </w:r>
      <w:r w:rsidRPr="001A721D">
        <w:rPr>
          <w:rtl/>
          <w:lang w:val="fr-FR" w:eastAsia="fr-FR"/>
        </w:rPr>
        <w:t>وَيَعْبُدُونَ مِن دُونِ اللَّهِ مَا لَا يَضُرُّهُمْ وَلَا يَنفَعُهُمْ وَيَقُولُونَ هَٰؤُلَاءِ شُفَعَاؤُنَا عِندَ اللَّهِ ۚ قُلْ أَتُنَبِّئُونَ اللَّهَ بِمَا لَا يَعْلَمُ فِي السَّمَاوَاتِ وَلَا فِي الْأَرْضِ ۚ سُبْحَانَهُ وَتَعَالَىٰ عَمَّا يُشْرِكُونَ</w:t>
      </w:r>
      <w:r w:rsidR="0064321B">
        <w:rPr>
          <w:rtl/>
          <w:lang w:val="fr-FR" w:eastAsia="fr-FR"/>
        </w:rPr>
        <w:t>"</w:t>
      </w:r>
      <w:r w:rsidRPr="001A721D">
        <w:rPr>
          <w:rtl/>
          <w:lang w:val="fr-FR" w:eastAsia="fr-FR"/>
        </w:rPr>
        <w:t xml:space="preserve"> [يونس: 18]</w:t>
      </w:r>
      <w:r w:rsidRPr="00E46AD2">
        <w:rPr>
          <w:lang w:eastAsia="fr-FR"/>
        </w:rPr>
        <w:t>.</w:t>
      </w:r>
    </w:p>
    <w:p w14:paraId="059E6B83" w14:textId="77777777" w:rsidR="006F2375" w:rsidRPr="00E46AD2" w:rsidRDefault="006F2375" w:rsidP="001A721D">
      <w:pPr>
        <w:rPr>
          <w:lang w:eastAsia="fr-FR"/>
        </w:rPr>
      </w:pPr>
      <w:r w:rsidRPr="00E46AD2">
        <w:rPr>
          <w:rtl/>
          <w:lang w:val="fr-FR" w:eastAsia="fr-FR"/>
        </w:rPr>
        <w:t>خاتمة</w:t>
      </w:r>
      <w:r w:rsidRPr="00E46AD2">
        <w:rPr>
          <w:lang w:eastAsia="fr-FR"/>
        </w:rPr>
        <w:t>:</w:t>
      </w:r>
    </w:p>
    <w:p w14:paraId="298F3A83" w14:textId="77777777" w:rsidR="006F2375" w:rsidRPr="00E46AD2" w:rsidRDefault="006F2375" w:rsidP="001A721D">
      <w:pPr>
        <w:rPr>
          <w:lang w:eastAsia="fr-FR"/>
        </w:rPr>
      </w:pPr>
      <w:r w:rsidRPr="00E46AD2">
        <w:rPr>
          <w:rtl/>
          <w:lang w:val="fr-FR" w:eastAsia="fr-FR"/>
        </w:rPr>
        <w:t>التدبر في كلمة "الشفاعة" في القرآن الكريم يكشف لنا عن حقيقة هذه المسألة، فهي ليست إنكارًا مطلقًا ولا إثباتًا مطلقًا، بل هي رحمة من الله مقيدة بإذنه ورضاه. إن فهم هذا الموقف القرآني المتوازن يجنبنا الوقوع في الإفراط أو التفريط، ويجعلنا نؤمن بالشفاعة كما أرادها الله: رحمة للمؤمنين، وعدلاً مع الكافرين</w:t>
      </w:r>
      <w:r w:rsidRPr="00E46AD2">
        <w:rPr>
          <w:lang w:eastAsia="fr-FR"/>
        </w:rPr>
        <w:t>.</w:t>
      </w:r>
    </w:p>
    <w:p w14:paraId="67FB2E81" w14:textId="3A8F247B" w:rsidR="00FE6992" w:rsidRPr="00E46AD2" w:rsidRDefault="00FE6992" w:rsidP="008A0417">
      <w:pPr>
        <w:pStyle w:val="1"/>
        <w:rPr>
          <w:lang w:eastAsia="fr-FR"/>
        </w:rPr>
      </w:pPr>
      <w:bookmarkStart w:id="110" w:name="_Toc199407080"/>
      <w:r w:rsidRPr="00E46AD2">
        <w:rPr>
          <w:rtl/>
          <w:lang w:val="fr-FR" w:eastAsia="fr-FR"/>
        </w:rPr>
        <w:t>تدبر القرآن الكريم: رحلة جماعية نحو فهم أعمق لكلام الله</w:t>
      </w:r>
      <w:bookmarkEnd w:id="110"/>
    </w:p>
    <w:p w14:paraId="2A33EE25" w14:textId="77777777" w:rsidR="00FE6992" w:rsidRPr="00E46AD2" w:rsidRDefault="00FE6992" w:rsidP="001A721D">
      <w:pPr>
        <w:rPr>
          <w:lang w:eastAsia="fr-FR"/>
        </w:rPr>
      </w:pPr>
      <w:r w:rsidRPr="00E46AD2">
        <w:rPr>
          <w:rtl/>
          <w:lang w:val="fr-FR" w:eastAsia="fr-FR"/>
        </w:rPr>
        <w:t>مقدمة</w:t>
      </w:r>
      <w:r w:rsidRPr="00E46AD2">
        <w:rPr>
          <w:lang w:eastAsia="fr-FR"/>
        </w:rPr>
        <w:t>:</w:t>
      </w:r>
    </w:p>
    <w:p w14:paraId="2543CEC5" w14:textId="77777777" w:rsidR="00FE6992" w:rsidRPr="00E46AD2" w:rsidRDefault="00FE6992" w:rsidP="001A721D">
      <w:pPr>
        <w:rPr>
          <w:lang w:eastAsia="fr-FR"/>
        </w:rPr>
      </w:pPr>
      <w:r w:rsidRPr="00E46AD2">
        <w:rPr>
          <w:rtl/>
          <w:lang w:val="fr-FR" w:eastAsia="fr-FR"/>
        </w:rPr>
        <w:t>القرآن الكريم هو رسالة الله الخالدة إلى البشرية، وهو كتاب هداية ونور يدعو كل إنسان إلى التأمل في آياته واستخلاص العبر والدروس منها. ولكن، هل يقتصر تدبر القرآن على فئة معينة من العلماء والمتخصصين؟ أم أنه حق وواجب على كل مسلم، بل وعلى كل إنسان باحث عن الحقيقة؟</w:t>
      </w:r>
    </w:p>
    <w:p w14:paraId="3560206D" w14:textId="77777777" w:rsidR="00FE6992" w:rsidRPr="00E46AD2" w:rsidRDefault="00FE6992" w:rsidP="001A721D">
      <w:pPr>
        <w:rPr>
          <w:lang w:eastAsia="fr-FR"/>
        </w:rPr>
      </w:pPr>
      <w:r w:rsidRPr="00E46AD2">
        <w:rPr>
          <w:rtl/>
          <w:lang w:val="fr-FR" w:eastAsia="fr-FR"/>
        </w:rPr>
        <w:t>التدبر للجميع.. والتفسير للمتخصصين</w:t>
      </w:r>
      <w:r w:rsidRPr="00E46AD2">
        <w:rPr>
          <w:lang w:eastAsia="fr-FR"/>
        </w:rPr>
        <w:t>:</w:t>
      </w:r>
    </w:p>
    <w:p w14:paraId="43C8CCAA" w14:textId="77777777" w:rsidR="00FE6992" w:rsidRPr="00E46AD2" w:rsidRDefault="00FE6992" w:rsidP="001A721D">
      <w:pPr>
        <w:rPr>
          <w:lang w:eastAsia="fr-FR"/>
        </w:rPr>
      </w:pPr>
      <w:r w:rsidRPr="00E46AD2">
        <w:rPr>
          <w:rtl/>
          <w:lang w:val="fr-FR" w:eastAsia="fr-FR"/>
        </w:rPr>
        <w:t>قد يتبادر إلى الذهن وجود تناقض بين دعوة القرآن الكريم للجميع لتدبره، وبين ضرورة التخصص والتعمق في علوم معينة لفهم معانيه الدقيقة. والصحيح أنه لا يوجد تناقض، بل تكامل. فالتدبر هو التفكر والتأمل في الآيات ومحاولة فهم معانيها العامة واستخلاص العبر منها، وهو متاح لكل مسلم، بل ولكل إنسان يفهم العربية. أما التفسير فهو الكشف عن المعاني الدقيقة للآيات وبيان مراد الله تعالى منها، وهو يحتاج إلى علم ودراية بأصول التفسير وقواعده</w:t>
      </w:r>
      <w:r w:rsidRPr="00E46AD2">
        <w:rPr>
          <w:lang w:eastAsia="fr-FR"/>
        </w:rPr>
        <w:t>.</w:t>
      </w:r>
    </w:p>
    <w:p w14:paraId="09607226" w14:textId="77777777" w:rsidR="00FE6992" w:rsidRPr="00E46AD2" w:rsidRDefault="00FE6992" w:rsidP="001A721D">
      <w:pPr>
        <w:rPr>
          <w:lang w:eastAsia="fr-FR"/>
        </w:rPr>
      </w:pPr>
      <w:r w:rsidRPr="00E46AD2">
        <w:rPr>
          <w:rtl/>
          <w:lang w:val="fr-FR" w:eastAsia="fr-FR"/>
        </w:rPr>
        <w:t>التدبر: مهارة مكتسبة وعملية جماعية وتراكمية</w:t>
      </w:r>
      <w:r w:rsidRPr="00E46AD2">
        <w:rPr>
          <w:lang w:eastAsia="fr-FR"/>
        </w:rPr>
        <w:t>:</w:t>
      </w:r>
    </w:p>
    <w:p w14:paraId="5407CDDB" w14:textId="77777777" w:rsidR="00FE6992" w:rsidRPr="00E46AD2" w:rsidRDefault="00FE6992" w:rsidP="001A721D">
      <w:pPr>
        <w:rPr>
          <w:lang w:eastAsia="fr-FR"/>
        </w:rPr>
      </w:pPr>
      <w:r w:rsidRPr="00E46AD2">
        <w:rPr>
          <w:rtl/>
          <w:lang w:val="fr-FR" w:eastAsia="fr-FR"/>
        </w:rPr>
        <w:t>لا يولد الإنسان متدبرًا، بل يكتسب هذه المهارة بالممارسة والتعلم، وبتتبع خطى المتدبرين السابقين. وصيغة الجمع في "أفلا يتدبرون" تؤكد على الطبيعة الجماعية والتراكمية للتدبر</w:t>
      </w:r>
      <w:r w:rsidRPr="00E46AD2">
        <w:rPr>
          <w:lang w:eastAsia="fr-FR"/>
        </w:rPr>
        <w:t>.</w:t>
      </w:r>
    </w:p>
    <w:p w14:paraId="4A713149" w14:textId="77777777" w:rsidR="00FE6992" w:rsidRPr="00E46AD2" w:rsidRDefault="00FE6992" w:rsidP="009A6CA1">
      <w:pPr>
        <w:pStyle w:val="a9"/>
        <w:numPr>
          <w:ilvl w:val="0"/>
          <w:numId w:val="375"/>
        </w:numPr>
        <w:rPr>
          <w:lang w:eastAsia="fr-FR"/>
        </w:rPr>
      </w:pPr>
      <w:r w:rsidRPr="001A721D">
        <w:rPr>
          <w:b/>
          <w:bCs/>
          <w:rtl/>
          <w:lang w:val="fr-FR" w:eastAsia="fr-FR"/>
        </w:rPr>
        <w:t>التدبر مهارة مكتسبة</w:t>
      </w:r>
      <w:r w:rsidRPr="001A721D">
        <w:rPr>
          <w:b/>
          <w:bCs/>
          <w:lang w:eastAsia="fr-FR"/>
        </w:rPr>
        <w:t>:</w:t>
      </w:r>
      <w:r w:rsidRPr="00E46AD2">
        <w:rPr>
          <w:lang w:eastAsia="fr-FR"/>
        </w:rPr>
        <w:t xml:space="preserve"> </w:t>
      </w:r>
      <w:r w:rsidRPr="001A721D">
        <w:rPr>
          <w:rtl/>
          <w:lang w:val="fr-FR" w:eastAsia="fr-FR"/>
        </w:rPr>
        <w:t>تحتاج إلى تدريب وممارسة وصقل، وإلى التعلم من المتدبرين السابقين من خلال</w:t>
      </w:r>
      <w:r w:rsidRPr="00E46AD2">
        <w:rPr>
          <w:lang w:eastAsia="fr-FR"/>
        </w:rPr>
        <w:t>:</w:t>
      </w:r>
    </w:p>
    <w:p w14:paraId="737C987B" w14:textId="77777777" w:rsidR="00FE6992" w:rsidRPr="00E46AD2" w:rsidRDefault="00FE6992" w:rsidP="009A6CA1">
      <w:pPr>
        <w:pStyle w:val="a9"/>
        <w:numPr>
          <w:ilvl w:val="1"/>
          <w:numId w:val="375"/>
        </w:numPr>
        <w:rPr>
          <w:lang w:eastAsia="fr-FR"/>
        </w:rPr>
      </w:pPr>
      <w:r w:rsidRPr="001A721D">
        <w:rPr>
          <w:rtl/>
          <w:lang w:val="fr-FR" w:eastAsia="fr-FR"/>
        </w:rPr>
        <w:t>قراءة تفاسيرهم</w:t>
      </w:r>
      <w:r w:rsidRPr="00E46AD2">
        <w:rPr>
          <w:lang w:eastAsia="fr-FR"/>
        </w:rPr>
        <w:t>.</w:t>
      </w:r>
    </w:p>
    <w:p w14:paraId="0DF29428" w14:textId="77777777" w:rsidR="00FE6992" w:rsidRPr="00E46AD2" w:rsidRDefault="00FE6992" w:rsidP="009A6CA1">
      <w:pPr>
        <w:pStyle w:val="a9"/>
        <w:numPr>
          <w:ilvl w:val="1"/>
          <w:numId w:val="375"/>
        </w:numPr>
        <w:rPr>
          <w:lang w:eastAsia="fr-FR"/>
        </w:rPr>
      </w:pPr>
      <w:r w:rsidRPr="001A721D">
        <w:rPr>
          <w:rtl/>
          <w:lang w:val="fr-FR" w:eastAsia="fr-FR"/>
        </w:rPr>
        <w:t>دراسة مناهجهم في التدبر</w:t>
      </w:r>
      <w:r w:rsidRPr="00E46AD2">
        <w:rPr>
          <w:lang w:eastAsia="fr-FR"/>
        </w:rPr>
        <w:t>.</w:t>
      </w:r>
    </w:p>
    <w:p w14:paraId="2E2A848B" w14:textId="77777777" w:rsidR="00FE6992" w:rsidRPr="00E46AD2" w:rsidRDefault="00FE6992" w:rsidP="009A6CA1">
      <w:pPr>
        <w:pStyle w:val="a9"/>
        <w:numPr>
          <w:ilvl w:val="1"/>
          <w:numId w:val="375"/>
        </w:numPr>
        <w:rPr>
          <w:lang w:eastAsia="fr-FR"/>
        </w:rPr>
      </w:pPr>
      <w:r w:rsidRPr="001A721D">
        <w:rPr>
          <w:rtl/>
          <w:lang w:val="fr-FR" w:eastAsia="fr-FR"/>
        </w:rPr>
        <w:t>الاستفادة من تجاربهم</w:t>
      </w:r>
      <w:r w:rsidRPr="00E46AD2">
        <w:rPr>
          <w:lang w:eastAsia="fr-FR"/>
        </w:rPr>
        <w:t>.</w:t>
      </w:r>
    </w:p>
    <w:p w14:paraId="302BA34F" w14:textId="77777777" w:rsidR="00FE6992" w:rsidRPr="00E46AD2" w:rsidRDefault="00FE6992" w:rsidP="009A6CA1">
      <w:pPr>
        <w:pStyle w:val="a9"/>
        <w:numPr>
          <w:ilvl w:val="0"/>
          <w:numId w:val="375"/>
        </w:numPr>
        <w:rPr>
          <w:lang w:eastAsia="fr-FR"/>
        </w:rPr>
      </w:pPr>
      <w:r w:rsidRPr="001A721D">
        <w:rPr>
          <w:rtl/>
          <w:lang w:val="fr-FR" w:eastAsia="fr-FR"/>
        </w:rPr>
        <w:t>التدبر عملية جماعية</w:t>
      </w:r>
      <w:r w:rsidRPr="00E46AD2">
        <w:rPr>
          <w:lang w:eastAsia="fr-FR"/>
        </w:rPr>
        <w:t>:</w:t>
      </w:r>
    </w:p>
    <w:p w14:paraId="1524ED3C" w14:textId="77777777" w:rsidR="00FE6992" w:rsidRPr="00E46AD2" w:rsidRDefault="00FE6992" w:rsidP="009A6CA1">
      <w:pPr>
        <w:pStyle w:val="a9"/>
        <w:numPr>
          <w:ilvl w:val="1"/>
          <w:numId w:val="375"/>
        </w:numPr>
        <w:rPr>
          <w:lang w:eastAsia="fr-FR"/>
        </w:rPr>
      </w:pPr>
      <w:r w:rsidRPr="001A721D">
        <w:rPr>
          <w:rtl/>
          <w:lang w:val="fr-FR" w:eastAsia="fr-FR"/>
        </w:rPr>
        <w:t>صيغة الجمع في "أفلا يتدبرون" تدل على أن التدبر جهد جماعي</w:t>
      </w:r>
      <w:r w:rsidRPr="00E46AD2">
        <w:rPr>
          <w:lang w:eastAsia="fr-FR"/>
        </w:rPr>
        <w:t>.</w:t>
      </w:r>
    </w:p>
    <w:p w14:paraId="44ADE0FA" w14:textId="77777777" w:rsidR="00FE6992" w:rsidRPr="00E46AD2" w:rsidRDefault="00FE6992" w:rsidP="009A6CA1">
      <w:pPr>
        <w:pStyle w:val="a9"/>
        <w:numPr>
          <w:ilvl w:val="1"/>
          <w:numId w:val="375"/>
        </w:numPr>
        <w:rPr>
          <w:lang w:eastAsia="fr-FR"/>
        </w:rPr>
      </w:pPr>
      <w:r w:rsidRPr="001A721D">
        <w:rPr>
          <w:rtl/>
          <w:lang w:val="fr-FR" w:eastAsia="fr-FR"/>
        </w:rPr>
        <w:t>تبادل الأفكار ومناقشة الآيات مع الآخرين يثري عملية التدبر</w:t>
      </w:r>
      <w:r w:rsidRPr="00E46AD2">
        <w:rPr>
          <w:lang w:eastAsia="fr-FR"/>
        </w:rPr>
        <w:t>.</w:t>
      </w:r>
    </w:p>
    <w:p w14:paraId="5D9CA9EA" w14:textId="77777777" w:rsidR="00FE6992" w:rsidRPr="00E46AD2" w:rsidRDefault="00FE6992" w:rsidP="009A6CA1">
      <w:pPr>
        <w:pStyle w:val="a9"/>
        <w:numPr>
          <w:ilvl w:val="1"/>
          <w:numId w:val="375"/>
        </w:numPr>
        <w:rPr>
          <w:lang w:eastAsia="fr-FR"/>
        </w:rPr>
      </w:pPr>
      <w:r w:rsidRPr="001A721D">
        <w:rPr>
          <w:rtl/>
          <w:lang w:val="fr-FR" w:eastAsia="fr-FR"/>
        </w:rPr>
        <w:t>مجالس التدبر توفر بيئة محفزة وتسمح بالاستفادة من خبرات الآخرين</w:t>
      </w:r>
      <w:r w:rsidRPr="00E46AD2">
        <w:rPr>
          <w:lang w:eastAsia="fr-FR"/>
        </w:rPr>
        <w:t>.</w:t>
      </w:r>
    </w:p>
    <w:p w14:paraId="5E2F60B4" w14:textId="77777777" w:rsidR="00FE6992" w:rsidRPr="00E46AD2" w:rsidRDefault="00FE6992" w:rsidP="009A6CA1">
      <w:pPr>
        <w:pStyle w:val="a9"/>
        <w:numPr>
          <w:ilvl w:val="0"/>
          <w:numId w:val="375"/>
        </w:numPr>
        <w:rPr>
          <w:lang w:eastAsia="fr-FR"/>
        </w:rPr>
      </w:pPr>
      <w:r w:rsidRPr="001A721D">
        <w:rPr>
          <w:rtl/>
          <w:lang w:val="fr-FR" w:eastAsia="fr-FR"/>
        </w:rPr>
        <w:t>التدبر عملية تراكمية</w:t>
      </w:r>
      <w:r w:rsidRPr="00E46AD2">
        <w:rPr>
          <w:lang w:eastAsia="fr-FR"/>
        </w:rPr>
        <w:t>:</w:t>
      </w:r>
    </w:p>
    <w:p w14:paraId="5A9DCC67" w14:textId="77777777" w:rsidR="00FE6992" w:rsidRPr="00E46AD2" w:rsidRDefault="00FE6992" w:rsidP="009A6CA1">
      <w:pPr>
        <w:pStyle w:val="a9"/>
        <w:numPr>
          <w:ilvl w:val="1"/>
          <w:numId w:val="375"/>
        </w:numPr>
        <w:rPr>
          <w:lang w:eastAsia="fr-FR"/>
        </w:rPr>
      </w:pPr>
      <w:r w:rsidRPr="001A721D">
        <w:rPr>
          <w:rtl/>
          <w:lang w:val="fr-FR" w:eastAsia="fr-FR"/>
        </w:rPr>
        <w:t>البناء على فهم السابقين</w:t>
      </w:r>
      <w:r w:rsidRPr="00E46AD2">
        <w:rPr>
          <w:lang w:eastAsia="fr-FR"/>
        </w:rPr>
        <w:t>.</w:t>
      </w:r>
    </w:p>
    <w:p w14:paraId="72B784A6" w14:textId="77777777" w:rsidR="00FE6992" w:rsidRPr="00E46AD2" w:rsidRDefault="00FE6992" w:rsidP="009A6CA1">
      <w:pPr>
        <w:pStyle w:val="a9"/>
        <w:numPr>
          <w:ilvl w:val="1"/>
          <w:numId w:val="375"/>
        </w:numPr>
        <w:rPr>
          <w:lang w:eastAsia="fr-FR"/>
        </w:rPr>
      </w:pPr>
      <w:r w:rsidRPr="001A721D">
        <w:rPr>
          <w:rtl/>
          <w:lang w:val="fr-FR" w:eastAsia="fr-FR"/>
        </w:rPr>
        <w:t>التطور المستمر من خلال القراءة والتدبر والمشاركة في مجالس التدبر</w:t>
      </w:r>
      <w:r w:rsidRPr="00E46AD2">
        <w:rPr>
          <w:lang w:eastAsia="fr-FR"/>
        </w:rPr>
        <w:t>.</w:t>
      </w:r>
    </w:p>
    <w:p w14:paraId="0568D077" w14:textId="77777777" w:rsidR="00FE6992" w:rsidRPr="00E46AD2" w:rsidRDefault="00FE6992" w:rsidP="009A6CA1">
      <w:pPr>
        <w:pStyle w:val="a9"/>
        <w:numPr>
          <w:ilvl w:val="1"/>
          <w:numId w:val="375"/>
        </w:numPr>
        <w:rPr>
          <w:lang w:eastAsia="fr-FR"/>
        </w:rPr>
      </w:pPr>
      <w:r w:rsidRPr="001A721D">
        <w:rPr>
          <w:rtl/>
          <w:lang w:val="fr-FR" w:eastAsia="fr-FR"/>
        </w:rPr>
        <w:t>التدبر رحلة مستمرة مدى الحياة</w:t>
      </w:r>
      <w:r w:rsidRPr="00E46AD2">
        <w:rPr>
          <w:lang w:eastAsia="fr-FR"/>
        </w:rPr>
        <w:t>.</w:t>
      </w:r>
    </w:p>
    <w:p w14:paraId="211217F6" w14:textId="77777777" w:rsidR="00FE6992" w:rsidRPr="00E46AD2" w:rsidRDefault="00FE6992" w:rsidP="001A721D">
      <w:pPr>
        <w:rPr>
          <w:lang w:eastAsia="fr-FR"/>
        </w:rPr>
      </w:pPr>
      <w:r w:rsidRPr="00E46AD2">
        <w:rPr>
          <w:rtl/>
          <w:lang w:val="fr-FR" w:eastAsia="fr-FR"/>
        </w:rPr>
        <w:t>كيف يتدبر القرآن من لا يعرف القراءة أو العربية؟</w:t>
      </w:r>
    </w:p>
    <w:p w14:paraId="4E2DEAB8" w14:textId="77777777" w:rsidR="00FE6992" w:rsidRPr="00E46AD2" w:rsidRDefault="00FE6992" w:rsidP="001A721D">
      <w:pPr>
        <w:rPr>
          <w:lang w:eastAsia="fr-FR"/>
        </w:rPr>
      </w:pPr>
      <w:r w:rsidRPr="00E46AD2">
        <w:rPr>
          <w:rtl/>
          <w:lang w:val="fr-FR" w:eastAsia="fr-FR"/>
        </w:rPr>
        <w:t>حتى من لا يجيد القراءة أو اللغة العربية يمكنه أن يتدبر القرآن الكريم من خلال</w:t>
      </w:r>
      <w:r w:rsidRPr="00E46AD2">
        <w:rPr>
          <w:lang w:eastAsia="fr-FR"/>
        </w:rPr>
        <w:t>:</w:t>
      </w:r>
    </w:p>
    <w:p w14:paraId="52927114" w14:textId="77777777" w:rsidR="00FE6992" w:rsidRPr="00E46AD2" w:rsidRDefault="00FE6992" w:rsidP="009A6CA1">
      <w:pPr>
        <w:pStyle w:val="a9"/>
        <w:numPr>
          <w:ilvl w:val="0"/>
          <w:numId w:val="376"/>
        </w:numPr>
        <w:rPr>
          <w:lang w:eastAsia="fr-FR"/>
        </w:rPr>
      </w:pPr>
      <w:r w:rsidRPr="001A721D">
        <w:rPr>
          <w:b/>
          <w:bCs/>
          <w:rtl/>
          <w:lang w:val="fr-FR" w:eastAsia="fr-FR"/>
        </w:rPr>
        <w:t>الاستماع إلى القرآن</w:t>
      </w:r>
      <w:r w:rsidRPr="001A721D">
        <w:rPr>
          <w:b/>
          <w:bCs/>
          <w:lang w:eastAsia="fr-FR"/>
        </w:rPr>
        <w:t>:</w:t>
      </w:r>
      <w:r w:rsidRPr="00E46AD2">
        <w:rPr>
          <w:lang w:eastAsia="fr-FR"/>
        </w:rPr>
        <w:t xml:space="preserve"> </w:t>
      </w:r>
      <w:r w:rsidRPr="001A721D">
        <w:rPr>
          <w:rtl/>
          <w:lang w:val="fr-FR" w:eastAsia="fr-FR"/>
        </w:rPr>
        <w:t>الإنصات لتلاوة القرآن بأصوات عذبة، والاستفادة من التسجيلات الصوتية المتاحة بلغات مختلفة مع تفسير مبسط</w:t>
      </w:r>
      <w:r w:rsidRPr="00E46AD2">
        <w:rPr>
          <w:lang w:eastAsia="fr-FR"/>
        </w:rPr>
        <w:t>.</w:t>
      </w:r>
    </w:p>
    <w:p w14:paraId="5708FD1B" w14:textId="77777777" w:rsidR="00FE6992" w:rsidRPr="00E46AD2" w:rsidRDefault="00FE6992" w:rsidP="009A6CA1">
      <w:pPr>
        <w:pStyle w:val="a9"/>
        <w:numPr>
          <w:ilvl w:val="0"/>
          <w:numId w:val="376"/>
        </w:numPr>
        <w:rPr>
          <w:lang w:eastAsia="fr-FR"/>
        </w:rPr>
      </w:pPr>
      <w:r w:rsidRPr="001A721D">
        <w:rPr>
          <w:b/>
          <w:bCs/>
          <w:rtl/>
          <w:lang w:val="fr-FR" w:eastAsia="fr-FR"/>
        </w:rPr>
        <w:t>الترجمة والتفسير</w:t>
      </w:r>
      <w:r w:rsidRPr="001A721D">
        <w:rPr>
          <w:b/>
          <w:bCs/>
          <w:lang w:eastAsia="fr-FR"/>
        </w:rPr>
        <w:t>:</w:t>
      </w:r>
      <w:r w:rsidRPr="00E46AD2">
        <w:rPr>
          <w:lang w:eastAsia="fr-FR"/>
        </w:rPr>
        <w:t xml:space="preserve"> </w:t>
      </w:r>
      <w:r w:rsidRPr="001A721D">
        <w:rPr>
          <w:rtl/>
          <w:lang w:val="fr-FR" w:eastAsia="fr-FR"/>
        </w:rPr>
        <w:t>الاستعانة بالترجمات المعتمدة للقرآن الكريم إلى لغات مختلفة، وبالتفاسير المبسطة</w:t>
      </w:r>
      <w:r w:rsidRPr="00E46AD2">
        <w:rPr>
          <w:lang w:eastAsia="fr-FR"/>
        </w:rPr>
        <w:t>.</w:t>
      </w:r>
    </w:p>
    <w:p w14:paraId="0EE2E3C8" w14:textId="77777777" w:rsidR="00FE6992" w:rsidRPr="00E46AD2" w:rsidRDefault="00FE6992" w:rsidP="009A6CA1">
      <w:pPr>
        <w:pStyle w:val="a9"/>
        <w:numPr>
          <w:ilvl w:val="0"/>
          <w:numId w:val="376"/>
        </w:numPr>
        <w:rPr>
          <w:lang w:eastAsia="fr-FR"/>
        </w:rPr>
      </w:pPr>
      <w:r w:rsidRPr="001A721D">
        <w:rPr>
          <w:b/>
          <w:bCs/>
          <w:rtl/>
          <w:lang w:val="fr-FR" w:eastAsia="fr-FR"/>
        </w:rPr>
        <w:t>التدبر بالقلب والفطرة</w:t>
      </w:r>
      <w:r w:rsidRPr="001A721D">
        <w:rPr>
          <w:b/>
          <w:bCs/>
          <w:lang w:eastAsia="fr-FR"/>
        </w:rPr>
        <w:t>:</w:t>
      </w:r>
      <w:r w:rsidRPr="00E46AD2">
        <w:rPr>
          <w:lang w:eastAsia="fr-FR"/>
        </w:rPr>
        <w:t xml:space="preserve"> </w:t>
      </w:r>
      <w:r w:rsidRPr="001A721D">
        <w:rPr>
          <w:rtl/>
          <w:lang w:val="fr-FR" w:eastAsia="fr-FR"/>
        </w:rPr>
        <w:t>الفطرة السليمة والنية الصادقة تعينان على استيعاب الرسالة الإلهية، حتى لو لم يدرك المرء كل التفاصيل اللغوية</w:t>
      </w:r>
      <w:r w:rsidRPr="00E46AD2">
        <w:rPr>
          <w:lang w:eastAsia="fr-FR"/>
        </w:rPr>
        <w:t>.</w:t>
      </w:r>
    </w:p>
    <w:p w14:paraId="31492382" w14:textId="77777777" w:rsidR="00FE6992" w:rsidRPr="00E46AD2" w:rsidRDefault="00FE6992" w:rsidP="001A721D">
      <w:pPr>
        <w:rPr>
          <w:lang w:eastAsia="fr-FR"/>
        </w:rPr>
      </w:pPr>
      <w:r w:rsidRPr="00E46AD2">
        <w:rPr>
          <w:rtl/>
          <w:lang w:val="fr-FR" w:eastAsia="fr-FR"/>
        </w:rPr>
        <w:t>خاتمة</w:t>
      </w:r>
      <w:r w:rsidRPr="00E46AD2">
        <w:rPr>
          <w:lang w:eastAsia="fr-FR"/>
        </w:rPr>
        <w:t>:</w:t>
      </w:r>
    </w:p>
    <w:p w14:paraId="0EEF4E07" w14:textId="2D871230" w:rsidR="00FE6992" w:rsidRPr="00E46AD2" w:rsidRDefault="00FE6992" w:rsidP="001A721D">
      <w:pPr>
        <w:rPr>
          <w:lang w:eastAsia="fr-FR"/>
        </w:rPr>
      </w:pPr>
      <w:r w:rsidRPr="00E46AD2">
        <w:rPr>
          <w:rtl/>
          <w:lang w:val="fr-FR" w:eastAsia="fr-FR"/>
        </w:rPr>
        <w:t>تدبر القرآن الكريم هو رحلة إيمانية ممتعة، وهو حق وواجب على كل مسلم. من خلال التدبر، نكتشف كنوزًا جديدة من المعاني والهدايات في كل مرة نقرأ فيها القرآن، ونزداد قربًا من الله تعالى وفهمًا لرسالته الخالدة. فلنجعل التدبر جزءًا لا يتجزأ من حياتنا، ولنشارك في هذه الرحلة الجماعية نحو فهم أعمق لكلام الله</w:t>
      </w:r>
      <w:r w:rsidRPr="00E46AD2">
        <w:rPr>
          <w:lang w:eastAsia="fr-FR"/>
        </w:rPr>
        <w:t>.</w:t>
      </w:r>
    </w:p>
    <w:p w14:paraId="02769EF3" w14:textId="7D82E2FC" w:rsidR="00D6621D" w:rsidRPr="00E46AD2" w:rsidRDefault="00D6621D" w:rsidP="008A0417">
      <w:pPr>
        <w:pStyle w:val="1"/>
      </w:pPr>
      <w:bookmarkStart w:id="111" w:name="_Toc192269169"/>
      <w:bookmarkStart w:id="112" w:name="_Toc199407081"/>
      <w:r w:rsidRPr="00E46AD2">
        <w:rPr>
          <w:rtl/>
        </w:rPr>
        <w:t>تدبر القرآن الكريم: حق وواجب للجميع</w:t>
      </w:r>
      <w:bookmarkEnd w:id="111"/>
      <w:bookmarkEnd w:id="112"/>
    </w:p>
    <w:p w14:paraId="1BBC748C" w14:textId="77777777" w:rsidR="00D6621D" w:rsidRPr="00E46AD2" w:rsidRDefault="00D6621D" w:rsidP="001A721D">
      <w:pPr>
        <w:rPr>
          <w:lang w:eastAsia="fr-FR"/>
        </w:rPr>
      </w:pPr>
      <w:r w:rsidRPr="00E46AD2">
        <w:rPr>
          <w:rtl/>
          <w:lang w:val="fr-FR" w:eastAsia="fr-FR"/>
        </w:rPr>
        <w:t>مقدمة</w:t>
      </w:r>
      <w:r w:rsidRPr="00E46AD2">
        <w:rPr>
          <w:lang w:eastAsia="fr-FR"/>
        </w:rPr>
        <w:t>:</w:t>
      </w:r>
    </w:p>
    <w:p w14:paraId="27CFCF0B" w14:textId="7CFE3ED4" w:rsidR="00D6621D" w:rsidRPr="00E46AD2" w:rsidRDefault="00D6621D" w:rsidP="001A721D">
      <w:pPr>
        <w:rPr>
          <w:lang w:eastAsia="fr-FR"/>
        </w:rPr>
      </w:pPr>
      <w:r w:rsidRPr="00E46AD2">
        <w:rPr>
          <w:rtl/>
          <w:lang w:val="fr-FR" w:eastAsia="fr-FR"/>
        </w:rPr>
        <w:t>القرآن الكريم هو كلام الله الخالد، ورسالته الهادية للبشرية جمعاء. إنه النور الذي يضيء الدروب، والمنهج الذي يرسم طريق السعادة في الدنيا والآخرة. وقد أكد الله تعالى في كتابه العزيز أن القرآن الكريم نزل للناس كافة، وأنه ميسر للفهم والتدبر، فقال تعالى</w:t>
      </w:r>
      <w:r w:rsidRPr="00E46AD2">
        <w:rPr>
          <w:lang w:eastAsia="fr-FR"/>
        </w:rPr>
        <w:t xml:space="preserve">: </w:t>
      </w:r>
      <w:r w:rsidRPr="00E46AD2">
        <w:rPr>
          <w:b/>
          <w:bCs/>
          <w:rtl/>
          <w:lang w:val="fr-FR" w:eastAsia="fr-FR"/>
        </w:rPr>
        <w:t>﴿تَبَارَكَ الَّذِي نَزَّلَ الْفُرْقَانَ عَلَى عَبْدِهِ لِيَكُونَ لِلْعَالَمِينَ نَذِيرًا﴾</w:t>
      </w:r>
      <w:r w:rsidRPr="00E46AD2">
        <w:rPr>
          <w:rtl/>
          <w:lang w:val="fr-FR" w:eastAsia="fr-FR"/>
        </w:rPr>
        <w:t xml:space="preserve"> </w:t>
      </w:r>
      <w:r w:rsidR="0064321B">
        <w:rPr>
          <w:rtl/>
          <w:lang w:eastAsia="fr-FR"/>
        </w:rPr>
        <w:t>"</w:t>
      </w:r>
      <w:r w:rsidRPr="00E46AD2">
        <w:rPr>
          <w:rtl/>
          <w:lang w:val="fr-FR" w:eastAsia="fr-FR"/>
        </w:rPr>
        <w:t>الفرقان: ١</w:t>
      </w:r>
      <w:r w:rsidR="0064321B">
        <w:rPr>
          <w:rtl/>
          <w:lang w:eastAsia="fr-FR"/>
        </w:rPr>
        <w:t>"</w:t>
      </w:r>
      <w:r w:rsidRPr="00E46AD2">
        <w:rPr>
          <w:lang w:eastAsia="fr-FR"/>
        </w:rPr>
        <w:t>.</w:t>
      </w:r>
    </w:p>
    <w:p w14:paraId="6A469B9B" w14:textId="77777777" w:rsidR="00D6621D" w:rsidRPr="00E46AD2" w:rsidRDefault="00D6621D" w:rsidP="001A721D">
      <w:pPr>
        <w:rPr>
          <w:lang w:eastAsia="fr-FR"/>
        </w:rPr>
      </w:pPr>
      <w:r w:rsidRPr="00E46AD2">
        <w:rPr>
          <w:rtl/>
          <w:lang w:val="fr-FR" w:eastAsia="fr-FR"/>
        </w:rPr>
        <w:t>من هذا المنطلق، يثور تساؤل هام: كيف يمكن لكل فرد، بغض النظر عن مستواه التعليمي أو لغته، أن يتدبر القرآن ويتفهم معانيه؟ وهل هذا التدبر ممكن دون وسيط؟</w:t>
      </w:r>
    </w:p>
    <w:p w14:paraId="31CC7582" w14:textId="77777777" w:rsidR="00D6621D" w:rsidRPr="00E46AD2" w:rsidRDefault="00D6621D" w:rsidP="001A721D">
      <w:pPr>
        <w:rPr>
          <w:lang w:eastAsia="fr-FR"/>
        </w:rPr>
      </w:pPr>
      <w:r w:rsidRPr="00E46AD2">
        <w:rPr>
          <w:rtl/>
          <w:lang w:val="fr-FR" w:eastAsia="fr-FR"/>
        </w:rPr>
        <w:t>أولًا: كيف يتدبر القرآن من لا يعرف القراءة أو العربية؟</w:t>
      </w:r>
    </w:p>
    <w:p w14:paraId="0BC4BACC" w14:textId="77777777" w:rsidR="00D6621D" w:rsidRPr="00E46AD2" w:rsidRDefault="00D6621D" w:rsidP="001A721D">
      <w:pPr>
        <w:rPr>
          <w:lang w:eastAsia="fr-FR"/>
        </w:rPr>
      </w:pPr>
      <w:r w:rsidRPr="00E46AD2">
        <w:rPr>
          <w:rtl/>
          <w:lang w:val="fr-FR" w:eastAsia="fr-FR"/>
        </w:rPr>
        <w:t>قد يظن البعض أن تدبر القرآن حكر على العلماء والمتخصصين، أو أنه يتطلب إتقان اللغة العربية وفنونها. لكن الحقيقة أن الله تعالى يسر القرآن للذكر، وجعل فهمه متاحًا للجميع، حتى لمن لا يجيد القراءة أو العربية. ويمكن تحقيق ذلك من خلال الآتي</w:t>
      </w:r>
      <w:r w:rsidRPr="00E46AD2">
        <w:rPr>
          <w:lang w:eastAsia="fr-FR"/>
        </w:rPr>
        <w:t>:</w:t>
      </w:r>
    </w:p>
    <w:p w14:paraId="153ECAED" w14:textId="77777777" w:rsidR="00D6621D" w:rsidRPr="00E46AD2" w:rsidRDefault="00D6621D" w:rsidP="009A6CA1">
      <w:pPr>
        <w:pStyle w:val="a9"/>
        <w:numPr>
          <w:ilvl w:val="0"/>
          <w:numId w:val="93"/>
        </w:numPr>
        <w:rPr>
          <w:lang w:eastAsia="fr-FR"/>
        </w:rPr>
      </w:pPr>
      <w:r w:rsidRPr="001A721D">
        <w:rPr>
          <w:rtl/>
          <w:lang w:val="fr-FR" w:eastAsia="fr-FR"/>
        </w:rPr>
        <w:t>الاستماع إلى القرآن</w:t>
      </w:r>
      <w:r w:rsidRPr="00E46AD2">
        <w:rPr>
          <w:lang w:eastAsia="fr-FR"/>
        </w:rPr>
        <w:t>:</w:t>
      </w:r>
    </w:p>
    <w:p w14:paraId="24FB9D06" w14:textId="35FBF78C" w:rsidR="00D6621D" w:rsidRPr="00E46AD2" w:rsidRDefault="00D6621D" w:rsidP="001A721D">
      <w:pPr>
        <w:rPr>
          <w:lang w:eastAsia="fr-FR"/>
        </w:rPr>
      </w:pPr>
      <w:r w:rsidRPr="00E46AD2">
        <w:rPr>
          <w:rtl/>
          <w:lang w:val="fr-FR" w:eastAsia="fr-FR"/>
        </w:rPr>
        <w:t>القرآن الكريم ليس مجرد كتاب يُقرأ، بل هو كلام يُسمع ويُتدبر. وقد أمر الله تعالى بالاستماع إليه والإنصات له، فقال</w:t>
      </w:r>
      <w:r w:rsidRPr="00E46AD2">
        <w:rPr>
          <w:lang w:eastAsia="fr-FR"/>
        </w:rPr>
        <w:t xml:space="preserve">: </w:t>
      </w:r>
      <w:r w:rsidRPr="00E46AD2">
        <w:rPr>
          <w:b/>
          <w:bCs/>
          <w:rtl/>
          <w:lang w:val="fr-FR" w:eastAsia="fr-FR"/>
        </w:rPr>
        <w:t>﴿وَإِذَا قُرِئَ الْقُرْآنُ فَاسْتَمِعُوا لَهُ وَأَنصِتُوا لَعَلَّكُمْ تُرْحَمُونَ﴾</w:t>
      </w:r>
      <w:r w:rsidRPr="00E46AD2">
        <w:rPr>
          <w:rtl/>
          <w:lang w:val="fr-FR" w:eastAsia="fr-FR"/>
        </w:rPr>
        <w:t xml:space="preserve"> </w:t>
      </w:r>
      <w:r w:rsidR="0064321B">
        <w:rPr>
          <w:rtl/>
          <w:lang w:eastAsia="fr-FR"/>
        </w:rPr>
        <w:t>"</w:t>
      </w:r>
      <w:r w:rsidRPr="00E46AD2">
        <w:rPr>
          <w:rtl/>
          <w:lang w:val="fr-FR" w:eastAsia="fr-FR"/>
        </w:rPr>
        <w:t>الأعراف: ٢٠٤</w:t>
      </w:r>
      <w:r w:rsidR="0064321B">
        <w:rPr>
          <w:rtl/>
          <w:lang w:eastAsia="fr-FR"/>
        </w:rPr>
        <w:t>"</w:t>
      </w:r>
      <w:r w:rsidRPr="00E46AD2">
        <w:rPr>
          <w:lang w:eastAsia="fr-FR"/>
        </w:rPr>
        <w:t>.</w:t>
      </w:r>
    </w:p>
    <w:p w14:paraId="63C3A820" w14:textId="77777777" w:rsidR="00D6621D" w:rsidRPr="00E46AD2" w:rsidRDefault="00D6621D" w:rsidP="001A721D">
      <w:pPr>
        <w:rPr>
          <w:lang w:eastAsia="fr-FR"/>
        </w:rPr>
      </w:pPr>
      <w:r w:rsidRPr="00E46AD2">
        <w:rPr>
          <w:rtl/>
          <w:lang w:val="fr-FR" w:eastAsia="fr-FR"/>
        </w:rPr>
        <w:t>في عصرنا الحالي، تتوفر تسجيلات صوتية للقرآن الكريم بأصوات عذبة، وبلغات مختلفة، مع تفسير مبسط للآيات، مما ييسر الفهم حتى لمن لا يجيد العربية</w:t>
      </w:r>
      <w:r w:rsidRPr="00E46AD2">
        <w:rPr>
          <w:lang w:eastAsia="fr-FR"/>
        </w:rPr>
        <w:t>.</w:t>
      </w:r>
    </w:p>
    <w:p w14:paraId="6415AF43" w14:textId="77777777" w:rsidR="00D6621D" w:rsidRPr="00E46AD2" w:rsidRDefault="00D6621D" w:rsidP="009A6CA1">
      <w:pPr>
        <w:pStyle w:val="a9"/>
        <w:numPr>
          <w:ilvl w:val="0"/>
          <w:numId w:val="93"/>
        </w:numPr>
        <w:rPr>
          <w:lang w:eastAsia="fr-FR"/>
        </w:rPr>
      </w:pPr>
      <w:r w:rsidRPr="001A721D">
        <w:rPr>
          <w:rtl/>
          <w:lang w:val="fr-FR" w:eastAsia="fr-FR"/>
        </w:rPr>
        <w:t>الترجمة والتفسير</w:t>
      </w:r>
      <w:r w:rsidRPr="00E46AD2">
        <w:rPr>
          <w:lang w:eastAsia="fr-FR"/>
        </w:rPr>
        <w:t>:</w:t>
      </w:r>
    </w:p>
    <w:p w14:paraId="2EF17CCD" w14:textId="2B33CD8F" w:rsidR="00D6621D" w:rsidRPr="00E46AD2" w:rsidRDefault="00D6621D" w:rsidP="001A721D">
      <w:pPr>
        <w:rPr>
          <w:lang w:eastAsia="fr-FR"/>
        </w:rPr>
      </w:pPr>
      <w:r w:rsidRPr="00E46AD2">
        <w:rPr>
          <w:rtl/>
          <w:lang w:val="fr-FR" w:eastAsia="fr-FR"/>
        </w:rPr>
        <w:t>القرآن الكريم مترجم إلى معظم لغات العالم، وهذه الترجمات ليست مجرد نقل للحروف، بل هي محاولة لشرح المعاني وتوضيح المقاصد. يقول تعالى</w:t>
      </w:r>
      <w:r w:rsidRPr="00E46AD2">
        <w:rPr>
          <w:lang w:eastAsia="fr-FR"/>
        </w:rPr>
        <w:t xml:space="preserve">: </w:t>
      </w:r>
      <w:r w:rsidRPr="00E46AD2">
        <w:rPr>
          <w:b/>
          <w:bCs/>
          <w:rtl/>
          <w:lang w:val="fr-FR" w:eastAsia="fr-FR"/>
        </w:rPr>
        <w:t>﴿وَلَقَدْ يَسَّرْنَا الْقُرْآنَ لِلذِّكْرِ فَهَلْ مِن مُّدَّكِرٍ﴾</w:t>
      </w:r>
      <w:r w:rsidRPr="00E46AD2">
        <w:rPr>
          <w:rtl/>
          <w:lang w:val="fr-FR" w:eastAsia="fr-FR"/>
        </w:rPr>
        <w:t xml:space="preserve"> </w:t>
      </w:r>
      <w:r w:rsidR="0064321B">
        <w:rPr>
          <w:rtl/>
          <w:lang w:eastAsia="fr-FR"/>
        </w:rPr>
        <w:t>"</w:t>
      </w:r>
      <w:r w:rsidRPr="00E46AD2">
        <w:rPr>
          <w:rtl/>
          <w:lang w:val="fr-FR" w:eastAsia="fr-FR"/>
        </w:rPr>
        <w:t>القمر: ١٧</w:t>
      </w:r>
      <w:r w:rsidR="0064321B">
        <w:rPr>
          <w:rtl/>
          <w:lang w:eastAsia="fr-FR"/>
        </w:rPr>
        <w:t>"</w:t>
      </w:r>
      <w:r w:rsidRPr="00E46AD2">
        <w:rPr>
          <w:lang w:eastAsia="fr-FR"/>
        </w:rPr>
        <w:t>.</w:t>
      </w:r>
    </w:p>
    <w:p w14:paraId="014D87B0" w14:textId="77777777" w:rsidR="00D6621D" w:rsidRPr="00E46AD2" w:rsidRDefault="00D6621D" w:rsidP="001A721D">
      <w:pPr>
        <w:rPr>
          <w:lang w:eastAsia="fr-FR"/>
        </w:rPr>
      </w:pPr>
      <w:r w:rsidRPr="00E46AD2">
        <w:rPr>
          <w:rtl/>
          <w:lang w:val="fr-FR" w:eastAsia="fr-FR"/>
        </w:rPr>
        <w:t>يمكن الاستعانة بتفاسير مبسطة للقرآن الكريم، أو ببرامج ودروس مرئية ومسموعة تقدم شروحًا واضحة للآيات بلغة يفهمها الجميع</w:t>
      </w:r>
      <w:r w:rsidRPr="00E46AD2">
        <w:rPr>
          <w:lang w:eastAsia="fr-FR"/>
        </w:rPr>
        <w:t>.</w:t>
      </w:r>
    </w:p>
    <w:p w14:paraId="165B1BCB" w14:textId="77777777" w:rsidR="00D6621D" w:rsidRPr="00E46AD2" w:rsidRDefault="00D6621D" w:rsidP="009A6CA1">
      <w:pPr>
        <w:pStyle w:val="a9"/>
        <w:numPr>
          <w:ilvl w:val="0"/>
          <w:numId w:val="93"/>
        </w:numPr>
        <w:rPr>
          <w:lang w:eastAsia="fr-FR"/>
        </w:rPr>
      </w:pPr>
      <w:r w:rsidRPr="001A721D">
        <w:rPr>
          <w:rtl/>
          <w:lang w:val="fr-FR" w:eastAsia="fr-FR"/>
        </w:rPr>
        <w:t>اتباع أحسن القول</w:t>
      </w:r>
      <w:r w:rsidRPr="00E46AD2">
        <w:rPr>
          <w:lang w:eastAsia="fr-FR"/>
        </w:rPr>
        <w:t>:</w:t>
      </w:r>
    </w:p>
    <w:p w14:paraId="4045FEB5" w14:textId="253FEFD5" w:rsidR="00D6621D" w:rsidRPr="00E46AD2" w:rsidRDefault="00D6621D" w:rsidP="001A721D">
      <w:pPr>
        <w:rPr>
          <w:lang w:eastAsia="fr-FR"/>
        </w:rPr>
      </w:pPr>
      <w:r w:rsidRPr="00E46AD2">
        <w:rPr>
          <w:rtl/>
          <w:lang w:val="fr-FR" w:eastAsia="fr-FR"/>
        </w:rPr>
        <w:t>يرشدنا الله تعالى إلى أن نتبع أحسن ما نسمع من القول، فيقول</w:t>
      </w:r>
      <w:r w:rsidRPr="00E46AD2">
        <w:rPr>
          <w:lang w:eastAsia="fr-FR"/>
        </w:rPr>
        <w:t xml:space="preserve">: </w:t>
      </w:r>
      <w:r w:rsidRPr="00E46AD2">
        <w:rPr>
          <w:b/>
          <w:bCs/>
          <w:rtl/>
          <w:lang w:val="fr-FR" w:eastAsia="fr-FR"/>
        </w:rPr>
        <w:t>﴿الَّذِينَ يَسْتَمِعُونَ الْقَوْلَ فَيَتَّبِعُونَ أَحْسَنَهُ﴾</w:t>
      </w:r>
      <w:r w:rsidRPr="00E46AD2">
        <w:rPr>
          <w:rtl/>
          <w:lang w:val="fr-FR" w:eastAsia="fr-FR"/>
        </w:rPr>
        <w:t xml:space="preserve"> </w:t>
      </w:r>
      <w:r w:rsidR="0064321B">
        <w:rPr>
          <w:rtl/>
          <w:lang w:eastAsia="fr-FR"/>
        </w:rPr>
        <w:t>"</w:t>
      </w:r>
      <w:r w:rsidRPr="00E46AD2">
        <w:rPr>
          <w:rtl/>
          <w:lang w:val="fr-FR" w:eastAsia="fr-FR"/>
        </w:rPr>
        <w:t>الزمر: ١٨</w:t>
      </w:r>
      <w:r w:rsidR="0064321B">
        <w:rPr>
          <w:rtl/>
          <w:lang w:eastAsia="fr-FR"/>
        </w:rPr>
        <w:t>"</w:t>
      </w:r>
      <w:r w:rsidRPr="00E46AD2">
        <w:rPr>
          <w:lang w:eastAsia="fr-FR"/>
        </w:rPr>
        <w:t>.</w:t>
      </w:r>
    </w:p>
    <w:p w14:paraId="5849416D" w14:textId="77777777" w:rsidR="00D6621D" w:rsidRPr="00E46AD2" w:rsidRDefault="00D6621D" w:rsidP="001A721D">
      <w:pPr>
        <w:rPr>
          <w:lang w:eastAsia="fr-FR"/>
        </w:rPr>
      </w:pPr>
      <w:r w:rsidRPr="00E46AD2">
        <w:rPr>
          <w:rtl/>
          <w:lang w:val="fr-FR" w:eastAsia="fr-FR"/>
        </w:rPr>
        <w:t>يمكن لمن لا يستطيع القراءة أن يستمع إلى العلماء والدعاة الذين يشرحون معاني القرآن بلغة واضحة، ثم يختار التفسير الأقرب إلى روحه وفطرته</w:t>
      </w:r>
      <w:r w:rsidRPr="00E46AD2">
        <w:rPr>
          <w:lang w:eastAsia="fr-FR"/>
        </w:rPr>
        <w:t>.</w:t>
      </w:r>
    </w:p>
    <w:p w14:paraId="0D5FE8B0" w14:textId="77777777" w:rsidR="00D6621D" w:rsidRPr="00E46AD2" w:rsidRDefault="00D6621D" w:rsidP="009A6CA1">
      <w:pPr>
        <w:pStyle w:val="a9"/>
        <w:numPr>
          <w:ilvl w:val="0"/>
          <w:numId w:val="93"/>
        </w:numPr>
        <w:rPr>
          <w:lang w:eastAsia="fr-FR"/>
        </w:rPr>
      </w:pPr>
      <w:r w:rsidRPr="001A721D">
        <w:rPr>
          <w:rtl/>
          <w:lang w:val="fr-FR" w:eastAsia="fr-FR"/>
        </w:rPr>
        <w:t>التدبر بالقلب والفطرة</w:t>
      </w:r>
      <w:r w:rsidRPr="00E46AD2">
        <w:rPr>
          <w:lang w:eastAsia="fr-FR"/>
        </w:rPr>
        <w:t>:</w:t>
      </w:r>
    </w:p>
    <w:p w14:paraId="336E659B" w14:textId="5E572666" w:rsidR="00D6621D" w:rsidRPr="00E46AD2" w:rsidRDefault="00D6621D" w:rsidP="001A721D">
      <w:pPr>
        <w:rPr>
          <w:lang w:eastAsia="fr-FR"/>
        </w:rPr>
      </w:pPr>
      <w:r w:rsidRPr="00E46AD2">
        <w:rPr>
          <w:rtl/>
          <w:lang w:val="fr-FR" w:eastAsia="fr-FR"/>
        </w:rPr>
        <w:t>التدبر ليس مجرد فهم لغوي، بل هو تفاعل القلب مع الآيات، وتأثره بها، واستشعاره لعظمة الله. يقول تعالى</w:t>
      </w:r>
      <w:r w:rsidRPr="00E46AD2">
        <w:rPr>
          <w:lang w:eastAsia="fr-FR"/>
        </w:rPr>
        <w:t xml:space="preserve">: </w:t>
      </w:r>
      <w:r w:rsidRPr="00E46AD2">
        <w:rPr>
          <w:b/>
          <w:bCs/>
          <w:rtl/>
          <w:lang w:val="fr-FR" w:eastAsia="fr-FR"/>
        </w:rPr>
        <w:t>﴿أَفَلَا يَتَدَبَّرُونَ الْقُرْآنَ أَمْ عَلَى قُلُوبٍ أَقْفَالُهَا﴾</w:t>
      </w:r>
      <w:r w:rsidRPr="00E46AD2">
        <w:rPr>
          <w:rtl/>
          <w:lang w:val="fr-FR" w:eastAsia="fr-FR"/>
        </w:rPr>
        <w:t xml:space="preserve"> </w:t>
      </w:r>
      <w:r w:rsidR="0064321B">
        <w:rPr>
          <w:rtl/>
          <w:lang w:eastAsia="fr-FR"/>
        </w:rPr>
        <w:t>"</w:t>
      </w:r>
      <w:r w:rsidRPr="00E46AD2">
        <w:rPr>
          <w:rtl/>
          <w:lang w:val="fr-FR" w:eastAsia="fr-FR"/>
        </w:rPr>
        <w:t>محمد: ٢٤</w:t>
      </w:r>
      <w:r w:rsidR="0064321B">
        <w:rPr>
          <w:rtl/>
          <w:lang w:eastAsia="fr-FR"/>
        </w:rPr>
        <w:t>"</w:t>
      </w:r>
      <w:r w:rsidRPr="00E46AD2">
        <w:rPr>
          <w:lang w:eastAsia="fr-FR"/>
        </w:rPr>
        <w:t>.</w:t>
      </w:r>
    </w:p>
    <w:p w14:paraId="2D3CB198" w14:textId="77777777" w:rsidR="00D6621D" w:rsidRPr="00E46AD2" w:rsidRDefault="00D6621D" w:rsidP="001A721D">
      <w:pPr>
        <w:rPr>
          <w:lang w:eastAsia="fr-FR"/>
        </w:rPr>
      </w:pPr>
      <w:r w:rsidRPr="00E46AD2">
        <w:rPr>
          <w:rtl/>
          <w:lang w:val="fr-FR" w:eastAsia="fr-FR"/>
        </w:rPr>
        <w:t>الفطرة السليمة والنية الصادقة تعينان على استيعاب الرسالة الإلهية، حتى لو لم يدرك المرء كل التفاصيل اللغوية</w:t>
      </w:r>
      <w:r w:rsidRPr="00E46AD2">
        <w:rPr>
          <w:lang w:eastAsia="fr-FR"/>
        </w:rPr>
        <w:t>.</w:t>
      </w:r>
    </w:p>
    <w:p w14:paraId="0C75D63C" w14:textId="77777777" w:rsidR="00D6621D" w:rsidRPr="00E46AD2" w:rsidRDefault="00D6621D" w:rsidP="001A721D">
      <w:pPr>
        <w:rPr>
          <w:lang w:eastAsia="fr-FR"/>
        </w:rPr>
      </w:pPr>
      <w:r w:rsidRPr="00E46AD2">
        <w:rPr>
          <w:rtl/>
          <w:lang w:val="fr-FR" w:eastAsia="fr-FR"/>
        </w:rPr>
        <w:t>ثانيًا: كيف يفهم الجميع القرآن دون وسيط؟</w:t>
      </w:r>
    </w:p>
    <w:p w14:paraId="1FA87040" w14:textId="77777777" w:rsidR="00D6621D" w:rsidRPr="00E46AD2" w:rsidRDefault="00D6621D" w:rsidP="001A721D">
      <w:pPr>
        <w:rPr>
          <w:lang w:eastAsia="fr-FR"/>
        </w:rPr>
      </w:pPr>
      <w:r w:rsidRPr="00E46AD2">
        <w:rPr>
          <w:rtl/>
          <w:lang w:val="fr-FR" w:eastAsia="fr-FR"/>
        </w:rPr>
        <w:t>قد يتساءل البعض: هل يمكن فهم القرآن دون الرجوع إلى العلماء والمفسرين؟ والجواب: نعم، يمكن ذلك، ولكن ضمن ضوابط وشروط</w:t>
      </w:r>
      <w:r w:rsidRPr="00E46AD2">
        <w:rPr>
          <w:lang w:eastAsia="fr-FR"/>
        </w:rPr>
        <w:t>.</w:t>
      </w:r>
    </w:p>
    <w:p w14:paraId="1BE7006C" w14:textId="77777777" w:rsidR="00D6621D" w:rsidRPr="00E46AD2" w:rsidRDefault="00D6621D" w:rsidP="009A6CA1">
      <w:pPr>
        <w:pStyle w:val="a9"/>
        <w:numPr>
          <w:ilvl w:val="0"/>
          <w:numId w:val="94"/>
        </w:numPr>
        <w:rPr>
          <w:lang w:eastAsia="fr-FR"/>
        </w:rPr>
      </w:pPr>
      <w:r w:rsidRPr="001A721D">
        <w:rPr>
          <w:rtl/>
          <w:lang w:val="fr-FR" w:eastAsia="fr-FR"/>
        </w:rPr>
        <w:t>القرآن يخاطب كل فرد مباشرة</w:t>
      </w:r>
      <w:r w:rsidRPr="00E46AD2">
        <w:rPr>
          <w:lang w:eastAsia="fr-FR"/>
        </w:rPr>
        <w:t>:</w:t>
      </w:r>
    </w:p>
    <w:p w14:paraId="0807F96B" w14:textId="69AB5C49" w:rsidR="00D6621D" w:rsidRPr="00E46AD2" w:rsidRDefault="00D6621D" w:rsidP="001A721D">
      <w:pPr>
        <w:rPr>
          <w:lang w:eastAsia="fr-FR"/>
        </w:rPr>
      </w:pPr>
      <w:r w:rsidRPr="00E46AD2">
        <w:rPr>
          <w:rtl/>
          <w:lang w:val="fr-FR" w:eastAsia="fr-FR"/>
        </w:rPr>
        <w:t>القرآن الكريم ليس كتابًا تاريخيًا أو علميًا، بل هو خطاب مباشر من الله تعالى إلى كل إنسان، يقول تعالى</w:t>
      </w:r>
      <w:r w:rsidRPr="00E46AD2">
        <w:rPr>
          <w:lang w:eastAsia="fr-FR"/>
        </w:rPr>
        <w:t xml:space="preserve">: </w:t>
      </w:r>
      <w:r w:rsidRPr="00E46AD2">
        <w:rPr>
          <w:b/>
          <w:bCs/>
          <w:rtl/>
          <w:lang w:val="fr-FR" w:eastAsia="fr-FR"/>
        </w:rPr>
        <w:t>﴿كِتَابٌ أُنزِلَ إِلَيْكَ فَلَا يَكُن فِي صَدْرِكَ حَرَجٌ مِّنْهُ لِتُنذِرَ بِهِ وَذِكْرَى لِلْمُؤْمِنِينَ﴾</w:t>
      </w:r>
      <w:r w:rsidRPr="00E46AD2">
        <w:rPr>
          <w:rtl/>
          <w:lang w:val="fr-FR" w:eastAsia="fr-FR"/>
        </w:rPr>
        <w:t xml:space="preserve"> </w:t>
      </w:r>
      <w:r w:rsidR="0064321B">
        <w:rPr>
          <w:rtl/>
          <w:lang w:eastAsia="fr-FR"/>
        </w:rPr>
        <w:t>"</w:t>
      </w:r>
      <w:r w:rsidRPr="00E46AD2">
        <w:rPr>
          <w:rtl/>
          <w:lang w:val="fr-FR" w:eastAsia="fr-FR"/>
        </w:rPr>
        <w:t>الأعراف: ٢</w:t>
      </w:r>
      <w:r w:rsidR="0064321B">
        <w:rPr>
          <w:rtl/>
          <w:lang w:eastAsia="fr-FR"/>
        </w:rPr>
        <w:t>"</w:t>
      </w:r>
      <w:r w:rsidRPr="00E46AD2">
        <w:rPr>
          <w:lang w:eastAsia="fr-FR"/>
        </w:rPr>
        <w:t>.</w:t>
      </w:r>
    </w:p>
    <w:p w14:paraId="34F82A9B" w14:textId="77777777" w:rsidR="00D6621D" w:rsidRPr="00E46AD2" w:rsidRDefault="00D6621D" w:rsidP="001A721D">
      <w:pPr>
        <w:rPr>
          <w:lang w:eastAsia="fr-FR"/>
        </w:rPr>
      </w:pPr>
      <w:r w:rsidRPr="00E46AD2">
        <w:rPr>
          <w:rtl/>
          <w:lang w:val="fr-FR" w:eastAsia="fr-FR"/>
        </w:rPr>
        <w:t>هذا يعني أن كل شخص قادر على استقبال الهداية من القرآن مباشرة، وأن الآيات تتحدث إلى ظروفه واحتياجاته، حتى لو لم يكن عالمًا</w:t>
      </w:r>
      <w:r w:rsidRPr="00E46AD2">
        <w:rPr>
          <w:lang w:eastAsia="fr-FR"/>
        </w:rPr>
        <w:t>.</w:t>
      </w:r>
    </w:p>
    <w:p w14:paraId="2F8740A5" w14:textId="77777777" w:rsidR="00D6621D" w:rsidRPr="00E46AD2" w:rsidRDefault="00D6621D" w:rsidP="009A6CA1">
      <w:pPr>
        <w:pStyle w:val="a9"/>
        <w:numPr>
          <w:ilvl w:val="0"/>
          <w:numId w:val="94"/>
        </w:numPr>
        <w:rPr>
          <w:lang w:eastAsia="fr-FR"/>
        </w:rPr>
      </w:pPr>
      <w:r w:rsidRPr="001A721D">
        <w:rPr>
          <w:rtl/>
          <w:lang w:val="fr-FR" w:eastAsia="fr-FR"/>
        </w:rPr>
        <w:t>التيسير الإلهي</w:t>
      </w:r>
      <w:r w:rsidRPr="00E46AD2">
        <w:rPr>
          <w:lang w:eastAsia="fr-FR"/>
        </w:rPr>
        <w:t>:</w:t>
      </w:r>
    </w:p>
    <w:p w14:paraId="72C7C697" w14:textId="1CF80DA5" w:rsidR="00D6621D" w:rsidRPr="00E46AD2" w:rsidRDefault="00D6621D" w:rsidP="001A721D">
      <w:pPr>
        <w:rPr>
          <w:lang w:eastAsia="fr-FR"/>
        </w:rPr>
      </w:pPr>
      <w:r w:rsidRPr="00E46AD2">
        <w:rPr>
          <w:rtl/>
          <w:lang w:val="fr-FR" w:eastAsia="fr-FR"/>
        </w:rPr>
        <w:t>وعد الله تعالى بأن القرآن هدى للناس جميعًا، فقال</w:t>
      </w:r>
      <w:r w:rsidRPr="00E46AD2">
        <w:rPr>
          <w:lang w:eastAsia="fr-FR"/>
        </w:rPr>
        <w:t xml:space="preserve">: </w:t>
      </w:r>
      <w:r w:rsidRPr="00E46AD2">
        <w:rPr>
          <w:b/>
          <w:bCs/>
          <w:rtl/>
          <w:lang w:val="fr-FR" w:eastAsia="fr-FR"/>
        </w:rPr>
        <w:t>﴿هُدًى لِّلنَّاسِ﴾</w:t>
      </w:r>
      <w:r w:rsidRPr="00E46AD2">
        <w:rPr>
          <w:rtl/>
          <w:lang w:val="fr-FR" w:eastAsia="fr-FR"/>
        </w:rPr>
        <w:t xml:space="preserve"> </w:t>
      </w:r>
      <w:r w:rsidR="0064321B">
        <w:rPr>
          <w:rtl/>
          <w:lang w:eastAsia="fr-FR"/>
        </w:rPr>
        <w:t>"</w:t>
      </w:r>
      <w:r w:rsidRPr="00E46AD2">
        <w:rPr>
          <w:rtl/>
          <w:lang w:val="fr-FR" w:eastAsia="fr-FR"/>
        </w:rPr>
        <w:t>البقرة: ١٨٥</w:t>
      </w:r>
      <w:r w:rsidR="0064321B">
        <w:rPr>
          <w:rtl/>
          <w:lang w:eastAsia="fr-FR"/>
        </w:rPr>
        <w:t>"</w:t>
      </w:r>
      <w:r w:rsidRPr="00E46AD2">
        <w:rPr>
          <w:lang w:eastAsia="fr-FR"/>
        </w:rPr>
        <w:t>.</w:t>
      </w:r>
    </w:p>
    <w:p w14:paraId="751A8816" w14:textId="77777777" w:rsidR="00D6621D" w:rsidRPr="00E46AD2" w:rsidRDefault="00D6621D" w:rsidP="001A721D">
      <w:pPr>
        <w:rPr>
          <w:lang w:eastAsia="fr-FR"/>
        </w:rPr>
      </w:pPr>
      <w:r w:rsidRPr="00E46AD2">
        <w:rPr>
          <w:rtl/>
          <w:lang w:val="fr-FR" w:eastAsia="fr-FR"/>
        </w:rPr>
        <w:t>من يقرأ القرآن أو يستمع إليه بقلب مفتوح، وبنية صادقة في طلب الهداية، سيجد أن الآيات تتفاعل معه، وتجيب عن تساؤلاته، وتلامس قلبه</w:t>
      </w:r>
      <w:r w:rsidRPr="00E46AD2">
        <w:rPr>
          <w:lang w:eastAsia="fr-FR"/>
        </w:rPr>
        <w:t>.</w:t>
      </w:r>
    </w:p>
    <w:p w14:paraId="15E3B04D" w14:textId="77777777" w:rsidR="00D6621D" w:rsidRPr="00E46AD2" w:rsidRDefault="00D6621D" w:rsidP="009A6CA1">
      <w:pPr>
        <w:pStyle w:val="a9"/>
        <w:numPr>
          <w:ilvl w:val="0"/>
          <w:numId w:val="94"/>
        </w:numPr>
        <w:rPr>
          <w:lang w:eastAsia="fr-FR"/>
        </w:rPr>
      </w:pPr>
      <w:r w:rsidRPr="001A721D">
        <w:rPr>
          <w:rtl/>
          <w:lang w:val="fr-FR" w:eastAsia="fr-FR"/>
        </w:rPr>
        <w:t>الدور الجماعي</w:t>
      </w:r>
      <w:r w:rsidRPr="00E46AD2">
        <w:rPr>
          <w:lang w:eastAsia="fr-FR"/>
        </w:rPr>
        <w:t>:</w:t>
      </w:r>
    </w:p>
    <w:p w14:paraId="5AEF3AA2" w14:textId="18A92F45" w:rsidR="00D6621D" w:rsidRPr="00E46AD2" w:rsidRDefault="00D6621D" w:rsidP="001A721D">
      <w:pPr>
        <w:rPr>
          <w:lang w:eastAsia="fr-FR"/>
        </w:rPr>
      </w:pPr>
      <w:r w:rsidRPr="00E46AD2">
        <w:rPr>
          <w:rtl/>
          <w:lang w:val="fr-FR" w:eastAsia="fr-FR"/>
        </w:rPr>
        <w:t>يمكن للمجتمع أن يسهل فهم القرآن وتدبره، من خلال حلقات الذكر المشتركة، والدروس التفاعلية، والمنصات الإلكترونية التي تقدم شروحًا مبسطة للآيات، مما يحقق مبدأ التعاون على البر والتقوى، كما قال تعالى</w:t>
      </w:r>
      <w:r w:rsidRPr="00E46AD2">
        <w:rPr>
          <w:lang w:eastAsia="fr-FR"/>
        </w:rPr>
        <w:t xml:space="preserve">: </w:t>
      </w:r>
      <w:r w:rsidRPr="00E46AD2">
        <w:rPr>
          <w:b/>
          <w:bCs/>
          <w:rtl/>
          <w:lang w:val="fr-FR" w:eastAsia="fr-FR"/>
        </w:rPr>
        <w:t>﴿وَتَعَاوَنُوا عَلَى الْبِرِّ وَالتَّقْوَى﴾</w:t>
      </w:r>
      <w:r w:rsidRPr="00E46AD2">
        <w:rPr>
          <w:rtl/>
          <w:lang w:val="fr-FR" w:eastAsia="fr-FR"/>
        </w:rPr>
        <w:t xml:space="preserve"> </w:t>
      </w:r>
      <w:r w:rsidR="0064321B">
        <w:rPr>
          <w:rtl/>
          <w:lang w:eastAsia="fr-FR"/>
        </w:rPr>
        <w:t>"</w:t>
      </w:r>
      <w:r w:rsidRPr="00E46AD2">
        <w:rPr>
          <w:rtl/>
          <w:lang w:val="fr-FR" w:eastAsia="fr-FR"/>
        </w:rPr>
        <w:t>المائدة: ٢</w:t>
      </w:r>
      <w:r w:rsidR="0064321B">
        <w:rPr>
          <w:rtl/>
          <w:lang w:eastAsia="fr-FR"/>
        </w:rPr>
        <w:t>"</w:t>
      </w:r>
      <w:r w:rsidRPr="00E46AD2">
        <w:rPr>
          <w:lang w:eastAsia="fr-FR"/>
        </w:rPr>
        <w:t>.</w:t>
      </w:r>
    </w:p>
    <w:p w14:paraId="26A94FB1" w14:textId="77777777" w:rsidR="00D6621D" w:rsidRPr="00E46AD2" w:rsidRDefault="00D6621D" w:rsidP="001A721D">
      <w:pPr>
        <w:rPr>
          <w:lang w:eastAsia="fr-FR"/>
        </w:rPr>
      </w:pPr>
      <w:r w:rsidRPr="00E46AD2">
        <w:rPr>
          <w:rtl/>
          <w:lang w:val="fr-FR" w:eastAsia="fr-FR"/>
        </w:rPr>
        <w:t>الخلاصة</w:t>
      </w:r>
      <w:r w:rsidRPr="00E46AD2">
        <w:rPr>
          <w:lang w:eastAsia="fr-FR"/>
        </w:rPr>
        <w:t>:</w:t>
      </w:r>
    </w:p>
    <w:p w14:paraId="4862EFEC" w14:textId="77777777" w:rsidR="00D6621D" w:rsidRPr="00E46AD2" w:rsidRDefault="00D6621D" w:rsidP="001A721D">
      <w:pPr>
        <w:rPr>
          <w:lang w:eastAsia="fr-FR"/>
        </w:rPr>
      </w:pPr>
      <w:r w:rsidRPr="00E46AD2">
        <w:rPr>
          <w:rtl/>
          <w:lang w:val="fr-FR" w:eastAsia="fr-FR"/>
        </w:rPr>
        <w:t>تدبر القرآن الكريم واجب على كل مسلم، ولا يعيقه عن ذلك جهله بالقراءة أو العربية. فالله تعالى قد يسر القرآن للذكر، وجعل وسائل الفهم متاحة للجميع، من خلال السماع، والترجمة، والتأمل، وطلب العلم</w:t>
      </w:r>
      <w:r w:rsidRPr="00E46AD2">
        <w:rPr>
          <w:lang w:eastAsia="fr-FR"/>
        </w:rPr>
        <w:t>.</w:t>
      </w:r>
    </w:p>
    <w:p w14:paraId="169B1A89" w14:textId="36D808E3" w:rsidR="00D6621D" w:rsidRPr="00E46AD2" w:rsidRDefault="00D6621D" w:rsidP="001A721D">
      <w:pPr>
        <w:rPr>
          <w:lang w:eastAsia="fr-FR"/>
        </w:rPr>
      </w:pPr>
      <w:r w:rsidRPr="00E46AD2">
        <w:rPr>
          <w:rtl/>
          <w:lang w:val="fr-FR" w:eastAsia="fr-FR"/>
        </w:rPr>
        <w:t>المهم هو الإخلاص في طلب الهداية، والثقة بأن القرآن يخاطب القلب قبل العقل، وأنه النور الذي يضيء الدروب، والمنهج الذي يرسم طريق السعادة في الدنيا والآخرة. وكما قال تعالى</w:t>
      </w:r>
      <w:r w:rsidRPr="00E46AD2">
        <w:rPr>
          <w:lang w:eastAsia="fr-FR"/>
        </w:rPr>
        <w:t xml:space="preserve">: </w:t>
      </w:r>
      <w:r w:rsidRPr="00E46AD2">
        <w:rPr>
          <w:b/>
          <w:bCs/>
          <w:rtl/>
          <w:lang w:val="fr-FR" w:eastAsia="fr-FR"/>
        </w:rPr>
        <w:t>﴿فَإِنَّهَا لَا تَعْمَى الْأَبْصَارُ وَلَٰكِن تَعْمَى الْقُلُوبُ﴾</w:t>
      </w:r>
      <w:r w:rsidRPr="00E46AD2">
        <w:rPr>
          <w:rtl/>
          <w:lang w:val="fr-FR" w:eastAsia="fr-FR"/>
        </w:rPr>
        <w:t xml:space="preserve"> </w:t>
      </w:r>
      <w:r w:rsidR="0064321B">
        <w:rPr>
          <w:rtl/>
          <w:lang w:eastAsia="fr-FR"/>
        </w:rPr>
        <w:t>"</w:t>
      </w:r>
      <w:r w:rsidRPr="00E46AD2">
        <w:rPr>
          <w:rtl/>
          <w:lang w:val="fr-FR" w:eastAsia="fr-FR"/>
        </w:rPr>
        <w:t>الحج: ٤٦</w:t>
      </w:r>
      <w:r w:rsidR="0064321B">
        <w:rPr>
          <w:rtl/>
          <w:lang w:eastAsia="fr-FR"/>
        </w:rPr>
        <w:t>"</w:t>
      </w:r>
      <w:r w:rsidRPr="00E46AD2">
        <w:rPr>
          <w:lang w:eastAsia="fr-FR"/>
        </w:rPr>
        <w:t>.</w:t>
      </w:r>
    </w:p>
    <w:p w14:paraId="29AF55C5" w14:textId="77777777" w:rsidR="00D6621D" w:rsidRPr="00E46AD2" w:rsidRDefault="00D6621D" w:rsidP="001A721D">
      <w:pPr>
        <w:rPr>
          <w:rtl/>
          <w:lang w:eastAsia="fr-FR"/>
        </w:rPr>
      </w:pPr>
    </w:p>
    <w:p w14:paraId="06F0AB4C" w14:textId="66434ACD" w:rsidR="000729AD" w:rsidRPr="00E46AD2" w:rsidRDefault="000729AD" w:rsidP="008A0417">
      <w:pPr>
        <w:pStyle w:val="1"/>
      </w:pPr>
      <w:bookmarkStart w:id="113" w:name="_Toc192269170"/>
      <w:bookmarkStart w:id="114" w:name="_Toc199407082"/>
      <w:r w:rsidRPr="00E46AD2">
        <w:rPr>
          <w:rtl/>
        </w:rPr>
        <w:t>اللغة العربية واللسان القرآني: هل هما شيء واحد؟</w:t>
      </w:r>
      <w:bookmarkEnd w:id="113"/>
      <w:bookmarkEnd w:id="114"/>
    </w:p>
    <w:p w14:paraId="59E8327D" w14:textId="77777777" w:rsidR="000729AD" w:rsidRPr="00E46AD2" w:rsidRDefault="000729AD" w:rsidP="001A721D">
      <w:r w:rsidRPr="00E46AD2">
        <w:rPr>
          <w:rtl/>
          <w:lang w:val="fr-FR"/>
        </w:rPr>
        <w:t>مقدمة: سؤال يفتح آفاق الفهم</w:t>
      </w:r>
    </w:p>
    <w:p w14:paraId="3BE5CD60" w14:textId="77777777" w:rsidR="000729AD" w:rsidRPr="00E46AD2" w:rsidRDefault="000729AD" w:rsidP="001A721D">
      <w:r w:rsidRPr="00E46AD2">
        <w:rPr>
          <w:rtl/>
          <w:lang w:val="fr-FR"/>
        </w:rPr>
        <w:t>كثيرًا ما نسمع عبارة "القرآن نزل باللغة العربية"، ولكن هل هذا يعني أن القرآن يستخدم اللغة العربية بنفس الطريقة التي نستخدمها نحن اليوم؟ هل القرآن مجرد كتاب عربي فصيح، أم أن له لسانًا خاصًا يميزه عن أي كلام آخر؟</w:t>
      </w:r>
    </w:p>
    <w:p w14:paraId="7A04A381" w14:textId="77777777" w:rsidR="000729AD" w:rsidRPr="00E46AD2" w:rsidRDefault="000729AD" w:rsidP="001A721D">
      <w:r w:rsidRPr="00E46AD2">
        <w:rPr>
          <w:rtl/>
          <w:lang w:val="fr-FR"/>
        </w:rPr>
        <w:t>هذا السؤال هو مفتاح فهمنا للفرق بين "اللغة العربية" و"اللسان القرآني"، وهو موضوع هذه السلسلة من المقالات</w:t>
      </w:r>
      <w:r w:rsidRPr="00E46AD2">
        <w:t>.</w:t>
      </w:r>
    </w:p>
    <w:p w14:paraId="1F017E95" w14:textId="77777777" w:rsidR="000729AD" w:rsidRPr="00E46AD2" w:rsidRDefault="000729AD" w:rsidP="001A721D">
      <w:r w:rsidRPr="00E46AD2">
        <w:rPr>
          <w:rtl/>
          <w:lang w:val="fr-FR"/>
        </w:rPr>
        <w:t>ما هي اللغة العربية؟</w:t>
      </w:r>
    </w:p>
    <w:p w14:paraId="1761D134" w14:textId="52DBBF12" w:rsidR="000729AD" w:rsidRPr="00E46AD2" w:rsidRDefault="000729AD" w:rsidP="001A721D">
      <w:r w:rsidRPr="00E46AD2">
        <w:rPr>
          <w:rtl/>
          <w:lang w:val="fr-FR"/>
        </w:rPr>
        <w:t xml:space="preserve">اللغة العربية، كأي لغة أخرى، هي نظام من الرموز والإشارات </w:t>
      </w:r>
      <w:r w:rsidR="0064321B">
        <w:rPr>
          <w:rtl/>
          <w:lang w:val="fr-FR"/>
        </w:rPr>
        <w:t>"</w:t>
      </w:r>
      <w:r w:rsidRPr="00E46AD2">
        <w:rPr>
          <w:rtl/>
          <w:lang w:val="fr-FR"/>
        </w:rPr>
        <w:t>الأصوات والحروف والكلمات والتراكيب</w:t>
      </w:r>
      <w:r w:rsidR="0064321B">
        <w:rPr>
          <w:rtl/>
          <w:lang w:val="fr-FR"/>
        </w:rPr>
        <w:t>"</w:t>
      </w:r>
      <w:r w:rsidRPr="00E46AD2">
        <w:rPr>
          <w:rtl/>
          <w:lang w:val="fr-FR"/>
        </w:rPr>
        <w:t xml:space="preserve"> المتفق عليها بين مجموعة من الناس </w:t>
      </w:r>
      <w:r w:rsidR="0064321B">
        <w:rPr>
          <w:rtl/>
          <w:lang w:val="fr-FR"/>
        </w:rPr>
        <w:t>"</w:t>
      </w:r>
      <w:r w:rsidRPr="00E46AD2">
        <w:rPr>
          <w:rtl/>
          <w:lang w:val="fr-FR"/>
        </w:rPr>
        <w:t>وهم العرب في هذه الحالة</w:t>
      </w:r>
      <w:r w:rsidR="0064321B">
        <w:rPr>
          <w:rtl/>
          <w:lang w:val="fr-FR"/>
        </w:rPr>
        <w:t>"</w:t>
      </w:r>
      <w:r w:rsidRPr="00E46AD2">
        <w:rPr>
          <w:rtl/>
          <w:lang w:val="fr-FR"/>
        </w:rPr>
        <w:t xml:space="preserve"> للتواصل والتعبير عن أفكارهم ومشاعرهم. اللغة العربية تتميز بثرائها واتساعها، وقدرتها على التعبير عن أدق المعاني</w:t>
      </w:r>
      <w:r w:rsidRPr="00E46AD2">
        <w:t>.</w:t>
      </w:r>
    </w:p>
    <w:p w14:paraId="1EA37EC6" w14:textId="77777777" w:rsidR="000729AD" w:rsidRPr="00E46AD2" w:rsidRDefault="000729AD" w:rsidP="001A721D">
      <w:r w:rsidRPr="00E46AD2">
        <w:rPr>
          <w:rtl/>
          <w:lang w:val="fr-FR"/>
        </w:rPr>
        <w:t>ما هو اللسان العربي؟</w:t>
      </w:r>
    </w:p>
    <w:p w14:paraId="01434554" w14:textId="77777777" w:rsidR="000729AD" w:rsidRPr="00E46AD2" w:rsidRDefault="000729AD" w:rsidP="001A721D">
      <w:r w:rsidRPr="00E46AD2">
        <w:rPr>
          <w:rtl/>
          <w:lang w:val="fr-FR"/>
        </w:rPr>
        <w:t>اللسان له معانٍ متعددة</w:t>
      </w:r>
      <w:r w:rsidRPr="00E46AD2">
        <w:t>:</w:t>
      </w:r>
    </w:p>
    <w:p w14:paraId="0CC7615D" w14:textId="77777777" w:rsidR="000729AD" w:rsidRPr="00E46AD2" w:rsidRDefault="000729AD" w:rsidP="009A6CA1">
      <w:pPr>
        <w:pStyle w:val="a9"/>
        <w:numPr>
          <w:ilvl w:val="0"/>
          <w:numId w:val="227"/>
        </w:numPr>
      </w:pPr>
      <w:r w:rsidRPr="001A721D">
        <w:rPr>
          <w:b/>
          <w:bCs/>
          <w:rtl/>
          <w:lang w:val="fr-FR"/>
        </w:rPr>
        <w:t>المعنى الحرفي</w:t>
      </w:r>
      <w:r w:rsidRPr="001A721D">
        <w:rPr>
          <w:b/>
          <w:bCs/>
        </w:rPr>
        <w:t>:</w:t>
      </w:r>
      <w:r w:rsidRPr="00E46AD2">
        <w:t xml:space="preserve"> </w:t>
      </w:r>
      <w:r w:rsidRPr="001A721D">
        <w:rPr>
          <w:rtl/>
          <w:lang w:val="fr-FR"/>
        </w:rPr>
        <w:t>هو العضو المعروف في الفم، وهو أداة النطق</w:t>
      </w:r>
      <w:r w:rsidRPr="00E46AD2">
        <w:t>.</w:t>
      </w:r>
    </w:p>
    <w:p w14:paraId="57EEE8F4" w14:textId="77777777" w:rsidR="000729AD" w:rsidRPr="00E46AD2" w:rsidRDefault="000729AD" w:rsidP="009A6CA1">
      <w:pPr>
        <w:pStyle w:val="a9"/>
        <w:numPr>
          <w:ilvl w:val="0"/>
          <w:numId w:val="227"/>
        </w:numPr>
      </w:pPr>
      <w:r w:rsidRPr="001A721D">
        <w:rPr>
          <w:b/>
          <w:bCs/>
          <w:rtl/>
          <w:lang w:val="fr-FR"/>
        </w:rPr>
        <w:t>المعنى المجازي</w:t>
      </w:r>
      <w:r w:rsidRPr="001A721D">
        <w:rPr>
          <w:b/>
          <w:bCs/>
        </w:rPr>
        <w:t>:</w:t>
      </w:r>
      <w:r w:rsidRPr="00E46AD2">
        <w:t xml:space="preserve"> </w:t>
      </w:r>
      <w:r w:rsidRPr="001A721D">
        <w:rPr>
          <w:rtl/>
          <w:lang w:val="fr-FR"/>
        </w:rPr>
        <w:t>هو طريقة التعبير، وأسلوب الكلام، والفصاحة، والبيان. ومنه قولنا: "فلان فصيح اللسان</w:t>
      </w:r>
      <w:r w:rsidRPr="00E46AD2">
        <w:t>".</w:t>
      </w:r>
    </w:p>
    <w:p w14:paraId="036BB884" w14:textId="77777777" w:rsidR="000729AD" w:rsidRPr="00E46AD2" w:rsidRDefault="000729AD" w:rsidP="009A6CA1">
      <w:pPr>
        <w:pStyle w:val="a9"/>
        <w:numPr>
          <w:ilvl w:val="0"/>
          <w:numId w:val="227"/>
        </w:numPr>
      </w:pPr>
      <w:r w:rsidRPr="001A721D">
        <w:rPr>
          <w:b/>
          <w:bCs/>
          <w:rtl/>
          <w:lang w:val="fr-FR"/>
        </w:rPr>
        <w:t>المعنى القرآني</w:t>
      </w:r>
      <w:r w:rsidRPr="001A721D">
        <w:rPr>
          <w:b/>
          <w:bCs/>
        </w:rPr>
        <w:t>:</w:t>
      </w:r>
      <w:r w:rsidRPr="00E46AD2">
        <w:t xml:space="preserve"> </w:t>
      </w:r>
      <w:r w:rsidRPr="001A721D">
        <w:rPr>
          <w:rtl/>
          <w:lang w:val="fr-FR"/>
        </w:rPr>
        <w:t>هو الأهم في سياقنا، وهو</w:t>
      </w:r>
      <w:r w:rsidRPr="00E46AD2">
        <w:t>:</w:t>
      </w:r>
    </w:p>
    <w:p w14:paraId="56924FE8" w14:textId="77777777" w:rsidR="000729AD" w:rsidRPr="00E46AD2" w:rsidRDefault="000729AD" w:rsidP="009A6CA1">
      <w:pPr>
        <w:pStyle w:val="a9"/>
        <w:numPr>
          <w:ilvl w:val="1"/>
          <w:numId w:val="227"/>
        </w:numPr>
      </w:pPr>
      <w:r w:rsidRPr="001A721D">
        <w:rPr>
          <w:rtl/>
          <w:lang w:val="fr-FR"/>
        </w:rPr>
        <w:t>النظام الخاص الذي اختاره الله تعالى للتعبير عن مراده في القرآن الكريم</w:t>
      </w:r>
      <w:r w:rsidRPr="00E46AD2">
        <w:t>.</w:t>
      </w:r>
    </w:p>
    <w:p w14:paraId="46105AB6" w14:textId="77777777" w:rsidR="000729AD" w:rsidRPr="00E46AD2" w:rsidRDefault="000729AD" w:rsidP="009A6CA1">
      <w:pPr>
        <w:pStyle w:val="a9"/>
        <w:numPr>
          <w:ilvl w:val="1"/>
          <w:numId w:val="227"/>
        </w:numPr>
      </w:pPr>
      <w:r w:rsidRPr="001A721D">
        <w:rPr>
          <w:rtl/>
          <w:lang w:val="fr-FR"/>
        </w:rPr>
        <w:t>هذا النظام يتميز بالدقة والإحكام، والفصاحة والبيان، والإعجاز والتأثير</w:t>
      </w:r>
      <w:r w:rsidRPr="00E46AD2">
        <w:t>.</w:t>
      </w:r>
    </w:p>
    <w:p w14:paraId="7C74D360" w14:textId="77777777" w:rsidR="000729AD" w:rsidRPr="00E46AD2" w:rsidRDefault="000729AD" w:rsidP="009A6CA1">
      <w:pPr>
        <w:pStyle w:val="a9"/>
        <w:numPr>
          <w:ilvl w:val="1"/>
          <w:numId w:val="227"/>
        </w:numPr>
      </w:pPr>
      <w:r w:rsidRPr="001A721D">
        <w:rPr>
          <w:rtl/>
          <w:lang w:val="fr-FR"/>
        </w:rPr>
        <w:t>هو ليس مجرد اللغة العربية التي كان يتحدث بها العرب في الجاهلية، بل هو لسان خاص، اختاره الله تعالى ليكون وعاءً لكلامه المعجز</w:t>
      </w:r>
      <w:r w:rsidRPr="00E46AD2">
        <w:t>.</w:t>
      </w:r>
    </w:p>
    <w:p w14:paraId="28DE1338" w14:textId="77777777" w:rsidR="000729AD" w:rsidRPr="00E46AD2" w:rsidRDefault="000729AD" w:rsidP="001A721D">
      <w:r w:rsidRPr="00E46AD2">
        <w:rPr>
          <w:rtl/>
          <w:lang w:val="fr-FR"/>
        </w:rPr>
        <w:t>الفرق بين اللغة العربية واللسان القرآني</w:t>
      </w:r>
      <w:r w:rsidRPr="00E46AD2">
        <w:t>:</w:t>
      </w:r>
    </w:p>
    <w:p w14:paraId="6A94233B" w14:textId="77777777" w:rsidR="000729AD" w:rsidRPr="00E46AD2" w:rsidRDefault="000729AD" w:rsidP="009A6CA1">
      <w:pPr>
        <w:pStyle w:val="a9"/>
        <w:numPr>
          <w:ilvl w:val="0"/>
          <w:numId w:val="228"/>
        </w:numPr>
      </w:pPr>
      <w:r w:rsidRPr="001A721D">
        <w:rPr>
          <w:b/>
          <w:bCs/>
          <w:rtl/>
          <w:lang w:val="fr-FR"/>
        </w:rPr>
        <w:t>اللغة العربية</w:t>
      </w:r>
      <w:r w:rsidRPr="001A721D">
        <w:rPr>
          <w:b/>
          <w:bCs/>
        </w:rPr>
        <w:t>:</w:t>
      </w:r>
      <w:r w:rsidRPr="00E46AD2">
        <w:t xml:space="preserve"> </w:t>
      </w:r>
      <w:r w:rsidRPr="001A721D">
        <w:rPr>
          <w:rtl/>
          <w:lang w:val="fr-FR"/>
        </w:rPr>
        <w:t>هي الإطار العام، والقواعد المشتركة، والمفردات الأساسية، التي يستخدمها جميع العرب</w:t>
      </w:r>
      <w:r w:rsidRPr="00E46AD2">
        <w:t>.</w:t>
      </w:r>
    </w:p>
    <w:p w14:paraId="5018911C" w14:textId="77777777" w:rsidR="000729AD" w:rsidRPr="00E46AD2" w:rsidRDefault="000729AD" w:rsidP="009A6CA1">
      <w:pPr>
        <w:pStyle w:val="a9"/>
        <w:numPr>
          <w:ilvl w:val="0"/>
          <w:numId w:val="228"/>
        </w:numPr>
      </w:pPr>
      <w:r w:rsidRPr="001A721D">
        <w:rPr>
          <w:b/>
          <w:bCs/>
          <w:rtl/>
          <w:lang w:val="fr-FR"/>
        </w:rPr>
        <w:t>اللسان القرآني</w:t>
      </w:r>
      <w:r w:rsidRPr="001A721D">
        <w:rPr>
          <w:b/>
          <w:bCs/>
        </w:rPr>
        <w:t>:</w:t>
      </w:r>
      <w:r w:rsidRPr="00E46AD2">
        <w:t xml:space="preserve"> </w:t>
      </w:r>
      <w:r w:rsidRPr="001A721D">
        <w:rPr>
          <w:rtl/>
          <w:lang w:val="fr-FR"/>
        </w:rPr>
        <w:t>هو التطبيق الخاص لهذه اللغة، والاستخدام المتميز لها، والاختيار الدقيق للألفاظ والتراكيب، بما يتناسب مع المقام والمقصود، وبما يحقق الإعجاز والتأثير</w:t>
      </w:r>
      <w:r w:rsidRPr="00E46AD2">
        <w:t>.</w:t>
      </w:r>
    </w:p>
    <w:p w14:paraId="5983B09E" w14:textId="77777777" w:rsidR="000729AD" w:rsidRPr="00E46AD2" w:rsidRDefault="000729AD" w:rsidP="009A6CA1">
      <w:pPr>
        <w:pStyle w:val="a9"/>
        <w:numPr>
          <w:ilvl w:val="0"/>
          <w:numId w:val="228"/>
        </w:numPr>
      </w:pPr>
      <w:r w:rsidRPr="001A721D">
        <w:rPr>
          <w:b/>
          <w:bCs/>
          <w:rtl/>
          <w:lang w:val="fr-FR"/>
        </w:rPr>
        <w:t>تشبيه</w:t>
      </w:r>
      <w:r w:rsidRPr="001A721D">
        <w:rPr>
          <w:b/>
          <w:bCs/>
        </w:rPr>
        <w:t>:</w:t>
      </w:r>
      <w:r w:rsidRPr="00E46AD2">
        <w:t xml:space="preserve"> </w:t>
      </w:r>
      <w:r w:rsidRPr="001A721D">
        <w:rPr>
          <w:rtl/>
          <w:lang w:val="fr-FR"/>
        </w:rPr>
        <w:t>اللغة العربية كالبحر الواسع، واللسان القرآني كالسفينة التي تبحر فيه، وتختار من درره وجواهره ما يناسبها، وما يحقق هدفها</w:t>
      </w:r>
      <w:r w:rsidRPr="00E46AD2">
        <w:t>.</w:t>
      </w:r>
    </w:p>
    <w:p w14:paraId="2C1B883F" w14:textId="77777777" w:rsidR="000729AD" w:rsidRPr="00E46AD2" w:rsidRDefault="000729AD" w:rsidP="001A721D">
      <w:r w:rsidRPr="00E46AD2">
        <w:rPr>
          <w:rtl/>
          <w:lang w:val="fr-FR"/>
        </w:rPr>
        <w:t>أمثلة توضيحية</w:t>
      </w:r>
      <w:r w:rsidRPr="00E46AD2">
        <w:t>:</w:t>
      </w:r>
    </w:p>
    <w:p w14:paraId="3746B37A" w14:textId="0909D9F1" w:rsidR="000729AD" w:rsidRPr="00E46AD2" w:rsidRDefault="000729AD" w:rsidP="009A6CA1">
      <w:pPr>
        <w:pStyle w:val="a9"/>
        <w:numPr>
          <w:ilvl w:val="0"/>
          <w:numId w:val="229"/>
        </w:numPr>
      </w:pPr>
      <w:r w:rsidRPr="001A721D">
        <w:rPr>
          <w:b/>
          <w:bCs/>
          <w:rtl/>
          <w:lang w:val="fr-FR"/>
        </w:rPr>
        <w:t>كلمة "امرأة</w:t>
      </w:r>
      <w:r w:rsidRPr="001A721D">
        <w:rPr>
          <w:b/>
          <w:bCs/>
        </w:rPr>
        <w:t>":</w:t>
      </w:r>
      <w:r w:rsidRPr="00E46AD2">
        <w:t xml:space="preserve"> </w:t>
      </w:r>
      <w:r w:rsidRPr="001A721D">
        <w:rPr>
          <w:rtl/>
          <w:lang w:val="fr-FR"/>
        </w:rPr>
        <w:t xml:space="preserve">في اللغة العربية، هي اللفظ العام الذي يشمل كل أنثى من بني آدم. ولكن في اللسان القرآني، قد تستخدم للدلالة على الزوجة </w:t>
      </w:r>
      <w:r w:rsidR="0064321B">
        <w:rPr>
          <w:rtl/>
          <w:lang w:val="fr-FR"/>
        </w:rPr>
        <w:t>"</w:t>
      </w:r>
      <w:r w:rsidRPr="001A721D">
        <w:rPr>
          <w:rtl/>
          <w:lang w:val="fr-FR"/>
        </w:rPr>
        <w:t>كما في قصة امرأة نوح وامرأة لوط</w:t>
      </w:r>
      <w:r w:rsidR="0064321B">
        <w:rPr>
          <w:rtl/>
          <w:lang w:val="fr-FR"/>
        </w:rPr>
        <w:t>"</w:t>
      </w:r>
      <w:r w:rsidRPr="001A721D">
        <w:rPr>
          <w:rtl/>
          <w:lang w:val="fr-FR"/>
        </w:rPr>
        <w:t>، وقد تستخدم للدلالة على غير الزوجة</w:t>
      </w:r>
      <w:r w:rsidRPr="00E46AD2">
        <w:t>.</w:t>
      </w:r>
    </w:p>
    <w:p w14:paraId="2E6019F3" w14:textId="77777777" w:rsidR="000729AD" w:rsidRPr="00E46AD2" w:rsidRDefault="000729AD" w:rsidP="009A6CA1">
      <w:pPr>
        <w:pStyle w:val="a9"/>
        <w:numPr>
          <w:ilvl w:val="0"/>
          <w:numId w:val="229"/>
        </w:numPr>
      </w:pPr>
      <w:r w:rsidRPr="001A721D">
        <w:rPr>
          <w:b/>
          <w:bCs/>
          <w:rtl/>
          <w:lang w:val="fr-FR"/>
        </w:rPr>
        <w:t>كلمة "الزوج</w:t>
      </w:r>
      <w:r w:rsidRPr="001A721D">
        <w:rPr>
          <w:b/>
          <w:bCs/>
        </w:rPr>
        <w:t>":</w:t>
      </w:r>
      <w:r w:rsidRPr="00E46AD2">
        <w:t xml:space="preserve"> </w:t>
      </w:r>
      <w:r w:rsidRPr="001A721D">
        <w:rPr>
          <w:rtl/>
          <w:lang w:val="fr-FR"/>
        </w:rPr>
        <w:t>في اللغة العربية، قد تستخدم للدلالة على الزوج أو الزوجة. ولكن في اللسان القرآني، غالبًا ما تستخدم للدلالة على الزوجة في سياق العلاقة الزوجية القائمة على المودة والرحمة والسكن</w:t>
      </w:r>
      <w:r w:rsidRPr="00E46AD2">
        <w:t>.</w:t>
      </w:r>
    </w:p>
    <w:p w14:paraId="37D055D2" w14:textId="750FC246" w:rsidR="000729AD" w:rsidRPr="00E46AD2" w:rsidRDefault="000729AD" w:rsidP="009A6CA1">
      <w:pPr>
        <w:pStyle w:val="a9"/>
        <w:numPr>
          <w:ilvl w:val="0"/>
          <w:numId w:val="229"/>
        </w:numPr>
      </w:pPr>
      <w:r w:rsidRPr="001A721D">
        <w:rPr>
          <w:b/>
          <w:bCs/>
          <w:rtl/>
          <w:lang w:val="fr-FR"/>
        </w:rPr>
        <w:t>كلمة "صاحبة</w:t>
      </w:r>
      <w:r w:rsidRPr="001A721D">
        <w:rPr>
          <w:b/>
          <w:bCs/>
        </w:rPr>
        <w:t>":</w:t>
      </w:r>
      <w:r w:rsidRPr="00E46AD2">
        <w:t xml:space="preserve"> </w:t>
      </w:r>
      <w:r w:rsidRPr="001A721D">
        <w:rPr>
          <w:rtl/>
          <w:lang w:val="fr-FR"/>
        </w:rPr>
        <w:t xml:space="preserve">تستخدم للدلالة على الرفيقة </w:t>
      </w:r>
      <w:r w:rsidR="00C57D03" w:rsidRPr="001A721D">
        <w:rPr>
          <w:rtl/>
          <w:lang w:val="fr-FR"/>
        </w:rPr>
        <w:t>وليست</w:t>
      </w:r>
      <w:r w:rsidRPr="001A721D">
        <w:rPr>
          <w:rtl/>
          <w:lang w:val="fr-FR"/>
        </w:rPr>
        <w:t xml:space="preserve"> الزوجة</w:t>
      </w:r>
      <w:r w:rsidRPr="00E46AD2">
        <w:t>.</w:t>
      </w:r>
    </w:p>
    <w:p w14:paraId="4E792B43" w14:textId="77777777" w:rsidR="000729AD" w:rsidRPr="00E46AD2" w:rsidRDefault="000729AD" w:rsidP="001A721D">
      <w:r w:rsidRPr="00E46AD2">
        <w:rPr>
          <w:rtl/>
          <w:lang w:val="fr-FR"/>
        </w:rPr>
        <w:t>لماذا هذا التفريق مهم؟</w:t>
      </w:r>
    </w:p>
    <w:p w14:paraId="197D783E" w14:textId="77777777" w:rsidR="000729AD" w:rsidRPr="00E46AD2" w:rsidRDefault="000729AD" w:rsidP="001A721D">
      <w:r w:rsidRPr="00E46AD2">
        <w:rPr>
          <w:rtl/>
          <w:lang w:val="fr-FR"/>
        </w:rPr>
        <w:t>فهم الفرق بين اللغة العربية واللسان القرآني هو مفتاح أساسي لتدبر القرآن الكريم، وفهم معانيه الدقيقة، واستخلاص العبر والدروس منه. فالتدبر الحقيقي لا يقتصر على مجرد معرفة معاني الكلمات في اللغة، بل يتجاوز ذلك إلى فهم دلالاتها في اللسان القرآني الخاص، وإدراك مقاصدها وأسرارها</w:t>
      </w:r>
      <w:r w:rsidRPr="00E46AD2">
        <w:t>.</w:t>
      </w:r>
    </w:p>
    <w:p w14:paraId="7D7AA043" w14:textId="77777777" w:rsidR="000729AD" w:rsidRPr="00E46AD2" w:rsidRDefault="000729AD" w:rsidP="001A721D">
      <w:r w:rsidRPr="00E46AD2">
        <w:rPr>
          <w:rtl/>
          <w:lang w:val="fr-FR"/>
        </w:rPr>
        <w:t>خاتمة: نحو فهم أعمق</w:t>
      </w:r>
    </w:p>
    <w:p w14:paraId="64631DF4" w14:textId="5600A21D" w:rsidR="000729AD" w:rsidRPr="00E46AD2" w:rsidRDefault="000729AD" w:rsidP="001A721D">
      <w:r w:rsidRPr="00E46AD2">
        <w:rPr>
          <w:rtl/>
          <w:lang w:val="fr-FR"/>
        </w:rPr>
        <w:t xml:space="preserve">في هذه </w:t>
      </w:r>
      <w:r w:rsidR="0098088B" w:rsidRPr="00E46AD2">
        <w:rPr>
          <w:rtl/>
          <w:lang w:val="fr-FR"/>
        </w:rPr>
        <w:t>المحتوى</w:t>
      </w:r>
      <w:r w:rsidRPr="00E46AD2">
        <w:rPr>
          <w:rtl/>
          <w:lang w:val="fr-FR"/>
        </w:rPr>
        <w:t>، وضعنا حجر الأساس لفهم العلاقة بين اللغة العربية واللسان القرآني. في المقالات القادمة، سنتعمق أكثر في هذا الموضوع، وسنستعرض أمثلة تفصيلية من القرآن الكريم، توضح لنا كيف أن اللسان القرآني يتميز بالدقة والإحكام، والفصاحة والبيان، والإعجاز والتأثير</w:t>
      </w:r>
      <w:r w:rsidRPr="00E46AD2">
        <w:t>.</w:t>
      </w:r>
    </w:p>
    <w:p w14:paraId="4980FDF8" w14:textId="594CF724" w:rsidR="000729AD" w:rsidRPr="00E46AD2" w:rsidRDefault="0098088B" w:rsidP="001A721D">
      <w:r w:rsidRPr="00E46AD2">
        <w:rPr>
          <w:rtl/>
          <w:lang w:val="fr-FR"/>
        </w:rPr>
        <w:t>المحتوى</w:t>
      </w:r>
      <w:r w:rsidR="000729AD" w:rsidRPr="00E46AD2">
        <w:rPr>
          <w:rtl/>
          <w:lang w:val="fr-FR"/>
        </w:rPr>
        <w:t xml:space="preserve"> الثانية: اللسان القرآني: خصائص ومميزات</w:t>
      </w:r>
    </w:p>
    <w:p w14:paraId="749BF53F" w14:textId="77777777" w:rsidR="000729AD" w:rsidRPr="00E46AD2" w:rsidRDefault="000729AD" w:rsidP="001A721D">
      <w:r w:rsidRPr="00E46AD2">
        <w:rPr>
          <w:rtl/>
          <w:lang w:val="fr-FR"/>
        </w:rPr>
        <w:t>مقدمة: لسان فوق مستوى البشر</w:t>
      </w:r>
    </w:p>
    <w:p w14:paraId="1E1C7025" w14:textId="5528A598" w:rsidR="000729AD" w:rsidRPr="00E46AD2" w:rsidRDefault="000729AD" w:rsidP="001A721D">
      <w:r w:rsidRPr="00E46AD2">
        <w:rPr>
          <w:rtl/>
          <w:lang w:val="fr-FR"/>
        </w:rPr>
        <w:t xml:space="preserve">في </w:t>
      </w:r>
      <w:r w:rsidR="0098088B" w:rsidRPr="00E46AD2">
        <w:rPr>
          <w:rtl/>
          <w:lang w:val="fr-FR"/>
        </w:rPr>
        <w:t>المحتوى</w:t>
      </w:r>
      <w:r w:rsidRPr="00E46AD2">
        <w:rPr>
          <w:rtl/>
          <w:lang w:val="fr-FR"/>
        </w:rPr>
        <w:t xml:space="preserve"> السابقة، تحدثنا عن الفرق بين اللغة العربية واللسان القرآني. وفي هذه </w:t>
      </w:r>
      <w:r w:rsidR="0098088B" w:rsidRPr="00E46AD2">
        <w:rPr>
          <w:rtl/>
          <w:lang w:val="fr-FR"/>
        </w:rPr>
        <w:t>المحتوى</w:t>
      </w:r>
      <w:r w:rsidRPr="00E46AD2">
        <w:rPr>
          <w:rtl/>
          <w:lang w:val="fr-FR"/>
        </w:rPr>
        <w:t>، سنتعرف على أهم الخصائص والمميزات التي تميز اللسان القرآني، وتجعله فريدًا من نوعه</w:t>
      </w:r>
      <w:r w:rsidRPr="00E46AD2">
        <w:t>.</w:t>
      </w:r>
    </w:p>
    <w:p w14:paraId="4406F177" w14:textId="77777777" w:rsidR="000729AD" w:rsidRPr="00E46AD2" w:rsidRDefault="000729AD" w:rsidP="001A721D">
      <w:r w:rsidRPr="00E46AD2">
        <w:rPr>
          <w:rtl/>
          <w:lang w:val="fr-FR"/>
        </w:rPr>
        <w:t>خصائص اللسان القرآني</w:t>
      </w:r>
      <w:r w:rsidRPr="00E46AD2">
        <w:t>:</w:t>
      </w:r>
    </w:p>
    <w:p w14:paraId="596A3AA5" w14:textId="77777777" w:rsidR="000729AD" w:rsidRPr="00E46AD2" w:rsidRDefault="000729AD" w:rsidP="009A6CA1">
      <w:pPr>
        <w:pStyle w:val="a9"/>
        <w:numPr>
          <w:ilvl w:val="0"/>
          <w:numId w:val="230"/>
        </w:numPr>
      </w:pPr>
      <w:r w:rsidRPr="001A721D">
        <w:rPr>
          <w:rtl/>
          <w:lang w:val="fr-FR"/>
        </w:rPr>
        <w:t>الدقة والإحكام</w:t>
      </w:r>
      <w:r w:rsidRPr="00E46AD2">
        <w:t>:</w:t>
      </w:r>
    </w:p>
    <w:p w14:paraId="5B58B2AB" w14:textId="77777777" w:rsidR="000729AD" w:rsidRPr="00E46AD2" w:rsidRDefault="000729AD" w:rsidP="009A6CA1">
      <w:pPr>
        <w:pStyle w:val="a9"/>
        <w:numPr>
          <w:ilvl w:val="1"/>
          <w:numId w:val="230"/>
        </w:numPr>
      </w:pPr>
      <w:r w:rsidRPr="001A721D">
        <w:rPr>
          <w:rtl/>
          <w:lang w:val="fr-FR"/>
        </w:rPr>
        <w:t>كل كلمة في القرآن الكريم موضوعة في مكانها بدقة متناهية، بحيث لا يمكن تغييرها أو تبديلها دون أن يختل المعنى، أو يضيع المقصود</w:t>
      </w:r>
      <w:r w:rsidRPr="00E46AD2">
        <w:t>.</w:t>
      </w:r>
    </w:p>
    <w:p w14:paraId="74CB2515" w14:textId="7FA08DA2" w:rsidR="000729AD" w:rsidRPr="00E46AD2" w:rsidRDefault="000729AD" w:rsidP="009A6CA1">
      <w:pPr>
        <w:pStyle w:val="a9"/>
        <w:numPr>
          <w:ilvl w:val="1"/>
          <w:numId w:val="230"/>
        </w:numPr>
      </w:pPr>
      <w:r w:rsidRPr="001A721D">
        <w:rPr>
          <w:rtl/>
          <w:lang w:val="fr-FR"/>
        </w:rPr>
        <w:t xml:space="preserve">القرآن الكريم ﴿لَّا مُبَدِّلَ لِكَلِمَاتِهِ﴾ </w:t>
      </w:r>
      <w:r w:rsidR="0064321B">
        <w:rPr>
          <w:rtl/>
          <w:lang w:val="fr-FR"/>
        </w:rPr>
        <w:t>"</w:t>
      </w:r>
      <w:r w:rsidRPr="001A721D">
        <w:rPr>
          <w:rtl/>
          <w:lang w:val="fr-FR"/>
        </w:rPr>
        <w:t>الكهف: 27</w:t>
      </w:r>
      <w:r w:rsidR="0064321B">
        <w:rPr>
          <w:rtl/>
          <w:lang w:val="fr-FR"/>
        </w:rPr>
        <w:t>"</w:t>
      </w:r>
      <w:r w:rsidRPr="001A721D">
        <w:rPr>
          <w:rtl/>
          <w:lang w:val="fr-FR"/>
        </w:rPr>
        <w:t>، وهذا لا يعني أن الكلمات جامدة لا تتغير دلالاتها، بل يعني أن الله تعالى قد أحكم وضع هذه الكلمات في مواضعها، بحيث لا يمكن تغييرها أو تبديلها دون أن يختل المعنى</w:t>
      </w:r>
      <w:r w:rsidRPr="00E46AD2">
        <w:t>.</w:t>
      </w:r>
    </w:p>
    <w:p w14:paraId="305A841A" w14:textId="77777777" w:rsidR="000729AD" w:rsidRPr="00E46AD2" w:rsidRDefault="000729AD" w:rsidP="009A6CA1">
      <w:pPr>
        <w:pStyle w:val="a9"/>
        <w:numPr>
          <w:ilvl w:val="1"/>
          <w:numId w:val="230"/>
        </w:numPr>
      </w:pPr>
      <w:r w:rsidRPr="001A721D">
        <w:rPr>
          <w:rtl/>
          <w:lang w:val="fr-FR"/>
        </w:rPr>
        <w:t>قد يكون للكلمة الواحدة معانٍ متعددة في اللغة، ولكن السياق القرآني هو الذي يحدد المعنى المراد في كل موضع</w:t>
      </w:r>
      <w:r w:rsidRPr="00E46AD2">
        <w:t>.</w:t>
      </w:r>
    </w:p>
    <w:p w14:paraId="1B8A9B76" w14:textId="77777777" w:rsidR="000729AD" w:rsidRPr="00E46AD2" w:rsidRDefault="000729AD" w:rsidP="009A6CA1">
      <w:pPr>
        <w:pStyle w:val="a9"/>
        <w:numPr>
          <w:ilvl w:val="0"/>
          <w:numId w:val="230"/>
        </w:numPr>
      </w:pPr>
      <w:r w:rsidRPr="001A721D">
        <w:rPr>
          <w:rtl/>
          <w:lang w:val="fr-FR"/>
        </w:rPr>
        <w:t>الفصاحة والبيان</w:t>
      </w:r>
      <w:r w:rsidRPr="00E46AD2">
        <w:t>:</w:t>
      </w:r>
    </w:p>
    <w:p w14:paraId="2F7AB251" w14:textId="77777777" w:rsidR="000729AD" w:rsidRPr="00E46AD2" w:rsidRDefault="000729AD" w:rsidP="009A6CA1">
      <w:pPr>
        <w:pStyle w:val="a9"/>
        <w:numPr>
          <w:ilvl w:val="1"/>
          <w:numId w:val="230"/>
        </w:numPr>
      </w:pPr>
      <w:r w:rsidRPr="001A721D">
        <w:rPr>
          <w:rtl/>
          <w:lang w:val="fr-FR"/>
        </w:rPr>
        <w:t>القرآن الكريم في أعلى درجات الفصاحة والبلاغة، بحيث يعجز البشر عن الإتيان بمثله، ولو كان بعضهم لبعض ظهيرًا</w:t>
      </w:r>
      <w:r w:rsidRPr="00E46AD2">
        <w:t>.</w:t>
      </w:r>
    </w:p>
    <w:p w14:paraId="1117ACF6" w14:textId="71457FA7" w:rsidR="000729AD" w:rsidRPr="00E46AD2" w:rsidRDefault="000729AD" w:rsidP="009A6CA1">
      <w:pPr>
        <w:pStyle w:val="a9"/>
        <w:numPr>
          <w:ilvl w:val="1"/>
          <w:numId w:val="230"/>
        </w:numPr>
      </w:pPr>
      <w:r w:rsidRPr="001A721D">
        <w:rPr>
          <w:rtl/>
          <w:lang w:val="fr-FR"/>
        </w:rPr>
        <w:t xml:space="preserve">القرآن الكريم يستخدم أساليب بلاغية متنوعة </w:t>
      </w:r>
      <w:r w:rsidR="0064321B">
        <w:rPr>
          <w:rtl/>
          <w:lang w:val="fr-FR"/>
        </w:rPr>
        <w:t>"</w:t>
      </w:r>
      <w:r w:rsidRPr="001A721D">
        <w:rPr>
          <w:rtl/>
          <w:lang w:val="fr-FR"/>
        </w:rPr>
        <w:t>التشبيه، الكناية، الاستعارة، المجاز، الالتفات، الحذف، التقديم والتأخير، القصر، الاستفهام، القسم، ...</w:t>
      </w:r>
      <w:r w:rsidR="0064321B">
        <w:rPr>
          <w:rtl/>
          <w:lang w:val="fr-FR"/>
        </w:rPr>
        <w:t>"</w:t>
      </w:r>
      <w:r w:rsidRPr="001A721D">
        <w:rPr>
          <w:rtl/>
          <w:lang w:val="fr-FR"/>
        </w:rPr>
        <w:t>، مما يضفي عليه جمالًا وتأثيرًا</w:t>
      </w:r>
      <w:r w:rsidRPr="00E46AD2">
        <w:t>.</w:t>
      </w:r>
    </w:p>
    <w:p w14:paraId="5453238C" w14:textId="77777777" w:rsidR="000729AD" w:rsidRPr="00E46AD2" w:rsidRDefault="000729AD" w:rsidP="009A6CA1">
      <w:pPr>
        <w:pStyle w:val="a9"/>
        <w:numPr>
          <w:ilvl w:val="0"/>
          <w:numId w:val="230"/>
        </w:numPr>
      </w:pPr>
      <w:r w:rsidRPr="001A721D">
        <w:rPr>
          <w:rtl/>
          <w:lang w:val="fr-FR"/>
        </w:rPr>
        <w:t>الإعجاز والتأثير</w:t>
      </w:r>
      <w:r w:rsidRPr="00E46AD2">
        <w:t>:</w:t>
      </w:r>
    </w:p>
    <w:p w14:paraId="148784F5" w14:textId="77777777" w:rsidR="000729AD" w:rsidRPr="00E46AD2" w:rsidRDefault="000729AD" w:rsidP="009A6CA1">
      <w:pPr>
        <w:pStyle w:val="a9"/>
        <w:numPr>
          <w:ilvl w:val="1"/>
          <w:numId w:val="230"/>
        </w:numPr>
      </w:pPr>
      <w:r w:rsidRPr="001A721D">
        <w:rPr>
          <w:rtl/>
          <w:lang w:val="fr-FR"/>
        </w:rPr>
        <w:t>القرآن الكريم معجز في لفظه ومعناه، وفي أسلوبه وتأثيره</w:t>
      </w:r>
      <w:r w:rsidRPr="00E46AD2">
        <w:t>.</w:t>
      </w:r>
    </w:p>
    <w:p w14:paraId="2E046F57" w14:textId="77777777" w:rsidR="000729AD" w:rsidRPr="00E46AD2" w:rsidRDefault="000729AD" w:rsidP="009A6CA1">
      <w:pPr>
        <w:pStyle w:val="a9"/>
        <w:numPr>
          <w:ilvl w:val="1"/>
          <w:numId w:val="230"/>
        </w:numPr>
      </w:pPr>
      <w:r w:rsidRPr="001A721D">
        <w:rPr>
          <w:rtl/>
          <w:lang w:val="fr-FR"/>
        </w:rPr>
        <w:t>القرآن الكريم يخاطب العقل والقلب معًا، ويثير المشاعر، ويحرك العواطف، ويدعو إلى التفكر والتأمل</w:t>
      </w:r>
      <w:r w:rsidRPr="00E46AD2">
        <w:t>.</w:t>
      </w:r>
    </w:p>
    <w:p w14:paraId="7B302941" w14:textId="77777777" w:rsidR="000729AD" w:rsidRPr="00E46AD2" w:rsidRDefault="000729AD" w:rsidP="009A6CA1">
      <w:pPr>
        <w:pStyle w:val="a9"/>
        <w:numPr>
          <w:ilvl w:val="1"/>
          <w:numId w:val="230"/>
        </w:numPr>
      </w:pPr>
      <w:r w:rsidRPr="001A721D">
        <w:rPr>
          <w:rtl/>
          <w:lang w:val="fr-FR"/>
        </w:rPr>
        <w:t>القرآن الكريم يغير النفوس، ويهدي القلوب، ويخرج الناس من الظلمات إلى النور</w:t>
      </w:r>
      <w:r w:rsidRPr="00E46AD2">
        <w:t>.</w:t>
      </w:r>
    </w:p>
    <w:p w14:paraId="01AB9BDA" w14:textId="77777777" w:rsidR="000729AD" w:rsidRPr="00E46AD2" w:rsidRDefault="000729AD" w:rsidP="009A6CA1">
      <w:pPr>
        <w:pStyle w:val="a9"/>
        <w:numPr>
          <w:ilvl w:val="0"/>
          <w:numId w:val="230"/>
        </w:numPr>
      </w:pPr>
      <w:r w:rsidRPr="001A721D">
        <w:rPr>
          <w:rtl/>
          <w:lang w:val="fr-FR"/>
        </w:rPr>
        <w:t>الشمول والتكامل</w:t>
      </w:r>
      <w:r w:rsidRPr="00E46AD2">
        <w:t>:</w:t>
      </w:r>
    </w:p>
    <w:p w14:paraId="2F86A9C7" w14:textId="77777777" w:rsidR="000729AD" w:rsidRPr="00E46AD2" w:rsidRDefault="000729AD" w:rsidP="009A6CA1">
      <w:pPr>
        <w:pStyle w:val="a9"/>
        <w:numPr>
          <w:ilvl w:val="1"/>
          <w:numId w:val="230"/>
        </w:numPr>
      </w:pPr>
      <w:r w:rsidRPr="001A721D">
        <w:rPr>
          <w:rtl/>
          <w:lang w:val="fr-FR"/>
        </w:rPr>
        <w:t>القرآن الكريم شامل لجميع جوانب الحياة، فهو يتحدث عن العقيدة، والعبادة، والأخلاق، والمعاملات، والسياسة، والاقتصاد، والاجتماع، وغيرها</w:t>
      </w:r>
      <w:r w:rsidRPr="00E46AD2">
        <w:t>.</w:t>
      </w:r>
    </w:p>
    <w:p w14:paraId="5C2BF7E2" w14:textId="77777777" w:rsidR="000729AD" w:rsidRPr="00E46AD2" w:rsidRDefault="000729AD" w:rsidP="009A6CA1">
      <w:pPr>
        <w:pStyle w:val="a9"/>
        <w:numPr>
          <w:ilvl w:val="1"/>
          <w:numId w:val="230"/>
        </w:numPr>
      </w:pPr>
      <w:r w:rsidRPr="001A721D">
        <w:rPr>
          <w:rtl/>
          <w:lang w:val="fr-FR"/>
        </w:rPr>
        <w:t>القرآن الكريم متكامل في أحكامه وتشريعاته، لا تعارض فيه ولا تناقض</w:t>
      </w:r>
      <w:r w:rsidRPr="00E46AD2">
        <w:t>.</w:t>
      </w:r>
    </w:p>
    <w:p w14:paraId="1DD1799D" w14:textId="77777777" w:rsidR="000729AD" w:rsidRPr="00E46AD2" w:rsidRDefault="000729AD" w:rsidP="009A6CA1">
      <w:pPr>
        <w:pStyle w:val="a9"/>
        <w:numPr>
          <w:ilvl w:val="0"/>
          <w:numId w:val="230"/>
        </w:numPr>
      </w:pPr>
      <w:r w:rsidRPr="001A721D">
        <w:rPr>
          <w:rtl/>
          <w:lang w:val="fr-FR"/>
        </w:rPr>
        <w:t>الخلود والصلاحية لكل زمان ومكان</w:t>
      </w:r>
      <w:r w:rsidRPr="00E46AD2">
        <w:t>:</w:t>
      </w:r>
    </w:p>
    <w:p w14:paraId="08332DB7" w14:textId="77777777" w:rsidR="000729AD" w:rsidRPr="00E46AD2" w:rsidRDefault="000729AD" w:rsidP="009A6CA1">
      <w:pPr>
        <w:pStyle w:val="a9"/>
        <w:numPr>
          <w:ilvl w:val="1"/>
          <w:numId w:val="230"/>
        </w:numPr>
      </w:pPr>
      <w:r w:rsidRPr="001A721D">
        <w:rPr>
          <w:rtl/>
          <w:lang w:val="fr-FR"/>
        </w:rPr>
        <w:t>القرآن الكريم صالح لكل زمان ومكان، وأحكامه وتشريعاته لا تتغير بتغير الزمان والمكان</w:t>
      </w:r>
      <w:r w:rsidRPr="00E46AD2">
        <w:t>.</w:t>
      </w:r>
    </w:p>
    <w:p w14:paraId="2E6D895E" w14:textId="77777777" w:rsidR="000729AD" w:rsidRPr="00E46AD2" w:rsidRDefault="000729AD" w:rsidP="009A6CA1">
      <w:pPr>
        <w:pStyle w:val="a9"/>
        <w:numPr>
          <w:ilvl w:val="1"/>
          <w:numId w:val="230"/>
        </w:numPr>
      </w:pPr>
      <w:r w:rsidRPr="001A721D">
        <w:rPr>
          <w:rtl/>
          <w:lang w:val="fr-FR"/>
        </w:rPr>
        <w:t>القرآن الكريم هو المصدر الأول للتشريع الإسلامي، وهو المرجع الذي يجب أن نرجع إليه في كل أمور حياتنا</w:t>
      </w:r>
      <w:r w:rsidRPr="00E46AD2">
        <w:t>.</w:t>
      </w:r>
    </w:p>
    <w:p w14:paraId="3B3BA45B" w14:textId="77777777" w:rsidR="000729AD" w:rsidRPr="00E46AD2" w:rsidRDefault="000729AD" w:rsidP="001A721D">
      <w:r w:rsidRPr="00E46AD2">
        <w:rPr>
          <w:rtl/>
          <w:lang w:val="fr-FR"/>
        </w:rPr>
        <w:t>أمثلة تطبيقية</w:t>
      </w:r>
      <w:r w:rsidRPr="00E46AD2">
        <w:t>:</w:t>
      </w:r>
    </w:p>
    <w:p w14:paraId="7A1CFC4A" w14:textId="77777777" w:rsidR="000729AD" w:rsidRPr="00E46AD2" w:rsidRDefault="000729AD" w:rsidP="009A6CA1">
      <w:pPr>
        <w:pStyle w:val="a9"/>
        <w:numPr>
          <w:ilvl w:val="0"/>
          <w:numId w:val="231"/>
        </w:numPr>
      </w:pPr>
      <w:r w:rsidRPr="001A721D">
        <w:rPr>
          <w:b/>
          <w:bCs/>
          <w:rtl/>
          <w:lang w:val="fr-FR"/>
        </w:rPr>
        <w:t>الفرق بين "الريح" و"الرياح</w:t>
      </w:r>
      <w:r w:rsidRPr="001A721D">
        <w:rPr>
          <w:b/>
          <w:bCs/>
        </w:rPr>
        <w:t>":</w:t>
      </w:r>
      <w:r w:rsidRPr="00E46AD2">
        <w:t xml:space="preserve"> </w:t>
      </w:r>
      <w:r w:rsidRPr="001A721D">
        <w:rPr>
          <w:rtl/>
          <w:lang w:val="fr-FR"/>
        </w:rPr>
        <w:t>في اللغة العربية، قد تستخدم الكلمتان للدلالة على نفس المعنى. ولكن في اللسان القرآني، غالبًا ما تستخدم "الريح" في سياق العذاب، و"الرياح" في سياق الرحمة</w:t>
      </w:r>
      <w:r w:rsidRPr="00E46AD2">
        <w:t>.</w:t>
      </w:r>
    </w:p>
    <w:p w14:paraId="45079CCB" w14:textId="77777777" w:rsidR="000729AD" w:rsidRPr="00E46AD2" w:rsidRDefault="000729AD" w:rsidP="009A6CA1">
      <w:pPr>
        <w:pStyle w:val="a9"/>
        <w:numPr>
          <w:ilvl w:val="0"/>
          <w:numId w:val="231"/>
        </w:numPr>
      </w:pPr>
      <w:r w:rsidRPr="001A721D">
        <w:rPr>
          <w:b/>
          <w:bCs/>
          <w:rtl/>
          <w:lang w:val="fr-FR"/>
        </w:rPr>
        <w:t>الفرق بين "قال" و"يقول</w:t>
      </w:r>
      <w:r w:rsidRPr="001A721D">
        <w:rPr>
          <w:b/>
          <w:bCs/>
        </w:rPr>
        <w:t>":</w:t>
      </w:r>
      <w:r w:rsidRPr="00E46AD2">
        <w:t xml:space="preserve"> </w:t>
      </w:r>
      <w:r w:rsidRPr="001A721D">
        <w:rPr>
          <w:rtl/>
          <w:lang w:val="fr-FR"/>
        </w:rPr>
        <w:t>في اللغة العربية، "قال" للماضي، و"يقول" للمضارع أو المستقبل. ولكن في اللسان القرآني، قد تستخدم كل منهما في غير معناها الظاهر، للدلالة على معنى خاص، كالتأكيد أو الاستمرار</w:t>
      </w:r>
      <w:r w:rsidRPr="00E46AD2">
        <w:t>.</w:t>
      </w:r>
    </w:p>
    <w:p w14:paraId="5016DF9A" w14:textId="1C3EC173" w:rsidR="000729AD" w:rsidRPr="00E46AD2" w:rsidRDefault="000729AD" w:rsidP="009A6CA1">
      <w:pPr>
        <w:pStyle w:val="a9"/>
        <w:numPr>
          <w:ilvl w:val="0"/>
          <w:numId w:val="231"/>
        </w:numPr>
      </w:pPr>
      <w:r w:rsidRPr="001A721D">
        <w:rPr>
          <w:b/>
          <w:bCs/>
          <w:rtl/>
          <w:lang w:val="fr-FR"/>
        </w:rPr>
        <w:t>الفرق بين "أنزلنا" و"نزلنا</w:t>
      </w:r>
      <w:r w:rsidRPr="001A721D">
        <w:rPr>
          <w:b/>
          <w:bCs/>
        </w:rPr>
        <w:t>":</w:t>
      </w:r>
      <w:r w:rsidRPr="00E46AD2">
        <w:t xml:space="preserve"> </w:t>
      </w:r>
      <w:r w:rsidRPr="001A721D">
        <w:rPr>
          <w:rtl/>
          <w:lang w:val="fr-FR"/>
        </w:rPr>
        <w:t xml:space="preserve">في اللغة العربية، قد تستخدم الكلمتان للدلالة على نفس المعنى. ولكن في اللسان القرآني، غالبًا ما تستخدم "أنزلنا" للدلالة على إنزال القرآن جملة واحدة، و"نزلنا" للدلالة على إنزاله منجمًا </w:t>
      </w:r>
      <w:r w:rsidR="0064321B">
        <w:rPr>
          <w:rtl/>
          <w:lang w:val="fr-FR"/>
        </w:rPr>
        <w:t>"</w:t>
      </w:r>
      <w:r w:rsidRPr="001A721D">
        <w:rPr>
          <w:rtl/>
          <w:lang w:val="fr-FR"/>
        </w:rPr>
        <w:t>مفرقًا</w:t>
      </w:r>
      <w:r w:rsidR="0064321B">
        <w:rPr>
          <w:rtl/>
          <w:lang w:val="fr-FR"/>
        </w:rPr>
        <w:t>"</w:t>
      </w:r>
      <w:r w:rsidRPr="00E46AD2">
        <w:t>.</w:t>
      </w:r>
    </w:p>
    <w:p w14:paraId="188CF834" w14:textId="77777777" w:rsidR="000729AD" w:rsidRPr="00E46AD2" w:rsidRDefault="000729AD" w:rsidP="001A721D">
      <w:r w:rsidRPr="00E46AD2">
        <w:rPr>
          <w:rtl/>
          <w:lang w:val="fr-FR"/>
        </w:rPr>
        <w:t>خاتمة: لسان هدى ونور</w:t>
      </w:r>
    </w:p>
    <w:p w14:paraId="731AB3E3" w14:textId="77777777" w:rsidR="000729AD" w:rsidRPr="00E46AD2" w:rsidRDefault="000729AD" w:rsidP="001A721D">
      <w:r w:rsidRPr="00E46AD2">
        <w:rPr>
          <w:rtl/>
          <w:lang w:val="fr-FR"/>
        </w:rPr>
        <w:t>اللسان القرآني ليس مجرد لغة، بل هو لسان هدى ونور، ولسان فصاحة وبيان، ولسان إعجاز وتأثير. إنه اللسان الذي اختاره الله تعالى ليكون وعاءً لكلامه المعجز، ودستورًا للبشرية جمعاء</w:t>
      </w:r>
      <w:r w:rsidRPr="00E46AD2">
        <w:t>.</w:t>
      </w:r>
    </w:p>
    <w:p w14:paraId="6273F2DD" w14:textId="3CE00142" w:rsidR="000729AD" w:rsidRPr="00E46AD2" w:rsidRDefault="0098088B" w:rsidP="001A721D">
      <w:r w:rsidRPr="00E46AD2">
        <w:rPr>
          <w:rtl/>
          <w:lang w:val="fr-FR"/>
        </w:rPr>
        <w:t>البحث</w:t>
      </w:r>
      <w:r w:rsidR="000729AD" w:rsidRPr="00E46AD2">
        <w:rPr>
          <w:rtl/>
          <w:lang w:val="fr-FR"/>
        </w:rPr>
        <w:t xml:space="preserve"> الثالثة: أمثلة من اللسان القرآني: كلمات تبدو متشابهة ولكن</w:t>
      </w:r>
      <w:r w:rsidR="000729AD" w:rsidRPr="00E46AD2">
        <w:t>...</w:t>
      </w:r>
    </w:p>
    <w:p w14:paraId="1538FB9A" w14:textId="77777777" w:rsidR="000729AD" w:rsidRPr="00E46AD2" w:rsidRDefault="000729AD" w:rsidP="001A721D">
      <w:r w:rsidRPr="00E46AD2">
        <w:rPr>
          <w:rtl/>
          <w:lang w:val="fr-FR"/>
        </w:rPr>
        <w:t>مقدمة: الغوص في أعماق الدلالة</w:t>
      </w:r>
    </w:p>
    <w:p w14:paraId="46190B53" w14:textId="6B421F3E" w:rsidR="000729AD" w:rsidRPr="00E46AD2" w:rsidRDefault="000729AD" w:rsidP="001A721D">
      <w:r w:rsidRPr="00E46AD2">
        <w:rPr>
          <w:rtl/>
          <w:lang w:val="fr-FR"/>
        </w:rPr>
        <w:t xml:space="preserve">في المقالتين السابقتين، تحدثنا عن الفرق بين اللغة العربية واللسان القرآني، وعن خصائص اللسان القرآني. وفي </w:t>
      </w:r>
      <w:r w:rsidR="0098088B" w:rsidRPr="00E46AD2">
        <w:rPr>
          <w:rtl/>
          <w:lang w:val="fr-FR"/>
        </w:rPr>
        <w:t>هذا البحث</w:t>
      </w:r>
      <w:r w:rsidRPr="00E46AD2">
        <w:rPr>
          <w:rtl/>
          <w:lang w:val="fr-FR"/>
        </w:rPr>
        <w:t>، سنستعرض بعض الأمثلة من القرآن الكريم، توضح لنا كيف أن اللسان القرآني يستخدم الكلمات بدقة متناهية، بحيث لا يمكن استبدال كلمة بأخرى، ولو كانت تبدو مرادفة لها في اللغة</w:t>
      </w:r>
      <w:r w:rsidRPr="00E46AD2">
        <w:t>.</w:t>
      </w:r>
    </w:p>
    <w:p w14:paraId="49D45AD3" w14:textId="77777777" w:rsidR="000729AD" w:rsidRPr="00E46AD2" w:rsidRDefault="000729AD" w:rsidP="001A721D">
      <w:r w:rsidRPr="00E46AD2">
        <w:rPr>
          <w:rtl/>
          <w:lang w:val="fr-FR"/>
        </w:rPr>
        <w:t>أمثلة</w:t>
      </w:r>
      <w:r w:rsidRPr="00E46AD2">
        <w:t>:</w:t>
      </w:r>
    </w:p>
    <w:p w14:paraId="72AD2B2A" w14:textId="77777777" w:rsidR="000729AD" w:rsidRPr="00E46AD2" w:rsidRDefault="000729AD" w:rsidP="009A6CA1">
      <w:pPr>
        <w:pStyle w:val="a9"/>
        <w:numPr>
          <w:ilvl w:val="0"/>
          <w:numId w:val="232"/>
        </w:numPr>
      </w:pPr>
      <w:r w:rsidRPr="001A721D">
        <w:rPr>
          <w:rtl/>
          <w:lang w:val="fr-FR"/>
        </w:rPr>
        <w:t>الزوجة والمرأة والصاحبة</w:t>
      </w:r>
      <w:r w:rsidRPr="00E46AD2">
        <w:t>:</w:t>
      </w:r>
    </w:p>
    <w:p w14:paraId="785DD447" w14:textId="675E0958" w:rsidR="000729AD" w:rsidRPr="00E46AD2" w:rsidRDefault="000729AD" w:rsidP="009A6CA1">
      <w:pPr>
        <w:pStyle w:val="a9"/>
        <w:numPr>
          <w:ilvl w:val="1"/>
          <w:numId w:val="232"/>
        </w:numPr>
      </w:pPr>
      <w:r w:rsidRPr="001A721D">
        <w:rPr>
          <w:b/>
          <w:bCs/>
          <w:rtl/>
          <w:lang w:val="fr-FR"/>
        </w:rPr>
        <w:t>الزوجة</w:t>
      </w:r>
      <w:r w:rsidRPr="001A721D">
        <w:rPr>
          <w:b/>
          <w:bCs/>
        </w:rPr>
        <w:t>:</w:t>
      </w:r>
      <w:r w:rsidRPr="00E46AD2">
        <w:t xml:space="preserve"> </w:t>
      </w:r>
      <w:r w:rsidRPr="001A721D">
        <w:rPr>
          <w:rtl/>
          <w:lang w:val="fr-FR"/>
        </w:rPr>
        <w:t xml:space="preserve">تستخدم في سياق العلاقة الزوجية القائمة على المودة والرحمة والسكن، كما في قوله تعالى: ﴿وَقُلْنَا يَا آدَمُ اسْكُنْ أَنتَ وَزَوْجُكَ الْجَنَّةَ﴾ </w:t>
      </w:r>
      <w:r w:rsidR="0064321B">
        <w:rPr>
          <w:rtl/>
          <w:lang w:val="fr-FR"/>
        </w:rPr>
        <w:t>"</w:t>
      </w:r>
      <w:r w:rsidRPr="001A721D">
        <w:rPr>
          <w:rtl/>
          <w:lang w:val="fr-FR"/>
        </w:rPr>
        <w:t>البقرة: 35</w:t>
      </w:r>
      <w:r w:rsidR="0064321B">
        <w:rPr>
          <w:rtl/>
          <w:lang w:val="fr-FR"/>
        </w:rPr>
        <w:t>"</w:t>
      </w:r>
      <w:r w:rsidRPr="00E46AD2">
        <w:t>.</w:t>
      </w:r>
    </w:p>
    <w:p w14:paraId="42A5A8E5" w14:textId="1F9BF3EA" w:rsidR="000729AD" w:rsidRPr="00E46AD2" w:rsidRDefault="000729AD" w:rsidP="009A6CA1">
      <w:pPr>
        <w:pStyle w:val="a9"/>
        <w:numPr>
          <w:ilvl w:val="1"/>
          <w:numId w:val="232"/>
        </w:numPr>
      </w:pPr>
      <w:r w:rsidRPr="001A721D">
        <w:rPr>
          <w:b/>
          <w:bCs/>
          <w:rtl/>
          <w:lang w:val="fr-FR"/>
        </w:rPr>
        <w:t>المرأة</w:t>
      </w:r>
      <w:r w:rsidRPr="001A721D">
        <w:rPr>
          <w:b/>
          <w:bCs/>
        </w:rPr>
        <w:t>:</w:t>
      </w:r>
      <w:r w:rsidRPr="00E46AD2">
        <w:t xml:space="preserve"> </w:t>
      </w:r>
      <w:r w:rsidRPr="001A721D">
        <w:rPr>
          <w:rtl/>
          <w:lang w:val="fr-FR"/>
        </w:rPr>
        <w:t xml:space="preserve">تستخدم للدلالة على الأنثى من بني آدم بشكل عام، وقد تكون زوجة أو غير زوجة، كما في قوله تعالى: ﴿ضَرَبَ اللَّهُ مَثَلًا لِّلَّذِينَ كَفَرُوا امْرَأَتَ نُوحٍ وَامْرَأَتَ لُوطٍ﴾ </w:t>
      </w:r>
      <w:r w:rsidR="0064321B">
        <w:rPr>
          <w:rtl/>
          <w:lang w:val="fr-FR"/>
        </w:rPr>
        <w:t>"</w:t>
      </w:r>
      <w:r w:rsidRPr="001A721D">
        <w:rPr>
          <w:rtl/>
          <w:lang w:val="fr-FR"/>
        </w:rPr>
        <w:t>التحريم: 10</w:t>
      </w:r>
      <w:r w:rsidR="0064321B">
        <w:rPr>
          <w:rtl/>
          <w:lang w:val="fr-FR"/>
        </w:rPr>
        <w:t>"</w:t>
      </w:r>
      <w:r w:rsidRPr="00E46AD2">
        <w:t>.</w:t>
      </w:r>
    </w:p>
    <w:p w14:paraId="684D31D4" w14:textId="54E2F4C7" w:rsidR="000729AD" w:rsidRPr="00E46AD2" w:rsidRDefault="000729AD" w:rsidP="009A6CA1">
      <w:pPr>
        <w:pStyle w:val="a9"/>
        <w:numPr>
          <w:ilvl w:val="1"/>
          <w:numId w:val="232"/>
        </w:numPr>
      </w:pPr>
      <w:r w:rsidRPr="001A721D">
        <w:rPr>
          <w:b/>
          <w:bCs/>
          <w:rtl/>
          <w:lang w:val="fr-FR"/>
        </w:rPr>
        <w:t>الصاحبة</w:t>
      </w:r>
      <w:r w:rsidRPr="001A721D">
        <w:rPr>
          <w:b/>
          <w:bCs/>
        </w:rPr>
        <w:t>:</w:t>
      </w:r>
      <w:r w:rsidRPr="00E46AD2">
        <w:t xml:space="preserve"> </w:t>
      </w:r>
      <w:r w:rsidRPr="001A721D">
        <w:rPr>
          <w:rtl/>
          <w:lang w:val="fr-FR"/>
        </w:rPr>
        <w:t xml:space="preserve">تستخدم للدلالة على الرفيقة أو الملازمة، وليست بالضرورة زوجة، كما في قوله تعالى عن الله: ﴿أَنَّىٰ يَكُونُ لَهُ وَلَدٌ وَلَمْ تَكُن لَّهُ صَاحِبَةٌ﴾ </w:t>
      </w:r>
      <w:r w:rsidR="0064321B">
        <w:rPr>
          <w:rtl/>
          <w:lang w:val="fr-FR"/>
        </w:rPr>
        <w:t>"</w:t>
      </w:r>
      <w:r w:rsidRPr="001A721D">
        <w:rPr>
          <w:rtl/>
          <w:lang w:val="fr-FR"/>
        </w:rPr>
        <w:t>الأنعام: 101</w:t>
      </w:r>
      <w:r w:rsidR="0064321B">
        <w:rPr>
          <w:rtl/>
          <w:lang w:val="fr-FR"/>
        </w:rPr>
        <w:t>"</w:t>
      </w:r>
      <w:r w:rsidRPr="00E46AD2">
        <w:t>.</w:t>
      </w:r>
    </w:p>
    <w:p w14:paraId="747D8DA5" w14:textId="77777777" w:rsidR="000729AD" w:rsidRPr="00E46AD2" w:rsidRDefault="000729AD" w:rsidP="009A6CA1">
      <w:pPr>
        <w:pStyle w:val="a9"/>
        <w:numPr>
          <w:ilvl w:val="0"/>
          <w:numId w:val="232"/>
        </w:numPr>
      </w:pPr>
      <w:r w:rsidRPr="001A721D">
        <w:rPr>
          <w:rtl/>
          <w:lang w:val="fr-FR"/>
        </w:rPr>
        <w:t>الفرح</w:t>
      </w:r>
      <w:r w:rsidRPr="00E46AD2">
        <w:t>:</w:t>
      </w:r>
    </w:p>
    <w:p w14:paraId="0FAFE7E8" w14:textId="77777777" w:rsidR="000729AD" w:rsidRPr="00E46AD2" w:rsidRDefault="000729AD" w:rsidP="009A6CA1">
      <w:pPr>
        <w:pStyle w:val="a9"/>
        <w:numPr>
          <w:ilvl w:val="1"/>
          <w:numId w:val="232"/>
        </w:numPr>
      </w:pPr>
      <w:r w:rsidRPr="001A721D">
        <w:rPr>
          <w:rtl/>
          <w:lang w:val="fr-FR"/>
        </w:rPr>
        <w:t>في اللغة العربية، يدل على السرور مطلقًا</w:t>
      </w:r>
      <w:r w:rsidRPr="00E46AD2">
        <w:t>.</w:t>
      </w:r>
    </w:p>
    <w:p w14:paraId="6A607796" w14:textId="3C26E38C" w:rsidR="000729AD" w:rsidRPr="00E46AD2" w:rsidRDefault="000729AD" w:rsidP="009A6CA1">
      <w:pPr>
        <w:pStyle w:val="a9"/>
        <w:numPr>
          <w:ilvl w:val="1"/>
          <w:numId w:val="232"/>
        </w:numPr>
      </w:pPr>
      <w:r w:rsidRPr="001A721D">
        <w:rPr>
          <w:rtl/>
          <w:lang w:val="fr-FR"/>
        </w:rPr>
        <w:t xml:space="preserve">في اللسان القرآني، قد يدل على السرور المذموم </w:t>
      </w:r>
      <w:r w:rsidR="0064321B">
        <w:rPr>
          <w:rtl/>
          <w:lang w:val="fr-FR"/>
        </w:rPr>
        <w:t>"</w:t>
      </w:r>
      <w:r w:rsidRPr="001A721D">
        <w:rPr>
          <w:rtl/>
          <w:lang w:val="fr-FR"/>
        </w:rPr>
        <w:t>الترف والبطر</w:t>
      </w:r>
      <w:r w:rsidR="0064321B">
        <w:rPr>
          <w:rtl/>
          <w:lang w:val="fr-FR"/>
        </w:rPr>
        <w:t>"</w:t>
      </w:r>
      <w:r w:rsidRPr="001A721D">
        <w:rPr>
          <w:rtl/>
          <w:lang w:val="fr-FR"/>
        </w:rPr>
        <w:t xml:space="preserve">، كما في قوله تعالى: ﴿حَتَّىٰ إِذَا فَرِحُوا بِمَا أُوتُوا أَخَذْنَاهُم بَغْتَةً﴾ </w:t>
      </w:r>
      <w:r w:rsidR="0064321B">
        <w:rPr>
          <w:rtl/>
          <w:lang w:val="fr-FR"/>
        </w:rPr>
        <w:t>"</w:t>
      </w:r>
      <w:r w:rsidRPr="001A721D">
        <w:rPr>
          <w:rtl/>
          <w:lang w:val="fr-FR"/>
        </w:rPr>
        <w:t>الأنعام: 44</w:t>
      </w:r>
      <w:r w:rsidR="0064321B">
        <w:rPr>
          <w:rtl/>
          <w:lang w:val="fr-FR"/>
        </w:rPr>
        <w:t>"</w:t>
      </w:r>
      <w:r w:rsidRPr="00E46AD2">
        <w:t>.</w:t>
      </w:r>
    </w:p>
    <w:p w14:paraId="11D89A33" w14:textId="469EDF81" w:rsidR="000729AD" w:rsidRPr="00E46AD2" w:rsidRDefault="000729AD" w:rsidP="009A6CA1">
      <w:pPr>
        <w:pStyle w:val="a9"/>
        <w:numPr>
          <w:ilvl w:val="1"/>
          <w:numId w:val="232"/>
        </w:numPr>
      </w:pPr>
      <w:r w:rsidRPr="001A721D">
        <w:rPr>
          <w:rtl/>
          <w:lang w:val="fr-FR"/>
        </w:rPr>
        <w:t xml:space="preserve">وقد يدل على السرور المحمود، كما في قوله تعالى: ﴿قُلْ بِفَضْلِ اللَّهِ وَبِرَحْمَتِهِ فَبِذَٰلِكَ فَلْيَفْرَحُوا﴾ </w:t>
      </w:r>
      <w:r w:rsidR="0064321B">
        <w:rPr>
          <w:rtl/>
          <w:lang w:val="fr-FR"/>
        </w:rPr>
        <w:t>"</w:t>
      </w:r>
      <w:r w:rsidRPr="001A721D">
        <w:rPr>
          <w:rtl/>
          <w:lang w:val="fr-FR"/>
        </w:rPr>
        <w:t>يونس: 58</w:t>
      </w:r>
      <w:r w:rsidR="0064321B">
        <w:rPr>
          <w:rtl/>
          <w:lang w:val="fr-FR"/>
        </w:rPr>
        <w:t>"</w:t>
      </w:r>
      <w:r w:rsidRPr="00E46AD2">
        <w:t>.</w:t>
      </w:r>
    </w:p>
    <w:p w14:paraId="3DA04ECD" w14:textId="77777777" w:rsidR="000729AD" w:rsidRPr="00E46AD2" w:rsidRDefault="000729AD" w:rsidP="009A6CA1">
      <w:pPr>
        <w:pStyle w:val="a9"/>
        <w:numPr>
          <w:ilvl w:val="0"/>
          <w:numId w:val="232"/>
        </w:numPr>
      </w:pPr>
      <w:r w:rsidRPr="001A721D">
        <w:rPr>
          <w:rtl/>
          <w:lang w:val="fr-FR"/>
        </w:rPr>
        <w:t>ضحك</w:t>
      </w:r>
      <w:r w:rsidRPr="00E46AD2">
        <w:t>:</w:t>
      </w:r>
    </w:p>
    <w:p w14:paraId="49FBD1C2" w14:textId="77777777" w:rsidR="000729AD" w:rsidRPr="00E46AD2" w:rsidRDefault="000729AD" w:rsidP="009A6CA1">
      <w:pPr>
        <w:pStyle w:val="a9"/>
        <w:numPr>
          <w:ilvl w:val="1"/>
          <w:numId w:val="232"/>
        </w:numPr>
      </w:pPr>
      <w:r w:rsidRPr="001A721D">
        <w:rPr>
          <w:rtl/>
          <w:lang w:val="fr-FR"/>
        </w:rPr>
        <w:t>في اللغة العربية، يدل على الفرح الشديد</w:t>
      </w:r>
      <w:r w:rsidRPr="00E46AD2">
        <w:t>.</w:t>
      </w:r>
    </w:p>
    <w:p w14:paraId="5CAADDA9" w14:textId="5B883280" w:rsidR="000729AD" w:rsidRPr="00E46AD2" w:rsidRDefault="000729AD" w:rsidP="009A6CA1">
      <w:pPr>
        <w:pStyle w:val="a9"/>
        <w:numPr>
          <w:ilvl w:val="1"/>
          <w:numId w:val="232"/>
        </w:numPr>
      </w:pPr>
      <w:r w:rsidRPr="001A721D">
        <w:rPr>
          <w:rtl/>
          <w:lang w:val="fr-FR"/>
        </w:rPr>
        <w:t xml:space="preserve">في اللسان القرآني، قد يدل على السرور الزائد، كما في قوله تعالى: ﴿وَتَضْحَكُونَ وَلَا تَبْكُونَ﴾ </w:t>
      </w:r>
      <w:r w:rsidR="0064321B">
        <w:rPr>
          <w:rtl/>
          <w:lang w:val="fr-FR"/>
        </w:rPr>
        <w:t>"</w:t>
      </w:r>
      <w:r w:rsidRPr="001A721D">
        <w:rPr>
          <w:rtl/>
          <w:lang w:val="fr-FR"/>
        </w:rPr>
        <w:t>النجم: 60</w:t>
      </w:r>
      <w:r w:rsidR="0064321B">
        <w:rPr>
          <w:rtl/>
          <w:lang w:val="fr-FR"/>
        </w:rPr>
        <w:t>"</w:t>
      </w:r>
      <w:r w:rsidRPr="00E46AD2">
        <w:t>.</w:t>
      </w:r>
    </w:p>
    <w:p w14:paraId="22068299" w14:textId="0DAC65C7" w:rsidR="000729AD" w:rsidRPr="00E46AD2" w:rsidRDefault="000729AD" w:rsidP="009A6CA1">
      <w:pPr>
        <w:pStyle w:val="a9"/>
        <w:numPr>
          <w:ilvl w:val="1"/>
          <w:numId w:val="232"/>
        </w:numPr>
      </w:pPr>
      <w:r w:rsidRPr="001A721D">
        <w:rPr>
          <w:rtl/>
          <w:lang w:val="fr-FR"/>
        </w:rPr>
        <w:t xml:space="preserve">وقد يدل على الدورة الشهرية </w:t>
      </w:r>
      <w:r w:rsidR="0064321B">
        <w:rPr>
          <w:rtl/>
          <w:lang w:val="fr-FR"/>
        </w:rPr>
        <w:t>"</w:t>
      </w:r>
      <w:r w:rsidRPr="001A721D">
        <w:rPr>
          <w:rtl/>
          <w:lang w:val="fr-FR"/>
        </w:rPr>
        <w:t>الحيض</w:t>
      </w:r>
      <w:r w:rsidR="0064321B">
        <w:rPr>
          <w:rtl/>
          <w:lang w:val="fr-FR"/>
        </w:rPr>
        <w:t>"</w:t>
      </w:r>
      <w:r w:rsidRPr="001A721D">
        <w:rPr>
          <w:rtl/>
          <w:lang w:val="fr-FR"/>
        </w:rPr>
        <w:t xml:space="preserve">، كما في قوله تعالى: ﴿وَامْرَأَتُهُ قَائِمَةٌ فَضَحِكَتْ فَبَشَّرْنَاهَا بِإِسْحَاقَ﴾ </w:t>
      </w:r>
      <w:r w:rsidR="0064321B">
        <w:rPr>
          <w:rtl/>
          <w:lang w:val="fr-FR"/>
        </w:rPr>
        <w:t>"</w:t>
      </w:r>
      <w:r w:rsidRPr="001A721D">
        <w:rPr>
          <w:rtl/>
          <w:lang w:val="fr-FR"/>
        </w:rPr>
        <w:t>هود: 71</w:t>
      </w:r>
      <w:r w:rsidR="0064321B">
        <w:rPr>
          <w:rtl/>
          <w:lang w:val="fr-FR"/>
        </w:rPr>
        <w:t>"</w:t>
      </w:r>
      <w:r w:rsidRPr="00E46AD2">
        <w:t>.</w:t>
      </w:r>
    </w:p>
    <w:p w14:paraId="6ECCF821" w14:textId="77777777" w:rsidR="000729AD" w:rsidRPr="00E46AD2" w:rsidRDefault="000729AD" w:rsidP="009A6CA1">
      <w:pPr>
        <w:pStyle w:val="a9"/>
        <w:numPr>
          <w:ilvl w:val="0"/>
          <w:numId w:val="232"/>
        </w:numPr>
      </w:pPr>
      <w:r w:rsidRPr="001A721D">
        <w:rPr>
          <w:rtl/>
          <w:lang w:val="fr-FR"/>
        </w:rPr>
        <w:t>اقترف</w:t>
      </w:r>
      <w:r w:rsidRPr="00E46AD2">
        <w:t>:</w:t>
      </w:r>
    </w:p>
    <w:p w14:paraId="4857EDF1" w14:textId="77777777" w:rsidR="000729AD" w:rsidRPr="00E46AD2" w:rsidRDefault="000729AD" w:rsidP="009A6CA1">
      <w:pPr>
        <w:pStyle w:val="a9"/>
        <w:numPr>
          <w:ilvl w:val="1"/>
          <w:numId w:val="232"/>
        </w:numPr>
      </w:pPr>
      <w:r w:rsidRPr="001A721D">
        <w:rPr>
          <w:rtl/>
          <w:lang w:val="fr-FR"/>
        </w:rPr>
        <w:t>في اللغة العربية، تستخدم غالبًا للدلالة على ارتكاب الذنوب والسيئات</w:t>
      </w:r>
      <w:r w:rsidRPr="00E46AD2">
        <w:t>.</w:t>
      </w:r>
    </w:p>
    <w:p w14:paraId="70501C60" w14:textId="253EACA6" w:rsidR="000729AD" w:rsidRPr="00E46AD2" w:rsidRDefault="000729AD" w:rsidP="009A6CA1">
      <w:pPr>
        <w:pStyle w:val="a9"/>
        <w:numPr>
          <w:ilvl w:val="1"/>
          <w:numId w:val="232"/>
        </w:numPr>
      </w:pPr>
      <w:r w:rsidRPr="001A721D">
        <w:rPr>
          <w:rtl/>
          <w:lang w:val="fr-FR"/>
        </w:rPr>
        <w:t xml:space="preserve">في اللسان القرآني، تستخدم للدلالة على ارتكاب السيئات، كما في قوله تعالى: ﴿إِنَّ الَّذِينَ يَكْسِبُونَ الْإِثْمَ سَيُجْزَوْنَ بِمَا كَانُوا يَقْتَرِفُونَ﴾ </w:t>
      </w:r>
      <w:r w:rsidR="0064321B">
        <w:rPr>
          <w:rtl/>
          <w:lang w:val="fr-FR"/>
        </w:rPr>
        <w:t>"</w:t>
      </w:r>
      <w:r w:rsidRPr="001A721D">
        <w:rPr>
          <w:rtl/>
          <w:lang w:val="fr-FR"/>
        </w:rPr>
        <w:t>الأنعام: 120</w:t>
      </w:r>
      <w:r w:rsidR="0064321B">
        <w:rPr>
          <w:rtl/>
          <w:lang w:val="fr-FR"/>
        </w:rPr>
        <w:t>"</w:t>
      </w:r>
      <w:r w:rsidRPr="00E46AD2">
        <w:t>.</w:t>
      </w:r>
    </w:p>
    <w:p w14:paraId="4C5D894F" w14:textId="654F80BF" w:rsidR="000729AD" w:rsidRPr="00E46AD2" w:rsidRDefault="000729AD" w:rsidP="009A6CA1">
      <w:pPr>
        <w:pStyle w:val="a9"/>
        <w:numPr>
          <w:ilvl w:val="1"/>
          <w:numId w:val="232"/>
        </w:numPr>
      </w:pPr>
      <w:r w:rsidRPr="001A721D">
        <w:rPr>
          <w:rtl/>
          <w:lang w:val="fr-FR"/>
        </w:rPr>
        <w:t xml:space="preserve">ولكنها تستخدم أيضًا للدلالة على فعل الحسنات، كما في قوله تعالى: ﴿وَمَن يَقْتَرِفْ حَسَنَةً نَّزِدْ لَهُ فِيهَا حُسْنًا﴾ </w:t>
      </w:r>
      <w:r w:rsidR="0064321B">
        <w:rPr>
          <w:rtl/>
          <w:lang w:val="fr-FR"/>
        </w:rPr>
        <w:t>"</w:t>
      </w:r>
      <w:r w:rsidRPr="001A721D">
        <w:rPr>
          <w:rtl/>
          <w:lang w:val="fr-FR"/>
        </w:rPr>
        <w:t>الشورى: 23</w:t>
      </w:r>
      <w:r w:rsidR="0064321B">
        <w:rPr>
          <w:rtl/>
          <w:lang w:val="fr-FR"/>
        </w:rPr>
        <w:t>"</w:t>
      </w:r>
      <w:r w:rsidRPr="001A721D">
        <w:rPr>
          <w:rtl/>
          <w:lang w:val="fr-FR"/>
        </w:rPr>
        <w:t>، وهذا الاستخدام يدل على أن فعل الحسنات يحتاج إلى جهد ومجاهدة، كأنه اقتراف</w:t>
      </w:r>
      <w:r w:rsidRPr="00E46AD2">
        <w:t>.</w:t>
      </w:r>
    </w:p>
    <w:p w14:paraId="3B696E0C" w14:textId="77777777" w:rsidR="000729AD" w:rsidRPr="00E46AD2" w:rsidRDefault="000729AD" w:rsidP="009A6CA1">
      <w:pPr>
        <w:pStyle w:val="a9"/>
        <w:numPr>
          <w:ilvl w:val="0"/>
          <w:numId w:val="232"/>
        </w:numPr>
      </w:pPr>
      <w:r w:rsidRPr="001A721D">
        <w:rPr>
          <w:rtl/>
          <w:lang w:val="fr-FR"/>
        </w:rPr>
        <w:t>جاء، أتى</w:t>
      </w:r>
      <w:r w:rsidRPr="00E46AD2">
        <w:t>:</w:t>
      </w:r>
    </w:p>
    <w:p w14:paraId="56AF8DBC" w14:textId="77777777" w:rsidR="000729AD" w:rsidRPr="00E46AD2" w:rsidRDefault="000729AD" w:rsidP="009A6CA1">
      <w:pPr>
        <w:pStyle w:val="a9"/>
        <w:numPr>
          <w:ilvl w:val="0"/>
          <w:numId w:val="233"/>
        </w:numPr>
      </w:pPr>
      <w:r w:rsidRPr="001A721D">
        <w:rPr>
          <w:rtl/>
          <w:lang w:val="fr-FR"/>
        </w:rPr>
        <w:t>في اللغة: قد تستخدم الكلمتان للدلالة على القدوم</w:t>
      </w:r>
      <w:r w:rsidRPr="00E46AD2">
        <w:t>.</w:t>
      </w:r>
    </w:p>
    <w:p w14:paraId="27DD5B29" w14:textId="45192F58" w:rsidR="000729AD" w:rsidRPr="00E46AD2" w:rsidRDefault="000729AD" w:rsidP="009A6CA1">
      <w:pPr>
        <w:pStyle w:val="a9"/>
        <w:numPr>
          <w:ilvl w:val="0"/>
          <w:numId w:val="233"/>
        </w:numPr>
      </w:pPr>
      <w:r w:rsidRPr="001A721D">
        <w:rPr>
          <w:rtl/>
          <w:lang w:val="fr-FR"/>
        </w:rPr>
        <w:t>في اللسان القرآني</w:t>
      </w:r>
      <w:r w:rsidRPr="00E46AD2">
        <w:t>:</w:t>
      </w:r>
      <w:r w:rsidRPr="00E46AD2">
        <w:br/>
      </w:r>
      <w:r w:rsidR="00431F15" w:rsidRPr="00E46AD2">
        <w:rPr>
          <w:rtl/>
        </w:rPr>
        <w:t xml:space="preserve"> </w:t>
      </w:r>
      <w:r w:rsidRPr="00E46AD2">
        <w:t xml:space="preserve"> "</w:t>
      </w:r>
      <w:r w:rsidRPr="001A721D">
        <w:rPr>
          <w:rtl/>
          <w:lang w:val="fr-FR"/>
        </w:rPr>
        <w:t xml:space="preserve">جاء" قد تعني </w:t>
      </w:r>
      <w:r w:rsidR="00222CC2" w:rsidRPr="001A721D">
        <w:rPr>
          <w:rtl/>
          <w:lang w:val="fr-FR"/>
        </w:rPr>
        <w:t>المجيء</w:t>
      </w:r>
      <w:r w:rsidRPr="001A721D">
        <w:rPr>
          <w:rtl/>
          <w:lang w:val="fr-FR"/>
        </w:rPr>
        <w:t xml:space="preserve"> بدون </w:t>
      </w:r>
      <w:r w:rsidR="005675A5" w:rsidRPr="001A721D">
        <w:rPr>
          <w:rtl/>
          <w:lang w:val="fr-FR"/>
        </w:rPr>
        <w:t xml:space="preserve">تعب </w:t>
      </w:r>
      <w:r w:rsidR="0064321B">
        <w:rPr>
          <w:rtl/>
          <w:lang w:val="fr-FR"/>
        </w:rPr>
        <w:t>"</w:t>
      </w:r>
      <w:r w:rsidRPr="001A721D">
        <w:rPr>
          <w:rtl/>
          <w:lang w:val="fr-FR"/>
        </w:rPr>
        <w:t xml:space="preserve">وَلَمَّا جَاءَتْهُمْ رُسُلُنَا بِالْبَيِّنَاتِ قَالُوا مَا هَٰذَا إِلَّا سِحْرٌ مُّفْتَرًى </w:t>
      </w:r>
      <w:r w:rsidR="0064321B">
        <w:rPr>
          <w:rtl/>
          <w:lang w:val="fr-FR"/>
        </w:rPr>
        <w:t>""</w:t>
      </w:r>
      <w:r w:rsidRPr="001A721D">
        <w:rPr>
          <w:rtl/>
          <w:lang w:val="fr-FR"/>
        </w:rPr>
        <w:t>القصص:36</w:t>
      </w:r>
      <w:r w:rsidR="0064321B">
        <w:rPr>
          <w:rtl/>
          <w:lang w:val="fr-FR"/>
        </w:rPr>
        <w:t>"</w:t>
      </w:r>
      <w:r w:rsidRPr="00E46AD2">
        <w:br/>
      </w:r>
      <w:r w:rsidR="00431F15" w:rsidRPr="00E46AD2">
        <w:rPr>
          <w:rtl/>
        </w:rPr>
        <w:t xml:space="preserve"> </w:t>
      </w:r>
      <w:r w:rsidRPr="00E46AD2">
        <w:t xml:space="preserve"> "</w:t>
      </w:r>
      <w:r w:rsidRPr="001A721D">
        <w:rPr>
          <w:rtl/>
          <w:lang w:val="fr-FR"/>
        </w:rPr>
        <w:t xml:space="preserve">أتى" تعني القدوم بعد جهد </w:t>
      </w:r>
      <w:r w:rsidR="00A510A7" w:rsidRPr="001A721D">
        <w:rPr>
          <w:rtl/>
          <w:lang w:val="fr-FR"/>
        </w:rPr>
        <w:t>وتعب</w:t>
      </w:r>
      <w:r w:rsidRPr="001A721D">
        <w:rPr>
          <w:rtl/>
          <w:lang w:val="fr-FR"/>
        </w:rPr>
        <w:t xml:space="preserve"> </w:t>
      </w:r>
      <w:r w:rsidR="0064321B">
        <w:rPr>
          <w:rtl/>
          <w:lang w:val="fr-FR"/>
        </w:rPr>
        <w:t>"</w:t>
      </w:r>
      <w:r w:rsidRPr="001A721D">
        <w:rPr>
          <w:rtl/>
          <w:lang w:val="fr-FR"/>
        </w:rPr>
        <w:t>فَلَمَّا جَاءَ أَمْرُنَا نَجَّيْنَا صَالِحًا</w:t>
      </w:r>
      <w:r w:rsidR="0064321B">
        <w:rPr>
          <w:rtl/>
          <w:lang w:val="fr-FR"/>
        </w:rPr>
        <w:t>"</w:t>
      </w:r>
      <w:r w:rsidRPr="001A721D">
        <w:rPr>
          <w:rtl/>
          <w:lang w:val="fr-FR"/>
        </w:rPr>
        <w:t xml:space="preserve"> </w:t>
      </w:r>
      <w:r w:rsidR="0064321B">
        <w:rPr>
          <w:rtl/>
          <w:lang w:val="fr-FR"/>
        </w:rPr>
        <w:t>"</w:t>
      </w:r>
      <w:r w:rsidRPr="001A721D">
        <w:rPr>
          <w:rtl/>
          <w:lang w:val="fr-FR"/>
        </w:rPr>
        <w:t>هود 66</w:t>
      </w:r>
      <w:r w:rsidR="0064321B">
        <w:rPr>
          <w:rtl/>
          <w:lang w:val="fr-FR"/>
        </w:rPr>
        <w:t>"</w:t>
      </w:r>
      <w:r w:rsidRPr="001A721D">
        <w:rPr>
          <w:rtl/>
          <w:lang w:val="fr-FR"/>
        </w:rPr>
        <w:t xml:space="preserve"> و </w:t>
      </w:r>
      <w:r w:rsidR="0064321B">
        <w:rPr>
          <w:rtl/>
          <w:lang w:val="fr-FR"/>
        </w:rPr>
        <w:t>"</w:t>
      </w:r>
      <w:r w:rsidRPr="001A721D">
        <w:rPr>
          <w:rtl/>
          <w:lang w:val="fr-FR"/>
        </w:rPr>
        <w:t xml:space="preserve">فَأَتَاهَا أَمْرُنَا لَيْلًا أَوْ نَهَارًا فَجَعَلْنَاهَا حَصِيدًا كَأَن لَّمْ تَغْنَ بِالْأَمْسِ </w:t>
      </w:r>
      <w:r w:rsidR="0064321B">
        <w:rPr>
          <w:rtl/>
          <w:lang w:val="fr-FR"/>
        </w:rPr>
        <w:t>""</w:t>
      </w:r>
      <w:r w:rsidRPr="001A721D">
        <w:rPr>
          <w:rtl/>
          <w:lang w:val="fr-FR"/>
        </w:rPr>
        <w:t>يونس:24</w:t>
      </w:r>
      <w:r w:rsidR="0064321B">
        <w:rPr>
          <w:rtl/>
          <w:lang w:val="fr-FR"/>
        </w:rPr>
        <w:t>"</w:t>
      </w:r>
    </w:p>
    <w:p w14:paraId="71FF0304" w14:textId="77777777" w:rsidR="000729AD" w:rsidRPr="00E46AD2" w:rsidRDefault="000729AD" w:rsidP="001A721D">
      <w:r w:rsidRPr="00E46AD2">
        <w:rPr>
          <w:rtl/>
          <w:lang w:val="fr-FR"/>
        </w:rPr>
        <w:t>خاتمة: دقة وإحكام</w:t>
      </w:r>
    </w:p>
    <w:p w14:paraId="5F23A976" w14:textId="77777777" w:rsidR="000729AD" w:rsidRPr="00E46AD2" w:rsidRDefault="000729AD" w:rsidP="001A721D">
      <w:r w:rsidRPr="00E46AD2">
        <w:rPr>
          <w:rtl/>
          <w:lang w:val="fr-FR"/>
        </w:rPr>
        <w:t>هذه الأمثلة وغيرها كثير، تبين لنا كيف أن اللسان القرآني يستخدم الكلمات بدقة وإحكام، بحيث لا يمكن استبدال كلمة بأخرى، ولو كانت تبدو مرادفة لها في اللغة. وهذا يدل على عظمة القرآن وإعجازه، وعلى أن تدبره يحتاج إلى فهم عميق للغة العربية، وإلى إدراك لخصائص اللسان القرآني</w:t>
      </w:r>
      <w:r w:rsidRPr="00E46AD2">
        <w:t>.</w:t>
      </w:r>
    </w:p>
    <w:p w14:paraId="67363072" w14:textId="2F582642" w:rsidR="006F1B73" w:rsidRPr="00E46AD2" w:rsidRDefault="006F1B73" w:rsidP="001A721D">
      <w:r w:rsidRPr="00E46AD2">
        <w:rPr>
          <w:rtl/>
        </w:rPr>
        <w:t>اللغة العربية واللسان القرآني: هل هما شيء واحد؟</w:t>
      </w:r>
    </w:p>
    <w:p w14:paraId="24ED7BF4" w14:textId="77777777" w:rsidR="006F1B73" w:rsidRPr="00E46AD2" w:rsidRDefault="006F1B73" w:rsidP="001A721D">
      <w:r w:rsidRPr="00E46AD2">
        <w:rPr>
          <w:rtl/>
        </w:rPr>
        <w:t>مقدمة: سؤال يفتح آفاق الفهم</w:t>
      </w:r>
    </w:p>
    <w:p w14:paraId="45B900C1" w14:textId="77777777" w:rsidR="006F1B73" w:rsidRPr="00E46AD2" w:rsidRDefault="006F1B73" w:rsidP="001A721D">
      <w:r w:rsidRPr="00E46AD2">
        <w:rPr>
          <w:rtl/>
        </w:rPr>
        <w:t>كثيرًا ما نسمع عبارة "القرآن نزل باللغة العربية"، ولكن هل هذا يعني أن القرآن يستخدم اللغة العربية بنفس الطريقة التي نستخدمها نحن اليوم؟ هل القرآن مجرد كتاب عربي فصيح، أم أن له لسانًا خاصًا يميزه عن أي كلام آخر؟</w:t>
      </w:r>
    </w:p>
    <w:p w14:paraId="655EC008" w14:textId="77777777" w:rsidR="006F1B73" w:rsidRPr="00E46AD2" w:rsidRDefault="006F1B73" w:rsidP="001A721D">
      <w:r w:rsidRPr="00E46AD2">
        <w:rPr>
          <w:rtl/>
        </w:rPr>
        <w:t>هذا السؤال هو مفتاح فهمنا للفرق بين "اللغة العربية" و"اللسان القرآني"، وهو موضوع هذه السلسلة من المقالات</w:t>
      </w:r>
      <w:r w:rsidRPr="00E46AD2">
        <w:t>.</w:t>
      </w:r>
    </w:p>
    <w:p w14:paraId="7EF9DD87" w14:textId="77777777" w:rsidR="006F1B73" w:rsidRPr="00E46AD2" w:rsidRDefault="006F1B73" w:rsidP="001A721D">
      <w:r w:rsidRPr="00E46AD2">
        <w:rPr>
          <w:rtl/>
        </w:rPr>
        <w:t>ما هي اللغة العربية؟</w:t>
      </w:r>
    </w:p>
    <w:p w14:paraId="52B47017" w14:textId="120805D2" w:rsidR="006F1B73" w:rsidRPr="00E46AD2" w:rsidRDefault="006F1B73" w:rsidP="001A721D">
      <w:r w:rsidRPr="00E46AD2">
        <w:rPr>
          <w:rtl/>
        </w:rPr>
        <w:t xml:space="preserve">اللغة العربية، كأي لغة أخرى، هي نظام من الرموز والإشارات </w:t>
      </w:r>
      <w:r w:rsidR="0064321B">
        <w:rPr>
          <w:rtl/>
        </w:rPr>
        <w:t>"</w:t>
      </w:r>
      <w:r w:rsidRPr="00E46AD2">
        <w:rPr>
          <w:rtl/>
        </w:rPr>
        <w:t>الأصوات والحروف والكلمات والتراكيب</w:t>
      </w:r>
      <w:r w:rsidR="0064321B">
        <w:rPr>
          <w:rtl/>
        </w:rPr>
        <w:t>"</w:t>
      </w:r>
      <w:r w:rsidRPr="00E46AD2">
        <w:rPr>
          <w:rtl/>
        </w:rPr>
        <w:t xml:space="preserve"> المتفق عليها بين مجموعة من الناس </w:t>
      </w:r>
      <w:r w:rsidR="0064321B">
        <w:rPr>
          <w:rtl/>
        </w:rPr>
        <w:t>"</w:t>
      </w:r>
      <w:r w:rsidRPr="00E46AD2">
        <w:rPr>
          <w:rtl/>
        </w:rPr>
        <w:t>وهم العرب في هذه الحالة</w:t>
      </w:r>
      <w:r w:rsidR="0064321B">
        <w:rPr>
          <w:rtl/>
        </w:rPr>
        <w:t>"</w:t>
      </w:r>
      <w:r w:rsidRPr="00E46AD2">
        <w:rPr>
          <w:rtl/>
        </w:rPr>
        <w:t xml:space="preserve"> للتواصل والتعبير عن أفكارهم ومشاعرهم. اللغة العربية تتميز بثرائها واتساعها، وقدرتها على التعبير عن أدق المعاني</w:t>
      </w:r>
      <w:r w:rsidRPr="00E46AD2">
        <w:t>.</w:t>
      </w:r>
    </w:p>
    <w:p w14:paraId="6F3CF97F" w14:textId="77777777" w:rsidR="006F1B73" w:rsidRPr="00E46AD2" w:rsidRDefault="006F1B73" w:rsidP="001A721D">
      <w:r w:rsidRPr="00E46AD2">
        <w:rPr>
          <w:rtl/>
        </w:rPr>
        <w:t>ما هو اللسان العربي؟</w:t>
      </w:r>
    </w:p>
    <w:p w14:paraId="113C607F" w14:textId="77777777" w:rsidR="006F1B73" w:rsidRPr="00E46AD2" w:rsidRDefault="006F1B73" w:rsidP="001A721D">
      <w:r w:rsidRPr="00E46AD2">
        <w:rPr>
          <w:rtl/>
        </w:rPr>
        <w:t>اللسان له معانٍ متعددة</w:t>
      </w:r>
      <w:r w:rsidRPr="00E46AD2">
        <w:t>:</w:t>
      </w:r>
    </w:p>
    <w:p w14:paraId="544E9637" w14:textId="77777777" w:rsidR="006F1B73" w:rsidRPr="00E46AD2" w:rsidRDefault="006F1B73" w:rsidP="009A6CA1">
      <w:pPr>
        <w:pStyle w:val="a9"/>
        <w:numPr>
          <w:ilvl w:val="0"/>
          <w:numId w:val="234"/>
        </w:numPr>
      </w:pPr>
      <w:r w:rsidRPr="001A721D">
        <w:rPr>
          <w:b/>
          <w:bCs/>
          <w:rtl/>
        </w:rPr>
        <w:t>المعنى الحرفي</w:t>
      </w:r>
      <w:r w:rsidRPr="001A721D">
        <w:rPr>
          <w:b/>
          <w:bCs/>
        </w:rPr>
        <w:t>:</w:t>
      </w:r>
      <w:r w:rsidRPr="00E46AD2">
        <w:t xml:space="preserve"> </w:t>
      </w:r>
      <w:r w:rsidRPr="00E46AD2">
        <w:rPr>
          <w:rtl/>
        </w:rPr>
        <w:t>هو العضو المعروف في الفم، وهو أداة النطق</w:t>
      </w:r>
      <w:r w:rsidRPr="00E46AD2">
        <w:t>.</w:t>
      </w:r>
    </w:p>
    <w:p w14:paraId="65E5B104" w14:textId="77777777" w:rsidR="006F1B73" w:rsidRPr="00E46AD2" w:rsidRDefault="006F1B73" w:rsidP="009A6CA1">
      <w:pPr>
        <w:pStyle w:val="a9"/>
        <w:numPr>
          <w:ilvl w:val="0"/>
          <w:numId w:val="234"/>
        </w:numPr>
      </w:pPr>
      <w:r w:rsidRPr="001A721D">
        <w:rPr>
          <w:b/>
          <w:bCs/>
          <w:rtl/>
        </w:rPr>
        <w:t>المعنى المجازي</w:t>
      </w:r>
      <w:r w:rsidRPr="001A721D">
        <w:rPr>
          <w:b/>
          <w:bCs/>
        </w:rPr>
        <w:t>:</w:t>
      </w:r>
      <w:r w:rsidRPr="00E46AD2">
        <w:t xml:space="preserve"> </w:t>
      </w:r>
      <w:r w:rsidRPr="00E46AD2">
        <w:rPr>
          <w:rtl/>
        </w:rPr>
        <w:t>هو طريقة التعبير، وأسلوب الكلام، والفصاحة، والبيان. ومنه قولنا: "فلان فصيح اللسان</w:t>
      </w:r>
      <w:r w:rsidRPr="00E46AD2">
        <w:t>".</w:t>
      </w:r>
    </w:p>
    <w:p w14:paraId="37C4DC04" w14:textId="77777777" w:rsidR="006F1B73" w:rsidRPr="00E46AD2" w:rsidRDefault="006F1B73" w:rsidP="009A6CA1">
      <w:pPr>
        <w:pStyle w:val="a9"/>
        <w:numPr>
          <w:ilvl w:val="0"/>
          <w:numId w:val="234"/>
        </w:numPr>
      </w:pPr>
      <w:r w:rsidRPr="001A721D">
        <w:rPr>
          <w:b/>
          <w:bCs/>
          <w:rtl/>
        </w:rPr>
        <w:t>المعنى القرآني</w:t>
      </w:r>
      <w:r w:rsidRPr="001A721D">
        <w:rPr>
          <w:b/>
          <w:bCs/>
        </w:rPr>
        <w:t>:</w:t>
      </w:r>
      <w:r w:rsidRPr="00E46AD2">
        <w:t xml:space="preserve"> </w:t>
      </w:r>
      <w:r w:rsidRPr="00E46AD2">
        <w:rPr>
          <w:rtl/>
        </w:rPr>
        <w:t>هو الأهم في سياقنا، وهو</w:t>
      </w:r>
      <w:r w:rsidRPr="00E46AD2">
        <w:t>:</w:t>
      </w:r>
    </w:p>
    <w:p w14:paraId="16395F12" w14:textId="77777777" w:rsidR="006F1B73" w:rsidRPr="00E46AD2" w:rsidRDefault="006F1B73" w:rsidP="009A6CA1">
      <w:pPr>
        <w:pStyle w:val="a9"/>
        <w:numPr>
          <w:ilvl w:val="1"/>
          <w:numId w:val="234"/>
        </w:numPr>
      </w:pPr>
      <w:r w:rsidRPr="00E46AD2">
        <w:rPr>
          <w:rtl/>
        </w:rPr>
        <w:t>النظام الخاص الذي اختاره الله تعالى للتعبير عن مراده في القرآن الكريم</w:t>
      </w:r>
      <w:r w:rsidRPr="00E46AD2">
        <w:t>.</w:t>
      </w:r>
    </w:p>
    <w:p w14:paraId="3200F24F" w14:textId="77777777" w:rsidR="006F1B73" w:rsidRPr="00E46AD2" w:rsidRDefault="006F1B73" w:rsidP="009A6CA1">
      <w:pPr>
        <w:pStyle w:val="a9"/>
        <w:numPr>
          <w:ilvl w:val="1"/>
          <w:numId w:val="234"/>
        </w:numPr>
      </w:pPr>
      <w:r w:rsidRPr="00E46AD2">
        <w:rPr>
          <w:rtl/>
        </w:rPr>
        <w:t>هذا النظام يتميز بالدقة والإحكام، والفصاحة والبيان، والإعجاز والتأثير</w:t>
      </w:r>
      <w:r w:rsidRPr="00E46AD2">
        <w:t>.</w:t>
      </w:r>
    </w:p>
    <w:p w14:paraId="695C8016" w14:textId="77777777" w:rsidR="006F1B73" w:rsidRPr="00E46AD2" w:rsidRDefault="006F1B73" w:rsidP="009A6CA1">
      <w:pPr>
        <w:pStyle w:val="a9"/>
        <w:numPr>
          <w:ilvl w:val="1"/>
          <w:numId w:val="234"/>
        </w:numPr>
      </w:pPr>
      <w:r w:rsidRPr="00E46AD2">
        <w:rPr>
          <w:rtl/>
        </w:rPr>
        <w:t>هو ليس مجرد اللغة العربية التي كان يتحدث بها العرب في الجاهلية، بل هو لسان خاص، اختاره الله تعالى ليكون وعاءً لكلامه المعجز</w:t>
      </w:r>
      <w:r w:rsidRPr="00E46AD2">
        <w:t>.</w:t>
      </w:r>
    </w:p>
    <w:p w14:paraId="1CAABF76" w14:textId="77777777" w:rsidR="006F1B73" w:rsidRPr="00E46AD2" w:rsidRDefault="006F1B73" w:rsidP="001A721D">
      <w:r w:rsidRPr="00E46AD2">
        <w:rPr>
          <w:rtl/>
        </w:rPr>
        <w:t>الفرق بين اللغة العربية واللسان القرآني</w:t>
      </w:r>
      <w:r w:rsidRPr="00E46AD2">
        <w:t>:</w:t>
      </w:r>
    </w:p>
    <w:p w14:paraId="5D7FC1D2" w14:textId="77777777" w:rsidR="006F1B73" w:rsidRPr="00E46AD2" w:rsidRDefault="006F1B73" w:rsidP="009A6CA1">
      <w:pPr>
        <w:pStyle w:val="a9"/>
        <w:numPr>
          <w:ilvl w:val="0"/>
          <w:numId w:val="235"/>
        </w:numPr>
      </w:pPr>
      <w:r w:rsidRPr="001A721D">
        <w:rPr>
          <w:b/>
          <w:bCs/>
          <w:rtl/>
        </w:rPr>
        <w:t>اللغة العربية</w:t>
      </w:r>
      <w:r w:rsidRPr="001A721D">
        <w:rPr>
          <w:b/>
          <w:bCs/>
        </w:rPr>
        <w:t>:</w:t>
      </w:r>
      <w:r w:rsidRPr="00E46AD2">
        <w:t xml:space="preserve"> </w:t>
      </w:r>
      <w:r w:rsidRPr="00E46AD2">
        <w:rPr>
          <w:rtl/>
        </w:rPr>
        <w:t>هي الإطار العام، والقواعد المشتركة، والمفردات الأساسية، التي يستخدمها جميع العرب</w:t>
      </w:r>
      <w:r w:rsidRPr="00E46AD2">
        <w:t>.</w:t>
      </w:r>
    </w:p>
    <w:p w14:paraId="093B78B9" w14:textId="77777777" w:rsidR="006F1B73" w:rsidRPr="00E46AD2" w:rsidRDefault="006F1B73" w:rsidP="009A6CA1">
      <w:pPr>
        <w:pStyle w:val="a9"/>
        <w:numPr>
          <w:ilvl w:val="0"/>
          <w:numId w:val="235"/>
        </w:numPr>
      </w:pPr>
      <w:r w:rsidRPr="001A721D">
        <w:rPr>
          <w:b/>
          <w:bCs/>
          <w:rtl/>
        </w:rPr>
        <w:t>اللسان القرآني</w:t>
      </w:r>
      <w:r w:rsidRPr="001A721D">
        <w:rPr>
          <w:b/>
          <w:bCs/>
        </w:rPr>
        <w:t>:</w:t>
      </w:r>
      <w:r w:rsidRPr="00E46AD2">
        <w:t xml:space="preserve"> </w:t>
      </w:r>
      <w:r w:rsidRPr="00E46AD2">
        <w:rPr>
          <w:rtl/>
        </w:rPr>
        <w:t>هو التطبيق الخاص لهذه اللغة، والاستخدام المتميز لها، والاختيار الدقيق للألفاظ والتراكيب، بما يتناسب مع المقام والمقصود، وبما يحقق الإعجاز والتأثير</w:t>
      </w:r>
      <w:r w:rsidRPr="00E46AD2">
        <w:t>.</w:t>
      </w:r>
    </w:p>
    <w:p w14:paraId="4993061B" w14:textId="77777777" w:rsidR="006F1B73" w:rsidRPr="00E46AD2" w:rsidRDefault="006F1B73" w:rsidP="009A6CA1">
      <w:pPr>
        <w:pStyle w:val="a9"/>
        <w:numPr>
          <w:ilvl w:val="0"/>
          <w:numId w:val="235"/>
        </w:numPr>
      </w:pPr>
      <w:r w:rsidRPr="001A721D">
        <w:rPr>
          <w:b/>
          <w:bCs/>
          <w:rtl/>
        </w:rPr>
        <w:t>تشبيه</w:t>
      </w:r>
      <w:r w:rsidRPr="001A721D">
        <w:rPr>
          <w:b/>
          <w:bCs/>
        </w:rPr>
        <w:t>:</w:t>
      </w:r>
      <w:r w:rsidRPr="00E46AD2">
        <w:t xml:space="preserve"> </w:t>
      </w:r>
      <w:r w:rsidRPr="00E46AD2">
        <w:rPr>
          <w:rtl/>
        </w:rPr>
        <w:t>اللغة العربية كالبحر الواسع، واللسان القرآني كالسفينة التي تبحر فيه، وتختار من درره وجواهره ما يناسبها، وما يحقق هدفها</w:t>
      </w:r>
      <w:r w:rsidRPr="00E46AD2">
        <w:t>.</w:t>
      </w:r>
    </w:p>
    <w:p w14:paraId="285E1CCA" w14:textId="77777777" w:rsidR="006F1B73" w:rsidRPr="00E46AD2" w:rsidRDefault="006F1B73" w:rsidP="001A721D">
      <w:r w:rsidRPr="00E46AD2">
        <w:rPr>
          <w:rtl/>
        </w:rPr>
        <w:t>أمثلة توضيحية</w:t>
      </w:r>
      <w:r w:rsidRPr="00E46AD2">
        <w:t>:</w:t>
      </w:r>
    </w:p>
    <w:p w14:paraId="3D834933" w14:textId="596667EC" w:rsidR="006F1B73" w:rsidRPr="00E46AD2" w:rsidRDefault="006F1B73" w:rsidP="009A6CA1">
      <w:pPr>
        <w:pStyle w:val="a9"/>
        <w:numPr>
          <w:ilvl w:val="0"/>
          <w:numId w:val="236"/>
        </w:numPr>
      </w:pPr>
      <w:r w:rsidRPr="001A721D">
        <w:rPr>
          <w:b/>
          <w:bCs/>
          <w:rtl/>
        </w:rPr>
        <w:t>كلمة "امرأة</w:t>
      </w:r>
      <w:r w:rsidRPr="001A721D">
        <w:rPr>
          <w:b/>
          <w:bCs/>
        </w:rPr>
        <w:t>":</w:t>
      </w:r>
      <w:r w:rsidRPr="00E46AD2">
        <w:t xml:space="preserve"> </w:t>
      </w:r>
      <w:r w:rsidRPr="00E46AD2">
        <w:rPr>
          <w:rtl/>
        </w:rPr>
        <w:t xml:space="preserve">في اللغة العربية، هي اللفظ العام الذي يشمل كل أنثى من بني آدم. ولكن في اللسان القرآني، قد تستخدم للدلالة على الزوجة </w:t>
      </w:r>
      <w:r w:rsidR="0064321B">
        <w:rPr>
          <w:rtl/>
        </w:rPr>
        <w:t>"</w:t>
      </w:r>
      <w:r w:rsidRPr="00E46AD2">
        <w:rPr>
          <w:rtl/>
        </w:rPr>
        <w:t>كما في قصة امرأة نوح وامرأة لوط</w:t>
      </w:r>
      <w:r w:rsidR="0064321B">
        <w:rPr>
          <w:rtl/>
        </w:rPr>
        <w:t>"</w:t>
      </w:r>
      <w:r w:rsidRPr="00E46AD2">
        <w:rPr>
          <w:rtl/>
        </w:rPr>
        <w:t>، وقد تستخدم للدلالة على غير الزوجة</w:t>
      </w:r>
      <w:r w:rsidRPr="00E46AD2">
        <w:t>.</w:t>
      </w:r>
    </w:p>
    <w:p w14:paraId="709BFEDE" w14:textId="77777777" w:rsidR="006F1B73" w:rsidRPr="00E46AD2" w:rsidRDefault="006F1B73" w:rsidP="009A6CA1">
      <w:pPr>
        <w:pStyle w:val="a9"/>
        <w:numPr>
          <w:ilvl w:val="0"/>
          <w:numId w:val="236"/>
        </w:numPr>
      </w:pPr>
      <w:r w:rsidRPr="001A721D">
        <w:rPr>
          <w:b/>
          <w:bCs/>
          <w:rtl/>
        </w:rPr>
        <w:t>كلمة "الزوج</w:t>
      </w:r>
      <w:r w:rsidRPr="001A721D">
        <w:rPr>
          <w:b/>
          <w:bCs/>
        </w:rPr>
        <w:t>":</w:t>
      </w:r>
      <w:r w:rsidRPr="00E46AD2">
        <w:t xml:space="preserve"> </w:t>
      </w:r>
      <w:r w:rsidRPr="00E46AD2">
        <w:rPr>
          <w:rtl/>
        </w:rPr>
        <w:t>في اللغة العربية، قد تستخدم للدلالة على الزوج أو الزوجة. ولكن في اللسان القرآني، غالبًا ما تستخدم للدلالة على الزوجة في سياق العلاقة الزوجية القائمة على المودة والرحمة والسكن</w:t>
      </w:r>
      <w:r w:rsidRPr="00E46AD2">
        <w:t>.</w:t>
      </w:r>
    </w:p>
    <w:p w14:paraId="2B8D8695" w14:textId="5C2457B5" w:rsidR="006F1B73" w:rsidRPr="00E46AD2" w:rsidRDefault="006F1B73" w:rsidP="009A6CA1">
      <w:pPr>
        <w:pStyle w:val="a9"/>
        <w:numPr>
          <w:ilvl w:val="0"/>
          <w:numId w:val="236"/>
        </w:numPr>
      </w:pPr>
      <w:r w:rsidRPr="001A721D">
        <w:rPr>
          <w:b/>
          <w:bCs/>
          <w:rtl/>
        </w:rPr>
        <w:t>كلمة "صاحبة</w:t>
      </w:r>
      <w:r w:rsidRPr="001A721D">
        <w:rPr>
          <w:b/>
          <w:bCs/>
        </w:rPr>
        <w:t>":</w:t>
      </w:r>
      <w:r w:rsidRPr="00E46AD2">
        <w:t xml:space="preserve"> </w:t>
      </w:r>
      <w:r w:rsidRPr="00E46AD2">
        <w:rPr>
          <w:rtl/>
        </w:rPr>
        <w:t xml:space="preserve">تستخدم للدلالة على الرفيقة </w:t>
      </w:r>
      <w:r w:rsidR="00E420C6" w:rsidRPr="00E46AD2">
        <w:rPr>
          <w:rtl/>
        </w:rPr>
        <w:t>وليست</w:t>
      </w:r>
      <w:r w:rsidRPr="00E46AD2">
        <w:rPr>
          <w:rtl/>
        </w:rPr>
        <w:t xml:space="preserve"> الزوجة</w:t>
      </w:r>
      <w:r w:rsidRPr="00E46AD2">
        <w:t>.</w:t>
      </w:r>
    </w:p>
    <w:p w14:paraId="6F70C663" w14:textId="77777777" w:rsidR="006F1B73" w:rsidRPr="00E46AD2" w:rsidRDefault="006F1B73" w:rsidP="001A721D">
      <w:r w:rsidRPr="00E46AD2">
        <w:rPr>
          <w:rtl/>
        </w:rPr>
        <w:t>لماذا هذا التفريق مهم؟</w:t>
      </w:r>
    </w:p>
    <w:p w14:paraId="5477B003" w14:textId="77777777" w:rsidR="006F1B73" w:rsidRPr="00E46AD2" w:rsidRDefault="006F1B73" w:rsidP="001A721D">
      <w:r w:rsidRPr="00E46AD2">
        <w:rPr>
          <w:rtl/>
        </w:rPr>
        <w:t>فهم الفرق بين اللغة العربية واللسان القرآني هو مفتاح أساسي لتدبر القرآن الكريم، وفهم معانيه الدقيقة، واستخلاص العبر والدروس منه. فالتدبر الحقيقي لا يقتصر على مجرد معرفة معاني الكلمات في اللغة، بل يتجاوز ذلك إلى فهم دلالاتها في اللسان القرآني الخاص، وإدراك مقاصدها وأسرارها</w:t>
      </w:r>
      <w:r w:rsidRPr="00E46AD2">
        <w:t>.</w:t>
      </w:r>
    </w:p>
    <w:p w14:paraId="0EA83A3C" w14:textId="77777777" w:rsidR="006F1B73" w:rsidRPr="00E46AD2" w:rsidRDefault="006F1B73" w:rsidP="001A721D">
      <w:r w:rsidRPr="00E46AD2">
        <w:rPr>
          <w:rtl/>
        </w:rPr>
        <w:t>خاتمة: نحو فهم أعمق</w:t>
      </w:r>
    </w:p>
    <w:p w14:paraId="66CECCC9" w14:textId="69C3248D" w:rsidR="006F1B73" w:rsidRPr="00E46AD2" w:rsidRDefault="006F1B73" w:rsidP="001A721D">
      <w:r w:rsidRPr="00E46AD2">
        <w:rPr>
          <w:rtl/>
        </w:rPr>
        <w:t xml:space="preserve">في </w:t>
      </w:r>
      <w:r w:rsidR="0098088B" w:rsidRPr="00E46AD2">
        <w:rPr>
          <w:rtl/>
        </w:rPr>
        <w:t>هذا البحث</w:t>
      </w:r>
      <w:r w:rsidRPr="00E46AD2">
        <w:rPr>
          <w:rtl/>
        </w:rPr>
        <w:t>، وضعنا حجر الأساس لفهم العلاقة بين اللغة العربية واللسان القرآني. في المقالات القادمة، سنتعمق أكثر في هذا الموضوع، وسنستعرض أمثلة تفصيلية من القرآن الكريم، توضح لنا كيف أن اللسان القرآني يتميز بالدقة والإحكام، والفصاحة والبيان، والإعجاز والتأثير</w:t>
      </w:r>
      <w:r w:rsidRPr="00E46AD2">
        <w:t>.</w:t>
      </w:r>
    </w:p>
    <w:p w14:paraId="269335AE" w14:textId="4EBEB395" w:rsidR="006F1B73" w:rsidRPr="00E46AD2" w:rsidRDefault="0098088B" w:rsidP="001A721D">
      <w:r w:rsidRPr="00E46AD2">
        <w:rPr>
          <w:rtl/>
        </w:rPr>
        <w:t>الدراسة</w:t>
      </w:r>
      <w:r w:rsidR="006F1B73" w:rsidRPr="00E46AD2">
        <w:rPr>
          <w:rtl/>
        </w:rPr>
        <w:t xml:space="preserve"> الثانية: اللسان القرآني: خصائص ومميزات</w:t>
      </w:r>
    </w:p>
    <w:p w14:paraId="787F14F2" w14:textId="77777777" w:rsidR="006F1B73" w:rsidRPr="00E46AD2" w:rsidRDefault="006F1B73" w:rsidP="001A721D">
      <w:r w:rsidRPr="00E46AD2">
        <w:rPr>
          <w:rtl/>
        </w:rPr>
        <w:t>مقدمة: لسان فوق مستوى البشر</w:t>
      </w:r>
    </w:p>
    <w:p w14:paraId="3E5385B8" w14:textId="3B407672" w:rsidR="006F1B73" w:rsidRPr="00E46AD2" w:rsidRDefault="006F1B73" w:rsidP="001A721D">
      <w:r w:rsidRPr="00E46AD2">
        <w:rPr>
          <w:rtl/>
        </w:rPr>
        <w:t xml:space="preserve">في </w:t>
      </w:r>
      <w:r w:rsidR="0098088B" w:rsidRPr="00E46AD2">
        <w:rPr>
          <w:rtl/>
        </w:rPr>
        <w:t>الدراسة</w:t>
      </w:r>
      <w:r w:rsidRPr="00E46AD2">
        <w:rPr>
          <w:rtl/>
        </w:rPr>
        <w:t xml:space="preserve"> السابقة، تحدثنا عن الفرق بين اللغة العربية واللسان القرآني. وفي </w:t>
      </w:r>
      <w:r w:rsidR="0098088B" w:rsidRPr="00E46AD2">
        <w:rPr>
          <w:rtl/>
        </w:rPr>
        <w:t>هذا البحث</w:t>
      </w:r>
      <w:r w:rsidRPr="00E46AD2">
        <w:rPr>
          <w:rtl/>
        </w:rPr>
        <w:t>، سنتعرف على أهم الخصائص والمميزات التي تميز اللسان القرآني، وتجعله فريدًا من نوعه</w:t>
      </w:r>
      <w:r w:rsidRPr="00E46AD2">
        <w:t>.</w:t>
      </w:r>
    </w:p>
    <w:p w14:paraId="253DBCC9" w14:textId="77777777" w:rsidR="006F1B73" w:rsidRPr="00E46AD2" w:rsidRDefault="006F1B73" w:rsidP="001A721D">
      <w:r w:rsidRPr="00E46AD2">
        <w:rPr>
          <w:rtl/>
        </w:rPr>
        <w:t>خصائص اللسان القرآني</w:t>
      </w:r>
      <w:r w:rsidRPr="00E46AD2">
        <w:t>:</w:t>
      </w:r>
    </w:p>
    <w:p w14:paraId="4C8035CC" w14:textId="77777777" w:rsidR="006F1B73" w:rsidRPr="00E46AD2" w:rsidRDefault="006F1B73" w:rsidP="009A6CA1">
      <w:pPr>
        <w:pStyle w:val="a9"/>
        <w:numPr>
          <w:ilvl w:val="0"/>
          <w:numId w:val="237"/>
        </w:numPr>
      </w:pPr>
      <w:r w:rsidRPr="00E46AD2">
        <w:rPr>
          <w:rtl/>
        </w:rPr>
        <w:t>الدقة والإحكام</w:t>
      </w:r>
      <w:r w:rsidRPr="00E46AD2">
        <w:t>:</w:t>
      </w:r>
    </w:p>
    <w:p w14:paraId="6D9CB796" w14:textId="77777777" w:rsidR="006F1B73" w:rsidRPr="00E46AD2" w:rsidRDefault="006F1B73" w:rsidP="009A6CA1">
      <w:pPr>
        <w:pStyle w:val="a9"/>
        <w:numPr>
          <w:ilvl w:val="1"/>
          <w:numId w:val="237"/>
        </w:numPr>
      </w:pPr>
      <w:r w:rsidRPr="00E46AD2">
        <w:rPr>
          <w:rtl/>
        </w:rPr>
        <w:t>كل كلمة في القرآن الكريم موضوعة في مكانها بدقة متناهية، بحيث لا يمكن تغييرها أو تبديلها دون أن يختل المعنى، أو يضيع المقصود</w:t>
      </w:r>
      <w:r w:rsidRPr="00E46AD2">
        <w:t>.</w:t>
      </w:r>
    </w:p>
    <w:p w14:paraId="303BE596" w14:textId="4BA10C47" w:rsidR="006F1B73" w:rsidRPr="00E46AD2" w:rsidRDefault="006F1B73" w:rsidP="009A6CA1">
      <w:pPr>
        <w:pStyle w:val="a9"/>
        <w:numPr>
          <w:ilvl w:val="1"/>
          <w:numId w:val="237"/>
        </w:numPr>
      </w:pPr>
      <w:r w:rsidRPr="00E46AD2">
        <w:rPr>
          <w:rtl/>
        </w:rPr>
        <w:t xml:space="preserve">القرآن الكريم ﴿لَّا مُبَدِّلَ لِكَلِمَاتِهِ﴾ </w:t>
      </w:r>
      <w:r w:rsidR="0064321B">
        <w:rPr>
          <w:rtl/>
        </w:rPr>
        <w:t>"</w:t>
      </w:r>
      <w:r w:rsidRPr="00E46AD2">
        <w:rPr>
          <w:rtl/>
        </w:rPr>
        <w:t>الكهف: 27</w:t>
      </w:r>
      <w:r w:rsidR="0064321B">
        <w:rPr>
          <w:rtl/>
        </w:rPr>
        <w:t>"</w:t>
      </w:r>
      <w:r w:rsidRPr="00E46AD2">
        <w:rPr>
          <w:rtl/>
        </w:rPr>
        <w:t>، وهذا لا يعني أن الكلمات جامدة لا تتغير دلالاتها، بل يعني أن الله تعالى قد أحكم وضع هذه الكلمات في مواضعها، بحيث لا يمكن تغييرها أو تبديلها دون أن يختل المعنى</w:t>
      </w:r>
      <w:r w:rsidRPr="00E46AD2">
        <w:t>.</w:t>
      </w:r>
    </w:p>
    <w:p w14:paraId="04E37B25" w14:textId="77777777" w:rsidR="006F1B73" w:rsidRPr="00E46AD2" w:rsidRDefault="006F1B73" w:rsidP="009A6CA1">
      <w:pPr>
        <w:pStyle w:val="a9"/>
        <w:numPr>
          <w:ilvl w:val="1"/>
          <w:numId w:val="237"/>
        </w:numPr>
      </w:pPr>
      <w:r w:rsidRPr="00E46AD2">
        <w:rPr>
          <w:rtl/>
        </w:rPr>
        <w:t>قد يكون للكلمة الواحدة معانٍ متعددة في اللغة، ولكن السياق القرآني هو الذي يحدد المعنى المراد في كل موضع</w:t>
      </w:r>
      <w:r w:rsidRPr="00E46AD2">
        <w:t>.</w:t>
      </w:r>
    </w:p>
    <w:p w14:paraId="25F7F124" w14:textId="77777777" w:rsidR="006F1B73" w:rsidRPr="00E46AD2" w:rsidRDefault="006F1B73" w:rsidP="009A6CA1">
      <w:pPr>
        <w:pStyle w:val="a9"/>
        <w:numPr>
          <w:ilvl w:val="0"/>
          <w:numId w:val="237"/>
        </w:numPr>
      </w:pPr>
      <w:r w:rsidRPr="00E46AD2">
        <w:rPr>
          <w:rtl/>
        </w:rPr>
        <w:t>الفصاحة والبيان</w:t>
      </w:r>
      <w:r w:rsidRPr="00E46AD2">
        <w:t>:</w:t>
      </w:r>
    </w:p>
    <w:p w14:paraId="33EABC7C" w14:textId="77777777" w:rsidR="006F1B73" w:rsidRPr="00E46AD2" w:rsidRDefault="006F1B73" w:rsidP="009A6CA1">
      <w:pPr>
        <w:pStyle w:val="a9"/>
        <w:numPr>
          <w:ilvl w:val="1"/>
          <w:numId w:val="237"/>
        </w:numPr>
      </w:pPr>
      <w:r w:rsidRPr="00E46AD2">
        <w:rPr>
          <w:rtl/>
        </w:rPr>
        <w:t>القرآن الكريم في أعلى درجات الفصاحة والبلاغة، بحيث يعجز البشر عن الإتيان بمثله، ولو كان بعضهم لبعض ظهيرًا</w:t>
      </w:r>
      <w:r w:rsidRPr="00E46AD2">
        <w:t>.</w:t>
      </w:r>
    </w:p>
    <w:p w14:paraId="4F4DA2AF" w14:textId="292B3D4E" w:rsidR="006F1B73" w:rsidRPr="00E46AD2" w:rsidRDefault="006F1B73" w:rsidP="009A6CA1">
      <w:pPr>
        <w:pStyle w:val="a9"/>
        <w:numPr>
          <w:ilvl w:val="1"/>
          <w:numId w:val="237"/>
        </w:numPr>
      </w:pPr>
      <w:r w:rsidRPr="00E46AD2">
        <w:rPr>
          <w:rtl/>
        </w:rPr>
        <w:t xml:space="preserve">القرآن الكريم يستخدم أساليب بلاغية متنوعة </w:t>
      </w:r>
      <w:r w:rsidR="0064321B">
        <w:rPr>
          <w:rtl/>
        </w:rPr>
        <w:t>"</w:t>
      </w:r>
      <w:r w:rsidRPr="00E46AD2">
        <w:rPr>
          <w:rtl/>
        </w:rPr>
        <w:t>التشبيه، الكناية، الاستعارة، المجاز، الالتفات، الحذف، التقديم والتأخير، القصر، الاستفهام، القسم، ...</w:t>
      </w:r>
      <w:r w:rsidR="0064321B">
        <w:rPr>
          <w:rtl/>
        </w:rPr>
        <w:t>"</w:t>
      </w:r>
      <w:r w:rsidRPr="00E46AD2">
        <w:rPr>
          <w:rtl/>
        </w:rPr>
        <w:t>، مما يضفي عليه جمالًا وتأثيرًا</w:t>
      </w:r>
      <w:r w:rsidRPr="00E46AD2">
        <w:t>.</w:t>
      </w:r>
    </w:p>
    <w:p w14:paraId="7066F1E8" w14:textId="77777777" w:rsidR="006F1B73" w:rsidRPr="00E46AD2" w:rsidRDefault="006F1B73" w:rsidP="009A6CA1">
      <w:pPr>
        <w:pStyle w:val="a9"/>
        <w:numPr>
          <w:ilvl w:val="0"/>
          <w:numId w:val="237"/>
        </w:numPr>
      </w:pPr>
      <w:r w:rsidRPr="00E46AD2">
        <w:rPr>
          <w:rtl/>
        </w:rPr>
        <w:t>الإعجاز والتأثير</w:t>
      </w:r>
      <w:r w:rsidRPr="00E46AD2">
        <w:t>:</w:t>
      </w:r>
    </w:p>
    <w:p w14:paraId="385B456C" w14:textId="77777777" w:rsidR="006F1B73" w:rsidRPr="00E46AD2" w:rsidRDefault="006F1B73" w:rsidP="009A6CA1">
      <w:pPr>
        <w:pStyle w:val="a9"/>
        <w:numPr>
          <w:ilvl w:val="1"/>
          <w:numId w:val="237"/>
        </w:numPr>
      </w:pPr>
      <w:r w:rsidRPr="00E46AD2">
        <w:rPr>
          <w:rtl/>
        </w:rPr>
        <w:t>القرآن الكريم معجز في لفظه ومعناه، وفي أسلوبه وتأثيره</w:t>
      </w:r>
      <w:r w:rsidRPr="00E46AD2">
        <w:t>.</w:t>
      </w:r>
    </w:p>
    <w:p w14:paraId="208308B1" w14:textId="77777777" w:rsidR="006F1B73" w:rsidRPr="00E46AD2" w:rsidRDefault="006F1B73" w:rsidP="009A6CA1">
      <w:pPr>
        <w:pStyle w:val="a9"/>
        <w:numPr>
          <w:ilvl w:val="1"/>
          <w:numId w:val="237"/>
        </w:numPr>
      </w:pPr>
      <w:r w:rsidRPr="00E46AD2">
        <w:rPr>
          <w:rtl/>
        </w:rPr>
        <w:t>القرآن الكريم يخاطب العقل والقلب معًا، ويثير المشاعر، ويحرك العواطف، ويدعو إلى التفكر والتأمل</w:t>
      </w:r>
      <w:r w:rsidRPr="00E46AD2">
        <w:t>.</w:t>
      </w:r>
    </w:p>
    <w:p w14:paraId="5DF13A94" w14:textId="77777777" w:rsidR="006F1B73" w:rsidRPr="00E46AD2" w:rsidRDefault="006F1B73" w:rsidP="009A6CA1">
      <w:pPr>
        <w:pStyle w:val="a9"/>
        <w:numPr>
          <w:ilvl w:val="1"/>
          <w:numId w:val="237"/>
        </w:numPr>
      </w:pPr>
      <w:r w:rsidRPr="00E46AD2">
        <w:rPr>
          <w:rtl/>
        </w:rPr>
        <w:t>القرآن الكريم يغير النفوس، ويهدي القلوب، ويخرج الناس من الظلمات إلى النور</w:t>
      </w:r>
      <w:r w:rsidRPr="00E46AD2">
        <w:t>.</w:t>
      </w:r>
    </w:p>
    <w:p w14:paraId="0A611629" w14:textId="77777777" w:rsidR="006F1B73" w:rsidRPr="00E46AD2" w:rsidRDefault="006F1B73" w:rsidP="009A6CA1">
      <w:pPr>
        <w:pStyle w:val="a9"/>
        <w:numPr>
          <w:ilvl w:val="0"/>
          <w:numId w:val="237"/>
        </w:numPr>
      </w:pPr>
      <w:r w:rsidRPr="00E46AD2">
        <w:rPr>
          <w:rtl/>
        </w:rPr>
        <w:t>الشمول والتكامل</w:t>
      </w:r>
      <w:r w:rsidRPr="00E46AD2">
        <w:t>:</w:t>
      </w:r>
    </w:p>
    <w:p w14:paraId="499BE6EE" w14:textId="77777777" w:rsidR="006F1B73" w:rsidRPr="00E46AD2" w:rsidRDefault="006F1B73" w:rsidP="009A6CA1">
      <w:pPr>
        <w:pStyle w:val="a9"/>
        <w:numPr>
          <w:ilvl w:val="1"/>
          <w:numId w:val="237"/>
        </w:numPr>
      </w:pPr>
      <w:r w:rsidRPr="00E46AD2">
        <w:rPr>
          <w:rtl/>
        </w:rPr>
        <w:t>القرآن الكريم شامل لجميع جوانب الحياة، فهو يتحدث عن العقيدة، والعبادة، والأخلاق، والمعاملات، والسياسة، والاقتصاد، والاجتماع، وغيرها</w:t>
      </w:r>
      <w:r w:rsidRPr="00E46AD2">
        <w:t>.</w:t>
      </w:r>
    </w:p>
    <w:p w14:paraId="7CF70F99" w14:textId="77777777" w:rsidR="006F1B73" w:rsidRPr="00E46AD2" w:rsidRDefault="006F1B73" w:rsidP="009A6CA1">
      <w:pPr>
        <w:pStyle w:val="a9"/>
        <w:numPr>
          <w:ilvl w:val="1"/>
          <w:numId w:val="237"/>
        </w:numPr>
      </w:pPr>
      <w:r w:rsidRPr="00E46AD2">
        <w:rPr>
          <w:rtl/>
        </w:rPr>
        <w:t>القرآن الكريم متكامل في أحكامه وتشريعاته، لا تعارض فيه ولا تناقض</w:t>
      </w:r>
      <w:r w:rsidRPr="00E46AD2">
        <w:t>.</w:t>
      </w:r>
    </w:p>
    <w:p w14:paraId="2D1E6A4D" w14:textId="77777777" w:rsidR="006F1B73" w:rsidRPr="00E46AD2" w:rsidRDefault="006F1B73" w:rsidP="009A6CA1">
      <w:pPr>
        <w:pStyle w:val="a9"/>
        <w:numPr>
          <w:ilvl w:val="0"/>
          <w:numId w:val="237"/>
        </w:numPr>
      </w:pPr>
      <w:r w:rsidRPr="00E46AD2">
        <w:rPr>
          <w:rtl/>
        </w:rPr>
        <w:t>الخلود والصلاحية لكل زمان ومكان</w:t>
      </w:r>
      <w:r w:rsidRPr="00E46AD2">
        <w:t>:</w:t>
      </w:r>
    </w:p>
    <w:p w14:paraId="02E0E06C" w14:textId="77777777" w:rsidR="006F1B73" w:rsidRPr="00E46AD2" w:rsidRDefault="006F1B73" w:rsidP="009A6CA1">
      <w:pPr>
        <w:pStyle w:val="a9"/>
        <w:numPr>
          <w:ilvl w:val="1"/>
          <w:numId w:val="237"/>
        </w:numPr>
      </w:pPr>
      <w:r w:rsidRPr="00E46AD2">
        <w:rPr>
          <w:rtl/>
        </w:rPr>
        <w:t>القرآن الكريم صالح لكل زمان ومكان، وأحكامه وتشريعاته لا تتغير بتغير الزمان والمكان</w:t>
      </w:r>
      <w:r w:rsidRPr="00E46AD2">
        <w:t>.</w:t>
      </w:r>
    </w:p>
    <w:p w14:paraId="080E378D" w14:textId="77777777" w:rsidR="006F1B73" w:rsidRPr="00E46AD2" w:rsidRDefault="006F1B73" w:rsidP="009A6CA1">
      <w:pPr>
        <w:pStyle w:val="a9"/>
        <w:numPr>
          <w:ilvl w:val="1"/>
          <w:numId w:val="237"/>
        </w:numPr>
      </w:pPr>
      <w:r w:rsidRPr="00E46AD2">
        <w:rPr>
          <w:rtl/>
        </w:rPr>
        <w:t>القرآن الكريم هو المصدر الأول للتشريع الإسلامي، وهو المرجع الذي يجب أن نرجع إليه في كل أمور حياتنا</w:t>
      </w:r>
      <w:r w:rsidRPr="00E46AD2">
        <w:t>.</w:t>
      </w:r>
    </w:p>
    <w:p w14:paraId="2475C510" w14:textId="77777777" w:rsidR="006F1B73" w:rsidRPr="00E46AD2" w:rsidRDefault="006F1B73" w:rsidP="001A721D">
      <w:r w:rsidRPr="00E46AD2">
        <w:rPr>
          <w:rtl/>
        </w:rPr>
        <w:t>أمثلة تطبيقية</w:t>
      </w:r>
      <w:r w:rsidRPr="00E46AD2">
        <w:t>:</w:t>
      </w:r>
    </w:p>
    <w:p w14:paraId="5515C10E" w14:textId="77777777" w:rsidR="006F1B73" w:rsidRPr="00E46AD2" w:rsidRDefault="006F1B73" w:rsidP="009A6CA1">
      <w:pPr>
        <w:pStyle w:val="a9"/>
        <w:numPr>
          <w:ilvl w:val="0"/>
          <w:numId w:val="238"/>
        </w:numPr>
      </w:pPr>
      <w:r w:rsidRPr="001A721D">
        <w:rPr>
          <w:b/>
          <w:bCs/>
          <w:rtl/>
        </w:rPr>
        <w:t>الفرق بين "الريح" و"الرياح</w:t>
      </w:r>
      <w:r w:rsidRPr="001A721D">
        <w:rPr>
          <w:b/>
          <w:bCs/>
        </w:rPr>
        <w:t>":</w:t>
      </w:r>
      <w:r w:rsidRPr="00E46AD2">
        <w:t xml:space="preserve"> </w:t>
      </w:r>
      <w:r w:rsidRPr="00E46AD2">
        <w:rPr>
          <w:rtl/>
        </w:rPr>
        <w:t>في اللغة العربية، قد تستخدم الكلمتان للدلالة على نفس المعنى. ولكن في اللسان القرآني، غالبًا ما تستخدم "الريح" في سياق العذاب، و"الرياح" في سياق الرحمة</w:t>
      </w:r>
      <w:r w:rsidRPr="00E46AD2">
        <w:t>.</w:t>
      </w:r>
    </w:p>
    <w:p w14:paraId="3E9C2744" w14:textId="77777777" w:rsidR="006F1B73" w:rsidRPr="00E46AD2" w:rsidRDefault="006F1B73" w:rsidP="009A6CA1">
      <w:pPr>
        <w:pStyle w:val="a9"/>
        <w:numPr>
          <w:ilvl w:val="0"/>
          <w:numId w:val="238"/>
        </w:numPr>
      </w:pPr>
      <w:r w:rsidRPr="001A721D">
        <w:rPr>
          <w:b/>
          <w:bCs/>
          <w:rtl/>
        </w:rPr>
        <w:t>الفرق بين "قال" و"يقول</w:t>
      </w:r>
      <w:r w:rsidRPr="001A721D">
        <w:rPr>
          <w:b/>
          <w:bCs/>
        </w:rPr>
        <w:t>":</w:t>
      </w:r>
      <w:r w:rsidRPr="00E46AD2">
        <w:t xml:space="preserve"> </w:t>
      </w:r>
      <w:r w:rsidRPr="00E46AD2">
        <w:rPr>
          <w:rtl/>
        </w:rPr>
        <w:t>في اللغة العربية، "قال" للماضي، و"يقول" للمضارع أو المستقبل. ولكن في اللسان القرآني، قد تستخدم كل منهما في غير معناها الظاهر، للدلالة على معنى خاص، كالتأكيد أو الاستمرار</w:t>
      </w:r>
      <w:r w:rsidRPr="00E46AD2">
        <w:t>.</w:t>
      </w:r>
    </w:p>
    <w:p w14:paraId="079B3087" w14:textId="543FD307" w:rsidR="006F1B73" w:rsidRPr="00E46AD2" w:rsidRDefault="006F1B73" w:rsidP="009A6CA1">
      <w:pPr>
        <w:pStyle w:val="a9"/>
        <w:numPr>
          <w:ilvl w:val="0"/>
          <w:numId w:val="238"/>
        </w:numPr>
      </w:pPr>
      <w:r w:rsidRPr="001A721D">
        <w:rPr>
          <w:b/>
          <w:bCs/>
          <w:rtl/>
        </w:rPr>
        <w:t>الفرق بين "أنزلنا" و"نزلنا</w:t>
      </w:r>
      <w:r w:rsidRPr="001A721D">
        <w:rPr>
          <w:b/>
          <w:bCs/>
        </w:rPr>
        <w:t>":</w:t>
      </w:r>
      <w:r w:rsidRPr="00E46AD2">
        <w:t xml:space="preserve"> </w:t>
      </w:r>
      <w:r w:rsidRPr="00E46AD2">
        <w:rPr>
          <w:rtl/>
        </w:rPr>
        <w:t xml:space="preserve">في اللغة العربية، قد تستخدم الكلمتان للدلالة على نفس المعنى. ولكن في اللسان القرآني، غالبًا ما تستخدم "أنزلنا" للدلالة على إنزال القرآن جملة واحدة، و"نزلنا" للدلالة على إنزاله منجمًا </w:t>
      </w:r>
      <w:r w:rsidR="0064321B">
        <w:rPr>
          <w:rtl/>
        </w:rPr>
        <w:t>"</w:t>
      </w:r>
      <w:r w:rsidRPr="00E46AD2">
        <w:rPr>
          <w:rtl/>
        </w:rPr>
        <w:t>مفرقًا</w:t>
      </w:r>
      <w:r w:rsidR="0064321B">
        <w:rPr>
          <w:rtl/>
        </w:rPr>
        <w:t>"</w:t>
      </w:r>
      <w:r w:rsidRPr="00E46AD2">
        <w:t>.</w:t>
      </w:r>
    </w:p>
    <w:p w14:paraId="67A14FD5" w14:textId="77777777" w:rsidR="006F1B73" w:rsidRPr="00E46AD2" w:rsidRDefault="006F1B73" w:rsidP="001A721D">
      <w:r w:rsidRPr="00E46AD2">
        <w:rPr>
          <w:rtl/>
        </w:rPr>
        <w:t>خاتمة: لسان هدى ونور</w:t>
      </w:r>
    </w:p>
    <w:p w14:paraId="32807F56" w14:textId="77777777" w:rsidR="006F1B73" w:rsidRPr="00E46AD2" w:rsidRDefault="006F1B73" w:rsidP="001A721D">
      <w:r w:rsidRPr="00E46AD2">
        <w:rPr>
          <w:rtl/>
        </w:rPr>
        <w:t>اللسان القرآني ليس مجرد لغة، بل هو لسان هدى ونور، ولسان فصاحة وبيان، ولسان إعجاز وتأثير. إنه اللسان الذي اختاره الله تعالى ليكون وعاءً لكلامه المعجز، ودستورًا للبشرية جمعاء</w:t>
      </w:r>
      <w:r w:rsidRPr="00E46AD2">
        <w:t>.</w:t>
      </w:r>
    </w:p>
    <w:p w14:paraId="06A1E1BC" w14:textId="436BB859" w:rsidR="006F1B73" w:rsidRPr="00E46AD2" w:rsidRDefault="0098088B" w:rsidP="001A721D">
      <w:r w:rsidRPr="00E46AD2">
        <w:rPr>
          <w:rtl/>
        </w:rPr>
        <w:t>الدراسة</w:t>
      </w:r>
      <w:r w:rsidR="006F1B73" w:rsidRPr="00E46AD2">
        <w:rPr>
          <w:rtl/>
        </w:rPr>
        <w:t xml:space="preserve"> الثالثة: أمثلة من اللسان القرآني: كلمات تبدو متشابهة ولكن</w:t>
      </w:r>
      <w:r w:rsidR="006F1B73" w:rsidRPr="00E46AD2">
        <w:t>...</w:t>
      </w:r>
    </w:p>
    <w:p w14:paraId="0B5D9476" w14:textId="77777777" w:rsidR="006F1B73" w:rsidRPr="00E46AD2" w:rsidRDefault="006F1B73" w:rsidP="001A721D">
      <w:r w:rsidRPr="00E46AD2">
        <w:rPr>
          <w:rtl/>
        </w:rPr>
        <w:t>مقدمة: الغوص في أعماق الدلالة</w:t>
      </w:r>
    </w:p>
    <w:p w14:paraId="201517F5" w14:textId="0EBD762F" w:rsidR="006F1B73" w:rsidRPr="00E46AD2" w:rsidRDefault="006F1B73" w:rsidP="001A721D">
      <w:r w:rsidRPr="00E46AD2">
        <w:rPr>
          <w:rtl/>
        </w:rPr>
        <w:t xml:space="preserve">في المقالتين السابقتين، تحدثنا عن الفرق بين اللغة العربية واللسان القرآني، وعن خصائص اللسان القرآني. وفي </w:t>
      </w:r>
      <w:r w:rsidR="0098088B" w:rsidRPr="00E46AD2">
        <w:rPr>
          <w:rtl/>
        </w:rPr>
        <w:t>هذا البحث</w:t>
      </w:r>
      <w:r w:rsidRPr="00E46AD2">
        <w:rPr>
          <w:rtl/>
        </w:rPr>
        <w:t>، سنستعرض بعض الأمثلة من القرآن الكريم، توضح لنا كيف أن اللسان القرآني يستخدم الكلمات بدقة متناهية، بحيث لا يمكن استبدال كلمة بأخرى، ولو كانت تبدو مرادفة لها في اللغة</w:t>
      </w:r>
      <w:r w:rsidRPr="00E46AD2">
        <w:t>.</w:t>
      </w:r>
    </w:p>
    <w:p w14:paraId="6444E878" w14:textId="77777777" w:rsidR="006F1B73" w:rsidRPr="00E46AD2" w:rsidRDefault="006F1B73" w:rsidP="001A721D">
      <w:r w:rsidRPr="00E46AD2">
        <w:rPr>
          <w:rtl/>
        </w:rPr>
        <w:t>أمثلة</w:t>
      </w:r>
      <w:r w:rsidRPr="00E46AD2">
        <w:t>:</w:t>
      </w:r>
    </w:p>
    <w:p w14:paraId="429734F6" w14:textId="77777777" w:rsidR="006F1B73" w:rsidRPr="00E46AD2" w:rsidRDefault="006F1B73" w:rsidP="009A6CA1">
      <w:pPr>
        <w:pStyle w:val="a9"/>
        <w:numPr>
          <w:ilvl w:val="0"/>
          <w:numId w:val="239"/>
        </w:numPr>
      </w:pPr>
      <w:r w:rsidRPr="00E46AD2">
        <w:rPr>
          <w:rtl/>
        </w:rPr>
        <w:t>الزوجة والمرأة والصاحبة</w:t>
      </w:r>
      <w:r w:rsidRPr="00E46AD2">
        <w:t>:</w:t>
      </w:r>
    </w:p>
    <w:p w14:paraId="3DD79463" w14:textId="303E4523" w:rsidR="006F1B73" w:rsidRPr="00E46AD2" w:rsidRDefault="006F1B73" w:rsidP="009A6CA1">
      <w:pPr>
        <w:pStyle w:val="a9"/>
        <w:numPr>
          <w:ilvl w:val="1"/>
          <w:numId w:val="239"/>
        </w:numPr>
      </w:pPr>
      <w:r w:rsidRPr="001A721D">
        <w:rPr>
          <w:b/>
          <w:bCs/>
          <w:rtl/>
        </w:rPr>
        <w:t>الزوجة</w:t>
      </w:r>
      <w:r w:rsidRPr="001A721D">
        <w:rPr>
          <w:b/>
          <w:bCs/>
        </w:rPr>
        <w:t>:</w:t>
      </w:r>
      <w:r w:rsidRPr="00E46AD2">
        <w:t xml:space="preserve"> </w:t>
      </w:r>
      <w:r w:rsidRPr="00E46AD2">
        <w:rPr>
          <w:rtl/>
        </w:rPr>
        <w:t xml:space="preserve">تستخدم في سياق العلاقة الزوجية القائمة على المودة والرحمة والسكن، كما في قوله تعالى: ﴿وَقُلْنَا يَا آدَمُ اسْكُنْ أَنتَ وَزَوْجُكَ الْجَنَّةَ﴾ </w:t>
      </w:r>
      <w:r w:rsidR="0064321B">
        <w:rPr>
          <w:rtl/>
        </w:rPr>
        <w:t>"</w:t>
      </w:r>
      <w:r w:rsidRPr="00E46AD2">
        <w:rPr>
          <w:rtl/>
        </w:rPr>
        <w:t>البقرة: 35</w:t>
      </w:r>
      <w:r w:rsidR="0064321B">
        <w:rPr>
          <w:rtl/>
        </w:rPr>
        <w:t>"</w:t>
      </w:r>
      <w:r w:rsidRPr="00E46AD2">
        <w:t>.</w:t>
      </w:r>
    </w:p>
    <w:p w14:paraId="12647DB3" w14:textId="752B3D7B" w:rsidR="006F1B73" w:rsidRPr="00E46AD2" w:rsidRDefault="006F1B73" w:rsidP="009A6CA1">
      <w:pPr>
        <w:pStyle w:val="a9"/>
        <w:numPr>
          <w:ilvl w:val="1"/>
          <w:numId w:val="239"/>
        </w:numPr>
      </w:pPr>
      <w:r w:rsidRPr="001A721D">
        <w:rPr>
          <w:b/>
          <w:bCs/>
          <w:rtl/>
        </w:rPr>
        <w:t>المرأة</w:t>
      </w:r>
      <w:r w:rsidRPr="001A721D">
        <w:rPr>
          <w:b/>
          <w:bCs/>
        </w:rPr>
        <w:t>:</w:t>
      </w:r>
      <w:r w:rsidRPr="00E46AD2">
        <w:t xml:space="preserve"> </w:t>
      </w:r>
      <w:r w:rsidRPr="00E46AD2">
        <w:rPr>
          <w:rtl/>
        </w:rPr>
        <w:t xml:space="preserve">تستخدم للدلالة على الأنثى من بني آدم بشكل عام، وقد تكون زوجة أو غير زوجة، كما في قوله تعالى: ﴿ضَرَبَ اللَّهُ مَثَلًا لِّلَّذِينَ كَفَرُوا امْرَأَتَ نُوحٍ وَامْرَأَتَ لُوطٍ﴾ </w:t>
      </w:r>
      <w:r w:rsidR="0064321B">
        <w:rPr>
          <w:rtl/>
        </w:rPr>
        <w:t>"</w:t>
      </w:r>
      <w:r w:rsidRPr="00E46AD2">
        <w:rPr>
          <w:rtl/>
        </w:rPr>
        <w:t>التحريم: 10</w:t>
      </w:r>
      <w:r w:rsidR="0064321B">
        <w:rPr>
          <w:rtl/>
        </w:rPr>
        <w:t>"</w:t>
      </w:r>
      <w:r w:rsidRPr="00E46AD2">
        <w:t>.</w:t>
      </w:r>
    </w:p>
    <w:p w14:paraId="3436E670" w14:textId="0A23DCAB" w:rsidR="006F1B73" w:rsidRPr="00E46AD2" w:rsidRDefault="006F1B73" w:rsidP="009A6CA1">
      <w:pPr>
        <w:pStyle w:val="a9"/>
        <w:numPr>
          <w:ilvl w:val="1"/>
          <w:numId w:val="239"/>
        </w:numPr>
      </w:pPr>
      <w:r w:rsidRPr="001A721D">
        <w:rPr>
          <w:b/>
          <w:bCs/>
          <w:rtl/>
        </w:rPr>
        <w:t>الصاحبة</w:t>
      </w:r>
      <w:r w:rsidRPr="001A721D">
        <w:rPr>
          <w:b/>
          <w:bCs/>
        </w:rPr>
        <w:t>:</w:t>
      </w:r>
      <w:r w:rsidRPr="00E46AD2">
        <w:t xml:space="preserve"> </w:t>
      </w:r>
      <w:r w:rsidRPr="00E46AD2">
        <w:rPr>
          <w:rtl/>
        </w:rPr>
        <w:t xml:space="preserve">تستخدم للدلالة على الرفيقة أو الملازمة، وليست بالضرورة زوجة، كما في قوله تعالى عن الله: ﴿أَنَّىٰ يَكُونُ لَهُ وَلَدٌ وَلَمْ تَكُن لَّهُ صَاحِبَةٌ﴾ </w:t>
      </w:r>
      <w:r w:rsidR="0064321B">
        <w:rPr>
          <w:rtl/>
        </w:rPr>
        <w:t>"</w:t>
      </w:r>
      <w:r w:rsidRPr="00E46AD2">
        <w:rPr>
          <w:rtl/>
        </w:rPr>
        <w:t>الأنعام: 101</w:t>
      </w:r>
      <w:r w:rsidR="0064321B">
        <w:rPr>
          <w:rtl/>
        </w:rPr>
        <w:t>"</w:t>
      </w:r>
      <w:r w:rsidRPr="00E46AD2">
        <w:t>.</w:t>
      </w:r>
    </w:p>
    <w:p w14:paraId="3933292F" w14:textId="77777777" w:rsidR="006F1B73" w:rsidRPr="00E46AD2" w:rsidRDefault="006F1B73" w:rsidP="009A6CA1">
      <w:pPr>
        <w:pStyle w:val="a9"/>
        <w:numPr>
          <w:ilvl w:val="0"/>
          <w:numId w:val="239"/>
        </w:numPr>
      </w:pPr>
      <w:r w:rsidRPr="00E46AD2">
        <w:rPr>
          <w:rtl/>
        </w:rPr>
        <w:t>الفرح</w:t>
      </w:r>
      <w:r w:rsidRPr="00E46AD2">
        <w:t>:</w:t>
      </w:r>
    </w:p>
    <w:p w14:paraId="7ABFC963" w14:textId="77777777" w:rsidR="006F1B73" w:rsidRPr="00E46AD2" w:rsidRDefault="006F1B73" w:rsidP="009A6CA1">
      <w:pPr>
        <w:pStyle w:val="a9"/>
        <w:numPr>
          <w:ilvl w:val="1"/>
          <w:numId w:val="239"/>
        </w:numPr>
      </w:pPr>
      <w:r w:rsidRPr="00E46AD2">
        <w:rPr>
          <w:rtl/>
        </w:rPr>
        <w:t>في اللغة العربية، يدل على السرور مطلقًا</w:t>
      </w:r>
      <w:r w:rsidRPr="00E46AD2">
        <w:t>.</w:t>
      </w:r>
    </w:p>
    <w:p w14:paraId="2A9DC896" w14:textId="54604CF6" w:rsidR="006F1B73" w:rsidRPr="00E46AD2" w:rsidRDefault="006F1B73" w:rsidP="009A6CA1">
      <w:pPr>
        <w:pStyle w:val="a9"/>
        <w:numPr>
          <w:ilvl w:val="1"/>
          <w:numId w:val="239"/>
        </w:numPr>
      </w:pPr>
      <w:r w:rsidRPr="00E46AD2">
        <w:rPr>
          <w:rtl/>
        </w:rPr>
        <w:t xml:space="preserve">في اللسان القرآني، قد يدل على السرور المذموم </w:t>
      </w:r>
      <w:r w:rsidR="0064321B">
        <w:rPr>
          <w:rtl/>
        </w:rPr>
        <w:t>"</w:t>
      </w:r>
      <w:r w:rsidRPr="00E46AD2">
        <w:rPr>
          <w:rtl/>
        </w:rPr>
        <w:t>الترف والبطر</w:t>
      </w:r>
      <w:r w:rsidR="0064321B">
        <w:rPr>
          <w:rtl/>
        </w:rPr>
        <w:t>"</w:t>
      </w:r>
      <w:r w:rsidRPr="00E46AD2">
        <w:rPr>
          <w:rtl/>
        </w:rPr>
        <w:t xml:space="preserve">، كما في قوله تعالى: ﴿حَتَّىٰ إِذَا فَرِحُوا بِمَا أُوتُوا أَخَذْنَاهُم بَغْتَةً﴾ </w:t>
      </w:r>
      <w:r w:rsidR="0064321B">
        <w:rPr>
          <w:rtl/>
        </w:rPr>
        <w:t>"</w:t>
      </w:r>
      <w:r w:rsidRPr="00E46AD2">
        <w:rPr>
          <w:rtl/>
        </w:rPr>
        <w:t>الأنعام: 44</w:t>
      </w:r>
      <w:r w:rsidR="0064321B">
        <w:rPr>
          <w:rtl/>
        </w:rPr>
        <w:t>"</w:t>
      </w:r>
      <w:r w:rsidRPr="00E46AD2">
        <w:t>.</w:t>
      </w:r>
    </w:p>
    <w:p w14:paraId="0224F272" w14:textId="6A67857B" w:rsidR="006F1B73" w:rsidRPr="00E46AD2" w:rsidRDefault="006F1B73" w:rsidP="009A6CA1">
      <w:pPr>
        <w:pStyle w:val="a9"/>
        <w:numPr>
          <w:ilvl w:val="1"/>
          <w:numId w:val="239"/>
        </w:numPr>
      </w:pPr>
      <w:r w:rsidRPr="00E46AD2">
        <w:rPr>
          <w:rtl/>
        </w:rPr>
        <w:t xml:space="preserve">وقد يدل على السرور المحمود، كما في قوله تعالى: ﴿قُلْ بِفَضْلِ اللَّهِ وَبِرَحْمَتِهِ فَبِذَٰلِكَ فَلْيَفْرَحُوا﴾ </w:t>
      </w:r>
      <w:r w:rsidR="0064321B">
        <w:rPr>
          <w:rtl/>
        </w:rPr>
        <w:t>"</w:t>
      </w:r>
      <w:r w:rsidRPr="00E46AD2">
        <w:rPr>
          <w:rtl/>
        </w:rPr>
        <w:t>يونس: 58</w:t>
      </w:r>
      <w:r w:rsidR="0064321B">
        <w:rPr>
          <w:rtl/>
        </w:rPr>
        <w:t>"</w:t>
      </w:r>
      <w:r w:rsidRPr="00E46AD2">
        <w:t>.</w:t>
      </w:r>
    </w:p>
    <w:p w14:paraId="5E75AB9F" w14:textId="77777777" w:rsidR="006F1B73" w:rsidRPr="00E46AD2" w:rsidRDefault="006F1B73" w:rsidP="009A6CA1">
      <w:pPr>
        <w:pStyle w:val="a9"/>
        <w:numPr>
          <w:ilvl w:val="0"/>
          <w:numId w:val="239"/>
        </w:numPr>
      </w:pPr>
      <w:r w:rsidRPr="00E46AD2">
        <w:rPr>
          <w:rtl/>
        </w:rPr>
        <w:t>ضحك</w:t>
      </w:r>
      <w:r w:rsidRPr="00E46AD2">
        <w:t>:</w:t>
      </w:r>
    </w:p>
    <w:p w14:paraId="6345D30C" w14:textId="77777777" w:rsidR="006F1B73" w:rsidRPr="00E46AD2" w:rsidRDefault="006F1B73" w:rsidP="009A6CA1">
      <w:pPr>
        <w:pStyle w:val="a9"/>
        <w:numPr>
          <w:ilvl w:val="1"/>
          <w:numId w:val="239"/>
        </w:numPr>
      </w:pPr>
      <w:r w:rsidRPr="00E46AD2">
        <w:rPr>
          <w:rtl/>
        </w:rPr>
        <w:t>في اللغة العربية، يدل على الفرح الشديد</w:t>
      </w:r>
      <w:r w:rsidRPr="00E46AD2">
        <w:t>.</w:t>
      </w:r>
    </w:p>
    <w:p w14:paraId="08BE4D80" w14:textId="50E815D9" w:rsidR="006F1B73" w:rsidRPr="00E46AD2" w:rsidRDefault="006F1B73" w:rsidP="009A6CA1">
      <w:pPr>
        <w:pStyle w:val="a9"/>
        <w:numPr>
          <w:ilvl w:val="1"/>
          <w:numId w:val="239"/>
        </w:numPr>
      </w:pPr>
      <w:r w:rsidRPr="00E46AD2">
        <w:rPr>
          <w:rtl/>
        </w:rPr>
        <w:t xml:space="preserve">في اللسان القرآني، قد يدل على السرور الزائد، كما في قوله تعالى: ﴿وَتَضْحَكُونَ وَلَا تَبْكُونَ﴾ </w:t>
      </w:r>
      <w:r w:rsidR="0064321B">
        <w:rPr>
          <w:rtl/>
        </w:rPr>
        <w:t>"</w:t>
      </w:r>
      <w:r w:rsidRPr="00E46AD2">
        <w:rPr>
          <w:rtl/>
        </w:rPr>
        <w:t>النجم: 60</w:t>
      </w:r>
      <w:r w:rsidR="0064321B">
        <w:rPr>
          <w:rtl/>
        </w:rPr>
        <w:t>"</w:t>
      </w:r>
      <w:r w:rsidRPr="00E46AD2">
        <w:t>.</w:t>
      </w:r>
    </w:p>
    <w:p w14:paraId="07AFEEB0" w14:textId="60B208AB" w:rsidR="006F1B73" w:rsidRPr="00E46AD2" w:rsidRDefault="006F1B73" w:rsidP="009A6CA1">
      <w:pPr>
        <w:pStyle w:val="a9"/>
        <w:numPr>
          <w:ilvl w:val="1"/>
          <w:numId w:val="239"/>
        </w:numPr>
      </w:pPr>
      <w:r w:rsidRPr="00E46AD2">
        <w:rPr>
          <w:rtl/>
        </w:rPr>
        <w:t xml:space="preserve">وقد يدل على الدورة الشهرية </w:t>
      </w:r>
      <w:r w:rsidR="0064321B">
        <w:rPr>
          <w:rtl/>
        </w:rPr>
        <w:t>"</w:t>
      </w:r>
      <w:r w:rsidRPr="00E46AD2">
        <w:rPr>
          <w:rtl/>
        </w:rPr>
        <w:t>الحيض</w:t>
      </w:r>
      <w:r w:rsidR="0064321B">
        <w:rPr>
          <w:rtl/>
        </w:rPr>
        <w:t>"</w:t>
      </w:r>
      <w:r w:rsidRPr="00E46AD2">
        <w:rPr>
          <w:rtl/>
        </w:rPr>
        <w:t xml:space="preserve">، كما في قوله تعالى: ﴿وَامْرَأَتُهُ قَائِمَةٌ فَضَحِكَتْ فَبَشَّرْنَاهَا بِإِسْحَاقَ﴾ </w:t>
      </w:r>
      <w:r w:rsidR="0064321B">
        <w:rPr>
          <w:rtl/>
        </w:rPr>
        <w:t>"</w:t>
      </w:r>
      <w:r w:rsidRPr="00E46AD2">
        <w:rPr>
          <w:rtl/>
        </w:rPr>
        <w:t>هود: 71</w:t>
      </w:r>
      <w:r w:rsidR="0064321B">
        <w:rPr>
          <w:rtl/>
        </w:rPr>
        <w:t>"</w:t>
      </w:r>
      <w:r w:rsidRPr="00E46AD2">
        <w:t>.</w:t>
      </w:r>
    </w:p>
    <w:p w14:paraId="0364787C" w14:textId="77777777" w:rsidR="006F1B73" w:rsidRPr="00E46AD2" w:rsidRDefault="006F1B73" w:rsidP="009A6CA1">
      <w:pPr>
        <w:pStyle w:val="a9"/>
        <w:numPr>
          <w:ilvl w:val="0"/>
          <w:numId w:val="239"/>
        </w:numPr>
      </w:pPr>
      <w:r w:rsidRPr="00E46AD2">
        <w:rPr>
          <w:rtl/>
        </w:rPr>
        <w:t>اقترف</w:t>
      </w:r>
      <w:r w:rsidRPr="00E46AD2">
        <w:t>:</w:t>
      </w:r>
    </w:p>
    <w:p w14:paraId="406ED668" w14:textId="77777777" w:rsidR="006F1B73" w:rsidRPr="00E46AD2" w:rsidRDefault="006F1B73" w:rsidP="009A6CA1">
      <w:pPr>
        <w:pStyle w:val="a9"/>
        <w:numPr>
          <w:ilvl w:val="1"/>
          <w:numId w:val="239"/>
        </w:numPr>
      </w:pPr>
      <w:r w:rsidRPr="00E46AD2">
        <w:rPr>
          <w:rtl/>
        </w:rPr>
        <w:t>في اللغة العربية، تستخدم غالبًا للدلالة على ارتكاب الذنوب والسيئات</w:t>
      </w:r>
      <w:r w:rsidRPr="00E46AD2">
        <w:t>.</w:t>
      </w:r>
    </w:p>
    <w:p w14:paraId="772437CF" w14:textId="028FA382" w:rsidR="006F1B73" w:rsidRPr="00E46AD2" w:rsidRDefault="006F1B73" w:rsidP="009A6CA1">
      <w:pPr>
        <w:pStyle w:val="a9"/>
        <w:numPr>
          <w:ilvl w:val="1"/>
          <w:numId w:val="239"/>
        </w:numPr>
      </w:pPr>
      <w:r w:rsidRPr="00E46AD2">
        <w:rPr>
          <w:rtl/>
        </w:rPr>
        <w:t xml:space="preserve">في اللسان القرآني، تستخدم للدلالة على ارتكاب السيئات، كما في قوله تعالى: ﴿إِنَّ الَّذِينَ يَكْسِبُونَ الْإِثْمَ سَيُجْزَوْنَ بِمَا كَانُوا يَقْتَرِفُونَ﴾ </w:t>
      </w:r>
      <w:r w:rsidR="0064321B">
        <w:rPr>
          <w:rtl/>
        </w:rPr>
        <w:t>"</w:t>
      </w:r>
      <w:r w:rsidRPr="00E46AD2">
        <w:rPr>
          <w:rtl/>
        </w:rPr>
        <w:t>الأنعام: 120</w:t>
      </w:r>
      <w:r w:rsidR="0064321B">
        <w:rPr>
          <w:rtl/>
        </w:rPr>
        <w:t>"</w:t>
      </w:r>
      <w:r w:rsidRPr="00E46AD2">
        <w:t>.</w:t>
      </w:r>
    </w:p>
    <w:p w14:paraId="437DECD8" w14:textId="673502CA" w:rsidR="006F1B73" w:rsidRPr="00E46AD2" w:rsidRDefault="006F1B73" w:rsidP="009A6CA1">
      <w:pPr>
        <w:pStyle w:val="a9"/>
        <w:numPr>
          <w:ilvl w:val="1"/>
          <w:numId w:val="239"/>
        </w:numPr>
      </w:pPr>
      <w:r w:rsidRPr="00E46AD2">
        <w:rPr>
          <w:rtl/>
        </w:rPr>
        <w:t xml:space="preserve">ولكنها تستخدم أيضًا للدلالة على فعل الحسنات، كما في قوله تعالى: ﴿وَمَن يَقْتَرِفْ حَسَنَةً نَّزِدْ لَهُ فِيهَا حُسْنًا﴾ </w:t>
      </w:r>
      <w:r w:rsidR="0064321B">
        <w:rPr>
          <w:rtl/>
        </w:rPr>
        <w:t>"</w:t>
      </w:r>
      <w:r w:rsidRPr="00E46AD2">
        <w:rPr>
          <w:rtl/>
        </w:rPr>
        <w:t>الشورى: 23</w:t>
      </w:r>
      <w:r w:rsidR="0064321B">
        <w:rPr>
          <w:rtl/>
        </w:rPr>
        <w:t>"</w:t>
      </w:r>
      <w:r w:rsidRPr="00E46AD2">
        <w:rPr>
          <w:rtl/>
        </w:rPr>
        <w:t>، وهذا الاستخدام يدل على أن فعل الحسنات يحتاج إلى جهد ومجاهدة، كأنه اقتراف</w:t>
      </w:r>
      <w:r w:rsidRPr="00E46AD2">
        <w:t>.</w:t>
      </w:r>
    </w:p>
    <w:p w14:paraId="50F402FE" w14:textId="77777777" w:rsidR="006F1B73" w:rsidRPr="00E46AD2" w:rsidRDefault="006F1B73" w:rsidP="009A6CA1">
      <w:pPr>
        <w:pStyle w:val="a9"/>
        <w:numPr>
          <w:ilvl w:val="0"/>
          <w:numId w:val="239"/>
        </w:numPr>
      </w:pPr>
      <w:r w:rsidRPr="00E46AD2">
        <w:rPr>
          <w:rtl/>
        </w:rPr>
        <w:t>جاء، أتى</w:t>
      </w:r>
      <w:r w:rsidRPr="00E46AD2">
        <w:t>:</w:t>
      </w:r>
    </w:p>
    <w:p w14:paraId="3C23B306" w14:textId="77777777" w:rsidR="006F1B73" w:rsidRPr="00E46AD2" w:rsidRDefault="006F1B73" w:rsidP="009A6CA1">
      <w:pPr>
        <w:pStyle w:val="a9"/>
        <w:numPr>
          <w:ilvl w:val="0"/>
          <w:numId w:val="240"/>
        </w:numPr>
      </w:pPr>
      <w:r w:rsidRPr="00E46AD2">
        <w:rPr>
          <w:rtl/>
        </w:rPr>
        <w:t>في اللغة: قد تستخدم الكلمتان للدلالة على القدوم</w:t>
      </w:r>
      <w:r w:rsidRPr="00E46AD2">
        <w:t>.</w:t>
      </w:r>
    </w:p>
    <w:p w14:paraId="4097C479" w14:textId="1F57F575" w:rsidR="006F1B73" w:rsidRPr="00E46AD2" w:rsidRDefault="006F1B73" w:rsidP="009A6CA1">
      <w:pPr>
        <w:pStyle w:val="a9"/>
        <w:numPr>
          <w:ilvl w:val="0"/>
          <w:numId w:val="240"/>
        </w:numPr>
      </w:pPr>
      <w:r w:rsidRPr="00E46AD2">
        <w:rPr>
          <w:rtl/>
        </w:rPr>
        <w:t>في اللسان القرآني</w:t>
      </w:r>
      <w:r w:rsidRPr="00E46AD2">
        <w:t>:</w:t>
      </w:r>
      <w:r w:rsidRPr="00E46AD2">
        <w:br/>
      </w:r>
      <w:r w:rsidR="00431F15" w:rsidRPr="00E46AD2">
        <w:rPr>
          <w:rtl/>
        </w:rPr>
        <w:t xml:space="preserve"> </w:t>
      </w:r>
      <w:r w:rsidRPr="00E46AD2">
        <w:t xml:space="preserve"> "</w:t>
      </w:r>
      <w:r w:rsidRPr="00E46AD2">
        <w:rPr>
          <w:rtl/>
        </w:rPr>
        <w:t xml:space="preserve">جاء" قد تعني </w:t>
      </w:r>
      <w:r w:rsidR="00E420C6" w:rsidRPr="00E46AD2">
        <w:rPr>
          <w:rtl/>
        </w:rPr>
        <w:t>المجيء</w:t>
      </w:r>
      <w:r w:rsidRPr="00E46AD2">
        <w:rPr>
          <w:rtl/>
        </w:rPr>
        <w:t xml:space="preserve"> بدون </w:t>
      </w:r>
      <w:r w:rsidR="00C97F52" w:rsidRPr="00E46AD2">
        <w:rPr>
          <w:rtl/>
        </w:rPr>
        <w:t xml:space="preserve">تعب </w:t>
      </w:r>
      <w:r w:rsidR="0064321B">
        <w:rPr>
          <w:rtl/>
        </w:rPr>
        <w:t>"</w:t>
      </w:r>
      <w:r w:rsidRPr="00E46AD2">
        <w:rPr>
          <w:rtl/>
        </w:rPr>
        <w:t xml:space="preserve">وَلَمَّا جَاءَتْهُمْ رُسُلُنَا بِالْبَيِّنَاتِ قَالُوا مَا هَٰذَا إِلَّا سِحْرٌ مُّفْتَرًى </w:t>
      </w:r>
      <w:r w:rsidR="0064321B">
        <w:rPr>
          <w:rtl/>
        </w:rPr>
        <w:t>""</w:t>
      </w:r>
      <w:r w:rsidRPr="00E46AD2">
        <w:rPr>
          <w:rtl/>
        </w:rPr>
        <w:t>القصص:36</w:t>
      </w:r>
      <w:r w:rsidR="0064321B">
        <w:rPr>
          <w:rtl/>
        </w:rPr>
        <w:t>"</w:t>
      </w:r>
      <w:r w:rsidRPr="00E46AD2">
        <w:br/>
      </w:r>
      <w:r w:rsidR="00431F15" w:rsidRPr="00E46AD2">
        <w:rPr>
          <w:rtl/>
        </w:rPr>
        <w:t xml:space="preserve"> </w:t>
      </w:r>
      <w:r w:rsidRPr="00E46AD2">
        <w:t xml:space="preserve"> "</w:t>
      </w:r>
      <w:r w:rsidRPr="00E46AD2">
        <w:rPr>
          <w:rtl/>
        </w:rPr>
        <w:t xml:space="preserve">أتى" تعني القدوم بعد جهد </w:t>
      </w:r>
      <w:r w:rsidR="00A510A7" w:rsidRPr="00E46AD2">
        <w:rPr>
          <w:rtl/>
        </w:rPr>
        <w:t>وتعب</w:t>
      </w:r>
      <w:r w:rsidRPr="00E46AD2">
        <w:rPr>
          <w:rtl/>
        </w:rPr>
        <w:t xml:space="preserve"> </w:t>
      </w:r>
      <w:r w:rsidR="0064321B">
        <w:rPr>
          <w:rtl/>
        </w:rPr>
        <w:t>"</w:t>
      </w:r>
      <w:r w:rsidRPr="00E46AD2">
        <w:rPr>
          <w:rtl/>
        </w:rPr>
        <w:t>فَلَمَّا جَاءَ أَمْرُنَا نَجَّيْنَا صَالِحًا</w:t>
      </w:r>
      <w:r w:rsidR="0064321B">
        <w:rPr>
          <w:rtl/>
        </w:rPr>
        <w:t>"</w:t>
      </w:r>
      <w:r w:rsidRPr="00E46AD2">
        <w:rPr>
          <w:rtl/>
        </w:rPr>
        <w:t xml:space="preserve"> </w:t>
      </w:r>
      <w:r w:rsidR="0064321B">
        <w:rPr>
          <w:rtl/>
        </w:rPr>
        <w:t>"</w:t>
      </w:r>
      <w:r w:rsidRPr="00E46AD2">
        <w:rPr>
          <w:rtl/>
        </w:rPr>
        <w:t>هود 66</w:t>
      </w:r>
      <w:r w:rsidR="0064321B">
        <w:rPr>
          <w:rtl/>
        </w:rPr>
        <w:t>"</w:t>
      </w:r>
      <w:r w:rsidRPr="00E46AD2">
        <w:rPr>
          <w:rtl/>
        </w:rPr>
        <w:t xml:space="preserve"> و </w:t>
      </w:r>
      <w:r w:rsidR="0064321B">
        <w:rPr>
          <w:rtl/>
        </w:rPr>
        <w:t>"</w:t>
      </w:r>
      <w:r w:rsidRPr="00E46AD2">
        <w:rPr>
          <w:rtl/>
        </w:rPr>
        <w:t xml:space="preserve">فَأَتَاهَا أَمْرُنَا لَيْلًا أَوْ نَهَارًا فَجَعَلْنَاهَا حَصِيدًا كَأَن لَّمْ تَغْنَ بِالْأَمْسِ </w:t>
      </w:r>
      <w:r w:rsidR="0064321B">
        <w:rPr>
          <w:rtl/>
        </w:rPr>
        <w:t>""</w:t>
      </w:r>
      <w:r w:rsidRPr="00E46AD2">
        <w:rPr>
          <w:rtl/>
        </w:rPr>
        <w:t>يونس:24</w:t>
      </w:r>
      <w:r w:rsidR="0064321B">
        <w:rPr>
          <w:rtl/>
        </w:rPr>
        <w:t>"</w:t>
      </w:r>
    </w:p>
    <w:p w14:paraId="195920E3" w14:textId="77777777" w:rsidR="006F1B73" w:rsidRPr="00E46AD2" w:rsidRDefault="006F1B73" w:rsidP="001A721D">
      <w:r w:rsidRPr="00E46AD2">
        <w:rPr>
          <w:rtl/>
        </w:rPr>
        <w:t>خاتمة: دقة وإحكام</w:t>
      </w:r>
    </w:p>
    <w:p w14:paraId="0B4F7085" w14:textId="77777777" w:rsidR="006F1B73" w:rsidRPr="00E46AD2" w:rsidRDefault="006F1B73" w:rsidP="001A721D">
      <w:r w:rsidRPr="00E46AD2">
        <w:rPr>
          <w:rtl/>
        </w:rPr>
        <w:t>هذه الأمثلة وغيرها كثير، تبين لنا كيف أن اللسان القرآني يستخدم الكلمات بدقة وإحكام، بحيث لا يمكن استبدال كلمة بأخرى، ولو كانت تبدو مرادفة لها في اللغة. وهذا يدل على عظمة القرآن وإعجازه، وعلى أن تدبره يحتاج إلى فهم عميق للغة العربية، وإلى إدراك لخصائص اللسان القرآني</w:t>
      </w:r>
      <w:r w:rsidRPr="00E46AD2">
        <w:t>.</w:t>
      </w:r>
    </w:p>
    <w:p w14:paraId="29999518" w14:textId="77777777" w:rsidR="00D86A95" w:rsidRPr="00E46AD2" w:rsidRDefault="00D86A95" w:rsidP="001A721D">
      <w:pPr>
        <w:rPr>
          <w:rtl/>
        </w:rPr>
      </w:pPr>
    </w:p>
    <w:p w14:paraId="04B9989A" w14:textId="71EE4BC2" w:rsidR="00FB0598" w:rsidRPr="00E46AD2" w:rsidRDefault="00FB0598" w:rsidP="008A0417">
      <w:pPr>
        <w:pStyle w:val="1"/>
      </w:pPr>
      <w:bookmarkStart w:id="115" w:name="_Toc192269171"/>
      <w:bookmarkStart w:id="116" w:name="_Toc199407083"/>
      <w:r w:rsidRPr="00E46AD2">
        <w:rPr>
          <w:rtl/>
        </w:rPr>
        <w:t>أمثلة من اللسان القرآني: كلمات تبدو متشابهة... ولكن</w:t>
      </w:r>
      <w:r w:rsidRPr="00E46AD2">
        <w:t>!</w:t>
      </w:r>
      <w:bookmarkEnd w:id="115"/>
      <w:bookmarkEnd w:id="116"/>
    </w:p>
    <w:p w14:paraId="5F2006B0" w14:textId="77777777" w:rsidR="00FB0598" w:rsidRPr="00E46AD2" w:rsidRDefault="00FB0598" w:rsidP="001A721D">
      <w:r w:rsidRPr="00E46AD2">
        <w:rPr>
          <w:rtl/>
        </w:rPr>
        <w:t>مقدمة: دقة الاختيار الإلهي</w:t>
      </w:r>
    </w:p>
    <w:p w14:paraId="6AAD775C" w14:textId="77777777" w:rsidR="00FB0598" w:rsidRPr="00E46AD2" w:rsidRDefault="00FB0598" w:rsidP="001A721D">
      <w:r w:rsidRPr="00E46AD2">
        <w:rPr>
          <w:rtl/>
        </w:rPr>
        <w:t>في المقالات السابقة، أشرنا إلى أن اللسان القرآني يتميز بالدقة المتناهية في اختيار الألفاظ، بحيث لا يمكن استبدال كلمة بأخرى، ولو كانت تبدو مرادفة لها في اللغة العربية</w:t>
      </w:r>
      <w:r w:rsidRPr="00E46AD2">
        <w:t>.</w:t>
      </w:r>
    </w:p>
    <w:p w14:paraId="1BC8F411" w14:textId="5C16E241" w:rsidR="00FB0598" w:rsidRPr="00E46AD2" w:rsidRDefault="00FB0598" w:rsidP="001A721D">
      <w:r w:rsidRPr="00E46AD2">
        <w:rPr>
          <w:rtl/>
        </w:rPr>
        <w:t xml:space="preserve">في </w:t>
      </w:r>
      <w:r w:rsidR="0098088B" w:rsidRPr="00E46AD2">
        <w:rPr>
          <w:rtl/>
        </w:rPr>
        <w:t>هذا البحث</w:t>
      </w:r>
      <w:r w:rsidRPr="00E46AD2">
        <w:rPr>
          <w:rtl/>
        </w:rPr>
        <w:t>، سنستعرض مجموعة من الأمثلة الإضافية من القرآن الكريم، توضح لنا كيف أن اللسان القرآني يستخدم الكلمات بدلالات خاصة، قد تختلف عن دلالاتها المعتادة في اللغة، وكيف أن هذا الاختلاف يحمل معاني دقيقة وعميقة، لا يمكن فهمها إلا بالتدبر والتأمل</w:t>
      </w:r>
      <w:r w:rsidRPr="00E46AD2">
        <w:t>.</w:t>
      </w:r>
    </w:p>
    <w:p w14:paraId="0747FC62" w14:textId="77777777" w:rsidR="00FB0598" w:rsidRPr="00E46AD2" w:rsidRDefault="00FB0598" w:rsidP="001A721D">
      <w:r w:rsidRPr="00E46AD2">
        <w:rPr>
          <w:rtl/>
        </w:rPr>
        <w:t>أمثلة</w:t>
      </w:r>
      <w:r w:rsidRPr="00E46AD2">
        <w:t>:</w:t>
      </w:r>
    </w:p>
    <w:p w14:paraId="6FA9E4A9" w14:textId="77777777" w:rsidR="00FB0598" w:rsidRPr="00E46AD2" w:rsidRDefault="00FB0598" w:rsidP="009A6CA1">
      <w:pPr>
        <w:pStyle w:val="a9"/>
        <w:numPr>
          <w:ilvl w:val="0"/>
          <w:numId w:val="241"/>
        </w:numPr>
      </w:pPr>
      <w:r w:rsidRPr="00E46AD2">
        <w:rPr>
          <w:rtl/>
        </w:rPr>
        <w:t>الخشية والخوف</w:t>
      </w:r>
      <w:r w:rsidRPr="00E46AD2">
        <w:t>:</w:t>
      </w:r>
    </w:p>
    <w:p w14:paraId="63B615E9" w14:textId="77777777" w:rsidR="00FB0598" w:rsidRPr="00E46AD2" w:rsidRDefault="00FB0598" w:rsidP="009A6CA1">
      <w:pPr>
        <w:pStyle w:val="a9"/>
        <w:numPr>
          <w:ilvl w:val="1"/>
          <w:numId w:val="241"/>
        </w:numPr>
      </w:pPr>
      <w:r w:rsidRPr="001A721D">
        <w:rPr>
          <w:b/>
          <w:bCs/>
          <w:rtl/>
        </w:rPr>
        <w:t>في اللغة العربية</w:t>
      </w:r>
      <w:r w:rsidRPr="001A721D">
        <w:rPr>
          <w:b/>
          <w:bCs/>
        </w:rPr>
        <w:t>:</w:t>
      </w:r>
      <w:r w:rsidRPr="00E46AD2">
        <w:t xml:space="preserve"> </w:t>
      </w:r>
      <w:r w:rsidRPr="00E46AD2">
        <w:rPr>
          <w:rtl/>
        </w:rPr>
        <w:t>قد تستخدم الكلمتان للدلالة على نفس المعنى</w:t>
      </w:r>
      <w:r w:rsidRPr="00E46AD2">
        <w:t>.</w:t>
      </w:r>
    </w:p>
    <w:p w14:paraId="5B7388D9" w14:textId="77777777" w:rsidR="00FB0598" w:rsidRPr="00E46AD2" w:rsidRDefault="00FB0598" w:rsidP="009A6CA1">
      <w:pPr>
        <w:pStyle w:val="a9"/>
        <w:numPr>
          <w:ilvl w:val="1"/>
          <w:numId w:val="241"/>
        </w:numPr>
      </w:pPr>
      <w:r w:rsidRPr="00E46AD2">
        <w:rPr>
          <w:rtl/>
        </w:rPr>
        <w:t>في اللسان القرآني</w:t>
      </w:r>
      <w:r w:rsidRPr="00E46AD2">
        <w:t>:</w:t>
      </w:r>
    </w:p>
    <w:p w14:paraId="7A55DAAC" w14:textId="77777777" w:rsidR="00FB0598" w:rsidRPr="00E46AD2" w:rsidRDefault="00FB0598" w:rsidP="009A6CA1">
      <w:pPr>
        <w:pStyle w:val="a9"/>
        <w:numPr>
          <w:ilvl w:val="2"/>
          <w:numId w:val="241"/>
        </w:numPr>
      </w:pPr>
      <w:r w:rsidRPr="001A721D">
        <w:rPr>
          <w:b/>
          <w:bCs/>
          <w:rtl/>
        </w:rPr>
        <w:t>الخوف</w:t>
      </w:r>
      <w:r w:rsidRPr="001A721D">
        <w:rPr>
          <w:b/>
          <w:bCs/>
        </w:rPr>
        <w:t>:</w:t>
      </w:r>
      <w:r w:rsidRPr="00E46AD2">
        <w:t xml:space="preserve"> </w:t>
      </w:r>
      <w:r w:rsidRPr="00E46AD2">
        <w:rPr>
          <w:rtl/>
        </w:rPr>
        <w:t>هو شعور عام بالرهبة والانزعاج من شيء مكروه، قد يكون معلومًا أو مجهولًا، وقد يكون من الله أو من غيره</w:t>
      </w:r>
      <w:r w:rsidRPr="00E46AD2">
        <w:t>.</w:t>
      </w:r>
    </w:p>
    <w:p w14:paraId="4AB303A0" w14:textId="4CAEAF03" w:rsidR="00FB0598" w:rsidRPr="00E46AD2" w:rsidRDefault="00FB0598" w:rsidP="009A6CA1">
      <w:pPr>
        <w:pStyle w:val="a9"/>
        <w:numPr>
          <w:ilvl w:val="2"/>
          <w:numId w:val="241"/>
        </w:numPr>
      </w:pPr>
      <w:r w:rsidRPr="001A721D">
        <w:rPr>
          <w:b/>
          <w:bCs/>
          <w:rtl/>
        </w:rPr>
        <w:t>الخشية</w:t>
      </w:r>
      <w:r w:rsidRPr="001A721D">
        <w:rPr>
          <w:b/>
          <w:bCs/>
        </w:rPr>
        <w:t>:</w:t>
      </w:r>
      <w:r w:rsidRPr="00E46AD2">
        <w:t xml:space="preserve"> </w:t>
      </w:r>
      <w:r w:rsidRPr="00E46AD2">
        <w:rPr>
          <w:rtl/>
        </w:rPr>
        <w:t xml:space="preserve">هي خوف خاص، يكون من الله تعالى، ويكون مصحوبًا بالعلم بعظمته وجلاله، وبعلم الإنسان بتقصيره في حقه. ولذلك، قال تعالى: ﴿إِنَّمَا يَخْشَى اللَّهَ مِنْ عِبَادِهِ الْعُلَمَاءُ﴾ </w:t>
      </w:r>
      <w:r w:rsidR="0064321B">
        <w:rPr>
          <w:rtl/>
        </w:rPr>
        <w:t>"</w:t>
      </w:r>
      <w:r w:rsidRPr="00E46AD2">
        <w:rPr>
          <w:rtl/>
        </w:rPr>
        <w:t>فاطر: 28</w:t>
      </w:r>
      <w:r w:rsidR="0064321B">
        <w:rPr>
          <w:rtl/>
        </w:rPr>
        <w:t>"</w:t>
      </w:r>
      <w:r w:rsidRPr="00E46AD2">
        <w:t>.</w:t>
      </w:r>
    </w:p>
    <w:p w14:paraId="509EF6CD" w14:textId="77777777" w:rsidR="00FB0598" w:rsidRPr="00E46AD2" w:rsidRDefault="00FB0598" w:rsidP="009A6CA1">
      <w:pPr>
        <w:pStyle w:val="a9"/>
        <w:numPr>
          <w:ilvl w:val="0"/>
          <w:numId w:val="241"/>
        </w:numPr>
      </w:pPr>
      <w:r w:rsidRPr="00E46AD2">
        <w:rPr>
          <w:rtl/>
        </w:rPr>
        <w:t>السبيل والطريق والصراط</w:t>
      </w:r>
      <w:r w:rsidRPr="00E46AD2">
        <w:t>:</w:t>
      </w:r>
    </w:p>
    <w:p w14:paraId="7D6F02F7" w14:textId="77777777" w:rsidR="00FB0598" w:rsidRPr="00E46AD2" w:rsidRDefault="00FB0598" w:rsidP="009A6CA1">
      <w:pPr>
        <w:pStyle w:val="a9"/>
        <w:numPr>
          <w:ilvl w:val="1"/>
          <w:numId w:val="241"/>
        </w:numPr>
      </w:pPr>
      <w:r w:rsidRPr="001A721D">
        <w:rPr>
          <w:b/>
          <w:bCs/>
          <w:rtl/>
        </w:rPr>
        <w:t>في اللغة العربية</w:t>
      </w:r>
      <w:r w:rsidRPr="001A721D">
        <w:rPr>
          <w:b/>
          <w:bCs/>
        </w:rPr>
        <w:t>:</w:t>
      </w:r>
      <w:r w:rsidRPr="00E46AD2">
        <w:t xml:space="preserve"> </w:t>
      </w:r>
      <w:r w:rsidRPr="00E46AD2">
        <w:rPr>
          <w:rtl/>
        </w:rPr>
        <w:t>قد تستخدم الكلمات الثلاث للدلالة على نفس المعنى</w:t>
      </w:r>
      <w:r w:rsidRPr="00E46AD2">
        <w:t>.</w:t>
      </w:r>
    </w:p>
    <w:p w14:paraId="26D1BE89" w14:textId="77777777" w:rsidR="00FB0598" w:rsidRPr="00E46AD2" w:rsidRDefault="00FB0598" w:rsidP="009A6CA1">
      <w:pPr>
        <w:pStyle w:val="a9"/>
        <w:numPr>
          <w:ilvl w:val="1"/>
          <w:numId w:val="241"/>
        </w:numPr>
      </w:pPr>
      <w:r w:rsidRPr="00E46AD2">
        <w:rPr>
          <w:rtl/>
        </w:rPr>
        <w:t>في اللسان القرآني</w:t>
      </w:r>
      <w:r w:rsidRPr="00E46AD2">
        <w:t>:</w:t>
      </w:r>
    </w:p>
    <w:p w14:paraId="57874A89" w14:textId="77777777" w:rsidR="00FB0598" w:rsidRPr="00E46AD2" w:rsidRDefault="00FB0598" w:rsidP="009A6CA1">
      <w:pPr>
        <w:pStyle w:val="a9"/>
        <w:numPr>
          <w:ilvl w:val="2"/>
          <w:numId w:val="241"/>
        </w:numPr>
      </w:pPr>
      <w:r w:rsidRPr="001A721D">
        <w:rPr>
          <w:b/>
          <w:bCs/>
          <w:rtl/>
        </w:rPr>
        <w:t>السبيل</w:t>
      </w:r>
      <w:r w:rsidRPr="001A721D">
        <w:rPr>
          <w:b/>
          <w:bCs/>
        </w:rPr>
        <w:t>:</w:t>
      </w:r>
      <w:r w:rsidRPr="00E46AD2">
        <w:t xml:space="preserve"> </w:t>
      </w:r>
      <w:r w:rsidRPr="00E46AD2">
        <w:rPr>
          <w:rtl/>
        </w:rPr>
        <w:t>هو الطريق العام، الذي قد يكون مستقيمًا أو معوجًا، وقد يكون ماديًا أو معنويًا</w:t>
      </w:r>
      <w:r w:rsidRPr="00E46AD2">
        <w:t>.</w:t>
      </w:r>
    </w:p>
    <w:p w14:paraId="7C434F85" w14:textId="77777777" w:rsidR="00FB0598" w:rsidRPr="00E46AD2" w:rsidRDefault="00FB0598" w:rsidP="009A6CA1">
      <w:pPr>
        <w:pStyle w:val="a9"/>
        <w:numPr>
          <w:ilvl w:val="2"/>
          <w:numId w:val="241"/>
        </w:numPr>
      </w:pPr>
      <w:r w:rsidRPr="001A721D">
        <w:rPr>
          <w:b/>
          <w:bCs/>
          <w:rtl/>
        </w:rPr>
        <w:t>الطريق</w:t>
      </w:r>
      <w:r w:rsidRPr="001A721D">
        <w:rPr>
          <w:b/>
          <w:bCs/>
        </w:rPr>
        <w:t>:</w:t>
      </w:r>
      <w:r w:rsidRPr="00E46AD2">
        <w:t xml:space="preserve"> </w:t>
      </w:r>
      <w:r w:rsidRPr="00E46AD2">
        <w:rPr>
          <w:rtl/>
        </w:rPr>
        <w:t>هو السبيل الواضح الممهد، الذي يوصل إلى الهدف</w:t>
      </w:r>
      <w:r w:rsidRPr="00E46AD2">
        <w:t>.</w:t>
      </w:r>
    </w:p>
    <w:p w14:paraId="3D4E94C8" w14:textId="28F1B93E" w:rsidR="00FB0598" w:rsidRPr="00E46AD2" w:rsidRDefault="00FB0598" w:rsidP="009A6CA1">
      <w:pPr>
        <w:pStyle w:val="a9"/>
        <w:numPr>
          <w:ilvl w:val="2"/>
          <w:numId w:val="241"/>
        </w:numPr>
      </w:pPr>
      <w:r w:rsidRPr="001A721D">
        <w:rPr>
          <w:b/>
          <w:bCs/>
          <w:rtl/>
        </w:rPr>
        <w:t>الصراط</w:t>
      </w:r>
      <w:r w:rsidRPr="001A721D">
        <w:rPr>
          <w:b/>
          <w:bCs/>
        </w:rPr>
        <w:t>:</w:t>
      </w:r>
      <w:r w:rsidRPr="00E46AD2">
        <w:t xml:space="preserve"> </w:t>
      </w:r>
      <w:r w:rsidRPr="00E46AD2">
        <w:rPr>
          <w:rtl/>
        </w:rPr>
        <w:t xml:space="preserve">هو الطريق المستقيم الواضح، الذي لا عوج فيه ولا التواء، والذي يوصل إلى الله تعالى. ولذلك، قال تعالى: ﴿اهْدِنَا الصِّرَاطَ الْمُسْتَقِيمَ﴾ </w:t>
      </w:r>
      <w:r w:rsidR="0064321B">
        <w:rPr>
          <w:rtl/>
        </w:rPr>
        <w:t>"</w:t>
      </w:r>
      <w:r w:rsidRPr="00E46AD2">
        <w:rPr>
          <w:rtl/>
        </w:rPr>
        <w:t>الفاتحة: 6</w:t>
      </w:r>
      <w:r w:rsidR="0064321B">
        <w:rPr>
          <w:rtl/>
        </w:rPr>
        <w:t>"</w:t>
      </w:r>
      <w:r w:rsidRPr="00E46AD2">
        <w:t>.</w:t>
      </w:r>
    </w:p>
    <w:p w14:paraId="0AAE930D" w14:textId="77777777" w:rsidR="00FB0598" w:rsidRPr="00E46AD2" w:rsidRDefault="00FB0598" w:rsidP="009A6CA1">
      <w:pPr>
        <w:pStyle w:val="a9"/>
        <w:numPr>
          <w:ilvl w:val="0"/>
          <w:numId w:val="241"/>
        </w:numPr>
      </w:pPr>
      <w:r w:rsidRPr="00E46AD2">
        <w:rPr>
          <w:rtl/>
        </w:rPr>
        <w:t>القلب والفؤاد</w:t>
      </w:r>
      <w:r w:rsidRPr="00E46AD2">
        <w:t>:</w:t>
      </w:r>
    </w:p>
    <w:p w14:paraId="664C1DC1" w14:textId="77777777" w:rsidR="00FB0598" w:rsidRPr="00E46AD2" w:rsidRDefault="00FB0598" w:rsidP="009A6CA1">
      <w:pPr>
        <w:pStyle w:val="a9"/>
        <w:numPr>
          <w:ilvl w:val="1"/>
          <w:numId w:val="241"/>
        </w:numPr>
      </w:pPr>
      <w:r w:rsidRPr="001A721D">
        <w:rPr>
          <w:b/>
          <w:bCs/>
          <w:rtl/>
        </w:rPr>
        <w:t>في اللغة العربية</w:t>
      </w:r>
      <w:r w:rsidRPr="001A721D">
        <w:rPr>
          <w:b/>
          <w:bCs/>
        </w:rPr>
        <w:t>:</w:t>
      </w:r>
      <w:r w:rsidRPr="00E46AD2">
        <w:t xml:space="preserve"> </w:t>
      </w:r>
      <w:r w:rsidRPr="00E46AD2">
        <w:rPr>
          <w:rtl/>
        </w:rPr>
        <w:t>قد تستخدم الكلمتان للدلالة على نفس المعنى</w:t>
      </w:r>
      <w:r w:rsidRPr="00E46AD2">
        <w:t>.</w:t>
      </w:r>
    </w:p>
    <w:p w14:paraId="111E729F" w14:textId="77777777" w:rsidR="00FB0598" w:rsidRPr="00E46AD2" w:rsidRDefault="00FB0598" w:rsidP="009A6CA1">
      <w:pPr>
        <w:pStyle w:val="a9"/>
        <w:numPr>
          <w:ilvl w:val="1"/>
          <w:numId w:val="241"/>
        </w:numPr>
      </w:pPr>
      <w:r w:rsidRPr="00E46AD2">
        <w:rPr>
          <w:rtl/>
        </w:rPr>
        <w:t>في اللسان القرآني</w:t>
      </w:r>
      <w:r w:rsidRPr="00E46AD2">
        <w:t>:</w:t>
      </w:r>
    </w:p>
    <w:p w14:paraId="581FFAC1" w14:textId="77777777" w:rsidR="00FB0598" w:rsidRPr="00E46AD2" w:rsidRDefault="00FB0598" w:rsidP="009A6CA1">
      <w:pPr>
        <w:pStyle w:val="a9"/>
        <w:numPr>
          <w:ilvl w:val="2"/>
          <w:numId w:val="241"/>
        </w:numPr>
      </w:pPr>
      <w:r w:rsidRPr="001A721D">
        <w:rPr>
          <w:b/>
          <w:bCs/>
          <w:rtl/>
        </w:rPr>
        <w:t>القلب</w:t>
      </w:r>
      <w:r w:rsidRPr="001A721D">
        <w:rPr>
          <w:b/>
          <w:bCs/>
        </w:rPr>
        <w:t>:</w:t>
      </w:r>
      <w:r w:rsidRPr="00E46AD2">
        <w:t xml:space="preserve"> </w:t>
      </w:r>
      <w:r w:rsidRPr="00E46AD2">
        <w:rPr>
          <w:rtl/>
        </w:rPr>
        <w:t>هو مركز العقل والإدراك، والمسؤول عن الفهم والتدبر، والعلم والجهل، والإيمان والكفر</w:t>
      </w:r>
      <w:r w:rsidRPr="00E46AD2">
        <w:t>.</w:t>
      </w:r>
    </w:p>
    <w:p w14:paraId="5DE39268" w14:textId="77777777" w:rsidR="00FB0598" w:rsidRPr="00E46AD2" w:rsidRDefault="00FB0598" w:rsidP="009A6CA1">
      <w:pPr>
        <w:pStyle w:val="a9"/>
        <w:numPr>
          <w:ilvl w:val="2"/>
          <w:numId w:val="241"/>
        </w:numPr>
      </w:pPr>
      <w:r w:rsidRPr="001A721D">
        <w:rPr>
          <w:b/>
          <w:bCs/>
          <w:rtl/>
        </w:rPr>
        <w:t>الفؤاد</w:t>
      </w:r>
      <w:r w:rsidRPr="001A721D">
        <w:rPr>
          <w:b/>
          <w:bCs/>
        </w:rPr>
        <w:t>:</w:t>
      </w:r>
      <w:r w:rsidRPr="00E46AD2">
        <w:t xml:space="preserve"> </w:t>
      </w:r>
      <w:r w:rsidRPr="00E46AD2">
        <w:rPr>
          <w:rtl/>
        </w:rPr>
        <w:t>هو مركز العاطفة والشعور، والمسؤول عن الحب والبغض، والفرح والحزن، والخوف والرجاء</w:t>
      </w:r>
      <w:r w:rsidRPr="00E46AD2">
        <w:t>.</w:t>
      </w:r>
    </w:p>
    <w:p w14:paraId="7E7486E1" w14:textId="77777777" w:rsidR="00FB0598" w:rsidRPr="00E46AD2" w:rsidRDefault="00FB0598" w:rsidP="009A6CA1">
      <w:pPr>
        <w:pStyle w:val="a9"/>
        <w:numPr>
          <w:ilvl w:val="0"/>
          <w:numId w:val="241"/>
        </w:numPr>
      </w:pPr>
      <w:r w:rsidRPr="00E46AD2">
        <w:rPr>
          <w:rtl/>
        </w:rPr>
        <w:t>الإنسان والبشر</w:t>
      </w:r>
      <w:r w:rsidRPr="00E46AD2">
        <w:t>:</w:t>
      </w:r>
    </w:p>
    <w:p w14:paraId="5767638B" w14:textId="77777777" w:rsidR="00FB0598" w:rsidRPr="00E46AD2" w:rsidRDefault="00FB0598" w:rsidP="009A6CA1">
      <w:pPr>
        <w:pStyle w:val="a9"/>
        <w:numPr>
          <w:ilvl w:val="1"/>
          <w:numId w:val="241"/>
        </w:numPr>
      </w:pPr>
      <w:r w:rsidRPr="001A721D">
        <w:rPr>
          <w:b/>
          <w:bCs/>
          <w:rtl/>
        </w:rPr>
        <w:t>في اللغة العربية</w:t>
      </w:r>
      <w:r w:rsidRPr="001A721D">
        <w:rPr>
          <w:b/>
          <w:bCs/>
        </w:rPr>
        <w:t>:</w:t>
      </w:r>
      <w:r w:rsidRPr="00E46AD2">
        <w:t xml:space="preserve"> </w:t>
      </w:r>
      <w:r w:rsidRPr="00E46AD2">
        <w:rPr>
          <w:rtl/>
        </w:rPr>
        <w:t>قد تستخدم الكلمتان للدلالة على نفس المعنى</w:t>
      </w:r>
      <w:r w:rsidRPr="00E46AD2">
        <w:t>.</w:t>
      </w:r>
    </w:p>
    <w:p w14:paraId="3462A470" w14:textId="77777777" w:rsidR="00FB0598" w:rsidRPr="00E46AD2" w:rsidRDefault="00FB0598" w:rsidP="009A6CA1">
      <w:pPr>
        <w:pStyle w:val="a9"/>
        <w:numPr>
          <w:ilvl w:val="1"/>
          <w:numId w:val="241"/>
        </w:numPr>
      </w:pPr>
      <w:r w:rsidRPr="00E46AD2">
        <w:rPr>
          <w:rtl/>
        </w:rPr>
        <w:t>في اللسان القرآني</w:t>
      </w:r>
      <w:r w:rsidRPr="00E46AD2">
        <w:t>:</w:t>
      </w:r>
    </w:p>
    <w:p w14:paraId="474B2777" w14:textId="77777777" w:rsidR="00FB0598" w:rsidRPr="00E46AD2" w:rsidRDefault="00FB0598" w:rsidP="009A6CA1">
      <w:pPr>
        <w:pStyle w:val="a9"/>
        <w:numPr>
          <w:ilvl w:val="2"/>
          <w:numId w:val="241"/>
        </w:numPr>
      </w:pPr>
      <w:r w:rsidRPr="001A721D">
        <w:rPr>
          <w:b/>
          <w:bCs/>
          <w:rtl/>
        </w:rPr>
        <w:t>الإنسان</w:t>
      </w:r>
      <w:r w:rsidRPr="001A721D">
        <w:rPr>
          <w:b/>
          <w:bCs/>
        </w:rPr>
        <w:t>:</w:t>
      </w:r>
      <w:r w:rsidRPr="00E46AD2">
        <w:t xml:space="preserve"> </w:t>
      </w:r>
      <w:r w:rsidRPr="00E46AD2">
        <w:rPr>
          <w:rtl/>
        </w:rPr>
        <w:t>يستخدم غالبًا في سياق الحديث عن أصل الإنسان وخلقه، وعن صفاته وطبائعه، وعن مسؤوليته وتكليفه</w:t>
      </w:r>
      <w:r w:rsidRPr="00E46AD2">
        <w:t>.</w:t>
      </w:r>
    </w:p>
    <w:p w14:paraId="2935E4B6" w14:textId="77777777" w:rsidR="00FB0598" w:rsidRPr="00E46AD2" w:rsidRDefault="00FB0598" w:rsidP="009A6CA1">
      <w:pPr>
        <w:pStyle w:val="a9"/>
        <w:numPr>
          <w:ilvl w:val="2"/>
          <w:numId w:val="241"/>
        </w:numPr>
      </w:pPr>
      <w:r w:rsidRPr="001A721D">
        <w:rPr>
          <w:b/>
          <w:bCs/>
          <w:rtl/>
        </w:rPr>
        <w:t>البشر</w:t>
      </w:r>
      <w:r w:rsidRPr="001A721D">
        <w:rPr>
          <w:b/>
          <w:bCs/>
        </w:rPr>
        <w:t>:</w:t>
      </w:r>
      <w:r w:rsidRPr="00E46AD2">
        <w:t xml:space="preserve"> </w:t>
      </w:r>
      <w:r w:rsidRPr="00E46AD2">
        <w:rPr>
          <w:rtl/>
        </w:rPr>
        <w:t>يستخدم غالبًا في سياق الحديث عن المظهر الخارجي للإنسان، وعن حياته المادية، وعن علاقته بالآخرين</w:t>
      </w:r>
      <w:r w:rsidRPr="00E46AD2">
        <w:t>.</w:t>
      </w:r>
    </w:p>
    <w:p w14:paraId="1393E3DA" w14:textId="77777777" w:rsidR="00FB0598" w:rsidRPr="00E46AD2" w:rsidRDefault="00FB0598" w:rsidP="009A6CA1">
      <w:pPr>
        <w:pStyle w:val="a9"/>
        <w:numPr>
          <w:ilvl w:val="0"/>
          <w:numId w:val="241"/>
        </w:numPr>
      </w:pPr>
      <w:r w:rsidRPr="00E46AD2">
        <w:rPr>
          <w:rtl/>
        </w:rPr>
        <w:t>القنوط واليأس</w:t>
      </w:r>
      <w:r w:rsidRPr="00E46AD2">
        <w:t>:</w:t>
      </w:r>
    </w:p>
    <w:p w14:paraId="2B98CB7B" w14:textId="77777777" w:rsidR="00FB0598" w:rsidRPr="00E46AD2" w:rsidRDefault="00FB0598" w:rsidP="009A6CA1">
      <w:pPr>
        <w:pStyle w:val="a9"/>
        <w:numPr>
          <w:ilvl w:val="1"/>
          <w:numId w:val="241"/>
        </w:numPr>
      </w:pPr>
      <w:r w:rsidRPr="001A721D">
        <w:rPr>
          <w:b/>
          <w:bCs/>
          <w:rtl/>
        </w:rPr>
        <w:t>في اللغة العربية</w:t>
      </w:r>
      <w:r w:rsidRPr="001A721D">
        <w:rPr>
          <w:b/>
          <w:bCs/>
        </w:rPr>
        <w:t>:</w:t>
      </w:r>
      <w:r w:rsidRPr="00E46AD2">
        <w:t xml:space="preserve"> </w:t>
      </w:r>
      <w:r w:rsidRPr="00E46AD2">
        <w:rPr>
          <w:rtl/>
        </w:rPr>
        <w:t>قد تستخدم الكلمتان للدلالة على نفس المعنى</w:t>
      </w:r>
      <w:r w:rsidRPr="00E46AD2">
        <w:t>.</w:t>
      </w:r>
    </w:p>
    <w:p w14:paraId="1FC30ABF" w14:textId="77777777" w:rsidR="00FB0598" w:rsidRPr="00E46AD2" w:rsidRDefault="00FB0598" w:rsidP="009A6CA1">
      <w:pPr>
        <w:pStyle w:val="a9"/>
        <w:numPr>
          <w:ilvl w:val="1"/>
          <w:numId w:val="241"/>
        </w:numPr>
      </w:pPr>
      <w:r w:rsidRPr="00E46AD2">
        <w:rPr>
          <w:rtl/>
        </w:rPr>
        <w:t>في اللسان القرآني</w:t>
      </w:r>
      <w:r w:rsidRPr="00E46AD2">
        <w:t>:</w:t>
      </w:r>
    </w:p>
    <w:p w14:paraId="18800BCB" w14:textId="77777777" w:rsidR="00FB0598" w:rsidRPr="00E46AD2" w:rsidRDefault="00FB0598" w:rsidP="009A6CA1">
      <w:pPr>
        <w:pStyle w:val="a9"/>
        <w:numPr>
          <w:ilvl w:val="2"/>
          <w:numId w:val="241"/>
        </w:numPr>
      </w:pPr>
      <w:r w:rsidRPr="001A721D">
        <w:rPr>
          <w:b/>
          <w:bCs/>
          <w:rtl/>
        </w:rPr>
        <w:t>اليأس</w:t>
      </w:r>
      <w:r w:rsidRPr="00E46AD2">
        <w:t xml:space="preserve">: </w:t>
      </w:r>
      <w:r w:rsidRPr="00E46AD2">
        <w:rPr>
          <w:rtl/>
        </w:rPr>
        <w:t>هو انقطاع الأمل من الشيء مطلقاً، ومن صفات الكافرين</w:t>
      </w:r>
      <w:r w:rsidRPr="00E46AD2">
        <w:t>.</w:t>
      </w:r>
    </w:p>
    <w:p w14:paraId="03512C63" w14:textId="5AD953D1" w:rsidR="00FB0598" w:rsidRPr="00E46AD2" w:rsidRDefault="00FB0598" w:rsidP="009A6CA1">
      <w:pPr>
        <w:pStyle w:val="a9"/>
        <w:numPr>
          <w:ilvl w:val="2"/>
          <w:numId w:val="241"/>
        </w:numPr>
      </w:pPr>
      <w:r w:rsidRPr="001A721D">
        <w:rPr>
          <w:b/>
          <w:bCs/>
          <w:rtl/>
        </w:rPr>
        <w:t>القنوط</w:t>
      </w:r>
      <w:r w:rsidRPr="00E46AD2">
        <w:t xml:space="preserve">: </w:t>
      </w:r>
      <w:r w:rsidRPr="00E46AD2">
        <w:rPr>
          <w:rtl/>
        </w:rPr>
        <w:t xml:space="preserve">أشد في اليأس </w:t>
      </w:r>
      <w:r w:rsidR="00C97F52" w:rsidRPr="00E46AD2">
        <w:rPr>
          <w:rtl/>
        </w:rPr>
        <w:t>وانقطاع</w:t>
      </w:r>
      <w:r w:rsidRPr="00E46AD2">
        <w:rPr>
          <w:rtl/>
        </w:rPr>
        <w:t xml:space="preserve"> الأمل، ويكون في أمر محسوس مشاهد، وهو درجات أعلاها القنوط</w:t>
      </w:r>
      <w:r w:rsidRPr="00E46AD2">
        <w:t>.</w:t>
      </w:r>
    </w:p>
    <w:p w14:paraId="5C2089EF" w14:textId="77777777" w:rsidR="00FB0598" w:rsidRPr="00E46AD2" w:rsidRDefault="00FB0598" w:rsidP="009A6CA1">
      <w:pPr>
        <w:pStyle w:val="a9"/>
        <w:numPr>
          <w:ilvl w:val="0"/>
          <w:numId w:val="241"/>
        </w:numPr>
      </w:pPr>
      <w:r w:rsidRPr="00E46AD2">
        <w:rPr>
          <w:rtl/>
        </w:rPr>
        <w:t>القعود والجلوس</w:t>
      </w:r>
      <w:r w:rsidRPr="00E46AD2">
        <w:t>:</w:t>
      </w:r>
    </w:p>
    <w:p w14:paraId="675889F7" w14:textId="77777777" w:rsidR="00FB0598" w:rsidRPr="00E46AD2" w:rsidRDefault="00FB0598" w:rsidP="009A6CA1">
      <w:pPr>
        <w:pStyle w:val="a9"/>
        <w:numPr>
          <w:ilvl w:val="0"/>
          <w:numId w:val="242"/>
        </w:numPr>
      </w:pPr>
      <w:r w:rsidRPr="001A721D">
        <w:rPr>
          <w:b/>
          <w:bCs/>
          <w:rtl/>
        </w:rPr>
        <w:t>في اللغة العربية</w:t>
      </w:r>
      <w:r w:rsidRPr="001A721D">
        <w:rPr>
          <w:b/>
          <w:bCs/>
        </w:rPr>
        <w:t>:</w:t>
      </w:r>
      <w:r w:rsidRPr="00E46AD2">
        <w:t xml:space="preserve"> </w:t>
      </w:r>
      <w:r w:rsidRPr="00E46AD2">
        <w:rPr>
          <w:rtl/>
        </w:rPr>
        <w:t>قد تستخدم الكلمتان للدلالة على نفس المعنى</w:t>
      </w:r>
      <w:r w:rsidRPr="00E46AD2">
        <w:t>.</w:t>
      </w:r>
    </w:p>
    <w:p w14:paraId="4AB1A80A" w14:textId="77777777" w:rsidR="00FB0598" w:rsidRPr="00E46AD2" w:rsidRDefault="00FB0598" w:rsidP="009A6CA1">
      <w:pPr>
        <w:pStyle w:val="a9"/>
        <w:numPr>
          <w:ilvl w:val="0"/>
          <w:numId w:val="242"/>
        </w:numPr>
      </w:pPr>
      <w:r w:rsidRPr="00E46AD2">
        <w:rPr>
          <w:rtl/>
        </w:rPr>
        <w:t>في اللسان القرآني</w:t>
      </w:r>
      <w:r w:rsidRPr="00E46AD2">
        <w:t>:</w:t>
      </w:r>
    </w:p>
    <w:p w14:paraId="1C886346" w14:textId="5B1156A8" w:rsidR="00FB0598" w:rsidRPr="00E46AD2" w:rsidRDefault="00FB0598" w:rsidP="009A6CA1">
      <w:pPr>
        <w:pStyle w:val="a9"/>
        <w:numPr>
          <w:ilvl w:val="1"/>
          <w:numId w:val="242"/>
        </w:numPr>
      </w:pPr>
      <w:r w:rsidRPr="001A721D">
        <w:rPr>
          <w:b/>
          <w:bCs/>
          <w:rtl/>
        </w:rPr>
        <w:t>القعود</w:t>
      </w:r>
      <w:r w:rsidRPr="001A721D">
        <w:rPr>
          <w:b/>
          <w:bCs/>
        </w:rPr>
        <w:t>:</w:t>
      </w:r>
      <w:r w:rsidRPr="00E46AD2">
        <w:t xml:space="preserve"> </w:t>
      </w:r>
      <w:r w:rsidRPr="00E46AD2">
        <w:rPr>
          <w:rtl/>
        </w:rPr>
        <w:t xml:space="preserve">هو الجلوس مع النية في عدم القيام لشيء، كما في قوله تعالى: ﴿فَرِحَ الْمُخَلَّفُونَ بِمَقْعَدِهِمْ خِلَافَ رَسُولِ اللَّهِ﴾ </w:t>
      </w:r>
      <w:r w:rsidR="0064321B">
        <w:rPr>
          <w:rtl/>
        </w:rPr>
        <w:t>"</w:t>
      </w:r>
      <w:r w:rsidRPr="00E46AD2">
        <w:rPr>
          <w:rtl/>
        </w:rPr>
        <w:t>التوبة: 81</w:t>
      </w:r>
      <w:r w:rsidR="0064321B">
        <w:rPr>
          <w:rtl/>
        </w:rPr>
        <w:t>"</w:t>
      </w:r>
      <w:r w:rsidRPr="00E46AD2">
        <w:t>.</w:t>
      </w:r>
    </w:p>
    <w:p w14:paraId="37552D87" w14:textId="18389FEE" w:rsidR="00FB0598" w:rsidRPr="00E46AD2" w:rsidRDefault="00FB0598" w:rsidP="009A6CA1">
      <w:pPr>
        <w:pStyle w:val="a9"/>
        <w:numPr>
          <w:ilvl w:val="1"/>
          <w:numId w:val="242"/>
        </w:numPr>
      </w:pPr>
      <w:r w:rsidRPr="001A721D">
        <w:rPr>
          <w:b/>
          <w:bCs/>
          <w:rtl/>
        </w:rPr>
        <w:t>الجلوس</w:t>
      </w:r>
      <w:r w:rsidRPr="001A721D">
        <w:rPr>
          <w:b/>
          <w:bCs/>
        </w:rPr>
        <w:t>:</w:t>
      </w:r>
      <w:r w:rsidRPr="00E46AD2">
        <w:t xml:space="preserve"> </w:t>
      </w:r>
      <w:r w:rsidRPr="00E46AD2">
        <w:rPr>
          <w:rtl/>
        </w:rPr>
        <w:t xml:space="preserve">هو مجرد الجلوس، دون نية مسبقة، كما في قوله تعالى: ﴿إِذَا قِيلَ لَكُمْ تَفَسَّحُوا فِي الْمَجَالِسِ فَافْسَحُوا﴾ </w:t>
      </w:r>
      <w:r w:rsidR="0064321B">
        <w:rPr>
          <w:rtl/>
        </w:rPr>
        <w:t>"</w:t>
      </w:r>
      <w:r w:rsidRPr="00E46AD2">
        <w:rPr>
          <w:rtl/>
        </w:rPr>
        <w:t>المجادلة: 11</w:t>
      </w:r>
      <w:r w:rsidR="0064321B">
        <w:rPr>
          <w:rtl/>
        </w:rPr>
        <w:t>"</w:t>
      </w:r>
      <w:r w:rsidRPr="00E46AD2">
        <w:t>.</w:t>
      </w:r>
    </w:p>
    <w:p w14:paraId="59C05741" w14:textId="77777777" w:rsidR="00FB0598" w:rsidRPr="00E46AD2" w:rsidRDefault="00FB0598" w:rsidP="001A721D">
      <w:r w:rsidRPr="00E46AD2">
        <w:rPr>
          <w:rtl/>
        </w:rPr>
        <w:t>خاتمة: كلمات مفتاحية</w:t>
      </w:r>
    </w:p>
    <w:p w14:paraId="42E02FD4" w14:textId="6156702B" w:rsidR="00FB0598" w:rsidRPr="00E46AD2" w:rsidRDefault="00FB0598" w:rsidP="001A721D">
      <w:r w:rsidRPr="00E46AD2">
        <w:rPr>
          <w:rtl/>
        </w:rPr>
        <w:t xml:space="preserve">هذه الأمثلة وغيرها كثير، تبين لنا كيف أن اللسان القرآني يستخدم الكلمات بدقة وإحكام، وكيف أن لكل كلمة دلالتها الخاصة، التي قد تختلف عن دلالتها المعتادة في اللغة. وهذا يدعونا إلى أن نكون أكثر وعيًا وإدراكًا عند قراءة القرآن، </w:t>
      </w:r>
      <w:r w:rsidR="00F20D26" w:rsidRPr="00E46AD2">
        <w:rPr>
          <w:rtl/>
        </w:rPr>
        <w:t>وألا</w:t>
      </w:r>
      <w:r w:rsidRPr="00E46AD2">
        <w:rPr>
          <w:rtl/>
        </w:rPr>
        <w:t xml:space="preserve"> نكتفي بالمعنى السطحي للكلمات، بل نسعى إلى فهم دلالاتها العميقة في سياقها القرآني</w:t>
      </w:r>
      <w:r w:rsidRPr="00E46AD2">
        <w:t>.</w:t>
      </w:r>
    </w:p>
    <w:p w14:paraId="1316ABB8" w14:textId="77777777" w:rsidR="00187314" w:rsidRPr="00E46AD2" w:rsidRDefault="00187314" w:rsidP="008A0417">
      <w:pPr>
        <w:pStyle w:val="1"/>
      </w:pPr>
      <w:bookmarkStart w:id="117" w:name="_Toc192269172"/>
      <w:bookmarkStart w:id="118" w:name="_Toc199407084"/>
      <w:r w:rsidRPr="00E46AD2">
        <w:t>"</w:t>
      </w:r>
      <w:r w:rsidRPr="00E46AD2">
        <w:rPr>
          <w:rtl/>
        </w:rPr>
        <w:t>من اليد البيضاء إلى العصا": منهجية عملية لتدبر القرآن وتجاوز المعنى السطحي</w:t>
      </w:r>
      <w:bookmarkEnd w:id="117"/>
      <w:bookmarkEnd w:id="118"/>
    </w:p>
    <w:p w14:paraId="67C665B1" w14:textId="77777777" w:rsidR="00187314" w:rsidRPr="00E46AD2" w:rsidRDefault="00187314" w:rsidP="001A721D">
      <w:r w:rsidRPr="00E46AD2">
        <w:rPr>
          <w:rtl/>
        </w:rPr>
        <w:t>مقدمة</w:t>
      </w:r>
      <w:r w:rsidRPr="00E46AD2">
        <w:t>:</w:t>
      </w:r>
    </w:p>
    <w:p w14:paraId="41382BD1" w14:textId="77777777" w:rsidR="00187314" w:rsidRPr="00E46AD2" w:rsidRDefault="00187314" w:rsidP="001A721D">
      <w:r w:rsidRPr="00E46AD2">
        <w:rPr>
          <w:rtl/>
        </w:rPr>
        <w:t>يعرض الكاتب رؤية ثورية لتدبر القرآن، تتجاوز التفسيرات التقليدية وتركز على استخراج المعاني الحية التي تواكب العصر. لا يكتفي الكاتب بالدعوة إلى التدبر، بل يقدم منهجية عملية تتكون من خطوات محددة، هدفها الوصول إلى فهم أعمق وأشمل لكلام الله</w:t>
      </w:r>
      <w:r w:rsidRPr="00E46AD2">
        <w:t>.</w:t>
      </w:r>
    </w:p>
    <w:p w14:paraId="22F5B5B6" w14:textId="77777777" w:rsidR="00187314" w:rsidRPr="00E46AD2" w:rsidRDefault="00187314" w:rsidP="001A721D">
      <w:r w:rsidRPr="00E46AD2">
        <w:rPr>
          <w:rtl/>
        </w:rPr>
        <w:t>الخطوات الأساسية لتدبر القرآن</w:t>
      </w:r>
      <w:r w:rsidRPr="00E46AD2">
        <w:t>:</w:t>
      </w:r>
    </w:p>
    <w:p w14:paraId="4748D737" w14:textId="77777777" w:rsidR="00187314" w:rsidRPr="00E46AD2" w:rsidRDefault="00187314" w:rsidP="009A6CA1">
      <w:pPr>
        <w:pStyle w:val="a9"/>
        <w:numPr>
          <w:ilvl w:val="0"/>
          <w:numId w:val="43"/>
        </w:numPr>
      </w:pPr>
      <w:r w:rsidRPr="001A721D">
        <w:rPr>
          <w:b/>
          <w:bCs/>
          <w:rtl/>
        </w:rPr>
        <w:t>التحرر من القيود المسبقة</w:t>
      </w:r>
      <w:r w:rsidRPr="001A721D">
        <w:rPr>
          <w:b/>
          <w:bCs/>
        </w:rPr>
        <w:t>:</w:t>
      </w:r>
      <w:r w:rsidRPr="00E46AD2">
        <w:t xml:space="preserve"> </w:t>
      </w:r>
      <w:r w:rsidRPr="00E46AD2">
        <w:rPr>
          <w:rtl/>
        </w:rPr>
        <w:t>يجب على المتدبر أن يتحرر من الأفكار المسبقة والتفاسير الموروثة، وأن يقبل على القرآن بعقل منفتح ونية صادقة. هذا التحرر هو الخطوة الأولى نحو الفهم الحقيقي</w:t>
      </w:r>
      <w:r w:rsidRPr="00E46AD2">
        <w:t>.</w:t>
      </w:r>
    </w:p>
    <w:p w14:paraId="5075397D" w14:textId="77777777" w:rsidR="00187314" w:rsidRPr="00E46AD2" w:rsidRDefault="00187314" w:rsidP="009A6CA1">
      <w:pPr>
        <w:pStyle w:val="a9"/>
        <w:numPr>
          <w:ilvl w:val="0"/>
          <w:numId w:val="43"/>
        </w:numPr>
      </w:pPr>
      <w:r w:rsidRPr="001A721D">
        <w:rPr>
          <w:b/>
          <w:bCs/>
          <w:rtl/>
        </w:rPr>
        <w:t>التدبر النشط</w:t>
      </w:r>
      <w:r w:rsidRPr="001A721D">
        <w:rPr>
          <w:b/>
          <w:bCs/>
        </w:rPr>
        <w:t>:</w:t>
      </w:r>
      <w:r w:rsidRPr="00E46AD2">
        <w:t xml:space="preserve"> </w:t>
      </w:r>
      <w:r w:rsidRPr="00E46AD2">
        <w:rPr>
          <w:rtl/>
        </w:rPr>
        <w:t>يجب على المتدبر أن يشارك بنشاط في فهم القرآن، وليس مجرد استقبال سلبي للمعلومات. هذا يشمل التساؤل، والتفكير، والتحليل، والربط بين الآيات</w:t>
      </w:r>
      <w:r w:rsidRPr="00E46AD2">
        <w:t>.</w:t>
      </w:r>
    </w:p>
    <w:p w14:paraId="3C2B4874" w14:textId="77777777" w:rsidR="00187314" w:rsidRPr="00E46AD2" w:rsidRDefault="00187314" w:rsidP="009A6CA1">
      <w:pPr>
        <w:pStyle w:val="a9"/>
        <w:numPr>
          <w:ilvl w:val="0"/>
          <w:numId w:val="43"/>
        </w:numPr>
      </w:pPr>
      <w:r w:rsidRPr="001A721D">
        <w:rPr>
          <w:b/>
          <w:bCs/>
          <w:rtl/>
        </w:rPr>
        <w:t>استخدام الأدوات المتاحة</w:t>
      </w:r>
      <w:r w:rsidRPr="001A721D">
        <w:rPr>
          <w:b/>
          <w:bCs/>
        </w:rPr>
        <w:t>:</w:t>
      </w:r>
      <w:r w:rsidRPr="00E46AD2">
        <w:t xml:space="preserve"> </w:t>
      </w:r>
      <w:r w:rsidRPr="00E46AD2">
        <w:rPr>
          <w:rtl/>
        </w:rPr>
        <w:t>يجب الاستفادة من الأدوات المتاحة، مثل التفاسير المعتمدة والمعاجم اللغوية وعلوم القرآن، ولكن بحذر ونقد</w:t>
      </w:r>
      <w:r w:rsidRPr="00E46AD2">
        <w:t>.</w:t>
      </w:r>
    </w:p>
    <w:p w14:paraId="63874E06" w14:textId="77777777" w:rsidR="00187314" w:rsidRPr="00E46AD2" w:rsidRDefault="00187314" w:rsidP="009A6CA1">
      <w:pPr>
        <w:pStyle w:val="a9"/>
        <w:numPr>
          <w:ilvl w:val="0"/>
          <w:numId w:val="43"/>
        </w:numPr>
      </w:pPr>
      <w:r w:rsidRPr="001A721D">
        <w:rPr>
          <w:b/>
          <w:bCs/>
          <w:rtl/>
        </w:rPr>
        <w:t>مراعاة الواقع المعاصر</w:t>
      </w:r>
      <w:r w:rsidRPr="001A721D">
        <w:rPr>
          <w:b/>
          <w:bCs/>
        </w:rPr>
        <w:t>:</w:t>
      </w:r>
      <w:r w:rsidRPr="00E46AD2">
        <w:t xml:space="preserve"> </w:t>
      </w:r>
      <w:r w:rsidRPr="00E46AD2">
        <w:rPr>
          <w:rtl/>
        </w:rPr>
        <w:t>يجب فهم القرآن في ضوء الواقع المعاصر، ومحاولة تطبيقه على التحديات والقضايا التي نواجهها</w:t>
      </w:r>
      <w:r w:rsidRPr="00E46AD2">
        <w:t>.</w:t>
      </w:r>
    </w:p>
    <w:p w14:paraId="58C92BBF" w14:textId="77777777" w:rsidR="00187314" w:rsidRPr="00E46AD2" w:rsidRDefault="00187314" w:rsidP="001A721D">
      <w:r w:rsidRPr="00E46AD2">
        <w:rPr>
          <w:rtl/>
        </w:rPr>
        <w:t>تفصيل الخطوات</w:t>
      </w:r>
      <w:r w:rsidRPr="00E46AD2">
        <w:t>:</w:t>
      </w:r>
    </w:p>
    <w:p w14:paraId="38A029FC" w14:textId="77777777" w:rsidR="00187314" w:rsidRPr="00E46AD2" w:rsidRDefault="00187314" w:rsidP="009A6CA1">
      <w:pPr>
        <w:pStyle w:val="a9"/>
        <w:numPr>
          <w:ilvl w:val="0"/>
          <w:numId w:val="44"/>
        </w:numPr>
      </w:pPr>
      <w:r w:rsidRPr="00E46AD2">
        <w:rPr>
          <w:rtl/>
        </w:rPr>
        <w:t>التحرر من القيود المسبقة</w:t>
      </w:r>
      <w:r w:rsidRPr="00E46AD2">
        <w:t>:</w:t>
      </w:r>
    </w:p>
    <w:p w14:paraId="73777C17" w14:textId="77777777" w:rsidR="00187314" w:rsidRPr="00E46AD2" w:rsidRDefault="00187314" w:rsidP="009A6CA1">
      <w:pPr>
        <w:pStyle w:val="a9"/>
        <w:numPr>
          <w:ilvl w:val="1"/>
          <w:numId w:val="44"/>
        </w:numPr>
      </w:pPr>
      <w:r w:rsidRPr="00E46AD2">
        <w:rPr>
          <w:rtl/>
        </w:rPr>
        <w:t>الشك المنهجي: يجب أن يبدأ المتدبر بالتشكيك في كل ما يعرفه مسبقًا، وأن يعرضه على القرآن، وأن يرفض أي فكرة تتعارض معه</w:t>
      </w:r>
      <w:r w:rsidRPr="00E46AD2">
        <w:t>.</w:t>
      </w:r>
    </w:p>
    <w:p w14:paraId="49E06C80" w14:textId="77777777" w:rsidR="00187314" w:rsidRPr="00E46AD2" w:rsidRDefault="00187314" w:rsidP="009A6CA1">
      <w:pPr>
        <w:pStyle w:val="a9"/>
        <w:numPr>
          <w:ilvl w:val="1"/>
          <w:numId w:val="44"/>
        </w:numPr>
      </w:pPr>
      <w:r w:rsidRPr="00E46AD2">
        <w:rPr>
          <w:rtl/>
        </w:rPr>
        <w:t>التخلي عن الثقة المطلقة بالتراث: يجب عدم الثقة المطلقة بالتراث وتفاسير السابقين، لأنها قد تكون تأثرت بظروف تاريخية أو اجتماعية معينة</w:t>
      </w:r>
      <w:r w:rsidRPr="00E46AD2">
        <w:t>.</w:t>
      </w:r>
    </w:p>
    <w:p w14:paraId="41AF44F0" w14:textId="77777777" w:rsidR="00187314" w:rsidRPr="00E46AD2" w:rsidRDefault="00187314" w:rsidP="009A6CA1">
      <w:pPr>
        <w:pStyle w:val="a9"/>
        <w:numPr>
          <w:ilvl w:val="0"/>
          <w:numId w:val="44"/>
        </w:numPr>
      </w:pPr>
      <w:r w:rsidRPr="00E46AD2">
        <w:rPr>
          <w:rtl/>
        </w:rPr>
        <w:t>التدبر النشط</w:t>
      </w:r>
      <w:r w:rsidRPr="00E46AD2">
        <w:t>:</w:t>
      </w:r>
    </w:p>
    <w:p w14:paraId="7BF48E3D" w14:textId="77777777" w:rsidR="00187314" w:rsidRPr="00E46AD2" w:rsidRDefault="00187314" w:rsidP="009A6CA1">
      <w:pPr>
        <w:pStyle w:val="a9"/>
        <w:numPr>
          <w:ilvl w:val="1"/>
          <w:numId w:val="44"/>
        </w:numPr>
      </w:pPr>
      <w:r w:rsidRPr="00E46AD2">
        <w:rPr>
          <w:rtl/>
        </w:rPr>
        <w:t>التساؤل: يجب طرح الأسئلة حول معاني الآيات، ومحاولة البحث عن إجابات شافية</w:t>
      </w:r>
      <w:r w:rsidRPr="00E46AD2">
        <w:t>.</w:t>
      </w:r>
    </w:p>
    <w:p w14:paraId="7001BF4E" w14:textId="77777777" w:rsidR="00187314" w:rsidRPr="00E46AD2" w:rsidRDefault="00187314" w:rsidP="009A6CA1">
      <w:pPr>
        <w:pStyle w:val="a9"/>
        <w:numPr>
          <w:ilvl w:val="1"/>
          <w:numId w:val="44"/>
        </w:numPr>
      </w:pPr>
      <w:r w:rsidRPr="00E46AD2">
        <w:rPr>
          <w:rtl/>
        </w:rPr>
        <w:t>التفكير: يجب التفكير في معاني الآيات وتطبيقاتها في الحياة اليومية</w:t>
      </w:r>
      <w:r w:rsidRPr="00E46AD2">
        <w:t>.</w:t>
      </w:r>
    </w:p>
    <w:p w14:paraId="0E150B00" w14:textId="77777777" w:rsidR="00187314" w:rsidRPr="00E46AD2" w:rsidRDefault="00187314" w:rsidP="009A6CA1">
      <w:pPr>
        <w:pStyle w:val="a9"/>
        <w:numPr>
          <w:ilvl w:val="1"/>
          <w:numId w:val="44"/>
        </w:numPr>
      </w:pPr>
      <w:r w:rsidRPr="00E46AD2">
        <w:rPr>
          <w:rtl/>
        </w:rPr>
        <w:t>التحليل: يجب تحليل الكلمات والتراكيب اللغوية لفهم معانيها بدقة</w:t>
      </w:r>
      <w:r w:rsidRPr="00E46AD2">
        <w:t>.</w:t>
      </w:r>
    </w:p>
    <w:p w14:paraId="5853B59F" w14:textId="77777777" w:rsidR="00187314" w:rsidRPr="00E46AD2" w:rsidRDefault="00187314" w:rsidP="009A6CA1">
      <w:pPr>
        <w:pStyle w:val="a9"/>
        <w:numPr>
          <w:ilvl w:val="1"/>
          <w:numId w:val="44"/>
        </w:numPr>
      </w:pPr>
      <w:r w:rsidRPr="00E46AD2">
        <w:rPr>
          <w:rtl/>
        </w:rPr>
        <w:t>الربط بين الآيات: يجب ربط الآيات بعضها ببعض، وفهمها في سياق السورة ككل</w:t>
      </w:r>
      <w:r w:rsidRPr="00E46AD2">
        <w:t>.</w:t>
      </w:r>
    </w:p>
    <w:p w14:paraId="1E6B7E90" w14:textId="77777777" w:rsidR="00187314" w:rsidRPr="00E46AD2" w:rsidRDefault="00187314" w:rsidP="009A6CA1">
      <w:pPr>
        <w:pStyle w:val="a9"/>
        <w:numPr>
          <w:ilvl w:val="0"/>
          <w:numId w:val="44"/>
        </w:numPr>
      </w:pPr>
      <w:r w:rsidRPr="00E46AD2">
        <w:rPr>
          <w:rtl/>
        </w:rPr>
        <w:t>استخدام الأدوات المتاحة</w:t>
      </w:r>
      <w:r w:rsidRPr="00E46AD2">
        <w:t>:</w:t>
      </w:r>
    </w:p>
    <w:p w14:paraId="1CE32013" w14:textId="77777777" w:rsidR="00187314" w:rsidRPr="00E46AD2" w:rsidRDefault="00187314" w:rsidP="009A6CA1">
      <w:pPr>
        <w:pStyle w:val="a9"/>
        <w:numPr>
          <w:ilvl w:val="1"/>
          <w:numId w:val="44"/>
        </w:numPr>
      </w:pPr>
      <w:r w:rsidRPr="00E46AD2">
        <w:rPr>
          <w:rtl/>
        </w:rPr>
        <w:t>التفاسير المعتمدة: يجب الاستفادة من التفاسير المعتمدة، ولكن بحذر ونقد</w:t>
      </w:r>
      <w:r w:rsidRPr="00E46AD2">
        <w:t>.</w:t>
      </w:r>
    </w:p>
    <w:p w14:paraId="50523080" w14:textId="48AEAD09" w:rsidR="00187314" w:rsidRPr="00E46AD2" w:rsidRDefault="00187314" w:rsidP="009A6CA1">
      <w:pPr>
        <w:pStyle w:val="a9"/>
        <w:numPr>
          <w:ilvl w:val="1"/>
          <w:numId w:val="44"/>
        </w:numPr>
      </w:pPr>
      <w:r w:rsidRPr="00E46AD2">
        <w:rPr>
          <w:rtl/>
        </w:rPr>
        <w:t xml:space="preserve">المعاجم اللغوية: يجب الرجوع إلى المعاجم اللغوية لفهم معاني </w:t>
      </w:r>
      <w:r w:rsidR="00B8550E" w:rsidRPr="00E46AD2">
        <w:rPr>
          <w:rtl/>
        </w:rPr>
        <w:t xml:space="preserve">جدور </w:t>
      </w:r>
      <w:r w:rsidRPr="00E46AD2">
        <w:rPr>
          <w:rtl/>
        </w:rPr>
        <w:t>الكلمات</w:t>
      </w:r>
      <w:r w:rsidRPr="00E46AD2">
        <w:t>.</w:t>
      </w:r>
    </w:p>
    <w:p w14:paraId="439CC205" w14:textId="77777777" w:rsidR="00187314" w:rsidRPr="00E46AD2" w:rsidRDefault="00187314" w:rsidP="009A6CA1">
      <w:pPr>
        <w:pStyle w:val="a9"/>
        <w:numPr>
          <w:ilvl w:val="0"/>
          <w:numId w:val="44"/>
        </w:numPr>
      </w:pPr>
      <w:r w:rsidRPr="00E46AD2">
        <w:rPr>
          <w:rtl/>
        </w:rPr>
        <w:t>مراعاة الواقع المعاصر</w:t>
      </w:r>
      <w:r w:rsidRPr="00E46AD2">
        <w:t>:</w:t>
      </w:r>
    </w:p>
    <w:p w14:paraId="6FCC1CA5" w14:textId="77777777" w:rsidR="00187314" w:rsidRPr="00E46AD2" w:rsidRDefault="00187314" w:rsidP="009A6CA1">
      <w:pPr>
        <w:pStyle w:val="a9"/>
        <w:numPr>
          <w:ilvl w:val="1"/>
          <w:numId w:val="44"/>
        </w:numPr>
      </w:pPr>
      <w:r w:rsidRPr="00E46AD2">
        <w:rPr>
          <w:rtl/>
        </w:rPr>
        <w:t>فهم الواقع: يجب فهم الواقع المعاصر بكل تعقيداته، وأن نعيش فيه</w:t>
      </w:r>
      <w:r w:rsidRPr="00E46AD2">
        <w:t>.</w:t>
      </w:r>
    </w:p>
    <w:p w14:paraId="0473D630" w14:textId="77777777" w:rsidR="00187314" w:rsidRPr="00E46AD2" w:rsidRDefault="00187314" w:rsidP="009A6CA1">
      <w:pPr>
        <w:pStyle w:val="a9"/>
        <w:numPr>
          <w:ilvl w:val="1"/>
          <w:numId w:val="44"/>
        </w:numPr>
      </w:pPr>
      <w:r w:rsidRPr="00E46AD2">
        <w:rPr>
          <w:rtl/>
        </w:rPr>
        <w:t>تطبيق القرآن على الواقع: يجب محاولة تطبيق القرآن على الواقع المعاصر، وتقديم حلول لمشكلاته</w:t>
      </w:r>
      <w:r w:rsidRPr="00E46AD2">
        <w:t>.</w:t>
      </w:r>
    </w:p>
    <w:p w14:paraId="6AECA6CF" w14:textId="77777777" w:rsidR="00187314" w:rsidRPr="00E46AD2" w:rsidRDefault="00187314" w:rsidP="001A721D">
      <w:r w:rsidRPr="00E46AD2">
        <w:rPr>
          <w:rtl/>
        </w:rPr>
        <w:t>الخلاصة</w:t>
      </w:r>
      <w:r w:rsidRPr="00E46AD2">
        <w:t>:</w:t>
      </w:r>
    </w:p>
    <w:p w14:paraId="13C835F5" w14:textId="77777777" w:rsidR="00187314" w:rsidRPr="00E46AD2" w:rsidRDefault="00187314" w:rsidP="001A721D">
      <w:r w:rsidRPr="00E46AD2">
        <w:rPr>
          <w:rtl/>
        </w:rPr>
        <w:t>يدعو الكاتب إلى منهجية تدبر تتجاوز التقليد، وتعتمد على التحرر من القيود المسبقة والتفكير النقدي. إنها منهجية تهدف إلى استخراج المعاني الحية من القرآن، والتي تواكب العصر وتلهمنا لحياة أفضل وأكثر استنارة</w:t>
      </w:r>
      <w:r w:rsidRPr="00E46AD2">
        <w:t>.</w:t>
      </w:r>
    </w:p>
    <w:p w14:paraId="039156A2" w14:textId="1F39E867" w:rsidR="007E4D9C" w:rsidRPr="00E46AD2" w:rsidRDefault="007E4D9C" w:rsidP="008A0417">
      <w:pPr>
        <w:pStyle w:val="1"/>
      </w:pPr>
      <w:bookmarkStart w:id="119" w:name="_Toc192269173"/>
      <w:bookmarkStart w:id="120" w:name="_Toc199407085"/>
      <w:r w:rsidRPr="00E46AD2">
        <w:rPr>
          <w:rtl/>
        </w:rPr>
        <w:t xml:space="preserve">تدبر القرآن الكريم: مفتاح الحياة الطيبة </w:t>
      </w:r>
      <w:r w:rsidR="0064321B">
        <w:rPr>
          <w:rtl/>
        </w:rPr>
        <w:t>"</w:t>
      </w:r>
      <w:r w:rsidRPr="00E46AD2">
        <w:rPr>
          <w:rtl/>
        </w:rPr>
        <w:t>مع أدلة من القرآن</w:t>
      </w:r>
      <w:r w:rsidR="0064321B">
        <w:rPr>
          <w:rtl/>
        </w:rPr>
        <w:t>"</w:t>
      </w:r>
      <w:bookmarkEnd w:id="119"/>
      <w:bookmarkEnd w:id="120"/>
    </w:p>
    <w:p w14:paraId="79B53E95" w14:textId="77777777" w:rsidR="007E4D9C" w:rsidRPr="00E46AD2" w:rsidRDefault="007E4D9C" w:rsidP="001A721D">
      <w:r w:rsidRPr="00E46AD2">
        <w:rPr>
          <w:rtl/>
        </w:rPr>
        <w:t>مقدمة</w:t>
      </w:r>
      <w:r w:rsidRPr="00E46AD2">
        <w:t>:</w:t>
      </w:r>
    </w:p>
    <w:p w14:paraId="392EDC62" w14:textId="77777777" w:rsidR="007E4D9C" w:rsidRPr="00E46AD2" w:rsidRDefault="007E4D9C" w:rsidP="001A721D">
      <w:r w:rsidRPr="00E46AD2">
        <w:rPr>
          <w:rtl/>
        </w:rPr>
        <w:t>القرآن الكريم، كلام الله الخالد، هو دستور الحياة ومنهج السعادة في الدنيا والآخرة. ليس مجرد كتاب يُتلى، بل هو رسالة حية نابضة، تدعونا للتفكر والتدبر، وتفتح لنا أبواب الفهم العميق للحياة والكون والخالق. فتدبر القرآن ليس ترفًا فكريًا، بل هو ضرورة حتمية لكل مسلم يسعى إلى حياة طيبة، وعلاقة قوية بالله، وفهم أعمق لرسالته</w:t>
      </w:r>
      <w:r w:rsidRPr="00E46AD2">
        <w:t>.</w:t>
      </w:r>
    </w:p>
    <w:p w14:paraId="55C97118" w14:textId="77777777" w:rsidR="007E4D9C" w:rsidRPr="00E46AD2" w:rsidRDefault="007E4D9C" w:rsidP="001A721D">
      <w:r w:rsidRPr="00E46AD2">
        <w:rPr>
          <w:rtl/>
        </w:rPr>
        <w:t>لماذا نتدبر القرآن؟</w:t>
      </w:r>
    </w:p>
    <w:p w14:paraId="2C04893A" w14:textId="50A36631" w:rsidR="007E4D9C" w:rsidRPr="00E46AD2" w:rsidRDefault="007E4D9C" w:rsidP="001A721D">
      <w:r w:rsidRPr="00E46AD2">
        <w:rPr>
          <w:rtl/>
        </w:rPr>
        <w:t xml:space="preserve">التدبر هو الغاية الأساسية من إنزال القرآن. يقول الله تعالى: </w:t>
      </w:r>
      <w:r w:rsidR="0064321B">
        <w:rPr>
          <w:rtl/>
        </w:rPr>
        <w:t>"</w:t>
      </w:r>
      <w:r w:rsidRPr="00E46AD2">
        <w:rPr>
          <w:rtl/>
        </w:rPr>
        <w:t>كِتَابٌ أَنْزَلْنَاهُ إِلَيْكَ مُبَارَكٌ لِيَدَّبَّرُوا آيَاتِهِ وَلِيَتَذَكَّرَ أُولُو الْأَلْبَابِ</w:t>
      </w:r>
      <w:r w:rsidR="0064321B">
        <w:rPr>
          <w:rtl/>
        </w:rPr>
        <w:t>"</w:t>
      </w:r>
      <w:r w:rsidRPr="00E46AD2">
        <w:rPr>
          <w:rtl/>
        </w:rPr>
        <w:t xml:space="preserve"> [ص: 29]. إنه ليس مجرد تلاوة حروف وكلمات، بل هو تفكير عميق في المعاني والمقاصد، واستخلاص العبر والدروس، وتطبيقها في واقع الحياة</w:t>
      </w:r>
      <w:r w:rsidRPr="00E46AD2">
        <w:t>.</w:t>
      </w:r>
    </w:p>
    <w:p w14:paraId="451131F0" w14:textId="15C155A2" w:rsidR="007E4D9C" w:rsidRPr="00E46AD2" w:rsidRDefault="007E4D9C" w:rsidP="001A721D">
      <w:r w:rsidRPr="00E46AD2">
        <w:rPr>
          <w:rtl/>
        </w:rPr>
        <w:t xml:space="preserve">التدبر هو مفتاح الفهم الصحيح للدين، وهو الذي يوصلنا إلى الهداية واليقين. يقول تعالى: </w:t>
      </w:r>
      <w:r w:rsidR="0064321B">
        <w:rPr>
          <w:rtl/>
        </w:rPr>
        <w:t>"</w:t>
      </w:r>
      <w:r w:rsidRPr="00E46AD2">
        <w:rPr>
          <w:rtl/>
        </w:rPr>
        <w:t>إِنَّ هَذَا الْقُرْآنَ يَهْدِي لِلَّتِي هِيَ أَقْوَمُ</w:t>
      </w:r>
      <w:r w:rsidR="0064321B">
        <w:rPr>
          <w:rtl/>
        </w:rPr>
        <w:t>"</w:t>
      </w:r>
      <w:r w:rsidRPr="00E46AD2">
        <w:rPr>
          <w:rtl/>
        </w:rPr>
        <w:t xml:space="preserve"> [الإسراء: 9]. وهو شفاء للقلوب والأرواح، يزيل عنها غشاوة الغفلة، ويملؤها بالنور والإيمان. يقول تعالى: </w:t>
      </w:r>
      <w:r w:rsidR="0064321B">
        <w:rPr>
          <w:rtl/>
        </w:rPr>
        <w:t>"</w:t>
      </w:r>
      <w:r w:rsidRPr="00E46AD2">
        <w:rPr>
          <w:rtl/>
        </w:rPr>
        <w:t>وَنُنَزِّلُ مِنَ الْقُرْآنِ مَا هُوَ شِفَاءٌ وَرَحْمَةٌ لِلْمُؤْمِنِينَ ۙ وَلَا يَزِيدُ الظَّالِمِينَ إِلَّا خَسَارًا</w:t>
      </w:r>
      <w:r w:rsidR="0064321B">
        <w:rPr>
          <w:rtl/>
        </w:rPr>
        <w:t>"</w:t>
      </w:r>
      <w:r w:rsidRPr="00E46AD2">
        <w:rPr>
          <w:rtl/>
        </w:rPr>
        <w:t xml:space="preserve"> [الإسراء: 82]. فالله الذي خلق عباده هو أعلم بما يصلحهم، قال تعالى: </w:t>
      </w:r>
      <w:r w:rsidR="0064321B">
        <w:rPr>
          <w:rtl/>
        </w:rPr>
        <w:t>"</w:t>
      </w:r>
      <w:r w:rsidRPr="00E46AD2">
        <w:rPr>
          <w:rtl/>
        </w:rPr>
        <w:t>أَلَا يَعْلَمُ مَنْ خَلَقَ وَهُوَ اللَّطِيفُ الْخَبِيرُ</w:t>
      </w:r>
      <w:r w:rsidR="0064321B">
        <w:rPr>
          <w:rtl/>
        </w:rPr>
        <w:t>"</w:t>
      </w:r>
      <w:r w:rsidRPr="00E46AD2">
        <w:rPr>
          <w:rtl/>
        </w:rPr>
        <w:t xml:space="preserve"> [الملك: 14]، وقال سبحانه: </w:t>
      </w:r>
      <w:r w:rsidR="0064321B">
        <w:rPr>
          <w:rtl/>
        </w:rPr>
        <w:t>"</w:t>
      </w:r>
      <w:r w:rsidRPr="00E46AD2">
        <w:rPr>
          <w:rtl/>
        </w:rPr>
        <w:t>هُوَ أَعْلَمُ بِكُمْ إِذْ أَنْشَأَكُمْ مِنَ الْأَرْضِ وَإِذْ أَنْتُمْ أَجِنَّةٌ فِي بُطُونِ أُمَّهَاتِكُمْ</w:t>
      </w:r>
      <w:r w:rsidR="0064321B">
        <w:rPr>
          <w:rtl/>
        </w:rPr>
        <w:t>"</w:t>
      </w:r>
      <w:r w:rsidRPr="00E46AD2">
        <w:rPr>
          <w:rtl/>
        </w:rPr>
        <w:t xml:space="preserve"> [النجم: 32]</w:t>
      </w:r>
      <w:r w:rsidRPr="00E46AD2">
        <w:t>.</w:t>
      </w:r>
    </w:p>
    <w:p w14:paraId="3FB5A30C" w14:textId="77777777" w:rsidR="007E4D9C" w:rsidRPr="00E46AD2" w:rsidRDefault="007E4D9C" w:rsidP="001A721D">
      <w:r w:rsidRPr="00E46AD2">
        <w:rPr>
          <w:rtl/>
        </w:rPr>
        <w:t>كيف نتدبر القرآن؟</w:t>
      </w:r>
    </w:p>
    <w:p w14:paraId="363CDB8D" w14:textId="77777777" w:rsidR="007E4D9C" w:rsidRPr="00E46AD2" w:rsidRDefault="007E4D9C" w:rsidP="001A721D">
      <w:r w:rsidRPr="00E46AD2">
        <w:rPr>
          <w:rtl/>
        </w:rPr>
        <w:t>التدبر رحلة إيمانية، تتطلب منا الصدق والإخلاص، والرغبة الصادقة في الفهم والعمل. وهناك خطوات عملية يمكن أن تساعدنا في هذه الرحلة</w:t>
      </w:r>
      <w:r w:rsidRPr="00E46AD2">
        <w:t>:</w:t>
      </w:r>
    </w:p>
    <w:p w14:paraId="57BF820B" w14:textId="16CFA1DE" w:rsidR="007E4D9C" w:rsidRPr="00E46AD2" w:rsidRDefault="007E4D9C" w:rsidP="009A6CA1">
      <w:pPr>
        <w:pStyle w:val="a9"/>
        <w:numPr>
          <w:ilvl w:val="0"/>
          <w:numId w:val="87"/>
        </w:numPr>
      </w:pPr>
      <w:r w:rsidRPr="001A721D">
        <w:rPr>
          <w:b/>
          <w:bCs/>
          <w:rtl/>
        </w:rPr>
        <w:t>التقوى</w:t>
      </w:r>
      <w:r w:rsidRPr="001A721D">
        <w:rPr>
          <w:b/>
          <w:bCs/>
        </w:rPr>
        <w:t>:</w:t>
      </w:r>
      <w:r w:rsidRPr="00E46AD2">
        <w:t xml:space="preserve"> </w:t>
      </w:r>
      <w:r w:rsidRPr="00E46AD2">
        <w:rPr>
          <w:rtl/>
        </w:rPr>
        <w:t xml:space="preserve">هي أساس كل خير، ومفتاح كل فهم. يقول تعالى: </w:t>
      </w:r>
      <w:r w:rsidR="0064321B">
        <w:rPr>
          <w:rtl/>
        </w:rPr>
        <w:t>"</w:t>
      </w:r>
      <w:r w:rsidRPr="00E46AD2">
        <w:rPr>
          <w:rtl/>
        </w:rPr>
        <w:t>وَاتَّقُوا اللهَ وَيُعَلِّمُكُمُ اللهُ</w:t>
      </w:r>
      <w:r w:rsidR="0064321B">
        <w:rPr>
          <w:rtl/>
        </w:rPr>
        <w:t>"</w:t>
      </w:r>
      <w:r w:rsidRPr="00E46AD2">
        <w:rPr>
          <w:rtl/>
        </w:rPr>
        <w:t xml:space="preserve"> [البقرة: 282]، وأيضًا: </w:t>
      </w:r>
      <w:r w:rsidR="0064321B">
        <w:rPr>
          <w:rtl/>
        </w:rPr>
        <w:t>"</w:t>
      </w:r>
      <w:r w:rsidRPr="00E46AD2">
        <w:rPr>
          <w:rtl/>
        </w:rPr>
        <w:t>يَا أَيُّهَا الَّذِينَ آمَنُوا إِنْ تَتَّقُوا اللهَ يَجْعَلْ لَكُمْ فُرْقَاناً</w:t>
      </w:r>
      <w:r w:rsidR="0064321B">
        <w:rPr>
          <w:rtl/>
        </w:rPr>
        <w:t>"</w:t>
      </w:r>
      <w:r w:rsidRPr="00E46AD2">
        <w:rPr>
          <w:rtl/>
        </w:rPr>
        <w:t xml:space="preserve"> [الأنفال: 29]. فالقلب النقي الممتلئ بتقوى الله يكون أكثر استعدادًا لتلقي أنوار القرآن وفهم معانيه</w:t>
      </w:r>
      <w:r w:rsidRPr="00E46AD2">
        <w:t>.</w:t>
      </w:r>
    </w:p>
    <w:p w14:paraId="68ECC752" w14:textId="1F577FB9" w:rsidR="007E4D9C" w:rsidRPr="00E46AD2" w:rsidRDefault="007E4D9C" w:rsidP="009A6CA1">
      <w:pPr>
        <w:pStyle w:val="a9"/>
        <w:numPr>
          <w:ilvl w:val="0"/>
          <w:numId w:val="87"/>
        </w:numPr>
      </w:pPr>
      <w:r w:rsidRPr="001A721D">
        <w:rPr>
          <w:b/>
          <w:bCs/>
          <w:rtl/>
        </w:rPr>
        <w:t>استشعار العظمة</w:t>
      </w:r>
      <w:r w:rsidRPr="001A721D">
        <w:rPr>
          <w:b/>
          <w:bCs/>
        </w:rPr>
        <w:t>:</w:t>
      </w:r>
      <w:r w:rsidRPr="00E46AD2">
        <w:t xml:space="preserve"> </w:t>
      </w:r>
      <w:r w:rsidRPr="00E46AD2">
        <w:rPr>
          <w:rtl/>
        </w:rPr>
        <w:t xml:space="preserve">أن ندرك أننا نقرأ كلام الله، خالق الكون ومدبر الأمر. هذا الشعور يملأ القلب بالخشوع والرهبة، ويجعلنا أكثر حرصًا على الفهم والتدبر. يقول تعالى: </w:t>
      </w:r>
      <w:r w:rsidR="0064321B">
        <w:rPr>
          <w:rtl/>
        </w:rPr>
        <w:t>"</w:t>
      </w:r>
      <w:r w:rsidRPr="00E46AD2">
        <w:rPr>
          <w:rtl/>
        </w:rPr>
        <w:t>اللهُ نَزَّلَ أَحْسَنَ الْحَدِيثِ كِتَاباً مُتَشَابِهاً مَثَانِيَ تَقْشَعِرُّ مِنْهُ جُلُودُ الَّذِينَ يَخْشَوْنَ رَبَّهُمْ ثُمَّ تَلِينُ جُلُودُهُمْ وَقُلُوبُهُمْ إِلَى ذِكْرِ اللهِ</w:t>
      </w:r>
      <w:r w:rsidR="0064321B">
        <w:rPr>
          <w:rtl/>
        </w:rPr>
        <w:t>"</w:t>
      </w:r>
      <w:r w:rsidRPr="00E46AD2">
        <w:rPr>
          <w:rtl/>
        </w:rPr>
        <w:t xml:space="preserve"> [الزمر: 23]</w:t>
      </w:r>
      <w:r w:rsidRPr="00E46AD2">
        <w:t>.</w:t>
      </w:r>
    </w:p>
    <w:p w14:paraId="5EA78122" w14:textId="0496E39C" w:rsidR="007E4D9C" w:rsidRPr="00E46AD2" w:rsidRDefault="007E4D9C" w:rsidP="009A6CA1">
      <w:pPr>
        <w:pStyle w:val="a9"/>
        <w:numPr>
          <w:ilvl w:val="0"/>
          <w:numId w:val="87"/>
        </w:numPr>
      </w:pPr>
      <w:r w:rsidRPr="001A721D">
        <w:rPr>
          <w:b/>
          <w:bCs/>
          <w:rtl/>
        </w:rPr>
        <w:t>التفاعل مع الآيات</w:t>
      </w:r>
      <w:r w:rsidRPr="001A721D">
        <w:rPr>
          <w:b/>
          <w:bCs/>
        </w:rPr>
        <w:t>:</w:t>
      </w:r>
      <w:r w:rsidRPr="00E46AD2">
        <w:t xml:space="preserve"> </w:t>
      </w:r>
      <w:r w:rsidRPr="00E46AD2">
        <w:rPr>
          <w:rtl/>
        </w:rPr>
        <w:t xml:space="preserve">أن نعيش مع الآيات بقلوبنا وعقولنا، نتساءل، نتعجب، نسبح، نستغفر، ندعو... كأننا في حوار مباشر مع الله. </w:t>
      </w:r>
      <w:r w:rsidR="0064321B">
        <w:rPr>
          <w:rtl/>
        </w:rPr>
        <w:t>"</w:t>
      </w:r>
      <w:r w:rsidRPr="00E46AD2">
        <w:rPr>
          <w:rtl/>
        </w:rPr>
        <w:t xml:space="preserve">كما كان هدي النبي عليه الصلاة والسلام، فقد وصف حُذَيْفَةُ رضي الله عنه قراءة النبي صلى الله عليه وسلم بأنه: </w:t>
      </w:r>
      <w:r w:rsidR="0064321B">
        <w:rPr>
          <w:rtl/>
        </w:rPr>
        <w:t>"</w:t>
      </w:r>
      <w:r w:rsidRPr="00E46AD2">
        <w:rPr>
          <w:rtl/>
        </w:rPr>
        <w:t>يَقْرَأُ مُتَرَسِّلاً، إِذَا مَرَّ بِآيَةٍ فِيهَا تَسْبِيحٌ سَبَّحَ، وَإِذَا مَرَّ بِسُؤَالٍ سَأَلَ، وَإِذَا مَرَّ بِتَعَوُّذٍ تَعَوَّذَ</w:t>
      </w:r>
      <w:r w:rsidR="0064321B">
        <w:rPr>
          <w:rtl/>
        </w:rPr>
        <w:t>"</w:t>
      </w:r>
      <w:r w:rsidRPr="00E46AD2">
        <w:rPr>
          <w:rtl/>
        </w:rPr>
        <w:t>. رواه مسلم</w:t>
      </w:r>
      <w:r w:rsidR="0064321B">
        <w:rPr>
          <w:rtl/>
        </w:rPr>
        <w:t>"</w:t>
      </w:r>
      <w:r w:rsidRPr="00E46AD2">
        <w:t>.</w:t>
      </w:r>
    </w:p>
    <w:p w14:paraId="5B11E837" w14:textId="2D99F4F9" w:rsidR="007E4D9C" w:rsidRPr="00E46AD2" w:rsidRDefault="007E4D9C" w:rsidP="009A6CA1">
      <w:pPr>
        <w:pStyle w:val="a9"/>
        <w:numPr>
          <w:ilvl w:val="0"/>
          <w:numId w:val="87"/>
        </w:numPr>
      </w:pPr>
      <w:r w:rsidRPr="001A721D">
        <w:rPr>
          <w:b/>
          <w:bCs/>
          <w:rtl/>
        </w:rPr>
        <w:t>التكرار</w:t>
      </w:r>
      <w:r w:rsidRPr="001A721D">
        <w:rPr>
          <w:b/>
          <w:bCs/>
        </w:rPr>
        <w:t>:</w:t>
      </w:r>
      <w:r w:rsidRPr="00E46AD2">
        <w:t xml:space="preserve"> </w:t>
      </w:r>
      <w:r w:rsidRPr="00E46AD2">
        <w:rPr>
          <w:rtl/>
        </w:rPr>
        <w:t xml:space="preserve">تكرار الآية يساعد على ترسيخ المعنى في القلب، ويفتح آفاقًا جديدة للفهم والتأمل. </w:t>
      </w:r>
      <w:r w:rsidR="0064321B">
        <w:rPr>
          <w:rtl/>
        </w:rPr>
        <w:t>"</w:t>
      </w:r>
      <w:r w:rsidRPr="00E46AD2">
        <w:rPr>
          <w:rtl/>
        </w:rPr>
        <w:t xml:space="preserve">وقد ورد ذلك عن النبي صلى الله عليه وسلم وعن السلف من بعده، عن أَبي ذَرٍّ أن النَّبِيَّ صَلَّى الله عَليْهِ وسَلَّمَ قَامَ بِآيَةٍ يُرَدِّدُهَا حَتَّى أَصْبَحَ وهي قوله تعالى: </w:t>
      </w:r>
      <w:r w:rsidR="0064321B">
        <w:rPr>
          <w:rtl/>
        </w:rPr>
        <w:t>"</w:t>
      </w:r>
      <w:r w:rsidRPr="00E46AD2">
        <w:rPr>
          <w:rtl/>
        </w:rPr>
        <w:t>إِنْ تُعَذِّبْهُمْ فَإِنَّهُمْ عِبَادُكَ وَإِنْ تَغْفِرْ لَهُمْ فَإِنَّكَ أَنْتَ الْعَزِيزُ الْحَكِيمُ</w:t>
      </w:r>
      <w:r w:rsidR="0064321B">
        <w:rPr>
          <w:rtl/>
        </w:rPr>
        <w:t>"</w:t>
      </w:r>
      <w:r w:rsidRPr="00E46AD2">
        <w:rPr>
          <w:rtl/>
        </w:rPr>
        <w:t xml:space="preserve"> [المائدة: 118</w:t>
      </w:r>
      <w:r w:rsidRPr="00E46AD2">
        <w:t>].</w:t>
      </w:r>
    </w:p>
    <w:p w14:paraId="59067147" w14:textId="77777777" w:rsidR="007E4D9C" w:rsidRPr="00E46AD2" w:rsidRDefault="007E4D9C" w:rsidP="009A6CA1">
      <w:pPr>
        <w:pStyle w:val="a9"/>
        <w:numPr>
          <w:ilvl w:val="0"/>
          <w:numId w:val="87"/>
        </w:numPr>
      </w:pPr>
      <w:r w:rsidRPr="001A721D">
        <w:rPr>
          <w:b/>
          <w:bCs/>
          <w:rtl/>
        </w:rPr>
        <w:t>الرجوع إلى التفاسير</w:t>
      </w:r>
      <w:r w:rsidRPr="001A721D">
        <w:rPr>
          <w:b/>
          <w:bCs/>
        </w:rPr>
        <w:t>:</w:t>
      </w:r>
      <w:r w:rsidRPr="00E46AD2">
        <w:t xml:space="preserve"> </w:t>
      </w:r>
      <w:r w:rsidRPr="00E46AD2">
        <w:rPr>
          <w:rtl/>
        </w:rPr>
        <w:t>الاستعانة بتفاسير العلماء الموثوقين تساعد على فهم أعمق لمعاني الآيات، خاصة ما يتعلق بأسباب النزول والسياق التاريخي</w:t>
      </w:r>
      <w:r w:rsidRPr="00E46AD2">
        <w:t>.</w:t>
      </w:r>
    </w:p>
    <w:p w14:paraId="67348ED3" w14:textId="6DD4D658" w:rsidR="007E4D9C" w:rsidRPr="00E46AD2" w:rsidRDefault="007E4D9C" w:rsidP="009A6CA1">
      <w:pPr>
        <w:pStyle w:val="a9"/>
        <w:numPr>
          <w:ilvl w:val="0"/>
          <w:numId w:val="87"/>
        </w:numPr>
      </w:pPr>
      <w:r w:rsidRPr="001A721D">
        <w:rPr>
          <w:b/>
          <w:bCs/>
          <w:rtl/>
        </w:rPr>
        <w:t>فهم اللغة العربية</w:t>
      </w:r>
      <w:r w:rsidRPr="001A721D">
        <w:rPr>
          <w:b/>
          <w:bCs/>
        </w:rPr>
        <w:t>:</w:t>
      </w:r>
      <w:r w:rsidRPr="00E46AD2">
        <w:t xml:space="preserve"> </w:t>
      </w:r>
      <w:r w:rsidRPr="00E46AD2">
        <w:rPr>
          <w:rtl/>
        </w:rPr>
        <w:t xml:space="preserve">القرآن نزل بلسان عربي مبين، وكلما تعمقنا في فهم اللغة، كلما ازداد فهمنا للقرآن وتذوقنا لجمال بيانه وإعجازه. يقول تعالى: </w:t>
      </w:r>
      <w:r w:rsidR="0064321B">
        <w:rPr>
          <w:rtl/>
        </w:rPr>
        <w:t>"</w:t>
      </w:r>
      <w:r w:rsidRPr="00E46AD2">
        <w:rPr>
          <w:rtl/>
        </w:rPr>
        <w:t>إِنَّا أَنْزَلْنَاهُ قُرْآناً عَرَبِيّاً لَعَلَّكُمْ تَعْقِلُونَ</w:t>
      </w:r>
      <w:r w:rsidR="0064321B">
        <w:rPr>
          <w:rtl/>
        </w:rPr>
        <w:t>"</w:t>
      </w:r>
      <w:r w:rsidRPr="00E46AD2">
        <w:rPr>
          <w:rtl/>
        </w:rPr>
        <w:t xml:space="preserve"> [يوسف: 2]</w:t>
      </w:r>
      <w:r w:rsidRPr="00E46AD2">
        <w:t>.</w:t>
      </w:r>
    </w:p>
    <w:p w14:paraId="66583347" w14:textId="66028AA8" w:rsidR="007E4D9C" w:rsidRPr="00E46AD2" w:rsidRDefault="007E4D9C" w:rsidP="009A6CA1">
      <w:pPr>
        <w:pStyle w:val="a9"/>
        <w:numPr>
          <w:ilvl w:val="0"/>
          <w:numId w:val="87"/>
        </w:numPr>
      </w:pPr>
      <w:r w:rsidRPr="001A721D">
        <w:rPr>
          <w:b/>
          <w:bCs/>
          <w:rtl/>
        </w:rPr>
        <w:t>ربط الآيات بالواقع</w:t>
      </w:r>
      <w:r w:rsidRPr="001A721D">
        <w:rPr>
          <w:b/>
          <w:bCs/>
        </w:rPr>
        <w:t>:</w:t>
      </w:r>
      <w:r w:rsidRPr="00E46AD2">
        <w:t xml:space="preserve"> </w:t>
      </w:r>
      <w:r w:rsidRPr="00E46AD2">
        <w:rPr>
          <w:rtl/>
        </w:rPr>
        <w:t xml:space="preserve">أن نحاول فهم كيف يمكن أن نطبق تعاليم القرآن في حياتنا اليومية، وكيف يمكن أن تكون لنا نورًا وهدى في كل خطوة </w:t>
      </w:r>
      <w:r w:rsidR="00D23BAA" w:rsidRPr="00E46AD2">
        <w:rPr>
          <w:rtl/>
        </w:rPr>
        <w:t>نخطها</w:t>
      </w:r>
      <w:r w:rsidRPr="00E46AD2">
        <w:t>.</w:t>
      </w:r>
    </w:p>
    <w:p w14:paraId="60B429F2" w14:textId="77777777" w:rsidR="007E4D9C" w:rsidRPr="00E46AD2" w:rsidRDefault="007E4D9C" w:rsidP="009A6CA1">
      <w:pPr>
        <w:pStyle w:val="a9"/>
        <w:numPr>
          <w:ilvl w:val="0"/>
          <w:numId w:val="87"/>
        </w:numPr>
      </w:pPr>
      <w:r w:rsidRPr="001A721D">
        <w:rPr>
          <w:b/>
          <w:bCs/>
          <w:rtl/>
        </w:rPr>
        <w:t>التساؤل</w:t>
      </w:r>
      <w:r w:rsidRPr="001A721D">
        <w:rPr>
          <w:b/>
          <w:bCs/>
        </w:rPr>
        <w:t>:</w:t>
      </w:r>
      <w:r w:rsidRPr="00E46AD2">
        <w:t xml:space="preserve"> </w:t>
      </w:r>
      <w:r w:rsidRPr="00E46AD2">
        <w:rPr>
          <w:rtl/>
        </w:rPr>
        <w:t>أن نطرح الأسئلة حول الآيات، ونبحث عن الإجابات في القرآن نفسه، وفي التفاسير، وفي أقوال العلماء</w:t>
      </w:r>
      <w:r w:rsidRPr="00E46AD2">
        <w:t>.</w:t>
      </w:r>
    </w:p>
    <w:p w14:paraId="7ABA0C1E" w14:textId="5D6F4F90" w:rsidR="007E4D9C" w:rsidRPr="00E46AD2" w:rsidRDefault="007E4D9C" w:rsidP="009A6CA1">
      <w:pPr>
        <w:pStyle w:val="a9"/>
        <w:numPr>
          <w:ilvl w:val="0"/>
          <w:numId w:val="87"/>
        </w:numPr>
      </w:pPr>
      <w:r w:rsidRPr="001A721D">
        <w:rPr>
          <w:b/>
          <w:bCs/>
          <w:rtl/>
        </w:rPr>
        <w:t>عرض النفس على القرآن</w:t>
      </w:r>
      <w:r w:rsidRPr="001A721D">
        <w:rPr>
          <w:b/>
          <w:bCs/>
        </w:rPr>
        <w:t>:</w:t>
      </w:r>
      <w:r w:rsidRPr="00E46AD2">
        <w:t xml:space="preserve"> </w:t>
      </w:r>
      <w:r w:rsidRPr="00E46AD2">
        <w:rPr>
          <w:rtl/>
        </w:rPr>
        <w:t xml:space="preserve">أن نقارن أنفسنا بما يطلبه القران فنرى أين نحن من الامتثال لأوامر القران </w:t>
      </w:r>
      <w:r w:rsidR="00D23BAA" w:rsidRPr="00E46AD2">
        <w:rPr>
          <w:rtl/>
        </w:rPr>
        <w:t>واجتناب</w:t>
      </w:r>
      <w:r w:rsidRPr="00E46AD2">
        <w:rPr>
          <w:rtl/>
        </w:rPr>
        <w:t xml:space="preserve"> نواهيه. يقول تعالى: </w:t>
      </w:r>
      <w:r w:rsidR="0064321B">
        <w:rPr>
          <w:rtl/>
        </w:rPr>
        <w:t>"</w:t>
      </w:r>
      <w:r w:rsidRPr="00E46AD2">
        <w:rPr>
          <w:rtl/>
        </w:rPr>
        <w:t>لَقَدْ أَنْزَلْنَا إِلَيْكُمْ كِتَاباً فِيهِ ذِكْرُكُمْ أَفَلَا تَعْقِلُونَ</w:t>
      </w:r>
      <w:r w:rsidR="0064321B">
        <w:rPr>
          <w:rtl/>
        </w:rPr>
        <w:t>"</w:t>
      </w:r>
      <w:r w:rsidRPr="00E46AD2">
        <w:rPr>
          <w:rtl/>
        </w:rPr>
        <w:t xml:space="preserve"> [الأنبياء: 10]</w:t>
      </w:r>
      <w:r w:rsidRPr="00E46AD2">
        <w:t>.</w:t>
      </w:r>
    </w:p>
    <w:p w14:paraId="4E6FC79E" w14:textId="77777777" w:rsidR="007E4D9C" w:rsidRPr="00E46AD2" w:rsidRDefault="007E4D9C" w:rsidP="001A721D">
      <w:r w:rsidRPr="00E46AD2">
        <w:rPr>
          <w:rtl/>
        </w:rPr>
        <w:t>ثمرات التدبر</w:t>
      </w:r>
      <w:r w:rsidRPr="00E46AD2">
        <w:t>:</w:t>
      </w:r>
    </w:p>
    <w:p w14:paraId="3149E7D1" w14:textId="0EC8B986" w:rsidR="007E4D9C" w:rsidRPr="00E46AD2" w:rsidRDefault="007E4D9C" w:rsidP="009A6CA1">
      <w:pPr>
        <w:pStyle w:val="a9"/>
        <w:numPr>
          <w:ilvl w:val="0"/>
          <w:numId w:val="88"/>
        </w:numPr>
      </w:pPr>
      <w:r w:rsidRPr="001A721D">
        <w:rPr>
          <w:b/>
          <w:bCs/>
          <w:rtl/>
        </w:rPr>
        <w:t>زيادة الإيمان</w:t>
      </w:r>
      <w:r w:rsidRPr="001A721D">
        <w:rPr>
          <w:b/>
          <w:bCs/>
        </w:rPr>
        <w:t>:</w:t>
      </w:r>
      <w:r w:rsidRPr="00E46AD2">
        <w:t xml:space="preserve"> </w:t>
      </w:r>
      <w:r w:rsidRPr="00E46AD2">
        <w:rPr>
          <w:rtl/>
        </w:rPr>
        <w:t xml:space="preserve">التدبر يقوي الصلة بالله، ويزيد اليقين في القلب. يقول تعالى: </w:t>
      </w:r>
      <w:r w:rsidR="0064321B">
        <w:rPr>
          <w:rtl/>
        </w:rPr>
        <w:t>"</w:t>
      </w:r>
      <w:r w:rsidRPr="00E46AD2">
        <w:rPr>
          <w:rtl/>
        </w:rPr>
        <w:t>إِنَّمَا الْمُؤْمِنُونَ الَّذِينَ إِذَا ذُكِرَ اللهُ وَجِلَتْ قُلُوبُهُمْ وَإِذَا تُلِيَتْ عَلَيْهِمْ آَيَاتُهُ زَادَتْهُمْ إِيمَاناً</w:t>
      </w:r>
      <w:r w:rsidR="0064321B">
        <w:rPr>
          <w:rtl/>
        </w:rPr>
        <w:t>"</w:t>
      </w:r>
      <w:r w:rsidRPr="00E46AD2">
        <w:rPr>
          <w:rtl/>
        </w:rPr>
        <w:t xml:space="preserve"> [الأنفال: 2]</w:t>
      </w:r>
      <w:r w:rsidRPr="00E46AD2">
        <w:t>.</w:t>
      </w:r>
    </w:p>
    <w:p w14:paraId="7B4F1A95" w14:textId="77777777" w:rsidR="007E4D9C" w:rsidRPr="00E46AD2" w:rsidRDefault="007E4D9C" w:rsidP="009A6CA1">
      <w:pPr>
        <w:pStyle w:val="a9"/>
        <w:numPr>
          <w:ilvl w:val="0"/>
          <w:numId w:val="88"/>
        </w:numPr>
      </w:pPr>
      <w:r w:rsidRPr="001A721D">
        <w:rPr>
          <w:b/>
          <w:bCs/>
          <w:rtl/>
        </w:rPr>
        <w:t>الفهم العميق للدين</w:t>
      </w:r>
      <w:r w:rsidRPr="001A721D">
        <w:rPr>
          <w:b/>
          <w:bCs/>
        </w:rPr>
        <w:t>:</w:t>
      </w:r>
      <w:r w:rsidRPr="00E46AD2">
        <w:t xml:space="preserve"> </w:t>
      </w:r>
      <w:r w:rsidRPr="00E46AD2">
        <w:rPr>
          <w:rtl/>
        </w:rPr>
        <w:t>التدبر يكشف لنا أسرار الشريعة، ويوضح لنا مقاصدها</w:t>
      </w:r>
      <w:r w:rsidRPr="00E46AD2">
        <w:t>.</w:t>
      </w:r>
    </w:p>
    <w:p w14:paraId="24BBC848" w14:textId="77777777" w:rsidR="007E4D9C" w:rsidRPr="00E46AD2" w:rsidRDefault="007E4D9C" w:rsidP="009A6CA1">
      <w:pPr>
        <w:pStyle w:val="a9"/>
        <w:numPr>
          <w:ilvl w:val="0"/>
          <w:numId w:val="88"/>
        </w:numPr>
      </w:pPr>
      <w:r w:rsidRPr="001A721D">
        <w:rPr>
          <w:b/>
          <w:bCs/>
          <w:rtl/>
        </w:rPr>
        <w:t>الحياة الطيبة</w:t>
      </w:r>
      <w:r w:rsidRPr="001A721D">
        <w:rPr>
          <w:b/>
          <w:bCs/>
        </w:rPr>
        <w:t>:</w:t>
      </w:r>
      <w:r w:rsidRPr="00E46AD2">
        <w:t xml:space="preserve"> </w:t>
      </w:r>
      <w:r w:rsidRPr="00E46AD2">
        <w:rPr>
          <w:rtl/>
        </w:rPr>
        <w:t>التدبر يهدينا إلى الطريق المستقيم، ويمنحنا السكينة والطمأنينة</w:t>
      </w:r>
      <w:r w:rsidRPr="00E46AD2">
        <w:t>.</w:t>
      </w:r>
    </w:p>
    <w:p w14:paraId="52FF3943" w14:textId="77777777" w:rsidR="007E4D9C" w:rsidRPr="00E46AD2" w:rsidRDefault="007E4D9C" w:rsidP="009A6CA1">
      <w:pPr>
        <w:pStyle w:val="a9"/>
        <w:numPr>
          <w:ilvl w:val="0"/>
          <w:numId w:val="88"/>
        </w:numPr>
      </w:pPr>
      <w:r w:rsidRPr="001A721D">
        <w:rPr>
          <w:b/>
          <w:bCs/>
          <w:rtl/>
        </w:rPr>
        <w:t>العمل الصالح</w:t>
      </w:r>
      <w:r w:rsidRPr="001A721D">
        <w:rPr>
          <w:b/>
          <w:bCs/>
        </w:rPr>
        <w:t>:</w:t>
      </w:r>
      <w:r w:rsidRPr="00E46AD2">
        <w:t xml:space="preserve"> </w:t>
      </w:r>
      <w:r w:rsidRPr="00E46AD2">
        <w:rPr>
          <w:rtl/>
        </w:rPr>
        <w:t>التدبر يدفعنا إلى العمل بما نتعلمه من القرآن، وتطبيقه في حياتنا</w:t>
      </w:r>
      <w:r w:rsidRPr="00E46AD2">
        <w:t>.</w:t>
      </w:r>
    </w:p>
    <w:p w14:paraId="2444A7A4" w14:textId="77777777" w:rsidR="007E4D9C" w:rsidRPr="00E46AD2" w:rsidRDefault="007E4D9C" w:rsidP="009A6CA1">
      <w:pPr>
        <w:pStyle w:val="a9"/>
        <w:numPr>
          <w:ilvl w:val="0"/>
          <w:numId w:val="88"/>
        </w:numPr>
      </w:pPr>
      <w:r w:rsidRPr="001A721D">
        <w:rPr>
          <w:b/>
          <w:bCs/>
          <w:rtl/>
        </w:rPr>
        <w:t>النجاة في الآخرة</w:t>
      </w:r>
      <w:r w:rsidRPr="001A721D">
        <w:rPr>
          <w:b/>
          <w:bCs/>
        </w:rPr>
        <w:t>:</w:t>
      </w:r>
      <w:r w:rsidRPr="00E46AD2">
        <w:t xml:space="preserve"> </w:t>
      </w:r>
      <w:r w:rsidRPr="00E46AD2">
        <w:rPr>
          <w:rtl/>
        </w:rPr>
        <w:t>التدبر هو طريق النجاة والفوز برضوان الله وجنته</w:t>
      </w:r>
      <w:r w:rsidRPr="00E46AD2">
        <w:t>.</w:t>
      </w:r>
    </w:p>
    <w:p w14:paraId="78E0126B" w14:textId="26699E40" w:rsidR="007E4D9C" w:rsidRPr="00E46AD2" w:rsidRDefault="007E4D9C" w:rsidP="009A6CA1">
      <w:pPr>
        <w:pStyle w:val="a9"/>
        <w:numPr>
          <w:ilvl w:val="0"/>
          <w:numId w:val="88"/>
        </w:numPr>
      </w:pPr>
      <w:r w:rsidRPr="00E46AD2">
        <w:rPr>
          <w:rtl/>
        </w:rPr>
        <w:t xml:space="preserve">العيش بدون القرآن والعمل به </w:t>
      </w:r>
      <w:r w:rsidR="00274071" w:rsidRPr="00E46AD2">
        <w:rPr>
          <w:rtl/>
        </w:rPr>
        <w:t>والاستجداء</w:t>
      </w:r>
      <w:r w:rsidRPr="00E46AD2">
        <w:rPr>
          <w:rtl/>
        </w:rPr>
        <w:t xml:space="preserve"> بهديه: </w:t>
      </w:r>
      <w:r w:rsidR="0064321B">
        <w:rPr>
          <w:rtl/>
        </w:rPr>
        <w:t>"</w:t>
      </w:r>
      <w:r w:rsidRPr="00E46AD2">
        <w:rPr>
          <w:rtl/>
        </w:rPr>
        <w:t>كَظُلُمَاتٍ فِي بَحْرٍ لُجِّيٍّ يَغْشَاهُ مَوْجٌ مِنْ فَوْقِهِ مَوْجٌ مِنْ فَوْقِهِ سَحَابٌ ظُلُمَاتٌ بَعْضُهَا فَوْقَ بَعْضٍ إِذَا أَخْرَجَ يَدَهُ لَمْ يَكَدْ يَرَاهَا وَمَنْ لَمْ يَجْعَلِ اللهُ لَهُ نُوراً فَمَا لَهُ مِنْ نُورٍ</w:t>
      </w:r>
      <w:r w:rsidR="0064321B">
        <w:rPr>
          <w:rtl/>
        </w:rPr>
        <w:t>"</w:t>
      </w:r>
      <w:r w:rsidRPr="00E46AD2">
        <w:rPr>
          <w:rtl/>
        </w:rPr>
        <w:t xml:space="preserve"> [النور: 40]</w:t>
      </w:r>
      <w:r w:rsidRPr="00E46AD2">
        <w:t>.</w:t>
      </w:r>
    </w:p>
    <w:p w14:paraId="472F9CE4" w14:textId="77777777" w:rsidR="007E4D9C" w:rsidRPr="00E46AD2" w:rsidRDefault="007E4D9C" w:rsidP="001A721D">
      <w:r w:rsidRPr="00E46AD2">
        <w:rPr>
          <w:rtl/>
        </w:rPr>
        <w:t>خاتمة</w:t>
      </w:r>
      <w:r w:rsidRPr="00E46AD2">
        <w:t>:</w:t>
      </w:r>
    </w:p>
    <w:p w14:paraId="08A2A0C9" w14:textId="77777777" w:rsidR="007E4D9C" w:rsidRPr="00E46AD2" w:rsidRDefault="007E4D9C" w:rsidP="001A721D">
      <w:r w:rsidRPr="00E46AD2">
        <w:rPr>
          <w:rtl/>
        </w:rPr>
        <w:t>تدبر القرآن الكريم هو رحلة العمر، رحلة لا تنتهي، وكلما تعمقنا فيها، كلما اكتشفنا كنوزًا جديدة، وازددنا قربًا من الله، وفهمًا لكتابه، وعملًا به. فلنجعل من القرآن رفيق دربنا، ونور حياتنا، ودليلنا إلى كل خير</w:t>
      </w:r>
      <w:r w:rsidRPr="00E46AD2">
        <w:t>.</w:t>
      </w:r>
    </w:p>
    <w:p w14:paraId="1F89C6AB" w14:textId="392C4B0C" w:rsidR="0082788D" w:rsidRPr="00E46AD2" w:rsidRDefault="0082788D" w:rsidP="008A0417">
      <w:pPr>
        <w:pStyle w:val="1"/>
      </w:pPr>
      <w:bookmarkStart w:id="121" w:name="_Toc192269174"/>
      <w:bookmarkStart w:id="122" w:name="_Toc199407086"/>
      <w:r w:rsidRPr="00E46AD2">
        <w:rPr>
          <w:rtl/>
        </w:rPr>
        <w:t>نزول القرآن الكريم وحفظه: شهادة مكتوبة ومعجزة خالدة</w:t>
      </w:r>
      <w:bookmarkEnd w:id="121"/>
      <w:bookmarkEnd w:id="122"/>
    </w:p>
    <w:p w14:paraId="03974DE4" w14:textId="77777777" w:rsidR="0082788D" w:rsidRPr="00E46AD2" w:rsidRDefault="0082788D" w:rsidP="001A721D">
      <w:r w:rsidRPr="00E46AD2">
        <w:rPr>
          <w:rtl/>
        </w:rPr>
        <w:t>مقدمة</w:t>
      </w:r>
      <w:r w:rsidRPr="00E46AD2">
        <w:t>:</w:t>
      </w:r>
    </w:p>
    <w:p w14:paraId="5E93C70B" w14:textId="77777777" w:rsidR="0082788D" w:rsidRPr="00E46AD2" w:rsidRDefault="0082788D" w:rsidP="001A721D">
      <w:r w:rsidRPr="00E46AD2">
        <w:rPr>
          <w:rtl/>
        </w:rPr>
        <w:t>القرآن الكريم هو كلام الله المنزل على النبي محمد صلى الله عليه وسلم، المعجزة الخالدة للإسلام، والمصدر الأول للتشريع والهداية للمسلمين. يتميز القرآن بخصائص فريدة تجعله كتابًا محفوظًا من التحريف والتبديل، ومصدرًا للإعجاز في جوانب متعددة. يتناول هذا المقال عملية نزول القرآن، وكتابته في العهد النبوي، والضمان الإلهي الذي يكفل حفظه، مع إبراز الفارق الجوهري بينه وبين السنة النبوية المطهرة</w:t>
      </w:r>
      <w:r w:rsidRPr="00E46AD2">
        <w:t>.</w:t>
      </w:r>
    </w:p>
    <w:p w14:paraId="6647D912" w14:textId="77777777" w:rsidR="0082788D" w:rsidRPr="00E46AD2" w:rsidRDefault="0082788D" w:rsidP="001A721D">
      <w:r w:rsidRPr="00E46AD2">
        <w:t xml:space="preserve">1. </w:t>
      </w:r>
      <w:r w:rsidRPr="00E46AD2">
        <w:rPr>
          <w:rtl/>
        </w:rPr>
        <w:t>نزول القرآن الكريم: بين الوحي الشفهي والتدوين الفوري</w:t>
      </w:r>
      <w:r w:rsidRPr="00E46AD2">
        <w:t>:</w:t>
      </w:r>
    </w:p>
    <w:p w14:paraId="6D5F6CD7" w14:textId="5E3881AF" w:rsidR="0082788D" w:rsidRPr="00E46AD2" w:rsidRDefault="0082788D" w:rsidP="009A6CA1">
      <w:pPr>
        <w:pStyle w:val="a9"/>
        <w:numPr>
          <w:ilvl w:val="0"/>
          <w:numId w:val="306"/>
        </w:numPr>
      </w:pPr>
      <w:r w:rsidRPr="001A721D">
        <w:rPr>
          <w:b/>
          <w:bCs/>
          <w:rtl/>
        </w:rPr>
        <w:t>الوحي الشفهي</w:t>
      </w:r>
      <w:r w:rsidRPr="001A721D">
        <w:rPr>
          <w:b/>
          <w:bCs/>
        </w:rPr>
        <w:t>:</w:t>
      </w:r>
      <w:r w:rsidRPr="00E46AD2">
        <w:t xml:space="preserve"> </w:t>
      </w:r>
      <w:r w:rsidRPr="00E46AD2">
        <w:rPr>
          <w:rtl/>
        </w:rPr>
        <w:t xml:space="preserve">نزل الوحي بالقرآن الكريم على النبي محمد ﷺ شفهيًا بواسطة جبريل عليه السلام، كما يوضح قوله تعالى: "نَزَلَ بِهِ الرُّوحُ الْأَمِينُ عَلَى قَلْبِكَ" </w:t>
      </w:r>
      <w:r w:rsidR="0064321B">
        <w:rPr>
          <w:rtl/>
        </w:rPr>
        <w:t>"</w:t>
      </w:r>
      <w:r w:rsidRPr="00E46AD2">
        <w:rPr>
          <w:rtl/>
        </w:rPr>
        <w:t>الشعراء: 193-194</w:t>
      </w:r>
      <w:r w:rsidR="0064321B">
        <w:rPr>
          <w:rtl/>
        </w:rPr>
        <w:t>"</w:t>
      </w:r>
      <w:r w:rsidRPr="00E46AD2">
        <w:rPr>
          <w:rtl/>
        </w:rPr>
        <w:t xml:space="preserve">. ومن الجدير بالذكر أن القرآن نزل مُنَجَّمًا </w:t>
      </w:r>
      <w:r w:rsidR="0064321B">
        <w:rPr>
          <w:rtl/>
        </w:rPr>
        <w:t>"</w:t>
      </w:r>
      <w:r w:rsidRPr="00E46AD2">
        <w:rPr>
          <w:rtl/>
        </w:rPr>
        <w:t>مُفَرَّقًا</w:t>
      </w:r>
      <w:r w:rsidR="0064321B">
        <w:rPr>
          <w:rtl/>
        </w:rPr>
        <w:t>"</w:t>
      </w:r>
      <w:r w:rsidRPr="00E46AD2">
        <w:rPr>
          <w:rtl/>
        </w:rPr>
        <w:t xml:space="preserve"> على مدار 23 عامًا، لا دُفعةً واحدة، وهو ما يسَّر حفظه وفهمه وتطبيق أحكامه تدريجيًا</w:t>
      </w:r>
      <w:r w:rsidRPr="00E46AD2">
        <w:t>.</w:t>
      </w:r>
    </w:p>
    <w:p w14:paraId="00DF6421" w14:textId="5938DAA3" w:rsidR="0082788D" w:rsidRPr="00E46AD2" w:rsidRDefault="0082788D" w:rsidP="009A6CA1">
      <w:pPr>
        <w:pStyle w:val="a9"/>
        <w:numPr>
          <w:ilvl w:val="0"/>
          <w:numId w:val="306"/>
        </w:numPr>
      </w:pPr>
      <w:r w:rsidRPr="001A721D">
        <w:rPr>
          <w:b/>
          <w:bCs/>
          <w:rtl/>
        </w:rPr>
        <w:t>التدوين الفوري</w:t>
      </w:r>
      <w:r w:rsidRPr="001A721D">
        <w:rPr>
          <w:b/>
          <w:bCs/>
        </w:rPr>
        <w:t>:</w:t>
      </w:r>
      <w:r w:rsidRPr="00E46AD2">
        <w:t xml:space="preserve"> </w:t>
      </w:r>
      <w:r w:rsidRPr="00E46AD2">
        <w:rPr>
          <w:rtl/>
        </w:rPr>
        <w:t xml:space="preserve">بأمر مباشر من النبي ﷺ، شُرِع في تدوين القرآن فور نزول كل آية أو مجموعة آيات، وذلك باستخدام مواد متنوعة كانت متاحة في ذلك العصر، كالرق </w:t>
      </w:r>
      <w:r w:rsidR="0064321B">
        <w:rPr>
          <w:rtl/>
        </w:rPr>
        <w:t>"</w:t>
      </w:r>
      <w:r w:rsidRPr="00E46AD2">
        <w:rPr>
          <w:rtl/>
        </w:rPr>
        <w:t>الجلد الرقيق</w:t>
      </w:r>
      <w:r w:rsidR="0064321B">
        <w:rPr>
          <w:rtl/>
        </w:rPr>
        <w:t>"</w:t>
      </w:r>
      <w:r w:rsidRPr="00E46AD2">
        <w:rPr>
          <w:rtl/>
        </w:rPr>
        <w:t xml:space="preserve">، والعظام، واللِّخاف </w:t>
      </w:r>
      <w:r w:rsidR="0064321B">
        <w:rPr>
          <w:rtl/>
        </w:rPr>
        <w:t>"</w:t>
      </w:r>
      <w:r w:rsidRPr="00E46AD2">
        <w:rPr>
          <w:rtl/>
        </w:rPr>
        <w:t>حجارة بيض رقاق</w:t>
      </w:r>
      <w:r w:rsidR="0064321B">
        <w:rPr>
          <w:rtl/>
        </w:rPr>
        <w:t>"</w:t>
      </w:r>
      <w:r w:rsidRPr="00E46AD2">
        <w:rPr>
          <w:rtl/>
        </w:rPr>
        <w:t xml:space="preserve">، والأكتاف </w:t>
      </w:r>
      <w:r w:rsidR="0064321B">
        <w:rPr>
          <w:rtl/>
        </w:rPr>
        <w:t>"</w:t>
      </w:r>
      <w:r w:rsidRPr="00E46AD2">
        <w:rPr>
          <w:rtl/>
        </w:rPr>
        <w:t>عظام الأكتاف</w:t>
      </w:r>
      <w:r w:rsidR="0064321B">
        <w:rPr>
          <w:rtl/>
        </w:rPr>
        <w:t>"</w:t>
      </w:r>
      <w:r w:rsidRPr="00E46AD2">
        <w:rPr>
          <w:rtl/>
        </w:rPr>
        <w:t xml:space="preserve">، والعُسُب </w:t>
      </w:r>
      <w:r w:rsidR="0064321B">
        <w:rPr>
          <w:rtl/>
        </w:rPr>
        <w:t>"</w:t>
      </w:r>
      <w:r w:rsidRPr="00E46AD2">
        <w:rPr>
          <w:rtl/>
        </w:rPr>
        <w:t>جريد النخل</w:t>
      </w:r>
      <w:r w:rsidR="0064321B">
        <w:rPr>
          <w:rtl/>
        </w:rPr>
        <w:t>"</w:t>
      </w:r>
      <w:r w:rsidRPr="00E46AD2">
        <w:rPr>
          <w:rtl/>
        </w:rPr>
        <w:t xml:space="preserve">. ويشهد على ذلك قوله تعالى: "وَكِتَابٍ مَسْطُورٍ فِي رَقٍّ مَنْشُورٍ" </w:t>
      </w:r>
      <w:r w:rsidR="0064321B">
        <w:rPr>
          <w:rtl/>
        </w:rPr>
        <w:t>"</w:t>
      </w:r>
      <w:r w:rsidRPr="00E46AD2">
        <w:rPr>
          <w:rtl/>
        </w:rPr>
        <w:t>الطور: 2-3</w:t>
      </w:r>
      <w:r w:rsidR="0064321B">
        <w:rPr>
          <w:rtl/>
        </w:rPr>
        <w:t>"</w:t>
      </w:r>
      <w:r w:rsidRPr="00E46AD2">
        <w:t>.</w:t>
      </w:r>
    </w:p>
    <w:p w14:paraId="1510E862" w14:textId="77777777" w:rsidR="0082788D" w:rsidRPr="00E46AD2" w:rsidRDefault="0082788D" w:rsidP="009A6CA1">
      <w:pPr>
        <w:pStyle w:val="a9"/>
        <w:numPr>
          <w:ilvl w:val="0"/>
          <w:numId w:val="306"/>
        </w:numPr>
      </w:pPr>
      <w:r w:rsidRPr="001A721D">
        <w:rPr>
          <w:b/>
          <w:bCs/>
          <w:rtl/>
        </w:rPr>
        <w:t>كُتَّاب الوحي وجهود الجمع</w:t>
      </w:r>
      <w:r w:rsidRPr="001A721D">
        <w:rPr>
          <w:b/>
          <w:bCs/>
        </w:rPr>
        <w:t>:</w:t>
      </w:r>
      <w:r w:rsidRPr="00E46AD2">
        <w:t xml:space="preserve"> </w:t>
      </w:r>
      <w:r w:rsidRPr="00E46AD2">
        <w:rPr>
          <w:rtl/>
        </w:rPr>
        <w:t>برز من الصحابة رضوان الله عليهم كُتَّابٌ للوحي، اشتهر منهم زيد بن ثابت وأُبيّ بن كعب. وبعد وفاة النبي ﷺ، أُنيطت مهمة جمع القرآن في مصحف واحد بأبي بكر الصديق رضي الله عنه، ثم جاء عثمان بن عفان رضي الله عنه ليوحِّد المصاحف ويقضي على أي اختلاف محتمل في القراءات</w:t>
      </w:r>
      <w:r w:rsidRPr="00E46AD2">
        <w:t>.</w:t>
      </w:r>
    </w:p>
    <w:p w14:paraId="44AFB964" w14:textId="77777777" w:rsidR="0082788D" w:rsidRPr="00E46AD2" w:rsidRDefault="0082788D" w:rsidP="001A721D">
      <w:r w:rsidRPr="00E46AD2">
        <w:t xml:space="preserve">2. </w:t>
      </w:r>
      <w:r w:rsidRPr="00E46AD2">
        <w:rPr>
          <w:rtl/>
        </w:rPr>
        <w:t>حفظ القرآن الكريم: وعد إلهي وأدلة مادية</w:t>
      </w:r>
      <w:r w:rsidRPr="00E46AD2">
        <w:t>:</w:t>
      </w:r>
    </w:p>
    <w:p w14:paraId="246802BD" w14:textId="22A04A51" w:rsidR="0082788D" w:rsidRPr="00E46AD2" w:rsidRDefault="0082788D" w:rsidP="009A6CA1">
      <w:pPr>
        <w:pStyle w:val="a9"/>
        <w:numPr>
          <w:ilvl w:val="0"/>
          <w:numId w:val="307"/>
        </w:numPr>
      </w:pPr>
      <w:r w:rsidRPr="001A721D">
        <w:rPr>
          <w:b/>
          <w:bCs/>
          <w:rtl/>
        </w:rPr>
        <w:t>الوعد الإلهي بالحفظ</w:t>
      </w:r>
      <w:r w:rsidRPr="001A721D">
        <w:rPr>
          <w:b/>
          <w:bCs/>
        </w:rPr>
        <w:t>:</w:t>
      </w:r>
      <w:r w:rsidRPr="00E46AD2">
        <w:t xml:space="preserve"> </w:t>
      </w:r>
      <w:r w:rsidRPr="00E46AD2">
        <w:rPr>
          <w:rtl/>
        </w:rPr>
        <w:t xml:space="preserve">تعهد الله سبحانه وتعالى بحفظ القرآن الكريم من أي تحريف أو تبديل، وذلك في قوله: "إِنَّا نَحْنُ نَزَّلْنَا الذِّكْرَ وَإِنَّا لَهُ لَحَافِظُونَ" </w:t>
      </w:r>
      <w:r w:rsidR="0064321B">
        <w:rPr>
          <w:rtl/>
        </w:rPr>
        <w:t>"</w:t>
      </w:r>
      <w:r w:rsidRPr="00E46AD2">
        <w:rPr>
          <w:rtl/>
        </w:rPr>
        <w:t>الحجر: 9</w:t>
      </w:r>
      <w:r w:rsidR="0064321B">
        <w:rPr>
          <w:rtl/>
        </w:rPr>
        <w:t>"</w:t>
      </w:r>
      <w:r w:rsidRPr="00E46AD2">
        <w:rPr>
          <w:rtl/>
        </w:rPr>
        <w:t xml:space="preserve">. وهذا الوعد الرباني يشمل الحفظ بطريقين: الحفظ في الصدور </w:t>
      </w:r>
      <w:r w:rsidR="0064321B">
        <w:rPr>
          <w:rtl/>
        </w:rPr>
        <w:t>"</w:t>
      </w:r>
      <w:r w:rsidRPr="00E46AD2">
        <w:rPr>
          <w:rtl/>
        </w:rPr>
        <w:t>أي الحفظ عن ظهر قلب</w:t>
      </w:r>
      <w:r w:rsidR="0064321B">
        <w:rPr>
          <w:rtl/>
        </w:rPr>
        <w:t>"</w:t>
      </w:r>
      <w:r w:rsidRPr="00E46AD2">
        <w:rPr>
          <w:rtl/>
        </w:rPr>
        <w:t xml:space="preserve">، والحفظ في السطور </w:t>
      </w:r>
      <w:r w:rsidR="0064321B">
        <w:rPr>
          <w:rtl/>
        </w:rPr>
        <w:t>"</w:t>
      </w:r>
      <w:r w:rsidRPr="00E46AD2">
        <w:rPr>
          <w:rtl/>
        </w:rPr>
        <w:t>أي الكتابة والتدوين</w:t>
      </w:r>
      <w:r w:rsidR="0064321B">
        <w:rPr>
          <w:rtl/>
        </w:rPr>
        <w:t>"</w:t>
      </w:r>
      <w:r w:rsidRPr="00E46AD2">
        <w:t>.</w:t>
      </w:r>
    </w:p>
    <w:p w14:paraId="453DE0E1" w14:textId="77777777" w:rsidR="0082788D" w:rsidRPr="00E46AD2" w:rsidRDefault="0082788D" w:rsidP="009A6CA1">
      <w:pPr>
        <w:pStyle w:val="a9"/>
        <w:numPr>
          <w:ilvl w:val="0"/>
          <w:numId w:val="307"/>
        </w:numPr>
      </w:pPr>
      <w:r w:rsidRPr="001A721D">
        <w:rPr>
          <w:b/>
          <w:bCs/>
          <w:rtl/>
        </w:rPr>
        <w:t>الأدلة المادية على الحفظ</w:t>
      </w:r>
      <w:r w:rsidRPr="001A721D">
        <w:rPr>
          <w:b/>
          <w:bCs/>
        </w:rPr>
        <w:t>:</w:t>
      </w:r>
      <w:r w:rsidRPr="00E46AD2">
        <w:t xml:space="preserve"> </w:t>
      </w:r>
      <w:r w:rsidRPr="00E46AD2">
        <w:rPr>
          <w:rtl/>
        </w:rPr>
        <w:t>تُعد مخطوطة صنعاء، التي ترجع إلى القرن الأول الهجري، خير شاهد على حفظ القرآن، إذ تطابق تمامًا النص القرآني المتداول حاليًا. وعلاوة على ذلك، فإن اتساق جميع المصاحف القرآنية المكتوبة على مر العصور وفي مختلف البقاع دليلٌ ماديٌ قاطعٌ على حفظه من التغيير</w:t>
      </w:r>
      <w:r w:rsidRPr="00E46AD2">
        <w:t>.</w:t>
      </w:r>
    </w:p>
    <w:p w14:paraId="71E8F7DE" w14:textId="77777777" w:rsidR="0082788D" w:rsidRPr="00E46AD2" w:rsidRDefault="0082788D" w:rsidP="001A721D">
      <w:r w:rsidRPr="00E46AD2">
        <w:t xml:space="preserve">3. </w:t>
      </w:r>
      <w:r w:rsidRPr="00E46AD2">
        <w:rPr>
          <w:rtl/>
        </w:rPr>
        <w:t>القرآن الكريم: نص مكتوب وليس مجرد رواية شفهية</w:t>
      </w:r>
      <w:r w:rsidRPr="00E46AD2">
        <w:t>:</w:t>
      </w:r>
    </w:p>
    <w:p w14:paraId="117A0194" w14:textId="77777777" w:rsidR="0082788D" w:rsidRPr="00E46AD2" w:rsidRDefault="0082788D" w:rsidP="009A6CA1">
      <w:pPr>
        <w:pStyle w:val="a9"/>
        <w:numPr>
          <w:ilvl w:val="0"/>
          <w:numId w:val="308"/>
        </w:numPr>
      </w:pPr>
      <w:r w:rsidRPr="001A721D">
        <w:rPr>
          <w:b/>
          <w:bCs/>
          <w:rtl/>
        </w:rPr>
        <w:t>الفرق بين القرآن والسنة</w:t>
      </w:r>
      <w:r w:rsidRPr="001A721D">
        <w:rPr>
          <w:b/>
          <w:bCs/>
        </w:rPr>
        <w:t>:</w:t>
      </w:r>
      <w:r w:rsidRPr="00E46AD2">
        <w:t xml:space="preserve"> </w:t>
      </w:r>
      <w:r w:rsidRPr="00E46AD2">
        <w:rPr>
          <w:rtl/>
        </w:rPr>
        <w:t>من الفروق الجوهرية بين القرآن الكريم والسنة النبوية أن القرآن دُوِّنَ كاملًا في حياة النبي ﷺ وبإشرافه المباشر، في حين أن السنة النبوية جُمِعَت ودُوِّنَت بشكل كامل في وقت لاحق</w:t>
      </w:r>
      <w:r w:rsidRPr="00E46AD2">
        <w:t>.</w:t>
      </w:r>
    </w:p>
    <w:p w14:paraId="109B3D0C" w14:textId="6357DAD7" w:rsidR="0082788D" w:rsidRPr="00E46AD2" w:rsidRDefault="0082788D" w:rsidP="009A6CA1">
      <w:pPr>
        <w:pStyle w:val="a9"/>
        <w:numPr>
          <w:ilvl w:val="0"/>
          <w:numId w:val="308"/>
        </w:numPr>
      </w:pPr>
      <w:r w:rsidRPr="001A721D">
        <w:rPr>
          <w:b/>
          <w:bCs/>
          <w:rtl/>
        </w:rPr>
        <w:t xml:space="preserve">القراءات القرآنية: تنوع في الأداء </w:t>
      </w:r>
      <w:r w:rsidR="009E107D" w:rsidRPr="001A721D">
        <w:rPr>
          <w:b/>
          <w:bCs/>
          <w:rtl/>
          <w:lang w:val="fr-FR"/>
        </w:rPr>
        <w:t>وبالتدبر يهديك الل</w:t>
      </w:r>
      <w:r w:rsidR="000C303F" w:rsidRPr="001A721D">
        <w:rPr>
          <w:b/>
          <w:bCs/>
          <w:rtl/>
          <w:lang w:val="fr-FR"/>
        </w:rPr>
        <w:t>ه</w:t>
      </w:r>
      <w:r w:rsidR="009E107D" w:rsidRPr="001A721D">
        <w:rPr>
          <w:b/>
          <w:bCs/>
          <w:rtl/>
          <w:lang w:val="fr-FR"/>
        </w:rPr>
        <w:t xml:space="preserve"> للقرا</w:t>
      </w:r>
      <w:r w:rsidR="000C303F" w:rsidRPr="001A721D">
        <w:rPr>
          <w:b/>
          <w:bCs/>
          <w:rtl/>
          <w:lang w:val="fr-FR"/>
        </w:rPr>
        <w:t xml:space="preserve">ءة </w:t>
      </w:r>
      <w:r w:rsidR="00B72555" w:rsidRPr="001A721D">
        <w:rPr>
          <w:b/>
          <w:bCs/>
          <w:rtl/>
          <w:lang w:val="fr-FR"/>
        </w:rPr>
        <w:t>الصحيحة</w:t>
      </w:r>
      <w:r w:rsidR="00B72555" w:rsidRPr="001A721D">
        <w:rPr>
          <w:rtl/>
          <w:lang w:val="fr-FR"/>
        </w:rPr>
        <w:t>:</w:t>
      </w:r>
      <w:r w:rsidR="000C1683" w:rsidRPr="001A721D">
        <w:rPr>
          <w:rtl/>
          <w:lang w:val="fr-FR"/>
        </w:rPr>
        <w:t xml:space="preserve"> </w:t>
      </w:r>
      <w:r w:rsidRPr="00E46AD2">
        <w:rPr>
          <w:rtl/>
        </w:rPr>
        <w:t xml:space="preserve">إن وجود قراءات قرآنية متعددة </w:t>
      </w:r>
      <w:r w:rsidR="0064321B">
        <w:rPr>
          <w:rtl/>
        </w:rPr>
        <w:t>"</w:t>
      </w:r>
      <w:r w:rsidRPr="00E46AD2">
        <w:rPr>
          <w:rtl/>
        </w:rPr>
        <w:t>مثل قراءة حفص عن عاصم، وقراءة ورش عن نافع</w:t>
      </w:r>
      <w:r w:rsidR="0064321B">
        <w:rPr>
          <w:rtl/>
        </w:rPr>
        <w:t>"</w:t>
      </w:r>
      <w:r w:rsidRPr="00E46AD2">
        <w:rPr>
          <w:rtl/>
        </w:rPr>
        <w:t xml:space="preserve"> لا يعني مطلقًا وجود تحريف في النص القرآني، بل هو تنوع في طرق الأداء والنطق، وكلها متواترة وصحيحة، وتعود في أصلها إلى النبي </w:t>
      </w:r>
      <w:r w:rsidR="009C2A1E" w:rsidRPr="00E46AD2">
        <w:rPr>
          <w:rtl/>
        </w:rPr>
        <w:t>ﷺ</w:t>
      </w:r>
      <w:r w:rsidR="009C2A1E" w:rsidRPr="001A721D">
        <w:rPr>
          <w:lang w:val="fr-FR"/>
        </w:rPr>
        <w:t xml:space="preserve">. </w:t>
      </w:r>
      <w:r w:rsidR="009C2A1E" w:rsidRPr="001A721D">
        <w:rPr>
          <w:rtl/>
          <w:lang w:val="fr-FR"/>
        </w:rPr>
        <w:t>والاختلافات</w:t>
      </w:r>
      <w:r w:rsidR="00971EBD" w:rsidRPr="00E46AD2">
        <w:rPr>
          <w:rtl/>
        </w:rPr>
        <w:t xml:space="preserve"> تساعدك على</w:t>
      </w:r>
      <w:r w:rsidR="00F759F7" w:rsidRPr="00E46AD2">
        <w:rPr>
          <w:rtl/>
        </w:rPr>
        <w:t xml:space="preserve"> التفكر </w:t>
      </w:r>
      <w:r w:rsidR="00A510A7" w:rsidRPr="00E46AD2">
        <w:rPr>
          <w:rtl/>
        </w:rPr>
        <w:t>والتدبر</w:t>
      </w:r>
      <w:r w:rsidR="00971EBD" w:rsidRPr="00E46AD2">
        <w:rPr>
          <w:rtl/>
        </w:rPr>
        <w:t xml:space="preserve"> السلي</w:t>
      </w:r>
      <w:r w:rsidR="00954E75" w:rsidRPr="00E46AD2">
        <w:rPr>
          <w:rtl/>
        </w:rPr>
        <w:t>م</w:t>
      </w:r>
      <w:r w:rsidR="00F759F7" w:rsidRPr="00E46AD2">
        <w:rPr>
          <w:rtl/>
        </w:rPr>
        <w:t xml:space="preserve"> والهداية من الله.</w:t>
      </w:r>
    </w:p>
    <w:p w14:paraId="2E81A444" w14:textId="499B537B" w:rsidR="0082788D" w:rsidRPr="00E46AD2" w:rsidRDefault="0082788D" w:rsidP="001A721D">
      <w:pPr>
        <w:rPr>
          <w:rtl/>
        </w:rPr>
      </w:pPr>
      <w:r w:rsidRPr="00E46AD2">
        <w:rPr>
          <w:rtl/>
        </w:rPr>
        <w:t>خاتمة</w:t>
      </w:r>
      <w:r w:rsidRPr="00E46AD2">
        <w:t>:</w:t>
      </w:r>
    </w:p>
    <w:p w14:paraId="3E87934E" w14:textId="77777777" w:rsidR="0082788D" w:rsidRPr="00E46AD2" w:rsidRDefault="0082788D" w:rsidP="001A721D">
      <w:pPr>
        <w:rPr>
          <w:rtl/>
        </w:rPr>
      </w:pPr>
      <w:r w:rsidRPr="00E46AD2">
        <w:rPr>
          <w:rtl/>
        </w:rPr>
        <w:t>إن قصة نزول القرآن الكريم وكتابته وحفظه لهي قصة فريدة من نوعها، تؤكد بما لا يدع مجالًا للشك أنه ليس مجرد رواية شفهية تناقلتها الأجيال، بل هو كلام الله تعالى المحفوظ في الصدور والسطور، محفوظ بحفظ الله له، ومُثبَتٌ بتواتر تاريخي قطعي لا يأتيه الباطل من بين يديه ولا من خلفه</w:t>
      </w:r>
      <w:r w:rsidRPr="00E46AD2">
        <w:t>.</w:t>
      </w:r>
    </w:p>
    <w:p w14:paraId="4627FD0C" w14:textId="34F7D946" w:rsidR="001E004F" w:rsidRPr="00E46AD2" w:rsidRDefault="001E004F" w:rsidP="008A0417">
      <w:pPr>
        <w:pStyle w:val="1"/>
      </w:pPr>
      <w:bookmarkStart w:id="123" w:name="_Toc192269175"/>
      <w:bookmarkStart w:id="124" w:name="_Toc199407087"/>
      <w:r w:rsidRPr="00E46AD2">
        <w:rPr>
          <w:rtl/>
        </w:rPr>
        <w:t>إعجاز القرآن الكريم وتفسيره الذاتي: تشريع كامل ورسم حافظ</w:t>
      </w:r>
      <w:bookmarkEnd w:id="123"/>
      <w:bookmarkEnd w:id="124"/>
    </w:p>
    <w:p w14:paraId="07238EE7" w14:textId="77777777" w:rsidR="001E004F" w:rsidRPr="00E46AD2" w:rsidRDefault="001E004F" w:rsidP="001A721D">
      <w:r w:rsidRPr="00E46AD2">
        <w:rPr>
          <w:rtl/>
        </w:rPr>
        <w:t>مقدمة</w:t>
      </w:r>
      <w:r w:rsidRPr="00E46AD2">
        <w:t>:</w:t>
      </w:r>
    </w:p>
    <w:p w14:paraId="7A2DE9B7" w14:textId="23736FAD" w:rsidR="001E004F" w:rsidRPr="00E46AD2" w:rsidRDefault="001E004F" w:rsidP="001A721D">
      <w:r w:rsidRPr="00E46AD2">
        <w:rPr>
          <w:rtl/>
        </w:rPr>
        <w:t xml:space="preserve">بعد أن </w:t>
      </w:r>
      <w:r w:rsidR="00B72555" w:rsidRPr="00E46AD2">
        <w:rPr>
          <w:rtl/>
        </w:rPr>
        <w:t>استعرضنا قصة</w:t>
      </w:r>
      <w:r w:rsidRPr="00E46AD2">
        <w:rPr>
          <w:rtl/>
        </w:rPr>
        <w:t xml:space="preserve"> نزول القرآن الكريم وحفظه العظيم، ننتقل في هذا المقال إلى إبراز جوانب أخرى تميز هذا الكتاب الخالد، وهي: إعجازه المتعدد الأوجه، وكونه مصدرًا تشريعيًا كاملاً، واتساقه الداخلي الفريد الذي يمكّنه من تفسير ذاته، وأخيرًا دور الرسم العثماني في حفظه عبر القرون</w:t>
      </w:r>
      <w:r w:rsidRPr="00E46AD2">
        <w:t>.</w:t>
      </w:r>
    </w:p>
    <w:p w14:paraId="4E6BFB5B" w14:textId="77777777" w:rsidR="001E004F" w:rsidRPr="00E46AD2" w:rsidRDefault="001E004F" w:rsidP="001A721D">
      <w:r w:rsidRPr="00E46AD2">
        <w:t xml:space="preserve">1. </w:t>
      </w:r>
      <w:r w:rsidRPr="00E46AD2">
        <w:rPr>
          <w:rtl/>
        </w:rPr>
        <w:t>إعجاز القرآن الكريم: تحدٍ قائم، وحقائق ثابتة</w:t>
      </w:r>
      <w:r w:rsidRPr="00E46AD2">
        <w:t>:</w:t>
      </w:r>
    </w:p>
    <w:p w14:paraId="1F969EDD" w14:textId="31B9B645" w:rsidR="001E004F" w:rsidRPr="00E46AD2" w:rsidRDefault="001E004F" w:rsidP="009A6CA1">
      <w:pPr>
        <w:pStyle w:val="a9"/>
        <w:numPr>
          <w:ilvl w:val="0"/>
          <w:numId w:val="309"/>
        </w:numPr>
      </w:pPr>
      <w:r w:rsidRPr="001A721D">
        <w:rPr>
          <w:b/>
          <w:bCs/>
          <w:rtl/>
        </w:rPr>
        <w:t xml:space="preserve">الإعجاز اللغوي </w:t>
      </w:r>
      <w:r w:rsidR="0064321B">
        <w:rPr>
          <w:b/>
          <w:bCs/>
          <w:rtl/>
        </w:rPr>
        <w:t>"</w:t>
      </w:r>
      <w:r w:rsidRPr="001A721D">
        <w:rPr>
          <w:b/>
          <w:bCs/>
          <w:rtl/>
        </w:rPr>
        <w:t>البياني</w:t>
      </w:r>
      <w:r w:rsidR="0064321B">
        <w:rPr>
          <w:b/>
          <w:bCs/>
          <w:rtl/>
        </w:rPr>
        <w:t>"</w:t>
      </w:r>
      <w:r w:rsidRPr="001A721D">
        <w:rPr>
          <w:b/>
          <w:bCs/>
        </w:rPr>
        <w:t>:</w:t>
      </w:r>
      <w:r w:rsidRPr="00E46AD2">
        <w:t xml:space="preserve"> </w:t>
      </w:r>
      <w:r w:rsidRPr="00E46AD2">
        <w:rPr>
          <w:rtl/>
        </w:rPr>
        <w:t>تحدى القرآن الكريم العرب، وهم أرباب الفصاحة والبلاغة، أن يأتوا بمثله، أو بسورة من مثله، فعجزوا عن ذلك، وما زال هذا التحدي قائمًا إلى يومنا هذا</w:t>
      </w:r>
      <w:r w:rsidRPr="00E46AD2">
        <w:t>.</w:t>
      </w:r>
    </w:p>
    <w:p w14:paraId="70593EBA" w14:textId="77777777" w:rsidR="001E004F" w:rsidRPr="00E46AD2" w:rsidRDefault="001E004F" w:rsidP="009A6CA1">
      <w:pPr>
        <w:pStyle w:val="a9"/>
        <w:numPr>
          <w:ilvl w:val="0"/>
          <w:numId w:val="309"/>
        </w:numPr>
      </w:pPr>
      <w:r w:rsidRPr="001A721D">
        <w:rPr>
          <w:b/>
          <w:bCs/>
          <w:rtl/>
        </w:rPr>
        <w:t>الإعجاز العلمي</w:t>
      </w:r>
      <w:r w:rsidRPr="001A721D">
        <w:rPr>
          <w:b/>
          <w:bCs/>
        </w:rPr>
        <w:t>:</w:t>
      </w:r>
      <w:r w:rsidRPr="00E46AD2">
        <w:t xml:space="preserve"> </w:t>
      </w:r>
      <w:r w:rsidRPr="00E46AD2">
        <w:rPr>
          <w:rtl/>
        </w:rPr>
        <w:t>أشار القرآن الكريم إلى حقائق علمية دقيقة لم تكن مكتشفة في زمن نزوله، بل ولم يتمكن العلم الحديث من إثباتها إلا في القرون المتأخرة. ومن أمثلة ذلك</w:t>
      </w:r>
      <w:r w:rsidRPr="00E46AD2">
        <w:t>:</w:t>
      </w:r>
    </w:p>
    <w:p w14:paraId="2AC8597C" w14:textId="623958BF" w:rsidR="001E004F" w:rsidRPr="00E46AD2" w:rsidRDefault="001E004F" w:rsidP="009A6CA1">
      <w:pPr>
        <w:pStyle w:val="a9"/>
        <w:numPr>
          <w:ilvl w:val="1"/>
          <w:numId w:val="309"/>
        </w:numPr>
      </w:pPr>
      <w:r w:rsidRPr="00E46AD2">
        <w:rPr>
          <w:rtl/>
        </w:rPr>
        <w:t xml:space="preserve">مراحل تكوين الجنين في بطن أمه: </w:t>
      </w:r>
      <w:r w:rsidR="0064321B">
        <w:rPr>
          <w:rtl/>
        </w:rPr>
        <w:t>"</w:t>
      </w:r>
      <w:r w:rsidRPr="00E46AD2">
        <w:rPr>
          <w:rtl/>
        </w:rPr>
        <w:t>"خَلَقْنَاكُمْ مِنْ تُرَابٍ ثُمَّ مِنْ نُطْفَةٍ..."</w:t>
      </w:r>
      <w:r w:rsidR="0064321B">
        <w:rPr>
          <w:rtl/>
        </w:rPr>
        <w:t>"</w:t>
      </w:r>
      <w:r w:rsidRPr="00E46AD2">
        <w:rPr>
          <w:rtl/>
        </w:rPr>
        <w:t xml:space="preserve"> </w:t>
      </w:r>
      <w:r w:rsidR="0064321B">
        <w:rPr>
          <w:rtl/>
        </w:rPr>
        <w:t>"</w:t>
      </w:r>
      <w:r w:rsidRPr="00E46AD2">
        <w:rPr>
          <w:rtl/>
        </w:rPr>
        <w:t>الحج: 5</w:t>
      </w:r>
      <w:r w:rsidR="0064321B">
        <w:rPr>
          <w:rtl/>
        </w:rPr>
        <w:t>"</w:t>
      </w:r>
      <w:r w:rsidRPr="00E46AD2">
        <w:t>.</w:t>
      </w:r>
    </w:p>
    <w:p w14:paraId="631DC3E2" w14:textId="3A3FA983" w:rsidR="001E004F" w:rsidRPr="00E46AD2" w:rsidRDefault="001E004F" w:rsidP="009A6CA1">
      <w:pPr>
        <w:pStyle w:val="a9"/>
        <w:numPr>
          <w:ilvl w:val="1"/>
          <w:numId w:val="309"/>
        </w:numPr>
      </w:pPr>
      <w:r w:rsidRPr="00E46AD2">
        <w:rPr>
          <w:rtl/>
        </w:rPr>
        <w:t xml:space="preserve">كروية الأرض: </w:t>
      </w:r>
      <w:r w:rsidR="0064321B">
        <w:rPr>
          <w:rtl/>
        </w:rPr>
        <w:t>"</w:t>
      </w:r>
      <w:r w:rsidRPr="00E46AD2">
        <w:rPr>
          <w:rtl/>
        </w:rPr>
        <w:t>"وَالأَرْضَ بَعْدَ ذَلِكَ دَحَاهَا"</w:t>
      </w:r>
      <w:r w:rsidR="0064321B">
        <w:rPr>
          <w:rtl/>
        </w:rPr>
        <w:t>"</w:t>
      </w:r>
      <w:r w:rsidRPr="00E46AD2">
        <w:rPr>
          <w:rtl/>
        </w:rPr>
        <w:t xml:space="preserve"> </w:t>
      </w:r>
      <w:r w:rsidR="0064321B">
        <w:rPr>
          <w:rtl/>
        </w:rPr>
        <w:t>"</w:t>
      </w:r>
      <w:r w:rsidRPr="00E46AD2">
        <w:rPr>
          <w:rtl/>
        </w:rPr>
        <w:t>النازعات:30</w:t>
      </w:r>
      <w:r w:rsidR="0064321B">
        <w:rPr>
          <w:rtl/>
        </w:rPr>
        <w:t>"</w:t>
      </w:r>
      <w:r w:rsidRPr="00E46AD2">
        <w:t>.</w:t>
      </w:r>
    </w:p>
    <w:p w14:paraId="07F0AD24" w14:textId="53BD7BF1" w:rsidR="001E004F" w:rsidRPr="00E46AD2" w:rsidRDefault="001E004F" w:rsidP="009A6CA1">
      <w:pPr>
        <w:pStyle w:val="a9"/>
        <w:numPr>
          <w:ilvl w:val="1"/>
          <w:numId w:val="309"/>
        </w:numPr>
      </w:pPr>
      <w:r w:rsidRPr="00E46AD2">
        <w:rPr>
          <w:rtl/>
        </w:rPr>
        <w:t xml:space="preserve">حركة الشمس: </w:t>
      </w:r>
      <w:r w:rsidR="0064321B">
        <w:rPr>
          <w:rtl/>
        </w:rPr>
        <w:t>"</w:t>
      </w:r>
      <w:r w:rsidRPr="00E46AD2">
        <w:rPr>
          <w:rtl/>
        </w:rPr>
        <w:t>"وَالشَّمْسُ تَجْرِي لِمُسْتَقَرٍّ لَهَا ذَلِكَ تَقْدِيرُ الْعَزِيزِ الْعَلِيمِ"</w:t>
      </w:r>
      <w:r w:rsidR="0064321B">
        <w:rPr>
          <w:rtl/>
        </w:rPr>
        <w:t>"</w:t>
      </w:r>
      <w:r w:rsidRPr="00E46AD2">
        <w:rPr>
          <w:rtl/>
        </w:rPr>
        <w:t xml:space="preserve"> </w:t>
      </w:r>
      <w:r w:rsidR="0064321B">
        <w:rPr>
          <w:rtl/>
        </w:rPr>
        <w:t>"</w:t>
      </w:r>
      <w:r w:rsidRPr="00E46AD2">
        <w:rPr>
          <w:rtl/>
        </w:rPr>
        <w:t>يس:38</w:t>
      </w:r>
      <w:r w:rsidR="0064321B">
        <w:rPr>
          <w:rtl/>
        </w:rPr>
        <w:t>"</w:t>
      </w:r>
      <w:r w:rsidRPr="00E46AD2">
        <w:t>.</w:t>
      </w:r>
    </w:p>
    <w:p w14:paraId="372EF11B" w14:textId="77777777" w:rsidR="001E004F" w:rsidRPr="00E46AD2" w:rsidRDefault="001E004F" w:rsidP="009A6CA1">
      <w:pPr>
        <w:pStyle w:val="a9"/>
        <w:numPr>
          <w:ilvl w:val="0"/>
          <w:numId w:val="309"/>
        </w:numPr>
      </w:pPr>
      <w:r w:rsidRPr="001A721D">
        <w:rPr>
          <w:b/>
          <w:bCs/>
          <w:rtl/>
        </w:rPr>
        <w:t>الإعجاز التشريعي</w:t>
      </w:r>
      <w:r w:rsidRPr="001A721D">
        <w:rPr>
          <w:b/>
          <w:bCs/>
        </w:rPr>
        <w:t>:</w:t>
      </w:r>
      <w:r w:rsidRPr="00E46AD2">
        <w:t xml:space="preserve"> </w:t>
      </w:r>
      <w:r w:rsidRPr="00E46AD2">
        <w:rPr>
          <w:rtl/>
        </w:rPr>
        <w:t>جاء القرآن الكريم بتشريعات حكيمة وعادلة ومنصفة، تنظم حياة الأفراد والمجتمعات في شتى المجالات، كالعبادات والمعاملات والأحوال الشخصية. وتشمل هذه التشريعات: نظام الميراث، والحدود، والزكاة، وتشريعات الأسرة، وغيرها. وتتميز هذه التشريعات بصلاحيتها لكل زمان ومكان، وقدرتها على تحقيق السعادة والخير للبشرية</w:t>
      </w:r>
      <w:r w:rsidRPr="00E46AD2">
        <w:t>.</w:t>
      </w:r>
    </w:p>
    <w:p w14:paraId="1EE46709" w14:textId="77777777" w:rsidR="001E004F" w:rsidRPr="00E46AD2" w:rsidRDefault="001E004F" w:rsidP="001A721D">
      <w:r w:rsidRPr="00E46AD2">
        <w:t xml:space="preserve">2. </w:t>
      </w:r>
      <w:r w:rsidRPr="00E46AD2">
        <w:rPr>
          <w:rtl/>
        </w:rPr>
        <w:t>القرآن الكريم: تشريع كامل ومنهج حياة</w:t>
      </w:r>
      <w:r w:rsidRPr="00E46AD2">
        <w:t>:</w:t>
      </w:r>
    </w:p>
    <w:p w14:paraId="3B519006" w14:textId="2A54CE4B" w:rsidR="001E004F" w:rsidRPr="00E46AD2" w:rsidRDefault="001E004F" w:rsidP="009A6CA1">
      <w:pPr>
        <w:pStyle w:val="a9"/>
        <w:numPr>
          <w:ilvl w:val="0"/>
          <w:numId w:val="310"/>
        </w:numPr>
      </w:pPr>
      <w:r w:rsidRPr="001A721D">
        <w:rPr>
          <w:b/>
          <w:bCs/>
          <w:rtl/>
        </w:rPr>
        <w:t>المرجعية التشريعية العليا</w:t>
      </w:r>
      <w:r w:rsidRPr="001A721D">
        <w:rPr>
          <w:b/>
          <w:bCs/>
        </w:rPr>
        <w:t>:</w:t>
      </w:r>
      <w:r w:rsidRPr="00E46AD2">
        <w:t xml:space="preserve"> </w:t>
      </w:r>
      <w:r w:rsidRPr="00E46AD2">
        <w:rPr>
          <w:rtl/>
        </w:rPr>
        <w:t xml:space="preserve">القرآن الكريم هو المصدر الأول للتشريع في الإسلام، وهو المرجع الأعلى الذي لا يعلو عليه مرجع. يقول تعالى: "وَنَزَّلْنَا عَلَيْكَ الْكِتَابَ تِبْيَانًا لِكُلِّ شَيْءٍ" </w:t>
      </w:r>
      <w:r w:rsidR="0064321B">
        <w:rPr>
          <w:rtl/>
        </w:rPr>
        <w:t>"</w:t>
      </w:r>
      <w:r w:rsidRPr="00E46AD2">
        <w:rPr>
          <w:rtl/>
        </w:rPr>
        <w:t>النحل: 89</w:t>
      </w:r>
      <w:r w:rsidR="0064321B">
        <w:rPr>
          <w:rtl/>
        </w:rPr>
        <w:t>"</w:t>
      </w:r>
      <w:r w:rsidRPr="00E46AD2">
        <w:t>.</w:t>
      </w:r>
    </w:p>
    <w:p w14:paraId="430F0228" w14:textId="77777777" w:rsidR="001E004F" w:rsidRPr="00E46AD2" w:rsidRDefault="001E004F" w:rsidP="009A6CA1">
      <w:pPr>
        <w:pStyle w:val="a9"/>
        <w:numPr>
          <w:ilvl w:val="0"/>
          <w:numId w:val="310"/>
        </w:numPr>
      </w:pPr>
      <w:r w:rsidRPr="001A721D">
        <w:rPr>
          <w:b/>
          <w:bCs/>
          <w:rtl/>
        </w:rPr>
        <w:t>السنة النبوية: البيان والتفصيل</w:t>
      </w:r>
      <w:r w:rsidRPr="001A721D">
        <w:rPr>
          <w:b/>
          <w:bCs/>
        </w:rPr>
        <w:t>:</w:t>
      </w:r>
      <w:r w:rsidRPr="00E46AD2">
        <w:t xml:space="preserve"> </w:t>
      </w:r>
      <w:r w:rsidRPr="00E46AD2">
        <w:rPr>
          <w:rtl/>
        </w:rPr>
        <w:t>تأتي السنة النبوية الشريفة لتُبيِّن وتُفصِّل ما أُجمل في القرآن الكريم، وتوضح كيفية تطبيق أحكامه. فمثلاً، أمر القرآن بالصلاة، وجاءت السنة لتبين كيفية أدائها</w:t>
      </w:r>
      <w:r w:rsidRPr="00E46AD2">
        <w:t>.</w:t>
      </w:r>
    </w:p>
    <w:p w14:paraId="31D2996A" w14:textId="0E9BD10D" w:rsidR="001E004F" w:rsidRPr="00E46AD2" w:rsidRDefault="001E004F" w:rsidP="001A721D">
      <w:r w:rsidRPr="00E46AD2">
        <w:t xml:space="preserve">3. </w:t>
      </w:r>
      <w:r w:rsidRPr="00E46AD2">
        <w:rPr>
          <w:rtl/>
        </w:rPr>
        <w:t xml:space="preserve">اتساق القرآن وتفسيره الذاتي </w:t>
      </w:r>
      <w:r w:rsidR="0064321B">
        <w:rPr>
          <w:rtl/>
        </w:rPr>
        <w:t>"</w:t>
      </w:r>
      <w:r w:rsidRPr="00E46AD2">
        <w:rPr>
          <w:rtl/>
        </w:rPr>
        <w:t>تفسير القرآن بالقرآن</w:t>
      </w:r>
      <w:r w:rsidR="0064321B">
        <w:rPr>
          <w:rtl/>
        </w:rPr>
        <w:t>"</w:t>
      </w:r>
      <w:r w:rsidRPr="00E46AD2">
        <w:t>:</w:t>
      </w:r>
    </w:p>
    <w:p w14:paraId="77544C06" w14:textId="77777777" w:rsidR="001E004F" w:rsidRPr="00E46AD2" w:rsidRDefault="001E004F" w:rsidP="009A6CA1">
      <w:pPr>
        <w:pStyle w:val="a9"/>
        <w:numPr>
          <w:ilvl w:val="0"/>
          <w:numId w:val="311"/>
        </w:numPr>
      </w:pPr>
      <w:r w:rsidRPr="001A721D">
        <w:rPr>
          <w:b/>
          <w:bCs/>
          <w:rtl/>
        </w:rPr>
        <w:t>التفسير المتبادل</w:t>
      </w:r>
      <w:r w:rsidRPr="001A721D">
        <w:rPr>
          <w:b/>
          <w:bCs/>
        </w:rPr>
        <w:t>:</w:t>
      </w:r>
      <w:r w:rsidRPr="00E46AD2">
        <w:t xml:space="preserve"> </w:t>
      </w:r>
      <w:r w:rsidRPr="00E46AD2">
        <w:rPr>
          <w:rtl/>
        </w:rPr>
        <w:t>يعتمد هذا المنهج التفسيري على أن آيات القرآن الكريم يفسر بعضها بعضًا. فما أُجمل في موضع قد فُصِّل في موضع آخر، وما أُشكل فهمه في آية قد وُضِّح في آية أخرى. ومن أمثلة ذلك تفسير آيات الزكاة في سورة التوبة لآية الزكاة في سورة البقرة</w:t>
      </w:r>
      <w:r w:rsidRPr="00E46AD2">
        <w:t>.</w:t>
      </w:r>
    </w:p>
    <w:p w14:paraId="77F57E2F" w14:textId="0C1F23AB" w:rsidR="001E004F" w:rsidRPr="00E46AD2" w:rsidRDefault="001E004F" w:rsidP="009A6CA1">
      <w:pPr>
        <w:pStyle w:val="a9"/>
        <w:numPr>
          <w:ilvl w:val="0"/>
          <w:numId w:val="311"/>
        </w:numPr>
      </w:pPr>
      <w:r w:rsidRPr="001A721D">
        <w:rPr>
          <w:b/>
          <w:bCs/>
          <w:rtl/>
        </w:rPr>
        <w:t>القصص القرآني: عبرة وتكامل</w:t>
      </w:r>
      <w:r w:rsidRPr="001A721D">
        <w:rPr>
          <w:b/>
          <w:bCs/>
        </w:rPr>
        <w:t>:</w:t>
      </w:r>
      <w:r w:rsidRPr="00E46AD2">
        <w:t xml:space="preserve"> </w:t>
      </w:r>
      <w:r w:rsidRPr="00E46AD2">
        <w:rPr>
          <w:rtl/>
        </w:rPr>
        <w:t xml:space="preserve">تتكرر قصص الأنبياء عليهم السلام في سور متعددة من القرآن، ولكن هذا التكرار ليس تكرارًا محضًا، بل هو تكرار يحمل في طياته تكاملاً وتوضيحًا. فكل قصة تُعرض من زاوية معينة، وتُبرز جانبًا من جوانب العبرة والعظة. </w:t>
      </w:r>
      <w:r w:rsidR="0064321B">
        <w:rPr>
          <w:rtl/>
        </w:rPr>
        <w:t>"</w:t>
      </w:r>
      <w:r w:rsidRPr="00E46AD2">
        <w:rPr>
          <w:rtl/>
        </w:rPr>
        <w:t>مثال: قصة موسى في سورتي الأعراف وطه</w:t>
      </w:r>
      <w:r w:rsidR="0064321B">
        <w:rPr>
          <w:rtl/>
        </w:rPr>
        <w:t>"</w:t>
      </w:r>
      <w:r w:rsidRPr="00E46AD2">
        <w:t>.</w:t>
      </w:r>
    </w:p>
    <w:p w14:paraId="1FF6C298" w14:textId="77777777" w:rsidR="001E004F" w:rsidRPr="00E46AD2" w:rsidRDefault="001E004F" w:rsidP="009A6CA1">
      <w:pPr>
        <w:pStyle w:val="a9"/>
        <w:numPr>
          <w:ilvl w:val="0"/>
          <w:numId w:val="311"/>
        </w:numPr>
      </w:pPr>
      <w:r w:rsidRPr="001A721D">
        <w:rPr>
          <w:b/>
          <w:bCs/>
          <w:rtl/>
        </w:rPr>
        <w:t>الوحدة الموضوعية للسور</w:t>
      </w:r>
      <w:r w:rsidRPr="001A721D">
        <w:rPr>
          <w:b/>
          <w:bCs/>
        </w:rPr>
        <w:t>:</w:t>
      </w:r>
      <w:r w:rsidRPr="00E46AD2">
        <w:t xml:space="preserve"> </w:t>
      </w:r>
      <w:r w:rsidRPr="00E46AD2">
        <w:rPr>
          <w:rtl/>
        </w:rPr>
        <w:t>تتميز كل سورة من سور القرآن الكريم بوحدة موضوعية، حيث ترتبط آياتها بفكرة مركزية تدور حولها. فسورة الإخلاص، مثلاً، تدور حول توحيد الله تعالى</w:t>
      </w:r>
      <w:r w:rsidRPr="00E46AD2">
        <w:t>.</w:t>
      </w:r>
    </w:p>
    <w:p w14:paraId="5893FBE3" w14:textId="77777777" w:rsidR="001E004F" w:rsidRPr="00E46AD2" w:rsidRDefault="001E004F" w:rsidP="009A6CA1">
      <w:pPr>
        <w:pStyle w:val="a9"/>
        <w:numPr>
          <w:ilvl w:val="0"/>
          <w:numId w:val="311"/>
        </w:numPr>
      </w:pPr>
      <w:r w:rsidRPr="001A721D">
        <w:rPr>
          <w:b/>
          <w:bCs/>
          <w:rtl/>
        </w:rPr>
        <w:t>منهجية التدبر</w:t>
      </w:r>
      <w:r w:rsidRPr="001A721D">
        <w:rPr>
          <w:b/>
          <w:bCs/>
        </w:rPr>
        <w:t>:</w:t>
      </w:r>
      <w:r w:rsidRPr="00E46AD2">
        <w:t xml:space="preserve"> </w:t>
      </w:r>
      <w:r w:rsidRPr="00E46AD2">
        <w:rPr>
          <w:rtl/>
        </w:rPr>
        <w:t>لا يقتصر تدبر القرآن الكريم على الربط بين الآيات والسياق فحسب، بل يشمل أيضًا التأمل في أسماء الله الحسنى وصفاته، والتفكر في قصص الأنبياء، واستخلاص العبر والدروس منها</w:t>
      </w:r>
      <w:r w:rsidRPr="00E46AD2">
        <w:t>.</w:t>
      </w:r>
    </w:p>
    <w:p w14:paraId="403315EC" w14:textId="77777777" w:rsidR="001E004F" w:rsidRPr="00E46AD2" w:rsidRDefault="001E004F" w:rsidP="001A721D">
      <w:r w:rsidRPr="00E46AD2">
        <w:t xml:space="preserve">4. </w:t>
      </w:r>
      <w:r w:rsidRPr="00E46AD2">
        <w:rPr>
          <w:rtl/>
        </w:rPr>
        <w:t>الرسم العثماني: حفظ وضبط عبر القرون</w:t>
      </w:r>
      <w:r w:rsidRPr="00E46AD2">
        <w:t>:</w:t>
      </w:r>
    </w:p>
    <w:p w14:paraId="02DCCC24" w14:textId="48BC4975" w:rsidR="001E004F" w:rsidRPr="00E46AD2" w:rsidRDefault="001E004F" w:rsidP="009A6CA1">
      <w:pPr>
        <w:pStyle w:val="a9"/>
        <w:numPr>
          <w:ilvl w:val="0"/>
          <w:numId w:val="312"/>
        </w:numPr>
      </w:pPr>
      <w:r w:rsidRPr="001A721D">
        <w:rPr>
          <w:b/>
          <w:bCs/>
          <w:rtl/>
        </w:rPr>
        <w:t>توحيد المصاحف</w:t>
      </w:r>
      <w:r w:rsidRPr="001A721D">
        <w:rPr>
          <w:b/>
          <w:bCs/>
        </w:rPr>
        <w:t>:</w:t>
      </w:r>
      <w:r w:rsidRPr="00E46AD2">
        <w:t xml:space="preserve"> </w:t>
      </w:r>
      <w:r w:rsidRPr="00E46AD2">
        <w:rPr>
          <w:rtl/>
        </w:rPr>
        <w:t xml:space="preserve">قام عثمان بن عفان رضي الله عنه بتوحيد المصاحف على حرف واحد </w:t>
      </w:r>
      <w:r w:rsidR="0064321B">
        <w:rPr>
          <w:rtl/>
        </w:rPr>
        <w:t>"</w:t>
      </w:r>
      <w:r w:rsidRPr="00E46AD2">
        <w:rPr>
          <w:rtl/>
        </w:rPr>
        <w:t>لهجة قريش</w:t>
      </w:r>
      <w:r w:rsidR="0064321B">
        <w:rPr>
          <w:rtl/>
        </w:rPr>
        <w:t>"</w:t>
      </w:r>
      <w:r w:rsidRPr="00E46AD2">
        <w:rPr>
          <w:rtl/>
        </w:rPr>
        <w:t>، وجمع الناس على قراءة واحدة، وكتب مصاحف أرسلها إلى الأمصار</w:t>
      </w:r>
      <w:r w:rsidRPr="00E46AD2">
        <w:t>.</w:t>
      </w:r>
    </w:p>
    <w:p w14:paraId="6B90268A" w14:textId="77777777" w:rsidR="001E004F" w:rsidRPr="00E46AD2" w:rsidRDefault="001E004F" w:rsidP="009A6CA1">
      <w:pPr>
        <w:pStyle w:val="a9"/>
        <w:numPr>
          <w:ilvl w:val="0"/>
          <w:numId w:val="312"/>
        </w:numPr>
      </w:pPr>
      <w:r w:rsidRPr="001A721D">
        <w:rPr>
          <w:b/>
          <w:bCs/>
          <w:rtl/>
        </w:rPr>
        <w:t>خصائص الرسم العثماني</w:t>
      </w:r>
      <w:r w:rsidRPr="001A721D">
        <w:rPr>
          <w:b/>
          <w:bCs/>
        </w:rPr>
        <w:t>:</w:t>
      </w:r>
      <w:r w:rsidRPr="00E46AD2">
        <w:t xml:space="preserve"> </w:t>
      </w:r>
      <w:r w:rsidRPr="00E46AD2">
        <w:rPr>
          <w:rtl/>
        </w:rPr>
        <w:t>يتميز الرسم العثماني بخصائص فريدة، كحذف الألف في بعض الكلمات أو زيادتها في كلمات أخرى، وهي خصائص ليست عبثية، بل لها أسرار وحكم، منها ما يتعلق بالحفاظ على النص القرآني من التحريف، ومنها ما يتعلق بتوسيع المعاني والدلالات</w:t>
      </w:r>
      <w:r w:rsidRPr="00E46AD2">
        <w:t>.</w:t>
      </w:r>
    </w:p>
    <w:p w14:paraId="14237572" w14:textId="77777777" w:rsidR="001E004F" w:rsidRPr="00E46AD2" w:rsidRDefault="001E004F" w:rsidP="009A6CA1">
      <w:pPr>
        <w:pStyle w:val="a9"/>
        <w:numPr>
          <w:ilvl w:val="0"/>
          <w:numId w:val="312"/>
        </w:numPr>
      </w:pPr>
      <w:r w:rsidRPr="001A721D">
        <w:rPr>
          <w:b/>
          <w:bCs/>
          <w:rtl/>
        </w:rPr>
        <w:t>الحماية من التحريف</w:t>
      </w:r>
      <w:r w:rsidRPr="001A721D">
        <w:rPr>
          <w:b/>
          <w:bCs/>
        </w:rPr>
        <w:t>:</w:t>
      </w:r>
      <w:r w:rsidRPr="00E46AD2">
        <w:t xml:space="preserve"> </w:t>
      </w:r>
      <w:r w:rsidRPr="00E46AD2">
        <w:rPr>
          <w:rtl/>
        </w:rPr>
        <w:t>كان لتوحيد الرسم العثماني وتوزيع المصاحف الموحدة على الأمصار الإسلامية دور كبير في حماية النص القرآني من أي تحريف أو تبديل عبر القرون</w:t>
      </w:r>
      <w:r w:rsidRPr="00E46AD2">
        <w:t>.</w:t>
      </w:r>
    </w:p>
    <w:p w14:paraId="2F5D63D1" w14:textId="77777777" w:rsidR="001E004F" w:rsidRPr="00E46AD2" w:rsidRDefault="001E004F" w:rsidP="001A721D">
      <w:r w:rsidRPr="00E46AD2">
        <w:rPr>
          <w:rtl/>
        </w:rPr>
        <w:t>الخلاصة</w:t>
      </w:r>
      <w:r w:rsidRPr="00E46AD2">
        <w:t>:</w:t>
      </w:r>
    </w:p>
    <w:p w14:paraId="2CCB14C1" w14:textId="77777777" w:rsidR="001E004F" w:rsidRPr="00E46AD2" w:rsidRDefault="001E004F" w:rsidP="001A721D">
      <w:pPr>
        <w:rPr>
          <w:rtl/>
        </w:rPr>
      </w:pPr>
      <w:r w:rsidRPr="00E46AD2">
        <w:rPr>
          <w:rtl/>
        </w:rPr>
        <w:t>إن القرآن الكريم ليس مجرد كتاب مقدس، بل هو كتاب معجز في لغته وبيانه، وفي علمه وتشريعه، وفي اتساقه الداخلي وتفسيره الذاتي. إنه كتاب هداية ومنهج حياة، ودليل قاطع على صدق نبوة محمد صلى الله عليه وسلم. وقد حفظ الله هذا الكتاب العظيم من التحريف والتبديل، ليس فقط بحفظه في الصدور، بل أيضًا بحفظه في السطور، من خلال الرسم العثماني الذي حافظ على وحدته وثباته عبر القرون</w:t>
      </w:r>
      <w:r w:rsidRPr="00E46AD2">
        <w:t>.</w:t>
      </w:r>
    </w:p>
    <w:p w14:paraId="05E2A415" w14:textId="6F506CD1" w:rsidR="00A92603" w:rsidRPr="00E46AD2" w:rsidRDefault="00A92603" w:rsidP="008A0417">
      <w:pPr>
        <w:pStyle w:val="1"/>
      </w:pPr>
      <w:bookmarkStart w:id="125" w:name="_Toc192269179"/>
      <w:bookmarkStart w:id="126" w:name="_Toc199407088"/>
      <w:r w:rsidRPr="00E46AD2">
        <w:rPr>
          <w:rtl/>
        </w:rPr>
        <w:t>أصول الحروف العربية: بين الوحي الإلهي والاجتهاد البشري</w:t>
      </w:r>
      <w:bookmarkEnd w:id="125"/>
      <w:bookmarkEnd w:id="126"/>
    </w:p>
    <w:p w14:paraId="62BD6456" w14:textId="77777777" w:rsidR="00A92603" w:rsidRPr="00E46AD2" w:rsidRDefault="00A92603" w:rsidP="001A721D">
      <w:r w:rsidRPr="00E46AD2">
        <w:rPr>
          <w:rtl/>
        </w:rPr>
        <w:t>مقدمة</w:t>
      </w:r>
      <w:r w:rsidRPr="00E46AD2">
        <w:t>:</w:t>
      </w:r>
    </w:p>
    <w:p w14:paraId="16BF259D" w14:textId="77777777" w:rsidR="00A92603" w:rsidRPr="00E46AD2" w:rsidRDefault="00A92603" w:rsidP="001A721D">
      <w:r w:rsidRPr="00E46AD2">
        <w:rPr>
          <w:rtl/>
        </w:rPr>
        <w:t>هل تساءلت يومًا عن أصل الحروف العربية التي نكتب بها؟ هل هي هبة إلهية خالصة، أم نتاج تطور بشري طويل؟ أم مزيج من الاثنين؟ في هذا المقال، ننطلق في رحلة عبر الزمن لاستكشاف أصول الحروف العربية، ونستعرض النظريات المتعددة التي حاولت الإجابة عن هذا السؤال المحوري، بدءًا من الرؤى الدينية وصولًا إلى الآراء التاريخية المستندة إلى بعض الشواهد</w:t>
      </w:r>
      <w:r w:rsidRPr="00E46AD2">
        <w:t>.</w:t>
      </w:r>
    </w:p>
    <w:p w14:paraId="3E12C0DE" w14:textId="77777777" w:rsidR="00A92603" w:rsidRPr="00E46AD2" w:rsidRDefault="00A92603" w:rsidP="001A721D">
      <w:r w:rsidRPr="00E46AD2">
        <w:t xml:space="preserve">1. </w:t>
      </w:r>
      <w:r w:rsidRPr="00E46AD2">
        <w:rPr>
          <w:rtl/>
        </w:rPr>
        <w:t>النظرية التوقيفية: هل الخط العربي وحي من الله؟</w:t>
      </w:r>
    </w:p>
    <w:p w14:paraId="707DCD67" w14:textId="77777777" w:rsidR="00A92603" w:rsidRPr="00E46AD2" w:rsidRDefault="00A92603" w:rsidP="009A6CA1">
      <w:pPr>
        <w:pStyle w:val="a9"/>
        <w:numPr>
          <w:ilvl w:val="0"/>
          <w:numId w:val="313"/>
        </w:numPr>
      </w:pPr>
      <w:r w:rsidRPr="001A721D">
        <w:rPr>
          <w:b/>
          <w:bCs/>
          <w:rtl/>
        </w:rPr>
        <w:t>التوقيف الإلهي</w:t>
      </w:r>
      <w:r w:rsidRPr="001A721D">
        <w:rPr>
          <w:b/>
          <w:bCs/>
        </w:rPr>
        <w:t>:</w:t>
      </w:r>
      <w:r w:rsidRPr="00E46AD2">
        <w:t xml:space="preserve"> </w:t>
      </w:r>
      <w:r w:rsidRPr="00E46AD2">
        <w:rPr>
          <w:rtl/>
        </w:rPr>
        <w:t>يذهب أصحاب هذه النظرية إلى أن الخط العربي "توقيف" من الله تعالى، أي أنه ليس من اختراع البشر، بل هو علم إلهي علَّمه الله لآدم عليه السلام، ثم تناقلته الأجيال من بعده. والتوقيف يعني أن الله أوقف الناس على كيفية الكتابة، أو علمها بشكل مباشر لآدم</w:t>
      </w:r>
      <w:r w:rsidRPr="00E46AD2">
        <w:t>.</w:t>
      </w:r>
    </w:p>
    <w:p w14:paraId="253DD092" w14:textId="0DB19DE7" w:rsidR="00A92603" w:rsidRPr="00E46AD2" w:rsidRDefault="00A92603" w:rsidP="009A6CA1">
      <w:pPr>
        <w:pStyle w:val="a9"/>
        <w:numPr>
          <w:ilvl w:val="0"/>
          <w:numId w:val="313"/>
        </w:numPr>
      </w:pPr>
      <w:r w:rsidRPr="001A721D">
        <w:rPr>
          <w:b/>
          <w:bCs/>
          <w:rtl/>
        </w:rPr>
        <w:t>ابن فارس والتوقيف</w:t>
      </w:r>
      <w:r w:rsidRPr="001A721D">
        <w:rPr>
          <w:b/>
          <w:bCs/>
        </w:rPr>
        <w:t>:</w:t>
      </w:r>
      <w:r w:rsidRPr="00E46AD2">
        <w:t xml:space="preserve"> </w:t>
      </w:r>
      <w:r w:rsidRPr="00E46AD2">
        <w:rPr>
          <w:rtl/>
        </w:rPr>
        <w:t xml:space="preserve">من أبرز ممثلي هذا الرأي العالم اللغوي أحمد بن فارس </w:t>
      </w:r>
      <w:r w:rsidR="0064321B">
        <w:rPr>
          <w:rtl/>
        </w:rPr>
        <w:t>"</w:t>
      </w:r>
      <w:r w:rsidRPr="00E46AD2">
        <w:rPr>
          <w:rtl/>
        </w:rPr>
        <w:t>ت 395 هـ</w:t>
      </w:r>
      <w:r w:rsidR="0064321B">
        <w:rPr>
          <w:rtl/>
        </w:rPr>
        <w:t>"</w:t>
      </w:r>
      <w:r w:rsidRPr="00E46AD2">
        <w:rPr>
          <w:rtl/>
        </w:rPr>
        <w:t>، صاحب كتاب "الصاحبي في فقه اللغة"، الذي صرح بأن الخط توقيف</w:t>
      </w:r>
      <w:r w:rsidRPr="00E46AD2">
        <w:t>.</w:t>
      </w:r>
    </w:p>
    <w:p w14:paraId="4F773719" w14:textId="04343770" w:rsidR="00A92603" w:rsidRPr="00E46AD2" w:rsidRDefault="00A92603" w:rsidP="009A6CA1">
      <w:pPr>
        <w:pStyle w:val="a9"/>
        <w:numPr>
          <w:ilvl w:val="0"/>
          <w:numId w:val="313"/>
        </w:numPr>
      </w:pPr>
      <w:r w:rsidRPr="001A721D">
        <w:rPr>
          <w:b/>
          <w:bCs/>
          <w:rtl/>
        </w:rPr>
        <w:t>نقد ابن خلدون</w:t>
      </w:r>
      <w:r w:rsidRPr="001A721D">
        <w:rPr>
          <w:b/>
          <w:bCs/>
        </w:rPr>
        <w:t>:</w:t>
      </w:r>
      <w:r w:rsidRPr="00E46AD2">
        <w:t xml:space="preserve"> </w:t>
      </w:r>
      <w:r w:rsidRPr="00E46AD2">
        <w:rPr>
          <w:rtl/>
        </w:rPr>
        <w:t xml:space="preserve">لكن العلامة ابن خلدون </w:t>
      </w:r>
      <w:r w:rsidR="0064321B">
        <w:rPr>
          <w:rtl/>
        </w:rPr>
        <w:t>"</w:t>
      </w:r>
      <w:r w:rsidRPr="00E46AD2">
        <w:rPr>
          <w:rtl/>
        </w:rPr>
        <w:t>ت 808 هـ</w:t>
      </w:r>
      <w:r w:rsidR="0064321B">
        <w:rPr>
          <w:rtl/>
        </w:rPr>
        <w:t>"</w:t>
      </w:r>
      <w:r w:rsidRPr="00E46AD2">
        <w:rPr>
          <w:rtl/>
        </w:rPr>
        <w:t xml:space="preserve"> يرفض هذا الرأي في مقدمته الشهيرة، معتبرًا أن الخط "من جملة الصنائع المعاشية"، أي أنه مهارة بشرية ضرورية للتواصل والكتابة، تطورت مع تطور الحضارة والمجتمعات، وليست وحيًا مباشرًا</w:t>
      </w:r>
      <w:r w:rsidRPr="00E46AD2">
        <w:t>.</w:t>
      </w:r>
    </w:p>
    <w:p w14:paraId="2B898D8E" w14:textId="77777777" w:rsidR="00A92603" w:rsidRPr="00E46AD2" w:rsidRDefault="00A92603" w:rsidP="001A721D">
      <w:r w:rsidRPr="00E46AD2">
        <w:t xml:space="preserve">2. </w:t>
      </w:r>
      <w:r w:rsidRPr="00E46AD2">
        <w:rPr>
          <w:rtl/>
        </w:rPr>
        <w:t>النظرية الاصطلاحية: هل اخترع الأنبياء الحروف؟</w:t>
      </w:r>
    </w:p>
    <w:p w14:paraId="57084166" w14:textId="77777777" w:rsidR="00A92603" w:rsidRPr="00E46AD2" w:rsidRDefault="00A92603" w:rsidP="009A6CA1">
      <w:pPr>
        <w:pStyle w:val="a9"/>
        <w:numPr>
          <w:ilvl w:val="0"/>
          <w:numId w:val="314"/>
        </w:numPr>
      </w:pPr>
      <w:r w:rsidRPr="001A721D">
        <w:rPr>
          <w:b/>
          <w:bCs/>
          <w:rtl/>
        </w:rPr>
        <w:t>الاصطلاح البشري</w:t>
      </w:r>
      <w:r w:rsidRPr="001A721D">
        <w:rPr>
          <w:b/>
          <w:bCs/>
        </w:rPr>
        <w:t>:</w:t>
      </w:r>
      <w:r w:rsidRPr="00E46AD2">
        <w:t xml:space="preserve"> </w:t>
      </w:r>
      <w:r w:rsidRPr="00E46AD2">
        <w:rPr>
          <w:rtl/>
        </w:rPr>
        <w:t>يرى أصحاب هذه النظرية أن الخط العربي "اصطلاحي"، أي أنه من وضع البشر، ولكنهم يختلفون في تحديد هوية هؤلاء الواضعين. و"الاصطلاح" هنا لا يعني بالضرورة اتفاقًا جماعيًا واسعًا، بل يمكن أن يكون وضعًا من قِبَل فرد أو مجموعة صغيرة ذات سلطة أو نفوذ</w:t>
      </w:r>
      <w:r w:rsidRPr="00E46AD2">
        <w:t>.</w:t>
      </w:r>
    </w:p>
    <w:p w14:paraId="72C1C476" w14:textId="38C84C8D" w:rsidR="00A92603" w:rsidRPr="00E46AD2" w:rsidRDefault="00A92603" w:rsidP="009A6CA1">
      <w:pPr>
        <w:pStyle w:val="a9"/>
        <w:numPr>
          <w:ilvl w:val="0"/>
          <w:numId w:val="314"/>
        </w:numPr>
      </w:pPr>
      <w:r w:rsidRPr="001A721D">
        <w:rPr>
          <w:b/>
          <w:bCs/>
          <w:rtl/>
        </w:rPr>
        <w:t>أنبياء وشخصيات</w:t>
      </w:r>
      <w:r w:rsidRPr="001A721D">
        <w:rPr>
          <w:b/>
          <w:bCs/>
        </w:rPr>
        <w:t>:</w:t>
      </w:r>
      <w:r w:rsidRPr="00E46AD2">
        <w:t xml:space="preserve"> </w:t>
      </w:r>
      <w:r w:rsidRPr="00E46AD2">
        <w:rPr>
          <w:rtl/>
        </w:rPr>
        <w:t xml:space="preserve">تنسب بعض الروايات أصل الخط إلى أنبياء مثل آدم وإدريس عليهما السلام، أو إلى شخصيات تاريخية مثل حمير بن سبأ </w:t>
      </w:r>
      <w:r w:rsidR="0064321B">
        <w:rPr>
          <w:rtl/>
        </w:rPr>
        <w:t>"</w:t>
      </w:r>
      <w:r w:rsidRPr="00E46AD2">
        <w:rPr>
          <w:rtl/>
        </w:rPr>
        <w:t>من ملوك اليمن القديم</w:t>
      </w:r>
      <w:r w:rsidR="0064321B">
        <w:rPr>
          <w:rtl/>
        </w:rPr>
        <w:t>"</w:t>
      </w:r>
      <w:r w:rsidRPr="00E46AD2">
        <w:t>.</w:t>
      </w:r>
    </w:p>
    <w:p w14:paraId="0E9ADDFA" w14:textId="79531EA7" w:rsidR="00A92603" w:rsidRPr="00E46AD2" w:rsidRDefault="00A92603" w:rsidP="009A6CA1">
      <w:pPr>
        <w:pStyle w:val="a9"/>
        <w:numPr>
          <w:ilvl w:val="0"/>
          <w:numId w:val="314"/>
        </w:numPr>
      </w:pPr>
      <w:r w:rsidRPr="001A721D">
        <w:rPr>
          <w:b/>
          <w:bCs/>
          <w:rtl/>
        </w:rPr>
        <w:t>ملوك مدين</w:t>
      </w:r>
      <w:r w:rsidRPr="001A721D">
        <w:rPr>
          <w:b/>
          <w:bCs/>
        </w:rPr>
        <w:t>:</w:t>
      </w:r>
      <w:r w:rsidRPr="00E46AD2">
        <w:t xml:space="preserve"> </w:t>
      </w:r>
      <w:r w:rsidRPr="00E46AD2">
        <w:rPr>
          <w:rtl/>
        </w:rPr>
        <w:t xml:space="preserve">تقول روايات أخرى إن واضعي الحروف هم ملوك مدين </w:t>
      </w:r>
      <w:r w:rsidR="0064321B">
        <w:rPr>
          <w:rtl/>
        </w:rPr>
        <w:t>"</w:t>
      </w:r>
      <w:r w:rsidRPr="00E46AD2">
        <w:rPr>
          <w:rtl/>
        </w:rPr>
        <w:t>أبو جاد، هواز، حطي...</w:t>
      </w:r>
      <w:r w:rsidR="0064321B">
        <w:rPr>
          <w:rtl/>
        </w:rPr>
        <w:t>"</w:t>
      </w:r>
      <w:r w:rsidRPr="00E46AD2">
        <w:rPr>
          <w:rtl/>
        </w:rPr>
        <w:t xml:space="preserve">، وأنهم هلكوا "يوم الظلة" </w:t>
      </w:r>
      <w:r w:rsidR="0064321B">
        <w:rPr>
          <w:rtl/>
        </w:rPr>
        <w:t>"</w:t>
      </w:r>
      <w:r w:rsidRPr="00E46AD2">
        <w:rPr>
          <w:rtl/>
        </w:rPr>
        <w:t>وهو عذاب أرسله الله على قوم عُصاة، ورد ذكره في القرآن الكريم</w:t>
      </w:r>
      <w:r w:rsidR="0064321B">
        <w:rPr>
          <w:rtl/>
        </w:rPr>
        <w:t>"</w:t>
      </w:r>
      <w:r w:rsidRPr="00E46AD2">
        <w:t>.</w:t>
      </w:r>
    </w:p>
    <w:p w14:paraId="66428414" w14:textId="77777777" w:rsidR="00A92603" w:rsidRPr="00E46AD2" w:rsidRDefault="00A92603" w:rsidP="009A6CA1">
      <w:pPr>
        <w:pStyle w:val="a9"/>
        <w:numPr>
          <w:ilvl w:val="0"/>
          <w:numId w:val="314"/>
        </w:numPr>
      </w:pPr>
      <w:r w:rsidRPr="001A721D">
        <w:rPr>
          <w:b/>
          <w:bCs/>
          <w:rtl/>
        </w:rPr>
        <w:t>نقد هذه النظريات</w:t>
      </w:r>
      <w:r w:rsidRPr="001A721D">
        <w:rPr>
          <w:b/>
          <w:bCs/>
        </w:rPr>
        <w:t>:</w:t>
      </w:r>
      <w:r w:rsidRPr="00E46AD2">
        <w:t xml:space="preserve"> </w:t>
      </w:r>
      <w:r w:rsidRPr="00E46AD2">
        <w:rPr>
          <w:rtl/>
        </w:rPr>
        <w:t>تفتقر هذه النظريات إلى دليل تاريخي أو أثري قاطع يدعمها بشكل حاسم، وتبقى في إطار الروايات المتناقلة</w:t>
      </w:r>
      <w:r w:rsidRPr="00E46AD2">
        <w:t>.</w:t>
      </w:r>
    </w:p>
    <w:p w14:paraId="20D1DF50" w14:textId="1B4E5B29" w:rsidR="00A92603" w:rsidRPr="00E46AD2" w:rsidRDefault="00A92603" w:rsidP="001A721D">
      <w:r w:rsidRPr="00E46AD2">
        <w:t xml:space="preserve">3. </w:t>
      </w:r>
      <w:r w:rsidRPr="00E46AD2">
        <w:rPr>
          <w:rtl/>
        </w:rPr>
        <w:t xml:space="preserve">النظرية الجنوبية </w:t>
      </w:r>
      <w:r w:rsidR="0064321B">
        <w:rPr>
          <w:rtl/>
        </w:rPr>
        <w:t>"</w:t>
      </w:r>
      <w:r w:rsidRPr="00E46AD2">
        <w:rPr>
          <w:rtl/>
        </w:rPr>
        <w:t>الحميرية</w:t>
      </w:r>
      <w:r w:rsidR="0064321B">
        <w:rPr>
          <w:rtl/>
        </w:rPr>
        <w:t>"</w:t>
      </w:r>
      <w:r w:rsidRPr="00E46AD2">
        <w:rPr>
          <w:rtl/>
        </w:rPr>
        <w:t>: هل الخط العربي من أصل يمني؟</w:t>
      </w:r>
    </w:p>
    <w:p w14:paraId="2E70D70E" w14:textId="6FFF27E8" w:rsidR="00A92603" w:rsidRPr="00E46AD2" w:rsidRDefault="00A92603" w:rsidP="009A6CA1">
      <w:pPr>
        <w:pStyle w:val="a9"/>
        <w:numPr>
          <w:ilvl w:val="0"/>
          <w:numId w:val="315"/>
        </w:numPr>
      </w:pPr>
      <w:r w:rsidRPr="001A721D">
        <w:rPr>
          <w:b/>
          <w:bCs/>
          <w:rtl/>
        </w:rPr>
        <w:t>جذور في المسند</w:t>
      </w:r>
      <w:r w:rsidRPr="001A721D">
        <w:rPr>
          <w:b/>
          <w:bCs/>
        </w:rPr>
        <w:t>:</w:t>
      </w:r>
      <w:r w:rsidRPr="00E46AD2">
        <w:t xml:space="preserve"> </w:t>
      </w:r>
      <w:r w:rsidRPr="00E46AD2">
        <w:rPr>
          <w:rtl/>
        </w:rPr>
        <w:t xml:space="preserve">يرى بعض المؤرخين، ومنهم ابن خلدون أيضًا، أن الخط العربي مشتق من الخط المسند الحميري، وهو الخط الذي كان مستخدمًا في جنوب الجزيرة العربية </w:t>
      </w:r>
      <w:r w:rsidR="0064321B">
        <w:rPr>
          <w:rtl/>
        </w:rPr>
        <w:t>"</w:t>
      </w:r>
      <w:r w:rsidRPr="00E46AD2">
        <w:rPr>
          <w:rtl/>
        </w:rPr>
        <w:t>اليمن حاليًا</w:t>
      </w:r>
      <w:r w:rsidR="0064321B">
        <w:rPr>
          <w:rtl/>
        </w:rPr>
        <w:t>"</w:t>
      </w:r>
      <w:r w:rsidRPr="00E46AD2">
        <w:rPr>
          <w:rtl/>
        </w:rPr>
        <w:t xml:space="preserve"> في ممالك سبأ وحمير وغيرها</w:t>
      </w:r>
      <w:r w:rsidRPr="00E46AD2">
        <w:t>.</w:t>
      </w:r>
    </w:p>
    <w:p w14:paraId="39F70981" w14:textId="77777777" w:rsidR="00A92603" w:rsidRPr="00E46AD2" w:rsidRDefault="00A92603" w:rsidP="009A6CA1">
      <w:pPr>
        <w:pStyle w:val="a9"/>
        <w:numPr>
          <w:ilvl w:val="0"/>
          <w:numId w:val="315"/>
        </w:numPr>
      </w:pPr>
      <w:r w:rsidRPr="001A721D">
        <w:rPr>
          <w:b/>
          <w:bCs/>
          <w:rtl/>
        </w:rPr>
        <w:t>نقد النظرية</w:t>
      </w:r>
      <w:r w:rsidRPr="001A721D">
        <w:rPr>
          <w:b/>
          <w:bCs/>
        </w:rPr>
        <w:t>:</w:t>
      </w:r>
      <w:r w:rsidRPr="00E46AD2">
        <w:t xml:space="preserve"> </w:t>
      </w:r>
      <w:r w:rsidRPr="00E46AD2">
        <w:rPr>
          <w:rtl/>
        </w:rPr>
        <w:t>لكن الباحث إبراهيم جمعة يرى أن هذا الرأي يفتقر إلى دليل مادي مقنع، إذ لا يوجد تشابه واضح ومباشر بين الخط المسند والخط العربي الذي نعرفه</w:t>
      </w:r>
      <w:r w:rsidRPr="00E46AD2">
        <w:t>.</w:t>
      </w:r>
    </w:p>
    <w:p w14:paraId="55347666" w14:textId="77777777" w:rsidR="00A92603" w:rsidRPr="00E46AD2" w:rsidRDefault="00A92603" w:rsidP="009A6CA1">
      <w:pPr>
        <w:pStyle w:val="a9"/>
        <w:numPr>
          <w:ilvl w:val="0"/>
          <w:numId w:val="315"/>
        </w:numPr>
      </w:pPr>
      <w:r w:rsidRPr="001A721D">
        <w:rPr>
          <w:b/>
          <w:bCs/>
          <w:rtl/>
        </w:rPr>
        <w:t>الدراسات الأثرية</w:t>
      </w:r>
      <w:r w:rsidRPr="001A721D">
        <w:rPr>
          <w:b/>
          <w:bCs/>
        </w:rPr>
        <w:t>:</w:t>
      </w:r>
      <w:r w:rsidRPr="00E46AD2">
        <w:t xml:space="preserve"> </w:t>
      </w:r>
      <w:r w:rsidRPr="00E46AD2">
        <w:rPr>
          <w:rtl/>
        </w:rPr>
        <w:t>تؤكد الدراسات الحديثة أن الخط المسند كان منفصل الحروف، ولم يتطور مباشرة إلى الخط العربي الذي وصل إلى قريش، بل إن العلاقة بينهما أبعد من ذلك</w:t>
      </w:r>
      <w:r w:rsidRPr="00E46AD2">
        <w:t>.</w:t>
      </w:r>
    </w:p>
    <w:p w14:paraId="58AF0D68" w14:textId="77777777" w:rsidR="00A92603" w:rsidRPr="00E46AD2" w:rsidRDefault="00A92603" w:rsidP="001A721D">
      <w:r w:rsidRPr="00E46AD2">
        <w:rPr>
          <w:rtl/>
        </w:rPr>
        <w:t>خاتمة المقال الأول</w:t>
      </w:r>
      <w:r w:rsidRPr="00E46AD2">
        <w:t>:</w:t>
      </w:r>
    </w:p>
    <w:p w14:paraId="4EA22D44" w14:textId="77777777" w:rsidR="00A92603" w:rsidRPr="00E46AD2" w:rsidRDefault="00A92603" w:rsidP="001A721D">
      <w:r w:rsidRPr="00E46AD2">
        <w:rPr>
          <w:rtl/>
        </w:rPr>
        <w:t>تعددت النظريات حول أصل الحروف العربية، بين رؤى دينية تربطها بالوحي الإلهي، وآراء تاريخية تنسبها إلى شخصيات أو حضارات معينة. ولكن، هل هناك نظرية أخرى تقدم تفسيرًا أكثر إقناعًا، يستند إلى أدلة مادية ملموسة؟ هذا ما سنكتشفه في المقال التالي، حيث ننتقل إلى النظريات التي تعتمد على النقوش والاكتشافات الأثرية</w:t>
      </w:r>
      <w:r w:rsidRPr="00E46AD2">
        <w:t>.</w:t>
      </w:r>
    </w:p>
    <w:p w14:paraId="127A3176" w14:textId="77777777" w:rsidR="0020752F" w:rsidRPr="00E46AD2" w:rsidRDefault="0020752F" w:rsidP="008A0417">
      <w:pPr>
        <w:pStyle w:val="1"/>
      </w:pPr>
      <w:bookmarkStart w:id="127" w:name="_Toc192269178"/>
      <w:bookmarkStart w:id="128" w:name="_Toc199407089"/>
      <w:r w:rsidRPr="00E46AD2">
        <w:rPr>
          <w:rtl/>
        </w:rPr>
        <w:t>تدبر القرآن بالرسم العثماني: نحو فهم أعمق وأشمل، وتجاوز الإضافات</w:t>
      </w:r>
      <w:bookmarkEnd w:id="127"/>
      <w:bookmarkEnd w:id="128"/>
    </w:p>
    <w:p w14:paraId="74C82D8B" w14:textId="77777777" w:rsidR="0020752F" w:rsidRPr="00E46AD2" w:rsidRDefault="0020752F" w:rsidP="001A721D">
      <w:bookmarkStart w:id="129" w:name="_Toc192269180"/>
      <w:r w:rsidRPr="00E46AD2">
        <w:rPr>
          <w:rtl/>
        </w:rPr>
        <w:t>مقدمة</w:t>
      </w:r>
      <w:r w:rsidRPr="00E46AD2">
        <w:t>:</w:t>
      </w:r>
    </w:p>
    <w:p w14:paraId="3E8817BF" w14:textId="77777777" w:rsidR="0020752F" w:rsidRPr="00E46AD2" w:rsidRDefault="0020752F" w:rsidP="001A721D">
      <w:r w:rsidRPr="00E46AD2">
        <w:rPr>
          <w:rtl/>
        </w:rPr>
        <w:t>الرسم العثماني، كما رأينا في المقالين السابقين، ليس مجرد طريقة تقليدية لكتابة القرآن الكريم، بل هو جزء لا يتجزأ من النص القرآني نفسه، ويحمل في طياته مفاتيح لفهم أعمق وأشمل وأدق لمعاني القرآن وتدبر آياته. إنه ليس مجرد شكل خارجي للحروف والكلمات، بل هو نظام متكامل يحمل دلالات وإشارات ومعاني لا يمكن إدراكها إلا من خلال التدبر الواعي والتأمل العميق. في هذا المقال، نستكشف كيف يمكن للرسم العثماني أن يكون عونًا لنا في رحلة التدبر، وكيف يمكننا أن نستفيد من المخطوطات القرآنية القديمة، وأن نتحرر من القيود التي قد تفرضها علينا القراءات العشر المشهورة أو الإضافات البشرية التي أُدخلت على النص القرآني عبر العصور، لنصل إلى فهم أصيل ومباشر لكلام الله تعالى</w:t>
      </w:r>
      <w:r w:rsidRPr="00E46AD2">
        <w:t>.</w:t>
      </w:r>
    </w:p>
    <w:p w14:paraId="0603C3BF" w14:textId="77777777" w:rsidR="0020752F" w:rsidRPr="00E46AD2" w:rsidRDefault="0020752F" w:rsidP="001A721D">
      <w:r w:rsidRPr="00E46AD2">
        <w:t xml:space="preserve">1. </w:t>
      </w:r>
      <w:r w:rsidRPr="00E46AD2">
        <w:rPr>
          <w:rtl/>
        </w:rPr>
        <w:t>فوائد الرسم العثماني في التدبر</w:t>
      </w:r>
      <w:r w:rsidRPr="00E46AD2">
        <w:t>:</w:t>
      </w:r>
    </w:p>
    <w:p w14:paraId="59792331" w14:textId="7B0B55DB" w:rsidR="0020752F" w:rsidRPr="00E46AD2" w:rsidRDefault="0020752F" w:rsidP="009A6CA1">
      <w:pPr>
        <w:pStyle w:val="a9"/>
        <w:numPr>
          <w:ilvl w:val="0"/>
          <w:numId w:val="343"/>
        </w:numPr>
      </w:pPr>
      <w:r w:rsidRPr="001A721D">
        <w:rPr>
          <w:b/>
          <w:bCs/>
          <w:rtl/>
        </w:rPr>
        <w:t>الدلالة على القراءات المتعددة</w:t>
      </w:r>
      <w:r w:rsidRPr="001A721D">
        <w:rPr>
          <w:b/>
          <w:bCs/>
        </w:rPr>
        <w:t>:</w:t>
      </w:r>
      <w:r w:rsidRPr="00E46AD2">
        <w:t xml:space="preserve"> </w:t>
      </w:r>
      <w:r w:rsidRPr="00E46AD2">
        <w:rPr>
          <w:rtl/>
        </w:rPr>
        <w:t xml:space="preserve">الرسم العثماني، بخلوه من النقط والشكل في الأصل، وبخصائصه الفريدة </w:t>
      </w:r>
      <w:r w:rsidR="0064321B">
        <w:rPr>
          <w:rtl/>
        </w:rPr>
        <w:t>"</w:t>
      </w:r>
      <w:r w:rsidRPr="00E46AD2">
        <w:rPr>
          <w:rtl/>
        </w:rPr>
        <w:t>الحذف، الزيادة، الإبدال، الوصل، الفصل</w:t>
      </w:r>
      <w:r w:rsidR="0064321B">
        <w:rPr>
          <w:rtl/>
        </w:rPr>
        <w:t>"</w:t>
      </w:r>
      <w:r w:rsidRPr="00E46AD2">
        <w:rPr>
          <w:rtl/>
        </w:rPr>
        <w:t>، يحتمل قراءات متعددة لنفس الكلمة، مما يوسع من آفاق فهم المعاني القرآنية، ويفتح الباب أمام استنباط دلالات جديدة، ويثري التجربة الروحية للمتدبر</w:t>
      </w:r>
      <w:r w:rsidRPr="00E46AD2">
        <w:t>.</w:t>
      </w:r>
    </w:p>
    <w:p w14:paraId="17480078" w14:textId="77777777" w:rsidR="0020752F" w:rsidRPr="00E46AD2" w:rsidRDefault="0020752F" w:rsidP="009A6CA1">
      <w:pPr>
        <w:pStyle w:val="a9"/>
        <w:numPr>
          <w:ilvl w:val="0"/>
          <w:numId w:val="343"/>
        </w:numPr>
      </w:pPr>
      <w:r w:rsidRPr="001A721D">
        <w:rPr>
          <w:b/>
          <w:bCs/>
          <w:rtl/>
        </w:rPr>
        <w:t>إبراز المعاني الخفية</w:t>
      </w:r>
      <w:r w:rsidRPr="001A721D">
        <w:rPr>
          <w:b/>
          <w:bCs/>
        </w:rPr>
        <w:t>:</w:t>
      </w:r>
      <w:r w:rsidRPr="00E46AD2">
        <w:t xml:space="preserve"> </w:t>
      </w:r>
      <w:r w:rsidRPr="00E46AD2">
        <w:rPr>
          <w:rtl/>
        </w:rPr>
        <w:t>قد يشير الرسم العثماني، من خلال حذف الحروف، أو زيادتها أو إبدالها أو وصلها أو فصلها، إلى معاني خفية لا تظهر في الرسم الإملائي الحديث، مما يُعمق فهمنا للآيات، ويكشف لنا عن أسرار بلاغية ولغوية لم نكن لننتبه إليها لولا هذا الرسم</w:t>
      </w:r>
      <w:r w:rsidRPr="00E46AD2">
        <w:t>.</w:t>
      </w:r>
    </w:p>
    <w:p w14:paraId="4046C420" w14:textId="77777777" w:rsidR="0020752F" w:rsidRPr="00E46AD2" w:rsidRDefault="0020752F" w:rsidP="009A6CA1">
      <w:pPr>
        <w:pStyle w:val="a9"/>
        <w:numPr>
          <w:ilvl w:val="0"/>
          <w:numId w:val="343"/>
        </w:numPr>
      </w:pPr>
      <w:r w:rsidRPr="001A721D">
        <w:rPr>
          <w:b/>
          <w:bCs/>
          <w:rtl/>
        </w:rPr>
        <w:t>التأكيد على المعنى</w:t>
      </w:r>
      <w:r w:rsidRPr="001A721D">
        <w:rPr>
          <w:b/>
          <w:bCs/>
        </w:rPr>
        <w:t>:</w:t>
      </w:r>
      <w:r w:rsidRPr="00E46AD2">
        <w:t xml:space="preserve"> </w:t>
      </w:r>
      <w:r w:rsidRPr="00E46AD2">
        <w:rPr>
          <w:rtl/>
        </w:rPr>
        <w:t>قد تُستخدم زيادة الحروف في الرسم العثماني، أو غيرها من الخصائص، للتأكيد على المعنى أو لزيادة الدلالة عليه، مما يلفت انتباه المتدبر إلى أهمية هذا المعنى ويدعوه إلى مزيد من التفكر فيه</w:t>
      </w:r>
      <w:r w:rsidRPr="00E46AD2">
        <w:t>.</w:t>
      </w:r>
    </w:p>
    <w:p w14:paraId="75DED2DE" w14:textId="77777777" w:rsidR="0020752F" w:rsidRPr="00E46AD2" w:rsidRDefault="0020752F" w:rsidP="009A6CA1">
      <w:pPr>
        <w:pStyle w:val="a9"/>
        <w:numPr>
          <w:ilvl w:val="0"/>
          <w:numId w:val="343"/>
        </w:numPr>
      </w:pPr>
      <w:r w:rsidRPr="001A721D">
        <w:rPr>
          <w:b/>
          <w:bCs/>
          <w:rtl/>
        </w:rPr>
        <w:t>الإشارة إلى الأصل اللغوي</w:t>
      </w:r>
      <w:r w:rsidRPr="001A721D">
        <w:rPr>
          <w:b/>
          <w:bCs/>
        </w:rPr>
        <w:t>:</w:t>
      </w:r>
      <w:r w:rsidRPr="00E46AD2">
        <w:t xml:space="preserve"> </w:t>
      </w:r>
      <w:r w:rsidRPr="00E46AD2">
        <w:rPr>
          <w:rtl/>
        </w:rPr>
        <w:t>قد يشير الرسم العثماني إلى الأصل اللغوي للكلمة، مما يساعد في فهم معناها بشكل أدق وأعمق، ويكشف عن جذورها التاريخية واللغوية</w:t>
      </w:r>
      <w:r w:rsidRPr="00E46AD2">
        <w:t>.</w:t>
      </w:r>
    </w:p>
    <w:p w14:paraId="004C874A" w14:textId="77777777" w:rsidR="0020752F" w:rsidRPr="00E46AD2" w:rsidRDefault="0020752F" w:rsidP="009A6CA1">
      <w:pPr>
        <w:pStyle w:val="a9"/>
        <w:numPr>
          <w:ilvl w:val="0"/>
          <w:numId w:val="343"/>
        </w:numPr>
      </w:pPr>
      <w:r w:rsidRPr="001A721D">
        <w:rPr>
          <w:b/>
          <w:bCs/>
          <w:rtl/>
        </w:rPr>
        <w:t>توجيه الفهم</w:t>
      </w:r>
      <w:r w:rsidRPr="001A721D">
        <w:rPr>
          <w:b/>
          <w:bCs/>
        </w:rPr>
        <w:t>:</w:t>
      </w:r>
      <w:r w:rsidRPr="00E46AD2">
        <w:t xml:space="preserve"> </w:t>
      </w:r>
      <w:r w:rsidRPr="00E46AD2">
        <w:rPr>
          <w:rtl/>
        </w:rPr>
        <w:t>قد تساعد خصائص الرسم العثماني في توجيه فهمنا للآية، وتحديد المعنى الأنسب للسياق العام للآية وللسورة وللقرآن كله</w:t>
      </w:r>
      <w:r w:rsidRPr="00E46AD2">
        <w:t>.</w:t>
      </w:r>
    </w:p>
    <w:p w14:paraId="12EEC015" w14:textId="2C9B533E" w:rsidR="0020752F" w:rsidRPr="00E46AD2" w:rsidRDefault="0020752F" w:rsidP="009A6CA1">
      <w:pPr>
        <w:pStyle w:val="a9"/>
        <w:numPr>
          <w:ilvl w:val="1"/>
          <w:numId w:val="343"/>
        </w:numPr>
      </w:pPr>
      <w:r w:rsidRPr="001A721D">
        <w:rPr>
          <w:b/>
          <w:bCs/>
          <w:rtl/>
        </w:rPr>
        <w:t>مثال</w:t>
      </w:r>
      <w:r w:rsidRPr="001A721D">
        <w:rPr>
          <w:b/>
          <w:bCs/>
        </w:rPr>
        <w:t>:</w:t>
      </w:r>
      <w:r w:rsidRPr="00E46AD2">
        <w:t xml:space="preserve"> </w:t>
      </w:r>
      <w:r w:rsidRPr="00E46AD2">
        <w:rPr>
          <w:rtl/>
        </w:rPr>
        <w:t xml:space="preserve">زيادة الياء في كلمة "بأييد" في قوله تعالى: "وَالسَّمَاءَ بَنَيْنَاهَا بِأَييْدٍ وَإِنَّا لَمُوسِعُونَ" </w:t>
      </w:r>
      <w:r w:rsidR="0064321B">
        <w:rPr>
          <w:rtl/>
        </w:rPr>
        <w:t>"</w:t>
      </w:r>
      <w:r w:rsidRPr="00E46AD2">
        <w:rPr>
          <w:rtl/>
        </w:rPr>
        <w:t>الذاريات: 47</w:t>
      </w:r>
      <w:r w:rsidR="0064321B">
        <w:rPr>
          <w:rtl/>
        </w:rPr>
        <w:t>"</w:t>
      </w:r>
      <w:r w:rsidRPr="00E46AD2">
        <w:rPr>
          <w:rtl/>
        </w:rPr>
        <w:t xml:space="preserve"> تشير إلى قوة الله تعالى وعظمته في بناء السماء، وقدرته التي لا حدود لها</w:t>
      </w:r>
      <w:r w:rsidRPr="00E46AD2">
        <w:t>.</w:t>
      </w:r>
    </w:p>
    <w:p w14:paraId="6C4BA0D2" w14:textId="77777777" w:rsidR="0020752F" w:rsidRPr="00E46AD2" w:rsidRDefault="0020752F" w:rsidP="001A721D">
      <w:r w:rsidRPr="00E46AD2">
        <w:t xml:space="preserve">2. </w:t>
      </w:r>
      <w:r w:rsidRPr="00E46AD2">
        <w:rPr>
          <w:rtl/>
        </w:rPr>
        <w:t>قواعد الرسم العثماني وتوجيه المعنى</w:t>
      </w:r>
      <w:r w:rsidRPr="00E46AD2">
        <w:t>:</w:t>
      </w:r>
    </w:p>
    <w:p w14:paraId="2C659387" w14:textId="77777777" w:rsidR="0020752F" w:rsidRPr="00E46AD2" w:rsidRDefault="0020752F" w:rsidP="009A6CA1">
      <w:pPr>
        <w:pStyle w:val="a9"/>
        <w:numPr>
          <w:ilvl w:val="0"/>
          <w:numId w:val="344"/>
        </w:numPr>
      </w:pPr>
      <w:r w:rsidRPr="001A721D">
        <w:rPr>
          <w:b/>
          <w:bCs/>
          <w:rtl/>
        </w:rPr>
        <w:t>قواعد الحذف والزيادة والإبدال والوصل والفصل</w:t>
      </w:r>
      <w:r w:rsidRPr="001A721D">
        <w:rPr>
          <w:b/>
          <w:bCs/>
        </w:rPr>
        <w:t>...:</w:t>
      </w:r>
      <w:r w:rsidRPr="00E46AD2">
        <w:t xml:space="preserve"> </w:t>
      </w:r>
      <w:r w:rsidRPr="00E46AD2">
        <w:rPr>
          <w:rtl/>
        </w:rPr>
        <w:t>لكل قاعدة من هذه القواعد دلالات خاصة تؤثر في المعنى، وقد أشرنا إلى بعضها في المقال السابق بالتفصيل</w:t>
      </w:r>
      <w:r w:rsidRPr="00E46AD2">
        <w:t>.</w:t>
      </w:r>
    </w:p>
    <w:p w14:paraId="4FD97C08" w14:textId="77777777" w:rsidR="0020752F" w:rsidRPr="00E46AD2" w:rsidRDefault="0020752F" w:rsidP="009A6CA1">
      <w:pPr>
        <w:pStyle w:val="a9"/>
        <w:numPr>
          <w:ilvl w:val="0"/>
          <w:numId w:val="344"/>
        </w:numPr>
      </w:pPr>
      <w:r w:rsidRPr="001A721D">
        <w:rPr>
          <w:b/>
          <w:bCs/>
          <w:rtl/>
        </w:rPr>
        <w:t>دراسة القواعد</w:t>
      </w:r>
      <w:r w:rsidRPr="001A721D">
        <w:rPr>
          <w:b/>
          <w:bCs/>
        </w:rPr>
        <w:t>:</w:t>
      </w:r>
      <w:r w:rsidRPr="00E46AD2">
        <w:t xml:space="preserve"> </w:t>
      </w:r>
      <w:r w:rsidRPr="00E46AD2">
        <w:rPr>
          <w:rtl/>
        </w:rPr>
        <w:t>يجب على المتدبر أن يكون على دراية بقواعد الرسم العثماني، وأن يفهم الدلالات المحتملة لكل قاعدة، حتى يتمكن من الاستفادة منها في فهم القرآن الكريم وتدبره بشكل صحيح</w:t>
      </w:r>
      <w:r w:rsidRPr="00E46AD2">
        <w:t>.</w:t>
      </w:r>
    </w:p>
    <w:p w14:paraId="65781E83" w14:textId="77777777" w:rsidR="0020752F" w:rsidRPr="00E46AD2" w:rsidRDefault="0020752F" w:rsidP="009A6CA1">
      <w:pPr>
        <w:pStyle w:val="a9"/>
        <w:numPr>
          <w:ilvl w:val="0"/>
          <w:numId w:val="344"/>
        </w:numPr>
      </w:pPr>
      <w:r w:rsidRPr="001A721D">
        <w:rPr>
          <w:b/>
          <w:bCs/>
          <w:rtl/>
        </w:rPr>
        <w:t>الاستعانة بالمتخصصين</w:t>
      </w:r>
      <w:r w:rsidRPr="001A721D">
        <w:rPr>
          <w:b/>
          <w:bCs/>
        </w:rPr>
        <w:t>:</w:t>
      </w:r>
      <w:r w:rsidRPr="00E46AD2">
        <w:t xml:space="preserve"> </w:t>
      </w:r>
      <w:r w:rsidRPr="00E46AD2">
        <w:rPr>
          <w:rtl/>
        </w:rPr>
        <w:t>يمكن للمتدبر أن يستعين بالمتخصصين في علم الرسم العثماني لفهم هذه القواعد بشكل أعمق</w:t>
      </w:r>
      <w:r w:rsidRPr="00E46AD2">
        <w:t>.</w:t>
      </w:r>
    </w:p>
    <w:p w14:paraId="4C377F1A" w14:textId="77777777" w:rsidR="0020752F" w:rsidRPr="00E46AD2" w:rsidRDefault="0020752F" w:rsidP="001A721D">
      <w:r w:rsidRPr="00E46AD2">
        <w:t xml:space="preserve">3. </w:t>
      </w:r>
      <w:r w:rsidRPr="00E46AD2">
        <w:rPr>
          <w:rtl/>
        </w:rPr>
        <w:t>الاعتماد على المخطوطات الأصلية</w:t>
      </w:r>
      <w:r w:rsidRPr="00E46AD2">
        <w:t>:</w:t>
      </w:r>
    </w:p>
    <w:p w14:paraId="0813D76C" w14:textId="55F6374A" w:rsidR="0020752F" w:rsidRPr="00E46AD2" w:rsidRDefault="0020752F" w:rsidP="009A6CA1">
      <w:pPr>
        <w:pStyle w:val="a9"/>
        <w:numPr>
          <w:ilvl w:val="0"/>
          <w:numId w:val="345"/>
        </w:numPr>
      </w:pPr>
      <w:r w:rsidRPr="001A721D">
        <w:rPr>
          <w:b/>
          <w:bCs/>
          <w:rtl/>
        </w:rPr>
        <w:t>أهمية المخطوطات الأصلية</w:t>
      </w:r>
      <w:r w:rsidRPr="001A721D">
        <w:rPr>
          <w:b/>
          <w:bCs/>
        </w:rPr>
        <w:t>:</w:t>
      </w:r>
      <w:r w:rsidRPr="00E46AD2">
        <w:t xml:space="preserve"> </w:t>
      </w:r>
      <w:r w:rsidRPr="00E46AD2">
        <w:rPr>
          <w:rtl/>
        </w:rPr>
        <w:t xml:space="preserve">الاعتماد على المخطوطات القرآنية القديمة، وخاصة تلك التي تعود إلى عهد الصحابة أو قريبة منه زمنيًا، يُعتبر ضرورة لفهم القرآن الكريم بشكل أصيل ومباشر، دون تدخلات بشرية لاحقة </w:t>
      </w:r>
      <w:r w:rsidR="0064321B">
        <w:rPr>
          <w:rtl/>
        </w:rPr>
        <w:t>"</w:t>
      </w:r>
      <w:r w:rsidRPr="00E46AD2">
        <w:rPr>
          <w:rtl/>
        </w:rPr>
        <w:t>مثل التشكيل والنقط والألف الخنجرية وعلامات الوقف والترقيم</w:t>
      </w:r>
      <w:r w:rsidR="0064321B">
        <w:rPr>
          <w:rtl/>
        </w:rPr>
        <w:t>"</w:t>
      </w:r>
      <w:r w:rsidRPr="00E46AD2">
        <w:rPr>
          <w:rtl/>
        </w:rPr>
        <w:t>، والتي قد تؤثر على فهمنا للنص القرآني</w:t>
      </w:r>
      <w:r w:rsidRPr="00E46AD2">
        <w:t>.</w:t>
      </w:r>
    </w:p>
    <w:p w14:paraId="7C3C0EF1" w14:textId="77777777" w:rsidR="0020752F" w:rsidRPr="00E46AD2" w:rsidRDefault="0020752F" w:rsidP="009A6CA1">
      <w:pPr>
        <w:pStyle w:val="a9"/>
        <w:numPr>
          <w:ilvl w:val="0"/>
          <w:numId w:val="345"/>
        </w:numPr>
      </w:pPr>
      <w:r w:rsidRPr="00E46AD2">
        <w:rPr>
          <w:rtl/>
        </w:rPr>
        <w:t>أمثلة على المخطوطات</w:t>
      </w:r>
      <w:r w:rsidRPr="00E46AD2">
        <w:t>:</w:t>
      </w:r>
    </w:p>
    <w:p w14:paraId="2716230C" w14:textId="77777777" w:rsidR="0020752F" w:rsidRPr="00E46AD2" w:rsidRDefault="0020752F" w:rsidP="009A6CA1">
      <w:pPr>
        <w:pStyle w:val="a9"/>
        <w:numPr>
          <w:ilvl w:val="1"/>
          <w:numId w:val="345"/>
        </w:numPr>
      </w:pPr>
      <w:r w:rsidRPr="001A721D">
        <w:rPr>
          <w:b/>
          <w:bCs/>
          <w:rtl/>
        </w:rPr>
        <w:t>مصحف صنعاء</w:t>
      </w:r>
      <w:r w:rsidRPr="001A721D">
        <w:rPr>
          <w:b/>
          <w:bCs/>
        </w:rPr>
        <w:t>:</w:t>
      </w:r>
      <w:r w:rsidRPr="00E46AD2">
        <w:t xml:space="preserve"> </w:t>
      </w:r>
      <w:r w:rsidRPr="00E46AD2">
        <w:rPr>
          <w:rtl/>
        </w:rPr>
        <w:t>يُعتبر من أقدم المخطوطات القرآنية المكتشفة، ويعود تاريخه إلى القرن الأول الهجري، وهو كنز ثمين يساعدنا في فهم الرسم العثماني في صورته الأولى</w:t>
      </w:r>
      <w:r w:rsidRPr="00E46AD2">
        <w:t>.</w:t>
      </w:r>
    </w:p>
    <w:p w14:paraId="174B41A1" w14:textId="77777777" w:rsidR="0020752F" w:rsidRPr="00E46AD2" w:rsidRDefault="0020752F" w:rsidP="009A6CA1">
      <w:pPr>
        <w:pStyle w:val="a9"/>
        <w:numPr>
          <w:ilvl w:val="1"/>
          <w:numId w:val="345"/>
        </w:numPr>
      </w:pPr>
      <w:r w:rsidRPr="001A721D">
        <w:rPr>
          <w:b/>
          <w:bCs/>
          <w:rtl/>
        </w:rPr>
        <w:t>مصحف طوب قابي</w:t>
      </w:r>
      <w:r w:rsidRPr="001A721D">
        <w:rPr>
          <w:b/>
          <w:bCs/>
        </w:rPr>
        <w:t>:</w:t>
      </w:r>
      <w:r w:rsidRPr="00E46AD2">
        <w:t xml:space="preserve"> </w:t>
      </w:r>
      <w:r w:rsidRPr="00E46AD2">
        <w:rPr>
          <w:rtl/>
        </w:rPr>
        <w:t>موجود في مكتبة طوب قابي في إسطنبول، وهو من أقدم وأهم المصاحف، ويُعتقد أنه كُتب في عهد عثمان بن عفان أو بعده بقليل</w:t>
      </w:r>
      <w:r w:rsidRPr="00E46AD2">
        <w:t>.</w:t>
      </w:r>
    </w:p>
    <w:p w14:paraId="3D216ECB" w14:textId="77777777" w:rsidR="0020752F" w:rsidRPr="00E46AD2" w:rsidRDefault="0020752F" w:rsidP="009A6CA1">
      <w:pPr>
        <w:pStyle w:val="a9"/>
        <w:numPr>
          <w:ilvl w:val="1"/>
          <w:numId w:val="345"/>
        </w:numPr>
      </w:pPr>
      <w:r w:rsidRPr="001A721D">
        <w:rPr>
          <w:b/>
          <w:bCs/>
          <w:rtl/>
        </w:rPr>
        <w:t>مصحف الجامع الكبير في صنعاء</w:t>
      </w:r>
      <w:r w:rsidRPr="001A721D">
        <w:rPr>
          <w:b/>
          <w:bCs/>
        </w:rPr>
        <w:t>:</w:t>
      </w:r>
      <w:r w:rsidRPr="00E46AD2">
        <w:t xml:space="preserve"> </w:t>
      </w:r>
      <w:r w:rsidRPr="00E46AD2">
        <w:rPr>
          <w:rtl/>
        </w:rPr>
        <w:t>يحتوي على نصوص قرآنية تعود إلى القرن الأول الهجري، وهي قريبة جدًا من النسخة العثمانية</w:t>
      </w:r>
      <w:r w:rsidRPr="00E46AD2">
        <w:t>.</w:t>
      </w:r>
    </w:p>
    <w:p w14:paraId="46A42927" w14:textId="517A8671" w:rsidR="0020752F" w:rsidRPr="00E46AD2" w:rsidRDefault="0020752F" w:rsidP="009A6CA1">
      <w:pPr>
        <w:pStyle w:val="a9"/>
        <w:numPr>
          <w:ilvl w:val="0"/>
          <w:numId w:val="345"/>
        </w:numPr>
      </w:pPr>
      <w:r w:rsidRPr="001A721D">
        <w:rPr>
          <w:b/>
          <w:bCs/>
          <w:rtl/>
        </w:rPr>
        <w:t>دراسة المخطوطات</w:t>
      </w:r>
      <w:r w:rsidRPr="001A721D">
        <w:rPr>
          <w:b/>
          <w:bCs/>
        </w:rPr>
        <w:t>:</w:t>
      </w:r>
      <w:r w:rsidRPr="00E46AD2">
        <w:t xml:space="preserve"> </w:t>
      </w:r>
      <w:r w:rsidRPr="00E46AD2">
        <w:rPr>
          <w:rtl/>
        </w:rPr>
        <w:t xml:space="preserve">دراسة هذه المخطوطات تكشف عن الاختلافات الطفيفة بينها وبين المصاحف الحديثة </w:t>
      </w:r>
      <w:r w:rsidR="0064321B">
        <w:rPr>
          <w:rtl/>
        </w:rPr>
        <w:t>"</w:t>
      </w:r>
      <w:r w:rsidRPr="00E46AD2">
        <w:rPr>
          <w:rtl/>
        </w:rPr>
        <w:t>التي تعتمد على رواية حفص عن عاصم في الغالب</w:t>
      </w:r>
      <w:r w:rsidR="0064321B">
        <w:rPr>
          <w:rtl/>
        </w:rPr>
        <w:t>"</w:t>
      </w:r>
      <w:r w:rsidRPr="00E46AD2">
        <w:rPr>
          <w:rtl/>
        </w:rPr>
        <w:t>، وتساعد في فهم النص القرآني بشكل أدق وأقرب إلى أصله، وتكشف لنا عن تطور الكتابة العربية عبر العصور</w:t>
      </w:r>
      <w:r w:rsidRPr="00E46AD2">
        <w:t>.</w:t>
      </w:r>
    </w:p>
    <w:p w14:paraId="22CB9AFB" w14:textId="77777777" w:rsidR="0020752F" w:rsidRPr="00E46AD2" w:rsidRDefault="0020752F" w:rsidP="001A721D">
      <w:r w:rsidRPr="00E46AD2">
        <w:t xml:space="preserve">4. </w:t>
      </w:r>
      <w:r w:rsidRPr="00E46AD2">
        <w:rPr>
          <w:rtl/>
        </w:rPr>
        <w:t>تدبر القرآن باللسان العربي</w:t>
      </w:r>
      <w:r w:rsidRPr="00E46AD2">
        <w:t>:</w:t>
      </w:r>
    </w:p>
    <w:p w14:paraId="7805528B" w14:textId="77777777" w:rsidR="0020752F" w:rsidRPr="00E46AD2" w:rsidRDefault="0020752F" w:rsidP="009A6CA1">
      <w:pPr>
        <w:pStyle w:val="a9"/>
        <w:numPr>
          <w:ilvl w:val="0"/>
          <w:numId w:val="346"/>
        </w:numPr>
      </w:pPr>
      <w:r w:rsidRPr="001A721D">
        <w:rPr>
          <w:b/>
          <w:bCs/>
          <w:rtl/>
        </w:rPr>
        <w:t>القرآن مُبِين</w:t>
      </w:r>
      <w:r w:rsidRPr="001A721D">
        <w:rPr>
          <w:b/>
          <w:bCs/>
        </w:rPr>
        <w:t>:</w:t>
      </w:r>
      <w:r w:rsidRPr="00E46AD2">
        <w:t xml:space="preserve"> </w:t>
      </w:r>
      <w:r w:rsidRPr="00E46AD2">
        <w:rPr>
          <w:rtl/>
        </w:rPr>
        <w:t>القرآن الكريم يدعي لنفسه أنه مُبِين، أي واضح وبيّن وسهل الفهم لمن تدبره بقلب سليم وعقل منفتح، وباللسان العربي الذي نزل به</w:t>
      </w:r>
      <w:r w:rsidRPr="00E46AD2">
        <w:t>.</w:t>
      </w:r>
    </w:p>
    <w:p w14:paraId="7F3C83A5" w14:textId="4C0235C5" w:rsidR="0020752F" w:rsidRPr="00E46AD2" w:rsidRDefault="0020752F" w:rsidP="009A6CA1">
      <w:pPr>
        <w:pStyle w:val="a9"/>
        <w:numPr>
          <w:ilvl w:val="0"/>
          <w:numId w:val="346"/>
        </w:numPr>
      </w:pPr>
      <w:r w:rsidRPr="001A721D">
        <w:rPr>
          <w:b/>
          <w:bCs/>
          <w:rtl/>
        </w:rPr>
        <w:t>اللسان العربي داخل القرآن</w:t>
      </w:r>
      <w:r w:rsidRPr="001A721D">
        <w:rPr>
          <w:b/>
          <w:bCs/>
        </w:rPr>
        <w:t>:</w:t>
      </w:r>
      <w:r w:rsidRPr="00E46AD2">
        <w:t xml:space="preserve"> </w:t>
      </w:r>
      <w:r w:rsidRPr="00E46AD2">
        <w:rPr>
          <w:rtl/>
        </w:rPr>
        <w:t xml:space="preserve">قواعد اللسان العربي الذي نزل به القرآن موجودة داخل القرآن نفسه، ويمكن استنباطها من خلال التدبر العميق للنص القرآني، ومن خلال ضرب الآيات بعضها ببعض </w:t>
      </w:r>
      <w:r w:rsidR="0064321B">
        <w:rPr>
          <w:rtl/>
        </w:rPr>
        <w:t>"</w:t>
      </w:r>
      <w:r w:rsidRPr="00E46AD2">
        <w:rPr>
          <w:rtl/>
        </w:rPr>
        <w:t>أي مقارنتها وتفسيرها ببعضها</w:t>
      </w:r>
      <w:r w:rsidR="0064321B">
        <w:rPr>
          <w:rtl/>
        </w:rPr>
        <w:t>"</w:t>
      </w:r>
      <w:r w:rsidRPr="00E46AD2">
        <w:rPr>
          <w:rtl/>
        </w:rPr>
        <w:t>، وليس بالضرورة بالاعتماد على قواعد النحو والصرف التي وضعت لاحقًا</w:t>
      </w:r>
      <w:r w:rsidRPr="00E46AD2">
        <w:t>.</w:t>
      </w:r>
    </w:p>
    <w:p w14:paraId="4F935989" w14:textId="77777777" w:rsidR="0020752F" w:rsidRPr="00E46AD2" w:rsidRDefault="0020752F" w:rsidP="009A6CA1">
      <w:pPr>
        <w:pStyle w:val="a9"/>
        <w:numPr>
          <w:ilvl w:val="0"/>
          <w:numId w:val="346"/>
        </w:numPr>
      </w:pPr>
      <w:r w:rsidRPr="001A721D">
        <w:rPr>
          <w:b/>
          <w:bCs/>
          <w:rtl/>
        </w:rPr>
        <w:t>تفسير القرآن بالقرآن</w:t>
      </w:r>
      <w:r w:rsidRPr="001A721D">
        <w:rPr>
          <w:b/>
          <w:bCs/>
        </w:rPr>
        <w:t>:</w:t>
      </w:r>
      <w:r w:rsidRPr="00E46AD2">
        <w:t xml:space="preserve"> </w:t>
      </w:r>
      <w:r w:rsidRPr="00E46AD2">
        <w:rPr>
          <w:rtl/>
        </w:rPr>
        <w:t>أفضل طريقة لفهم القرآن هي تفسير القرآن بالقرآن نفسه، أي البحث عن معاني الكلمات والآيات في مواضع أخرى من القرآن، والنظر في السياق العام للسورة وللقرآن كله، ومقارنة الآيات المتشابهة</w:t>
      </w:r>
      <w:r w:rsidRPr="00E46AD2">
        <w:t>.</w:t>
      </w:r>
    </w:p>
    <w:p w14:paraId="62DEBBB4" w14:textId="77777777" w:rsidR="0020752F" w:rsidRPr="00E46AD2" w:rsidRDefault="0020752F" w:rsidP="009A6CA1">
      <w:pPr>
        <w:pStyle w:val="a9"/>
        <w:numPr>
          <w:ilvl w:val="0"/>
          <w:numId w:val="346"/>
        </w:numPr>
      </w:pPr>
      <w:r w:rsidRPr="001A721D">
        <w:rPr>
          <w:b/>
          <w:bCs/>
          <w:rtl/>
        </w:rPr>
        <w:t>البصائر والهداية</w:t>
      </w:r>
      <w:r w:rsidRPr="001A721D">
        <w:rPr>
          <w:b/>
          <w:bCs/>
        </w:rPr>
        <w:t>:</w:t>
      </w:r>
      <w:r w:rsidRPr="00E46AD2">
        <w:t xml:space="preserve"> </w:t>
      </w:r>
      <w:r w:rsidRPr="00E46AD2">
        <w:rPr>
          <w:rtl/>
        </w:rPr>
        <w:t>القرآن يشير إلى مفهوم "البصائر"، وهي ليست مجرد الرؤية البصرية، بل هي الفهم العميق والإدراك القلبي لمعاني القرآن وحقائقه وأسراره. والهداية إلى فهم القرآن هي بيد الله وحده، فهو يهدي من يشاء ويضل من يشاء. والتدبر العميق للقرآن، والتفكر في آياته، والعمل بما فيه، هو السبيل إلى نيل هذه الهداية</w:t>
      </w:r>
      <w:r w:rsidRPr="00E46AD2">
        <w:t>.</w:t>
      </w:r>
    </w:p>
    <w:p w14:paraId="15D3C78D" w14:textId="77777777" w:rsidR="0020752F" w:rsidRPr="00E46AD2" w:rsidRDefault="0020752F" w:rsidP="001A721D">
      <w:r w:rsidRPr="00E46AD2">
        <w:t xml:space="preserve">5. </w:t>
      </w:r>
      <w:r w:rsidRPr="00E46AD2">
        <w:rPr>
          <w:rtl/>
        </w:rPr>
        <w:t>تجاوز القراءات العشر المشهورة والإضافات البشرية</w:t>
      </w:r>
      <w:r w:rsidRPr="00E46AD2">
        <w:t>:</w:t>
      </w:r>
    </w:p>
    <w:p w14:paraId="789B39EC" w14:textId="77777777" w:rsidR="0020752F" w:rsidRPr="00E46AD2" w:rsidRDefault="0020752F" w:rsidP="009A6CA1">
      <w:pPr>
        <w:pStyle w:val="a9"/>
        <w:numPr>
          <w:ilvl w:val="0"/>
          <w:numId w:val="347"/>
        </w:numPr>
      </w:pPr>
      <w:r w:rsidRPr="001A721D">
        <w:rPr>
          <w:b/>
          <w:bCs/>
          <w:rtl/>
        </w:rPr>
        <w:t>القراءات العشر ليست كلها متواترة</w:t>
      </w:r>
      <w:r w:rsidRPr="001A721D">
        <w:rPr>
          <w:b/>
          <w:bCs/>
        </w:rPr>
        <w:t>:</w:t>
      </w:r>
      <w:r w:rsidRPr="00E46AD2">
        <w:t xml:space="preserve"> </w:t>
      </w:r>
      <w:r w:rsidRPr="00E46AD2">
        <w:rPr>
          <w:rtl/>
        </w:rPr>
        <w:t>القراءات العشر المشهورة، على الرغم من أهميتها وانتشارها، ليست كلها متواترة عن النبي صلى الله عليه وسلم بنفس الدرجة، بل بعضها يعتمد على أسانيد فيها ضعف، أو على اجتهادات من القراء</w:t>
      </w:r>
      <w:r w:rsidRPr="00E46AD2">
        <w:t>.</w:t>
      </w:r>
    </w:p>
    <w:p w14:paraId="7609FA6F" w14:textId="77777777" w:rsidR="0020752F" w:rsidRPr="00E46AD2" w:rsidRDefault="0020752F" w:rsidP="009A6CA1">
      <w:pPr>
        <w:pStyle w:val="a9"/>
        <w:numPr>
          <w:ilvl w:val="0"/>
          <w:numId w:val="347"/>
        </w:numPr>
      </w:pPr>
      <w:r w:rsidRPr="001A721D">
        <w:rPr>
          <w:b/>
          <w:bCs/>
          <w:rtl/>
        </w:rPr>
        <w:t>التركيز على الرسم العثماني</w:t>
      </w:r>
      <w:r w:rsidRPr="001A721D">
        <w:rPr>
          <w:b/>
          <w:bCs/>
        </w:rPr>
        <w:t>:</w:t>
      </w:r>
      <w:r w:rsidRPr="00E46AD2">
        <w:t xml:space="preserve"> </w:t>
      </w:r>
      <w:r w:rsidRPr="00E46AD2">
        <w:rPr>
          <w:rtl/>
        </w:rPr>
        <w:t>يجب أن يكون تركيزنا الأساسي على الرسم العثماني نفسه، وعلى ما يحتمله هذا الرسم من قراءات، دون التقيد بالقراءات العشر فقط. فالرسم العثماني أوسع وأشمل وأدق من القراءات العشر</w:t>
      </w:r>
      <w:r w:rsidRPr="00E46AD2">
        <w:t>.</w:t>
      </w:r>
    </w:p>
    <w:p w14:paraId="77D95D25" w14:textId="77777777" w:rsidR="0020752F" w:rsidRPr="00E46AD2" w:rsidRDefault="0020752F" w:rsidP="009A6CA1">
      <w:pPr>
        <w:pStyle w:val="a9"/>
        <w:numPr>
          <w:ilvl w:val="0"/>
          <w:numId w:val="347"/>
        </w:numPr>
      </w:pPr>
      <w:r w:rsidRPr="001A721D">
        <w:rPr>
          <w:b/>
          <w:bCs/>
          <w:rtl/>
        </w:rPr>
        <w:t>لكل منا بصمته الخاصة</w:t>
      </w:r>
      <w:r w:rsidRPr="00E46AD2">
        <w:t xml:space="preserve">: </w:t>
      </w:r>
      <w:r w:rsidRPr="00E46AD2">
        <w:rPr>
          <w:rtl/>
        </w:rPr>
        <w:t>كل واحد منا لديه بصيرة خاصة، وفهم خاص، يتشكل حسب تدبره، ودرجة هداية الله له، والانفتاح على كل الاحتمالات</w:t>
      </w:r>
      <w:r w:rsidRPr="00E46AD2">
        <w:t>.</w:t>
      </w:r>
    </w:p>
    <w:p w14:paraId="68D75923" w14:textId="77777777" w:rsidR="0020752F" w:rsidRPr="00E46AD2" w:rsidRDefault="0020752F" w:rsidP="009A6CA1">
      <w:pPr>
        <w:pStyle w:val="a9"/>
        <w:numPr>
          <w:ilvl w:val="0"/>
          <w:numId w:val="347"/>
        </w:numPr>
      </w:pPr>
      <w:r w:rsidRPr="001A721D">
        <w:rPr>
          <w:b/>
          <w:bCs/>
          <w:rtl/>
        </w:rPr>
        <w:t>التدبر الشخصي</w:t>
      </w:r>
      <w:r w:rsidRPr="001A721D">
        <w:rPr>
          <w:b/>
          <w:bCs/>
        </w:rPr>
        <w:t>:</w:t>
      </w:r>
      <w:r w:rsidRPr="00E46AD2">
        <w:t xml:space="preserve"> </w:t>
      </w:r>
      <w:r w:rsidRPr="00E46AD2">
        <w:rPr>
          <w:rtl/>
        </w:rPr>
        <w:t>يجب أن نتدبر القرآن بأنفسنا، مستعينين بالرسم العثماني، وباللسان العربي الذي نزل به القرآن، وبضرب الآيات بعضها ببعض، وبالتفكر في السياق العام للآيات وللسور، دون أن نتقيد بتفسيرات مسبقة أو قراءات محددة أو آراء جامدة</w:t>
      </w:r>
      <w:r w:rsidRPr="00E46AD2">
        <w:t>.</w:t>
      </w:r>
    </w:p>
    <w:p w14:paraId="288387EE" w14:textId="203AA7A4" w:rsidR="0020752F" w:rsidRPr="00E46AD2" w:rsidRDefault="0020752F" w:rsidP="009A6CA1">
      <w:pPr>
        <w:pStyle w:val="a9"/>
        <w:numPr>
          <w:ilvl w:val="0"/>
          <w:numId w:val="347"/>
        </w:numPr>
      </w:pPr>
      <w:r w:rsidRPr="001A721D">
        <w:rPr>
          <w:b/>
          <w:bCs/>
          <w:rtl/>
        </w:rPr>
        <w:t>إزالة الإضافات البشرية</w:t>
      </w:r>
      <w:r w:rsidRPr="001A721D">
        <w:rPr>
          <w:b/>
          <w:bCs/>
        </w:rPr>
        <w:t>:</w:t>
      </w:r>
      <w:r w:rsidRPr="00E46AD2">
        <w:t xml:space="preserve"> </w:t>
      </w:r>
      <w:r w:rsidRPr="00E46AD2">
        <w:rPr>
          <w:rtl/>
        </w:rPr>
        <w:t xml:space="preserve">يجب أن نسعى جاهدين إلى فهم القرآن الكريم دون تأثير الإضافات البشرية التي أُضيفت عبر العصور </w:t>
      </w:r>
      <w:r w:rsidR="0064321B">
        <w:rPr>
          <w:rtl/>
        </w:rPr>
        <w:t>"</w:t>
      </w:r>
      <w:r w:rsidRPr="00E46AD2">
        <w:rPr>
          <w:rtl/>
        </w:rPr>
        <w:t>مثل التشكيل والنقط وعلامات الوقف والترقيم</w:t>
      </w:r>
      <w:r w:rsidR="0064321B">
        <w:rPr>
          <w:rtl/>
        </w:rPr>
        <w:t>"</w:t>
      </w:r>
      <w:r w:rsidRPr="00E46AD2">
        <w:rPr>
          <w:rtl/>
        </w:rPr>
        <w:t>، والتي قد تحجب عنا المعنى الأصيل والمباشر للنص القرآني، أو قد توجه فهمنا في اتجاه معين دون آخر</w:t>
      </w:r>
      <w:r w:rsidRPr="00E46AD2">
        <w:t>.</w:t>
      </w:r>
    </w:p>
    <w:p w14:paraId="590284BC" w14:textId="77777777" w:rsidR="0020752F" w:rsidRPr="00E46AD2" w:rsidRDefault="0020752F" w:rsidP="001A721D">
      <w:r w:rsidRPr="00E46AD2">
        <w:rPr>
          <w:rtl/>
        </w:rPr>
        <w:t>خاتمة</w:t>
      </w:r>
      <w:r w:rsidRPr="00E46AD2">
        <w:t>:</w:t>
      </w:r>
    </w:p>
    <w:p w14:paraId="50AB00E1" w14:textId="77777777" w:rsidR="0020752F" w:rsidRPr="00E46AD2" w:rsidRDefault="0020752F" w:rsidP="001A721D">
      <w:r w:rsidRPr="00E46AD2">
        <w:rPr>
          <w:rtl/>
        </w:rPr>
        <w:t>الرسم العثماني ليس مجرد طريقة لكتابة القرآن، بل هو جزء من إعجازه، ومفتاح لفهم أعمق وأشمل وأدق لمعانيه. بالاعتماد على المخطوطات القرآنية القديمة، وتدبر القرآن باللسان العربي الذي نزل به، وتجاوز القيود التي قد تفرضها علينا القراءات العشر المشهورة أو الإضافات البشرية، يمكننا أن نصل إلى فهم أصيل ومباشر لكلام الله تعالى، وأن نكتشف كنوزه وهداياته، وأن "نمس" القرآن بقلوبنا وعقولنا وأرواحنا، كما أراد الله لنا أن نفعل. إنها رحلة تستحق أن نخوضها، وثمرة تستحق أن نقطفها</w:t>
      </w:r>
      <w:r w:rsidRPr="00E46AD2">
        <w:t>.</w:t>
      </w:r>
    </w:p>
    <w:p w14:paraId="4B4D96BF" w14:textId="37B7AF83" w:rsidR="0020752F" w:rsidRPr="00E46AD2" w:rsidRDefault="0020752F" w:rsidP="001A721D">
      <w:r w:rsidRPr="00E46AD2">
        <w:rPr>
          <w:rtl/>
        </w:rPr>
        <w:t xml:space="preserve">التحسينات التي أُجريت </w:t>
      </w:r>
      <w:r w:rsidR="0064321B">
        <w:rPr>
          <w:rtl/>
        </w:rPr>
        <w:t>"</w:t>
      </w:r>
      <w:r w:rsidRPr="00E46AD2">
        <w:rPr>
          <w:rtl/>
        </w:rPr>
        <w:t>بعد التعديلات السابقة</w:t>
      </w:r>
      <w:r w:rsidR="0064321B">
        <w:rPr>
          <w:rtl/>
        </w:rPr>
        <w:t>"</w:t>
      </w:r>
      <w:r w:rsidRPr="00E46AD2">
        <w:t>:</w:t>
      </w:r>
    </w:p>
    <w:p w14:paraId="7A9D0383" w14:textId="77777777" w:rsidR="0020752F" w:rsidRPr="00E46AD2" w:rsidRDefault="0020752F" w:rsidP="009A6CA1">
      <w:pPr>
        <w:pStyle w:val="a9"/>
        <w:numPr>
          <w:ilvl w:val="0"/>
          <w:numId w:val="348"/>
        </w:numPr>
      </w:pPr>
      <w:r w:rsidRPr="001A721D">
        <w:rPr>
          <w:b/>
          <w:bCs/>
          <w:rtl/>
        </w:rPr>
        <w:t>مقدمة</w:t>
      </w:r>
      <w:r w:rsidRPr="001A721D">
        <w:rPr>
          <w:b/>
          <w:bCs/>
        </w:rPr>
        <w:t>:</w:t>
      </w:r>
      <w:r w:rsidRPr="00E46AD2">
        <w:t xml:space="preserve"> </w:t>
      </w:r>
      <w:r w:rsidRPr="00E46AD2">
        <w:rPr>
          <w:rtl/>
        </w:rPr>
        <w:t>تم إعادة صياغة المقدمة لتكون أكثر تأثيرًا وتشويقًا، ولتوضيح أهمية الرسم العثماني في التدبر بشكل أكبر</w:t>
      </w:r>
      <w:r w:rsidRPr="00E46AD2">
        <w:t>.</w:t>
      </w:r>
    </w:p>
    <w:p w14:paraId="749CA888" w14:textId="77777777" w:rsidR="0020752F" w:rsidRPr="00E46AD2" w:rsidRDefault="0020752F" w:rsidP="009A6CA1">
      <w:pPr>
        <w:pStyle w:val="a9"/>
        <w:numPr>
          <w:ilvl w:val="0"/>
          <w:numId w:val="348"/>
        </w:numPr>
      </w:pPr>
      <w:r w:rsidRPr="001A721D">
        <w:rPr>
          <w:b/>
          <w:bCs/>
          <w:rtl/>
        </w:rPr>
        <w:t>اللغة</w:t>
      </w:r>
      <w:r w:rsidRPr="001A721D">
        <w:rPr>
          <w:b/>
          <w:bCs/>
        </w:rPr>
        <w:t>:</w:t>
      </w:r>
      <w:r w:rsidRPr="00E46AD2">
        <w:t xml:space="preserve"> </w:t>
      </w:r>
      <w:r w:rsidRPr="00E46AD2">
        <w:rPr>
          <w:rtl/>
        </w:rPr>
        <w:t>تم تحسين اللغة في جميع أجزاء المقال لتكون أكثر دقة ووضوحًا وبلاغة، واستخدام مصطلحات أكثر تعبيرًا عن المعنى</w:t>
      </w:r>
      <w:r w:rsidRPr="00E46AD2">
        <w:t>.</w:t>
      </w:r>
    </w:p>
    <w:p w14:paraId="38FA51A2" w14:textId="77777777" w:rsidR="0020752F" w:rsidRPr="00E46AD2" w:rsidRDefault="0020752F" w:rsidP="009A6CA1">
      <w:pPr>
        <w:pStyle w:val="a9"/>
        <w:numPr>
          <w:ilvl w:val="0"/>
          <w:numId w:val="348"/>
        </w:numPr>
      </w:pPr>
      <w:r w:rsidRPr="001A721D">
        <w:rPr>
          <w:b/>
          <w:bCs/>
          <w:rtl/>
        </w:rPr>
        <w:t>الربط بين الأفكار</w:t>
      </w:r>
      <w:r w:rsidRPr="001A721D">
        <w:rPr>
          <w:b/>
          <w:bCs/>
        </w:rPr>
        <w:t>:</w:t>
      </w:r>
      <w:r w:rsidRPr="00E46AD2">
        <w:t xml:space="preserve"> </w:t>
      </w:r>
      <w:r w:rsidRPr="00E46AD2">
        <w:rPr>
          <w:rtl/>
        </w:rPr>
        <w:t>تم تحسين الربط بين الأفكار المختلفة في المقال، بحيث يكون هناك تسلسل منطقي وتدفق في المعنى</w:t>
      </w:r>
      <w:r w:rsidRPr="00E46AD2">
        <w:t>.</w:t>
      </w:r>
    </w:p>
    <w:p w14:paraId="761A80CD" w14:textId="77777777" w:rsidR="0020752F" w:rsidRPr="00E46AD2" w:rsidRDefault="0020752F" w:rsidP="009A6CA1">
      <w:pPr>
        <w:pStyle w:val="a9"/>
        <w:numPr>
          <w:ilvl w:val="0"/>
          <w:numId w:val="348"/>
        </w:numPr>
      </w:pPr>
      <w:r w:rsidRPr="001A721D">
        <w:rPr>
          <w:b/>
          <w:bCs/>
          <w:rtl/>
        </w:rPr>
        <w:t>التأكيد على التدبر الشخصي</w:t>
      </w:r>
      <w:r w:rsidRPr="001A721D">
        <w:rPr>
          <w:b/>
          <w:bCs/>
        </w:rPr>
        <w:t>:</w:t>
      </w:r>
      <w:r w:rsidRPr="00E46AD2">
        <w:t xml:space="preserve"> </w:t>
      </w:r>
      <w:r w:rsidRPr="00E46AD2">
        <w:rPr>
          <w:rtl/>
        </w:rPr>
        <w:t>تم التأكيد على أهمية التدبر الشخصي للقرآن، وعدم الاقتصار على التفاسير والقراءات الجاهزة</w:t>
      </w:r>
      <w:r w:rsidRPr="00E46AD2">
        <w:t>.</w:t>
      </w:r>
    </w:p>
    <w:p w14:paraId="71CC2737" w14:textId="77777777" w:rsidR="0020752F" w:rsidRPr="00E46AD2" w:rsidRDefault="0020752F" w:rsidP="009A6CA1">
      <w:pPr>
        <w:pStyle w:val="a9"/>
        <w:numPr>
          <w:ilvl w:val="0"/>
          <w:numId w:val="348"/>
        </w:numPr>
      </w:pPr>
      <w:r w:rsidRPr="001A721D">
        <w:rPr>
          <w:b/>
          <w:bCs/>
          <w:rtl/>
        </w:rPr>
        <w:t>الخاتمة</w:t>
      </w:r>
      <w:r w:rsidRPr="001A721D">
        <w:rPr>
          <w:b/>
          <w:bCs/>
        </w:rPr>
        <w:t>:</w:t>
      </w:r>
      <w:r w:rsidRPr="00E46AD2">
        <w:t xml:space="preserve"> </w:t>
      </w:r>
      <w:r w:rsidRPr="00E46AD2">
        <w:rPr>
          <w:rtl/>
        </w:rPr>
        <w:t>تم تعزيز الخاتمة لتلخيص أهم النقاط، وللتأكيد على أهمية التدبر بالرسم العثماني، وللدعوة إلى خوض هذه الرحلة</w:t>
      </w:r>
      <w:r w:rsidRPr="00E46AD2">
        <w:t>.</w:t>
      </w:r>
    </w:p>
    <w:p w14:paraId="400954CD" w14:textId="77777777" w:rsidR="0020752F" w:rsidRPr="00E46AD2" w:rsidRDefault="0020752F" w:rsidP="009A6CA1">
      <w:pPr>
        <w:pStyle w:val="a9"/>
        <w:numPr>
          <w:ilvl w:val="0"/>
          <w:numId w:val="348"/>
        </w:numPr>
      </w:pPr>
      <w:r w:rsidRPr="001A721D">
        <w:rPr>
          <w:b/>
          <w:bCs/>
          <w:rtl/>
        </w:rPr>
        <w:t>التدقيق اللغوي والإملائي</w:t>
      </w:r>
      <w:r w:rsidRPr="001A721D">
        <w:rPr>
          <w:b/>
          <w:bCs/>
        </w:rPr>
        <w:t>:</w:t>
      </w:r>
      <w:r w:rsidRPr="00E46AD2">
        <w:t xml:space="preserve"> </w:t>
      </w:r>
      <w:r w:rsidRPr="00E46AD2">
        <w:rPr>
          <w:rtl/>
        </w:rPr>
        <w:t>تم مراجعة النص بعناية للتأكد من خلوه من الأخطاء اللغوية والإملائية</w:t>
      </w:r>
      <w:r w:rsidRPr="00E46AD2">
        <w:t>.</w:t>
      </w:r>
    </w:p>
    <w:p w14:paraId="410724FF" w14:textId="77777777" w:rsidR="0020752F" w:rsidRPr="00E46AD2" w:rsidRDefault="0020752F" w:rsidP="001A721D">
      <w:r w:rsidRPr="00E46AD2">
        <w:rPr>
          <w:rtl/>
        </w:rPr>
        <w:t>بهذه التعديلات، أصبح المقال الثالث أكثر تكاملاً وشمولية وعمقًا، ويدعو القارئ إلى تدبر القرآن الكريم بالاعتماد على الرسم العثماني والمخطوطات القديمة، وبمنهجية، واعية ومستقلة</w:t>
      </w:r>
      <w:r w:rsidRPr="00E46AD2">
        <w:t>.</w:t>
      </w:r>
    </w:p>
    <w:p w14:paraId="4A233363" w14:textId="77777777" w:rsidR="0020752F" w:rsidRPr="00E46AD2" w:rsidRDefault="0020752F" w:rsidP="001A721D">
      <w:pPr>
        <w:rPr>
          <w:rtl/>
        </w:rPr>
      </w:pPr>
    </w:p>
    <w:p w14:paraId="1FD7AF9B" w14:textId="24319CDC" w:rsidR="00786691" w:rsidRPr="00E46AD2" w:rsidRDefault="00786691" w:rsidP="008A0417">
      <w:pPr>
        <w:pStyle w:val="1"/>
      </w:pPr>
      <w:bookmarkStart w:id="130" w:name="_Toc199407090"/>
      <w:r w:rsidRPr="00E46AD2">
        <w:rPr>
          <w:rtl/>
        </w:rPr>
        <w:t>تطور الحروف العربية: من النقوش النبطية إلى الخط الحديث</w:t>
      </w:r>
      <w:bookmarkEnd w:id="129"/>
      <w:bookmarkEnd w:id="130"/>
    </w:p>
    <w:p w14:paraId="30789983" w14:textId="77777777" w:rsidR="00786691" w:rsidRPr="00E46AD2" w:rsidRDefault="00786691" w:rsidP="001A721D">
      <w:r w:rsidRPr="00E46AD2">
        <w:rPr>
          <w:rtl/>
        </w:rPr>
        <w:t>مقدمة</w:t>
      </w:r>
      <w:r w:rsidRPr="00E46AD2">
        <w:t>:</w:t>
      </w:r>
    </w:p>
    <w:p w14:paraId="1DA60604" w14:textId="77777777" w:rsidR="00786691" w:rsidRPr="00E46AD2" w:rsidRDefault="00786691" w:rsidP="001A721D">
      <w:r w:rsidRPr="00E46AD2">
        <w:rPr>
          <w:rtl/>
        </w:rPr>
        <w:t>بعد أن استعرضنا النظريات التقليدية حول أصل الحروف العربية، ننتقل في هذا المقال إلى النظرية التي تحظى بتأييد واسع في العصر الحديث بين الباحثين والدارسين، وهي النظرية التي تربط الخط العربي بالخط النبطي، مستندة إلى أدلة أثرية ملموسة من النقوش والكتابات القديمة</w:t>
      </w:r>
      <w:r w:rsidRPr="00E46AD2">
        <w:t>.</w:t>
      </w:r>
    </w:p>
    <w:p w14:paraId="05418F9D" w14:textId="64293818" w:rsidR="00786691" w:rsidRPr="00E46AD2" w:rsidRDefault="00786691" w:rsidP="001A721D">
      <w:r w:rsidRPr="00E46AD2">
        <w:t xml:space="preserve">1. </w:t>
      </w:r>
      <w:r w:rsidRPr="00E46AD2">
        <w:rPr>
          <w:rtl/>
        </w:rPr>
        <w:t xml:space="preserve">النظرية الشمالية </w:t>
      </w:r>
      <w:r w:rsidR="0064321B">
        <w:rPr>
          <w:rtl/>
        </w:rPr>
        <w:t>"</w:t>
      </w:r>
      <w:r w:rsidR="00BB202D" w:rsidRPr="00E46AD2">
        <w:rPr>
          <w:rtl/>
        </w:rPr>
        <w:t>الحميرية</w:t>
      </w:r>
      <w:r w:rsidR="0064321B">
        <w:rPr>
          <w:rtl/>
        </w:rPr>
        <w:t>"</w:t>
      </w:r>
      <w:r w:rsidRPr="00E46AD2">
        <w:rPr>
          <w:rtl/>
        </w:rPr>
        <w:t>: محطة وسيطة أم أصل؟</w:t>
      </w:r>
    </w:p>
    <w:p w14:paraId="3F2F2A70" w14:textId="23E2FE59" w:rsidR="00786691" w:rsidRPr="00E46AD2" w:rsidRDefault="00786691" w:rsidP="009A6CA1">
      <w:pPr>
        <w:pStyle w:val="a9"/>
        <w:numPr>
          <w:ilvl w:val="0"/>
          <w:numId w:val="316"/>
        </w:numPr>
      </w:pPr>
      <w:r w:rsidRPr="001A721D">
        <w:rPr>
          <w:b/>
          <w:bCs/>
          <w:rtl/>
        </w:rPr>
        <w:t>الحيرة ومكة</w:t>
      </w:r>
      <w:r w:rsidRPr="001A721D">
        <w:rPr>
          <w:b/>
          <w:bCs/>
        </w:rPr>
        <w:t>:</w:t>
      </w:r>
      <w:r w:rsidRPr="00E46AD2">
        <w:t xml:space="preserve"> </w:t>
      </w:r>
      <w:r w:rsidRPr="00E46AD2">
        <w:rPr>
          <w:rtl/>
        </w:rPr>
        <w:t xml:space="preserve">تقول هذه النظرية، التي ذكرها البلاذري وغيره، إن الخط العربي الحجازي </w:t>
      </w:r>
      <w:r w:rsidR="0064321B">
        <w:rPr>
          <w:rtl/>
        </w:rPr>
        <w:t>"</w:t>
      </w:r>
      <w:r w:rsidRPr="00E46AD2">
        <w:rPr>
          <w:rtl/>
        </w:rPr>
        <w:t>الذي استخدم في مكة وما حولها</w:t>
      </w:r>
      <w:r w:rsidR="0064321B">
        <w:rPr>
          <w:rtl/>
        </w:rPr>
        <w:t>"</w:t>
      </w:r>
      <w:r w:rsidRPr="00E46AD2">
        <w:rPr>
          <w:rtl/>
        </w:rPr>
        <w:t xml:space="preserve"> مأخوذ من أهل الحيرة </w:t>
      </w:r>
      <w:r w:rsidR="0064321B">
        <w:rPr>
          <w:rtl/>
        </w:rPr>
        <w:t>"</w:t>
      </w:r>
      <w:r w:rsidRPr="00E46AD2">
        <w:rPr>
          <w:rtl/>
        </w:rPr>
        <w:t>مدينة قديمة في العراق</w:t>
      </w:r>
      <w:r w:rsidR="0064321B">
        <w:rPr>
          <w:rtl/>
        </w:rPr>
        <w:t>"</w:t>
      </w:r>
      <w:r w:rsidRPr="00E46AD2">
        <w:t>.</w:t>
      </w:r>
    </w:p>
    <w:p w14:paraId="0F7BF191" w14:textId="1B4289FD" w:rsidR="00786691" w:rsidRPr="00E46AD2" w:rsidRDefault="00786691" w:rsidP="009A6CA1">
      <w:pPr>
        <w:pStyle w:val="a9"/>
        <w:numPr>
          <w:ilvl w:val="0"/>
          <w:numId w:val="316"/>
        </w:numPr>
      </w:pPr>
      <w:r w:rsidRPr="001A721D">
        <w:rPr>
          <w:b/>
          <w:bCs/>
          <w:rtl/>
        </w:rPr>
        <w:t>دور حرب بن أمية</w:t>
      </w:r>
      <w:r w:rsidRPr="001A721D">
        <w:rPr>
          <w:b/>
          <w:bCs/>
        </w:rPr>
        <w:t>:</w:t>
      </w:r>
      <w:r w:rsidRPr="00E46AD2">
        <w:t xml:space="preserve"> </w:t>
      </w:r>
      <w:r w:rsidRPr="00E46AD2">
        <w:rPr>
          <w:rtl/>
        </w:rPr>
        <w:t xml:space="preserve">يجمع المؤرخون على أن حرب بن أمية، وهو من وجهاء قريش وساداتها، تعلم الخط في الحيرة أو دومة الجندل </w:t>
      </w:r>
      <w:r w:rsidR="0064321B">
        <w:rPr>
          <w:rtl/>
        </w:rPr>
        <w:t>"</w:t>
      </w:r>
      <w:r w:rsidRPr="00E46AD2">
        <w:rPr>
          <w:rtl/>
        </w:rPr>
        <w:t>شمال الجزيرة العربية</w:t>
      </w:r>
      <w:r w:rsidR="0064321B">
        <w:rPr>
          <w:rtl/>
        </w:rPr>
        <w:t>"</w:t>
      </w:r>
      <w:r w:rsidRPr="00E46AD2">
        <w:rPr>
          <w:rtl/>
        </w:rPr>
        <w:t>، ثم نشره في مكة بين قومه</w:t>
      </w:r>
      <w:r w:rsidRPr="00E46AD2">
        <w:t>.</w:t>
      </w:r>
    </w:p>
    <w:p w14:paraId="20EF0A37" w14:textId="77777777" w:rsidR="00786691" w:rsidRPr="00E46AD2" w:rsidRDefault="00786691" w:rsidP="009A6CA1">
      <w:pPr>
        <w:pStyle w:val="a9"/>
        <w:numPr>
          <w:ilvl w:val="0"/>
          <w:numId w:val="316"/>
        </w:numPr>
      </w:pPr>
      <w:r w:rsidRPr="001A721D">
        <w:rPr>
          <w:b/>
          <w:bCs/>
          <w:rtl/>
        </w:rPr>
        <w:t>الحيرة ليست الأصل</w:t>
      </w:r>
      <w:r w:rsidRPr="001A721D">
        <w:rPr>
          <w:b/>
          <w:bCs/>
        </w:rPr>
        <w:t>:</w:t>
      </w:r>
      <w:r w:rsidRPr="00E46AD2">
        <w:t xml:space="preserve"> </w:t>
      </w:r>
      <w:r w:rsidRPr="00E46AD2">
        <w:rPr>
          <w:rtl/>
        </w:rPr>
        <w:t>لكن النظرية الحديثة، المدعومة بالأدلة الأثرية، ترى أن الحيرة كانت محطة وسيطة مهمة في رحلة الخط، ولكنها ليست أصله المباشر. فالخط تطور قبل وصوله إلى الحيرة</w:t>
      </w:r>
      <w:r w:rsidRPr="00E46AD2">
        <w:t>.</w:t>
      </w:r>
    </w:p>
    <w:p w14:paraId="0D679ED9" w14:textId="77777777" w:rsidR="00786691" w:rsidRPr="00E46AD2" w:rsidRDefault="00786691" w:rsidP="001A721D">
      <w:r w:rsidRPr="00E46AD2">
        <w:t xml:space="preserve">2. </w:t>
      </w:r>
      <w:r w:rsidRPr="00E46AD2">
        <w:rPr>
          <w:rtl/>
        </w:rPr>
        <w:t>النظرية الحديثة: الخط النبطي هو الأصل</w:t>
      </w:r>
    </w:p>
    <w:p w14:paraId="5B45AD84" w14:textId="3CBC46CF" w:rsidR="00786691" w:rsidRPr="00E46AD2" w:rsidRDefault="00786691" w:rsidP="009A6CA1">
      <w:pPr>
        <w:pStyle w:val="a9"/>
        <w:numPr>
          <w:ilvl w:val="0"/>
          <w:numId w:val="317"/>
        </w:numPr>
      </w:pPr>
      <w:r w:rsidRPr="001A721D">
        <w:rPr>
          <w:b/>
          <w:bCs/>
          <w:rtl/>
        </w:rPr>
        <w:t>الكتابة والتحضر</w:t>
      </w:r>
      <w:r w:rsidRPr="001A721D">
        <w:rPr>
          <w:b/>
          <w:bCs/>
        </w:rPr>
        <w:t>:</w:t>
      </w:r>
      <w:r w:rsidRPr="00E46AD2">
        <w:t xml:space="preserve"> </w:t>
      </w:r>
      <w:r w:rsidRPr="00E46AD2">
        <w:rPr>
          <w:rtl/>
        </w:rPr>
        <w:t xml:space="preserve">يرى الباحث إبراهيم جمعة أن العرب لم يعرفوا الكتابة المنظمة إلا بعد اتصالهم بالمراكز الحضارية المجاورة، مثل اليمن في الجنوب، ووادي الفرات في العراق، وسوريا، ومناطق استقرار الأنباط </w:t>
      </w:r>
      <w:r w:rsidR="0064321B">
        <w:rPr>
          <w:rtl/>
        </w:rPr>
        <w:t>"</w:t>
      </w:r>
      <w:r w:rsidRPr="00E46AD2">
        <w:rPr>
          <w:rtl/>
        </w:rPr>
        <w:t>نجوع النبط وحوران، وهي مناطق جنوب الشام</w:t>
      </w:r>
      <w:r w:rsidR="0064321B">
        <w:rPr>
          <w:rtl/>
        </w:rPr>
        <w:t>"</w:t>
      </w:r>
      <w:r w:rsidRPr="00E46AD2">
        <w:t>.</w:t>
      </w:r>
    </w:p>
    <w:p w14:paraId="1B1E941F" w14:textId="77777777" w:rsidR="00786691" w:rsidRPr="00E46AD2" w:rsidRDefault="00786691" w:rsidP="009A6CA1">
      <w:pPr>
        <w:pStyle w:val="a9"/>
        <w:numPr>
          <w:ilvl w:val="0"/>
          <w:numId w:val="317"/>
        </w:numPr>
      </w:pPr>
      <w:r w:rsidRPr="001A721D">
        <w:rPr>
          <w:b/>
          <w:bCs/>
          <w:rtl/>
        </w:rPr>
        <w:t>الخط النبطي</w:t>
      </w:r>
      <w:r w:rsidRPr="001A721D">
        <w:rPr>
          <w:b/>
          <w:bCs/>
        </w:rPr>
        <w:t>:</w:t>
      </w:r>
      <w:r w:rsidRPr="00E46AD2">
        <w:t xml:space="preserve"> </w:t>
      </w:r>
      <w:r w:rsidRPr="00E46AD2">
        <w:rPr>
          <w:rtl/>
        </w:rPr>
        <w:t>يرجح جمعة وغيره من الباحثين أن الكتابة وصلت إلى العرب في شكلها النبطي المتأخر، ثم تطورت تدريجيًا لتأخذ شكلها العربي المميز</w:t>
      </w:r>
      <w:r w:rsidRPr="00E46AD2">
        <w:t>.</w:t>
      </w:r>
    </w:p>
    <w:p w14:paraId="7F2523B4" w14:textId="77777777" w:rsidR="00786691" w:rsidRPr="00E46AD2" w:rsidRDefault="00786691" w:rsidP="009A6CA1">
      <w:pPr>
        <w:pStyle w:val="a9"/>
        <w:numPr>
          <w:ilvl w:val="0"/>
          <w:numId w:val="317"/>
        </w:numPr>
      </w:pPr>
      <w:r w:rsidRPr="001A721D">
        <w:rPr>
          <w:b/>
          <w:bCs/>
          <w:rtl/>
        </w:rPr>
        <w:t>الأدلة الأثرية</w:t>
      </w:r>
      <w:r w:rsidRPr="001A721D">
        <w:rPr>
          <w:b/>
          <w:bCs/>
        </w:rPr>
        <w:t>:</w:t>
      </w:r>
      <w:r w:rsidRPr="00E46AD2">
        <w:t xml:space="preserve"> </w:t>
      </w:r>
      <w:r w:rsidRPr="00E46AD2">
        <w:rPr>
          <w:rtl/>
        </w:rPr>
        <w:t>تؤكد النقوش الأثرية المكتشفة هذه النظرية بقوة، ومن أبرز هذه النقوش</w:t>
      </w:r>
      <w:r w:rsidRPr="00E46AD2">
        <w:t>:</w:t>
      </w:r>
    </w:p>
    <w:p w14:paraId="4ED7A44E" w14:textId="683CF76C" w:rsidR="00786691" w:rsidRPr="00E46AD2" w:rsidRDefault="00786691" w:rsidP="009A6CA1">
      <w:pPr>
        <w:pStyle w:val="a9"/>
        <w:numPr>
          <w:ilvl w:val="1"/>
          <w:numId w:val="317"/>
        </w:numPr>
      </w:pPr>
      <w:r w:rsidRPr="001A721D">
        <w:rPr>
          <w:b/>
          <w:bCs/>
          <w:rtl/>
        </w:rPr>
        <w:t xml:space="preserve">نقش أم الجمال </w:t>
      </w:r>
      <w:r w:rsidR="0064321B">
        <w:rPr>
          <w:b/>
          <w:bCs/>
          <w:rtl/>
        </w:rPr>
        <w:t>"</w:t>
      </w:r>
      <w:r w:rsidRPr="001A721D">
        <w:rPr>
          <w:b/>
          <w:bCs/>
          <w:rtl/>
        </w:rPr>
        <w:t>في حوران</w:t>
      </w:r>
      <w:r w:rsidR="0064321B">
        <w:rPr>
          <w:b/>
          <w:bCs/>
          <w:rtl/>
        </w:rPr>
        <w:t>"</w:t>
      </w:r>
      <w:r w:rsidRPr="001A721D">
        <w:rPr>
          <w:b/>
          <w:bCs/>
        </w:rPr>
        <w:t>:</w:t>
      </w:r>
      <w:r w:rsidRPr="00E46AD2">
        <w:t xml:space="preserve"> </w:t>
      </w:r>
      <w:r w:rsidRPr="00E46AD2">
        <w:rPr>
          <w:rtl/>
        </w:rPr>
        <w:t>وهو نقش نبطي متأخر، يظهر حروفًا قريبة جدًا من الحروف العربية، مما يدل على الصلة الوثيقة بينهما</w:t>
      </w:r>
      <w:r w:rsidRPr="00E46AD2">
        <w:t>.</w:t>
      </w:r>
    </w:p>
    <w:p w14:paraId="41C71E2D" w14:textId="68EB4A66" w:rsidR="00786691" w:rsidRPr="00E46AD2" w:rsidRDefault="00786691" w:rsidP="009A6CA1">
      <w:pPr>
        <w:pStyle w:val="a9"/>
        <w:numPr>
          <w:ilvl w:val="1"/>
          <w:numId w:val="317"/>
        </w:numPr>
      </w:pPr>
      <w:r w:rsidRPr="001A721D">
        <w:rPr>
          <w:b/>
          <w:bCs/>
          <w:rtl/>
        </w:rPr>
        <w:t xml:space="preserve">نقش </w:t>
      </w:r>
      <w:r w:rsidR="005E41E7" w:rsidRPr="001A721D">
        <w:rPr>
          <w:b/>
          <w:bCs/>
          <w:rtl/>
        </w:rPr>
        <w:t>المنارة</w:t>
      </w:r>
      <w:r w:rsidRPr="001A721D">
        <w:rPr>
          <w:b/>
          <w:bCs/>
          <w:rtl/>
        </w:rPr>
        <w:t xml:space="preserve"> </w:t>
      </w:r>
      <w:r w:rsidR="0064321B">
        <w:rPr>
          <w:b/>
          <w:bCs/>
          <w:rtl/>
        </w:rPr>
        <w:t>"</w:t>
      </w:r>
      <w:r w:rsidRPr="001A721D">
        <w:rPr>
          <w:b/>
          <w:bCs/>
          <w:rtl/>
        </w:rPr>
        <w:t>328 م</w:t>
      </w:r>
      <w:r w:rsidR="0064321B">
        <w:rPr>
          <w:b/>
          <w:bCs/>
          <w:rtl/>
        </w:rPr>
        <w:t>"</w:t>
      </w:r>
      <w:r w:rsidRPr="001A721D">
        <w:rPr>
          <w:b/>
          <w:bCs/>
        </w:rPr>
        <w:t>:</w:t>
      </w:r>
      <w:r w:rsidRPr="00E46AD2">
        <w:t xml:space="preserve"> </w:t>
      </w:r>
      <w:r w:rsidRPr="00E46AD2">
        <w:rPr>
          <w:rtl/>
        </w:rPr>
        <w:t>وهو نقش قبر امرئ القيس بن عمرو، أحد ملوك الحيرة، ومكتوب بخط يعتبره الباحثون المرحلة الانتقالية بين النبطية والعربية</w:t>
      </w:r>
      <w:r w:rsidRPr="00E46AD2">
        <w:t>.</w:t>
      </w:r>
    </w:p>
    <w:p w14:paraId="0EDD7606" w14:textId="6F25C79A" w:rsidR="00786691" w:rsidRPr="00E46AD2" w:rsidRDefault="00786691" w:rsidP="009A6CA1">
      <w:pPr>
        <w:pStyle w:val="a9"/>
        <w:numPr>
          <w:ilvl w:val="1"/>
          <w:numId w:val="317"/>
        </w:numPr>
      </w:pPr>
      <w:r w:rsidRPr="001A721D">
        <w:rPr>
          <w:b/>
          <w:bCs/>
          <w:rtl/>
        </w:rPr>
        <w:t xml:space="preserve">نقش حران </w:t>
      </w:r>
      <w:r w:rsidR="0064321B">
        <w:rPr>
          <w:b/>
          <w:bCs/>
          <w:rtl/>
        </w:rPr>
        <w:t>"</w:t>
      </w:r>
      <w:r w:rsidRPr="001A721D">
        <w:rPr>
          <w:b/>
          <w:bCs/>
          <w:rtl/>
        </w:rPr>
        <w:t>568 م</w:t>
      </w:r>
      <w:r w:rsidR="0064321B">
        <w:rPr>
          <w:b/>
          <w:bCs/>
          <w:rtl/>
        </w:rPr>
        <w:t>"</w:t>
      </w:r>
      <w:r w:rsidRPr="001A721D">
        <w:rPr>
          <w:b/>
          <w:bCs/>
        </w:rPr>
        <w:t>:</w:t>
      </w:r>
      <w:r w:rsidRPr="00E46AD2">
        <w:t xml:space="preserve"> </w:t>
      </w:r>
      <w:r w:rsidRPr="00E46AD2">
        <w:rPr>
          <w:rtl/>
        </w:rPr>
        <w:t>وهو نقش آخر يُظهر تطورًا ملحوظًا في شكل الحروف العربية، ويقترب أكثر من الخط العربي الذي نعرفه</w:t>
      </w:r>
      <w:r w:rsidRPr="00E46AD2">
        <w:t>.</w:t>
      </w:r>
    </w:p>
    <w:p w14:paraId="61057734" w14:textId="77777777" w:rsidR="00786691" w:rsidRPr="00E46AD2" w:rsidRDefault="00786691" w:rsidP="001A721D">
      <w:r w:rsidRPr="00E46AD2">
        <w:t xml:space="preserve">3. </w:t>
      </w:r>
      <w:r w:rsidRPr="00E46AD2">
        <w:rPr>
          <w:rtl/>
        </w:rPr>
        <w:t>رحلة الحرف العربي: من الصورة إلى الأبجدية</w:t>
      </w:r>
      <w:r w:rsidRPr="00E46AD2">
        <w:t>:</w:t>
      </w:r>
    </w:p>
    <w:p w14:paraId="29BAFA7B" w14:textId="77777777" w:rsidR="00786691" w:rsidRPr="00E46AD2" w:rsidRDefault="00786691" w:rsidP="001A721D">
      <w:r w:rsidRPr="00E46AD2">
        <w:rPr>
          <w:rtl/>
        </w:rPr>
        <w:t>يمكن تلخيص رحلة الحرف العربي، من أصوله الأولى إلى شكله الحالي، في المراحل التالية</w:t>
      </w:r>
      <w:r w:rsidRPr="00E46AD2">
        <w:t>:</w:t>
      </w:r>
    </w:p>
    <w:p w14:paraId="05280C71" w14:textId="77777777" w:rsidR="00786691" w:rsidRPr="00E46AD2" w:rsidRDefault="00786691" w:rsidP="009A6CA1">
      <w:pPr>
        <w:pStyle w:val="a9"/>
        <w:numPr>
          <w:ilvl w:val="0"/>
          <w:numId w:val="318"/>
        </w:numPr>
      </w:pPr>
      <w:r w:rsidRPr="001A721D">
        <w:rPr>
          <w:b/>
          <w:bCs/>
          <w:rtl/>
        </w:rPr>
        <w:t>المرحلة الصورية</w:t>
      </w:r>
      <w:r w:rsidRPr="001A721D">
        <w:rPr>
          <w:b/>
          <w:bCs/>
        </w:rPr>
        <w:t>:</w:t>
      </w:r>
      <w:r w:rsidRPr="00E46AD2">
        <w:t xml:space="preserve"> </w:t>
      </w:r>
      <w:r w:rsidRPr="00E46AD2">
        <w:rPr>
          <w:rtl/>
        </w:rPr>
        <w:t>بدأت الكتابة بالصور في الحضارات القديمة، كالحضارة السومرية في بلاد الرافدين، حيث كانت الصورة تعبر عن الكلمة أو الفكرة</w:t>
      </w:r>
      <w:r w:rsidRPr="00E46AD2">
        <w:t>.</w:t>
      </w:r>
    </w:p>
    <w:p w14:paraId="6C71F0AA" w14:textId="77777777" w:rsidR="00786691" w:rsidRPr="00E46AD2" w:rsidRDefault="00786691" w:rsidP="009A6CA1">
      <w:pPr>
        <w:pStyle w:val="a9"/>
        <w:numPr>
          <w:ilvl w:val="0"/>
          <w:numId w:val="318"/>
        </w:numPr>
      </w:pPr>
      <w:r w:rsidRPr="001A721D">
        <w:rPr>
          <w:b/>
          <w:bCs/>
          <w:rtl/>
        </w:rPr>
        <w:t>المرحلة الرمزية</w:t>
      </w:r>
      <w:r w:rsidRPr="001A721D">
        <w:rPr>
          <w:b/>
          <w:bCs/>
        </w:rPr>
        <w:t>:</w:t>
      </w:r>
      <w:r w:rsidRPr="00E46AD2">
        <w:t xml:space="preserve"> </w:t>
      </w:r>
      <w:r w:rsidRPr="00E46AD2">
        <w:rPr>
          <w:rtl/>
        </w:rPr>
        <w:t>تطورت الصور إلى رموز للدلالة على المقاطع الصوتية، وأصبحت الرموز أقل شبهًا بالأشياء التي تمثلها</w:t>
      </w:r>
      <w:r w:rsidRPr="00E46AD2">
        <w:t>.</w:t>
      </w:r>
    </w:p>
    <w:p w14:paraId="6A2A8AA3" w14:textId="77777777" w:rsidR="00786691" w:rsidRPr="00E46AD2" w:rsidRDefault="00786691" w:rsidP="009A6CA1">
      <w:pPr>
        <w:pStyle w:val="a9"/>
        <w:numPr>
          <w:ilvl w:val="0"/>
          <w:numId w:val="318"/>
        </w:numPr>
      </w:pPr>
      <w:r w:rsidRPr="00E46AD2">
        <w:rPr>
          <w:rtl/>
        </w:rPr>
        <w:t>المرحلة الأبجدية</w:t>
      </w:r>
      <w:r w:rsidRPr="00E46AD2">
        <w:t>:</w:t>
      </w:r>
    </w:p>
    <w:p w14:paraId="7D158A2B" w14:textId="77777777" w:rsidR="00786691" w:rsidRPr="00E46AD2" w:rsidRDefault="00786691" w:rsidP="009A6CA1">
      <w:pPr>
        <w:pStyle w:val="a9"/>
        <w:numPr>
          <w:ilvl w:val="1"/>
          <w:numId w:val="318"/>
        </w:numPr>
      </w:pPr>
      <w:r w:rsidRPr="001A721D">
        <w:rPr>
          <w:b/>
          <w:bCs/>
          <w:rtl/>
        </w:rPr>
        <w:t>الخط الفينيقي</w:t>
      </w:r>
      <w:r w:rsidRPr="001A721D">
        <w:rPr>
          <w:b/>
          <w:bCs/>
        </w:rPr>
        <w:t>:</w:t>
      </w:r>
      <w:r w:rsidRPr="00E46AD2">
        <w:t xml:space="preserve"> </w:t>
      </w:r>
      <w:r w:rsidRPr="00E46AD2">
        <w:rPr>
          <w:rtl/>
        </w:rPr>
        <w:t>يعتبر الأبجدية الفينيقية الجذر الأساسي للعديد من الأبجديات في العالم، بما في ذلك الأبجدية النبطية التي اشتقت منها الحروف العربية</w:t>
      </w:r>
      <w:r w:rsidRPr="00E46AD2">
        <w:t>.</w:t>
      </w:r>
    </w:p>
    <w:p w14:paraId="3E629699" w14:textId="77777777" w:rsidR="00786691" w:rsidRPr="00E46AD2" w:rsidRDefault="00786691" w:rsidP="009A6CA1">
      <w:pPr>
        <w:pStyle w:val="a9"/>
        <w:numPr>
          <w:ilvl w:val="1"/>
          <w:numId w:val="318"/>
        </w:numPr>
      </w:pPr>
      <w:r w:rsidRPr="001A721D">
        <w:rPr>
          <w:b/>
          <w:bCs/>
          <w:rtl/>
        </w:rPr>
        <w:t>الخط النبطي</w:t>
      </w:r>
      <w:r w:rsidRPr="001A721D">
        <w:rPr>
          <w:b/>
          <w:bCs/>
        </w:rPr>
        <w:t>:</w:t>
      </w:r>
      <w:r w:rsidRPr="00E46AD2">
        <w:t xml:space="preserve"> </w:t>
      </w:r>
      <w:r w:rsidRPr="00E46AD2">
        <w:rPr>
          <w:rtl/>
        </w:rPr>
        <w:t>تطورت الأبجدية النبطية من الفينيقية، وتأثرت بالآرامية، ومنها اشتقت الحروف العربية بشكل مباشر</w:t>
      </w:r>
      <w:r w:rsidRPr="00E46AD2">
        <w:t>.</w:t>
      </w:r>
    </w:p>
    <w:p w14:paraId="67383289" w14:textId="77777777" w:rsidR="00786691" w:rsidRPr="00E46AD2" w:rsidRDefault="00786691" w:rsidP="009A6CA1">
      <w:pPr>
        <w:pStyle w:val="a9"/>
        <w:numPr>
          <w:ilvl w:val="1"/>
          <w:numId w:val="318"/>
        </w:numPr>
      </w:pPr>
      <w:r w:rsidRPr="001A721D">
        <w:rPr>
          <w:b/>
          <w:bCs/>
          <w:rtl/>
        </w:rPr>
        <w:t>الخط العربي</w:t>
      </w:r>
      <w:r w:rsidRPr="001A721D">
        <w:rPr>
          <w:b/>
          <w:bCs/>
        </w:rPr>
        <w:t>:</w:t>
      </w:r>
      <w:r w:rsidRPr="00E46AD2">
        <w:t xml:space="preserve"> </w:t>
      </w:r>
      <w:r w:rsidRPr="00E46AD2">
        <w:rPr>
          <w:rtl/>
        </w:rPr>
        <w:t>تطور الخط العربي من النبطي، ومر بمراحل متعددة حتى وصل إلى شكله الحالي، وتفرعت منه خطوط وأنواع عديدة</w:t>
      </w:r>
      <w:r w:rsidRPr="00E46AD2">
        <w:t>.</w:t>
      </w:r>
    </w:p>
    <w:p w14:paraId="71F7B27E" w14:textId="6FC63412" w:rsidR="00786691" w:rsidRPr="00E46AD2" w:rsidRDefault="00786691" w:rsidP="001A721D">
      <w:r w:rsidRPr="00E46AD2">
        <w:t xml:space="preserve">4. </w:t>
      </w:r>
      <w:r w:rsidRPr="00E46AD2">
        <w:rPr>
          <w:rtl/>
        </w:rPr>
        <w:t xml:space="preserve">دور الخط الكوفي في تطور الخط العربي </w:t>
      </w:r>
      <w:r w:rsidR="0064321B">
        <w:rPr>
          <w:rtl/>
        </w:rPr>
        <w:t>"</w:t>
      </w:r>
      <w:r w:rsidRPr="00E46AD2">
        <w:rPr>
          <w:rtl/>
        </w:rPr>
        <w:t>نقطة إضافية</w:t>
      </w:r>
      <w:r w:rsidR="0064321B">
        <w:rPr>
          <w:rtl/>
        </w:rPr>
        <w:t>"</w:t>
      </w:r>
      <w:r w:rsidRPr="00E46AD2">
        <w:t>:</w:t>
      </w:r>
    </w:p>
    <w:p w14:paraId="46878E39" w14:textId="2731EA03" w:rsidR="00786691" w:rsidRPr="00E46AD2" w:rsidRDefault="00786691" w:rsidP="009A6CA1">
      <w:pPr>
        <w:pStyle w:val="a9"/>
        <w:numPr>
          <w:ilvl w:val="0"/>
          <w:numId w:val="319"/>
        </w:numPr>
      </w:pPr>
      <w:r w:rsidRPr="001A721D">
        <w:rPr>
          <w:b/>
          <w:bCs/>
          <w:rtl/>
        </w:rPr>
        <w:t>الخط الكوفي</w:t>
      </w:r>
      <w:r w:rsidRPr="001A721D">
        <w:rPr>
          <w:b/>
          <w:bCs/>
        </w:rPr>
        <w:t>:</w:t>
      </w:r>
      <w:r w:rsidRPr="00E46AD2">
        <w:t xml:space="preserve"> </w:t>
      </w:r>
      <w:r w:rsidRPr="00E46AD2">
        <w:rPr>
          <w:rtl/>
        </w:rPr>
        <w:t xml:space="preserve">نشأ في الكوفة </w:t>
      </w:r>
      <w:r w:rsidR="0064321B">
        <w:rPr>
          <w:rtl/>
        </w:rPr>
        <w:t>"</w:t>
      </w:r>
      <w:r w:rsidRPr="00E46AD2">
        <w:rPr>
          <w:rtl/>
        </w:rPr>
        <w:t>العراق</w:t>
      </w:r>
      <w:r w:rsidR="0064321B">
        <w:rPr>
          <w:rtl/>
        </w:rPr>
        <w:t>"</w:t>
      </w:r>
      <w:r w:rsidRPr="00E46AD2">
        <w:rPr>
          <w:rtl/>
        </w:rPr>
        <w:t>، وكان له دور كبير في تطور الخط العربي وتنوع أشكاله، وكان الخط الرسمي للمصاحف في القرون الأولى للإسلام</w:t>
      </w:r>
      <w:r w:rsidRPr="00E46AD2">
        <w:t>.</w:t>
      </w:r>
    </w:p>
    <w:p w14:paraId="596803B0" w14:textId="77777777" w:rsidR="00786691" w:rsidRPr="00E46AD2" w:rsidRDefault="00786691" w:rsidP="009A6CA1">
      <w:pPr>
        <w:pStyle w:val="a9"/>
        <w:numPr>
          <w:ilvl w:val="0"/>
          <w:numId w:val="319"/>
        </w:numPr>
      </w:pPr>
      <w:r w:rsidRPr="001A721D">
        <w:rPr>
          <w:b/>
          <w:bCs/>
          <w:rtl/>
        </w:rPr>
        <w:t>الخطوط الأخرى</w:t>
      </w:r>
      <w:r w:rsidRPr="001A721D">
        <w:rPr>
          <w:b/>
          <w:bCs/>
        </w:rPr>
        <w:t>:</w:t>
      </w:r>
      <w:r w:rsidRPr="00E46AD2">
        <w:t xml:space="preserve"> </w:t>
      </w:r>
      <w:r w:rsidRPr="00E46AD2">
        <w:rPr>
          <w:rtl/>
        </w:rPr>
        <w:t>تطورت من الخط الكوفي خطوط أخرى، مثل النسخ والثلث والرقعة والديواني، وكلها أسهمت في إثراء فن الخط العربي</w:t>
      </w:r>
      <w:r w:rsidRPr="00E46AD2">
        <w:t>.</w:t>
      </w:r>
    </w:p>
    <w:p w14:paraId="06624EC2" w14:textId="77777777" w:rsidR="00786691" w:rsidRPr="00E46AD2" w:rsidRDefault="00786691" w:rsidP="001A721D">
      <w:r w:rsidRPr="00E46AD2">
        <w:rPr>
          <w:rtl/>
        </w:rPr>
        <w:t>خاتمة</w:t>
      </w:r>
      <w:r w:rsidRPr="00E46AD2">
        <w:t>:</w:t>
      </w:r>
    </w:p>
    <w:p w14:paraId="04741776" w14:textId="77777777" w:rsidR="00786691" w:rsidRPr="00E46AD2" w:rsidRDefault="00786691" w:rsidP="001A721D">
      <w:r w:rsidRPr="00E46AD2">
        <w:rPr>
          <w:rtl/>
        </w:rPr>
        <w:t>تُظهر الأدلة الأثرية، المتمثلة في النقوش والكتابات القديمة، أن الخط العربي لم ينشأ من فراغ، بل هو نتاج تطور طويل، بدأ بالصور في الحضارات القديمة، ومر بالرموز، ثم استقر على الأبجدية النبطية التي تطورت بدورها إلى الخط العربي. إن رحلة الحرف العربي هي رحلة حضارة بأكملها، وهي شاهد على عراقة اللغة العربية وإسهامها في تاريخ الكتابة الإنسانية، وعلى قدرة العرب على التكيف والتطوير والإبداع</w:t>
      </w:r>
      <w:r w:rsidRPr="00E46AD2">
        <w:t>.</w:t>
      </w:r>
    </w:p>
    <w:p w14:paraId="5EAE4319" w14:textId="05095E15" w:rsidR="002C7F17" w:rsidRPr="00E46AD2" w:rsidRDefault="002C7F17" w:rsidP="008A0417">
      <w:pPr>
        <w:pStyle w:val="1"/>
      </w:pPr>
      <w:bookmarkStart w:id="131" w:name="_Toc192269181"/>
      <w:bookmarkStart w:id="132" w:name="_Toc199407091"/>
      <w:r w:rsidRPr="00E46AD2">
        <w:rPr>
          <w:rtl/>
        </w:rPr>
        <w:t>تطور الخط العربي: من الكوفة إلى العالمية</w:t>
      </w:r>
      <w:bookmarkEnd w:id="131"/>
      <w:bookmarkEnd w:id="132"/>
    </w:p>
    <w:p w14:paraId="5E50F64A" w14:textId="77777777" w:rsidR="002C7F17" w:rsidRPr="00E46AD2" w:rsidRDefault="002C7F17" w:rsidP="001A721D">
      <w:r w:rsidRPr="00E46AD2">
        <w:rPr>
          <w:rtl/>
        </w:rPr>
        <w:t>مقدمة</w:t>
      </w:r>
      <w:r w:rsidRPr="00E46AD2">
        <w:t>:</w:t>
      </w:r>
    </w:p>
    <w:p w14:paraId="63055769" w14:textId="77777777" w:rsidR="002C7F17" w:rsidRPr="00E46AD2" w:rsidRDefault="002C7F17" w:rsidP="001A721D">
      <w:r w:rsidRPr="00E46AD2">
        <w:rPr>
          <w:rtl/>
        </w:rPr>
        <w:t>بعد أن استقر الخط العربي على شكله الأساسي المستمد من النبطية، بدأت رحلة جديدة من التطور والتنوع والانتشار، خاصة مع اتساع رقعة الدولة الإسلامية وتعدد الثقافات التي احتضنتها. وأصبحت الكوفة، حاضرة العراق في ذلك الوقت، مركزًا رئيسيًا لهذا التطور، حيث نشأ فيها الخط الكوفي الذي أثر في مسيرة الخط العربي لقرون طويلة، قبل أن تظهر خطوط أخرى أضافت إلى جماليات الخط العربي وتنوعه</w:t>
      </w:r>
      <w:r w:rsidRPr="00E46AD2">
        <w:t>.</w:t>
      </w:r>
    </w:p>
    <w:p w14:paraId="5EF751E0" w14:textId="77777777" w:rsidR="002C7F17" w:rsidRPr="00E46AD2" w:rsidRDefault="002C7F17" w:rsidP="001A721D">
      <w:r w:rsidRPr="00E46AD2">
        <w:t xml:space="preserve">1. </w:t>
      </w:r>
      <w:r w:rsidRPr="00E46AD2">
        <w:rPr>
          <w:rtl/>
        </w:rPr>
        <w:t>الخط الكوفي: حجر الزاوية في تطور الخط العربي</w:t>
      </w:r>
      <w:r w:rsidRPr="00E46AD2">
        <w:t>:</w:t>
      </w:r>
    </w:p>
    <w:p w14:paraId="510CEC72" w14:textId="1A549F45" w:rsidR="002C7F17" w:rsidRPr="00E46AD2" w:rsidRDefault="002C7F17" w:rsidP="009A6CA1">
      <w:pPr>
        <w:pStyle w:val="a9"/>
        <w:numPr>
          <w:ilvl w:val="0"/>
          <w:numId w:val="320"/>
        </w:numPr>
      </w:pPr>
      <w:r w:rsidRPr="001A721D">
        <w:rPr>
          <w:b/>
          <w:bCs/>
          <w:rtl/>
        </w:rPr>
        <w:t>نشأة الخط الكوفي</w:t>
      </w:r>
      <w:r w:rsidRPr="001A721D">
        <w:rPr>
          <w:b/>
          <w:bCs/>
        </w:rPr>
        <w:t>:</w:t>
      </w:r>
      <w:r w:rsidRPr="00E46AD2">
        <w:t xml:space="preserve"> </w:t>
      </w:r>
      <w:r w:rsidRPr="00E46AD2">
        <w:rPr>
          <w:rtl/>
        </w:rPr>
        <w:t xml:space="preserve">ظهر الخط الكوفي في مدينة الكوفة في القرن الأول الهجري </w:t>
      </w:r>
      <w:r w:rsidR="0064321B">
        <w:rPr>
          <w:rtl/>
        </w:rPr>
        <w:t>"</w:t>
      </w:r>
      <w:r w:rsidRPr="00E46AD2">
        <w:rPr>
          <w:rtl/>
        </w:rPr>
        <w:t>السابع الميلادي</w:t>
      </w:r>
      <w:r w:rsidR="0064321B">
        <w:rPr>
          <w:rtl/>
        </w:rPr>
        <w:t>"</w:t>
      </w:r>
      <w:r w:rsidRPr="00E46AD2">
        <w:rPr>
          <w:rtl/>
        </w:rPr>
        <w:t>، وسرعان ما انتشر في أرجاء الدولة الإسلامية، وأصبح الخط المفضل لكتابة المصاحف والنقوش الرسمية</w:t>
      </w:r>
      <w:r w:rsidRPr="00E46AD2">
        <w:t>.</w:t>
      </w:r>
    </w:p>
    <w:p w14:paraId="77D7A4BB" w14:textId="27905F7C" w:rsidR="002C7F17" w:rsidRPr="00E46AD2" w:rsidRDefault="002C7F17" w:rsidP="009A6CA1">
      <w:pPr>
        <w:pStyle w:val="a9"/>
        <w:numPr>
          <w:ilvl w:val="0"/>
          <w:numId w:val="320"/>
        </w:numPr>
      </w:pPr>
      <w:r w:rsidRPr="001A721D">
        <w:rPr>
          <w:b/>
          <w:bCs/>
          <w:rtl/>
        </w:rPr>
        <w:t>خصائص الخط الكوفي</w:t>
      </w:r>
      <w:r w:rsidRPr="001A721D">
        <w:rPr>
          <w:b/>
          <w:bCs/>
        </w:rPr>
        <w:t>:</w:t>
      </w:r>
      <w:r w:rsidRPr="00E46AD2">
        <w:t xml:space="preserve"> </w:t>
      </w:r>
      <w:r w:rsidRPr="00E46AD2">
        <w:rPr>
          <w:rtl/>
        </w:rPr>
        <w:t xml:space="preserve">يتميز الخط الكوفي بشكله الهندسي، حيث تسود فيه الاستقامة والزوايا الحادة، ويبتعد عن الليونة والاستدارة التي تميز الخطوط الأخرى. وكان في بدايته خاليًا من النقط والإعجام </w:t>
      </w:r>
      <w:r w:rsidR="0064321B">
        <w:rPr>
          <w:rtl/>
        </w:rPr>
        <w:t>"</w:t>
      </w:r>
      <w:r w:rsidRPr="00E46AD2">
        <w:rPr>
          <w:rtl/>
        </w:rPr>
        <w:t>علامات التشكيل على الحروف</w:t>
      </w:r>
      <w:r w:rsidR="0064321B">
        <w:rPr>
          <w:rtl/>
        </w:rPr>
        <w:t>"</w:t>
      </w:r>
      <w:r w:rsidRPr="00E46AD2">
        <w:rPr>
          <w:rtl/>
        </w:rPr>
        <w:t>، ثم أُدخلت عليه هذه العلامات لاحقًا على يد أبي الأسود الدؤلي وغيره</w:t>
      </w:r>
      <w:r w:rsidRPr="00E46AD2">
        <w:t>.</w:t>
      </w:r>
    </w:p>
    <w:p w14:paraId="26D7998A" w14:textId="77777777" w:rsidR="002C7F17" w:rsidRPr="00E46AD2" w:rsidRDefault="002C7F17" w:rsidP="009A6CA1">
      <w:pPr>
        <w:pStyle w:val="a9"/>
        <w:numPr>
          <w:ilvl w:val="0"/>
          <w:numId w:val="320"/>
        </w:numPr>
      </w:pPr>
      <w:r w:rsidRPr="001A721D">
        <w:rPr>
          <w:b/>
          <w:bCs/>
          <w:rtl/>
        </w:rPr>
        <w:t>أنواع الخط الكوفي</w:t>
      </w:r>
      <w:r w:rsidRPr="001A721D">
        <w:rPr>
          <w:b/>
          <w:bCs/>
        </w:rPr>
        <w:t>:</w:t>
      </w:r>
      <w:r w:rsidRPr="00E46AD2">
        <w:t xml:space="preserve"> </w:t>
      </w:r>
      <w:r w:rsidRPr="00E46AD2">
        <w:rPr>
          <w:rtl/>
        </w:rPr>
        <w:t>تطور الخط الكوفي إلى أنواع عديدة ومتنوعة، تعكس الإبداع الفني للخطاطين في مختلف العصور والمناطق، ومن أبرز هذه الأنواع</w:t>
      </w:r>
      <w:r w:rsidRPr="00E46AD2">
        <w:t>:</w:t>
      </w:r>
    </w:p>
    <w:p w14:paraId="382A037F" w14:textId="77777777" w:rsidR="002C7F17" w:rsidRPr="00E46AD2" w:rsidRDefault="002C7F17" w:rsidP="009A6CA1">
      <w:pPr>
        <w:pStyle w:val="a9"/>
        <w:numPr>
          <w:ilvl w:val="1"/>
          <w:numId w:val="320"/>
        </w:numPr>
      </w:pPr>
      <w:r w:rsidRPr="001A721D">
        <w:rPr>
          <w:b/>
          <w:bCs/>
          <w:rtl/>
        </w:rPr>
        <w:t>الكوفي البسيط</w:t>
      </w:r>
      <w:r w:rsidRPr="001A721D">
        <w:rPr>
          <w:b/>
          <w:bCs/>
        </w:rPr>
        <w:t>:</w:t>
      </w:r>
      <w:r w:rsidRPr="00E46AD2">
        <w:t xml:space="preserve"> </w:t>
      </w:r>
      <w:r w:rsidRPr="00E46AD2">
        <w:rPr>
          <w:rtl/>
        </w:rPr>
        <w:t>وهو الشكل الأولي للكوفي، ويتميز بالبساطة والوضوح والبعد عن الزخرفة</w:t>
      </w:r>
      <w:r w:rsidRPr="00E46AD2">
        <w:t>.</w:t>
      </w:r>
    </w:p>
    <w:p w14:paraId="3ED4FA1A" w14:textId="258598FF" w:rsidR="002C7F17" w:rsidRPr="00E46AD2" w:rsidRDefault="002C7F17" w:rsidP="009A6CA1">
      <w:pPr>
        <w:pStyle w:val="a9"/>
        <w:numPr>
          <w:ilvl w:val="1"/>
          <w:numId w:val="320"/>
        </w:numPr>
      </w:pPr>
      <w:r w:rsidRPr="001A721D">
        <w:rPr>
          <w:b/>
          <w:bCs/>
          <w:rtl/>
        </w:rPr>
        <w:t>الكوفي المورق</w:t>
      </w:r>
      <w:r w:rsidRPr="001A721D">
        <w:rPr>
          <w:b/>
          <w:bCs/>
        </w:rPr>
        <w:t>:</w:t>
      </w:r>
      <w:r w:rsidRPr="00E46AD2">
        <w:t xml:space="preserve"> </w:t>
      </w:r>
      <w:r w:rsidRPr="00E46AD2">
        <w:rPr>
          <w:rtl/>
        </w:rPr>
        <w:t xml:space="preserve">يتميز بإضافة زخارف نباتية </w:t>
      </w:r>
      <w:r w:rsidR="0064321B">
        <w:rPr>
          <w:rtl/>
        </w:rPr>
        <w:t>"</w:t>
      </w:r>
      <w:r w:rsidRPr="00E46AD2">
        <w:rPr>
          <w:rtl/>
        </w:rPr>
        <w:t>على شكل أوراق الشجر</w:t>
      </w:r>
      <w:r w:rsidR="0064321B">
        <w:rPr>
          <w:rtl/>
        </w:rPr>
        <w:t>"</w:t>
      </w:r>
      <w:r w:rsidRPr="00E46AD2">
        <w:rPr>
          <w:rtl/>
        </w:rPr>
        <w:t xml:space="preserve"> إلى الحروف، مما يضفي عليه جمالًا ورونقًا</w:t>
      </w:r>
      <w:r w:rsidRPr="00E46AD2">
        <w:t>.</w:t>
      </w:r>
    </w:p>
    <w:p w14:paraId="0B8B7E8E" w14:textId="77777777" w:rsidR="002C7F17" w:rsidRPr="00E46AD2" w:rsidRDefault="002C7F17" w:rsidP="009A6CA1">
      <w:pPr>
        <w:pStyle w:val="a9"/>
        <w:numPr>
          <w:ilvl w:val="1"/>
          <w:numId w:val="320"/>
        </w:numPr>
      </w:pPr>
      <w:r w:rsidRPr="001A721D">
        <w:rPr>
          <w:b/>
          <w:bCs/>
          <w:rtl/>
        </w:rPr>
        <w:t>الكوفي المضفر</w:t>
      </w:r>
      <w:r w:rsidRPr="001A721D">
        <w:rPr>
          <w:b/>
          <w:bCs/>
        </w:rPr>
        <w:t>:</w:t>
      </w:r>
      <w:r w:rsidRPr="00E46AD2">
        <w:t xml:space="preserve"> </w:t>
      </w:r>
      <w:r w:rsidRPr="00E46AD2">
        <w:rPr>
          <w:rtl/>
        </w:rPr>
        <w:t>يتميز بتداخل الحروف وتضفيرها بشكل زخرفي معقد، مما يدل على مهارة الخطاط وإبداعه</w:t>
      </w:r>
      <w:r w:rsidRPr="00E46AD2">
        <w:t>.</w:t>
      </w:r>
    </w:p>
    <w:p w14:paraId="0182CF87" w14:textId="77777777" w:rsidR="002C7F17" w:rsidRPr="00E46AD2" w:rsidRDefault="002C7F17" w:rsidP="009A6CA1">
      <w:pPr>
        <w:pStyle w:val="a9"/>
        <w:numPr>
          <w:ilvl w:val="1"/>
          <w:numId w:val="320"/>
        </w:numPr>
      </w:pPr>
      <w:r w:rsidRPr="001A721D">
        <w:rPr>
          <w:b/>
          <w:bCs/>
          <w:rtl/>
        </w:rPr>
        <w:t>الكوفي الهندسي</w:t>
      </w:r>
      <w:r w:rsidRPr="001A721D">
        <w:rPr>
          <w:b/>
          <w:bCs/>
        </w:rPr>
        <w:t>:</w:t>
      </w:r>
      <w:r w:rsidRPr="00E46AD2">
        <w:t xml:space="preserve"> </w:t>
      </w:r>
      <w:r w:rsidRPr="00E46AD2">
        <w:rPr>
          <w:rtl/>
        </w:rPr>
        <w:t>يتميز بالدقة الهندسية المتناهية في رسم الحروف والزخارف، وكأنه لوحة هندسية متقنة</w:t>
      </w:r>
      <w:r w:rsidRPr="00E46AD2">
        <w:t>.</w:t>
      </w:r>
    </w:p>
    <w:p w14:paraId="12601B87" w14:textId="77777777" w:rsidR="002C7F17" w:rsidRPr="00E46AD2" w:rsidRDefault="002C7F17" w:rsidP="009A6CA1">
      <w:pPr>
        <w:pStyle w:val="a9"/>
        <w:numPr>
          <w:ilvl w:val="1"/>
          <w:numId w:val="320"/>
        </w:numPr>
      </w:pPr>
      <w:r w:rsidRPr="001A721D">
        <w:rPr>
          <w:b/>
          <w:bCs/>
          <w:rtl/>
        </w:rPr>
        <w:t>الكوفي التربيعي</w:t>
      </w:r>
      <w:r w:rsidRPr="001A721D">
        <w:rPr>
          <w:b/>
          <w:bCs/>
        </w:rPr>
        <w:t>:</w:t>
      </w:r>
      <w:r w:rsidRPr="00E46AD2">
        <w:t xml:space="preserve"> </w:t>
      </w:r>
      <w:r w:rsidRPr="00E46AD2">
        <w:rPr>
          <w:rtl/>
        </w:rPr>
        <w:t>وهو نوع من الكوفي الهندسي، يتميز بتربيع الحروف والكلمات، بحيث تأخذ شكل مربعات أو مستطيلات متجاورة</w:t>
      </w:r>
      <w:r w:rsidRPr="00E46AD2">
        <w:t>.</w:t>
      </w:r>
    </w:p>
    <w:p w14:paraId="0C0CC757" w14:textId="77777777" w:rsidR="002C7F17" w:rsidRPr="00E46AD2" w:rsidRDefault="002C7F17" w:rsidP="009A6CA1">
      <w:pPr>
        <w:pStyle w:val="a9"/>
        <w:numPr>
          <w:ilvl w:val="0"/>
          <w:numId w:val="320"/>
        </w:numPr>
      </w:pPr>
      <w:r w:rsidRPr="001A721D">
        <w:rPr>
          <w:b/>
          <w:bCs/>
          <w:rtl/>
        </w:rPr>
        <w:t>استخدامات الخط الكوفي</w:t>
      </w:r>
      <w:r w:rsidRPr="001A721D">
        <w:rPr>
          <w:b/>
          <w:bCs/>
        </w:rPr>
        <w:t>:</w:t>
      </w:r>
      <w:r w:rsidRPr="00E46AD2">
        <w:t xml:space="preserve"> </w:t>
      </w:r>
      <w:r w:rsidRPr="00E46AD2">
        <w:rPr>
          <w:rtl/>
        </w:rPr>
        <w:t>استخدم الخط الكوفي على نطاق واسع في كتابة المصاحف الشريفة، والنقش على العملات المعدنية، وعلى جدران المساجد والقصور والأبنية التاريخية، وفي كتابة المخطوطات النفيسة</w:t>
      </w:r>
      <w:r w:rsidRPr="00E46AD2">
        <w:t>.</w:t>
      </w:r>
    </w:p>
    <w:p w14:paraId="6148038C" w14:textId="0B3A5AC5" w:rsidR="002C7F17" w:rsidRPr="00E46AD2" w:rsidRDefault="002C7F17" w:rsidP="001A721D">
      <w:r w:rsidRPr="00E46AD2">
        <w:t xml:space="preserve">2. </w:t>
      </w:r>
      <w:r w:rsidRPr="00E46AD2">
        <w:rPr>
          <w:rtl/>
        </w:rPr>
        <w:t xml:space="preserve">ظهور الخطوط اللينة </w:t>
      </w:r>
      <w:r w:rsidR="0064321B">
        <w:rPr>
          <w:rtl/>
        </w:rPr>
        <w:t>"</w:t>
      </w:r>
      <w:r w:rsidRPr="00E46AD2">
        <w:rPr>
          <w:rtl/>
        </w:rPr>
        <w:t>المنحنية</w:t>
      </w:r>
      <w:r w:rsidR="0064321B">
        <w:rPr>
          <w:rtl/>
        </w:rPr>
        <w:t>"</w:t>
      </w:r>
      <w:r w:rsidRPr="00E46AD2">
        <w:rPr>
          <w:rtl/>
        </w:rPr>
        <w:t>: استجابة للحاجة وسعي للجمال</w:t>
      </w:r>
      <w:r w:rsidRPr="00E46AD2">
        <w:t>:</w:t>
      </w:r>
    </w:p>
    <w:p w14:paraId="22BCF721" w14:textId="77777777" w:rsidR="002C7F17" w:rsidRPr="00E46AD2" w:rsidRDefault="002C7F17" w:rsidP="009A6CA1">
      <w:pPr>
        <w:pStyle w:val="a9"/>
        <w:numPr>
          <w:ilvl w:val="0"/>
          <w:numId w:val="321"/>
        </w:numPr>
      </w:pPr>
      <w:r w:rsidRPr="001A721D">
        <w:rPr>
          <w:b/>
          <w:bCs/>
          <w:rtl/>
        </w:rPr>
        <w:t>الحاجة إلى خطوط أسهل</w:t>
      </w:r>
      <w:r w:rsidRPr="001A721D">
        <w:rPr>
          <w:b/>
          <w:bCs/>
        </w:rPr>
        <w:t>:</w:t>
      </w:r>
      <w:r w:rsidRPr="00E46AD2">
        <w:t xml:space="preserve"> </w:t>
      </w:r>
      <w:r w:rsidRPr="00E46AD2">
        <w:rPr>
          <w:rtl/>
        </w:rPr>
        <w:t>مع مرور الوقت، وتوسع استخدامات الكتابة، ظهرت الحاجة إلى خطوط أسهل في الكتابة وأكثر ليونة من الخط الكوفي، خاصة في الاستخدامات اليومية وكتابة الرسائل والمعاملات</w:t>
      </w:r>
      <w:r w:rsidRPr="00E46AD2">
        <w:t>.</w:t>
      </w:r>
    </w:p>
    <w:p w14:paraId="46615FF1" w14:textId="785EBD45" w:rsidR="002C7F17" w:rsidRPr="00E46AD2" w:rsidRDefault="002C7F17" w:rsidP="009A6CA1">
      <w:pPr>
        <w:pStyle w:val="a9"/>
        <w:numPr>
          <w:ilvl w:val="0"/>
          <w:numId w:val="321"/>
        </w:numPr>
      </w:pPr>
      <w:r w:rsidRPr="001A721D">
        <w:rPr>
          <w:b/>
          <w:bCs/>
          <w:rtl/>
        </w:rPr>
        <w:t>خط النسخ</w:t>
      </w:r>
      <w:r w:rsidRPr="001A721D">
        <w:rPr>
          <w:b/>
          <w:bCs/>
        </w:rPr>
        <w:t>:</w:t>
      </w:r>
      <w:r w:rsidRPr="00E46AD2">
        <w:t xml:space="preserve"> </w:t>
      </w:r>
      <w:r w:rsidRPr="00E46AD2">
        <w:rPr>
          <w:rtl/>
        </w:rPr>
        <w:t xml:space="preserve">يُعد خط النسخ من أقدم الخطوط اللينة، ويتميز </w:t>
      </w:r>
      <w:r w:rsidR="00B7173D" w:rsidRPr="00E46AD2">
        <w:rPr>
          <w:rtl/>
        </w:rPr>
        <w:t>بالوضوح،</w:t>
      </w:r>
      <w:r w:rsidRPr="00E46AD2">
        <w:rPr>
          <w:rtl/>
        </w:rPr>
        <w:t xml:space="preserve"> والسهولة والجمال والاتزان. وقد استخدم في نسخ الكتب والمخطوطات، ومنه اشتق اسمه. وهو الخط الأكثر استخدامًا في طباعة الكتب والصحف والمجلات في العصر الحديث</w:t>
      </w:r>
      <w:r w:rsidRPr="00E46AD2">
        <w:t>.</w:t>
      </w:r>
    </w:p>
    <w:p w14:paraId="20AA67CF" w14:textId="77777777" w:rsidR="002C7F17" w:rsidRPr="00E46AD2" w:rsidRDefault="002C7F17" w:rsidP="009A6CA1">
      <w:pPr>
        <w:pStyle w:val="a9"/>
        <w:numPr>
          <w:ilvl w:val="0"/>
          <w:numId w:val="321"/>
        </w:numPr>
      </w:pPr>
      <w:r w:rsidRPr="001A721D">
        <w:rPr>
          <w:b/>
          <w:bCs/>
          <w:rtl/>
        </w:rPr>
        <w:t>خط الثلث</w:t>
      </w:r>
      <w:r w:rsidRPr="001A721D">
        <w:rPr>
          <w:b/>
          <w:bCs/>
        </w:rPr>
        <w:t>:</w:t>
      </w:r>
      <w:r w:rsidRPr="00E46AD2">
        <w:t xml:space="preserve"> </w:t>
      </w:r>
      <w:r w:rsidRPr="00E46AD2">
        <w:rPr>
          <w:rtl/>
        </w:rPr>
        <w:t>يتميز خط الثلث بالفخامة والجمال والروعة، ويستخدم غالبًا في كتابة العناوين والآيات القرآنية والزخارف الإسلامية. ويعتبر من أصعب الخطوط العربية من حيث القواعد والضبط</w:t>
      </w:r>
      <w:r w:rsidRPr="00E46AD2">
        <w:t>.</w:t>
      </w:r>
    </w:p>
    <w:p w14:paraId="445D4013" w14:textId="77777777" w:rsidR="002C7F17" w:rsidRPr="00E46AD2" w:rsidRDefault="002C7F17" w:rsidP="009A6CA1">
      <w:pPr>
        <w:pStyle w:val="a9"/>
        <w:numPr>
          <w:ilvl w:val="0"/>
          <w:numId w:val="321"/>
        </w:numPr>
      </w:pPr>
      <w:r w:rsidRPr="001A721D">
        <w:rPr>
          <w:b/>
          <w:bCs/>
          <w:rtl/>
        </w:rPr>
        <w:t>خط الرقعة</w:t>
      </w:r>
      <w:r w:rsidRPr="001A721D">
        <w:rPr>
          <w:b/>
          <w:bCs/>
        </w:rPr>
        <w:t>:</w:t>
      </w:r>
      <w:r w:rsidRPr="00E46AD2">
        <w:t xml:space="preserve"> </w:t>
      </w:r>
      <w:r w:rsidRPr="00E46AD2">
        <w:rPr>
          <w:rtl/>
        </w:rPr>
        <w:t>خط سهل وسريع في الكتابة، ويتميز بالبساطة والوضوح، ويستخدم في الحياة اليومية والمراسلات وكتابة اللافتات</w:t>
      </w:r>
      <w:r w:rsidRPr="00E46AD2">
        <w:t>.</w:t>
      </w:r>
    </w:p>
    <w:p w14:paraId="486FE481" w14:textId="77777777" w:rsidR="002C7F17" w:rsidRPr="00E46AD2" w:rsidRDefault="002C7F17" w:rsidP="009A6CA1">
      <w:pPr>
        <w:pStyle w:val="a9"/>
        <w:numPr>
          <w:ilvl w:val="0"/>
          <w:numId w:val="321"/>
        </w:numPr>
      </w:pPr>
      <w:r w:rsidRPr="001A721D">
        <w:rPr>
          <w:b/>
          <w:bCs/>
          <w:rtl/>
        </w:rPr>
        <w:t>الخط الديواني</w:t>
      </w:r>
      <w:r w:rsidRPr="001A721D">
        <w:rPr>
          <w:b/>
          <w:bCs/>
        </w:rPr>
        <w:t>:</w:t>
      </w:r>
      <w:r w:rsidRPr="00E46AD2">
        <w:t xml:space="preserve"> </w:t>
      </w:r>
      <w:r w:rsidRPr="00E46AD2">
        <w:rPr>
          <w:rtl/>
        </w:rPr>
        <w:t>خط جميل وفخم وأنيق، استخدم في الدواوين الرسمية للدولة العثمانية في كتابة الفرمانات والمراسيم السلطانية</w:t>
      </w:r>
      <w:r w:rsidRPr="00E46AD2">
        <w:t>.</w:t>
      </w:r>
    </w:p>
    <w:p w14:paraId="079E0D45" w14:textId="49F56CF8" w:rsidR="002C7F17" w:rsidRPr="00E46AD2" w:rsidRDefault="002C7F17" w:rsidP="009A6CA1">
      <w:pPr>
        <w:pStyle w:val="a9"/>
        <w:numPr>
          <w:ilvl w:val="0"/>
          <w:numId w:val="321"/>
        </w:numPr>
      </w:pPr>
      <w:r w:rsidRPr="001A721D">
        <w:rPr>
          <w:b/>
          <w:bCs/>
          <w:rtl/>
        </w:rPr>
        <w:t xml:space="preserve">خط التعليق </w:t>
      </w:r>
      <w:r w:rsidR="0064321B">
        <w:rPr>
          <w:b/>
          <w:bCs/>
          <w:rtl/>
        </w:rPr>
        <w:t>"</w:t>
      </w:r>
      <w:r w:rsidRPr="001A721D">
        <w:rPr>
          <w:b/>
          <w:bCs/>
          <w:rtl/>
        </w:rPr>
        <w:t>الفارسي</w:t>
      </w:r>
      <w:r w:rsidR="0064321B">
        <w:rPr>
          <w:b/>
          <w:bCs/>
          <w:rtl/>
        </w:rPr>
        <w:t>"</w:t>
      </w:r>
      <w:r w:rsidRPr="001A721D">
        <w:rPr>
          <w:b/>
          <w:bCs/>
        </w:rPr>
        <w:t>:</w:t>
      </w:r>
      <w:r w:rsidRPr="00E46AD2">
        <w:t xml:space="preserve"> </w:t>
      </w:r>
      <w:r w:rsidRPr="00E46AD2">
        <w:rPr>
          <w:rtl/>
        </w:rPr>
        <w:t>خط جميل يتميز بالرشاقة والاستدارة والانسيابية، ويستخدم في كتابة اللغة الفارسية والأردية، وله تأثير كبير في الخطوط المستخدمة في باكستان والهند</w:t>
      </w:r>
      <w:r w:rsidRPr="00E46AD2">
        <w:t>.</w:t>
      </w:r>
    </w:p>
    <w:p w14:paraId="556FD2D4" w14:textId="77777777" w:rsidR="002C7F17" w:rsidRPr="00E46AD2" w:rsidRDefault="002C7F17" w:rsidP="001A721D">
      <w:r w:rsidRPr="00E46AD2">
        <w:t xml:space="preserve">3. </w:t>
      </w:r>
      <w:r w:rsidRPr="00E46AD2">
        <w:rPr>
          <w:rtl/>
        </w:rPr>
        <w:t>الخط العربي في العصر الحديث: بين الأصالة والتجديد</w:t>
      </w:r>
      <w:r w:rsidRPr="00E46AD2">
        <w:t>:</w:t>
      </w:r>
    </w:p>
    <w:p w14:paraId="3DF7E2C9" w14:textId="77777777" w:rsidR="002C7F17" w:rsidRPr="00E46AD2" w:rsidRDefault="002C7F17" w:rsidP="009A6CA1">
      <w:pPr>
        <w:pStyle w:val="a9"/>
        <w:numPr>
          <w:ilvl w:val="0"/>
          <w:numId w:val="322"/>
        </w:numPr>
      </w:pPr>
      <w:r w:rsidRPr="001A721D">
        <w:rPr>
          <w:b/>
          <w:bCs/>
          <w:rtl/>
        </w:rPr>
        <w:t>الطباعة والنشر</w:t>
      </w:r>
      <w:r w:rsidRPr="001A721D">
        <w:rPr>
          <w:b/>
          <w:bCs/>
        </w:rPr>
        <w:t>:</w:t>
      </w:r>
      <w:r w:rsidRPr="00E46AD2">
        <w:t xml:space="preserve"> </w:t>
      </w:r>
      <w:r w:rsidRPr="00E46AD2">
        <w:rPr>
          <w:rtl/>
        </w:rPr>
        <w:t>مع ظهور الطباعة، شهد الخط العربي تطورًا جديدًا، حيث صُممت حروف الطباعة لتناسب أساليب الخط المختلفة، وتم تطوير خطوط جديدة لتلبية احتياجات الطباعة والنشر</w:t>
      </w:r>
      <w:r w:rsidRPr="00E46AD2">
        <w:t>.</w:t>
      </w:r>
    </w:p>
    <w:p w14:paraId="69C415B4" w14:textId="77777777" w:rsidR="002C7F17" w:rsidRPr="00E46AD2" w:rsidRDefault="002C7F17" w:rsidP="009A6CA1">
      <w:pPr>
        <w:pStyle w:val="a9"/>
        <w:numPr>
          <w:ilvl w:val="0"/>
          <w:numId w:val="322"/>
        </w:numPr>
      </w:pPr>
      <w:r w:rsidRPr="001A721D">
        <w:rPr>
          <w:b/>
          <w:bCs/>
          <w:rtl/>
        </w:rPr>
        <w:t>الحاسوب والخط الرقمي</w:t>
      </w:r>
      <w:r w:rsidRPr="001A721D">
        <w:rPr>
          <w:b/>
          <w:bCs/>
        </w:rPr>
        <w:t>:</w:t>
      </w:r>
      <w:r w:rsidRPr="00E46AD2">
        <w:t xml:space="preserve"> </w:t>
      </w:r>
      <w:r w:rsidRPr="00E46AD2">
        <w:rPr>
          <w:rtl/>
        </w:rPr>
        <w:t>أحدث ظهور الحاسوب ثورة في عالم الخط، حيث أصبح بالإمكان تصميم خطوط رقمية جديدة ومتنوعة، وإدخال تحسينات على الخطوط التقليدية، وتسهيل استخدام الخط العربي في الوسائط الرقمية</w:t>
      </w:r>
      <w:r w:rsidRPr="00E46AD2">
        <w:t>.</w:t>
      </w:r>
    </w:p>
    <w:p w14:paraId="22818EAE" w14:textId="77777777" w:rsidR="002C7F17" w:rsidRPr="00E46AD2" w:rsidRDefault="002C7F17" w:rsidP="009A6CA1">
      <w:pPr>
        <w:pStyle w:val="a9"/>
        <w:numPr>
          <w:ilvl w:val="0"/>
          <w:numId w:val="322"/>
        </w:numPr>
      </w:pPr>
      <w:r w:rsidRPr="001A721D">
        <w:rPr>
          <w:b/>
          <w:bCs/>
          <w:rtl/>
        </w:rPr>
        <w:t>فن الخط العربي</w:t>
      </w:r>
      <w:r w:rsidRPr="001A721D">
        <w:rPr>
          <w:b/>
          <w:bCs/>
        </w:rPr>
        <w:t>:</w:t>
      </w:r>
      <w:r w:rsidRPr="00E46AD2">
        <w:t xml:space="preserve"> </w:t>
      </w:r>
      <w:r w:rsidRPr="00E46AD2">
        <w:rPr>
          <w:rtl/>
        </w:rPr>
        <w:t>لا يزال فن الخط العربي حيًا ومزدهرًا، ويمارسه فنانون وخطاطون مبدعون في جميع أنحاء العالم، ويقدمون أعمالًا فنية رائعة تجمع بين الأصالة والمعاصرة</w:t>
      </w:r>
      <w:r w:rsidRPr="00E46AD2">
        <w:t>.</w:t>
      </w:r>
    </w:p>
    <w:p w14:paraId="5F4B7F74" w14:textId="77777777" w:rsidR="002C7F17" w:rsidRPr="00E46AD2" w:rsidRDefault="002C7F17" w:rsidP="001A721D">
      <w:r w:rsidRPr="00E46AD2">
        <w:rPr>
          <w:rtl/>
        </w:rPr>
        <w:t>خاتمة</w:t>
      </w:r>
      <w:r w:rsidRPr="00E46AD2">
        <w:t>:</w:t>
      </w:r>
    </w:p>
    <w:p w14:paraId="6E65619A" w14:textId="338C2741" w:rsidR="002C7F17" w:rsidRPr="00E46AD2" w:rsidRDefault="002C7F17" w:rsidP="001A721D">
      <w:r w:rsidRPr="00E46AD2">
        <w:rPr>
          <w:rtl/>
        </w:rPr>
        <w:t xml:space="preserve">لقد مر الخط العربي برحلة طويلة من التطور والازدهار، من الكوفة إلى جميع أنحاء العالم. وتنوعت أساليبه وأشكاله، من الكوفي بأنواعه المتعددة إلى الخطوط اللينة التي تلبي احتياجات مختلفة. واليوم، يشهد الخط العربي تطورات جديدة في العصر الرقمي، مع الحفاظ على </w:t>
      </w:r>
      <w:r w:rsidR="00B7173D" w:rsidRPr="00E46AD2">
        <w:rPr>
          <w:rtl/>
        </w:rPr>
        <w:t>أصالته،</w:t>
      </w:r>
      <w:r w:rsidRPr="00E46AD2">
        <w:rPr>
          <w:rtl/>
        </w:rPr>
        <w:t xml:space="preserve"> وجماله وقيمته الفنية والثقافية. إنه ليس مجرد وسيلة للكتابة، بل هو فن عريق وتراث خالد</w:t>
      </w:r>
      <w:r w:rsidRPr="00E46AD2">
        <w:t>.</w:t>
      </w:r>
    </w:p>
    <w:p w14:paraId="6C6584BD" w14:textId="2155C7BA" w:rsidR="002C7F17" w:rsidRPr="00E46AD2" w:rsidRDefault="002C7F17" w:rsidP="008A0417">
      <w:pPr>
        <w:pStyle w:val="1"/>
      </w:pPr>
      <w:bookmarkStart w:id="133" w:name="_Toc192269182"/>
      <w:bookmarkStart w:id="134" w:name="_Toc199407092"/>
      <w:r w:rsidRPr="00E46AD2">
        <w:rPr>
          <w:rtl/>
        </w:rPr>
        <w:t>الخط العربي: فن، تراث، وهوية</w:t>
      </w:r>
      <w:bookmarkEnd w:id="133"/>
      <w:bookmarkEnd w:id="134"/>
    </w:p>
    <w:p w14:paraId="0DA244C5" w14:textId="77777777" w:rsidR="002C7F17" w:rsidRPr="00E46AD2" w:rsidRDefault="002C7F17" w:rsidP="001A721D">
      <w:r w:rsidRPr="00E46AD2">
        <w:rPr>
          <w:rtl/>
        </w:rPr>
        <w:t>مقدمة</w:t>
      </w:r>
      <w:r w:rsidRPr="00E46AD2">
        <w:t>:</w:t>
      </w:r>
    </w:p>
    <w:p w14:paraId="2534E1A8" w14:textId="77777777" w:rsidR="002C7F17" w:rsidRPr="00E46AD2" w:rsidRDefault="002C7F17" w:rsidP="001A721D">
      <w:r w:rsidRPr="00E46AD2">
        <w:rPr>
          <w:rtl/>
        </w:rPr>
        <w:t>الخط العربي ليس مجرد وسيلة لتدوين الكلمات ونقل الأفكار، بل هو أكثر من ذلك بكثير. إنه فن بصري عريق، يحمل في طياته قيمًا جمالية عالية، ويعبر عن ذوق رفيع وإبداع متجدد. وهو أيضًا تراث ثقافي غني، يمثل جزءًا أصيلًا من الحضارة العربية والإسلامية، وشاهدًا على تاريخها الطويل. وعلاوة على ذلك، يُعد الخط العربي عنصرًا أساسيًا من عناصر الهوية العربية والإسلامية، ورمزًا للفخر والاعتزاز باللغة العربية وثقافتها. في هذا المقال، نستكشف هذه الجوانب المتعددة للخط العربي، وأهميته في حياتنا الثقافية والفنية</w:t>
      </w:r>
      <w:r w:rsidRPr="00E46AD2">
        <w:t>.</w:t>
      </w:r>
    </w:p>
    <w:p w14:paraId="78C1A453" w14:textId="77777777" w:rsidR="002C7F17" w:rsidRPr="00E46AD2" w:rsidRDefault="002C7F17" w:rsidP="001A721D">
      <w:r w:rsidRPr="00E46AD2">
        <w:t xml:space="preserve">1. </w:t>
      </w:r>
      <w:r w:rsidRPr="00E46AD2">
        <w:rPr>
          <w:rtl/>
        </w:rPr>
        <w:t>الخط العربي كفن: إبداع يتجاوز حدود الحرف</w:t>
      </w:r>
      <w:r w:rsidRPr="00E46AD2">
        <w:t>:</w:t>
      </w:r>
    </w:p>
    <w:p w14:paraId="37C9EA21" w14:textId="77777777" w:rsidR="002C7F17" w:rsidRPr="00E46AD2" w:rsidRDefault="002C7F17" w:rsidP="009A6CA1">
      <w:pPr>
        <w:pStyle w:val="a9"/>
        <w:numPr>
          <w:ilvl w:val="0"/>
          <w:numId w:val="323"/>
        </w:numPr>
      </w:pPr>
      <w:r w:rsidRPr="001A721D">
        <w:rPr>
          <w:b/>
          <w:bCs/>
          <w:rtl/>
        </w:rPr>
        <w:t>جماليات الخط العربي</w:t>
      </w:r>
      <w:r w:rsidRPr="001A721D">
        <w:rPr>
          <w:b/>
          <w:bCs/>
        </w:rPr>
        <w:t>:</w:t>
      </w:r>
      <w:r w:rsidRPr="00E46AD2">
        <w:t xml:space="preserve"> </w:t>
      </w:r>
      <w:r w:rsidRPr="00E46AD2">
        <w:rPr>
          <w:rtl/>
        </w:rPr>
        <w:t>يتميز الخط العربي بجمالياته الفريدة والمتنوعة، وقدرته الفائقة على التعبير عن المعاني بأشكال فنية مبتكرة، تتجاوز مجرد رسم الحروف إلى تشكيل لوحات فنية بديعة</w:t>
      </w:r>
      <w:r w:rsidRPr="00E46AD2">
        <w:t>.</w:t>
      </w:r>
    </w:p>
    <w:p w14:paraId="5827D611" w14:textId="77777777" w:rsidR="002C7F17" w:rsidRPr="00E46AD2" w:rsidRDefault="002C7F17" w:rsidP="009A6CA1">
      <w:pPr>
        <w:pStyle w:val="a9"/>
        <w:numPr>
          <w:ilvl w:val="0"/>
          <w:numId w:val="323"/>
        </w:numPr>
      </w:pPr>
      <w:r w:rsidRPr="001A721D">
        <w:rPr>
          <w:b/>
          <w:bCs/>
          <w:rtl/>
        </w:rPr>
        <w:t>الخطاطون كفنانين</w:t>
      </w:r>
      <w:r w:rsidRPr="001A721D">
        <w:rPr>
          <w:b/>
          <w:bCs/>
        </w:rPr>
        <w:t>:</w:t>
      </w:r>
      <w:r w:rsidRPr="00E46AD2">
        <w:t xml:space="preserve"> </w:t>
      </w:r>
      <w:r w:rsidRPr="00E46AD2">
        <w:rPr>
          <w:rtl/>
        </w:rPr>
        <w:t>يُعد الخطاطون فنانين مبدعين، يمتلكون مهارات عالية في رسم الحروف وتشكيلها وتزيينها وتنسيقها، ويحولون الكلمات إلى أعمال فنية تخاطب الروح والعين</w:t>
      </w:r>
      <w:r w:rsidRPr="00E46AD2">
        <w:t>.</w:t>
      </w:r>
    </w:p>
    <w:p w14:paraId="0B4C4177" w14:textId="77777777" w:rsidR="002C7F17" w:rsidRPr="00E46AD2" w:rsidRDefault="002C7F17" w:rsidP="009A6CA1">
      <w:pPr>
        <w:pStyle w:val="a9"/>
        <w:numPr>
          <w:ilvl w:val="0"/>
          <w:numId w:val="323"/>
        </w:numPr>
      </w:pPr>
      <w:r w:rsidRPr="001A721D">
        <w:rPr>
          <w:b/>
          <w:bCs/>
          <w:rtl/>
        </w:rPr>
        <w:t>اللوحات الخطية</w:t>
      </w:r>
      <w:r w:rsidRPr="001A721D">
        <w:rPr>
          <w:b/>
          <w:bCs/>
        </w:rPr>
        <w:t>:</w:t>
      </w:r>
      <w:r w:rsidRPr="00E46AD2">
        <w:t xml:space="preserve"> </w:t>
      </w:r>
      <w:r w:rsidRPr="00E46AD2">
        <w:rPr>
          <w:rtl/>
        </w:rPr>
        <w:t>تُعد اللوحات الخطية أعمالًا فنية رائعة، تُعرض في المتاحف والمعارض الفنية، وتُستخدم في تزيين المنازل والمساجد والمباني العامة، وتُعبر عن الذوق الرفيع والتقدير للجمال</w:t>
      </w:r>
      <w:r w:rsidRPr="00E46AD2">
        <w:t>.</w:t>
      </w:r>
    </w:p>
    <w:p w14:paraId="07782C4E" w14:textId="77777777" w:rsidR="002C7F17" w:rsidRPr="00E46AD2" w:rsidRDefault="002C7F17" w:rsidP="009A6CA1">
      <w:pPr>
        <w:pStyle w:val="a9"/>
        <w:numPr>
          <w:ilvl w:val="0"/>
          <w:numId w:val="323"/>
        </w:numPr>
      </w:pPr>
      <w:r w:rsidRPr="001A721D">
        <w:rPr>
          <w:b/>
          <w:bCs/>
          <w:rtl/>
        </w:rPr>
        <w:t>الزخرفة الإسلامية</w:t>
      </w:r>
      <w:r w:rsidRPr="001A721D">
        <w:rPr>
          <w:b/>
          <w:bCs/>
        </w:rPr>
        <w:t>:</w:t>
      </w:r>
      <w:r w:rsidRPr="00E46AD2">
        <w:t xml:space="preserve"> </w:t>
      </w:r>
      <w:r w:rsidRPr="00E46AD2">
        <w:rPr>
          <w:rtl/>
        </w:rPr>
        <w:t>يُعد الخط العربي عنصرًا أساسيًا لا غنى عنه في الزخرفة الإسلامية، ويستخدم في تزيين المساجد والقصور والمباني التاريخية، وفي تزيين المصاحف والكتب والمخطوطات، وفي صناعة التحف الفنية</w:t>
      </w:r>
      <w:r w:rsidRPr="00E46AD2">
        <w:t>.</w:t>
      </w:r>
    </w:p>
    <w:p w14:paraId="2848570C" w14:textId="77777777" w:rsidR="002C7F17" w:rsidRPr="00E46AD2" w:rsidRDefault="002C7F17" w:rsidP="001A721D">
      <w:r w:rsidRPr="00E46AD2">
        <w:t xml:space="preserve">2. </w:t>
      </w:r>
      <w:r w:rsidRPr="00E46AD2">
        <w:rPr>
          <w:rtl/>
        </w:rPr>
        <w:t>الخط العربي كتراث ثقافي: إرث الأجداد وكنز المستقبل</w:t>
      </w:r>
      <w:r w:rsidRPr="00E46AD2">
        <w:t>:</w:t>
      </w:r>
    </w:p>
    <w:p w14:paraId="7A402F5D" w14:textId="77777777" w:rsidR="002C7F17" w:rsidRPr="00E46AD2" w:rsidRDefault="002C7F17" w:rsidP="009A6CA1">
      <w:pPr>
        <w:pStyle w:val="a9"/>
        <w:numPr>
          <w:ilvl w:val="0"/>
          <w:numId w:val="324"/>
        </w:numPr>
      </w:pPr>
      <w:r w:rsidRPr="001A721D">
        <w:rPr>
          <w:b/>
          <w:bCs/>
          <w:rtl/>
        </w:rPr>
        <w:t>الحفاظ على التراث</w:t>
      </w:r>
      <w:r w:rsidRPr="001A721D">
        <w:rPr>
          <w:b/>
          <w:bCs/>
        </w:rPr>
        <w:t>:</w:t>
      </w:r>
      <w:r w:rsidRPr="00E46AD2">
        <w:t xml:space="preserve"> </w:t>
      </w:r>
      <w:r w:rsidRPr="00E46AD2">
        <w:rPr>
          <w:rtl/>
        </w:rPr>
        <w:t>يُعد الخط العربي جزءًا لا يتجزأ من التراث الثقافي العربي والإسلامي، ويجب الحفاظ عليه وتطويره وصونه من الاندثار، لأنه يمثل جزءًا من ذاكرتنا الجماعية وهويتنا الحضارية</w:t>
      </w:r>
      <w:r w:rsidRPr="00E46AD2">
        <w:t>.</w:t>
      </w:r>
    </w:p>
    <w:p w14:paraId="0B65F1FB" w14:textId="77777777" w:rsidR="002C7F17" w:rsidRPr="00E46AD2" w:rsidRDefault="002C7F17" w:rsidP="009A6CA1">
      <w:pPr>
        <w:pStyle w:val="a9"/>
        <w:numPr>
          <w:ilvl w:val="0"/>
          <w:numId w:val="324"/>
        </w:numPr>
      </w:pPr>
      <w:r w:rsidRPr="001A721D">
        <w:rPr>
          <w:b/>
          <w:bCs/>
          <w:rtl/>
        </w:rPr>
        <w:t>تعليم الخط العربي</w:t>
      </w:r>
      <w:r w:rsidRPr="001A721D">
        <w:rPr>
          <w:b/>
          <w:bCs/>
        </w:rPr>
        <w:t>:</w:t>
      </w:r>
      <w:r w:rsidRPr="00E46AD2">
        <w:t xml:space="preserve"> </w:t>
      </w:r>
      <w:r w:rsidRPr="00E46AD2">
        <w:rPr>
          <w:rtl/>
        </w:rPr>
        <w:t>يجب الاهتمام بتعليم الخط العربي للأجيال الجديدة، في المدارس والجامعات والمؤسسات الثقافية، للحفاظ على هذا الفن والتراث، ولتمكين الأجيال القادمة من الاستمتاع بجماله والإبداع فيه</w:t>
      </w:r>
      <w:r w:rsidRPr="00E46AD2">
        <w:t>.</w:t>
      </w:r>
    </w:p>
    <w:p w14:paraId="6100F2F0" w14:textId="77777777" w:rsidR="002C7F17" w:rsidRPr="00E46AD2" w:rsidRDefault="002C7F17" w:rsidP="009A6CA1">
      <w:pPr>
        <w:pStyle w:val="a9"/>
        <w:numPr>
          <w:ilvl w:val="0"/>
          <w:numId w:val="324"/>
        </w:numPr>
      </w:pPr>
      <w:r w:rsidRPr="001A721D">
        <w:rPr>
          <w:b/>
          <w:bCs/>
          <w:rtl/>
        </w:rPr>
        <w:t>المخطوطات العربية</w:t>
      </w:r>
      <w:r w:rsidRPr="001A721D">
        <w:rPr>
          <w:b/>
          <w:bCs/>
        </w:rPr>
        <w:t>:</w:t>
      </w:r>
      <w:r w:rsidRPr="00E46AD2">
        <w:t xml:space="preserve"> </w:t>
      </w:r>
      <w:r w:rsidRPr="00E46AD2">
        <w:rPr>
          <w:rtl/>
        </w:rPr>
        <w:t>تُعد المخطوطات العربية المكتوبة بخطوط مختلفة كنزًا ثقافيًا وتاريخيًا لا يقدر بثمن، ويجب الحفاظ عليه وترميمه ودراسته وتحقيقه ونشره، لأنه يمثل مصدرًا مهمًا للمعرفة والثقافة والتاريخ</w:t>
      </w:r>
      <w:r w:rsidRPr="00E46AD2">
        <w:t>.</w:t>
      </w:r>
    </w:p>
    <w:p w14:paraId="7C74C956" w14:textId="77777777" w:rsidR="002C7F17" w:rsidRPr="00E46AD2" w:rsidRDefault="002C7F17" w:rsidP="001A721D">
      <w:r w:rsidRPr="00E46AD2">
        <w:t xml:space="preserve">3. </w:t>
      </w:r>
      <w:r w:rsidRPr="00E46AD2">
        <w:rPr>
          <w:rtl/>
        </w:rPr>
        <w:t>الخط العربي والهوية: رمز العروبة والإسلام</w:t>
      </w:r>
      <w:r w:rsidRPr="00E46AD2">
        <w:t>:</w:t>
      </w:r>
    </w:p>
    <w:p w14:paraId="275CD484" w14:textId="77777777" w:rsidR="002C7F17" w:rsidRPr="00E46AD2" w:rsidRDefault="002C7F17" w:rsidP="009A6CA1">
      <w:pPr>
        <w:pStyle w:val="a9"/>
        <w:numPr>
          <w:ilvl w:val="0"/>
          <w:numId w:val="325"/>
        </w:numPr>
      </w:pPr>
      <w:r w:rsidRPr="001A721D">
        <w:rPr>
          <w:b/>
          <w:bCs/>
          <w:rtl/>
        </w:rPr>
        <w:t>اللغة العربية</w:t>
      </w:r>
      <w:r w:rsidRPr="001A721D">
        <w:rPr>
          <w:b/>
          <w:bCs/>
        </w:rPr>
        <w:t>:</w:t>
      </w:r>
      <w:r w:rsidRPr="00E46AD2">
        <w:t xml:space="preserve"> </w:t>
      </w:r>
      <w:r w:rsidRPr="00E46AD2">
        <w:rPr>
          <w:rtl/>
        </w:rPr>
        <w:t>يرتبط الخط العربي ارتباطًا وثيقًا باللغة العربية، فهو ليس مجرد وسيلة لكتابتها، بل هو جزء من هويتها وتميزها وجمالها. ولا يمكن فهم اللغة العربية بشكل كامل دون فهم جماليات خطها وتاريخه وتطوره</w:t>
      </w:r>
      <w:r w:rsidRPr="00E46AD2">
        <w:t>.</w:t>
      </w:r>
    </w:p>
    <w:p w14:paraId="2F519190" w14:textId="77777777" w:rsidR="002C7F17" w:rsidRPr="00E46AD2" w:rsidRDefault="002C7F17" w:rsidP="009A6CA1">
      <w:pPr>
        <w:pStyle w:val="a9"/>
        <w:numPr>
          <w:ilvl w:val="0"/>
          <w:numId w:val="325"/>
        </w:numPr>
      </w:pPr>
      <w:r w:rsidRPr="001A721D">
        <w:rPr>
          <w:b/>
          <w:bCs/>
          <w:rtl/>
        </w:rPr>
        <w:t>العالم الإسلامي</w:t>
      </w:r>
      <w:r w:rsidRPr="001A721D">
        <w:rPr>
          <w:b/>
          <w:bCs/>
        </w:rPr>
        <w:t>:</w:t>
      </w:r>
      <w:r w:rsidRPr="00E46AD2">
        <w:t xml:space="preserve"> </w:t>
      </w:r>
      <w:r w:rsidRPr="00E46AD2">
        <w:rPr>
          <w:rtl/>
        </w:rPr>
        <w:t>يُعد الخط العربي رمزًا للعالم الإسلامي، ويستخدم في كتابة القرآن الكريم، الكتاب المقدس للمسلمين، وفي كتابة العديد من اللغات الإسلامية الأخرى، مثل الفارسية والأردية والتركية العثمانية</w:t>
      </w:r>
      <w:r w:rsidRPr="00E46AD2">
        <w:t>.</w:t>
      </w:r>
    </w:p>
    <w:p w14:paraId="674A1155" w14:textId="77777777" w:rsidR="002C7F17" w:rsidRPr="00E46AD2" w:rsidRDefault="002C7F17" w:rsidP="009A6CA1">
      <w:pPr>
        <w:pStyle w:val="a9"/>
        <w:numPr>
          <w:ilvl w:val="0"/>
          <w:numId w:val="325"/>
        </w:numPr>
      </w:pPr>
      <w:r w:rsidRPr="001A721D">
        <w:rPr>
          <w:b/>
          <w:bCs/>
          <w:rtl/>
        </w:rPr>
        <w:t>الفخر والاعتزاز</w:t>
      </w:r>
      <w:r w:rsidRPr="001A721D">
        <w:rPr>
          <w:b/>
          <w:bCs/>
        </w:rPr>
        <w:t>:</w:t>
      </w:r>
      <w:r w:rsidRPr="00E46AD2">
        <w:t xml:space="preserve"> </w:t>
      </w:r>
      <w:r w:rsidRPr="00E46AD2">
        <w:rPr>
          <w:rtl/>
        </w:rPr>
        <w:t>يجب أن نفخر ونعتز بالخط العربي كجزء من هويتنا الثقافية والحضارية، وكرمز لجمال لغتنا وعراقة حضارتنا، وأن نعمل على نشره وتعزيز مكانته في العالم</w:t>
      </w:r>
      <w:r w:rsidRPr="00E46AD2">
        <w:t>.</w:t>
      </w:r>
    </w:p>
    <w:p w14:paraId="1F87E9C9" w14:textId="77777777" w:rsidR="002C7F17" w:rsidRPr="00E46AD2" w:rsidRDefault="002C7F17" w:rsidP="001A721D">
      <w:r w:rsidRPr="00E46AD2">
        <w:t xml:space="preserve">4. </w:t>
      </w:r>
      <w:r w:rsidRPr="00E46AD2">
        <w:rPr>
          <w:rtl/>
        </w:rPr>
        <w:t>الخط العربي في العصر الرقمي: تحديات وفرص</w:t>
      </w:r>
    </w:p>
    <w:p w14:paraId="3C2079D2" w14:textId="6EAFA76D" w:rsidR="002C7F17" w:rsidRPr="00E46AD2" w:rsidRDefault="002C7F17" w:rsidP="009A6CA1">
      <w:pPr>
        <w:pStyle w:val="a9"/>
        <w:numPr>
          <w:ilvl w:val="0"/>
          <w:numId w:val="326"/>
        </w:numPr>
      </w:pPr>
      <w:r w:rsidRPr="00E46AD2">
        <w:rPr>
          <w:rtl/>
        </w:rPr>
        <w:t>يجب علينا توظيف التقنية في خدمة الخط العربي</w:t>
      </w:r>
      <w:r w:rsidR="00ED70E0" w:rsidRPr="00E46AD2">
        <w:rPr>
          <w:rtl/>
        </w:rPr>
        <w:t>،</w:t>
      </w:r>
      <w:r w:rsidRPr="00E46AD2">
        <w:rPr>
          <w:rtl/>
        </w:rPr>
        <w:t xml:space="preserve"> وليس العكس</w:t>
      </w:r>
      <w:r w:rsidR="00ED70E0" w:rsidRPr="00E46AD2">
        <w:rPr>
          <w:rtl/>
        </w:rPr>
        <w:t>،</w:t>
      </w:r>
      <w:r w:rsidRPr="00E46AD2">
        <w:rPr>
          <w:rtl/>
        </w:rPr>
        <w:t xml:space="preserve"> وذلك عن طريق</w:t>
      </w:r>
      <w:r w:rsidRPr="00E46AD2">
        <w:t>:</w:t>
      </w:r>
    </w:p>
    <w:p w14:paraId="44EE30CD" w14:textId="77777777" w:rsidR="002C7F17" w:rsidRPr="00E46AD2" w:rsidRDefault="002C7F17" w:rsidP="009A6CA1">
      <w:pPr>
        <w:pStyle w:val="a9"/>
        <w:numPr>
          <w:ilvl w:val="0"/>
          <w:numId w:val="326"/>
        </w:numPr>
      </w:pPr>
      <w:r w:rsidRPr="00E46AD2">
        <w:rPr>
          <w:rtl/>
        </w:rPr>
        <w:t>تطوير خطوط رقمية تحافظ على جماليات الخط العربي</w:t>
      </w:r>
      <w:r w:rsidRPr="00E46AD2">
        <w:t>.</w:t>
      </w:r>
    </w:p>
    <w:p w14:paraId="00D2F534" w14:textId="77777777" w:rsidR="002C7F17" w:rsidRPr="00E46AD2" w:rsidRDefault="002C7F17" w:rsidP="009A6CA1">
      <w:pPr>
        <w:pStyle w:val="a9"/>
        <w:numPr>
          <w:ilvl w:val="0"/>
          <w:numId w:val="326"/>
        </w:numPr>
      </w:pPr>
      <w:r w:rsidRPr="00E46AD2">
        <w:rPr>
          <w:rtl/>
        </w:rPr>
        <w:t>تصميم برامج وتطبيقات تسهل تعلم الخط العربي وممارسته</w:t>
      </w:r>
      <w:r w:rsidRPr="00E46AD2">
        <w:t>.</w:t>
      </w:r>
    </w:p>
    <w:p w14:paraId="38157F5E" w14:textId="77777777" w:rsidR="002C7F17" w:rsidRPr="00E46AD2" w:rsidRDefault="002C7F17" w:rsidP="009A6CA1">
      <w:pPr>
        <w:pStyle w:val="a9"/>
        <w:numPr>
          <w:ilvl w:val="0"/>
          <w:numId w:val="326"/>
        </w:numPr>
      </w:pPr>
      <w:r w:rsidRPr="00E46AD2">
        <w:rPr>
          <w:rtl/>
        </w:rPr>
        <w:t>استخدام الخط العربي في تصميم المواقع الإلكترونية والتطبيقات الرقمية</w:t>
      </w:r>
      <w:r w:rsidRPr="00E46AD2">
        <w:t>.</w:t>
      </w:r>
    </w:p>
    <w:p w14:paraId="2BC40AD3" w14:textId="77777777" w:rsidR="002C7F17" w:rsidRPr="00E46AD2" w:rsidRDefault="002C7F17" w:rsidP="001A721D">
      <w:r w:rsidRPr="00E46AD2">
        <w:rPr>
          <w:rtl/>
        </w:rPr>
        <w:t>خاتمة</w:t>
      </w:r>
      <w:r w:rsidRPr="00E46AD2">
        <w:t>:</w:t>
      </w:r>
    </w:p>
    <w:p w14:paraId="1ADFFF25" w14:textId="77777777" w:rsidR="002C7F17" w:rsidRPr="00E46AD2" w:rsidRDefault="002C7F17" w:rsidP="001A721D">
      <w:r w:rsidRPr="00E46AD2">
        <w:rPr>
          <w:rtl/>
        </w:rPr>
        <w:t>الخط العربي ليس مجرد حروف وكلمات جامدة، بل هو فن حي، وتراث خالد، وهوية راسخة. إنه جزء من تاريخنا وحاضرنا ومستقبلنا. يجب أن نحافظ عليه ونطوره ونعلمه للأجيال القادمة، ليظل رمزًا لجمال لغتنا وعراقة حضارتنا، ومصدرًا للإلهام والإبداع، وجسرًا للتواصل بين الثقافات والحضارات</w:t>
      </w:r>
      <w:r w:rsidRPr="00E46AD2">
        <w:t>.</w:t>
      </w:r>
    </w:p>
    <w:p w14:paraId="1E4BF4A7" w14:textId="77777777" w:rsidR="002C7F17" w:rsidRPr="00E46AD2" w:rsidRDefault="002C7F17" w:rsidP="001A721D">
      <w:r w:rsidRPr="00E46AD2">
        <w:rPr>
          <w:rtl/>
        </w:rPr>
        <w:t>التحسينات التي أُجريت</w:t>
      </w:r>
      <w:r w:rsidRPr="00E46AD2">
        <w:t>:</w:t>
      </w:r>
    </w:p>
    <w:p w14:paraId="62F565B6" w14:textId="77777777" w:rsidR="002C7F17" w:rsidRPr="00E46AD2" w:rsidRDefault="002C7F17" w:rsidP="009A6CA1">
      <w:pPr>
        <w:pStyle w:val="a9"/>
        <w:numPr>
          <w:ilvl w:val="0"/>
          <w:numId w:val="327"/>
        </w:numPr>
      </w:pPr>
      <w:r w:rsidRPr="001A721D">
        <w:rPr>
          <w:b/>
          <w:bCs/>
          <w:rtl/>
        </w:rPr>
        <w:t>مقدمة</w:t>
      </w:r>
      <w:r w:rsidRPr="001A721D">
        <w:rPr>
          <w:b/>
          <w:bCs/>
        </w:rPr>
        <w:t>:</w:t>
      </w:r>
      <w:r w:rsidRPr="00E46AD2">
        <w:t xml:space="preserve"> </w:t>
      </w:r>
      <w:r w:rsidRPr="00E46AD2">
        <w:rPr>
          <w:rtl/>
        </w:rPr>
        <w:t>تم إعادة صياغة المقدمة لتكون أكثر شمولًا وتعبيرًا عن أهمية الموضوع</w:t>
      </w:r>
      <w:r w:rsidRPr="00E46AD2">
        <w:t>.</w:t>
      </w:r>
    </w:p>
    <w:p w14:paraId="7B4BD60C" w14:textId="3ED6EA06" w:rsidR="002C7F17" w:rsidRPr="00E46AD2" w:rsidRDefault="002C7F17" w:rsidP="009A6CA1">
      <w:pPr>
        <w:pStyle w:val="a9"/>
        <w:numPr>
          <w:ilvl w:val="0"/>
          <w:numId w:val="327"/>
        </w:numPr>
      </w:pPr>
      <w:r w:rsidRPr="001A721D">
        <w:rPr>
          <w:b/>
          <w:bCs/>
          <w:rtl/>
        </w:rPr>
        <w:t>تفصيل أكثر</w:t>
      </w:r>
      <w:r w:rsidRPr="001A721D">
        <w:rPr>
          <w:b/>
          <w:bCs/>
        </w:rPr>
        <w:t>:</w:t>
      </w:r>
      <w:r w:rsidRPr="00E46AD2">
        <w:t xml:space="preserve"> </w:t>
      </w:r>
      <w:r w:rsidRPr="00E46AD2">
        <w:rPr>
          <w:rtl/>
        </w:rPr>
        <w:t xml:space="preserve">تم إضافة تفاصيل أكثر حول كل جانب من جوانب أهمية الخط العربي </w:t>
      </w:r>
      <w:r w:rsidR="0064321B">
        <w:rPr>
          <w:rtl/>
        </w:rPr>
        <w:t>"</w:t>
      </w:r>
      <w:r w:rsidRPr="00E46AD2">
        <w:rPr>
          <w:rtl/>
        </w:rPr>
        <w:t>الفن، التراث، الهوية</w:t>
      </w:r>
      <w:r w:rsidR="0064321B">
        <w:rPr>
          <w:rtl/>
        </w:rPr>
        <w:t>"</w:t>
      </w:r>
      <w:r w:rsidRPr="00E46AD2">
        <w:t>.</w:t>
      </w:r>
    </w:p>
    <w:p w14:paraId="275F8FE2" w14:textId="77777777" w:rsidR="002C7F17" w:rsidRPr="00E46AD2" w:rsidRDefault="002C7F17" w:rsidP="009A6CA1">
      <w:pPr>
        <w:pStyle w:val="a9"/>
        <w:numPr>
          <w:ilvl w:val="0"/>
          <w:numId w:val="327"/>
        </w:numPr>
      </w:pPr>
      <w:r w:rsidRPr="001A721D">
        <w:rPr>
          <w:b/>
          <w:bCs/>
          <w:rtl/>
        </w:rPr>
        <w:t>اللغة</w:t>
      </w:r>
      <w:r w:rsidRPr="001A721D">
        <w:rPr>
          <w:b/>
          <w:bCs/>
        </w:rPr>
        <w:t>:</w:t>
      </w:r>
      <w:r w:rsidRPr="00E46AD2">
        <w:t xml:space="preserve"> </w:t>
      </w:r>
      <w:r w:rsidRPr="00E46AD2">
        <w:rPr>
          <w:rtl/>
        </w:rPr>
        <w:t>تم استخدام لغة أكثر بلاغة وجمالًا للتعبير عن قيمة الخط العربي</w:t>
      </w:r>
      <w:r w:rsidRPr="00E46AD2">
        <w:t>.</w:t>
      </w:r>
    </w:p>
    <w:p w14:paraId="181F9EF4" w14:textId="77777777" w:rsidR="002C7F17" w:rsidRPr="00E46AD2" w:rsidRDefault="002C7F17" w:rsidP="009A6CA1">
      <w:pPr>
        <w:pStyle w:val="a9"/>
        <w:numPr>
          <w:ilvl w:val="0"/>
          <w:numId w:val="327"/>
        </w:numPr>
      </w:pPr>
      <w:r w:rsidRPr="001A721D">
        <w:rPr>
          <w:b/>
          <w:bCs/>
          <w:rtl/>
        </w:rPr>
        <w:t>إضافة قسم عن الخط العربي في العصر الرقمي</w:t>
      </w:r>
      <w:r w:rsidRPr="001A721D">
        <w:rPr>
          <w:b/>
          <w:bCs/>
        </w:rPr>
        <w:t>:</w:t>
      </w:r>
      <w:r w:rsidRPr="00E46AD2">
        <w:t xml:space="preserve"> </w:t>
      </w:r>
      <w:r w:rsidRPr="00E46AD2">
        <w:rPr>
          <w:rtl/>
        </w:rPr>
        <w:t>تم إضافة قسم جديد يتناول تحديات وفرص استخدام الخط العربي في العصر الرقمي</w:t>
      </w:r>
      <w:r w:rsidRPr="00E46AD2">
        <w:t>.</w:t>
      </w:r>
    </w:p>
    <w:p w14:paraId="1021C5EB" w14:textId="77777777" w:rsidR="002C7F17" w:rsidRPr="00E46AD2" w:rsidRDefault="002C7F17" w:rsidP="009A6CA1">
      <w:pPr>
        <w:pStyle w:val="a9"/>
        <w:numPr>
          <w:ilvl w:val="0"/>
          <w:numId w:val="327"/>
        </w:numPr>
      </w:pPr>
      <w:r w:rsidRPr="001A721D">
        <w:rPr>
          <w:b/>
          <w:bCs/>
          <w:rtl/>
        </w:rPr>
        <w:t>الخاتمة</w:t>
      </w:r>
      <w:r w:rsidRPr="001A721D">
        <w:rPr>
          <w:b/>
          <w:bCs/>
        </w:rPr>
        <w:t>:</w:t>
      </w:r>
      <w:r w:rsidRPr="00E46AD2">
        <w:t xml:space="preserve"> </w:t>
      </w:r>
      <w:r w:rsidRPr="00E46AD2">
        <w:rPr>
          <w:rtl/>
        </w:rPr>
        <w:t>تم تعزيز الخاتمة لتكون أكثر تأثيرًا وتلخيصًا لأهم الأفكار</w:t>
      </w:r>
      <w:r w:rsidRPr="00E46AD2">
        <w:t>.</w:t>
      </w:r>
    </w:p>
    <w:p w14:paraId="7AB28296" w14:textId="77777777" w:rsidR="002C7F17" w:rsidRPr="00E46AD2" w:rsidRDefault="002C7F17" w:rsidP="009A6CA1">
      <w:pPr>
        <w:pStyle w:val="a9"/>
        <w:numPr>
          <w:ilvl w:val="0"/>
          <w:numId w:val="327"/>
        </w:numPr>
      </w:pPr>
      <w:r w:rsidRPr="001A721D">
        <w:rPr>
          <w:b/>
          <w:bCs/>
          <w:rtl/>
        </w:rPr>
        <w:t>التدفق</w:t>
      </w:r>
      <w:r w:rsidRPr="00E46AD2">
        <w:t xml:space="preserve">: </w:t>
      </w:r>
      <w:r w:rsidRPr="00E46AD2">
        <w:rPr>
          <w:rtl/>
        </w:rPr>
        <w:t>تم تحسين التدفق بين الأقسام وترابط الأفكار</w:t>
      </w:r>
      <w:r w:rsidRPr="00E46AD2">
        <w:t>.</w:t>
      </w:r>
    </w:p>
    <w:p w14:paraId="46C7232B" w14:textId="4676D2A9" w:rsidR="00316FC0" w:rsidRPr="00E46AD2" w:rsidRDefault="00255247" w:rsidP="008A0417">
      <w:pPr>
        <w:pStyle w:val="1"/>
      </w:pPr>
      <w:bookmarkStart w:id="135" w:name="_Toc192269184"/>
      <w:bookmarkStart w:id="136" w:name="_Toc199407093"/>
      <w:r w:rsidRPr="00E46AD2">
        <w:rPr>
          <w:rtl/>
        </w:rPr>
        <w:t>ا</w:t>
      </w:r>
      <w:r w:rsidR="00316FC0" w:rsidRPr="00E46AD2">
        <w:rPr>
          <w:rtl/>
        </w:rPr>
        <w:t>لتدبر المعاصر للقرآن الكريم</w:t>
      </w:r>
      <w:bookmarkEnd w:id="135"/>
      <w:bookmarkEnd w:id="136"/>
    </w:p>
    <w:p w14:paraId="609D0E39" w14:textId="77777777" w:rsidR="00316FC0" w:rsidRPr="00E46AD2" w:rsidRDefault="00316FC0" w:rsidP="001A721D">
      <w:r w:rsidRPr="00E46AD2">
        <w:rPr>
          <w:rtl/>
        </w:rPr>
        <w:t>مقدمة</w:t>
      </w:r>
      <w:r w:rsidRPr="00E46AD2">
        <w:t>:</w:t>
      </w:r>
    </w:p>
    <w:p w14:paraId="0437863D" w14:textId="77777777" w:rsidR="00316FC0" w:rsidRPr="00E46AD2" w:rsidRDefault="00316FC0" w:rsidP="001A721D">
      <w:r w:rsidRPr="00E46AD2">
        <w:rPr>
          <w:rtl/>
        </w:rPr>
        <w:t>تدبر القرآن الكريم هو التفكر والتأمل في آياته، لاستخلاص الهدايات والمعاني، وتطبيقها في الحياة. هو عبادة عظيمة، وقربة جليلة، توصل إلى محبة الله تعالى ورضوانه. ولكن، كيف نتدبر القرآن الكريم في عصرنا الحالي، مع كثرة الشواغل، وتعدد المناهج، وتراكم التفاسير؟</w:t>
      </w:r>
    </w:p>
    <w:p w14:paraId="61258A5B" w14:textId="220C4D16" w:rsidR="00316FC0" w:rsidRPr="00E46AD2" w:rsidRDefault="00316FC0" w:rsidP="001A721D">
      <w:r w:rsidRPr="00E46AD2">
        <w:rPr>
          <w:rtl/>
        </w:rPr>
        <w:t xml:space="preserve">في </w:t>
      </w:r>
      <w:r w:rsidR="0098088B" w:rsidRPr="00E46AD2">
        <w:rPr>
          <w:rtl/>
        </w:rPr>
        <w:t>هذا البحث</w:t>
      </w:r>
      <w:r w:rsidRPr="00E46AD2">
        <w:rPr>
          <w:rtl/>
        </w:rPr>
        <w:t>، نقدم منهجية شاملة للتدبر المعاصر، تجمع بين الأصالة والمعاصرة، وبين العقل والقلب، وبين العلم والإيمان، وبين الفهم والتطبيق</w:t>
      </w:r>
      <w:r w:rsidRPr="00E46AD2">
        <w:t>.</w:t>
      </w:r>
    </w:p>
    <w:p w14:paraId="7839A7BC" w14:textId="77777777" w:rsidR="00316FC0" w:rsidRPr="00E46AD2" w:rsidRDefault="00316FC0" w:rsidP="001A721D">
      <w:r w:rsidRPr="00E46AD2">
        <w:t xml:space="preserve">1. </w:t>
      </w:r>
      <w:r w:rsidRPr="00E46AD2">
        <w:rPr>
          <w:rtl/>
        </w:rPr>
        <w:t>التدبر: المفهوم والأهمية</w:t>
      </w:r>
      <w:r w:rsidRPr="00E46AD2">
        <w:t>:</w:t>
      </w:r>
    </w:p>
    <w:p w14:paraId="56E4DFF7" w14:textId="77777777" w:rsidR="00316FC0" w:rsidRPr="00E46AD2" w:rsidRDefault="00316FC0" w:rsidP="009A6CA1">
      <w:pPr>
        <w:pStyle w:val="a9"/>
        <w:numPr>
          <w:ilvl w:val="0"/>
          <w:numId w:val="278"/>
        </w:numPr>
      </w:pPr>
      <w:r w:rsidRPr="001A721D">
        <w:rPr>
          <w:b/>
          <w:bCs/>
          <w:rtl/>
        </w:rPr>
        <w:t>التعريف اللغوي والاصطلاحي</w:t>
      </w:r>
      <w:r w:rsidRPr="001A721D">
        <w:rPr>
          <w:b/>
          <w:bCs/>
        </w:rPr>
        <w:t>:</w:t>
      </w:r>
      <w:r w:rsidRPr="00E46AD2">
        <w:t xml:space="preserve"> </w:t>
      </w:r>
      <w:r w:rsidRPr="00E46AD2">
        <w:rPr>
          <w:rtl/>
        </w:rPr>
        <w:t>التدبر لغة هو التفكر في عواقب الأمور. واصطلاحًا هو التفكر في آيات القرآن، وفهم معانيها، واستنباط الهدايات والأحكام منها، وتطبيقها في الحياة</w:t>
      </w:r>
      <w:r w:rsidRPr="00E46AD2">
        <w:t>.</w:t>
      </w:r>
    </w:p>
    <w:p w14:paraId="2570EC8F" w14:textId="77777777" w:rsidR="00316FC0" w:rsidRPr="00E46AD2" w:rsidRDefault="00316FC0" w:rsidP="009A6CA1">
      <w:pPr>
        <w:pStyle w:val="a9"/>
        <w:numPr>
          <w:ilvl w:val="0"/>
          <w:numId w:val="278"/>
        </w:numPr>
      </w:pPr>
      <w:r w:rsidRPr="00E46AD2">
        <w:rPr>
          <w:rtl/>
        </w:rPr>
        <w:t>أهمية التدبر</w:t>
      </w:r>
      <w:r w:rsidRPr="00E46AD2">
        <w:t>:</w:t>
      </w:r>
    </w:p>
    <w:p w14:paraId="782FFE04" w14:textId="77777777" w:rsidR="00316FC0" w:rsidRPr="00E46AD2" w:rsidRDefault="00316FC0" w:rsidP="009A6CA1">
      <w:pPr>
        <w:pStyle w:val="a9"/>
        <w:numPr>
          <w:ilvl w:val="1"/>
          <w:numId w:val="278"/>
        </w:numPr>
      </w:pPr>
      <w:r w:rsidRPr="001A721D">
        <w:rPr>
          <w:b/>
          <w:bCs/>
          <w:rtl/>
        </w:rPr>
        <w:t>فهم كلام الله</w:t>
      </w:r>
      <w:r w:rsidRPr="001A721D">
        <w:rPr>
          <w:b/>
          <w:bCs/>
        </w:rPr>
        <w:t>:</w:t>
      </w:r>
      <w:r w:rsidRPr="00E46AD2">
        <w:t xml:space="preserve"> </w:t>
      </w:r>
      <w:r w:rsidRPr="00E46AD2">
        <w:rPr>
          <w:rtl/>
        </w:rPr>
        <w:t>التدبر هو الطريق إلى فهم كلام الله تعالى، ومعرفة مراده</w:t>
      </w:r>
      <w:r w:rsidRPr="00E46AD2">
        <w:t>.</w:t>
      </w:r>
    </w:p>
    <w:p w14:paraId="6430D803" w14:textId="77777777" w:rsidR="00316FC0" w:rsidRPr="00E46AD2" w:rsidRDefault="00316FC0" w:rsidP="009A6CA1">
      <w:pPr>
        <w:pStyle w:val="a9"/>
        <w:numPr>
          <w:ilvl w:val="1"/>
          <w:numId w:val="278"/>
        </w:numPr>
      </w:pPr>
      <w:r w:rsidRPr="001A721D">
        <w:rPr>
          <w:b/>
          <w:bCs/>
          <w:rtl/>
        </w:rPr>
        <w:t>زيادة الإيمان</w:t>
      </w:r>
      <w:r w:rsidRPr="001A721D">
        <w:rPr>
          <w:b/>
          <w:bCs/>
        </w:rPr>
        <w:t>:</w:t>
      </w:r>
      <w:r w:rsidRPr="00E46AD2">
        <w:t xml:space="preserve"> </w:t>
      </w:r>
      <w:r w:rsidRPr="00E46AD2">
        <w:rPr>
          <w:rtl/>
        </w:rPr>
        <w:t>التدبر يزيد الإيمان، ويقوي الصلة بالله تعالى</w:t>
      </w:r>
      <w:r w:rsidRPr="00E46AD2">
        <w:t>.</w:t>
      </w:r>
    </w:p>
    <w:p w14:paraId="40DBCEF8" w14:textId="77777777" w:rsidR="00316FC0" w:rsidRPr="00E46AD2" w:rsidRDefault="00316FC0" w:rsidP="009A6CA1">
      <w:pPr>
        <w:pStyle w:val="a9"/>
        <w:numPr>
          <w:ilvl w:val="1"/>
          <w:numId w:val="278"/>
        </w:numPr>
      </w:pPr>
      <w:r w:rsidRPr="001A721D">
        <w:rPr>
          <w:b/>
          <w:bCs/>
          <w:rtl/>
        </w:rPr>
        <w:t>الهداية والاستقامة</w:t>
      </w:r>
      <w:r w:rsidRPr="001A721D">
        <w:rPr>
          <w:b/>
          <w:bCs/>
        </w:rPr>
        <w:t>:</w:t>
      </w:r>
      <w:r w:rsidRPr="00E46AD2">
        <w:t xml:space="preserve"> </w:t>
      </w:r>
      <w:r w:rsidRPr="00E46AD2">
        <w:rPr>
          <w:rtl/>
        </w:rPr>
        <w:t>التدبر يهدي إلى الصراط المستقيم، ويبعد عن الضلال والانحراف</w:t>
      </w:r>
      <w:r w:rsidRPr="00E46AD2">
        <w:t>.</w:t>
      </w:r>
    </w:p>
    <w:p w14:paraId="4B9FDECD" w14:textId="77777777" w:rsidR="00316FC0" w:rsidRPr="00E46AD2" w:rsidRDefault="00316FC0" w:rsidP="009A6CA1">
      <w:pPr>
        <w:pStyle w:val="a9"/>
        <w:numPr>
          <w:ilvl w:val="1"/>
          <w:numId w:val="278"/>
        </w:numPr>
      </w:pPr>
      <w:r w:rsidRPr="001A721D">
        <w:rPr>
          <w:b/>
          <w:bCs/>
          <w:rtl/>
        </w:rPr>
        <w:t>الشفاء والرحمة</w:t>
      </w:r>
      <w:r w:rsidRPr="001A721D">
        <w:rPr>
          <w:b/>
          <w:bCs/>
        </w:rPr>
        <w:t>:</w:t>
      </w:r>
      <w:r w:rsidRPr="00E46AD2">
        <w:t xml:space="preserve"> </w:t>
      </w:r>
      <w:r w:rsidRPr="00E46AD2">
        <w:rPr>
          <w:rtl/>
        </w:rPr>
        <w:t>التدبر شفاء للقلوب، ورحمة للنفوس</w:t>
      </w:r>
      <w:r w:rsidRPr="00E46AD2">
        <w:t>.</w:t>
      </w:r>
    </w:p>
    <w:p w14:paraId="4F334F17" w14:textId="77777777" w:rsidR="00316FC0" w:rsidRPr="00E46AD2" w:rsidRDefault="00316FC0" w:rsidP="009A6CA1">
      <w:pPr>
        <w:pStyle w:val="a9"/>
        <w:numPr>
          <w:ilvl w:val="1"/>
          <w:numId w:val="278"/>
        </w:numPr>
      </w:pPr>
      <w:r w:rsidRPr="001A721D">
        <w:rPr>
          <w:b/>
          <w:bCs/>
          <w:rtl/>
        </w:rPr>
        <w:t>العلم والبصيرة</w:t>
      </w:r>
      <w:r w:rsidRPr="001A721D">
        <w:rPr>
          <w:b/>
          <w:bCs/>
        </w:rPr>
        <w:t>:</w:t>
      </w:r>
      <w:r w:rsidRPr="00E46AD2">
        <w:t xml:space="preserve"> </w:t>
      </w:r>
      <w:r w:rsidRPr="00E46AD2">
        <w:rPr>
          <w:rtl/>
        </w:rPr>
        <w:t>التدبر يفتح آفاق العلم والمعرفة، ويزيد البصيرة</w:t>
      </w:r>
      <w:r w:rsidRPr="00E46AD2">
        <w:t>.</w:t>
      </w:r>
    </w:p>
    <w:p w14:paraId="7E6DFF6A" w14:textId="77777777" w:rsidR="00316FC0" w:rsidRPr="00E46AD2" w:rsidRDefault="00316FC0" w:rsidP="001A721D">
      <w:r w:rsidRPr="00E46AD2">
        <w:t xml:space="preserve">2. </w:t>
      </w:r>
      <w:r w:rsidRPr="00E46AD2">
        <w:rPr>
          <w:rtl/>
        </w:rPr>
        <w:t>التدبر المعاصر: المنهج والأسس</w:t>
      </w:r>
      <w:r w:rsidRPr="00E46AD2">
        <w:t>:</w:t>
      </w:r>
    </w:p>
    <w:p w14:paraId="5CEC9272" w14:textId="77777777" w:rsidR="00316FC0" w:rsidRPr="00E46AD2" w:rsidRDefault="00316FC0" w:rsidP="009A6CA1">
      <w:pPr>
        <w:pStyle w:val="a9"/>
        <w:numPr>
          <w:ilvl w:val="0"/>
          <w:numId w:val="279"/>
        </w:numPr>
      </w:pPr>
      <w:r w:rsidRPr="001A721D">
        <w:rPr>
          <w:b/>
          <w:bCs/>
          <w:rtl/>
        </w:rPr>
        <w:t>القرآن هو المصدر الوحيد</w:t>
      </w:r>
      <w:r w:rsidRPr="001A721D">
        <w:rPr>
          <w:b/>
          <w:bCs/>
        </w:rPr>
        <w:t>:</w:t>
      </w:r>
      <w:r w:rsidRPr="00E46AD2">
        <w:t xml:space="preserve"> </w:t>
      </w:r>
      <w:r w:rsidRPr="00E46AD2">
        <w:rPr>
          <w:rtl/>
        </w:rPr>
        <w:t>التدبر المعاصر يركز على القرآن الكريم كمصدر وحيد للهداية والتشريع، ويعتمد على منهج تفسير القرآن بالقرآن</w:t>
      </w:r>
      <w:r w:rsidRPr="00E46AD2">
        <w:t>.</w:t>
      </w:r>
    </w:p>
    <w:p w14:paraId="7ABB12E0" w14:textId="0F993C2D" w:rsidR="00316FC0" w:rsidRPr="00E46AD2" w:rsidRDefault="00316FC0" w:rsidP="009A6CA1">
      <w:pPr>
        <w:pStyle w:val="a9"/>
        <w:numPr>
          <w:ilvl w:val="0"/>
          <w:numId w:val="279"/>
        </w:numPr>
      </w:pPr>
      <w:r w:rsidRPr="001A721D">
        <w:rPr>
          <w:b/>
          <w:bCs/>
          <w:rtl/>
        </w:rPr>
        <w:t>اللسان العربي المبين</w:t>
      </w:r>
      <w:r w:rsidRPr="001A721D">
        <w:rPr>
          <w:b/>
          <w:bCs/>
        </w:rPr>
        <w:t>:</w:t>
      </w:r>
      <w:r w:rsidRPr="00E46AD2">
        <w:t xml:space="preserve"> </w:t>
      </w:r>
      <w:r w:rsidRPr="00E46AD2">
        <w:rPr>
          <w:rtl/>
        </w:rPr>
        <w:t xml:space="preserve">التدبر المعاصر يعتمد على اللسان العربي المبين </w:t>
      </w:r>
      <w:r w:rsidR="0064321B">
        <w:rPr>
          <w:rtl/>
        </w:rPr>
        <w:t>"</w:t>
      </w:r>
      <w:r w:rsidRPr="00E46AD2">
        <w:rPr>
          <w:rtl/>
        </w:rPr>
        <w:t>وليس اللغة العربية فقط</w:t>
      </w:r>
      <w:r w:rsidR="0064321B">
        <w:rPr>
          <w:rtl/>
        </w:rPr>
        <w:t>"</w:t>
      </w:r>
      <w:r w:rsidRPr="00E46AD2">
        <w:rPr>
          <w:rtl/>
        </w:rPr>
        <w:t>، أي الفهم الشامل للغة العربية، ببعدها الثقافي والاجتماعي والتاريخي، كما كان يفهمها العرب الذين نزل القرآن بلغتهم</w:t>
      </w:r>
      <w:r w:rsidRPr="00E46AD2">
        <w:t>.</w:t>
      </w:r>
    </w:p>
    <w:p w14:paraId="75D0180D" w14:textId="77BB838A" w:rsidR="00316FC0" w:rsidRPr="00E46AD2" w:rsidRDefault="00316FC0" w:rsidP="009A6CA1">
      <w:pPr>
        <w:pStyle w:val="a9"/>
        <w:numPr>
          <w:ilvl w:val="0"/>
          <w:numId w:val="279"/>
        </w:numPr>
      </w:pPr>
      <w:r w:rsidRPr="001A721D">
        <w:rPr>
          <w:b/>
          <w:bCs/>
          <w:rtl/>
        </w:rPr>
        <w:t>مقاصد القرآن العامة</w:t>
      </w:r>
      <w:r w:rsidRPr="001A721D">
        <w:rPr>
          <w:b/>
          <w:bCs/>
        </w:rPr>
        <w:t>:</w:t>
      </w:r>
      <w:r w:rsidRPr="00E46AD2">
        <w:t xml:space="preserve"> </w:t>
      </w:r>
      <w:r w:rsidRPr="00E46AD2">
        <w:rPr>
          <w:rtl/>
        </w:rPr>
        <w:t xml:space="preserve">التدبر المعاصر يركز على مقاصد القرآن العامة </w:t>
      </w:r>
      <w:r w:rsidR="0064321B">
        <w:rPr>
          <w:rtl/>
        </w:rPr>
        <w:t>"</w:t>
      </w:r>
      <w:r w:rsidRPr="00E46AD2">
        <w:rPr>
          <w:rtl/>
        </w:rPr>
        <w:t>مثل التوحيد، والعدل، والإحسان، والرحمة</w:t>
      </w:r>
      <w:r w:rsidR="0064321B">
        <w:rPr>
          <w:rtl/>
        </w:rPr>
        <w:t>"</w:t>
      </w:r>
      <w:r w:rsidRPr="00E46AD2">
        <w:rPr>
          <w:rtl/>
        </w:rPr>
        <w:t>، ويفهم الآيات في ضوء هذه المقاصد</w:t>
      </w:r>
      <w:r w:rsidRPr="00E46AD2">
        <w:t>.</w:t>
      </w:r>
    </w:p>
    <w:p w14:paraId="4B37B484" w14:textId="221588DB" w:rsidR="00316FC0" w:rsidRPr="00E46AD2" w:rsidRDefault="00316FC0" w:rsidP="009A6CA1">
      <w:pPr>
        <w:pStyle w:val="a9"/>
        <w:numPr>
          <w:ilvl w:val="0"/>
          <w:numId w:val="279"/>
        </w:numPr>
      </w:pPr>
      <w:r w:rsidRPr="001A721D">
        <w:rPr>
          <w:b/>
          <w:bCs/>
          <w:rtl/>
        </w:rPr>
        <w:t>المنهج العلمي</w:t>
      </w:r>
      <w:r w:rsidRPr="001A721D">
        <w:rPr>
          <w:b/>
          <w:bCs/>
        </w:rPr>
        <w:t>:</w:t>
      </w:r>
      <w:r w:rsidRPr="00E46AD2">
        <w:t xml:space="preserve"> </w:t>
      </w:r>
      <w:r w:rsidRPr="00E46AD2">
        <w:rPr>
          <w:rtl/>
        </w:rPr>
        <w:t xml:space="preserve">التدبر المعاصر يستفيد من المنهج العلمي في التحليل والتفسير </w:t>
      </w:r>
      <w:r w:rsidR="0064321B">
        <w:rPr>
          <w:rtl/>
        </w:rPr>
        <w:t>"</w:t>
      </w:r>
      <w:r w:rsidRPr="00E46AD2">
        <w:rPr>
          <w:rtl/>
        </w:rPr>
        <w:t>مثل التحليل اللغوي، والتحليل الموضوعي</w:t>
      </w:r>
      <w:r w:rsidR="0064321B">
        <w:rPr>
          <w:rtl/>
        </w:rPr>
        <w:t>"</w:t>
      </w:r>
      <w:r w:rsidRPr="00E46AD2">
        <w:rPr>
          <w:rtl/>
        </w:rPr>
        <w:t>، ولكنه لا يجعل هذه العلوم هي الحاكم على القرآن</w:t>
      </w:r>
      <w:r w:rsidRPr="00E46AD2">
        <w:t>.</w:t>
      </w:r>
    </w:p>
    <w:p w14:paraId="3315074B" w14:textId="77777777" w:rsidR="00316FC0" w:rsidRPr="00E46AD2" w:rsidRDefault="00316FC0" w:rsidP="009A6CA1">
      <w:pPr>
        <w:pStyle w:val="a9"/>
        <w:numPr>
          <w:ilvl w:val="0"/>
          <w:numId w:val="279"/>
        </w:numPr>
      </w:pPr>
      <w:r w:rsidRPr="001A721D">
        <w:rPr>
          <w:b/>
          <w:bCs/>
          <w:rtl/>
        </w:rPr>
        <w:t>التطبيق العملي</w:t>
      </w:r>
      <w:r w:rsidRPr="001A721D">
        <w:rPr>
          <w:b/>
          <w:bCs/>
        </w:rPr>
        <w:t>:</w:t>
      </w:r>
      <w:r w:rsidRPr="00E46AD2">
        <w:t xml:space="preserve"> </w:t>
      </w:r>
      <w:r w:rsidRPr="00E46AD2">
        <w:rPr>
          <w:rtl/>
        </w:rPr>
        <w:t>التدبر المعاصر لا يقتصر على الفهم النظري، بل يسعى إلى تطبيق تعاليم القرآن في الحياة العملية</w:t>
      </w:r>
      <w:r w:rsidRPr="00E46AD2">
        <w:t>.</w:t>
      </w:r>
    </w:p>
    <w:p w14:paraId="48C58BD5" w14:textId="072BADC5" w:rsidR="00316FC0" w:rsidRPr="00E46AD2" w:rsidRDefault="00316FC0" w:rsidP="009A6CA1">
      <w:pPr>
        <w:pStyle w:val="a9"/>
        <w:numPr>
          <w:ilvl w:val="0"/>
          <w:numId w:val="279"/>
        </w:numPr>
      </w:pPr>
      <w:r w:rsidRPr="001A721D">
        <w:rPr>
          <w:b/>
          <w:bCs/>
          <w:rtl/>
        </w:rPr>
        <w:t>التدبر اجتهاد</w:t>
      </w:r>
      <w:r w:rsidRPr="001A721D">
        <w:rPr>
          <w:b/>
          <w:bCs/>
        </w:rPr>
        <w:t>:</w:t>
      </w:r>
      <w:r w:rsidRPr="00E46AD2">
        <w:t xml:space="preserve"> </w:t>
      </w:r>
      <w:r w:rsidRPr="00E46AD2">
        <w:rPr>
          <w:rtl/>
        </w:rPr>
        <w:t>التدبر هو محاولة للفهم</w:t>
      </w:r>
      <w:r w:rsidR="00ED70E0" w:rsidRPr="00E46AD2">
        <w:rPr>
          <w:rtl/>
        </w:rPr>
        <w:t>،</w:t>
      </w:r>
      <w:r w:rsidRPr="00E46AD2">
        <w:rPr>
          <w:rtl/>
        </w:rPr>
        <w:t xml:space="preserve"> وهو اجتهاد بشري</w:t>
      </w:r>
      <w:r w:rsidR="00ED70E0" w:rsidRPr="00E46AD2">
        <w:rPr>
          <w:rtl/>
        </w:rPr>
        <w:t>،</w:t>
      </w:r>
      <w:r w:rsidRPr="00E46AD2">
        <w:rPr>
          <w:rtl/>
        </w:rPr>
        <w:t xml:space="preserve"> قد يصيب وقد يخطئ</w:t>
      </w:r>
      <w:r w:rsidRPr="00E46AD2">
        <w:t>.</w:t>
      </w:r>
    </w:p>
    <w:p w14:paraId="5D923E13" w14:textId="77777777" w:rsidR="00316FC0" w:rsidRPr="00E46AD2" w:rsidRDefault="00316FC0" w:rsidP="001A721D">
      <w:r w:rsidRPr="00E46AD2">
        <w:t xml:space="preserve">3. </w:t>
      </w:r>
      <w:r w:rsidRPr="00E46AD2">
        <w:rPr>
          <w:rtl/>
        </w:rPr>
        <w:t>خطوات عملية للتدبر المعاصر</w:t>
      </w:r>
      <w:r w:rsidRPr="00E46AD2">
        <w:t>:</w:t>
      </w:r>
    </w:p>
    <w:p w14:paraId="4E64349F" w14:textId="77777777" w:rsidR="00316FC0" w:rsidRPr="00E46AD2" w:rsidRDefault="00316FC0" w:rsidP="009A6CA1">
      <w:pPr>
        <w:pStyle w:val="a9"/>
        <w:numPr>
          <w:ilvl w:val="0"/>
          <w:numId w:val="280"/>
        </w:numPr>
      </w:pPr>
      <w:r w:rsidRPr="00E46AD2">
        <w:rPr>
          <w:rtl/>
        </w:rPr>
        <w:t>الاستعداد النفسي والروحي</w:t>
      </w:r>
      <w:r w:rsidRPr="00E46AD2">
        <w:t>:</w:t>
      </w:r>
    </w:p>
    <w:p w14:paraId="754389CE" w14:textId="77777777" w:rsidR="00316FC0" w:rsidRPr="00E46AD2" w:rsidRDefault="00316FC0" w:rsidP="009A6CA1">
      <w:pPr>
        <w:pStyle w:val="a9"/>
        <w:numPr>
          <w:ilvl w:val="1"/>
          <w:numId w:val="280"/>
        </w:numPr>
      </w:pPr>
      <w:r w:rsidRPr="00E46AD2">
        <w:rPr>
          <w:rtl/>
        </w:rPr>
        <w:t>الإخلاص لله تعالى</w:t>
      </w:r>
      <w:r w:rsidRPr="00E46AD2">
        <w:t>.</w:t>
      </w:r>
    </w:p>
    <w:p w14:paraId="3B0AA011" w14:textId="77777777" w:rsidR="00316FC0" w:rsidRPr="00E46AD2" w:rsidRDefault="00316FC0" w:rsidP="009A6CA1">
      <w:pPr>
        <w:pStyle w:val="a9"/>
        <w:numPr>
          <w:ilvl w:val="1"/>
          <w:numId w:val="280"/>
        </w:numPr>
      </w:pPr>
      <w:r w:rsidRPr="00E46AD2">
        <w:rPr>
          <w:rtl/>
        </w:rPr>
        <w:t>القلب الخاشع والنفس المطمئنة</w:t>
      </w:r>
      <w:r w:rsidRPr="00E46AD2">
        <w:t>.</w:t>
      </w:r>
    </w:p>
    <w:p w14:paraId="21AB8C50" w14:textId="77777777" w:rsidR="00316FC0" w:rsidRPr="00E46AD2" w:rsidRDefault="00316FC0" w:rsidP="009A6CA1">
      <w:pPr>
        <w:pStyle w:val="a9"/>
        <w:numPr>
          <w:ilvl w:val="1"/>
          <w:numId w:val="280"/>
        </w:numPr>
      </w:pPr>
      <w:r w:rsidRPr="00E46AD2">
        <w:rPr>
          <w:rtl/>
        </w:rPr>
        <w:t>البدن الطاهر</w:t>
      </w:r>
      <w:r w:rsidRPr="00E46AD2">
        <w:t>.</w:t>
      </w:r>
    </w:p>
    <w:p w14:paraId="4D328E43" w14:textId="77777777" w:rsidR="00316FC0" w:rsidRPr="00E46AD2" w:rsidRDefault="00316FC0" w:rsidP="009A6CA1">
      <w:pPr>
        <w:pStyle w:val="a9"/>
        <w:numPr>
          <w:ilvl w:val="1"/>
          <w:numId w:val="280"/>
        </w:numPr>
      </w:pPr>
      <w:r w:rsidRPr="00E46AD2">
        <w:rPr>
          <w:rtl/>
        </w:rPr>
        <w:t>اختيار الوقت والمكان المناسبين</w:t>
      </w:r>
      <w:r w:rsidRPr="00E46AD2">
        <w:t>.</w:t>
      </w:r>
    </w:p>
    <w:p w14:paraId="278878D5" w14:textId="77777777" w:rsidR="00316FC0" w:rsidRPr="00E46AD2" w:rsidRDefault="00316FC0" w:rsidP="009A6CA1">
      <w:pPr>
        <w:pStyle w:val="a9"/>
        <w:numPr>
          <w:ilvl w:val="1"/>
          <w:numId w:val="280"/>
        </w:numPr>
      </w:pPr>
      <w:r w:rsidRPr="00E46AD2">
        <w:rPr>
          <w:rtl/>
        </w:rPr>
        <w:t>الاستعاذة بالله من الشيطان الرجيم</w:t>
      </w:r>
      <w:r w:rsidRPr="00E46AD2">
        <w:t>.</w:t>
      </w:r>
    </w:p>
    <w:p w14:paraId="39904AB6" w14:textId="77777777" w:rsidR="00316FC0" w:rsidRPr="00E46AD2" w:rsidRDefault="00316FC0" w:rsidP="009A6CA1">
      <w:pPr>
        <w:pStyle w:val="a9"/>
        <w:numPr>
          <w:ilvl w:val="1"/>
          <w:numId w:val="280"/>
        </w:numPr>
      </w:pPr>
      <w:r w:rsidRPr="00E46AD2">
        <w:rPr>
          <w:rtl/>
        </w:rPr>
        <w:t>التوجه إلى الله بالدعاء</w:t>
      </w:r>
      <w:r w:rsidRPr="00E46AD2">
        <w:t>.</w:t>
      </w:r>
    </w:p>
    <w:p w14:paraId="6F8EFEF5" w14:textId="77777777" w:rsidR="00316FC0" w:rsidRPr="00E46AD2" w:rsidRDefault="00316FC0" w:rsidP="009A6CA1">
      <w:pPr>
        <w:pStyle w:val="a9"/>
        <w:numPr>
          <w:ilvl w:val="0"/>
          <w:numId w:val="280"/>
        </w:numPr>
      </w:pPr>
      <w:r w:rsidRPr="00E46AD2">
        <w:rPr>
          <w:rtl/>
        </w:rPr>
        <w:t>القراءة المتأنية والتركيز</w:t>
      </w:r>
      <w:r w:rsidRPr="00E46AD2">
        <w:t>:</w:t>
      </w:r>
    </w:p>
    <w:p w14:paraId="5BD7EAD9" w14:textId="77777777" w:rsidR="00316FC0" w:rsidRPr="00E46AD2" w:rsidRDefault="00316FC0" w:rsidP="009A6CA1">
      <w:pPr>
        <w:pStyle w:val="a9"/>
        <w:numPr>
          <w:ilvl w:val="1"/>
          <w:numId w:val="280"/>
        </w:numPr>
      </w:pPr>
      <w:r w:rsidRPr="00E46AD2">
        <w:rPr>
          <w:rtl/>
        </w:rPr>
        <w:t>القراءة بتدبر وتفهم، وعدم الاستعجال</w:t>
      </w:r>
      <w:r w:rsidRPr="00E46AD2">
        <w:t>.</w:t>
      </w:r>
    </w:p>
    <w:p w14:paraId="05596BC4" w14:textId="77777777" w:rsidR="00316FC0" w:rsidRPr="00E46AD2" w:rsidRDefault="00316FC0" w:rsidP="009A6CA1">
      <w:pPr>
        <w:pStyle w:val="a9"/>
        <w:numPr>
          <w:ilvl w:val="1"/>
          <w:numId w:val="280"/>
        </w:numPr>
      </w:pPr>
      <w:r w:rsidRPr="00E46AD2">
        <w:rPr>
          <w:rtl/>
        </w:rPr>
        <w:t>التوقف عند الآيات التي تحتاج إلى تفسير أو تأويل</w:t>
      </w:r>
      <w:r w:rsidRPr="00E46AD2">
        <w:t>.</w:t>
      </w:r>
    </w:p>
    <w:p w14:paraId="5287E504" w14:textId="77777777" w:rsidR="00316FC0" w:rsidRPr="00E46AD2" w:rsidRDefault="00316FC0" w:rsidP="009A6CA1">
      <w:pPr>
        <w:pStyle w:val="a9"/>
        <w:numPr>
          <w:ilvl w:val="1"/>
          <w:numId w:val="280"/>
        </w:numPr>
      </w:pPr>
      <w:r w:rsidRPr="00E46AD2">
        <w:rPr>
          <w:rtl/>
        </w:rPr>
        <w:t>محاولة استيعاب المعنى العام للآية</w:t>
      </w:r>
      <w:r w:rsidRPr="00E46AD2">
        <w:t>.</w:t>
      </w:r>
    </w:p>
    <w:p w14:paraId="4269A7BD" w14:textId="77777777" w:rsidR="00316FC0" w:rsidRPr="00E46AD2" w:rsidRDefault="00316FC0" w:rsidP="009A6CA1">
      <w:pPr>
        <w:pStyle w:val="a9"/>
        <w:numPr>
          <w:ilvl w:val="1"/>
          <w:numId w:val="280"/>
        </w:numPr>
      </w:pPr>
      <w:r w:rsidRPr="00E46AD2">
        <w:rPr>
          <w:rtl/>
        </w:rPr>
        <w:t>التفكر في العبر والعظات والحكم المستفادة من الآية</w:t>
      </w:r>
      <w:r w:rsidRPr="00E46AD2">
        <w:t>.</w:t>
      </w:r>
    </w:p>
    <w:p w14:paraId="6A54DCF7" w14:textId="77777777" w:rsidR="00316FC0" w:rsidRPr="00E46AD2" w:rsidRDefault="00316FC0" w:rsidP="009A6CA1">
      <w:pPr>
        <w:pStyle w:val="a9"/>
        <w:numPr>
          <w:ilvl w:val="0"/>
          <w:numId w:val="280"/>
        </w:numPr>
      </w:pPr>
      <w:r w:rsidRPr="00E46AD2">
        <w:rPr>
          <w:rtl/>
        </w:rPr>
        <w:t>تفسير القرآن بالقرآن</w:t>
      </w:r>
      <w:r w:rsidRPr="00E46AD2">
        <w:t>:</w:t>
      </w:r>
    </w:p>
    <w:p w14:paraId="54ADF1BB" w14:textId="77777777" w:rsidR="00316FC0" w:rsidRPr="00E46AD2" w:rsidRDefault="00316FC0" w:rsidP="009A6CA1">
      <w:pPr>
        <w:pStyle w:val="a9"/>
        <w:numPr>
          <w:ilvl w:val="1"/>
          <w:numId w:val="280"/>
        </w:numPr>
      </w:pPr>
      <w:r w:rsidRPr="00E46AD2">
        <w:rPr>
          <w:rtl/>
        </w:rPr>
        <w:t>جمع الآيات التي تتحدث عن الموضوع نفسه</w:t>
      </w:r>
      <w:r w:rsidRPr="00E46AD2">
        <w:t>.</w:t>
      </w:r>
    </w:p>
    <w:p w14:paraId="301F7265" w14:textId="77777777" w:rsidR="00316FC0" w:rsidRPr="00E46AD2" w:rsidRDefault="00316FC0" w:rsidP="009A6CA1">
      <w:pPr>
        <w:pStyle w:val="a9"/>
        <w:numPr>
          <w:ilvl w:val="1"/>
          <w:numId w:val="280"/>
        </w:numPr>
      </w:pPr>
      <w:r w:rsidRPr="00E46AD2">
        <w:rPr>
          <w:rtl/>
        </w:rPr>
        <w:t>المقارنة بين الآيات، وفهم العلاقة بينها</w:t>
      </w:r>
      <w:r w:rsidRPr="00E46AD2">
        <w:t>.</w:t>
      </w:r>
    </w:p>
    <w:p w14:paraId="41744FE7" w14:textId="77777777" w:rsidR="00316FC0" w:rsidRPr="00E46AD2" w:rsidRDefault="00316FC0" w:rsidP="009A6CA1">
      <w:pPr>
        <w:pStyle w:val="a9"/>
        <w:numPr>
          <w:ilvl w:val="1"/>
          <w:numId w:val="280"/>
        </w:numPr>
      </w:pPr>
      <w:r w:rsidRPr="00E46AD2">
        <w:rPr>
          <w:rtl/>
        </w:rPr>
        <w:t>استنباط المعنى الكلي أو القاعدة العامة</w:t>
      </w:r>
      <w:r w:rsidRPr="00E46AD2">
        <w:t>.</w:t>
      </w:r>
    </w:p>
    <w:p w14:paraId="262A2823" w14:textId="5E153363" w:rsidR="00316FC0" w:rsidRPr="00E46AD2" w:rsidRDefault="00316FC0" w:rsidP="009A6CA1">
      <w:pPr>
        <w:pStyle w:val="a9"/>
        <w:numPr>
          <w:ilvl w:val="0"/>
          <w:numId w:val="280"/>
        </w:numPr>
      </w:pPr>
      <w:r w:rsidRPr="00E46AD2">
        <w:rPr>
          <w:rtl/>
        </w:rPr>
        <w:t xml:space="preserve">الاستعانة باللسان العربي </w:t>
      </w:r>
      <w:r w:rsidR="0064321B">
        <w:rPr>
          <w:rtl/>
        </w:rPr>
        <w:t>"</w:t>
      </w:r>
      <w:r w:rsidRPr="00E46AD2">
        <w:rPr>
          <w:rtl/>
        </w:rPr>
        <w:t>عند الضرورة</w:t>
      </w:r>
      <w:r w:rsidR="0064321B">
        <w:rPr>
          <w:rtl/>
        </w:rPr>
        <w:t>"</w:t>
      </w:r>
      <w:r w:rsidRPr="00E46AD2">
        <w:t>:</w:t>
      </w:r>
    </w:p>
    <w:p w14:paraId="3A528AAD" w14:textId="77777777" w:rsidR="00316FC0" w:rsidRPr="00E46AD2" w:rsidRDefault="00316FC0" w:rsidP="009A6CA1">
      <w:pPr>
        <w:pStyle w:val="a9"/>
        <w:numPr>
          <w:ilvl w:val="1"/>
          <w:numId w:val="280"/>
        </w:numPr>
      </w:pPr>
      <w:r w:rsidRPr="00E46AD2">
        <w:rPr>
          <w:rtl/>
        </w:rPr>
        <w:t>الرجوع إلى المعاني الأصلية للكلمات القرآنية</w:t>
      </w:r>
      <w:r w:rsidRPr="00E46AD2">
        <w:t>.</w:t>
      </w:r>
    </w:p>
    <w:p w14:paraId="0B9EDF06" w14:textId="77777777" w:rsidR="00316FC0" w:rsidRPr="00E46AD2" w:rsidRDefault="00316FC0" w:rsidP="009A6CA1">
      <w:pPr>
        <w:pStyle w:val="a9"/>
        <w:numPr>
          <w:ilvl w:val="1"/>
          <w:numId w:val="280"/>
        </w:numPr>
      </w:pPr>
      <w:r w:rsidRPr="00E46AD2">
        <w:rPr>
          <w:rtl/>
        </w:rPr>
        <w:t>فهم المفاهيم القرآنية في ضوء الاستخدام القرآني لها</w:t>
      </w:r>
      <w:r w:rsidRPr="00E46AD2">
        <w:t>.</w:t>
      </w:r>
    </w:p>
    <w:p w14:paraId="68DEAA4A" w14:textId="23DEFEBB" w:rsidR="00316FC0" w:rsidRPr="00E46AD2" w:rsidRDefault="00316FC0" w:rsidP="009A6CA1">
      <w:pPr>
        <w:pStyle w:val="a9"/>
        <w:numPr>
          <w:ilvl w:val="0"/>
          <w:numId w:val="280"/>
        </w:numPr>
      </w:pPr>
      <w:r w:rsidRPr="00E46AD2">
        <w:rPr>
          <w:rtl/>
        </w:rPr>
        <w:t xml:space="preserve">الاستعانة بالسنة النبوية </w:t>
      </w:r>
      <w:r w:rsidR="0064321B">
        <w:rPr>
          <w:rtl/>
        </w:rPr>
        <w:t>"</w:t>
      </w:r>
      <w:r w:rsidRPr="00E46AD2">
        <w:rPr>
          <w:rtl/>
        </w:rPr>
        <w:t>عند الضرورة</w:t>
      </w:r>
      <w:r w:rsidR="0064321B">
        <w:rPr>
          <w:rtl/>
        </w:rPr>
        <w:t>"</w:t>
      </w:r>
      <w:r w:rsidRPr="00E46AD2">
        <w:t>:</w:t>
      </w:r>
    </w:p>
    <w:p w14:paraId="4137D32B" w14:textId="77777777" w:rsidR="00316FC0" w:rsidRPr="00E46AD2" w:rsidRDefault="00316FC0" w:rsidP="009A6CA1">
      <w:pPr>
        <w:pStyle w:val="a9"/>
        <w:numPr>
          <w:ilvl w:val="1"/>
          <w:numId w:val="280"/>
        </w:numPr>
      </w:pPr>
      <w:r w:rsidRPr="00E46AD2">
        <w:rPr>
          <w:rtl/>
        </w:rPr>
        <w:t xml:space="preserve">الاستعانة بالسنة الصحيحة </w:t>
      </w:r>
      <w:r w:rsidRPr="001A721D">
        <w:rPr>
          <w:i/>
          <w:iCs/>
          <w:rtl/>
        </w:rPr>
        <w:t>لتوضيح</w:t>
      </w:r>
      <w:r w:rsidRPr="00E46AD2">
        <w:rPr>
          <w:rtl/>
        </w:rPr>
        <w:t xml:space="preserve"> بعض المعاني، أو </w:t>
      </w:r>
      <w:r w:rsidRPr="001A721D">
        <w:rPr>
          <w:i/>
          <w:iCs/>
          <w:rtl/>
        </w:rPr>
        <w:t>لتفصيل</w:t>
      </w:r>
      <w:r w:rsidRPr="00E46AD2">
        <w:rPr>
          <w:rtl/>
        </w:rPr>
        <w:t xml:space="preserve"> بعض الأحكام</w:t>
      </w:r>
      <w:r w:rsidRPr="00E46AD2">
        <w:t>.</w:t>
      </w:r>
    </w:p>
    <w:p w14:paraId="15ACDCE2" w14:textId="77777777" w:rsidR="00316FC0" w:rsidRPr="00E46AD2" w:rsidRDefault="00316FC0" w:rsidP="009A6CA1">
      <w:pPr>
        <w:pStyle w:val="a9"/>
        <w:numPr>
          <w:ilvl w:val="1"/>
          <w:numId w:val="280"/>
        </w:numPr>
      </w:pPr>
      <w:r w:rsidRPr="001A721D">
        <w:rPr>
          <w:i/>
          <w:iCs/>
          <w:rtl/>
        </w:rPr>
        <w:t>عدم</w:t>
      </w:r>
      <w:r w:rsidRPr="00E46AD2">
        <w:rPr>
          <w:rtl/>
        </w:rPr>
        <w:t xml:space="preserve"> تقديم السنة على القرآن، أو معارضتها له</w:t>
      </w:r>
      <w:r w:rsidRPr="00E46AD2">
        <w:t>.</w:t>
      </w:r>
    </w:p>
    <w:p w14:paraId="23A28FC9" w14:textId="570C765C" w:rsidR="00316FC0" w:rsidRPr="00E46AD2" w:rsidRDefault="00316FC0" w:rsidP="009A6CA1">
      <w:pPr>
        <w:pStyle w:val="a9"/>
        <w:numPr>
          <w:ilvl w:val="0"/>
          <w:numId w:val="280"/>
        </w:numPr>
      </w:pPr>
      <w:r w:rsidRPr="00E46AD2">
        <w:rPr>
          <w:rtl/>
        </w:rPr>
        <w:t xml:space="preserve">الاستئناس بأقوال المفسرين </w:t>
      </w:r>
      <w:r w:rsidR="0064321B">
        <w:rPr>
          <w:rtl/>
        </w:rPr>
        <w:t>"</w:t>
      </w:r>
      <w:r w:rsidRPr="00E46AD2">
        <w:rPr>
          <w:rtl/>
        </w:rPr>
        <w:t>دون تقديس</w:t>
      </w:r>
      <w:r w:rsidR="0064321B">
        <w:rPr>
          <w:rtl/>
        </w:rPr>
        <w:t>"</w:t>
      </w:r>
      <w:r w:rsidRPr="00E46AD2">
        <w:t>:</w:t>
      </w:r>
    </w:p>
    <w:p w14:paraId="2E72E903" w14:textId="77777777" w:rsidR="00316FC0" w:rsidRPr="00E46AD2" w:rsidRDefault="00316FC0" w:rsidP="009A6CA1">
      <w:pPr>
        <w:pStyle w:val="a9"/>
        <w:numPr>
          <w:ilvl w:val="0"/>
          <w:numId w:val="280"/>
        </w:numPr>
      </w:pPr>
      <w:r w:rsidRPr="00E46AD2">
        <w:rPr>
          <w:rtl/>
        </w:rPr>
        <w:t>التطبيق العملي</w:t>
      </w:r>
      <w:r w:rsidRPr="00E46AD2">
        <w:t>:</w:t>
      </w:r>
    </w:p>
    <w:p w14:paraId="0961ED83" w14:textId="77777777" w:rsidR="00316FC0" w:rsidRPr="00E46AD2" w:rsidRDefault="00316FC0" w:rsidP="009A6CA1">
      <w:pPr>
        <w:pStyle w:val="a9"/>
        <w:numPr>
          <w:ilvl w:val="1"/>
          <w:numId w:val="280"/>
        </w:numPr>
      </w:pPr>
      <w:r w:rsidRPr="00E46AD2">
        <w:rPr>
          <w:rtl/>
        </w:rPr>
        <w:t>جعل القرآن منهج حياة</w:t>
      </w:r>
      <w:r w:rsidRPr="00E46AD2">
        <w:t>.</w:t>
      </w:r>
    </w:p>
    <w:p w14:paraId="0CE170C4" w14:textId="77777777" w:rsidR="00316FC0" w:rsidRPr="00E46AD2" w:rsidRDefault="00316FC0" w:rsidP="009A6CA1">
      <w:pPr>
        <w:pStyle w:val="a9"/>
        <w:numPr>
          <w:ilvl w:val="1"/>
          <w:numId w:val="280"/>
        </w:numPr>
      </w:pPr>
      <w:r w:rsidRPr="00E46AD2">
        <w:rPr>
          <w:rtl/>
        </w:rPr>
        <w:t>العمل بأوامر القرآن، واجتناب نواهيه</w:t>
      </w:r>
      <w:r w:rsidRPr="00E46AD2">
        <w:t>.</w:t>
      </w:r>
    </w:p>
    <w:p w14:paraId="3FAFCF31" w14:textId="77777777" w:rsidR="00316FC0" w:rsidRPr="00E46AD2" w:rsidRDefault="00316FC0" w:rsidP="009A6CA1">
      <w:pPr>
        <w:pStyle w:val="a9"/>
        <w:numPr>
          <w:ilvl w:val="1"/>
          <w:numId w:val="280"/>
        </w:numPr>
      </w:pPr>
      <w:r w:rsidRPr="00E46AD2">
        <w:rPr>
          <w:rtl/>
        </w:rPr>
        <w:t>الدعوة إلى الله بالقرآن</w:t>
      </w:r>
      <w:r w:rsidRPr="00E46AD2">
        <w:t>.</w:t>
      </w:r>
    </w:p>
    <w:p w14:paraId="56AC6949" w14:textId="77777777" w:rsidR="00316FC0" w:rsidRPr="00E46AD2" w:rsidRDefault="00316FC0" w:rsidP="009A6CA1">
      <w:pPr>
        <w:pStyle w:val="a9"/>
        <w:numPr>
          <w:ilvl w:val="1"/>
          <w:numId w:val="280"/>
        </w:numPr>
      </w:pPr>
      <w:r w:rsidRPr="00E46AD2">
        <w:rPr>
          <w:rtl/>
        </w:rPr>
        <w:t>نشر تعاليم القرآن بين الناس</w:t>
      </w:r>
      <w:r w:rsidRPr="00E46AD2">
        <w:t>.</w:t>
      </w:r>
    </w:p>
    <w:p w14:paraId="2F4FF13C" w14:textId="77777777" w:rsidR="00316FC0" w:rsidRPr="00E46AD2" w:rsidRDefault="00316FC0" w:rsidP="001A721D">
      <w:r w:rsidRPr="00E46AD2">
        <w:t xml:space="preserve">4. </w:t>
      </w:r>
      <w:r w:rsidRPr="00E46AD2">
        <w:rPr>
          <w:rtl/>
        </w:rPr>
        <w:t>معوقات التدبر وكيفية التغلب عليها</w:t>
      </w:r>
      <w:r w:rsidRPr="00E46AD2">
        <w:t>:</w:t>
      </w:r>
    </w:p>
    <w:p w14:paraId="28E64ADD" w14:textId="77777777" w:rsidR="00316FC0" w:rsidRPr="00E46AD2" w:rsidRDefault="00316FC0" w:rsidP="009A6CA1">
      <w:pPr>
        <w:pStyle w:val="a9"/>
        <w:numPr>
          <w:ilvl w:val="0"/>
          <w:numId w:val="281"/>
        </w:numPr>
      </w:pPr>
      <w:r w:rsidRPr="001A721D">
        <w:rPr>
          <w:b/>
          <w:bCs/>
          <w:rtl/>
        </w:rPr>
        <w:t>الذنوب والمعاصي</w:t>
      </w:r>
      <w:r w:rsidRPr="001A721D">
        <w:rPr>
          <w:b/>
          <w:bCs/>
        </w:rPr>
        <w:t>:</w:t>
      </w:r>
      <w:r w:rsidRPr="00E46AD2">
        <w:t xml:space="preserve"> </w:t>
      </w:r>
      <w:r w:rsidRPr="00E46AD2">
        <w:rPr>
          <w:rtl/>
        </w:rPr>
        <w:t>تطهير القلب من الذنوب بالتوبة والاستغفار</w:t>
      </w:r>
      <w:r w:rsidRPr="00E46AD2">
        <w:t>.</w:t>
      </w:r>
    </w:p>
    <w:p w14:paraId="25D2BF60" w14:textId="77777777" w:rsidR="00316FC0" w:rsidRPr="00E46AD2" w:rsidRDefault="00316FC0" w:rsidP="009A6CA1">
      <w:pPr>
        <w:pStyle w:val="a9"/>
        <w:numPr>
          <w:ilvl w:val="0"/>
          <w:numId w:val="281"/>
        </w:numPr>
      </w:pPr>
      <w:r w:rsidRPr="001A721D">
        <w:rPr>
          <w:b/>
          <w:bCs/>
          <w:rtl/>
        </w:rPr>
        <w:t>الانشغال بالدنيا</w:t>
      </w:r>
      <w:r w:rsidRPr="001A721D">
        <w:rPr>
          <w:b/>
          <w:bCs/>
        </w:rPr>
        <w:t>:</w:t>
      </w:r>
      <w:r w:rsidRPr="00E46AD2">
        <w:t xml:space="preserve"> </w:t>
      </w:r>
      <w:r w:rsidRPr="00E46AD2">
        <w:rPr>
          <w:rtl/>
        </w:rPr>
        <w:t>تخصيص وقت محدد للتدبر، وتنظيم الوقت</w:t>
      </w:r>
      <w:r w:rsidRPr="00E46AD2">
        <w:t>.</w:t>
      </w:r>
    </w:p>
    <w:p w14:paraId="21049D78" w14:textId="77777777" w:rsidR="00316FC0" w:rsidRPr="00E46AD2" w:rsidRDefault="00316FC0" w:rsidP="009A6CA1">
      <w:pPr>
        <w:pStyle w:val="a9"/>
        <w:numPr>
          <w:ilvl w:val="0"/>
          <w:numId w:val="281"/>
        </w:numPr>
      </w:pPr>
      <w:r w:rsidRPr="001A721D">
        <w:rPr>
          <w:b/>
          <w:bCs/>
          <w:rtl/>
        </w:rPr>
        <w:t>الجهل باللغة العربية</w:t>
      </w:r>
      <w:r w:rsidRPr="001A721D">
        <w:rPr>
          <w:b/>
          <w:bCs/>
        </w:rPr>
        <w:t>:</w:t>
      </w:r>
      <w:r w:rsidRPr="00E46AD2">
        <w:t xml:space="preserve"> </w:t>
      </w:r>
      <w:r w:rsidRPr="00E46AD2">
        <w:rPr>
          <w:rtl/>
        </w:rPr>
        <w:t>تعلم اللغة العربية، والرجوع إلى المعاجم اللغوية</w:t>
      </w:r>
      <w:r w:rsidRPr="00E46AD2">
        <w:t>.</w:t>
      </w:r>
    </w:p>
    <w:p w14:paraId="4919C508" w14:textId="77777777" w:rsidR="00316FC0" w:rsidRPr="00E46AD2" w:rsidRDefault="00316FC0" w:rsidP="009A6CA1">
      <w:pPr>
        <w:pStyle w:val="a9"/>
        <w:numPr>
          <w:ilvl w:val="0"/>
          <w:numId w:val="281"/>
        </w:numPr>
      </w:pPr>
      <w:r w:rsidRPr="001A721D">
        <w:rPr>
          <w:b/>
          <w:bCs/>
          <w:rtl/>
        </w:rPr>
        <w:t>التعصب للمذاهب والأقوال</w:t>
      </w:r>
      <w:r w:rsidRPr="001A721D">
        <w:rPr>
          <w:b/>
          <w:bCs/>
        </w:rPr>
        <w:t>:</w:t>
      </w:r>
      <w:r w:rsidRPr="00E46AD2">
        <w:t xml:space="preserve"> </w:t>
      </w:r>
      <w:r w:rsidRPr="00E46AD2">
        <w:rPr>
          <w:rtl/>
        </w:rPr>
        <w:t>الانفتاح على الآراء الأخرى، وعدم التعصب</w:t>
      </w:r>
      <w:r w:rsidRPr="00E46AD2">
        <w:t>.</w:t>
      </w:r>
    </w:p>
    <w:p w14:paraId="7CA8A5D6" w14:textId="77777777" w:rsidR="00316FC0" w:rsidRPr="00E46AD2" w:rsidRDefault="00316FC0" w:rsidP="009A6CA1">
      <w:pPr>
        <w:pStyle w:val="a9"/>
        <w:numPr>
          <w:ilvl w:val="0"/>
          <w:numId w:val="281"/>
        </w:numPr>
      </w:pPr>
      <w:r w:rsidRPr="001A721D">
        <w:rPr>
          <w:b/>
          <w:bCs/>
          <w:rtl/>
        </w:rPr>
        <w:t>الخوف من الخطأ</w:t>
      </w:r>
      <w:r w:rsidRPr="001A721D">
        <w:rPr>
          <w:b/>
          <w:bCs/>
        </w:rPr>
        <w:t>:</w:t>
      </w:r>
      <w:r w:rsidRPr="00E46AD2">
        <w:t xml:space="preserve"> </w:t>
      </w:r>
      <w:r w:rsidRPr="00E46AD2">
        <w:rPr>
          <w:rtl/>
        </w:rPr>
        <w:t>التوكل على الله تعالى، والاجتهاد في الفهم، وعدم الخوف من الخطأ</w:t>
      </w:r>
      <w:r w:rsidRPr="00E46AD2">
        <w:t>.</w:t>
      </w:r>
    </w:p>
    <w:p w14:paraId="6CEEEC17" w14:textId="77777777" w:rsidR="00316FC0" w:rsidRPr="00E46AD2" w:rsidRDefault="00316FC0" w:rsidP="009A6CA1">
      <w:pPr>
        <w:pStyle w:val="a9"/>
        <w:numPr>
          <w:ilvl w:val="0"/>
          <w:numId w:val="281"/>
        </w:numPr>
      </w:pPr>
      <w:r w:rsidRPr="001A721D">
        <w:rPr>
          <w:b/>
          <w:bCs/>
          <w:rtl/>
        </w:rPr>
        <w:t>اليأس والإحباط</w:t>
      </w:r>
      <w:r w:rsidRPr="001A721D">
        <w:rPr>
          <w:b/>
          <w:bCs/>
        </w:rPr>
        <w:t>:</w:t>
      </w:r>
      <w:r w:rsidRPr="00E46AD2">
        <w:t xml:space="preserve"> </w:t>
      </w:r>
      <w:r w:rsidRPr="00E46AD2">
        <w:rPr>
          <w:rtl/>
        </w:rPr>
        <w:t>الاستمرار في التدبر، وعدم اليأس، والثقة في أن الله تعالى سيفتح على من يشاء من عباده</w:t>
      </w:r>
      <w:r w:rsidRPr="00E46AD2">
        <w:t>.</w:t>
      </w:r>
    </w:p>
    <w:p w14:paraId="24E4172F" w14:textId="77777777" w:rsidR="00316FC0" w:rsidRPr="00E46AD2" w:rsidRDefault="00316FC0" w:rsidP="009A6CA1">
      <w:pPr>
        <w:pStyle w:val="a9"/>
        <w:numPr>
          <w:ilvl w:val="0"/>
          <w:numId w:val="281"/>
        </w:numPr>
      </w:pPr>
      <w:r w:rsidRPr="00E46AD2">
        <w:rPr>
          <w:rtl/>
        </w:rPr>
        <w:t>الاعتقاد بأن التدبر حكر على العلماء التدبر متاح لكل الناس</w:t>
      </w:r>
      <w:r w:rsidRPr="00E46AD2">
        <w:t>.</w:t>
      </w:r>
    </w:p>
    <w:p w14:paraId="5D5A1E0B" w14:textId="77777777" w:rsidR="00316FC0" w:rsidRPr="00E46AD2" w:rsidRDefault="00316FC0" w:rsidP="001A721D">
      <w:r w:rsidRPr="00E46AD2">
        <w:rPr>
          <w:rtl/>
        </w:rPr>
        <w:t>الخلاصة</w:t>
      </w:r>
      <w:r w:rsidRPr="00E46AD2">
        <w:t>:</w:t>
      </w:r>
    </w:p>
    <w:p w14:paraId="653F8022" w14:textId="77777777" w:rsidR="00316FC0" w:rsidRPr="00E46AD2" w:rsidRDefault="00316FC0" w:rsidP="001A721D">
      <w:r w:rsidRPr="00E46AD2">
        <w:rPr>
          <w:rtl/>
        </w:rPr>
        <w:t>التدبر المعاصر للقرآن الكريم هو منهج شامل ومتكامل، يجمع بين الأصالة والمعاصرة، وبين العقل والقلب، وبين العلم والإيمان، وبين الفهم والتطبيق. هو رحلة إيمانية وعلمية وعملية، توصل إلى فهم أعمق لكلام الله تعالى، وإلى حياة أفضل في الدنيا والآخرة</w:t>
      </w:r>
      <w:r w:rsidRPr="00E46AD2">
        <w:t>.</w:t>
      </w:r>
    </w:p>
    <w:p w14:paraId="6EB1352C" w14:textId="77777777" w:rsidR="00F0482A" w:rsidRPr="00E46AD2" w:rsidRDefault="00F0482A" w:rsidP="001A721D">
      <w:r w:rsidRPr="00E46AD2">
        <w:rPr>
          <w:rtl/>
        </w:rPr>
        <w:t>تمام، سأقوم بتنفيذ الاقتراحات وإعادة صياغة العرض الخاص بمنهجية تدبر القرآن الكريم، مع مراعاة التنظيم الهيكلي، وتوضيح المفاهيم، والتوسع في بعض النقاط، وإضافة قسم عن ضوابط التدبر، والربط بين الأقسام، وتحسين اللغة، وتعزيز الخاتمة</w:t>
      </w:r>
      <w:r w:rsidRPr="00E46AD2">
        <w:t>:</w:t>
      </w:r>
    </w:p>
    <w:p w14:paraId="1F51BB71" w14:textId="77777777" w:rsidR="00F0482A" w:rsidRPr="00E46AD2" w:rsidRDefault="00F0482A" w:rsidP="008A0417">
      <w:pPr>
        <w:pStyle w:val="1"/>
      </w:pPr>
      <w:bookmarkStart w:id="137" w:name="_Toc192269185"/>
      <w:bookmarkStart w:id="138" w:name="_Toc199407094"/>
      <w:r w:rsidRPr="00E46AD2">
        <w:rPr>
          <w:rtl/>
        </w:rPr>
        <w:t>منهجية شاملة لتدبر القرآن الكريم</w:t>
      </w:r>
      <w:bookmarkEnd w:id="137"/>
      <w:bookmarkEnd w:id="138"/>
    </w:p>
    <w:p w14:paraId="1D90AB9B" w14:textId="77777777" w:rsidR="00F0482A" w:rsidRPr="00E46AD2" w:rsidRDefault="00F0482A" w:rsidP="001A721D">
      <w:r w:rsidRPr="00E46AD2">
        <w:rPr>
          <w:rtl/>
        </w:rPr>
        <w:t>مقدمة</w:t>
      </w:r>
      <w:r w:rsidRPr="00E46AD2">
        <w:t>:</w:t>
      </w:r>
    </w:p>
    <w:p w14:paraId="52140CB5" w14:textId="005ADC4E" w:rsidR="00F0482A" w:rsidRPr="00E46AD2" w:rsidRDefault="00F0482A" w:rsidP="001A721D">
      <w:r w:rsidRPr="00E46AD2">
        <w:rPr>
          <w:rtl/>
        </w:rPr>
        <w:t xml:space="preserve">القرآن الكريم ليس مجرد كتاب يُقرأ للحصول على الثواب، بل هو كتاب هداية ومنهج حياة، أنزله الله تعالى ليكون نورًا ودليلًا للبشرية في كل زمان ومكان. ولكي نستفيد من هذا الكتاب العظيم، لا بد لنا من تدبر آياته، والتفكر في معانيه، والعمل بما فيه. فالتدبر هو المفتاح الحقيقي لفهم القرآن، وهو السبيل إلى الانتفاع بهداياته. يقول الله تعالى: "كِتَابٌ أَنْزَلْنَاهُ إِلَيْكَ مُبَارَكٌ لِيَدَّبَّرُوا آيَاتِهِ وَلِيَتَذَكَّرَ أُولُو الْأَلْبَابِ" </w:t>
      </w:r>
      <w:r w:rsidR="0064321B">
        <w:rPr>
          <w:rtl/>
        </w:rPr>
        <w:t>"</w:t>
      </w:r>
      <w:r w:rsidRPr="00E46AD2">
        <w:rPr>
          <w:rtl/>
        </w:rPr>
        <w:t>ص: 29</w:t>
      </w:r>
      <w:r w:rsidR="0064321B">
        <w:rPr>
          <w:rtl/>
        </w:rPr>
        <w:t>"</w:t>
      </w:r>
      <w:r w:rsidRPr="00E46AD2">
        <w:t>.</w:t>
      </w:r>
    </w:p>
    <w:p w14:paraId="66386CD2" w14:textId="77777777" w:rsidR="00F0482A" w:rsidRPr="00E46AD2" w:rsidRDefault="00F0482A" w:rsidP="001A721D">
      <w:r w:rsidRPr="00E46AD2">
        <w:t xml:space="preserve">1. </w:t>
      </w:r>
      <w:r w:rsidRPr="00E46AD2">
        <w:rPr>
          <w:rtl/>
        </w:rPr>
        <w:t>أهمية التدبر</w:t>
      </w:r>
      <w:r w:rsidRPr="00E46AD2">
        <w:t>:</w:t>
      </w:r>
    </w:p>
    <w:p w14:paraId="1DB391CD" w14:textId="77777777" w:rsidR="00F0482A" w:rsidRPr="00E46AD2" w:rsidRDefault="00F0482A" w:rsidP="009A6CA1">
      <w:pPr>
        <w:pStyle w:val="a9"/>
        <w:numPr>
          <w:ilvl w:val="0"/>
          <w:numId w:val="328"/>
        </w:numPr>
      </w:pPr>
      <w:r w:rsidRPr="001A721D">
        <w:rPr>
          <w:b/>
          <w:bCs/>
          <w:rtl/>
        </w:rPr>
        <w:t>التدبر مفتاح الفهم</w:t>
      </w:r>
      <w:r w:rsidRPr="001A721D">
        <w:rPr>
          <w:b/>
          <w:bCs/>
        </w:rPr>
        <w:t>:</w:t>
      </w:r>
      <w:r w:rsidRPr="00E46AD2">
        <w:t xml:space="preserve"> </w:t>
      </w:r>
      <w:r w:rsidRPr="00E46AD2">
        <w:rPr>
          <w:rtl/>
        </w:rPr>
        <w:t>التدبر هو عملية عقلية وقلبية واعية، تهدف إلى فهم معاني القرآن الكريم وأسراره ومقاصده، واستنباط العبر والدروس منه. إنه يختلف عن التفسير الذي يركز على شرح معاني الكلمات والآيات من الناحية اللغوية والتاريخية</w:t>
      </w:r>
      <w:r w:rsidRPr="00E46AD2">
        <w:t>.</w:t>
      </w:r>
    </w:p>
    <w:p w14:paraId="0CED3354" w14:textId="124BA6ED" w:rsidR="00F0482A" w:rsidRPr="00E46AD2" w:rsidRDefault="00F0482A" w:rsidP="009A6CA1">
      <w:pPr>
        <w:pStyle w:val="a9"/>
        <w:numPr>
          <w:ilvl w:val="0"/>
          <w:numId w:val="328"/>
        </w:numPr>
      </w:pPr>
      <w:r w:rsidRPr="001A721D">
        <w:rPr>
          <w:b/>
          <w:bCs/>
          <w:rtl/>
        </w:rPr>
        <w:t>التدبر غاية إنزال القرآن</w:t>
      </w:r>
      <w:r w:rsidRPr="001A721D">
        <w:rPr>
          <w:b/>
          <w:bCs/>
        </w:rPr>
        <w:t>:</w:t>
      </w:r>
      <w:r w:rsidRPr="00E46AD2">
        <w:t xml:space="preserve"> </w:t>
      </w:r>
      <w:r w:rsidRPr="00E46AD2">
        <w:rPr>
          <w:rtl/>
        </w:rPr>
        <w:t xml:space="preserve">التدبر هو الغاية الأساسية من إنزال القرآن، كما قال تعالى: "أَفَلَا يَتَدَبَّرُونَ الْقُرْآنَ أَمْ عَلَىٰ قُلُوبٍ أَقْفَالُهَا" </w:t>
      </w:r>
      <w:r w:rsidR="0064321B">
        <w:rPr>
          <w:rtl/>
        </w:rPr>
        <w:t>"</w:t>
      </w:r>
      <w:r w:rsidRPr="00E46AD2">
        <w:rPr>
          <w:rtl/>
        </w:rPr>
        <w:t>محمد: 24</w:t>
      </w:r>
      <w:r w:rsidR="0064321B">
        <w:rPr>
          <w:rtl/>
        </w:rPr>
        <w:t>"</w:t>
      </w:r>
      <w:r w:rsidRPr="00E46AD2">
        <w:t>.</w:t>
      </w:r>
    </w:p>
    <w:p w14:paraId="02D6C66E" w14:textId="77777777" w:rsidR="00F0482A" w:rsidRPr="00E46AD2" w:rsidRDefault="00F0482A" w:rsidP="009A6CA1">
      <w:pPr>
        <w:pStyle w:val="a9"/>
        <w:numPr>
          <w:ilvl w:val="0"/>
          <w:numId w:val="328"/>
        </w:numPr>
      </w:pPr>
      <w:r w:rsidRPr="001A721D">
        <w:rPr>
          <w:b/>
          <w:bCs/>
          <w:rtl/>
        </w:rPr>
        <w:t>التدبر طريق الهداية</w:t>
      </w:r>
      <w:r w:rsidRPr="001A721D">
        <w:rPr>
          <w:b/>
          <w:bCs/>
        </w:rPr>
        <w:t>:</w:t>
      </w:r>
      <w:r w:rsidRPr="00E46AD2">
        <w:t xml:space="preserve"> </w:t>
      </w:r>
      <w:r w:rsidRPr="00E46AD2">
        <w:rPr>
          <w:rtl/>
        </w:rPr>
        <w:t>التدبر هو الطريق إلى الهداية القرآنية، وإلى الانتفاع بالقرآن في حياتنا</w:t>
      </w:r>
      <w:r w:rsidRPr="00E46AD2">
        <w:t>.</w:t>
      </w:r>
    </w:p>
    <w:p w14:paraId="0487242F" w14:textId="77777777" w:rsidR="00F0482A" w:rsidRPr="00E46AD2" w:rsidRDefault="00F0482A" w:rsidP="001A721D">
      <w:r w:rsidRPr="00E46AD2">
        <w:t xml:space="preserve">2. </w:t>
      </w:r>
      <w:r w:rsidRPr="00E46AD2">
        <w:rPr>
          <w:rtl/>
        </w:rPr>
        <w:t>التحديات والمشكلات التي تواجه تدبر القرآن</w:t>
      </w:r>
      <w:r w:rsidRPr="00E46AD2">
        <w:t>:</w:t>
      </w:r>
    </w:p>
    <w:p w14:paraId="4F83D7B9" w14:textId="77777777" w:rsidR="00F0482A" w:rsidRPr="00E46AD2" w:rsidRDefault="00F0482A" w:rsidP="009A6CA1">
      <w:pPr>
        <w:pStyle w:val="a9"/>
        <w:numPr>
          <w:ilvl w:val="0"/>
          <w:numId w:val="329"/>
        </w:numPr>
      </w:pPr>
      <w:r w:rsidRPr="00E46AD2">
        <w:rPr>
          <w:rtl/>
        </w:rPr>
        <w:t>أ. الشك في مصداقية القرآن</w:t>
      </w:r>
      <w:r w:rsidRPr="00E46AD2">
        <w:t>:</w:t>
      </w:r>
    </w:p>
    <w:p w14:paraId="0FF7AAF8" w14:textId="77777777" w:rsidR="00F0482A" w:rsidRPr="00E46AD2" w:rsidRDefault="00F0482A" w:rsidP="009A6CA1">
      <w:pPr>
        <w:pStyle w:val="a9"/>
        <w:numPr>
          <w:ilvl w:val="1"/>
          <w:numId w:val="329"/>
        </w:numPr>
      </w:pPr>
      <w:r w:rsidRPr="001A721D">
        <w:rPr>
          <w:b/>
          <w:bCs/>
          <w:rtl/>
        </w:rPr>
        <w:t>الشك في التوقيفية</w:t>
      </w:r>
      <w:r w:rsidRPr="001A721D">
        <w:rPr>
          <w:b/>
          <w:bCs/>
        </w:rPr>
        <w:t>:</w:t>
      </w:r>
      <w:r w:rsidRPr="00E46AD2">
        <w:t xml:space="preserve"> </w:t>
      </w:r>
      <w:r w:rsidRPr="00E46AD2">
        <w:rPr>
          <w:rtl/>
        </w:rPr>
        <w:t>قد يشكك البعض في أن القرآن كله من عند الله، ويعتقدون أن فيه إضافات بشرية أو تأثيرات من ثقافات أخرى</w:t>
      </w:r>
      <w:r w:rsidRPr="00E46AD2">
        <w:t>.</w:t>
      </w:r>
    </w:p>
    <w:p w14:paraId="2B669D53" w14:textId="3861C06F" w:rsidR="00F0482A" w:rsidRPr="00E46AD2" w:rsidRDefault="00F0482A" w:rsidP="009A6CA1">
      <w:pPr>
        <w:pStyle w:val="a9"/>
        <w:numPr>
          <w:ilvl w:val="1"/>
          <w:numId w:val="329"/>
        </w:numPr>
      </w:pPr>
      <w:r w:rsidRPr="001A721D">
        <w:rPr>
          <w:b/>
          <w:bCs/>
          <w:rtl/>
        </w:rPr>
        <w:t>الرد</w:t>
      </w:r>
      <w:r w:rsidRPr="001A721D">
        <w:rPr>
          <w:b/>
          <w:bCs/>
        </w:rPr>
        <w:t>:</w:t>
      </w:r>
      <w:r w:rsidRPr="00E46AD2">
        <w:t xml:space="preserve"> </w:t>
      </w:r>
      <w:r w:rsidRPr="00E46AD2">
        <w:rPr>
          <w:rtl/>
        </w:rPr>
        <w:t xml:space="preserve">القرآن محفوظ من عند الله، كما قال تعالى: "إِنَّا نَحْنُ نَزَّلْنَا الذِّكْرَ وَإِنَّا لَهُ لَحَافِظُونَ" </w:t>
      </w:r>
      <w:r w:rsidR="0064321B">
        <w:rPr>
          <w:rtl/>
        </w:rPr>
        <w:t>"</w:t>
      </w:r>
      <w:r w:rsidRPr="00E46AD2">
        <w:rPr>
          <w:rtl/>
        </w:rPr>
        <w:t>الحجر: 9</w:t>
      </w:r>
      <w:r w:rsidR="0064321B">
        <w:rPr>
          <w:rtl/>
        </w:rPr>
        <w:t>"</w:t>
      </w:r>
      <w:r w:rsidRPr="00E46AD2">
        <w:t>.</w:t>
      </w:r>
    </w:p>
    <w:p w14:paraId="1AAE3998" w14:textId="77777777" w:rsidR="00F0482A" w:rsidRPr="00E46AD2" w:rsidRDefault="00F0482A" w:rsidP="009A6CA1">
      <w:pPr>
        <w:pStyle w:val="a9"/>
        <w:numPr>
          <w:ilvl w:val="0"/>
          <w:numId w:val="329"/>
        </w:numPr>
      </w:pPr>
      <w:r w:rsidRPr="00E46AD2">
        <w:rPr>
          <w:rtl/>
        </w:rPr>
        <w:t>ب. تحريف الكلم عن مواضعه</w:t>
      </w:r>
      <w:r w:rsidRPr="00E46AD2">
        <w:t>:</w:t>
      </w:r>
    </w:p>
    <w:p w14:paraId="28E437CA" w14:textId="77777777" w:rsidR="00F0482A" w:rsidRPr="00E46AD2" w:rsidRDefault="00F0482A" w:rsidP="009A6CA1">
      <w:pPr>
        <w:pStyle w:val="a9"/>
        <w:numPr>
          <w:ilvl w:val="1"/>
          <w:numId w:val="329"/>
        </w:numPr>
      </w:pPr>
      <w:r w:rsidRPr="001A721D">
        <w:rPr>
          <w:b/>
          <w:bCs/>
          <w:rtl/>
        </w:rPr>
        <w:t>التحريف اللغوي</w:t>
      </w:r>
      <w:r w:rsidRPr="001A721D">
        <w:rPr>
          <w:b/>
          <w:bCs/>
        </w:rPr>
        <w:t>:</w:t>
      </w:r>
      <w:r w:rsidRPr="00E46AD2">
        <w:t xml:space="preserve"> </w:t>
      </w:r>
      <w:r w:rsidRPr="00E46AD2">
        <w:rPr>
          <w:rtl/>
        </w:rPr>
        <w:t>قد يحرف البعض معاني الكلمات القرآنية لتتناسب مع أهوائهم أو معتقداتهم</w:t>
      </w:r>
      <w:r w:rsidRPr="00E46AD2">
        <w:t>.</w:t>
      </w:r>
    </w:p>
    <w:p w14:paraId="563D035E" w14:textId="77777777" w:rsidR="00F0482A" w:rsidRPr="00E46AD2" w:rsidRDefault="00F0482A" w:rsidP="009A6CA1">
      <w:pPr>
        <w:pStyle w:val="a9"/>
        <w:numPr>
          <w:ilvl w:val="1"/>
          <w:numId w:val="329"/>
        </w:numPr>
      </w:pPr>
      <w:r w:rsidRPr="001A721D">
        <w:rPr>
          <w:b/>
          <w:bCs/>
          <w:rtl/>
        </w:rPr>
        <w:t>التحريف التاريخي</w:t>
      </w:r>
      <w:r w:rsidRPr="001A721D">
        <w:rPr>
          <w:b/>
          <w:bCs/>
        </w:rPr>
        <w:t>:</w:t>
      </w:r>
      <w:r w:rsidRPr="00E46AD2">
        <w:t xml:space="preserve"> </w:t>
      </w:r>
      <w:r w:rsidRPr="00E46AD2">
        <w:rPr>
          <w:rtl/>
        </w:rPr>
        <w:t>قد يعتمد البعض على روايات تاريخية غير صحيحة أو ضعيفة في تفسير القرآن</w:t>
      </w:r>
      <w:r w:rsidRPr="00E46AD2">
        <w:t>.</w:t>
      </w:r>
    </w:p>
    <w:p w14:paraId="7DB715D2" w14:textId="77777777" w:rsidR="00F0482A" w:rsidRPr="00E46AD2" w:rsidRDefault="00F0482A" w:rsidP="009A6CA1">
      <w:pPr>
        <w:pStyle w:val="a9"/>
        <w:numPr>
          <w:ilvl w:val="0"/>
          <w:numId w:val="329"/>
        </w:numPr>
      </w:pPr>
      <w:r w:rsidRPr="00E46AD2">
        <w:rPr>
          <w:rtl/>
        </w:rPr>
        <w:t>ج. الاجتهادات المتسرعة</w:t>
      </w:r>
      <w:r w:rsidRPr="00E46AD2">
        <w:t>:</w:t>
      </w:r>
    </w:p>
    <w:p w14:paraId="73CD0FF9" w14:textId="77777777" w:rsidR="00F0482A" w:rsidRPr="00E46AD2" w:rsidRDefault="00F0482A" w:rsidP="009A6CA1">
      <w:pPr>
        <w:pStyle w:val="a9"/>
        <w:numPr>
          <w:ilvl w:val="1"/>
          <w:numId w:val="329"/>
        </w:numPr>
      </w:pPr>
      <w:r w:rsidRPr="001A721D">
        <w:rPr>
          <w:b/>
          <w:bCs/>
          <w:rtl/>
        </w:rPr>
        <w:t>الفهم السطحي</w:t>
      </w:r>
      <w:r w:rsidRPr="001A721D">
        <w:rPr>
          <w:b/>
          <w:bCs/>
        </w:rPr>
        <w:t>:</w:t>
      </w:r>
      <w:r w:rsidRPr="00E46AD2">
        <w:t xml:space="preserve"> </w:t>
      </w:r>
      <w:r w:rsidRPr="00E46AD2">
        <w:rPr>
          <w:rtl/>
        </w:rPr>
        <w:t>كثير من الاجتهادات في تفسير القرآن تعتمد على فهم سطحي للآيات، دون تعمق في السياق القرآني</w:t>
      </w:r>
      <w:r w:rsidRPr="00E46AD2">
        <w:t>.</w:t>
      </w:r>
    </w:p>
    <w:p w14:paraId="1CEAB8DF" w14:textId="199CB9F9" w:rsidR="00F0482A" w:rsidRPr="00E46AD2" w:rsidRDefault="00F0482A" w:rsidP="009A6CA1">
      <w:pPr>
        <w:pStyle w:val="a9"/>
        <w:numPr>
          <w:ilvl w:val="1"/>
          <w:numId w:val="329"/>
        </w:numPr>
      </w:pPr>
      <w:r w:rsidRPr="001A721D">
        <w:rPr>
          <w:b/>
          <w:bCs/>
          <w:rtl/>
        </w:rPr>
        <w:t>المعاني المتغيرة</w:t>
      </w:r>
      <w:r w:rsidRPr="001A721D">
        <w:rPr>
          <w:b/>
          <w:bCs/>
        </w:rPr>
        <w:t>:</w:t>
      </w:r>
      <w:r w:rsidRPr="00E46AD2">
        <w:t xml:space="preserve"> </w:t>
      </w:r>
      <w:r w:rsidRPr="00E46AD2">
        <w:rPr>
          <w:rtl/>
        </w:rPr>
        <w:t xml:space="preserve">تعتمد هذه الاجتهادات على المتشابه </w:t>
      </w:r>
      <w:r w:rsidR="0064321B">
        <w:rPr>
          <w:rtl/>
        </w:rPr>
        <w:t>"</w:t>
      </w:r>
      <w:r w:rsidRPr="00E46AD2">
        <w:rPr>
          <w:rtl/>
        </w:rPr>
        <w:t>المعاني النسبية</w:t>
      </w:r>
      <w:r w:rsidR="0064321B">
        <w:rPr>
          <w:rtl/>
        </w:rPr>
        <w:t>"</w:t>
      </w:r>
      <w:r w:rsidRPr="00E46AD2">
        <w:rPr>
          <w:rtl/>
        </w:rPr>
        <w:t xml:space="preserve"> وليس على المحكم </w:t>
      </w:r>
      <w:r w:rsidR="0064321B">
        <w:rPr>
          <w:rtl/>
        </w:rPr>
        <w:t>"</w:t>
      </w:r>
      <w:r w:rsidRPr="00E46AD2">
        <w:rPr>
          <w:rtl/>
        </w:rPr>
        <w:t>المعاني الثابتة</w:t>
      </w:r>
      <w:r w:rsidR="0064321B">
        <w:rPr>
          <w:rtl/>
        </w:rPr>
        <w:t>"</w:t>
      </w:r>
      <w:r w:rsidRPr="00E46AD2">
        <w:rPr>
          <w:rtl/>
        </w:rPr>
        <w:t>، مما يجعلها قابلة للتغيير والتبديل</w:t>
      </w:r>
      <w:r w:rsidRPr="00E46AD2">
        <w:t>.</w:t>
      </w:r>
    </w:p>
    <w:p w14:paraId="73C30EC3" w14:textId="77777777" w:rsidR="00F0482A" w:rsidRPr="00E46AD2" w:rsidRDefault="00F0482A" w:rsidP="009A6CA1">
      <w:pPr>
        <w:pStyle w:val="a9"/>
        <w:numPr>
          <w:ilvl w:val="0"/>
          <w:numId w:val="329"/>
        </w:numPr>
      </w:pPr>
      <w:r w:rsidRPr="001A721D">
        <w:rPr>
          <w:b/>
          <w:bCs/>
          <w:rtl/>
        </w:rPr>
        <w:t>د. التعصب المذهبي</w:t>
      </w:r>
      <w:r w:rsidRPr="001A721D">
        <w:rPr>
          <w:b/>
          <w:bCs/>
        </w:rPr>
        <w:t>:</w:t>
      </w:r>
      <w:r w:rsidRPr="00E46AD2">
        <w:t xml:space="preserve"> </w:t>
      </w:r>
      <w:r w:rsidRPr="00E46AD2">
        <w:rPr>
          <w:rtl/>
        </w:rPr>
        <w:t>قد يتعصب البعض لمذهب معين أو تفسير معين، ويرفضون أي فهم آخر للقرآن</w:t>
      </w:r>
      <w:r w:rsidRPr="00E46AD2">
        <w:t>.</w:t>
      </w:r>
    </w:p>
    <w:p w14:paraId="1D1A412F" w14:textId="77777777" w:rsidR="00F0482A" w:rsidRPr="00E46AD2" w:rsidRDefault="00F0482A" w:rsidP="009A6CA1">
      <w:pPr>
        <w:pStyle w:val="a9"/>
        <w:numPr>
          <w:ilvl w:val="0"/>
          <w:numId w:val="329"/>
        </w:numPr>
      </w:pPr>
      <w:r w:rsidRPr="001A721D">
        <w:rPr>
          <w:b/>
          <w:bCs/>
          <w:rtl/>
        </w:rPr>
        <w:t>هـ. التأثر بالثقافات الأجنبية</w:t>
      </w:r>
      <w:r w:rsidRPr="001A721D">
        <w:rPr>
          <w:b/>
          <w:bCs/>
        </w:rPr>
        <w:t>:</w:t>
      </w:r>
      <w:r w:rsidRPr="00E46AD2">
        <w:t xml:space="preserve"> </w:t>
      </w:r>
      <w:r w:rsidRPr="00E46AD2">
        <w:rPr>
          <w:rtl/>
        </w:rPr>
        <w:t>قد يتأثر البعض بالثقافات الأجنبية، ويحاولون تفسير القرآن بما يتوافق مع هذه الثقافات</w:t>
      </w:r>
      <w:r w:rsidRPr="00E46AD2">
        <w:t>.</w:t>
      </w:r>
    </w:p>
    <w:p w14:paraId="134362BF" w14:textId="77777777" w:rsidR="00F0482A" w:rsidRPr="00E46AD2" w:rsidRDefault="00F0482A" w:rsidP="009A6CA1">
      <w:pPr>
        <w:pStyle w:val="a9"/>
        <w:numPr>
          <w:ilvl w:val="0"/>
          <w:numId w:val="329"/>
        </w:numPr>
      </w:pPr>
      <w:r w:rsidRPr="001A721D">
        <w:rPr>
          <w:b/>
          <w:bCs/>
          <w:rtl/>
        </w:rPr>
        <w:t>و. الإسقاطات النفسية</w:t>
      </w:r>
      <w:r w:rsidRPr="00E46AD2">
        <w:t xml:space="preserve">: </w:t>
      </w:r>
      <w:r w:rsidRPr="00E46AD2">
        <w:rPr>
          <w:rtl/>
        </w:rPr>
        <w:t>قد يسقط البعض مشاعره أو أفكاره المسبقة على النص القرآني</w:t>
      </w:r>
      <w:r w:rsidRPr="00E46AD2">
        <w:t>.</w:t>
      </w:r>
    </w:p>
    <w:p w14:paraId="1B2FF57B" w14:textId="77777777" w:rsidR="00F0482A" w:rsidRPr="00E46AD2" w:rsidRDefault="00F0482A" w:rsidP="001A721D">
      <w:r w:rsidRPr="00E46AD2">
        <w:t xml:space="preserve">3. </w:t>
      </w:r>
      <w:r w:rsidRPr="00E46AD2">
        <w:rPr>
          <w:rtl/>
        </w:rPr>
        <w:t>المحكم والمتشابه: الأساس في التدبر</w:t>
      </w:r>
    </w:p>
    <w:p w14:paraId="19E93D16" w14:textId="77777777" w:rsidR="00F0482A" w:rsidRPr="00E46AD2" w:rsidRDefault="00F0482A" w:rsidP="009A6CA1">
      <w:pPr>
        <w:pStyle w:val="a9"/>
        <w:numPr>
          <w:ilvl w:val="0"/>
          <w:numId w:val="330"/>
        </w:numPr>
      </w:pPr>
      <w:r w:rsidRPr="00E46AD2">
        <w:rPr>
          <w:rtl/>
        </w:rPr>
        <w:t>تعريف المحكم والمتشابه</w:t>
      </w:r>
      <w:r w:rsidRPr="00E46AD2">
        <w:t>:</w:t>
      </w:r>
    </w:p>
    <w:p w14:paraId="23D940D2" w14:textId="77777777" w:rsidR="00F0482A" w:rsidRPr="00E46AD2" w:rsidRDefault="00F0482A" w:rsidP="009A6CA1">
      <w:pPr>
        <w:pStyle w:val="a9"/>
        <w:numPr>
          <w:ilvl w:val="1"/>
          <w:numId w:val="330"/>
        </w:numPr>
      </w:pPr>
      <w:r w:rsidRPr="001A721D">
        <w:rPr>
          <w:b/>
          <w:bCs/>
          <w:rtl/>
        </w:rPr>
        <w:t>المحكم</w:t>
      </w:r>
      <w:r w:rsidRPr="001A721D">
        <w:rPr>
          <w:b/>
          <w:bCs/>
        </w:rPr>
        <w:t>:</w:t>
      </w:r>
      <w:r w:rsidRPr="00E46AD2">
        <w:t xml:space="preserve"> </w:t>
      </w:r>
      <w:r w:rsidRPr="00E46AD2">
        <w:rPr>
          <w:rtl/>
        </w:rPr>
        <w:t>هو الآيات الواضحة التي تحمل معاني قطعية ثابتة لا تتغير، ولا تحتمل إلا وجهًا واحدًا، مثل الآيات التي تتحدث عن التوحيد، وأصول العبادات، والأخلاق الأساسية</w:t>
      </w:r>
      <w:r w:rsidRPr="00E46AD2">
        <w:t>.</w:t>
      </w:r>
    </w:p>
    <w:p w14:paraId="60988B3C" w14:textId="77777777" w:rsidR="00F0482A" w:rsidRPr="00E46AD2" w:rsidRDefault="00F0482A" w:rsidP="009A6CA1">
      <w:pPr>
        <w:pStyle w:val="a9"/>
        <w:numPr>
          <w:ilvl w:val="1"/>
          <w:numId w:val="330"/>
        </w:numPr>
      </w:pPr>
      <w:r w:rsidRPr="001A721D">
        <w:rPr>
          <w:b/>
          <w:bCs/>
          <w:rtl/>
        </w:rPr>
        <w:t>المتشابه</w:t>
      </w:r>
      <w:r w:rsidRPr="001A721D">
        <w:rPr>
          <w:b/>
          <w:bCs/>
        </w:rPr>
        <w:t>:</w:t>
      </w:r>
      <w:r w:rsidRPr="00E46AD2">
        <w:t xml:space="preserve"> </w:t>
      </w:r>
      <w:r w:rsidRPr="00E46AD2">
        <w:rPr>
          <w:rtl/>
        </w:rPr>
        <w:t>هو الآيات التي تحتمل أكثر من معنى، وتتأثر بسياقها ووعي القارئ وخلفيته الثقافية، وتحتاج إلى تدبر عميق لفهمها</w:t>
      </w:r>
      <w:r w:rsidRPr="00E46AD2">
        <w:t>.</w:t>
      </w:r>
    </w:p>
    <w:p w14:paraId="5722598F" w14:textId="77777777" w:rsidR="00F0482A" w:rsidRPr="00E46AD2" w:rsidRDefault="00F0482A" w:rsidP="009A6CA1">
      <w:pPr>
        <w:pStyle w:val="a9"/>
        <w:numPr>
          <w:ilvl w:val="0"/>
          <w:numId w:val="330"/>
        </w:numPr>
      </w:pPr>
      <w:r w:rsidRPr="00E46AD2">
        <w:rPr>
          <w:rtl/>
        </w:rPr>
        <w:t>أهمية التمييز</w:t>
      </w:r>
      <w:r w:rsidRPr="00E46AD2">
        <w:t>:</w:t>
      </w:r>
    </w:p>
    <w:p w14:paraId="5BD297D7" w14:textId="77777777" w:rsidR="00F0482A" w:rsidRPr="00E46AD2" w:rsidRDefault="00F0482A" w:rsidP="009A6CA1">
      <w:pPr>
        <w:pStyle w:val="a9"/>
        <w:numPr>
          <w:ilvl w:val="1"/>
          <w:numId w:val="330"/>
        </w:numPr>
      </w:pPr>
      <w:r w:rsidRPr="001A721D">
        <w:rPr>
          <w:b/>
          <w:bCs/>
          <w:rtl/>
        </w:rPr>
        <w:t>المحكم هو الأصل</w:t>
      </w:r>
      <w:r w:rsidRPr="001A721D">
        <w:rPr>
          <w:b/>
          <w:bCs/>
        </w:rPr>
        <w:t>:</w:t>
      </w:r>
      <w:r w:rsidRPr="00E46AD2">
        <w:t xml:space="preserve"> </w:t>
      </w:r>
      <w:r w:rsidRPr="00E46AD2">
        <w:rPr>
          <w:rtl/>
        </w:rPr>
        <w:t>يجب أن يكون المحكم هو المرجع والأساس في فهم المتشابه، حيث يعطي المحكم الإطار العام للفهم الصحيح للقرآن</w:t>
      </w:r>
      <w:r w:rsidRPr="00E46AD2">
        <w:t>.</w:t>
      </w:r>
    </w:p>
    <w:p w14:paraId="39180B97" w14:textId="77777777" w:rsidR="00F0482A" w:rsidRPr="00E46AD2" w:rsidRDefault="00F0482A" w:rsidP="009A6CA1">
      <w:pPr>
        <w:pStyle w:val="a9"/>
        <w:numPr>
          <w:ilvl w:val="1"/>
          <w:numId w:val="330"/>
        </w:numPr>
      </w:pPr>
      <w:r w:rsidRPr="001A721D">
        <w:rPr>
          <w:b/>
          <w:bCs/>
          <w:rtl/>
        </w:rPr>
        <w:t>المتشابه يُرد إلى المحكم</w:t>
      </w:r>
      <w:r w:rsidRPr="001A721D">
        <w:rPr>
          <w:b/>
          <w:bCs/>
        </w:rPr>
        <w:t>:</w:t>
      </w:r>
      <w:r w:rsidRPr="00E46AD2">
        <w:t xml:space="preserve"> </w:t>
      </w:r>
      <w:r w:rsidRPr="00E46AD2">
        <w:rPr>
          <w:rtl/>
        </w:rPr>
        <w:t>لا يجوز فهم المتشابه بمعزل عن المحكم، بل يجب رده إليه وتفسيره في ضوئه</w:t>
      </w:r>
      <w:r w:rsidRPr="00E46AD2">
        <w:t>.</w:t>
      </w:r>
    </w:p>
    <w:p w14:paraId="6A817CB0" w14:textId="77777777" w:rsidR="00F0482A" w:rsidRPr="00E46AD2" w:rsidRDefault="00F0482A" w:rsidP="001A721D">
      <w:r w:rsidRPr="00E46AD2">
        <w:t xml:space="preserve">4. </w:t>
      </w:r>
      <w:r w:rsidRPr="00E46AD2">
        <w:rPr>
          <w:rtl/>
        </w:rPr>
        <w:t>الرسم العثماني والمخطوطات الأصلية: أدوات التدبر</w:t>
      </w:r>
    </w:p>
    <w:p w14:paraId="04996E2B" w14:textId="77777777" w:rsidR="00F0482A" w:rsidRPr="00E46AD2" w:rsidRDefault="00F0482A" w:rsidP="009A6CA1">
      <w:pPr>
        <w:pStyle w:val="a9"/>
        <w:numPr>
          <w:ilvl w:val="0"/>
          <w:numId w:val="331"/>
        </w:numPr>
      </w:pPr>
      <w:r w:rsidRPr="00E46AD2">
        <w:rPr>
          <w:rtl/>
        </w:rPr>
        <w:t>أ. الرسم العثماني</w:t>
      </w:r>
      <w:r w:rsidRPr="00E46AD2">
        <w:t>:</w:t>
      </w:r>
    </w:p>
    <w:p w14:paraId="0D240F43" w14:textId="77777777" w:rsidR="00F0482A" w:rsidRPr="00E46AD2" w:rsidRDefault="00F0482A" w:rsidP="009A6CA1">
      <w:pPr>
        <w:pStyle w:val="a9"/>
        <w:numPr>
          <w:ilvl w:val="1"/>
          <w:numId w:val="331"/>
        </w:numPr>
      </w:pPr>
      <w:r w:rsidRPr="001A721D">
        <w:rPr>
          <w:b/>
          <w:bCs/>
          <w:rtl/>
        </w:rPr>
        <w:t>أهميته</w:t>
      </w:r>
      <w:r w:rsidRPr="001A721D">
        <w:rPr>
          <w:b/>
          <w:bCs/>
        </w:rPr>
        <w:t>:</w:t>
      </w:r>
      <w:r w:rsidRPr="00E46AD2">
        <w:t xml:space="preserve"> </w:t>
      </w:r>
      <w:r w:rsidRPr="00E46AD2">
        <w:rPr>
          <w:rtl/>
        </w:rPr>
        <w:t>الرسم العثماني، وهو طريقة كتابة القرآن في المصاحف التي جمعت في عهد عثمان بن عفان، يُعتبر جزءًا من النص القرآني المتواتر، وله دور كبير في فهم القرآن وتدبره</w:t>
      </w:r>
      <w:r w:rsidRPr="00E46AD2">
        <w:t>.</w:t>
      </w:r>
    </w:p>
    <w:p w14:paraId="3B6A3430" w14:textId="419DCCEB" w:rsidR="00F0482A" w:rsidRPr="00E46AD2" w:rsidRDefault="00F0482A" w:rsidP="009A6CA1">
      <w:pPr>
        <w:pStyle w:val="a9"/>
        <w:numPr>
          <w:ilvl w:val="1"/>
          <w:numId w:val="331"/>
        </w:numPr>
      </w:pPr>
      <w:r w:rsidRPr="001A721D">
        <w:rPr>
          <w:b/>
          <w:bCs/>
          <w:rtl/>
        </w:rPr>
        <w:t>خصائصه</w:t>
      </w:r>
      <w:r w:rsidRPr="001A721D">
        <w:rPr>
          <w:b/>
          <w:bCs/>
        </w:rPr>
        <w:t>:</w:t>
      </w:r>
      <w:r w:rsidRPr="00E46AD2">
        <w:t xml:space="preserve"> </w:t>
      </w:r>
      <w:r w:rsidRPr="00E46AD2">
        <w:rPr>
          <w:rtl/>
        </w:rPr>
        <w:t xml:space="preserve">يتميز الرسم العثماني بخصائص فريدة </w:t>
      </w:r>
      <w:r w:rsidR="0064321B">
        <w:rPr>
          <w:rtl/>
        </w:rPr>
        <w:t>"</w:t>
      </w:r>
      <w:r w:rsidRPr="00E46AD2">
        <w:rPr>
          <w:rtl/>
        </w:rPr>
        <w:t>مثل حذف بعض الحروف أو زيادتها أو إبدالها</w:t>
      </w:r>
      <w:r w:rsidR="0064321B">
        <w:rPr>
          <w:rtl/>
        </w:rPr>
        <w:t>"</w:t>
      </w:r>
      <w:r w:rsidRPr="00E46AD2">
        <w:rPr>
          <w:rtl/>
        </w:rPr>
        <w:t>، وهذه الخصائص تحمل دلالات ومعاني عميقة</w:t>
      </w:r>
      <w:r w:rsidRPr="00E46AD2">
        <w:t>.</w:t>
      </w:r>
    </w:p>
    <w:p w14:paraId="7460EDC6" w14:textId="77777777" w:rsidR="00F0482A" w:rsidRPr="00E46AD2" w:rsidRDefault="00F0482A" w:rsidP="009A6CA1">
      <w:pPr>
        <w:pStyle w:val="a9"/>
        <w:numPr>
          <w:ilvl w:val="1"/>
          <w:numId w:val="331"/>
        </w:numPr>
      </w:pPr>
      <w:r w:rsidRPr="001A721D">
        <w:rPr>
          <w:b/>
          <w:bCs/>
          <w:rtl/>
        </w:rPr>
        <w:t>استخدامه في التدبر</w:t>
      </w:r>
      <w:r w:rsidRPr="001A721D">
        <w:rPr>
          <w:b/>
          <w:bCs/>
        </w:rPr>
        <w:t>:</w:t>
      </w:r>
      <w:r w:rsidRPr="00E46AD2">
        <w:t xml:space="preserve"> </w:t>
      </w:r>
      <w:r w:rsidRPr="00E46AD2">
        <w:rPr>
          <w:rtl/>
        </w:rPr>
        <w:t>يمكن الاستعانة بالرسم العثماني في فهم القراءات القرآنية المختلفة، وفي استنباط المعاني الخفية</w:t>
      </w:r>
      <w:r w:rsidRPr="00E46AD2">
        <w:t>.</w:t>
      </w:r>
    </w:p>
    <w:p w14:paraId="458ECB0D" w14:textId="77777777" w:rsidR="00F0482A" w:rsidRPr="00E46AD2" w:rsidRDefault="00F0482A" w:rsidP="009A6CA1">
      <w:pPr>
        <w:pStyle w:val="a9"/>
        <w:numPr>
          <w:ilvl w:val="0"/>
          <w:numId w:val="331"/>
        </w:numPr>
      </w:pPr>
      <w:r w:rsidRPr="00E46AD2">
        <w:rPr>
          <w:rtl/>
        </w:rPr>
        <w:t>ب. المخطوطات الأصلية</w:t>
      </w:r>
      <w:r w:rsidRPr="00E46AD2">
        <w:t>:</w:t>
      </w:r>
    </w:p>
    <w:p w14:paraId="121090F6" w14:textId="468E9F71" w:rsidR="00F0482A" w:rsidRPr="00E46AD2" w:rsidRDefault="00F0482A" w:rsidP="009A6CA1">
      <w:pPr>
        <w:pStyle w:val="a9"/>
        <w:numPr>
          <w:ilvl w:val="1"/>
          <w:numId w:val="331"/>
        </w:numPr>
      </w:pPr>
      <w:r w:rsidRPr="001A721D">
        <w:rPr>
          <w:b/>
          <w:bCs/>
          <w:rtl/>
        </w:rPr>
        <w:t>أهميتها</w:t>
      </w:r>
      <w:r w:rsidRPr="001A721D">
        <w:rPr>
          <w:b/>
          <w:bCs/>
        </w:rPr>
        <w:t>:</w:t>
      </w:r>
      <w:r w:rsidRPr="00E46AD2">
        <w:t xml:space="preserve"> </w:t>
      </w:r>
      <w:r w:rsidRPr="00E46AD2">
        <w:rPr>
          <w:rtl/>
        </w:rPr>
        <w:t xml:space="preserve">الاعتماد على المخطوطات القرآنية القديمة </w:t>
      </w:r>
      <w:r w:rsidR="0064321B">
        <w:rPr>
          <w:rtl/>
        </w:rPr>
        <w:t>"</w:t>
      </w:r>
      <w:r w:rsidRPr="00E46AD2">
        <w:rPr>
          <w:rtl/>
        </w:rPr>
        <w:t xml:space="preserve">مثل مصحف صنعاء ومصحف </w:t>
      </w:r>
      <w:r w:rsidR="00963A9A" w:rsidRPr="00E46AD2">
        <w:rPr>
          <w:rtl/>
        </w:rPr>
        <w:t>طوب قابي</w:t>
      </w:r>
      <w:r w:rsidR="0064321B">
        <w:rPr>
          <w:rtl/>
        </w:rPr>
        <w:t>"</w:t>
      </w:r>
      <w:r w:rsidRPr="00E46AD2">
        <w:rPr>
          <w:rtl/>
        </w:rPr>
        <w:t xml:space="preserve"> يساعد في فهم القرآن بشكل أقرب إلى أصله، دون تدخلات بشرية لاحقة </w:t>
      </w:r>
      <w:r w:rsidR="0064321B">
        <w:rPr>
          <w:rtl/>
        </w:rPr>
        <w:t>"</w:t>
      </w:r>
      <w:r w:rsidRPr="00E46AD2">
        <w:rPr>
          <w:rtl/>
        </w:rPr>
        <w:t>مثل التشكيل والنقط</w:t>
      </w:r>
      <w:r w:rsidR="0064321B">
        <w:rPr>
          <w:rtl/>
        </w:rPr>
        <w:t>"</w:t>
      </w:r>
      <w:r w:rsidRPr="00E46AD2">
        <w:t>.</w:t>
      </w:r>
    </w:p>
    <w:p w14:paraId="2095DBAD" w14:textId="77777777" w:rsidR="00F0482A" w:rsidRPr="00E46AD2" w:rsidRDefault="00F0482A" w:rsidP="009A6CA1">
      <w:pPr>
        <w:pStyle w:val="a9"/>
        <w:numPr>
          <w:ilvl w:val="1"/>
          <w:numId w:val="331"/>
        </w:numPr>
      </w:pPr>
      <w:r w:rsidRPr="001A721D">
        <w:rPr>
          <w:b/>
          <w:bCs/>
          <w:rtl/>
        </w:rPr>
        <w:t>دراستها</w:t>
      </w:r>
      <w:r w:rsidRPr="001A721D">
        <w:rPr>
          <w:b/>
          <w:bCs/>
        </w:rPr>
        <w:t>:</w:t>
      </w:r>
      <w:r w:rsidRPr="00E46AD2">
        <w:t xml:space="preserve"> </w:t>
      </w:r>
      <w:r w:rsidRPr="00E46AD2">
        <w:rPr>
          <w:rtl/>
        </w:rPr>
        <w:t>دراسة هذه المخطوطات تكشف عن الاختلافات الطفيفة بينها وبين المصاحف الحديثة، وتساعد في فهم النص القرآني بشكل أدق</w:t>
      </w:r>
      <w:r w:rsidRPr="00E46AD2">
        <w:t>.</w:t>
      </w:r>
    </w:p>
    <w:p w14:paraId="30193911" w14:textId="77777777" w:rsidR="00F0482A" w:rsidRPr="00E46AD2" w:rsidRDefault="00F0482A" w:rsidP="001A721D">
      <w:r w:rsidRPr="00E46AD2">
        <w:t xml:space="preserve">5. </w:t>
      </w:r>
      <w:r w:rsidRPr="00E46AD2">
        <w:rPr>
          <w:rtl/>
        </w:rPr>
        <w:t>منهجية التدبر الصحيحة: خطوات عملية</w:t>
      </w:r>
    </w:p>
    <w:p w14:paraId="52AF0403" w14:textId="77777777" w:rsidR="00F0482A" w:rsidRPr="00E46AD2" w:rsidRDefault="00F0482A" w:rsidP="001A721D">
      <w:r w:rsidRPr="00E46AD2">
        <w:rPr>
          <w:rtl/>
        </w:rPr>
        <w:t>لتحقيق تدبر صحيح وفعال للقرآن الكريم، يمكن اتباع الخطوات التالية</w:t>
      </w:r>
      <w:r w:rsidRPr="00E46AD2">
        <w:t>:</w:t>
      </w:r>
    </w:p>
    <w:p w14:paraId="1F39C1D5" w14:textId="77777777" w:rsidR="00F0482A" w:rsidRPr="00E46AD2" w:rsidRDefault="00F0482A" w:rsidP="009A6CA1">
      <w:pPr>
        <w:pStyle w:val="a9"/>
        <w:numPr>
          <w:ilvl w:val="0"/>
          <w:numId w:val="332"/>
        </w:numPr>
      </w:pPr>
      <w:r w:rsidRPr="00E46AD2">
        <w:rPr>
          <w:rtl/>
        </w:rPr>
        <w:t>أ. تهيئة القلب والعقل</w:t>
      </w:r>
      <w:r w:rsidRPr="00E46AD2">
        <w:t>:</w:t>
      </w:r>
    </w:p>
    <w:p w14:paraId="05CDBA96" w14:textId="77777777" w:rsidR="00F0482A" w:rsidRPr="00E46AD2" w:rsidRDefault="00F0482A" w:rsidP="009A6CA1">
      <w:pPr>
        <w:pStyle w:val="a9"/>
        <w:numPr>
          <w:ilvl w:val="1"/>
          <w:numId w:val="332"/>
        </w:numPr>
      </w:pPr>
      <w:r w:rsidRPr="00E46AD2">
        <w:rPr>
          <w:rtl/>
        </w:rPr>
        <w:t>الإخلاص لله تعالى في طلب الفهم</w:t>
      </w:r>
      <w:r w:rsidRPr="00E46AD2">
        <w:t>.</w:t>
      </w:r>
    </w:p>
    <w:p w14:paraId="407BB46E" w14:textId="77777777" w:rsidR="00F0482A" w:rsidRPr="00E46AD2" w:rsidRDefault="00F0482A" w:rsidP="009A6CA1">
      <w:pPr>
        <w:pStyle w:val="a9"/>
        <w:numPr>
          <w:ilvl w:val="1"/>
          <w:numId w:val="332"/>
        </w:numPr>
      </w:pPr>
      <w:r w:rsidRPr="00E46AD2">
        <w:rPr>
          <w:rtl/>
        </w:rPr>
        <w:t>الاستعاذة بالله من الشيطان الرجيم</w:t>
      </w:r>
      <w:r w:rsidRPr="00E46AD2">
        <w:t>.</w:t>
      </w:r>
    </w:p>
    <w:p w14:paraId="64C5B2AE" w14:textId="34D786F0" w:rsidR="00F0482A" w:rsidRPr="00E46AD2" w:rsidRDefault="00F0482A" w:rsidP="009A6CA1">
      <w:pPr>
        <w:pStyle w:val="a9"/>
        <w:numPr>
          <w:ilvl w:val="1"/>
          <w:numId w:val="332"/>
        </w:numPr>
      </w:pPr>
      <w:r w:rsidRPr="00E46AD2">
        <w:rPr>
          <w:rtl/>
        </w:rPr>
        <w:t xml:space="preserve">التطهر من الذنوب والمعاصي </w:t>
      </w:r>
      <w:r w:rsidR="0064321B">
        <w:rPr>
          <w:rtl/>
        </w:rPr>
        <w:t>"</w:t>
      </w:r>
      <w:r w:rsidRPr="00E46AD2">
        <w:rPr>
          <w:rtl/>
        </w:rPr>
        <w:t>بقدر الإمكان</w:t>
      </w:r>
      <w:r w:rsidR="0064321B">
        <w:rPr>
          <w:rtl/>
        </w:rPr>
        <w:t>"</w:t>
      </w:r>
      <w:r w:rsidRPr="00E46AD2">
        <w:t>.</w:t>
      </w:r>
    </w:p>
    <w:p w14:paraId="0F64AB6F" w14:textId="77777777" w:rsidR="00F0482A" w:rsidRPr="00E46AD2" w:rsidRDefault="00F0482A" w:rsidP="009A6CA1">
      <w:pPr>
        <w:pStyle w:val="a9"/>
        <w:numPr>
          <w:ilvl w:val="1"/>
          <w:numId w:val="332"/>
        </w:numPr>
      </w:pPr>
      <w:r w:rsidRPr="00E46AD2">
        <w:rPr>
          <w:rtl/>
        </w:rPr>
        <w:t>استحضار عظمة القرآن وأنه كلام الله</w:t>
      </w:r>
      <w:r w:rsidRPr="00E46AD2">
        <w:t>.</w:t>
      </w:r>
    </w:p>
    <w:p w14:paraId="24117C38" w14:textId="77777777" w:rsidR="00F0482A" w:rsidRPr="00E46AD2" w:rsidRDefault="00F0482A" w:rsidP="009A6CA1">
      <w:pPr>
        <w:pStyle w:val="a9"/>
        <w:numPr>
          <w:ilvl w:val="0"/>
          <w:numId w:val="332"/>
        </w:numPr>
      </w:pPr>
      <w:r w:rsidRPr="00E46AD2">
        <w:rPr>
          <w:rtl/>
        </w:rPr>
        <w:t>ب. القراءة المتأنية</w:t>
      </w:r>
      <w:r w:rsidRPr="00E46AD2">
        <w:t>:</w:t>
      </w:r>
    </w:p>
    <w:p w14:paraId="4DD74157" w14:textId="4F6EE74B" w:rsidR="00F0482A" w:rsidRPr="00E46AD2" w:rsidRDefault="00F0482A" w:rsidP="009A6CA1">
      <w:pPr>
        <w:pStyle w:val="a9"/>
        <w:numPr>
          <w:ilvl w:val="1"/>
          <w:numId w:val="332"/>
        </w:numPr>
      </w:pPr>
      <w:r w:rsidRPr="00E46AD2">
        <w:rPr>
          <w:rtl/>
        </w:rPr>
        <w:t xml:space="preserve">قراءة الآية </w:t>
      </w:r>
      <w:r w:rsidR="0064321B">
        <w:rPr>
          <w:rtl/>
        </w:rPr>
        <w:t>"</w:t>
      </w:r>
      <w:r w:rsidRPr="00E46AD2">
        <w:rPr>
          <w:rtl/>
        </w:rPr>
        <w:t>أو الآيات</w:t>
      </w:r>
      <w:r w:rsidR="0064321B">
        <w:rPr>
          <w:rtl/>
        </w:rPr>
        <w:t>"</w:t>
      </w:r>
      <w:r w:rsidRPr="00E46AD2">
        <w:rPr>
          <w:rtl/>
        </w:rPr>
        <w:t xml:space="preserve"> بتأنٍ وتركيز شديدين</w:t>
      </w:r>
      <w:r w:rsidRPr="00E46AD2">
        <w:t>.</w:t>
      </w:r>
    </w:p>
    <w:p w14:paraId="55F28E01" w14:textId="77777777" w:rsidR="00F0482A" w:rsidRPr="00E46AD2" w:rsidRDefault="00F0482A" w:rsidP="009A6CA1">
      <w:pPr>
        <w:pStyle w:val="a9"/>
        <w:numPr>
          <w:ilvl w:val="1"/>
          <w:numId w:val="332"/>
        </w:numPr>
      </w:pPr>
      <w:r w:rsidRPr="00E46AD2">
        <w:rPr>
          <w:rtl/>
        </w:rPr>
        <w:t>محاولة فهم المعنى العام للآية، دون الدخول في التفاصيل</w:t>
      </w:r>
      <w:r w:rsidRPr="00E46AD2">
        <w:t>.</w:t>
      </w:r>
    </w:p>
    <w:p w14:paraId="553EAFAD" w14:textId="77777777" w:rsidR="00F0482A" w:rsidRPr="00E46AD2" w:rsidRDefault="00F0482A" w:rsidP="009A6CA1">
      <w:pPr>
        <w:pStyle w:val="a9"/>
        <w:numPr>
          <w:ilvl w:val="0"/>
          <w:numId w:val="332"/>
        </w:numPr>
      </w:pPr>
      <w:r w:rsidRPr="00E46AD2">
        <w:rPr>
          <w:rtl/>
        </w:rPr>
        <w:t>ج. استكشاف السياق</w:t>
      </w:r>
      <w:r w:rsidRPr="00E46AD2">
        <w:t>:</w:t>
      </w:r>
    </w:p>
    <w:p w14:paraId="60E66E97" w14:textId="77777777" w:rsidR="00F0482A" w:rsidRPr="00E46AD2" w:rsidRDefault="00F0482A" w:rsidP="009A6CA1">
      <w:pPr>
        <w:pStyle w:val="a9"/>
        <w:numPr>
          <w:ilvl w:val="1"/>
          <w:numId w:val="332"/>
        </w:numPr>
      </w:pPr>
      <w:r w:rsidRPr="00E46AD2">
        <w:rPr>
          <w:rtl/>
        </w:rPr>
        <w:t>النظر في الآيات السابقة واللاحقة للآية</w:t>
      </w:r>
      <w:r w:rsidRPr="00E46AD2">
        <w:t>.</w:t>
      </w:r>
    </w:p>
    <w:p w14:paraId="032D8288" w14:textId="1E0F7536" w:rsidR="00F0482A" w:rsidRPr="00E46AD2" w:rsidRDefault="00F0482A" w:rsidP="009A6CA1">
      <w:pPr>
        <w:pStyle w:val="a9"/>
        <w:numPr>
          <w:ilvl w:val="1"/>
          <w:numId w:val="332"/>
        </w:numPr>
      </w:pPr>
      <w:r w:rsidRPr="00E46AD2">
        <w:rPr>
          <w:rtl/>
        </w:rPr>
        <w:t xml:space="preserve">محاولة فهم المناسبة التي نزلت فيها الآية </w:t>
      </w:r>
      <w:r w:rsidR="0064321B">
        <w:rPr>
          <w:rtl/>
        </w:rPr>
        <w:t>"</w:t>
      </w:r>
      <w:r w:rsidRPr="00E46AD2">
        <w:rPr>
          <w:rtl/>
        </w:rPr>
        <w:t>سبب النزول، إن وجد</w:t>
      </w:r>
      <w:r w:rsidR="0064321B">
        <w:rPr>
          <w:rtl/>
        </w:rPr>
        <w:t>"</w:t>
      </w:r>
      <w:r w:rsidRPr="00E46AD2">
        <w:t>.</w:t>
      </w:r>
    </w:p>
    <w:p w14:paraId="03F54F8F" w14:textId="77777777" w:rsidR="00F0482A" w:rsidRPr="00E46AD2" w:rsidRDefault="00F0482A" w:rsidP="009A6CA1">
      <w:pPr>
        <w:pStyle w:val="a9"/>
        <w:numPr>
          <w:ilvl w:val="1"/>
          <w:numId w:val="332"/>
        </w:numPr>
      </w:pPr>
      <w:r w:rsidRPr="00E46AD2">
        <w:rPr>
          <w:rtl/>
        </w:rPr>
        <w:t>النظر في السورة التي وردت فيها الآية، وفهم موضوعها العام وأهدافها</w:t>
      </w:r>
      <w:r w:rsidRPr="00E46AD2">
        <w:t>.</w:t>
      </w:r>
    </w:p>
    <w:p w14:paraId="74F9E49C" w14:textId="55F949C1" w:rsidR="00F0482A" w:rsidRPr="00E46AD2" w:rsidRDefault="00F0482A" w:rsidP="009A6CA1">
      <w:pPr>
        <w:pStyle w:val="a9"/>
        <w:numPr>
          <w:ilvl w:val="0"/>
          <w:numId w:val="332"/>
        </w:numPr>
      </w:pPr>
      <w:r w:rsidRPr="00E46AD2">
        <w:rPr>
          <w:rtl/>
        </w:rPr>
        <w:t xml:space="preserve">د. تفسير القرآن بالقرآن </w:t>
      </w:r>
      <w:r w:rsidR="0064321B">
        <w:rPr>
          <w:rtl/>
        </w:rPr>
        <w:t>"</w:t>
      </w:r>
      <w:r w:rsidRPr="00E46AD2">
        <w:rPr>
          <w:rtl/>
        </w:rPr>
        <w:t>ضرب الآيات ببعضها</w:t>
      </w:r>
      <w:r w:rsidR="0064321B">
        <w:rPr>
          <w:rtl/>
        </w:rPr>
        <w:t>"</w:t>
      </w:r>
      <w:r w:rsidRPr="00E46AD2">
        <w:t>:</w:t>
      </w:r>
    </w:p>
    <w:p w14:paraId="31C42654" w14:textId="77777777" w:rsidR="00F0482A" w:rsidRPr="00E46AD2" w:rsidRDefault="00F0482A" w:rsidP="009A6CA1">
      <w:pPr>
        <w:pStyle w:val="a9"/>
        <w:numPr>
          <w:ilvl w:val="1"/>
          <w:numId w:val="332"/>
        </w:numPr>
      </w:pPr>
      <w:r w:rsidRPr="00E46AD2">
        <w:rPr>
          <w:rtl/>
        </w:rPr>
        <w:t>البحث عن الآيات الأخرى التي تتحدث عن نفس الموضوع أو تستخدم نفس الكلمات أو الألفاظ</w:t>
      </w:r>
      <w:r w:rsidRPr="00E46AD2">
        <w:t>.</w:t>
      </w:r>
    </w:p>
    <w:p w14:paraId="4CFF4433" w14:textId="77777777" w:rsidR="00F0482A" w:rsidRPr="00E46AD2" w:rsidRDefault="00F0482A" w:rsidP="009A6CA1">
      <w:pPr>
        <w:pStyle w:val="a9"/>
        <w:numPr>
          <w:ilvl w:val="1"/>
          <w:numId w:val="332"/>
        </w:numPr>
      </w:pPr>
      <w:r w:rsidRPr="00E46AD2">
        <w:rPr>
          <w:rtl/>
        </w:rPr>
        <w:t>مقارنة الآيات ببعضها البعض، ومحاولة فهم العلاقة بينها</w:t>
      </w:r>
      <w:r w:rsidRPr="00E46AD2">
        <w:t>.</w:t>
      </w:r>
    </w:p>
    <w:p w14:paraId="77E830A4" w14:textId="77777777" w:rsidR="00F0482A" w:rsidRPr="00E46AD2" w:rsidRDefault="00F0482A" w:rsidP="009A6CA1">
      <w:pPr>
        <w:pStyle w:val="a9"/>
        <w:numPr>
          <w:ilvl w:val="1"/>
          <w:numId w:val="332"/>
        </w:numPr>
      </w:pPr>
      <w:r w:rsidRPr="00E46AD2">
        <w:rPr>
          <w:rtl/>
        </w:rPr>
        <w:t>محاولة فهم المعنى الكلي للموضوع من خلال جمع الآيات المتعلقة به، والنظر إليها كوحدة متكاملة</w:t>
      </w:r>
      <w:r w:rsidRPr="00E46AD2">
        <w:t>.</w:t>
      </w:r>
    </w:p>
    <w:p w14:paraId="219EF4CC" w14:textId="77777777" w:rsidR="00F0482A" w:rsidRPr="00E46AD2" w:rsidRDefault="00F0482A" w:rsidP="009A6CA1">
      <w:pPr>
        <w:pStyle w:val="a9"/>
        <w:numPr>
          <w:ilvl w:val="0"/>
          <w:numId w:val="332"/>
        </w:numPr>
      </w:pPr>
      <w:r w:rsidRPr="00E46AD2">
        <w:rPr>
          <w:rtl/>
        </w:rPr>
        <w:t>هـ. الاستعانة بالرسم العثماني</w:t>
      </w:r>
      <w:r w:rsidRPr="00E46AD2">
        <w:t>:</w:t>
      </w:r>
    </w:p>
    <w:p w14:paraId="6A21FB44" w14:textId="77777777" w:rsidR="00F0482A" w:rsidRPr="00E46AD2" w:rsidRDefault="00F0482A" w:rsidP="009A6CA1">
      <w:pPr>
        <w:pStyle w:val="a9"/>
        <w:numPr>
          <w:ilvl w:val="1"/>
          <w:numId w:val="332"/>
        </w:numPr>
      </w:pPr>
      <w:r w:rsidRPr="00E46AD2">
        <w:rPr>
          <w:rtl/>
        </w:rPr>
        <w:t>التأمل في طريقة كتابة الكلمات في الرسم العثماني</w:t>
      </w:r>
      <w:r w:rsidRPr="00E46AD2">
        <w:t>.</w:t>
      </w:r>
    </w:p>
    <w:p w14:paraId="34B152A5" w14:textId="2DF952CC" w:rsidR="00F0482A" w:rsidRPr="00E46AD2" w:rsidRDefault="00F0482A" w:rsidP="009A6CA1">
      <w:pPr>
        <w:pStyle w:val="a9"/>
        <w:numPr>
          <w:ilvl w:val="1"/>
          <w:numId w:val="332"/>
        </w:numPr>
      </w:pPr>
      <w:r w:rsidRPr="00E46AD2">
        <w:rPr>
          <w:rtl/>
        </w:rPr>
        <w:t xml:space="preserve">محاولة استنباط المعاني والدلالات من خصائص الرسم العثماني </w:t>
      </w:r>
      <w:r w:rsidR="0064321B">
        <w:rPr>
          <w:rtl/>
        </w:rPr>
        <w:t>"</w:t>
      </w:r>
      <w:r w:rsidRPr="00E46AD2">
        <w:rPr>
          <w:rtl/>
        </w:rPr>
        <w:t>الحذف، الزيادة، الإبدال، الوصل، الفصل</w:t>
      </w:r>
      <w:r w:rsidR="0064321B">
        <w:rPr>
          <w:rtl/>
        </w:rPr>
        <w:t>"</w:t>
      </w:r>
      <w:r w:rsidRPr="00E46AD2">
        <w:t>.</w:t>
      </w:r>
    </w:p>
    <w:p w14:paraId="11BC4FD9" w14:textId="77777777" w:rsidR="00F0482A" w:rsidRPr="00E46AD2" w:rsidRDefault="00F0482A" w:rsidP="009A6CA1">
      <w:pPr>
        <w:pStyle w:val="a9"/>
        <w:numPr>
          <w:ilvl w:val="1"/>
          <w:numId w:val="332"/>
        </w:numPr>
      </w:pPr>
      <w:r w:rsidRPr="00E46AD2">
        <w:rPr>
          <w:rtl/>
        </w:rPr>
        <w:t>الاستعانة بكتب الرسم العثماني المتخصصة</w:t>
      </w:r>
      <w:r w:rsidRPr="00E46AD2">
        <w:t>.</w:t>
      </w:r>
    </w:p>
    <w:p w14:paraId="004FEB63" w14:textId="77777777" w:rsidR="00F0482A" w:rsidRPr="00E46AD2" w:rsidRDefault="00F0482A" w:rsidP="009A6CA1">
      <w:pPr>
        <w:pStyle w:val="a9"/>
        <w:numPr>
          <w:ilvl w:val="0"/>
          <w:numId w:val="332"/>
        </w:numPr>
      </w:pPr>
      <w:r w:rsidRPr="00E46AD2">
        <w:rPr>
          <w:rtl/>
        </w:rPr>
        <w:t>و. التفكر والتأمل والتدبر العقلي والقلبي</w:t>
      </w:r>
      <w:r w:rsidRPr="00E46AD2">
        <w:t>:</w:t>
      </w:r>
    </w:p>
    <w:p w14:paraId="1505E73F" w14:textId="77777777" w:rsidR="00F0482A" w:rsidRPr="00E46AD2" w:rsidRDefault="00F0482A" w:rsidP="009A6CA1">
      <w:pPr>
        <w:pStyle w:val="a9"/>
        <w:numPr>
          <w:ilvl w:val="1"/>
          <w:numId w:val="332"/>
        </w:numPr>
      </w:pPr>
      <w:r w:rsidRPr="00E46AD2">
        <w:rPr>
          <w:rtl/>
        </w:rPr>
        <w:t>التفكر في معاني الآيات ودلالاتها العميقة</w:t>
      </w:r>
      <w:r w:rsidRPr="00E46AD2">
        <w:t>.</w:t>
      </w:r>
    </w:p>
    <w:p w14:paraId="1E850ACC" w14:textId="77777777" w:rsidR="00F0482A" w:rsidRPr="00E46AD2" w:rsidRDefault="00F0482A" w:rsidP="009A6CA1">
      <w:pPr>
        <w:pStyle w:val="a9"/>
        <w:numPr>
          <w:ilvl w:val="1"/>
          <w:numId w:val="332"/>
        </w:numPr>
      </w:pPr>
      <w:r w:rsidRPr="00E46AD2">
        <w:rPr>
          <w:rtl/>
        </w:rPr>
        <w:t>التأمل في مقاصد الآية وأهدافها وغاياتها</w:t>
      </w:r>
      <w:r w:rsidRPr="00E46AD2">
        <w:t>.</w:t>
      </w:r>
    </w:p>
    <w:p w14:paraId="70FBEAB6" w14:textId="77777777" w:rsidR="00F0482A" w:rsidRPr="00E46AD2" w:rsidRDefault="00F0482A" w:rsidP="009A6CA1">
      <w:pPr>
        <w:pStyle w:val="a9"/>
        <w:numPr>
          <w:ilvl w:val="1"/>
          <w:numId w:val="332"/>
        </w:numPr>
      </w:pPr>
      <w:r w:rsidRPr="00E46AD2">
        <w:rPr>
          <w:rtl/>
        </w:rPr>
        <w:t>محاولة ربط الآية بالواقع والحياة، واستخلاص العبر والدروس منها</w:t>
      </w:r>
      <w:r w:rsidRPr="00E46AD2">
        <w:t>.</w:t>
      </w:r>
    </w:p>
    <w:p w14:paraId="0B6839C9" w14:textId="77777777" w:rsidR="00F0482A" w:rsidRPr="00E46AD2" w:rsidRDefault="00F0482A" w:rsidP="009A6CA1">
      <w:pPr>
        <w:pStyle w:val="a9"/>
        <w:numPr>
          <w:ilvl w:val="1"/>
          <w:numId w:val="332"/>
        </w:numPr>
      </w:pPr>
      <w:r w:rsidRPr="00E46AD2">
        <w:rPr>
          <w:rtl/>
        </w:rPr>
        <w:t>التأمل في عظمة الله تعالى وقدرته وحكمته من خلال آياته</w:t>
      </w:r>
      <w:r w:rsidRPr="00E46AD2">
        <w:t>.</w:t>
      </w:r>
    </w:p>
    <w:p w14:paraId="387D9CA0" w14:textId="77777777" w:rsidR="00F0482A" w:rsidRPr="00E46AD2" w:rsidRDefault="00F0482A" w:rsidP="009A6CA1">
      <w:pPr>
        <w:pStyle w:val="a9"/>
        <w:numPr>
          <w:ilvl w:val="0"/>
          <w:numId w:val="332"/>
        </w:numPr>
      </w:pPr>
      <w:r w:rsidRPr="00E46AD2">
        <w:rPr>
          <w:rtl/>
        </w:rPr>
        <w:t>ز. الاستعانة باللسان العربي</w:t>
      </w:r>
      <w:r w:rsidRPr="00E46AD2">
        <w:t>:</w:t>
      </w:r>
    </w:p>
    <w:p w14:paraId="45EE8057" w14:textId="77777777" w:rsidR="00F0482A" w:rsidRPr="00E46AD2" w:rsidRDefault="00F0482A" w:rsidP="009A6CA1">
      <w:pPr>
        <w:pStyle w:val="a9"/>
        <w:numPr>
          <w:ilvl w:val="1"/>
          <w:numId w:val="332"/>
        </w:numPr>
      </w:pPr>
      <w:r w:rsidRPr="00E46AD2">
        <w:rPr>
          <w:rtl/>
        </w:rPr>
        <w:t>فهم القرآن باللسان العربي الذي نزل به، ومحاولة استنباط قواعد هذا اللسان من داخل القرآن نفسه</w:t>
      </w:r>
      <w:r w:rsidRPr="00E46AD2">
        <w:t>.</w:t>
      </w:r>
    </w:p>
    <w:p w14:paraId="69BE57C1" w14:textId="77777777" w:rsidR="00F0482A" w:rsidRPr="00E46AD2" w:rsidRDefault="00F0482A" w:rsidP="009A6CA1">
      <w:pPr>
        <w:pStyle w:val="a9"/>
        <w:numPr>
          <w:ilvl w:val="1"/>
          <w:numId w:val="332"/>
        </w:numPr>
      </w:pPr>
      <w:r w:rsidRPr="00E46AD2">
        <w:rPr>
          <w:rtl/>
        </w:rPr>
        <w:t>عدم الاقتصار على قواعد النحو والصرف التي وضعت لاحقًا</w:t>
      </w:r>
      <w:r w:rsidRPr="00E46AD2">
        <w:t>.</w:t>
      </w:r>
    </w:p>
    <w:p w14:paraId="46397243" w14:textId="44413BA8" w:rsidR="00F0482A" w:rsidRPr="00E46AD2" w:rsidRDefault="00F0482A" w:rsidP="009A6CA1">
      <w:pPr>
        <w:pStyle w:val="a9"/>
        <w:numPr>
          <w:ilvl w:val="0"/>
          <w:numId w:val="332"/>
        </w:numPr>
      </w:pPr>
      <w:r w:rsidRPr="00E46AD2">
        <w:rPr>
          <w:rtl/>
        </w:rPr>
        <w:t xml:space="preserve">ح. تجاوز القراءات العشر </w:t>
      </w:r>
      <w:r w:rsidR="0064321B">
        <w:rPr>
          <w:rtl/>
        </w:rPr>
        <w:t>"</w:t>
      </w:r>
      <w:r w:rsidRPr="00E46AD2">
        <w:rPr>
          <w:rtl/>
        </w:rPr>
        <w:t>عند الحاجة</w:t>
      </w:r>
      <w:r w:rsidR="0064321B">
        <w:rPr>
          <w:rtl/>
        </w:rPr>
        <w:t>"</w:t>
      </w:r>
      <w:r w:rsidRPr="00E46AD2">
        <w:t>:</w:t>
      </w:r>
    </w:p>
    <w:p w14:paraId="24E14471" w14:textId="77777777" w:rsidR="00F0482A" w:rsidRPr="00E46AD2" w:rsidRDefault="00F0482A" w:rsidP="009A6CA1">
      <w:pPr>
        <w:pStyle w:val="a9"/>
        <w:numPr>
          <w:ilvl w:val="1"/>
          <w:numId w:val="332"/>
        </w:numPr>
      </w:pPr>
      <w:r w:rsidRPr="00E46AD2">
        <w:rPr>
          <w:rtl/>
        </w:rPr>
        <w:t>التركيز على ما يحتمله الرسم العثماني من قراءات، دون التقيد بالقراءات العشر المشهورة فقط</w:t>
      </w:r>
      <w:r w:rsidRPr="00E46AD2">
        <w:t>.</w:t>
      </w:r>
    </w:p>
    <w:p w14:paraId="710B5D31" w14:textId="77777777" w:rsidR="00F0482A" w:rsidRPr="00E46AD2" w:rsidRDefault="00F0482A" w:rsidP="009A6CA1">
      <w:pPr>
        <w:pStyle w:val="a9"/>
        <w:numPr>
          <w:ilvl w:val="1"/>
          <w:numId w:val="332"/>
        </w:numPr>
      </w:pPr>
      <w:r w:rsidRPr="00E46AD2">
        <w:rPr>
          <w:rtl/>
        </w:rPr>
        <w:t>عدم رفض أي قراءة تتوافق مع الرسم العثماني، حتى لو لم تكن من القراءات العشر</w:t>
      </w:r>
      <w:r w:rsidRPr="00E46AD2">
        <w:t>.</w:t>
      </w:r>
    </w:p>
    <w:p w14:paraId="5C031F34" w14:textId="77777777" w:rsidR="00F0482A" w:rsidRPr="00E46AD2" w:rsidRDefault="00F0482A" w:rsidP="009A6CA1">
      <w:pPr>
        <w:pStyle w:val="a9"/>
        <w:numPr>
          <w:ilvl w:val="0"/>
          <w:numId w:val="332"/>
        </w:numPr>
      </w:pPr>
      <w:r w:rsidRPr="00E46AD2">
        <w:rPr>
          <w:rtl/>
        </w:rPr>
        <w:t>ط. التطبيق العملي</w:t>
      </w:r>
      <w:r w:rsidRPr="00E46AD2">
        <w:t>:</w:t>
      </w:r>
    </w:p>
    <w:p w14:paraId="7ED0F836" w14:textId="77777777" w:rsidR="00F0482A" w:rsidRPr="00E46AD2" w:rsidRDefault="00F0482A" w:rsidP="009A6CA1">
      <w:pPr>
        <w:pStyle w:val="a9"/>
        <w:numPr>
          <w:ilvl w:val="1"/>
          <w:numId w:val="332"/>
        </w:numPr>
      </w:pPr>
      <w:r w:rsidRPr="00E46AD2">
        <w:rPr>
          <w:rtl/>
        </w:rPr>
        <w:t>محاولة تطبيق ما تعلمته من الآية في حياتك اليومية</w:t>
      </w:r>
      <w:r w:rsidRPr="00E46AD2">
        <w:t>.</w:t>
      </w:r>
    </w:p>
    <w:p w14:paraId="31CF2628" w14:textId="77777777" w:rsidR="00F0482A" w:rsidRPr="00E46AD2" w:rsidRDefault="00F0482A" w:rsidP="009A6CA1">
      <w:pPr>
        <w:pStyle w:val="a9"/>
        <w:numPr>
          <w:ilvl w:val="1"/>
          <w:numId w:val="332"/>
        </w:numPr>
      </w:pPr>
      <w:r w:rsidRPr="00E46AD2">
        <w:rPr>
          <w:rtl/>
        </w:rPr>
        <w:t>الدعاء إلى الله تعالى أن يرزقك فهم كتابه والعمل به، وأن يجعله نورًا لك في الدنيا والآخرة</w:t>
      </w:r>
      <w:r w:rsidRPr="00E46AD2">
        <w:t>.</w:t>
      </w:r>
    </w:p>
    <w:p w14:paraId="72F78DCA" w14:textId="77777777" w:rsidR="00F0482A" w:rsidRPr="00E46AD2" w:rsidRDefault="00F0482A" w:rsidP="001A721D">
      <w:r w:rsidRPr="00E46AD2">
        <w:t xml:space="preserve">6. </w:t>
      </w:r>
      <w:r w:rsidRPr="00E46AD2">
        <w:rPr>
          <w:rtl/>
        </w:rPr>
        <w:t>ضوابط التدبر</w:t>
      </w:r>
      <w:r w:rsidRPr="00E46AD2">
        <w:t>:</w:t>
      </w:r>
    </w:p>
    <w:p w14:paraId="1E07869B" w14:textId="77777777" w:rsidR="00F0482A" w:rsidRPr="00E46AD2" w:rsidRDefault="00F0482A" w:rsidP="009A6CA1">
      <w:pPr>
        <w:pStyle w:val="a9"/>
        <w:numPr>
          <w:ilvl w:val="0"/>
          <w:numId w:val="333"/>
        </w:numPr>
      </w:pPr>
      <w:r w:rsidRPr="001A721D">
        <w:rPr>
          <w:b/>
          <w:bCs/>
          <w:rtl/>
        </w:rPr>
        <w:t>الالتزام باللغة العربية</w:t>
      </w:r>
      <w:r w:rsidRPr="001A721D">
        <w:rPr>
          <w:b/>
          <w:bCs/>
        </w:rPr>
        <w:t>:</w:t>
      </w:r>
      <w:r w:rsidRPr="00E46AD2">
        <w:t xml:space="preserve"> </w:t>
      </w:r>
      <w:r w:rsidRPr="00E46AD2">
        <w:rPr>
          <w:rtl/>
        </w:rPr>
        <w:t>يجب أن يكون التدبر في إطار اللغة العربية الفصحى وقواعدها، وعدم الخروج عن دلالات الألفاظ المعروفة</w:t>
      </w:r>
      <w:r w:rsidRPr="00E46AD2">
        <w:t>.</w:t>
      </w:r>
    </w:p>
    <w:p w14:paraId="21C3A47A" w14:textId="77777777" w:rsidR="00F0482A" w:rsidRPr="00E46AD2" w:rsidRDefault="00F0482A" w:rsidP="009A6CA1">
      <w:pPr>
        <w:pStyle w:val="a9"/>
        <w:numPr>
          <w:ilvl w:val="0"/>
          <w:numId w:val="333"/>
        </w:numPr>
      </w:pPr>
      <w:r w:rsidRPr="001A721D">
        <w:rPr>
          <w:b/>
          <w:bCs/>
          <w:rtl/>
        </w:rPr>
        <w:t>عدم مخالفة الإجماع</w:t>
      </w:r>
      <w:r w:rsidRPr="001A721D">
        <w:rPr>
          <w:b/>
          <w:bCs/>
        </w:rPr>
        <w:t>:</w:t>
      </w:r>
      <w:r w:rsidRPr="00E46AD2">
        <w:t xml:space="preserve"> </w:t>
      </w:r>
      <w:r w:rsidRPr="00E46AD2">
        <w:rPr>
          <w:rtl/>
        </w:rPr>
        <w:t>يجب ألا يخالف التدبر ما أجمع عليه علماء الأمة</w:t>
      </w:r>
      <w:r w:rsidRPr="00E46AD2">
        <w:t>.</w:t>
      </w:r>
    </w:p>
    <w:p w14:paraId="6989B0B0" w14:textId="77777777" w:rsidR="00F0482A" w:rsidRPr="00E46AD2" w:rsidRDefault="00F0482A" w:rsidP="009A6CA1">
      <w:pPr>
        <w:pStyle w:val="a9"/>
        <w:numPr>
          <w:ilvl w:val="0"/>
          <w:numId w:val="333"/>
        </w:numPr>
      </w:pPr>
      <w:r w:rsidRPr="001A721D">
        <w:rPr>
          <w:b/>
          <w:bCs/>
          <w:rtl/>
        </w:rPr>
        <w:t>عدم الخروج عن مقاصد الشريعة</w:t>
      </w:r>
      <w:r w:rsidRPr="001A721D">
        <w:rPr>
          <w:b/>
          <w:bCs/>
        </w:rPr>
        <w:t>:</w:t>
      </w:r>
      <w:r w:rsidRPr="00E46AD2">
        <w:t xml:space="preserve"> </w:t>
      </w:r>
      <w:r w:rsidRPr="00E46AD2">
        <w:rPr>
          <w:rtl/>
        </w:rPr>
        <w:t>يجب أن يكون التدبر متوافقًا مع مقاصد الشريعة الإسلامية وقواعدها العامة</w:t>
      </w:r>
      <w:r w:rsidRPr="00E46AD2">
        <w:t>.</w:t>
      </w:r>
    </w:p>
    <w:p w14:paraId="624C3E01" w14:textId="77777777" w:rsidR="00F0482A" w:rsidRPr="00E46AD2" w:rsidRDefault="00F0482A" w:rsidP="009A6CA1">
      <w:pPr>
        <w:pStyle w:val="a9"/>
        <w:numPr>
          <w:ilvl w:val="0"/>
          <w:numId w:val="333"/>
        </w:numPr>
      </w:pPr>
      <w:r w:rsidRPr="001A721D">
        <w:rPr>
          <w:b/>
          <w:bCs/>
          <w:rtl/>
        </w:rPr>
        <w:t>عدم تكلف التأويل</w:t>
      </w:r>
      <w:r w:rsidRPr="001A721D">
        <w:rPr>
          <w:b/>
          <w:bCs/>
        </w:rPr>
        <w:t>:</w:t>
      </w:r>
      <w:r w:rsidRPr="00E46AD2">
        <w:t xml:space="preserve"> </w:t>
      </w:r>
      <w:r w:rsidRPr="00E46AD2">
        <w:rPr>
          <w:rtl/>
        </w:rPr>
        <w:t>يجب تجنب التأويلات البعيدة والمتكلفة التي لا دليل عليها</w:t>
      </w:r>
      <w:r w:rsidRPr="00E46AD2">
        <w:t>.</w:t>
      </w:r>
    </w:p>
    <w:p w14:paraId="21F3A60D" w14:textId="77777777" w:rsidR="00F0482A" w:rsidRPr="00E46AD2" w:rsidRDefault="00F0482A" w:rsidP="009A6CA1">
      <w:pPr>
        <w:pStyle w:val="a9"/>
        <w:numPr>
          <w:ilvl w:val="0"/>
          <w:numId w:val="333"/>
        </w:numPr>
      </w:pPr>
      <w:r w:rsidRPr="001A721D">
        <w:rPr>
          <w:b/>
          <w:bCs/>
          <w:rtl/>
        </w:rPr>
        <w:t>التأدب مع الله ومع كتابه</w:t>
      </w:r>
      <w:r w:rsidRPr="001A721D">
        <w:rPr>
          <w:b/>
          <w:bCs/>
        </w:rPr>
        <w:t>:</w:t>
      </w:r>
      <w:r w:rsidRPr="00E46AD2">
        <w:t xml:space="preserve"> </w:t>
      </w:r>
      <w:r w:rsidRPr="00E46AD2">
        <w:rPr>
          <w:rtl/>
        </w:rPr>
        <w:t>يجب أن يكون التدبر مصحوبًا بالتأدب مع الله تعالى ومع كتابه الكريم، وعدم الجرأة على القول في القرآن بغير علم</w:t>
      </w:r>
      <w:r w:rsidRPr="00E46AD2">
        <w:t>.</w:t>
      </w:r>
    </w:p>
    <w:p w14:paraId="1B35F39A" w14:textId="77777777" w:rsidR="00F0482A" w:rsidRPr="00E46AD2" w:rsidRDefault="00F0482A" w:rsidP="009A6CA1">
      <w:pPr>
        <w:pStyle w:val="a9"/>
        <w:numPr>
          <w:ilvl w:val="0"/>
          <w:numId w:val="333"/>
        </w:numPr>
      </w:pPr>
      <w:r w:rsidRPr="001A721D">
        <w:rPr>
          <w:b/>
          <w:bCs/>
          <w:rtl/>
        </w:rPr>
        <w:t>الاستعانة بأهل العلم</w:t>
      </w:r>
      <w:r w:rsidRPr="001A721D">
        <w:rPr>
          <w:b/>
          <w:bCs/>
        </w:rPr>
        <w:t>:</w:t>
      </w:r>
      <w:r w:rsidRPr="00E46AD2">
        <w:t xml:space="preserve"> </w:t>
      </w:r>
      <w:r w:rsidRPr="00E46AD2">
        <w:rPr>
          <w:rtl/>
        </w:rPr>
        <w:t>لا بأس من الاستعانة بأهل العلم والاختصاص في فهم القرآن وتدبره، ولكن دون تقليد أعمى</w:t>
      </w:r>
      <w:r w:rsidRPr="00E46AD2">
        <w:t>.</w:t>
      </w:r>
    </w:p>
    <w:p w14:paraId="7FCF1B3B" w14:textId="77777777" w:rsidR="00F0482A" w:rsidRPr="00E46AD2" w:rsidRDefault="00F0482A" w:rsidP="009A6CA1">
      <w:pPr>
        <w:pStyle w:val="a9"/>
        <w:numPr>
          <w:ilvl w:val="0"/>
          <w:numId w:val="333"/>
        </w:numPr>
      </w:pPr>
      <w:r w:rsidRPr="001A721D">
        <w:rPr>
          <w:b/>
          <w:bCs/>
          <w:rtl/>
        </w:rPr>
        <w:t>البحث عن المعنى الأصلي</w:t>
      </w:r>
      <w:r w:rsidRPr="001A721D">
        <w:rPr>
          <w:b/>
          <w:bCs/>
        </w:rPr>
        <w:t>:</w:t>
      </w:r>
      <w:r w:rsidRPr="00E46AD2">
        <w:t xml:space="preserve"> </w:t>
      </w:r>
      <w:r w:rsidRPr="00E46AD2">
        <w:rPr>
          <w:rtl/>
        </w:rPr>
        <w:t>قبل البدء في التدبر، يجب أنْ نتأكَّد أنَّنا نقرأ الآية بالشَّكل الصَّحيح، وأنَّنا نفهم المعنى الأصلي للكلمات</w:t>
      </w:r>
      <w:r w:rsidRPr="00E46AD2">
        <w:t>.</w:t>
      </w:r>
    </w:p>
    <w:p w14:paraId="4754A0CB" w14:textId="77777777" w:rsidR="00F0482A" w:rsidRPr="00E46AD2" w:rsidRDefault="00F0482A" w:rsidP="001A721D">
      <w:r w:rsidRPr="00E46AD2">
        <w:t xml:space="preserve">7. </w:t>
      </w:r>
      <w:r w:rsidRPr="00E46AD2">
        <w:rPr>
          <w:rtl/>
        </w:rPr>
        <w:t>أمثلة تطبيقية</w:t>
      </w:r>
      <w:r w:rsidRPr="00E46AD2">
        <w:t>:</w:t>
      </w:r>
    </w:p>
    <w:p w14:paraId="14A9570D" w14:textId="612A435F" w:rsidR="00F0482A" w:rsidRPr="00E46AD2" w:rsidRDefault="0064321B" w:rsidP="001A721D">
      <w:r>
        <w:rPr>
          <w:rtl/>
        </w:rPr>
        <w:t>"</w:t>
      </w:r>
      <w:r w:rsidR="00F0482A" w:rsidRPr="00E46AD2">
        <w:rPr>
          <w:rtl/>
        </w:rPr>
        <w:t>سيتم تناولها في مقال منفصل لتجنب الإطالة</w:t>
      </w:r>
      <w:r>
        <w:rPr>
          <w:rtl/>
        </w:rPr>
        <w:t>"</w:t>
      </w:r>
    </w:p>
    <w:p w14:paraId="3F7D5641" w14:textId="77777777" w:rsidR="00F0482A" w:rsidRPr="00E46AD2" w:rsidRDefault="00F0482A" w:rsidP="001A721D">
      <w:r w:rsidRPr="00E46AD2">
        <w:t xml:space="preserve">8. </w:t>
      </w:r>
      <w:r w:rsidRPr="00E46AD2">
        <w:rPr>
          <w:rtl/>
        </w:rPr>
        <w:t>الخلاصة والتوصيات</w:t>
      </w:r>
      <w:r w:rsidRPr="00E46AD2">
        <w:t>:</w:t>
      </w:r>
    </w:p>
    <w:p w14:paraId="4662CEDC" w14:textId="77777777" w:rsidR="00F0482A" w:rsidRPr="00E46AD2" w:rsidRDefault="00F0482A" w:rsidP="001A721D">
      <w:r w:rsidRPr="00E46AD2">
        <w:rPr>
          <w:rtl/>
        </w:rPr>
        <w:t>إن تدبر القرآن الكريم هو رحلة إيمانية وعقلية وقلبية، تهدف إلى فهم كلام الله تعالى، والانتفاع بهداياته، وتطبيقها في حياتنا. ولكي تكون هذه الرحلة مثمرة، يجب أن نعتمد على منهجية صحيحة، وأن نلتزم بضوابط التدبر، وأن نتحلى بالتواضع والإخلاص والصبر</w:t>
      </w:r>
      <w:r w:rsidRPr="00E46AD2">
        <w:t>.</w:t>
      </w:r>
    </w:p>
    <w:p w14:paraId="57A6A031" w14:textId="77777777" w:rsidR="00F0482A" w:rsidRPr="00E46AD2" w:rsidRDefault="00F0482A" w:rsidP="001A721D">
      <w:r w:rsidRPr="00E46AD2">
        <w:rPr>
          <w:rtl/>
        </w:rPr>
        <w:t>توصيات</w:t>
      </w:r>
      <w:r w:rsidRPr="00E46AD2">
        <w:t>:</w:t>
      </w:r>
    </w:p>
    <w:p w14:paraId="2E5C6293" w14:textId="77777777" w:rsidR="00F0482A" w:rsidRPr="00E46AD2" w:rsidRDefault="00F0482A" w:rsidP="009A6CA1">
      <w:pPr>
        <w:pStyle w:val="a9"/>
        <w:numPr>
          <w:ilvl w:val="0"/>
          <w:numId w:val="334"/>
        </w:numPr>
      </w:pPr>
      <w:r w:rsidRPr="00E46AD2">
        <w:rPr>
          <w:rtl/>
        </w:rPr>
        <w:t>ندعو كل مسلم إلى تخصيص وقت يومي لتدبر القرآن الكريم</w:t>
      </w:r>
      <w:r w:rsidRPr="00E46AD2">
        <w:t>.</w:t>
      </w:r>
    </w:p>
    <w:p w14:paraId="293E7506" w14:textId="77777777" w:rsidR="00F0482A" w:rsidRPr="00E46AD2" w:rsidRDefault="00F0482A" w:rsidP="009A6CA1">
      <w:pPr>
        <w:pStyle w:val="a9"/>
        <w:numPr>
          <w:ilvl w:val="0"/>
          <w:numId w:val="334"/>
        </w:numPr>
      </w:pPr>
      <w:r w:rsidRPr="00E46AD2">
        <w:rPr>
          <w:rtl/>
        </w:rPr>
        <w:t>نوصي بالبدء بتدبر السور القصيرة والآيات الواضحة</w:t>
      </w:r>
      <w:r w:rsidRPr="00E46AD2">
        <w:t>.</w:t>
      </w:r>
    </w:p>
    <w:p w14:paraId="5C1C35EE" w14:textId="77777777" w:rsidR="00F0482A" w:rsidRPr="00E46AD2" w:rsidRDefault="00F0482A" w:rsidP="009A6CA1">
      <w:pPr>
        <w:pStyle w:val="a9"/>
        <w:numPr>
          <w:ilvl w:val="0"/>
          <w:numId w:val="334"/>
        </w:numPr>
      </w:pPr>
      <w:r w:rsidRPr="00E46AD2">
        <w:rPr>
          <w:rtl/>
        </w:rPr>
        <w:t>نشجع على استخدام المصاحف التي تعتمد الرسم العثماني</w:t>
      </w:r>
      <w:r w:rsidRPr="00E46AD2">
        <w:t>.</w:t>
      </w:r>
    </w:p>
    <w:p w14:paraId="414DC1A1" w14:textId="77777777" w:rsidR="00F0482A" w:rsidRPr="00E46AD2" w:rsidRDefault="00F0482A" w:rsidP="009A6CA1">
      <w:pPr>
        <w:pStyle w:val="a9"/>
        <w:numPr>
          <w:ilvl w:val="0"/>
          <w:numId w:val="334"/>
        </w:numPr>
      </w:pPr>
      <w:r w:rsidRPr="00E46AD2">
        <w:rPr>
          <w:rtl/>
        </w:rPr>
        <w:t>نحث على دراسة كتب علوم القرآن والتفسير، ولكن دون تقديسها أو اعتبارها المصدر الوحيد للفهم</w:t>
      </w:r>
      <w:r w:rsidRPr="00E46AD2">
        <w:t>.</w:t>
      </w:r>
    </w:p>
    <w:p w14:paraId="5F0A12FB" w14:textId="77777777" w:rsidR="00F0482A" w:rsidRPr="00E46AD2" w:rsidRDefault="00F0482A" w:rsidP="009A6CA1">
      <w:pPr>
        <w:pStyle w:val="a9"/>
        <w:numPr>
          <w:ilvl w:val="0"/>
          <w:numId w:val="334"/>
        </w:numPr>
      </w:pPr>
      <w:r w:rsidRPr="00E46AD2">
        <w:rPr>
          <w:rtl/>
        </w:rPr>
        <w:t>ندعو إلى إنشاء مراكز ومعاهد متخصصة في تدبر القرآن الكريم، تعتمد على المنهجية الصحيحة</w:t>
      </w:r>
      <w:r w:rsidRPr="00E46AD2">
        <w:t>.</w:t>
      </w:r>
    </w:p>
    <w:p w14:paraId="20870AB1" w14:textId="77777777" w:rsidR="00F0482A" w:rsidRPr="00E46AD2" w:rsidRDefault="00F0482A" w:rsidP="001A721D">
      <w:r w:rsidRPr="00E46AD2">
        <w:t xml:space="preserve">9. </w:t>
      </w:r>
      <w:r w:rsidRPr="00E46AD2">
        <w:rPr>
          <w:rtl/>
        </w:rPr>
        <w:t>المراجع المقترحة</w:t>
      </w:r>
      <w:r w:rsidRPr="00E46AD2">
        <w:t>:</w:t>
      </w:r>
    </w:p>
    <w:p w14:paraId="77B1E42A" w14:textId="77F6F808" w:rsidR="00F0482A" w:rsidRPr="00E46AD2" w:rsidRDefault="00F0482A" w:rsidP="009A6CA1">
      <w:pPr>
        <w:pStyle w:val="a9"/>
        <w:numPr>
          <w:ilvl w:val="0"/>
          <w:numId w:val="335"/>
        </w:numPr>
      </w:pPr>
      <w:r w:rsidRPr="00E46AD2">
        <w:rPr>
          <w:rtl/>
        </w:rPr>
        <w:t xml:space="preserve">القرآن الكريم </w:t>
      </w:r>
      <w:r w:rsidR="0064321B">
        <w:rPr>
          <w:rtl/>
        </w:rPr>
        <w:t>"</w:t>
      </w:r>
      <w:r w:rsidRPr="00E46AD2">
        <w:rPr>
          <w:rtl/>
        </w:rPr>
        <w:t>بمختلف طبعاته ورواياته</w:t>
      </w:r>
      <w:r w:rsidR="0064321B">
        <w:rPr>
          <w:rtl/>
        </w:rPr>
        <w:t>"</w:t>
      </w:r>
      <w:r w:rsidRPr="00E46AD2">
        <w:t>.</w:t>
      </w:r>
    </w:p>
    <w:p w14:paraId="7E8B247A" w14:textId="16E958A6" w:rsidR="00F0482A" w:rsidRPr="00E46AD2" w:rsidRDefault="00F0482A" w:rsidP="009A6CA1">
      <w:pPr>
        <w:pStyle w:val="a9"/>
        <w:numPr>
          <w:ilvl w:val="0"/>
          <w:numId w:val="335"/>
        </w:numPr>
      </w:pPr>
      <w:r w:rsidRPr="00E46AD2">
        <w:rPr>
          <w:rtl/>
        </w:rPr>
        <w:t xml:space="preserve">كتب الرسم العثماني </w:t>
      </w:r>
      <w:r w:rsidR="0064321B">
        <w:rPr>
          <w:rtl/>
        </w:rPr>
        <w:t>"</w:t>
      </w:r>
      <w:r w:rsidRPr="00E46AD2">
        <w:rPr>
          <w:rtl/>
        </w:rPr>
        <w:t>مثل "المقنع في رسم مصاحف الأمصار" لأبي عمرو الداني</w:t>
      </w:r>
      <w:r w:rsidR="0064321B">
        <w:rPr>
          <w:rtl/>
        </w:rPr>
        <w:t>"</w:t>
      </w:r>
      <w:r w:rsidRPr="00E46AD2">
        <w:t>.</w:t>
      </w:r>
    </w:p>
    <w:p w14:paraId="3B035B06" w14:textId="78105AF8" w:rsidR="00F0482A" w:rsidRPr="00E46AD2" w:rsidRDefault="00F0482A" w:rsidP="009A6CA1">
      <w:pPr>
        <w:pStyle w:val="a9"/>
        <w:numPr>
          <w:ilvl w:val="0"/>
          <w:numId w:val="335"/>
        </w:numPr>
      </w:pPr>
      <w:r w:rsidRPr="00E46AD2">
        <w:rPr>
          <w:rtl/>
        </w:rPr>
        <w:t xml:space="preserve">كتب علوم القرآن </w:t>
      </w:r>
      <w:r w:rsidR="0064321B">
        <w:rPr>
          <w:rtl/>
        </w:rPr>
        <w:t>"</w:t>
      </w:r>
      <w:r w:rsidRPr="00E46AD2">
        <w:rPr>
          <w:rtl/>
        </w:rPr>
        <w:t>مثل "الإتقان في علوم القرآن" للسيوطي</w:t>
      </w:r>
      <w:r w:rsidR="0064321B">
        <w:rPr>
          <w:rtl/>
        </w:rPr>
        <w:t>"</w:t>
      </w:r>
      <w:r w:rsidRPr="00E46AD2">
        <w:t>.</w:t>
      </w:r>
    </w:p>
    <w:p w14:paraId="0AC7D504" w14:textId="77777777" w:rsidR="00F0482A" w:rsidRPr="00E46AD2" w:rsidRDefault="00F0482A" w:rsidP="009A6CA1">
      <w:pPr>
        <w:pStyle w:val="a9"/>
        <w:numPr>
          <w:ilvl w:val="0"/>
          <w:numId w:val="335"/>
        </w:numPr>
      </w:pPr>
      <w:r w:rsidRPr="00E46AD2">
        <w:rPr>
          <w:rtl/>
        </w:rPr>
        <w:t>كتب التفسير التي تعتني باللغة العربية وبالرسم العثماني</w:t>
      </w:r>
      <w:r w:rsidRPr="00E46AD2">
        <w:t>.</w:t>
      </w:r>
    </w:p>
    <w:p w14:paraId="2F43BA25" w14:textId="77777777" w:rsidR="00F0482A" w:rsidRPr="00E46AD2" w:rsidRDefault="00F0482A" w:rsidP="009A6CA1">
      <w:pPr>
        <w:pStyle w:val="a9"/>
        <w:numPr>
          <w:ilvl w:val="0"/>
          <w:numId w:val="335"/>
        </w:numPr>
      </w:pPr>
      <w:r w:rsidRPr="00E46AD2">
        <w:rPr>
          <w:rtl/>
        </w:rPr>
        <w:t>دراسات المخطوطات القرآنية القديمة</w:t>
      </w:r>
      <w:r w:rsidRPr="00E46AD2">
        <w:t>.</w:t>
      </w:r>
    </w:p>
    <w:p w14:paraId="5448E00D" w14:textId="77777777" w:rsidR="00F0482A" w:rsidRPr="00E46AD2" w:rsidRDefault="00F0482A" w:rsidP="009A6CA1">
      <w:pPr>
        <w:pStyle w:val="a9"/>
        <w:numPr>
          <w:ilvl w:val="0"/>
          <w:numId w:val="335"/>
        </w:numPr>
      </w:pPr>
      <w:r w:rsidRPr="00E46AD2">
        <w:rPr>
          <w:rtl/>
        </w:rPr>
        <w:t>المعاجم اللغوية العربية الأصيلة</w:t>
      </w:r>
      <w:r w:rsidRPr="00E46AD2">
        <w:t>.</w:t>
      </w:r>
    </w:p>
    <w:p w14:paraId="453494A6" w14:textId="4784DEA4" w:rsidR="00A52A1B" w:rsidRPr="00E46AD2" w:rsidRDefault="00A52A1B" w:rsidP="008A0417">
      <w:pPr>
        <w:pStyle w:val="1"/>
      </w:pPr>
      <w:bookmarkStart w:id="139" w:name="_Toc192269187"/>
      <w:bookmarkStart w:id="140" w:name="_Toc199407095"/>
      <w:r w:rsidRPr="00E46AD2">
        <w:rPr>
          <w:rtl/>
        </w:rPr>
        <w:t>التدبر: مفتاح الفهم الحقيقي للقرآن الكريم</w:t>
      </w:r>
      <w:bookmarkEnd w:id="139"/>
      <w:bookmarkEnd w:id="140"/>
    </w:p>
    <w:p w14:paraId="0D377CF3" w14:textId="77777777" w:rsidR="00A52A1B" w:rsidRPr="00E46AD2" w:rsidRDefault="00A52A1B" w:rsidP="001A721D">
      <w:r w:rsidRPr="00E46AD2">
        <w:rPr>
          <w:rtl/>
          <w:lang w:val="fr-FR"/>
        </w:rPr>
        <w:t>مقدمة آسرة للقلوب</w:t>
      </w:r>
    </w:p>
    <w:p w14:paraId="24C1252F" w14:textId="6C34FD03" w:rsidR="00A52A1B" w:rsidRPr="00E46AD2" w:rsidRDefault="00A52A1B" w:rsidP="001A721D">
      <w:r w:rsidRPr="00E46AD2">
        <w:t>"</w:t>
      </w:r>
      <w:r w:rsidRPr="00E46AD2">
        <w:rPr>
          <w:rtl/>
          <w:lang w:val="fr-FR"/>
        </w:rPr>
        <w:t xml:space="preserve">أَفَلَا يَتَدَبَّرُونَ الْقُرْآنَ أَمْ عَلَىٰ قُلُوبٍ أَقْفَالُهَا" </w:t>
      </w:r>
      <w:r w:rsidR="0064321B">
        <w:rPr>
          <w:rtl/>
          <w:lang w:val="fr-FR"/>
        </w:rPr>
        <w:t>"</w:t>
      </w:r>
      <w:r w:rsidRPr="00E46AD2">
        <w:rPr>
          <w:rtl/>
          <w:lang w:val="fr-FR"/>
        </w:rPr>
        <w:t>محمد: 24</w:t>
      </w:r>
      <w:r w:rsidR="0064321B">
        <w:rPr>
          <w:rtl/>
          <w:lang w:val="fr-FR"/>
        </w:rPr>
        <w:t>"</w:t>
      </w:r>
      <w:r w:rsidRPr="00E46AD2">
        <w:rPr>
          <w:rtl/>
          <w:lang w:val="fr-FR"/>
        </w:rPr>
        <w:t>. بهذه الآية العظيمة، يضعنا الله تعالى أمام سؤال مصيري: هل نقرأ القرآن حقًا، أم أن قلوبنا قد أُغلقت دون كنوزه؟ هل نتدبر آياته فتهتز لها أرواحنا، أم نمر عليها مرور الكرام فلا يبقى في النفس منها أثر؟</w:t>
      </w:r>
    </w:p>
    <w:p w14:paraId="20BC4AAD" w14:textId="423D3FED" w:rsidR="00A52A1B" w:rsidRPr="00E46AD2" w:rsidRDefault="00A52A1B" w:rsidP="001A721D">
      <w:r w:rsidRPr="00E46AD2">
        <w:rPr>
          <w:rtl/>
          <w:lang w:val="fr-FR"/>
        </w:rPr>
        <w:t xml:space="preserve">دعوني أقص عليكم قصة قصيرة... كان "أحمد" شابًا لاهيًا، غارقًا في ملذات الدنيا، بالكاد يقرأ القرآن في رمضان. وفي ليلة من الليالي، بينما كان يتصفح هاتفه، وقعت عيناه على آية: ﴿وَمَنْ أَعْرَضَ عَن ذِكْرِي فَإِنَّ لَهُ مَعِيشَةً ضَنكًا﴾ </w:t>
      </w:r>
      <w:r w:rsidR="0064321B">
        <w:rPr>
          <w:rtl/>
          <w:lang w:val="fr-FR"/>
        </w:rPr>
        <w:t>"</w:t>
      </w:r>
      <w:r w:rsidRPr="00E46AD2">
        <w:rPr>
          <w:rtl/>
          <w:lang w:val="fr-FR"/>
        </w:rPr>
        <w:t>طه: 124</w:t>
      </w:r>
      <w:r w:rsidR="0064321B">
        <w:rPr>
          <w:rtl/>
          <w:lang w:val="fr-FR"/>
        </w:rPr>
        <w:t>"</w:t>
      </w:r>
      <w:r w:rsidRPr="00E46AD2">
        <w:rPr>
          <w:rtl/>
          <w:lang w:val="fr-FR"/>
        </w:rPr>
        <w:t>. هزت الكلمات كيانه، وتفكر في حاله... "أهذه هي الحياة التي أريد؟" سأل نفسه. بدأ "أحمد" رحلة تدبر القرآن، وبدأ التغيير</w:t>
      </w:r>
      <w:r w:rsidRPr="00E46AD2">
        <w:t>...</w:t>
      </w:r>
    </w:p>
    <w:p w14:paraId="72899713" w14:textId="77777777" w:rsidR="00A52A1B" w:rsidRPr="00E46AD2" w:rsidRDefault="00A52A1B" w:rsidP="001A721D">
      <w:r w:rsidRPr="00E46AD2">
        <w:rPr>
          <w:rtl/>
          <w:lang w:val="fr-FR"/>
        </w:rPr>
        <w:t>ربما تتساءل: "وماذا عني أنا؟ هل يمكنني أن أكون مثل أحمد؟" الجواب: نعم، بالتأكيد! فالتدبر ليس حكرًا على العلماء، بل هو حق لكل مسلم ومسلمة. ولكن، هل نحن نمارسه حقًا؟</w:t>
      </w:r>
    </w:p>
    <w:p w14:paraId="2375B801" w14:textId="3F6C84BB" w:rsidR="00A52A1B" w:rsidRPr="00E46AD2" w:rsidRDefault="00963A9A" w:rsidP="001A721D">
      <w:r w:rsidRPr="00E46AD2">
        <w:rPr>
          <w:rtl/>
          <w:lang w:val="fr-FR"/>
        </w:rPr>
        <w:t>يا للأسف</w:t>
      </w:r>
      <w:r w:rsidR="00A52A1B" w:rsidRPr="00E46AD2">
        <w:rPr>
          <w:rtl/>
          <w:lang w:val="fr-FR"/>
        </w:rPr>
        <w:t>، تشير الدراسات إلى أن مستوى تدبر القرآن في العالم الإسلامي متدنٍ بشكل مقلق. فكثير منا يقرأ القرآن دون فهم، أو يفسره تفسيرًا حرفيًا دون إدراك لمقاصده العظيمة. لقد حان الوقت لنغير هذا الواقع، ونفتح قلوبنا وعقولنا لكتاب الله</w:t>
      </w:r>
      <w:r w:rsidR="00A52A1B" w:rsidRPr="00E46AD2">
        <w:t>.</w:t>
      </w:r>
    </w:p>
    <w:p w14:paraId="7620BAD4" w14:textId="77777777" w:rsidR="00A52A1B" w:rsidRPr="00E46AD2" w:rsidRDefault="00A52A1B" w:rsidP="001A721D">
      <w:r w:rsidRPr="00E46AD2">
        <w:rPr>
          <w:rtl/>
          <w:lang w:val="fr-FR"/>
        </w:rPr>
        <w:t>ما هو التدبر؟</w:t>
      </w:r>
    </w:p>
    <w:p w14:paraId="60AC4742" w14:textId="77777777" w:rsidR="00A52A1B" w:rsidRPr="00E46AD2" w:rsidRDefault="00A52A1B" w:rsidP="001A721D">
      <w:r w:rsidRPr="00E46AD2">
        <w:rPr>
          <w:rtl/>
          <w:lang w:val="fr-FR"/>
        </w:rPr>
        <w:t>التدبر، في اللغة، هو التفكر والتأمل والنظر في عواقب الأمور. أما في الاصطلاح، فهو التفكر والتأمل في آيات القرآن الكريم، بهدف</w:t>
      </w:r>
      <w:r w:rsidRPr="00E46AD2">
        <w:t>:</w:t>
      </w:r>
    </w:p>
    <w:p w14:paraId="4C368CB6" w14:textId="77777777" w:rsidR="00A52A1B" w:rsidRPr="00E46AD2" w:rsidRDefault="00A52A1B" w:rsidP="009A6CA1">
      <w:pPr>
        <w:pStyle w:val="a9"/>
        <w:numPr>
          <w:ilvl w:val="0"/>
          <w:numId w:val="108"/>
        </w:numPr>
      </w:pPr>
      <w:r w:rsidRPr="001A721D">
        <w:rPr>
          <w:b/>
          <w:bCs/>
          <w:rtl/>
          <w:lang w:val="fr-FR"/>
        </w:rPr>
        <w:t>فهم معانيها</w:t>
      </w:r>
      <w:r w:rsidRPr="001A721D">
        <w:rPr>
          <w:b/>
          <w:bCs/>
        </w:rPr>
        <w:t>:</w:t>
      </w:r>
      <w:r w:rsidRPr="00E46AD2">
        <w:t xml:space="preserve"> </w:t>
      </w:r>
      <w:r w:rsidRPr="001A721D">
        <w:rPr>
          <w:rtl/>
          <w:lang w:val="fr-FR"/>
        </w:rPr>
        <w:t>ليس مجرد معرفة معاني الكلمات، بل إدراك المعنى العميق الذي أراده الله تعالى</w:t>
      </w:r>
      <w:r w:rsidRPr="00E46AD2">
        <w:t>.</w:t>
      </w:r>
    </w:p>
    <w:p w14:paraId="63C104DF" w14:textId="77777777" w:rsidR="00A52A1B" w:rsidRPr="00E46AD2" w:rsidRDefault="00A52A1B" w:rsidP="009A6CA1">
      <w:pPr>
        <w:pStyle w:val="a9"/>
        <w:numPr>
          <w:ilvl w:val="0"/>
          <w:numId w:val="108"/>
        </w:numPr>
      </w:pPr>
      <w:r w:rsidRPr="001A721D">
        <w:rPr>
          <w:b/>
          <w:bCs/>
          <w:rtl/>
          <w:lang w:val="fr-FR"/>
        </w:rPr>
        <w:t>استخلاص العبر والدروس</w:t>
      </w:r>
      <w:r w:rsidRPr="001A721D">
        <w:rPr>
          <w:b/>
          <w:bCs/>
        </w:rPr>
        <w:t>:</w:t>
      </w:r>
      <w:r w:rsidRPr="00E46AD2">
        <w:t xml:space="preserve"> </w:t>
      </w:r>
      <w:r w:rsidRPr="001A721D">
        <w:rPr>
          <w:rtl/>
          <w:lang w:val="fr-FR"/>
        </w:rPr>
        <w:t>استنباط الفوائد والقيم التي ترشدنا في حياتنا</w:t>
      </w:r>
      <w:r w:rsidRPr="00E46AD2">
        <w:t>.</w:t>
      </w:r>
    </w:p>
    <w:p w14:paraId="7EE4C848" w14:textId="77777777" w:rsidR="00A52A1B" w:rsidRPr="00E46AD2" w:rsidRDefault="00A52A1B" w:rsidP="009A6CA1">
      <w:pPr>
        <w:pStyle w:val="a9"/>
        <w:numPr>
          <w:ilvl w:val="0"/>
          <w:numId w:val="108"/>
        </w:numPr>
      </w:pPr>
      <w:r w:rsidRPr="001A721D">
        <w:rPr>
          <w:b/>
          <w:bCs/>
          <w:rtl/>
          <w:lang w:val="fr-FR"/>
        </w:rPr>
        <w:t>العمل بمقتضاها</w:t>
      </w:r>
      <w:r w:rsidRPr="001A721D">
        <w:rPr>
          <w:b/>
          <w:bCs/>
        </w:rPr>
        <w:t>:</w:t>
      </w:r>
      <w:r w:rsidRPr="00E46AD2">
        <w:t xml:space="preserve"> </w:t>
      </w:r>
      <w:r w:rsidRPr="001A721D">
        <w:rPr>
          <w:rtl/>
          <w:lang w:val="fr-FR"/>
        </w:rPr>
        <w:t>أن يتحول القرآن إلى منهج حياة، نطبقه في أقوالنا وأفعالنا</w:t>
      </w:r>
      <w:r w:rsidRPr="00E46AD2">
        <w:t>.</w:t>
      </w:r>
    </w:p>
    <w:p w14:paraId="29E47A3A" w14:textId="77777777" w:rsidR="00A52A1B" w:rsidRPr="00E46AD2" w:rsidRDefault="00A52A1B" w:rsidP="001A721D">
      <w:r w:rsidRPr="00E46AD2">
        <w:rPr>
          <w:rtl/>
          <w:lang w:val="fr-FR"/>
        </w:rPr>
        <w:t>لماذا التدبر ضروري؟</w:t>
      </w:r>
    </w:p>
    <w:p w14:paraId="3D31D784" w14:textId="77777777" w:rsidR="00A52A1B" w:rsidRPr="00E46AD2" w:rsidRDefault="00A52A1B" w:rsidP="001A721D">
      <w:r w:rsidRPr="00E46AD2">
        <w:rPr>
          <w:rtl/>
          <w:lang w:val="fr-FR"/>
        </w:rPr>
        <w:t>التدبر ليس مجرد فضيلة إضافية، بل هو</w:t>
      </w:r>
      <w:r w:rsidRPr="00E46AD2">
        <w:t>:</w:t>
      </w:r>
    </w:p>
    <w:p w14:paraId="3C25B1A1" w14:textId="63F92B0E" w:rsidR="00A52A1B" w:rsidRPr="00E46AD2" w:rsidRDefault="00A52A1B" w:rsidP="009A6CA1">
      <w:pPr>
        <w:pStyle w:val="a9"/>
        <w:numPr>
          <w:ilvl w:val="0"/>
          <w:numId w:val="109"/>
        </w:numPr>
      </w:pPr>
      <w:r w:rsidRPr="001A721D">
        <w:rPr>
          <w:b/>
          <w:bCs/>
          <w:rtl/>
          <w:lang w:val="fr-FR"/>
        </w:rPr>
        <w:t>الغاية من إنزال القرآن</w:t>
      </w:r>
      <w:r w:rsidRPr="001A721D">
        <w:rPr>
          <w:b/>
          <w:bCs/>
        </w:rPr>
        <w:t>:</w:t>
      </w:r>
      <w:r w:rsidRPr="00E46AD2">
        <w:t xml:space="preserve"> </w:t>
      </w:r>
      <w:r w:rsidRPr="001A721D">
        <w:rPr>
          <w:rtl/>
          <w:lang w:val="fr-FR"/>
        </w:rPr>
        <w:t xml:space="preserve">﴿كِتَابٌ أَنزَلْنَاهُ إِلَيْكَ مُبَارَكٌ لِّيَدَّبَّرُوا آيَاتِهِ وَلِيَتَذَكَّرَ أُولُو الْأَلْبَابِ﴾ </w:t>
      </w:r>
      <w:r w:rsidR="0064321B">
        <w:rPr>
          <w:rtl/>
          <w:lang w:val="fr-FR"/>
        </w:rPr>
        <w:t>"</w:t>
      </w:r>
      <w:r w:rsidRPr="001A721D">
        <w:rPr>
          <w:rtl/>
          <w:lang w:val="fr-FR"/>
        </w:rPr>
        <w:t>ص: 29</w:t>
      </w:r>
      <w:r w:rsidR="0064321B">
        <w:rPr>
          <w:rtl/>
          <w:lang w:val="fr-FR"/>
        </w:rPr>
        <w:t>"</w:t>
      </w:r>
      <w:r w:rsidRPr="00E46AD2">
        <w:t>.</w:t>
      </w:r>
    </w:p>
    <w:p w14:paraId="0D1C3CB1" w14:textId="349AACD7" w:rsidR="00A52A1B" w:rsidRPr="00E46AD2" w:rsidRDefault="00A52A1B" w:rsidP="009A6CA1">
      <w:pPr>
        <w:pStyle w:val="a9"/>
        <w:numPr>
          <w:ilvl w:val="0"/>
          <w:numId w:val="109"/>
        </w:numPr>
      </w:pPr>
      <w:r w:rsidRPr="001A721D">
        <w:rPr>
          <w:b/>
          <w:bCs/>
          <w:rtl/>
          <w:lang w:val="fr-FR"/>
        </w:rPr>
        <w:t>سبيل الهداية والرشاد</w:t>
      </w:r>
      <w:r w:rsidRPr="001A721D">
        <w:rPr>
          <w:b/>
          <w:bCs/>
        </w:rPr>
        <w:t>:</w:t>
      </w:r>
      <w:r w:rsidRPr="00E46AD2">
        <w:t xml:space="preserve"> </w:t>
      </w:r>
      <w:r w:rsidRPr="001A721D">
        <w:rPr>
          <w:rtl/>
          <w:lang w:val="fr-FR"/>
        </w:rPr>
        <w:t xml:space="preserve">﴿إِنَّ هَٰذَا الْقُرْآنَ يَهْدِي لِلَّتِي هِيَ أَقْوَمُ﴾ </w:t>
      </w:r>
      <w:r w:rsidR="0064321B">
        <w:rPr>
          <w:rtl/>
          <w:lang w:val="fr-FR"/>
        </w:rPr>
        <w:t>"</w:t>
      </w:r>
      <w:r w:rsidRPr="001A721D">
        <w:rPr>
          <w:rtl/>
          <w:lang w:val="fr-FR"/>
        </w:rPr>
        <w:t>الإسراء: 9</w:t>
      </w:r>
      <w:r w:rsidR="0064321B">
        <w:rPr>
          <w:rtl/>
          <w:lang w:val="fr-FR"/>
        </w:rPr>
        <w:t>"</w:t>
      </w:r>
      <w:r w:rsidRPr="001A721D">
        <w:rPr>
          <w:rtl/>
          <w:lang w:val="fr-FR"/>
        </w:rPr>
        <w:t>. فمن أراد الهداية الحقة، فعليه بتدبر القرآن</w:t>
      </w:r>
      <w:r w:rsidRPr="00E46AD2">
        <w:t>.</w:t>
      </w:r>
    </w:p>
    <w:p w14:paraId="0F51058E" w14:textId="77777777" w:rsidR="00A52A1B" w:rsidRPr="00E46AD2" w:rsidRDefault="00A52A1B" w:rsidP="009A6CA1">
      <w:pPr>
        <w:pStyle w:val="a9"/>
        <w:numPr>
          <w:ilvl w:val="0"/>
          <w:numId w:val="109"/>
        </w:numPr>
      </w:pPr>
      <w:r w:rsidRPr="001A721D">
        <w:rPr>
          <w:b/>
          <w:bCs/>
          <w:rtl/>
          <w:lang w:val="fr-FR"/>
        </w:rPr>
        <w:t>طريق النجاة من الفتن</w:t>
      </w:r>
      <w:r w:rsidRPr="001A721D">
        <w:rPr>
          <w:b/>
          <w:bCs/>
        </w:rPr>
        <w:t>:</w:t>
      </w:r>
      <w:r w:rsidRPr="00E46AD2">
        <w:t xml:space="preserve"> </w:t>
      </w:r>
      <w:r w:rsidRPr="001A721D">
        <w:rPr>
          <w:rtl/>
          <w:lang w:val="fr-FR"/>
        </w:rPr>
        <w:t>في زمن كثرت فيه الشبهات والشهوات، يصبح التدبر درعًا واقيًا يحمينا من الانحراف</w:t>
      </w:r>
      <w:r w:rsidRPr="00E46AD2">
        <w:t>.</w:t>
      </w:r>
    </w:p>
    <w:p w14:paraId="324ED55B" w14:textId="77777777" w:rsidR="00A52A1B" w:rsidRPr="00E46AD2" w:rsidRDefault="00A52A1B" w:rsidP="009A6CA1">
      <w:pPr>
        <w:pStyle w:val="a9"/>
        <w:numPr>
          <w:ilvl w:val="0"/>
          <w:numId w:val="109"/>
        </w:numPr>
      </w:pPr>
      <w:r w:rsidRPr="001A721D">
        <w:rPr>
          <w:b/>
          <w:bCs/>
          <w:rtl/>
          <w:lang w:val="fr-FR"/>
        </w:rPr>
        <w:t>مصدر السعادة الحقيقية</w:t>
      </w:r>
      <w:r w:rsidRPr="001A721D">
        <w:rPr>
          <w:b/>
          <w:bCs/>
        </w:rPr>
        <w:t>:</w:t>
      </w:r>
      <w:r w:rsidRPr="00E46AD2">
        <w:t xml:space="preserve"> </w:t>
      </w:r>
      <w:r w:rsidRPr="001A721D">
        <w:rPr>
          <w:rtl/>
          <w:lang w:val="fr-FR"/>
        </w:rPr>
        <w:t>التدبر يملأ القلب طمأنينة وراحة، لا تجدها في أي ملذات دنيوية</w:t>
      </w:r>
      <w:r w:rsidRPr="00E46AD2">
        <w:t>.</w:t>
      </w:r>
    </w:p>
    <w:p w14:paraId="155BC373" w14:textId="77777777" w:rsidR="00A52A1B" w:rsidRPr="00E46AD2" w:rsidRDefault="00A52A1B" w:rsidP="009A6CA1">
      <w:pPr>
        <w:pStyle w:val="a9"/>
        <w:numPr>
          <w:ilvl w:val="0"/>
          <w:numId w:val="109"/>
        </w:numPr>
      </w:pPr>
      <w:r w:rsidRPr="001A721D">
        <w:rPr>
          <w:b/>
          <w:bCs/>
          <w:rtl/>
          <w:lang w:val="fr-FR"/>
        </w:rPr>
        <w:t>مفتاح التغيير الإيجابي</w:t>
      </w:r>
      <w:r w:rsidRPr="001A721D">
        <w:rPr>
          <w:b/>
          <w:bCs/>
        </w:rPr>
        <w:t>:</w:t>
      </w:r>
      <w:r w:rsidRPr="00E46AD2">
        <w:t xml:space="preserve"> </w:t>
      </w:r>
      <w:r w:rsidRPr="001A721D">
        <w:rPr>
          <w:rtl/>
          <w:lang w:val="fr-FR"/>
        </w:rPr>
        <w:t>التدبر هو الشرارة التي تشعل نور الإيمان في القلب، وتدفعنا إلى التغيير نحو الأفضل</w:t>
      </w:r>
      <w:r w:rsidRPr="00E46AD2">
        <w:t>.</w:t>
      </w:r>
    </w:p>
    <w:p w14:paraId="7C65DFE0" w14:textId="77777777" w:rsidR="00A52A1B" w:rsidRPr="00E46AD2" w:rsidRDefault="00A52A1B" w:rsidP="001A721D">
      <w:r w:rsidRPr="00E46AD2">
        <w:rPr>
          <w:rtl/>
          <w:lang w:val="fr-FR"/>
        </w:rPr>
        <w:t>ولكن... ما الذي يمنعنا من التدبر؟</w:t>
      </w:r>
    </w:p>
    <w:p w14:paraId="6B4A910E" w14:textId="77777777" w:rsidR="00A52A1B" w:rsidRPr="00E46AD2" w:rsidRDefault="00A52A1B" w:rsidP="001A721D">
      <w:r w:rsidRPr="00E46AD2">
        <w:rPr>
          <w:rtl/>
          <w:lang w:val="fr-FR"/>
        </w:rPr>
        <w:t>هناك عوائق تحول بيننا وبين التدبر الحقيقي، أهمها</w:t>
      </w:r>
      <w:r w:rsidRPr="00E46AD2">
        <w:t>:</w:t>
      </w:r>
    </w:p>
    <w:p w14:paraId="26ABA985" w14:textId="77777777" w:rsidR="00A52A1B" w:rsidRPr="00E46AD2" w:rsidRDefault="00A52A1B" w:rsidP="009A6CA1">
      <w:pPr>
        <w:pStyle w:val="a9"/>
        <w:numPr>
          <w:ilvl w:val="0"/>
          <w:numId w:val="110"/>
        </w:numPr>
      </w:pPr>
      <w:r w:rsidRPr="001A721D">
        <w:rPr>
          <w:b/>
          <w:bCs/>
          <w:rtl/>
          <w:lang w:val="fr-FR"/>
        </w:rPr>
        <w:t>الذنوب والمعاصي</w:t>
      </w:r>
      <w:r w:rsidRPr="001A721D">
        <w:rPr>
          <w:b/>
          <w:bCs/>
        </w:rPr>
        <w:t>:</w:t>
      </w:r>
      <w:r w:rsidRPr="00E46AD2">
        <w:t xml:space="preserve"> </w:t>
      </w:r>
      <w:r w:rsidRPr="001A721D">
        <w:rPr>
          <w:rtl/>
          <w:lang w:val="fr-FR"/>
        </w:rPr>
        <w:t>كالغشاء الذي يغطي القلب، فيحرمه من نور القرآن</w:t>
      </w:r>
      <w:r w:rsidRPr="00E46AD2">
        <w:t>.</w:t>
      </w:r>
    </w:p>
    <w:p w14:paraId="2293084B" w14:textId="77777777" w:rsidR="00A52A1B" w:rsidRPr="00E46AD2" w:rsidRDefault="00A52A1B" w:rsidP="009A6CA1">
      <w:pPr>
        <w:pStyle w:val="a9"/>
        <w:numPr>
          <w:ilvl w:val="0"/>
          <w:numId w:val="110"/>
        </w:numPr>
      </w:pPr>
      <w:r w:rsidRPr="001A721D">
        <w:rPr>
          <w:b/>
          <w:bCs/>
          <w:rtl/>
          <w:lang w:val="fr-FR"/>
        </w:rPr>
        <w:t>الانشغال بالدنيا</w:t>
      </w:r>
      <w:r w:rsidRPr="001A721D">
        <w:rPr>
          <w:b/>
          <w:bCs/>
        </w:rPr>
        <w:t>:</w:t>
      </w:r>
      <w:r w:rsidRPr="00E46AD2">
        <w:t xml:space="preserve"> </w:t>
      </w:r>
      <w:r w:rsidRPr="001A721D">
        <w:rPr>
          <w:rtl/>
          <w:lang w:val="fr-FR"/>
        </w:rPr>
        <w:t>كيف لقلب مشغول بالمال والجاه والسلطة أن يتفرغ لتدبر كلام الله؟</w:t>
      </w:r>
    </w:p>
    <w:p w14:paraId="7DB1E8D4" w14:textId="77777777" w:rsidR="00A52A1B" w:rsidRPr="00E46AD2" w:rsidRDefault="00A52A1B" w:rsidP="009A6CA1">
      <w:pPr>
        <w:pStyle w:val="a9"/>
        <w:numPr>
          <w:ilvl w:val="0"/>
          <w:numId w:val="110"/>
        </w:numPr>
      </w:pPr>
      <w:r w:rsidRPr="001A721D">
        <w:rPr>
          <w:b/>
          <w:bCs/>
          <w:rtl/>
          <w:lang w:val="fr-FR"/>
        </w:rPr>
        <w:t>الجهل باللغة العربية</w:t>
      </w:r>
      <w:r w:rsidRPr="001A721D">
        <w:rPr>
          <w:b/>
          <w:bCs/>
        </w:rPr>
        <w:t>:</w:t>
      </w:r>
      <w:r w:rsidRPr="00E46AD2">
        <w:t xml:space="preserve"> </w:t>
      </w:r>
      <w:r w:rsidRPr="001A721D">
        <w:rPr>
          <w:rtl/>
          <w:lang w:val="fr-FR"/>
        </w:rPr>
        <w:t>فكيف نفهم كلام الله دون أن نفهم لغته؟</w:t>
      </w:r>
    </w:p>
    <w:p w14:paraId="2D3E0713" w14:textId="77777777" w:rsidR="00A52A1B" w:rsidRPr="00E46AD2" w:rsidRDefault="00A52A1B" w:rsidP="009A6CA1">
      <w:pPr>
        <w:pStyle w:val="a9"/>
        <w:numPr>
          <w:ilvl w:val="0"/>
          <w:numId w:val="110"/>
        </w:numPr>
      </w:pPr>
      <w:r w:rsidRPr="001A721D">
        <w:rPr>
          <w:b/>
          <w:bCs/>
          <w:rtl/>
          <w:lang w:val="fr-FR"/>
        </w:rPr>
        <w:t>التفسير الحرفي</w:t>
      </w:r>
      <w:r w:rsidRPr="001A721D">
        <w:rPr>
          <w:b/>
          <w:bCs/>
        </w:rPr>
        <w:t>:</w:t>
      </w:r>
      <w:r w:rsidRPr="00E46AD2">
        <w:t xml:space="preserve"> </w:t>
      </w:r>
      <w:r w:rsidRPr="001A721D">
        <w:rPr>
          <w:rtl/>
          <w:lang w:val="fr-FR"/>
        </w:rPr>
        <w:t>الاكتفاء بالمعنى الظاهري للآيات دون الغوص في أعماقها</w:t>
      </w:r>
      <w:r w:rsidRPr="00E46AD2">
        <w:t>.</w:t>
      </w:r>
    </w:p>
    <w:p w14:paraId="3FA239B2" w14:textId="77777777" w:rsidR="00A52A1B" w:rsidRPr="00E46AD2" w:rsidRDefault="00A52A1B" w:rsidP="009A6CA1">
      <w:pPr>
        <w:pStyle w:val="a9"/>
        <w:numPr>
          <w:ilvl w:val="0"/>
          <w:numId w:val="110"/>
        </w:numPr>
      </w:pPr>
      <w:r w:rsidRPr="001A721D">
        <w:rPr>
          <w:b/>
          <w:bCs/>
          <w:rtl/>
          <w:lang w:val="fr-FR"/>
        </w:rPr>
        <w:t>التعصب</w:t>
      </w:r>
      <w:r w:rsidRPr="001A721D">
        <w:rPr>
          <w:b/>
          <w:bCs/>
        </w:rPr>
        <w:t>:</w:t>
      </w:r>
      <w:r w:rsidRPr="00E46AD2">
        <w:t xml:space="preserve"> </w:t>
      </w:r>
      <w:r w:rsidRPr="001A721D">
        <w:rPr>
          <w:rtl/>
          <w:lang w:val="fr-FR"/>
        </w:rPr>
        <w:t>التعصب للمذهب أو الرأي يمنع من الانفتاح على الفهم الصحيح</w:t>
      </w:r>
      <w:r w:rsidRPr="00E46AD2">
        <w:t>.</w:t>
      </w:r>
    </w:p>
    <w:p w14:paraId="4D8C3AAE" w14:textId="77777777" w:rsidR="00A52A1B" w:rsidRPr="00E46AD2" w:rsidRDefault="00A52A1B" w:rsidP="001A721D">
      <w:r w:rsidRPr="00E46AD2">
        <w:rPr>
          <w:rtl/>
          <w:lang w:val="fr-FR"/>
        </w:rPr>
        <w:t>إذًا... ما الحل؟</w:t>
      </w:r>
    </w:p>
    <w:p w14:paraId="17B3F6F6" w14:textId="77777777" w:rsidR="00A52A1B" w:rsidRPr="00E46AD2" w:rsidRDefault="00A52A1B" w:rsidP="001A721D">
      <w:r w:rsidRPr="00E46AD2">
        <w:rPr>
          <w:rtl/>
          <w:lang w:val="fr-FR"/>
        </w:rPr>
        <w:t>الحل هو أن نبدأ رحلة التدبر، رحلة نكتشف فيها كنوز القرآن، ونغير بها حياتنا. في المقالات القادمة، سنقدم لك الأدوات والخطوات العملية التي تساعدك على الانطلاق في هذه الرحلة المباركة</w:t>
      </w:r>
      <w:r w:rsidRPr="00E46AD2">
        <w:t>.</w:t>
      </w:r>
    </w:p>
    <w:p w14:paraId="6E15F55C" w14:textId="77777777" w:rsidR="00A52A1B" w:rsidRPr="00E46AD2" w:rsidRDefault="00A52A1B" w:rsidP="001A721D">
      <w:r w:rsidRPr="00E46AD2">
        <w:rPr>
          <w:rtl/>
          <w:lang w:val="fr-FR"/>
        </w:rPr>
        <w:t>دعوة للتغيير</w:t>
      </w:r>
    </w:p>
    <w:p w14:paraId="5B72BAE3" w14:textId="77777777" w:rsidR="00A52A1B" w:rsidRPr="00E46AD2" w:rsidRDefault="00A52A1B" w:rsidP="001A721D">
      <w:r w:rsidRPr="00E46AD2">
        <w:rPr>
          <w:rtl/>
          <w:lang w:val="fr-FR"/>
        </w:rPr>
        <w:t>هل أنت مستعد للانطلاق؟ هل أنت مستعد لتغيير حياتك بالقرآن؟ تذكر أن التدبر هو مفتاح الفهم الحقيقي لكتاب الله، وهو الطريق إلى السعادة في الدنيا والآخرة. فلا تتردد، وابدأ رحلتك الآن</w:t>
      </w:r>
      <w:r w:rsidRPr="00E46AD2">
        <w:t>!</w:t>
      </w:r>
    </w:p>
    <w:p w14:paraId="48CD7BD6" w14:textId="6915331A" w:rsidR="0024793B" w:rsidRPr="00E46AD2" w:rsidRDefault="0024793B" w:rsidP="008A0417">
      <w:pPr>
        <w:pStyle w:val="1"/>
      </w:pPr>
      <w:bookmarkStart w:id="141" w:name="_Toc192269188"/>
      <w:bookmarkStart w:id="142" w:name="_Toc199407096"/>
      <w:r w:rsidRPr="00E46AD2">
        <w:rPr>
          <w:rtl/>
        </w:rPr>
        <w:t>تهيئة القلب والعقل لتدبر القرآن الكريم: ازرع أرض قلبك قبل أن تبذر فيها بذور القرآن</w:t>
      </w:r>
      <w:bookmarkEnd w:id="141"/>
      <w:bookmarkEnd w:id="142"/>
    </w:p>
    <w:p w14:paraId="0E148E4C" w14:textId="77777777" w:rsidR="0024793B" w:rsidRPr="00E46AD2" w:rsidRDefault="0024793B" w:rsidP="001A721D">
      <w:r w:rsidRPr="00E46AD2">
        <w:rPr>
          <w:rtl/>
        </w:rPr>
        <w:t>مقدمة: الأرض الطيبة والبذور المباركة</w:t>
      </w:r>
    </w:p>
    <w:p w14:paraId="45A3AD03" w14:textId="736D9C58" w:rsidR="0024793B" w:rsidRPr="00E46AD2" w:rsidRDefault="0024793B" w:rsidP="001A721D">
      <w:r w:rsidRPr="00E46AD2">
        <w:rPr>
          <w:rtl/>
        </w:rPr>
        <w:t xml:space="preserve">في </w:t>
      </w:r>
      <w:r w:rsidR="0098088B" w:rsidRPr="00E46AD2">
        <w:rPr>
          <w:rtl/>
        </w:rPr>
        <w:t>الدراسة</w:t>
      </w:r>
      <w:r w:rsidRPr="00E46AD2">
        <w:rPr>
          <w:rtl/>
        </w:rPr>
        <w:t xml:space="preserve"> السابقة، تحدثنا عن أهمية التدبر، وأنه مفتاح الفهم الحقيقي للقرآن الكريم. ولكن، هل يكفي أن نعرف أهمية الشيء لنحصل عليه؟</w:t>
      </w:r>
    </w:p>
    <w:p w14:paraId="333116CB" w14:textId="77777777" w:rsidR="0024793B" w:rsidRPr="00E46AD2" w:rsidRDefault="0024793B" w:rsidP="001A721D">
      <w:r w:rsidRPr="00E46AD2">
        <w:rPr>
          <w:rtl/>
        </w:rPr>
        <w:t>تخيل معي أنك تريد أن تزرع حديقة غناء، هل يكفي أن تشتري أفضل البذور وأغلاها، ثم تنثرها على أرض صلبة صخرية؟ بالطبع لا! فالأرض تحتاج إلى إعداد وتهيئة قبل أن تستقبل البذور</w:t>
      </w:r>
      <w:r w:rsidRPr="00E46AD2">
        <w:t>.</w:t>
      </w:r>
    </w:p>
    <w:p w14:paraId="7D444741" w14:textId="77777777" w:rsidR="0024793B" w:rsidRPr="00E46AD2" w:rsidRDefault="0024793B" w:rsidP="001A721D">
      <w:r w:rsidRPr="00E46AD2">
        <w:rPr>
          <w:rtl/>
        </w:rPr>
        <w:t>كذلك القلب... يحتاج إلى تهيئة قبل أن يستقبل نور القرآن. فالتدبر ليس مجرد عملية عقلية بحتة، بل هو عملية روحية تتطلب قلبًا خاشعًا، وعقلًا متفتحًا</w:t>
      </w:r>
      <w:r w:rsidRPr="00E46AD2">
        <w:t>.</w:t>
      </w:r>
    </w:p>
    <w:p w14:paraId="3F6E7CD4" w14:textId="77777777" w:rsidR="0024793B" w:rsidRPr="00E46AD2" w:rsidRDefault="0024793B" w:rsidP="001A721D">
      <w:r w:rsidRPr="00E46AD2">
        <w:rPr>
          <w:rtl/>
        </w:rPr>
        <w:t>أولًا: تهيئة القلب: تطهير الأرض</w:t>
      </w:r>
    </w:p>
    <w:p w14:paraId="0CB7A05E" w14:textId="77777777" w:rsidR="0024793B" w:rsidRPr="00E46AD2" w:rsidRDefault="0024793B" w:rsidP="001A721D">
      <w:r w:rsidRPr="00E46AD2">
        <w:rPr>
          <w:rtl/>
        </w:rPr>
        <w:t>القلب هو محل نظر الله، وهو الذي يتأثر بالقرآن ويتفاعل معه. ولذلك، يجب أن نهتم بتهيئة قلوبنا قبل أن نشرع في التدبر. وهذه بعض الخطوات العملية</w:t>
      </w:r>
      <w:r w:rsidRPr="00E46AD2">
        <w:t>:</w:t>
      </w:r>
    </w:p>
    <w:p w14:paraId="7B8FF755" w14:textId="77777777" w:rsidR="0024793B" w:rsidRPr="00E46AD2" w:rsidRDefault="0024793B" w:rsidP="009A6CA1">
      <w:pPr>
        <w:pStyle w:val="a9"/>
        <w:numPr>
          <w:ilvl w:val="0"/>
          <w:numId w:val="111"/>
        </w:numPr>
      </w:pPr>
      <w:r w:rsidRPr="00E46AD2">
        <w:rPr>
          <w:rtl/>
        </w:rPr>
        <w:t>الإخلاص: وقود التدبر</w:t>
      </w:r>
    </w:p>
    <w:p w14:paraId="5D107921" w14:textId="77777777" w:rsidR="0024793B" w:rsidRPr="00E46AD2" w:rsidRDefault="0024793B" w:rsidP="009A6CA1">
      <w:pPr>
        <w:pStyle w:val="a9"/>
        <w:numPr>
          <w:ilvl w:val="1"/>
          <w:numId w:val="111"/>
        </w:numPr>
      </w:pPr>
      <w:r w:rsidRPr="001A721D">
        <w:rPr>
          <w:b/>
          <w:bCs/>
          <w:rtl/>
        </w:rPr>
        <w:t>ما هو الإخلاص؟</w:t>
      </w:r>
      <w:r w:rsidRPr="00E46AD2">
        <w:rPr>
          <w:rtl/>
        </w:rPr>
        <w:t xml:space="preserve"> أن يكون هدفك من التدبر هو ابتغاء مرضاة الله وحده، لا رياءً ولا سمعةً ولا طلبًا لمدح الناس</w:t>
      </w:r>
      <w:r w:rsidRPr="00E46AD2">
        <w:t>.</w:t>
      </w:r>
    </w:p>
    <w:p w14:paraId="5C03CD90" w14:textId="77777777" w:rsidR="0024793B" w:rsidRPr="00E46AD2" w:rsidRDefault="0024793B" w:rsidP="009A6CA1">
      <w:pPr>
        <w:pStyle w:val="a9"/>
        <w:numPr>
          <w:ilvl w:val="1"/>
          <w:numId w:val="111"/>
        </w:numPr>
      </w:pPr>
      <w:r w:rsidRPr="001A721D">
        <w:rPr>
          <w:b/>
          <w:bCs/>
          <w:rtl/>
        </w:rPr>
        <w:t>لماذا هو مهم؟</w:t>
      </w:r>
      <w:r w:rsidRPr="00E46AD2">
        <w:rPr>
          <w:rtl/>
        </w:rPr>
        <w:t xml:space="preserve"> لأن الإخلاص هو الذي يجعل عملك مقبولًا عند الله، ويفتح لك أبواب الفهم والتوفيق</w:t>
      </w:r>
      <w:r w:rsidRPr="00E46AD2">
        <w:t>.</w:t>
      </w:r>
    </w:p>
    <w:p w14:paraId="18F200B4" w14:textId="77777777" w:rsidR="0024793B" w:rsidRPr="00E46AD2" w:rsidRDefault="0024793B" w:rsidP="009A6CA1">
      <w:pPr>
        <w:pStyle w:val="a9"/>
        <w:numPr>
          <w:ilvl w:val="1"/>
          <w:numId w:val="111"/>
        </w:numPr>
      </w:pPr>
      <w:r w:rsidRPr="001A721D">
        <w:rPr>
          <w:b/>
          <w:bCs/>
          <w:rtl/>
        </w:rPr>
        <w:t>كيف نحققه؟</w:t>
      </w:r>
      <w:r w:rsidRPr="00E46AD2">
        <w:rPr>
          <w:rtl/>
        </w:rPr>
        <w:t xml:space="preserve"> اسأل نفسك: "لماذا أقرأ القرآن؟ هل أريد أن أتقرب إلى الله، أم لأبدو أمام الناس قارئًا متدبرًا؟" جدد نيتك باستمرار</w:t>
      </w:r>
      <w:r w:rsidRPr="00E46AD2">
        <w:t>.</w:t>
      </w:r>
    </w:p>
    <w:p w14:paraId="1711C8BE" w14:textId="77777777" w:rsidR="0024793B" w:rsidRPr="00E46AD2" w:rsidRDefault="0024793B" w:rsidP="009A6CA1">
      <w:pPr>
        <w:pStyle w:val="a9"/>
        <w:numPr>
          <w:ilvl w:val="0"/>
          <w:numId w:val="111"/>
        </w:numPr>
      </w:pPr>
      <w:r w:rsidRPr="00E46AD2">
        <w:rPr>
          <w:rtl/>
        </w:rPr>
        <w:t>التوبة: غسل القلب من الأدران</w:t>
      </w:r>
    </w:p>
    <w:p w14:paraId="204EE237" w14:textId="77777777" w:rsidR="0024793B" w:rsidRPr="00E46AD2" w:rsidRDefault="0024793B" w:rsidP="009A6CA1">
      <w:pPr>
        <w:pStyle w:val="a9"/>
        <w:numPr>
          <w:ilvl w:val="1"/>
          <w:numId w:val="111"/>
        </w:numPr>
      </w:pPr>
      <w:r w:rsidRPr="001A721D">
        <w:rPr>
          <w:b/>
          <w:bCs/>
          <w:rtl/>
        </w:rPr>
        <w:t>ما هي التوبة؟</w:t>
      </w:r>
      <w:r w:rsidRPr="00E46AD2">
        <w:rPr>
          <w:rtl/>
        </w:rPr>
        <w:t xml:space="preserve"> هي الرجوع إلى الله، والندم على الذنوب، والعزم على عدم العودة إليها</w:t>
      </w:r>
      <w:r w:rsidRPr="00E46AD2">
        <w:t>.</w:t>
      </w:r>
    </w:p>
    <w:p w14:paraId="0D490C82" w14:textId="77777777" w:rsidR="0024793B" w:rsidRPr="00E46AD2" w:rsidRDefault="0024793B" w:rsidP="009A6CA1">
      <w:pPr>
        <w:pStyle w:val="a9"/>
        <w:numPr>
          <w:ilvl w:val="1"/>
          <w:numId w:val="111"/>
        </w:numPr>
      </w:pPr>
      <w:r w:rsidRPr="001A721D">
        <w:rPr>
          <w:b/>
          <w:bCs/>
          <w:rtl/>
        </w:rPr>
        <w:t>لماذا هي مهمة؟</w:t>
      </w:r>
      <w:r w:rsidRPr="00E46AD2">
        <w:rPr>
          <w:rtl/>
        </w:rPr>
        <w:t xml:space="preserve"> الذنوب والمعاصي تحجب نور القرآن عن القلب، وتجعله قاسيًا لا يتأثر</w:t>
      </w:r>
      <w:r w:rsidRPr="00E46AD2">
        <w:t>.</w:t>
      </w:r>
    </w:p>
    <w:p w14:paraId="4671975D" w14:textId="77777777" w:rsidR="0024793B" w:rsidRPr="00E46AD2" w:rsidRDefault="0024793B" w:rsidP="009A6CA1">
      <w:pPr>
        <w:pStyle w:val="a9"/>
        <w:numPr>
          <w:ilvl w:val="1"/>
          <w:numId w:val="111"/>
        </w:numPr>
      </w:pPr>
      <w:r w:rsidRPr="001A721D">
        <w:rPr>
          <w:b/>
          <w:bCs/>
          <w:rtl/>
        </w:rPr>
        <w:t>كيف نحققها؟</w:t>
      </w:r>
      <w:r w:rsidRPr="00E46AD2">
        <w:rPr>
          <w:rtl/>
        </w:rPr>
        <w:t xml:space="preserve"> استغفر الله بصدق، وتذكر ذنوبك بندم، واعزم على تركها، وأكثر من الأعمال الصالحة</w:t>
      </w:r>
      <w:r w:rsidRPr="00E46AD2">
        <w:t>.</w:t>
      </w:r>
    </w:p>
    <w:p w14:paraId="0EC8B736" w14:textId="77777777" w:rsidR="0024793B" w:rsidRPr="00E46AD2" w:rsidRDefault="0024793B" w:rsidP="009A6CA1">
      <w:pPr>
        <w:pStyle w:val="a9"/>
        <w:numPr>
          <w:ilvl w:val="0"/>
          <w:numId w:val="111"/>
        </w:numPr>
      </w:pPr>
      <w:r w:rsidRPr="00E46AD2">
        <w:rPr>
          <w:rtl/>
        </w:rPr>
        <w:t>التذلل والخضوع: مفتاح الفهم</w:t>
      </w:r>
    </w:p>
    <w:p w14:paraId="45293FB9" w14:textId="77777777" w:rsidR="0024793B" w:rsidRPr="00E46AD2" w:rsidRDefault="0024793B" w:rsidP="009A6CA1">
      <w:pPr>
        <w:pStyle w:val="a9"/>
        <w:numPr>
          <w:ilvl w:val="1"/>
          <w:numId w:val="111"/>
        </w:numPr>
      </w:pPr>
      <w:r w:rsidRPr="001A721D">
        <w:rPr>
          <w:b/>
          <w:bCs/>
          <w:rtl/>
        </w:rPr>
        <w:t>ما هو التذلل؟</w:t>
      </w:r>
      <w:r w:rsidRPr="00E46AD2">
        <w:rPr>
          <w:rtl/>
        </w:rPr>
        <w:t xml:space="preserve"> أن تستشعر عظمة الله تعالى، وصغر نفسك أمام جلاله، وأن تتذلل بين يديه عند قراءة كلامه</w:t>
      </w:r>
      <w:r w:rsidRPr="00E46AD2">
        <w:t>.</w:t>
      </w:r>
    </w:p>
    <w:p w14:paraId="5A7E8362" w14:textId="77777777" w:rsidR="0024793B" w:rsidRPr="00E46AD2" w:rsidRDefault="0024793B" w:rsidP="009A6CA1">
      <w:pPr>
        <w:pStyle w:val="a9"/>
        <w:numPr>
          <w:ilvl w:val="1"/>
          <w:numId w:val="111"/>
        </w:numPr>
      </w:pPr>
      <w:r w:rsidRPr="001A721D">
        <w:rPr>
          <w:b/>
          <w:bCs/>
          <w:rtl/>
        </w:rPr>
        <w:t>لماذا هو مهم؟</w:t>
      </w:r>
      <w:r w:rsidRPr="00E46AD2">
        <w:rPr>
          <w:rtl/>
        </w:rPr>
        <w:t xml:space="preserve"> لأن المتكبر لا يتعلم، والمتعالي لا يفهم</w:t>
      </w:r>
      <w:r w:rsidRPr="00E46AD2">
        <w:t>.</w:t>
      </w:r>
    </w:p>
    <w:p w14:paraId="42832503" w14:textId="77777777" w:rsidR="0024793B" w:rsidRPr="00E46AD2" w:rsidRDefault="0024793B" w:rsidP="009A6CA1">
      <w:pPr>
        <w:pStyle w:val="a9"/>
        <w:numPr>
          <w:ilvl w:val="1"/>
          <w:numId w:val="111"/>
        </w:numPr>
      </w:pPr>
      <w:r w:rsidRPr="001A721D">
        <w:rPr>
          <w:b/>
          <w:bCs/>
          <w:rtl/>
        </w:rPr>
        <w:t>كيف نحققه؟</w:t>
      </w:r>
      <w:r w:rsidRPr="00E46AD2">
        <w:rPr>
          <w:rtl/>
        </w:rPr>
        <w:t xml:space="preserve"> تخيل نفسك واقفًا بين يدي الله يوم القيامة، وهو يسألك عن عملك بالقرآن. هل ستكون متكبرًا حينها؟</w:t>
      </w:r>
    </w:p>
    <w:p w14:paraId="3C2FB8D6" w14:textId="77777777" w:rsidR="0024793B" w:rsidRPr="00E46AD2" w:rsidRDefault="0024793B" w:rsidP="009A6CA1">
      <w:pPr>
        <w:pStyle w:val="a9"/>
        <w:numPr>
          <w:ilvl w:val="0"/>
          <w:numId w:val="111"/>
        </w:numPr>
      </w:pPr>
      <w:r w:rsidRPr="00E46AD2">
        <w:rPr>
          <w:rtl/>
        </w:rPr>
        <w:t>الدعاء: سلاح المؤمن</w:t>
      </w:r>
    </w:p>
    <w:p w14:paraId="0DD2ADEE" w14:textId="77777777" w:rsidR="0024793B" w:rsidRPr="00E46AD2" w:rsidRDefault="0024793B" w:rsidP="009A6CA1">
      <w:pPr>
        <w:pStyle w:val="a9"/>
        <w:numPr>
          <w:ilvl w:val="1"/>
          <w:numId w:val="111"/>
        </w:numPr>
      </w:pPr>
      <w:r w:rsidRPr="001A721D">
        <w:rPr>
          <w:b/>
          <w:bCs/>
          <w:rtl/>
        </w:rPr>
        <w:t>ما هو الدعاء؟</w:t>
      </w:r>
      <w:r w:rsidRPr="00E46AD2">
        <w:rPr>
          <w:rtl/>
        </w:rPr>
        <w:t xml:space="preserve"> هو سؤال الله تعالى والتضرع إليه</w:t>
      </w:r>
      <w:r w:rsidRPr="00E46AD2">
        <w:t>.</w:t>
      </w:r>
    </w:p>
    <w:p w14:paraId="6667422D" w14:textId="77777777" w:rsidR="0024793B" w:rsidRPr="00E46AD2" w:rsidRDefault="0024793B" w:rsidP="009A6CA1">
      <w:pPr>
        <w:pStyle w:val="a9"/>
        <w:numPr>
          <w:ilvl w:val="1"/>
          <w:numId w:val="111"/>
        </w:numPr>
      </w:pPr>
      <w:r w:rsidRPr="001A721D">
        <w:rPr>
          <w:b/>
          <w:bCs/>
          <w:rtl/>
        </w:rPr>
        <w:t>لماذا هو مهم؟</w:t>
      </w:r>
      <w:r w:rsidRPr="00E46AD2">
        <w:rPr>
          <w:rtl/>
        </w:rPr>
        <w:t xml:space="preserve"> لأن الله هو الذي يفتح على القلوب، وهو الذي يرزق الفهم</w:t>
      </w:r>
      <w:r w:rsidRPr="00E46AD2">
        <w:t>.</w:t>
      </w:r>
    </w:p>
    <w:p w14:paraId="22629376" w14:textId="77777777" w:rsidR="0024793B" w:rsidRPr="00E46AD2" w:rsidRDefault="0024793B" w:rsidP="009A6CA1">
      <w:pPr>
        <w:pStyle w:val="a9"/>
        <w:numPr>
          <w:ilvl w:val="1"/>
          <w:numId w:val="111"/>
        </w:numPr>
      </w:pPr>
      <w:r w:rsidRPr="001A721D">
        <w:rPr>
          <w:b/>
          <w:bCs/>
          <w:rtl/>
        </w:rPr>
        <w:t>كيف نحققه؟</w:t>
      </w:r>
      <w:r w:rsidRPr="00E46AD2">
        <w:rPr>
          <w:rtl/>
        </w:rPr>
        <w:t xml:space="preserve"> ادع الله بصدق وإلحاح أن يفتح عليك في فهم كتابه، وأن يرزقك تدبره والعمل به</w:t>
      </w:r>
      <w:r w:rsidRPr="00E46AD2">
        <w:t>.</w:t>
      </w:r>
    </w:p>
    <w:p w14:paraId="3ABFEAE9" w14:textId="77777777" w:rsidR="0024793B" w:rsidRPr="00E46AD2" w:rsidRDefault="0024793B" w:rsidP="001A721D">
      <w:r w:rsidRPr="00E46AD2">
        <w:rPr>
          <w:rtl/>
        </w:rPr>
        <w:t>ثانيًا: تهيئة العقل: تجهيز الأدوات</w:t>
      </w:r>
    </w:p>
    <w:p w14:paraId="6FA3CCB3" w14:textId="77777777" w:rsidR="0024793B" w:rsidRPr="00E46AD2" w:rsidRDefault="0024793B" w:rsidP="001A721D">
      <w:r w:rsidRPr="00E46AD2">
        <w:rPr>
          <w:rtl/>
        </w:rPr>
        <w:t>بعد أن طهرنا أرض القلب، نحتاج إلى تجهيز العقل لاستقبال نور القرآن. وهذه بعض النصائح العملية</w:t>
      </w:r>
      <w:r w:rsidRPr="00E46AD2">
        <w:t>:</w:t>
      </w:r>
    </w:p>
    <w:p w14:paraId="79F0E9FB" w14:textId="77777777" w:rsidR="0024793B" w:rsidRPr="00E46AD2" w:rsidRDefault="0024793B" w:rsidP="009A6CA1">
      <w:pPr>
        <w:pStyle w:val="a9"/>
        <w:numPr>
          <w:ilvl w:val="0"/>
          <w:numId w:val="112"/>
        </w:numPr>
      </w:pPr>
      <w:r w:rsidRPr="00E46AD2">
        <w:rPr>
          <w:rtl/>
        </w:rPr>
        <w:t>التفرغ للقرآن: وقت خاص للكنز الثمين</w:t>
      </w:r>
    </w:p>
    <w:p w14:paraId="2A4D453C" w14:textId="77777777" w:rsidR="0024793B" w:rsidRPr="00E46AD2" w:rsidRDefault="0024793B" w:rsidP="009A6CA1">
      <w:pPr>
        <w:pStyle w:val="a9"/>
        <w:numPr>
          <w:ilvl w:val="1"/>
          <w:numId w:val="112"/>
        </w:numPr>
      </w:pPr>
      <w:r w:rsidRPr="001A721D">
        <w:rPr>
          <w:b/>
          <w:bCs/>
          <w:rtl/>
        </w:rPr>
        <w:t>لماذا هو مهم؟</w:t>
      </w:r>
      <w:r w:rsidRPr="00E46AD2">
        <w:rPr>
          <w:rtl/>
        </w:rPr>
        <w:t xml:space="preserve"> القرآن كنز ثمين، يحتاج إلى وقت خاص للتفرغ له، بعيدًا عن المشاغل والملهيات</w:t>
      </w:r>
      <w:r w:rsidRPr="00E46AD2">
        <w:t>.</w:t>
      </w:r>
    </w:p>
    <w:p w14:paraId="7165DCCB" w14:textId="77777777" w:rsidR="0024793B" w:rsidRPr="00E46AD2" w:rsidRDefault="0024793B" w:rsidP="009A6CA1">
      <w:pPr>
        <w:pStyle w:val="a9"/>
        <w:numPr>
          <w:ilvl w:val="1"/>
          <w:numId w:val="112"/>
        </w:numPr>
      </w:pPr>
      <w:r w:rsidRPr="001A721D">
        <w:rPr>
          <w:b/>
          <w:bCs/>
          <w:rtl/>
        </w:rPr>
        <w:t>كيف نحققه؟</w:t>
      </w:r>
      <w:r w:rsidRPr="00E46AD2">
        <w:rPr>
          <w:rtl/>
        </w:rPr>
        <w:t xml:space="preserve"> حدد وقتًا معينًا كل يوم لتدبر القرآن، وليكن هذا الوقت مقدسًا لا تتنازل عنه</w:t>
      </w:r>
      <w:r w:rsidRPr="00E46AD2">
        <w:t>.</w:t>
      </w:r>
    </w:p>
    <w:p w14:paraId="6BD45B51" w14:textId="77777777" w:rsidR="0024793B" w:rsidRPr="00E46AD2" w:rsidRDefault="0024793B" w:rsidP="009A6CA1">
      <w:pPr>
        <w:pStyle w:val="a9"/>
        <w:numPr>
          <w:ilvl w:val="0"/>
          <w:numId w:val="112"/>
        </w:numPr>
      </w:pPr>
      <w:r w:rsidRPr="00E46AD2">
        <w:rPr>
          <w:rtl/>
        </w:rPr>
        <w:t>التركيز: بوصلة التدبر</w:t>
      </w:r>
    </w:p>
    <w:p w14:paraId="4CC03121" w14:textId="77777777" w:rsidR="0024793B" w:rsidRPr="00E46AD2" w:rsidRDefault="0024793B" w:rsidP="009A6CA1">
      <w:pPr>
        <w:pStyle w:val="a9"/>
        <w:numPr>
          <w:ilvl w:val="1"/>
          <w:numId w:val="112"/>
        </w:numPr>
      </w:pPr>
      <w:r w:rsidRPr="001A721D">
        <w:rPr>
          <w:b/>
          <w:bCs/>
          <w:rtl/>
        </w:rPr>
        <w:t>لماذا هو مهم؟</w:t>
      </w:r>
      <w:r w:rsidRPr="00E46AD2">
        <w:rPr>
          <w:rtl/>
        </w:rPr>
        <w:t xml:space="preserve"> الشرود الذهني هو العدو اللدود للتدبر، فهو يمنعك من التركيز على الآيات وفهم معانيها</w:t>
      </w:r>
      <w:r w:rsidRPr="00E46AD2">
        <w:t>.</w:t>
      </w:r>
    </w:p>
    <w:p w14:paraId="04299ED3" w14:textId="7E9FE1C7" w:rsidR="0024793B" w:rsidRPr="00E46AD2" w:rsidRDefault="0024793B" w:rsidP="009A6CA1">
      <w:pPr>
        <w:pStyle w:val="a9"/>
        <w:numPr>
          <w:ilvl w:val="1"/>
          <w:numId w:val="112"/>
        </w:numPr>
      </w:pPr>
      <w:r w:rsidRPr="001A721D">
        <w:rPr>
          <w:b/>
          <w:bCs/>
          <w:rtl/>
        </w:rPr>
        <w:t>كيف نحققه؟</w:t>
      </w:r>
      <w:r w:rsidRPr="00E46AD2">
        <w:rPr>
          <w:rtl/>
        </w:rPr>
        <w:t xml:space="preserve"> اجلس في مكان هادئ، وأبعد عنك كل ما يشتت انتباهك </w:t>
      </w:r>
      <w:r w:rsidR="0064321B">
        <w:rPr>
          <w:rtl/>
        </w:rPr>
        <w:t>"</w:t>
      </w:r>
      <w:r w:rsidRPr="00E46AD2">
        <w:rPr>
          <w:rtl/>
        </w:rPr>
        <w:t>الهاتف، التلفاز، إلخ</w:t>
      </w:r>
      <w:r w:rsidR="0064321B">
        <w:rPr>
          <w:rtl/>
        </w:rPr>
        <w:t>"</w:t>
      </w:r>
      <w:r w:rsidRPr="00E46AD2">
        <w:rPr>
          <w:rtl/>
        </w:rPr>
        <w:t>، واستعذ بالله من الشيطان الرجيم</w:t>
      </w:r>
      <w:r w:rsidRPr="00E46AD2">
        <w:t>.</w:t>
      </w:r>
    </w:p>
    <w:p w14:paraId="4BBEC457" w14:textId="77777777" w:rsidR="0024793B" w:rsidRPr="00E46AD2" w:rsidRDefault="0024793B" w:rsidP="009A6CA1">
      <w:pPr>
        <w:pStyle w:val="a9"/>
        <w:numPr>
          <w:ilvl w:val="0"/>
          <w:numId w:val="112"/>
        </w:numPr>
      </w:pPr>
      <w:r w:rsidRPr="00E46AD2">
        <w:rPr>
          <w:rtl/>
        </w:rPr>
        <w:t>التأني: لا تستعجل الثمار</w:t>
      </w:r>
    </w:p>
    <w:p w14:paraId="707F2694" w14:textId="77777777" w:rsidR="0024793B" w:rsidRPr="00E46AD2" w:rsidRDefault="0024793B" w:rsidP="009A6CA1">
      <w:pPr>
        <w:pStyle w:val="a9"/>
        <w:numPr>
          <w:ilvl w:val="1"/>
          <w:numId w:val="112"/>
        </w:numPr>
      </w:pPr>
      <w:r w:rsidRPr="001A721D">
        <w:rPr>
          <w:b/>
          <w:bCs/>
          <w:rtl/>
        </w:rPr>
        <w:t>لماذا هو مهم؟</w:t>
      </w:r>
      <w:r w:rsidRPr="00E46AD2">
        <w:rPr>
          <w:rtl/>
        </w:rPr>
        <w:t xml:space="preserve"> الاستعجال في القراءة يمنع من التفكر والتأمل في الآيات</w:t>
      </w:r>
      <w:r w:rsidRPr="00E46AD2">
        <w:t>.</w:t>
      </w:r>
    </w:p>
    <w:p w14:paraId="58F7E7F6" w14:textId="77777777" w:rsidR="0024793B" w:rsidRPr="00E46AD2" w:rsidRDefault="0024793B" w:rsidP="009A6CA1">
      <w:pPr>
        <w:pStyle w:val="a9"/>
        <w:numPr>
          <w:ilvl w:val="1"/>
          <w:numId w:val="112"/>
        </w:numPr>
      </w:pPr>
      <w:r w:rsidRPr="001A721D">
        <w:rPr>
          <w:b/>
          <w:bCs/>
          <w:rtl/>
        </w:rPr>
        <w:t>كيف نحققه؟</w:t>
      </w:r>
      <w:r w:rsidRPr="00E46AD2">
        <w:rPr>
          <w:rtl/>
        </w:rPr>
        <w:t xml:space="preserve"> اقرأ القرآن ببطء وتمهل، وتوقف عند كل آية، وحاول أن تفهم معناها قبل أن تنتقل إلى الآية التي تليها</w:t>
      </w:r>
      <w:r w:rsidRPr="00E46AD2">
        <w:t>.</w:t>
      </w:r>
    </w:p>
    <w:p w14:paraId="398AAD4C" w14:textId="77777777" w:rsidR="0024793B" w:rsidRPr="00E46AD2" w:rsidRDefault="0024793B" w:rsidP="009A6CA1">
      <w:pPr>
        <w:pStyle w:val="a9"/>
        <w:numPr>
          <w:ilvl w:val="0"/>
          <w:numId w:val="112"/>
        </w:numPr>
      </w:pPr>
      <w:r w:rsidRPr="00E46AD2">
        <w:rPr>
          <w:rtl/>
        </w:rPr>
        <w:t>التكرار: تثبيت الفهم وترسيخ المعنى</w:t>
      </w:r>
    </w:p>
    <w:p w14:paraId="182709CA" w14:textId="77777777" w:rsidR="0024793B" w:rsidRPr="00E46AD2" w:rsidRDefault="0024793B" w:rsidP="009A6CA1">
      <w:pPr>
        <w:pStyle w:val="a9"/>
        <w:numPr>
          <w:ilvl w:val="1"/>
          <w:numId w:val="112"/>
        </w:numPr>
      </w:pPr>
      <w:r w:rsidRPr="001A721D">
        <w:rPr>
          <w:b/>
          <w:bCs/>
          <w:rtl/>
        </w:rPr>
        <w:t>لماذا هو مهم؟</w:t>
      </w:r>
      <w:r w:rsidRPr="00E46AD2">
        <w:rPr>
          <w:rtl/>
        </w:rPr>
        <w:t xml:space="preserve"> تكرار الآية التي تؤثر في القلب يساعد على ترسيخ معناها في النفس، وزيادة التأثر بها</w:t>
      </w:r>
      <w:r w:rsidRPr="00E46AD2">
        <w:t>.</w:t>
      </w:r>
    </w:p>
    <w:p w14:paraId="2CAF414F" w14:textId="77777777" w:rsidR="0024793B" w:rsidRPr="00E46AD2" w:rsidRDefault="0024793B" w:rsidP="009A6CA1">
      <w:pPr>
        <w:pStyle w:val="a9"/>
        <w:numPr>
          <w:ilvl w:val="1"/>
          <w:numId w:val="112"/>
        </w:numPr>
      </w:pPr>
      <w:r w:rsidRPr="001A721D">
        <w:rPr>
          <w:b/>
          <w:bCs/>
          <w:rtl/>
        </w:rPr>
        <w:t>كيف نحققه؟</w:t>
      </w:r>
      <w:r w:rsidRPr="00E46AD2">
        <w:rPr>
          <w:rtl/>
        </w:rPr>
        <w:t xml:space="preserve"> إذا وجدت آية هزت قلبك، كررها مرات ومرات، وتأمل في معانيها المختلفة</w:t>
      </w:r>
      <w:r w:rsidRPr="00E46AD2">
        <w:t>.</w:t>
      </w:r>
    </w:p>
    <w:p w14:paraId="5A692CA5" w14:textId="77777777" w:rsidR="0024793B" w:rsidRPr="00E46AD2" w:rsidRDefault="0024793B" w:rsidP="001A721D">
      <w:r w:rsidRPr="00E46AD2">
        <w:rPr>
          <w:rtl/>
        </w:rPr>
        <w:t>نماذج من السلف: القدوة الحسنة</w:t>
      </w:r>
    </w:p>
    <w:p w14:paraId="0FE29195" w14:textId="77777777" w:rsidR="0024793B" w:rsidRPr="00E46AD2" w:rsidRDefault="0024793B" w:rsidP="001A721D">
      <w:r w:rsidRPr="00E46AD2">
        <w:rPr>
          <w:rtl/>
        </w:rPr>
        <w:t>كان السلف الصالح يحرصون على تهيئة قلوبهم وعقولهم قبل قراءة القرآن، فكانوا</w:t>
      </w:r>
      <w:r w:rsidRPr="00E46AD2">
        <w:t>:</w:t>
      </w:r>
    </w:p>
    <w:p w14:paraId="01F7BA3A" w14:textId="77777777" w:rsidR="0024793B" w:rsidRPr="00E46AD2" w:rsidRDefault="0024793B" w:rsidP="009A6CA1">
      <w:pPr>
        <w:pStyle w:val="a9"/>
        <w:numPr>
          <w:ilvl w:val="0"/>
          <w:numId w:val="113"/>
        </w:numPr>
      </w:pPr>
      <w:r w:rsidRPr="00E46AD2">
        <w:rPr>
          <w:rtl/>
        </w:rPr>
        <w:t>يبكون من خشية الله عند تلاوة القرآن</w:t>
      </w:r>
      <w:r w:rsidRPr="00E46AD2">
        <w:t>.</w:t>
      </w:r>
    </w:p>
    <w:p w14:paraId="17B00649" w14:textId="77777777" w:rsidR="0024793B" w:rsidRPr="00E46AD2" w:rsidRDefault="0024793B" w:rsidP="009A6CA1">
      <w:pPr>
        <w:pStyle w:val="a9"/>
        <w:numPr>
          <w:ilvl w:val="0"/>
          <w:numId w:val="113"/>
        </w:numPr>
      </w:pPr>
      <w:r w:rsidRPr="00E46AD2">
        <w:rPr>
          <w:rtl/>
        </w:rPr>
        <w:t>يقومون الليل بالقرآن، يرددون الآية الواحدة حتى الصباح</w:t>
      </w:r>
      <w:r w:rsidRPr="00E46AD2">
        <w:t>.</w:t>
      </w:r>
    </w:p>
    <w:p w14:paraId="56EDCF60" w14:textId="77777777" w:rsidR="0024793B" w:rsidRPr="00E46AD2" w:rsidRDefault="0024793B" w:rsidP="009A6CA1">
      <w:pPr>
        <w:pStyle w:val="a9"/>
        <w:numPr>
          <w:ilvl w:val="0"/>
          <w:numId w:val="113"/>
        </w:numPr>
      </w:pPr>
      <w:r w:rsidRPr="00E46AD2">
        <w:rPr>
          <w:rtl/>
        </w:rPr>
        <w:t>يتأثرون بالقرآن، فيتغير سلوكهم وأخلاقهم</w:t>
      </w:r>
      <w:r w:rsidRPr="00E46AD2">
        <w:t>.</w:t>
      </w:r>
    </w:p>
    <w:p w14:paraId="7C3970D6" w14:textId="77777777" w:rsidR="0024793B" w:rsidRPr="00E46AD2" w:rsidRDefault="0024793B" w:rsidP="001A721D">
      <w:r w:rsidRPr="00E46AD2">
        <w:rPr>
          <w:rtl/>
        </w:rPr>
        <w:t>خاتمة: ابدأ رحلتك الآن</w:t>
      </w:r>
    </w:p>
    <w:p w14:paraId="42AAAF36" w14:textId="77777777" w:rsidR="0024793B" w:rsidRPr="00E46AD2" w:rsidRDefault="0024793B" w:rsidP="001A721D">
      <w:r w:rsidRPr="00E46AD2">
        <w:rPr>
          <w:rtl/>
        </w:rPr>
        <w:t>تهيئة القلب والعقل هي الخطوة الأولى نحو التدبر الفعال، وهي ليست بالأمر الصعب، بل تحتاج إلى إرادة صادقة، وعزيمة قوية. ابدأ رحلتك الآن، ولا تتأخر، فالقرآن ينتظرك</w:t>
      </w:r>
      <w:r w:rsidRPr="00E46AD2">
        <w:t>!</w:t>
      </w:r>
    </w:p>
    <w:p w14:paraId="291092FE" w14:textId="77777777" w:rsidR="0024793B" w:rsidRPr="00E46AD2" w:rsidRDefault="0024793B" w:rsidP="001A721D">
      <w:r w:rsidRPr="00E46AD2">
        <w:rPr>
          <w:rtl/>
        </w:rPr>
        <w:t>تطبيق عملي</w:t>
      </w:r>
      <w:r w:rsidRPr="00E46AD2">
        <w:t>:</w:t>
      </w:r>
    </w:p>
    <w:p w14:paraId="7BE3F515" w14:textId="136C63B7" w:rsidR="0024793B" w:rsidRPr="00E46AD2" w:rsidRDefault="0024793B" w:rsidP="001A721D">
      <w:r w:rsidRPr="00E46AD2">
        <w:rPr>
          <w:rtl/>
        </w:rPr>
        <w:t xml:space="preserve">اختر آية واحدة من القرآن، وطبق عليها ما تعلمته في </w:t>
      </w:r>
      <w:r w:rsidR="0098088B" w:rsidRPr="00E46AD2">
        <w:rPr>
          <w:rtl/>
        </w:rPr>
        <w:t>هذا البحث</w:t>
      </w:r>
      <w:r w:rsidRPr="00E46AD2">
        <w:rPr>
          <w:rtl/>
        </w:rPr>
        <w:t>. حاول أن تهيئ قلبك وعقلك قبل القراءة، ثم اقرأ الآية بتأنٍ وتركيز، وتفكر في معناها، واربطها بواقعك</w:t>
      </w:r>
      <w:r w:rsidRPr="00E46AD2">
        <w:t>.</w:t>
      </w:r>
    </w:p>
    <w:p w14:paraId="15E5C756" w14:textId="2A871567" w:rsidR="00507631" w:rsidRPr="00E46AD2" w:rsidRDefault="00507631" w:rsidP="008A0417">
      <w:pPr>
        <w:pStyle w:val="1"/>
      </w:pPr>
      <w:bookmarkStart w:id="143" w:name="_Toc192269189"/>
      <w:bookmarkStart w:id="144" w:name="_Toc199407097"/>
      <w:r w:rsidRPr="00E46AD2">
        <w:rPr>
          <w:rtl/>
        </w:rPr>
        <w:t xml:space="preserve">الأدوات الأساسية لتدبر القرآن الكريم </w:t>
      </w:r>
      <w:r w:rsidR="0064321B">
        <w:rPr>
          <w:rtl/>
        </w:rPr>
        <w:t>"</w:t>
      </w:r>
      <w:r w:rsidRPr="00E46AD2">
        <w:rPr>
          <w:rtl/>
        </w:rPr>
        <w:t>1</w:t>
      </w:r>
      <w:r w:rsidR="0064321B">
        <w:rPr>
          <w:rtl/>
        </w:rPr>
        <w:t>"</w:t>
      </w:r>
      <w:r w:rsidRPr="00E46AD2">
        <w:rPr>
          <w:rtl/>
        </w:rPr>
        <w:t>: اللغة العربية والتفسير: مفتاحان لفتح كنوز القرآن</w:t>
      </w:r>
      <w:bookmarkEnd w:id="143"/>
      <w:bookmarkEnd w:id="144"/>
    </w:p>
    <w:p w14:paraId="2B1CD881" w14:textId="77777777" w:rsidR="00507631" w:rsidRPr="00E46AD2" w:rsidRDefault="00507631" w:rsidP="001A721D">
      <w:r w:rsidRPr="00E46AD2">
        <w:rPr>
          <w:rtl/>
        </w:rPr>
        <w:t>مقدمة: الأدوات التي لا غنى عنها</w:t>
      </w:r>
    </w:p>
    <w:p w14:paraId="0CAA9F15" w14:textId="77777777" w:rsidR="00507631" w:rsidRPr="00E46AD2" w:rsidRDefault="00507631" w:rsidP="001A721D">
      <w:r w:rsidRPr="00E46AD2">
        <w:rPr>
          <w:rtl/>
        </w:rPr>
        <w:t>بعد أن تحدثنا عن تهيئة القلب والعقل لاستقبال نور القرآن، نأتي الآن إلى الحديث عن الأدوات التي لا غنى عنها لفهم كلام الله وتدبره. فكما أن النجار يحتاج إلى منشار ومطرقة، والرسام يحتاج إلى فرشاة وألوان، كذلك يحتاج قارئ القرآن إلى أدوات تساعده على الغوص في أعماق المعاني، واستخراج الدرر الكامنة</w:t>
      </w:r>
      <w:r w:rsidRPr="00E46AD2">
        <w:t>.</w:t>
      </w:r>
    </w:p>
    <w:p w14:paraId="08A59E35" w14:textId="13949861" w:rsidR="00507631" w:rsidRPr="00E46AD2" w:rsidRDefault="00507631" w:rsidP="001A721D">
      <w:r w:rsidRPr="00E46AD2">
        <w:rPr>
          <w:rtl/>
        </w:rPr>
        <w:t xml:space="preserve">وفي </w:t>
      </w:r>
      <w:r w:rsidR="0098088B" w:rsidRPr="00E46AD2">
        <w:rPr>
          <w:rtl/>
        </w:rPr>
        <w:t>هذا البحث</w:t>
      </w:r>
      <w:r w:rsidRPr="00E46AD2">
        <w:rPr>
          <w:rtl/>
        </w:rPr>
        <w:t>، سنتناول أداتين أساسيتين، هما: اللغة العربية، والتفسير</w:t>
      </w:r>
      <w:r w:rsidRPr="00E46AD2">
        <w:t>.</w:t>
      </w:r>
    </w:p>
    <w:p w14:paraId="54B305DC" w14:textId="77777777" w:rsidR="00507631" w:rsidRPr="00E46AD2" w:rsidRDefault="00507631" w:rsidP="001A721D">
      <w:r w:rsidRPr="00E46AD2">
        <w:rPr>
          <w:rtl/>
        </w:rPr>
        <w:t>أولًا: اللغة العربية: لغة القرآن الخالدة</w:t>
      </w:r>
    </w:p>
    <w:p w14:paraId="72F4A202" w14:textId="77777777" w:rsidR="00507631" w:rsidRPr="00E46AD2" w:rsidRDefault="00507631" w:rsidP="009A6CA1">
      <w:pPr>
        <w:pStyle w:val="a9"/>
        <w:numPr>
          <w:ilvl w:val="0"/>
          <w:numId w:val="114"/>
        </w:numPr>
      </w:pPr>
      <w:r w:rsidRPr="00E46AD2">
        <w:rPr>
          <w:rtl/>
        </w:rPr>
        <w:t>لماذا اللغة العربية؟</w:t>
      </w:r>
    </w:p>
    <w:p w14:paraId="2DF825CE" w14:textId="6D3C179A" w:rsidR="00507631" w:rsidRPr="00E46AD2" w:rsidRDefault="00507631" w:rsidP="009A6CA1">
      <w:pPr>
        <w:pStyle w:val="a9"/>
        <w:numPr>
          <w:ilvl w:val="1"/>
          <w:numId w:val="114"/>
        </w:numPr>
      </w:pPr>
      <w:r w:rsidRPr="001A721D">
        <w:rPr>
          <w:b/>
          <w:bCs/>
          <w:rtl/>
        </w:rPr>
        <w:t>هي لغة الوحي</w:t>
      </w:r>
      <w:r w:rsidRPr="001A721D">
        <w:rPr>
          <w:b/>
          <w:bCs/>
        </w:rPr>
        <w:t>:</w:t>
      </w:r>
      <w:r w:rsidRPr="00E46AD2">
        <w:t xml:space="preserve"> </w:t>
      </w:r>
      <w:r w:rsidRPr="00E46AD2">
        <w:rPr>
          <w:rtl/>
        </w:rPr>
        <w:t xml:space="preserve">القرآن الكريم نزل باللسان العربي المبين، ﴿إِنَّا أَنزَلْنَاهُ قُرْآنًا عَرَبِيًّا لَّعَلَّكُمْ تَعْقِلُونَ﴾ </w:t>
      </w:r>
      <w:r w:rsidR="0064321B">
        <w:rPr>
          <w:rtl/>
        </w:rPr>
        <w:t>"</w:t>
      </w:r>
      <w:r w:rsidRPr="00E46AD2">
        <w:rPr>
          <w:rtl/>
        </w:rPr>
        <w:t>يوسف: 2</w:t>
      </w:r>
      <w:r w:rsidR="0064321B">
        <w:rPr>
          <w:rtl/>
        </w:rPr>
        <w:t>"</w:t>
      </w:r>
      <w:r w:rsidRPr="00E46AD2">
        <w:rPr>
          <w:rtl/>
        </w:rPr>
        <w:t>. فكيف نفهم كلام الله بغير لغته؟</w:t>
      </w:r>
    </w:p>
    <w:p w14:paraId="23CF2C13" w14:textId="77777777" w:rsidR="00507631" w:rsidRPr="00E46AD2" w:rsidRDefault="00507631" w:rsidP="009A6CA1">
      <w:pPr>
        <w:pStyle w:val="a9"/>
        <w:numPr>
          <w:ilvl w:val="1"/>
          <w:numId w:val="114"/>
        </w:numPr>
      </w:pPr>
      <w:r w:rsidRPr="001A721D">
        <w:rPr>
          <w:b/>
          <w:bCs/>
          <w:rtl/>
        </w:rPr>
        <w:t>هي لغة غنية</w:t>
      </w:r>
      <w:r w:rsidRPr="001A721D">
        <w:rPr>
          <w:b/>
          <w:bCs/>
        </w:rPr>
        <w:t>:</w:t>
      </w:r>
      <w:r w:rsidRPr="00E46AD2">
        <w:t xml:space="preserve"> </w:t>
      </w:r>
      <w:r w:rsidRPr="00E46AD2">
        <w:rPr>
          <w:rtl/>
        </w:rPr>
        <w:t>اللغة العربية تتميز بثراء مفرداتها، وتنوع أساليبها، ودقة تعبيرها، مما يجعلها قادرة على استيعاب المعاني العظيمة التي يحملها القرآن</w:t>
      </w:r>
      <w:r w:rsidRPr="00E46AD2">
        <w:t>.</w:t>
      </w:r>
    </w:p>
    <w:p w14:paraId="5DDA9F61" w14:textId="77777777" w:rsidR="00507631" w:rsidRPr="00E46AD2" w:rsidRDefault="00507631" w:rsidP="009A6CA1">
      <w:pPr>
        <w:pStyle w:val="a9"/>
        <w:numPr>
          <w:ilvl w:val="1"/>
          <w:numId w:val="114"/>
        </w:numPr>
      </w:pPr>
      <w:r w:rsidRPr="001A721D">
        <w:rPr>
          <w:b/>
          <w:bCs/>
          <w:rtl/>
        </w:rPr>
        <w:t>هي لغة حية</w:t>
      </w:r>
      <w:r w:rsidRPr="001A721D">
        <w:rPr>
          <w:b/>
          <w:bCs/>
        </w:rPr>
        <w:t>:</w:t>
      </w:r>
      <w:r w:rsidRPr="00E46AD2">
        <w:t xml:space="preserve"> </w:t>
      </w:r>
      <w:r w:rsidRPr="00E46AD2">
        <w:rPr>
          <w:rtl/>
        </w:rPr>
        <w:t>اللغة العربية لا تزال حية متداولة، مما يسهل علينا تعلمها وفهمها</w:t>
      </w:r>
      <w:r w:rsidRPr="00E46AD2">
        <w:t>.</w:t>
      </w:r>
    </w:p>
    <w:p w14:paraId="27213B35" w14:textId="77777777" w:rsidR="00507631" w:rsidRPr="00E46AD2" w:rsidRDefault="00507631" w:rsidP="009A6CA1">
      <w:pPr>
        <w:pStyle w:val="a9"/>
        <w:numPr>
          <w:ilvl w:val="0"/>
          <w:numId w:val="114"/>
        </w:numPr>
      </w:pPr>
      <w:r w:rsidRPr="00E46AD2">
        <w:rPr>
          <w:rtl/>
        </w:rPr>
        <w:t>مستويات اللغة العربية</w:t>
      </w:r>
      <w:r w:rsidRPr="00E46AD2">
        <w:t>:</w:t>
      </w:r>
    </w:p>
    <w:p w14:paraId="40E93A78" w14:textId="77777777" w:rsidR="00507631" w:rsidRPr="00E46AD2" w:rsidRDefault="00507631" w:rsidP="009A6CA1">
      <w:pPr>
        <w:pStyle w:val="a9"/>
        <w:numPr>
          <w:ilvl w:val="1"/>
          <w:numId w:val="114"/>
        </w:numPr>
      </w:pPr>
      <w:r w:rsidRPr="001A721D">
        <w:rPr>
          <w:b/>
          <w:bCs/>
          <w:rtl/>
        </w:rPr>
        <w:t>المستوى الأساسي</w:t>
      </w:r>
      <w:r w:rsidRPr="001A721D">
        <w:rPr>
          <w:b/>
          <w:bCs/>
        </w:rPr>
        <w:t>:</w:t>
      </w:r>
      <w:r w:rsidRPr="00E46AD2">
        <w:t xml:space="preserve"> </w:t>
      </w:r>
      <w:r w:rsidRPr="00E46AD2">
        <w:rPr>
          <w:rtl/>
        </w:rPr>
        <w:t>فهم معاني الكلمات والتراكيب الأساسية، مثل: معرفة الفرق بين "ضرب" و"ضرب" و"ضُرِب</w:t>
      </w:r>
      <w:r w:rsidRPr="00E46AD2">
        <w:t>".</w:t>
      </w:r>
    </w:p>
    <w:p w14:paraId="4E74DBBE" w14:textId="77777777" w:rsidR="00507631" w:rsidRPr="00E46AD2" w:rsidRDefault="00507631" w:rsidP="009A6CA1">
      <w:pPr>
        <w:pStyle w:val="a9"/>
        <w:numPr>
          <w:ilvl w:val="1"/>
          <w:numId w:val="114"/>
        </w:numPr>
      </w:pPr>
      <w:r w:rsidRPr="001A721D">
        <w:rPr>
          <w:b/>
          <w:bCs/>
          <w:rtl/>
        </w:rPr>
        <w:t>المستوى المتوسط</w:t>
      </w:r>
      <w:r w:rsidRPr="001A721D">
        <w:rPr>
          <w:b/>
          <w:bCs/>
        </w:rPr>
        <w:t>:</w:t>
      </w:r>
      <w:r w:rsidRPr="00E46AD2">
        <w:t xml:space="preserve"> </w:t>
      </w:r>
      <w:r w:rsidRPr="00E46AD2">
        <w:rPr>
          <w:rtl/>
        </w:rPr>
        <w:t>فهم أساليب البلاغة والإعجاز في القرآن، مثل: التشبيه، والاستعارة، والكناية، والجناس، والطباق</w:t>
      </w:r>
      <w:r w:rsidRPr="00E46AD2">
        <w:t>.</w:t>
      </w:r>
    </w:p>
    <w:p w14:paraId="741EF32B" w14:textId="77777777" w:rsidR="00507631" w:rsidRPr="00E46AD2" w:rsidRDefault="00507631" w:rsidP="009A6CA1">
      <w:pPr>
        <w:pStyle w:val="a9"/>
        <w:numPr>
          <w:ilvl w:val="1"/>
          <w:numId w:val="114"/>
        </w:numPr>
      </w:pPr>
      <w:r w:rsidRPr="001A721D">
        <w:rPr>
          <w:b/>
          <w:bCs/>
          <w:rtl/>
        </w:rPr>
        <w:t>المستوى المتقدم</w:t>
      </w:r>
      <w:r w:rsidRPr="001A721D">
        <w:rPr>
          <w:b/>
          <w:bCs/>
        </w:rPr>
        <w:t>:</w:t>
      </w:r>
      <w:r w:rsidRPr="00E46AD2">
        <w:t xml:space="preserve"> </w:t>
      </w:r>
      <w:r w:rsidRPr="00E46AD2">
        <w:rPr>
          <w:rtl/>
        </w:rPr>
        <w:t>القدرة على استنباط الأحكام والفوائد من الآيات، وفهم مقاصد الشريعة، والرد على الشبهات</w:t>
      </w:r>
      <w:r w:rsidRPr="00E46AD2">
        <w:t>.</w:t>
      </w:r>
    </w:p>
    <w:p w14:paraId="6263AF15" w14:textId="77777777" w:rsidR="00507631" w:rsidRPr="00E46AD2" w:rsidRDefault="00507631" w:rsidP="009A6CA1">
      <w:pPr>
        <w:pStyle w:val="a9"/>
        <w:numPr>
          <w:ilvl w:val="0"/>
          <w:numId w:val="114"/>
        </w:numPr>
      </w:pPr>
      <w:r w:rsidRPr="00E46AD2">
        <w:rPr>
          <w:rtl/>
        </w:rPr>
        <w:t>كيف نتعلم اللغة العربية؟</w:t>
      </w:r>
    </w:p>
    <w:p w14:paraId="25409937" w14:textId="77777777" w:rsidR="00507631" w:rsidRPr="00E46AD2" w:rsidRDefault="00507631" w:rsidP="009A6CA1">
      <w:pPr>
        <w:pStyle w:val="a9"/>
        <w:numPr>
          <w:ilvl w:val="1"/>
          <w:numId w:val="114"/>
        </w:numPr>
      </w:pPr>
      <w:r w:rsidRPr="001A721D">
        <w:rPr>
          <w:b/>
          <w:bCs/>
          <w:rtl/>
        </w:rPr>
        <w:t>الدراسة النظامية</w:t>
      </w:r>
      <w:r w:rsidRPr="001A721D">
        <w:rPr>
          <w:b/>
          <w:bCs/>
        </w:rPr>
        <w:t>:</w:t>
      </w:r>
      <w:r w:rsidRPr="00E46AD2">
        <w:t xml:space="preserve"> </w:t>
      </w:r>
      <w:r w:rsidRPr="00E46AD2">
        <w:rPr>
          <w:rtl/>
        </w:rPr>
        <w:t>الالتحاق بالمدارس والمعاهد التي تدرس اللغة العربية</w:t>
      </w:r>
      <w:r w:rsidRPr="00E46AD2">
        <w:t>.</w:t>
      </w:r>
    </w:p>
    <w:p w14:paraId="3A428BA0" w14:textId="77777777" w:rsidR="00507631" w:rsidRPr="00E46AD2" w:rsidRDefault="00507631" w:rsidP="009A6CA1">
      <w:pPr>
        <w:pStyle w:val="a9"/>
        <w:numPr>
          <w:ilvl w:val="1"/>
          <w:numId w:val="114"/>
        </w:numPr>
      </w:pPr>
      <w:r w:rsidRPr="001A721D">
        <w:rPr>
          <w:b/>
          <w:bCs/>
          <w:rtl/>
        </w:rPr>
        <w:t>الدراسة الذاتية</w:t>
      </w:r>
      <w:r w:rsidRPr="001A721D">
        <w:rPr>
          <w:b/>
          <w:bCs/>
        </w:rPr>
        <w:t>:</w:t>
      </w:r>
      <w:r w:rsidRPr="00E46AD2">
        <w:t xml:space="preserve"> </w:t>
      </w:r>
      <w:r w:rsidRPr="00E46AD2">
        <w:rPr>
          <w:rtl/>
        </w:rPr>
        <w:t>قراءة كتب النحو والصرف والبلاغة، والاستماع إلى اللغة العربية الفصحى، ومشاهدة البرامج التعليمية</w:t>
      </w:r>
      <w:r w:rsidRPr="00E46AD2">
        <w:t>.</w:t>
      </w:r>
    </w:p>
    <w:p w14:paraId="25F35F41" w14:textId="1E7376D7" w:rsidR="00507631" w:rsidRPr="00E46AD2" w:rsidRDefault="00507631" w:rsidP="009A6CA1">
      <w:pPr>
        <w:pStyle w:val="a9"/>
        <w:numPr>
          <w:ilvl w:val="1"/>
          <w:numId w:val="114"/>
        </w:numPr>
      </w:pPr>
      <w:r w:rsidRPr="001A721D">
        <w:rPr>
          <w:b/>
          <w:bCs/>
          <w:rtl/>
        </w:rPr>
        <w:t xml:space="preserve">الاستعانة بالتطبيقات </w:t>
      </w:r>
      <w:r w:rsidR="00963A9A" w:rsidRPr="001A721D">
        <w:rPr>
          <w:b/>
          <w:bCs/>
          <w:rtl/>
        </w:rPr>
        <w:t>والمواقع</w:t>
      </w:r>
      <w:r w:rsidRPr="001A721D">
        <w:rPr>
          <w:b/>
          <w:bCs/>
          <w:rtl/>
        </w:rPr>
        <w:t xml:space="preserve"> الالكترونية</w:t>
      </w:r>
      <w:r w:rsidRPr="00E46AD2">
        <w:t xml:space="preserve">: </w:t>
      </w:r>
      <w:r w:rsidRPr="00E46AD2">
        <w:rPr>
          <w:rtl/>
        </w:rPr>
        <w:t xml:space="preserve">هنالك العديد من التطبيقات </w:t>
      </w:r>
      <w:r w:rsidR="00A510A7" w:rsidRPr="00E46AD2">
        <w:rPr>
          <w:rtl/>
        </w:rPr>
        <w:t>والمواقع</w:t>
      </w:r>
      <w:r w:rsidRPr="00E46AD2">
        <w:rPr>
          <w:rtl/>
        </w:rPr>
        <w:t xml:space="preserve"> التي تشرح قواعد اللغة العربية</w:t>
      </w:r>
      <w:r w:rsidRPr="00E46AD2">
        <w:t>.</w:t>
      </w:r>
    </w:p>
    <w:p w14:paraId="049A0A32" w14:textId="77777777" w:rsidR="00507631" w:rsidRPr="00E46AD2" w:rsidRDefault="00507631" w:rsidP="009A6CA1">
      <w:pPr>
        <w:pStyle w:val="a9"/>
        <w:numPr>
          <w:ilvl w:val="1"/>
          <w:numId w:val="114"/>
        </w:numPr>
      </w:pPr>
      <w:r w:rsidRPr="001A721D">
        <w:rPr>
          <w:b/>
          <w:bCs/>
          <w:rtl/>
        </w:rPr>
        <w:t>الممارسة</w:t>
      </w:r>
      <w:r w:rsidRPr="001A721D">
        <w:rPr>
          <w:b/>
          <w:bCs/>
        </w:rPr>
        <w:t>:</w:t>
      </w:r>
      <w:r w:rsidRPr="00E46AD2">
        <w:t xml:space="preserve"> </w:t>
      </w:r>
      <w:r w:rsidRPr="00E46AD2">
        <w:rPr>
          <w:rtl/>
        </w:rPr>
        <w:t>التحدث باللغة العربية الفصحى، وكتابة المقالات والرسائل بها</w:t>
      </w:r>
      <w:r w:rsidRPr="00E46AD2">
        <w:t>.</w:t>
      </w:r>
    </w:p>
    <w:p w14:paraId="2485E1E1" w14:textId="77777777" w:rsidR="00507631" w:rsidRPr="00E46AD2" w:rsidRDefault="00507631" w:rsidP="001A721D">
      <w:r w:rsidRPr="00E46AD2">
        <w:rPr>
          <w:rtl/>
        </w:rPr>
        <w:t>ثانيًا: التفسير: العلم الذي يضيء لنا الطريق</w:t>
      </w:r>
    </w:p>
    <w:p w14:paraId="3F3733AE" w14:textId="77777777" w:rsidR="00507631" w:rsidRPr="00E46AD2" w:rsidRDefault="00507631" w:rsidP="009A6CA1">
      <w:pPr>
        <w:pStyle w:val="a9"/>
        <w:numPr>
          <w:ilvl w:val="0"/>
          <w:numId w:val="115"/>
        </w:numPr>
      </w:pPr>
      <w:r w:rsidRPr="00E46AD2">
        <w:rPr>
          <w:rtl/>
        </w:rPr>
        <w:t>ما هو التفسير؟</w:t>
      </w:r>
    </w:p>
    <w:p w14:paraId="43C663DE" w14:textId="77777777" w:rsidR="00507631" w:rsidRPr="00E46AD2" w:rsidRDefault="00507631" w:rsidP="009A6CA1">
      <w:pPr>
        <w:pStyle w:val="a9"/>
        <w:numPr>
          <w:ilvl w:val="1"/>
          <w:numId w:val="115"/>
        </w:numPr>
      </w:pPr>
      <w:r w:rsidRPr="001A721D">
        <w:rPr>
          <w:b/>
          <w:bCs/>
          <w:rtl/>
        </w:rPr>
        <w:t>لغة</w:t>
      </w:r>
      <w:r w:rsidRPr="001A721D">
        <w:rPr>
          <w:b/>
          <w:bCs/>
        </w:rPr>
        <w:t>:</w:t>
      </w:r>
      <w:r w:rsidRPr="00E46AD2">
        <w:t xml:space="preserve"> </w:t>
      </w:r>
      <w:r w:rsidRPr="00E46AD2">
        <w:rPr>
          <w:rtl/>
        </w:rPr>
        <w:t>هو الكشف والبيان والإيضاح</w:t>
      </w:r>
      <w:r w:rsidRPr="00E46AD2">
        <w:t>.</w:t>
      </w:r>
    </w:p>
    <w:p w14:paraId="2CF20455" w14:textId="77777777" w:rsidR="00507631" w:rsidRPr="00E46AD2" w:rsidRDefault="00507631" w:rsidP="009A6CA1">
      <w:pPr>
        <w:pStyle w:val="a9"/>
        <w:numPr>
          <w:ilvl w:val="1"/>
          <w:numId w:val="115"/>
        </w:numPr>
      </w:pPr>
      <w:r w:rsidRPr="001A721D">
        <w:rPr>
          <w:b/>
          <w:bCs/>
          <w:rtl/>
        </w:rPr>
        <w:t>اصطلاحًا</w:t>
      </w:r>
      <w:r w:rsidRPr="001A721D">
        <w:rPr>
          <w:b/>
          <w:bCs/>
        </w:rPr>
        <w:t>:</w:t>
      </w:r>
      <w:r w:rsidRPr="00E46AD2">
        <w:t xml:space="preserve"> </w:t>
      </w:r>
      <w:r w:rsidRPr="00E46AD2">
        <w:rPr>
          <w:rtl/>
        </w:rPr>
        <w:t>هو العلم الذي يبين معاني القرآن الكريم، ويوضح مقاصده وأحكامه، ويكشف عن أسراره وبلاغته</w:t>
      </w:r>
      <w:r w:rsidRPr="00E46AD2">
        <w:t>.</w:t>
      </w:r>
    </w:p>
    <w:p w14:paraId="5B9CEBB2" w14:textId="77777777" w:rsidR="00507631" w:rsidRPr="00E46AD2" w:rsidRDefault="00507631" w:rsidP="009A6CA1">
      <w:pPr>
        <w:pStyle w:val="a9"/>
        <w:numPr>
          <w:ilvl w:val="0"/>
          <w:numId w:val="115"/>
        </w:numPr>
      </w:pPr>
      <w:r w:rsidRPr="00E46AD2">
        <w:rPr>
          <w:rtl/>
        </w:rPr>
        <w:t>أهمية التفسير</w:t>
      </w:r>
      <w:r w:rsidRPr="00E46AD2">
        <w:t>:</w:t>
      </w:r>
    </w:p>
    <w:p w14:paraId="2E0AFC0F" w14:textId="77777777" w:rsidR="00507631" w:rsidRPr="00E46AD2" w:rsidRDefault="00507631" w:rsidP="009A6CA1">
      <w:pPr>
        <w:pStyle w:val="a9"/>
        <w:numPr>
          <w:ilvl w:val="1"/>
          <w:numId w:val="115"/>
        </w:numPr>
      </w:pPr>
      <w:r w:rsidRPr="001A721D">
        <w:rPr>
          <w:b/>
          <w:bCs/>
          <w:rtl/>
        </w:rPr>
        <w:t>الفهم الصحيح</w:t>
      </w:r>
      <w:r w:rsidRPr="001A721D">
        <w:rPr>
          <w:b/>
          <w:bCs/>
        </w:rPr>
        <w:t>:</w:t>
      </w:r>
      <w:r w:rsidRPr="00E46AD2">
        <w:t xml:space="preserve"> </w:t>
      </w:r>
      <w:r w:rsidRPr="00E46AD2">
        <w:rPr>
          <w:rtl/>
        </w:rPr>
        <w:t>التفسير يساعدنا على فهم القرآن فهمًا صحيحًا، بعيدًا عن التأويلات الباطلة، والتفسيرات المنحرفة</w:t>
      </w:r>
      <w:r w:rsidRPr="00E46AD2">
        <w:t>.</w:t>
      </w:r>
    </w:p>
    <w:p w14:paraId="7674909B" w14:textId="77777777" w:rsidR="00507631" w:rsidRPr="00E46AD2" w:rsidRDefault="00507631" w:rsidP="009A6CA1">
      <w:pPr>
        <w:pStyle w:val="a9"/>
        <w:numPr>
          <w:ilvl w:val="1"/>
          <w:numId w:val="115"/>
        </w:numPr>
      </w:pPr>
      <w:r w:rsidRPr="001A721D">
        <w:rPr>
          <w:b/>
          <w:bCs/>
          <w:rtl/>
        </w:rPr>
        <w:t>العمل بالقرآن</w:t>
      </w:r>
      <w:r w:rsidRPr="001A721D">
        <w:rPr>
          <w:b/>
          <w:bCs/>
        </w:rPr>
        <w:t>:</w:t>
      </w:r>
      <w:r w:rsidRPr="00E46AD2">
        <w:t xml:space="preserve"> </w:t>
      </w:r>
      <w:r w:rsidRPr="00E46AD2">
        <w:rPr>
          <w:rtl/>
        </w:rPr>
        <w:t>التفسير يبين لنا الأحكام الشرعية التي يجب علينا أن نلتزم بها، والآداب والأخلاق التي يجب أن نتحلى بها</w:t>
      </w:r>
      <w:r w:rsidRPr="00E46AD2">
        <w:t>.</w:t>
      </w:r>
    </w:p>
    <w:p w14:paraId="70DC7D3F" w14:textId="77777777" w:rsidR="00507631" w:rsidRPr="00E46AD2" w:rsidRDefault="00507631" w:rsidP="009A6CA1">
      <w:pPr>
        <w:pStyle w:val="a9"/>
        <w:numPr>
          <w:ilvl w:val="1"/>
          <w:numId w:val="115"/>
        </w:numPr>
      </w:pPr>
      <w:r w:rsidRPr="001A721D">
        <w:rPr>
          <w:b/>
          <w:bCs/>
          <w:rtl/>
        </w:rPr>
        <w:t>الرد على الشبهات</w:t>
      </w:r>
      <w:r w:rsidRPr="001A721D">
        <w:rPr>
          <w:b/>
          <w:bCs/>
        </w:rPr>
        <w:t>:</w:t>
      </w:r>
      <w:r w:rsidRPr="00E46AD2">
        <w:t xml:space="preserve"> </w:t>
      </w:r>
      <w:r w:rsidRPr="00E46AD2">
        <w:rPr>
          <w:rtl/>
        </w:rPr>
        <w:t>التفسير يرد على الشبهات التي يثيرها أعداء الإسلام حول القرآن، ويدافع عن حياضه</w:t>
      </w:r>
      <w:r w:rsidRPr="00E46AD2">
        <w:t>.</w:t>
      </w:r>
    </w:p>
    <w:p w14:paraId="55BDCC4D" w14:textId="77777777" w:rsidR="00507631" w:rsidRPr="00E46AD2" w:rsidRDefault="00507631" w:rsidP="009A6CA1">
      <w:pPr>
        <w:pStyle w:val="a9"/>
        <w:numPr>
          <w:ilvl w:val="0"/>
          <w:numId w:val="115"/>
        </w:numPr>
      </w:pPr>
      <w:r w:rsidRPr="00E46AD2">
        <w:rPr>
          <w:rtl/>
        </w:rPr>
        <w:t>أنواع التفسير</w:t>
      </w:r>
      <w:r w:rsidRPr="00E46AD2">
        <w:t>:</w:t>
      </w:r>
    </w:p>
    <w:p w14:paraId="6D538DE5" w14:textId="77777777" w:rsidR="00507631" w:rsidRPr="00E46AD2" w:rsidRDefault="00507631" w:rsidP="009A6CA1">
      <w:pPr>
        <w:pStyle w:val="a9"/>
        <w:numPr>
          <w:ilvl w:val="1"/>
          <w:numId w:val="115"/>
        </w:numPr>
      </w:pPr>
      <w:r w:rsidRPr="001A721D">
        <w:rPr>
          <w:b/>
          <w:bCs/>
          <w:rtl/>
        </w:rPr>
        <w:t>التفسير بالمأثور</w:t>
      </w:r>
      <w:r w:rsidRPr="001A721D">
        <w:rPr>
          <w:b/>
          <w:bCs/>
        </w:rPr>
        <w:t>:</w:t>
      </w:r>
      <w:r w:rsidRPr="00E46AD2">
        <w:t xml:space="preserve"> </w:t>
      </w:r>
      <w:r w:rsidRPr="00E46AD2">
        <w:rPr>
          <w:rtl/>
        </w:rPr>
        <w:t>يعتمد على القرآن نفسه، وعلى السنة النبوية الصحيحة، وعلى أقوال الصحابة والتابعين</w:t>
      </w:r>
      <w:r w:rsidRPr="00E46AD2">
        <w:t>.</w:t>
      </w:r>
    </w:p>
    <w:p w14:paraId="397787EC" w14:textId="77777777" w:rsidR="00507631" w:rsidRPr="00E46AD2" w:rsidRDefault="00507631" w:rsidP="009A6CA1">
      <w:pPr>
        <w:pStyle w:val="a9"/>
        <w:numPr>
          <w:ilvl w:val="1"/>
          <w:numId w:val="115"/>
        </w:numPr>
      </w:pPr>
      <w:r w:rsidRPr="001A721D">
        <w:rPr>
          <w:b/>
          <w:bCs/>
          <w:rtl/>
        </w:rPr>
        <w:t>التفسير بالرأي</w:t>
      </w:r>
      <w:r w:rsidRPr="001A721D">
        <w:rPr>
          <w:b/>
          <w:bCs/>
        </w:rPr>
        <w:t>:</w:t>
      </w:r>
      <w:r w:rsidRPr="00E46AD2">
        <w:t xml:space="preserve"> </w:t>
      </w:r>
      <w:r w:rsidRPr="00E46AD2">
        <w:rPr>
          <w:rtl/>
        </w:rPr>
        <w:t>يعتمد على الاجتهاد والاستنباط، مع الالتزام بضوابط الشرع، وقواعد اللغة العربية، وأصول التفسير</w:t>
      </w:r>
      <w:r w:rsidRPr="00E46AD2">
        <w:t>.</w:t>
      </w:r>
    </w:p>
    <w:p w14:paraId="39A63AC8" w14:textId="77777777" w:rsidR="00507631" w:rsidRPr="00E46AD2" w:rsidRDefault="00507631" w:rsidP="009A6CA1">
      <w:pPr>
        <w:pStyle w:val="a9"/>
        <w:numPr>
          <w:ilvl w:val="2"/>
          <w:numId w:val="115"/>
        </w:numPr>
      </w:pPr>
      <w:r w:rsidRPr="00E46AD2">
        <w:rPr>
          <w:rtl/>
        </w:rPr>
        <w:t>ضوابط التفسير بالرأي</w:t>
      </w:r>
      <w:r w:rsidRPr="00E46AD2">
        <w:t>:</w:t>
      </w:r>
    </w:p>
    <w:p w14:paraId="3929E086" w14:textId="77777777" w:rsidR="00507631" w:rsidRPr="00E46AD2" w:rsidRDefault="00507631" w:rsidP="009A6CA1">
      <w:pPr>
        <w:pStyle w:val="a9"/>
        <w:numPr>
          <w:ilvl w:val="3"/>
          <w:numId w:val="115"/>
        </w:numPr>
      </w:pPr>
      <w:r w:rsidRPr="00E46AD2">
        <w:rPr>
          <w:rtl/>
        </w:rPr>
        <w:t>العلم باللغة العربية</w:t>
      </w:r>
    </w:p>
    <w:p w14:paraId="169754AA" w14:textId="77777777" w:rsidR="00507631" w:rsidRPr="00E46AD2" w:rsidRDefault="00507631" w:rsidP="009A6CA1">
      <w:pPr>
        <w:pStyle w:val="a9"/>
        <w:numPr>
          <w:ilvl w:val="3"/>
          <w:numId w:val="115"/>
        </w:numPr>
      </w:pPr>
      <w:r w:rsidRPr="00E46AD2">
        <w:rPr>
          <w:rtl/>
        </w:rPr>
        <w:t>العلم بالسنة النبوية</w:t>
      </w:r>
    </w:p>
    <w:p w14:paraId="4697CB62" w14:textId="77777777" w:rsidR="00507631" w:rsidRPr="00E46AD2" w:rsidRDefault="00507631" w:rsidP="009A6CA1">
      <w:pPr>
        <w:pStyle w:val="a9"/>
        <w:numPr>
          <w:ilvl w:val="3"/>
          <w:numId w:val="115"/>
        </w:numPr>
      </w:pPr>
      <w:r w:rsidRPr="00E46AD2">
        <w:rPr>
          <w:rtl/>
        </w:rPr>
        <w:t>عدم مخالفة إجماع العلماء</w:t>
      </w:r>
    </w:p>
    <w:p w14:paraId="48624F55" w14:textId="77777777" w:rsidR="00507631" w:rsidRPr="00E46AD2" w:rsidRDefault="00507631" w:rsidP="009A6CA1">
      <w:pPr>
        <w:pStyle w:val="a9"/>
        <w:numPr>
          <w:ilvl w:val="3"/>
          <w:numId w:val="115"/>
        </w:numPr>
      </w:pPr>
      <w:r w:rsidRPr="00E46AD2">
        <w:rPr>
          <w:rtl/>
        </w:rPr>
        <w:t>عدم الخروج عن مقاصد الشريعة</w:t>
      </w:r>
    </w:p>
    <w:p w14:paraId="7E8A5CD2" w14:textId="77777777" w:rsidR="00507631" w:rsidRPr="00E46AD2" w:rsidRDefault="00507631" w:rsidP="009A6CA1">
      <w:pPr>
        <w:pStyle w:val="a9"/>
        <w:numPr>
          <w:ilvl w:val="1"/>
          <w:numId w:val="115"/>
        </w:numPr>
      </w:pPr>
      <w:r w:rsidRPr="001A721D">
        <w:rPr>
          <w:b/>
          <w:bCs/>
          <w:rtl/>
        </w:rPr>
        <w:t>التفسير الإشاري</w:t>
      </w:r>
      <w:r w:rsidRPr="001A721D">
        <w:rPr>
          <w:b/>
          <w:bCs/>
        </w:rPr>
        <w:t>:</w:t>
      </w:r>
      <w:r w:rsidRPr="00E46AD2">
        <w:t xml:space="preserve"> </w:t>
      </w:r>
      <w:r w:rsidRPr="00E46AD2">
        <w:rPr>
          <w:rtl/>
        </w:rPr>
        <w:t>يركز على المعاني الباطنية للآيات، مع عدم إهمال المعاني الظاهرة، وعدم الخروج عن قواعد الشرع</w:t>
      </w:r>
      <w:r w:rsidRPr="00E46AD2">
        <w:t>.</w:t>
      </w:r>
    </w:p>
    <w:p w14:paraId="1D17E88A" w14:textId="77777777" w:rsidR="00507631" w:rsidRPr="00E46AD2" w:rsidRDefault="00507631" w:rsidP="009A6CA1">
      <w:pPr>
        <w:pStyle w:val="a9"/>
        <w:numPr>
          <w:ilvl w:val="0"/>
          <w:numId w:val="115"/>
        </w:numPr>
      </w:pPr>
      <w:r w:rsidRPr="00E46AD2">
        <w:rPr>
          <w:rtl/>
        </w:rPr>
        <w:t>كيف نختار التفسير المناسب؟</w:t>
      </w:r>
    </w:p>
    <w:p w14:paraId="3940C08A" w14:textId="77777777" w:rsidR="00507631" w:rsidRPr="00E46AD2" w:rsidRDefault="00507631" w:rsidP="009A6CA1">
      <w:pPr>
        <w:pStyle w:val="a9"/>
        <w:numPr>
          <w:ilvl w:val="1"/>
          <w:numId w:val="115"/>
        </w:numPr>
      </w:pPr>
      <w:r w:rsidRPr="001A721D">
        <w:rPr>
          <w:b/>
          <w:bCs/>
          <w:rtl/>
        </w:rPr>
        <w:t>للمبتدئين</w:t>
      </w:r>
      <w:r w:rsidRPr="001A721D">
        <w:rPr>
          <w:b/>
          <w:bCs/>
        </w:rPr>
        <w:t>:</w:t>
      </w:r>
      <w:r w:rsidRPr="00E46AD2">
        <w:t xml:space="preserve"> </w:t>
      </w:r>
      <w:r w:rsidRPr="00E46AD2">
        <w:rPr>
          <w:rtl/>
        </w:rPr>
        <w:t>البدء بالتفاسير الميسرة، مثل: "التفسير الميسر"، "تفسير السعدي"، "الجلالين</w:t>
      </w:r>
      <w:r w:rsidRPr="00E46AD2">
        <w:t>".</w:t>
      </w:r>
    </w:p>
    <w:p w14:paraId="04272FC6" w14:textId="77777777" w:rsidR="00507631" w:rsidRPr="00E46AD2" w:rsidRDefault="00507631" w:rsidP="009A6CA1">
      <w:pPr>
        <w:pStyle w:val="a9"/>
        <w:numPr>
          <w:ilvl w:val="1"/>
          <w:numId w:val="115"/>
        </w:numPr>
      </w:pPr>
      <w:r w:rsidRPr="001A721D">
        <w:rPr>
          <w:b/>
          <w:bCs/>
          <w:rtl/>
        </w:rPr>
        <w:t>للمتوسطين</w:t>
      </w:r>
      <w:r w:rsidRPr="001A721D">
        <w:rPr>
          <w:b/>
          <w:bCs/>
        </w:rPr>
        <w:t>:</w:t>
      </w:r>
      <w:r w:rsidRPr="00E46AD2">
        <w:t xml:space="preserve"> </w:t>
      </w:r>
      <w:r w:rsidRPr="00E46AD2">
        <w:rPr>
          <w:rtl/>
        </w:rPr>
        <w:t>الانتقال إلى التفاسير المتوسطة، مثل: "تفسير ابن كثير"، "تفسير القرطبي"، "تفسير الطبري</w:t>
      </w:r>
      <w:r w:rsidRPr="00E46AD2">
        <w:t>".</w:t>
      </w:r>
    </w:p>
    <w:p w14:paraId="6E6076E6" w14:textId="2FA0DAD9" w:rsidR="00507631" w:rsidRPr="00E46AD2" w:rsidRDefault="00507631" w:rsidP="009A6CA1">
      <w:pPr>
        <w:pStyle w:val="a9"/>
        <w:numPr>
          <w:ilvl w:val="1"/>
          <w:numId w:val="115"/>
        </w:numPr>
      </w:pPr>
      <w:r w:rsidRPr="001A721D">
        <w:rPr>
          <w:b/>
          <w:bCs/>
          <w:rtl/>
        </w:rPr>
        <w:t>للمتقدمين</w:t>
      </w:r>
      <w:r w:rsidRPr="001A721D">
        <w:rPr>
          <w:b/>
          <w:bCs/>
        </w:rPr>
        <w:t>:</w:t>
      </w:r>
      <w:r w:rsidRPr="00E46AD2">
        <w:t xml:space="preserve"> </w:t>
      </w:r>
      <w:r w:rsidRPr="00E46AD2">
        <w:rPr>
          <w:rtl/>
        </w:rPr>
        <w:t xml:space="preserve">الاستعانة بالتفاسير المتخصصة، مثل: "تفسير الزمخشري" </w:t>
      </w:r>
      <w:r w:rsidR="0064321B">
        <w:rPr>
          <w:rtl/>
        </w:rPr>
        <w:t>"</w:t>
      </w:r>
      <w:r w:rsidRPr="00E46AD2">
        <w:rPr>
          <w:rtl/>
        </w:rPr>
        <w:t>في اللغة</w:t>
      </w:r>
      <w:r w:rsidR="0064321B">
        <w:rPr>
          <w:rtl/>
        </w:rPr>
        <w:t>"</w:t>
      </w:r>
      <w:r w:rsidRPr="00E46AD2">
        <w:rPr>
          <w:rtl/>
        </w:rPr>
        <w:t xml:space="preserve">، "تفسير الرازي" </w:t>
      </w:r>
      <w:r w:rsidR="0064321B">
        <w:rPr>
          <w:rtl/>
        </w:rPr>
        <w:t>"</w:t>
      </w:r>
      <w:r w:rsidRPr="00E46AD2">
        <w:rPr>
          <w:rtl/>
        </w:rPr>
        <w:t>في العقيدة</w:t>
      </w:r>
      <w:r w:rsidR="0064321B">
        <w:rPr>
          <w:rtl/>
        </w:rPr>
        <w:t>"</w:t>
      </w:r>
      <w:r w:rsidRPr="00E46AD2">
        <w:rPr>
          <w:rtl/>
        </w:rPr>
        <w:t xml:space="preserve">، "تفسير الألوسي" </w:t>
      </w:r>
      <w:r w:rsidR="0064321B">
        <w:rPr>
          <w:rtl/>
        </w:rPr>
        <w:t>"</w:t>
      </w:r>
      <w:r w:rsidRPr="00E46AD2">
        <w:rPr>
          <w:rtl/>
        </w:rPr>
        <w:t>في البلاغة</w:t>
      </w:r>
      <w:r w:rsidR="0064321B">
        <w:rPr>
          <w:rtl/>
        </w:rPr>
        <w:t>"</w:t>
      </w:r>
      <w:r w:rsidRPr="00E46AD2">
        <w:t>.</w:t>
      </w:r>
    </w:p>
    <w:p w14:paraId="05BE49B3" w14:textId="77777777" w:rsidR="00507631" w:rsidRPr="00E46AD2" w:rsidRDefault="00507631" w:rsidP="001A721D">
      <w:r w:rsidRPr="00E46AD2">
        <w:rPr>
          <w:rtl/>
        </w:rPr>
        <w:t>نماذج تطبيقية</w:t>
      </w:r>
      <w:r w:rsidRPr="00E46AD2">
        <w:t>:</w:t>
      </w:r>
    </w:p>
    <w:p w14:paraId="701DFA1E" w14:textId="7EA88F23" w:rsidR="00507631" w:rsidRPr="00E46AD2" w:rsidRDefault="00507631" w:rsidP="009A6CA1">
      <w:pPr>
        <w:pStyle w:val="a9"/>
        <w:numPr>
          <w:ilvl w:val="0"/>
          <w:numId w:val="116"/>
        </w:numPr>
      </w:pPr>
      <w:r w:rsidRPr="001A721D">
        <w:rPr>
          <w:b/>
          <w:bCs/>
          <w:rtl/>
        </w:rPr>
        <w:t>مثال 1</w:t>
      </w:r>
      <w:r w:rsidRPr="001A721D">
        <w:rPr>
          <w:b/>
          <w:bCs/>
        </w:rPr>
        <w:t>:</w:t>
      </w:r>
      <w:r w:rsidRPr="00E46AD2">
        <w:t xml:space="preserve"> </w:t>
      </w:r>
      <w:r w:rsidRPr="00E46AD2">
        <w:rPr>
          <w:rtl/>
        </w:rPr>
        <w:t xml:space="preserve">﴿الرَّحْمَٰنُ عَلَى الْعَرْشِ اسْتَوَىٰ﴾ </w:t>
      </w:r>
      <w:r w:rsidR="0064321B">
        <w:rPr>
          <w:rtl/>
        </w:rPr>
        <w:t>"</w:t>
      </w:r>
      <w:r w:rsidRPr="00E46AD2">
        <w:rPr>
          <w:rtl/>
        </w:rPr>
        <w:t>طه: 5</w:t>
      </w:r>
      <w:r w:rsidR="0064321B">
        <w:rPr>
          <w:rtl/>
        </w:rPr>
        <w:t>"</w:t>
      </w:r>
      <w:r w:rsidRPr="00E46AD2">
        <w:t>.</w:t>
      </w:r>
    </w:p>
    <w:p w14:paraId="4911438A" w14:textId="77777777" w:rsidR="00507631" w:rsidRPr="00E46AD2" w:rsidRDefault="00507631" w:rsidP="009A6CA1">
      <w:pPr>
        <w:pStyle w:val="a9"/>
        <w:numPr>
          <w:ilvl w:val="1"/>
          <w:numId w:val="116"/>
        </w:numPr>
      </w:pPr>
      <w:r w:rsidRPr="001A721D">
        <w:rPr>
          <w:b/>
          <w:bCs/>
          <w:rtl/>
        </w:rPr>
        <w:t>اللغة</w:t>
      </w:r>
      <w:r w:rsidRPr="001A721D">
        <w:rPr>
          <w:b/>
          <w:bCs/>
        </w:rPr>
        <w:t>:</w:t>
      </w:r>
      <w:r w:rsidRPr="00E46AD2">
        <w:t xml:space="preserve"> "</w:t>
      </w:r>
      <w:r w:rsidRPr="00E46AD2">
        <w:rPr>
          <w:rtl/>
        </w:rPr>
        <w:t>استوى" تأتي بمعنى: استقر، وعلا، وارتفع</w:t>
      </w:r>
      <w:r w:rsidRPr="00E46AD2">
        <w:t>.</w:t>
      </w:r>
    </w:p>
    <w:p w14:paraId="3658DBAD" w14:textId="77777777" w:rsidR="00507631" w:rsidRPr="00E46AD2" w:rsidRDefault="00507631" w:rsidP="009A6CA1">
      <w:pPr>
        <w:pStyle w:val="a9"/>
        <w:numPr>
          <w:ilvl w:val="1"/>
          <w:numId w:val="116"/>
        </w:numPr>
      </w:pPr>
      <w:r w:rsidRPr="001A721D">
        <w:rPr>
          <w:b/>
          <w:bCs/>
          <w:rtl/>
        </w:rPr>
        <w:t>التفسير</w:t>
      </w:r>
      <w:r w:rsidRPr="001A721D">
        <w:rPr>
          <w:b/>
          <w:bCs/>
        </w:rPr>
        <w:t>:</w:t>
      </w:r>
      <w:r w:rsidRPr="00E46AD2">
        <w:t xml:space="preserve"> </w:t>
      </w:r>
      <w:r w:rsidRPr="00E46AD2">
        <w:rPr>
          <w:rtl/>
        </w:rPr>
        <w:t>الله تعالى مستوٍ على عرشه استواءً يليق بجلاله، بلا كيف ولا تمثيل ولا تشبيه</w:t>
      </w:r>
      <w:r w:rsidRPr="00E46AD2">
        <w:t>.</w:t>
      </w:r>
    </w:p>
    <w:p w14:paraId="09F04DD3" w14:textId="38AB303E" w:rsidR="00507631" w:rsidRPr="00E46AD2" w:rsidRDefault="00507631" w:rsidP="009A6CA1">
      <w:pPr>
        <w:pStyle w:val="a9"/>
        <w:numPr>
          <w:ilvl w:val="0"/>
          <w:numId w:val="116"/>
        </w:numPr>
      </w:pPr>
      <w:r w:rsidRPr="001A721D">
        <w:rPr>
          <w:b/>
          <w:bCs/>
          <w:rtl/>
        </w:rPr>
        <w:t>مثال 2</w:t>
      </w:r>
      <w:r w:rsidRPr="001A721D">
        <w:rPr>
          <w:b/>
          <w:bCs/>
        </w:rPr>
        <w:t>:</w:t>
      </w:r>
      <w:r w:rsidRPr="00E46AD2">
        <w:t xml:space="preserve"> </w:t>
      </w:r>
      <w:r w:rsidRPr="00E46AD2">
        <w:rPr>
          <w:rtl/>
        </w:rPr>
        <w:t xml:space="preserve">﴿وَالسَّارِقُ وَالسَّارِقَةُ فَاقْطَعُوا أَيْدِيَهُمَا﴾ </w:t>
      </w:r>
      <w:r w:rsidR="0064321B">
        <w:rPr>
          <w:rtl/>
        </w:rPr>
        <w:t>"</w:t>
      </w:r>
      <w:r w:rsidRPr="00E46AD2">
        <w:rPr>
          <w:rtl/>
        </w:rPr>
        <w:t>المائدة: 38</w:t>
      </w:r>
      <w:r w:rsidR="0064321B">
        <w:rPr>
          <w:rtl/>
        </w:rPr>
        <w:t>"</w:t>
      </w:r>
      <w:r w:rsidRPr="00E46AD2">
        <w:t>.</w:t>
      </w:r>
    </w:p>
    <w:p w14:paraId="62E64030" w14:textId="77777777" w:rsidR="00507631" w:rsidRPr="00E46AD2" w:rsidRDefault="00507631" w:rsidP="009A6CA1">
      <w:pPr>
        <w:pStyle w:val="a9"/>
        <w:numPr>
          <w:ilvl w:val="1"/>
          <w:numId w:val="116"/>
        </w:numPr>
      </w:pPr>
      <w:r w:rsidRPr="001A721D">
        <w:rPr>
          <w:b/>
          <w:bCs/>
          <w:rtl/>
        </w:rPr>
        <w:t>اللغة</w:t>
      </w:r>
      <w:r w:rsidRPr="001A721D">
        <w:rPr>
          <w:b/>
          <w:bCs/>
        </w:rPr>
        <w:t>:</w:t>
      </w:r>
      <w:r w:rsidRPr="00E46AD2">
        <w:t xml:space="preserve"> "</w:t>
      </w:r>
      <w:r w:rsidRPr="00E46AD2">
        <w:rPr>
          <w:rtl/>
        </w:rPr>
        <w:t>القطع" هو الإبانة والفصل</w:t>
      </w:r>
      <w:r w:rsidRPr="00E46AD2">
        <w:t>.</w:t>
      </w:r>
    </w:p>
    <w:p w14:paraId="3639558B" w14:textId="77777777" w:rsidR="00507631" w:rsidRPr="00E46AD2" w:rsidRDefault="00507631" w:rsidP="009A6CA1">
      <w:pPr>
        <w:pStyle w:val="a9"/>
        <w:numPr>
          <w:ilvl w:val="1"/>
          <w:numId w:val="116"/>
        </w:numPr>
      </w:pPr>
      <w:r w:rsidRPr="001A721D">
        <w:rPr>
          <w:b/>
          <w:bCs/>
          <w:rtl/>
        </w:rPr>
        <w:t>التفسير</w:t>
      </w:r>
      <w:r w:rsidRPr="001A721D">
        <w:rPr>
          <w:b/>
          <w:bCs/>
        </w:rPr>
        <w:t>:</w:t>
      </w:r>
      <w:r w:rsidRPr="00E46AD2">
        <w:t xml:space="preserve"> </w:t>
      </w:r>
      <w:r w:rsidRPr="00E46AD2">
        <w:rPr>
          <w:rtl/>
        </w:rPr>
        <w:t>يجب قطع يد السارق والسارقة، بشروط وضوابط محددة في الفقه الإسلامي</w:t>
      </w:r>
      <w:r w:rsidRPr="00E46AD2">
        <w:t>.</w:t>
      </w:r>
    </w:p>
    <w:p w14:paraId="509382BF" w14:textId="77777777" w:rsidR="00507631" w:rsidRPr="00E46AD2" w:rsidRDefault="00507631" w:rsidP="001A721D">
      <w:r w:rsidRPr="00E46AD2">
        <w:rPr>
          <w:rtl/>
        </w:rPr>
        <w:t>خاتمة: انطلق في رحلة الفهم</w:t>
      </w:r>
    </w:p>
    <w:p w14:paraId="460BBDA4" w14:textId="77777777" w:rsidR="00507631" w:rsidRPr="00E46AD2" w:rsidRDefault="00507631" w:rsidP="001A721D">
      <w:r w:rsidRPr="00E46AD2">
        <w:rPr>
          <w:rtl/>
        </w:rPr>
        <w:t>اللغة العربية والتفسير هما مفتاحان أساسيان لفتح كنوز القرآن، وفهم معانيه، وتدبر آياته. فاحرص على تعلم اللغة العربية، والاستعانة بالتفاسير الموثوقة، وانطلق في رحلة الفهم والتدبر، فستجد فيها من اللذة والسعادة ما لا يوصف</w:t>
      </w:r>
      <w:r w:rsidRPr="00E46AD2">
        <w:t>!</w:t>
      </w:r>
    </w:p>
    <w:p w14:paraId="4B7717C4" w14:textId="77777777" w:rsidR="00507631" w:rsidRPr="00E46AD2" w:rsidRDefault="00507631" w:rsidP="001A721D">
      <w:r w:rsidRPr="00E46AD2">
        <w:rPr>
          <w:rtl/>
        </w:rPr>
        <w:t>تطبيق عملي</w:t>
      </w:r>
      <w:r w:rsidRPr="00E46AD2">
        <w:t>:</w:t>
      </w:r>
    </w:p>
    <w:p w14:paraId="32D79637" w14:textId="77777777" w:rsidR="00507631" w:rsidRPr="00E46AD2" w:rsidRDefault="00507631" w:rsidP="001A721D">
      <w:r w:rsidRPr="00E46AD2">
        <w:rPr>
          <w:rtl/>
        </w:rPr>
        <w:t>اختر آية من القرآن، وحاول أن تفهم معناها بالاستعانة باللغة العربية والتفسير. ابحث عن معنى الكلمات الغريبة، وتأمل في أساليب البلاغة المستخدمة، واستعن بأحد التفاسير الميسرة لفهم المعنى الإجمالي للآية</w:t>
      </w:r>
      <w:r w:rsidRPr="00E46AD2">
        <w:t>.</w:t>
      </w:r>
    </w:p>
    <w:p w14:paraId="1E5BB60A" w14:textId="77777777" w:rsidR="00F2148E" w:rsidRPr="00E46AD2" w:rsidRDefault="00F2148E" w:rsidP="001A721D">
      <w:pPr>
        <w:rPr>
          <w:rtl/>
        </w:rPr>
      </w:pPr>
    </w:p>
    <w:p w14:paraId="60DBC73B" w14:textId="6B95EE1F" w:rsidR="0074378D" w:rsidRPr="00E46AD2" w:rsidRDefault="0074378D" w:rsidP="008A0417">
      <w:pPr>
        <w:pStyle w:val="1"/>
      </w:pPr>
      <w:bookmarkStart w:id="145" w:name="_Toc192269190"/>
      <w:bookmarkStart w:id="146" w:name="_Toc199407098"/>
      <w:r w:rsidRPr="00E46AD2">
        <w:rPr>
          <w:rtl/>
        </w:rPr>
        <w:t xml:space="preserve">الأدوات الأساسية لتدبر القرآن الكريم </w:t>
      </w:r>
      <w:r w:rsidR="0064321B">
        <w:rPr>
          <w:rtl/>
        </w:rPr>
        <w:t>"</w:t>
      </w:r>
      <w:r w:rsidRPr="00E46AD2">
        <w:rPr>
          <w:rtl/>
        </w:rPr>
        <w:t>2</w:t>
      </w:r>
      <w:r w:rsidR="0064321B">
        <w:rPr>
          <w:rtl/>
        </w:rPr>
        <w:t>"</w:t>
      </w:r>
      <w:r w:rsidRPr="00E46AD2">
        <w:rPr>
          <w:rtl/>
        </w:rPr>
        <w:t>: أساليب القرآن وسياق الآيات: مفاتيح الفهم العميق</w:t>
      </w:r>
      <w:bookmarkEnd w:id="145"/>
      <w:bookmarkEnd w:id="146"/>
    </w:p>
    <w:p w14:paraId="6A771BF7" w14:textId="77777777" w:rsidR="0074378D" w:rsidRPr="00E46AD2" w:rsidRDefault="0074378D" w:rsidP="001A721D">
      <w:r w:rsidRPr="00E46AD2">
        <w:rPr>
          <w:rtl/>
        </w:rPr>
        <w:t>مقدمة: ما وراء الكلمات</w:t>
      </w:r>
    </w:p>
    <w:p w14:paraId="7678C465" w14:textId="77777777" w:rsidR="0074378D" w:rsidRPr="00E46AD2" w:rsidRDefault="0074378D" w:rsidP="001A721D">
      <w:r w:rsidRPr="00E46AD2">
        <w:rPr>
          <w:rtl/>
        </w:rPr>
        <w:t>بعد أن تحدثنا عن اللغة العربية والتفسير، نأتي الآن إلى أداتين أخريين تزيدان فهمنا للقرآن عمقًا واتساعًا: أساليب القرآن، وسياق الآيات. فكما أن فهم معاني الكلمات ضروري، فإن فهم الأساليب التي صيغت بها هذه الكلمات، والسياق الذي وردت فيه، لا يقل أهمية</w:t>
      </w:r>
      <w:r w:rsidRPr="00E46AD2">
        <w:t>.</w:t>
      </w:r>
    </w:p>
    <w:p w14:paraId="12134597" w14:textId="77777777" w:rsidR="0074378D" w:rsidRPr="00E46AD2" w:rsidRDefault="0074378D" w:rsidP="001A721D">
      <w:r w:rsidRPr="00E46AD2">
        <w:rPr>
          <w:rtl/>
        </w:rPr>
        <w:t>أولًا: أساليب القرآن: بلاغة وإعجاز</w:t>
      </w:r>
    </w:p>
    <w:p w14:paraId="08615EBE" w14:textId="77777777" w:rsidR="0074378D" w:rsidRPr="00E46AD2" w:rsidRDefault="0074378D" w:rsidP="001A721D">
      <w:r w:rsidRPr="00E46AD2">
        <w:rPr>
          <w:rtl/>
        </w:rPr>
        <w:t>القرآن الكريم ليس مجرد كتاب عادي، بل هو كلام الله المعجز، الذي تحدى به الإنس والجن أن يأتوا بمثله. ولذلك، فإن أساليبه تتميز بالبلاغة والإعجاز، والجمال والتأثير</w:t>
      </w:r>
      <w:r w:rsidRPr="00E46AD2">
        <w:t>.</w:t>
      </w:r>
    </w:p>
    <w:p w14:paraId="1A7C4AEF" w14:textId="77777777" w:rsidR="0074378D" w:rsidRPr="00E46AD2" w:rsidRDefault="0074378D" w:rsidP="009A6CA1">
      <w:pPr>
        <w:pStyle w:val="a9"/>
        <w:numPr>
          <w:ilvl w:val="0"/>
          <w:numId w:val="117"/>
        </w:numPr>
      </w:pPr>
      <w:r w:rsidRPr="00E46AD2">
        <w:rPr>
          <w:rtl/>
        </w:rPr>
        <w:t>أهم أساليب القرآن</w:t>
      </w:r>
      <w:r w:rsidRPr="00E46AD2">
        <w:t>:</w:t>
      </w:r>
    </w:p>
    <w:p w14:paraId="2D53773C" w14:textId="0724D547" w:rsidR="0074378D" w:rsidRPr="00E46AD2" w:rsidRDefault="0074378D" w:rsidP="009A6CA1">
      <w:pPr>
        <w:pStyle w:val="a9"/>
        <w:numPr>
          <w:ilvl w:val="1"/>
          <w:numId w:val="117"/>
        </w:numPr>
      </w:pPr>
      <w:r w:rsidRPr="001A721D">
        <w:rPr>
          <w:b/>
          <w:bCs/>
          <w:rtl/>
        </w:rPr>
        <w:t>التشبيه</w:t>
      </w:r>
      <w:r w:rsidRPr="001A721D">
        <w:rPr>
          <w:b/>
          <w:bCs/>
        </w:rPr>
        <w:t>:</w:t>
      </w:r>
      <w:r w:rsidRPr="00E46AD2">
        <w:t xml:space="preserve"> </w:t>
      </w:r>
      <w:r w:rsidRPr="00E46AD2">
        <w:rPr>
          <w:rtl/>
        </w:rPr>
        <w:t xml:space="preserve">ضرب الأمثال لتوضيح المعاني وتقريبها للأذهان، كقوله تعالى: ﴿مَثَلُ الَّذِينَ يُنفِقُونَ أَمْوَالَهُمْ فِي سَبِيلِ اللَّهِ كَمَثَلِ حَبَّةٍ أَنبَتَتْ سَبْعَ سَنَابِلَ فِي كُلِّ سُنبُلَةٍ مِّائَةُ حَبَّةٍ﴾ </w:t>
      </w:r>
      <w:r w:rsidR="0064321B">
        <w:rPr>
          <w:rtl/>
        </w:rPr>
        <w:t>"</w:t>
      </w:r>
      <w:r w:rsidRPr="00E46AD2">
        <w:rPr>
          <w:rtl/>
        </w:rPr>
        <w:t>البقرة: 261</w:t>
      </w:r>
      <w:r w:rsidR="0064321B">
        <w:rPr>
          <w:rtl/>
        </w:rPr>
        <w:t>"</w:t>
      </w:r>
      <w:r w:rsidRPr="00E46AD2">
        <w:t>.</w:t>
      </w:r>
    </w:p>
    <w:p w14:paraId="76120C6A" w14:textId="242ECF25" w:rsidR="0074378D" w:rsidRPr="00E46AD2" w:rsidRDefault="0074378D" w:rsidP="009A6CA1">
      <w:pPr>
        <w:pStyle w:val="a9"/>
        <w:numPr>
          <w:ilvl w:val="1"/>
          <w:numId w:val="117"/>
        </w:numPr>
      </w:pPr>
      <w:r w:rsidRPr="001A721D">
        <w:rPr>
          <w:b/>
          <w:bCs/>
          <w:rtl/>
        </w:rPr>
        <w:t>الكناية</w:t>
      </w:r>
      <w:r w:rsidRPr="001A721D">
        <w:rPr>
          <w:b/>
          <w:bCs/>
        </w:rPr>
        <w:t>:</w:t>
      </w:r>
      <w:r w:rsidRPr="00E46AD2">
        <w:t xml:space="preserve"> </w:t>
      </w:r>
      <w:r w:rsidRPr="00E46AD2">
        <w:rPr>
          <w:rtl/>
        </w:rPr>
        <w:t xml:space="preserve">التعبير عن المعنى بلفظ غير صريح، لإثارة الانتباه والتفكير، كقوله تعالى: ﴿وَأُحِيطَ بِثَمَرِهِ فَأَصْبَحَ يُقَلِّبُ كَفَّيْهِ عَلَىٰ مَا أَنفَقَ فِيهَا﴾ </w:t>
      </w:r>
      <w:r w:rsidR="0064321B">
        <w:rPr>
          <w:rtl/>
        </w:rPr>
        <w:t>"</w:t>
      </w:r>
      <w:r w:rsidRPr="00E46AD2">
        <w:rPr>
          <w:rtl/>
        </w:rPr>
        <w:t>الكهف: 42</w:t>
      </w:r>
      <w:r w:rsidR="0064321B">
        <w:rPr>
          <w:rtl/>
        </w:rPr>
        <w:t>"</w:t>
      </w:r>
      <w:r w:rsidRPr="00E46AD2">
        <w:rPr>
          <w:rtl/>
        </w:rPr>
        <w:t>، كناية عن الندم والحسرة</w:t>
      </w:r>
      <w:r w:rsidRPr="00E46AD2">
        <w:t>.</w:t>
      </w:r>
    </w:p>
    <w:p w14:paraId="2D73339F" w14:textId="4FEF29F9" w:rsidR="0074378D" w:rsidRPr="00E46AD2" w:rsidRDefault="0074378D" w:rsidP="009A6CA1">
      <w:pPr>
        <w:pStyle w:val="a9"/>
        <w:numPr>
          <w:ilvl w:val="1"/>
          <w:numId w:val="117"/>
        </w:numPr>
      </w:pPr>
      <w:r w:rsidRPr="001A721D">
        <w:rPr>
          <w:b/>
          <w:bCs/>
          <w:rtl/>
        </w:rPr>
        <w:t>التضمين</w:t>
      </w:r>
      <w:r w:rsidRPr="001A721D">
        <w:rPr>
          <w:b/>
          <w:bCs/>
        </w:rPr>
        <w:t>:</w:t>
      </w:r>
      <w:r w:rsidRPr="00E46AD2">
        <w:t xml:space="preserve"> </w:t>
      </w:r>
      <w:r w:rsidRPr="00E46AD2">
        <w:rPr>
          <w:rtl/>
        </w:rPr>
        <w:t xml:space="preserve">تضمين الآية معنى آية أخرى، لزيادة الإيضاح والتأكيد، كقوله تعالى: ﴿اهْدِنَا الصِّرَاطَ الْمُسْتَقِيمَ </w:t>
      </w:r>
      <w:r w:rsidR="00431F15" w:rsidRPr="00E46AD2">
        <w:rPr>
          <w:rtl/>
        </w:rPr>
        <w:t xml:space="preserve"> </w:t>
      </w:r>
      <w:r w:rsidRPr="00E46AD2">
        <w:rPr>
          <w:rtl/>
        </w:rPr>
        <w:t xml:space="preserve"> صِرَاطَ الَّذِينَ أَنْعَمْتَ عَلَيْهِمْ﴾ </w:t>
      </w:r>
      <w:r w:rsidR="0064321B">
        <w:rPr>
          <w:rtl/>
        </w:rPr>
        <w:t>"</w:t>
      </w:r>
      <w:r w:rsidRPr="00E46AD2">
        <w:rPr>
          <w:rtl/>
        </w:rPr>
        <w:t>الفاتحة: 6-7</w:t>
      </w:r>
      <w:r w:rsidR="0064321B">
        <w:rPr>
          <w:rtl/>
        </w:rPr>
        <w:t>"</w:t>
      </w:r>
      <w:r w:rsidRPr="00E46AD2">
        <w:rPr>
          <w:rtl/>
        </w:rPr>
        <w:t xml:space="preserve">، تضمنت معنى قوله: ﴿وَمَن يُطِعِ اللَّهَ وَالرَّسُولَ فَأُولَٰئِكَ مَعَ الَّذِينَ أَنْعَمَ اللَّهُ عَلَيْهِم مِّنَ النَّبِيِّينَ وَالصِّدِّيقِينَ وَالشُّهَدَاءِ وَالصَّالِحِينَ﴾ </w:t>
      </w:r>
      <w:r w:rsidR="0064321B">
        <w:rPr>
          <w:rtl/>
        </w:rPr>
        <w:t>"</w:t>
      </w:r>
      <w:r w:rsidRPr="00E46AD2">
        <w:rPr>
          <w:rtl/>
        </w:rPr>
        <w:t>النساء: 69</w:t>
      </w:r>
      <w:r w:rsidR="0064321B">
        <w:rPr>
          <w:rtl/>
        </w:rPr>
        <w:t>"</w:t>
      </w:r>
      <w:r w:rsidRPr="00E46AD2">
        <w:t>.</w:t>
      </w:r>
    </w:p>
    <w:p w14:paraId="37903101" w14:textId="5AE2C96F" w:rsidR="0074378D" w:rsidRPr="00E46AD2" w:rsidRDefault="0074378D" w:rsidP="009A6CA1">
      <w:pPr>
        <w:pStyle w:val="a9"/>
        <w:numPr>
          <w:ilvl w:val="1"/>
          <w:numId w:val="117"/>
        </w:numPr>
      </w:pPr>
      <w:r w:rsidRPr="001A721D">
        <w:rPr>
          <w:b/>
          <w:bCs/>
          <w:rtl/>
        </w:rPr>
        <w:t>المقارنة</w:t>
      </w:r>
      <w:r w:rsidRPr="001A721D">
        <w:rPr>
          <w:b/>
          <w:bCs/>
        </w:rPr>
        <w:t>:</w:t>
      </w:r>
      <w:r w:rsidRPr="00E46AD2">
        <w:t xml:space="preserve"> </w:t>
      </w:r>
      <w:r w:rsidRPr="00E46AD2">
        <w:rPr>
          <w:rtl/>
        </w:rPr>
        <w:t xml:space="preserve">المقارنة بين شيئين أو حالتين، لإبراز الفروق والنتائج، كقوله تعالى: ﴿أَفَمَن يَمْشِي مُكِبًّا عَلَىٰ وَجْهِهِ أَهْدَىٰ أَمَّن يَمْشِي سَوِيًّا عَلَىٰ صِرَاطٍ مُّسْتَقِيمٍ﴾ </w:t>
      </w:r>
      <w:r w:rsidR="0064321B">
        <w:rPr>
          <w:rtl/>
        </w:rPr>
        <w:t>"</w:t>
      </w:r>
      <w:r w:rsidRPr="00E46AD2">
        <w:rPr>
          <w:rtl/>
        </w:rPr>
        <w:t>الملك: 22</w:t>
      </w:r>
      <w:r w:rsidR="0064321B">
        <w:rPr>
          <w:rtl/>
        </w:rPr>
        <w:t>"</w:t>
      </w:r>
      <w:r w:rsidRPr="00E46AD2">
        <w:t>.</w:t>
      </w:r>
    </w:p>
    <w:p w14:paraId="31B4CFD3" w14:textId="77777777" w:rsidR="0074378D" w:rsidRPr="00E46AD2" w:rsidRDefault="0074378D" w:rsidP="009A6CA1">
      <w:pPr>
        <w:pStyle w:val="a9"/>
        <w:numPr>
          <w:ilvl w:val="1"/>
          <w:numId w:val="117"/>
        </w:numPr>
      </w:pPr>
      <w:r w:rsidRPr="001A721D">
        <w:rPr>
          <w:b/>
          <w:bCs/>
          <w:rtl/>
        </w:rPr>
        <w:t>القصص</w:t>
      </w:r>
      <w:r w:rsidRPr="001A721D">
        <w:rPr>
          <w:b/>
          <w:bCs/>
        </w:rPr>
        <w:t>:</w:t>
      </w:r>
      <w:r w:rsidRPr="00E46AD2">
        <w:t xml:space="preserve"> </w:t>
      </w:r>
      <w:r w:rsidRPr="00E46AD2">
        <w:rPr>
          <w:rtl/>
        </w:rPr>
        <w:t>ذكر قصص الأنبياء والأمم السابقة، للعبرة والاعتبار، كقصة موسى وفرعون، وقصة يوسف وإخوته</w:t>
      </w:r>
      <w:r w:rsidRPr="00E46AD2">
        <w:t>.</w:t>
      </w:r>
    </w:p>
    <w:p w14:paraId="0095B10A" w14:textId="389C6F78" w:rsidR="0074378D" w:rsidRPr="00E46AD2" w:rsidRDefault="0074378D" w:rsidP="009A6CA1">
      <w:pPr>
        <w:pStyle w:val="a9"/>
        <w:numPr>
          <w:ilvl w:val="1"/>
          <w:numId w:val="117"/>
        </w:numPr>
      </w:pPr>
      <w:r w:rsidRPr="001A721D">
        <w:rPr>
          <w:b/>
          <w:bCs/>
          <w:rtl/>
        </w:rPr>
        <w:t>التأكيد</w:t>
      </w:r>
      <w:r w:rsidRPr="001A721D">
        <w:rPr>
          <w:b/>
          <w:bCs/>
        </w:rPr>
        <w:t>:</w:t>
      </w:r>
      <w:r w:rsidRPr="00E46AD2">
        <w:t xml:space="preserve"> </w:t>
      </w:r>
      <w:r w:rsidRPr="00E46AD2">
        <w:rPr>
          <w:rtl/>
        </w:rPr>
        <w:t xml:space="preserve">استخدام أساليب التوكيد المختلفة </w:t>
      </w:r>
      <w:r w:rsidR="0064321B">
        <w:rPr>
          <w:rtl/>
        </w:rPr>
        <w:t>"</w:t>
      </w:r>
      <w:r w:rsidRPr="00E46AD2">
        <w:rPr>
          <w:rtl/>
        </w:rPr>
        <w:t>القسم، إن، لام الابتداء، نون التوكيد</w:t>
      </w:r>
      <w:r w:rsidR="0064321B">
        <w:rPr>
          <w:rtl/>
        </w:rPr>
        <w:t>"</w:t>
      </w:r>
      <w:r w:rsidRPr="00E46AD2">
        <w:rPr>
          <w:rtl/>
        </w:rPr>
        <w:t xml:space="preserve">، لترسيخ المعنى في النفس، كقوله تعالى: ﴿إِنَّ اللَّهَ عَلَىٰ كُلِّ شَيْءٍ قَدِيرٌ﴾ </w:t>
      </w:r>
      <w:r w:rsidR="0064321B">
        <w:rPr>
          <w:rtl/>
        </w:rPr>
        <w:t>"</w:t>
      </w:r>
      <w:r w:rsidRPr="00E46AD2">
        <w:rPr>
          <w:rtl/>
        </w:rPr>
        <w:t>البقرة: 20</w:t>
      </w:r>
      <w:r w:rsidR="0064321B">
        <w:rPr>
          <w:rtl/>
        </w:rPr>
        <w:t>"</w:t>
      </w:r>
      <w:r w:rsidRPr="00E46AD2">
        <w:t>.</w:t>
      </w:r>
    </w:p>
    <w:p w14:paraId="09B588E1" w14:textId="48145A42" w:rsidR="0074378D" w:rsidRPr="00E46AD2" w:rsidRDefault="0074378D" w:rsidP="009A6CA1">
      <w:pPr>
        <w:pStyle w:val="a9"/>
        <w:numPr>
          <w:ilvl w:val="1"/>
          <w:numId w:val="117"/>
        </w:numPr>
      </w:pPr>
      <w:r w:rsidRPr="001A721D">
        <w:rPr>
          <w:b/>
          <w:bCs/>
          <w:rtl/>
        </w:rPr>
        <w:t>التخصيص</w:t>
      </w:r>
      <w:r w:rsidRPr="001A721D">
        <w:rPr>
          <w:b/>
          <w:bCs/>
        </w:rPr>
        <w:t>:</w:t>
      </w:r>
      <w:r w:rsidRPr="00E46AD2">
        <w:t xml:space="preserve"> </w:t>
      </w:r>
      <w:r w:rsidRPr="00E46AD2">
        <w:rPr>
          <w:rtl/>
        </w:rPr>
        <w:t xml:space="preserve">تخصيص الحكم أو الخطاب بفئة معينة، لزيادة الاهتمام والتأثير، كقوله تعالى: ﴿يَا أَيُّهَا الَّذِينَ آمَنُوا كُتِبَ عَلَيْكُمُ الصِّيَامُ﴾ </w:t>
      </w:r>
      <w:r w:rsidR="0064321B">
        <w:rPr>
          <w:rtl/>
        </w:rPr>
        <w:t>"</w:t>
      </w:r>
      <w:r w:rsidRPr="00E46AD2">
        <w:rPr>
          <w:rtl/>
        </w:rPr>
        <w:t>البقرة: 183</w:t>
      </w:r>
      <w:r w:rsidR="0064321B">
        <w:rPr>
          <w:rtl/>
        </w:rPr>
        <w:t>"</w:t>
      </w:r>
      <w:r w:rsidRPr="00E46AD2">
        <w:t>.</w:t>
      </w:r>
    </w:p>
    <w:p w14:paraId="1450D4B7" w14:textId="17A16E53" w:rsidR="0074378D" w:rsidRPr="00E46AD2" w:rsidRDefault="0074378D" w:rsidP="009A6CA1">
      <w:pPr>
        <w:pStyle w:val="a9"/>
        <w:numPr>
          <w:ilvl w:val="1"/>
          <w:numId w:val="117"/>
        </w:numPr>
      </w:pPr>
      <w:r w:rsidRPr="001A721D">
        <w:rPr>
          <w:b/>
          <w:bCs/>
          <w:rtl/>
        </w:rPr>
        <w:t>التفصيل والإجمال</w:t>
      </w:r>
      <w:r w:rsidRPr="001A721D">
        <w:rPr>
          <w:b/>
          <w:bCs/>
        </w:rPr>
        <w:t>:</w:t>
      </w:r>
      <w:r w:rsidRPr="00E46AD2">
        <w:t xml:space="preserve"> </w:t>
      </w:r>
      <w:r w:rsidRPr="00E46AD2">
        <w:rPr>
          <w:rtl/>
        </w:rPr>
        <w:t xml:space="preserve">تفصيل المعنى بعد إجماله، أو العكس، لإثارة الانتباه والتفصيل، كقوله تعالى: ﴿وَقَضَىٰ رَبُّكَ أَلَّا تَعْبُدُوا إِلَّا إِيَّاهُ وَبِالْوَالِدَيْنِ إِحْسَانًا﴾ </w:t>
      </w:r>
      <w:r w:rsidR="0064321B">
        <w:rPr>
          <w:rtl/>
        </w:rPr>
        <w:t>"</w:t>
      </w:r>
      <w:r w:rsidRPr="00E46AD2">
        <w:rPr>
          <w:rtl/>
        </w:rPr>
        <w:t>الإسراء: 23</w:t>
      </w:r>
      <w:r w:rsidR="0064321B">
        <w:rPr>
          <w:rtl/>
        </w:rPr>
        <w:t>"</w:t>
      </w:r>
      <w:r w:rsidRPr="00E46AD2">
        <w:rPr>
          <w:rtl/>
        </w:rPr>
        <w:t>، ثم فصل في أنواع الإحسان بالوالدين</w:t>
      </w:r>
      <w:r w:rsidRPr="00E46AD2">
        <w:t>.</w:t>
      </w:r>
    </w:p>
    <w:p w14:paraId="7BFD3F90" w14:textId="75CF7D84" w:rsidR="0074378D" w:rsidRPr="00E46AD2" w:rsidRDefault="0074378D" w:rsidP="009A6CA1">
      <w:pPr>
        <w:pStyle w:val="a9"/>
        <w:numPr>
          <w:ilvl w:val="1"/>
          <w:numId w:val="117"/>
        </w:numPr>
      </w:pPr>
      <w:r w:rsidRPr="001A721D">
        <w:rPr>
          <w:b/>
          <w:bCs/>
          <w:rtl/>
        </w:rPr>
        <w:t>التقديم والتأخير</w:t>
      </w:r>
      <w:r w:rsidRPr="001A721D">
        <w:rPr>
          <w:b/>
          <w:bCs/>
        </w:rPr>
        <w:t>:</w:t>
      </w:r>
      <w:r w:rsidRPr="00E46AD2">
        <w:t xml:space="preserve"> </w:t>
      </w:r>
      <w:r w:rsidRPr="00E46AD2">
        <w:rPr>
          <w:rtl/>
        </w:rPr>
        <w:t xml:space="preserve">تقديم ما حقه التأخير، أو العكس، لغرض بلاغي معين، كقوله تعالى: ﴿إِيَّاكَ نَعْبُدُ وَإِيَّاكَ نَسْتَعِينُ﴾ </w:t>
      </w:r>
      <w:r w:rsidR="0064321B">
        <w:rPr>
          <w:rtl/>
        </w:rPr>
        <w:t>"</w:t>
      </w:r>
      <w:r w:rsidRPr="00E46AD2">
        <w:rPr>
          <w:rtl/>
        </w:rPr>
        <w:t>الفاتحة: 5</w:t>
      </w:r>
      <w:r w:rsidR="0064321B">
        <w:rPr>
          <w:rtl/>
        </w:rPr>
        <w:t>"</w:t>
      </w:r>
      <w:r w:rsidRPr="00E46AD2">
        <w:rPr>
          <w:rtl/>
        </w:rPr>
        <w:t xml:space="preserve">، قدم المفعول به </w:t>
      </w:r>
      <w:r w:rsidR="0064321B">
        <w:rPr>
          <w:rtl/>
        </w:rPr>
        <w:t>"</w:t>
      </w:r>
      <w:r w:rsidRPr="00E46AD2">
        <w:rPr>
          <w:rtl/>
        </w:rPr>
        <w:t>إياك</w:t>
      </w:r>
      <w:r w:rsidR="0064321B">
        <w:rPr>
          <w:rtl/>
        </w:rPr>
        <w:t>"</w:t>
      </w:r>
      <w:r w:rsidRPr="00E46AD2">
        <w:rPr>
          <w:rtl/>
        </w:rPr>
        <w:t xml:space="preserve"> على الفعل </w:t>
      </w:r>
      <w:r w:rsidR="0064321B">
        <w:rPr>
          <w:rtl/>
        </w:rPr>
        <w:t>"</w:t>
      </w:r>
      <w:r w:rsidRPr="00E46AD2">
        <w:rPr>
          <w:rtl/>
        </w:rPr>
        <w:t>نعبد ونستعين</w:t>
      </w:r>
      <w:r w:rsidR="0064321B">
        <w:rPr>
          <w:rtl/>
        </w:rPr>
        <w:t>"</w:t>
      </w:r>
      <w:r w:rsidRPr="00E46AD2">
        <w:rPr>
          <w:rtl/>
        </w:rPr>
        <w:t xml:space="preserve"> للاهتمام والحصر</w:t>
      </w:r>
      <w:r w:rsidRPr="00E46AD2">
        <w:t>.</w:t>
      </w:r>
    </w:p>
    <w:p w14:paraId="3D7C8005" w14:textId="614AC2C3" w:rsidR="0074378D" w:rsidRPr="00E46AD2" w:rsidRDefault="0074378D" w:rsidP="009A6CA1">
      <w:pPr>
        <w:pStyle w:val="a9"/>
        <w:numPr>
          <w:ilvl w:val="1"/>
          <w:numId w:val="117"/>
        </w:numPr>
      </w:pPr>
      <w:r w:rsidRPr="001A721D">
        <w:rPr>
          <w:b/>
          <w:bCs/>
          <w:rtl/>
        </w:rPr>
        <w:t>الالتفات</w:t>
      </w:r>
      <w:r w:rsidRPr="001A721D">
        <w:rPr>
          <w:b/>
          <w:bCs/>
        </w:rPr>
        <w:t>:</w:t>
      </w:r>
      <w:r w:rsidRPr="00E46AD2">
        <w:t xml:space="preserve"> </w:t>
      </w:r>
      <w:r w:rsidRPr="00E46AD2">
        <w:rPr>
          <w:rtl/>
        </w:rPr>
        <w:t xml:space="preserve">الانتقال من أسلوب إلى آخر </w:t>
      </w:r>
      <w:r w:rsidR="0064321B">
        <w:rPr>
          <w:rtl/>
        </w:rPr>
        <w:t>"</w:t>
      </w:r>
      <w:r w:rsidRPr="00E46AD2">
        <w:rPr>
          <w:rtl/>
        </w:rPr>
        <w:t>من الغيبة إلى الخطاب، أو العكس</w:t>
      </w:r>
      <w:r w:rsidR="0064321B">
        <w:rPr>
          <w:rtl/>
        </w:rPr>
        <w:t>"</w:t>
      </w:r>
      <w:r w:rsidRPr="00E46AD2">
        <w:rPr>
          <w:rtl/>
        </w:rPr>
        <w:t xml:space="preserve">، لتجديد الانتباه وإثارة المشاعر، كقوله تعالى: ﴿وَمَا لِيَ لَا أَعْبُدُ الَّذِي فَطَرَنِي وَإِلَيْهِ تُرْجَعُونَ﴾ </w:t>
      </w:r>
      <w:r w:rsidR="0064321B">
        <w:rPr>
          <w:rtl/>
        </w:rPr>
        <w:t>"</w:t>
      </w:r>
      <w:r w:rsidRPr="00E46AD2">
        <w:rPr>
          <w:rtl/>
        </w:rPr>
        <w:t>يس: 22</w:t>
      </w:r>
      <w:r w:rsidR="0064321B">
        <w:rPr>
          <w:rtl/>
        </w:rPr>
        <w:t>"</w:t>
      </w:r>
      <w:r w:rsidRPr="00E46AD2">
        <w:rPr>
          <w:rtl/>
        </w:rPr>
        <w:t xml:space="preserve">، انتقل من الغيبة </w:t>
      </w:r>
      <w:r w:rsidR="0064321B">
        <w:rPr>
          <w:rtl/>
        </w:rPr>
        <w:t>"</w:t>
      </w:r>
      <w:r w:rsidRPr="00E46AD2">
        <w:rPr>
          <w:rtl/>
        </w:rPr>
        <w:t>الذي فطرني</w:t>
      </w:r>
      <w:r w:rsidR="0064321B">
        <w:rPr>
          <w:rtl/>
        </w:rPr>
        <w:t>"</w:t>
      </w:r>
      <w:r w:rsidRPr="00E46AD2">
        <w:rPr>
          <w:rtl/>
        </w:rPr>
        <w:t xml:space="preserve"> إلى الخطاب </w:t>
      </w:r>
      <w:r w:rsidR="0064321B">
        <w:rPr>
          <w:rtl/>
        </w:rPr>
        <w:t>"</w:t>
      </w:r>
      <w:r w:rsidRPr="00E46AD2">
        <w:rPr>
          <w:rtl/>
        </w:rPr>
        <w:t>ترجعون</w:t>
      </w:r>
      <w:r w:rsidR="0064321B">
        <w:rPr>
          <w:rtl/>
        </w:rPr>
        <w:t>"</w:t>
      </w:r>
      <w:r w:rsidRPr="00E46AD2">
        <w:t>.</w:t>
      </w:r>
    </w:p>
    <w:p w14:paraId="6C48160E" w14:textId="0FD329AA" w:rsidR="0074378D" w:rsidRPr="00E46AD2" w:rsidRDefault="0074378D" w:rsidP="009A6CA1">
      <w:pPr>
        <w:pStyle w:val="a9"/>
        <w:numPr>
          <w:ilvl w:val="1"/>
          <w:numId w:val="117"/>
        </w:numPr>
      </w:pPr>
      <w:r w:rsidRPr="001A721D">
        <w:rPr>
          <w:b/>
          <w:bCs/>
          <w:rtl/>
        </w:rPr>
        <w:t>التلميح</w:t>
      </w:r>
      <w:r w:rsidRPr="001A721D">
        <w:rPr>
          <w:b/>
          <w:bCs/>
        </w:rPr>
        <w:t>:</w:t>
      </w:r>
      <w:r w:rsidRPr="00E46AD2">
        <w:t xml:space="preserve"> </w:t>
      </w:r>
      <w:r w:rsidRPr="00E46AD2">
        <w:rPr>
          <w:rtl/>
        </w:rPr>
        <w:t xml:space="preserve">الإشارة إلى المعنى دون التصريح به، لإثارة التفكير والتأمل، كقوله تعالى: ﴿وَاللَّهُ يَعْلَمُ مَا تُسِرُّونَ وَمَا تُعْلِنُونَ﴾ </w:t>
      </w:r>
      <w:r w:rsidR="0064321B">
        <w:rPr>
          <w:rtl/>
        </w:rPr>
        <w:t>"</w:t>
      </w:r>
      <w:r w:rsidRPr="00E46AD2">
        <w:rPr>
          <w:rtl/>
        </w:rPr>
        <w:t>النحل: 19</w:t>
      </w:r>
      <w:r w:rsidR="0064321B">
        <w:rPr>
          <w:rtl/>
        </w:rPr>
        <w:t>"</w:t>
      </w:r>
      <w:r w:rsidRPr="00E46AD2">
        <w:t>.</w:t>
      </w:r>
    </w:p>
    <w:p w14:paraId="248319EA" w14:textId="0C61B195" w:rsidR="0074378D" w:rsidRPr="00E46AD2" w:rsidRDefault="0074378D" w:rsidP="009A6CA1">
      <w:pPr>
        <w:pStyle w:val="a9"/>
        <w:numPr>
          <w:ilvl w:val="1"/>
          <w:numId w:val="117"/>
        </w:numPr>
      </w:pPr>
      <w:r w:rsidRPr="001A721D">
        <w:rPr>
          <w:b/>
          <w:bCs/>
          <w:rtl/>
        </w:rPr>
        <w:t>بيان الحكمة</w:t>
      </w:r>
      <w:r w:rsidRPr="001A721D">
        <w:rPr>
          <w:b/>
          <w:bCs/>
        </w:rPr>
        <w:t>:</w:t>
      </w:r>
      <w:r w:rsidRPr="00E46AD2">
        <w:t xml:space="preserve"> </w:t>
      </w:r>
      <w:r w:rsidRPr="00E46AD2">
        <w:rPr>
          <w:rtl/>
        </w:rPr>
        <w:t xml:space="preserve">بيان الحكمة من الأمر أو النهي، لزيادة الاقتناع والامتثال، كقوله تعالى: ﴿يَا أَيُّهَا الَّذِينَ آمَنُوا كُتِبَ عَلَيْكُمُ الْقِصَاصُ فِي الْقَتْلَى ۖ الْحُرُّ بِالْحُرِّ وَالْعَبْدُ بِالْعَبْدِ وَالْأُنثَىٰ بِالْأُنثَىٰ ۚ ... وَلَكُمْ فِي الْقِصَاصِ حَيَاةٌ يَا أُولِي الْأَلْبَابِ لَعَلَّكُمْ تَتَّقُونَ﴾ </w:t>
      </w:r>
      <w:r w:rsidR="0064321B">
        <w:rPr>
          <w:rtl/>
        </w:rPr>
        <w:t>"</w:t>
      </w:r>
      <w:r w:rsidRPr="00E46AD2">
        <w:rPr>
          <w:rtl/>
        </w:rPr>
        <w:t>البقرة: 178-179</w:t>
      </w:r>
      <w:r w:rsidR="0064321B">
        <w:rPr>
          <w:rtl/>
        </w:rPr>
        <w:t>"</w:t>
      </w:r>
      <w:r w:rsidRPr="00E46AD2">
        <w:t>.</w:t>
      </w:r>
    </w:p>
    <w:p w14:paraId="5485DF2D" w14:textId="13C99325" w:rsidR="0074378D" w:rsidRPr="00E46AD2" w:rsidRDefault="0074378D" w:rsidP="009A6CA1">
      <w:pPr>
        <w:pStyle w:val="a9"/>
        <w:numPr>
          <w:ilvl w:val="1"/>
          <w:numId w:val="117"/>
        </w:numPr>
      </w:pPr>
      <w:r w:rsidRPr="001A721D">
        <w:rPr>
          <w:b/>
          <w:bCs/>
          <w:rtl/>
        </w:rPr>
        <w:t>ختم الآية بما يناسبها من أسماء الله وصفاته</w:t>
      </w:r>
      <w:r w:rsidRPr="001A721D">
        <w:rPr>
          <w:b/>
          <w:bCs/>
        </w:rPr>
        <w:t>:</w:t>
      </w:r>
      <w:r w:rsidRPr="00E46AD2">
        <w:t xml:space="preserve"> </w:t>
      </w:r>
      <w:r w:rsidRPr="00E46AD2">
        <w:rPr>
          <w:rtl/>
        </w:rPr>
        <w:t xml:space="preserve">لبيان علاقة الحكم الإلهي بصفات الكمال والجلال، كقوله تعالى: ﴿وَالسَّارِقُ وَالسَّارِقَةُ فَاقْطَعُوا أَيْدِيَهُمَا جَزَاءً بِمَا كَسَبَا نَكَالًا مِّنَ اللَّهِ ۗ وَاللَّهُ عَزِيزٌ حَكِيمٌ﴾ </w:t>
      </w:r>
      <w:r w:rsidR="0064321B">
        <w:rPr>
          <w:rtl/>
        </w:rPr>
        <w:t>"</w:t>
      </w:r>
      <w:r w:rsidRPr="00E46AD2">
        <w:rPr>
          <w:rtl/>
        </w:rPr>
        <w:t>المائدة: 38</w:t>
      </w:r>
      <w:r w:rsidR="0064321B">
        <w:rPr>
          <w:rtl/>
        </w:rPr>
        <w:t>"</w:t>
      </w:r>
      <w:r w:rsidRPr="00E46AD2">
        <w:t>.</w:t>
      </w:r>
    </w:p>
    <w:p w14:paraId="2ECFB1E4" w14:textId="77777777" w:rsidR="0074378D" w:rsidRPr="00E46AD2" w:rsidRDefault="0074378D" w:rsidP="009A6CA1">
      <w:pPr>
        <w:pStyle w:val="a9"/>
        <w:numPr>
          <w:ilvl w:val="1"/>
          <w:numId w:val="117"/>
        </w:numPr>
      </w:pPr>
      <w:r w:rsidRPr="001A721D">
        <w:rPr>
          <w:b/>
          <w:bCs/>
          <w:rtl/>
        </w:rPr>
        <w:t>ختم السور بما يناسبها</w:t>
      </w:r>
      <w:r w:rsidRPr="001A721D">
        <w:rPr>
          <w:b/>
          <w:bCs/>
        </w:rPr>
        <w:t>:</w:t>
      </w:r>
      <w:r w:rsidRPr="00E46AD2">
        <w:t xml:space="preserve"> </w:t>
      </w:r>
      <w:r w:rsidRPr="00E46AD2">
        <w:rPr>
          <w:rtl/>
        </w:rPr>
        <w:t>لربط خاتمة السورة بموضوعها العام، كخاتمة سورة البقرة التي تضمنت الدعاء بعد أن ذكرت أحكامًا كثيرة</w:t>
      </w:r>
      <w:r w:rsidRPr="00E46AD2">
        <w:t>.</w:t>
      </w:r>
    </w:p>
    <w:p w14:paraId="70E84AEC" w14:textId="77777777" w:rsidR="0074378D" w:rsidRPr="00E46AD2" w:rsidRDefault="0074378D" w:rsidP="009A6CA1">
      <w:pPr>
        <w:pStyle w:val="a9"/>
        <w:numPr>
          <w:ilvl w:val="1"/>
          <w:numId w:val="117"/>
        </w:numPr>
      </w:pPr>
      <w:r w:rsidRPr="001A721D">
        <w:rPr>
          <w:b/>
          <w:bCs/>
          <w:rtl/>
        </w:rPr>
        <w:t>اساليب القران هي اساليب اللسان العربي</w:t>
      </w:r>
      <w:r w:rsidRPr="00E46AD2">
        <w:t xml:space="preserve">: </w:t>
      </w:r>
      <w:r w:rsidRPr="00E46AD2">
        <w:rPr>
          <w:rtl/>
        </w:rPr>
        <w:t>هذه الأساليب ليست خاصة بالقران بل هي من اساليب اللسان العربي الذي نزل به القران</w:t>
      </w:r>
    </w:p>
    <w:p w14:paraId="1A8F2A6F" w14:textId="77777777" w:rsidR="0074378D" w:rsidRPr="00E46AD2" w:rsidRDefault="0074378D" w:rsidP="001A721D">
      <w:r w:rsidRPr="00E46AD2">
        <w:rPr>
          <w:rtl/>
        </w:rPr>
        <w:t>ثانيًا: سياق الآيات: الإطار الذي يحدد المعنى</w:t>
      </w:r>
    </w:p>
    <w:p w14:paraId="015BB0FB" w14:textId="77777777" w:rsidR="0074378D" w:rsidRPr="00E46AD2" w:rsidRDefault="0074378D" w:rsidP="009A6CA1">
      <w:pPr>
        <w:pStyle w:val="a9"/>
        <w:numPr>
          <w:ilvl w:val="0"/>
          <w:numId w:val="118"/>
        </w:numPr>
      </w:pPr>
      <w:r w:rsidRPr="00E46AD2">
        <w:rPr>
          <w:rtl/>
        </w:rPr>
        <w:t>ما هو السياق؟</w:t>
      </w:r>
    </w:p>
    <w:p w14:paraId="35A139B1" w14:textId="77777777" w:rsidR="0074378D" w:rsidRPr="00E46AD2" w:rsidRDefault="0074378D" w:rsidP="009A6CA1">
      <w:pPr>
        <w:pStyle w:val="a9"/>
        <w:numPr>
          <w:ilvl w:val="1"/>
          <w:numId w:val="118"/>
        </w:numPr>
      </w:pPr>
      <w:r w:rsidRPr="001A721D">
        <w:rPr>
          <w:b/>
          <w:bCs/>
          <w:rtl/>
        </w:rPr>
        <w:t>لغة</w:t>
      </w:r>
      <w:r w:rsidRPr="001A721D">
        <w:rPr>
          <w:b/>
          <w:bCs/>
        </w:rPr>
        <w:t>:</w:t>
      </w:r>
      <w:r w:rsidRPr="00E46AD2">
        <w:t xml:space="preserve"> </w:t>
      </w:r>
      <w:r w:rsidRPr="00E46AD2">
        <w:rPr>
          <w:rtl/>
        </w:rPr>
        <w:t>هو التسلسل والترابط</w:t>
      </w:r>
      <w:r w:rsidRPr="00E46AD2">
        <w:t>.</w:t>
      </w:r>
    </w:p>
    <w:p w14:paraId="052F1119" w14:textId="77777777" w:rsidR="0074378D" w:rsidRPr="00E46AD2" w:rsidRDefault="0074378D" w:rsidP="009A6CA1">
      <w:pPr>
        <w:pStyle w:val="a9"/>
        <w:numPr>
          <w:ilvl w:val="1"/>
          <w:numId w:val="118"/>
        </w:numPr>
      </w:pPr>
      <w:r w:rsidRPr="001A721D">
        <w:rPr>
          <w:b/>
          <w:bCs/>
          <w:rtl/>
        </w:rPr>
        <w:t>اصطلاحًا</w:t>
      </w:r>
      <w:r w:rsidRPr="001A721D">
        <w:rPr>
          <w:b/>
          <w:bCs/>
        </w:rPr>
        <w:t>:</w:t>
      </w:r>
      <w:r w:rsidRPr="00E46AD2">
        <w:t xml:space="preserve"> </w:t>
      </w:r>
      <w:r w:rsidRPr="00E46AD2">
        <w:rPr>
          <w:rtl/>
        </w:rPr>
        <w:t>هو الإطار الذي يحيط بالآية، ويساعد على فهم معناها الصحيح</w:t>
      </w:r>
      <w:r w:rsidRPr="00E46AD2">
        <w:t>.</w:t>
      </w:r>
    </w:p>
    <w:p w14:paraId="79AFAA32" w14:textId="77777777" w:rsidR="0074378D" w:rsidRPr="00E46AD2" w:rsidRDefault="0074378D" w:rsidP="009A6CA1">
      <w:pPr>
        <w:pStyle w:val="a9"/>
        <w:numPr>
          <w:ilvl w:val="0"/>
          <w:numId w:val="118"/>
        </w:numPr>
      </w:pPr>
      <w:r w:rsidRPr="00E46AD2">
        <w:rPr>
          <w:rtl/>
        </w:rPr>
        <w:t>أنواع السياق</w:t>
      </w:r>
      <w:r w:rsidRPr="00E46AD2">
        <w:t>:</w:t>
      </w:r>
    </w:p>
    <w:p w14:paraId="63213041" w14:textId="2E00D7D9" w:rsidR="0074378D" w:rsidRPr="00E46AD2" w:rsidRDefault="0074378D" w:rsidP="009A6CA1">
      <w:pPr>
        <w:pStyle w:val="a9"/>
        <w:numPr>
          <w:ilvl w:val="1"/>
          <w:numId w:val="119"/>
        </w:numPr>
      </w:pPr>
      <w:r w:rsidRPr="001A721D">
        <w:rPr>
          <w:b/>
          <w:bCs/>
          <w:rtl/>
        </w:rPr>
        <w:t xml:space="preserve">السياق اللفظي </w:t>
      </w:r>
      <w:r w:rsidR="0064321B">
        <w:rPr>
          <w:b/>
          <w:bCs/>
          <w:rtl/>
        </w:rPr>
        <w:t>"</w:t>
      </w:r>
      <w:r w:rsidRPr="001A721D">
        <w:rPr>
          <w:b/>
          <w:bCs/>
          <w:rtl/>
        </w:rPr>
        <w:t>المباشر</w:t>
      </w:r>
      <w:r w:rsidR="0064321B">
        <w:rPr>
          <w:b/>
          <w:bCs/>
          <w:rtl/>
        </w:rPr>
        <w:t>"</w:t>
      </w:r>
      <w:r w:rsidRPr="001A721D">
        <w:rPr>
          <w:b/>
          <w:bCs/>
        </w:rPr>
        <w:t>:</w:t>
      </w:r>
      <w:r w:rsidRPr="00E46AD2">
        <w:t xml:space="preserve"> </w:t>
      </w:r>
      <w:r w:rsidRPr="00E46AD2">
        <w:rPr>
          <w:rtl/>
        </w:rPr>
        <w:t>الكلمات والجمل التي تسبق الآية وتليها مباشرة</w:t>
      </w:r>
      <w:r w:rsidRPr="00E46AD2">
        <w:t>.</w:t>
      </w:r>
    </w:p>
    <w:p w14:paraId="0B4523A1" w14:textId="582864A3" w:rsidR="0074378D" w:rsidRPr="00E46AD2" w:rsidRDefault="0074378D" w:rsidP="009A6CA1">
      <w:pPr>
        <w:pStyle w:val="a9"/>
        <w:numPr>
          <w:ilvl w:val="1"/>
          <w:numId w:val="119"/>
        </w:numPr>
      </w:pPr>
      <w:r w:rsidRPr="001A721D">
        <w:rPr>
          <w:b/>
          <w:bCs/>
          <w:rtl/>
        </w:rPr>
        <w:t xml:space="preserve">السياق الموضوعي </w:t>
      </w:r>
      <w:r w:rsidR="0064321B">
        <w:rPr>
          <w:b/>
          <w:bCs/>
          <w:rtl/>
        </w:rPr>
        <w:t>"</w:t>
      </w:r>
      <w:r w:rsidRPr="001A721D">
        <w:rPr>
          <w:b/>
          <w:bCs/>
          <w:rtl/>
        </w:rPr>
        <w:t>غير المباشر</w:t>
      </w:r>
      <w:r w:rsidR="0064321B">
        <w:rPr>
          <w:b/>
          <w:bCs/>
          <w:rtl/>
        </w:rPr>
        <w:t>"</w:t>
      </w:r>
      <w:r w:rsidRPr="001A721D">
        <w:rPr>
          <w:b/>
          <w:bCs/>
        </w:rPr>
        <w:t>:</w:t>
      </w:r>
      <w:r w:rsidRPr="00E46AD2">
        <w:t xml:space="preserve"> </w:t>
      </w:r>
      <w:r w:rsidRPr="00E46AD2">
        <w:rPr>
          <w:rtl/>
        </w:rPr>
        <w:t>الموضوع العام الذي تتحدث عنه الآيات في السورة، أو في المقطع الذي وردت فيه الآية</w:t>
      </w:r>
      <w:r w:rsidRPr="00E46AD2">
        <w:t>.</w:t>
      </w:r>
    </w:p>
    <w:p w14:paraId="76748E2F" w14:textId="261B74D8" w:rsidR="0074378D" w:rsidRPr="00E46AD2" w:rsidRDefault="0074378D" w:rsidP="009A6CA1">
      <w:pPr>
        <w:pStyle w:val="a9"/>
        <w:numPr>
          <w:ilvl w:val="1"/>
          <w:numId w:val="119"/>
        </w:numPr>
      </w:pPr>
      <w:r w:rsidRPr="001A721D">
        <w:rPr>
          <w:b/>
          <w:bCs/>
          <w:rtl/>
        </w:rPr>
        <w:t xml:space="preserve">السياق التاريخي </w:t>
      </w:r>
      <w:r w:rsidR="0064321B">
        <w:rPr>
          <w:b/>
          <w:bCs/>
          <w:rtl/>
        </w:rPr>
        <w:t>"</w:t>
      </w:r>
      <w:r w:rsidRPr="001A721D">
        <w:rPr>
          <w:b/>
          <w:bCs/>
          <w:rtl/>
        </w:rPr>
        <w:t>أسباب النزول</w:t>
      </w:r>
      <w:r w:rsidR="0064321B">
        <w:rPr>
          <w:b/>
          <w:bCs/>
          <w:rtl/>
        </w:rPr>
        <w:t>"</w:t>
      </w:r>
      <w:r w:rsidRPr="001A721D">
        <w:rPr>
          <w:b/>
          <w:bCs/>
        </w:rPr>
        <w:t>:</w:t>
      </w:r>
      <w:r w:rsidRPr="00E46AD2">
        <w:t xml:space="preserve"> </w:t>
      </w:r>
      <w:r w:rsidRPr="00E46AD2">
        <w:rPr>
          <w:rtl/>
        </w:rPr>
        <w:t>الظروف والأحداث التي نزلت فيها الآية، والتي تساعد على فهم سبب نزولها ومعناها</w:t>
      </w:r>
      <w:r w:rsidRPr="00E46AD2">
        <w:t>.</w:t>
      </w:r>
    </w:p>
    <w:p w14:paraId="707F91D7" w14:textId="77777777" w:rsidR="0074378D" w:rsidRPr="00E46AD2" w:rsidRDefault="0074378D" w:rsidP="009A6CA1">
      <w:pPr>
        <w:pStyle w:val="a9"/>
        <w:numPr>
          <w:ilvl w:val="0"/>
          <w:numId w:val="118"/>
        </w:numPr>
      </w:pPr>
      <w:r w:rsidRPr="00E46AD2">
        <w:rPr>
          <w:rtl/>
        </w:rPr>
        <w:t>أهمية السياق</w:t>
      </w:r>
      <w:r w:rsidRPr="00E46AD2">
        <w:t>:</w:t>
      </w:r>
    </w:p>
    <w:p w14:paraId="690ACD2E" w14:textId="77777777" w:rsidR="0074378D" w:rsidRPr="00E46AD2" w:rsidRDefault="0074378D" w:rsidP="009A6CA1">
      <w:pPr>
        <w:pStyle w:val="a9"/>
        <w:numPr>
          <w:ilvl w:val="1"/>
          <w:numId w:val="118"/>
        </w:numPr>
      </w:pPr>
      <w:r w:rsidRPr="001A721D">
        <w:rPr>
          <w:b/>
          <w:bCs/>
          <w:rtl/>
        </w:rPr>
        <w:t>الفهم الصحيح</w:t>
      </w:r>
      <w:r w:rsidRPr="001A721D">
        <w:rPr>
          <w:b/>
          <w:bCs/>
        </w:rPr>
        <w:t>:</w:t>
      </w:r>
      <w:r w:rsidRPr="00E46AD2">
        <w:t xml:space="preserve"> </w:t>
      </w:r>
      <w:r w:rsidRPr="00E46AD2">
        <w:rPr>
          <w:rtl/>
        </w:rPr>
        <w:t>السياق يمنع من بتر الآيات عن سياقها، وتحميلها ما لا تحتمل</w:t>
      </w:r>
      <w:r w:rsidRPr="00E46AD2">
        <w:t>.</w:t>
      </w:r>
    </w:p>
    <w:p w14:paraId="5E6E4316" w14:textId="77777777" w:rsidR="0074378D" w:rsidRPr="00E46AD2" w:rsidRDefault="0074378D" w:rsidP="009A6CA1">
      <w:pPr>
        <w:pStyle w:val="a9"/>
        <w:numPr>
          <w:ilvl w:val="1"/>
          <w:numId w:val="118"/>
        </w:numPr>
      </w:pPr>
      <w:r w:rsidRPr="001A721D">
        <w:rPr>
          <w:b/>
          <w:bCs/>
          <w:rtl/>
        </w:rPr>
        <w:t>دفع التعارض</w:t>
      </w:r>
      <w:r w:rsidRPr="001A721D">
        <w:rPr>
          <w:b/>
          <w:bCs/>
        </w:rPr>
        <w:t>:</w:t>
      </w:r>
      <w:r w:rsidRPr="00E46AD2">
        <w:t xml:space="preserve"> </w:t>
      </w:r>
      <w:r w:rsidRPr="00E46AD2">
        <w:rPr>
          <w:rtl/>
        </w:rPr>
        <w:t>السياق يساعد على فهم الآيات التي قد تبدو متعارضة في الظاهر</w:t>
      </w:r>
      <w:r w:rsidRPr="00E46AD2">
        <w:t>.</w:t>
      </w:r>
    </w:p>
    <w:p w14:paraId="471099FA" w14:textId="77777777" w:rsidR="0074378D" w:rsidRPr="00E46AD2" w:rsidRDefault="0074378D" w:rsidP="009A6CA1">
      <w:pPr>
        <w:pStyle w:val="a9"/>
        <w:numPr>
          <w:ilvl w:val="1"/>
          <w:numId w:val="118"/>
        </w:numPr>
      </w:pPr>
      <w:r w:rsidRPr="001A721D">
        <w:rPr>
          <w:b/>
          <w:bCs/>
          <w:rtl/>
        </w:rPr>
        <w:t>استنباط الأحكام</w:t>
      </w:r>
      <w:r w:rsidRPr="001A721D">
        <w:rPr>
          <w:b/>
          <w:bCs/>
        </w:rPr>
        <w:t>:</w:t>
      </w:r>
      <w:r w:rsidRPr="00E46AD2">
        <w:t xml:space="preserve"> </w:t>
      </w:r>
      <w:r w:rsidRPr="00E46AD2">
        <w:rPr>
          <w:rtl/>
        </w:rPr>
        <w:t>السياق يعين على استنباط الأحكام الشرعية الصحيحة من الآيات</w:t>
      </w:r>
      <w:r w:rsidRPr="00E46AD2">
        <w:t>.</w:t>
      </w:r>
    </w:p>
    <w:p w14:paraId="62EFF6BE" w14:textId="77777777" w:rsidR="0074378D" w:rsidRPr="00E46AD2" w:rsidRDefault="0074378D" w:rsidP="009A6CA1">
      <w:pPr>
        <w:pStyle w:val="a9"/>
        <w:numPr>
          <w:ilvl w:val="0"/>
          <w:numId w:val="118"/>
        </w:numPr>
      </w:pPr>
      <w:r w:rsidRPr="00E46AD2">
        <w:rPr>
          <w:rtl/>
        </w:rPr>
        <w:t>كيف نفهم السياق؟</w:t>
      </w:r>
    </w:p>
    <w:p w14:paraId="2AD9B895" w14:textId="77777777" w:rsidR="0074378D" w:rsidRPr="00E46AD2" w:rsidRDefault="0074378D" w:rsidP="009A6CA1">
      <w:pPr>
        <w:pStyle w:val="a9"/>
        <w:numPr>
          <w:ilvl w:val="1"/>
          <w:numId w:val="120"/>
        </w:numPr>
      </w:pPr>
      <w:r w:rsidRPr="001A721D">
        <w:rPr>
          <w:b/>
          <w:bCs/>
          <w:rtl/>
        </w:rPr>
        <w:t>قراءة الآيات السابقة واللاحقة</w:t>
      </w:r>
      <w:r w:rsidRPr="001A721D">
        <w:rPr>
          <w:b/>
          <w:bCs/>
        </w:rPr>
        <w:t>:</w:t>
      </w:r>
      <w:r w:rsidRPr="00E46AD2">
        <w:t xml:space="preserve"> </w:t>
      </w:r>
      <w:r w:rsidRPr="00E46AD2">
        <w:rPr>
          <w:rtl/>
        </w:rPr>
        <w:t>لا تكتف بقراءة الآية</w:t>
      </w:r>
      <w:r w:rsidRPr="00E46AD2">
        <w:rPr>
          <w:cs/>
          <w:lang w:bidi="ml-IN"/>
        </w:rPr>
        <w:t xml:space="preserve"> </w:t>
      </w:r>
      <w:r w:rsidRPr="001A721D">
        <w:rPr>
          <w:rFonts w:ascii="Nirmala UI" w:hAnsi="Nirmala UI" w:cs="Nirmala UI" w:hint="cs"/>
          <w:cs/>
          <w:lang w:bidi="ml-IN"/>
        </w:rPr>
        <w:t>ഒറ്റയ്ക്ക്</w:t>
      </w:r>
      <w:r w:rsidRPr="00E46AD2">
        <w:rPr>
          <w:rtl/>
        </w:rPr>
        <w:t>، بل اقرأ ما قبلها وما بعدها</w:t>
      </w:r>
      <w:r w:rsidRPr="00E46AD2">
        <w:rPr>
          <w:cs/>
          <w:lang w:bidi="ml-IN"/>
        </w:rPr>
        <w:t>.</w:t>
      </w:r>
    </w:p>
    <w:p w14:paraId="7D8AF2A2" w14:textId="6C7E1A94" w:rsidR="0074378D" w:rsidRPr="00E46AD2" w:rsidRDefault="0074378D" w:rsidP="009A6CA1">
      <w:pPr>
        <w:pStyle w:val="a9"/>
        <w:numPr>
          <w:ilvl w:val="1"/>
          <w:numId w:val="120"/>
        </w:numPr>
      </w:pPr>
      <w:r w:rsidRPr="001A721D">
        <w:rPr>
          <w:b/>
          <w:bCs/>
          <w:rtl/>
        </w:rPr>
        <w:t xml:space="preserve">الرجوع إلى أسباب النزول </w:t>
      </w:r>
      <w:r w:rsidR="0064321B">
        <w:rPr>
          <w:b/>
          <w:bCs/>
          <w:rtl/>
        </w:rPr>
        <w:t>"</w:t>
      </w:r>
      <w:r w:rsidRPr="001A721D">
        <w:rPr>
          <w:b/>
          <w:bCs/>
          <w:rtl/>
        </w:rPr>
        <w:t>إن وجدت</w:t>
      </w:r>
      <w:r w:rsidR="0064321B">
        <w:rPr>
          <w:b/>
          <w:bCs/>
          <w:rtl/>
        </w:rPr>
        <w:t>"</w:t>
      </w:r>
      <w:r w:rsidRPr="001A721D">
        <w:rPr>
          <w:b/>
          <w:bCs/>
        </w:rPr>
        <w:t>:</w:t>
      </w:r>
      <w:r w:rsidRPr="00E46AD2">
        <w:t xml:space="preserve"> </w:t>
      </w:r>
      <w:r w:rsidRPr="00E46AD2">
        <w:rPr>
          <w:rtl/>
        </w:rPr>
        <w:t>ابحث عن سبب نزول الآية في كتب التفسير الموثوقة</w:t>
      </w:r>
      <w:r w:rsidRPr="00E46AD2">
        <w:t>.</w:t>
      </w:r>
    </w:p>
    <w:p w14:paraId="568B2E21" w14:textId="77777777" w:rsidR="0074378D" w:rsidRPr="00E46AD2" w:rsidRDefault="0074378D" w:rsidP="009A6CA1">
      <w:pPr>
        <w:pStyle w:val="a9"/>
        <w:numPr>
          <w:ilvl w:val="1"/>
          <w:numId w:val="120"/>
        </w:numPr>
      </w:pPr>
      <w:r w:rsidRPr="001A721D">
        <w:rPr>
          <w:b/>
          <w:bCs/>
          <w:rtl/>
        </w:rPr>
        <w:t>النظر في الموضوع العام للسورة</w:t>
      </w:r>
      <w:r w:rsidRPr="001A721D">
        <w:rPr>
          <w:b/>
          <w:bCs/>
        </w:rPr>
        <w:t>:</w:t>
      </w:r>
      <w:r w:rsidRPr="00E46AD2">
        <w:t xml:space="preserve"> </w:t>
      </w:r>
      <w:r w:rsidRPr="00E46AD2">
        <w:rPr>
          <w:rtl/>
        </w:rPr>
        <w:t>حاول أن تفهم الموضوع الرئيسي الذي تتحدث عنه السورة</w:t>
      </w:r>
      <w:r w:rsidRPr="00E46AD2">
        <w:t>.</w:t>
      </w:r>
    </w:p>
    <w:p w14:paraId="34759CCD" w14:textId="77777777" w:rsidR="0074378D" w:rsidRPr="00E46AD2" w:rsidRDefault="0074378D" w:rsidP="001A721D">
      <w:r w:rsidRPr="00E46AD2">
        <w:rPr>
          <w:rtl/>
        </w:rPr>
        <w:t>نماذج تطبيقية</w:t>
      </w:r>
      <w:r w:rsidRPr="00E46AD2">
        <w:t>:</w:t>
      </w:r>
    </w:p>
    <w:p w14:paraId="1F0D4522" w14:textId="58F0B77C" w:rsidR="0074378D" w:rsidRPr="00E46AD2" w:rsidRDefault="0074378D" w:rsidP="009A6CA1">
      <w:pPr>
        <w:pStyle w:val="a9"/>
        <w:numPr>
          <w:ilvl w:val="0"/>
          <w:numId w:val="121"/>
        </w:numPr>
      </w:pPr>
      <w:r w:rsidRPr="001A721D">
        <w:rPr>
          <w:b/>
          <w:bCs/>
          <w:rtl/>
        </w:rPr>
        <w:t>مثال 1</w:t>
      </w:r>
      <w:r w:rsidRPr="001A721D">
        <w:rPr>
          <w:b/>
          <w:bCs/>
        </w:rPr>
        <w:t>:</w:t>
      </w:r>
      <w:r w:rsidRPr="00E46AD2">
        <w:t xml:space="preserve"> </w:t>
      </w:r>
      <w:r w:rsidRPr="00E46AD2">
        <w:rPr>
          <w:rtl/>
        </w:rPr>
        <w:t xml:space="preserve">﴿فَوَيْلٌ لِّلْمُصَلِّينَ </w:t>
      </w:r>
      <w:r w:rsidR="00431F15" w:rsidRPr="00E46AD2">
        <w:rPr>
          <w:rtl/>
        </w:rPr>
        <w:t xml:space="preserve"> </w:t>
      </w:r>
      <w:r w:rsidRPr="00E46AD2">
        <w:rPr>
          <w:rtl/>
        </w:rPr>
        <w:t xml:space="preserve"> الَّذِينَ هُمْ عَن صَلَاتِهِمْ سَاهُونَ﴾ </w:t>
      </w:r>
      <w:r w:rsidR="0064321B">
        <w:rPr>
          <w:rtl/>
        </w:rPr>
        <w:t>"</w:t>
      </w:r>
      <w:r w:rsidRPr="00E46AD2">
        <w:rPr>
          <w:rtl/>
        </w:rPr>
        <w:t>الماعون: 4-5</w:t>
      </w:r>
      <w:r w:rsidR="0064321B">
        <w:rPr>
          <w:rtl/>
        </w:rPr>
        <w:t>"</w:t>
      </w:r>
      <w:r w:rsidRPr="00E46AD2">
        <w:t>.</w:t>
      </w:r>
    </w:p>
    <w:p w14:paraId="5B21E8F7" w14:textId="77777777" w:rsidR="0074378D" w:rsidRPr="00E46AD2" w:rsidRDefault="0074378D" w:rsidP="009A6CA1">
      <w:pPr>
        <w:pStyle w:val="a9"/>
        <w:numPr>
          <w:ilvl w:val="1"/>
          <w:numId w:val="121"/>
        </w:numPr>
      </w:pPr>
      <w:r w:rsidRPr="001A721D">
        <w:rPr>
          <w:b/>
          <w:bCs/>
          <w:rtl/>
        </w:rPr>
        <w:t>بدون سياق</w:t>
      </w:r>
      <w:r w:rsidRPr="001A721D">
        <w:rPr>
          <w:b/>
          <w:bCs/>
        </w:rPr>
        <w:t>:</w:t>
      </w:r>
      <w:r w:rsidRPr="00E46AD2">
        <w:t xml:space="preserve"> </w:t>
      </w:r>
      <w:r w:rsidRPr="00E46AD2">
        <w:rPr>
          <w:rtl/>
        </w:rPr>
        <w:t>قد يفهم البعض أن الآية تتوعد كل المصلين</w:t>
      </w:r>
      <w:r w:rsidRPr="00E46AD2">
        <w:t>!</w:t>
      </w:r>
    </w:p>
    <w:p w14:paraId="3EF32DBD" w14:textId="77777777" w:rsidR="0074378D" w:rsidRPr="00E46AD2" w:rsidRDefault="0074378D" w:rsidP="009A6CA1">
      <w:pPr>
        <w:pStyle w:val="a9"/>
        <w:numPr>
          <w:ilvl w:val="1"/>
          <w:numId w:val="121"/>
        </w:numPr>
      </w:pPr>
      <w:r w:rsidRPr="001A721D">
        <w:rPr>
          <w:b/>
          <w:bCs/>
          <w:rtl/>
        </w:rPr>
        <w:t>مع السياق</w:t>
      </w:r>
      <w:r w:rsidRPr="001A721D">
        <w:rPr>
          <w:b/>
          <w:bCs/>
        </w:rPr>
        <w:t>:</w:t>
      </w:r>
      <w:r w:rsidRPr="00E46AD2">
        <w:t xml:space="preserve"> </w:t>
      </w:r>
      <w:r w:rsidRPr="00E46AD2">
        <w:rPr>
          <w:rtl/>
        </w:rPr>
        <w:t>الآية تتحدث عن المنافقين الذين يراؤون في صلاتهم، ولا يؤدونها على وجهها الصحيح</w:t>
      </w:r>
      <w:r w:rsidRPr="00E46AD2">
        <w:t>.</w:t>
      </w:r>
    </w:p>
    <w:p w14:paraId="122E759E" w14:textId="364D4C86" w:rsidR="0074378D" w:rsidRPr="00E46AD2" w:rsidRDefault="0074378D" w:rsidP="009A6CA1">
      <w:pPr>
        <w:pStyle w:val="a9"/>
        <w:numPr>
          <w:ilvl w:val="0"/>
          <w:numId w:val="121"/>
        </w:numPr>
      </w:pPr>
      <w:r w:rsidRPr="001A721D">
        <w:rPr>
          <w:b/>
          <w:bCs/>
          <w:rtl/>
        </w:rPr>
        <w:t>مثال 2</w:t>
      </w:r>
      <w:r w:rsidRPr="001A721D">
        <w:rPr>
          <w:b/>
          <w:bCs/>
        </w:rPr>
        <w:t>:</w:t>
      </w:r>
      <w:r w:rsidRPr="00E46AD2">
        <w:t xml:space="preserve"> </w:t>
      </w:r>
      <w:r w:rsidRPr="00E46AD2">
        <w:rPr>
          <w:rtl/>
        </w:rPr>
        <w:t xml:space="preserve">﴿لَّا تَحْسَبَنَّ الَّذِينَ يَفْرَحُونَ بِمَا أَتَوا وَّيُحِبُّونَ أَن يُحْمَدُوا بِمَا لَمْ يَفْعَلُوا فَلَا تَحْسَبَنَّهُم بِمَفَازَةٍ مِّنَ الْعَذَابِ﴾ </w:t>
      </w:r>
      <w:r w:rsidR="0064321B">
        <w:rPr>
          <w:rtl/>
        </w:rPr>
        <w:t>"</w:t>
      </w:r>
      <w:r w:rsidRPr="00E46AD2">
        <w:rPr>
          <w:rtl/>
        </w:rPr>
        <w:t>آل عمران: 188</w:t>
      </w:r>
      <w:r w:rsidR="0064321B">
        <w:rPr>
          <w:rtl/>
        </w:rPr>
        <w:t>"</w:t>
      </w:r>
      <w:r w:rsidRPr="00E46AD2">
        <w:t>.</w:t>
      </w:r>
    </w:p>
    <w:p w14:paraId="1B62EC97" w14:textId="77777777" w:rsidR="0074378D" w:rsidRPr="00E46AD2" w:rsidRDefault="0074378D" w:rsidP="009A6CA1">
      <w:pPr>
        <w:pStyle w:val="a9"/>
        <w:numPr>
          <w:ilvl w:val="1"/>
          <w:numId w:val="121"/>
        </w:numPr>
      </w:pPr>
      <w:r w:rsidRPr="001A721D">
        <w:rPr>
          <w:b/>
          <w:bCs/>
          <w:rtl/>
        </w:rPr>
        <w:t>السياق التاريخي</w:t>
      </w:r>
      <w:r w:rsidRPr="001A721D">
        <w:rPr>
          <w:b/>
          <w:bCs/>
        </w:rPr>
        <w:t>:</w:t>
      </w:r>
      <w:r w:rsidRPr="00E46AD2">
        <w:t xml:space="preserve"> </w:t>
      </w:r>
      <w:r w:rsidRPr="00E46AD2">
        <w:rPr>
          <w:rtl/>
        </w:rPr>
        <w:t>نزلت في اليهود الذين كانوا يفرحون بما عندهم من العلم، ويحبون أن يحمدهم الناس على ما ليس فيهم</w:t>
      </w:r>
      <w:r w:rsidRPr="00E46AD2">
        <w:t>.</w:t>
      </w:r>
    </w:p>
    <w:p w14:paraId="3D1B2D8E" w14:textId="77777777" w:rsidR="0074378D" w:rsidRPr="00E46AD2" w:rsidRDefault="0074378D" w:rsidP="009A6CA1">
      <w:pPr>
        <w:pStyle w:val="a9"/>
        <w:numPr>
          <w:ilvl w:val="1"/>
          <w:numId w:val="121"/>
        </w:numPr>
      </w:pPr>
      <w:r w:rsidRPr="001A721D">
        <w:rPr>
          <w:b/>
          <w:bCs/>
          <w:rtl/>
        </w:rPr>
        <w:t>المعنى</w:t>
      </w:r>
      <w:r w:rsidRPr="001A721D">
        <w:rPr>
          <w:b/>
          <w:bCs/>
        </w:rPr>
        <w:t>:</w:t>
      </w:r>
      <w:r w:rsidRPr="00E46AD2">
        <w:t xml:space="preserve"> </w:t>
      </w:r>
      <w:r w:rsidRPr="00E46AD2">
        <w:rPr>
          <w:rtl/>
        </w:rPr>
        <w:t>التحذير من الفرح بالإنجازات الوهمية، وطلب الثناء على ما لم يفعله الإنسان</w:t>
      </w:r>
      <w:r w:rsidRPr="00E46AD2">
        <w:t>.</w:t>
      </w:r>
    </w:p>
    <w:p w14:paraId="56AF6C1D" w14:textId="77777777" w:rsidR="0074378D" w:rsidRPr="00E46AD2" w:rsidRDefault="0074378D" w:rsidP="001A721D">
      <w:r w:rsidRPr="00E46AD2">
        <w:rPr>
          <w:rtl/>
        </w:rPr>
        <w:t>خاتمة: نحو فهم أعمق</w:t>
      </w:r>
    </w:p>
    <w:p w14:paraId="22D371F9" w14:textId="77777777" w:rsidR="0074378D" w:rsidRPr="00E46AD2" w:rsidRDefault="0074378D" w:rsidP="001A721D">
      <w:r w:rsidRPr="00E46AD2">
        <w:rPr>
          <w:rtl/>
        </w:rPr>
        <w:t>فهم أساليب القرآن وسياق الآيات يفتح لنا آفاقًا جديدة للتدبر، ويجعلنا نرى في القرآن ما لم نكن نراه من قبل. إنهما أداتان لا غنى عنهما لمن أراد أن يفهم القرآن فهمًا عميقًا، ويستنبط منه الدرر والكنوز</w:t>
      </w:r>
      <w:r w:rsidRPr="00E46AD2">
        <w:t>.</w:t>
      </w:r>
    </w:p>
    <w:p w14:paraId="24C82457" w14:textId="77777777" w:rsidR="0074378D" w:rsidRPr="00E46AD2" w:rsidRDefault="0074378D" w:rsidP="001A721D">
      <w:r w:rsidRPr="00E46AD2">
        <w:rPr>
          <w:rtl/>
        </w:rPr>
        <w:t>تطبيق عملي</w:t>
      </w:r>
      <w:r w:rsidRPr="00E46AD2">
        <w:t>:</w:t>
      </w:r>
    </w:p>
    <w:p w14:paraId="2D26F101" w14:textId="405A8BF2" w:rsidR="0074378D" w:rsidRPr="00E46AD2" w:rsidRDefault="0074378D" w:rsidP="001A721D">
      <w:r w:rsidRPr="00E46AD2">
        <w:rPr>
          <w:rtl/>
        </w:rPr>
        <w:t xml:space="preserve">اختر آية من القرآن، وحاول أن تفهم معناها بالاستعانة بأساليب القرآن وسياق الآيات. ابحث عن الأساليب البلاغية المستخدمة في الآية، واقرأ الآيات السابقة واللاحقة، وابحث عن سبب نزول الآية </w:t>
      </w:r>
      <w:r w:rsidR="0064321B">
        <w:rPr>
          <w:rtl/>
        </w:rPr>
        <w:t>"</w:t>
      </w:r>
      <w:r w:rsidRPr="00E46AD2">
        <w:rPr>
          <w:rtl/>
        </w:rPr>
        <w:t>إن وجد</w:t>
      </w:r>
      <w:r w:rsidR="0064321B">
        <w:rPr>
          <w:rtl/>
        </w:rPr>
        <w:t>"</w:t>
      </w:r>
      <w:r w:rsidRPr="00E46AD2">
        <w:t>.</w:t>
      </w:r>
    </w:p>
    <w:p w14:paraId="2B937776" w14:textId="77777777" w:rsidR="0084363C" w:rsidRPr="00E46AD2" w:rsidRDefault="0084363C" w:rsidP="001A721D">
      <w:pPr>
        <w:rPr>
          <w:rtl/>
        </w:rPr>
      </w:pPr>
    </w:p>
    <w:p w14:paraId="7FF0B343" w14:textId="43DEF846" w:rsidR="004E5FE1" w:rsidRPr="00E46AD2" w:rsidRDefault="004E5FE1" w:rsidP="001A721D">
      <w:r w:rsidRPr="00E46AD2">
        <w:rPr>
          <w:rtl/>
        </w:rPr>
        <w:t>التدبر في التطبيق: خطوات عملية وأمثلة واقعية</w:t>
      </w:r>
    </w:p>
    <w:p w14:paraId="501A1DAE" w14:textId="77777777" w:rsidR="004E5FE1" w:rsidRPr="00E46AD2" w:rsidRDefault="004E5FE1" w:rsidP="001A721D">
      <w:r w:rsidRPr="00E46AD2">
        <w:rPr>
          <w:rtl/>
        </w:rPr>
        <w:t>مقدمة: من النظرية إلى التطبيق</w:t>
      </w:r>
    </w:p>
    <w:p w14:paraId="14F17E4C" w14:textId="77777777" w:rsidR="004E5FE1" w:rsidRPr="00E46AD2" w:rsidRDefault="004E5FE1" w:rsidP="001A721D">
      <w:r w:rsidRPr="00E46AD2">
        <w:rPr>
          <w:rtl/>
        </w:rPr>
        <w:t>بعد أن تعرفنا على الأدوات الأساسية لتدبر القرآن الكريم، حان الوقت للانتقال من الجانب النظري إلى الجانب العملي. فالتدبر ليس مجرد معلومات نحفظها، بل هو مهارة نكتسبها بالممارسة والتطبيق. وكما أن السباحة لا تُتقن إلا بالنزول إلى الماء، كذلك التدبر لا يُتقن إلا بالتطبيق العملي</w:t>
      </w:r>
      <w:r w:rsidRPr="00E46AD2">
        <w:t>.</w:t>
      </w:r>
    </w:p>
    <w:p w14:paraId="0F86D42C" w14:textId="77777777" w:rsidR="004E5FE1" w:rsidRPr="00E46AD2" w:rsidRDefault="004E5FE1" w:rsidP="001A721D">
      <w:r w:rsidRPr="00E46AD2">
        <w:rPr>
          <w:rtl/>
        </w:rPr>
        <w:t>خطوات عملية للتدبر</w:t>
      </w:r>
      <w:r w:rsidRPr="00E46AD2">
        <w:t>:</w:t>
      </w:r>
    </w:p>
    <w:p w14:paraId="4286560E" w14:textId="77777777" w:rsidR="004E5FE1" w:rsidRPr="00E46AD2" w:rsidRDefault="004E5FE1" w:rsidP="009A6CA1">
      <w:pPr>
        <w:pStyle w:val="a9"/>
        <w:numPr>
          <w:ilvl w:val="0"/>
          <w:numId w:val="122"/>
        </w:numPr>
      </w:pPr>
      <w:r w:rsidRPr="00E46AD2">
        <w:rPr>
          <w:rtl/>
        </w:rPr>
        <w:t>اختر آياتك بعناية</w:t>
      </w:r>
      <w:r w:rsidRPr="00E46AD2">
        <w:t>:</w:t>
      </w:r>
    </w:p>
    <w:p w14:paraId="36A02829" w14:textId="5C83B895" w:rsidR="004E5FE1" w:rsidRPr="00E46AD2" w:rsidRDefault="004E5FE1" w:rsidP="009A6CA1">
      <w:pPr>
        <w:pStyle w:val="a9"/>
        <w:numPr>
          <w:ilvl w:val="1"/>
          <w:numId w:val="122"/>
        </w:numPr>
      </w:pPr>
      <w:r w:rsidRPr="00E46AD2">
        <w:rPr>
          <w:rtl/>
        </w:rPr>
        <w:t xml:space="preserve">لا تحاول أن تتدبر القرآن كله دفعة واحدة، بل ابدأ بآيات قليلة، وركز عليها لفترة زمنية محددة </w:t>
      </w:r>
      <w:r w:rsidR="0064321B">
        <w:rPr>
          <w:rtl/>
        </w:rPr>
        <w:t>"</w:t>
      </w:r>
      <w:r w:rsidRPr="00E46AD2">
        <w:rPr>
          <w:rtl/>
        </w:rPr>
        <w:t>أسبوع، شهر، ...</w:t>
      </w:r>
      <w:r w:rsidR="0064321B">
        <w:rPr>
          <w:rtl/>
        </w:rPr>
        <w:t>"</w:t>
      </w:r>
      <w:r w:rsidRPr="00E46AD2">
        <w:t>.</w:t>
      </w:r>
    </w:p>
    <w:p w14:paraId="393174E7" w14:textId="77777777" w:rsidR="004E5FE1" w:rsidRPr="00E46AD2" w:rsidRDefault="004E5FE1" w:rsidP="009A6CA1">
      <w:pPr>
        <w:pStyle w:val="a9"/>
        <w:numPr>
          <w:ilvl w:val="1"/>
          <w:numId w:val="122"/>
        </w:numPr>
      </w:pPr>
      <w:r w:rsidRPr="00E46AD2">
        <w:rPr>
          <w:rtl/>
        </w:rPr>
        <w:t>اختر الآيات التي تلامس قلبك، أو التي تشعر أنك بحاجة إلى فهمها وتطبيقها في حياتك</w:t>
      </w:r>
      <w:r w:rsidRPr="00E46AD2">
        <w:t>.</w:t>
      </w:r>
    </w:p>
    <w:p w14:paraId="395E8AC0" w14:textId="5DF59E35" w:rsidR="004E5FE1" w:rsidRPr="00E46AD2" w:rsidRDefault="004E5FE1" w:rsidP="009A6CA1">
      <w:pPr>
        <w:pStyle w:val="a9"/>
        <w:numPr>
          <w:ilvl w:val="1"/>
          <w:numId w:val="122"/>
        </w:numPr>
      </w:pPr>
      <w:r w:rsidRPr="00E46AD2">
        <w:rPr>
          <w:rtl/>
        </w:rPr>
        <w:t xml:space="preserve">يمكنك أن تختار آيات من موضوع معين </w:t>
      </w:r>
      <w:r w:rsidR="0064321B">
        <w:rPr>
          <w:rtl/>
        </w:rPr>
        <w:t>"</w:t>
      </w:r>
      <w:r w:rsidRPr="00E46AD2">
        <w:rPr>
          <w:rtl/>
        </w:rPr>
        <w:t>الصبر، التوكل، الإنفاق، ...</w:t>
      </w:r>
      <w:r w:rsidR="0064321B">
        <w:rPr>
          <w:rtl/>
        </w:rPr>
        <w:t>"</w:t>
      </w:r>
      <w:r w:rsidRPr="00E46AD2">
        <w:rPr>
          <w:rtl/>
        </w:rPr>
        <w:t>، أو من سورة معينة</w:t>
      </w:r>
      <w:r w:rsidRPr="00E46AD2">
        <w:t>.</w:t>
      </w:r>
    </w:p>
    <w:p w14:paraId="7AFDB081" w14:textId="77777777" w:rsidR="004E5FE1" w:rsidRPr="00E46AD2" w:rsidRDefault="004E5FE1" w:rsidP="009A6CA1">
      <w:pPr>
        <w:pStyle w:val="a9"/>
        <w:numPr>
          <w:ilvl w:val="0"/>
          <w:numId w:val="122"/>
        </w:numPr>
      </w:pPr>
      <w:r w:rsidRPr="00E46AD2">
        <w:rPr>
          <w:rtl/>
        </w:rPr>
        <w:t>اقرأ بتمهل وتفكر</w:t>
      </w:r>
      <w:r w:rsidRPr="00E46AD2">
        <w:t>:</w:t>
      </w:r>
    </w:p>
    <w:p w14:paraId="71692D03" w14:textId="77777777" w:rsidR="004E5FE1" w:rsidRPr="00E46AD2" w:rsidRDefault="004E5FE1" w:rsidP="009A6CA1">
      <w:pPr>
        <w:pStyle w:val="a9"/>
        <w:numPr>
          <w:ilvl w:val="1"/>
          <w:numId w:val="122"/>
        </w:numPr>
      </w:pPr>
      <w:r w:rsidRPr="00E46AD2">
        <w:rPr>
          <w:rtl/>
        </w:rPr>
        <w:t>اجلس في مكان هادئ، وأبعد عنك كل ما يشتت انتباهك</w:t>
      </w:r>
      <w:r w:rsidRPr="00E46AD2">
        <w:t>.</w:t>
      </w:r>
    </w:p>
    <w:p w14:paraId="6AF0B882" w14:textId="77777777" w:rsidR="004E5FE1" w:rsidRPr="00E46AD2" w:rsidRDefault="004E5FE1" w:rsidP="009A6CA1">
      <w:pPr>
        <w:pStyle w:val="a9"/>
        <w:numPr>
          <w:ilvl w:val="1"/>
          <w:numId w:val="122"/>
        </w:numPr>
      </w:pPr>
      <w:r w:rsidRPr="00E46AD2">
        <w:rPr>
          <w:rtl/>
        </w:rPr>
        <w:t>استحضر عظمة الله تعالى، وأنك تقرأ كلامه</w:t>
      </w:r>
      <w:r w:rsidRPr="00E46AD2">
        <w:t>.</w:t>
      </w:r>
    </w:p>
    <w:p w14:paraId="2FE34D23" w14:textId="77777777" w:rsidR="004E5FE1" w:rsidRPr="00E46AD2" w:rsidRDefault="004E5FE1" w:rsidP="009A6CA1">
      <w:pPr>
        <w:pStyle w:val="a9"/>
        <w:numPr>
          <w:ilvl w:val="1"/>
          <w:numId w:val="122"/>
        </w:numPr>
      </w:pPr>
      <w:r w:rsidRPr="00E46AD2">
        <w:rPr>
          <w:rtl/>
        </w:rPr>
        <w:t>اقرأ الآيات ببطء وتمهل، وتوقف عند كل كلمة وكل جملة، وحاول أن تفهم معناها</w:t>
      </w:r>
      <w:r w:rsidRPr="00E46AD2">
        <w:t>.</w:t>
      </w:r>
    </w:p>
    <w:p w14:paraId="3E12FF92" w14:textId="77777777" w:rsidR="004E5FE1" w:rsidRPr="00E46AD2" w:rsidRDefault="004E5FE1" w:rsidP="009A6CA1">
      <w:pPr>
        <w:pStyle w:val="a9"/>
        <w:numPr>
          <w:ilvl w:val="1"/>
          <w:numId w:val="122"/>
        </w:numPr>
      </w:pPr>
      <w:r w:rsidRPr="00E46AD2">
        <w:rPr>
          <w:rtl/>
        </w:rPr>
        <w:t>كرر الآية التي تؤثر في قلبك، وتأمل في معانيها المختلفة</w:t>
      </w:r>
      <w:r w:rsidRPr="00E46AD2">
        <w:t>.</w:t>
      </w:r>
    </w:p>
    <w:p w14:paraId="79E3654B" w14:textId="77777777" w:rsidR="004E5FE1" w:rsidRPr="00E46AD2" w:rsidRDefault="004E5FE1" w:rsidP="009A6CA1">
      <w:pPr>
        <w:pStyle w:val="a9"/>
        <w:numPr>
          <w:ilvl w:val="0"/>
          <w:numId w:val="122"/>
        </w:numPr>
      </w:pPr>
      <w:r w:rsidRPr="00E46AD2">
        <w:rPr>
          <w:rtl/>
        </w:rPr>
        <w:t>استعن بالأدوات التي تعلمتها</w:t>
      </w:r>
      <w:r w:rsidRPr="00E46AD2">
        <w:t>:</w:t>
      </w:r>
    </w:p>
    <w:p w14:paraId="23B1E59C" w14:textId="77777777" w:rsidR="004E5FE1" w:rsidRPr="00E46AD2" w:rsidRDefault="004E5FE1" w:rsidP="009A6CA1">
      <w:pPr>
        <w:pStyle w:val="a9"/>
        <w:numPr>
          <w:ilvl w:val="1"/>
          <w:numId w:val="122"/>
        </w:numPr>
      </w:pPr>
      <w:r w:rsidRPr="001A721D">
        <w:rPr>
          <w:b/>
          <w:bCs/>
          <w:rtl/>
        </w:rPr>
        <w:t>اللغة العربية</w:t>
      </w:r>
      <w:r w:rsidRPr="001A721D">
        <w:rPr>
          <w:b/>
          <w:bCs/>
        </w:rPr>
        <w:t>:</w:t>
      </w:r>
      <w:r w:rsidRPr="00E46AD2">
        <w:t xml:space="preserve"> </w:t>
      </w:r>
      <w:r w:rsidRPr="00E46AD2">
        <w:rPr>
          <w:rtl/>
        </w:rPr>
        <w:t>ابحث عن معنى الكلمات الغريبة، وتأمل في أساليب البلاغة المستخدمة</w:t>
      </w:r>
      <w:r w:rsidRPr="00E46AD2">
        <w:t>.</w:t>
      </w:r>
    </w:p>
    <w:p w14:paraId="7AC252C8" w14:textId="77777777" w:rsidR="004E5FE1" w:rsidRPr="00E46AD2" w:rsidRDefault="004E5FE1" w:rsidP="009A6CA1">
      <w:pPr>
        <w:pStyle w:val="a9"/>
        <w:numPr>
          <w:ilvl w:val="1"/>
          <w:numId w:val="122"/>
        </w:numPr>
      </w:pPr>
      <w:r w:rsidRPr="001A721D">
        <w:rPr>
          <w:b/>
          <w:bCs/>
          <w:rtl/>
        </w:rPr>
        <w:t>التفسير</w:t>
      </w:r>
      <w:r w:rsidRPr="001A721D">
        <w:rPr>
          <w:b/>
          <w:bCs/>
        </w:rPr>
        <w:t>:</w:t>
      </w:r>
      <w:r w:rsidRPr="00E46AD2">
        <w:t xml:space="preserve"> </w:t>
      </w:r>
      <w:r w:rsidRPr="00E46AD2">
        <w:rPr>
          <w:rtl/>
        </w:rPr>
        <w:t>ارجع إلى أحد التفاسير الميسرة لفهم المعنى الإجمالي للآية</w:t>
      </w:r>
      <w:r w:rsidRPr="00E46AD2">
        <w:t>.</w:t>
      </w:r>
    </w:p>
    <w:p w14:paraId="0BEEBCF1" w14:textId="0710E272" w:rsidR="004E5FE1" w:rsidRPr="00E46AD2" w:rsidRDefault="004E5FE1" w:rsidP="009A6CA1">
      <w:pPr>
        <w:pStyle w:val="a9"/>
        <w:numPr>
          <w:ilvl w:val="1"/>
          <w:numId w:val="122"/>
        </w:numPr>
      </w:pPr>
      <w:r w:rsidRPr="001A721D">
        <w:rPr>
          <w:b/>
          <w:bCs/>
          <w:rtl/>
        </w:rPr>
        <w:t>أساليب القرآن</w:t>
      </w:r>
      <w:r w:rsidRPr="001A721D">
        <w:rPr>
          <w:b/>
          <w:bCs/>
        </w:rPr>
        <w:t>:</w:t>
      </w:r>
      <w:r w:rsidRPr="00E46AD2">
        <w:t xml:space="preserve"> </w:t>
      </w:r>
      <w:r w:rsidRPr="00E46AD2">
        <w:rPr>
          <w:rtl/>
        </w:rPr>
        <w:t xml:space="preserve">حاول أن تتعرف على الأساليب البلاغية المستخدمة في الآية </w:t>
      </w:r>
      <w:r w:rsidR="0064321B">
        <w:rPr>
          <w:rtl/>
        </w:rPr>
        <w:t>"</w:t>
      </w:r>
      <w:r w:rsidRPr="00E46AD2">
        <w:rPr>
          <w:rtl/>
        </w:rPr>
        <w:t>التشبيه، الكناية، ...</w:t>
      </w:r>
      <w:r w:rsidR="0064321B">
        <w:rPr>
          <w:rtl/>
        </w:rPr>
        <w:t>"</w:t>
      </w:r>
      <w:r w:rsidRPr="00E46AD2">
        <w:t>.</w:t>
      </w:r>
    </w:p>
    <w:p w14:paraId="60D32DCF" w14:textId="7F6AB1EA" w:rsidR="004E5FE1" w:rsidRPr="00E46AD2" w:rsidRDefault="004E5FE1" w:rsidP="009A6CA1">
      <w:pPr>
        <w:pStyle w:val="a9"/>
        <w:numPr>
          <w:ilvl w:val="1"/>
          <w:numId w:val="122"/>
        </w:numPr>
      </w:pPr>
      <w:r w:rsidRPr="001A721D">
        <w:rPr>
          <w:b/>
          <w:bCs/>
          <w:rtl/>
        </w:rPr>
        <w:t>سياق الآيات</w:t>
      </w:r>
      <w:r w:rsidRPr="001A721D">
        <w:rPr>
          <w:b/>
          <w:bCs/>
        </w:rPr>
        <w:t>:</w:t>
      </w:r>
      <w:r w:rsidRPr="00E46AD2">
        <w:t xml:space="preserve"> </w:t>
      </w:r>
      <w:r w:rsidRPr="00E46AD2">
        <w:rPr>
          <w:rtl/>
        </w:rPr>
        <w:t xml:space="preserve">اقرأ الآيات السابقة واللاحقة، وابحث عن سبب نزول الآية </w:t>
      </w:r>
      <w:r w:rsidR="0064321B">
        <w:rPr>
          <w:rtl/>
        </w:rPr>
        <w:t>"</w:t>
      </w:r>
      <w:r w:rsidRPr="00E46AD2">
        <w:rPr>
          <w:rtl/>
        </w:rPr>
        <w:t>إن وجد</w:t>
      </w:r>
      <w:r w:rsidR="0064321B">
        <w:rPr>
          <w:rtl/>
        </w:rPr>
        <w:t>"</w:t>
      </w:r>
      <w:r w:rsidRPr="00E46AD2">
        <w:t>.</w:t>
      </w:r>
    </w:p>
    <w:p w14:paraId="20914A40" w14:textId="77777777" w:rsidR="004E5FE1" w:rsidRPr="00E46AD2" w:rsidRDefault="004E5FE1" w:rsidP="009A6CA1">
      <w:pPr>
        <w:pStyle w:val="a9"/>
        <w:numPr>
          <w:ilvl w:val="0"/>
          <w:numId w:val="122"/>
        </w:numPr>
      </w:pPr>
      <w:r w:rsidRPr="00E46AD2">
        <w:rPr>
          <w:rtl/>
        </w:rPr>
        <w:t>اربط الآيات بواقعك</w:t>
      </w:r>
      <w:r w:rsidRPr="00E46AD2">
        <w:t>:</w:t>
      </w:r>
    </w:p>
    <w:p w14:paraId="00DA29E2" w14:textId="77777777" w:rsidR="004E5FE1" w:rsidRPr="00E46AD2" w:rsidRDefault="004E5FE1" w:rsidP="009A6CA1">
      <w:pPr>
        <w:pStyle w:val="a9"/>
        <w:numPr>
          <w:ilvl w:val="1"/>
          <w:numId w:val="122"/>
        </w:numPr>
      </w:pPr>
      <w:r w:rsidRPr="00E46AD2">
        <w:rPr>
          <w:rtl/>
        </w:rPr>
        <w:t>فكر في كيفية تطبيق الآيات في حياتك اليومية</w:t>
      </w:r>
      <w:r w:rsidRPr="00E46AD2">
        <w:t>.</w:t>
      </w:r>
    </w:p>
    <w:p w14:paraId="4C857228" w14:textId="039F7104" w:rsidR="004E5FE1" w:rsidRPr="00E46AD2" w:rsidRDefault="004E5FE1" w:rsidP="009A6CA1">
      <w:pPr>
        <w:pStyle w:val="a9"/>
        <w:numPr>
          <w:ilvl w:val="1"/>
          <w:numId w:val="122"/>
        </w:numPr>
      </w:pPr>
      <w:r w:rsidRPr="00E46AD2">
        <w:rPr>
          <w:rtl/>
        </w:rPr>
        <w:t xml:space="preserve">اسأل نفسك: "ماذا تعلمني هذه الآية؟"، "كيف يمكن أن أغير سلوكي بناءً على هذه الآية؟"، "ما هي الرسالة التي يريد الله أن يوصلها </w:t>
      </w:r>
      <w:r w:rsidR="007E4035" w:rsidRPr="00E46AD2">
        <w:rPr>
          <w:rtl/>
        </w:rPr>
        <w:t>إلى</w:t>
      </w:r>
      <w:r w:rsidRPr="00E46AD2">
        <w:rPr>
          <w:rtl/>
        </w:rPr>
        <w:t xml:space="preserve"> من خلال هذه الآية؟</w:t>
      </w:r>
      <w:r w:rsidRPr="00E46AD2">
        <w:t>".</w:t>
      </w:r>
    </w:p>
    <w:p w14:paraId="36794512" w14:textId="77777777" w:rsidR="004E5FE1" w:rsidRPr="00E46AD2" w:rsidRDefault="004E5FE1" w:rsidP="009A6CA1">
      <w:pPr>
        <w:pStyle w:val="a9"/>
        <w:numPr>
          <w:ilvl w:val="1"/>
          <w:numId w:val="122"/>
        </w:numPr>
      </w:pPr>
      <w:r w:rsidRPr="00E46AD2">
        <w:rPr>
          <w:rtl/>
        </w:rPr>
        <w:t>حاول أن تجد أمثلة واقعية من حياتك أو من حياة الآخرين تتفق مع معنى الآية</w:t>
      </w:r>
      <w:r w:rsidRPr="00E46AD2">
        <w:t>.</w:t>
      </w:r>
    </w:p>
    <w:p w14:paraId="655B8EFD" w14:textId="77777777" w:rsidR="004E5FE1" w:rsidRPr="00E46AD2" w:rsidRDefault="004E5FE1" w:rsidP="009A6CA1">
      <w:pPr>
        <w:pStyle w:val="a9"/>
        <w:numPr>
          <w:ilvl w:val="0"/>
          <w:numId w:val="122"/>
        </w:numPr>
      </w:pPr>
      <w:r w:rsidRPr="00E46AD2">
        <w:rPr>
          <w:rtl/>
        </w:rPr>
        <w:t>ادع الله بصدق</w:t>
      </w:r>
      <w:r w:rsidRPr="00E46AD2">
        <w:t>:</w:t>
      </w:r>
    </w:p>
    <w:p w14:paraId="04897CBF" w14:textId="77777777" w:rsidR="004E5FE1" w:rsidRPr="00E46AD2" w:rsidRDefault="004E5FE1" w:rsidP="009A6CA1">
      <w:pPr>
        <w:pStyle w:val="a9"/>
        <w:numPr>
          <w:ilvl w:val="1"/>
          <w:numId w:val="122"/>
        </w:numPr>
      </w:pPr>
      <w:r w:rsidRPr="00E46AD2">
        <w:rPr>
          <w:rtl/>
        </w:rPr>
        <w:t>ادع الله أن يفتح عليك في فهم كتابه، وأن يرزقك تدبره والعمل به</w:t>
      </w:r>
      <w:r w:rsidRPr="00E46AD2">
        <w:t>.</w:t>
      </w:r>
    </w:p>
    <w:p w14:paraId="29835007" w14:textId="77777777" w:rsidR="004E5FE1" w:rsidRPr="00E46AD2" w:rsidRDefault="004E5FE1" w:rsidP="009A6CA1">
      <w:pPr>
        <w:pStyle w:val="a9"/>
        <w:numPr>
          <w:ilvl w:val="1"/>
          <w:numId w:val="122"/>
        </w:numPr>
      </w:pPr>
      <w:r w:rsidRPr="00E46AD2">
        <w:rPr>
          <w:rtl/>
        </w:rPr>
        <w:t>تذكر أن الدعاء هو مفتاح كل خير، وأن الله تعالى هو الذي يملك القلوب، وهو الذي يهدي إلى صراطه المستقيم</w:t>
      </w:r>
      <w:r w:rsidRPr="00E46AD2">
        <w:t>.</w:t>
      </w:r>
    </w:p>
    <w:p w14:paraId="2DA1EF91" w14:textId="77777777" w:rsidR="004E5FE1" w:rsidRPr="00E46AD2" w:rsidRDefault="004E5FE1" w:rsidP="009A6CA1">
      <w:pPr>
        <w:pStyle w:val="a9"/>
        <w:numPr>
          <w:ilvl w:val="0"/>
          <w:numId w:val="122"/>
        </w:numPr>
      </w:pPr>
      <w:r w:rsidRPr="00E46AD2">
        <w:rPr>
          <w:rtl/>
        </w:rPr>
        <w:t>راجع وكرر</w:t>
      </w:r>
      <w:r w:rsidRPr="00E46AD2">
        <w:t>:</w:t>
      </w:r>
    </w:p>
    <w:p w14:paraId="38704B0B" w14:textId="7B245F23" w:rsidR="004E5FE1" w:rsidRPr="00E46AD2" w:rsidRDefault="004E5FE1" w:rsidP="009A6CA1">
      <w:pPr>
        <w:pStyle w:val="a9"/>
        <w:numPr>
          <w:ilvl w:val="1"/>
          <w:numId w:val="122"/>
        </w:numPr>
      </w:pPr>
      <w:r w:rsidRPr="00E46AD2">
        <w:rPr>
          <w:rtl/>
        </w:rPr>
        <w:t xml:space="preserve">راجع الآيات التي تدبرتها بشكل دوري </w:t>
      </w:r>
      <w:r w:rsidR="0064321B">
        <w:rPr>
          <w:rtl/>
        </w:rPr>
        <w:t>"</w:t>
      </w:r>
      <w:r w:rsidRPr="00E46AD2">
        <w:rPr>
          <w:rtl/>
        </w:rPr>
        <w:t>أسبوعيًا، شهريًا</w:t>
      </w:r>
      <w:r w:rsidR="0064321B">
        <w:rPr>
          <w:rtl/>
        </w:rPr>
        <w:t>"</w:t>
      </w:r>
      <w:r w:rsidRPr="00E46AD2">
        <w:rPr>
          <w:rtl/>
        </w:rPr>
        <w:t>، لتثبيت المعاني في نفسك</w:t>
      </w:r>
      <w:r w:rsidRPr="00E46AD2">
        <w:t>.</w:t>
      </w:r>
    </w:p>
    <w:p w14:paraId="46FBB5C5" w14:textId="77777777" w:rsidR="004E5FE1" w:rsidRPr="00E46AD2" w:rsidRDefault="004E5FE1" w:rsidP="009A6CA1">
      <w:pPr>
        <w:pStyle w:val="a9"/>
        <w:numPr>
          <w:ilvl w:val="1"/>
          <w:numId w:val="122"/>
        </w:numPr>
      </w:pPr>
      <w:r w:rsidRPr="00E46AD2">
        <w:rPr>
          <w:rtl/>
        </w:rPr>
        <w:t>حاول أن تتذكر الآيات في مواقف مختلفة من حياتك، وأن تطبقها في سلوكك وأخلاقك</w:t>
      </w:r>
      <w:r w:rsidRPr="00E46AD2">
        <w:t>.</w:t>
      </w:r>
    </w:p>
    <w:p w14:paraId="41791910" w14:textId="77777777" w:rsidR="004E5FE1" w:rsidRPr="00E46AD2" w:rsidRDefault="004E5FE1" w:rsidP="009A6CA1">
      <w:pPr>
        <w:pStyle w:val="a9"/>
        <w:numPr>
          <w:ilvl w:val="0"/>
          <w:numId w:val="122"/>
        </w:numPr>
      </w:pPr>
      <w:r w:rsidRPr="00E46AD2">
        <w:rPr>
          <w:rtl/>
        </w:rPr>
        <w:t>تدبر سنن الله</w:t>
      </w:r>
      <w:r w:rsidRPr="00E46AD2">
        <w:t>:</w:t>
      </w:r>
    </w:p>
    <w:p w14:paraId="5DC35420" w14:textId="77777777" w:rsidR="004E5FE1" w:rsidRPr="00E46AD2" w:rsidRDefault="004E5FE1" w:rsidP="009A6CA1">
      <w:pPr>
        <w:pStyle w:val="a9"/>
        <w:numPr>
          <w:ilvl w:val="1"/>
          <w:numId w:val="122"/>
        </w:numPr>
      </w:pPr>
      <w:r w:rsidRPr="00E46AD2">
        <w:rPr>
          <w:rtl/>
        </w:rPr>
        <w:t>تذكر دائماً أن التدبر الحقيقي يكشف عن سنن الله الكونية والاجتماعية ويدعوك لفهمها</w:t>
      </w:r>
      <w:r w:rsidRPr="00E46AD2">
        <w:t>.</w:t>
      </w:r>
    </w:p>
    <w:p w14:paraId="297F3D3F" w14:textId="77777777" w:rsidR="004E5FE1" w:rsidRPr="00E46AD2" w:rsidRDefault="004E5FE1" w:rsidP="009A6CA1">
      <w:pPr>
        <w:pStyle w:val="a9"/>
        <w:numPr>
          <w:ilvl w:val="1"/>
          <w:numId w:val="122"/>
        </w:numPr>
      </w:pPr>
      <w:r w:rsidRPr="00E46AD2">
        <w:rPr>
          <w:rtl/>
        </w:rPr>
        <w:t>ارفض أي تفسير يتعارض مع هذه السنن الثابتة</w:t>
      </w:r>
      <w:r w:rsidRPr="00E46AD2">
        <w:t>.</w:t>
      </w:r>
    </w:p>
    <w:p w14:paraId="115D69C3" w14:textId="77777777" w:rsidR="004E5FE1" w:rsidRPr="00E46AD2" w:rsidRDefault="004E5FE1" w:rsidP="001A721D">
      <w:r w:rsidRPr="00E46AD2">
        <w:rPr>
          <w:rtl/>
        </w:rPr>
        <w:t>أمثلة واقعية للتدبر</w:t>
      </w:r>
      <w:r w:rsidRPr="00E46AD2">
        <w:t>:</w:t>
      </w:r>
    </w:p>
    <w:p w14:paraId="47AF2971" w14:textId="77777777" w:rsidR="004E5FE1" w:rsidRPr="00E46AD2" w:rsidRDefault="004E5FE1" w:rsidP="009A6CA1">
      <w:pPr>
        <w:pStyle w:val="a9"/>
        <w:numPr>
          <w:ilvl w:val="0"/>
          <w:numId w:val="123"/>
        </w:numPr>
      </w:pPr>
      <w:r w:rsidRPr="00E46AD2">
        <w:rPr>
          <w:rtl/>
        </w:rPr>
        <w:t>تدبر آيات الصبر</w:t>
      </w:r>
      <w:r w:rsidRPr="00E46AD2">
        <w:t>:</w:t>
      </w:r>
    </w:p>
    <w:p w14:paraId="25D5B875" w14:textId="124B73D0" w:rsidR="004E5FE1" w:rsidRPr="00E46AD2" w:rsidRDefault="004E5FE1" w:rsidP="009A6CA1">
      <w:pPr>
        <w:pStyle w:val="a9"/>
        <w:numPr>
          <w:ilvl w:val="1"/>
          <w:numId w:val="123"/>
        </w:numPr>
      </w:pPr>
      <w:r w:rsidRPr="001A721D">
        <w:rPr>
          <w:b/>
          <w:bCs/>
          <w:rtl/>
        </w:rPr>
        <w:t>الآيات</w:t>
      </w:r>
      <w:r w:rsidRPr="001A721D">
        <w:rPr>
          <w:b/>
          <w:bCs/>
        </w:rPr>
        <w:t>:</w:t>
      </w:r>
      <w:r w:rsidRPr="00E46AD2">
        <w:t xml:space="preserve"> </w:t>
      </w:r>
      <w:r w:rsidRPr="00E46AD2">
        <w:rPr>
          <w:rtl/>
        </w:rPr>
        <w:t xml:space="preserve">﴿وَبَشِّرِ الصَّابِرِينَ </w:t>
      </w:r>
      <w:r w:rsidR="00431F15" w:rsidRPr="00E46AD2">
        <w:rPr>
          <w:rtl/>
        </w:rPr>
        <w:t xml:space="preserve"> </w:t>
      </w:r>
      <w:r w:rsidRPr="00E46AD2">
        <w:rPr>
          <w:rtl/>
        </w:rPr>
        <w:t xml:space="preserve"> الَّذِينَ إِذَا أَصَابَتْهُم مُّصِيبَةٌ قَالُوا إِنَّا لِلَّهِ وَإِنَّا إِلَيْهِ رَاجِعُونَ﴾ </w:t>
      </w:r>
      <w:r w:rsidR="0064321B">
        <w:rPr>
          <w:rtl/>
        </w:rPr>
        <w:t>"</w:t>
      </w:r>
      <w:r w:rsidRPr="00E46AD2">
        <w:rPr>
          <w:rtl/>
        </w:rPr>
        <w:t>البقرة: 155-156</w:t>
      </w:r>
      <w:r w:rsidR="0064321B">
        <w:rPr>
          <w:rtl/>
        </w:rPr>
        <w:t>"</w:t>
      </w:r>
      <w:r w:rsidRPr="00E46AD2">
        <w:t>.</w:t>
      </w:r>
    </w:p>
    <w:p w14:paraId="13122345" w14:textId="77777777" w:rsidR="004E5FE1" w:rsidRPr="00E46AD2" w:rsidRDefault="004E5FE1" w:rsidP="009A6CA1">
      <w:pPr>
        <w:pStyle w:val="a9"/>
        <w:numPr>
          <w:ilvl w:val="1"/>
          <w:numId w:val="123"/>
        </w:numPr>
      </w:pPr>
      <w:r w:rsidRPr="001A721D">
        <w:rPr>
          <w:b/>
          <w:bCs/>
          <w:rtl/>
        </w:rPr>
        <w:t>التطبيق</w:t>
      </w:r>
      <w:r w:rsidRPr="001A721D">
        <w:rPr>
          <w:b/>
          <w:bCs/>
        </w:rPr>
        <w:t>:</w:t>
      </w:r>
      <w:r w:rsidRPr="00E46AD2">
        <w:t xml:space="preserve"> </w:t>
      </w:r>
      <w:r w:rsidRPr="00E46AD2">
        <w:rPr>
          <w:rtl/>
        </w:rPr>
        <w:t>عندما تواجهك مشكلة أو مصيبة، تذكر هذه الآية، واستشعر أنك ملك لله، وأنك إليه راجع، واصبر واحتسب الأجر عند الله</w:t>
      </w:r>
      <w:r w:rsidRPr="00E46AD2">
        <w:t>.</w:t>
      </w:r>
    </w:p>
    <w:p w14:paraId="39DFBB79" w14:textId="77777777" w:rsidR="004E5FE1" w:rsidRPr="00E46AD2" w:rsidRDefault="004E5FE1" w:rsidP="009A6CA1">
      <w:pPr>
        <w:pStyle w:val="a9"/>
        <w:numPr>
          <w:ilvl w:val="0"/>
          <w:numId w:val="123"/>
        </w:numPr>
      </w:pPr>
      <w:r w:rsidRPr="00E46AD2">
        <w:rPr>
          <w:rtl/>
        </w:rPr>
        <w:t>تدبر آيات الإنفاق</w:t>
      </w:r>
      <w:r w:rsidRPr="00E46AD2">
        <w:t>:</w:t>
      </w:r>
    </w:p>
    <w:p w14:paraId="5727EDA4" w14:textId="5A53C9C7" w:rsidR="004E5FE1" w:rsidRPr="00E46AD2" w:rsidRDefault="004E5FE1" w:rsidP="009A6CA1">
      <w:pPr>
        <w:pStyle w:val="a9"/>
        <w:numPr>
          <w:ilvl w:val="1"/>
          <w:numId w:val="123"/>
        </w:numPr>
      </w:pPr>
      <w:r w:rsidRPr="001A721D">
        <w:rPr>
          <w:b/>
          <w:bCs/>
          <w:rtl/>
        </w:rPr>
        <w:t>الآيات</w:t>
      </w:r>
      <w:r w:rsidRPr="001A721D">
        <w:rPr>
          <w:b/>
          <w:bCs/>
        </w:rPr>
        <w:t>:</w:t>
      </w:r>
      <w:r w:rsidRPr="00E46AD2">
        <w:t xml:space="preserve"> </w:t>
      </w:r>
      <w:r w:rsidRPr="00E46AD2">
        <w:rPr>
          <w:rtl/>
        </w:rPr>
        <w:t xml:space="preserve">﴿مَّثَلُ الَّذِينَ يُنفِقُونَ أَمْوَالَهُمْ فِي سَبِيلِ اللَّهِ كَمَثَلِ حَبَّةٍ أَنبَتَتْ سَبْعَ سَنَابِلَ فِي كُلِّ سُنبُلَةٍ مِّائَةُ حَبَّةٍ﴾ </w:t>
      </w:r>
      <w:r w:rsidR="0064321B">
        <w:rPr>
          <w:rtl/>
        </w:rPr>
        <w:t>"</w:t>
      </w:r>
      <w:r w:rsidRPr="00E46AD2">
        <w:rPr>
          <w:rtl/>
        </w:rPr>
        <w:t>البقرة: 261</w:t>
      </w:r>
      <w:r w:rsidR="0064321B">
        <w:rPr>
          <w:rtl/>
        </w:rPr>
        <w:t>"</w:t>
      </w:r>
      <w:r w:rsidRPr="00E46AD2">
        <w:t>.</w:t>
      </w:r>
    </w:p>
    <w:p w14:paraId="31D4A0DE" w14:textId="77777777" w:rsidR="004E5FE1" w:rsidRPr="00E46AD2" w:rsidRDefault="004E5FE1" w:rsidP="009A6CA1">
      <w:pPr>
        <w:pStyle w:val="a9"/>
        <w:numPr>
          <w:ilvl w:val="1"/>
          <w:numId w:val="123"/>
        </w:numPr>
      </w:pPr>
      <w:r w:rsidRPr="001A721D">
        <w:rPr>
          <w:b/>
          <w:bCs/>
          <w:rtl/>
        </w:rPr>
        <w:t>التطبيق</w:t>
      </w:r>
      <w:r w:rsidRPr="001A721D">
        <w:rPr>
          <w:b/>
          <w:bCs/>
        </w:rPr>
        <w:t>:</w:t>
      </w:r>
      <w:r w:rsidRPr="00E46AD2">
        <w:t xml:space="preserve"> </w:t>
      </w:r>
      <w:r w:rsidRPr="00E46AD2">
        <w:rPr>
          <w:rtl/>
        </w:rPr>
        <w:t>عندما تتصدق بمالك، تذكر هذه الآية، واستشعر أن الله سيضاعف لك الأجر أضعافًا كثيرة، وأنفق في سبيل الله بسخاء وطيب نفس</w:t>
      </w:r>
      <w:r w:rsidRPr="00E46AD2">
        <w:t>.</w:t>
      </w:r>
    </w:p>
    <w:p w14:paraId="452C3AE4" w14:textId="77777777" w:rsidR="004E5FE1" w:rsidRPr="00E46AD2" w:rsidRDefault="004E5FE1" w:rsidP="009A6CA1">
      <w:pPr>
        <w:pStyle w:val="a9"/>
        <w:numPr>
          <w:ilvl w:val="0"/>
          <w:numId w:val="123"/>
        </w:numPr>
      </w:pPr>
      <w:r w:rsidRPr="00E46AD2">
        <w:rPr>
          <w:rtl/>
        </w:rPr>
        <w:t>تدبر آيات التوكل</w:t>
      </w:r>
      <w:r w:rsidRPr="00E46AD2">
        <w:t>:</w:t>
      </w:r>
    </w:p>
    <w:p w14:paraId="4CDC194A" w14:textId="1141C93F" w:rsidR="004E5FE1" w:rsidRPr="00E46AD2" w:rsidRDefault="004E5FE1" w:rsidP="009A6CA1">
      <w:pPr>
        <w:pStyle w:val="a9"/>
        <w:numPr>
          <w:ilvl w:val="1"/>
          <w:numId w:val="123"/>
        </w:numPr>
      </w:pPr>
      <w:r w:rsidRPr="001A721D">
        <w:rPr>
          <w:b/>
          <w:bCs/>
          <w:rtl/>
        </w:rPr>
        <w:t>الآيات</w:t>
      </w:r>
      <w:r w:rsidRPr="001A721D">
        <w:rPr>
          <w:b/>
          <w:bCs/>
        </w:rPr>
        <w:t>:</w:t>
      </w:r>
      <w:r w:rsidRPr="00E46AD2">
        <w:t xml:space="preserve"> </w:t>
      </w:r>
      <w:r w:rsidRPr="00E46AD2">
        <w:rPr>
          <w:rtl/>
        </w:rPr>
        <w:t xml:space="preserve">﴿وَمَن يَتَوَكَّلْ عَلَى اللَّهِ فَهُوَ حَسْبُهُ﴾ </w:t>
      </w:r>
      <w:r w:rsidR="0064321B">
        <w:rPr>
          <w:rtl/>
        </w:rPr>
        <w:t>"</w:t>
      </w:r>
      <w:r w:rsidRPr="00E46AD2">
        <w:rPr>
          <w:rtl/>
        </w:rPr>
        <w:t>الطلاق: 3</w:t>
      </w:r>
      <w:r w:rsidR="0064321B">
        <w:rPr>
          <w:rtl/>
        </w:rPr>
        <w:t>"</w:t>
      </w:r>
      <w:r w:rsidRPr="00E46AD2">
        <w:t>.</w:t>
      </w:r>
    </w:p>
    <w:p w14:paraId="32C30B45" w14:textId="77777777" w:rsidR="004E5FE1" w:rsidRPr="00E46AD2" w:rsidRDefault="004E5FE1" w:rsidP="009A6CA1">
      <w:pPr>
        <w:pStyle w:val="a9"/>
        <w:numPr>
          <w:ilvl w:val="1"/>
          <w:numId w:val="123"/>
        </w:numPr>
      </w:pPr>
      <w:r w:rsidRPr="001A721D">
        <w:rPr>
          <w:b/>
          <w:bCs/>
          <w:rtl/>
        </w:rPr>
        <w:t>التطبيق</w:t>
      </w:r>
      <w:r w:rsidRPr="001A721D">
        <w:rPr>
          <w:b/>
          <w:bCs/>
        </w:rPr>
        <w:t>:</w:t>
      </w:r>
      <w:r w:rsidRPr="00E46AD2">
        <w:t xml:space="preserve"> </w:t>
      </w:r>
      <w:r w:rsidRPr="00E46AD2">
        <w:rPr>
          <w:rtl/>
        </w:rPr>
        <w:t>عندما تواجهك صعوبة أو تحديًا، توكل على الله، وفوض أمرك إليه، وثق بأنه سيكفيك وييسر أمرك</w:t>
      </w:r>
      <w:r w:rsidRPr="00E46AD2">
        <w:t>.</w:t>
      </w:r>
    </w:p>
    <w:p w14:paraId="7F94124E" w14:textId="77777777" w:rsidR="004E5FE1" w:rsidRPr="00E46AD2" w:rsidRDefault="004E5FE1" w:rsidP="009A6CA1">
      <w:pPr>
        <w:pStyle w:val="a9"/>
        <w:numPr>
          <w:ilvl w:val="0"/>
          <w:numId w:val="123"/>
        </w:numPr>
      </w:pPr>
      <w:r w:rsidRPr="00E46AD2">
        <w:rPr>
          <w:rtl/>
        </w:rPr>
        <w:t>تدبر قصة نبي</w:t>
      </w:r>
      <w:r w:rsidRPr="00E46AD2">
        <w:t>:</w:t>
      </w:r>
    </w:p>
    <w:p w14:paraId="6E8F3C09" w14:textId="77777777" w:rsidR="004E5FE1" w:rsidRPr="00E46AD2" w:rsidRDefault="004E5FE1" w:rsidP="009A6CA1">
      <w:pPr>
        <w:pStyle w:val="a9"/>
        <w:numPr>
          <w:ilvl w:val="1"/>
          <w:numId w:val="123"/>
        </w:numPr>
      </w:pPr>
      <w:r w:rsidRPr="001A721D">
        <w:rPr>
          <w:b/>
          <w:bCs/>
          <w:rtl/>
        </w:rPr>
        <w:t>القصة</w:t>
      </w:r>
      <w:r w:rsidRPr="001A721D">
        <w:rPr>
          <w:b/>
          <w:bCs/>
        </w:rPr>
        <w:t>:</w:t>
      </w:r>
      <w:r w:rsidRPr="00E46AD2">
        <w:t xml:space="preserve"> </w:t>
      </w:r>
      <w:r w:rsidRPr="00E46AD2">
        <w:rPr>
          <w:rtl/>
        </w:rPr>
        <w:t>قصة يونس عليه السلام في بطن الحوت</w:t>
      </w:r>
      <w:r w:rsidRPr="00E46AD2">
        <w:t>.</w:t>
      </w:r>
    </w:p>
    <w:p w14:paraId="07FF0F4C" w14:textId="77777777" w:rsidR="004E5FE1" w:rsidRPr="00E46AD2" w:rsidRDefault="004E5FE1" w:rsidP="009A6CA1">
      <w:pPr>
        <w:pStyle w:val="a9"/>
        <w:numPr>
          <w:ilvl w:val="1"/>
          <w:numId w:val="123"/>
        </w:numPr>
      </w:pPr>
      <w:r w:rsidRPr="00E46AD2">
        <w:rPr>
          <w:rtl/>
        </w:rPr>
        <w:t>الدروس المستفادة</w:t>
      </w:r>
      <w:r w:rsidRPr="00E46AD2">
        <w:t>:</w:t>
      </w:r>
    </w:p>
    <w:p w14:paraId="5EFA8AFC" w14:textId="77777777" w:rsidR="004E5FE1" w:rsidRPr="00E46AD2" w:rsidRDefault="004E5FE1" w:rsidP="009A6CA1">
      <w:pPr>
        <w:pStyle w:val="a9"/>
        <w:numPr>
          <w:ilvl w:val="2"/>
          <w:numId w:val="123"/>
        </w:numPr>
      </w:pPr>
      <w:r w:rsidRPr="00E46AD2">
        <w:rPr>
          <w:rtl/>
        </w:rPr>
        <w:t>أهمية الدعاء في أوقات الشدة</w:t>
      </w:r>
      <w:r w:rsidRPr="00E46AD2">
        <w:t>.</w:t>
      </w:r>
    </w:p>
    <w:p w14:paraId="4CB2BE1D" w14:textId="77777777" w:rsidR="004E5FE1" w:rsidRPr="00E46AD2" w:rsidRDefault="004E5FE1" w:rsidP="009A6CA1">
      <w:pPr>
        <w:pStyle w:val="a9"/>
        <w:numPr>
          <w:ilvl w:val="2"/>
          <w:numId w:val="123"/>
        </w:numPr>
      </w:pPr>
      <w:r w:rsidRPr="00E46AD2">
        <w:t xml:space="preserve">      </w:t>
      </w:r>
      <w:r w:rsidRPr="00E46AD2">
        <w:rPr>
          <w:rtl/>
        </w:rPr>
        <w:t>الاعتراف بالذنب وطلب المغفرة</w:t>
      </w:r>
      <w:r w:rsidRPr="00E46AD2">
        <w:t>.</w:t>
      </w:r>
    </w:p>
    <w:p w14:paraId="6372C556" w14:textId="1057A0AB" w:rsidR="004E5FE1" w:rsidRPr="00E46AD2" w:rsidRDefault="004E5FE1" w:rsidP="009A6CA1">
      <w:pPr>
        <w:pStyle w:val="a9"/>
        <w:numPr>
          <w:ilvl w:val="2"/>
          <w:numId w:val="123"/>
        </w:numPr>
      </w:pPr>
      <w:r w:rsidRPr="00E46AD2">
        <w:t xml:space="preserve">    </w:t>
      </w:r>
      <w:r w:rsidRPr="00E46AD2">
        <w:rPr>
          <w:rtl/>
        </w:rPr>
        <w:t>خاتمة: التدبر رحلة لا نهاية لها</w:t>
      </w:r>
    </w:p>
    <w:p w14:paraId="45096CE0" w14:textId="77777777" w:rsidR="004E5FE1" w:rsidRPr="00E46AD2" w:rsidRDefault="004E5FE1" w:rsidP="001A721D">
      <w:r w:rsidRPr="00E46AD2">
        <w:rPr>
          <w:rtl/>
        </w:rPr>
        <w:t>التدبر رحلة ممتعة ومثمرة، لا تتوقف عند حد، بل تستمر مع استمرار قراءتك للقرآن. ابدأ رحلتك اليوم، ولا تستسلم للعقبات، فكل خطوة تخطوها في طريق التدبر تقربك من الله، وتزيدك فهمًا لكتابه، وتغير حياتك إلى الأفضل</w:t>
      </w:r>
      <w:r w:rsidRPr="00E46AD2">
        <w:t>.</w:t>
      </w:r>
    </w:p>
    <w:p w14:paraId="5CCE4C11" w14:textId="77777777" w:rsidR="0084363C" w:rsidRPr="00E46AD2" w:rsidRDefault="0084363C" w:rsidP="001A721D">
      <w:pPr>
        <w:rPr>
          <w:rtl/>
        </w:rPr>
      </w:pPr>
    </w:p>
    <w:p w14:paraId="2088B8CC" w14:textId="031C2A3A" w:rsidR="000E1DA3" w:rsidRPr="00E46AD2" w:rsidRDefault="000E1DA3" w:rsidP="008A0417">
      <w:pPr>
        <w:pStyle w:val="1"/>
      </w:pPr>
      <w:bookmarkStart w:id="147" w:name="_Toc192269191"/>
      <w:bookmarkStart w:id="148" w:name="_Toc199407099"/>
      <w:r w:rsidRPr="00E46AD2">
        <w:rPr>
          <w:rtl/>
        </w:rPr>
        <w:t>التدبر في التطبيق: خطوات عملية وأمثلة واقعية</w:t>
      </w:r>
      <w:bookmarkEnd w:id="147"/>
      <w:bookmarkEnd w:id="148"/>
    </w:p>
    <w:p w14:paraId="38262934" w14:textId="77777777" w:rsidR="000E1DA3" w:rsidRPr="00E46AD2" w:rsidRDefault="000E1DA3" w:rsidP="001A721D">
      <w:r w:rsidRPr="00E46AD2">
        <w:rPr>
          <w:rtl/>
        </w:rPr>
        <w:t>مقدمة: من النظرية إلى التطبيق</w:t>
      </w:r>
    </w:p>
    <w:p w14:paraId="2B077820" w14:textId="77777777" w:rsidR="000E1DA3" w:rsidRPr="00E46AD2" w:rsidRDefault="000E1DA3" w:rsidP="001A721D">
      <w:r w:rsidRPr="00E46AD2">
        <w:rPr>
          <w:rtl/>
        </w:rPr>
        <w:t>بعد أن تعرفنا على الأدوات الأساسية لتدبر القرآن الكريم، حان الوقت للانتقال من الجانب النظري إلى الجانب العملي. فالتدبر ليس مجرد معلومات نحفظها، بل هو مهارة نكتسبها بالممارسة والتطبيق. وكما أن السباحة لا تُتقن إلا بالنزول إلى الماء، كذلك التدبر لا يُتقن إلا بالتطبيق العملي</w:t>
      </w:r>
      <w:r w:rsidRPr="00E46AD2">
        <w:t>.</w:t>
      </w:r>
    </w:p>
    <w:p w14:paraId="58981AFF" w14:textId="77777777" w:rsidR="000E1DA3" w:rsidRPr="00E46AD2" w:rsidRDefault="000E1DA3" w:rsidP="001A721D">
      <w:r w:rsidRPr="00E46AD2">
        <w:rPr>
          <w:rtl/>
        </w:rPr>
        <w:t>خطوات عملية للتدبر</w:t>
      </w:r>
      <w:r w:rsidRPr="00E46AD2">
        <w:t>:</w:t>
      </w:r>
    </w:p>
    <w:p w14:paraId="5E508B64" w14:textId="77777777" w:rsidR="000E1DA3" w:rsidRPr="00E46AD2" w:rsidRDefault="000E1DA3" w:rsidP="009A6CA1">
      <w:pPr>
        <w:pStyle w:val="a9"/>
        <w:numPr>
          <w:ilvl w:val="0"/>
          <w:numId w:val="124"/>
        </w:numPr>
      </w:pPr>
      <w:r w:rsidRPr="00E46AD2">
        <w:rPr>
          <w:rtl/>
        </w:rPr>
        <w:t>اختر آياتك بعناية</w:t>
      </w:r>
      <w:r w:rsidRPr="00E46AD2">
        <w:t>:</w:t>
      </w:r>
    </w:p>
    <w:p w14:paraId="5300649A" w14:textId="5050290B" w:rsidR="000E1DA3" w:rsidRPr="00E46AD2" w:rsidRDefault="000E1DA3" w:rsidP="009A6CA1">
      <w:pPr>
        <w:pStyle w:val="a9"/>
        <w:numPr>
          <w:ilvl w:val="1"/>
          <w:numId w:val="124"/>
        </w:numPr>
      </w:pPr>
      <w:r w:rsidRPr="00E46AD2">
        <w:rPr>
          <w:rtl/>
        </w:rPr>
        <w:t xml:space="preserve">لا تحاول أن تتدبر القرآن كله دفعة واحدة، بل ابدأ بآيات قليلة، وركز عليها لفترة زمنية محددة </w:t>
      </w:r>
      <w:r w:rsidR="0064321B">
        <w:rPr>
          <w:rtl/>
        </w:rPr>
        <w:t>"</w:t>
      </w:r>
      <w:r w:rsidRPr="00E46AD2">
        <w:rPr>
          <w:rtl/>
        </w:rPr>
        <w:t>أسبوع، شهر، ...</w:t>
      </w:r>
      <w:r w:rsidR="0064321B">
        <w:rPr>
          <w:rtl/>
        </w:rPr>
        <w:t>"</w:t>
      </w:r>
      <w:r w:rsidRPr="00E46AD2">
        <w:t>.</w:t>
      </w:r>
    </w:p>
    <w:p w14:paraId="512049A7" w14:textId="77777777" w:rsidR="000E1DA3" w:rsidRPr="00E46AD2" w:rsidRDefault="000E1DA3" w:rsidP="009A6CA1">
      <w:pPr>
        <w:pStyle w:val="a9"/>
        <w:numPr>
          <w:ilvl w:val="1"/>
          <w:numId w:val="124"/>
        </w:numPr>
      </w:pPr>
      <w:r w:rsidRPr="00E46AD2">
        <w:rPr>
          <w:rtl/>
        </w:rPr>
        <w:t>اختر الآيات التي تلامس قلبك، أو التي تشعر أنك بحاجة إلى فهمها وتطبيقها في حياتك</w:t>
      </w:r>
      <w:r w:rsidRPr="00E46AD2">
        <w:t>.</w:t>
      </w:r>
    </w:p>
    <w:p w14:paraId="5EB6601C" w14:textId="6B496E5C" w:rsidR="000E1DA3" w:rsidRPr="00E46AD2" w:rsidRDefault="000E1DA3" w:rsidP="009A6CA1">
      <w:pPr>
        <w:pStyle w:val="a9"/>
        <w:numPr>
          <w:ilvl w:val="1"/>
          <w:numId w:val="124"/>
        </w:numPr>
      </w:pPr>
      <w:r w:rsidRPr="00E46AD2">
        <w:rPr>
          <w:rtl/>
        </w:rPr>
        <w:t xml:space="preserve">يمكنك أن تختار آيات من موضوع معين </w:t>
      </w:r>
      <w:r w:rsidR="0064321B">
        <w:rPr>
          <w:rtl/>
        </w:rPr>
        <w:t>"</w:t>
      </w:r>
      <w:r w:rsidRPr="00E46AD2">
        <w:rPr>
          <w:rtl/>
        </w:rPr>
        <w:t>الصبر، التوكل، الإنفاق، ...</w:t>
      </w:r>
      <w:r w:rsidR="0064321B">
        <w:rPr>
          <w:rtl/>
        </w:rPr>
        <w:t>"</w:t>
      </w:r>
      <w:r w:rsidRPr="00E46AD2">
        <w:rPr>
          <w:rtl/>
        </w:rPr>
        <w:t>، أو من سورة معينة</w:t>
      </w:r>
      <w:r w:rsidRPr="00E46AD2">
        <w:t>.</w:t>
      </w:r>
    </w:p>
    <w:p w14:paraId="15920736" w14:textId="77777777" w:rsidR="000E1DA3" w:rsidRPr="00E46AD2" w:rsidRDefault="000E1DA3" w:rsidP="009A6CA1">
      <w:pPr>
        <w:pStyle w:val="a9"/>
        <w:numPr>
          <w:ilvl w:val="0"/>
          <w:numId w:val="124"/>
        </w:numPr>
      </w:pPr>
      <w:r w:rsidRPr="00E46AD2">
        <w:rPr>
          <w:rtl/>
        </w:rPr>
        <w:t>اقرأ بتمهل وتفكر</w:t>
      </w:r>
      <w:r w:rsidRPr="00E46AD2">
        <w:t>:</w:t>
      </w:r>
    </w:p>
    <w:p w14:paraId="1E2B71D2" w14:textId="77777777" w:rsidR="000E1DA3" w:rsidRPr="00E46AD2" w:rsidRDefault="000E1DA3" w:rsidP="009A6CA1">
      <w:pPr>
        <w:pStyle w:val="a9"/>
        <w:numPr>
          <w:ilvl w:val="1"/>
          <w:numId w:val="124"/>
        </w:numPr>
      </w:pPr>
      <w:r w:rsidRPr="00E46AD2">
        <w:rPr>
          <w:rtl/>
        </w:rPr>
        <w:t>اجلس في مكان هادئ، وأبعد عنك كل ما يشتت انتباهك</w:t>
      </w:r>
      <w:r w:rsidRPr="00E46AD2">
        <w:t>.</w:t>
      </w:r>
    </w:p>
    <w:p w14:paraId="03BA388B" w14:textId="77777777" w:rsidR="000E1DA3" w:rsidRPr="00E46AD2" w:rsidRDefault="000E1DA3" w:rsidP="009A6CA1">
      <w:pPr>
        <w:pStyle w:val="a9"/>
        <w:numPr>
          <w:ilvl w:val="1"/>
          <w:numId w:val="124"/>
        </w:numPr>
      </w:pPr>
      <w:r w:rsidRPr="00E46AD2">
        <w:rPr>
          <w:rtl/>
        </w:rPr>
        <w:t>استحضر عظمة الله تعالى، وأنك تقرأ كلامه</w:t>
      </w:r>
      <w:r w:rsidRPr="00E46AD2">
        <w:t>.</w:t>
      </w:r>
    </w:p>
    <w:p w14:paraId="1A17E944" w14:textId="77777777" w:rsidR="000E1DA3" w:rsidRPr="00E46AD2" w:rsidRDefault="000E1DA3" w:rsidP="009A6CA1">
      <w:pPr>
        <w:pStyle w:val="a9"/>
        <w:numPr>
          <w:ilvl w:val="1"/>
          <w:numId w:val="124"/>
        </w:numPr>
      </w:pPr>
      <w:r w:rsidRPr="00E46AD2">
        <w:rPr>
          <w:rtl/>
        </w:rPr>
        <w:t>اقرأ الآيات ببطء وتمهل، وتوقف عند كل كلمة وكل جملة، وحاول أن تفهم معناها</w:t>
      </w:r>
      <w:r w:rsidRPr="00E46AD2">
        <w:t>.</w:t>
      </w:r>
    </w:p>
    <w:p w14:paraId="225C9518" w14:textId="77777777" w:rsidR="000E1DA3" w:rsidRPr="00E46AD2" w:rsidRDefault="000E1DA3" w:rsidP="009A6CA1">
      <w:pPr>
        <w:pStyle w:val="a9"/>
        <w:numPr>
          <w:ilvl w:val="1"/>
          <w:numId w:val="124"/>
        </w:numPr>
      </w:pPr>
      <w:r w:rsidRPr="00E46AD2">
        <w:rPr>
          <w:rtl/>
        </w:rPr>
        <w:t>كرر الآية التي تؤثر في قلبك، وتأمل في معانيها المختلفة</w:t>
      </w:r>
      <w:r w:rsidRPr="00E46AD2">
        <w:t>.</w:t>
      </w:r>
    </w:p>
    <w:p w14:paraId="54D086D2" w14:textId="77777777" w:rsidR="000E1DA3" w:rsidRPr="00E46AD2" w:rsidRDefault="000E1DA3" w:rsidP="009A6CA1">
      <w:pPr>
        <w:pStyle w:val="a9"/>
        <w:numPr>
          <w:ilvl w:val="0"/>
          <w:numId w:val="124"/>
        </w:numPr>
      </w:pPr>
      <w:r w:rsidRPr="00E46AD2">
        <w:rPr>
          <w:rtl/>
        </w:rPr>
        <w:t>استعن بالأدوات التي تعلمتها</w:t>
      </w:r>
      <w:r w:rsidRPr="00E46AD2">
        <w:t>:</w:t>
      </w:r>
    </w:p>
    <w:p w14:paraId="5ED0FC9B" w14:textId="77777777" w:rsidR="000E1DA3" w:rsidRPr="00E46AD2" w:rsidRDefault="000E1DA3" w:rsidP="009A6CA1">
      <w:pPr>
        <w:pStyle w:val="a9"/>
        <w:numPr>
          <w:ilvl w:val="1"/>
          <w:numId w:val="124"/>
        </w:numPr>
      </w:pPr>
      <w:r w:rsidRPr="001A721D">
        <w:rPr>
          <w:b/>
          <w:bCs/>
          <w:rtl/>
        </w:rPr>
        <w:t>اللغة العربية</w:t>
      </w:r>
      <w:r w:rsidRPr="001A721D">
        <w:rPr>
          <w:b/>
          <w:bCs/>
        </w:rPr>
        <w:t>:</w:t>
      </w:r>
      <w:r w:rsidRPr="00E46AD2">
        <w:t xml:space="preserve"> </w:t>
      </w:r>
      <w:r w:rsidRPr="00E46AD2">
        <w:rPr>
          <w:rtl/>
        </w:rPr>
        <w:t>ابحث عن معنى الكلمات الغريبة، وتأمل في أساليب البلاغة المستخدمة</w:t>
      </w:r>
      <w:r w:rsidRPr="00E46AD2">
        <w:t>.</w:t>
      </w:r>
    </w:p>
    <w:p w14:paraId="1277A9BE" w14:textId="77777777" w:rsidR="000E1DA3" w:rsidRPr="00E46AD2" w:rsidRDefault="000E1DA3" w:rsidP="009A6CA1">
      <w:pPr>
        <w:pStyle w:val="a9"/>
        <w:numPr>
          <w:ilvl w:val="1"/>
          <w:numId w:val="124"/>
        </w:numPr>
      </w:pPr>
      <w:r w:rsidRPr="001A721D">
        <w:rPr>
          <w:b/>
          <w:bCs/>
          <w:rtl/>
        </w:rPr>
        <w:t>التفسير</w:t>
      </w:r>
      <w:r w:rsidRPr="001A721D">
        <w:rPr>
          <w:b/>
          <w:bCs/>
        </w:rPr>
        <w:t>:</w:t>
      </w:r>
      <w:r w:rsidRPr="00E46AD2">
        <w:t xml:space="preserve"> </w:t>
      </w:r>
      <w:r w:rsidRPr="00E46AD2">
        <w:rPr>
          <w:rtl/>
        </w:rPr>
        <w:t>ارجع إلى أحد التفاسير الميسرة لفهم المعنى الإجمالي للآية</w:t>
      </w:r>
      <w:r w:rsidRPr="00E46AD2">
        <w:t>.</w:t>
      </w:r>
    </w:p>
    <w:p w14:paraId="13B792ED" w14:textId="6F85520C" w:rsidR="000E1DA3" w:rsidRPr="00E46AD2" w:rsidRDefault="000E1DA3" w:rsidP="009A6CA1">
      <w:pPr>
        <w:pStyle w:val="a9"/>
        <w:numPr>
          <w:ilvl w:val="1"/>
          <w:numId w:val="124"/>
        </w:numPr>
      </w:pPr>
      <w:r w:rsidRPr="001A721D">
        <w:rPr>
          <w:b/>
          <w:bCs/>
          <w:rtl/>
        </w:rPr>
        <w:t>أساليب القرآن</w:t>
      </w:r>
      <w:r w:rsidRPr="001A721D">
        <w:rPr>
          <w:b/>
          <w:bCs/>
        </w:rPr>
        <w:t>:</w:t>
      </w:r>
      <w:r w:rsidRPr="00E46AD2">
        <w:t xml:space="preserve"> </w:t>
      </w:r>
      <w:r w:rsidRPr="00E46AD2">
        <w:rPr>
          <w:rtl/>
        </w:rPr>
        <w:t xml:space="preserve">حاول أن تتعرف على الأساليب البلاغية المستخدمة في الآية </w:t>
      </w:r>
      <w:r w:rsidR="0064321B">
        <w:rPr>
          <w:rtl/>
        </w:rPr>
        <w:t>"</w:t>
      </w:r>
      <w:r w:rsidRPr="00E46AD2">
        <w:rPr>
          <w:rtl/>
        </w:rPr>
        <w:t>التشبيه، الكناية، ...</w:t>
      </w:r>
      <w:r w:rsidR="0064321B">
        <w:rPr>
          <w:rtl/>
        </w:rPr>
        <w:t>"</w:t>
      </w:r>
      <w:r w:rsidRPr="00E46AD2">
        <w:t>.</w:t>
      </w:r>
    </w:p>
    <w:p w14:paraId="048C4AB8" w14:textId="49810C69" w:rsidR="000E1DA3" w:rsidRPr="00E46AD2" w:rsidRDefault="000E1DA3" w:rsidP="009A6CA1">
      <w:pPr>
        <w:pStyle w:val="a9"/>
        <w:numPr>
          <w:ilvl w:val="1"/>
          <w:numId w:val="124"/>
        </w:numPr>
      </w:pPr>
      <w:r w:rsidRPr="001A721D">
        <w:rPr>
          <w:b/>
          <w:bCs/>
          <w:rtl/>
        </w:rPr>
        <w:t>سياق الآيات</w:t>
      </w:r>
      <w:r w:rsidRPr="001A721D">
        <w:rPr>
          <w:b/>
          <w:bCs/>
        </w:rPr>
        <w:t>:</w:t>
      </w:r>
      <w:r w:rsidRPr="00E46AD2">
        <w:t xml:space="preserve"> </w:t>
      </w:r>
      <w:r w:rsidRPr="00E46AD2">
        <w:rPr>
          <w:rtl/>
        </w:rPr>
        <w:t xml:space="preserve">اقرأ الآيات السابقة واللاحقة، وابحث عن سبب نزول الآية </w:t>
      </w:r>
      <w:r w:rsidR="0064321B">
        <w:rPr>
          <w:rtl/>
        </w:rPr>
        <w:t>"</w:t>
      </w:r>
      <w:r w:rsidRPr="00E46AD2">
        <w:rPr>
          <w:rtl/>
        </w:rPr>
        <w:t>إن وجد</w:t>
      </w:r>
      <w:r w:rsidR="0064321B">
        <w:rPr>
          <w:rtl/>
        </w:rPr>
        <w:t>"</w:t>
      </w:r>
      <w:r w:rsidRPr="00E46AD2">
        <w:t>.</w:t>
      </w:r>
    </w:p>
    <w:p w14:paraId="151B264D" w14:textId="77777777" w:rsidR="000E1DA3" w:rsidRPr="00E46AD2" w:rsidRDefault="000E1DA3" w:rsidP="009A6CA1">
      <w:pPr>
        <w:pStyle w:val="a9"/>
        <w:numPr>
          <w:ilvl w:val="0"/>
          <w:numId w:val="124"/>
        </w:numPr>
      </w:pPr>
      <w:r w:rsidRPr="00E46AD2">
        <w:rPr>
          <w:rtl/>
        </w:rPr>
        <w:t>اربط الآيات بواقعك</w:t>
      </w:r>
      <w:r w:rsidRPr="00E46AD2">
        <w:t>:</w:t>
      </w:r>
    </w:p>
    <w:p w14:paraId="4D9906F4" w14:textId="77777777" w:rsidR="000E1DA3" w:rsidRPr="00E46AD2" w:rsidRDefault="000E1DA3" w:rsidP="009A6CA1">
      <w:pPr>
        <w:pStyle w:val="a9"/>
        <w:numPr>
          <w:ilvl w:val="1"/>
          <w:numId w:val="124"/>
        </w:numPr>
      </w:pPr>
      <w:r w:rsidRPr="00E46AD2">
        <w:rPr>
          <w:rtl/>
        </w:rPr>
        <w:t>فكر في كيفية تطبيق الآيات في حياتك اليومية</w:t>
      </w:r>
      <w:r w:rsidRPr="00E46AD2">
        <w:t>.</w:t>
      </w:r>
    </w:p>
    <w:p w14:paraId="02AC9436" w14:textId="43BC2A39" w:rsidR="000E1DA3" w:rsidRPr="00E46AD2" w:rsidRDefault="000E1DA3" w:rsidP="009A6CA1">
      <w:pPr>
        <w:pStyle w:val="a9"/>
        <w:numPr>
          <w:ilvl w:val="1"/>
          <w:numId w:val="124"/>
        </w:numPr>
      </w:pPr>
      <w:r w:rsidRPr="00E46AD2">
        <w:rPr>
          <w:rtl/>
        </w:rPr>
        <w:t xml:space="preserve">اسأل نفسك: "ماذا تعلمني هذه الآية؟"، "كيف يمكن أن أغير سلوكي بناءً على هذه الآية؟"، "ما هي الرسالة التي يريد الله أن يوصلها </w:t>
      </w:r>
      <w:r w:rsidR="007E4035" w:rsidRPr="00E46AD2">
        <w:rPr>
          <w:rtl/>
        </w:rPr>
        <w:t>إلى</w:t>
      </w:r>
      <w:r w:rsidRPr="00E46AD2">
        <w:rPr>
          <w:rtl/>
        </w:rPr>
        <w:t xml:space="preserve"> من خلال هذه الآية؟</w:t>
      </w:r>
      <w:r w:rsidRPr="00E46AD2">
        <w:t>".</w:t>
      </w:r>
    </w:p>
    <w:p w14:paraId="31BE9FBA" w14:textId="77777777" w:rsidR="000E1DA3" w:rsidRPr="00E46AD2" w:rsidRDefault="000E1DA3" w:rsidP="009A6CA1">
      <w:pPr>
        <w:pStyle w:val="a9"/>
        <w:numPr>
          <w:ilvl w:val="1"/>
          <w:numId w:val="124"/>
        </w:numPr>
      </w:pPr>
      <w:r w:rsidRPr="00E46AD2">
        <w:rPr>
          <w:rtl/>
        </w:rPr>
        <w:t>حاول أن تجد أمثلة واقعية من حياتك أو من حياة الآخرين تتفق مع معنى الآية</w:t>
      </w:r>
      <w:r w:rsidRPr="00E46AD2">
        <w:t>.</w:t>
      </w:r>
    </w:p>
    <w:p w14:paraId="790280AE" w14:textId="77777777" w:rsidR="000E1DA3" w:rsidRPr="00E46AD2" w:rsidRDefault="000E1DA3" w:rsidP="009A6CA1">
      <w:pPr>
        <w:pStyle w:val="a9"/>
        <w:numPr>
          <w:ilvl w:val="0"/>
          <w:numId w:val="124"/>
        </w:numPr>
      </w:pPr>
      <w:r w:rsidRPr="00E46AD2">
        <w:rPr>
          <w:rtl/>
        </w:rPr>
        <w:t>ادع الله بصدق</w:t>
      </w:r>
      <w:r w:rsidRPr="00E46AD2">
        <w:t>:</w:t>
      </w:r>
    </w:p>
    <w:p w14:paraId="700F8972" w14:textId="77777777" w:rsidR="000E1DA3" w:rsidRPr="00E46AD2" w:rsidRDefault="000E1DA3" w:rsidP="009A6CA1">
      <w:pPr>
        <w:pStyle w:val="a9"/>
        <w:numPr>
          <w:ilvl w:val="1"/>
          <w:numId w:val="124"/>
        </w:numPr>
      </w:pPr>
      <w:r w:rsidRPr="00E46AD2">
        <w:rPr>
          <w:rtl/>
        </w:rPr>
        <w:t>ادع الله أن يفتح عليك في فهم كتابه، وأن يرزقك تدبره والعمل به</w:t>
      </w:r>
      <w:r w:rsidRPr="00E46AD2">
        <w:t>.</w:t>
      </w:r>
    </w:p>
    <w:p w14:paraId="1F18CC88" w14:textId="77777777" w:rsidR="000E1DA3" w:rsidRPr="00E46AD2" w:rsidRDefault="000E1DA3" w:rsidP="009A6CA1">
      <w:pPr>
        <w:pStyle w:val="a9"/>
        <w:numPr>
          <w:ilvl w:val="1"/>
          <w:numId w:val="124"/>
        </w:numPr>
      </w:pPr>
      <w:r w:rsidRPr="00E46AD2">
        <w:rPr>
          <w:rtl/>
        </w:rPr>
        <w:t>تذكر أن الدعاء هو مفتاح كل خير، وأن الله تعالى هو الذي يملك القلوب، وهو الذي يهدي إلى صراطه المستقيم</w:t>
      </w:r>
      <w:r w:rsidRPr="00E46AD2">
        <w:t>.</w:t>
      </w:r>
    </w:p>
    <w:p w14:paraId="156B4976" w14:textId="77777777" w:rsidR="000E1DA3" w:rsidRPr="00E46AD2" w:rsidRDefault="000E1DA3" w:rsidP="009A6CA1">
      <w:pPr>
        <w:pStyle w:val="a9"/>
        <w:numPr>
          <w:ilvl w:val="0"/>
          <w:numId w:val="124"/>
        </w:numPr>
      </w:pPr>
      <w:r w:rsidRPr="00E46AD2">
        <w:rPr>
          <w:rtl/>
        </w:rPr>
        <w:t>راجع وكرر</w:t>
      </w:r>
      <w:r w:rsidRPr="00E46AD2">
        <w:t>:</w:t>
      </w:r>
    </w:p>
    <w:p w14:paraId="4FEDF55B" w14:textId="2112570B" w:rsidR="000E1DA3" w:rsidRPr="00E46AD2" w:rsidRDefault="000E1DA3" w:rsidP="009A6CA1">
      <w:pPr>
        <w:pStyle w:val="a9"/>
        <w:numPr>
          <w:ilvl w:val="1"/>
          <w:numId w:val="124"/>
        </w:numPr>
      </w:pPr>
      <w:r w:rsidRPr="00E46AD2">
        <w:rPr>
          <w:rtl/>
        </w:rPr>
        <w:t xml:space="preserve">راجع الآيات التي تدبرتها بشكل دوري </w:t>
      </w:r>
      <w:r w:rsidR="0064321B">
        <w:rPr>
          <w:rtl/>
        </w:rPr>
        <w:t>"</w:t>
      </w:r>
      <w:r w:rsidRPr="00E46AD2">
        <w:rPr>
          <w:rtl/>
        </w:rPr>
        <w:t>أسبوعيًا، شهريًا</w:t>
      </w:r>
      <w:r w:rsidR="0064321B">
        <w:rPr>
          <w:rtl/>
        </w:rPr>
        <w:t>"</w:t>
      </w:r>
      <w:r w:rsidRPr="00E46AD2">
        <w:rPr>
          <w:rtl/>
        </w:rPr>
        <w:t>، لتثبيت المعاني في نفسك</w:t>
      </w:r>
      <w:r w:rsidRPr="00E46AD2">
        <w:t>.</w:t>
      </w:r>
    </w:p>
    <w:p w14:paraId="76EA7474" w14:textId="77777777" w:rsidR="000E1DA3" w:rsidRPr="00E46AD2" w:rsidRDefault="000E1DA3" w:rsidP="009A6CA1">
      <w:pPr>
        <w:pStyle w:val="a9"/>
        <w:numPr>
          <w:ilvl w:val="1"/>
          <w:numId w:val="124"/>
        </w:numPr>
      </w:pPr>
      <w:r w:rsidRPr="00E46AD2">
        <w:rPr>
          <w:rtl/>
        </w:rPr>
        <w:t>حاول أن تتذكر الآيات في مواقف مختلفة من حياتك، وأن تطبقها في سلوكك وأخلاقك</w:t>
      </w:r>
      <w:r w:rsidRPr="00E46AD2">
        <w:t>.</w:t>
      </w:r>
    </w:p>
    <w:p w14:paraId="1B828286" w14:textId="77777777" w:rsidR="000E1DA3" w:rsidRPr="00E46AD2" w:rsidRDefault="000E1DA3" w:rsidP="009A6CA1">
      <w:pPr>
        <w:pStyle w:val="a9"/>
        <w:numPr>
          <w:ilvl w:val="0"/>
          <w:numId w:val="124"/>
        </w:numPr>
      </w:pPr>
      <w:r w:rsidRPr="00E46AD2">
        <w:rPr>
          <w:rtl/>
        </w:rPr>
        <w:t>تدبر سنن الله</w:t>
      </w:r>
      <w:r w:rsidRPr="00E46AD2">
        <w:t>:</w:t>
      </w:r>
    </w:p>
    <w:p w14:paraId="78D6163C" w14:textId="77777777" w:rsidR="000E1DA3" w:rsidRPr="00E46AD2" w:rsidRDefault="000E1DA3" w:rsidP="009A6CA1">
      <w:pPr>
        <w:pStyle w:val="a9"/>
        <w:numPr>
          <w:ilvl w:val="1"/>
          <w:numId w:val="124"/>
        </w:numPr>
      </w:pPr>
      <w:r w:rsidRPr="00E46AD2">
        <w:rPr>
          <w:rtl/>
        </w:rPr>
        <w:t>تذكر دائماً أن التدبر الحقيقي يكشف عن سنن الله الكونية والاجتماعية ويدعوك لفهمها</w:t>
      </w:r>
      <w:r w:rsidRPr="00E46AD2">
        <w:t>.</w:t>
      </w:r>
    </w:p>
    <w:p w14:paraId="481FE78B" w14:textId="77777777" w:rsidR="000E1DA3" w:rsidRPr="00E46AD2" w:rsidRDefault="000E1DA3" w:rsidP="009A6CA1">
      <w:pPr>
        <w:pStyle w:val="a9"/>
        <w:numPr>
          <w:ilvl w:val="1"/>
          <w:numId w:val="124"/>
        </w:numPr>
      </w:pPr>
      <w:r w:rsidRPr="00E46AD2">
        <w:rPr>
          <w:rtl/>
        </w:rPr>
        <w:t>ارفض أي تفسير يتعارض مع هذه السنن الثابتة</w:t>
      </w:r>
      <w:r w:rsidRPr="00E46AD2">
        <w:t>.</w:t>
      </w:r>
    </w:p>
    <w:p w14:paraId="0B02A122" w14:textId="77777777" w:rsidR="000E1DA3" w:rsidRPr="00E46AD2" w:rsidRDefault="000E1DA3" w:rsidP="001A721D">
      <w:r w:rsidRPr="00E46AD2">
        <w:rPr>
          <w:rtl/>
        </w:rPr>
        <w:t>أمثلة واقعية للتدبر</w:t>
      </w:r>
      <w:r w:rsidRPr="00E46AD2">
        <w:t>:</w:t>
      </w:r>
    </w:p>
    <w:p w14:paraId="7EEC3C76" w14:textId="77777777" w:rsidR="000E1DA3" w:rsidRPr="00E46AD2" w:rsidRDefault="000E1DA3" w:rsidP="009A6CA1">
      <w:pPr>
        <w:pStyle w:val="a9"/>
        <w:numPr>
          <w:ilvl w:val="0"/>
          <w:numId w:val="125"/>
        </w:numPr>
      </w:pPr>
      <w:r w:rsidRPr="00E46AD2">
        <w:rPr>
          <w:rtl/>
        </w:rPr>
        <w:t>تدبر آيات الصبر</w:t>
      </w:r>
      <w:r w:rsidRPr="00E46AD2">
        <w:t>:</w:t>
      </w:r>
    </w:p>
    <w:p w14:paraId="47D87407" w14:textId="7CD044BE" w:rsidR="000E1DA3" w:rsidRPr="00E46AD2" w:rsidRDefault="000E1DA3" w:rsidP="009A6CA1">
      <w:pPr>
        <w:pStyle w:val="a9"/>
        <w:numPr>
          <w:ilvl w:val="1"/>
          <w:numId w:val="125"/>
        </w:numPr>
      </w:pPr>
      <w:r w:rsidRPr="001A721D">
        <w:rPr>
          <w:b/>
          <w:bCs/>
          <w:rtl/>
        </w:rPr>
        <w:t>الآيات</w:t>
      </w:r>
      <w:r w:rsidRPr="001A721D">
        <w:rPr>
          <w:b/>
          <w:bCs/>
        </w:rPr>
        <w:t>:</w:t>
      </w:r>
      <w:r w:rsidRPr="00E46AD2">
        <w:t xml:space="preserve"> </w:t>
      </w:r>
      <w:r w:rsidRPr="00E46AD2">
        <w:rPr>
          <w:rtl/>
        </w:rPr>
        <w:t xml:space="preserve">﴿وَبَشِّرِ الصَّابِرِينَ </w:t>
      </w:r>
      <w:r w:rsidR="00431F15" w:rsidRPr="00E46AD2">
        <w:rPr>
          <w:rtl/>
        </w:rPr>
        <w:t xml:space="preserve"> </w:t>
      </w:r>
      <w:r w:rsidRPr="00E46AD2">
        <w:rPr>
          <w:rtl/>
        </w:rPr>
        <w:t xml:space="preserve"> الَّذِينَ إِذَا أَصَابَتْهُم مُّصِيبَةٌ قَالُوا إِنَّا لِلَّهِ وَإِنَّا إِلَيْهِ رَاجِعُونَ﴾ </w:t>
      </w:r>
      <w:r w:rsidR="0064321B">
        <w:rPr>
          <w:rtl/>
        </w:rPr>
        <w:t>"</w:t>
      </w:r>
      <w:r w:rsidRPr="00E46AD2">
        <w:rPr>
          <w:rtl/>
        </w:rPr>
        <w:t>البقرة: 155-156</w:t>
      </w:r>
      <w:r w:rsidR="0064321B">
        <w:rPr>
          <w:rtl/>
        </w:rPr>
        <w:t>"</w:t>
      </w:r>
      <w:r w:rsidRPr="00E46AD2">
        <w:t>.</w:t>
      </w:r>
    </w:p>
    <w:p w14:paraId="55E7FF71" w14:textId="77777777" w:rsidR="000E1DA3" w:rsidRPr="00E46AD2" w:rsidRDefault="000E1DA3" w:rsidP="009A6CA1">
      <w:pPr>
        <w:pStyle w:val="a9"/>
        <w:numPr>
          <w:ilvl w:val="1"/>
          <w:numId w:val="125"/>
        </w:numPr>
      </w:pPr>
      <w:r w:rsidRPr="001A721D">
        <w:rPr>
          <w:b/>
          <w:bCs/>
          <w:rtl/>
        </w:rPr>
        <w:t>التطبيق</w:t>
      </w:r>
      <w:r w:rsidRPr="001A721D">
        <w:rPr>
          <w:b/>
          <w:bCs/>
        </w:rPr>
        <w:t>:</w:t>
      </w:r>
      <w:r w:rsidRPr="00E46AD2">
        <w:t xml:space="preserve"> </w:t>
      </w:r>
      <w:r w:rsidRPr="00E46AD2">
        <w:rPr>
          <w:rtl/>
        </w:rPr>
        <w:t>عندما تواجهك مشكلة أو مصيبة، تذكر هذه الآية، واستشعر أنك ملك لله، وأنك إليه راجع، واصبر واحتسب الأجر عند الله</w:t>
      </w:r>
      <w:r w:rsidRPr="00E46AD2">
        <w:t>.</w:t>
      </w:r>
    </w:p>
    <w:p w14:paraId="403F7628" w14:textId="77777777" w:rsidR="000E1DA3" w:rsidRPr="00E46AD2" w:rsidRDefault="000E1DA3" w:rsidP="009A6CA1">
      <w:pPr>
        <w:pStyle w:val="a9"/>
        <w:numPr>
          <w:ilvl w:val="0"/>
          <w:numId w:val="125"/>
        </w:numPr>
      </w:pPr>
      <w:r w:rsidRPr="00E46AD2">
        <w:rPr>
          <w:rtl/>
        </w:rPr>
        <w:t>تدبر آيات الإنفاق</w:t>
      </w:r>
      <w:r w:rsidRPr="00E46AD2">
        <w:t>:</w:t>
      </w:r>
    </w:p>
    <w:p w14:paraId="5DA4A9C8" w14:textId="209647A5" w:rsidR="000E1DA3" w:rsidRPr="00E46AD2" w:rsidRDefault="000E1DA3" w:rsidP="009A6CA1">
      <w:pPr>
        <w:pStyle w:val="a9"/>
        <w:numPr>
          <w:ilvl w:val="1"/>
          <w:numId w:val="125"/>
        </w:numPr>
      </w:pPr>
      <w:r w:rsidRPr="001A721D">
        <w:rPr>
          <w:b/>
          <w:bCs/>
          <w:rtl/>
        </w:rPr>
        <w:t>الآيات</w:t>
      </w:r>
      <w:r w:rsidRPr="001A721D">
        <w:rPr>
          <w:b/>
          <w:bCs/>
        </w:rPr>
        <w:t>:</w:t>
      </w:r>
      <w:r w:rsidRPr="00E46AD2">
        <w:t xml:space="preserve"> </w:t>
      </w:r>
      <w:r w:rsidRPr="00E46AD2">
        <w:rPr>
          <w:rtl/>
        </w:rPr>
        <w:t xml:space="preserve">﴿مَّثَلُ الَّذِينَ يُنفِقُونَ أَمْوَالَهُمْ فِي سَبِيلِ اللَّهِ كَمَثَلِ حَبَّةٍ أَنبَتَتْ سَبْعَ سَنَابِلَ فِي كُلِّ سُنبُلَةٍ مِّائَةُ حَبَّةٍ﴾ </w:t>
      </w:r>
      <w:r w:rsidR="0064321B">
        <w:rPr>
          <w:rtl/>
        </w:rPr>
        <w:t>"</w:t>
      </w:r>
      <w:r w:rsidRPr="00E46AD2">
        <w:rPr>
          <w:rtl/>
        </w:rPr>
        <w:t>البقرة: 261</w:t>
      </w:r>
      <w:r w:rsidR="0064321B">
        <w:rPr>
          <w:rtl/>
        </w:rPr>
        <w:t>"</w:t>
      </w:r>
      <w:r w:rsidRPr="00E46AD2">
        <w:t>.</w:t>
      </w:r>
    </w:p>
    <w:p w14:paraId="111241EA" w14:textId="77777777" w:rsidR="000E1DA3" w:rsidRPr="00E46AD2" w:rsidRDefault="000E1DA3" w:rsidP="009A6CA1">
      <w:pPr>
        <w:pStyle w:val="a9"/>
        <w:numPr>
          <w:ilvl w:val="1"/>
          <w:numId w:val="125"/>
        </w:numPr>
      </w:pPr>
      <w:r w:rsidRPr="001A721D">
        <w:rPr>
          <w:b/>
          <w:bCs/>
          <w:rtl/>
        </w:rPr>
        <w:t>التطبيق</w:t>
      </w:r>
      <w:r w:rsidRPr="001A721D">
        <w:rPr>
          <w:b/>
          <w:bCs/>
        </w:rPr>
        <w:t>:</w:t>
      </w:r>
      <w:r w:rsidRPr="00E46AD2">
        <w:t xml:space="preserve"> </w:t>
      </w:r>
      <w:r w:rsidRPr="00E46AD2">
        <w:rPr>
          <w:rtl/>
        </w:rPr>
        <w:t>عندما تتصدق بمالك، تذكر هذه الآية، واستشعر أن الله سيضاعف لك الأجر أضعافًا كثيرة، وأنفق في سبيل الله بسخاء وطيب نفس</w:t>
      </w:r>
      <w:r w:rsidRPr="00E46AD2">
        <w:t>.</w:t>
      </w:r>
    </w:p>
    <w:p w14:paraId="047762D6" w14:textId="77777777" w:rsidR="000E1DA3" w:rsidRPr="00E46AD2" w:rsidRDefault="000E1DA3" w:rsidP="009A6CA1">
      <w:pPr>
        <w:pStyle w:val="a9"/>
        <w:numPr>
          <w:ilvl w:val="0"/>
          <w:numId w:val="125"/>
        </w:numPr>
      </w:pPr>
      <w:r w:rsidRPr="00E46AD2">
        <w:rPr>
          <w:rtl/>
        </w:rPr>
        <w:t>تدبر آيات التوكل</w:t>
      </w:r>
      <w:r w:rsidRPr="00E46AD2">
        <w:t>:</w:t>
      </w:r>
    </w:p>
    <w:p w14:paraId="73176163" w14:textId="09AAB742" w:rsidR="000E1DA3" w:rsidRPr="00E46AD2" w:rsidRDefault="000E1DA3" w:rsidP="009A6CA1">
      <w:pPr>
        <w:pStyle w:val="a9"/>
        <w:numPr>
          <w:ilvl w:val="1"/>
          <w:numId w:val="125"/>
        </w:numPr>
      </w:pPr>
      <w:r w:rsidRPr="001A721D">
        <w:rPr>
          <w:b/>
          <w:bCs/>
          <w:rtl/>
        </w:rPr>
        <w:t>الآيات</w:t>
      </w:r>
      <w:r w:rsidRPr="001A721D">
        <w:rPr>
          <w:b/>
          <w:bCs/>
        </w:rPr>
        <w:t>:</w:t>
      </w:r>
      <w:r w:rsidRPr="00E46AD2">
        <w:t xml:space="preserve"> </w:t>
      </w:r>
      <w:r w:rsidRPr="00E46AD2">
        <w:rPr>
          <w:rtl/>
        </w:rPr>
        <w:t xml:space="preserve">﴿وَمَن يَتَوَكَّلْ عَلَى اللَّهِ فَهُوَ حَسْبُهُ﴾ </w:t>
      </w:r>
      <w:r w:rsidR="0064321B">
        <w:rPr>
          <w:rtl/>
        </w:rPr>
        <w:t>"</w:t>
      </w:r>
      <w:r w:rsidRPr="00E46AD2">
        <w:rPr>
          <w:rtl/>
        </w:rPr>
        <w:t>الطلاق: 3</w:t>
      </w:r>
      <w:r w:rsidR="0064321B">
        <w:rPr>
          <w:rtl/>
        </w:rPr>
        <w:t>"</w:t>
      </w:r>
      <w:r w:rsidRPr="00E46AD2">
        <w:t>.</w:t>
      </w:r>
    </w:p>
    <w:p w14:paraId="63001543" w14:textId="77777777" w:rsidR="000E1DA3" w:rsidRPr="00E46AD2" w:rsidRDefault="000E1DA3" w:rsidP="009A6CA1">
      <w:pPr>
        <w:pStyle w:val="a9"/>
        <w:numPr>
          <w:ilvl w:val="1"/>
          <w:numId w:val="125"/>
        </w:numPr>
      </w:pPr>
      <w:r w:rsidRPr="001A721D">
        <w:rPr>
          <w:b/>
          <w:bCs/>
          <w:rtl/>
        </w:rPr>
        <w:t>التطبيق</w:t>
      </w:r>
      <w:r w:rsidRPr="001A721D">
        <w:rPr>
          <w:b/>
          <w:bCs/>
        </w:rPr>
        <w:t>:</w:t>
      </w:r>
      <w:r w:rsidRPr="00E46AD2">
        <w:t xml:space="preserve"> </w:t>
      </w:r>
      <w:r w:rsidRPr="00E46AD2">
        <w:rPr>
          <w:rtl/>
        </w:rPr>
        <w:t>عندما تواجهك صعوبة أو تحديًا، توكل على الله، وفوض أمرك إليه، وثق بأنه سيكفيك وييسر أمرك</w:t>
      </w:r>
      <w:r w:rsidRPr="00E46AD2">
        <w:t>.</w:t>
      </w:r>
    </w:p>
    <w:p w14:paraId="153CA6C0" w14:textId="77777777" w:rsidR="000E1DA3" w:rsidRPr="00E46AD2" w:rsidRDefault="000E1DA3" w:rsidP="009A6CA1">
      <w:pPr>
        <w:pStyle w:val="a9"/>
        <w:numPr>
          <w:ilvl w:val="0"/>
          <w:numId w:val="125"/>
        </w:numPr>
      </w:pPr>
      <w:r w:rsidRPr="00E46AD2">
        <w:rPr>
          <w:rtl/>
        </w:rPr>
        <w:t>تدبر قصة نبي</w:t>
      </w:r>
      <w:r w:rsidRPr="00E46AD2">
        <w:t>:</w:t>
      </w:r>
    </w:p>
    <w:p w14:paraId="52D5CD72" w14:textId="77777777" w:rsidR="000E1DA3" w:rsidRPr="00E46AD2" w:rsidRDefault="000E1DA3" w:rsidP="009A6CA1">
      <w:pPr>
        <w:pStyle w:val="a9"/>
        <w:numPr>
          <w:ilvl w:val="1"/>
          <w:numId w:val="125"/>
        </w:numPr>
      </w:pPr>
      <w:r w:rsidRPr="001A721D">
        <w:rPr>
          <w:b/>
          <w:bCs/>
          <w:rtl/>
        </w:rPr>
        <w:t>القصة</w:t>
      </w:r>
      <w:r w:rsidRPr="001A721D">
        <w:rPr>
          <w:b/>
          <w:bCs/>
        </w:rPr>
        <w:t>:</w:t>
      </w:r>
      <w:r w:rsidRPr="00E46AD2">
        <w:t xml:space="preserve"> </w:t>
      </w:r>
      <w:r w:rsidRPr="00E46AD2">
        <w:rPr>
          <w:rtl/>
        </w:rPr>
        <w:t>قصة يونس عليه السلام في بطن الحوت</w:t>
      </w:r>
      <w:r w:rsidRPr="00E46AD2">
        <w:t>.</w:t>
      </w:r>
    </w:p>
    <w:p w14:paraId="6F376301" w14:textId="77777777" w:rsidR="000E1DA3" w:rsidRPr="00E46AD2" w:rsidRDefault="000E1DA3" w:rsidP="009A6CA1">
      <w:pPr>
        <w:pStyle w:val="a9"/>
        <w:numPr>
          <w:ilvl w:val="1"/>
          <w:numId w:val="125"/>
        </w:numPr>
      </w:pPr>
      <w:r w:rsidRPr="00E46AD2">
        <w:rPr>
          <w:rtl/>
        </w:rPr>
        <w:t>الدروس المستفادة</w:t>
      </w:r>
      <w:r w:rsidRPr="00E46AD2">
        <w:t>:</w:t>
      </w:r>
    </w:p>
    <w:p w14:paraId="3ADE2057" w14:textId="77777777" w:rsidR="000E1DA3" w:rsidRPr="00E46AD2" w:rsidRDefault="000E1DA3" w:rsidP="009A6CA1">
      <w:pPr>
        <w:pStyle w:val="a9"/>
        <w:numPr>
          <w:ilvl w:val="2"/>
          <w:numId w:val="125"/>
        </w:numPr>
      </w:pPr>
      <w:r w:rsidRPr="00E46AD2">
        <w:rPr>
          <w:rtl/>
        </w:rPr>
        <w:t>أهمية الدعاء في أوقات الشدة</w:t>
      </w:r>
      <w:r w:rsidRPr="00E46AD2">
        <w:t>.</w:t>
      </w:r>
    </w:p>
    <w:p w14:paraId="768B708F" w14:textId="77777777" w:rsidR="000E1DA3" w:rsidRPr="00E46AD2" w:rsidRDefault="000E1DA3" w:rsidP="009A6CA1">
      <w:pPr>
        <w:pStyle w:val="a9"/>
        <w:numPr>
          <w:ilvl w:val="2"/>
          <w:numId w:val="125"/>
        </w:numPr>
      </w:pPr>
      <w:r w:rsidRPr="00E46AD2">
        <w:t xml:space="preserve">      </w:t>
      </w:r>
      <w:r w:rsidRPr="00E46AD2">
        <w:rPr>
          <w:rtl/>
        </w:rPr>
        <w:t>الاعتراف بالذنب وطلب المغفرة</w:t>
      </w:r>
      <w:r w:rsidRPr="00E46AD2">
        <w:t>.</w:t>
      </w:r>
    </w:p>
    <w:p w14:paraId="2E09EA61" w14:textId="7CE0CE09" w:rsidR="000E1DA3" w:rsidRPr="00E46AD2" w:rsidRDefault="000E1DA3" w:rsidP="009A6CA1">
      <w:pPr>
        <w:pStyle w:val="a9"/>
        <w:numPr>
          <w:ilvl w:val="2"/>
          <w:numId w:val="125"/>
        </w:numPr>
      </w:pPr>
      <w:r w:rsidRPr="00E46AD2">
        <w:t xml:space="preserve">    </w:t>
      </w:r>
      <w:r w:rsidRPr="00E46AD2">
        <w:rPr>
          <w:rtl/>
        </w:rPr>
        <w:t>خاتمة: التدبر رحلة لا نهاية لها</w:t>
      </w:r>
    </w:p>
    <w:p w14:paraId="4D714562" w14:textId="77777777" w:rsidR="000E1DA3" w:rsidRPr="00E46AD2" w:rsidRDefault="000E1DA3" w:rsidP="001A721D">
      <w:pPr>
        <w:rPr>
          <w:rtl/>
        </w:rPr>
      </w:pPr>
      <w:r w:rsidRPr="00E46AD2">
        <w:rPr>
          <w:rtl/>
        </w:rPr>
        <w:t>التدبر رحلة ممتعة ومثمرة، لا تتوقف عند حد، بل تستمر مع استمرار قراءتك للقرآن. ابدأ رحلتك اليوم، ولا تستسلم للعقبات، فكل خطوة تخطوها في طريق التدبر تقربك من الله، وتزيدك فهمًا لكتابه، وتغير حياتك إلى الأفضل</w:t>
      </w:r>
      <w:r w:rsidRPr="00E46AD2">
        <w:t>.</w:t>
      </w:r>
    </w:p>
    <w:p w14:paraId="559440A6" w14:textId="77777777" w:rsidR="008D4DD7" w:rsidRPr="00E46AD2" w:rsidRDefault="008D4DD7" w:rsidP="008A0417">
      <w:pPr>
        <w:pStyle w:val="1"/>
        <w:rPr>
          <w:rtl/>
        </w:rPr>
      </w:pPr>
      <w:bookmarkStart w:id="149" w:name="_Toc199407100"/>
      <w:r w:rsidRPr="00E46AD2">
        <w:rPr>
          <w:rtl/>
        </w:rPr>
        <w:t>قواعد التدبر الشاملة للقرآن: الأسس اللغوية والمنهجية.</w:t>
      </w:r>
      <w:bookmarkEnd w:id="149"/>
    </w:p>
    <w:p w14:paraId="0B4098C1" w14:textId="3ED3BFB4" w:rsidR="00DA5165" w:rsidRPr="00E46AD2" w:rsidRDefault="00DA5165" w:rsidP="001A721D">
      <w:r w:rsidRPr="00E46AD2">
        <w:rPr>
          <w:rtl/>
        </w:rPr>
        <w:t>مقدمة: التدبر - الغاية والمقصد من إنزال القرآن</w:t>
      </w:r>
    </w:p>
    <w:p w14:paraId="4830D69D" w14:textId="77777777" w:rsidR="00DA5165" w:rsidRPr="00E46AD2" w:rsidRDefault="00DA5165" w:rsidP="001A721D">
      <w:r w:rsidRPr="00E46AD2">
        <w:rPr>
          <w:rtl/>
        </w:rPr>
        <w:t>قبل البدء بقواعد التدبر، من المهم التأكيد على أن التدبر ليس مجرد عملية فكرية، بل هو عبادة قلبية وعقلية، وهو الغاية التي من أجلها أُنزل القرآن الكريم، كما قال تعالى: {كِتَابٌ أَنزَلْنَاهُ إِلَيْكَ مُبَارَكٌ لِّيَدَّبَّرُوا آيَاتِهِ وَلِيَتَذَكَّرَ أُولُو الْأَلْبَابِ} [ص: 29]. يهدف التدبر إلى فهم مراد الله، والتأثر بكلامه، وزيادة الإيمان واليقين، وتطبيق هداياته في الحياة</w:t>
      </w:r>
      <w:r w:rsidRPr="00E46AD2">
        <w:t>.</w:t>
      </w:r>
    </w:p>
    <w:p w14:paraId="14A62F36" w14:textId="77BC0878" w:rsidR="00DA5165" w:rsidRPr="00E46AD2" w:rsidRDefault="00DA5165" w:rsidP="001A721D">
      <w:r w:rsidRPr="00E46AD2">
        <w:rPr>
          <w:rtl/>
        </w:rPr>
        <w:t xml:space="preserve">أولاً: الشروط والآداب الأساسية للتدبر </w:t>
      </w:r>
      <w:r w:rsidR="0064321B">
        <w:rPr>
          <w:rtl/>
        </w:rPr>
        <w:t>"</w:t>
      </w:r>
      <w:r w:rsidRPr="00E46AD2">
        <w:rPr>
          <w:rtl/>
        </w:rPr>
        <w:t>تهيئة القلب والعقل</w:t>
      </w:r>
      <w:r w:rsidR="0064321B">
        <w:rPr>
          <w:rtl/>
        </w:rPr>
        <w:t>"</w:t>
      </w:r>
    </w:p>
    <w:p w14:paraId="466DECDB" w14:textId="77777777" w:rsidR="00DA5165" w:rsidRPr="00E46AD2" w:rsidRDefault="00DA5165" w:rsidP="009A6CA1">
      <w:pPr>
        <w:pStyle w:val="a9"/>
        <w:numPr>
          <w:ilvl w:val="0"/>
          <w:numId w:val="430"/>
        </w:numPr>
      </w:pPr>
      <w:r w:rsidRPr="001A721D">
        <w:rPr>
          <w:b/>
          <w:bCs/>
          <w:rtl/>
        </w:rPr>
        <w:t>إخلاص النية لله تعالى</w:t>
      </w:r>
      <w:r w:rsidRPr="001A721D">
        <w:rPr>
          <w:b/>
          <w:bCs/>
        </w:rPr>
        <w:t>:</w:t>
      </w:r>
      <w:r w:rsidRPr="00E46AD2">
        <w:t xml:space="preserve"> </w:t>
      </w:r>
      <w:r w:rsidRPr="00E46AD2">
        <w:rPr>
          <w:rtl/>
        </w:rPr>
        <w:t>أن يكون القصد من التدبر هو التقرب إلى الله، وطلب الهداية، وفهم كلامه، لا الجدال أو المباهاة أو البحث عن أغراض دنيوية</w:t>
      </w:r>
      <w:r w:rsidRPr="00E46AD2">
        <w:t>.</w:t>
      </w:r>
    </w:p>
    <w:p w14:paraId="022456EB" w14:textId="422F140D" w:rsidR="00DA5165" w:rsidRPr="00E46AD2" w:rsidRDefault="00DA5165" w:rsidP="009A6CA1">
      <w:pPr>
        <w:pStyle w:val="a9"/>
        <w:numPr>
          <w:ilvl w:val="0"/>
          <w:numId w:val="430"/>
        </w:numPr>
      </w:pPr>
      <w:r w:rsidRPr="001A721D">
        <w:rPr>
          <w:b/>
          <w:bCs/>
          <w:rtl/>
        </w:rPr>
        <w:t>الطهارة وحضور القلب</w:t>
      </w:r>
      <w:r w:rsidRPr="001A721D">
        <w:rPr>
          <w:b/>
          <w:bCs/>
        </w:rPr>
        <w:t>:</w:t>
      </w:r>
      <w:r w:rsidRPr="00E46AD2">
        <w:t xml:space="preserve"> </w:t>
      </w:r>
      <w:r w:rsidRPr="00E46AD2">
        <w:rPr>
          <w:rtl/>
        </w:rPr>
        <w:t xml:space="preserve">الطهارة الظاهرة </w:t>
      </w:r>
      <w:r w:rsidR="0064321B">
        <w:rPr>
          <w:rtl/>
        </w:rPr>
        <w:t>"</w:t>
      </w:r>
      <w:r w:rsidRPr="00E46AD2">
        <w:rPr>
          <w:rtl/>
        </w:rPr>
        <w:t>الوضوء</w:t>
      </w:r>
      <w:r w:rsidR="0064321B">
        <w:rPr>
          <w:rtl/>
        </w:rPr>
        <w:t>"</w:t>
      </w:r>
      <w:r w:rsidRPr="00E46AD2">
        <w:rPr>
          <w:rtl/>
        </w:rPr>
        <w:t xml:space="preserve"> مستحبة، والطهارة الباطنة </w:t>
      </w:r>
      <w:r w:rsidR="0064321B">
        <w:rPr>
          <w:rtl/>
        </w:rPr>
        <w:t>"</w:t>
      </w:r>
      <w:r w:rsidRPr="00E46AD2">
        <w:rPr>
          <w:rtl/>
        </w:rPr>
        <w:t>من الشرك والمعاصي وأمراض القلوب كالكبر والحسد</w:t>
      </w:r>
      <w:r w:rsidR="0064321B">
        <w:rPr>
          <w:rtl/>
        </w:rPr>
        <w:t>"</w:t>
      </w:r>
      <w:r w:rsidRPr="00E46AD2">
        <w:rPr>
          <w:rtl/>
        </w:rPr>
        <w:t xml:space="preserve"> ضرورية. يجب إفراغ القلب من الشواغل الدنيوية وحضور الذهن عند القراءة والتفكر</w:t>
      </w:r>
      <w:r w:rsidRPr="00E46AD2">
        <w:t>.</w:t>
      </w:r>
    </w:p>
    <w:p w14:paraId="4727222E" w14:textId="77777777" w:rsidR="00DA5165" w:rsidRPr="00E46AD2" w:rsidRDefault="00DA5165" w:rsidP="009A6CA1">
      <w:pPr>
        <w:pStyle w:val="a9"/>
        <w:numPr>
          <w:ilvl w:val="0"/>
          <w:numId w:val="430"/>
        </w:numPr>
      </w:pPr>
      <w:r w:rsidRPr="001A721D">
        <w:rPr>
          <w:b/>
          <w:bCs/>
          <w:rtl/>
        </w:rPr>
        <w:t>الاستعاذة بالله من الشيطان الرجيم</w:t>
      </w:r>
      <w:r w:rsidRPr="001A721D">
        <w:rPr>
          <w:b/>
          <w:bCs/>
        </w:rPr>
        <w:t>:</w:t>
      </w:r>
      <w:r w:rsidRPr="00E46AD2">
        <w:t xml:space="preserve"> </w:t>
      </w:r>
      <w:r w:rsidRPr="00E46AD2">
        <w:rPr>
          <w:rtl/>
        </w:rPr>
        <w:t>فإنه يصد عن ذكر الله وعن تدبر كلامه</w:t>
      </w:r>
      <w:r w:rsidRPr="00E46AD2">
        <w:t>.</w:t>
      </w:r>
    </w:p>
    <w:p w14:paraId="43570A04" w14:textId="476E0B82" w:rsidR="00DA5165" w:rsidRPr="00E46AD2" w:rsidRDefault="00DA5165" w:rsidP="009A6CA1">
      <w:pPr>
        <w:pStyle w:val="a9"/>
        <w:numPr>
          <w:ilvl w:val="0"/>
          <w:numId w:val="430"/>
        </w:numPr>
      </w:pPr>
      <w:r w:rsidRPr="001A721D">
        <w:rPr>
          <w:b/>
          <w:bCs/>
          <w:rtl/>
        </w:rPr>
        <w:t>القراءة المرتلة المتأنية</w:t>
      </w:r>
      <w:r w:rsidRPr="001A721D">
        <w:rPr>
          <w:b/>
          <w:bCs/>
        </w:rPr>
        <w:t>:</w:t>
      </w:r>
      <w:r w:rsidRPr="00E46AD2">
        <w:t xml:space="preserve"> </w:t>
      </w:r>
      <w:r w:rsidRPr="00E46AD2">
        <w:rPr>
          <w:rtl/>
        </w:rPr>
        <w:t xml:space="preserve">القراءة بصوت مسموع </w:t>
      </w:r>
      <w:r w:rsidR="0064321B">
        <w:rPr>
          <w:rtl/>
        </w:rPr>
        <w:t>"</w:t>
      </w:r>
      <w:r w:rsidRPr="00E46AD2">
        <w:rPr>
          <w:rtl/>
        </w:rPr>
        <w:t>لنفسه على الأقل</w:t>
      </w:r>
      <w:r w:rsidR="0064321B">
        <w:rPr>
          <w:rtl/>
        </w:rPr>
        <w:t>"</w:t>
      </w:r>
      <w:r w:rsidRPr="00E46AD2">
        <w:rPr>
          <w:rtl/>
        </w:rPr>
        <w:t xml:space="preserve"> وبترتيل وتأنٍ تساعد على التركيز وفهم المعاني، قال تعالى: {وَرَتِّلِ الْقُرْآنَ تَرْتِيلًا} [المزمل: 4]</w:t>
      </w:r>
      <w:r w:rsidRPr="00E46AD2">
        <w:t>.</w:t>
      </w:r>
    </w:p>
    <w:p w14:paraId="7D281AFC" w14:textId="77777777" w:rsidR="00DA5165" w:rsidRPr="00E46AD2" w:rsidRDefault="00DA5165" w:rsidP="009A6CA1">
      <w:pPr>
        <w:pStyle w:val="a9"/>
        <w:numPr>
          <w:ilvl w:val="0"/>
          <w:numId w:val="430"/>
        </w:numPr>
      </w:pPr>
      <w:r w:rsidRPr="001A721D">
        <w:rPr>
          <w:b/>
          <w:bCs/>
          <w:rtl/>
        </w:rPr>
        <w:t>الشعور بأن المتدبر هو المخاطب بالقرآن</w:t>
      </w:r>
      <w:r w:rsidRPr="001A721D">
        <w:rPr>
          <w:b/>
          <w:bCs/>
        </w:rPr>
        <w:t>:</w:t>
      </w:r>
      <w:r w:rsidRPr="00E46AD2">
        <w:t xml:space="preserve"> </w:t>
      </w:r>
      <w:r w:rsidRPr="00E46AD2">
        <w:rPr>
          <w:rtl/>
        </w:rPr>
        <w:t>استحضار أن هذا الكلام موجه إليك شخصيًا من الله تعالى، مما يزيد التأثر والتفاعل</w:t>
      </w:r>
      <w:r w:rsidRPr="00E46AD2">
        <w:t>.</w:t>
      </w:r>
    </w:p>
    <w:p w14:paraId="06A02618" w14:textId="77777777" w:rsidR="00DA5165" w:rsidRPr="00E46AD2" w:rsidRDefault="00DA5165" w:rsidP="001A721D">
      <w:r w:rsidRPr="00E46AD2">
        <w:rPr>
          <w:rtl/>
        </w:rPr>
        <w:t>ثانياً: القواعد اللغوية والدلالية لفهم النص القرآني بدقة</w:t>
      </w:r>
    </w:p>
    <w:p w14:paraId="48E2139A" w14:textId="4C986ED6" w:rsidR="00DA5165" w:rsidRPr="00E46AD2" w:rsidRDefault="00DA5165" w:rsidP="009A6CA1">
      <w:pPr>
        <w:pStyle w:val="a9"/>
        <w:numPr>
          <w:ilvl w:val="0"/>
          <w:numId w:val="431"/>
        </w:numPr>
      </w:pPr>
      <w:r w:rsidRPr="001A721D">
        <w:rPr>
          <w:b/>
          <w:bCs/>
          <w:rtl/>
        </w:rPr>
        <w:t>قاعدة "لكل اختلاف في الرسم اختلاف في المعنى</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التأكيد على أن أي تغيير في بنية الكلمة أو رسمها يحمل دلالة مقصودة، ولا يوجد ترادف تام في القرآن. يتطلب هذا معرفة بدقائق اللغة العربية</w:t>
      </w:r>
      <w:r w:rsidRPr="00E46AD2">
        <w:t>.</w:t>
      </w:r>
    </w:p>
    <w:p w14:paraId="2416CD38" w14:textId="655D35BD" w:rsidR="00DA5165" w:rsidRPr="00E46AD2" w:rsidRDefault="00DA5165" w:rsidP="009A6CA1">
      <w:pPr>
        <w:pStyle w:val="a9"/>
        <w:numPr>
          <w:ilvl w:val="0"/>
          <w:numId w:val="431"/>
        </w:numPr>
      </w:pPr>
      <w:r w:rsidRPr="001A721D">
        <w:rPr>
          <w:b/>
          <w:bCs/>
          <w:rtl/>
        </w:rPr>
        <w:t>قاعدة "دلالة وجود أو غياب حرف العطف</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الانتباه إلى دور حروف العطف في الوصل أو الفصل بين المعاني، وأن غيابها غالبًا يدل على التفسير أو التوكيد أو البدلية</w:t>
      </w:r>
      <w:r w:rsidRPr="00E46AD2">
        <w:t>.</w:t>
      </w:r>
    </w:p>
    <w:p w14:paraId="19CBA1C2" w14:textId="01D49D80" w:rsidR="00DA5165" w:rsidRPr="00E46AD2" w:rsidRDefault="00DA5165" w:rsidP="009A6CA1">
      <w:pPr>
        <w:pStyle w:val="a9"/>
        <w:numPr>
          <w:ilvl w:val="0"/>
          <w:numId w:val="431"/>
        </w:numPr>
      </w:pPr>
      <w:r w:rsidRPr="001A721D">
        <w:rPr>
          <w:b/>
          <w:bCs/>
          <w:rtl/>
        </w:rPr>
        <w:t>فهم المعاني الاصطلاحية الخاصة بالقرآن</w:t>
      </w:r>
      <w:r w:rsidRPr="001A721D">
        <w:rPr>
          <w:b/>
          <w:bCs/>
        </w:rPr>
        <w:t>:</w:t>
      </w:r>
      <w:r w:rsidRPr="00E46AD2">
        <w:t xml:space="preserve"> </w:t>
      </w:r>
      <w:r w:rsidRPr="00E46AD2">
        <w:rPr>
          <w:rtl/>
        </w:rPr>
        <w:t xml:space="preserve">إدراك أن للقرآن مصطلحاته الخاصة التي قد يختلف معناها عن الاستخدام اللغوي العام </w:t>
      </w:r>
      <w:r w:rsidR="0064321B">
        <w:rPr>
          <w:rtl/>
        </w:rPr>
        <w:t>"</w:t>
      </w:r>
      <w:r w:rsidRPr="00E46AD2">
        <w:rPr>
          <w:rtl/>
        </w:rPr>
        <w:t>مثل: الصلاة، الزكاة، التقوى، الفسق</w:t>
      </w:r>
      <w:r w:rsidR="0064321B">
        <w:rPr>
          <w:rtl/>
        </w:rPr>
        <w:t>"</w:t>
      </w:r>
      <w:r w:rsidRPr="00E46AD2">
        <w:rPr>
          <w:rtl/>
        </w:rPr>
        <w:t xml:space="preserve">. يتم فهم هذه المعاني من خلال استقراء استخدامها في القرآن كله </w:t>
      </w:r>
      <w:r w:rsidR="0064321B">
        <w:rPr>
          <w:rtl/>
        </w:rPr>
        <w:t>"</w:t>
      </w:r>
      <w:r w:rsidRPr="00E46AD2">
        <w:rPr>
          <w:rtl/>
        </w:rPr>
        <w:t>ربط الآيات ببعضها</w:t>
      </w:r>
      <w:r w:rsidR="0064321B">
        <w:rPr>
          <w:rtl/>
        </w:rPr>
        <w:t>"</w:t>
      </w:r>
      <w:r w:rsidRPr="00E46AD2">
        <w:t>.</w:t>
      </w:r>
    </w:p>
    <w:p w14:paraId="34093CBC" w14:textId="3CAEE2DD" w:rsidR="00DA5165" w:rsidRPr="00E46AD2" w:rsidRDefault="00DA5165" w:rsidP="009A6CA1">
      <w:pPr>
        <w:pStyle w:val="a9"/>
        <w:numPr>
          <w:ilvl w:val="0"/>
          <w:numId w:val="431"/>
        </w:numPr>
      </w:pPr>
      <w:r w:rsidRPr="001A721D">
        <w:rPr>
          <w:b/>
          <w:bCs/>
          <w:rtl/>
        </w:rPr>
        <w:t xml:space="preserve">التمكن من اللغة العربية </w:t>
      </w:r>
      <w:r w:rsidR="0064321B">
        <w:rPr>
          <w:b/>
          <w:bCs/>
          <w:rtl/>
        </w:rPr>
        <w:t>"</w:t>
      </w:r>
      <w:r w:rsidRPr="001A721D">
        <w:rPr>
          <w:b/>
          <w:bCs/>
          <w:rtl/>
        </w:rPr>
        <w:t>بحدود معينة</w:t>
      </w:r>
      <w:r w:rsidR="0064321B">
        <w:rPr>
          <w:b/>
          <w:bCs/>
          <w:rtl/>
        </w:rPr>
        <w:t>"</w:t>
      </w:r>
      <w:r w:rsidRPr="001A721D">
        <w:rPr>
          <w:b/>
          <w:bCs/>
        </w:rPr>
        <w:t>:</w:t>
      </w:r>
      <w:r w:rsidRPr="00E46AD2">
        <w:t xml:space="preserve"> </w:t>
      </w:r>
      <w:r w:rsidRPr="00E46AD2">
        <w:rPr>
          <w:rtl/>
        </w:rPr>
        <w:t>فهم أساسيات النحو والصرف ودلالات الألفاظ ضروري لتجنب الفهم السطحي والخاطئ. ليس المطلوب درجة تخصص عالية بالضرورة، بل ما يكفي لفهم التركيب والمعنى بدقة، مع التركيز على "لسان القرآن" نفسه</w:t>
      </w:r>
      <w:r w:rsidRPr="00E46AD2">
        <w:t>.</w:t>
      </w:r>
    </w:p>
    <w:p w14:paraId="616BC70B" w14:textId="77777777" w:rsidR="00DA5165" w:rsidRPr="00E46AD2" w:rsidRDefault="00DA5165" w:rsidP="001A721D">
      <w:r w:rsidRPr="00E46AD2">
        <w:rPr>
          <w:rtl/>
        </w:rPr>
        <w:t>ثالثاً: قواعد التعامل مع السياق والقرائن لفهم أشمل</w:t>
      </w:r>
    </w:p>
    <w:p w14:paraId="7EBFED86" w14:textId="2F2E16BF" w:rsidR="00DA5165" w:rsidRPr="00E46AD2" w:rsidRDefault="00DA5165" w:rsidP="009A6CA1">
      <w:pPr>
        <w:pStyle w:val="a9"/>
        <w:numPr>
          <w:ilvl w:val="0"/>
          <w:numId w:val="432"/>
        </w:numPr>
      </w:pPr>
      <w:r w:rsidRPr="001A721D">
        <w:rPr>
          <w:b/>
          <w:bCs/>
          <w:rtl/>
        </w:rPr>
        <w:t xml:space="preserve">فهم السياق </w:t>
      </w:r>
      <w:r w:rsidR="0064321B">
        <w:rPr>
          <w:b/>
          <w:bCs/>
          <w:rtl/>
        </w:rPr>
        <w:t>"</w:t>
      </w:r>
      <w:r w:rsidRPr="001A721D">
        <w:rPr>
          <w:b/>
          <w:bCs/>
          <w:rtl/>
        </w:rPr>
        <w:t>السِّباق واللِّحاق</w:t>
      </w:r>
      <w:r w:rsidR="0064321B">
        <w:rPr>
          <w:b/>
          <w:bCs/>
          <w:rtl/>
        </w:rPr>
        <w:t>"</w:t>
      </w:r>
      <w:r w:rsidRPr="001A721D">
        <w:rPr>
          <w:b/>
          <w:bCs/>
        </w:rPr>
        <w:t>:</w:t>
      </w:r>
      <w:r w:rsidRPr="00E46AD2">
        <w:t xml:space="preserve"> </w:t>
      </w:r>
      <w:r w:rsidRPr="00E46AD2">
        <w:rPr>
          <w:rtl/>
        </w:rPr>
        <w:t>لا يمكن فهم آية فهمًا دقيقًا بمعزل عما قبلها وما بعدها. يجب النظر إلى سياق السورة، وسياق الآيات المترابطة، وموضوع السورة العام</w:t>
      </w:r>
      <w:r w:rsidRPr="00E46AD2">
        <w:t>.</w:t>
      </w:r>
    </w:p>
    <w:p w14:paraId="2408298A" w14:textId="30B7B0A8" w:rsidR="00DA5165" w:rsidRPr="00E46AD2" w:rsidRDefault="00DA5165" w:rsidP="009A6CA1">
      <w:pPr>
        <w:pStyle w:val="a9"/>
        <w:numPr>
          <w:ilvl w:val="0"/>
          <w:numId w:val="432"/>
        </w:numPr>
      </w:pPr>
      <w:r w:rsidRPr="001A721D">
        <w:rPr>
          <w:b/>
          <w:bCs/>
          <w:rtl/>
        </w:rPr>
        <w:t xml:space="preserve">الاستعانة بأسباب النزول </w:t>
      </w:r>
      <w:r w:rsidR="0064321B">
        <w:rPr>
          <w:b/>
          <w:bCs/>
          <w:rtl/>
        </w:rPr>
        <w:t>"</w:t>
      </w:r>
      <w:r w:rsidRPr="001A721D">
        <w:rPr>
          <w:b/>
          <w:bCs/>
          <w:rtl/>
        </w:rPr>
        <w:t>إن صحت</w:t>
      </w:r>
      <w:r w:rsidR="0064321B">
        <w:rPr>
          <w:b/>
          <w:bCs/>
          <w:rtl/>
        </w:rPr>
        <w:t>"</w:t>
      </w:r>
      <w:r w:rsidRPr="001A721D">
        <w:rPr>
          <w:b/>
          <w:bCs/>
        </w:rPr>
        <w:t>:</w:t>
      </w:r>
      <w:r w:rsidRPr="00E46AD2">
        <w:t xml:space="preserve"> </w:t>
      </w:r>
      <w:r w:rsidRPr="00E46AD2">
        <w:rPr>
          <w:rtl/>
        </w:rPr>
        <w:t xml:space="preserve">معرفة سبب نزول الآية </w:t>
      </w:r>
      <w:r w:rsidR="0064321B">
        <w:rPr>
          <w:rtl/>
        </w:rPr>
        <w:t>"</w:t>
      </w:r>
      <w:r w:rsidRPr="00E46AD2">
        <w:rPr>
          <w:rtl/>
        </w:rPr>
        <w:t>من مصادر موثوقة</w:t>
      </w:r>
      <w:r w:rsidR="0064321B">
        <w:rPr>
          <w:rtl/>
        </w:rPr>
        <w:t>"</w:t>
      </w:r>
      <w:r w:rsidRPr="00E46AD2">
        <w:rPr>
          <w:rtl/>
        </w:rPr>
        <w:t xml:space="preserve"> يساعد على فهم الظروف والملابسات التي نزلت فيها الآية، مما يوضح المعنى المقصود، مع الانتباه إلى القاعدة الأصولية "العبرة بعموم اللفظ لا بخصوص السبب</w:t>
      </w:r>
      <w:r w:rsidRPr="00E46AD2">
        <w:t>".</w:t>
      </w:r>
    </w:p>
    <w:p w14:paraId="682E5059" w14:textId="77777777" w:rsidR="00DA5165" w:rsidRPr="00E46AD2" w:rsidRDefault="00DA5165" w:rsidP="009A6CA1">
      <w:pPr>
        <w:pStyle w:val="a9"/>
        <w:numPr>
          <w:ilvl w:val="0"/>
          <w:numId w:val="432"/>
        </w:numPr>
      </w:pPr>
      <w:r w:rsidRPr="001A721D">
        <w:rPr>
          <w:b/>
          <w:bCs/>
          <w:rtl/>
        </w:rPr>
        <w:t>الاستعانة بالسنة النبوية الصحيحة</w:t>
      </w:r>
      <w:r w:rsidRPr="001A721D">
        <w:rPr>
          <w:b/>
          <w:bCs/>
        </w:rPr>
        <w:t>:</w:t>
      </w:r>
      <w:r w:rsidRPr="00E46AD2">
        <w:t xml:space="preserve"> </w:t>
      </w:r>
      <w:r w:rsidRPr="00E46AD2">
        <w:rPr>
          <w:rtl/>
        </w:rPr>
        <w:t>السنة هي المصدر الأول لتفسير القرآن وبيانه. فهي تشرح مُجمله، وتُقيّد مُطلقه، وتُخصص عامّه. تدبر القرآن لا يكتمل دون فهم السنة المتعلقة به</w:t>
      </w:r>
      <w:r w:rsidRPr="00E46AD2">
        <w:t>.</w:t>
      </w:r>
    </w:p>
    <w:p w14:paraId="53CD4F88" w14:textId="46CFBFEE" w:rsidR="00DA5165" w:rsidRPr="00E46AD2" w:rsidRDefault="00DA5165" w:rsidP="009A6CA1">
      <w:pPr>
        <w:pStyle w:val="a9"/>
        <w:numPr>
          <w:ilvl w:val="0"/>
          <w:numId w:val="432"/>
        </w:numPr>
      </w:pPr>
      <w:r w:rsidRPr="001A721D">
        <w:rPr>
          <w:b/>
          <w:bCs/>
          <w:rtl/>
        </w:rPr>
        <w:t xml:space="preserve">ربط الآيات ببعضها البعض </w:t>
      </w:r>
      <w:r w:rsidR="0064321B">
        <w:rPr>
          <w:b/>
          <w:bCs/>
          <w:rtl/>
        </w:rPr>
        <w:t>"</w:t>
      </w:r>
      <w:r w:rsidRPr="001A721D">
        <w:rPr>
          <w:b/>
          <w:bCs/>
          <w:rtl/>
        </w:rPr>
        <w:t>التفسير الموضوعي المصغر</w:t>
      </w:r>
      <w:r w:rsidR="0064321B">
        <w:rPr>
          <w:b/>
          <w:bCs/>
          <w:rtl/>
        </w:rPr>
        <w:t>"</w:t>
      </w:r>
      <w:r w:rsidRPr="001A721D">
        <w:rPr>
          <w:b/>
          <w:bCs/>
        </w:rPr>
        <w:t>:</w:t>
      </w:r>
      <w:r w:rsidRPr="00E46AD2">
        <w:t xml:space="preserve"> </w:t>
      </w:r>
      <w:r w:rsidRPr="00E46AD2">
        <w:rPr>
          <w:rtl/>
        </w:rPr>
        <w:t>القرآن يفسر بعضه بعضًا. عند تدبر آية أو موضوع، يجب جمع الآيات الأخرى التي تتحدث عن نفس الموضوع أو تستخدم نفس اللفظة لفهم المعنى بشكل متكامل</w:t>
      </w:r>
      <w:r w:rsidRPr="00E46AD2">
        <w:t>.</w:t>
      </w:r>
    </w:p>
    <w:p w14:paraId="0670EF26" w14:textId="77777777" w:rsidR="00DA5165" w:rsidRPr="00E46AD2" w:rsidRDefault="00DA5165" w:rsidP="001A721D">
      <w:r w:rsidRPr="00E46AD2">
        <w:rPr>
          <w:rtl/>
        </w:rPr>
        <w:t>رابعاً: القواعد المنهجية لضمان صحة التدبر وعمقه</w:t>
      </w:r>
    </w:p>
    <w:p w14:paraId="35933702" w14:textId="29030B90" w:rsidR="00DA5165" w:rsidRPr="00E46AD2" w:rsidRDefault="00DA5165" w:rsidP="009A6CA1">
      <w:pPr>
        <w:pStyle w:val="a9"/>
        <w:numPr>
          <w:ilvl w:val="0"/>
          <w:numId w:val="433"/>
        </w:numPr>
      </w:pPr>
      <w:r w:rsidRPr="001A721D">
        <w:rPr>
          <w:b/>
          <w:bCs/>
          <w:rtl/>
        </w:rPr>
        <w:t>مبدأ انتفاء العشوائية والتناسق الداخلي</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اليقين بأن كل كلمة وكل ترتيب في القرآن له حكمة وهدف، وأن القرآن كله متناسق ومنسجم ولا تعارض حقيقي فيه</w:t>
      </w:r>
      <w:r w:rsidRPr="00E46AD2">
        <w:t>.</w:t>
      </w:r>
    </w:p>
    <w:p w14:paraId="6BB21606" w14:textId="35130066" w:rsidR="00DA5165" w:rsidRPr="00E46AD2" w:rsidRDefault="00DA5165" w:rsidP="009A6CA1">
      <w:pPr>
        <w:pStyle w:val="a9"/>
        <w:numPr>
          <w:ilvl w:val="0"/>
          <w:numId w:val="433"/>
        </w:numPr>
      </w:pPr>
      <w:r w:rsidRPr="001A721D">
        <w:rPr>
          <w:b/>
          <w:bCs/>
          <w:rtl/>
        </w:rPr>
        <w:t>مبدأ عدم التناقض</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الانطلاق من أن القرآن منزه عن التناقض، والسعي للتوفيق بين الآيات التي قد تبدو متعارضة ظاهريًا للوصول لفهم أعمق</w:t>
      </w:r>
      <w:r w:rsidRPr="00E46AD2">
        <w:t>.</w:t>
      </w:r>
    </w:p>
    <w:p w14:paraId="2A03DD44" w14:textId="2452DF0D" w:rsidR="00DA5165" w:rsidRPr="00E46AD2" w:rsidRDefault="00DA5165" w:rsidP="009A6CA1">
      <w:pPr>
        <w:pStyle w:val="a9"/>
        <w:numPr>
          <w:ilvl w:val="0"/>
          <w:numId w:val="433"/>
        </w:numPr>
      </w:pPr>
      <w:r w:rsidRPr="001A721D">
        <w:rPr>
          <w:b/>
          <w:bCs/>
          <w:rtl/>
        </w:rPr>
        <w:t xml:space="preserve">تمييز مستويات الأدلة </w:t>
      </w:r>
      <w:r w:rsidR="0064321B">
        <w:rPr>
          <w:b/>
          <w:bCs/>
          <w:rtl/>
        </w:rPr>
        <w:t>"</w:t>
      </w:r>
      <w:r w:rsidRPr="001A721D">
        <w:rPr>
          <w:b/>
          <w:bCs/>
          <w:rtl/>
        </w:rPr>
        <w:t>اليقينية والظنية</w:t>
      </w:r>
      <w:r w:rsidR="0064321B">
        <w:rPr>
          <w:b/>
          <w:bCs/>
          <w:rtl/>
        </w:rPr>
        <w:t>"</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بناء الفهم الأساسي على الأدلة القاطعة، واستخدام الأدلة الظنية للاستئناس والتوضيح فقط، والحذر الشديد من بناء حقائق عليها وحدها</w:t>
      </w:r>
      <w:r w:rsidRPr="00E46AD2">
        <w:t>.</w:t>
      </w:r>
    </w:p>
    <w:p w14:paraId="714C418F" w14:textId="351A2906" w:rsidR="00DA5165" w:rsidRPr="00E46AD2" w:rsidRDefault="00DA5165" w:rsidP="009A6CA1">
      <w:pPr>
        <w:pStyle w:val="a9"/>
        <w:numPr>
          <w:ilvl w:val="0"/>
          <w:numId w:val="433"/>
        </w:numPr>
      </w:pPr>
      <w:r w:rsidRPr="001A721D">
        <w:rPr>
          <w:b/>
          <w:bCs/>
          <w:rtl/>
        </w:rPr>
        <w:t>المرونة في أسلوب التدبر</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إدراك أن المواضيع المختلفة في القرآن قد تتطلب أساليب تدبر مختلفة، وعدم الجمود على طريقة واحدة</w:t>
      </w:r>
      <w:r w:rsidRPr="00E46AD2">
        <w:t>.</w:t>
      </w:r>
    </w:p>
    <w:p w14:paraId="157BEC36" w14:textId="0E61F046" w:rsidR="00DA5165" w:rsidRPr="00E46AD2" w:rsidRDefault="00DA5165" w:rsidP="009A6CA1">
      <w:pPr>
        <w:pStyle w:val="a9"/>
        <w:numPr>
          <w:ilvl w:val="0"/>
          <w:numId w:val="433"/>
        </w:numPr>
      </w:pPr>
      <w:r w:rsidRPr="001A721D">
        <w:rPr>
          <w:b/>
          <w:bCs/>
          <w:rtl/>
        </w:rPr>
        <w:t>عدم افتراض أفكار مسبقة</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الدخول إلى القرآن بقلب وعقل منفتحين لتلقي الهداية منه، وليس لفرض أفكار أو تأويلات شخصية عليه. المتدبر خادم للنص وليس العكس</w:t>
      </w:r>
      <w:r w:rsidRPr="00E46AD2">
        <w:t>.</w:t>
      </w:r>
    </w:p>
    <w:p w14:paraId="4E217E67" w14:textId="77777777" w:rsidR="00DA5165" w:rsidRPr="00E46AD2" w:rsidRDefault="00DA5165" w:rsidP="009A6CA1">
      <w:pPr>
        <w:pStyle w:val="a9"/>
        <w:numPr>
          <w:ilvl w:val="0"/>
          <w:numId w:val="433"/>
        </w:numPr>
      </w:pPr>
      <w:r w:rsidRPr="001A721D">
        <w:rPr>
          <w:b/>
          <w:bCs/>
          <w:rtl/>
        </w:rPr>
        <w:t>الشمولية في دراسة الموضوع</w:t>
      </w:r>
      <w:r w:rsidRPr="001A721D">
        <w:rPr>
          <w:b/>
          <w:bCs/>
        </w:rPr>
        <w:t>:</w:t>
      </w:r>
      <w:r w:rsidRPr="00E46AD2">
        <w:t xml:space="preserve"> </w:t>
      </w:r>
      <w:r w:rsidRPr="00E46AD2">
        <w:rPr>
          <w:rtl/>
        </w:rPr>
        <w:t>عند تدبر موضوع معين، يجب محاولة جمع كل الآيات المتعلقة به بشكل مباشر وغير مباشر، وعدم الاقتصار على آيات قليلة قد لا تعطي الصورة الكاملة</w:t>
      </w:r>
      <w:r w:rsidRPr="00E46AD2">
        <w:t>.</w:t>
      </w:r>
    </w:p>
    <w:p w14:paraId="75FB0464" w14:textId="6AF5E1C0" w:rsidR="00DA5165" w:rsidRPr="00E46AD2" w:rsidRDefault="00DA5165" w:rsidP="009A6CA1">
      <w:pPr>
        <w:pStyle w:val="a9"/>
        <w:numPr>
          <w:ilvl w:val="0"/>
          <w:numId w:val="433"/>
        </w:numPr>
      </w:pPr>
      <w:r w:rsidRPr="001A721D">
        <w:rPr>
          <w:b/>
          <w:bCs/>
          <w:rtl/>
        </w:rPr>
        <w:t xml:space="preserve">الاستعانة بعلوم القرآن والتفاسير المعتبرة </w:t>
      </w:r>
      <w:r w:rsidR="0064321B">
        <w:rPr>
          <w:b/>
          <w:bCs/>
          <w:rtl/>
        </w:rPr>
        <w:t>"</w:t>
      </w:r>
      <w:r w:rsidRPr="001A721D">
        <w:rPr>
          <w:b/>
          <w:bCs/>
          <w:rtl/>
        </w:rPr>
        <w:t>كأدوات مساعدة</w:t>
      </w:r>
      <w:r w:rsidR="0064321B">
        <w:rPr>
          <w:b/>
          <w:bCs/>
          <w:rtl/>
        </w:rPr>
        <w:t>"</w:t>
      </w:r>
      <w:r w:rsidRPr="001A721D">
        <w:rPr>
          <w:b/>
          <w:bCs/>
        </w:rPr>
        <w:t>:</w:t>
      </w:r>
      <w:r w:rsidRPr="00E46AD2">
        <w:t xml:space="preserve"> </w:t>
      </w:r>
      <w:r w:rsidRPr="00E46AD2">
        <w:rPr>
          <w:rtl/>
        </w:rPr>
        <w:t xml:space="preserve">يمكن الاستفادة من جهود العلماء في التفسير وعلوم القرآن </w:t>
      </w:r>
      <w:r w:rsidR="0064321B">
        <w:rPr>
          <w:rtl/>
        </w:rPr>
        <w:t>"</w:t>
      </w:r>
      <w:r w:rsidRPr="00E46AD2">
        <w:rPr>
          <w:rtl/>
        </w:rPr>
        <w:t>كالناسخ والمنسوخ، والمكي والمدني، والقراءات</w:t>
      </w:r>
      <w:r w:rsidR="0064321B">
        <w:rPr>
          <w:rtl/>
        </w:rPr>
        <w:t>"</w:t>
      </w:r>
      <w:r w:rsidRPr="00E46AD2">
        <w:rPr>
          <w:rtl/>
        </w:rPr>
        <w:t xml:space="preserve"> لفهم أعمق، لكن يجب أن تكون هذه أدوات مساعدة للتدبر، لا بديلًا عنه، مع الحذر من التقليد الأعمى أو الاعتماد على تفاسير غير موثوقة</w:t>
      </w:r>
      <w:r w:rsidRPr="00E46AD2">
        <w:t>.</w:t>
      </w:r>
    </w:p>
    <w:p w14:paraId="39E45B67" w14:textId="2339F156" w:rsidR="00DA5165" w:rsidRPr="00E46AD2" w:rsidRDefault="00DA5165" w:rsidP="009A6CA1">
      <w:pPr>
        <w:pStyle w:val="a9"/>
        <w:numPr>
          <w:ilvl w:val="0"/>
          <w:numId w:val="433"/>
        </w:numPr>
      </w:pPr>
      <w:r w:rsidRPr="001A721D">
        <w:rPr>
          <w:b/>
          <w:bCs/>
          <w:rtl/>
        </w:rPr>
        <w:t xml:space="preserve">استخدام القواعد الأصولية والمنطقية </w:t>
      </w:r>
      <w:r w:rsidR="0064321B">
        <w:rPr>
          <w:b/>
          <w:bCs/>
          <w:rtl/>
        </w:rPr>
        <w:t>"</w:t>
      </w:r>
      <w:r w:rsidRPr="001A721D">
        <w:rPr>
          <w:b/>
          <w:bCs/>
          <w:rtl/>
        </w:rPr>
        <w:t>بحذر</w:t>
      </w:r>
      <w:r w:rsidR="0064321B">
        <w:rPr>
          <w:b/>
          <w:bCs/>
          <w:rtl/>
        </w:rPr>
        <w:t>"</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الاستفادة من القواعد العقلية البديهية وأصول الاستنباط المنطقي </w:t>
      </w:r>
      <w:r w:rsidR="0064321B">
        <w:rPr>
          <w:rtl/>
        </w:rPr>
        <w:t>"</w:t>
      </w:r>
      <w:r w:rsidRPr="00E46AD2">
        <w:rPr>
          <w:rtl/>
        </w:rPr>
        <w:t>مثل مفهوم المخالفة، قياس الأولى</w:t>
      </w:r>
      <w:r w:rsidR="0064321B">
        <w:rPr>
          <w:rtl/>
        </w:rPr>
        <w:t>"</w:t>
      </w:r>
      <w:r w:rsidRPr="00E46AD2">
        <w:rPr>
          <w:rtl/>
        </w:rPr>
        <w:t xml:space="preserve"> لضبط الفهم والاستدلال</w:t>
      </w:r>
      <w:r w:rsidRPr="00E46AD2">
        <w:t>.</w:t>
      </w:r>
    </w:p>
    <w:p w14:paraId="089347A0" w14:textId="77777777" w:rsidR="00DA5165" w:rsidRPr="00E46AD2" w:rsidRDefault="00DA5165" w:rsidP="001A721D">
      <w:r w:rsidRPr="00E46AD2">
        <w:rPr>
          <w:rtl/>
        </w:rPr>
        <w:t>خامساً: الوسائل العملية لتعميق التدبر</w:t>
      </w:r>
    </w:p>
    <w:p w14:paraId="152F8A5D" w14:textId="77777777" w:rsidR="00DA5165" w:rsidRPr="00E46AD2" w:rsidRDefault="00DA5165" w:rsidP="009A6CA1">
      <w:pPr>
        <w:pStyle w:val="a9"/>
        <w:numPr>
          <w:ilvl w:val="0"/>
          <w:numId w:val="434"/>
        </w:numPr>
      </w:pPr>
      <w:r w:rsidRPr="001A721D">
        <w:rPr>
          <w:b/>
          <w:bCs/>
          <w:rtl/>
        </w:rPr>
        <w:t>تكرار الآيات</w:t>
      </w:r>
      <w:r w:rsidRPr="001A721D">
        <w:rPr>
          <w:b/>
          <w:bCs/>
        </w:rPr>
        <w:t>:</w:t>
      </w:r>
      <w:r w:rsidRPr="00E46AD2">
        <w:t xml:space="preserve"> </w:t>
      </w:r>
      <w:r w:rsidRPr="00E46AD2">
        <w:rPr>
          <w:rtl/>
        </w:rPr>
        <w:t>تكرار قراءة الآية أو مجموعة الآيات التي يتم تدبرها يساعد على ترسيخ المعاني واستكشاف أبعاد جديدة</w:t>
      </w:r>
      <w:r w:rsidRPr="00E46AD2">
        <w:t>.</w:t>
      </w:r>
    </w:p>
    <w:p w14:paraId="5BDBBEF7" w14:textId="77777777" w:rsidR="00DA5165" w:rsidRPr="00E46AD2" w:rsidRDefault="00DA5165" w:rsidP="009A6CA1">
      <w:pPr>
        <w:pStyle w:val="a9"/>
        <w:numPr>
          <w:ilvl w:val="0"/>
          <w:numId w:val="434"/>
        </w:numPr>
      </w:pPr>
      <w:r w:rsidRPr="001A721D">
        <w:rPr>
          <w:b/>
          <w:bCs/>
          <w:rtl/>
        </w:rPr>
        <w:t>طرح الأسئلة</w:t>
      </w:r>
      <w:r w:rsidRPr="001A721D">
        <w:rPr>
          <w:b/>
          <w:bCs/>
        </w:rPr>
        <w:t>:</w:t>
      </w:r>
      <w:r w:rsidRPr="00E46AD2">
        <w:t xml:space="preserve"> </w:t>
      </w:r>
      <w:r w:rsidRPr="00E46AD2">
        <w:rPr>
          <w:rtl/>
        </w:rPr>
        <w:t>التوقف عند الآيات وطرح أسئلة مثل: ما المعنى؟ ما الحكمة؟ ما علاقة هذه الآية بما قبلها؟ كيف أطبق هذا في حياتي؟ ماذا يريد الله مني هنا؟</w:t>
      </w:r>
    </w:p>
    <w:p w14:paraId="1839F7E1" w14:textId="77777777" w:rsidR="00DA5165" w:rsidRPr="00E46AD2" w:rsidRDefault="00DA5165" w:rsidP="009A6CA1">
      <w:pPr>
        <w:pStyle w:val="a9"/>
        <w:numPr>
          <w:ilvl w:val="0"/>
          <w:numId w:val="434"/>
        </w:numPr>
      </w:pPr>
      <w:r w:rsidRPr="001A721D">
        <w:rPr>
          <w:b/>
          <w:bCs/>
          <w:rtl/>
        </w:rPr>
        <w:t>ربط الآيات بالواقع والحياة الشخصية</w:t>
      </w:r>
      <w:r w:rsidRPr="001A721D">
        <w:rPr>
          <w:b/>
          <w:bCs/>
        </w:rPr>
        <w:t>:</w:t>
      </w:r>
      <w:r w:rsidRPr="00E46AD2">
        <w:t xml:space="preserve"> </w:t>
      </w:r>
      <w:r w:rsidRPr="00E46AD2">
        <w:rPr>
          <w:rtl/>
        </w:rPr>
        <w:t>التفكير في كيفية تطبيق هدايات الآيات في واقع الحياة اليومي وفي النفس والمجتمع</w:t>
      </w:r>
      <w:r w:rsidRPr="00E46AD2">
        <w:t>.</w:t>
      </w:r>
    </w:p>
    <w:p w14:paraId="02E726AB" w14:textId="77777777" w:rsidR="00DA5165" w:rsidRPr="00E46AD2" w:rsidRDefault="00DA5165" w:rsidP="009A6CA1">
      <w:pPr>
        <w:pStyle w:val="a9"/>
        <w:numPr>
          <w:ilvl w:val="0"/>
          <w:numId w:val="434"/>
        </w:numPr>
      </w:pPr>
      <w:r w:rsidRPr="001A721D">
        <w:rPr>
          <w:b/>
          <w:bCs/>
          <w:rtl/>
        </w:rPr>
        <w:t>التفاعل الوجداني مع الآيات</w:t>
      </w:r>
      <w:r w:rsidRPr="001A721D">
        <w:rPr>
          <w:b/>
          <w:bCs/>
        </w:rPr>
        <w:t>:</w:t>
      </w:r>
      <w:r w:rsidRPr="00E46AD2">
        <w:t xml:space="preserve"> </w:t>
      </w:r>
      <w:r w:rsidRPr="00E46AD2">
        <w:rPr>
          <w:rtl/>
        </w:rPr>
        <w:t>التأثر بمعاني الآيات؛ كالخوف عند آيات الوعيد، والرجاء عند آيات الوعد، والتسبيح عند آيات العظمة، والدعاء عند آيات الدعاء</w:t>
      </w:r>
      <w:r w:rsidRPr="00E46AD2">
        <w:t>.</w:t>
      </w:r>
    </w:p>
    <w:p w14:paraId="78C31CE0" w14:textId="77777777" w:rsidR="00DA5165" w:rsidRPr="00E46AD2" w:rsidRDefault="00DA5165" w:rsidP="001A721D">
      <w:r w:rsidRPr="00E46AD2">
        <w:rPr>
          <w:rtl/>
        </w:rPr>
        <w:t>سادساً: الثمرة والغاية من التدبر</w:t>
      </w:r>
    </w:p>
    <w:p w14:paraId="7037A467" w14:textId="77777777" w:rsidR="00DA5165" w:rsidRPr="00E46AD2" w:rsidRDefault="00DA5165" w:rsidP="009A6CA1">
      <w:pPr>
        <w:pStyle w:val="a9"/>
        <w:numPr>
          <w:ilvl w:val="0"/>
          <w:numId w:val="435"/>
        </w:numPr>
      </w:pPr>
      <w:r w:rsidRPr="001A721D">
        <w:rPr>
          <w:b/>
          <w:bCs/>
          <w:rtl/>
        </w:rPr>
        <w:t>زيادة الإيمان واليقين</w:t>
      </w:r>
      <w:r w:rsidRPr="001A721D">
        <w:rPr>
          <w:b/>
          <w:bCs/>
        </w:rPr>
        <w:t>:</w:t>
      </w:r>
      <w:r w:rsidRPr="00E46AD2">
        <w:t xml:space="preserve"> </w:t>
      </w:r>
      <w:r w:rsidRPr="00E46AD2">
        <w:rPr>
          <w:rtl/>
        </w:rPr>
        <w:t>التدبر يورث العلم بالله وعظمته وحكمته، مما يزيد الإيمان واليقين</w:t>
      </w:r>
      <w:r w:rsidRPr="00E46AD2">
        <w:t>.</w:t>
      </w:r>
    </w:p>
    <w:p w14:paraId="21AAEAE5" w14:textId="77777777" w:rsidR="00DA5165" w:rsidRPr="00E46AD2" w:rsidRDefault="00DA5165" w:rsidP="009A6CA1">
      <w:pPr>
        <w:pStyle w:val="a9"/>
        <w:numPr>
          <w:ilvl w:val="0"/>
          <w:numId w:val="435"/>
        </w:numPr>
      </w:pPr>
      <w:r w:rsidRPr="001A721D">
        <w:rPr>
          <w:b/>
          <w:bCs/>
          <w:rtl/>
        </w:rPr>
        <w:t>الخشوع والتأثر</w:t>
      </w:r>
      <w:r w:rsidRPr="001A721D">
        <w:rPr>
          <w:b/>
          <w:bCs/>
        </w:rPr>
        <w:t>:</w:t>
      </w:r>
      <w:r w:rsidRPr="00E46AD2">
        <w:t xml:space="preserve"> </w:t>
      </w:r>
      <w:r w:rsidRPr="00E46AD2">
        <w:rPr>
          <w:rtl/>
        </w:rPr>
        <w:t>تفهم كلام الله يؤدي إلى خشوع القلب ودمع العين</w:t>
      </w:r>
      <w:r w:rsidRPr="00E46AD2">
        <w:t>.</w:t>
      </w:r>
    </w:p>
    <w:p w14:paraId="35022730" w14:textId="77777777" w:rsidR="00DA5165" w:rsidRPr="00E46AD2" w:rsidRDefault="00DA5165" w:rsidP="009A6CA1">
      <w:pPr>
        <w:pStyle w:val="a9"/>
        <w:numPr>
          <w:ilvl w:val="0"/>
          <w:numId w:val="435"/>
        </w:numPr>
      </w:pPr>
      <w:r w:rsidRPr="001A721D">
        <w:rPr>
          <w:b/>
          <w:bCs/>
          <w:rtl/>
        </w:rPr>
        <w:t>العمل والتطبيق</w:t>
      </w:r>
      <w:r w:rsidRPr="001A721D">
        <w:rPr>
          <w:b/>
          <w:bCs/>
        </w:rPr>
        <w:t>:</w:t>
      </w:r>
      <w:r w:rsidRPr="00E46AD2">
        <w:t xml:space="preserve"> </w:t>
      </w:r>
      <w:r w:rsidRPr="00E46AD2">
        <w:rPr>
          <w:rtl/>
        </w:rPr>
        <w:t>التدبر الحقيقي يقود حتمًا إلى محاولة تطبيق ما تم فهمه وتدبره في السلوك والعمل</w:t>
      </w:r>
      <w:r w:rsidRPr="00E46AD2">
        <w:t>.</w:t>
      </w:r>
    </w:p>
    <w:p w14:paraId="2EA627AB" w14:textId="77777777" w:rsidR="00DA5165" w:rsidRPr="00E46AD2" w:rsidRDefault="00DA5165" w:rsidP="009A6CA1">
      <w:pPr>
        <w:pStyle w:val="a9"/>
        <w:numPr>
          <w:ilvl w:val="0"/>
          <w:numId w:val="435"/>
        </w:numPr>
      </w:pPr>
      <w:r w:rsidRPr="001A721D">
        <w:rPr>
          <w:b/>
          <w:bCs/>
          <w:rtl/>
        </w:rPr>
        <w:t>الاستقامة على أمر الله</w:t>
      </w:r>
      <w:r w:rsidRPr="001A721D">
        <w:rPr>
          <w:b/>
          <w:bCs/>
        </w:rPr>
        <w:t>:</w:t>
      </w:r>
      <w:r w:rsidRPr="00E46AD2">
        <w:t xml:space="preserve"> </w:t>
      </w:r>
      <w:r w:rsidRPr="00E46AD2">
        <w:rPr>
          <w:rtl/>
        </w:rPr>
        <w:t>الفهم العميق لهدايات القرآن يساعد على الثبات والاستقامة</w:t>
      </w:r>
      <w:r w:rsidRPr="00E46AD2">
        <w:t>.</w:t>
      </w:r>
    </w:p>
    <w:p w14:paraId="374C8CAF" w14:textId="7E3A1A7A" w:rsidR="00DA5165" w:rsidRPr="00E46AD2" w:rsidRDefault="00DA5165" w:rsidP="009A6CA1">
      <w:pPr>
        <w:pStyle w:val="a9"/>
        <w:numPr>
          <w:ilvl w:val="0"/>
          <w:numId w:val="435"/>
        </w:numPr>
      </w:pPr>
      <w:r w:rsidRPr="001A721D">
        <w:rPr>
          <w:b/>
          <w:bCs/>
          <w:rtl/>
        </w:rPr>
        <w:t>الانسجام مع الأصول العامة للدين</w:t>
      </w:r>
      <w:r w:rsidRPr="001A721D">
        <w:rPr>
          <w:b/>
          <w:bCs/>
        </w:rPr>
        <w:t>:</w:t>
      </w:r>
      <w:r w:rsidRPr="00E46AD2">
        <w:t xml:space="preserve"> </w:t>
      </w:r>
      <w:r w:rsidR="0064321B">
        <w:rPr>
          <w:rtl/>
        </w:rPr>
        <w:t>"</w:t>
      </w:r>
      <w:r w:rsidRPr="00E46AD2">
        <w:rPr>
          <w:rtl/>
        </w:rPr>
        <w:t>كما تم تفصيله سابقًا</w:t>
      </w:r>
      <w:r w:rsidR="0064321B">
        <w:rPr>
          <w:rtl/>
        </w:rPr>
        <w:t>"</w:t>
      </w:r>
      <w:r w:rsidRPr="00E46AD2">
        <w:rPr>
          <w:rtl/>
        </w:rPr>
        <w:t xml:space="preserve"> التدبر الصحيح لا يتعارض مع الثوابت والبديهيات الدينية، بل يؤكدها ويفصلها</w:t>
      </w:r>
      <w:r w:rsidRPr="00E46AD2">
        <w:t>.</w:t>
      </w:r>
    </w:p>
    <w:p w14:paraId="0EBDECF2" w14:textId="77777777" w:rsidR="00DA5165" w:rsidRPr="00E46AD2" w:rsidRDefault="00DA5165" w:rsidP="001A721D">
      <w:r w:rsidRPr="00E46AD2">
        <w:rPr>
          <w:rtl/>
        </w:rPr>
        <w:t>هذه القواعد تمثل إطارًا منهجيًا متكاملًا للتدبر، يجمع بين تهيئة القلب، وأدوات الفهم اللغوي والسياقي، والضوابط المنهجية، والوسائل العملية، وصولًا إلى تحقيق غاية التدبر وثمرته في حياة المسلم</w:t>
      </w:r>
      <w:r w:rsidRPr="00E46AD2">
        <w:t>.</w:t>
      </w:r>
    </w:p>
    <w:p w14:paraId="2746B035" w14:textId="77777777" w:rsidR="00DA5165" w:rsidRPr="00E46AD2" w:rsidRDefault="00DA5165" w:rsidP="001A721D"/>
    <w:p w14:paraId="39F392CF" w14:textId="797C31DD" w:rsidR="00C54DE8" w:rsidRPr="00E46AD2" w:rsidRDefault="00C54DE8" w:rsidP="008A0417">
      <w:pPr>
        <w:pStyle w:val="1"/>
      </w:pPr>
      <w:bookmarkStart w:id="150" w:name="_Toc192269192"/>
      <w:bookmarkStart w:id="151" w:name="_Toc199407101"/>
      <w:r w:rsidRPr="00E46AD2">
        <w:rPr>
          <w:rtl/>
        </w:rPr>
        <w:t>ثمرات التدبر: كيف يغير القرآن حياتنا؟</w:t>
      </w:r>
      <w:bookmarkEnd w:id="150"/>
      <w:bookmarkEnd w:id="151"/>
    </w:p>
    <w:p w14:paraId="5053D3C2" w14:textId="77777777" w:rsidR="00C54DE8" w:rsidRPr="00E46AD2" w:rsidRDefault="00C54DE8" w:rsidP="001A721D">
      <w:r w:rsidRPr="00E46AD2">
        <w:rPr>
          <w:rtl/>
        </w:rPr>
        <w:t>مقدمة: جنى الثمار</w:t>
      </w:r>
    </w:p>
    <w:p w14:paraId="3AEF9B09" w14:textId="77777777" w:rsidR="00C54DE8" w:rsidRPr="00E46AD2" w:rsidRDefault="00C54DE8" w:rsidP="001A721D">
      <w:r w:rsidRPr="00E46AD2">
        <w:rPr>
          <w:rtl/>
        </w:rPr>
        <w:t>بعد أن تعلمنا كيفية تهيئة القلب والعقل لتدبر القرآن، واستعرضنا الأدوات اللازمة لذلك، وطبقنا خطوات عملية للتدبر، نصل الآن إلى مرحلة مهمة: مرحلة جني الثمار. فالتدبر ليس غاية في حد ذاته، بل هو وسيلة لغاية أعظم: أن يتغير الإنسان، وأن تتغير حياته، وأن يصبح أقرب إلى الله تعالى</w:t>
      </w:r>
      <w:r w:rsidRPr="00E46AD2">
        <w:t>.</w:t>
      </w:r>
    </w:p>
    <w:p w14:paraId="151B6EC8" w14:textId="77777777" w:rsidR="00C54DE8" w:rsidRPr="00E46AD2" w:rsidRDefault="00C54DE8" w:rsidP="001A721D">
      <w:r w:rsidRPr="00E46AD2">
        <w:rPr>
          <w:rtl/>
        </w:rPr>
        <w:t>ثمرات التدبر في الدنيا</w:t>
      </w:r>
      <w:r w:rsidRPr="00E46AD2">
        <w:t>:</w:t>
      </w:r>
    </w:p>
    <w:p w14:paraId="58759F35" w14:textId="77777777" w:rsidR="00C54DE8" w:rsidRPr="00E46AD2" w:rsidRDefault="00C54DE8" w:rsidP="009A6CA1">
      <w:pPr>
        <w:pStyle w:val="a9"/>
        <w:numPr>
          <w:ilvl w:val="0"/>
          <w:numId w:val="126"/>
        </w:numPr>
      </w:pPr>
      <w:r w:rsidRPr="00E46AD2">
        <w:rPr>
          <w:rtl/>
        </w:rPr>
        <w:t>زيادة الإيمان ورسوخه</w:t>
      </w:r>
      <w:r w:rsidRPr="00E46AD2">
        <w:t>:</w:t>
      </w:r>
    </w:p>
    <w:p w14:paraId="3369A911" w14:textId="77777777" w:rsidR="00C54DE8" w:rsidRPr="00E46AD2" w:rsidRDefault="00C54DE8" w:rsidP="009A6CA1">
      <w:pPr>
        <w:pStyle w:val="a9"/>
        <w:numPr>
          <w:ilvl w:val="1"/>
          <w:numId w:val="126"/>
        </w:numPr>
      </w:pPr>
      <w:r w:rsidRPr="00E46AD2">
        <w:rPr>
          <w:rtl/>
        </w:rPr>
        <w:t>التدبر يفتح القلب على آيات الله الكونية والقرآنية، فيرى عظمة الخالق وقدرته وحكمته في كل شيء</w:t>
      </w:r>
      <w:r w:rsidRPr="00E46AD2">
        <w:t>.</w:t>
      </w:r>
    </w:p>
    <w:p w14:paraId="7787D1D5" w14:textId="77777777" w:rsidR="00C54DE8" w:rsidRPr="00E46AD2" w:rsidRDefault="00C54DE8" w:rsidP="009A6CA1">
      <w:pPr>
        <w:pStyle w:val="a9"/>
        <w:numPr>
          <w:ilvl w:val="1"/>
          <w:numId w:val="126"/>
        </w:numPr>
      </w:pPr>
      <w:r w:rsidRPr="00E46AD2">
        <w:rPr>
          <w:rtl/>
        </w:rPr>
        <w:t>التدبر يجيب على الأسئلة الوجودية الكبرى، ويملأ القلب يقينًا واطمئنانًا</w:t>
      </w:r>
      <w:r w:rsidRPr="00E46AD2">
        <w:t>.</w:t>
      </w:r>
    </w:p>
    <w:p w14:paraId="3089BE5C" w14:textId="77777777" w:rsidR="00C54DE8" w:rsidRPr="00E46AD2" w:rsidRDefault="00C54DE8" w:rsidP="009A6CA1">
      <w:pPr>
        <w:pStyle w:val="a9"/>
        <w:numPr>
          <w:ilvl w:val="1"/>
          <w:numId w:val="126"/>
        </w:numPr>
      </w:pPr>
      <w:r w:rsidRPr="00E46AD2">
        <w:rPr>
          <w:rtl/>
        </w:rPr>
        <w:t>التدبر يذكر بالآخرة، ويدفع إلى الاستعداد لها</w:t>
      </w:r>
      <w:r w:rsidRPr="00E46AD2">
        <w:t>.</w:t>
      </w:r>
    </w:p>
    <w:p w14:paraId="2F588B24" w14:textId="77777777" w:rsidR="00C54DE8" w:rsidRPr="00E46AD2" w:rsidRDefault="00C54DE8" w:rsidP="009A6CA1">
      <w:pPr>
        <w:pStyle w:val="a9"/>
        <w:numPr>
          <w:ilvl w:val="0"/>
          <w:numId w:val="126"/>
        </w:numPr>
      </w:pPr>
      <w:r w:rsidRPr="00E46AD2">
        <w:rPr>
          <w:rtl/>
        </w:rPr>
        <w:t>الهداية إلى الصراط المستقيم</w:t>
      </w:r>
      <w:r w:rsidRPr="00E46AD2">
        <w:t>:</w:t>
      </w:r>
    </w:p>
    <w:p w14:paraId="72DEB4FF" w14:textId="77777777" w:rsidR="00C54DE8" w:rsidRPr="00E46AD2" w:rsidRDefault="00C54DE8" w:rsidP="009A6CA1">
      <w:pPr>
        <w:pStyle w:val="a9"/>
        <w:numPr>
          <w:ilvl w:val="1"/>
          <w:numId w:val="126"/>
        </w:numPr>
      </w:pPr>
      <w:r w:rsidRPr="00E46AD2">
        <w:rPr>
          <w:rtl/>
        </w:rPr>
        <w:t>القرآن هو النور الذي يهدي إلى الحق، والتدبر هو الذي يجعلنا نرى هذا النور بوضوح</w:t>
      </w:r>
      <w:r w:rsidRPr="00E46AD2">
        <w:t>.</w:t>
      </w:r>
    </w:p>
    <w:p w14:paraId="64D2A16E" w14:textId="77777777" w:rsidR="00C54DE8" w:rsidRPr="00E46AD2" w:rsidRDefault="00C54DE8" w:rsidP="009A6CA1">
      <w:pPr>
        <w:pStyle w:val="a9"/>
        <w:numPr>
          <w:ilvl w:val="1"/>
          <w:numId w:val="126"/>
        </w:numPr>
      </w:pPr>
      <w:r w:rsidRPr="00E46AD2">
        <w:rPr>
          <w:rtl/>
        </w:rPr>
        <w:t>التدبر يبين لنا الطريق الصحيح في كل أمور حياتنا: في علاقتنا مع الله، ومع أنفسنا، ومع الآخرين</w:t>
      </w:r>
      <w:r w:rsidRPr="00E46AD2">
        <w:t>.</w:t>
      </w:r>
    </w:p>
    <w:p w14:paraId="7F87F078" w14:textId="77777777" w:rsidR="00C54DE8" w:rsidRPr="00E46AD2" w:rsidRDefault="00C54DE8" w:rsidP="009A6CA1">
      <w:pPr>
        <w:pStyle w:val="a9"/>
        <w:numPr>
          <w:ilvl w:val="1"/>
          <w:numId w:val="126"/>
        </w:numPr>
      </w:pPr>
      <w:r w:rsidRPr="00E46AD2">
        <w:rPr>
          <w:rtl/>
        </w:rPr>
        <w:t>التدبر يحمينا من الانحراف عن الصراط المستقيم، ومن الوقوع في الشبهات والشهوات</w:t>
      </w:r>
      <w:r w:rsidRPr="00E46AD2">
        <w:t>.</w:t>
      </w:r>
    </w:p>
    <w:p w14:paraId="1D2120EF" w14:textId="77777777" w:rsidR="00C54DE8" w:rsidRPr="00E46AD2" w:rsidRDefault="00C54DE8" w:rsidP="009A6CA1">
      <w:pPr>
        <w:pStyle w:val="a9"/>
        <w:numPr>
          <w:ilvl w:val="0"/>
          <w:numId w:val="126"/>
        </w:numPr>
      </w:pPr>
      <w:r w:rsidRPr="00E46AD2">
        <w:rPr>
          <w:rtl/>
        </w:rPr>
        <w:t>الراحة النفسية والسعادة الحقيقية</w:t>
      </w:r>
      <w:r w:rsidRPr="00E46AD2">
        <w:t>:</w:t>
      </w:r>
    </w:p>
    <w:p w14:paraId="1AF935B0" w14:textId="77777777" w:rsidR="00C54DE8" w:rsidRPr="00E46AD2" w:rsidRDefault="00C54DE8" w:rsidP="009A6CA1">
      <w:pPr>
        <w:pStyle w:val="a9"/>
        <w:numPr>
          <w:ilvl w:val="1"/>
          <w:numId w:val="126"/>
        </w:numPr>
      </w:pPr>
      <w:r w:rsidRPr="00E46AD2">
        <w:rPr>
          <w:rtl/>
        </w:rPr>
        <w:t>التدبر يزيل الهم والغم والقلق، ويملأ القلب سكينة وطمأنينة</w:t>
      </w:r>
      <w:r w:rsidRPr="00E46AD2">
        <w:t>.</w:t>
      </w:r>
    </w:p>
    <w:p w14:paraId="658D51A4" w14:textId="77777777" w:rsidR="00C54DE8" w:rsidRPr="00E46AD2" w:rsidRDefault="00C54DE8" w:rsidP="009A6CA1">
      <w:pPr>
        <w:pStyle w:val="a9"/>
        <w:numPr>
          <w:ilvl w:val="1"/>
          <w:numId w:val="126"/>
        </w:numPr>
      </w:pPr>
      <w:r w:rsidRPr="00E46AD2">
        <w:rPr>
          <w:rtl/>
        </w:rPr>
        <w:t>التدبر يعالج الاكتئاب واليأس، ويمنح الإنسان الأمل والتفاؤل</w:t>
      </w:r>
      <w:r w:rsidRPr="00E46AD2">
        <w:t>.</w:t>
      </w:r>
    </w:p>
    <w:p w14:paraId="7981DCF6" w14:textId="77777777" w:rsidR="00C54DE8" w:rsidRPr="00E46AD2" w:rsidRDefault="00C54DE8" w:rsidP="009A6CA1">
      <w:pPr>
        <w:pStyle w:val="a9"/>
        <w:numPr>
          <w:ilvl w:val="1"/>
          <w:numId w:val="126"/>
        </w:numPr>
      </w:pPr>
      <w:r w:rsidRPr="00E46AD2">
        <w:rPr>
          <w:rtl/>
        </w:rPr>
        <w:t>التدبر يجعل الإنسان يرضى بقضاء الله وقدره، فلا يحزن على ما فاته، ولا يفرح بما آتاه فرح بطر</w:t>
      </w:r>
      <w:r w:rsidRPr="00E46AD2">
        <w:t>.</w:t>
      </w:r>
    </w:p>
    <w:p w14:paraId="0606C826" w14:textId="77777777" w:rsidR="00C54DE8" w:rsidRPr="00E46AD2" w:rsidRDefault="00C54DE8" w:rsidP="009A6CA1">
      <w:pPr>
        <w:pStyle w:val="a9"/>
        <w:numPr>
          <w:ilvl w:val="0"/>
          <w:numId w:val="126"/>
        </w:numPr>
      </w:pPr>
      <w:r w:rsidRPr="00E46AD2">
        <w:rPr>
          <w:rtl/>
        </w:rPr>
        <w:t>تحسين الأخلاق والسلوك</w:t>
      </w:r>
      <w:r w:rsidRPr="00E46AD2">
        <w:t>:</w:t>
      </w:r>
    </w:p>
    <w:p w14:paraId="4D391A2B" w14:textId="77777777" w:rsidR="00C54DE8" w:rsidRPr="00E46AD2" w:rsidRDefault="00C54DE8" w:rsidP="009A6CA1">
      <w:pPr>
        <w:pStyle w:val="a9"/>
        <w:numPr>
          <w:ilvl w:val="1"/>
          <w:numId w:val="126"/>
        </w:numPr>
      </w:pPr>
      <w:r w:rsidRPr="00E46AD2">
        <w:rPr>
          <w:rtl/>
        </w:rPr>
        <w:t>التدبر يحث على مكارم الأخلاق: الصدق، والأمانة، والإخلاص، والتواضع، والكرم، والعفو، والصفح</w:t>
      </w:r>
      <w:r w:rsidRPr="00E46AD2">
        <w:t>.</w:t>
      </w:r>
    </w:p>
    <w:p w14:paraId="22ADBE96" w14:textId="77777777" w:rsidR="00C54DE8" w:rsidRPr="00E46AD2" w:rsidRDefault="00C54DE8" w:rsidP="009A6CA1">
      <w:pPr>
        <w:pStyle w:val="a9"/>
        <w:numPr>
          <w:ilvl w:val="1"/>
          <w:numId w:val="126"/>
        </w:numPr>
      </w:pPr>
      <w:r w:rsidRPr="00E46AD2">
        <w:rPr>
          <w:rtl/>
        </w:rPr>
        <w:t>التدبر ينهى عن مساوئ الأخلاق: الكذب، والخيانة، والنفاق، والتكبر، والبخل، والحقد، والحسد</w:t>
      </w:r>
      <w:r w:rsidRPr="00E46AD2">
        <w:t>.</w:t>
      </w:r>
    </w:p>
    <w:p w14:paraId="7E754798" w14:textId="77777777" w:rsidR="00C54DE8" w:rsidRPr="00E46AD2" w:rsidRDefault="00C54DE8" w:rsidP="009A6CA1">
      <w:pPr>
        <w:pStyle w:val="a9"/>
        <w:numPr>
          <w:ilvl w:val="1"/>
          <w:numId w:val="126"/>
        </w:numPr>
      </w:pPr>
      <w:r w:rsidRPr="00E46AD2">
        <w:rPr>
          <w:rtl/>
        </w:rPr>
        <w:t>التدبر يجعل الإنسان قدوة حسنة للآخرين في أخلاقه وسلوكه</w:t>
      </w:r>
      <w:r w:rsidRPr="00E46AD2">
        <w:t>.</w:t>
      </w:r>
    </w:p>
    <w:p w14:paraId="7448A0E1" w14:textId="77777777" w:rsidR="00C54DE8" w:rsidRPr="00E46AD2" w:rsidRDefault="00C54DE8" w:rsidP="009A6CA1">
      <w:pPr>
        <w:pStyle w:val="a9"/>
        <w:numPr>
          <w:ilvl w:val="0"/>
          <w:numId w:val="126"/>
        </w:numPr>
      </w:pPr>
      <w:r w:rsidRPr="00E46AD2">
        <w:rPr>
          <w:rtl/>
        </w:rPr>
        <w:t>تغيير الحياة نحو الأفضل</w:t>
      </w:r>
      <w:r w:rsidRPr="00E46AD2">
        <w:t>:</w:t>
      </w:r>
    </w:p>
    <w:p w14:paraId="2150D1F3" w14:textId="77777777" w:rsidR="00C54DE8" w:rsidRPr="00E46AD2" w:rsidRDefault="00C54DE8" w:rsidP="009A6CA1">
      <w:pPr>
        <w:pStyle w:val="a9"/>
        <w:numPr>
          <w:ilvl w:val="1"/>
          <w:numId w:val="126"/>
        </w:numPr>
      </w:pPr>
      <w:r w:rsidRPr="00E46AD2">
        <w:rPr>
          <w:rtl/>
        </w:rPr>
        <w:t>التدبر يدفع الإنسان إلى العمل الصالح، وإلى ترك المنكرات</w:t>
      </w:r>
      <w:r w:rsidRPr="00E46AD2">
        <w:t>.</w:t>
      </w:r>
    </w:p>
    <w:p w14:paraId="349314A5" w14:textId="77777777" w:rsidR="00C54DE8" w:rsidRPr="00E46AD2" w:rsidRDefault="00C54DE8" w:rsidP="009A6CA1">
      <w:pPr>
        <w:pStyle w:val="a9"/>
        <w:numPr>
          <w:ilvl w:val="1"/>
          <w:numId w:val="126"/>
        </w:numPr>
      </w:pPr>
      <w:r w:rsidRPr="00E46AD2">
        <w:rPr>
          <w:rtl/>
        </w:rPr>
        <w:t>التدبر يجعل الإنسان أكثر إنتاجية وإيجابية في حياته</w:t>
      </w:r>
      <w:r w:rsidRPr="00E46AD2">
        <w:t>.</w:t>
      </w:r>
    </w:p>
    <w:p w14:paraId="098BCEB8" w14:textId="77777777" w:rsidR="00C54DE8" w:rsidRPr="00E46AD2" w:rsidRDefault="00C54DE8" w:rsidP="009A6CA1">
      <w:pPr>
        <w:pStyle w:val="a9"/>
        <w:numPr>
          <w:ilvl w:val="1"/>
          <w:numId w:val="126"/>
        </w:numPr>
      </w:pPr>
      <w:r w:rsidRPr="00E46AD2">
        <w:rPr>
          <w:rtl/>
        </w:rPr>
        <w:t>التدبر يصلح العلاقات الأسرية والاجتماعية، ويجعل الإنسان أكثر محبة وتعاونًا مع الآخرين</w:t>
      </w:r>
      <w:r w:rsidRPr="00E46AD2">
        <w:t>.</w:t>
      </w:r>
    </w:p>
    <w:p w14:paraId="538614FA" w14:textId="77777777" w:rsidR="00C54DE8" w:rsidRPr="00E46AD2" w:rsidRDefault="00C54DE8" w:rsidP="009A6CA1">
      <w:pPr>
        <w:pStyle w:val="a9"/>
        <w:numPr>
          <w:ilvl w:val="1"/>
          <w:numId w:val="126"/>
        </w:numPr>
      </w:pPr>
      <w:r w:rsidRPr="00E46AD2">
        <w:rPr>
          <w:rtl/>
        </w:rPr>
        <w:t>التدبر يساعد الإنسان على اتخاذ القرارات الصائبة، وعلى تحقيق أهدافه في الحياة</w:t>
      </w:r>
      <w:r w:rsidRPr="00E46AD2">
        <w:t>.</w:t>
      </w:r>
    </w:p>
    <w:p w14:paraId="59DF9422" w14:textId="77777777" w:rsidR="00C54DE8" w:rsidRPr="00E46AD2" w:rsidRDefault="00C54DE8" w:rsidP="009A6CA1">
      <w:pPr>
        <w:pStyle w:val="a9"/>
        <w:numPr>
          <w:ilvl w:val="0"/>
          <w:numId w:val="126"/>
        </w:numPr>
      </w:pPr>
      <w:r w:rsidRPr="00E46AD2">
        <w:rPr>
          <w:rtl/>
        </w:rPr>
        <w:t>زيادة العلم والمعرفة</w:t>
      </w:r>
      <w:r w:rsidRPr="00E46AD2">
        <w:t>:</w:t>
      </w:r>
    </w:p>
    <w:p w14:paraId="7142C9F8" w14:textId="77777777" w:rsidR="00C54DE8" w:rsidRPr="00E46AD2" w:rsidRDefault="00C54DE8" w:rsidP="009A6CA1">
      <w:pPr>
        <w:pStyle w:val="a9"/>
        <w:numPr>
          <w:ilvl w:val="1"/>
          <w:numId w:val="126"/>
        </w:numPr>
      </w:pPr>
      <w:r w:rsidRPr="00E46AD2">
        <w:rPr>
          <w:rtl/>
        </w:rPr>
        <w:t>التدبر يفتح آفاقًا جديدة للمعرفة، ويزيد الفهم لكتاب الله ولسنة رسوله صلى الله عليه وسلم</w:t>
      </w:r>
      <w:r w:rsidRPr="00E46AD2">
        <w:t>.</w:t>
      </w:r>
    </w:p>
    <w:p w14:paraId="2A4B2555" w14:textId="77777777" w:rsidR="00C54DE8" w:rsidRPr="00E46AD2" w:rsidRDefault="00C54DE8" w:rsidP="009A6CA1">
      <w:pPr>
        <w:pStyle w:val="a9"/>
        <w:numPr>
          <w:ilvl w:val="1"/>
          <w:numId w:val="126"/>
        </w:numPr>
      </w:pPr>
      <w:r w:rsidRPr="00E46AD2">
        <w:rPr>
          <w:rtl/>
        </w:rPr>
        <w:t>التدبر يعلم الإنسان الحكمة، ويجعله قادرًا على استنباط الأحكام والفوائد من الآيات</w:t>
      </w:r>
      <w:r w:rsidRPr="00E46AD2">
        <w:t>.</w:t>
      </w:r>
    </w:p>
    <w:p w14:paraId="1FE3F9A2" w14:textId="77777777" w:rsidR="00C54DE8" w:rsidRPr="00E46AD2" w:rsidRDefault="00C54DE8" w:rsidP="009A6CA1">
      <w:pPr>
        <w:pStyle w:val="a9"/>
        <w:numPr>
          <w:ilvl w:val="1"/>
          <w:numId w:val="126"/>
        </w:numPr>
      </w:pPr>
      <w:r w:rsidRPr="00E46AD2">
        <w:rPr>
          <w:rtl/>
        </w:rPr>
        <w:t>التدبر ينمي العقل، ويوسع المدارك، ويجعل الإنسان أكثر وعيًا وإدراكًا لما حوله</w:t>
      </w:r>
      <w:r w:rsidRPr="00E46AD2">
        <w:t>.</w:t>
      </w:r>
    </w:p>
    <w:p w14:paraId="07EC87D5" w14:textId="77777777" w:rsidR="00C54DE8" w:rsidRPr="00E46AD2" w:rsidRDefault="00C54DE8" w:rsidP="001A721D">
      <w:r w:rsidRPr="00E46AD2">
        <w:rPr>
          <w:rtl/>
        </w:rPr>
        <w:t>ثمرات التدبر في الآخرة</w:t>
      </w:r>
      <w:r w:rsidRPr="00E46AD2">
        <w:t>:</w:t>
      </w:r>
    </w:p>
    <w:p w14:paraId="1823B0E7" w14:textId="77777777" w:rsidR="00C54DE8" w:rsidRPr="00E46AD2" w:rsidRDefault="00C54DE8" w:rsidP="009A6CA1">
      <w:pPr>
        <w:pStyle w:val="a9"/>
        <w:numPr>
          <w:ilvl w:val="0"/>
          <w:numId w:val="127"/>
        </w:numPr>
      </w:pPr>
      <w:r w:rsidRPr="00E46AD2">
        <w:rPr>
          <w:rtl/>
        </w:rPr>
        <w:t>النجاة من النار والفوز بالجنة</w:t>
      </w:r>
      <w:r w:rsidRPr="00E46AD2">
        <w:t>:</w:t>
      </w:r>
    </w:p>
    <w:p w14:paraId="2C463C13" w14:textId="77777777" w:rsidR="00C54DE8" w:rsidRPr="00E46AD2" w:rsidRDefault="00C54DE8" w:rsidP="009A6CA1">
      <w:pPr>
        <w:pStyle w:val="a9"/>
        <w:numPr>
          <w:ilvl w:val="1"/>
          <w:numId w:val="127"/>
        </w:numPr>
      </w:pPr>
      <w:r w:rsidRPr="00E46AD2">
        <w:rPr>
          <w:rtl/>
        </w:rPr>
        <w:t>التدبر سبب للنجاة من عذاب الله، والفوز برحمته ورضوانه</w:t>
      </w:r>
      <w:r w:rsidRPr="00E46AD2">
        <w:t>.</w:t>
      </w:r>
    </w:p>
    <w:p w14:paraId="1D7B7A8C" w14:textId="77777777" w:rsidR="00C54DE8" w:rsidRPr="00E46AD2" w:rsidRDefault="00C54DE8" w:rsidP="009A6CA1">
      <w:pPr>
        <w:pStyle w:val="a9"/>
        <w:numPr>
          <w:ilvl w:val="1"/>
          <w:numId w:val="127"/>
        </w:numPr>
      </w:pPr>
      <w:r w:rsidRPr="00E46AD2">
        <w:rPr>
          <w:rtl/>
        </w:rPr>
        <w:t>التدبر يقود إلى الجنة، دار النعيم المقيم، التي فيها ما لا عين رأت، ولا أذن سمعت، ولا خطر على قلب بشر</w:t>
      </w:r>
      <w:r w:rsidRPr="00E46AD2">
        <w:t>.</w:t>
      </w:r>
    </w:p>
    <w:p w14:paraId="251917F1" w14:textId="77777777" w:rsidR="00C54DE8" w:rsidRPr="00E46AD2" w:rsidRDefault="00C54DE8" w:rsidP="009A6CA1">
      <w:pPr>
        <w:pStyle w:val="a9"/>
        <w:numPr>
          <w:ilvl w:val="0"/>
          <w:numId w:val="127"/>
        </w:numPr>
      </w:pPr>
      <w:r w:rsidRPr="00E46AD2">
        <w:rPr>
          <w:rtl/>
        </w:rPr>
        <w:t>رفعة الدرجات في الجنة</w:t>
      </w:r>
      <w:r w:rsidRPr="00E46AD2">
        <w:t>:</w:t>
      </w:r>
    </w:p>
    <w:p w14:paraId="4EB82C2D" w14:textId="77777777" w:rsidR="00C54DE8" w:rsidRPr="00E46AD2" w:rsidRDefault="00C54DE8" w:rsidP="009A6CA1">
      <w:pPr>
        <w:pStyle w:val="a9"/>
        <w:numPr>
          <w:ilvl w:val="1"/>
          <w:numId w:val="127"/>
        </w:numPr>
      </w:pPr>
      <w:r w:rsidRPr="00E46AD2">
        <w:rPr>
          <w:rtl/>
        </w:rPr>
        <w:t>التدبر يرفع الدرجات في الجنة، ويقرب من الله تعالى</w:t>
      </w:r>
      <w:r w:rsidRPr="00E46AD2">
        <w:t>.</w:t>
      </w:r>
    </w:p>
    <w:p w14:paraId="0A8399F6" w14:textId="77777777" w:rsidR="00C54DE8" w:rsidRPr="00E46AD2" w:rsidRDefault="00C54DE8" w:rsidP="009A6CA1">
      <w:pPr>
        <w:pStyle w:val="a9"/>
        <w:numPr>
          <w:ilvl w:val="1"/>
          <w:numId w:val="127"/>
        </w:numPr>
      </w:pPr>
      <w:r w:rsidRPr="00E46AD2">
        <w:rPr>
          <w:rtl/>
        </w:rPr>
        <w:t>كل آية يتدبرها الإنسان ترتقي به درجة في الجنة</w:t>
      </w:r>
      <w:r w:rsidRPr="00E46AD2">
        <w:t>.</w:t>
      </w:r>
    </w:p>
    <w:p w14:paraId="75B61D26" w14:textId="77777777" w:rsidR="00C54DE8" w:rsidRPr="00E46AD2" w:rsidRDefault="00C54DE8" w:rsidP="009A6CA1">
      <w:pPr>
        <w:pStyle w:val="a9"/>
        <w:numPr>
          <w:ilvl w:val="0"/>
          <w:numId w:val="127"/>
        </w:numPr>
      </w:pPr>
      <w:r w:rsidRPr="00E46AD2">
        <w:rPr>
          <w:rtl/>
        </w:rPr>
        <w:t>الشفاعة</w:t>
      </w:r>
      <w:r w:rsidRPr="00E46AD2">
        <w:t>:</w:t>
      </w:r>
    </w:p>
    <w:p w14:paraId="66893024" w14:textId="77777777" w:rsidR="00C54DE8" w:rsidRPr="00E46AD2" w:rsidRDefault="00C54DE8" w:rsidP="009A6CA1">
      <w:pPr>
        <w:pStyle w:val="a9"/>
        <w:numPr>
          <w:ilvl w:val="1"/>
          <w:numId w:val="127"/>
        </w:numPr>
      </w:pPr>
      <w:r w:rsidRPr="00E46AD2">
        <w:rPr>
          <w:rtl/>
        </w:rPr>
        <w:t>القرآن يشفع لصاحبه يوم القيامة</w:t>
      </w:r>
    </w:p>
    <w:p w14:paraId="3808C04D" w14:textId="77777777" w:rsidR="00C54DE8" w:rsidRPr="00E46AD2" w:rsidRDefault="00C54DE8" w:rsidP="001A721D">
      <w:r w:rsidRPr="00E46AD2">
        <w:rPr>
          <w:rtl/>
        </w:rPr>
        <w:t>أمثلة واقعية لثمرات التدبر</w:t>
      </w:r>
      <w:r w:rsidRPr="00E46AD2">
        <w:t>:</w:t>
      </w:r>
    </w:p>
    <w:p w14:paraId="42C6210A" w14:textId="77777777" w:rsidR="00C54DE8" w:rsidRPr="00E46AD2" w:rsidRDefault="00C54DE8" w:rsidP="009A6CA1">
      <w:pPr>
        <w:pStyle w:val="a9"/>
        <w:numPr>
          <w:ilvl w:val="0"/>
          <w:numId w:val="128"/>
        </w:numPr>
      </w:pPr>
      <w:r w:rsidRPr="001A721D">
        <w:rPr>
          <w:b/>
          <w:bCs/>
          <w:rtl/>
        </w:rPr>
        <w:t>قصة إسلام عمر بن الخطاب رضي الله عنه</w:t>
      </w:r>
      <w:r w:rsidRPr="001A721D">
        <w:rPr>
          <w:b/>
          <w:bCs/>
        </w:rPr>
        <w:t>:</w:t>
      </w:r>
      <w:r w:rsidRPr="00E46AD2">
        <w:t xml:space="preserve"> </w:t>
      </w:r>
      <w:r w:rsidRPr="00E46AD2">
        <w:rPr>
          <w:rtl/>
        </w:rPr>
        <w:t>عندما سمع آيات من سورة طه، اهتز قلبه، وأسلم، وأصبح من أعظم الصحابة</w:t>
      </w:r>
      <w:r w:rsidRPr="00E46AD2">
        <w:t>.</w:t>
      </w:r>
    </w:p>
    <w:p w14:paraId="45EE5905" w14:textId="01BC3B6F" w:rsidR="00C54DE8" w:rsidRPr="00E46AD2" w:rsidRDefault="00C54DE8" w:rsidP="009A6CA1">
      <w:pPr>
        <w:pStyle w:val="a9"/>
        <w:numPr>
          <w:ilvl w:val="0"/>
          <w:numId w:val="128"/>
        </w:numPr>
      </w:pPr>
      <w:r w:rsidRPr="001A721D">
        <w:rPr>
          <w:b/>
          <w:bCs/>
          <w:rtl/>
        </w:rPr>
        <w:t>قصة الفضيل بن عياض</w:t>
      </w:r>
      <w:r w:rsidRPr="001A721D">
        <w:rPr>
          <w:b/>
          <w:bCs/>
        </w:rPr>
        <w:t>:</w:t>
      </w:r>
      <w:r w:rsidRPr="00E46AD2">
        <w:t xml:space="preserve"> </w:t>
      </w:r>
      <w:r w:rsidRPr="00E46AD2">
        <w:rPr>
          <w:rtl/>
        </w:rPr>
        <w:t xml:space="preserve">كان قاطع طريق، فسمع قارئًا يقرأ: ﴿أَلَمْ يَأْنِ لِلَّذِينَ آمَنُوا أَن تَخْشَعَ قُلُوبُهُمْ لِذِكْرِ اللَّهِ﴾ </w:t>
      </w:r>
      <w:r w:rsidR="0064321B">
        <w:rPr>
          <w:rtl/>
        </w:rPr>
        <w:t>"</w:t>
      </w:r>
      <w:r w:rsidRPr="00E46AD2">
        <w:rPr>
          <w:rtl/>
        </w:rPr>
        <w:t>الحديد: 16</w:t>
      </w:r>
      <w:r w:rsidR="0064321B">
        <w:rPr>
          <w:rtl/>
        </w:rPr>
        <w:t>"</w:t>
      </w:r>
      <w:r w:rsidRPr="00E46AD2">
        <w:rPr>
          <w:rtl/>
        </w:rPr>
        <w:t>، فتاب وأصبح من كبار الزهاد والعباد</w:t>
      </w:r>
      <w:r w:rsidRPr="00E46AD2">
        <w:t>.</w:t>
      </w:r>
    </w:p>
    <w:p w14:paraId="63D9ED3B" w14:textId="77777777" w:rsidR="00C54DE8" w:rsidRPr="00E46AD2" w:rsidRDefault="00C54DE8" w:rsidP="009A6CA1">
      <w:pPr>
        <w:pStyle w:val="a9"/>
        <w:numPr>
          <w:ilvl w:val="0"/>
          <w:numId w:val="128"/>
        </w:numPr>
      </w:pPr>
      <w:r w:rsidRPr="001A721D">
        <w:rPr>
          <w:b/>
          <w:bCs/>
          <w:rtl/>
        </w:rPr>
        <w:t>قصص معاصرة</w:t>
      </w:r>
      <w:r w:rsidRPr="001A721D">
        <w:rPr>
          <w:b/>
          <w:bCs/>
        </w:rPr>
        <w:t>:</w:t>
      </w:r>
      <w:r w:rsidRPr="00E46AD2">
        <w:t xml:space="preserve"> </w:t>
      </w:r>
      <w:r w:rsidRPr="00E46AD2">
        <w:rPr>
          <w:rtl/>
        </w:rPr>
        <w:t>هناك الكثير من القصص لأشخاص تغيرت حياتهم بسبب آية تدبروها، أو موعظة سمعوها من القرآن</w:t>
      </w:r>
      <w:r w:rsidRPr="00E46AD2">
        <w:t>.</w:t>
      </w:r>
    </w:p>
    <w:p w14:paraId="3A6ED729" w14:textId="77777777" w:rsidR="00C54DE8" w:rsidRPr="00E46AD2" w:rsidRDefault="00C54DE8" w:rsidP="001A721D">
      <w:r w:rsidRPr="00E46AD2">
        <w:rPr>
          <w:rtl/>
        </w:rPr>
        <w:t>خاتمة: التدبر مفتاح التغيير</w:t>
      </w:r>
    </w:p>
    <w:p w14:paraId="49411ADB" w14:textId="77777777" w:rsidR="00C54DE8" w:rsidRPr="00E46AD2" w:rsidRDefault="00C54DE8" w:rsidP="001A721D">
      <w:r w:rsidRPr="00E46AD2">
        <w:rPr>
          <w:rtl/>
        </w:rPr>
        <w:t>التدبر ليس مجرد قراءة عابرة للقرآن، بل هو مفتاح التغيير الحقيقي في حياتنا. إنه النور الذي يضيء لنا الطريق، والهواء الذي نتنفسه، والماء الذي يروي ظمأنا. فلنجعل التدبر جزءًا لا يتجزأ من حياتنا، ولنجني ثماره اليانعة في الدنيا والآخرة</w:t>
      </w:r>
      <w:r w:rsidRPr="00E46AD2">
        <w:t>.</w:t>
      </w:r>
    </w:p>
    <w:p w14:paraId="0B583FB1" w14:textId="5F97E69F" w:rsidR="00290D70" w:rsidRPr="00E46AD2" w:rsidRDefault="00290D70" w:rsidP="008A0417">
      <w:pPr>
        <w:pStyle w:val="1"/>
      </w:pPr>
      <w:bookmarkStart w:id="152" w:name="_Toc192269193"/>
      <w:bookmarkStart w:id="153" w:name="_Toc199407102"/>
      <w:r w:rsidRPr="00E46AD2">
        <w:rPr>
          <w:rtl/>
        </w:rPr>
        <w:t>أسئلة وأجوبة حول تدبر القرآن الكريم: نجيب على استفساراتكم</w:t>
      </w:r>
      <w:bookmarkEnd w:id="152"/>
      <w:bookmarkEnd w:id="153"/>
    </w:p>
    <w:p w14:paraId="53901B0D" w14:textId="77777777" w:rsidR="00290D70" w:rsidRPr="00E46AD2" w:rsidRDefault="00290D70" w:rsidP="001A721D">
      <w:r w:rsidRPr="00E46AD2">
        <w:rPr>
          <w:rtl/>
        </w:rPr>
        <w:t>مقدمة: التدبر يثير التساؤلات</w:t>
      </w:r>
    </w:p>
    <w:p w14:paraId="5A6AB2F0" w14:textId="7DE63EF9" w:rsidR="00290D70" w:rsidRPr="00E46AD2" w:rsidRDefault="00290D70" w:rsidP="001A721D">
      <w:r w:rsidRPr="00E46AD2">
        <w:rPr>
          <w:rtl/>
        </w:rPr>
        <w:t xml:space="preserve">رحلة التدبر رحلة شيقة ومثمرة، ولكنها قد تثير في النفس بعض الأسئلة والاستفسارات. وهذا أمر طبيعي، فالعقل البشري بطبيعته يحب السؤال والاستكشاف، والبحث عن إجابات شافية. وفي </w:t>
      </w:r>
      <w:r w:rsidR="0098088B" w:rsidRPr="00E46AD2">
        <w:rPr>
          <w:rtl/>
        </w:rPr>
        <w:t>هذا البحث</w:t>
      </w:r>
      <w:r w:rsidRPr="00E46AD2">
        <w:rPr>
          <w:rtl/>
        </w:rPr>
        <w:t>، سنجيب على بعض الأسئلة الشائعة حول تدبر القرآن الكريم، ونقدم بعض النصائح والتوجيهات التي تساعد على تجاوز العقبات</w:t>
      </w:r>
      <w:r w:rsidRPr="00E46AD2">
        <w:t>.</w:t>
      </w:r>
    </w:p>
    <w:p w14:paraId="4A5F8CA2" w14:textId="77777777" w:rsidR="00290D70" w:rsidRPr="00E46AD2" w:rsidRDefault="00290D70" w:rsidP="001A721D">
      <w:r w:rsidRPr="00E46AD2">
        <w:rPr>
          <w:rtl/>
        </w:rPr>
        <w:t>أسئلة وأجوبة</w:t>
      </w:r>
      <w:r w:rsidRPr="00E46AD2">
        <w:t>:</w:t>
      </w:r>
    </w:p>
    <w:p w14:paraId="4EA30ED3" w14:textId="77777777" w:rsidR="00290D70" w:rsidRPr="00E46AD2" w:rsidRDefault="00290D70" w:rsidP="009A6CA1">
      <w:pPr>
        <w:pStyle w:val="a9"/>
        <w:numPr>
          <w:ilvl w:val="0"/>
          <w:numId w:val="129"/>
        </w:numPr>
      </w:pPr>
      <w:r w:rsidRPr="00E46AD2">
        <w:rPr>
          <w:rtl/>
        </w:rPr>
        <w:t>س: هل التدبر خاص بالعلماء والمتخصصين؟</w:t>
      </w:r>
    </w:p>
    <w:p w14:paraId="607C84AD" w14:textId="77777777" w:rsidR="00290D70" w:rsidRPr="00E46AD2" w:rsidRDefault="00290D70" w:rsidP="009A6CA1">
      <w:pPr>
        <w:pStyle w:val="a9"/>
        <w:numPr>
          <w:ilvl w:val="1"/>
          <w:numId w:val="129"/>
        </w:numPr>
      </w:pPr>
      <w:r w:rsidRPr="001A721D">
        <w:rPr>
          <w:b/>
          <w:bCs/>
          <w:rtl/>
        </w:rPr>
        <w:t>ج</w:t>
      </w:r>
      <w:r w:rsidRPr="001A721D">
        <w:rPr>
          <w:b/>
          <w:bCs/>
        </w:rPr>
        <w:t>:</w:t>
      </w:r>
      <w:r w:rsidRPr="00E46AD2">
        <w:t xml:space="preserve"> </w:t>
      </w:r>
      <w:r w:rsidRPr="00E46AD2">
        <w:rPr>
          <w:rtl/>
        </w:rPr>
        <w:t>التدبر حق لكل مسلم ومسلمة، وليس حكرًا على العلماء. فالقرآن نزل للناس جميعًا، وكل إنسان يستطيع أن يفهم منه ويتدبره بقدر علمه وفهمه. ولكن، لا شك أن العلماء والمتخصصين أقدر على استنباط الأحكام والفوائد الدقيقة، وفهم الأساليب البلاغية والإعجازية في القرآن. ولذلك، ينبغي للمسلم أن يستعين بأهل العلم والاختصاص، وأن يرجع إلى كتب التفسير الموثوقة، ليزداد فهمًا وتدبرًا</w:t>
      </w:r>
      <w:r w:rsidRPr="00E46AD2">
        <w:t>.</w:t>
      </w:r>
    </w:p>
    <w:p w14:paraId="23FABA64" w14:textId="77777777" w:rsidR="00290D70" w:rsidRPr="00E46AD2" w:rsidRDefault="00290D70" w:rsidP="009A6CA1">
      <w:pPr>
        <w:pStyle w:val="a9"/>
        <w:numPr>
          <w:ilvl w:val="0"/>
          <w:numId w:val="129"/>
        </w:numPr>
      </w:pPr>
      <w:r w:rsidRPr="00E46AD2">
        <w:rPr>
          <w:rtl/>
        </w:rPr>
        <w:t>س: هل يجوز تفسير القرآن بالرأي؟</w:t>
      </w:r>
    </w:p>
    <w:p w14:paraId="64CD4420" w14:textId="77777777" w:rsidR="00290D70" w:rsidRPr="00E46AD2" w:rsidRDefault="00290D70" w:rsidP="009A6CA1">
      <w:pPr>
        <w:pStyle w:val="a9"/>
        <w:numPr>
          <w:ilvl w:val="1"/>
          <w:numId w:val="129"/>
        </w:numPr>
      </w:pPr>
      <w:r w:rsidRPr="001A721D">
        <w:rPr>
          <w:b/>
          <w:bCs/>
          <w:rtl/>
        </w:rPr>
        <w:t>ج</w:t>
      </w:r>
      <w:r w:rsidRPr="001A721D">
        <w:rPr>
          <w:b/>
          <w:bCs/>
        </w:rPr>
        <w:t>:</w:t>
      </w:r>
      <w:r w:rsidRPr="00E46AD2">
        <w:t xml:space="preserve"> </w:t>
      </w:r>
      <w:r w:rsidRPr="00E46AD2">
        <w:rPr>
          <w:rtl/>
        </w:rPr>
        <w:t>نعم، يجوز التفسير بالرأي، ولكن بضوابط وشروط</w:t>
      </w:r>
      <w:r w:rsidRPr="00E46AD2">
        <w:t>:</w:t>
      </w:r>
    </w:p>
    <w:p w14:paraId="31BB6980" w14:textId="77777777" w:rsidR="00290D70" w:rsidRPr="00E46AD2" w:rsidRDefault="00290D70" w:rsidP="009A6CA1">
      <w:pPr>
        <w:pStyle w:val="a9"/>
        <w:numPr>
          <w:ilvl w:val="2"/>
          <w:numId w:val="129"/>
        </w:numPr>
      </w:pPr>
      <w:r w:rsidRPr="00E46AD2">
        <w:rPr>
          <w:rtl/>
        </w:rPr>
        <w:t>أن يكون المفسر عالمًا باللغة العربية، وقواعدها، وأساليبها</w:t>
      </w:r>
      <w:r w:rsidRPr="00E46AD2">
        <w:t>.</w:t>
      </w:r>
    </w:p>
    <w:p w14:paraId="7DCB2039" w14:textId="77777777" w:rsidR="00290D70" w:rsidRPr="00E46AD2" w:rsidRDefault="00290D70" w:rsidP="009A6CA1">
      <w:pPr>
        <w:pStyle w:val="a9"/>
        <w:numPr>
          <w:ilvl w:val="2"/>
          <w:numId w:val="129"/>
        </w:numPr>
      </w:pPr>
      <w:r w:rsidRPr="00E46AD2">
        <w:rPr>
          <w:rtl/>
        </w:rPr>
        <w:t>أن يكون عالمًا بالسنة النبوية، وأحاديث الرسول صلى الله عليه وسلم</w:t>
      </w:r>
      <w:r w:rsidRPr="00E46AD2">
        <w:t>.</w:t>
      </w:r>
    </w:p>
    <w:p w14:paraId="74A02AE8" w14:textId="77777777" w:rsidR="00290D70" w:rsidRPr="00E46AD2" w:rsidRDefault="00290D70" w:rsidP="009A6CA1">
      <w:pPr>
        <w:pStyle w:val="a9"/>
        <w:numPr>
          <w:ilvl w:val="2"/>
          <w:numId w:val="129"/>
        </w:numPr>
      </w:pPr>
      <w:r w:rsidRPr="00E46AD2">
        <w:rPr>
          <w:rtl/>
        </w:rPr>
        <w:t>أن يكون عالمًا بأصول التفسير، وقواعده</w:t>
      </w:r>
      <w:r w:rsidRPr="00E46AD2">
        <w:t>.</w:t>
      </w:r>
    </w:p>
    <w:p w14:paraId="3F9AFE64" w14:textId="77777777" w:rsidR="00290D70" w:rsidRPr="00E46AD2" w:rsidRDefault="00290D70" w:rsidP="009A6CA1">
      <w:pPr>
        <w:pStyle w:val="a9"/>
        <w:numPr>
          <w:ilvl w:val="2"/>
          <w:numId w:val="129"/>
        </w:numPr>
      </w:pPr>
      <w:r w:rsidRPr="00E46AD2">
        <w:rPr>
          <w:rtl/>
        </w:rPr>
        <w:t>أن يكون ملمًا بأقوال السلف الصالح في التفسير</w:t>
      </w:r>
      <w:r w:rsidRPr="00E46AD2">
        <w:t>.</w:t>
      </w:r>
    </w:p>
    <w:p w14:paraId="381E22C3" w14:textId="77777777" w:rsidR="00290D70" w:rsidRPr="00E46AD2" w:rsidRDefault="00290D70" w:rsidP="009A6CA1">
      <w:pPr>
        <w:pStyle w:val="a9"/>
        <w:numPr>
          <w:ilvl w:val="2"/>
          <w:numId w:val="129"/>
        </w:numPr>
      </w:pPr>
      <w:r w:rsidRPr="00E46AD2">
        <w:rPr>
          <w:rtl/>
        </w:rPr>
        <w:t>أن يكون مخلصًا في تفسيره، لا يبتغي به إلا وجه الله</w:t>
      </w:r>
      <w:r w:rsidRPr="00E46AD2">
        <w:t>.</w:t>
      </w:r>
    </w:p>
    <w:p w14:paraId="772863E9" w14:textId="77777777" w:rsidR="00290D70" w:rsidRPr="00E46AD2" w:rsidRDefault="00290D70" w:rsidP="009A6CA1">
      <w:pPr>
        <w:pStyle w:val="a9"/>
        <w:numPr>
          <w:ilvl w:val="2"/>
          <w:numId w:val="129"/>
        </w:numPr>
      </w:pPr>
      <w:r w:rsidRPr="00E46AD2">
        <w:rPr>
          <w:rtl/>
        </w:rPr>
        <w:t>ألا يخالف تفسيره إجماع العلماء</w:t>
      </w:r>
      <w:r w:rsidRPr="00E46AD2">
        <w:t>.</w:t>
      </w:r>
    </w:p>
    <w:p w14:paraId="638DD003" w14:textId="77777777" w:rsidR="00290D70" w:rsidRPr="00E46AD2" w:rsidRDefault="00290D70" w:rsidP="009A6CA1">
      <w:pPr>
        <w:pStyle w:val="a9"/>
        <w:numPr>
          <w:ilvl w:val="2"/>
          <w:numId w:val="129"/>
        </w:numPr>
      </w:pPr>
      <w:r w:rsidRPr="00E46AD2">
        <w:rPr>
          <w:rtl/>
        </w:rPr>
        <w:t>ألا يخرج بتفسيره عن مقاصد الشريعة الإسلامية</w:t>
      </w:r>
      <w:r w:rsidRPr="00E46AD2">
        <w:t>.</w:t>
      </w:r>
    </w:p>
    <w:p w14:paraId="5271F25C" w14:textId="77777777" w:rsidR="00290D70" w:rsidRPr="00E46AD2" w:rsidRDefault="00290D70" w:rsidP="009A6CA1">
      <w:pPr>
        <w:pStyle w:val="a9"/>
        <w:numPr>
          <w:ilvl w:val="1"/>
          <w:numId w:val="129"/>
        </w:numPr>
      </w:pPr>
      <w:r w:rsidRPr="00E46AD2">
        <w:rPr>
          <w:rtl/>
        </w:rPr>
        <w:t>وإذا لم تتوفر هذه الشروط، فلا يجوز التفسير بالرأي، بل يجب الرجوع إلى كتب التفسير المعتمدة</w:t>
      </w:r>
      <w:r w:rsidRPr="00E46AD2">
        <w:t>.</w:t>
      </w:r>
    </w:p>
    <w:p w14:paraId="786B8324" w14:textId="77777777" w:rsidR="00290D70" w:rsidRPr="00E46AD2" w:rsidRDefault="00290D70" w:rsidP="009A6CA1">
      <w:pPr>
        <w:pStyle w:val="a9"/>
        <w:numPr>
          <w:ilvl w:val="0"/>
          <w:numId w:val="129"/>
        </w:numPr>
      </w:pPr>
      <w:r w:rsidRPr="00E46AD2">
        <w:rPr>
          <w:rtl/>
        </w:rPr>
        <w:t>س: ما هو أفضل وقت لتدبر القرآن؟</w:t>
      </w:r>
    </w:p>
    <w:p w14:paraId="4F930678" w14:textId="29185AA8" w:rsidR="00290D70" w:rsidRPr="00E46AD2" w:rsidRDefault="00290D70" w:rsidP="009A6CA1">
      <w:pPr>
        <w:pStyle w:val="a9"/>
        <w:numPr>
          <w:ilvl w:val="1"/>
          <w:numId w:val="129"/>
        </w:numPr>
      </w:pPr>
      <w:r w:rsidRPr="001A721D">
        <w:rPr>
          <w:b/>
          <w:bCs/>
          <w:rtl/>
        </w:rPr>
        <w:t>ج</w:t>
      </w:r>
      <w:r w:rsidRPr="001A721D">
        <w:rPr>
          <w:b/>
          <w:bCs/>
        </w:rPr>
        <w:t>:</w:t>
      </w:r>
      <w:r w:rsidRPr="00E46AD2">
        <w:t xml:space="preserve"> </w:t>
      </w:r>
      <w:r w:rsidRPr="00E46AD2">
        <w:rPr>
          <w:rtl/>
        </w:rPr>
        <w:t xml:space="preserve">أفضل وقت هو وقت السحر </w:t>
      </w:r>
      <w:r w:rsidR="0064321B">
        <w:rPr>
          <w:rtl/>
        </w:rPr>
        <w:t>"</w:t>
      </w:r>
      <w:r w:rsidRPr="00E46AD2">
        <w:rPr>
          <w:rtl/>
        </w:rPr>
        <w:t>الثلث الأخير من الليل</w:t>
      </w:r>
      <w:r w:rsidR="0064321B">
        <w:rPr>
          <w:rtl/>
        </w:rPr>
        <w:t>"</w:t>
      </w:r>
      <w:r w:rsidRPr="00E46AD2">
        <w:rPr>
          <w:rtl/>
        </w:rPr>
        <w:t>، فهو وقت صفاء الذهن، وهدوء النفس، وقرب القلب من الله تعالى. ولكن، يمكن التدبر في أي وقت يتفرغ فيه الإنسان، ويجد فيه قلبه حاضرًا، وعقله متفتحًا</w:t>
      </w:r>
      <w:r w:rsidRPr="00E46AD2">
        <w:t>.</w:t>
      </w:r>
    </w:p>
    <w:p w14:paraId="566C1650" w14:textId="77777777" w:rsidR="00290D70" w:rsidRPr="00E46AD2" w:rsidRDefault="00290D70" w:rsidP="009A6CA1">
      <w:pPr>
        <w:pStyle w:val="a9"/>
        <w:numPr>
          <w:ilvl w:val="0"/>
          <w:numId w:val="129"/>
        </w:numPr>
      </w:pPr>
      <w:r w:rsidRPr="00E46AD2">
        <w:rPr>
          <w:rtl/>
        </w:rPr>
        <w:t>س: كيف أتغلب على الشرود الذهني أثناء التدبر؟</w:t>
      </w:r>
    </w:p>
    <w:p w14:paraId="0BA0EA69" w14:textId="77777777" w:rsidR="00290D70" w:rsidRPr="00E46AD2" w:rsidRDefault="00290D70" w:rsidP="009A6CA1">
      <w:pPr>
        <w:pStyle w:val="a9"/>
        <w:numPr>
          <w:ilvl w:val="1"/>
          <w:numId w:val="129"/>
        </w:numPr>
      </w:pPr>
      <w:r w:rsidRPr="001A721D">
        <w:rPr>
          <w:b/>
          <w:bCs/>
          <w:rtl/>
        </w:rPr>
        <w:t>ج</w:t>
      </w:r>
      <w:r w:rsidRPr="001A721D">
        <w:rPr>
          <w:b/>
          <w:bCs/>
        </w:rPr>
        <w:t>:</w:t>
      </w:r>
      <w:r w:rsidRPr="00E46AD2">
        <w:t xml:space="preserve"> </w:t>
      </w:r>
      <w:r w:rsidRPr="00E46AD2">
        <w:rPr>
          <w:rtl/>
        </w:rPr>
        <w:t>إليك بعض النصائح</w:t>
      </w:r>
      <w:r w:rsidRPr="00E46AD2">
        <w:t>:</w:t>
      </w:r>
    </w:p>
    <w:p w14:paraId="374D6E79" w14:textId="77777777" w:rsidR="00290D70" w:rsidRPr="00E46AD2" w:rsidRDefault="00290D70" w:rsidP="009A6CA1">
      <w:pPr>
        <w:pStyle w:val="a9"/>
        <w:numPr>
          <w:ilvl w:val="2"/>
          <w:numId w:val="129"/>
        </w:numPr>
      </w:pPr>
      <w:r w:rsidRPr="00E46AD2">
        <w:rPr>
          <w:rtl/>
        </w:rPr>
        <w:t>استعذ بالله من الشيطان الرجيم قبل البدء بالقراءة</w:t>
      </w:r>
      <w:r w:rsidRPr="00E46AD2">
        <w:t>.</w:t>
      </w:r>
    </w:p>
    <w:p w14:paraId="3093F7DE" w14:textId="77777777" w:rsidR="00290D70" w:rsidRPr="00E46AD2" w:rsidRDefault="00290D70" w:rsidP="009A6CA1">
      <w:pPr>
        <w:pStyle w:val="a9"/>
        <w:numPr>
          <w:ilvl w:val="2"/>
          <w:numId w:val="129"/>
        </w:numPr>
      </w:pPr>
      <w:r w:rsidRPr="00E46AD2">
        <w:rPr>
          <w:rtl/>
        </w:rPr>
        <w:t>اختر مكانًا هادئًا، بعيدًا عن الضوضاء والمشتتات</w:t>
      </w:r>
      <w:r w:rsidRPr="00E46AD2">
        <w:t>.</w:t>
      </w:r>
    </w:p>
    <w:p w14:paraId="3798C64F" w14:textId="77777777" w:rsidR="00290D70" w:rsidRPr="00E46AD2" w:rsidRDefault="00290D70" w:rsidP="009A6CA1">
      <w:pPr>
        <w:pStyle w:val="a9"/>
        <w:numPr>
          <w:ilvl w:val="2"/>
          <w:numId w:val="129"/>
        </w:numPr>
      </w:pPr>
      <w:r w:rsidRPr="00E46AD2">
        <w:rPr>
          <w:rtl/>
        </w:rPr>
        <w:t>اقرأ بصوت مسموع، فهذا يساعد على التركيز</w:t>
      </w:r>
      <w:r w:rsidRPr="00E46AD2">
        <w:t>.</w:t>
      </w:r>
    </w:p>
    <w:p w14:paraId="7AFC8330" w14:textId="77777777" w:rsidR="00290D70" w:rsidRPr="00E46AD2" w:rsidRDefault="00290D70" w:rsidP="009A6CA1">
      <w:pPr>
        <w:pStyle w:val="a9"/>
        <w:numPr>
          <w:ilvl w:val="2"/>
          <w:numId w:val="129"/>
        </w:numPr>
      </w:pPr>
      <w:r w:rsidRPr="00E46AD2">
        <w:rPr>
          <w:rtl/>
        </w:rPr>
        <w:t>توقف عند كل آية، وتفكر فيها، وحاول أن تربطها بواقعك</w:t>
      </w:r>
      <w:r w:rsidRPr="00E46AD2">
        <w:t>.</w:t>
      </w:r>
    </w:p>
    <w:p w14:paraId="4441B502" w14:textId="77777777" w:rsidR="00290D70" w:rsidRPr="00E46AD2" w:rsidRDefault="00290D70" w:rsidP="009A6CA1">
      <w:pPr>
        <w:pStyle w:val="a9"/>
        <w:numPr>
          <w:ilvl w:val="2"/>
          <w:numId w:val="129"/>
        </w:numPr>
      </w:pPr>
      <w:r w:rsidRPr="00E46AD2">
        <w:rPr>
          <w:rtl/>
        </w:rPr>
        <w:t>إذا شعرت بالشرود، أعد قراءة الآية مرة أخرى، وحاول أن تركز على معناها</w:t>
      </w:r>
      <w:r w:rsidRPr="00E46AD2">
        <w:t>.</w:t>
      </w:r>
    </w:p>
    <w:p w14:paraId="27C9EF36" w14:textId="77777777" w:rsidR="00290D70" w:rsidRPr="00E46AD2" w:rsidRDefault="00290D70" w:rsidP="009A6CA1">
      <w:pPr>
        <w:pStyle w:val="a9"/>
        <w:numPr>
          <w:ilvl w:val="2"/>
          <w:numId w:val="129"/>
        </w:numPr>
      </w:pPr>
      <w:r w:rsidRPr="00E46AD2">
        <w:rPr>
          <w:rtl/>
        </w:rPr>
        <w:t>ادع الله أن يرزقك التركيز والخشوع</w:t>
      </w:r>
      <w:r w:rsidRPr="00E46AD2">
        <w:t>.</w:t>
      </w:r>
    </w:p>
    <w:p w14:paraId="08EAAA29" w14:textId="77777777" w:rsidR="00290D70" w:rsidRPr="00E46AD2" w:rsidRDefault="00290D70" w:rsidP="009A6CA1">
      <w:pPr>
        <w:pStyle w:val="a9"/>
        <w:numPr>
          <w:ilvl w:val="0"/>
          <w:numId w:val="129"/>
        </w:numPr>
      </w:pPr>
      <w:r w:rsidRPr="00E46AD2">
        <w:rPr>
          <w:rtl/>
        </w:rPr>
        <w:t>س: هل هناك كتب أو مواقع تنصح بها لتعلم التدبر؟</w:t>
      </w:r>
    </w:p>
    <w:p w14:paraId="2D8E9B92" w14:textId="77777777" w:rsidR="00290D70" w:rsidRPr="00E46AD2" w:rsidRDefault="00290D70" w:rsidP="009A6CA1">
      <w:pPr>
        <w:pStyle w:val="a9"/>
        <w:numPr>
          <w:ilvl w:val="1"/>
          <w:numId w:val="129"/>
        </w:numPr>
      </w:pPr>
      <w:r w:rsidRPr="001A721D">
        <w:rPr>
          <w:b/>
          <w:bCs/>
          <w:rtl/>
        </w:rPr>
        <w:t>ج</w:t>
      </w:r>
      <w:r w:rsidRPr="001A721D">
        <w:rPr>
          <w:b/>
          <w:bCs/>
        </w:rPr>
        <w:t>:</w:t>
      </w:r>
      <w:r w:rsidRPr="00E46AD2">
        <w:t xml:space="preserve"> </w:t>
      </w:r>
      <w:r w:rsidRPr="00E46AD2">
        <w:rPr>
          <w:rtl/>
        </w:rPr>
        <w:t>نعم، هناك العديد من المصادر المفيدة، منها</w:t>
      </w:r>
      <w:r w:rsidRPr="00E46AD2">
        <w:t>:</w:t>
      </w:r>
    </w:p>
    <w:p w14:paraId="52F2FE1D" w14:textId="77777777" w:rsidR="00290D70" w:rsidRPr="00E46AD2" w:rsidRDefault="00290D70" w:rsidP="009A6CA1">
      <w:pPr>
        <w:pStyle w:val="a9"/>
        <w:numPr>
          <w:ilvl w:val="2"/>
          <w:numId w:val="129"/>
        </w:numPr>
      </w:pPr>
      <w:r w:rsidRPr="00E46AD2">
        <w:rPr>
          <w:rtl/>
        </w:rPr>
        <w:t>كتب</w:t>
      </w:r>
      <w:r w:rsidRPr="00E46AD2">
        <w:t>:</w:t>
      </w:r>
    </w:p>
    <w:p w14:paraId="4F0B82B7" w14:textId="77777777" w:rsidR="00290D70" w:rsidRPr="00E46AD2" w:rsidRDefault="00290D70" w:rsidP="009A6CA1">
      <w:pPr>
        <w:pStyle w:val="a9"/>
        <w:numPr>
          <w:ilvl w:val="3"/>
          <w:numId w:val="129"/>
        </w:numPr>
      </w:pPr>
      <w:r w:rsidRPr="00E46AD2">
        <w:t>"</w:t>
      </w:r>
      <w:r w:rsidRPr="00E46AD2">
        <w:rPr>
          <w:rtl/>
        </w:rPr>
        <w:t>مفاتيح تدبر القرآن والنجاح في الحياة" للدكتور خالد اللاحم</w:t>
      </w:r>
      <w:r w:rsidRPr="00E46AD2">
        <w:t>.</w:t>
      </w:r>
    </w:p>
    <w:p w14:paraId="07A27AB4" w14:textId="77777777" w:rsidR="00290D70" w:rsidRPr="00E46AD2" w:rsidRDefault="00290D70" w:rsidP="009A6CA1">
      <w:pPr>
        <w:pStyle w:val="a9"/>
        <w:numPr>
          <w:ilvl w:val="3"/>
          <w:numId w:val="129"/>
        </w:numPr>
      </w:pPr>
      <w:r w:rsidRPr="00E46AD2">
        <w:t>"</w:t>
      </w:r>
      <w:r w:rsidRPr="00E46AD2">
        <w:rPr>
          <w:rtl/>
        </w:rPr>
        <w:t>كيف نتدبر القرآن" للدكتورة نوال العيد</w:t>
      </w:r>
      <w:r w:rsidRPr="00E46AD2">
        <w:t>.</w:t>
      </w:r>
    </w:p>
    <w:p w14:paraId="7F4A0528" w14:textId="77777777" w:rsidR="00290D70" w:rsidRPr="00E46AD2" w:rsidRDefault="00290D70" w:rsidP="009A6CA1">
      <w:pPr>
        <w:pStyle w:val="a9"/>
        <w:numPr>
          <w:ilvl w:val="3"/>
          <w:numId w:val="129"/>
        </w:numPr>
      </w:pPr>
      <w:r w:rsidRPr="00E46AD2">
        <w:t>"</w:t>
      </w:r>
      <w:r w:rsidRPr="00E46AD2">
        <w:rPr>
          <w:rtl/>
        </w:rPr>
        <w:t>قواعد التدبر الأمثل لكتاب الله عز وجل" للأستاذ عبد الرحمن حبنكة الميداني</w:t>
      </w:r>
      <w:r w:rsidRPr="00E46AD2">
        <w:t>.</w:t>
      </w:r>
    </w:p>
    <w:p w14:paraId="55B4D175" w14:textId="77777777" w:rsidR="00290D70" w:rsidRPr="00E46AD2" w:rsidRDefault="00290D70" w:rsidP="009A6CA1">
      <w:pPr>
        <w:pStyle w:val="a9"/>
        <w:numPr>
          <w:ilvl w:val="2"/>
          <w:numId w:val="129"/>
        </w:numPr>
      </w:pPr>
      <w:r w:rsidRPr="00E46AD2">
        <w:rPr>
          <w:rtl/>
        </w:rPr>
        <w:t>مواقع</w:t>
      </w:r>
      <w:r w:rsidRPr="00E46AD2">
        <w:t>:</w:t>
      </w:r>
    </w:p>
    <w:p w14:paraId="14D44E26" w14:textId="77777777" w:rsidR="00290D70" w:rsidRPr="00E46AD2" w:rsidRDefault="00290D70" w:rsidP="009A6CA1">
      <w:pPr>
        <w:pStyle w:val="a9"/>
        <w:numPr>
          <w:ilvl w:val="2"/>
          <w:numId w:val="129"/>
        </w:numPr>
      </w:pPr>
      <w:r w:rsidRPr="00E46AD2">
        <w:rPr>
          <w:rtl/>
        </w:rPr>
        <w:t>موقع "تدبر</w:t>
      </w:r>
      <w:r w:rsidRPr="00E46AD2">
        <w:t>" quran-tadabbor.com</w:t>
      </w:r>
    </w:p>
    <w:p w14:paraId="2FC6B6B6" w14:textId="77777777" w:rsidR="00290D70" w:rsidRPr="00E46AD2" w:rsidRDefault="00290D70" w:rsidP="009A6CA1">
      <w:pPr>
        <w:pStyle w:val="a9"/>
        <w:numPr>
          <w:ilvl w:val="2"/>
          <w:numId w:val="129"/>
        </w:numPr>
      </w:pPr>
      <w:r w:rsidRPr="00E46AD2">
        <w:rPr>
          <w:rtl/>
        </w:rPr>
        <w:t>موقع "ملتقى أهل التفسير</w:t>
      </w:r>
      <w:r w:rsidRPr="00E46AD2">
        <w:t>" tafsir.net</w:t>
      </w:r>
    </w:p>
    <w:p w14:paraId="755C32B7" w14:textId="7FA7295F" w:rsidR="00290D70" w:rsidRPr="00E46AD2" w:rsidRDefault="00290D70" w:rsidP="009A6CA1">
      <w:pPr>
        <w:pStyle w:val="a9"/>
        <w:numPr>
          <w:ilvl w:val="2"/>
          <w:numId w:val="129"/>
        </w:numPr>
      </w:pPr>
      <w:r w:rsidRPr="00E46AD2">
        <w:rPr>
          <w:rtl/>
        </w:rPr>
        <w:t>موقع "إسلام ويب</w:t>
      </w:r>
      <w:r w:rsidRPr="00E46AD2">
        <w:t xml:space="preserve">" islamweb.net </w:t>
      </w:r>
      <w:r w:rsidR="0064321B">
        <w:rPr>
          <w:rtl/>
        </w:rPr>
        <w:t>"</w:t>
      </w:r>
      <w:r w:rsidRPr="00E46AD2">
        <w:rPr>
          <w:rtl/>
        </w:rPr>
        <w:t>قسم التفسير</w:t>
      </w:r>
      <w:r w:rsidR="0064321B">
        <w:rPr>
          <w:rtl/>
        </w:rPr>
        <w:t>"</w:t>
      </w:r>
    </w:p>
    <w:p w14:paraId="6D128512" w14:textId="77777777" w:rsidR="00290D70" w:rsidRPr="00E46AD2" w:rsidRDefault="00290D70" w:rsidP="009A6CA1">
      <w:pPr>
        <w:pStyle w:val="a9"/>
        <w:numPr>
          <w:ilvl w:val="0"/>
          <w:numId w:val="129"/>
        </w:numPr>
      </w:pPr>
      <w:r w:rsidRPr="00E46AD2">
        <w:rPr>
          <w:rtl/>
        </w:rPr>
        <w:t>س: هل يجب أن أتدبر القرآن في كل مرة أقرأه فيها؟</w:t>
      </w:r>
    </w:p>
    <w:p w14:paraId="7A8807A2" w14:textId="77777777" w:rsidR="00290D70" w:rsidRPr="00E46AD2" w:rsidRDefault="00290D70" w:rsidP="009A6CA1">
      <w:pPr>
        <w:pStyle w:val="a9"/>
        <w:numPr>
          <w:ilvl w:val="1"/>
          <w:numId w:val="129"/>
        </w:numPr>
      </w:pPr>
      <w:r w:rsidRPr="001A721D">
        <w:rPr>
          <w:b/>
          <w:bCs/>
          <w:rtl/>
        </w:rPr>
        <w:t>ج</w:t>
      </w:r>
      <w:r w:rsidRPr="001A721D">
        <w:rPr>
          <w:b/>
          <w:bCs/>
        </w:rPr>
        <w:t>:</w:t>
      </w:r>
      <w:r w:rsidRPr="00E46AD2">
        <w:t xml:space="preserve"> </w:t>
      </w:r>
      <w:r w:rsidRPr="00E46AD2">
        <w:rPr>
          <w:rtl/>
        </w:rPr>
        <w:t>ليس بالضرورة أن تتدبر كل آية في كل مرة تقرأ فيها القرآن. فالقراءة لها أنواع</w:t>
      </w:r>
      <w:r w:rsidRPr="00E46AD2">
        <w:t>:</w:t>
      </w:r>
    </w:p>
    <w:p w14:paraId="4F99DB0B" w14:textId="77777777" w:rsidR="00290D70" w:rsidRPr="00E46AD2" w:rsidRDefault="00290D70" w:rsidP="009A6CA1">
      <w:pPr>
        <w:pStyle w:val="a9"/>
        <w:numPr>
          <w:ilvl w:val="2"/>
          <w:numId w:val="129"/>
        </w:numPr>
      </w:pPr>
      <w:r w:rsidRPr="001A721D">
        <w:rPr>
          <w:b/>
          <w:bCs/>
          <w:rtl/>
        </w:rPr>
        <w:t>قراءة تدبر</w:t>
      </w:r>
      <w:r w:rsidRPr="001A721D">
        <w:rPr>
          <w:b/>
          <w:bCs/>
        </w:rPr>
        <w:t>:</w:t>
      </w:r>
      <w:r w:rsidRPr="00E46AD2">
        <w:t xml:space="preserve"> </w:t>
      </w:r>
      <w:r w:rsidRPr="00E46AD2">
        <w:rPr>
          <w:rtl/>
        </w:rPr>
        <w:t>وهي التي يكون الهدف منها الفهم والتأمل</w:t>
      </w:r>
      <w:r w:rsidRPr="00E46AD2">
        <w:t>.</w:t>
      </w:r>
    </w:p>
    <w:p w14:paraId="5C752550" w14:textId="77777777" w:rsidR="00290D70" w:rsidRPr="00E46AD2" w:rsidRDefault="00290D70" w:rsidP="009A6CA1">
      <w:pPr>
        <w:pStyle w:val="a9"/>
        <w:numPr>
          <w:ilvl w:val="2"/>
          <w:numId w:val="129"/>
        </w:numPr>
      </w:pPr>
      <w:r w:rsidRPr="001A721D">
        <w:rPr>
          <w:b/>
          <w:bCs/>
          <w:rtl/>
        </w:rPr>
        <w:t>قراءة تبرك</w:t>
      </w:r>
      <w:r w:rsidRPr="001A721D">
        <w:rPr>
          <w:b/>
          <w:bCs/>
        </w:rPr>
        <w:t>:</w:t>
      </w:r>
      <w:r w:rsidRPr="00E46AD2">
        <w:t xml:space="preserve"> </w:t>
      </w:r>
      <w:r w:rsidRPr="00E46AD2">
        <w:rPr>
          <w:rtl/>
        </w:rPr>
        <w:t>وهي التي يكون الهدف منها الحصول على الأجر والثواب</w:t>
      </w:r>
      <w:r w:rsidRPr="00E46AD2">
        <w:t>.</w:t>
      </w:r>
    </w:p>
    <w:p w14:paraId="1525529F" w14:textId="77777777" w:rsidR="00290D70" w:rsidRPr="00E46AD2" w:rsidRDefault="00290D70" w:rsidP="009A6CA1">
      <w:pPr>
        <w:pStyle w:val="a9"/>
        <w:numPr>
          <w:ilvl w:val="2"/>
          <w:numId w:val="129"/>
        </w:numPr>
      </w:pPr>
      <w:r w:rsidRPr="001A721D">
        <w:rPr>
          <w:b/>
          <w:bCs/>
          <w:rtl/>
        </w:rPr>
        <w:t>قراءة مراجعة</w:t>
      </w:r>
      <w:r w:rsidRPr="001A721D">
        <w:rPr>
          <w:b/>
          <w:bCs/>
        </w:rPr>
        <w:t>:</w:t>
      </w:r>
      <w:r w:rsidRPr="00E46AD2">
        <w:t xml:space="preserve"> </w:t>
      </w:r>
      <w:r w:rsidRPr="00E46AD2">
        <w:rPr>
          <w:rtl/>
        </w:rPr>
        <w:t>وهي التي يكون الهدف منها تثبيت الحفظ</w:t>
      </w:r>
      <w:r w:rsidRPr="00E46AD2">
        <w:t>.</w:t>
      </w:r>
    </w:p>
    <w:p w14:paraId="53DF4818" w14:textId="77777777" w:rsidR="00290D70" w:rsidRPr="00E46AD2" w:rsidRDefault="00290D70" w:rsidP="009A6CA1">
      <w:pPr>
        <w:pStyle w:val="a9"/>
        <w:numPr>
          <w:ilvl w:val="2"/>
          <w:numId w:val="129"/>
        </w:numPr>
      </w:pPr>
      <w:r w:rsidRPr="00E46AD2">
        <w:rPr>
          <w:rtl/>
        </w:rPr>
        <w:t>وكل نوع من هذه الأنواع له فائدته وأهميته. ولكن، ينبغي للمسلم أن يخصص وقتًا محددًا لتدبر القرآن، وأن يحرص على ذلك بانتظام</w:t>
      </w:r>
      <w:r w:rsidRPr="00E46AD2">
        <w:t>.</w:t>
      </w:r>
    </w:p>
    <w:p w14:paraId="37DDB29C" w14:textId="77777777" w:rsidR="00290D70" w:rsidRPr="00E46AD2" w:rsidRDefault="00290D70" w:rsidP="009A6CA1">
      <w:pPr>
        <w:pStyle w:val="a9"/>
        <w:numPr>
          <w:ilvl w:val="0"/>
          <w:numId w:val="129"/>
        </w:numPr>
      </w:pPr>
      <w:r w:rsidRPr="00E46AD2">
        <w:rPr>
          <w:rtl/>
        </w:rPr>
        <w:t>س: كيف ابدأ؟</w:t>
      </w:r>
    </w:p>
    <w:p w14:paraId="4F19E81B" w14:textId="77777777" w:rsidR="00290D70" w:rsidRPr="00E46AD2" w:rsidRDefault="00290D70" w:rsidP="009A6CA1">
      <w:pPr>
        <w:pStyle w:val="a9"/>
        <w:numPr>
          <w:ilvl w:val="1"/>
          <w:numId w:val="129"/>
        </w:numPr>
      </w:pPr>
      <w:r w:rsidRPr="001A721D">
        <w:rPr>
          <w:b/>
          <w:bCs/>
          <w:rtl/>
        </w:rPr>
        <w:t>ج</w:t>
      </w:r>
      <w:r w:rsidRPr="00E46AD2">
        <w:t xml:space="preserve">: </w:t>
      </w:r>
      <w:r w:rsidRPr="00E46AD2">
        <w:rPr>
          <w:rtl/>
        </w:rPr>
        <w:t>ابدأ بقراءة قصار السور، ثم قم بالاطلاع على تفسير ميسر، بعدها اربط الآيات بحياتك اليومية</w:t>
      </w:r>
      <w:r w:rsidRPr="00E46AD2">
        <w:t>.</w:t>
      </w:r>
    </w:p>
    <w:p w14:paraId="2FEA410E" w14:textId="77777777" w:rsidR="00290D70" w:rsidRPr="00E46AD2" w:rsidRDefault="00290D70" w:rsidP="001A721D">
      <w:r w:rsidRPr="00E46AD2">
        <w:rPr>
          <w:rtl/>
        </w:rPr>
        <w:t>خاتمة: التدبر رحلة مستمرة</w:t>
      </w:r>
    </w:p>
    <w:p w14:paraId="48CE897B" w14:textId="77777777" w:rsidR="00290D70" w:rsidRPr="00E46AD2" w:rsidRDefault="00290D70" w:rsidP="001A721D">
      <w:r w:rsidRPr="00E46AD2">
        <w:rPr>
          <w:rtl/>
        </w:rPr>
        <w:t>التدبر رحلة إيمانية مستمرة، لا تتوقف عند حد. وكلما ازداد الإنسان تدبرًا لكتاب الله، ازداد إيمانه ويقينه، وازدادت سعادته وراحته، وازداد قربه من الله تعالى. فلا تتردد في طرح المزيد من الأسئلة، ولا تتوقف عن البحث عن إجابات، فالقرآن بحر لا ساحل له، وكلما غصت فيه أكثر، اكتشفت من درره وكنوزه أكثر</w:t>
      </w:r>
      <w:r w:rsidRPr="00E46AD2">
        <w:t>.</w:t>
      </w:r>
    </w:p>
    <w:p w14:paraId="54127BC7" w14:textId="27D1E141" w:rsidR="00AF7F82" w:rsidRPr="00E46AD2" w:rsidRDefault="00AF7F82" w:rsidP="008A0417">
      <w:pPr>
        <w:pStyle w:val="1"/>
      </w:pPr>
      <w:bookmarkStart w:id="154" w:name="_Toc192269194"/>
      <w:bookmarkStart w:id="155" w:name="_Toc199407103"/>
      <w:r w:rsidRPr="00E46AD2">
        <w:rPr>
          <w:rtl/>
        </w:rPr>
        <w:t xml:space="preserve">سلسلة </w:t>
      </w:r>
      <w:r w:rsidR="00AA4A25" w:rsidRPr="00E46AD2">
        <w:rPr>
          <w:rtl/>
        </w:rPr>
        <w:t>"</w:t>
      </w:r>
      <w:r w:rsidRPr="00E46AD2">
        <w:rPr>
          <w:rtl/>
        </w:rPr>
        <w:t xml:space="preserve">أساليب </w:t>
      </w:r>
      <w:r w:rsidR="0035192E" w:rsidRPr="00E46AD2">
        <w:rPr>
          <w:rtl/>
        </w:rPr>
        <w:t>البلاغية ل</w:t>
      </w:r>
      <w:r w:rsidRPr="00E46AD2">
        <w:rPr>
          <w:rtl/>
        </w:rPr>
        <w:t>لقرآن الكريم</w:t>
      </w:r>
      <w:bookmarkEnd w:id="154"/>
      <w:r w:rsidR="00AA4A25" w:rsidRPr="00E46AD2">
        <w:rPr>
          <w:rtl/>
        </w:rPr>
        <w:t>"</w:t>
      </w:r>
      <w:bookmarkEnd w:id="155"/>
    </w:p>
    <w:p w14:paraId="6423665F" w14:textId="2942E804" w:rsidR="00AF7F82" w:rsidRPr="00E46AD2" w:rsidRDefault="00AF7F82" w:rsidP="00A47C18">
      <w:pPr>
        <w:pStyle w:val="21"/>
      </w:pPr>
      <w:bookmarkStart w:id="156" w:name="_Toc192269195"/>
      <w:bookmarkStart w:id="157" w:name="_Toc199407104"/>
      <w:r w:rsidRPr="00E46AD2">
        <w:rPr>
          <w:rtl/>
        </w:rPr>
        <w:t>التشبيه في القرآن الكريم: مفتاح التصوير والإيضاح</w:t>
      </w:r>
      <w:bookmarkEnd w:id="156"/>
      <w:bookmarkEnd w:id="157"/>
    </w:p>
    <w:p w14:paraId="3D1B25A0" w14:textId="77777777" w:rsidR="00AF7F82" w:rsidRPr="00E46AD2" w:rsidRDefault="00AF7F82" w:rsidP="001A721D">
      <w:r w:rsidRPr="00E46AD2">
        <w:rPr>
          <w:rtl/>
        </w:rPr>
        <w:t>مقدمة: التصوير مفتاح الفهم</w:t>
      </w:r>
    </w:p>
    <w:p w14:paraId="557F402B" w14:textId="77777777" w:rsidR="00AF7F82" w:rsidRPr="00E46AD2" w:rsidRDefault="00AF7F82" w:rsidP="001A721D">
      <w:r w:rsidRPr="00E46AD2">
        <w:rPr>
          <w:rtl/>
        </w:rPr>
        <w:t>القرآن الكريم كتاب هداية وإرشاد، ولكنه أيضًا كتاب أدب وبلاغة. ومن أبرز أساليبه البلاغية التي استخدمها لتوصيل معانيه، وتقريبها إلى الأذهان، أسلوب "التشبيه". فالتشبيه ليس مجرد محسن بديعي، بل هو أداة قوية للتصوير والإيضاح، والتأثير في النفس</w:t>
      </w:r>
      <w:r w:rsidRPr="00E46AD2">
        <w:t>.</w:t>
      </w:r>
    </w:p>
    <w:p w14:paraId="0DCD91AF" w14:textId="77777777" w:rsidR="00AF7F82" w:rsidRPr="00E46AD2" w:rsidRDefault="00AF7F82" w:rsidP="001A721D">
      <w:r w:rsidRPr="00E46AD2">
        <w:rPr>
          <w:rtl/>
        </w:rPr>
        <w:t>ما هو التشبيه؟</w:t>
      </w:r>
    </w:p>
    <w:p w14:paraId="225A94CF" w14:textId="77777777" w:rsidR="00AF7F82" w:rsidRPr="00E46AD2" w:rsidRDefault="00AF7F82" w:rsidP="009A6CA1">
      <w:pPr>
        <w:pStyle w:val="a9"/>
        <w:numPr>
          <w:ilvl w:val="0"/>
          <w:numId w:val="130"/>
        </w:numPr>
      </w:pPr>
      <w:r w:rsidRPr="001A721D">
        <w:rPr>
          <w:b/>
          <w:bCs/>
          <w:rtl/>
        </w:rPr>
        <w:t>لغة</w:t>
      </w:r>
      <w:r w:rsidRPr="001A721D">
        <w:rPr>
          <w:b/>
          <w:bCs/>
        </w:rPr>
        <w:t>:</w:t>
      </w:r>
      <w:r w:rsidRPr="00E46AD2">
        <w:t xml:space="preserve"> </w:t>
      </w:r>
      <w:r w:rsidRPr="00E46AD2">
        <w:rPr>
          <w:rtl/>
        </w:rPr>
        <w:t>التشبيه هو التمثيل، يقال: شَبَّهْتُ الشيءَ بالشيءِ، أي مَثَّلْتُهُ به</w:t>
      </w:r>
      <w:r w:rsidRPr="00E46AD2">
        <w:t>.</w:t>
      </w:r>
    </w:p>
    <w:p w14:paraId="080B7F73" w14:textId="740B7850" w:rsidR="00AF7F82" w:rsidRPr="00E46AD2" w:rsidRDefault="00AF7F82" w:rsidP="009A6CA1">
      <w:pPr>
        <w:pStyle w:val="a9"/>
        <w:numPr>
          <w:ilvl w:val="0"/>
          <w:numId w:val="130"/>
        </w:numPr>
      </w:pPr>
      <w:r w:rsidRPr="001A721D">
        <w:rPr>
          <w:b/>
          <w:bCs/>
          <w:rtl/>
        </w:rPr>
        <w:t>اصطلاحًا</w:t>
      </w:r>
      <w:r w:rsidRPr="001A721D">
        <w:rPr>
          <w:b/>
          <w:bCs/>
        </w:rPr>
        <w:t>:</w:t>
      </w:r>
      <w:r w:rsidRPr="00E46AD2">
        <w:t xml:space="preserve"> </w:t>
      </w:r>
      <w:r w:rsidRPr="00E46AD2">
        <w:rPr>
          <w:rtl/>
        </w:rPr>
        <w:t xml:space="preserve">هو عقد مقارنة بين شيئين </w:t>
      </w:r>
      <w:r w:rsidR="0064321B">
        <w:rPr>
          <w:rtl/>
        </w:rPr>
        <w:t>"</w:t>
      </w:r>
      <w:r w:rsidRPr="00E46AD2">
        <w:rPr>
          <w:rtl/>
        </w:rPr>
        <w:t>أو أكثر</w:t>
      </w:r>
      <w:r w:rsidR="0064321B">
        <w:rPr>
          <w:rtl/>
        </w:rPr>
        <w:t>"</w:t>
      </w:r>
      <w:r w:rsidRPr="00E46AD2">
        <w:rPr>
          <w:rtl/>
        </w:rPr>
        <w:t xml:space="preserve">، يشتركان في صفة </w:t>
      </w:r>
      <w:r w:rsidR="0064321B">
        <w:rPr>
          <w:rtl/>
        </w:rPr>
        <w:t>"</w:t>
      </w:r>
      <w:r w:rsidRPr="00E46AD2">
        <w:rPr>
          <w:rtl/>
        </w:rPr>
        <w:t>أو أكثر</w:t>
      </w:r>
      <w:r w:rsidR="0064321B">
        <w:rPr>
          <w:rtl/>
        </w:rPr>
        <w:t>"</w:t>
      </w:r>
      <w:r w:rsidRPr="00E46AD2">
        <w:rPr>
          <w:rtl/>
        </w:rPr>
        <w:t>، باستخدام أداة تشبيه</w:t>
      </w:r>
      <w:r w:rsidRPr="00E46AD2">
        <w:t>.</w:t>
      </w:r>
    </w:p>
    <w:p w14:paraId="3C2525BC" w14:textId="77777777" w:rsidR="00AF7F82" w:rsidRPr="00E46AD2" w:rsidRDefault="00AF7F82" w:rsidP="001A721D">
      <w:r w:rsidRPr="00E46AD2">
        <w:rPr>
          <w:rtl/>
        </w:rPr>
        <w:t>أركان التشبيه</w:t>
      </w:r>
      <w:r w:rsidRPr="00E46AD2">
        <w:t>:</w:t>
      </w:r>
    </w:p>
    <w:p w14:paraId="782577A8" w14:textId="77777777" w:rsidR="00AF7F82" w:rsidRPr="00E46AD2" w:rsidRDefault="00AF7F82" w:rsidP="009A6CA1">
      <w:pPr>
        <w:pStyle w:val="a9"/>
        <w:numPr>
          <w:ilvl w:val="0"/>
          <w:numId w:val="131"/>
        </w:numPr>
      </w:pPr>
      <w:r w:rsidRPr="001A721D">
        <w:rPr>
          <w:b/>
          <w:bCs/>
          <w:rtl/>
        </w:rPr>
        <w:t>المشبه</w:t>
      </w:r>
      <w:r w:rsidRPr="001A721D">
        <w:rPr>
          <w:b/>
          <w:bCs/>
        </w:rPr>
        <w:t>:</w:t>
      </w:r>
      <w:r w:rsidRPr="00E46AD2">
        <w:t xml:space="preserve"> </w:t>
      </w:r>
      <w:r w:rsidRPr="00E46AD2">
        <w:rPr>
          <w:rtl/>
        </w:rPr>
        <w:t>وهو الشيء الذي نريد وصفه، أو تقريب صورته إلى الذهن</w:t>
      </w:r>
      <w:r w:rsidRPr="00E46AD2">
        <w:t>.</w:t>
      </w:r>
    </w:p>
    <w:p w14:paraId="506C6A7B" w14:textId="77777777" w:rsidR="00AF7F82" w:rsidRPr="00E46AD2" w:rsidRDefault="00AF7F82" w:rsidP="009A6CA1">
      <w:pPr>
        <w:pStyle w:val="a9"/>
        <w:numPr>
          <w:ilvl w:val="0"/>
          <w:numId w:val="131"/>
        </w:numPr>
      </w:pPr>
      <w:r w:rsidRPr="001A721D">
        <w:rPr>
          <w:b/>
          <w:bCs/>
          <w:rtl/>
        </w:rPr>
        <w:t>المشبه به</w:t>
      </w:r>
      <w:r w:rsidRPr="001A721D">
        <w:rPr>
          <w:b/>
          <w:bCs/>
        </w:rPr>
        <w:t>:</w:t>
      </w:r>
      <w:r w:rsidRPr="00E46AD2">
        <w:t xml:space="preserve"> </w:t>
      </w:r>
      <w:r w:rsidRPr="00E46AD2">
        <w:rPr>
          <w:rtl/>
        </w:rPr>
        <w:t>وهو الشيء الذي يُشَبَّه به المشبه، ويكون أقوى وأشهر في الصفة المشتركة</w:t>
      </w:r>
      <w:r w:rsidRPr="00E46AD2">
        <w:t>.</w:t>
      </w:r>
    </w:p>
    <w:p w14:paraId="6A3DD3A9" w14:textId="77777777" w:rsidR="00AF7F82" w:rsidRPr="00E46AD2" w:rsidRDefault="00AF7F82" w:rsidP="009A6CA1">
      <w:pPr>
        <w:pStyle w:val="a9"/>
        <w:numPr>
          <w:ilvl w:val="0"/>
          <w:numId w:val="131"/>
        </w:numPr>
      </w:pPr>
      <w:r w:rsidRPr="001A721D">
        <w:rPr>
          <w:b/>
          <w:bCs/>
          <w:rtl/>
        </w:rPr>
        <w:t>وجه الشبه</w:t>
      </w:r>
      <w:r w:rsidRPr="001A721D">
        <w:rPr>
          <w:b/>
          <w:bCs/>
        </w:rPr>
        <w:t>:</w:t>
      </w:r>
      <w:r w:rsidRPr="00E46AD2">
        <w:t xml:space="preserve"> </w:t>
      </w:r>
      <w:r w:rsidRPr="00E46AD2">
        <w:rPr>
          <w:rtl/>
        </w:rPr>
        <w:t>وهو الصفة المشتركة بين المشبه والمشبه به</w:t>
      </w:r>
      <w:r w:rsidRPr="00E46AD2">
        <w:t>.</w:t>
      </w:r>
    </w:p>
    <w:p w14:paraId="60EDF892" w14:textId="77777777" w:rsidR="00AF7F82" w:rsidRPr="00E46AD2" w:rsidRDefault="00AF7F82" w:rsidP="009A6CA1">
      <w:pPr>
        <w:pStyle w:val="a9"/>
        <w:numPr>
          <w:ilvl w:val="0"/>
          <w:numId w:val="131"/>
        </w:numPr>
      </w:pPr>
      <w:r w:rsidRPr="001A721D">
        <w:rPr>
          <w:b/>
          <w:bCs/>
          <w:rtl/>
        </w:rPr>
        <w:t>أداة التشبيه</w:t>
      </w:r>
      <w:r w:rsidRPr="001A721D">
        <w:rPr>
          <w:b/>
          <w:bCs/>
        </w:rPr>
        <w:t>:</w:t>
      </w:r>
      <w:r w:rsidRPr="00E46AD2">
        <w:t xml:space="preserve"> </w:t>
      </w:r>
      <w:r w:rsidRPr="00E46AD2">
        <w:rPr>
          <w:rtl/>
        </w:rPr>
        <w:t>وهي اللفظ الذي يدل على التشبيه، مثل: الكاف، كأن، مثل، شبيه، نظير، يحاكي، يضارع</w:t>
      </w:r>
      <w:r w:rsidRPr="00E46AD2">
        <w:t>.</w:t>
      </w:r>
    </w:p>
    <w:p w14:paraId="2465F4BF" w14:textId="77777777" w:rsidR="00AF7F82" w:rsidRPr="00E46AD2" w:rsidRDefault="00AF7F82" w:rsidP="001A721D">
      <w:r w:rsidRPr="00E46AD2">
        <w:rPr>
          <w:rtl/>
        </w:rPr>
        <w:t>أمثلة</w:t>
      </w:r>
      <w:r w:rsidRPr="00E46AD2">
        <w:t>:</w:t>
      </w:r>
    </w:p>
    <w:p w14:paraId="766B18F4" w14:textId="70A114DE" w:rsidR="00AF7F82" w:rsidRPr="00E46AD2" w:rsidRDefault="00AF7F82" w:rsidP="009A6CA1">
      <w:pPr>
        <w:pStyle w:val="a9"/>
        <w:numPr>
          <w:ilvl w:val="0"/>
          <w:numId w:val="132"/>
        </w:numPr>
      </w:pPr>
      <w:r w:rsidRPr="001A721D">
        <w:rPr>
          <w:b/>
          <w:bCs/>
          <w:rtl/>
        </w:rPr>
        <w:t>العلم كالنور</w:t>
      </w:r>
      <w:r w:rsidRPr="001A721D">
        <w:rPr>
          <w:b/>
          <w:bCs/>
        </w:rPr>
        <w:t>:</w:t>
      </w:r>
      <w:r w:rsidRPr="00E46AD2">
        <w:t xml:space="preserve"> </w:t>
      </w:r>
      <w:r w:rsidRPr="00E46AD2">
        <w:rPr>
          <w:rtl/>
        </w:rPr>
        <w:t xml:space="preserve">المشبه </w:t>
      </w:r>
      <w:r w:rsidR="0064321B">
        <w:rPr>
          <w:rtl/>
        </w:rPr>
        <w:t>"</w:t>
      </w:r>
      <w:r w:rsidRPr="00E46AD2">
        <w:rPr>
          <w:rtl/>
        </w:rPr>
        <w:t>العلم</w:t>
      </w:r>
      <w:r w:rsidR="0064321B">
        <w:rPr>
          <w:rtl/>
        </w:rPr>
        <w:t>"</w:t>
      </w:r>
      <w:r w:rsidRPr="00E46AD2">
        <w:rPr>
          <w:rtl/>
        </w:rPr>
        <w:t xml:space="preserve">، المشبه به </w:t>
      </w:r>
      <w:r w:rsidR="0064321B">
        <w:rPr>
          <w:rtl/>
        </w:rPr>
        <w:t>"</w:t>
      </w:r>
      <w:r w:rsidRPr="00E46AD2">
        <w:rPr>
          <w:rtl/>
        </w:rPr>
        <w:t>النور</w:t>
      </w:r>
      <w:r w:rsidR="0064321B">
        <w:rPr>
          <w:rtl/>
        </w:rPr>
        <w:t>"</w:t>
      </w:r>
      <w:r w:rsidRPr="00E46AD2">
        <w:rPr>
          <w:rtl/>
        </w:rPr>
        <w:t xml:space="preserve">، وجه الشبه </w:t>
      </w:r>
      <w:r w:rsidR="0064321B">
        <w:rPr>
          <w:rtl/>
        </w:rPr>
        <w:t>"</w:t>
      </w:r>
      <w:r w:rsidRPr="00E46AD2">
        <w:rPr>
          <w:rtl/>
        </w:rPr>
        <w:t>الهداية والإضاءة</w:t>
      </w:r>
      <w:r w:rsidR="0064321B">
        <w:rPr>
          <w:rtl/>
        </w:rPr>
        <w:t>"</w:t>
      </w:r>
      <w:r w:rsidRPr="00E46AD2">
        <w:rPr>
          <w:rtl/>
        </w:rPr>
        <w:t xml:space="preserve">، أداة التشبيه </w:t>
      </w:r>
      <w:r w:rsidR="0064321B">
        <w:rPr>
          <w:rtl/>
        </w:rPr>
        <w:t>"</w:t>
      </w:r>
      <w:r w:rsidRPr="00E46AD2">
        <w:rPr>
          <w:rtl/>
        </w:rPr>
        <w:t>الكاف</w:t>
      </w:r>
      <w:r w:rsidR="0064321B">
        <w:rPr>
          <w:rtl/>
        </w:rPr>
        <w:t>"</w:t>
      </w:r>
      <w:r w:rsidRPr="00E46AD2">
        <w:t>.</w:t>
      </w:r>
    </w:p>
    <w:p w14:paraId="05A9331E" w14:textId="5FE7C7BC" w:rsidR="00AF7F82" w:rsidRPr="00E46AD2" w:rsidRDefault="00AF7F82" w:rsidP="009A6CA1">
      <w:pPr>
        <w:pStyle w:val="a9"/>
        <w:numPr>
          <w:ilvl w:val="0"/>
          <w:numId w:val="132"/>
        </w:numPr>
      </w:pPr>
      <w:r w:rsidRPr="001A721D">
        <w:rPr>
          <w:b/>
          <w:bCs/>
          <w:rtl/>
        </w:rPr>
        <w:t>زيد كالأسد في الشجاعة</w:t>
      </w:r>
      <w:r w:rsidRPr="001A721D">
        <w:rPr>
          <w:b/>
          <w:bCs/>
        </w:rPr>
        <w:t>:</w:t>
      </w:r>
      <w:r w:rsidRPr="00E46AD2">
        <w:t xml:space="preserve"> </w:t>
      </w:r>
      <w:r w:rsidRPr="00E46AD2">
        <w:rPr>
          <w:rtl/>
        </w:rPr>
        <w:t xml:space="preserve">المشبه </w:t>
      </w:r>
      <w:r w:rsidR="0064321B">
        <w:rPr>
          <w:rtl/>
        </w:rPr>
        <w:t>"</w:t>
      </w:r>
      <w:r w:rsidRPr="00E46AD2">
        <w:rPr>
          <w:rtl/>
        </w:rPr>
        <w:t>زيد</w:t>
      </w:r>
      <w:r w:rsidR="0064321B">
        <w:rPr>
          <w:rtl/>
        </w:rPr>
        <w:t>"</w:t>
      </w:r>
      <w:r w:rsidRPr="00E46AD2">
        <w:rPr>
          <w:rtl/>
        </w:rPr>
        <w:t xml:space="preserve">، المشبه به </w:t>
      </w:r>
      <w:r w:rsidR="0064321B">
        <w:rPr>
          <w:rtl/>
        </w:rPr>
        <w:t>"</w:t>
      </w:r>
      <w:r w:rsidRPr="00E46AD2">
        <w:rPr>
          <w:rtl/>
        </w:rPr>
        <w:t>الأسد</w:t>
      </w:r>
      <w:r w:rsidR="0064321B">
        <w:rPr>
          <w:rtl/>
        </w:rPr>
        <w:t>"</w:t>
      </w:r>
      <w:r w:rsidRPr="00E46AD2">
        <w:rPr>
          <w:rtl/>
        </w:rPr>
        <w:t xml:space="preserve">، وجه الشبه </w:t>
      </w:r>
      <w:r w:rsidR="0064321B">
        <w:rPr>
          <w:rtl/>
        </w:rPr>
        <w:t>"</w:t>
      </w:r>
      <w:r w:rsidRPr="00E46AD2">
        <w:rPr>
          <w:rtl/>
        </w:rPr>
        <w:t>الشجاعة</w:t>
      </w:r>
      <w:r w:rsidR="0064321B">
        <w:rPr>
          <w:rtl/>
        </w:rPr>
        <w:t>"</w:t>
      </w:r>
      <w:r w:rsidRPr="00E46AD2">
        <w:rPr>
          <w:rtl/>
        </w:rPr>
        <w:t xml:space="preserve">، أداة التشبيه </w:t>
      </w:r>
      <w:r w:rsidR="0064321B">
        <w:rPr>
          <w:rtl/>
        </w:rPr>
        <w:t>"</w:t>
      </w:r>
      <w:r w:rsidRPr="00E46AD2">
        <w:rPr>
          <w:rtl/>
        </w:rPr>
        <w:t>الكاف</w:t>
      </w:r>
      <w:r w:rsidR="0064321B">
        <w:rPr>
          <w:rtl/>
        </w:rPr>
        <w:t>"</w:t>
      </w:r>
      <w:r w:rsidRPr="00E46AD2">
        <w:t>.</w:t>
      </w:r>
    </w:p>
    <w:p w14:paraId="471ABDB8" w14:textId="27AA1917" w:rsidR="00AF7F82" w:rsidRPr="00E46AD2" w:rsidRDefault="00AF7F82" w:rsidP="009A6CA1">
      <w:pPr>
        <w:pStyle w:val="a9"/>
        <w:numPr>
          <w:ilvl w:val="0"/>
          <w:numId w:val="132"/>
        </w:numPr>
      </w:pPr>
      <w:r w:rsidRPr="001A721D">
        <w:rPr>
          <w:b/>
          <w:bCs/>
          <w:rtl/>
        </w:rPr>
        <w:t>كأن قلوبهم الحجارة</w:t>
      </w:r>
      <w:r w:rsidRPr="001A721D">
        <w:rPr>
          <w:b/>
          <w:bCs/>
        </w:rPr>
        <w:t>:</w:t>
      </w:r>
      <w:r w:rsidRPr="00E46AD2">
        <w:t xml:space="preserve"> </w:t>
      </w:r>
      <w:r w:rsidRPr="00E46AD2">
        <w:rPr>
          <w:rtl/>
        </w:rPr>
        <w:t xml:space="preserve">المشبه </w:t>
      </w:r>
      <w:r w:rsidR="0064321B">
        <w:rPr>
          <w:rtl/>
        </w:rPr>
        <w:t>"</w:t>
      </w:r>
      <w:r w:rsidRPr="00E46AD2">
        <w:rPr>
          <w:rtl/>
        </w:rPr>
        <w:t>قلوبهم</w:t>
      </w:r>
      <w:r w:rsidR="0064321B">
        <w:rPr>
          <w:rtl/>
        </w:rPr>
        <w:t>"</w:t>
      </w:r>
      <w:r w:rsidRPr="00E46AD2">
        <w:rPr>
          <w:rtl/>
        </w:rPr>
        <w:t xml:space="preserve">، المشبه به </w:t>
      </w:r>
      <w:r w:rsidR="0064321B">
        <w:rPr>
          <w:rtl/>
        </w:rPr>
        <w:t>"</w:t>
      </w:r>
      <w:r w:rsidRPr="00E46AD2">
        <w:rPr>
          <w:rtl/>
        </w:rPr>
        <w:t>الحجارة</w:t>
      </w:r>
      <w:r w:rsidR="0064321B">
        <w:rPr>
          <w:rtl/>
        </w:rPr>
        <w:t>"</w:t>
      </w:r>
      <w:r w:rsidRPr="00E46AD2">
        <w:rPr>
          <w:rtl/>
        </w:rPr>
        <w:t xml:space="preserve">، وجه الشبه </w:t>
      </w:r>
      <w:r w:rsidR="0064321B">
        <w:rPr>
          <w:rtl/>
        </w:rPr>
        <w:t>"</w:t>
      </w:r>
      <w:r w:rsidRPr="00E46AD2">
        <w:rPr>
          <w:rtl/>
        </w:rPr>
        <w:t>القسوة والصلابة</w:t>
      </w:r>
      <w:r w:rsidR="0064321B">
        <w:rPr>
          <w:rtl/>
        </w:rPr>
        <w:t>"</w:t>
      </w:r>
      <w:r w:rsidRPr="00E46AD2">
        <w:rPr>
          <w:rtl/>
        </w:rPr>
        <w:t xml:space="preserve">، أداة التشبيه </w:t>
      </w:r>
      <w:r w:rsidR="0064321B">
        <w:rPr>
          <w:rtl/>
        </w:rPr>
        <w:t>"</w:t>
      </w:r>
      <w:r w:rsidRPr="00E46AD2">
        <w:rPr>
          <w:rtl/>
        </w:rPr>
        <w:t>كأن</w:t>
      </w:r>
      <w:r w:rsidR="0064321B">
        <w:rPr>
          <w:rtl/>
        </w:rPr>
        <w:t>"</w:t>
      </w:r>
      <w:r w:rsidRPr="00E46AD2">
        <w:t>.</w:t>
      </w:r>
    </w:p>
    <w:p w14:paraId="67ED220B" w14:textId="77777777" w:rsidR="00AF7F82" w:rsidRPr="00E46AD2" w:rsidRDefault="00AF7F82" w:rsidP="001A721D">
      <w:r w:rsidRPr="00E46AD2">
        <w:rPr>
          <w:rtl/>
        </w:rPr>
        <w:t>أنواع التشبيه في القرآن الكريم</w:t>
      </w:r>
      <w:r w:rsidRPr="00E46AD2">
        <w:t>:</w:t>
      </w:r>
    </w:p>
    <w:p w14:paraId="0F3FF6E9" w14:textId="77777777" w:rsidR="00AF7F82" w:rsidRPr="00E46AD2" w:rsidRDefault="00AF7F82" w:rsidP="001A721D">
      <w:r w:rsidRPr="00E46AD2">
        <w:rPr>
          <w:rtl/>
        </w:rPr>
        <w:t>يمكن تقسيم التشبيه في القرآن إلى عدة أنواع، بناءً على عدة اعتبارات</w:t>
      </w:r>
      <w:r w:rsidRPr="00E46AD2">
        <w:t>:</w:t>
      </w:r>
    </w:p>
    <w:p w14:paraId="23F0063D" w14:textId="77777777" w:rsidR="00AF7F82" w:rsidRPr="00E46AD2" w:rsidRDefault="00AF7F82" w:rsidP="009A6CA1">
      <w:pPr>
        <w:pStyle w:val="a9"/>
        <w:numPr>
          <w:ilvl w:val="0"/>
          <w:numId w:val="133"/>
        </w:numPr>
      </w:pPr>
      <w:r w:rsidRPr="00E46AD2">
        <w:rPr>
          <w:rtl/>
        </w:rPr>
        <w:t>باعتبار الأركان</w:t>
      </w:r>
      <w:r w:rsidRPr="00E46AD2">
        <w:t>:</w:t>
      </w:r>
    </w:p>
    <w:p w14:paraId="4A2C1179" w14:textId="3C1A0293" w:rsidR="00AF7F82" w:rsidRPr="00E46AD2" w:rsidRDefault="00AF7F82" w:rsidP="009A6CA1">
      <w:pPr>
        <w:pStyle w:val="a9"/>
        <w:numPr>
          <w:ilvl w:val="1"/>
          <w:numId w:val="133"/>
        </w:numPr>
      </w:pPr>
      <w:r w:rsidRPr="001A721D">
        <w:rPr>
          <w:b/>
          <w:bCs/>
          <w:rtl/>
        </w:rPr>
        <w:t xml:space="preserve">التشبيه التام </w:t>
      </w:r>
      <w:r w:rsidR="0064321B">
        <w:rPr>
          <w:b/>
          <w:bCs/>
          <w:rtl/>
        </w:rPr>
        <w:t>"</w:t>
      </w:r>
      <w:r w:rsidRPr="001A721D">
        <w:rPr>
          <w:b/>
          <w:bCs/>
          <w:rtl/>
        </w:rPr>
        <w:t>المرسل المفصل</w:t>
      </w:r>
      <w:r w:rsidR="0064321B">
        <w:rPr>
          <w:b/>
          <w:bCs/>
          <w:rtl/>
        </w:rPr>
        <w:t>"</w:t>
      </w:r>
      <w:r w:rsidRPr="001A721D">
        <w:rPr>
          <w:b/>
          <w:bCs/>
        </w:rPr>
        <w:t>:</w:t>
      </w:r>
      <w:r w:rsidRPr="00E46AD2">
        <w:t xml:space="preserve"> </w:t>
      </w:r>
      <w:r w:rsidRPr="00E46AD2">
        <w:rPr>
          <w:rtl/>
        </w:rPr>
        <w:t xml:space="preserve">وهو ما ذكرت فيه الأركان الأربعة، مثل: ﴿مَثَلُ الَّذِينَ يُنفِقُونَ أَمْوَالَهُمْ فِي سَبِيلِ اللَّهِ كَمَثَلِ حَبَّةٍ أَنبَتَتْ سَبْعَ سَنَابِلَ﴾ </w:t>
      </w:r>
      <w:r w:rsidR="0064321B">
        <w:rPr>
          <w:rtl/>
        </w:rPr>
        <w:t>"</w:t>
      </w:r>
      <w:r w:rsidRPr="00E46AD2">
        <w:rPr>
          <w:rtl/>
        </w:rPr>
        <w:t>البقرة: 261</w:t>
      </w:r>
      <w:r w:rsidR="0064321B">
        <w:rPr>
          <w:rtl/>
        </w:rPr>
        <w:t>"</w:t>
      </w:r>
      <w:r w:rsidRPr="00E46AD2">
        <w:t>.</w:t>
      </w:r>
    </w:p>
    <w:p w14:paraId="17A73B75" w14:textId="02C05139" w:rsidR="00AF7F82" w:rsidRPr="00E46AD2" w:rsidRDefault="00AF7F82" w:rsidP="009A6CA1">
      <w:pPr>
        <w:pStyle w:val="a9"/>
        <w:numPr>
          <w:ilvl w:val="1"/>
          <w:numId w:val="133"/>
        </w:numPr>
      </w:pPr>
      <w:r w:rsidRPr="001A721D">
        <w:rPr>
          <w:b/>
          <w:bCs/>
          <w:rtl/>
        </w:rPr>
        <w:t>التشبيه المرسل المجمل</w:t>
      </w:r>
      <w:r w:rsidRPr="001A721D">
        <w:rPr>
          <w:b/>
          <w:bCs/>
        </w:rPr>
        <w:t>:</w:t>
      </w:r>
      <w:r w:rsidRPr="00E46AD2">
        <w:t xml:space="preserve"> </w:t>
      </w:r>
      <w:r w:rsidRPr="00E46AD2">
        <w:rPr>
          <w:rtl/>
        </w:rPr>
        <w:t xml:space="preserve">وهو ما حذفت منه وجه الشبه، مثل: ﴿وَالْقَمَرَ قَدَّرْنَاهُ مَنَازِلَ حَتَّىٰ عَادَ كَالْعُرْجُونِ الْقَدِيمِ﴾ </w:t>
      </w:r>
      <w:r w:rsidR="0064321B">
        <w:rPr>
          <w:rtl/>
        </w:rPr>
        <w:t>"</w:t>
      </w:r>
      <w:r w:rsidRPr="00E46AD2">
        <w:rPr>
          <w:rtl/>
        </w:rPr>
        <w:t>يس: 39</w:t>
      </w:r>
      <w:r w:rsidR="0064321B">
        <w:rPr>
          <w:rtl/>
        </w:rPr>
        <w:t>"</w:t>
      </w:r>
      <w:r w:rsidRPr="00E46AD2">
        <w:t>.</w:t>
      </w:r>
    </w:p>
    <w:p w14:paraId="05A0AB95" w14:textId="2A539834" w:rsidR="00AF7F82" w:rsidRPr="00E46AD2" w:rsidRDefault="00AF7F82" w:rsidP="009A6CA1">
      <w:pPr>
        <w:pStyle w:val="a9"/>
        <w:numPr>
          <w:ilvl w:val="1"/>
          <w:numId w:val="133"/>
        </w:numPr>
      </w:pPr>
      <w:r w:rsidRPr="001A721D">
        <w:rPr>
          <w:b/>
          <w:bCs/>
          <w:rtl/>
        </w:rPr>
        <w:t>التشبيه المؤكد المجمل</w:t>
      </w:r>
      <w:r w:rsidRPr="001A721D">
        <w:rPr>
          <w:b/>
          <w:bCs/>
        </w:rPr>
        <w:t>:</w:t>
      </w:r>
      <w:r w:rsidRPr="00E46AD2">
        <w:t xml:space="preserve"> </w:t>
      </w:r>
      <w:r w:rsidRPr="00E46AD2">
        <w:rPr>
          <w:rtl/>
        </w:rPr>
        <w:t xml:space="preserve">وهو ما حذفت منه أداة الشبه، مثل: ﴿وَتَرَى الْجِبَالَ تَحْسَبُهَا جَامِدَةً وَهِيَ تَمُرُّ مَرَّ السَّحَابِ﴾ </w:t>
      </w:r>
      <w:r w:rsidR="0064321B">
        <w:rPr>
          <w:rtl/>
        </w:rPr>
        <w:t>"</w:t>
      </w:r>
      <w:r w:rsidRPr="00E46AD2">
        <w:rPr>
          <w:rtl/>
        </w:rPr>
        <w:t>النمل: 88</w:t>
      </w:r>
      <w:r w:rsidR="0064321B">
        <w:rPr>
          <w:rtl/>
        </w:rPr>
        <w:t>"</w:t>
      </w:r>
      <w:r w:rsidRPr="00E46AD2">
        <w:t>.</w:t>
      </w:r>
    </w:p>
    <w:p w14:paraId="7FE32FD1" w14:textId="14DDA25A" w:rsidR="00AF7F82" w:rsidRPr="00E46AD2" w:rsidRDefault="00AF7F82" w:rsidP="009A6CA1">
      <w:pPr>
        <w:pStyle w:val="a9"/>
        <w:numPr>
          <w:ilvl w:val="1"/>
          <w:numId w:val="133"/>
        </w:numPr>
      </w:pPr>
      <w:r w:rsidRPr="001A721D">
        <w:rPr>
          <w:b/>
          <w:bCs/>
          <w:rtl/>
        </w:rPr>
        <w:t>التشبيه البليغ</w:t>
      </w:r>
      <w:r w:rsidRPr="001A721D">
        <w:rPr>
          <w:b/>
          <w:bCs/>
        </w:rPr>
        <w:t>:</w:t>
      </w:r>
      <w:r w:rsidRPr="00E46AD2">
        <w:t xml:space="preserve"> </w:t>
      </w:r>
      <w:r w:rsidRPr="00E46AD2">
        <w:rPr>
          <w:rtl/>
        </w:rPr>
        <w:t xml:space="preserve">وهو ما حذفت منه الأداة ووجه الشبه، مثل: ﴿وَأَزْوَاجٌ مُّطَهَّرَةٌ﴾ </w:t>
      </w:r>
      <w:r w:rsidR="0064321B">
        <w:rPr>
          <w:rtl/>
        </w:rPr>
        <w:t>"</w:t>
      </w:r>
      <w:r w:rsidRPr="00E46AD2">
        <w:rPr>
          <w:rtl/>
        </w:rPr>
        <w:t>البقرة: 25</w:t>
      </w:r>
      <w:r w:rsidR="0064321B">
        <w:rPr>
          <w:rtl/>
        </w:rPr>
        <w:t>"</w:t>
      </w:r>
      <w:r w:rsidRPr="00E46AD2">
        <w:rPr>
          <w:rtl/>
        </w:rPr>
        <w:t xml:space="preserve"> </w:t>
      </w:r>
      <w:r w:rsidR="0064321B">
        <w:rPr>
          <w:rtl/>
        </w:rPr>
        <w:t>"</w:t>
      </w:r>
      <w:r w:rsidRPr="00E46AD2">
        <w:rPr>
          <w:rtl/>
        </w:rPr>
        <w:t>تشبيه بليغ، أصله: وأزواج كأنهن مطهرة</w:t>
      </w:r>
      <w:r w:rsidR="0064321B">
        <w:rPr>
          <w:rtl/>
        </w:rPr>
        <w:t>"</w:t>
      </w:r>
      <w:r w:rsidRPr="00E46AD2">
        <w:t>.</w:t>
      </w:r>
    </w:p>
    <w:p w14:paraId="49AE6A13" w14:textId="77777777" w:rsidR="00AF7F82" w:rsidRPr="00E46AD2" w:rsidRDefault="00AF7F82" w:rsidP="009A6CA1">
      <w:pPr>
        <w:pStyle w:val="a9"/>
        <w:numPr>
          <w:ilvl w:val="0"/>
          <w:numId w:val="133"/>
        </w:numPr>
      </w:pPr>
      <w:r w:rsidRPr="00E46AD2">
        <w:rPr>
          <w:rtl/>
        </w:rPr>
        <w:t>باعتبار وجه الشبه</w:t>
      </w:r>
      <w:r w:rsidRPr="00E46AD2">
        <w:t>:</w:t>
      </w:r>
    </w:p>
    <w:p w14:paraId="43282C33" w14:textId="38D63A54" w:rsidR="00AF7F82" w:rsidRPr="00E46AD2" w:rsidRDefault="00AF7F82" w:rsidP="009A6CA1">
      <w:pPr>
        <w:pStyle w:val="a9"/>
        <w:numPr>
          <w:ilvl w:val="1"/>
          <w:numId w:val="133"/>
        </w:numPr>
      </w:pPr>
      <w:r w:rsidRPr="001A721D">
        <w:rPr>
          <w:b/>
          <w:bCs/>
          <w:rtl/>
        </w:rPr>
        <w:t>التشبيه التمثيلي</w:t>
      </w:r>
      <w:r w:rsidRPr="001A721D">
        <w:rPr>
          <w:b/>
          <w:bCs/>
        </w:rPr>
        <w:t>:</w:t>
      </w:r>
      <w:r w:rsidRPr="00E46AD2">
        <w:t xml:space="preserve"> </w:t>
      </w:r>
      <w:r w:rsidRPr="00E46AD2">
        <w:rPr>
          <w:rtl/>
        </w:rPr>
        <w:t xml:space="preserve">وهو ما كان وجه الشبه فيه صورة منتزعة من متعدد، مثل: ﴿مَثَلُ الَّذِينَ حُمِّلُوا التَّوْرَاةَ ثُمَّ لَمْ يَحْمِلُوهَا كَمَثَلِ الْحِمَارِ يَحْمِلُ أَسْفَارًا﴾ </w:t>
      </w:r>
      <w:r w:rsidR="0064321B">
        <w:rPr>
          <w:rtl/>
        </w:rPr>
        <w:t>"</w:t>
      </w:r>
      <w:r w:rsidRPr="00E46AD2">
        <w:rPr>
          <w:rtl/>
        </w:rPr>
        <w:t>الجمعة: 5</w:t>
      </w:r>
      <w:r w:rsidR="0064321B">
        <w:rPr>
          <w:rtl/>
        </w:rPr>
        <w:t>"</w:t>
      </w:r>
      <w:r w:rsidRPr="00E46AD2">
        <w:t>.</w:t>
      </w:r>
    </w:p>
    <w:p w14:paraId="77347D6F" w14:textId="46A7C9A1" w:rsidR="00AF7F82" w:rsidRPr="00E46AD2" w:rsidRDefault="00AF7F82" w:rsidP="009A6CA1">
      <w:pPr>
        <w:pStyle w:val="a9"/>
        <w:numPr>
          <w:ilvl w:val="1"/>
          <w:numId w:val="133"/>
        </w:numPr>
      </w:pPr>
      <w:r w:rsidRPr="001A721D">
        <w:rPr>
          <w:b/>
          <w:bCs/>
          <w:rtl/>
        </w:rPr>
        <w:t>التشبيه غير التمثيلي</w:t>
      </w:r>
      <w:r w:rsidRPr="001A721D">
        <w:rPr>
          <w:b/>
          <w:bCs/>
        </w:rPr>
        <w:t>:</w:t>
      </w:r>
      <w:r w:rsidRPr="00E46AD2">
        <w:t xml:space="preserve"> </w:t>
      </w:r>
      <w:r w:rsidRPr="00E46AD2">
        <w:rPr>
          <w:rtl/>
        </w:rPr>
        <w:t xml:space="preserve">وهو ما كان وجه الشبه فيه مفردًا، مثل: ﴿طَلْعُهَا كَأَنَّهُ رُءُوسُ الشَّيَاطِينِ﴾ </w:t>
      </w:r>
      <w:r w:rsidR="0064321B">
        <w:rPr>
          <w:rtl/>
        </w:rPr>
        <w:t>"</w:t>
      </w:r>
      <w:r w:rsidRPr="00E46AD2">
        <w:rPr>
          <w:rtl/>
        </w:rPr>
        <w:t>الصافات: 65</w:t>
      </w:r>
      <w:r w:rsidR="0064321B">
        <w:rPr>
          <w:rtl/>
        </w:rPr>
        <w:t>"</w:t>
      </w:r>
      <w:r w:rsidRPr="00E46AD2">
        <w:t>.</w:t>
      </w:r>
    </w:p>
    <w:p w14:paraId="33BD1485" w14:textId="77777777" w:rsidR="00AF7F82" w:rsidRPr="00E46AD2" w:rsidRDefault="00AF7F82" w:rsidP="009A6CA1">
      <w:pPr>
        <w:pStyle w:val="a9"/>
        <w:numPr>
          <w:ilvl w:val="0"/>
          <w:numId w:val="133"/>
        </w:numPr>
      </w:pPr>
      <w:r w:rsidRPr="00E46AD2">
        <w:rPr>
          <w:rtl/>
        </w:rPr>
        <w:t>باعتبار الغرض</w:t>
      </w:r>
      <w:r w:rsidRPr="00E46AD2">
        <w:t>:</w:t>
      </w:r>
    </w:p>
    <w:p w14:paraId="77C8FC44" w14:textId="46AEB534" w:rsidR="00AF7F82" w:rsidRPr="00E46AD2" w:rsidRDefault="00AF7F82" w:rsidP="009A6CA1">
      <w:pPr>
        <w:pStyle w:val="a9"/>
        <w:numPr>
          <w:ilvl w:val="1"/>
          <w:numId w:val="133"/>
        </w:numPr>
      </w:pPr>
      <w:r w:rsidRPr="001A721D">
        <w:rPr>
          <w:b/>
          <w:bCs/>
          <w:rtl/>
        </w:rPr>
        <w:t>تشبيه لبيان الحال</w:t>
      </w:r>
      <w:r w:rsidRPr="001A721D">
        <w:rPr>
          <w:b/>
          <w:bCs/>
        </w:rPr>
        <w:t>:</w:t>
      </w:r>
      <w:r w:rsidRPr="00E46AD2">
        <w:t xml:space="preserve"> </w:t>
      </w:r>
      <w:r w:rsidRPr="00E46AD2">
        <w:rPr>
          <w:rtl/>
        </w:rPr>
        <w:t xml:space="preserve">مثل: ﴿وَاضْرِبْ لَهُم مَّثَلَ الْحَيَاةِ الدُّنْيَا كَمَاءٍ أَنزَلْنَاهُ مِنَ السَّمَاءِ فَاخْتَلَطَ بِهِ نَبَاتُ الْأَرْضِ فَأَصْبَحَ هَشِيمًا تَذْرُوهُ الرِّيَاحُ﴾ </w:t>
      </w:r>
      <w:r w:rsidR="0064321B">
        <w:rPr>
          <w:rtl/>
        </w:rPr>
        <w:t>"</w:t>
      </w:r>
      <w:r w:rsidRPr="00E46AD2">
        <w:rPr>
          <w:rtl/>
        </w:rPr>
        <w:t>الكهف: 45</w:t>
      </w:r>
      <w:r w:rsidR="0064321B">
        <w:rPr>
          <w:rtl/>
        </w:rPr>
        <w:t>"</w:t>
      </w:r>
      <w:r w:rsidRPr="00E46AD2">
        <w:t>.</w:t>
      </w:r>
    </w:p>
    <w:p w14:paraId="7482C79E" w14:textId="063B1AB7" w:rsidR="00AF7F82" w:rsidRPr="00E46AD2" w:rsidRDefault="00AF7F82" w:rsidP="009A6CA1">
      <w:pPr>
        <w:pStyle w:val="a9"/>
        <w:numPr>
          <w:ilvl w:val="1"/>
          <w:numId w:val="133"/>
        </w:numPr>
      </w:pPr>
      <w:r w:rsidRPr="001A721D">
        <w:rPr>
          <w:b/>
          <w:bCs/>
          <w:rtl/>
        </w:rPr>
        <w:t>تشبيه لبيان المقدار</w:t>
      </w:r>
      <w:r w:rsidRPr="001A721D">
        <w:rPr>
          <w:b/>
          <w:bCs/>
        </w:rPr>
        <w:t>:</w:t>
      </w:r>
      <w:r w:rsidRPr="00E46AD2">
        <w:t xml:space="preserve"> </w:t>
      </w:r>
      <w:r w:rsidRPr="00E46AD2">
        <w:rPr>
          <w:rtl/>
        </w:rPr>
        <w:t xml:space="preserve">مثل: ﴿فَكَانَ قَابَ قَوْسَيْنِ أَوْ أَدْنَىٰ﴾ </w:t>
      </w:r>
      <w:r w:rsidR="0064321B">
        <w:rPr>
          <w:rtl/>
        </w:rPr>
        <w:t>"</w:t>
      </w:r>
      <w:r w:rsidRPr="00E46AD2">
        <w:rPr>
          <w:rtl/>
        </w:rPr>
        <w:t>النجم: 9</w:t>
      </w:r>
      <w:r w:rsidR="0064321B">
        <w:rPr>
          <w:rtl/>
        </w:rPr>
        <w:t>"</w:t>
      </w:r>
      <w:r w:rsidRPr="00E46AD2">
        <w:t>.</w:t>
      </w:r>
    </w:p>
    <w:p w14:paraId="5830EF9C" w14:textId="5A2073DD" w:rsidR="00AF7F82" w:rsidRPr="00E46AD2" w:rsidRDefault="00AF7F82" w:rsidP="009A6CA1">
      <w:pPr>
        <w:pStyle w:val="a9"/>
        <w:numPr>
          <w:ilvl w:val="1"/>
          <w:numId w:val="133"/>
        </w:numPr>
      </w:pPr>
      <w:r w:rsidRPr="001A721D">
        <w:rPr>
          <w:b/>
          <w:bCs/>
          <w:rtl/>
        </w:rPr>
        <w:t>تشبيه لتقرير الحال</w:t>
      </w:r>
      <w:r w:rsidRPr="001A721D">
        <w:rPr>
          <w:b/>
          <w:bCs/>
        </w:rPr>
        <w:t>:</w:t>
      </w:r>
      <w:r w:rsidRPr="00E46AD2">
        <w:t xml:space="preserve"> </w:t>
      </w:r>
      <w:r w:rsidRPr="00E46AD2">
        <w:rPr>
          <w:rtl/>
        </w:rPr>
        <w:t xml:space="preserve">مثل: ﴿وَالَّذِينَ كَفَرُوا أَعْمَالُهُمْ كَسَرَابٍ بِقِيعَةٍ يَحْسَبُهُ الظَّمْآنُ مَاءً﴾ </w:t>
      </w:r>
      <w:r w:rsidR="0064321B">
        <w:rPr>
          <w:rtl/>
        </w:rPr>
        <w:t>"</w:t>
      </w:r>
      <w:r w:rsidRPr="00E46AD2">
        <w:rPr>
          <w:rtl/>
        </w:rPr>
        <w:t>النور: 39</w:t>
      </w:r>
      <w:r w:rsidR="0064321B">
        <w:rPr>
          <w:rtl/>
        </w:rPr>
        <w:t>"</w:t>
      </w:r>
      <w:r w:rsidRPr="00E46AD2">
        <w:t>.</w:t>
      </w:r>
    </w:p>
    <w:p w14:paraId="68650D36" w14:textId="55BEE039" w:rsidR="00AF7F82" w:rsidRPr="00E46AD2" w:rsidRDefault="00AF7F82" w:rsidP="009A6CA1">
      <w:pPr>
        <w:pStyle w:val="a9"/>
        <w:numPr>
          <w:ilvl w:val="1"/>
          <w:numId w:val="133"/>
        </w:numPr>
      </w:pPr>
      <w:r w:rsidRPr="001A721D">
        <w:rPr>
          <w:b/>
          <w:bCs/>
          <w:rtl/>
        </w:rPr>
        <w:t>تشبيه للتزيين</w:t>
      </w:r>
      <w:r w:rsidRPr="001A721D">
        <w:rPr>
          <w:b/>
          <w:bCs/>
        </w:rPr>
        <w:t>:</w:t>
      </w:r>
      <w:r w:rsidRPr="00E46AD2">
        <w:t xml:space="preserve"> </w:t>
      </w:r>
      <w:r w:rsidRPr="00E46AD2">
        <w:rPr>
          <w:rtl/>
        </w:rPr>
        <w:t xml:space="preserve">مثل: ﴿وَحُورٌ عِينٌ </w:t>
      </w:r>
      <w:r w:rsidR="00431F15" w:rsidRPr="00E46AD2">
        <w:rPr>
          <w:rtl/>
        </w:rPr>
        <w:t xml:space="preserve"> </w:t>
      </w:r>
      <w:r w:rsidRPr="00E46AD2">
        <w:rPr>
          <w:rtl/>
        </w:rPr>
        <w:t xml:space="preserve"> كَأَمْثَالِ اللُّؤْلُؤِ الْمَكْنُونِ﴾ </w:t>
      </w:r>
      <w:r w:rsidR="0064321B">
        <w:rPr>
          <w:rtl/>
        </w:rPr>
        <w:t>"</w:t>
      </w:r>
      <w:r w:rsidRPr="00E46AD2">
        <w:rPr>
          <w:rtl/>
        </w:rPr>
        <w:t>الواقعة: 22-23</w:t>
      </w:r>
      <w:r w:rsidR="0064321B">
        <w:rPr>
          <w:rtl/>
        </w:rPr>
        <w:t>"</w:t>
      </w:r>
      <w:r w:rsidRPr="00E46AD2">
        <w:t>.</w:t>
      </w:r>
    </w:p>
    <w:p w14:paraId="07B8ACC8" w14:textId="7EFCA982" w:rsidR="00AF7F82" w:rsidRPr="00E46AD2" w:rsidRDefault="00AF7F82" w:rsidP="009A6CA1">
      <w:pPr>
        <w:pStyle w:val="a9"/>
        <w:numPr>
          <w:ilvl w:val="1"/>
          <w:numId w:val="133"/>
        </w:numPr>
      </w:pPr>
      <w:r w:rsidRPr="001A721D">
        <w:rPr>
          <w:b/>
          <w:bCs/>
          <w:rtl/>
        </w:rPr>
        <w:t>تشبيه للتقبيح</w:t>
      </w:r>
      <w:r w:rsidRPr="001A721D">
        <w:rPr>
          <w:b/>
          <w:bCs/>
        </w:rPr>
        <w:t>:</w:t>
      </w:r>
      <w:r w:rsidRPr="00E46AD2">
        <w:t xml:space="preserve"> </w:t>
      </w:r>
      <w:r w:rsidRPr="00E46AD2">
        <w:rPr>
          <w:rtl/>
        </w:rPr>
        <w:t xml:space="preserve">مثل: ﴿مَثَلُ الَّذِينَ اتَّخَذُوا مِن دُونِ اللَّهِ أَوْلِيَاءَ كَمَثَلِ الْعَنكَبُوتِ اتَّخَذَتْ بَيْتًا﴾ </w:t>
      </w:r>
      <w:r w:rsidR="0064321B">
        <w:rPr>
          <w:rtl/>
        </w:rPr>
        <w:t>"</w:t>
      </w:r>
      <w:r w:rsidRPr="00E46AD2">
        <w:rPr>
          <w:rtl/>
        </w:rPr>
        <w:t>العنكبوت: 41</w:t>
      </w:r>
      <w:r w:rsidR="0064321B">
        <w:rPr>
          <w:rtl/>
        </w:rPr>
        <w:t>"</w:t>
      </w:r>
      <w:r w:rsidRPr="00E46AD2">
        <w:t>.</w:t>
      </w:r>
    </w:p>
    <w:p w14:paraId="52C9382A" w14:textId="77777777" w:rsidR="00AF7F82" w:rsidRPr="00E46AD2" w:rsidRDefault="00AF7F82" w:rsidP="001A721D">
      <w:r w:rsidRPr="00E46AD2">
        <w:rPr>
          <w:rtl/>
        </w:rPr>
        <w:t>أمثلة تطبيقية من القرآن الكريم</w:t>
      </w:r>
      <w:r w:rsidRPr="00E46AD2">
        <w:t>:</w:t>
      </w:r>
    </w:p>
    <w:p w14:paraId="0C7C965A" w14:textId="1B8E3681" w:rsidR="00AF7F82" w:rsidRPr="00E46AD2" w:rsidRDefault="00AF7F82" w:rsidP="009A6CA1">
      <w:pPr>
        <w:pStyle w:val="a9"/>
        <w:numPr>
          <w:ilvl w:val="0"/>
          <w:numId w:val="134"/>
        </w:numPr>
      </w:pPr>
      <w:r w:rsidRPr="00E46AD2">
        <w:rPr>
          <w:rtl/>
        </w:rPr>
        <w:t xml:space="preserve">﴿مَثَلُ نُورِهِ كَمِشْكَاةٍ فِيهَا مِصْبَاحٌ﴾ </w:t>
      </w:r>
      <w:r w:rsidR="0064321B">
        <w:rPr>
          <w:rtl/>
        </w:rPr>
        <w:t>"</w:t>
      </w:r>
      <w:r w:rsidRPr="00E46AD2">
        <w:rPr>
          <w:rtl/>
        </w:rPr>
        <w:t>النور: 35</w:t>
      </w:r>
      <w:r w:rsidR="0064321B">
        <w:rPr>
          <w:rtl/>
        </w:rPr>
        <w:t>"</w:t>
      </w:r>
      <w:r w:rsidRPr="00E46AD2">
        <w:rPr>
          <w:rtl/>
        </w:rPr>
        <w:t>: تشبيه تمثيلي لنور الله في قلب المؤمن</w:t>
      </w:r>
      <w:r w:rsidRPr="00E46AD2">
        <w:t>.</w:t>
      </w:r>
    </w:p>
    <w:p w14:paraId="22A0AE2C" w14:textId="242DA9DA" w:rsidR="00AF7F82" w:rsidRPr="00E46AD2" w:rsidRDefault="00AF7F82" w:rsidP="009A6CA1">
      <w:pPr>
        <w:pStyle w:val="a9"/>
        <w:numPr>
          <w:ilvl w:val="0"/>
          <w:numId w:val="134"/>
        </w:numPr>
      </w:pPr>
      <w:r w:rsidRPr="00E46AD2">
        <w:rPr>
          <w:rtl/>
        </w:rPr>
        <w:t xml:space="preserve">﴿إِنَّمَا مَثَلُ الْحَيَاةِ الدُّنْيَا كَمَاءٍ أَنزَلْنَاهُ مِنَ السَّمَاءِ﴾ </w:t>
      </w:r>
      <w:r w:rsidR="0064321B">
        <w:rPr>
          <w:rtl/>
        </w:rPr>
        <w:t>"</w:t>
      </w:r>
      <w:r w:rsidRPr="00E46AD2">
        <w:rPr>
          <w:rtl/>
        </w:rPr>
        <w:t>يونس: 24</w:t>
      </w:r>
      <w:r w:rsidR="0064321B">
        <w:rPr>
          <w:rtl/>
        </w:rPr>
        <w:t>"</w:t>
      </w:r>
      <w:r w:rsidRPr="00E46AD2">
        <w:rPr>
          <w:rtl/>
        </w:rPr>
        <w:t>: تشبيه تمثيلي للحياة الدنيا في زوالها وتقلبها</w:t>
      </w:r>
      <w:r w:rsidRPr="00E46AD2">
        <w:t>.</w:t>
      </w:r>
    </w:p>
    <w:p w14:paraId="09469FA9" w14:textId="704A9492" w:rsidR="00AF7F82" w:rsidRPr="00E46AD2" w:rsidRDefault="00AF7F82" w:rsidP="009A6CA1">
      <w:pPr>
        <w:pStyle w:val="a9"/>
        <w:numPr>
          <w:ilvl w:val="0"/>
          <w:numId w:val="134"/>
        </w:numPr>
      </w:pPr>
      <w:r w:rsidRPr="00E46AD2">
        <w:rPr>
          <w:rtl/>
        </w:rPr>
        <w:t xml:space="preserve">﴿وَهُوَ الَّذِي يُرْسِلُ الرِّيَاحَ بُشْرًا بَيْنَ يَدَيْ رَحْمَتِهِ ۖ حَتَّىٰ إِذَا أَقَلَّتْ سَحَابًا ثِقَالًا سُقْنَاهُ لِبَلَدٍ مَّيِّتٍ فَأَنزَلْنَا بِهِ الْمَاءَ فَأَخْرَجْنَا بِهِ مِن كُلِّ الثَّمَرَاتِ ۚ كَذَٰلِكَ نُخْرِجُ الْمَوْتَىٰ لَعَلَّكُمْ تَذَكَّرُونَ﴾ </w:t>
      </w:r>
      <w:r w:rsidR="0064321B">
        <w:rPr>
          <w:rtl/>
        </w:rPr>
        <w:t>"</w:t>
      </w:r>
      <w:r w:rsidRPr="00E46AD2">
        <w:rPr>
          <w:rtl/>
        </w:rPr>
        <w:t>الأعراف: 57</w:t>
      </w:r>
      <w:r w:rsidR="0064321B">
        <w:rPr>
          <w:rtl/>
        </w:rPr>
        <w:t>"</w:t>
      </w:r>
      <w:r w:rsidRPr="00E46AD2">
        <w:rPr>
          <w:rtl/>
        </w:rPr>
        <w:t>: تشبيه إحياء الموتى بإحياء الأرض بعد موتها</w:t>
      </w:r>
      <w:r w:rsidRPr="00E46AD2">
        <w:t>.</w:t>
      </w:r>
    </w:p>
    <w:p w14:paraId="7567C96B" w14:textId="461A59F6" w:rsidR="00AF7F82" w:rsidRPr="00E46AD2" w:rsidRDefault="00AF7F82" w:rsidP="009A6CA1">
      <w:pPr>
        <w:pStyle w:val="a9"/>
        <w:numPr>
          <w:ilvl w:val="0"/>
          <w:numId w:val="134"/>
        </w:numPr>
      </w:pPr>
      <w:r w:rsidRPr="00E46AD2">
        <w:rPr>
          <w:rtl/>
        </w:rPr>
        <w:t xml:space="preserve">﴿يَوْمَ يَكُونُ النَّاسُ كَالْفَرَاشِ الْمَبْثُوثِ </w:t>
      </w:r>
      <w:r w:rsidR="0064321B">
        <w:rPr>
          <w:rtl/>
        </w:rPr>
        <w:t>"</w:t>
      </w:r>
      <w:r w:rsidR="00E60FDC" w:rsidRPr="00E46AD2">
        <w:rPr>
          <w:rtl/>
        </w:rPr>
        <w:t>4</w:t>
      </w:r>
      <w:r w:rsidR="0064321B">
        <w:rPr>
          <w:rtl/>
        </w:rPr>
        <w:t>"</w:t>
      </w:r>
      <w:r w:rsidR="00E60FDC" w:rsidRPr="00E46AD2">
        <w:rPr>
          <w:rtl/>
        </w:rPr>
        <w:t xml:space="preserve"> وَتَكُونُ</w:t>
      </w:r>
      <w:r w:rsidRPr="00E46AD2">
        <w:rPr>
          <w:rtl/>
        </w:rPr>
        <w:t xml:space="preserve"> الْجِبَالُ كَالْعِهْنِ الْمَنفُوشِ</w:t>
      </w:r>
      <w:r w:rsidR="0064321B">
        <w:rPr>
          <w:rtl/>
        </w:rPr>
        <w:t>"</w:t>
      </w:r>
      <w:r w:rsidRPr="00E46AD2">
        <w:rPr>
          <w:rtl/>
        </w:rPr>
        <w:t>القارعة:5﴾: تشبيه الناس في حيرتهم يوم القيامة بالفراش، وتشبيه الجبال في تطايرها بالصوف</w:t>
      </w:r>
      <w:r w:rsidRPr="00E46AD2">
        <w:t>.</w:t>
      </w:r>
    </w:p>
    <w:p w14:paraId="29A70276" w14:textId="77777777" w:rsidR="00AF7F82" w:rsidRPr="00E46AD2" w:rsidRDefault="00AF7F82" w:rsidP="001A721D">
      <w:r w:rsidRPr="00E46AD2">
        <w:rPr>
          <w:rtl/>
        </w:rPr>
        <w:t>أهمية التشبيه في التدبر</w:t>
      </w:r>
      <w:r w:rsidRPr="00E46AD2">
        <w:t>:</w:t>
      </w:r>
    </w:p>
    <w:p w14:paraId="071634A0" w14:textId="77777777" w:rsidR="00AF7F82" w:rsidRPr="00E46AD2" w:rsidRDefault="00AF7F82" w:rsidP="009A6CA1">
      <w:pPr>
        <w:pStyle w:val="a9"/>
        <w:numPr>
          <w:ilvl w:val="0"/>
          <w:numId w:val="135"/>
        </w:numPr>
      </w:pPr>
      <w:r w:rsidRPr="001A721D">
        <w:rPr>
          <w:b/>
          <w:bCs/>
          <w:rtl/>
        </w:rPr>
        <w:t>التوضيح</w:t>
      </w:r>
      <w:r w:rsidRPr="001A721D">
        <w:rPr>
          <w:b/>
          <w:bCs/>
        </w:rPr>
        <w:t>:</w:t>
      </w:r>
      <w:r w:rsidRPr="00E46AD2">
        <w:t xml:space="preserve"> </w:t>
      </w:r>
      <w:r w:rsidRPr="00E46AD2">
        <w:rPr>
          <w:rtl/>
        </w:rPr>
        <w:t>التشبيه يجعل المعاني المجردة محسوسة، ويسهل فهمها</w:t>
      </w:r>
      <w:r w:rsidRPr="00E46AD2">
        <w:t>.</w:t>
      </w:r>
    </w:p>
    <w:p w14:paraId="79ED83BC" w14:textId="77777777" w:rsidR="00AF7F82" w:rsidRPr="00E46AD2" w:rsidRDefault="00AF7F82" w:rsidP="009A6CA1">
      <w:pPr>
        <w:pStyle w:val="a9"/>
        <w:numPr>
          <w:ilvl w:val="0"/>
          <w:numId w:val="135"/>
        </w:numPr>
      </w:pPr>
      <w:r w:rsidRPr="001A721D">
        <w:rPr>
          <w:b/>
          <w:bCs/>
          <w:rtl/>
        </w:rPr>
        <w:t>التأثير</w:t>
      </w:r>
      <w:r w:rsidRPr="001A721D">
        <w:rPr>
          <w:b/>
          <w:bCs/>
        </w:rPr>
        <w:t>:</w:t>
      </w:r>
      <w:r w:rsidRPr="00E46AD2">
        <w:t xml:space="preserve"> </w:t>
      </w:r>
      <w:r w:rsidRPr="00E46AD2">
        <w:rPr>
          <w:rtl/>
        </w:rPr>
        <w:t>التشبيه يثير الخيال، ويحرك المشاعر، ويجعل المعنى أكثر رسوخًا في النفس</w:t>
      </w:r>
      <w:r w:rsidRPr="00E46AD2">
        <w:t>.</w:t>
      </w:r>
    </w:p>
    <w:p w14:paraId="27E3CA8B" w14:textId="77777777" w:rsidR="00AF7F82" w:rsidRPr="00E46AD2" w:rsidRDefault="00AF7F82" w:rsidP="009A6CA1">
      <w:pPr>
        <w:pStyle w:val="a9"/>
        <w:numPr>
          <w:ilvl w:val="0"/>
          <w:numId w:val="135"/>
        </w:numPr>
      </w:pPr>
      <w:r w:rsidRPr="001A721D">
        <w:rPr>
          <w:b/>
          <w:bCs/>
          <w:rtl/>
        </w:rPr>
        <w:t>الإقناع</w:t>
      </w:r>
      <w:r w:rsidRPr="001A721D">
        <w:rPr>
          <w:b/>
          <w:bCs/>
        </w:rPr>
        <w:t>:</w:t>
      </w:r>
      <w:r w:rsidRPr="00E46AD2">
        <w:t xml:space="preserve"> </w:t>
      </w:r>
      <w:r w:rsidRPr="00E46AD2">
        <w:rPr>
          <w:rtl/>
        </w:rPr>
        <w:t>التشبيه يقرب الصورة إلى الذهن، ويجعل المعنى أكثر قبولًا</w:t>
      </w:r>
      <w:r w:rsidRPr="00E46AD2">
        <w:t>.</w:t>
      </w:r>
    </w:p>
    <w:p w14:paraId="68DE0B17" w14:textId="77777777" w:rsidR="00AF7F82" w:rsidRPr="00E46AD2" w:rsidRDefault="00AF7F82" w:rsidP="009A6CA1">
      <w:pPr>
        <w:pStyle w:val="a9"/>
        <w:numPr>
          <w:ilvl w:val="0"/>
          <w:numId w:val="135"/>
        </w:numPr>
      </w:pPr>
      <w:r w:rsidRPr="001A721D">
        <w:rPr>
          <w:b/>
          <w:bCs/>
          <w:rtl/>
        </w:rPr>
        <w:t>الإعجاز</w:t>
      </w:r>
      <w:r w:rsidRPr="001A721D">
        <w:rPr>
          <w:b/>
          <w:bCs/>
        </w:rPr>
        <w:t>:</w:t>
      </w:r>
      <w:r w:rsidRPr="00E46AD2">
        <w:t xml:space="preserve"> </w:t>
      </w:r>
      <w:r w:rsidRPr="00E46AD2">
        <w:rPr>
          <w:rtl/>
        </w:rPr>
        <w:t>التشبيه في القرآن يتميز بالدقة والإبداع، مما يدل على إعجاز القرآن وبلاغته</w:t>
      </w:r>
      <w:r w:rsidRPr="00E46AD2">
        <w:t>.</w:t>
      </w:r>
    </w:p>
    <w:p w14:paraId="295C4DF8" w14:textId="77777777" w:rsidR="00AF7F82" w:rsidRPr="00E46AD2" w:rsidRDefault="00AF7F82" w:rsidP="001A721D">
      <w:r w:rsidRPr="00E46AD2">
        <w:rPr>
          <w:rtl/>
        </w:rPr>
        <w:t>خاتمة: التشبيه نافذة على الجمال والإبداع</w:t>
      </w:r>
    </w:p>
    <w:p w14:paraId="5527EA0D" w14:textId="77777777" w:rsidR="00AF7F82" w:rsidRPr="00E46AD2" w:rsidRDefault="00AF7F82" w:rsidP="001A721D">
      <w:r w:rsidRPr="00E46AD2">
        <w:rPr>
          <w:rtl/>
        </w:rPr>
        <w:t>التشبيه في القرآن الكريم نافذة واسعة نطل منها على جمال القرآن وإبداعه، وعلى قدرة الله تعالى على التصوير والإيضاح. فلنتأمل في هذه التشبيهات، ولنستخرج منها الدروس والعبر، ولنجعلها مفتاحًا لفهم أعمق لكتاب الله</w:t>
      </w:r>
      <w:r w:rsidRPr="00E46AD2">
        <w:t>.</w:t>
      </w:r>
    </w:p>
    <w:p w14:paraId="774ACF15" w14:textId="0A299FA1" w:rsidR="00AF7F82" w:rsidRPr="00E46AD2" w:rsidRDefault="00AF7F82" w:rsidP="001A721D">
      <w:r w:rsidRPr="00E46AD2">
        <w:rPr>
          <w:b/>
          <w:bCs/>
          <w:rtl/>
        </w:rPr>
        <w:t xml:space="preserve">في </w:t>
      </w:r>
      <w:r w:rsidR="0098088B" w:rsidRPr="00E46AD2">
        <w:rPr>
          <w:b/>
          <w:bCs/>
          <w:rtl/>
        </w:rPr>
        <w:t>الدراسة</w:t>
      </w:r>
      <w:r w:rsidRPr="00E46AD2">
        <w:rPr>
          <w:b/>
          <w:bCs/>
          <w:rtl/>
        </w:rPr>
        <w:t xml:space="preserve"> القادمة</w:t>
      </w:r>
      <w:r w:rsidRPr="00E46AD2">
        <w:t xml:space="preserve">: </w:t>
      </w:r>
      <w:r w:rsidRPr="00E46AD2">
        <w:rPr>
          <w:rtl/>
        </w:rPr>
        <w:t>سنتناول أسلوبًا آخر من أساليب القرآن الكريم، وهو أسلوب "الكناية</w:t>
      </w:r>
      <w:r w:rsidRPr="00E46AD2">
        <w:t>".</w:t>
      </w:r>
    </w:p>
    <w:p w14:paraId="508E196B" w14:textId="77777777" w:rsidR="00AF7F82" w:rsidRPr="00E46AD2" w:rsidRDefault="00AF7F82" w:rsidP="001A721D">
      <w:pPr>
        <w:rPr>
          <w:rtl/>
        </w:rPr>
      </w:pPr>
    </w:p>
    <w:p w14:paraId="030BF5C8" w14:textId="53BB6619" w:rsidR="00DD066D" w:rsidRPr="00E46AD2" w:rsidRDefault="00DD066D" w:rsidP="001A721D">
      <w:pPr>
        <w:pStyle w:val="21"/>
      </w:pPr>
      <w:bookmarkStart w:id="158" w:name="_Toc192269196"/>
      <w:bookmarkStart w:id="159" w:name="_Toc199407105"/>
      <w:r w:rsidRPr="00E46AD2">
        <w:rPr>
          <w:rtl/>
        </w:rPr>
        <w:t>الكناية في القرآن الكريم: بلاغة الإيجاز والتلميح</w:t>
      </w:r>
      <w:bookmarkEnd w:id="158"/>
      <w:bookmarkEnd w:id="159"/>
    </w:p>
    <w:p w14:paraId="7CE0990C" w14:textId="77777777" w:rsidR="00DD066D" w:rsidRPr="00E46AD2" w:rsidRDefault="00DD066D" w:rsidP="001A721D">
      <w:r w:rsidRPr="00E46AD2">
        <w:rPr>
          <w:rtl/>
        </w:rPr>
        <w:t>مقدمة: فن الإشارة الخفية</w:t>
      </w:r>
    </w:p>
    <w:p w14:paraId="4F5C65AF" w14:textId="77777777" w:rsidR="00DD066D" w:rsidRPr="00E46AD2" w:rsidRDefault="00DD066D" w:rsidP="001A721D">
      <w:r w:rsidRPr="00E46AD2">
        <w:rPr>
          <w:rtl/>
        </w:rPr>
        <w:t>بعد أن تحدثنا عن التشبيه، ننتقل إلى أسلوب آخر من أساليب القرآن البلاغية، وهو "الكناية". والكناية فن الإشارة الخفية، والتعبير عن المعنى بلفظ غير صريح، يترك للقارئ لذة الاكتشاف، ومتعة التأمل</w:t>
      </w:r>
      <w:r w:rsidRPr="00E46AD2">
        <w:t>.</w:t>
      </w:r>
    </w:p>
    <w:p w14:paraId="26B5D2F4" w14:textId="77777777" w:rsidR="00DD066D" w:rsidRPr="00E46AD2" w:rsidRDefault="00DD066D" w:rsidP="001A721D">
      <w:r w:rsidRPr="00E46AD2">
        <w:rPr>
          <w:rtl/>
        </w:rPr>
        <w:t>ما هي الكناية؟</w:t>
      </w:r>
    </w:p>
    <w:p w14:paraId="286A8F18" w14:textId="77777777" w:rsidR="00DD066D" w:rsidRPr="00E46AD2" w:rsidRDefault="00DD066D" w:rsidP="009A6CA1">
      <w:pPr>
        <w:pStyle w:val="a9"/>
        <w:numPr>
          <w:ilvl w:val="0"/>
          <w:numId w:val="136"/>
        </w:numPr>
      </w:pPr>
      <w:r w:rsidRPr="001A721D">
        <w:rPr>
          <w:b/>
          <w:bCs/>
          <w:rtl/>
        </w:rPr>
        <w:t>لغة</w:t>
      </w:r>
      <w:r w:rsidRPr="001A721D">
        <w:rPr>
          <w:b/>
          <w:bCs/>
        </w:rPr>
        <w:t>:</w:t>
      </w:r>
      <w:r w:rsidRPr="00E46AD2">
        <w:t xml:space="preserve"> </w:t>
      </w:r>
      <w:r w:rsidRPr="00E46AD2">
        <w:rPr>
          <w:rtl/>
        </w:rPr>
        <w:t>الكناية مصدر كَنَىٰ أو كَنَّىٰ عن الشيء، إذا تَرَكَ التصريحَ به</w:t>
      </w:r>
      <w:r w:rsidRPr="00E46AD2">
        <w:t>.</w:t>
      </w:r>
    </w:p>
    <w:p w14:paraId="1B0044E4" w14:textId="77777777" w:rsidR="00DD066D" w:rsidRPr="00E46AD2" w:rsidRDefault="00DD066D" w:rsidP="009A6CA1">
      <w:pPr>
        <w:pStyle w:val="a9"/>
        <w:numPr>
          <w:ilvl w:val="0"/>
          <w:numId w:val="136"/>
        </w:numPr>
      </w:pPr>
      <w:r w:rsidRPr="001A721D">
        <w:rPr>
          <w:b/>
          <w:bCs/>
          <w:rtl/>
        </w:rPr>
        <w:t>اصطلاحًا</w:t>
      </w:r>
      <w:r w:rsidRPr="001A721D">
        <w:rPr>
          <w:b/>
          <w:bCs/>
        </w:rPr>
        <w:t>:</w:t>
      </w:r>
      <w:r w:rsidRPr="00E46AD2">
        <w:t xml:space="preserve"> </w:t>
      </w:r>
      <w:r w:rsidRPr="00E46AD2">
        <w:rPr>
          <w:rtl/>
        </w:rPr>
        <w:t>هي لفظ أُطلق وأُريد به لازم معناه، مع جواز إرادة المعنى الأصلي</w:t>
      </w:r>
      <w:r w:rsidRPr="00E46AD2">
        <w:t>.</w:t>
      </w:r>
    </w:p>
    <w:p w14:paraId="745FA901" w14:textId="77777777" w:rsidR="00DD066D" w:rsidRPr="00E46AD2" w:rsidRDefault="00DD066D" w:rsidP="001A721D">
      <w:r w:rsidRPr="00E46AD2">
        <w:rPr>
          <w:b/>
          <w:bCs/>
          <w:rtl/>
        </w:rPr>
        <w:t>بعبارة أخرى</w:t>
      </w:r>
      <w:r w:rsidRPr="00E46AD2">
        <w:rPr>
          <w:b/>
          <w:bCs/>
        </w:rPr>
        <w:t>:</w:t>
      </w:r>
      <w:r w:rsidRPr="00E46AD2">
        <w:t xml:space="preserve"> </w:t>
      </w:r>
      <w:r w:rsidRPr="00E46AD2">
        <w:rPr>
          <w:rtl/>
        </w:rPr>
        <w:t>الكناية هي أن تتكلم بشيء، وأنت تريد شيئًا آخر يستلزمه هذا الكلام، مع إمكانية أن تقصد المعنى الظاهر أيضًا</w:t>
      </w:r>
      <w:r w:rsidRPr="00E46AD2">
        <w:t>.</w:t>
      </w:r>
    </w:p>
    <w:p w14:paraId="14E384D3" w14:textId="77777777" w:rsidR="00DD066D" w:rsidRPr="00E46AD2" w:rsidRDefault="00DD066D" w:rsidP="001A721D">
      <w:r w:rsidRPr="00E46AD2">
        <w:rPr>
          <w:rtl/>
        </w:rPr>
        <w:t>أمثلة</w:t>
      </w:r>
      <w:r w:rsidRPr="00E46AD2">
        <w:t>:</w:t>
      </w:r>
    </w:p>
    <w:p w14:paraId="776B570F" w14:textId="77777777" w:rsidR="00DD066D" w:rsidRPr="00E46AD2" w:rsidRDefault="00DD066D" w:rsidP="009A6CA1">
      <w:pPr>
        <w:pStyle w:val="a9"/>
        <w:numPr>
          <w:ilvl w:val="0"/>
          <w:numId w:val="137"/>
        </w:numPr>
      </w:pPr>
      <w:r w:rsidRPr="001A721D">
        <w:rPr>
          <w:b/>
          <w:bCs/>
          <w:rtl/>
        </w:rPr>
        <w:t>فلان كثير الرماد</w:t>
      </w:r>
      <w:r w:rsidRPr="001A721D">
        <w:rPr>
          <w:b/>
          <w:bCs/>
        </w:rPr>
        <w:t>:</w:t>
      </w:r>
      <w:r w:rsidRPr="00E46AD2">
        <w:t xml:space="preserve"> </w:t>
      </w:r>
      <w:r w:rsidRPr="00E46AD2">
        <w:rPr>
          <w:rtl/>
        </w:rPr>
        <w:t>كناية عن الكرم، لأن كثرة الرماد تستلزم كثرة إيقاد النار، وكثرة إيقاد النار تستلزم كثرة الضيوف، وكثرة الضيوف تستلزم الكرم</w:t>
      </w:r>
      <w:r w:rsidRPr="00E46AD2">
        <w:t>.</w:t>
      </w:r>
    </w:p>
    <w:p w14:paraId="6BF7D46E" w14:textId="77777777" w:rsidR="00DD066D" w:rsidRPr="00E46AD2" w:rsidRDefault="00DD066D" w:rsidP="009A6CA1">
      <w:pPr>
        <w:pStyle w:val="a9"/>
        <w:numPr>
          <w:ilvl w:val="0"/>
          <w:numId w:val="137"/>
        </w:numPr>
      </w:pPr>
      <w:r w:rsidRPr="001A721D">
        <w:rPr>
          <w:b/>
          <w:bCs/>
          <w:rtl/>
        </w:rPr>
        <w:t>فلان ناعم الكفين</w:t>
      </w:r>
      <w:r w:rsidRPr="001A721D">
        <w:rPr>
          <w:b/>
          <w:bCs/>
        </w:rPr>
        <w:t>:</w:t>
      </w:r>
      <w:r w:rsidRPr="00E46AD2">
        <w:t xml:space="preserve"> </w:t>
      </w:r>
      <w:r w:rsidRPr="00E46AD2">
        <w:rPr>
          <w:rtl/>
        </w:rPr>
        <w:t>كناية عن الترف وعدم العمل، لأن نعومة الكفين تستلزم عدم مباشرة الأعمال الشاقة</w:t>
      </w:r>
      <w:r w:rsidRPr="00E46AD2">
        <w:t>.</w:t>
      </w:r>
    </w:p>
    <w:p w14:paraId="1D9D7514" w14:textId="45148382" w:rsidR="00DD066D" w:rsidRPr="00E46AD2" w:rsidRDefault="00DD066D" w:rsidP="009A6CA1">
      <w:pPr>
        <w:pStyle w:val="a9"/>
        <w:numPr>
          <w:ilvl w:val="0"/>
          <w:numId w:val="137"/>
        </w:numPr>
      </w:pPr>
      <w:r w:rsidRPr="00E46AD2">
        <w:rPr>
          <w:rtl/>
        </w:rPr>
        <w:t xml:space="preserve">طويل النجاد </w:t>
      </w:r>
      <w:r w:rsidR="0064321B">
        <w:rPr>
          <w:rtl/>
        </w:rPr>
        <w:t>"</w:t>
      </w:r>
      <w:r w:rsidRPr="00E46AD2">
        <w:rPr>
          <w:rtl/>
        </w:rPr>
        <w:t>حمائل السيف</w:t>
      </w:r>
      <w:r w:rsidR="0064321B">
        <w:rPr>
          <w:rtl/>
        </w:rPr>
        <w:t>"</w:t>
      </w:r>
      <w:r w:rsidRPr="00E46AD2">
        <w:t xml:space="preserve">: </w:t>
      </w:r>
      <w:r w:rsidRPr="00E46AD2">
        <w:rPr>
          <w:rtl/>
        </w:rPr>
        <w:t>كناية عن طول القامة</w:t>
      </w:r>
      <w:r w:rsidRPr="00E46AD2">
        <w:t>.</w:t>
      </w:r>
    </w:p>
    <w:p w14:paraId="3CA13025" w14:textId="77777777" w:rsidR="00DD066D" w:rsidRPr="00E46AD2" w:rsidRDefault="00DD066D" w:rsidP="001A721D">
      <w:r w:rsidRPr="00E46AD2">
        <w:rPr>
          <w:rtl/>
        </w:rPr>
        <w:t>أنواع الكناية</w:t>
      </w:r>
      <w:r w:rsidRPr="00E46AD2">
        <w:t>:</w:t>
      </w:r>
    </w:p>
    <w:p w14:paraId="0EC0D7E8" w14:textId="62800B5D" w:rsidR="00DD066D" w:rsidRPr="00E46AD2" w:rsidRDefault="00DD066D" w:rsidP="001A721D">
      <w:r w:rsidRPr="00E46AD2">
        <w:rPr>
          <w:rtl/>
        </w:rPr>
        <w:t xml:space="preserve">تنقسم الكناية باعتبار المكنى عنه </w:t>
      </w:r>
      <w:r w:rsidR="0064321B">
        <w:rPr>
          <w:rtl/>
        </w:rPr>
        <w:t>"</w:t>
      </w:r>
      <w:r w:rsidRPr="00E46AD2">
        <w:rPr>
          <w:rtl/>
        </w:rPr>
        <w:t>المعنى المراد</w:t>
      </w:r>
      <w:r w:rsidR="0064321B">
        <w:rPr>
          <w:rtl/>
        </w:rPr>
        <w:t>"</w:t>
      </w:r>
      <w:r w:rsidRPr="00E46AD2">
        <w:rPr>
          <w:rtl/>
        </w:rPr>
        <w:t xml:space="preserve"> إلى ثلاثة أقسام</w:t>
      </w:r>
      <w:r w:rsidRPr="00E46AD2">
        <w:t>:</w:t>
      </w:r>
    </w:p>
    <w:p w14:paraId="1727984E" w14:textId="77777777" w:rsidR="00DD066D" w:rsidRPr="00E46AD2" w:rsidRDefault="00DD066D" w:rsidP="009A6CA1">
      <w:pPr>
        <w:pStyle w:val="a9"/>
        <w:numPr>
          <w:ilvl w:val="0"/>
          <w:numId w:val="138"/>
        </w:numPr>
      </w:pPr>
      <w:r w:rsidRPr="001A721D">
        <w:rPr>
          <w:b/>
          <w:bCs/>
          <w:rtl/>
        </w:rPr>
        <w:t>كناية عن صفة</w:t>
      </w:r>
      <w:r w:rsidRPr="001A721D">
        <w:rPr>
          <w:b/>
          <w:bCs/>
        </w:rPr>
        <w:t>:</w:t>
      </w:r>
      <w:r w:rsidRPr="00E46AD2">
        <w:t xml:space="preserve"> </w:t>
      </w:r>
      <w:r w:rsidRPr="00E46AD2">
        <w:rPr>
          <w:rtl/>
        </w:rPr>
        <w:t>وهي ما كان المكنى عنه صفة، مثل</w:t>
      </w:r>
      <w:r w:rsidRPr="00E46AD2">
        <w:t>:</w:t>
      </w:r>
    </w:p>
    <w:p w14:paraId="650AA494" w14:textId="011E36A5" w:rsidR="00DD066D" w:rsidRPr="00E46AD2" w:rsidRDefault="00DD066D" w:rsidP="009A6CA1">
      <w:pPr>
        <w:pStyle w:val="a9"/>
        <w:numPr>
          <w:ilvl w:val="1"/>
          <w:numId w:val="138"/>
        </w:numPr>
      </w:pPr>
      <w:r w:rsidRPr="00E46AD2">
        <w:rPr>
          <w:rtl/>
        </w:rPr>
        <w:t xml:space="preserve">﴿وَلَا تَجْعَلْ يَدَكَ مَغْلُولَةً إِلَىٰ عُنُقِكَ وَلَا تَبْسُطْهَا كُلَّ الْبَسْطِ﴾ </w:t>
      </w:r>
      <w:r w:rsidR="0064321B">
        <w:rPr>
          <w:rtl/>
        </w:rPr>
        <w:t>"</w:t>
      </w:r>
      <w:r w:rsidRPr="00E46AD2">
        <w:rPr>
          <w:rtl/>
        </w:rPr>
        <w:t>الإسراء: 29</w:t>
      </w:r>
      <w:r w:rsidR="0064321B">
        <w:rPr>
          <w:rtl/>
        </w:rPr>
        <w:t>"</w:t>
      </w:r>
      <w:r w:rsidRPr="00E46AD2">
        <w:rPr>
          <w:rtl/>
        </w:rPr>
        <w:t>: كناية عن البخل والتقتير في الأولى، وعن التبذير والإسراف في الثانية</w:t>
      </w:r>
      <w:r w:rsidRPr="00E46AD2">
        <w:t>.</w:t>
      </w:r>
    </w:p>
    <w:p w14:paraId="64589D1A" w14:textId="007F4245" w:rsidR="00DD066D" w:rsidRPr="00E46AD2" w:rsidRDefault="00DD066D" w:rsidP="009A6CA1">
      <w:pPr>
        <w:pStyle w:val="a9"/>
        <w:numPr>
          <w:ilvl w:val="1"/>
          <w:numId w:val="138"/>
        </w:numPr>
      </w:pPr>
      <w:r w:rsidRPr="00E46AD2">
        <w:rPr>
          <w:rtl/>
        </w:rPr>
        <w:t xml:space="preserve">﴿وَيَوْمَ يَعَضُّ الظَّالِمُ عَلَىٰ يَدَيْهِ﴾ </w:t>
      </w:r>
      <w:r w:rsidR="0064321B">
        <w:rPr>
          <w:rtl/>
        </w:rPr>
        <w:t>"</w:t>
      </w:r>
      <w:r w:rsidRPr="00E46AD2">
        <w:rPr>
          <w:rtl/>
        </w:rPr>
        <w:t>الفرقان: 27</w:t>
      </w:r>
      <w:r w:rsidR="0064321B">
        <w:rPr>
          <w:rtl/>
        </w:rPr>
        <w:t>"</w:t>
      </w:r>
      <w:r w:rsidRPr="00E46AD2">
        <w:rPr>
          <w:rtl/>
        </w:rPr>
        <w:t>: كناية عن الندم والحسرة</w:t>
      </w:r>
      <w:r w:rsidRPr="00E46AD2">
        <w:t>.</w:t>
      </w:r>
    </w:p>
    <w:p w14:paraId="368FD865" w14:textId="735C1D45" w:rsidR="00DD066D" w:rsidRPr="00E46AD2" w:rsidRDefault="00DD066D" w:rsidP="009A6CA1">
      <w:pPr>
        <w:pStyle w:val="a9"/>
        <w:numPr>
          <w:ilvl w:val="1"/>
          <w:numId w:val="138"/>
        </w:numPr>
      </w:pPr>
      <w:r w:rsidRPr="00E46AD2">
        <w:rPr>
          <w:rtl/>
        </w:rPr>
        <w:t xml:space="preserve">﴿وَأُحِيطَ بِثَمَرِهِ فَأَصْبَحَ يُقَلِّبُ كَفَّيْهِ عَلَىٰ مَا أَنفَقَ فِيهَا﴾ </w:t>
      </w:r>
      <w:r w:rsidR="0064321B">
        <w:rPr>
          <w:rtl/>
        </w:rPr>
        <w:t>"</w:t>
      </w:r>
      <w:r w:rsidRPr="00E46AD2">
        <w:rPr>
          <w:rtl/>
        </w:rPr>
        <w:t>الكهف: 42</w:t>
      </w:r>
      <w:r w:rsidR="0064321B">
        <w:rPr>
          <w:rtl/>
        </w:rPr>
        <w:t>"</w:t>
      </w:r>
      <w:r w:rsidRPr="00E46AD2">
        <w:rPr>
          <w:rtl/>
        </w:rPr>
        <w:t>: كناية عن الندم</w:t>
      </w:r>
      <w:r w:rsidRPr="00E46AD2">
        <w:t>.</w:t>
      </w:r>
    </w:p>
    <w:p w14:paraId="476D6E63" w14:textId="2072A1B6" w:rsidR="00DD066D" w:rsidRPr="00E46AD2" w:rsidRDefault="00DD066D" w:rsidP="009A6CA1">
      <w:pPr>
        <w:pStyle w:val="a9"/>
        <w:numPr>
          <w:ilvl w:val="0"/>
          <w:numId w:val="138"/>
        </w:numPr>
      </w:pPr>
      <w:r w:rsidRPr="001A721D">
        <w:rPr>
          <w:b/>
          <w:bCs/>
          <w:rtl/>
        </w:rPr>
        <w:t>كناية عن موصوف</w:t>
      </w:r>
      <w:r w:rsidRPr="001A721D">
        <w:rPr>
          <w:b/>
          <w:bCs/>
        </w:rPr>
        <w:t>:</w:t>
      </w:r>
      <w:r w:rsidRPr="00E46AD2">
        <w:t xml:space="preserve"> </w:t>
      </w:r>
      <w:r w:rsidRPr="00E46AD2">
        <w:rPr>
          <w:rtl/>
        </w:rPr>
        <w:t xml:space="preserve">وهي ما كان المكنى عنه ذاتًا </w:t>
      </w:r>
      <w:r w:rsidR="0064321B">
        <w:rPr>
          <w:rtl/>
        </w:rPr>
        <w:t>"</w:t>
      </w:r>
      <w:r w:rsidRPr="00E46AD2">
        <w:rPr>
          <w:rtl/>
        </w:rPr>
        <w:t>اسمًا</w:t>
      </w:r>
      <w:r w:rsidR="0064321B">
        <w:rPr>
          <w:rtl/>
        </w:rPr>
        <w:t>"</w:t>
      </w:r>
      <w:r w:rsidRPr="00E46AD2">
        <w:rPr>
          <w:rtl/>
        </w:rPr>
        <w:t>، مثل</w:t>
      </w:r>
      <w:r w:rsidRPr="00E46AD2">
        <w:t>:</w:t>
      </w:r>
    </w:p>
    <w:p w14:paraId="4C30A1AF" w14:textId="250BADE5" w:rsidR="00DD066D" w:rsidRPr="00E46AD2" w:rsidRDefault="00DD066D" w:rsidP="009A6CA1">
      <w:pPr>
        <w:pStyle w:val="a9"/>
        <w:numPr>
          <w:ilvl w:val="1"/>
          <w:numId w:val="138"/>
        </w:numPr>
      </w:pPr>
      <w:r w:rsidRPr="00E46AD2">
        <w:rPr>
          <w:rtl/>
        </w:rPr>
        <w:t xml:space="preserve">﴿وَحَمَلْنَاهُ عَلَىٰ ذَاتِ أَلْوَاحٍ وَدُسُرٍ﴾ </w:t>
      </w:r>
      <w:r w:rsidR="0064321B">
        <w:rPr>
          <w:rtl/>
        </w:rPr>
        <w:t>"</w:t>
      </w:r>
      <w:r w:rsidRPr="00E46AD2">
        <w:rPr>
          <w:rtl/>
        </w:rPr>
        <w:t>القمر: 13</w:t>
      </w:r>
      <w:r w:rsidR="0064321B">
        <w:rPr>
          <w:rtl/>
        </w:rPr>
        <w:t>"</w:t>
      </w:r>
      <w:r w:rsidRPr="00E46AD2">
        <w:rPr>
          <w:rtl/>
        </w:rPr>
        <w:t>: كناية عن السفينة</w:t>
      </w:r>
      <w:r w:rsidRPr="00E46AD2">
        <w:t>.</w:t>
      </w:r>
    </w:p>
    <w:p w14:paraId="00B788A0" w14:textId="43179CD9" w:rsidR="00DD066D" w:rsidRPr="00E46AD2" w:rsidRDefault="00DD066D" w:rsidP="009A6CA1">
      <w:pPr>
        <w:pStyle w:val="a9"/>
        <w:numPr>
          <w:ilvl w:val="1"/>
          <w:numId w:val="138"/>
        </w:numPr>
      </w:pPr>
      <w:r w:rsidRPr="00E46AD2">
        <w:rPr>
          <w:rtl/>
        </w:rPr>
        <w:t xml:space="preserve">﴿يَا ابْنَ أُمَّ لَا تَأْخُذْ بِلِحْيَتِي وَلَا بِرَأْسِي﴾ </w:t>
      </w:r>
      <w:r w:rsidR="0064321B">
        <w:rPr>
          <w:rtl/>
        </w:rPr>
        <w:t>"</w:t>
      </w:r>
      <w:r w:rsidRPr="00E46AD2">
        <w:rPr>
          <w:rtl/>
        </w:rPr>
        <w:t>طه: 94</w:t>
      </w:r>
      <w:r w:rsidR="0064321B">
        <w:rPr>
          <w:rtl/>
        </w:rPr>
        <w:t>"</w:t>
      </w:r>
      <w:r w:rsidRPr="00E46AD2">
        <w:rPr>
          <w:rtl/>
        </w:rPr>
        <w:t>: كناية عن هارون عليه السلام</w:t>
      </w:r>
      <w:r w:rsidRPr="00E46AD2">
        <w:t>.</w:t>
      </w:r>
    </w:p>
    <w:p w14:paraId="1C0111A2" w14:textId="339C3911" w:rsidR="00DD066D" w:rsidRPr="00E46AD2" w:rsidRDefault="00DD066D" w:rsidP="009A6CA1">
      <w:pPr>
        <w:pStyle w:val="a9"/>
        <w:numPr>
          <w:ilvl w:val="1"/>
          <w:numId w:val="138"/>
        </w:numPr>
      </w:pPr>
      <w:r w:rsidRPr="00E46AD2">
        <w:rPr>
          <w:rtl/>
        </w:rPr>
        <w:t xml:space="preserve">﴿وَكُلُوا وَاشْرَبُوا حَتَّىٰ يَتَبَيَّنَ لَكُمُ الْخَيْطُ الْأَبْيَضُ مِنَ الْخَيْطِ الْأَسْوَدِ مِنَ الْفَجْرِ﴾ </w:t>
      </w:r>
      <w:r w:rsidR="0064321B">
        <w:rPr>
          <w:rtl/>
        </w:rPr>
        <w:t>"</w:t>
      </w:r>
      <w:r w:rsidRPr="00E46AD2">
        <w:rPr>
          <w:rtl/>
        </w:rPr>
        <w:t>البقرة: 187</w:t>
      </w:r>
      <w:r w:rsidR="0064321B">
        <w:rPr>
          <w:rtl/>
        </w:rPr>
        <w:t>"</w:t>
      </w:r>
      <w:r w:rsidRPr="00E46AD2">
        <w:rPr>
          <w:rtl/>
        </w:rPr>
        <w:t>: كناية عن الفجر الصادق</w:t>
      </w:r>
      <w:r w:rsidRPr="00E46AD2">
        <w:t>.</w:t>
      </w:r>
    </w:p>
    <w:p w14:paraId="700E2D78" w14:textId="77777777" w:rsidR="00DD066D" w:rsidRPr="00E46AD2" w:rsidRDefault="00DD066D" w:rsidP="009A6CA1">
      <w:pPr>
        <w:pStyle w:val="a9"/>
        <w:numPr>
          <w:ilvl w:val="0"/>
          <w:numId w:val="138"/>
        </w:numPr>
      </w:pPr>
      <w:r w:rsidRPr="001A721D">
        <w:rPr>
          <w:b/>
          <w:bCs/>
          <w:rtl/>
        </w:rPr>
        <w:t>كناية عن نسبة</w:t>
      </w:r>
      <w:r w:rsidRPr="001A721D">
        <w:rPr>
          <w:b/>
          <w:bCs/>
        </w:rPr>
        <w:t>:</w:t>
      </w:r>
      <w:r w:rsidRPr="00E46AD2">
        <w:t xml:space="preserve"> </w:t>
      </w:r>
      <w:r w:rsidRPr="00E46AD2">
        <w:rPr>
          <w:rtl/>
        </w:rPr>
        <w:t>وهي ما كان المكنى عنه نسبة صفة إلى موصوف، مثل</w:t>
      </w:r>
      <w:r w:rsidRPr="00E46AD2">
        <w:t>:</w:t>
      </w:r>
    </w:p>
    <w:p w14:paraId="6AF35415" w14:textId="77777777" w:rsidR="00DD066D" w:rsidRPr="00E46AD2" w:rsidRDefault="00DD066D" w:rsidP="009A6CA1">
      <w:pPr>
        <w:pStyle w:val="a9"/>
        <w:numPr>
          <w:ilvl w:val="1"/>
          <w:numId w:val="138"/>
        </w:numPr>
      </w:pPr>
      <w:r w:rsidRPr="00E46AD2">
        <w:rPr>
          <w:rtl/>
        </w:rPr>
        <w:t>اليُمْنُ يتبع ظلَّها، والمجد يمشي في ركابها</w:t>
      </w:r>
      <w:r w:rsidRPr="00E46AD2">
        <w:t xml:space="preserve">: </w:t>
      </w:r>
      <w:r w:rsidRPr="00E46AD2">
        <w:rPr>
          <w:rtl/>
        </w:rPr>
        <w:t>كناية عن نسبة اليمن والمجد إليها</w:t>
      </w:r>
      <w:r w:rsidRPr="00E46AD2">
        <w:t>.</w:t>
      </w:r>
    </w:p>
    <w:p w14:paraId="13ED990D" w14:textId="77777777" w:rsidR="00DD066D" w:rsidRPr="00E46AD2" w:rsidRDefault="00DD066D" w:rsidP="009A6CA1">
      <w:pPr>
        <w:pStyle w:val="a9"/>
        <w:numPr>
          <w:ilvl w:val="1"/>
          <w:numId w:val="138"/>
        </w:numPr>
      </w:pPr>
      <w:r w:rsidRPr="00E46AD2">
        <w:rPr>
          <w:rtl/>
        </w:rPr>
        <w:t>إن السماحةَ والمروءةَ والندى ... في قبةٍ ضُربت على ابنِ الحشرج</w:t>
      </w:r>
      <w:r w:rsidRPr="00E46AD2">
        <w:t xml:space="preserve">: </w:t>
      </w:r>
      <w:r w:rsidRPr="00E46AD2">
        <w:rPr>
          <w:rtl/>
        </w:rPr>
        <w:t>كناية عن نسبة هذه الصفات لابن الحشرج</w:t>
      </w:r>
      <w:r w:rsidRPr="00E46AD2">
        <w:t>.</w:t>
      </w:r>
    </w:p>
    <w:p w14:paraId="1D153F19" w14:textId="77777777" w:rsidR="00DD066D" w:rsidRPr="00E46AD2" w:rsidRDefault="00DD066D" w:rsidP="001A721D">
      <w:r w:rsidRPr="00E46AD2">
        <w:rPr>
          <w:rtl/>
        </w:rPr>
        <w:t>أمثلة تطبيقية من القرآن الكريم</w:t>
      </w:r>
      <w:r w:rsidRPr="00E46AD2">
        <w:t>:</w:t>
      </w:r>
    </w:p>
    <w:p w14:paraId="53225E79" w14:textId="1998D05F" w:rsidR="00DD066D" w:rsidRPr="00E46AD2" w:rsidRDefault="00DD066D" w:rsidP="009A6CA1">
      <w:pPr>
        <w:pStyle w:val="a9"/>
        <w:numPr>
          <w:ilvl w:val="0"/>
          <w:numId w:val="139"/>
        </w:numPr>
      </w:pPr>
      <w:r w:rsidRPr="00E46AD2">
        <w:rPr>
          <w:rtl/>
        </w:rPr>
        <w:t xml:space="preserve">﴿وَالَّذِينَ يَكْنِزُونَ الذَّهَبَ وَالْفِضَّةَ وَلَا يُنفِقُونَهَا فِي سَبِيلِ اللَّهِ فَبَشِّرْهُم بِعَذَابٍ أَلِيمٍ﴾ </w:t>
      </w:r>
      <w:r w:rsidR="0064321B">
        <w:rPr>
          <w:rtl/>
        </w:rPr>
        <w:t>"</w:t>
      </w:r>
      <w:r w:rsidRPr="00E46AD2">
        <w:rPr>
          <w:rtl/>
        </w:rPr>
        <w:t>التوبة: 34</w:t>
      </w:r>
      <w:r w:rsidR="0064321B">
        <w:rPr>
          <w:rtl/>
        </w:rPr>
        <w:t>"</w:t>
      </w:r>
      <w:r w:rsidRPr="00E46AD2">
        <w:rPr>
          <w:rtl/>
        </w:rPr>
        <w:t>: كناية عن البخل وعدم أداء الزكاة</w:t>
      </w:r>
      <w:r w:rsidRPr="00E46AD2">
        <w:t>.</w:t>
      </w:r>
    </w:p>
    <w:p w14:paraId="688F313B" w14:textId="10ACFFCE" w:rsidR="00DD066D" w:rsidRPr="00E46AD2" w:rsidRDefault="00DD066D" w:rsidP="009A6CA1">
      <w:pPr>
        <w:pStyle w:val="a9"/>
        <w:numPr>
          <w:ilvl w:val="0"/>
          <w:numId w:val="139"/>
        </w:numPr>
      </w:pPr>
      <w:r w:rsidRPr="00E46AD2">
        <w:rPr>
          <w:rtl/>
        </w:rPr>
        <w:t xml:space="preserve">﴿كُلُّ مَنْ عَلَيْهَا فَانٍ </w:t>
      </w:r>
      <w:r w:rsidR="00431F15" w:rsidRPr="00E46AD2">
        <w:rPr>
          <w:rtl/>
        </w:rPr>
        <w:t xml:space="preserve"> </w:t>
      </w:r>
      <w:r w:rsidRPr="00E46AD2">
        <w:rPr>
          <w:rtl/>
        </w:rPr>
        <w:t xml:space="preserve"> وَيَبْقَىٰ وَجْهُ رَبِّكَ ذُو الْجَلَالِ وَالْإِكْرَامِ﴾ </w:t>
      </w:r>
      <w:r w:rsidR="0064321B">
        <w:rPr>
          <w:rtl/>
        </w:rPr>
        <w:t>"</w:t>
      </w:r>
      <w:r w:rsidRPr="00E46AD2">
        <w:rPr>
          <w:rtl/>
        </w:rPr>
        <w:t>الرحمن: 26-27</w:t>
      </w:r>
      <w:r w:rsidR="0064321B">
        <w:rPr>
          <w:rtl/>
        </w:rPr>
        <w:t>"</w:t>
      </w:r>
      <w:r w:rsidRPr="00E46AD2">
        <w:rPr>
          <w:rtl/>
        </w:rPr>
        <w:t>: كناية عن الله تعالى</w:t>
      </w:r>
      <w:r w:rsidRPr="00E46AD2">
        <w:t>.</w:t>
      </w:r>
    </w:p>
    <w:p w14:paraId="58608624" w14:textId="051CF3CE" w:rsidR="00DD066D" w:rsidRPr="00E46AD2" w:rsidRDefault="00DD066D" w:rsidP="009A6CA1">
      <w:pPr>
        <w:pStyle w:val="a9"/>
        <w:numPr>
          <w:ilvl w:val="0"/>
          <w:numId w:val="139"/>
        </w:numPr>
      </w:pPr>
      <w:r w:rsidRPr="00E46AD2">
        <w:rPr>
          <w:rtl/>
        </w:rPr>
        <w:t xml:space="preserve">﴿أَوْ جَاءَ أَحَدٌ مِّنكُم مِّنَ الْغَائِطِ﴾ </w:t>
      </w:r>
      <w:r w:rsidR="0064321B">
        <w:rPr>
          <w:rtl/>
        </w:rPr>
        <w:t>"</w:t>
      </w:r>
      <w:r w:rsidRPr="00E46AD2">
        <w:rPr>
          <w:rtl/>
        </w:rPr>
        <w:t>النساء: 43</w:t>
      </w:r>
      <w:r w:rsidR="0064321B">
        <w:rPr>
          <w:rtl/>
        </w:rPr>
        <w:t>"</w:t>
      </w:r>
      <w:r w:rsidRPr="00E46AD2">
        <w:rPr>
          <w:rtl/>
        </w:rPr>
        <w:t>: كناية عن قضاء الحاجة</w:t>
      </w:r>
      <w:r w:rsidRPr="00E46AD2">
        <w:t>.</w:t>
      </w:r>
    </w:p>
    <w:p w14:paraId="0A06E787" w14:textId="207E71F6" w:rsidR="00DD066D" w:rsidRPr="00E46AD2" w:rsidRDefault="00DD066D" w:rsidP="009A6CA1">
      <w:pPr>
        <w:pStyle w:val="a9"/>
        <w:numPr>
          <w:ilvl w:val="0"/>
          <w:numId w:val="139"/>
        </w:numPr>
      </w:pPr>
      <w:r w:rsidRPr="00E46AD2">
        <w:rPr>
          <w:rtl/>
        </w:rPr>
        <w:t xml:space="preserve">﴿فَلَمَّا تَغَشَّاهَا حَمَلَتْ حَمْلًا خَفِيفًا﴾ </w:t>
      </w:r>
      <w:r w:rsidR="0064321B">
        <w:rPr>
          <w:rtl/>
        </w:rPr>
        <w:t>"</w:t>
      </w:r>
      <w:r w:rsidRPr="00E46AD2">
        <w:rPr>
          <w:rtl/>
        </w:rPr>
        <w:t>الأعراف: 189</w:t>
      </w:r>
      <w:r w:rsidR="0064321B">
        <w:rPr>
          <w:rtl/>
        </w:rPr>
        <w:t>"</w:t>
      </w:r>
      <w:r w:rsidRPr="00E46AD2">
        <w:rPr>
          <w:rtl/>
        </w:rPr>
        <w:t>: كناية عن الجماع</w:t>
      </w:r>
      <w:r w:rsidRPr="00E46AD2">
        <w:t>.</w:t>
      </w:r>
    </w:p>
    <w:p w14:paraId="45ECCE5B" w14:textId="07E283DD" w:rsidR="00DD066D" w:rsidRPr="00E46AD2" w:rsidRDefault="00DD066D" w:rsidP="009A6CA1">
      <w:pPr>
        <w:pStyle w:val="a9"/>
        <w:numPr>
          <w:ilvl w:val="0"/>
          <w:numId w:val="139"/>
        </w:numPr>
      </w:pPr>
      <w:r w:rsidRPr="00E46AD2">
        <w:rPr>
          <w:rtl/>
        </w:rPr>
        <w:t xml:space="preserve">﴿وَآتُوا النِّسَاءَ صَدُقَاتِهِنَّ نِحْلَةً﴾ </w:t>
      </w:r>
      <w:r w:rsidR="0064321B">
        <w:rPr>
          <w:rtl/>
        </w:rPr>
        <w:t>"</w:t>
      </w:r>
      <w:r w:rsidRPr="00E46AD2">
        <w:rPr>
          <w:rtl/>
        </w:rPr>
        <w:t>النساء: 4</w:t>
      </w:r>
      <w:r w:rsidR="0064321B">
        <w:rPr>
          <w:rtl/>
        </w:rPr>
        <w:t>"</w:t>
      </w:r>
      <w:r w:rsidRPr="00E46AD2">
        <w:rPr>
          <w:rtl/>
        </w:rPr>
        <w:t>: كناية عن المهور</w:t>
      </w:r>
      <w:r w:rsidRPr="00E46AD2">
        <w:t>.</w:t>
      </w:r>
    </w:p>
    <w:p w14:paraId="28B54842" w14:textId="6ED8245B" w:rsidR="00DD066D" w:rsidRPr="00E46AD2" w:rsidRDefault="00DD066D" w:rsidP="009A6CA1">
      <w:pPr>
        <w:pStyle w:val="a9"/>
        <w:numPr>
          <w:ilvl w:val="0"/>
          <w:numId w:val="139"/>
        </w:numPr>
      </w:pPr>
      <w:r w:rsidRPr="00E46AD2">
        <w:rPr>
          <w:rtl/>
        </w:rPr>
        <w:t xml:space="preserve">﴿هُنَّ لِبَاسٌ لَّكُمْ وَأَنتُمْ لِبَاسٌ لَّهُنَّ﴾ </w:t>
      </w:r>
      <w:r w:rsidR="0064321B">
        <w:rPr>
          <w:rtl/>
        </w:rPr>
        <w:t>"</w:t>
      </w:r>
      <w:r w:rsidRPr="00E46AD2">
        <w:rPr>
          <w:rtl/>
        </w:rPr>
        <w:t>البقرة: 187</w:t>
      </w:r>
      <w:r w:rsidR="0064321B">
        <w:rPr>
          <w:rtl/>
        </w:rPr>
        <w:t>"</w:t>
      </w:r>
      <w:r w:rsidRPr="00E46AD2">
        <w:rPr>
          <w:rtl/>
        </w:rPr>
        <w:t>: كناية عن العلاقة الزوجية</w:t>
      </w:r>
      <w:r w:rsidRPr="00E46AD2">
        <w:t>.</w:t>
      </w:r>
    </w:p>
    <w:p w14:paraId="4DA1E597" w14:textId="5D2A6380" w:rsidR="00DD066D" w:rsidRPr="00E46AD2" w:rsidRDefault="00DD066D" w:rsidP="009A6CA1">
      <w:pPr>
        <w:pStyle w:val="a9"/>
        <w:numPr>
          <w:ilvl w:val="0"/>
          <w:numId w:val="139"/>
        </w:numPr>
      </w:pPr>
      <w:r w:rsidRPr="00E46AD2">
        <w:rPr>
          <w:rtl/>
        </w:rPr>
        <w:t xml:space="preserve">﴿وَإِذَا خَلَوْا إِلَىٰ شَيَاطِينِهِمْ﴾ </w:t>
      </w:r>
      <w:r w:rsidR="0064321B">
        <w:rPr>
          <w:rtl/>
        </w:rPr>
        <w:t>"</w:t>
      </w:r>
      <w:r w:rsidRPr="00E46AD2">
        <w:rPr>
          <w:rtl/>
        </w:rPr>
        <w:t>البقرة: 14</w:t>
      </w:r>
      <w:r w:rsidR="0064321B">
        <w:rPr>
          <w:rtl/>
        </w:rPr>
        <w:t>"</w:t>
      </w:r>
      <w:r w:rsidRPr="00E46AD2">
        <w:rPr>
          <w:rtl/>
        </w:rPr>
        <w:t>: كناية عن رؤساء الكفر والضلال</w:t>
      </w:r>
      <w:r w:rsidRPr="00E46AD2">
        <w:t>.</w:t>
      </w:r>
    </w:p>
    <w:p w14:paraId="56F1B4FC" w14:textId="77777777" w:rsidR="00DD066D" w:rsidRPr="00E46AD2" w:rsidRDefault="00DD066D" w:rsidP="001A721D">
      <w:r w:rsidRPr="00E46AD2">
        <w:rPr>
          <w:rtl/>
        </w:rPr>
        <w:t>أهمية الكناية في التدبر</w:t>
      </w:r>
      <w:r w:rsidRPr="00E46AD2">
        <w:t>:</w:t>
      </w:r>
    </w:p>
    <w:p w14:paraId="11B90D4D" w14:textId="77777777" w:rsidR="00DD066D" w:rsidRPr="00E46AD2" w:rsidRDefault="00DD066D" w:rsidP="009A6CA1">
      <w:pPr>
        <w:pStyle w:val="a9"/>
        <w:numPr>
          <w:ilvl w:val="0"/>
          <w:numId w:val="140"/>
        </w:numPr>
      </w:pPr>
      <w:r w:rsidRPr="001A721D">
        <w:rPr>
          <w:b/>
          <w:bCs/>
          <w:rtl/>
        </w:rPr>
        <w:t>الإيجاز</w:t>
      </w:r>
      <w:r w:rsidRPr="001A721D">
        <w:rPr>
          <w:b/>
          <w:bCs/>
        </w:rPr>
        <w:t>:</w:t>
      </w:r>
      <w:r w:rsidRPr="00E46AD2">
        <w:t xml:space="preserve"> </w:t>
      </w:r>
      <w:r w:rsidRPr="00E46AD2">
        <w:rPr>
          <w:rtl/>
        </w:rPr>
        <w:t>الكناية تختصر الكلام، وتغني عن التطويل</w:t>
      </w:r>
      <w:r w:rsidRPr="00E46AD2">
        <w:t>.</w:t>
      </w:r>
    </w:p>
    <w:p w14:paraId="03401014" w14:textId="77777777" w:rsidR="00DD066D" w:rsidRPr="00E46AD2" w:rsidRDefault="00DD066D" w:rsidP="009A6CA1">
      <w:pPr>
        <w:pStyle w:val="a9"/>
        <w:numPr>
          <w:ilvl w:val="0"/>
          <w:numId w:val="140"/>
        </w:numPr>
      </w:pPr>
      <w:r w:rsidRPr="001A721D">
        <w:rPr>
          <w:b/>
          <w:bCs/>
          <w:rtl/>
        </w:rPr>
        <w:t>التأثير</w:t>
      </w:r>
      <w:r w:rsidRPr="001A721D">
        <w:rPr>
          <w:b/>
          <w:bCs/>
        </w:rPr>
        <w:t>:</w:t>
      </w:r>
      <w:r w:rsidRPr="00E46AD2">
        <w:t xml:space="preserve"> </w:t>
      </w:r>
      <w:r w:rsidRPr="00E46AD2">
        <w:rPr>
          <w:rtl/>
        </w:rPr>
        <w:t>الكناية تثير الخيال، وتدعو إلى التأمل، وتجعل المعنى أكثر رسوخًا في النفس</w:t>
      </w:r>
      <w:r w:rsidRPr="00E46AD2">
        <w:t>.</w:t>
      </w:r>
    </w:p>
    <w:p w14:paraId="4BB57F38" w14:textId="77777777" w:rsidR="00DD066D" w:rsidRPr="00E46AD2" w:rsidRDefault="00DD066D" w:rsidP="009A6CA1">
      <w:pPr>
        <w:pStyle w:val="a9"/>
        <w:numPr>
          <w:ilvl w:val="0"/>
          <w:numId w:val="140"/>
        </w:numPr>
      </w:pPr>
      <w:r w:rsidRPr="001A721D">
        <w:rPr>
          <w:b/>
          <w:bCs/>
          <w:rtl/>
        </w:rPr>
        <w:t>التلطف</w:t>
      </w:r>
      <w:r w:rsidRPr="001A721D">
        <w:rPr>
          <w:b/>
          <w:bCs/>
        </w:rPr>
        <w:t>:</w:t>
      </w:r>
      <w:r w:rsidRPr="00E46AD2">
        <w:t xml:space="preserve"> </w:t>
      </w:r>
      <w:r w:rsidRPr="00E46AD2">
        <w:rPr>
          <w:rtl/>
        </w:rPr>
        <w:t>الكناية تستخدم في التعبير عن المعاني التي يستحى من ذكرها صراحة، كالجماع وقضاء الحاجة</w:t>
      </w:r>
      <w:r w:rsidRPr="00E46AD2">
        <w:t>.</w:t>
      </w:r>
    </w:p>
    <w:p w14:paraId="0CDE6AC8" w14:textId="77777777" w:rsidR="00DD066D" w:rsidRPr="00E46AD2" w:rsidRDefault="00DD066D" w:rsidP="009A6CA1">
      <w:pPr>
        <w:pStyle w:val="a9"/>
        <w:numPr>
          <w:ilvl w:val="0"/>
          <w:numId w:val="140"/>
        </w:numPr>
      </w:pPr>
      <w:r w:rsidRPr="001A721D">
        <w:rPr>
          <w:b/>
          <w:bCs/>
          <w:rtl/>
        </w:rPr>
        <w:t>التعظيم</w:t>
      </w:r>
      <w:r w:rsidRPr="001A721D">
        <w:rPr>
          <w:b/>
          <w:bCs/>
        </w:rPr>
        <w:t>:</w:t>
      </w:r>
      <w:r w:rsidRPr="00E46AD2">
        <w:t xml:space="preserve"> </w:t>
      </w:r>
      <w:r w:rsidRPr="00E46AD2">
        <w:rPr>
          <w:rtl/>
        </w:rPr>
        <w:t>الكناية تستخدم في تعظيم الله تعالى، وتعظيم الأنبياء والصالحين</w:t>
      </w:r>
      <w:r w:rsidRPr="00E46AD2">
        <w:t>.</w:t>
      </w:r>
    </w:p>
    <w:p w14:paraId="4BB32032" w14:textId="77777777" w:rsidR="00DD066D" w:rsidRPr="00E46AD2" w:rsidRDefault="00DD066D" w:rsidP="009A6CA1">
      <w:pPr>
        <w:pStyle w:val="a9"/>
        <w:numPr>
          <w:ilvl w:val="0"/>
          <w:numId w:val="140"/>
        </w:numPr>
      </w:pPr>
      <w:r w:rsidRPr="001A721D">
        <w:rPr>
          <w:b/>
          <w:bCs/>
          <w:rtl/>
        </w:rPr>
        <w:t>التحقير</w:t>
      </w:r>
      <w:r w:rsidRPr="001A721D">
        <w:rPr>
          <w:b/>
          <w:bCs/>
        </w:rPr>
        <w:t>:</w:t>
      </w:r>
      <w:r w:rsidRPr="00E46AD2">
        <w:t xml:space="preserve"> </w:t>
      </w:r>
      <w:r w:rsidRPr="00E46AD2">
        <w:rPr>
          <w:rtl/>
        </w:rPr>
        <w:t>الكناية تستخدم في تحقير الكفار والمنافقين</w:t>
      </w:r>
      <w:r w:rsidRPr="00E46AD2">
        <w:t>.</w:t>
      </w:r>
    </w:p>
    <w:p w14:paraId="31E6F814" w14:textId="77777777" w:rsidR="00DD066D" w:rsidRPr="00E46AD2" w:rsidRDefault="00DD066D" w:rsidP="009A6CA1">
      <w:pPr>
        <w:pStyle w:val="a9"/>
        <w:numPr>
          <w:ilvl w:val="0"/>
          <w:numId w:val="140"/>
        </w:numPr>
      </w:pPr>
      <w:r w:rsidRPr="001A721D">
        <w:rPr>
          <w:b/>
          <w:bCs/>
          <w:rtl/>
        </w:rPr>
        <w:t>الإعجاز</w:t>
      </w:r>
      <w:r w:rsidRPr="001A721D">
        <w:rPr>
          <w:b/>
          <w:bCs/>
        </w:rPr>
        <w:t>:</w:t>
      </w:r>
      <w:r w:rsidRPr="00E46AD2">
        <w:t xml:space="preserve"> </w:t>
      </w:r>
      <w:r w:rsidRPr="00E46AD2">
        <w:rPr>
          <w:rtl/>
        </w:rPr>
        <w:t>الكناية في القرآن تتميز بالدقة والإبداع، مما يدل على إعجاز القرآن وبلاغته</w:t>
      </w:r>
      <w:r w:rsidRPr="00E46AD2">
        <w:t>.</w:t>
      </w:r>
    </w:p>
    <w:p w14:paraId="04C7EFE9" w14:textId="77777777" w:rsidR="00DD066D" w:rsidRPr="00E46AD2" w:rsidRDefault="00DD066D" w:rsidP="001A721D">
      <w:r w:rsidRPr="00E46AD2">
        <w:rPr>
          <w:rtl/>
        </w:rPr>
        <w:t>خاتمة: الكناية فن البلاغة الرفيعة</w:t>
      </w:r>
    </w:p>
    <w:p w14:paraId="054B6C8E" w14:textId="77777777" w:rsidR="00DD066D" w:rsidRPr="00E46AD2" w:rsidRDefault="00DD066D" w:rsidP="001A721D">
      <w:r w:rsidRPr="00E46AD2">
        <w:rPr>
          <w:rtl/>
        </w:rPr>
        <w:t>الكناية في القرآن الكريم فن رفيع من فنون البلاغة، يدل على عظمة القرآن وإعجازه. فلنتأمل في هذه الكنايات، ولنستخرج منها الدروس والعبر، ولنجعلها مفتاحًا لفهم أعمق لكتاب الله</w:t>
      </w:r>
      <w:r w:rsidRPr="00E46AD2">
        <w:t>.</w:t>
      </w:r>
    </w:p>
    <w:p w14:paraId="1FF3B060" w14:textId="7ED12FA3" w:rsidR="00E579E8" w:rsidRPr="00610731" w:rsidRDefault="00E579E8" w:rsidP="001A721D">
      <w:pPr>
        <w:pStyle w:val="21"/>
      </w:pPr>
      <w:bookmarkStart w:id="160" w:name="_Toc192269197"/>
      <w:bookmarkStart w:id="161" w:name="_Toc199407106"/>
      <w:r w:rsidRPr="00610731">
        <w:rPr>
          <w:rtl/>
        </w:rPr>
        <w:t>الاستعارة في القرآن الكريم: رحلة في عالم المجاز</w:t>
      </w:r>
      <w:bookmarkEnd w:id="160"/>
      <w:bookmarkEnd w:id="161"/>
    </w:p>
    <w:p w14:paraId="62C2249F" w14:textId="77777777" w:rsidR="00E579E8" w:rsidRPr="00E46AD2" w:rsidRDefault="00E579E8" w:rsidP="001A721D">
      <w:r w:rsidRPr="00E46AD2">
        <w:rPr>
          <w:rtl/>
        </w:rPr>
        <w:t>مقدمة: حين تتكلم الأشياء</w:t>
      </w:r>
    </w:p>
    <w:p w14:paraId="4D03C81E" w14:textId="77777777" w:rsidR="00E579E8" w:rsidRPr="00E46AD2" w:rsidRDefault="00E579E8" w:rsidP="001A721D">
      <w:r w:rsidRPr="00E46AD2">
        <w:rPr>
          <w:rtl/>
        </w:rPr>
        <w:t>بعد التشبيه والكناية، نصل إلى أسلوب آخر يأخذنا في رحلة أبعد في عالم المجاز، إنه أسلوب "الاستعارة". الاستعارة تجعل الأشياء تتكلم، والجمادات تنطق، والمعاني تتجسد أمام أعيننا</w:t>
      </w:r>
      <w:r w:rsidRPr="00E46AD2">
        <w:t>.</w:t>
      </w:r>
    </w:p>
    <w:p w14:paraId="2521175E" w14:textId="77777777" w:rsidR="00E579E8" w:rsidRPr="00E46AD2" w:rsidRDefault="00E579E8" w:rsidP="001A721D">
      <w:r w:rsidRPr="00E46AD2">
        <w:rPr>
          <w:rtl/>
        </w:rPr>
        <w:t>ما هي الاستعارة؟</w:t>
      </w:r>
    </w:p>
    <w:p w14:paraId="018A3D48" w14:textId="77777777" w:rsidR="00E579E8" w:rsidRPr="00E46AD2" w:rsidRDefault="00E579E8" w:rsidP="009A6CA1">
      <w:pPr>
        <w:pStyle w:val="a9"/>
        <w:numPr>
          <w:ilvl w:val="0"/>
          <w:numId w:val="141"/>
        </w:numPr>
      </w:pPr>
      <w:r w:rsidRPr="001A721D">
        <w:rPr>
          <w:b/>
          <w:bCs/>
          <w:rtl/>
        </w:rPr>
        <w:t>لغة</w:t>
      </w:r>
      <w:r w:rsidRPr="001A721D">
        <w:rPr>
          <w:b/>
          <w:bCs/>
        </w:rPr>
        <w:t>:</w:t>
      </w:r>
      <w:r w:rsidRPr="00E46AD2">
        <w:t xml:space="preserve"> </w:t>
      </w:r>
      <w:r w:rsidRPr="00E46AD2">
        <w:rPr>
          <w:rtl/>
        </w:rPr>
        <w:t>الاستعارة مأخوذة من العارية، وهي طلب الشيء للانتفاع به ثم رده</w:t>
      </w:r>
      <w:r w:rsidRPr="00E46AD2">
        <w:t>.</w:t>
      </w:r>
    </w:p>
    <w:p w14:paraId="2F5D9540" w14:textId="08145E35" w:rsidR="00E579E8" w:rsidRPr="00E46AD2" w:rsidRDefault="00E579E8" w:rsidP="009A6CA1">
      <w:pPr>
        <w:pStyle w:val="a9"/>
        <w:numPr>
          <w:ilvl w:val="0"/>
          <w:numId w:val="141"/>
        </w:numPr>
      </w:pPr>
      <w:r w:rsidRPr="001A721D">
        <w:rPr>
          <w:b/>
          <w:bCs/>
          <w:rtl/>
        </w:rPr>
        <w:t>اصطلاحًا</w:t>
      </w:r>
      <w:r w:rsidRPr="001A721D">
        <w:rPr>
          <w:b/>
          <w:bCs/>
        </w:rPr>
        <w:t>:</w:t>
      </w:r>
      <w:r w:rsidRPr="00E46AD2">
        <w:t xml:space="preserve"> </w:t>
      </w:r>
      <w:r w:rsidRPr="00E46AD2">
        <w:rPr>
          <w:rtl/>
        </w:rPr>
        <w:t xml:space="preserve">هي تشبيه بليغ حذف أحد طرفيه </w:t>
      </w:r>
      <w:r w:rsidR="0064321B">
        <w:rPr>
          <w:rtl/>
        </w:rPr>
        <w:t>"</w:t>
      </w:r>
      <w:r w:rsidRPr="00E46AD2">
        <w:rPr>
          <w:rtl/>
        </w:rPr>
        <w:t>المشبه أو المشبه به</w:t>
      </w:r>
      <w:r w:rsidR="0064321B">
        <w:rPr>
          <w:rtl/>
        </w:rPr>
        <w:t>"</w:t>
      </w:r>
      <w:r w:rsidRPr="00E46AD2">
        <w:t>.</w:t>
      </w:r>
    </w:p>
    <w:p w14:paraId="34338487" w14:textId="0763E297" w:rsidR="00E579E8" w:rsidRPr="00E46AD2" w:rsidRDefault="00E579E8" w:rsidP="001A721D">
      <w:r w:rsidRPr="00E46AD2">
        <w:rPr>
          <w:b/>
          <w:bCs/>
          <w:rtl/>
        </w:rPr>
        <w:t>بعبارة أخرى</w:t>
      </w:r>
      <w:r w:rsidRPr="00E46AD2">
        <w:rPr>
          <w:b/>
          <w:bCs/>
        </w:rPr>
        <w:t>:</w:t>
      </w:r>
      <w:r w:rsidRPr="00E46AD2">
        <w:t xml:space="preserve"> </w:t>
      </w:r>
      <w:r w:rsidRPr="00E46AD2">
        <w:rPr>
          <w:rtl/>
        </w:rPr>
        <w:t xml:space="preserve">الاستعارة هي أن تستخدم لفظًا في غير معناه الحقيقي، لعلاقة مشابهة بين المعنى الحقيقي والمعنى المجازي، مع قرينة </w:t>
      </w:r>
      <w:r w:rsidR="0064321B">
        <w:rPr>
          <w:rtl/>
        </w:rPr>
        <w:t>"</w:t>
      </w:r>
      <w:r w:rsidRPr="00E46AD2">
        <w:rPr>
          <w:rtl/>
        </w:rPr>
        <w:t>دليل</w:t>
      </w:r>
      <w:r w:rsidR="0064321B">
        <w:rPr>
          <w:rtl/>
        </w:rPr>
        <w:t>"</w:t>
      </w:r>
      <w:r w:rsidRPr="00E46AD2">
        <w:rPr>
          <w:rtl/>
        </w:rPr>
        <w:t xml:space="preserve"> تمنع من إرادة المعنى الحقيقي</w:t>
      </w:r>
      <w:r w:rsidRPr="00E46AD2">
        <w:t>.</w:t>
      </w:r>
    </w:p>
    <w:p w14:paraId="377010F0" w14:textId="77777777" w:rsidR="00E579E8" w:rsidRPr="00E46AD2" w:rsidRDefault="00E579E8" w:rsidP="001A721D">
      <w:r w:rsidRPr="00E46AD2">
        <w:rPr>
          <w:rtl/>
        </w:rPr>
        <w:t>أمثلة</w:t>
      </w:r>
      <w:r w:rsidRPr="00E46AD2">
        <w:t>:</w:t>
      </w:r>
    </w:p>
    <w:p w14:paraId="614699DF" w14:textId="77777777" w:rsidR="00E579E8" w:rsidRPr="00E46AD2" w:rsidRDefault="00E579E8" w:rsidP="009A6CA1">
      <w:pPr>
        <w:pStyle w:val="a9"/>
        <w:numPr>
          <w:ilvl w:val="0"/>
          <w:numId w:val="142"/>
        </w:numPr>
      </w:pPr>
      <w:r w:rsidRPr="001A721D">
        <w:rPr>
          <w:b/>
          <w:bCs/>
          <w:rtl/>
        </w:rPr>
        <w:t>رأيت أسدًا يحارب</w:t>
      </w:r>
      <w:r w:rsidRPr="001A721D">
        <w:rPr>
          <w:b/>
          <w:bCs/>
        </w:rPr>
        <w:t>:</w:t>
      </w:r>
      <w:r w:rsidRPr="00E46AD2">
        <w:t xml:space="preserve"> </w:t>
      </w:r>
      <w:r w:rsidRPr="00E46AD2">
        <w:rPr>
          <w:rtl/>
        </w:rPr>
        <w:t>استعارة، لأن الأسد الحقيقي لا يحارب بالسيف، وإنما المقصود رجل شجاع كالأسد</w:t>
      </w:r>
      <w:r w:rsidRPr="00E46AD2">
        <w:t>.</w:t>
      </w:r>
    </w:p>
    <w:p w14:paraId="6C89D787" w14:textId="77777777" w:rsidR="00E579E8" w:rsidRPr="00E46AD2" w:rsidRDefault="00E579E8" w:rsidP="009A6CA1">
      <w:pPr>
        <w:pStyle w:val="a9"/>
        <w:numPr>
          <w:ilvl w:val="0"/>
          <w:numId w:val="142"/>
        </w:numPr>
      </w:pPr>
      <w:r w:rsidRPr="001A721D">
        <w:rPr>
          <w:b/>
          <w:bCs/>
          <w:rtl/>
        </w:rPr>
        <w:t>لدغني الدهر بنابه</w:t>
      </w:r>
      <w:r w:rsidRPr="001A721D">
        <w:rPr>
          <w:b/>
          <w:bCs/>
        </w:rPr>
        <w:t>:</w:t>
      </w:r>
      <w:r w:rsidRPr="00E46AD2">
        <w:t xml:space="preserve"> </w:t>
      </w:r>
      <w:r w:rsidRPr="00E46AD2">
        <w:rPr>
          <w:rtl/>
        </w:rPr>
        <w:t>استعارة، لأن الدهر ليس له ناب، وإنما المقصود الشدائد والمصائب</w:t>
      </w:r>
      <w:r w:rsidRPr="00E46AD2">
        <w:t>.</w:t>
      </w:r>
    </w:p>
    <w:p w14:paraId="7F1E35DF" w14:textId="77777777" w:rsidR="00E579E8" w:rsidRPr="00E46AD2" w:rsidRDefault="00E579E8" w:rsidP="009A6CA1">
      <w:pPr>
        <w:pStyle w:val="a9"/>
        <w:numPr>
          <w:ilvl w:val="0"/>
          <w:numId w:val="142"/>
        </w:numPr>
      </w:pPr>
      <w:r w:rsidRPr="001A721D">
        <w:rPr>
          <w:b/>
          <w:bCs/>
          <w:rtl/>
        </w:rPr>
        <w:t>شاب رأسي</w:t>
      </w:r>
      <w:r w:rsidRPr="001A721D">
        <w:rPr>
          <w:b/>
          <w:bCs/>
        </w:rPr>
        <w:t>:</w:t>
      </w:r>
      <w:r w:rsidRPr="00E46AD2">
        <w:t xml:space="preserve"> </w:t>
      </w:r>
      <w:r w:rsidRPr="00E46AD2">
        <w:rPr>
          <w:rtl/>
        </w:rPr>
        <w:t>استعارة، لأن الرأس لا يشيب، وإنما المقصود الشعر</w:t>
      </w:r>
      <w:r w:rsidRPr="00E46AD2">
        <w:t>.</w:t>
      </w:r>
    </w:p>
    <w:p w14:paraId="4505B881" w14:textId="77777777" w:rsidR="00E579E8" w:rsidRPr="00E46AD2" w:rsidRDefault="00E579E8" w:rsidP="001A721D">
      <w:r w:rsidRPr="00E46AD2">
        <w:rPr>
          <w:rtl/>
        </w:rPr>
        <w:t>أنواع الاستعارة</w:t>
      </w:r>
      <w:r w:rsidRPr="00E46AD2">
        <w:t>:</w:t>
      </w:r>
    </w:p>
    <w:p w14:paraId="0783F686" w14:textId="77777777" w:rsidR="00E579E8" w:rsidRPr="00E46AD2" w:rsidRDefault="00E579E8" w:rsidP="001A721D">
      <w:r w:rsidRPr="00E46AD2">
        <w:rPr>
          <w:rtl/>
        </w:rPr>
        <w:t>تنقسم الاستعارة باعتبار الطرف المحذوف إلى قسمين رئيسيين</w:t>
      </w:r>
      <w:r w:rsidRPr="00E46AD2">
        <w:t>:</w:t>
      </w:r>
    </w:p>
    <w:p w14:paraId="6C9514FF" w14:textId="77777777" w:rsidR="00E579E8" w:rsidRPr="00E46AD2" w:rsidRDefault="00E579E8" w:rsidP="009A6CA1">
      <w:pPr>
        <w:pStyle w:val="a9"/>
        <w:numPr>
          <w:ilvl w:val="0"/>
          <w:numId w:val="143"/>
        </w:numPr>
      </w:pPr>
      <w:r w:rsidRPr="001A721D">
        <w:rPr>
          <w:b/>
          <w:bCs/>
          <w:rtl/>
        </w:rPr>
        <w:t>الاستعارة التصريحية</w:t>
      </w:r>
      <w:r w:rsidRPr="001A721D">
        <w:rPr>
          <w:b/>
          <w:bCs/>
        </w:rPr>
        <w:t>:</w:t>
      </w:r>
      <w:r w:rsidRPr="00E46AD2">
        <w:t xml:space="preserve"> </w:t>
      </w:r>
      <w:r w:rsidRPr="00E46AD2">
        <w:rPr>
          <w:rtl/>
        </w:rPr>
        <w:t>وهي ما صرح فيها بلفظ المشبه به، وحذف المشبه، مثل</w:t>
      </w:r>
      <w:r w:rsidRPr="00E46AD2">
        <w:t>:</w:t>
      </w:r>
    </w:p>
    <w:p w14:paraId="2E535BD2" w14:textId="64FCC00E" w:rsidR="00E579E8" w:rsidRPr="00E46AD2" w:rsidRDefault="00E579E8" w:rsidP="009A6CA1">
      <w:pPr>
        <w:pStyle w:val="a9"/>
        <w:numPr>
          <w:ilvl w:val="1"/>
          <w:numId w:val="143"/>
        </w:numPr>
      </w:pPr>
      <w:r w:rsidRPr="00E46AD2">
        <w:rPr>
          <w:rtl/>
        </w:rPr>
        <w:t xml:space="preserve">﴿كِتَابٌ أَنزَلْنَاهُ إِلَيْكَ لِتُخْرِجَ النَّاسَ مِنَ الظُّلُمَاتِ إِلَى النُّورِ﴾ </w:t>
      </w:r>
      <w:r w:rsidR="0064321B">
        <w:rPr>
          <w:rtl/>
        </w:rPr>
        <w:t>"</w:t>
      </w:r>
      <w:r w:rsidRPr="00E46AD2">
        <w:rPr>
          <w:rtl/>
        </w:rPr>
        <w:t>إبراهيم: 1</w:t>
      </w:r>
      <w:r w:rsidR="0064321B">
        <w:rPr>
          <w:rtl/>
        </w:rPr>
        <w:t>"</w:t>
      </w:r>
      <w:r w:rsidRPr="00E46AD2">
        <w:rPr>
          <w:rtl/>
        </w:rPr>
        <w:t xml:space="preserve">: استعارة تصريحية، حيث شبه الكفر بالظلمات، والإيمان بالنور، وحذف المشبه </w:t>
      </w:r>
      <w:r w:rsidR="0064321B">
        <w:rPr>
          <w:rtl/>
        </w:rPr>
        <w:t>"</w:t>
      </w:r>
      <w:r w:rsidRPr="00E46AD2">
        <w:rPr>
          <w:rtl/>
        </w:rPr>
        <w:t>الكفر والإيمان</w:t>
      </w:r>
      <w:r w:rsidR="0064321B">
        <w:rPr>
          <w:rtl/>
        </w:rPr>
        <w:t>"</w:t>
      </w:r>
      <w:r w:rsidRPr="00E46AD2">
        <w:rPr>
          <w:rtl/>
        </w:rPr>
        <w:t xml:space="preserve">، وصرح بالمشبه به </w:t>
      </w:r>
      <w:r w:rsidR="0064321B">
        <w:rPr>
          <w:rtl/>
        </w:rPr>
        <w:t>"</w:t>
      </w:r>
      <w:r w:rsidRPr="00E46AD2">
        <w:rPr>
          <w:rtl/>
        </w:rPr>
        <w:t>الظلمات والنور</w:t>
      </w:r>
      <w:r w:rsidR="0064321B">
        <w:rPr>
          <w:rtl/>
        </w:rPr>
        <w:t>"</w:t>
      </w:r>
      <w:r w:rsidRPr="00E46AD2">
        <w:t>.</w:t>
      </w:r>
    </w:p>
    <w:p w14:paraId="4EF65164" w14:textId="27ED2B10" w:rsidR="00E579E8" w:rsidRPr="00E46AD2" w:rsidRDefault="00E579E8" w:rsidP="009A6CA1">
      <w:pPr>
        <w:pStyle w:val="a9"/>
        <w:numPr>
          <w:ilvl w:val="1"/>
          <w:numId w:val="143"/>
        </w:numPr>
      </w:pPr>
      <w:r w:rsidRPr="00E46AD2">
        <w:rPr>
          <w:rtl/>
        </w:rPr>
        <w:t xml:space="preserve">﴿وَاعْتَصِمُوا بِحَبْلِ اللَّهِ جَمِيعًا﴾ </w:t>
      </w:r>
      <w:r w:rsidR="0064321B">
        <w:rPr>
          <w:rtl/>
        </w:rPr>
        <w:t>"</w:t>
      </w:r>
      <w:r w:rsidRPr="00E46AD2">
        <w:rPr>
          <w:rtl/>
        </w:rPr>
        <w:t>آل عمران: 103</w:t>
      </w:r>
      <w:r w:rsidR="0064321B">
        <w:rPr>
          <w:rtl/>
        </w:rPr>
        <w:t>"</w:t>
      </w:r>
      <w:r w:rsidRPr="00E46AD2">
        <w:rPr>
          <w:rtl/>
        </w:rPr>
        <w:t xml:space="preserve">: استعارة تصريحية، حيث شبه الدين بالحبل، وحذف المشبه </w:t>
      </w:r>
      <w:r w:rsidR="0064321B">
        <w:rPr>
          <w:rtl/>
        </w:rPr>
        <w:t>"</w:t>
      </w:r>
      <w:r w:rsidRPr="00E46AD2">
        <w:rPr>
          <w:rtl/>
        </w:rPr>
        <w:t>الدين</w:t>
      </w:r>
      <w:r w:rsidR="0064321B">
        <w:rPr>
          <w:rtl/>
        </w:rPr>
        <w:t>"</w:t>
      </w:r>
      <w:r w:rsidRPr="00E46AD2">
        <w:rPr>
          <w:rtl/>
        </w:rPr>
        <w:t xml:space="preserve">، وصرح بالمشبه به </w:t>
      </w:r>
      <w:r w:rsidR="0064321B">
        <w:rPr>
          <w:rtl/>
        </w:rPr>
        <w:t>"</w:t>
      </w:r>
      <w:r w:rsidRPr="00E46AD2">
        <w:rPr>
          <w:rtl/>
        </w:rPr>
        <w:t>الحبل</w:t>
      </w:r>
      <w:r w:rsidR="0064321B">
        <w:rPr>
          <w:rtl/>
        </w:rPr>
        <w:t>"</w:t>
      </w:r>
      <w:r w:rsidRPr="00E46AD2">
        <w:t>.</w:t>
      </w:r>
    </w:p>
    <w:p w14:paraId="5A9D5BD1" w14:textId="47E45CE9" w:rsidR="00E579E8" w:rsidRPr="00E46AD2" w:rsidRDefault="00E579E8" w:rsidP="009A6CA1">
      <w:pPr>
        <w:pStyle w:val="a9"/>
        <w:numPr>
          <w:ilvl w:val="1"/>
          <w:numId w:val="143"/>
        </w:numPr>
      </w:pPr>
      <w:r w:rsidRPr="00E46AD2">
        <w:rPr>
          <w:rtl/>
        </w:rPr>
        <w:t xml:space="preserve">﴿فَأَذَاقَهَا اللَّهُ لِبَاسَ الْجُوعِ وَالْخَوْفِ﴾ </w:t>
      </w:r>
      <w:r w:rsidR="0064321B">
        <w:rPr>
          <w:rtl/>
        </w:rPr>
        <w:t>"</w:t>
      </w:r>
      <w:r w:rsidRPr="00E46AD2">
        <w:rPr>
          <w:rtl/>
        </w:rPr>
        <w:t>النحل: 112</w:t>
      </w:r>
      <w:r w:rsidR="0064321B">
        <w:rPr>
          <w:rtl/>
        </w:rPr>
        <w:t>"</w:t>
      </w:r>
      <w:r w:rsidRPr="00E46AD2">
        <w:rPr>
          <w:rtl/>
        </w:rPr>
        <w:t xml:space="preserve">: استعارة تصريحية، حيث شبه الجوع والخوف باللباس، وحذف المشبه </w:t>
      </w:r>
      <w:r w:rsidR="0064321B">
        <w:rPr>
          <w:rtl/>
        </w:rPr>
        <w:t>"</w:t>
      </w:r>
      <w:r w:rsidRPr="00E46AD2">
        <w:rPr>
          <w:rtl/>
        </w:rPr>
        <w:t>الجوع والخوف</w:t>
      </w:r>
      <w:r w:rsidR="0064321B">
        <w:rPr>
          <w:rtl/>
        </w:rPr>
        <w:t>"</w:t>
      </w:r>
      <w:r w:rsidRPr="00E46AD2">
        <w:rPr>
          <w:rtl/>
        </w:rPr>
        <w:t xml:space="preserve">، وصرح بالمشبه به </w:t>
      </w:r>
      <w:r w:rsidR="0064321B">
        <w:rPr>
          <w:rtl/>
        </w:rPr>
        <w:t>"</w:t>
      </w:r>
      <w:r w:rsidRPr="00E46AD2">
        <w:rPr>
          <w:rtl/>
        </w:rPr>
        <w:t>اللباس</w:t>
      </w:r>
      <w:r w:rsidR="0064321B">
        <w:rPr>
          <w:rtl/>
        </w:rPr>
        <w:t>"</w:t>
      </w:r>
      <w:r w:rsidRPr="00E46AD2">
        <w:t>.</w:t>
      </w:r>
    </w:p>
    <w:p w14:paraId="61D84FBE" w14:textId="77777777" w:rsidR="00E579E8" w:rsidRPr="00E46AD2" w:rsidRDefault="00E579E8" w:rsidP="009A6CA1">
      <w:pPr>
        <w:pStyle w:val="a9"/>
        <w:numPr>
          <w:ilvl w:val="0"/>
          <w:numId w:val="143"/>
        </w:numPr>
      </w:pPr>
      <w:r w:rsidRPr="001A721D">
        <w:rPr>
          <w:b/>
          <w:bCs/>
          <w:rtl/>
        </w:rPr>
        <w:t>الاستعارة المكنية</w:t>
      </w:r>
      <w:r w:rsidRPr="001A721D">
        <w:rPr>
          <w:b/>
          <w:bCs/>
        </w:rPr>
        <w:t>:</w:t>
      </w:r>
      <w:r w:rsidRPr="00E46AD2">
        <w:t xml:space="preserve"> </w:t>
      </w:r>
      <w:r w:rsidRPr="00E46AD2">
        <w:rPr>
          <w:rtl/>
        </w:rPr>
        <w:t>وهي ما حذف فيها المشبه به، ورمز إليه بشيء من لوازمه، مثل</w:t>
      </w:r>
      <w:r w:rsidRPr="00E46AD2">
        <w:t>:</w:t>
      </w:r>
    </w:p>
    <w:p w14:paraId="42781EAA" w14:textId="40AA9892" w:rsidR="00E579E8" w:rsidRPr="00E46AD2" w:rsidRDefault="00E579E8" w:rsidP="009A6CA1">
      <w:pPr>
        <w:pStyle w:val="a9"/>
        <w:numPr>
          <w:ilvl w:val="1"/>
          <w:numId w:val="143"/>
        </w:numPr>
      </w:pPr>
      <w:r w:rsidRPr="00E46AD2">
        <w:rPr>
          <w:rtl/>
        </w:rPr>
        <w:t xml:space="preserve">﴿وَاخْفِضْ لَهُمَا جَنَاحَ الذُّلِّ مِنَ الرَّحْمَةِ﴾ </w:t>
      </w:r>
      <w:r w:rsidR="0064321B">
        <w:rPr>
          <w:rtl/>
        </w:rPr>
        <w:t>"</w:t>
      </w:r>
      <w:r w:rsidRPr="00E46AD2">
        <w:rPr>
          <w:rtl/>
        </w:rPr>
        <w:t>الإسراء: 24</w:t>
      </w:r>
      <w:r w:rsidR="0064321B">
        <w:rPr>
          <w:rtl/>
        </w:rPr>
        <w:t>"</w:t>
      </w:r>
      <w:r w:rsidRPr="00E46AD2">
        <w:rPr>
          <w:rtl/>
        </w:rPr>
        <w:t xml:space="preserve">: استعارة مكنية، حيث شبه الذل بالطائر، وحذف المشبه به </w:t>
      </w:r>
      <w:r w:rsidR="0064321B">
        <w:rPr>
          <w:rtl/>
        </w:rPr>
        <w:t>"</w:t>
      </w:r>
      <w:r w:rsidRPr="00E46AD2">
        <w:rPr>
          <w:rtl/>
        </w:rPr>
        <w:t>الطائر</w:t>
      </w:r>
      <w:r w:rsidR="0064321B">
        <w:rPr>
          <w:rtl/>
        </w:rPr>
        <w:t>"</w:t>
      </w:r>
      <w:r w:rsidRPr="00E46AD2">
        <w:rPr>
          <w:rtl/>
        </w:rPr>
        <w:t xml:space="preserve">، ورمز إليه بشيء من لوازمه </w:t>
      </w:r>
      <w:r w:rsidR="0064321B">
        <w:rPr>
          <w:rtl/>
        </w:rPr>
        <w:t>"</w:t>
      </w:r>
      <w:r w:rsidRPr="00E46AD2">
        <w:rPr>
          <w:rtl/>
        </w:rPr>
        <w:t>الجناح</w:t>
      </w:r>
      <w:r w:rsidR="0064321B">
        <w:rPr>
          <w:rtl/>
        </w:rPr>
        <w:t>"</w:t>
      </w:r>
      <w:r w:rsidRPr="00E46AD2">
        <w:t>.</w:t>
      </w:r>
    </w:p>
    <w:p w14:paraId="153D3627" w14:textId="357C915A" w:rsidR="00E579E8" w:rsidRPr="00E46AD2" w:rsidRDefault="00E579E8" w:rsidP="009A6CA1">
      <w:pPr>
        <w:pStyle w:val="a9"/>
        <w:numPr>
          <w:ilvl w:val="1"/>
          <w:numId w:val="143"/>
        </w:numPr>
      </w:pPr>
      <w:r w:rsidRPr="00E46AD2">
        <w:rPr>
          <w:rtl/>
        </w:rPr>
        <w:t xml:space="preserve">﴿وَالصُّبْحِ إِذَا تَنَفَّسَ﴾ </w:t>
      </w:r>
      <w:r w:rsidR="0064321B">
        <w:rPr>
          <w:rtl/>
        </w:rPr>
        <w:t>"</w:t>
      </w:r>
      <w:r w:rsidRPr="00E46AD2">
        <w:rPr>
          <w:rtl/>
        </w:rPr>
        <w:t>التكوير: 18</w:t>
      </w:r>
      <w:r w:rsidR="0064321B">
        <w:rPr>
          <w:rtl/>
        </w:rPr>
        <w:t>"</w:t>
      </w:r>
      <w:r w:rsidRPr="00E46AD2">
        <w:rPr>
          <w:rtl/>
        </w:rPr>
        <w:t xml:space="preserve">: استعارة مكنية، حيث شبه الصبح بالإنسان، وحذف المشبه به </w:t>
      </w:r>
      <w:r w:rsidR="0064321B">
        <w:rPr>
          <w:rtl/>
        </w:rPr>
        <w:t>"</w:t>
      </w:r>
      <w:r w:rsidRPr="00E46AD2">
        <w:rPr>
          <w:rtl/>
        </w:rPr>
        <w:t>الإنسان</w:t>
      </w:r>
      <w:r w:rsidR="0064321B">
        <w:rPr>
          <w:rtl/>
        </w:rPr>
        <w:t>"</w:t>
      </w:r>
      <w:r w:rsidRPr="00E46AD2">
        <w:rPr>
          <w:rtl/>
        </w:rPr>
        <w:t xml:space="preserve">، ورمز إليه بشيء من لوازمه </w:t>
      </w:r>
      <w:r w:rsidR="0064321B">
        <w:rPr>
          <w:rtl/>
        </w:rPr>
        <w:t>"</w:t>
      </w:r>
      <w:r w:rsidRPr="00E46AD2">
        <w:rPr>
          <w:rtl/>
        </w:rPr>
        <w:t>التنفس</w:t>
      </w:r>
      <w:r w:rsidR="0064321B">
        <w:rPr>
          <w:rtl/>
        </w:rPr>
        <w:t>"</w:t>
      </w:r>
      <w:r w:rsidRPr="00E46AD2">
        <w:t>.</w:t>
      </w:r>
    </w:p>
    <w:p w14:paraId="68533A33" w14:textId="68E88BCC" w:rsidR="00E579E8" w:rsidRPr="00E46AD2" w:rsidRDefault="00E579E8" w:rsidP="009A6CA1">
      <w:pPr>
        <w:pStyle w:val="a9"/>
        <w:numPr>
          <w:ilvl w:val="1"/>
          <w:numId w:val="143"/>
        </w:numPr>
      </w:pPr>
      <w:r w:rsidRPr="00E46AD2">
        <w:rPr>
          <w:rtl/>
        </w:rPr>
        <w:t xml:space="preserve">﴿فَلَمَّا سَكَتَ عَن مُّوسَى الْغَضَبُ﴾ </w:t>
      </w:r>
      <w:r w:rsidR="0064321B">
        <w:rPr>
          <w:rtl/>
        </w:rPr>
        <w:t>"</w:t>
      </w:r>
      <w:r w:rsidRPr="00E46AD2">
        <w:rPr>
          <w:rtl/>
        </w:rPr>
        <w:t>الأعراف: 154</w:t>
      </w:r>
      <w:r w:rsidR="0064321B">
        <w:rPr>
          <w:rtl/>
        </w:rPr>
        <w:t>"</w:t>
      </w:r>
      <w:r w:rsidRPr="00E46AD2">
        <w:rPr>
          <w:rtl/>
        </w:rPr>
        <w:t xml:space="preserve">: استعارة مكنية، حيث شبه الغضب بالإنسان، وحذف المشبه به </w:t>
      </w:r>
      <w:r w:rsidR="0064321B">
        <w:rPr>
          <w:rtl/>
        </w:rPr>
        <w:t>"</w:t>
      </w:r>
      <w:r w:rsidRPr="00E46AD2">
        <w:rPr>
          <w:rtl/>
        </w:rPr>
        <w:t>الإنسان</w:t>
      </w:r>
      <w:r w:rsidR="0064321B">
        <w:rPr>
          <w:rtl/>
        </w:rPr>
        <w:t>"</w:t>
      </w:r>
      <w:r w:rsidRPr="00E46AD2">
        <w:rPr>
          <w:rtl/>
        </w:rPr>
        <w:t xml:space="preserve">، ورمز إليه بشيء من لوازمه </w:t>
      </w:r>
      <w:r w:rsidR="0064321B">
        <w:rPr>
          <w:rtl/>
        </w:rPr>
        <w:t>"</w:t>
      </w:r>
      <w:r w:rsidRPr="00E46AD2">
        <w:rPr>
          <w:rtl/>
        </w:rPr>
        <w:t>السكوت</w:t>
      </w:r>
      <w:r w:rsidR="0064321B">
        <w:rPr>
          <w:rtl/>
        </w:rPr>
        <w:t>"</w:t>
      </w:r>
      <w:r w:rsidRPr="00E46AD2">
        <w:t>.</w:t>
      </w:r>
    </w:p>
    <w:p w14:paraId="5BECB408" w14:textId="77777777" w:rsidR="00E579E8" w:rsidRPr="00E46AD2" w:rsidRDefault="00E579E8" w:rsidP="001A721D">
      <w:r w:rsidRPr="00E46AD2">
        <w:rPr>
          <w:rtl/>
        </w:rPr>
        <w:t>تقسيمات أخرى للاستعارة</w:t>
      </w:r>
      <w:r w:rsidRPr="00E46AD2">
        <w:t>:</w:t>
      </w:r>
    </w:p>
    <w:p w14:paraId="22C37A43" w14:textId="77777777" w:rsidR="00E579E8" w:rsidRPr="00E46AD2" w:rsidRDefault="00E579E8" w:rsidP="009A6CA1">
      <w:pPr>
        <w:pStyle w:val="a9"/>
        <w:numPr>
          <w:ilvl w:val="0"/>
          <w:numId w:val="144"/>
        </w:numPr>
      </w:pPr>
      <w:r w:rsidRPr="001A721D">
        <w:rPr>
          <w:b/>
          <w:bCs/>
          <w:rtl/>
        </w:rPr>
        <w:t>الاستعارة الأصلية</w:t>
      </w:r>
      <w:r w:rsidRPr="001A721D">
        <w:rPr>
          <w:b/>
          <w:bCs/>
        </w:rPr>
        <w:t>:</w:t>
      </w:r>
      <w:r w:rsidRPr="00E46AD2">
        <w:t xml:space="preserve"> </w:t>
      </w:r>
      <w:r w:rsidRPr="00E46AD2">
        <w:rPr>
          <w:rtl/>
        </w:rPr>
        <w:t>وهي ما كان المستعار فيها اسم جنس، مثل: "أسد" في "رأيت أسدًا يحارب</w:t>
      </w:r>
      <w:r w:rsidRPr="00E46AD2">
        <w:t>".</w:t>
      </w:r>
    </w:p>
    <w:p w14:paraId="403630A2" w14:textId="77777777" w:rsidR="00E579E8" w:rsidRPr="00E46AD2" w:rsidRDefault="00E579E8" w:rsidP="009A6CA1">
      <w:pPr>
        <w:pStyle w:val="a9"/>
        <w:numPr>
          <w:ilvl w:val="0"/>
          <w:numId w:val="144"/>
        </w:numPr>
      </w:pPr>
      <w:r w:rsidRPr="001A721D">
        <w:rPr>
          <w:b/>
          <w:bCs/>
          <w:rtl/>
        </w:rPr>
        <w:t>الاستعارة التبعية</w:t>
      </w:r>
      <w:r w:rsidRPr="001A721D">
        <w:rPr>
          <w:b/>
          <w:bCs/>
        </w:rPr>
        <w:t>:</w:t>
      </w:r>
      <w:r w:rsidRPr="00E46AD2">
        <w:t xml:space="preserve"> </w:t>
      </w:r>
      <w:r w:rsidRPr="00E46AD2">
        <w:rPr>
          <w:rtl/>
        </w:rPr>
        <w:t>وهي ما كان المستعار فيها فعلًا أو حرفًا أو اسمًا مشتقًا، مثل: "تنفس" في "والصبح إذا تنفس</w:t>
      </w:r>
      <w:r w:rsidRPr="00E46AD2">
        <w:t>".</w:t>
      </w:r>
    </w:p>
    <w:p w14:paraId="79F49DF3" w14:textId="301B4649" w:rsidR="00E579E8" w:rsidRPr="00E46AD2" w:rsidRDefault="00E579E8" w:rsidP="009A6CA1">
      <w:pPr>
        <w:pStyle w:val="a9"/>
        <w:numPr>
          <w:ilvl w:val="0"/>
          <w:numId w:val="144"/>
        </w:numPr>
      </w:pPr>
      <w:r w:rsidRPr="001A721D">
        <w:rPr>
          <w:b/>
          <w:bCs/>
          <w:rtl/>
        </w:rPr>
        <w:t>الاستعارة المرشحة</w:t>
      </w:r>
      <w:r w:rsidRPr="001A721D">
        <w:rPr>
          <w:b/>
          <w:bCs/>
        </w:rPr>
        <w:t>:</w:t>
      </w:r>
      <w:r w:rsidRPr="00E46AD2">
        <w:t xml:space="preserve"> </w:t>
      </w:r>
      <w:r w:rsidRPr="00E46AD2">
        <w:rPr>
          <w:rtl/>
        </w:rPr>
        <w:t xml:space="preserve">وهي ما ذكر فيها ما يلائم المشبه به، مثل: ﴿أُولَٰئِكَ الَّذِينَ اشْتَرَوُا الضَّلَالَةَ بِالْهُدَىٰ فَمَا رَبِحَت تِّجَارَتُهُمْ﴾ </w:t>
      </w:r>
      <w:r w:rsidR="0064321B">
        <w:rPr>
          <w:rtl/>
        </w:rPr>
        <w:t>"</w:t>
      </w:r>
      <w:r w:rsidRPr="00E46AD2">
        <w:rPr>
          <w:rtl/>
        </w:rPr>
        <w:t>البقرة: 16</w:t>
      </w:r>
      <w:r w:rsidR="0064321B">
        <w:rPr>
          <w:rtl/>
        </w:rPr>
        <w:t>"</w:t>
      </w:r>
      <w:r w:rsidRPr="00E46AD2">
        <w:rPr>
          <w:rtl/>
        </w:rPr>
        <w:t>، ذكر "التجارة" يلائم "الاشتراء</w:t>
      </w:r>
      <w:r w:rsidRPr="00E46AD2">
        <w:t>".</w:t>
      </w:r>
    </w:p>
    <w:p w14:paraId="385C7115" w14:textId="77777777" w:rsidR="00E579E8" w:rsidRPr="00E46AD2" w:rsidRDefault="00E579E8" w:rsidP="009A6CA1">
      <w:pPr>
        <w:pStyle w:val="a9"/>
        <w:numPr>
          <w:ilvl w:val="0"/>
          <w:numId w:val="144"/>
        </w:numPr>
      </w:pPr>
      <w:r w:rsidRPr="001A721D">
        <w:rPr>
          <w:b/>
          <w:bCs/>
          <w:rtl/>
        </w:rPr>
        <w:t>الاستعارة المجردة</w:t>
      </w:r>
      <w:r w:rsidRPr="001A721D">
        <w:rPr>
          <w:b/>
          <w:bCs/>
        </w:rPr>
        <w:t>:</w:t>
      </w:r>
      <w:r w:rsidRPr="00E46AD2">
        <w:t xml:space="preserve"> </w:t>
      </w:r>
      <w:r w:rsidRPr="00E46AD2">
        <w:rPr>
          <w:rtl/>
        </w:rPr>
        <w:t>وهي ما ذكر فيها ما يلائم المشبه، مثل: "رأيت أسدًا يحارب في المعركة</w:t>
      </w:r>
      <w:r w:rsidRPr="00E46AD2">
        <w:t>".</w:t>
      </w:r>
    </w:p>
    <w:p w14:paraId="4D6B0B91" w14:textId="77777777" w:rsidR="00E579E8" w:rsidRPr="00E46AD2" w:rsidRDefault="00E579E8" w:rsidP="009A6CA1">
      <w:pPr>
        <w:pStyle w:val="a9"/>
        <w:numPr>
          <w:ilvl w:val="0"/>
          <w:numId w:val="144"/>
        </w:numPr>
      </w:pPr>
      <w:r w:rsidRPr="001A721D">
        <w:rPr>
          <w:b/>
          <w:bCs/>
          <w:rtl/>
        </w:rPr>
        <w:t>الاستعارة المطلقة</w:t>
      </w:r>
      <w:r w:rsidRPr="001A721D">
        <w:rPr>
          <w:b/>
          <w:bCs/>
        </w:rPr>
        <w:t>:</w:t>
      </w:r>
      <w:r w:rsidRPr="00E46AD2">
        <w:t xml:space="preserve"> </w:t>
      </w:r>
      <w:r w:rsidRPr="00E46AD2">
        <w:rPr>
          <w:rtl/>
        </w:rPr>
        <w:t>وهي ما خلت من ملائمات المشبه والمشبه به، مثل: "رأيت أسدًا يحارب</w:t>
      </w:r>
      <w:r w:rsidRPr="00E46AD2">
        <w:t>".</w:t>
      </w:r>
    </w:p>
    <w:p w14:paraId="1EA7AAD2" w14:textId="77777777" w:rsidR="00E579E8" w:rsidRPr="00E46AD2" w:rsidRDefault="00E579E8" w:rsidP="001A721D">
      <w:r w:rsidRPr="00E46AD2">
        <w:rPr>
          <w:rtl/>
        </w:rPr>
        <w:t>أمثلة تطبيقية من القرآن الكريم</w:t>
      </w:r>
      <w:r w:rsidRPr="00E46AD2">
        <w:t>:</w:t>
      </w:r>
    </w:p>
    <w:p w14:paraId="2150F868" w14:textId="18F8FF75" w:rsidR="00E579E8" w:rsidRPr="00E46AD2" w:rsidRDefault="00E579E8" w:rsidP="009A6CA1">
      <w:pPr>
        <w:pStyle w:val="a9"/>
        <w:numPr>
          <w:ilvl w:val="0"/>
          <w:numId w:val="145"/>
        </w:numPr>
      </w:pPr>
      <w:r w:rsidRPr="00E46AD2">
        <w:rPr>
          <w:rtl/>
        </w:rPr>
        <w:t xml:space="preserve">﴿اهْدِنَا الصِّرَاطَ الْمُسْتَقِيمَ﴾ </w:t>
      </w:r>
      <w:r w:rsidR="0064321B">
        <w:rPr>
          <w:rtl/>
        </w:rPr>
        <w:t>"</w:t>
      </w:r>
      <w:r w:rsidRPr="00E46AD2">
        <w:rPr>
          <w:rtl/>
        </w:rPr>
        <w:t>الفاتحة: 6</w:t>
      </w:r>
      <w:r w:rsidR="0064321B">
        <w:rPr>
          <w:rtl/>
        </w:rPr>
        <w:t>"</w:t>
      </w:r>
      <w:r w:rsidRPr="00E46AD2">
        <w:rPr>
          <w:rtl/>
        </w:rPr>
        <w:t>: استعارة تصريحية، حيث شبه الدين الحق بالصراط المستقيم</w:t>
      </w:r>
      <w:r w:rsidRPr="00E46AD2">
        <w:t>.</w:t>
      </w:r>
    </w:p>
    <w:p w14:paraId="3A567783" w14:textId="5C8C8054" w:rsidR="00E579E8" w:rsidRPr="00E46AD2" w:rsidRDefault="00E579E8" w:rsidP="009A6CA1">
      <w:pPr>
        <w:pStyle w:val="a9"/>
        <w:numPr>
          <w:ilvl w:val="0"/>
          <w:numId w:val="145"/>
        </w:numPr>
      </w:pPr>
      <w:r w:rsidRPr="00E46AD2">
        <w:rPr>
          <w:rtl/>
        </w:rPr>
        <w:t xml:space="preserve">﴿وَاشْتَعَلَ الرَّأْسُ شَيْبًا﴾ </w:t>
      </w:r>
      <w:r w:rsidR="0064321B">
        <w:rPr>
          <w:rtl/>
        </w:rPr>
        <w:t>"</w:t>
      </w:r>
      <w:r w:rsidRPr="00E46AD2">
        <w:rPr>
          <w:rtl/>
        </w:rPr>
        <w:t>مريم: 4</w:t>
      </w:r>
      <w:r w:rsidR="0064321B">
        <w:rPr>
          <w:rtl/>
        </w:rPr>
        <w:t>"</w:t>
      </w:r>
      <w:r w:rsidRPr="00E46AD2">
        <w:rPr>
          <w:rtl/>
        </w:rPr>
        <w:t xml:space="preserve">: استعارة مكنية، حيث شبه الشيب بالنار، وحذف المشبه به </w:t>
      </w:r>
      <w:r w:rsidR="0064321B">
        <w:rPr>
          <w:rtl/>
        </w:rPr>
        <w:t>"</w:t>
      </w:r>
      <w:r w:rsidRPr="00E46AD2">
        <w:rPr>
          <w:rtl/>
        </w:rPr>
        <w:t>النار</w:t>
      </w:r>
      <w:r w:rsidR="0064321B">
        <w:rPr>
          <w:rtl/>
        </w:rPr>
        <w:t>"</w:t>
      </w:r>
      <w:r w:rsidRPr="00E46AD2">
        <w:rPr>
          <w:rtl/>
        </w:rPr>
        <w:t xml:space="preserve">، ورمز إليه بشيء من لوازمه </w:t>
      </w:r>
      <w:r w:rsidR="0064321B">
        <w:rPr>
          <w:rtl/>
        </w:rPr>
        <w:t>"</w:t>
      </w:r>
      <w:r w:rsidRPr="00E46AD2">
        <w:rPr>
          <w:rtl/>
        </w:rPr>
        <w:t>الاشتعال</w:t>
      </w:r>
      <w:r w:rsidR="0064321B">
        <w:rPr>
          <w:rtl/>
        </w:rPr>
        <w:t>"</w:t>
      </w:r>
      <w:r w:rsidRPr="00E46AD2">
        <w:t>.</w:t>
      </w:r>
    </w:p>
    <w:p w14:paraId="2233AC3E" w14:textId="1BC8BEAA" w:rsidR="00E579E8" w:rsidRPr="00E46AD2" w:rsidRDefault="00E579E8" w:rsidP="009A6CA1">
      <w:pPr>
        <w:pStyle w:val="a9"/>
        <w:numPr>
          <w:ilvl w:val="0"/>
          <w:numId w:val="145"/>
        </w:numPr>
      </w:pPr>
      <w:r w:rsidRPr="00E46AD2">
        <w:rPr>
          <w:rtl/>
        </w:rPr>
        <w:t xml:space="preserve">﴿رَبِّ إِنِّي وَهَنَ الْعَظْمُ مِنِّي﴾ </w:t>
      </w:r>
      <w:r w:rsidR="0064321B">
        <w:rPr>
          <w:rtl/>
        </w:rPr>
        <w:t>"</w:t>
      </w:r>
      <w:r w:rsidRPr="00E46AD2">
        <w:rPr>
          <w:rtl/>
        </w:rPr>
        <w:t>مريم: 4</w:t>
      </w:r>
      <w:r w:rsidR="0064321B">
        <w:rPr>
          <w:rtl/>
        </w:rPr>
        <w:t>"</w:t>
      </w:r>
      <w:r w:rsidRPr="00E46AD2">
        <w:rPr>
          <w:rtl/>
        </w:rPr>
        <w:t xml:space="preserve">: استعارة مكنية، حيث شبه العظم بالإنسان، وحذف المشبه به </w:t>
      </w:r>
      <w:r w:rsidR="0064321B">
        <w:rPr>
          <w:rtl/>
        </w:rPr>
        <w:t>"</w:t>
      </w:r>
      <w:r w:rsidRPr="00E46AD2">
        <w:rPr>
          <w:rtl/>
        </w:rPr>
        <w:t>الإنسان</w:t>
      </w:r>
      <w:r w:rsidR="0064321B">
        <w:rPr>
          <w:rtl/>
        </w:rPr>
        <w:t>"</w:t>
      </w:r>
      <w:r w:rsidRPr="00E46AD2">
        <w:rPr>
          <w:rtl/>
        </w:rPr>
        <w:t xml:space="preserve">، ورمز إليه بشيء من لوازمه </w:t>
      </w:r>
      <w:r w:rsidR="0064321B">
        <w:rPr>
          <w:rtl/>
        </w:rPr>
        <w:t>"</w:t>
      </w:r>
      <w:r w:rsidRPr="00E46AD2">
        <w:rPr>
          <w:rtl/>
        </w:rPr>
        <w:t>الوهن</w:t>
      </w:r>
      <w:r w:rsidR="0064321B">
        <w:rPr>
          <w:rtl/>
        </w:rPr>
        <w:t>"</w:t>
      </w:r>
      <w:r w:rsidRPr="00E46AD2">
        <w:t>.</w:t>
      </w:r>
    </w:p>
    <w:p w14:paraId="33637D39" w14:textId="69997590" w:rsidR="00E579E8" w:rsidRPr="00E46AD2" w:rsidRDefault="00E579E8" w:rsidP="009A6CA1">
      <w:pPr>
        <w:pStyle w:val="a9"/>
        <w:numPr>
          <w:ilvl w:val="0"/>
          <w:numId w:val="145"/>
        </w:numPr>
      </w:pPr>
      <w:r w:rsidRPr="00E46AD2">
        <w:rPr>
          <w:rtl/>
        </w:rPr>
        <w:t xml:space="preserve">﴿وَآيَةٌ لَّهُمُ اللَّيْلُ نَسْلَخُ مِنْهُ النَّهَارَ﴾ </w:t>
      </w:r>
      <w:r w:rsidR="0064321B">
        <w:rPr>
          <w:rtl/>
        </w:rPr>
        <w:t>"</w:t>
      </w:r>
      <w:r w:rsidRPr="00E46AD2">
        <w:rPr>
          <w:rtl/>
        </w:rPr>
        <w:t>يس: 37</w:t>
      </w:r>
      <w:r w:rsidR="0064321B">
        <w:rPr>
          <w:rtl/>
        </w:rPr>
        <w:t>"</w:t>
      </w:r>
      <w:r w:rsidRPr="00E46AD2">
        <w:rPr>
          <w:rtl/>
        </w:rPr>
        <w:t>: استعارة تبعية، حيث شبه إزالة النهار من الليل بسلخ الجلد عن الشاة</w:t>
      </w:r>
      <w:r w:rsidRPr="00E46AD2">
        <w:t>.</w:t>
      </w:r>
    </w:p>
    <w:p w14:paraId="0AC7BE1D" w14:textId="08C6981A" w:rsidR="00E579E8" w:rsidRPr="00E46AD2" w:rsidRDefault="00E579E8" w:rsidP="009A6CA1">
      <w:pPr>
        <w:pStyle w:val="a9"/>
        <w:numPr>
          <w:ilvl w:val="0"/>
          <w:numId w:val="145"/>
        </w:numPr>
      </w:pPr>
      <w:r w:rsidRPr="00E46AD2">
        <w:rPr>
          <w:rtl/>
        </w:rPr>
        <w:t xml:space="preserve">﴿إِنَّا لَمَّا طَغَى الْمَاءُ حَمَلْنَاكُمْ فِي الْجَارِيَةِ﴾ </w:t>
      </w:r>
      <w:r w:rsidR="0064321B">
        <w:rPr>
          <w:rtl/>
        </w:rPr>
        <w:t>"</w:t>
      </w:r>
      <w:r w:rsidRPr="00E46AD2">
        <w:rPr>
          <w:rtl/>
        </w:rPr>
        <w:t>الحاقة: 11</w:t>
      </w:r>
      <w:r w:rsidR="0064321B">
        <w:rPr>
          <w:rtl/>
        </w:rPr>
        <w:t>"</w:t>
      </w:r>
      <w:r w:rsidRPr="00E46AD2">
        <w:rPr>
          <w:rtl/>
        </w:rPr>
        <w:t xml:space="preserve">: استعارة مكنية، حيث شبَّه الماء بالإنسان، وحذف المشبه به </w:t>
      </w:r>
      <w:r w:rsidR="0064321B">
        <w:rPr>
          <w:rtl/>
        </w:rPr>
        <w:t>"</w:t>
      </w:r>
      <w:r w:rsidRPr="00E46AD2">
        <w:rPr>
          <w:rtl/>
        </w:rPr>
        <w:t>الإنسان</w:t>
      </w:r>
      <w:r w:rsidR="0064321B">
        <w:rPr>
          <w:rtl/>
        </w:rPr>
        <w:t>"</w:t>
      </w:r>
      <w:r w:rsidRPr="00E46AD2">
        <w:rPr>
          <w:rtl/>
        </w:rPr>
        <w:t>، وذكر لازمًا من لوازمه وهو الطغيان</w:t>
      </w:r>
      <w:r w:rsidRPr="00E46AD2">
        <w:t>.</w:t>
      </w:r>
    </w:p>
    <w:p w14:paraId="2BD5202D" w14:textId="77777777" w:rsidR="00E579E8" w:rsidRPr="00E46AD2" w:rsidRDefault="00E579E8" w:rsidP="001A721D">
      <w:r w:rsidRPr="00E46AD2">
        <w:rPr>
          <w:rtl/>
        </w:rPr>
        <w:t>أهمية الاستعارة في التدبر</w:t>
      </w:r>
      <w:r w:rsidRPr="00E46AD2">
        <w:t>:</w:t>
      </w:r>
    </w:p>
    <w:p w14:paraId="2A401652" w14:textId="77777777" w:rsidR="00E579E8" w:rsidRPr="00E46AD2" w:rsidRDefault="00E579E8" w:rsidP="009A6CA1">
      <w:pPr>
        <w:pStyle w:val="a9"/>
        <w:numPr>
          <w:ilvl w:val="0"/>
          <w:numId w:val="146"/>
        </w:numPr>
      </w:pPr>
      <w:r w:rsidRPr="001A721D">
        <w:rPr>
          <w:b/>
          <w:bCs/>
          <w:rtl/>
        </w:rPr>
        <w:t>التصوير</w:t>
      </w:r>
      <w:r w:rsidRPr="001A721D">
        <w:rPr>
          <w:b/>
          <w:bCs/>
        </w:rPr>
        <w:t>:</w:t>
      </w:r>
      <w:r w:rsidRPr="00E46AD2">
        <w:t xml:space="preserve"> </w:t>
      </w:r>
      <w:r w:rsidRPr="00E46AD2">
        <w:rPr>
          <w:rtl/>
        </w:rPr>
        <w:t>الاستعارة تجعل المعاني المجردة صورًا حية، محسوسة، تراها العين، وتتأثر بها النفس</w:t>
      </w:r>
      <w:r w:rsidRPr="00E46AD2">
        <w:t>.</w:t>
      </w:r>
    </w:p>
    <w:p w14:paraId="77A51590" w14:textId="77777777" w:rsidR="00E579E8" w:rsidRPr="00E46AD2" w:rsidRDefault="00E579E8" w:rsidP="009A6CA1">
      <w:pPr>
        <w:pStyle w:val="a9"/>
        <w:numPr>
          <w:ilvl w:val="0"/>
          <w:numId w:val="146"/>
        </w:numPr>
      </w:pPr>
      <w:r w:rsidRPr="001A721D">
        <w:rPr>
          <w:b/>
          <w:bCs/>
          <w:rtl/>
        </w:rPr>
        <w:t>الإيجاز</w:t>
      </w:r>
      <w:r w:rsidRPr="001A721D">
        <w:rPr>
          <w:b/>
          <w:bCs/>
        </w:rPr>
        <w:t>:</w:t>
      </w:r>
      <w:r w:rsidRPr="00E46AD2">
        <w:t xml:space="preserve"> </w:t>
      </w:r>
      <w:r w:rsidRPr="00E46AD2">
        <w:rPr>
          <w:rtl/>
        </w:rPr>
        <w:t>الاستعارة تختصر الكلام، وتغني عن التطويل</w:t>
      </w:r>
      <w:r w:rsidRPr="00E46AD2">
        <w:t>.</w:t>
      </w:r>
    </w:p>
    <w:p w14:paraId="133923FC" w14:textId="77777777" w:rsidR="00E579E8" w:rsidRPr="00E46AD2" w:rsidRDefault="00E579E8" w:rsidP="009A6CA1">
      <w:pPr>
        <w:pStyle w:val="a9"/>
        <w:numPr>
          <w:ilvl w:val="0"/>
          <w:numId w:val="146"/>
        </w:numPr>
      </w:pPr>
      <w:r w:rsidRPr="001A721D">
        <w:rPr>
          <w:b/>
          <w:bCs/>
          <w:rtl/>
        </w:rPr>
        <w:t>التأثير</w:t>
      </w:r>
      <w:r w:rsidRPr="001A721D">
        <w:rPr>
          <w:b/>
          <w:bCs/>
        </w:rPr>
        <w:t>:</w:t>
      </w:r>
      <w:r w:rsidRPr="00E46AD2">
        <w:t xml:space="preserve"> </w:t>
      </w:r>
      <w:r w:rsidRPr="00E46AD2">
        <w:rPr>
          <w:rtl/>
        </w:rPr>
        <w:t>الاستعارة تثير الخيال، وتحرك المشاعر، وتجعل المعنى أكثر رسوخًا في النفس</w:t>
      </w:r>
      <w:r w:rsidRPr="00E46AD2">
        <w:t>.</w:t>
      </w:r>
    </w:p>
    <w:p w14:paraId="122638F7" w14:textId="77777777" w:rsidR="00E579E8" w:rsidRPr="00E46AD2" w:rsidRDefault="00E579E8" w:rsidP="009A6CA1">
      <w:pPr>
        <w:pStyle w:val="a9"/>
        <w:numPr>
          <w:ilvl w:val="0"/>
          <w:numId w:val="146"/>
        </w:numPr>
      </w:pPr>
      <w:r w:rsidRPr="001A721D">
        <w:rPr>
          <w:b/>
          <w:bCs/>
          <w:rtl/>
        </w:rPr>
        <w:t>الإقناع</w:t>
      </w:r>
      <w:r w:rsidRPr="001A721D">
        <w:rPr>
          <w:b/>
          <w:bCs/>
        </w:rPr>
        <w:t>:</w:t>
      </w:r>
      <w:r w:rsidRPr="00E46AD2">
        <w:t xml:space="preserve"> </w:t>
      </w:r>
      <w:r w:rsidRPr="00E46AD2">
        <w:rPr>
          <w:rtl/>
        </w:rPr>
        <w:t>الاستعارة تقرب الصورة إلى الذهن، وتجعل المعنى أكثر قبولًا</w:t>
      </w:r>
      <w:r w:rsidRPr="00E46AD2">
        <w:t>.</w:t>
      </w:r>
    </w:p>
    <w:p w14:paraId="5F641AF8" w14:textId="77777777" w:rsidR="00E579E8" w:rsidRPr="00E46AD2" w:rsidRDefault="00E579E8" w:rsidP="009A6CA1">
      <w:pPr>
        <w:pStyle w:val="a9"/>
        <w:numPr>
          <w:ilvl w:val="0"/>
          <w:numId w:val="146"/>
        </w:numPr>
      </w:pPr>
      <w:r w:rsidRPr="001A721D">
        <w:rPr>
          <w:b/>
          <w:bCs/>
          <w:rtl/>
        </w:rPr>
        <w:t>الإعجاز</w:t>
      </w:r>
      <w:r w:rsidRPr="001A721D">
        <w:rPr>
          <w:b/>
          <w:bCs/>
        </w:rPr>
        <w:t>:</w:t>
      </w:r>
      <w:r w:rsidRPr="00E46AD2">
        <w:t xml:space="preserve"> </w:t>
      </w:r>
      <w:r w:rsidRPr="00E46AD2">
        <w:rPr>
          <w:rtl/>
        </w:rPr>
        <w:t>الاستعارة في القرآن تتميز بالدقة والإبداع، مما يدل على إعجاز القرآن وبلاغته</w:t>
      </w:r>
      <w:r w:rsidRPr="00E46AD2">
        <w:t>.</w:t>
      </w:r>
    </w:p>
    <w:p w14:paraId="1E6B81A0" w14:textId="77777777" w:rsidR="00E579E8" w:rsidRPr="00E46AD2" w:rsidRDefault="00E579E8" w:rsidP="001A721D">
      <w:r w:rsidRPr="00E46AD2">
        <w:rPr>
          <w:rtl/>
        </w:rPr>
        <w:t>خاتمة: الاستعارة رحلة في عالم الجمال</w:t>
      </w:r>
    </w:p>
    <w:p w14:paraId="1D588F53" w14:textId="77777777" w:rsidR="00E579E8" w:rsidRPr="00E46AD2" w:rsidRDefault="00E579E8" w:rsidP="001A721D">
      <w:r w:rsidRPr="00E46AD2">
        <w:rPr>
          <w:rtl/>
        </w:rPr>
        <w:t>الاستعارة في القرآن الكريم رحلة ممتعة في عالم الجمال والإبداع، تأخذنا إلى آفاق بعيدة من التصوير والتأثير. فلنتأمل في هذه الاستعارات، ولنستخرج منها الدروس والعبر، ولنجعلها مفتاحًا لفهم أعمق لكتاب الله</w:t>
      </w:r>
      <w:r w:rsidRPr="00E46AD2">
        <w:t>.</w:t>
      </w:r>
    </w:p>
    <w:p w14:paraId="61ACB8A4" w14:textId="3804386F" w:rsidR="00330AAC" w:rsidRPr="00E46AD2" w:rsidRDefault="00330AAC" w:rsidP="001A721D">
      <w:pPr>
        <w:pStyle w:val="21"/>
      </w:pPr>
      <w:bookmarkStart w:id="162" w:name="_Toc192269198"/>
      <w:bookmarkStart w:id="163" w:name="_Toc199407107"/>
      <w:r w:rsidRPr="00E46AD2">
        <w:rPr>
          <w:rtl/>
        </w:rPr>
        <w:t>المجاز المرسل في القرآن الكريم: علاقات تتجاوز الحقيقة</w:t>
      </w:r>
      <w:bookmarkEnd w:id="162"/>
      <w:bookmarkEnd w:id="163"/>
    </w:p>
    <w:p w14:paraId="3A345873" w14:textId="77777777" w:rsidR="00330AAC" w:rsidRPr="00E46AD2" w:rsidRDefault="00330AAC" w:rsidP="001A721D">
      <w:r w:rsidRPr="00E46AD2">
        <w:rPr>
          <w:rtl/>
        </w:rPr>
        <w:t>مقدمة: حين تتسع دلالة الألفاظ</w:t>
      </w:r>
    </w:p>
    <w:p w14:paraId="05320AB3" w14:textId="77777777" w:rsidR="00330AAC" w:rsidRPr="00E46AD2" w:rsidRDefault="00330AAC" w:rsidP="001A721D">
      <w:r w:rsidRPr="00E46AD2">
        <w:rPr>
          <w:rtl/>
        </w:rPr>
        <w:t>بعد أن تجولنا في عالم التشبيه، والكناية، والاستعارة، نصل إلى أسلوب آخر يوسع آفاق الدلالة، ويجعل الألفاظ تتجاوز معناها الحرفي، إنه "المجاز المرسل</w:t>
      </w:r>
      <w:r w:rsidRPr="00E46AD2">
        <w:t>".</w:t>
      </w:r>
    </w:p>
    <w:p w14:paraId="6BD11D1D" w14:textId="77777777" w:rsidR="00330AAC" w:rsidRPr="00E46AD2" w:rsidRDefault="00330AAC" w:rsidP="001A721D">
      <w:r w:rsidRPr="00E46AD2">
        <w:rPr>
          <w:rtl/>
        </w:rPr>
        <w:t>ما هو المجاز المرسل؟</w:t>
      </w:r>
    </w:p>
    <w:p w14:paraId="5056C231" w14:textId="77777777" w:rsidR="00330AAC" w:rsidRPr="00E46AD2" w:rsidRDefault="00330AAC" w:rsidP="009A6CA1">
      <w:pPr>
        <w:pStyle w:val="a9"/>
        <w:numPr>
          <w:ilvl w:val="0"/>
          <w:numId w:val="147"/>
        </w:numPr>
      </w:pPr>
      <w:r w:rsidRPr="001A721D">
        <w:rPr>
          <w:b/>
          <w:bCs/>
          <w:rtl/>
        </w:rPr>
        <w:t>لغة</w:t>
      </w:r>
      <w:r w:rsidRPr="001A721D">
        <w:rPr>
          <w:b/>
          <w:bCs/>
        </w:rPr>
        <w:t>:</w:t>
      </w:r>
      <w:r w:rsidRPr="00E46AD2">
        <w:t xml:space="preserve"> </w:t>
      </w:r>
      <w:r w:rsidRPr="00E46AD2">
        <w:rPr>
          <w:rtl/>
        </w:rPr>
        <w:t>المجاز مأخوذ من جاز الشيء يجوزه، إذا تعداه. والمرسل: المطلق</w:t>
      </w:r>
      <w:r w:rsidRPr="00E46AD2">
        <w:t>.</w:t>
      </w:r>
    </w:p>
    <w:p w14:paraId="2B64B7EE" w14:textId="77777777" w:rsidR="00330AAC" w:rsidRPr="00E46AD2" w:rsidRDefault="00330AAC" w:rsidP="009A6CA1">
      <w:pPr>
        <w:pStyle w:val="a9"/>
        <w:numPr>
          <w:ilvl w:val="0"/>
          <w:numId w:val="147"/>
        </w:numPr>
      </w:pPr>
      <w:r w:rsidRPr="001A721D">
        <w:rPr>
          <w:b/>
          <w:bCs/>
          <w:rtl/>
        </w:rPr>
        <w:t>اصطلاحًا</w:t>
      </w:r>
      <w:r w:rsidRPr="001A721D">
        <w:rPr>
          <w:b/>
          <w:bCs/>
        </w:rPr>
        <w:t>:</w:t>
      </w:r>
      <w:r w:rsidRPr="00E46AD2">
        <w:t xml:space="preserve"> </w:t>
      </w:r>
      <w:r w:rsidRPr="00E46AD2">
        <w:rPr>
          <w:rtl/>
        </w:rPr>
        <w:t>هو الكلمة المستعملة في غير معناها الأصلي لعلاقة غير المشابهة، مع قرينة مانعة من إرادة المعنى الأصلي</w:t>
      </w:r>
      <w:r w:rsidRPr="00E46AD2">
        <w:t>.</w:t>
      </w:r>
    </w:p>
    <w:p w14:paraId="51F0EF0A" w14:textId="77777777" w:rsidR="00330AAC" w:rsidRPr="00E46AD2" w:rsidRDefault="00330AAC" w:rsidP="001A721D">
      <w:r w:rsidRPr="00E46AD2">
        <w:rPr>
          <w:b/>
          <w:bCs/>
          <w:rtl/>
        </w:rPr>
        <w:t>بعبارة أخرى</w:t>
      </w:r>
      <w:r w:rsidRPr="00E46AD2">
        <w:rPr>
          <w:b/>
          <w:bCs/>
        </w:rPr>
        <w:t>:</w:t>
      </w:r>
      <w:r w:rsidRPr="00E46AD2">
        <w:t xml:space="preserve"> </w:t>
      </w:r>
      <w:r w:rsidRPr="00E46AD2">
        <w:rPr>
          <w:rtl/>
        </w:rPr>
        <w:t>المجاز المرسل هو أن تستخدم كلمة في غير معناها الحقيقي، ولكن ليس على سبيل التشبيه، وإنما لعلاقة أخرى بين المعنى الحقيقي والمعنى المجازي، مع وجود دليل يمنع من أن يكون المعنى الحقيقي هو المقصود</w:t>
      </w:r>
      <w:r w:rsidRPr="00E46AD2">
        <w:t>.</w:t>
      </w:r>
    </w:p>
    <w:p w14:paraId="230F3AB6" w14:textId="77777777" w:rsidR="00330AAC" w:rsidRPr="00E46AD2" w:rsidRDefault="00330AAC" w:rsidP="001A721D">
      <w:r w:rsidRPr="00E46AD2">
        <w:rPr>
          <w:rtl/>
        </w:rPr>
        <w:t>أمثلة</w:t>
      </w:r>
      <w:r w:rsidRPr="00E46AD2">
        <w:t>:</w:t>
      </w:r>
    </w:p>
    <w:p w14:paraId="1A4C170F" w14:textId="638CDDA1" w:rsidR="00330AAC" w:rsidRPr="00E46AD2" w:rsidRDefault="00330AAC" w:rsidP="009A6CA1">
      <w:pPr>
        <w:pStyle w:val="a9"/>
        <w:numPr>
          <w:ilvl w:val="0"/>
          <w:numId w:val="148"/>
        </w:numPr>
      </w:pPr>
      <w:r w:rsidRPr="001A721D">
        <w:rPr>
          <w:b/>
          <w:bCs/>
          <w:rtl/>
        </w:rPr>
        <w:t>رعت الماشية الغيث</w:t>
      </w:r>
      <w:r w:rsidRPr="001A721D">
        <w:rPr>
          <w:b/>
          <w:bCs/>
        </w:rPr>
        <w:t>:</w:t>
      </w:r>
      <w:r w:rsidRPr="00E46AD2">
        <w:t xml:space="preserve"> </w:t>
      </w:r>
      <w:r w:rsidRPr="00E46AD2">
        <w:rPr>
          <w:rtl/>
        </w:rPr>
        <w:t xml:space="preserve">الغيث </w:t>
      </w:r>
      <w:r w:rsidR="0064321B">
        <w:rPr>
          <w:rtl/>
        </w:rPr>
        <w:t>"</w:t>
      </w:r>
      <w:r w:rsidRPr="00E46AD2">
        <w:rPr>
          <w:rtl/>
        </w:rPr>
        <w:t>المطر</w:t>
      </w:r>
      <w:r w:rsidR="0064321B">
        <w:rPr>
          <w:rtl/>
        </w:rPr>
        <w:t>"</w:t>
      </w:r>
      <w:r w:rsidRPr="00E46AD2">
        <w:rPr>
          <w:rtl/>
        </w:rPr>
        <w:t xml:space="preserve"> لا يُرعى، وإنما المقصود النبات الذي ينبت بسبب الغيث. العلاقة هنا: السببية </w:t>
      </w:r>
      <w:r w:rsidR="0064321B">
        <w:rPr>
          <w:rtl/>
        </w:rPr>
        <w:t>"</w:t>
      </w:r>
      <w:r w:rsidRPr="00E46AD2">
        <w:rPr>
          <w:rtl/>
        </w:rPr>
        <w:t>الغيث سبب النبات</w:t>
      </w:r>
      <w:r w:rsidR="0064321B">
        <w:rPr>
          <w:rtl/>
        </w:rPr>
        <w:t>"</w:t>
      </w:r>
      <w:r w:rsidRPr="00E46AD2">
        <w:t>.</w:t>
      </w:r>
    </w:p>
    <w:p w14:paraId="741D641A" w14:textId="00CE3A89" w:rsidR="00330AAC" w:rsidRPr="00E46AD2" w:rsidRDefault="00330AAC" w:rsidP="009A6CA1">
      <w:pPr>
        <w:pStyle w:val="a9"/>
        <w:numPr>
          <w:ilvl w:val="0"/>
          <w:numId w:val="148"/>
        </w:numPr>
      </w:pPr>
      <w:r w:rsidRPr="001A721D">
        <w:rPr>
          <w:b/>
          <w:bCs/>
          <w:rtl/>
        </w:rPr>
        <w:t>سالت الأودية</w:t>
      </w:r>
      <w:r w:rsidRPr="001A721D">
        <w:rPr>
          <w:b/>
          <w:bCs/>
        </w:rPr>
        <w:t>:</w:t>
      </w:r>
      <w:r w:rsidRPr="00E46AD2">
        <w:t xml:space="preserve"> </w:t>
      </w:r>
      <w:r w:rsidRPr="00E46AD2">
        <w:rPr>
          <w:rtl/>
        </w:rPr>
        <w:t xml:space="preserve">الأودية لا تسيل، وإنما المقصود الماء الذي يجري فيها. العلاقة هنا: المحلية </w:t>
      </w:r>
      <w:r w:rsidR="0064321B">
        <w:rPr>
          <w:rtl/>
        </w:rPr>
        <w:t>"</w:t>
      </w:r>
      <w:r w:rsidRPr="00E46AD2">
        <w:rPr>
          <w:rtl/>
        </w:rPr>
        <w:t>الأودية محل الماء</w:t>
      </w:r>
      <w:r w:rsidR="0064321B">
        <w:rPr>
          <w:rtl/>
        </w:rPr>
        <w:t>"</w:t>
      </w:r>
      <w:r w:rsidRPr="00E46AD2">
        <w:t>.</w:t>
      </w:r>
    </w:p>
    <w:p w14:paraId="2696287E" w14:textId="4CF1878C" w:rsidR="00330AAC" w:rsidRPr="00E46AD2" w:rsidRDefault="00330AAC" w:rsidP="009A6CA1">
      <w:pPr>
        <w:pStyle w:val="a9"/>
        <w:numPr>
          <w:ilvl w:val="0"/>
          <w:numId w:val="148"/>
        </w:numPr>
      </w:pPr>
      <w:r w:rsidRPr="001A721D">
        <w:rPr>
          <w:b/>
          <w:bCs/>
          <w:rtl/>
        </w:rPr>
        <w:t>قررت المحكمة كذا</w:t>
      </w:r>
      <w:r w:rsidRPr="001A721D">
        <w:rPr>
          <w:b/>
          <w:bCs/>
        </w:rPr>
        <w:t>:</w:t>
      </w:r>
      <w:r w:rsidRPr="00E46AD2">
        <w:t xml:space="preserve"> </w:t>
      </w:r>
      <w:r w:rsidRPr="00E46AD2">
        <w:rPr>
          <w:rtl/>
        </w:rPr>
        <w:t xml:space="preserve">المحكمة </w:t>
      </w:r>
      <w:r w:rsidR="0064321B">
        <w:rPr>
          <w:rtl/>
        </w:rPr>
        <w:t>"</w:t>
      </w:r>
      <w:r w:rsidRPr="00E46AD2">
        <w:rPr>
          <w:rtl/>
        </w:rPr>
        <w:t>مكان القضاء</w:t>
      </w:r>
      <w:r w:rsidR="0064321B">
        <w:rPr>
          <w:rtl/>
        </w:rPr>
        <w:t>"</w:t>
      </w:r>
      <w:r w:rsidRPr="00E46AD2">
        <w:rPr>
          <w:rtl/>
        </w:rPr>
        <w:t xml:space="preserve"> لا تقرر، وإنما المقصود القضاة الذين فيها. العلاقة هنا: الحالية </w:t>
      </w:r>
      <w:r w:rsidR="0064321B">
        <w:rPr>
          <w:rtl/>
        </w:rPr>
        <w:t>"</w:t>
      </w:r>
      <w:r w:rsidRPr="00E46AD2">
        <w:rPr>
          <w:rtl/>
        </w:rPr>
        <w:t>القضاة يحلون في المحكمة</w:t>
      </w:r>
      <w:r w:rsidR="0064321B">
        <w:rPr>
          <w:rtl/>
        </w:rPr>
        <w:t>"</w:t>
      </w:r>
      <w:r w:rsidRPr="00E46AD2">
        <w:t>.</w:t>
      </w:r>
    </w:p>
    <w:p w14:paraId="699C24BD" w14:textId="77777777" w:rsidR="00330AAC" w:rsidRPr="00E46AD2" w:rsidRDefault="00330AAC" w:rsidP="001A721D">
      <w:r w:rsidRPr="00E46AD2">
        <w:rPr>
          <w:rtl/>
        </w:rPr>
        <w:t>علاقات المجاز المرسل</w:t>
      </w:r>
      <w:r w:rsidRPr="00E46AD2">
        <w:t>:</w:t>
      </w:r>
    </w:p>
    <w:p w14:paraId="263A64FE" w14:textId="77777777" w:rsidR="00330AAC" w:rsidRPr="00E46AD2" w:rsidRDefault="00330AAC" w:rsidP="001A721D">
      <w:r w:rsidRPr="00E46AD2">
        <w:rPr>
          <w:rtl/>
        </w:rPr>
        <w:t>للمجاز المرسل علاقات كثيرة، أشهرها</w:t>
      </w:r>
      <w:r w:rsidRPr="00E46AD2">
        <w:t>:</w:t>
      </w:r>
    </w:p>
    <w:p w14:paraId="29412131" w14:textId="77777777" w:rsidR="00330AAC" w:rsidRPr="00E46AD2" w:rsidRDefault="00330AAC" w:rsidP="009A6CA1">
      <w:pPr>
        <w:pStyle w:val="a9"/>
        <w:numPr>
          <w:ilvl w:val="0"/>
          <w:numId w:val="149"/>
        </w:numPr>
      </w:pPr>
      <w:r w:rsidRPr="001A721D">
        <w:rPr>
          <w:b/>
          <w:bCs/>
          <w:rtl/>
        </w:rPr>
        <w:t>السببية</w:t>
      </w:r>
      <w:r w:rsidRPr="001A721D">
        <w:rPr>
          <w:b/>
          <w:bCs/>
        </w:rPr>
        <w:t>:</w:t>
      </w:r>
      <w:r w:rsidRPr="00E46AD2">
        <w:t xml:space="preserve"> </w:t>
      </w:r>
      <w:r w:rsidRPr="00E46AD2">
        <w:rPr>
          <w:rtl/>
        </w:rPr>
        <w:t>أن يذكر السبب ويراد المسبب، مثل: "رعت الماشية الغيث</w:t>
      </w:r>
      <w:r w:rsidRPr="00E46AD2">
        <w:t>".</w:t>
      </w:r>
    </w:p>
    <w:p w14:paraId="42A32220" w14:textId="704E7B27" w:rsidR="00330AAC" w:rsidRPr="00E46AD2" w:rsidRDefault="00330AAC" w:rsidP="009A6CA1">
      <w:pPr>
        <w:pStyle w:val="a9"/>
        <w:numPr>
          <w:ilvl w:val="0"/>
          <w:numId w:val="149"/>
        </w:numPr>
      </w:pPr>
      <w:r w:rsidRPr="001A721D">
        <w:rPr>
          <w:b/>
          <w:bCs/>
          <w:rtl/>
        </w:rPr>
        <w:t>المسببية</w:t>
      </w:r>
      <w:r w:rsidRPr="001A721D">
        <w:rPr>
          <w:b/>
          <w:bCs/>
        </w:rPr>
        <w:t>:</w:t>
      </w:r>
      <w:r w:rsidRPr="00E46AD2">
        <w:t xml:space="preserve"> </w:t>
      </w:r>
      <w:r w:rsidRPr="00E46AD2">
        <w:rPr>
          <w:rtl/>
        </w:rPr>
        <w:t xml:space="preserve">أن يذكر المسبب ويراد السبب، مثل: ﴿وَيُنَزِّلُ لَكُم مِّنَ السَّمَاءِ رِزْقًا﴾ </w:t>
      </w:r>
      <w:r w:rsidR="0064321B">
        <w:rPr>
          <w:rtl/>
        </w:rPr>
        <w:t>"</w:t>
      </w:r>
      <w:r w:rsidRPr="00E46AD2">
        <w:rPr>
          <w:rtl/>
        </w:rPr>
        <w:t>غافر: 13</w:t>
      </w:r>
      <w:r w:rsidR="0064321B">
        <w:rPr>
          <w:rtl/>
        </w:rPr>
        <w:t>"</w:t>
      </w:r>
      <w:r w:rsidRPr="00E46AD2">
        <w:rPr>
          <w:rtl/>
        </w:rPr>
        <w:t>، أي: مطرًا</w:t>
      </w:r>
      <w:r w:rsidRPr="00E46AD2">
        <w:t>.</w:t>
      </w:r>
    </w:p>
    <w:p w14:paraId="076110DA" w14:textId="1DF5D5EB" w:rsidR="00330AAC" w:rsidRPr="00E46AD2" w:rsidRDefault="00330AAC" w:rsidP="009A6CA1">
      <w:pPr>
        <w:pStyle w:val="a9"/>
        <w:numPr>
          <w:ilvl w:val="0"/>
          <w:numId w:val="149"/>
        </w:numPr>
      </w:pPr>
      <w:r w:rsidRPr="001A721D">
        <w:rPr>
          <w:b/>
          <w:bCs/>
          <w:rtl/>
        </w:rPr>
        <w:t>الجزئية</w:t>
      </w:r>
      <w:r w:rsidRPr="001A721D">
        <w:rPr>
          <w:b/>
          <w:bCs/>
        </w:rPr>
        <w:t>:</w:t>
      </w:r>
      <w:r w:rsidRPr="00E46AD2">
        <w:t xml:space="preserve"> </w:t>
      </w:r>
      <w:r w:rsidRPr="00E46AD2">
        <w:rPr>
          <w:rtl/>
        </w:rPr>
        <w:t xml:space="preserve">أن يذكر الجزء ويراد الكل، مثل: ﴿فَتَحْرِيرُ رَقَبَةٍ مُّؤْمِنَةٍ﴾ </w:t>
      </w:r>
      <w:r w:rsidR="0064321B">
        <w:rPr>
          <w:rtl/>
        </w:rPr>
        <w:t>"</w:t>
      </w:r>
      <w:r w:rsidRPr="00E46AD2">
        <w:rPr>
          <w:rtl/>
        </w:rPr>
        <w:t>النساء: 92</w:t>
      </w:r>
      <w:r w:rsidR="0064321B">
        <w:rPr>
          <w:rtl/>
        </w:rPr>
        <w:t>"</w:t>
      </w:r>
      <w:r w:rsidRPr="00E46AD2">
        <w:rPr>
          <w:rtl/>
        </w:rPr>
        <w:t>، أي: عبد مؤمن أو أمة مؤمنة</w:t>
      </w:r>
      <w:r w:rsidRPr="00E46AD2">
        <w:t>.</w:t>
      </w:r>
    </w:p>
    <w:p w14:paraId="31D02BE6" w14:textId="081DAF6E" w:rsidR="00330AAC" w:rsidRPr="00E46AD2" w:rsidRDefault="00330AAC" w:rsidP="009A6CA1">
      <w:pPr>
        <w:pStyle w:val="a9"/>
        <w:numPr>
          <w:ilvl w:val="0"/>
          <w:numId w:val="149"/>
        </w:numPr>
      </w:pPr>
      <w:r w:rsidRPr="001A721D">
        <w:rPr>
          <w:b/>
          <w:bCs/>
          <w:rtl/>
        </w:rPr>
        <w:t>الكلية</w:t>
      </w:r>
      <w:r w:rsidRPr="001A721D">
        <w:rPr>
          <w:b/>
          <w:bCs/>
        </w:rPr>
        <w:t>:</w:t>
      </w:r>
      <w:r w:rsidRPr="00E46AD2">
        <w:t xml:space="preserve"> </w:t>
      </w:r>
      <w:r w:rsidRPr="00E46AD2">
        <w:rPr>
          <w:rtl/>
        </w:rPr>
        <w:t xml:space="preserve">أن يذكر الكل ويراد الجزء، مثل: ﴿يَجْعَلُونَ أَصَابِعَهُمْ فِي آذَانِهِم﴾ </w:t>
      </w:r>
      <w:r w:rsidR="0064321B">
        <w:rPr>
          <w:rtl/>
        </w:rPr>
        <w:t>"</w:t>
      </w:r>
      <w:r w:rsidRPr="00E46AD2">
        <w:rPr>
          <w:rtl/>
        </w:rPr>
        <w:t>البقرة: 19</w:t>
      </w:r>
      <w:r w:rsidR="0064321B">
        <w:rPr>
          <w:rtl/>
        </w:rPr>
        <w:t>"</w:t>
      </w:r>
      <w:r w:rsidRPr="00E46AD2">
        <w:rPr>
          <w:rtl/>
        </w:rPr>
        <w:t>، أي: أناملهم</w:t>
      </w:r>
      <w:r w:rsidRPr="00E46AD2">
        <w:t>.</w:t>
      </w:r>
    </w:p>
    <w:p w14:paraId="1A30F2F2" w14:textId="23DCD83E" w:rsidR="00330AAC" w:rsidRPr="00E46AD2" w:rsidRDefault="00330AAC" w:rsidP="009A6CA1">
      <w:pPr>
        <w:pStyle w:val="a9"/>
        <w:numPr>
          <w:ilvl w:val="0"/>
          <w:numId w:val="149"/>
        </w:numPr>
      </w:pPr>
      <w:r w:rsidRPr="001A721D">
        <w:rPr>
          <w:b/>
          <w:bCs/>
          <w:rtl/>
        </w:rPr>
        <w:t>اعتبار ما كان</w:t>
      </w:r>
      <w:r w:rsidRPr="001A721D">
        <w:rPr>
          <w:b/>
          <w:bCs/>
        </w:rPr>
        <w:t>:</w:t>
      </w:r>
      <w:r w:rsidRPr="00E46AD2">
        <w:t xml:space="preserve"> </w:t>
      </w:r>
      <w:r w:rsidRPr="00E46AD2">
        <w:rPr>
          <w:rtl/>
        </w:rPr>
        <w:t xml:space="preserve">أن يسمى الشيء باسم ما كان عليه، مثل: ﴿وَآتُوا الْيَتَامَىٰ أَمْوَالَهُمْ﴾ </w:t>
      </w:r>
      <w:r w:rsidR="0064321B">
        <w:rPr>
          <w:rtl/>
        </w:rPr>
        <w:t>"</w:t>
      </w:r>
      <w:r w:rsidRPr="00E46AD2">
        <w:rPr>
          <w:rtl/>
        </w:rPr>
        <w:t>النساء: 2</w:t>
      </w:r>
      <w:r w:rsidR="0064321B">
        <w:rPr>
          <w:rtl/>
        </w:rPr>
        <w:t>"</w:t>
      </w:r>
      <w:r w:rsidRPr="00E46AD2">
        <w:rPr>
          <w:rtl/>
        </w:rPr>
        <w:t>، أي: الذين كانوا يتامى</w:t>
      </w:r>
      <w:r w:rsidRPr="00E46AD2">
        <w:t>.</w:t>
      </w:r>
    </w:p>
    <w:p w14:paraId="62E4DFF7" w14:textId="12D221B5" w:rsidR="00330AAC" w:rsidRPr="00E46AD2" w:rsidRDefault="00330AAC" w:rsidP="009A6CA1">
      <w:pPr>
        <w:pStyle w:val="a9"/>
        <w:numPr>
          <w:ilvl w:val="0"/>
          <w:numId w:val="149"/>
        </w:numPr>
      </w:pPr>
      <w:r w:rsidRPr="001A721D">
        <w:rPr>
          <w:b/>
          <w:bCs/>
          <w:rtl/>
        </w:rPr>
        <w:t>اعتبار ما سيكون</w:t>
      </w:r>
      <w:r w:rsidRPr="001A721D">
        <w:rPr>
          <w:b/>
          <w:bCs/>
        </w:rPr>
        <w:t>:</w:t>
      </w:r>
      <w:r w:rsidRPr="00E46AD2">
        <w:t xml:space="preserve"> </w:t>
      </w:r>
      <w:r w:rsidRPr="00E46AD2">
        <w:rPr>
          <w:rtl/>
        </w:rPr>
        <w:t xml:space="preserve">أن يسمى الشيء باسم ما يؤول إليه، مثل: ﴿إِنِّي أَرَانِي أَعْصِرُ خَمْرًا﴾ </w:t>
      </w:r>
      <w:r w:rsidR="0064321B">
        <w:rPr>
          <w:rtl/>
        </w:rPr>
        <w:t>"</w:t>
      </w:r>
      <w:r w:rsidRPr="00E46AD2">
        <w:rPr>
          <w:rtl/>
        </w:rPr>
        <w:t>يوسف: 36</w:t>
      </w:r>
      <w:r w:rsidR="0064321B">
        <w:rPr>
          <w:rtl/>
        </w:rPr>
        <w:t>"</w:t>
      </w:r>
      <w:r w:rsidRPr="00E46AD2">
        <w:rPr>
          <w:rtl/>
        </w:rPr>
        <w:t>، أي: عنبًا سيصير خمرًا</w:t>
      </w:r>
      <w:r w:rsidRPr="00E46AD2">
        <w:t>.</w:t>
      </w:r>
    </w:p>
    <w:p w14:paraId="0170ED76" w14:textId="77777777" w:rsidR="00330AAC" w:rsidRPr="00E46AD2" w:rsidRDefault="00330AAC" w:rsidP="009A6CA1">
      <w:pPr>
        <w:pStyle w:val="a9"/>
        <w:numPr>
          <w:ilvl w:val="0"/>
          <w:numId w:val="149"/>
        </w:numPr>
      </w:pPr>
      <w:r w:rsidRPr="001A721D">
        <w:rPr>
          <w:b/>
          <w:bCs/>
          <w:rtl/>
        </w:rPr>
        <w:t>المحلية</w:t>
      </w:r>
      <w:r w:rsidRPr="001A721D">
        <w:rPr>
          <w:b/>
          <w:bCs/>
        </w:rPr>
        <w:t>:</w:t>
      </w:r>
      <w:r w:rsidRPr="00E46AD2">
        <w:t xml:space="preserve"> </w:t>
      </w:r>
      <w:r w:rsidRPr="00E46AD2">
        <w:rPr>
          <w:rtl/>
        </w:rPr>
        <w:t>أن يذكر المحل ويراد الحال فيه، مثل: "سالت الأودية</w:t>
      </w:r>
      <w:r w:rsidRPr="00E46AD2">
        <w:t>".</w:t>
      </w:r>
    </w:p>
    <w:p w14:paraId="64527C77" w14:textId="6C715F7F" w:rsidR="00330AAC" w:rsidRPr="00E46AD2" w:rsidRDefault="00330AAC" w:rsidP="009A6CA1">
      <w:pPr>
        <w:pStyle w:val="a9"/>
        <w:numPr>
          <w:ilvl w:val="0"/>
          <w:numId w:val="149"/>
        </w:numPr>
      </w:pPr>
      <w:r w:rsidRPr="001A721D">
        <w:rPr>
          <w:b/>
          <w:bCs/>
          <w:rtl/>
        </w:rPr>
        <w:t>الحالية</w:t>
      </w:r>
      <w:r w:rsidRPr="001A721D">
        <w:rPr>
          <w:b/>
          <w:bCs/>
        </w:rPr>
        <w:t>:</w:t>
      </w:r>
      <w:r w:rsidRPr="00E46AD2">
        <w:t xml:space="preserve"> </w:t>
      </w:r>
      <w:r w:rsidRPr="00E46AD2">
        <w:rPr>
          <w:rtl/>
        </w:rPr>
        <w:t xml:space="preserve">أن يذكر الحال ويراد المحل، مثل: ﴿إِنَّ الْأَبْرَارَ لَفِي نَعِيمٍ﴾ </w:t>
      </w:r>
      <w:r w:rsidR="0064321B">
        <w:rPr>
          <w:rtl/>
        </w:rPr>
        <w:t>"</w:t>
      </w:r>
      <w:r w:rsidRPr="00E46AD2">
        <w:rPr>
          <w:rtl/>
        </w:rPr>
        <w:t>الانفطار: 13</w:t>
      </w:r>
      <w:r w:rsidR="0064321B">
        <w:rPr>
          <w:rtl/>
        </w:rPr>
        <w:t>"</w:t>
      </w:r>
      <w:r w:rsidRPr="00E46AD2">
        <w:rPr>
          <w:rtl/>
        </w:rPr>
        <w:t>، أي: في الجنة</w:t>
      </w:r>
      <w:r w:rsidRPr="00E46AD2">
        <w:t>.</w:t>
      </w:r>
    </w:p>
    <w:p w14:paraId="4B7DCEB4" w14:textId="6E756CF9" w:rsidR="00330AAC" w:rsidRPr="00E46AD2" w:rsidRDefault="00330AAC" w:rsidP="009A6CA1">
      <w:pPr>
        <w:pStyle w:val="a9"/>
        <w:numPr>
          <w:ilvl w:val="0"/>
          <w:numId w:val="149"/>
        </w:numPr>
      </w:pPr>
      <w:r w:rsidRPr="001A721D">
        <w:rPr>
          <w:b/>
          <w:bCs/>
          <w:rtl/>
        </w:rPr>
        <w:t>الآلية</w:t>
      </w:r>
      <w:r w:rsidRPr="00E46AD2">
        <w:t xml:space="preserve">: </w:t>
      </w:r>
      <w:r w:rsidRPr="00E46AD2">
        <w:rPr>
          <w:rtl/>
        </w:rPr>
        <w:t xml:space="preserve">أن تذكر الألة </w:t>
      </w:r>
      <w:r w:rsidR="00586994" w:rsidRPr="00E46AD2">
        <w:rPr>
          <w:rtl/>
        </w:rPr>
        <w:t>ويراد</w:t>
      </w:r>
      <w:r w:rsidRPr="00E46AD2">
        <w:rPr>
          <w:rtl/>
        </w:rPr>
        <w:t xml:space="preserve"> الأثر الذي ينتج عنها</w:t>
      </w:r>
      <w:r w:rsidR="00ED70E0" w:rsidRPr="00E46AD2">
        <w:rPr>
          <w:rtl/>
        </w:rPr>
        <w:t>،</w:t>
      </w:r>
      <w:r w:rsidRPr="00E46AD2">
        <w:rPr>
          <w:rtl/>
        </w:rPr>
        <w:t xml:space="preserve"> مثل: ﴿وَاجْعَل لِّي لِسَانَ صِدْقٍ فِي الْآخِرِينَ﴾ </w:t>
      </w:r>
      <w:r w:rsidR="0064321B">
        <w:rPr>
          <w:rtl/>
        </w:rPr>
        <w:t>"</w:t>
      </w:r>
      <w:r w:rsidRPr="00E46AD2">
        <w:rPr>
          <w:rtl/>
        </w:rPr>
        <w:t>الشعراء: 84</w:t>
      </w:r>
      <w:r w:rsidR="0064321B">
        <w:rPr>
          <w:rtl/>
        </w:rPr>
        <w:t>"</w:t>
      </w:r>
      <w:r w:rsidRPr="00E46AD2">
        <w:rPr>
          <w:rtl/>
        </w:rPr>
        <w:t xml:space="preserve"> أي: ثناءً حسناً</w:t>
      </w:r>
      <w:r w:rsidRPr="00E46AD2">
        <w:t>.</w:t>
      </w:r>
    </w:p>
    <w:p w14:paraId="346F9CCB" w14:textId="77777777" w:rsidR="00330AAC" w:rsidRPr="00E46AD2" w:rsidRDefault="00330AAC" w:rsidP="009A6CA1">
      <w:pPr>
        <w:pStyle w:val="a9"/>
        <w:numPr>
          <w:ilvl w:val="0"/>
          <w:numId w:val="149"/>
        </w:numPr>
      </w:pPr>
      <w:r w:rsidRPr="001A721D">
        <w:rPr>
          <w:b/>
          <w:bCs/>
          <w:rtl/>
        </w:rPr>
        <w:t>المجاورة</w:t>
      </w:r>
      <w:r w:rsidRPr="00E46AD2">
        <w:t xml:space="preserve">: </w:t>
      </w:r>
      <w:r w:rsidRPr="00E46AD2">
        <w:rPr>
          <w:rtl/>
        </w:rPr>
        <w:t>مثل: "شاب رأسي" والمقصود الشعر المجاور للرأس</w:t>
      </w:r>
      <w:r w:rsidRPr="00E46AD2">
        <w:t>.</w:t>
      </w:r>
    </w:p>
    <w:p w14:paraId="38DEE393" w14:textId="77777777" w:rsidR="00330AAC" w:rsidRPr="00E46AD2" w:rsidRDefault="00330AAC" w:rsidP="001A721D">
      <w:r w:rsidRPr="00E46AD2">
        <w:rPr>
          <w:rtl/>
        </w:rPr>
        <w:t>أمثلة تطبيقية من القرآن الكريم</w:t>
      </w:r>
      <w:r w:rsidRPr="00E46AD2">
        <w:t>:</w:t>
      </w:r>
    </w:p>
    <w:p w14:paraId="59CD5159" w14:textId="1F2A7271" w:rsidR="00330AAC" w:rsidRPr="00E46AD2" w:rsidRDefault="00330AAC" w:rsidP="009A6CA1">
      <w:pPr>
        <w:pStyle w:val="a9"/>
        <w:numPr>
          <w:ilvl w:val="0"/>
          <w:numId w:val="150"/>
        </w:numPr>
      </w:pPr>
      <w:r w:rsidRPr="00E46AD2">
        <w:rPr>
          <w:rtl/>
        </w:rPr>
        <w:t xml:space="preserve">﴿قَالَ فِرْعَوْنُ مَا أُرِيكُمْ إِلَّا مَا أَرَىٰ﴾ </w:t>
      </w:r>
      <w:r w:rsidR="0064321B">
        <w:rPr>
          <w:rtl/>
        </w:rPr>
        <w:t>"</w:t>
      </w:r>
      <w:r w:rsidRPr="00E46AD2">
        <w:rPr>
          <w:rtl/>
        </w:rPr>
        <w:t>غافر: 29</w:t>
      </w:r>
      <w:r w:rsidR="0064321B">
        <w:rPr>
          <w:rtl/>
        </w:rPr>
        <w:t>"</w:t>
      </w:r>
      <w:r w:rsidRPr="00E46AD2">
        <w:rPr>
          <w:rtl/>
        </w:rPr>
        <w:t xml:space="preserve">: مجاز مرسل علاقته السببية، حيث ذكر الرأي </w:t>
      </w:r>
      <w:r w:rsidR="0064321B">
        <w:rPr>
          <w:rtl/>
        </w:rPr>
        <w:t>"</w:t>
      </w:r>
      <w:r w:rsidRPr="00E46AD2">
        <w:rPr>
          <w:rtl/>
        </w:rPr>
        <w:t>وهو سبب</w:t>
      </w:r>
      <w:r w:rsidR="0064321B">
        <w:rPr>
          <w:rtl/>
        </w:rPr>
        <w:t>"</w:t>
      </w:r>
      <w:r w:rsidRPr="00E46AD2">
        <w:rPr>
          <w:rtl/>
        </w:rPr>
        <w:t xml:space="preserve"> وأراد المشورة </w:t>
      </w:r>
      <w:r w:rsidR="0064321B">
        <w:rPr>
          <w:rtl/>
        </w:rPr>
        <w:t>"</w:t>
      </w:r>
      <w:r w:rsidRPr="00E46AD2">
        <w:rPr>
          <w:rtl/>
        </w:rPr>
        <w:t>وهي المسبب</w:t>
      </w:r>
      <w:r w:rsidR="0064321B">
        <w:rPr>
          <w:rtl/>
        </w:rPr>
        <w:t>"</w:t>
      </w:r>
      <w:r w:rsidRPr="00E46AD2">
        <w:t>.</w:t>
      </w:r>
    </w:p>
    <w:p w14:paraId="34B6A018" w14:textId="79F35FE7" w:rsidR="00330AAC" w:rsidRPr="00E46AD2" w:rsidRDefault="00330AAC" w:rsidP="009A6CA1">
      <w:pPr>
        <w:pStyle w:val="a9"/>
        <w:numPr>
          <w:ilvl w:val="0"/>
          <w:numId w:val="150"/>
        </w:numPr>
      </w:pPr>
      <w:r w:rsidRPr="00E46AD2">
        <w:rPr>
          <w:rtl/>
        </w:rPr>
        <w:t xml:space="preserve">﴿فَمَن شَهِدَ مِنكُمُ الشَّهْرَ فَلْيَصُمْهُ﴾ </w:t>
      </w:r>
      <w:r w:rsidR="0064321B">
        <w:rPr>
          <w:rtl/>
        </w:rPr>
        <w:t>"</w:t>
      </w:r>
      <w:r w:rsidRPr="00E46AD2">
        <w:rPr>
          <w:rtl/>
        </w:rPr>
        <w:t>البقرة: 185</w:t>
      </w:r>
      <w:r w:rsidR="0064321B">
        <w:rPr>
          <w:rtl/>
        </w:rPr>
        <w:t>"</w:t>
      </w:r>
      <w:r w:rsidRPr="00E46AD2">
        <w:rPr>
          <w:rtl/>
        </w:rPr>
        <w:t xml:space="preserve">: مجاز مرسل علاقته الجزئية، حيث ذكر الشهر </w:t>
      </w:r>
      <w:r w:rsidR="0064321B">
        <w:rPr>
          <w:rtl/>
        </w:rPr>
        <w:t>"</w:t>
      </w:r>
      <w:r w:rsidRPr="00E46AD2">
        <w:rPr>
          <w:rtl/>
        </w:rPr>
        <w:t>وهو الكل</w:t>
      </w:r>
      <w:r w:rsidR="0064321B">
        <w:rPr>
          <w:rtl/>
        </w:rPr>
        <w:t>"</w:t>
      </w:r>
      <w:r w:rsidRPr="00E46AD2">
        <w:rPr>
          <w:rtl/>
        </w:rPr>
        <w:t xml:space="preserve"> وأراد الهلال </w:t>
      </w:r>
      <w:r w:rsidR="0064321B">
        <w:rPr>
          <w:rtl/>
        </w:rPr>
        <w:t>"</w:t>
      </w:r>
      <w:r w:rsidRPr="00E46AD2">
        <w:rPr>
          <w:rtl/>
        </w:rPr>
        <w:t>وهو الجزء</w:t>
      </w:r>
      <w:r w:rsidR="0064321B">
        <w:rPr>
          <w:rtl/>
        </w:rPr>
        <w:t>"</w:t>
      </w:r>
      <w:r w:rsidRPr="00E46AD2">
        <w:t>.</w:t>
      </w:r>
    </w:p>
    <w:p w14:paraId="5D288D9C" w14:textId="744C061B" w:rsidR="00330AAC" w:rsidRPr="00E46AD2" w:rsidRDefault="00330AAC" w:rsidP="009A6CA1">
      <w:pPr>
        <w:pStyle w:val="a9"/>
        <w:numPr>
          <w:ilvl w:val="0"/>
          <w:numId w:val="150"/>
        </w:numPr>
      </w:pPr>
      <w:r w:rsidRPr="00E46AD2">
        <w:rPr>
          <w:rtl/>
        </w:rPr>
        <w:t xml:space="preserve">﴿وَاسْأَلِ الْقَرْيَةَ﴾ </w:t>
      </w:r>
      <w:r w:rsidR="0064321B">
        <w:rPr>
          <w:rtl/>
        </w:rPr>
        <w:t>"</w:t>
      </w:r>
      <w:r w:rsidRPr="00E46AD2">
        <w:rPr>
          <w:rtl/>
        </w:rPr>
        <w:t>يوسف: 82</w:t>
      </w:r>
      <w:r w:rsidR="0064321B">
        <w:rPr>
          <w:rtl/>
        </w:rPr>
        <w:t>"</w:t>
      </w:r>
      <w:r w:rsidRPr="00E46AD2">
        <w:rPr>
          <w:rtl/>
        </w:rPr>
        <w:t xml:space="preserve">: مجاز مرسل علاقته المحلية، حيث ذكر القرية </w:t>
      </w:r>
      <w:r w:rsidR="0064321B">
        <w:rPr>
          <w:rtl/>
        </w:rPr>
        <w:t>"</w:t>
      </w:r>
      <w:r w:rsidRPr="00E46AD2">
        <w:rPr>
          <w:rtl/>
        </w:rPr>
        <w:t>وهي المحل</w:t>
      </w:r>
      <w:r w:rsidR="0064321B">
        <w:rPr>
          <w:rtl/>
        </w:rPr>
        <w:t>"</w:t>
      </w:r>
      <w:r w:rsidRPr="00E46AD2">
        <w:rPr>
          <w:rtl/>
        </w:rPr>
        <w:t xml:space="preserve"> وأراد أهلها </w:t>
      </w:r>
      <w:r w:rsidR="0064321B">
        <w:rPr>
          <w:rtl/>
        </w:rPr>
        <w:t>"</w:t>
      </w:r>
      <w:r w:rsidRPr="00E46AD2">
        <w:rPr>
          <w:rtl/>
        </w:rPr>
        <w:t>وهم الحال</w:t>
      </w:r>
      <w:r w:rsidR="0064321B">
        <w:rPr>
          <w:rtl/>
        </w:rPr>
        <w:t>"</w:t>
      </w:r>
      <w:r w:rsidRPr="00E46AD2">
        <w:t>.</w:t>
      </w:r>
    </w:p>
    <w:p w14:paraId="77CD9227" w14:textId="5E3FE3A3" w:rsidR="00330AAC" w:rsidRPr="00E46AD2" w:rsidRDefault="00330AAC" w:rsidP="009A6CA1">
      <w:pPr>
        <w:pStyle w:val="a9"/>
        <w:numPr>
          <w:ilvl w:val="0"/>
          <w:numId w:val="150"/>
        </w:numPr>
      </w:pPr>
      <w:r w:rsidRPr="00E46AD2">
        <w:rPr>
          <w:rtl/>
        </w:rPr>
        <w:t xml:space="preserve">﴿لَا يَذُوقُونَ فِيهَا الْمَوْتَ إِلَّا الْمَوْتَةَ الْأُولَىٰ﴾ </w:t>
      </w:r>
      <w:r w:rsidR="0064321B">
        <w:rPr>
          <w:rtl/>
        </w:rPr>
        <w:t>"</w:t>
      </w:r>
      <w:r w:rsidRPr="00E46AD2">
        <w:rPr>
          <w:rtl/>
        </w:rPr>
        <w:t>الدخان: 56</w:t>
      </w:r>
      <w:r w:rsidR="0064321B">
        <w:rPr>
          <w:rtl/>
        </w:rPr>
        <w:t>"</w:t>
      </w:r>
      <w:r w:rsidRPr="00E46AD2">
        <w:rPr>
          <w:rtl/>
        </w:rPr>
        <w:t>: مجاز مرسل باعتبار ما كان، حيث سمى النطفة ميتة</w:t>
      </w:r>
      <w:r w:rsidRPr="00E46AD2">
        <w:t>.</w:t>
      </w:r>
    </w:p>
    <w:p w14:paraId="246CE55F" w14:textId="722E5847" w:rsidR="00330AAC" w:rsidRPr="00E46AD2" w:rsidRDefault="00330AAC" w:rsidP="009A6CA1">
      <w:pPr>
        <w:pStyle w:val="a9"/>
        <w:numPr>
          <w:ilvl w:val="0"/>
          <w:numId w:val="150"/>
        </w:numPr>
      </w:pPr>
      <w:r w:rsidRPr="00E46AD2">
        <w:rPr>
          <w:rtl/>
        </w:rPr>
        <w:t xml:space="preserve">﴿إِنَّهُ مَن يَأْتِ رَبَّهُ مُجْرِمًا فَإِنَّ لَهُ جَهَنَّمَ﴾ </w:t>
      </w:r>
      <w:r w:rsidR="0064321B">
        <w:rPr>
          <w:rtl/>
        </w:rPr>
        <w:t>"</w:t>
      </w:r>
      <w:r w:rsidRPr="00E46AD2">
        <w:rPr>
          <w:rtl/>
        </w:rPr>
        <w:t>طه: 74</w:t>
      </w:r>
      <w:r w:rsidR="0064321B">
        <w:rPr>
          <w:rtl/>
        </w:rPr>
        <w:t>"</w:t>
      </w:r>
      <w:r w:rsidRPr="00E46AD2">
        <w:rPr>
          <w:rtl/>
        </w:rPr>
        <w:t xml:space="preserve">: مجاز مرسل علاقته الحالية، حيث ذكر جهنم </w:t>
      </w:r>
      <w:r w:rsidR="0064321B">
        <w:rPr>
          <w:rtl/>
        </w:rPr>
        <w:t>"</w:t>
      </w:r>
      <w:r w:rsidRPr="00E46AD2">
        <w:rPr>
          <w:rtl/>
        </w:rPr>
        <w:t>وهي المحل</w:t>
      </w:r>
      <w:r w:rsidR="0064321B">
        <w:rPr>
          <w:rtl/>
        </w:rPr>
        <w:t>"</w:t>
      </w:r>
      <w:r w:rsidRPr="00E46AD2">
        <w:rPr>
          <w:rtl/>
        </w:rPr>
        <w:t xml:space="preserve"> وأراد العذاب </w:t>
      </w:r>
      <w:r w:rsidR="0064321B">
        <w:rPr>
          <w:rtl/>
        </w:rPr>
        <w:t>"</w:t>
      </w:r>
      <w:r w:rsidRPr="00E46AD2">
        <w:rPr>
          <w:rtl/>
        </w:rPr>
        <w:t>وهو الحال</w:t>
      </w:r>
      <w:r w:rsidR="0064321B">
        <w:rPr>
          <w:rtl/>
        </w:rPr>
        <w:t>"</w:t>
      </w:r>
      <w:r w:rsidRPr="00E46AD2">
        <w:t>.</w:t>
      </w:r>
    </w:p>
    <w:p w14:paraId="00A82317" w14:textId="77777777" w:rsidR="00330AAC" w:rsidRPr="00E46AD2" w:rsidRDefault="00330AAC" w:rsidP="001A721D">
      <w:r w:rsidRPr="00E46AD2">
        <w:rPr>
          <w:rtl/>
        </w:rPr>
        <w:t>أهمية المجاز المرسل في التدبر</w:t>
      </w:r>
      <w:r w:rsidRPr="00E46AD2">
        <w:t>:</w:t>
      </w:r>
    </w:p>
    <w:p w14:paraId="4D56D7F6" w14:textId="77777777" w:rsidR="00330AAC" w:rsidRPr="00E46AD2" w:rsidRDefault="00330AAC" w:rsidP="009A6CA1">
      <w:pPr>
        <w:pStyle w:val="a9"/>
        <w:numPr>
          <w:ilvl w:val="0"/>
          <w:numId w:val="151"/>
        </w:numPr>
      </w:pPr>
      <w:r w:rsidRPr="001A721D">
        <w:rPr>
          <w:b/>
          <w:bCs/>
          <w:rtl/>
        </w:rPr>
        <w:t>الإيجاز</w:t>
      </w:r>
      <w:r w:rsidRPr="001A721D">
        <w:rPr>
          <w:b/>
          <w:bCs/>
        </w:rPr>
        <w:t>:</w:t>
      </w:r>
      <w:r w:rsidRPr="00E46AD2">
        <w:t xml:space="preserve"> </w:t>
      </w:r>
      <w:r w:rsidRPr="00E46AD2">
        <w:rPr>
          <w:rtl/>
        </w:rPr>
        <w:t>المجاز المرسل يختصر الكلام، ويغني عن التطويل</w:t>
      </w:r>
      <w:r w:rsidRPr="00E46AD2">
        <w:t>.</w:t>
      </w:r>
    </w:p>
    <w:p w14:paraId="17A7D176" w14:textId="77777777" w:rsidR="00330AAC" w:rsidRPr="00E46AD2" w:rsidRDefault="00330AAC" w:rsidP="009A6CA1">
      <w:pPr>
        <w:pStyle w:val="a9"/>
        <w:numPr>
          <w:ilvl w:val="0"/>
          <w:numId w:val="151"/>
        </w:numPr>
      </w:pPr>
      <w:r w:rsidRPr="001A721D">
        <w:rPr>
          <w:b/>
          <w:bCs/>
          <w:rtl/>
        </w:rPr>
        <w:t>التأثير</w:t>
      </w:r>
      <w:r w:rsidRPr="001A721D">
        <w:rPr>
          <w:b/>
          <w:bCs/>
        </w:rPr>
        <w:t>:</w:t>
      </w:r>
      <w:r w:rsidRPr="00E46AD2">
        <w:t xml:space="preserve"> </w:t>
      </w:r>
      <w:r w:rsidRPr="00E46AD2">
        <w:rPr>
          <w:rtl/>
        </w:rPr>
        <w:t>المجاز المرسل يثير الانتباه، ويدعو إلى التأمل، ويجعل المعنى أكثر رسوخًا في النفس</w:t>
      </w:r>
      <w:r w:rsidRPr="00E46AD2">
        <w:t>.</w:t>
      </w:r>
    </w:p>
    <w:p w14:paraId="1C1B59B0" w14:textId="77777777" w:rsidR="00330AAC" w:rsidRPr="00E46AD2" w:rsidRDefault="00330AAC" w:rsidP="009A6CA1">
      <w:pPr>
        <w:pStyle w:val="a9"/>
        <w:numPr>
          <w:ilvl w:val="0"/>
          <w:numId w:val="151"/>
        </w:numPr>
      </w:pPr>
      <w:r w:rsidRPr="001A721D">
        <w:rPr>
          <w:b/>
          <w:bCs/>
          <w:rtl/>
        </w:rPr>
        <w:t>الدقة</w:t>
      </w:r>
      <w:r w:rsidRPr="001A721D">
        <w:rPr>
          <w:b/>
          <w:bCs/>
        </w:rPr>
        <w:t>:</w:t>
      </w:r>
      <w:r w:rsidRPr="00E46AD2">
        <w:t xml:space="preserve"> </w:t>
      </w:r>
      <w:r w:rsidRPr="00E46AD2">
        <w:rPr>
          <w:rtl/>
        </w:rPr>
        <w:t>المجاز المرسل يعبر عن المعنى بدقة متناهية، لا يمكن أن يعبر عنها بالعبارة الحرفية</w:t>
      </w:r>
      <w:r w:rsidRPr="00E46AD2">
        <w:t>.</w:t>
      </w:r>
    </w:p>
    <w:p w14:paraId="604C62CB" w14:textId="77777777" w:rsidR="00330AAC" w:rsidRPr="00E46AD2" w:rsidRDefault="00330AAC" w:rsidP="009A6CA1">
      <w:pPr>
        <w:pStyle w:val="a9"/>
        <w:numPr>
          <w:ilvl w:val="0"/>
          <w:numId w:val="151"/>
        </w:numPr>
      </w:pPr>
      <w:r w:rsidRPr="001A721D">
        <w:rPr>
          <w:b/>
          <w:bCs/>
          <w:rtl/>
        </w:rPr>
        <w:t>الإعجاز</w:t>
      </w:r>
      <w:r w:rsidRPr="001A721D">
        <w:rPr>
          <w:b/>
          <w:bCs/>
        </w:rPr>
        <w:t>:</w:t>
      </w:r>
      <w:r w:rsidRPr="00E46AD2">
        <w:t xml:space="preserve"> </w:t>
      </w:r>
      <w:r w:rsidRPr="00E46AD2">
        <w:rPr>
          <w:rtl/>
        </w:rPr>
        <w:t>المجاز المرسل في القرآن يتميز بالجمال والإبداع، مما يدل على إعجاز القرآن وبلاغته</w:t>
      </w:r>
      <w:r w:rsidRPr="00E46AD2">
        <w:t>.</w:t>
      </w:r>
    </w:p>
    <w:p w14:paraId="6D76E5E0" w14:textId="77777777" w:rsidR="00330AAC" w:rsidRPr="00E46AD2" w:rsidRDefault="00330AAC" w:rsidP="001A721D">
      <w:r w:rsidRPr="00E46AD2">
        <w:rPr>
          <w:rtl/>
        </w:rPr>
        <w:t>خاتمة: المجاز المرسل رحابة في الدلالة</w:t>
      </w:r>
    </w:p>
    <w:p w14:paraId="055DC44E" w14:textId="77777777" w:rsidR="00330AAC" w:rsidRPr="00E46AD2" w:rsidRDefault="00330AAC" w:rsidP="001A721D">
      <w:r w:rsidRPr="00E46AD2">
        <w:rPr>
          <w:rtl/>
        </w:rPr>
        <w:t>المجاز المرسل في القرآن الكريم يفتح لنا آفاقًا واسعة من الدلالات، ويجعلنا نرى في القرآن ما لم نكن نراه من قبل. إنه أسلوب بلاغي رفيع، يدل على عظمة القرآن وإعجازه</w:t>
      </w:r>
      <w:r w:rsidRPr="00E46AD2">
        <w:t>.</w:t>
      </w:r>
    </w:p>
    <w:p w14:paraId="694F7AFD" w14:textId="2D105CAD" w:rsidR="00656133" w:rsidRPr="00E46AD2" w:rsidRDefault="00656133" w:rsidP="001A721D">
      <w:pPr>
        <w:pStyle w:val="21"/>
      </w:pPr>
      <w:bookmarkStart w:id="164" w:name="_Toc192269199"/>
      <w:bookmarkStart w:id="165" w:name="_Toc199407108"/>
      <w:r w:rsidRPr="00E46AD2">
        <w:rPr>
          <w:rtl/>
        </w:rPr>
        <w:t>أسلوب الالتفات في القرآن الكريم: فن الانتقال البديع</w:t>
      </w:r>
      <w:bookmarkEnd w:id="164"/>
      <w:bookmarkEnd w:id="165"/>
    </w:p>
    <w:p w14:paraId="292E3931" w14:textId="77777777" w:rsidR="00656133" w:rsidRPr="00E46AD2" w:rsidRDefault="00656133" w:rsidP="001A721D">
      <w:r w:rsidRPr="00E46AD2">
        <w:rPr>
          <w:rtl/>
        </w:rPr>
        <w:t>مقدمة: حين تتغير وجهة الخطاب</w:t>
      </w:r>
    </w:p>
    <w:p w14:paraId="6D54DB40" w14:textId="77777777" w:rsidR="00656133" w:rsidRPr="00E46AD2" w:rsidRDefault="00656133" w:rsidP="001A721D">
      <w:r w:rsidRPr="00E46AD2">
        <w:rPr>
          <w:rtl/>
        </w:rPr>
        <w:t>بعد أن استعرضنا أساليب متنوعة تتعلق بالمجاز، ننتقل إلى أسلوب آخر يضفي على النص القرآني حيوية وتنوعًا، إنه أسلوب "الالتفات". الالتفات هو بمثابة تحول مفاجئ في مسار الحديث، يكسر رتابة الأسلوب، ويجذب انتباه القارئ</w:t>
      </w:r>
      <w:r w:rsidRPr="00E46AD2">
        <w:t>.</w:t>
      </w:r>
    </w:p>
    <w:p w14:paraId="6B6C06E8" w14:textId="77777777" w:rsidR="00656133" w:rsidRPr="00E46AD2" w:rsidRDefault="00656133" w:rsidP="001A721D">
      <w:r w:rsidRPr="00E46AD2">
        <w:rPr>
          <w:rtl/>
        </w:rPr>
        <w:t>ما هو الالتفات؟</w:t>
      </w:r>
    </w:p>
    <w:p w14:paraId="2A51D869" w14:textId="77777777" w:rsidR="00656133" w:rsidRPr="00E46AD2" w:rsidRDefault="00656133" w:rsidP="009A6CA1">
      <w:pPr>
        <w:pStyle w:val="a9"/>
        <w:numPr>
          <w:ilvl w:val="0"/>
          <w:numId w:val="152"/>
        </w:numPr>
      </w:pPr>
      <w:r w:rsidRPr="001A721D">
        <w:rPr>
          <w:b/>
          <w:bCs/>
          <w:rtl/>
        </w:rPr>
        <w:t>لغة</w:t>
      </w:r>
      <w:r w:rsidRPr="001A721D">
        <w:rPr>
          <w:b/>
          <w:bCs/>
        </w:rPr>
        <w:t>:</w:t>
      </w:r>
      <w:r w:rsidRPr="00E46AD2">
        <w:t xml:space="preserve"> </w:t>
      </w:r>
      <w:r w:rsidRPr="00E46AD2">
        <w:rPr>
          <w:rtl/>
        </w:rPr>
        <w:t>الالتفات مأخوذ من لفت وجهه عن الشيء، أي صرفه عنه</w:t>
      </w:r>
      <w:r w:rsidRPr="00E46AD2">
        <w:t>.</w:t>
      </w:r>
    </w:p>
    <w:p w14:paraId="20E7FDCD" w14:textId="797BE136" w:rsidR="00656133" w:rsidRPr="00E46AD2" w:rsidRDefault="00656133" w:rsidP="009A6CA1">
      <w:pPr>
        <w:pStyle w:val="a9"/>
        <w:numPr>
          <w:ilvl w:val="0"/>
          <w:numId w:val="152"/>
        </w:numPr>
      </w:pPr>
      <w:r w:rsidRPr="001A721D">
        <w:rPr>
          <w:b/>
          <w:bCs/>
          <w:rtl/>
        </w:rPr>
        <w:t>اصطلاحًا</w:t>
      </w:r>
      <w:r w:rsidRPr="001A721D">
        <w:rPr>
          <w:b/>
          <w:bCs/>
        </w:rPr>
        <w:t>:</w:t>
      </w:r>
      <w:r w:rsidRPr="00E46AD2">
        <w:t xml:space="preserve"> </w:t>
      </w:r>
      <w:r w:rsidRPr="00E46AD2">
        <w:rPr>
          <w:rtl/>
        </w:rPr>
        <w:t xml:space="preserve">هو التعبير عن معنى بطريق من طرق التعبير الثلاثة </w:t>
      </w:r>
      <w:r w:rsidR="0064321B">
        <w:rPr>
          <w:rtl/>
        </w:rPr>
        <w:t>"</w:t>
      </w:r>
      <w:r w:rsidRPr="00E46AD2">
        <w:rPr>
          <w:rtl/>
        </w:rPr>
        <w:t>التكلم، الخطاب، الغيبة</w:t>
      </w:r>
      <w:r w:rsidR="0064321B">
        <w:rPr>
          <w:rtl/>
        </w:rPr>
        <w:t>"</w:t>
      </w:r>
      <w:r w:rsidRPr="00E46AD2">
        <w:rPr>
          <w:rtl/>
        </w:rPr>
        <w:t xml:space="preserve"> بعد التعبير عنه بطريق آخر منها</w:t>
      </w:r>
      <w:r w:rsidRPr="00E46AD2">
        <w:t>.</w:t>
      </w:r>
    </w:p>
    <w:p w14:paraId="7F006A26" w14:textId="77777777" w:rsidR="00656133" w:rsidRPr="00E46AD2" w:rsidRDefault="00656133" w:rsidP="001A721D">
      <w:r w:rsidRPr="00E46AD2">
        <w:rPr>
          <w:b/>
          <w:bCs/>
          <w:rtl/>
        </w:rPr>
        <w:t>بعبارة أخرى</w:t>
      </w:r>
      <w:r w:rsidRPr="00E46AD2">
        <w:rPr>
          <w:b/>
          <w:bCs/>
        </w:rPr>
        <w:t>:</w:t>
      </w:r>
      <w:r w:rsidRPr="00E46AD2">
        <w:t xml:space="preserve"> </w:t>
      </w:r>
      <w:r w:rsidRPr="00E46AD2">
        <w:rPr>
          <w:rtl/>
        </w:rPr>
        <w:t>الالتفات هو أن تنتقل في الكلام من ضمير المتكلم إلى ضمير المخاطب أو الغائب، أو العكس، أو من ضمير المخاطب إلى الغائب، أو العكس، في سياق واحد، دون أن يتغير المعنى المقصود</w:t>
      </w:r>
      <w:r w:rsidRPr="00E46AD2">
        <w:t>.</w:t>
      </w:r>
    </w:p>
    <w:p w14:paraId="4DF53B59" w14:textId="77777777" w:rsidR="00656133" w:rsidRPr="00E46AD2" w:rsidRDefault="00656133" w:rsidP="001A721D">
      <w:r w:rsidRPr="00E46AD2">
        <w:rPr>
          <w:rtl/>
        </w:rPr>
        <w:t>أمثلة</w:t>
      </w:r>
      <w:r w:rsidRPr="00E46AD2">
        <w:t>:</w:t>
      </w:r>
    </w:p>
    <w:p w14:paraId="53F2B5CC" w14:textId="45CEFA02" w:rsidR="00656133" w:rsidRPr="00E46AD2" w:rsidRDefault="00656133" w:rsidP="009A6CA1">
      <w:pPr>
        <w:pStyle w:val="a9"/>
        <w:numPr>
          <w:ilvl w:val="0"/>
          <w:numId w:val="153"/>
        </w:numPr>
      </w:pPr>
      <w:r w:rsidRPr="001A721D">
        <w:rPr>
          <w:b/>
          <w:bCs/>
          <w:rtl/>
        </w:rPr>
        <w:t>بدلًا من أن تقول</w:t>
      </w:r>
      <w:r w:rsidRPr="001A721D">
        <w:rPr>
          <w:b/>
          <w:bCs/>
        </w:rPr>
        <w:t>:</w:t>
      </w:r>
      <w:r w:rsidRPr="00E46AD2">
        <w:t xml:space="preserve"> "</w:t>
      </w:r>
      <w:r w:rsidRPr="00E46AD2">
        <w:rPr>
          <w:rtl/>
        </w:rPr>
        <w:t xml:space="preserve">أنا صليت، وأنا دعوت"، تقول: "أنا صليت، وأنت دعوت" </w:t>
      </w:r>
      <w:r w:rsidR="0064321B">
        <w:rPr>
          <w:rtl/>
        </w:rPr>
        <w:t>"</w:t>
      </w:r>
      <w:r w:rsidRPr="00E46AD2">
        <w:rPr>
          <w:rtl/>
        </w:rPr>
        <w:t>التفات من التكلم إلى الخطاب</w:t>
      </w:r>
      <w:r w:rsidR="0064321B">
        <w:rPr>
          <w:rtl/>
        </w:rPr>
        <w:t>"</w:t>
      </w:r>
      <w:r w:rsidRPr="00E46AD2">
        <w:t>.</w:t>
      </w:r>
    </w:p>
    <w:p w14:paraId="2135459A" w14:textId="04DE58A8" w:rsidR="00656133" w:rsidRPr="00E46AD2" w:rsidRDefault="00656133" w:rsidP="009A6CA1">
      <w:pPr>
        <w:pStyle w:val="a9"/>
        <w:numPr>
          <w:ilvl w:val="0"/>
          <w:numId w:val="153"/>
        </w:numPr>
      </w:pPr>
      <w:r w:rsidRPr="001A721D">
        <w:rPr>
          <w:b/>
          <w:bCs/>
          <w:rtl/>
        </w:rPr>
        <w:t>بدلًا من أن تقول</w:t>
      </w:r>
      <w:r w:rsidRPr="001A721D">
        <w:rPr>
          <w:b/>
          <w:bCs/>
        </w:rPr>
        <w:t>:</w:t>
      </w:r>
      <w:r w:rsidRPr="00E46AD2">
        <w:t xml:space="preserve"> "</w:t>
      </w:r>
      <w:r w:rsidRPr="00E46AD2">
        <w:rPr>
          <w:rtl/>
        </w:rPr>
        <w:t xml:space="preserve">الله خلق السماوات، والله رفعها"، تقول: "الله خلق السماوات، وهو رفعها" </w:t>
      </w:r>
      <w:r w:rsidR="0064321B">
        <w:rPr>
          <w:rtl/>
        </w:rPr>
        <w:t>"</w:t>
      </w:r>
      <w:r w:rsidRPr="00E46AD2">
        <w:rPr>
          <w:rtl/>
        </w:rPr>
        <w:t>التفات من التكلم إلى الغيبة</w:t>
      </w:r>
      <w:r w:rsidR="0064321B">
        <w:rPr>
          <w:rtl/>
        </w:rPr>
        <w:t>"</w:t>
      </w:r>
      <w:r w:rsidRPr="00E46AD2">
        <w:t>.</w:t>
      </w:r>
    </w:p>
    <w:p w14:paraId="13BBED67" w14:textId="37D62E99" w:rsidR="00656133" w:rsidRPr="00E46AD2" w:rsidRDefault="00656133" w:rsidP="009A6CA1">
      <w:pPr>
        <w:pStyle w:val="a9"/>
        <w:numPr>
          <w:ilvl w:val="0"/>
          <w:numId w:val="153"/>
        </w:numPr>
      </w:pPr>
      <w:r w:rsidRPr="001A721D">
        <w:rPr>
          <w:b/>
          <w:bCs/>
          <w:rtl/>
        </w:rPr>
        <w:t>بدلًا من أن تقول</w:t>
      </w:r>
      <w:r w:rsidRPr="001A721D">
        <w:rPr>
          <w:b/>
          <w:bCs/>
        </w:rPr>
        <w:t>:</w:t>
      </w:r>
      <w:r w:rsidRPr="00E46AD2">
        <w:t xml:space="preserve"> "</w:t>
      </w:r>
      <w:r w:rsidRPr="00E46AD2">
        <w:rPr>
          <w:rtl/>
        </w:rPr>
        <w:t xml:space="preserve">يا أيها الناس، اعبدوا الله، ويا أيها الناس، اتقوه"، تقول: "يا أيها الناس، اعبدوا الله، وهو ربكم" </w:t>
      </w:r>
      <w:r w:rsidR="0064321B">
        <w:rPr>
          <w:rtl/>
        </w:rPr>
        <w:t>"</w:t>
      </w:r>
      <w:r w:rsidRPr="00E46AD2">
        <w:rPr>
          <w:rtl/>
        </w:rPr>
        <w:t>التفات من الخطاب إلى الغيبة</w:t>
      </w:r>
      <w:r w:rsidR="0064321B">
        <w:rPr>
          <w:rtl/>
        </w:rPr>
        <w:t>"</w:t>
      </w:r>
      <w:r w:rsidRPr="00E46AD2">
        <w:t>.</w:t>
      </w:r>
    </w:p>
    <w:p w14:paraId="2B8F54B2" w14:textId="77777777" w:rsidR="00656133" w:rsidRPr="00E46AD2" w:rsidRDefault="00656133" w:rsidP="001A721D">
      <w:r w:rsidRPr="00E46AD2">
        <w:rPr>
          <w:rtl/>
        </w:rPr>
        <w:t>أنواع الالتفات</w:t>
      </w:r>
      <w:r w:rsidRPr="00E46AD2">
        <w:t>:</w:t>
      </w:r>
    </w:p>
    <w:p w14:paraId="34B1070F" w14:textId="77777777" w:rsidR="00656133" w:rsidRPr="00E46AD2" w:rsidRDefault="00656133" w:rsidP="001A721D">
      <w:r w:rsidRPr="00E46AD2">
        <w:rPr>
          <w:rtl/>
        </w:rPr>
        <w:t>للالتفات أنواع متعددة، بناءً على الضمائر المنتقل بينها</w:t>
      </w:r>
      <w:r w:rsidRPr="00E46AD2">
        <w:t>:</w:t>
      </w:r>
    </w:p>
    <w:p w14:paraId="06688E7D" w14:textId="1BD164D7" w:rsidR="00656133" w:rsidRPr="00E46AD2" w:rsidRDefault="00656133" w:rsidP="009A6CA1">
      <w:pPr>
        <w:pStyle w:val="a9"/>
        <w:numPr>
          <w:ilvl w:val="0"/>
          <w:numId w:val="154"/>
        </w:numPr>
      </w:pPr>
      <w:r w:rsidRPr="001A721D">
        <w:rPr>
          <w:b/>
          <w:bCs/>
          <w:rtl/>
        </w:rPr>
        <w:t>من التكلم إلى الخطاب</w:t>
      </w:r>
      <w:r w:rsidRPr="001A721D">
        <w:rPr>
          <w:b/>
          <w:bCs/>
        </w:rPr>
        <w:t>:</w:t>
      </w:r>
      <w:r w:rsidRPr="00E46AD2">
        <w:t xml:space="preserve"> </w:t>
      </w:r>
      <w:r w:rsidRPr="00E46AD2">
        <w:rPr>
          <w:rtl/>
        </w:rPr>
        <w:t xml:space="preserve">مثل: ﴿إِنَّا أَعْطَيْنَاكَ الْكَوْثَرَ </w:t>
      </w:r>
      <w:r w:rsidR="00431F15" w:rsidRPr="00E46AD2">
        <w:rPr>
          <w:rtl/>
        </w:rPr>
        <w:t xml:space="preserve"> </w:t>
      </w:r>
      <w:r w:rsidRPr="00E46AD2">
        <w:rPr>
          <w:rtl/>
        </w:rPr>
        <w:t xml:space="preserve"> فَصَلِّ لِرَبِّكَ وَانْحَرْ﴾ </w:t>
      </w:r>
      <w:r w:rsidR="0064321B">
        <w:rPr>
          <w:rtl/>
        </w:rPr>
        <w:t>"</w:t>
      </w:r>
      <w:r w:rsidRPr="00E46AD2">
        <w:rPr>
          <w:rtl/>
        </w:rPr>
        <w:t>الكوثر: 1-2</w:t>
      </w:r>
      <w:r w:rsidR="0064321B">
        <w:rPr>
          <w:rtl/>
        </w:rPr>
        <w:t>"</w:t>
      </w:r>
      <w:r w:rsidRPr="00E46AD2">
        <w:rPr>
          <w:rtl/>
        </w:rPr>
        <w:t xml:space="preserve">، انتقل من ضمير المتكلم </w:t>
      </w:r>
      <w:r w:rsidR="0064321B">
        <w:rPr>
          <w:rtl/>
        </w:rPr>
        <w:t>"</w:t>
      </w:r>
      <w:r w:rsidRPr="00E46AD2">
        <w:rPr>
          <w:rtl/>
        </w:rPr>
        <w:t>نا</w:t>
      </w:r>
      <w:r w:rsidR="0064321B">
        <w:rPr>
          <w:rtl/>
        </w:rPr>
        <w:t>"</w:t>
      </w:r>
      <w:r w:rsidRPr="00E46AD2">
        <w:rPr>
          <w:rtl/>
        </w:rPr>
        <w:t xml:space="preserve"> في "أعطيناك" إلى ضمير المخاطب </w:t>
      </w:r>
      <w:r w:rsidR="0064321B">
        <w:rPr>
          <w:rtl/>
        </w:rPr>
        <w:t>"</w:t>
      </w:r>
      <w:r w:rsidRPr="00E46AD2">
        <w:rPr>
          <w:rtl/>
        </w:rPr>
        <w:t>الكاف</w:t>
      </w:r>
      <w:r w:rsidR="0064321B">
        <w:rPr>
          <w:rtl/>
        </w:rPr>
        <w:t>"</w:t>
      </w:r>
      <w:r w:rsidRPr="00E46AD2">
        <w:rPr>
          <w:rtl/>
        </w:rPr>
        <w:t xml:space="preserve"> في "لربك</w:t>
      </w:r>
      <w:r w:rsidRPr="00E46AD2">
        <w:t>".</w:t>
      </w:r>
    </w:p>
    <w:p w14:paraId="742F0230" w14:textId="2AA34642" w:rsidR="00656133" w:rsidRPr="00E46AD2" w:rsidRDefault="00656133" w:rsidP="009A6CA1">
      <w:pPr>
        <w:pStyle w:val="a9"/>
        <w:numPr>
          <w:ilvl w:val="0"/>
          <w:numId w:val="154"/>
        </w:numPr>
      </w:pPr>
      <w:r w:rsidRPr="001A721D">
        <w:rPr>
          <w:b/>
          <w:bCs/>
          <w:rtl/>
        </w:rPr>
        <w:t>من التكلم إلى الغيبة</w:t>
      </w:r>
      <w:r w:rsidRPr="001A721D">
        <w:rPr>
          <w:b/>
          <w:bCs/>
        </w:rPr>
        <w:t>:</w:t>
      </w:r>
      <w:r w:rsidRPr="00E46AD2">
        <w:t xml:space="preserve"> </w:t>
      </w:r>
      <w:r w:rsidRPr="00E46AD2">
        <w:rPr>
          <w:rtl/>
        </w:rPr>
        <w:t xml:space="preserve">مثل: ﴿وَمَا لِيَ لَا أَعْبُدُ الَّذِي فَطَرَنِي وَإِلَيْهِ تُرْجَعُونَ﴾ </w:t>
      </w:r>
      <w:r w:rsidR="0064321B">
        <w:rPr>
          <w:rtl/>
        </w:rPr>
        <w:t>"</w:t>
      </w:r>
      <w:r w:rsidRPr="00E46AD2">
        <w:rPr>
          <w:rtl/>
        </w:rPr>
        <w:t>يس: 22</w:t>
      </w:r>
      <w:r w:rsidR="0064321B">
        <w:rPr>
          <w:rtl/>
        </w:rPr>
        <w:t>"</w:t>
      </w:r>
      <w:r w:rsidRPr="00E46AD2">
        <w:rPr>
          <w:rtl/>
        </w:rPr>
        <w:t xml:space="preserve">، انتقل من ضمير المتكلم </w:t>
      </w:r>
      <w:r w:rsidR="0064321B">
        <w:rPr>
          <w:rtl/>
        </w:rPr>
        <w:t>"</w:t>
      </w:r>
      <w:r w:rsidRPr="00E46AD2">
        <w:rPr>
          <w:rtl/>
        </w:rPr>
        <w:t>الياء</w:t>
      </w:r>
      <w:r w:rsidR="0064321B">
        <w:rPr>
          <w:rtl/>
        </w:rPr>
        <w:t>"</w:t>
      </w:r>
      <w:r w:rsidRPr="00E46AD2">
        <w:rPr>
          <w:rtl/>
        </w:rPr>
        <w:t xml:space="preserve"> في "فطرني" إلى ضمير الغيبة </w:t>
      </w:r>
      <w:r w:rsidR="0064321B">
        <w:rPr>
          <w:rtl/>
        </w:rPr>
        <w:t>"</w:t>
      </w:r>
      <w:r w:rsidRPr="00E46AD2">
        <w:rPr>
          <w:rtl/>
        </w:rPr>
        <w:t>الهاء</w:t>
      </w:r>
      <w:r w:rsidR="0064321B">
        <w:rPr>
          <w:rtl/>
        </w:rPr>
        <w:t>"</w:t>
      </w:r>
      <w:r w:rsidRPr="00E46AD2">
        <w:rPr>
          <w:rtl/>
        </w:rPr>
        <w:t xml:space="preserve"> في "إليه</w:t>
      </w:r>
      <w:r w:rsidRPr="00E46AD2">
        <w:t>".</w:t>
      </w:r>
    </w:p>
    <w:p w14:paraId="4A73CECB" w14:textId="23ECE1B3" w:rsidR="00656133" w:rsidRPr="00E46AD2" w:rsidRDefault="00656133" w:rsidP="009A6CA1">
      <w:pPr>
        <w:pStyle w:val="a9"/>
        <w:numPr>
          <w:ilvl w:val="0"/>
          <w:numId w:val="154"/>
        </w:numPr>
      </w:pPr>
      <w:r w:rsidRPr="001A721D">
        <w:rPr>
          <w:b/>
          <w:bCs/>
          <w:rtl/>
        </w:rPr>
        <w:t>من الخطاب إلى التكلم</w:t>
      </w:r>
      <w:r w:rsidRPr="001A721D">
        <w:rPr>
          <w:b/>
          <w:bCs/>
        </w:rPr>
        <w:t>:</w:t>
      </w:r>
      <w:r w:rsidRPr="00E46AD2">
        <w:t xml:space="preserve"> </w:t>
      </w:r>
      <w:r w:rsidRPr="00E46AD2">
        <w:rPr>
          <w:rtl/>
        </w:rPr>
        <w:t xml:space="preserve">مثل: ﴿وَيَوْمَ نُسَيِّرُ الْجِبَالَ وَتَرَى الْأَرْضَ بَارِزَةً وَحَشَرْنَاهُمْ فَلَمْ نُغَادِرْ مِنْهُمْ أَحَدًا </w:t>
      </w:r>
      <w:r w:rsidR="00431F15" w:rsidRPr="00E46AD2">
        <w:rPr>
          <w:rtl/>
        </w:rPr>
        <w:t xml:space="preserve"> </w:t>
      </w:r>
      <w:r w:rsidRPr="00E46AD2">
        <w:rPr>
          <w:rtl/>
        </w:rPr>
        <w:t xml:space="preserve"> وَعُرِضُوا عَلَىٰ رَبِّكَ صَفًّا لَّقَدْ جِئْتُمُونَا كَمَا خَلَقْنَاكُمْ أَوَّلَ مَرَّةٍ﴾ </w:t>
      </w:r>
      <w:r w:rsidR="0064321B">
        <w:rPr>
          <w:rtl/>
        </w:rPr>
        <w:t>"</w:t>
      </w:r>
      <w:r w:rsidRPr="00E46AD2">
        <w:rPr>
          <w:rtl/>
        </w:rPr>
        <w:t>الكهف: 47-48</w:t>
      </w:r>
      <w:r w:rsidR="0064321B">
        <w:rPr>
          <w:rtl/>
        </w:rPr>
        <w:t>"</w:t>
      </w:r>
      <w:r w:rsidRPr="00E46AD2">
        <w:rPr>
          <w:rtl/>
        </w:rPr>
        <w:t xml:space="preserve">، انتقل من ضمير المخاطب </w:t>
      </w:r>
      <w:r w:rsidR="0064321B">
        <w:rPr>
          <w:rtl/>
        </w:rPr>
        <w:t>"</w:t>
      </w:r>
      <w:r w:rsidRPr="00E46AD2">
        <w:rPr>
          <w:rtl/>
        </w:rPr>
        <w:t>الواو</w:t>
      </w:r>
      <w:r w:rsidR="0064321B">
        <w:rPr>
          <w:rtl/>
        </w:rPr>
        <w:t>"</w:t>
      </w:r>
      <w:r w:rsidRPr="00E46AD2">
        <w:rPr>
          <w:rtl/>
        </w:rPr>
        <w:t xml:space="preserve"> في "حشرناهم" إلى ضمير المتكلم </w:t>
      </w:r>
      <w:r w:rsidR="0064321B">
        <w:rPr>
          <w:rtl/>
        </w:rPr>
        <w:t>"</w:t>
      </w:r>
      <w:r w:rsidRPr="00E46AD2">
        <w:rPr>
          <w:rtl/>
        </w:rPr>
        <w:t>نا</w:t>
      </w:r>
      <w:r w:rsidR="0064321B">
        <w:rPr>
          <w:rtl/>
        </w:rPr>
        <w:t>"</w:t>
      </w:r>
      <w:r w:rsidRPr="00E46AD2">
        <w:rPr>
          <w:rtl/>
        </w:rPr>
        <w:t xml:space="preserve"> في "جئتمونا</w:t>
      </w:r>
      <w:r w:rsidRPr="00E46AD2">
        <w:t>".</w:t>
      </w:r>
    </w:p>
    <w:p w14:paraId="57D11630" w14:textId="7108E620" w:rsidR="00656133" w:rsidRPr="00E46AD2" w:rsidRDefault="00656133" w:rsidP="009A6CA1">
      <w:pPr>
        <w:pStyle w:val="a9"/>
        <w:numPr>
          <w:ilvl w:val="0"/>
          <w:numId w:val="154"/>
        </w:numPr>
      </w:pPr>
      <w:r w:rsidRPr="001A721D">
        <w:rPr>
          <w:b/>
          <w:bCs/>
          <w:rtl/>
        </w:rPr>
        <w:t>من الخطاب إلى الغيبة</w:t>
      </w:r>
      <w:r w:rsidRPr="001A721D">
        <w:rPr>
          <w:b/>
          <w:bCs/>
        </w:rPr>
        <w:t>:</w:t>
      </w:r>
      <w:r w:rsidRPr="00E46AD2">
        <w:t xml:space="preserve"> </w:t>
      </w:r>
      <w:r w:rsidRPr="00E46AD2">
        <w:rPr>
          <w:rtl/>
        </w:rPr>
        <w:t xml:space="preserve">مثل: ﴿حَتَّىٰ إِذَا كُنتُمْ فِي الْفُلْكِ وَجَرَيْنَ بِهِم بِرِيحٍ طَيِّبَةٍ﴾ </w:t>
      </w:r>
      <w:r w:rsidR="0064321B">
        <w:rPr>
          <w:rtl/>
        </w:rPr>
        <w:t>"</w:t>
      </w:r>
      <w:r w:rsidRPr="00E46AD2">
        <w:rPr>
          <w:rtl/>
        </w:rPr>
        <w:t>يونس: 22</w:t>
      </w:r>
      <w:r w:rsidR="0064321B">
        <w:rPr>
          <w:rtl/>
        </w:rPr>
        <w:t>"</w:t>
      </w:r>
      <w:r w:rsidRPr="00E46AD2">
        <w:rPr>
          <w:rtl/>
        </w:rPr>
        <w:t xml:space="preserve">، انتقل من ضمير المخاطب </w:t>
      </w:r>
      <w:r w:rsidR="0064321B">
        <w:rPr>
          <w:rtl/>
        </w:rPr>
        <w:t>"</w:t>
      </w:r>
      <w:r w:rsidRPr="00E46AD2">
        <w:rPr>
          <w:rtl/>
        </w:rPr>
        <w:t>التاء والميم</w:t>
      </w:r>
      <w:r w:rsidR="0064321B">
        <w:rPr>
          <w:rtl/>
        </w:rPr>
        <w:t>"</w:t>
      </w:r>
      <w:r w:rsidRPr="00E46AD2">
        <w:rPr>
          <w:rtl/>
        </w:rPr>
        <w:t xml:space="preserve"> في "كنتم" إلى ضمير الغيبة </w:t>
      </w:r>
      <w:r w:rsidR="0064321B">
        <w:rPr>
          <w:rtl/>
        </w:rPr>
        <w:t>"</w:t>
      </w:r>
      <w:r w:rsidRPr="00E46AD2">
        <w:rPr>
          <w:rtl/>
        </w:rPr>
        <w:t>الهاء والميم</w:t>
      </w:r>
      <w:r w:rsidR="0064321B">
        <w:rPr>
          <w:rtl/>
        </w:rPr>
        <w:t>"</w:t>
      </w:r>
      <w:r w:rsidRPr="00E46AD2">
        <w:rPr>
          <w:rtl/>
        </w:rPr>
        <w:t xml:space="preserve"> في "بهم</w:t>
      </w:r>
      <w:r w:rsidRPr="00E46AD2">
        <w:t>".</w:t>
      </w:r>
    </w:p>
    <w:p w14:paraId="0B4D247B" w14:textId="7F4B1A73" w:rsidR="00656133" w:rsidRPr="00E46AD2" w:rsidRDefault="00656133" w:rsidP="009A6CA1">
      <w:pPr>
        <w:pStyle w:val="a9"/>
        <w:numPr>
          <w:ilvl w:val="0"/>
          <w:numId w:val="154"/>
        </w:numPr>
      </w:pPr>
      <w:r w:rsidRPr="001A721D">
        <w:rPr>
          <w:b/>
          <w:bCs/>
          <w:rtl/>
        </w:rPr>
        <w:t>من الغيبة إلى التكلم</w:t>
      </w:r>
      <w:r w:rsidRPr="001A721D">
        <w:rPr>
          <w:b/>
          <w:bCs/>
        </w:rPr>
        <w:t>:</w:t>
      </w:r>
      <w:r w:rsidRPr="00E46AD2">
        <w:t xml:space="preserve"> </w:t>
      </w:r>
      <w:r w:rsidRPr="00E46AD2">
        <w:rPr>
          <w:rtl/>
        </w:rPr>
        <w:t xml:space="preserve">مثل: ﴿الَّذِي خَلَقَ سَبْعَ سَمَاوَاتٍ طِبَاقًا ۖ مَّا تَرَىٰ فِي خَلْقِ الرَّحْمَٰنِ مِن تَفَاوُتٍ ۖ فَارْجِعِ الْبَصَرَ هَلْ تَرَىٰ مِن فُطُورٍ </w:t>
      </w:r>
      <w:r w:rsidR="00431F15" w:rsidRPr="00E46AD2">
        <w:rPr>
          <w:rtl/>
        </w:rPr>
        <w:t xml:space="preserve"> </w:t>
      </w:r>
      <w:r w:rsidRPr="00E46AD2">
        <w:rPr>
          <w:rtl/>
        </w:rPr>
        <w:t xml:space="preserve"> ثُمَّ ارْجِعِ الْبَصَرَ كَرَّتَيْنِ يَنقَلِبْ إِلَيْكَ الْبَصَرُ خَاسِئًا وَهُوَ حَسِيرٌ﴾ </w:t>
      </w:r>
      <w:r w:rsidR="0064321B">
        <w:rPr>
          <w:rtl/>
        </w:rPr>
        <w:t>"</w:t>
      </w:r>
      <w:r w:rsidRPr="00E46AD2">
        <w:rPr>
          <w:rtl/>
        </w:rPr>
        <w:t>الملك: 3-4</w:t>
      </w:r>
      <w:r w:rsidR="0064321B">
        <w:rPr>
          <w:rtl/>
        </w:rPr>
        <w:t>"</w:t>
      </w:r>
      <w:r w:rsidRPr="00E46AD2">
        <w:rPr>
          <w:rtl/>
        </w:rPr>
        <w:t>، بعد الحديث عن الله بصيغة الغائب، انتقل إلى التكلم بصيغة التعظيم ﴿مَّا تَرَىٰ فِي خَلْقِ الرَّحْمَٰنِ﴾</w:t>
      </w:r>
      <w:r w:rsidRPr="00E46AD2">
        <w:t>.</w:t>
      </w:r>
    </w:p>
    <w:p w14:paraId="297D2B85" w14:textId="392DE98E" w:rsidR="00656133" w:rsidRPr="00E46AD2" w:rsidRDefault="00656133" w:rsidP="009A6CA1">
      <w:pPr>
        <w:pStyle w:val="a9"/>
        <w:numPr>
          <w:ilvl w:val="0"/>
          <w:numId w:val="154"/>
        </w:numPr>
      </w:pPr>
      <w:r w:rsidRPr="001A721D">
        <w:rPr>
          <w:b/>
          <w:bCs/>
          <w:rtl/>
        </w:rPr>
        <w:t>من الغيبة إلى الخطاب</w:t>
      </w:r>
      <w:r w:rsidRPr="001A721D">
        <w:rPr>
          <w:b/>
          <w:bCs/>
        </w:rPr>
        <w:t>:</w:t>
      </w:r>
      <w:r w:rsidRPr="00E46AD2">
        <w:t xml:space="preserve"> </w:t>
      </w:r>
      <w:r w:rsidRPr="00E46AD2">
        <w:rPr>
          <w:rtl/>
        </w:rPr>
        <w:t xml:space="preserve">مثل: ﴿وَلَقَدْ أَخَذَ اللَّهُ مِيثَاقَ بَنِي إِسْرَائِيلَ وَبَعَثْنَا مِنْهُمُ اثْنَيْ عَشَرَ نَقِيبًا ۖ وَقَالَ اللَّهُ إِنِّي مَعَكُمْ ۖ لَئِنْ أَقَمْتُمُ الصَّلَاةَ وَآتَيْتُمُ الزَّكَاةَ﴾ </w:t>
      </w:r>
      <w:r w:rsidR="0064321B">
        <w:rPr>
          <w:rtl/>
        </w:rPr>
        <w:t>"</w:t>
      </w:r>
      <w:r w:rsidRPr="00E46AD2">
        <w:rPr>
          <w:rtl/>
        </w:rPr>
        <w:t>المائدة: 12</w:t>
      </w:r>
      <w:r w:rsidR="0064321B">
        <w:rPr>
          <w:rtl/>
        </w:rPr>
        <w:t>"</w:t>
      </w:r>
      <w:r w:rsidRPr="00E46AD2">
        <w:rPr>
          <w:rtl/>
        </w:rPr>
        <w:t>، انتقل من الحديث عن بني إسرائيل بصيغة الغائب إلى خطابهم بصيغة المخاطب</w:t>
      </w:r>
      <w:r w:rsidRPr="00E46AD2">
        <w:t>.</w:t>
      </w:r>
    </w:p>
    <w:p w14:paraId="41FB66EE" w14:textId="77777777" w:rsidR="00656133" w:rsidRPr="00E46AD2" w:rsidRDefault="00656133" w:rsidP="001A721D">
      <w:r w:rsidRPr="00E46AD2">
        <w:rPr>
          <w:rtl/>
        </w:rPr>
        <w:t>أمثلة تطبيقية من القرآن الكريم</w:t>
      </w:r>
      <w:r w:rsidRPr="00E46AD2">
        <w:t>:</w:t>
      </w:r>
    </w:p>
    <w:p w14:paraId="64A89B97" w14:textId="290F8E8C" w:rsidR="00656133" w:rsidRPr="00E46AD2" w:rsidRDefault="00656133" w:rsidP="009A6CA1">
      <w:pPr>
        <w:pStyle w:val="a9"/>
        <w:numPr>
          <w:ilvl w:val="0"/>
          <w:numId w:val="155"/>
        </w:numPr>
      </w:pPr>
      <w:r w:rsidRPr="00E46AD2">
        <w:rPr>
          <w:rtl/>
        </w:rPr>
        <w:t xml:space="preserve">﴿الْحَمْدُ لِلَّهِ رَبِّ الْعَالَمِينَ </w:t>
      </w:r>
      <w:r w:rsidR="00431F15" w:rsidRPr="00E46AD2">
        <w:rPr>
          <w:rtl/>
        </w:rPr>
        <w:t xml:space="preserve"> </w:t>
      </w:r>
      <w:r w:rsidRPr="00E46AD2">
        <w:rPr>
          <w:rtl/>
        </w:rPr>
        <w:t xml:space="preserve"> الرَّحْمَٰنِ الرَّحِيمِ </w:t>
      </w:r>
      <w:r w:rsidR="00431F15" w:rsidRPr="00E46AD2">
        <w:rPr>
          <w:rtl/>
        </w:rPr>
        <w:t xml:space="preserve"> </w:t>
      </w:r>
      <w:r w:rsidRPr="00E46AD2">
        <w:rPr>
          <w:rtl/>
        </w:rPr>
        <w:t xml:space="preserve"> مَالِكِ يَوْمِ الدِّينِ </w:t>
      </w:r>
      <w:r w:rsidR="00431F15" w:rsidRPr="00E46AD2">
        <w:rPr>
          <w:rtl/>
        </w:rPr>
        <w:t xml:space="preserve"> </w:t>
      </w:r>
      <w:r w:rsidRPr="00E46AD2">
        <w:rPr>
          <w:rtl/>
        </w:rPr>
        <w:t xml:space="preserve"> إِيَّاكَ نَعْبُدُ وَإِيَّاكَ نَسْتَعِينُ﴾ </w:t>
      </w:r>
      <w:r w:rsidR="0064321B">
        <w:rPr>
          <w:rtl/>
        </w:rPr>
        <w:t>"</w:t>
      </w:r>
      <w:r w:rsidRPr="00E46AD2">
        <w:rPr>
          <w:rtl/>
        </w:rPr>
        <w:t>الفاتحة: 2-5</w:t>
      </w:r>
      <w:r w:rsidR="0064321B">
        <w:rPr>
          <w:rtl/>
        </w:rPr>
        <w:t>"</w:t>
      </w:r>
      <w:r w:rsidRPr="00E46AD2">
        <w:rPr>
          <w:rtl/>
        </w:rPr>
        <w:t>: بعد الثناء على الله بصيغة الغيبة، انتقل إلى خطابه بصيغة المخاطب</w:t>
      </w:r>
      <w:r w:rsidRPr="00E46AD2">
        <w:t>.</w:t>
      </w:r>
    </w:p>
    <w:p w14:paraId="3365D59C" w14:textId="23868E46" w:rsidR="00656133" w:rsidRPr="00E46AD2" w:rsidRDefault="00656133" w:rsidP="009A6CA1">
      <w:pPr>
        <w:pStyle w:val="a9"/>
        <w:numPr>
          <w:ilvl w:val="0"/>
          <w:numId w:val="155"/>
        </w:numPr>
      </w:pPr>
      <w:r w:rsidRPr="00E46AD2">
        <w:rPr>
          <w:rtl/>
        </w:rPr>
        <w:t xml:space="preserve">﴿وَلَقَدْ خَلَقْنَا الْإِنسَانَ مِن سُلَالَةٍ مِّن طِينٍ </w:t>
      </w:r>
      <w:r w:rsidR="00431F15" w:rsidRPr="00E46AD2">
        <w:rPr>
          <w:rtl/>
        </w:rPr>
        <w:t xml:space="preserve"> </w:t>
      </w:r>
      <w:r w:rsidRPr="00E46AD2">
        <w:rPr>
          <w:rtl/>
        </w:rPr>
        <w:t xml:space="preserve"> ثُمَّ جَعَلْنَاهُ نُطْفَةً فِي قَرَارٍ مَّكِينٍ </w:t>
      </w:r>
      <w:r w:rsidR="00431F15" w:rsidRPr="00E46AD2">
        <w:rPr>
          <w:rtl/>
        </w:rPr>
        <w:t xml:space="preserve"> </w:t>
      </w:r>
      <w:r w:rsidRPr="00E46AD2">
        <w:rPr>
          <w:rtl/>
        </w:rPr>
        <w:t xml:space="preserve"> ثُمَّ خَلَقْنَا النُّطْفَةَ عَلَقَةً فَخَلَقْنَا الْعَلَقَةَ مُضْغَةً فَخَلَقْنَا الْمُضْغَةَ عِظَامًا فَكَسَوْنَا الْعِظَامَ لَحْمًا ثُمَّ أَنشَأْنَاهُ خَلْقًا آخَرَ ۚ فَتَبَارَكَ اللَّهُ أَحْسَنُ الْخَالِقِينَ </w:t>
      </w:r>
      <w:r w:rsidR="00431F15" w:rsidRPr="00E46AD2">
        <w:rPr>
          <w:rtl/>
        </w:rPr>
        <w:t xml:space="preserve"> </w:t>
      </w:r>
      <w:r w:rsidRPr="00E46AD2">
        <w:rPr>
          <w:rtl/>
        </w:rPr>
        <w:t xml:space="preserve"> ثُمَّ إِنَّكُمْ بَعْدَ ذَٰلِكَ لَمَيِّتُونَ </w:t>
      </w:r>
      <w:r w:rsidR="00431F15" w:rsidRPr="00E46AD2">
        <w:rPr>
          <w:rtl/>
        </w:rPr>
        <w:t xml:space="preserve"> </w:t>
      </w:r>
      <w:r w:rsidRPr="00E46AD2">
        <w:rPr>
          <w:rtl/>
        </w:rPr>
        <w:t xml:space="preserve"> ثُمَّ إِنَّكُمْ يَوْمَ الْقِيَامَةِ تُبْعَثُونَ﴾ </w:t>
      </w:r>
      <w:r w:rsidR="0064321B">
        <w:rPr>
          <w:rtl/>
        </w:rPr>
        <w:t>"</w:t>
      </w:r>
      <w:r w:rsidRPr="00E46AD2">
        <w:rPr>
          <w:rtl/>
        </w:rPr>
        <w:t>المؤمنون: 12-16</w:t>
      </w:r>
      <w:r w:rsidR="0064321B">
        <w:rPr>
          <w:rtl/>
        </w:rPr>
        <w:t>"</w:t>
      </w:r>
      <w:r w:rsidRPr="00E46AD2">
        <w:rPr>
          <w:rtl/>
        </w:rPr>
        <w:t>: انتقال من التكلم إلى الخطاب</w:t>
      </w:r>
      <w:r w:rsidRPr="00E46AD2">
        <w:t>.</w:t>
      </w:r>
    </w:p>
    <w:p w14:paraId="64C08EC5" w14:textId="16284B0D" w:rsidR="00656133" w:rsidRPr="00E46AD2" w:rsidRDefault="00656133" w:rsidP="009A6CA1">
      <w:pPr>
        <w:pStyle w:val="a9"/>
        <w:numPr>
          <w:ilvl w:val="0"/>
          <w:numId w:val="155"/>
        </w:numPr>
      </w:pPr>
      <w:r w:rsidRPr="00E46AD2">
        <w:rPr>
          <w:rtl/>
        </w:rPr>
        <w:t xml:space="preserve">﴿وَسِيقَ الَّذِينَ اتَّقَوْا رَبَّهُمْ إِلَى الْجَنَّةِ زُمَرًا ۖ حَتَّىٰ إِذَا جَاءُوهَا وَفُتِحَتْ أَبْوَابُهَا وَقَالَ لَهُمْ خَزَنَتُهَا سَلَامٌ عَلَيْكُمْ طِبْتُمْ فَادْخُلُوهَا خَالِدِينَ </w:t>
      </w:r>
      <w:r w:rsidR="00431F15" w:rsidRPr="00E46AD2">
        <w:rPr>
          <w:rtl/>
        </w:rPr>
        <w:t xml:space="preserve"> </w:t>
      </w:r>
      <w:r w:rsidRPr="00E46AD2">
        <w:rPr>
          <w:rtl/>
        </w:rPr>
        <w:t xml:space="preserve"> وَقَالُوا الْحَمْدُ لِلَّهِ الَّذِي صَدَقَنَا وَعْدَهُ وَأَوْرَثَنَا الْأَرْضَ نَتَبَوَّأُ مِنَ الْجَنَّةِ حَيْثُ نَشَاءُ﴾ </w:t>
      </w:r>
      <w:r w:rsidR="0064321B">
        <w:rPr>
          <w:rtl/>
        </w:rPr>
        <w:t>"</w:t>
      </w:r>
      <w:r w:rsidRPr="00E46AD2">
        <w:rPr>
          <w:rtl/>
        </w:rPr>
        <w:t>الزمر: 73-74</w:t>
      </w:r>
      <w:r w:rsidR="0064321B">
        <w:rPr>
          <w:rtl/>
        </w:rPr>
        <w:t>"</w:t>
      </w:r>
      <w:r w:rsidRPr="00E46AD2">
        <w:rPr>
          <w:rtl/>
        </w:rPr>
        <w:t>: انتقال من الغيبة إلى التكلم</w:t>
      </w:r>
      <w:r w:rsidRPr="00E46AD2">
        <w:t>.</w:t>
      </w:r>
    </w:p>
    <w:p w14:paraId="4A32183F" w14:textId="77777777" w:rsidR="00656133" w:rsidRPr="00E46AD2" w:rsidRDefault="00656133" w:rsidP="001A721D">
      <w:r w:rsidRPr="00E46AD2">
        <w:rPr>
          <w:rtl/>
        </w:rPr>
        <w:t>أهمية الالتفات في التدبر</w:t>
      </w:r>
      <w:r w:rsidRPr="00E46AD2">
        <w:t>:</w:t>
      </w:r>
    </w:p>
    <w:p w14:paraId="7ED90C50" w14:textId="77777777" w:rsidR="00656133" w:rsidRPr="00E46AD2" w:rsidRDefault="00656133" w:rsidP="009A6CA1">
      <w:pPr>
        <w:pStyle w:val="a9"/>
        <w:numPr>
          <w:ilvl w:val="0"/>
          <w:numId w:val="156"/>
        </w:numPr>
      </w:pPr>
      <w:r w:rsidRPr="001A721D">
        <w:rPr>
          <w:b/>
          <w:bCs/>
          <w:rtl/>
        </w:rPr>
        <w:t>تجديد الانتباه</w:t>
      </w:r>
      <w:r w:rsidRPr="001A721D">
        <w:rPr>
          <w:b/>
          <w:bCs/>
        </w:rPr>
        <w:t>:</w:t>
      </w:r>
      <w:r w:rsidRPr="00E46AD2">
        <w:t xml:space="preserve"> </w:t>
      </w:r>
      <w:r w:rsidRPr="00E46AD2">
        <w:rPr>
          <w:rtl/>
        </w:rPr>
        <w:t>الالتفات يكسر رتابة الأسلوب، ويجذب انتباه القارئ، ويجعله أكثر تركيزًا</w:t>
      </w:r>
      <w:r w:rsidRPr="00E46AD2">
        <w:t>.</w:t>
      </w:r>
    </w:p>
    <w:p w14:paraId="67BA5AB0" w14:textId="77777777" w:rsidR="00656133" w:rsidRPr="00E46AD2" w:rsidRDefault="00656133" w:rsidP="009A6CA1">
      <w:pPr>
        <w:pStyle w:val="a9"/>
        <w:numPr>
          <w:ilvl w:val="0"/>
          <w:numId w:val="156"/>
        </w:numPr>
      </w:pPr>
      <w:r w:rsidRPr="001A721D">
        <w:rPr>
          <w:b/>
          <w:bCs/>
          <w:rtl/>
        </w:rPr>
        <w:t>إثارة المشاعر</w:t>
      </w:r>
      <w:r w:rsidRPr="001A721D">
        <w:rPr>
          <w:b/>
          <w:bCs/>
        </w:rPr>
        <w:t>:</w:t>
      </w:r>
      <w:r w:rsidRPr="00E46AD2">
        <w:t xml:space="preserve"> </w:t>
      </w:r>
      <w:r w:rsidRPr="00E46AD2">
        <w:rPr>
          <w:rtl/>
        </w:rPr>
        <w:t>الالتفات يحرك المشاعر، ويثير العواطف، ويجعل القارئ يتفاعل مع النص بشكل أكبر</w:t>
      </w:r>
      <w:r w:rsidRPr="00E46AD2">
        <w:t>.</w:t>
      </w:r>
    </w:p>
    <w:p w14:paraId="7335F511" w14:textId="77777777" w:rsidR="00656133" w:rsidRPr="00E46AD2" w:rsidRDefault="00656133" w:rsidP="009A6CA1">
      <w:pPr>
        <w:pStyle w:val="a9"/>
        <w:numPr>
          <w:ilvl w:val="0"/>
          <w:numId w:val="156"/>
        </w:numPr>
      </w:pPr>
      <w:r w:rsidRPr="001A721D">
        <w:rPr>
          <w:b/>
          <w:bCs/>
          <w:rtl/>
        </w:rPr>
        <w:t>التنويع في الخطاب</w:t>
      </w:r>
      <w:r w:rsidRPr="001A721D">
        <w:rPr>
          <w:b/>
          <w:bCs/>
        </w:rPr>
        <w:t>:</w:t>
      </w:r>
      <w:r w:rsidRPr="00E46AD2">
        <w:t xml:space="preserve"> </w:t>
      </w:r>
      <w:r w:rsidRPr="00E46AD2">
        <w:rPr>
          <w:rtl/>
        </w:rPr>
        <w:t>الالتفات يضفي على النص القرآني تنوعًا وجمالًا، ويجعله أكثر حيوية وتشويقًا</w:t>
      </w:r>
      <w:r w:rsidRPr="00E46AD2">
        <w:t>.</w:t>
      </w:r>
    </w:p>
    <w:p w14:paraId="780772ED" w14:textId="77777777" w:rsidR="00656133" w:rsidRPr="00E46AD2" w:rsidRDefault="00656133" w:rsidP="009A6CA1">
      <w:pPr>
        <w:pStyle w:val="a9"/>
        <w:numPr>
          <w:ilvl w:val="0"/>
          <w:numId w:val="156"/>
        </w:numPr>
      </w:pPr>
      <w:r w:rsidRPr="001A721D">
        <w:rPr>
          <w:b/>
          <w:bCs/>
          <w:rtl/>
        </w:rPr>
        <w:t>إبراز المعاني</w:t>
      </w:r>
      <w:r w:rsidRPr="001A721D">
        <w:rPr>
          <w:b/>
          <w:bCs/>
        </w:rPr>
        <w:t>:</w:t>
      </w:r>
      <w:r w:rsidRPr="00E46AD2">
        <w:t xml:space="preserve"> </w:t>
      </w:r>
      <w:r w:rsidRPr="00E46AD2">
        <w:rPr>
          <w:rtl/>
        </w:rPr>
        <w:t>الالتفات قد يستخدم لإبراز معنى معين، أو للتأكيد عليه، أو للتنبيه إليه</w:t>
      </w:r>
      <w:r w:rsidRPr="00E46AD2">
        <w:t>.</w:t>
      </w:r>
    </w:p>
    <w:p w14:paraId="50D0E1B6" w14:textId="77777777" w:rsidR="00656133" w:rsidRPr="00E46AD2" w:rsidRDefault="00656133" w:rsidP="009A6CA1">
      <w:pPr>
        <w:pStyle w:val="a9"/>
        <w:numPr>
          <w:ilvl w:val="0"/>
          <w:numId w:val="156"/>
        </w:numPr>
      </w:pPr>
      <w:r w:rsidRPr="001A721D">
        <w:rPr>
          <w:b/>
          <w:bCs/>
          <w:rtl/>
        </w:rPr>
        <w:t>الإعجاز</w:t>
      </w:r>
      <w:r w:rsidRPr="001A721D">
        <w:rPr>
          <w:b/>
          <w:bCs/>
        </w:rPr>
        <w:t>:</w:t>
      </w:r>
      <w:r w:rsidRPr="00E46AD2">
        <w:t xml:space="preserve"> </w:t>
      </w:r>
      <w:r w:rsidRPr="00E46AD2">
        <w:rPr>
          <w:rtl/>
        </w:rPr>
        <w:t>الالتفات في القرآن يتميز بالدقة والإبداع، مما يدل على إعجاز القرآن وبلاغته</w:t>
      </w:r>
      <w:r w:rsidRPr="00E46AD2">
        <w:t>.</w:t>
      </w:r>
    </w:p>
    <w:p w14:paraId="786FE771" w14:textId="77777777" w:rsidR="00656133" w:rsidRPr="00E46AD2" w:rsidRDefault="00656133" w:rsidP="001A721D">
      <w:r w:rsidRPr="00E46AD2">
        <w:rPr>
          <w:rtl/>
        </w:rPr>
        <w:t>خاتمة: الالتفات فن الجمال والإبداع</w:t>
      </w:r>
    </w:p>
    <w:p w14:paraId="780EE291" w14:textId="77777777" w:rsidR="00656133" w:rsidRPr="00E46AD2" w:rsidRDefault="00656133" w:rsidP="001A721D">
      <w:r w:rsidRPr="00E46AD2">
        <w:rPr>
          <w:rtl/>
        </w:rPr>
        <w:t>الالتفات في القرآن الكريم فن رفيع من فنون البلاغة، يدل على عظمة القرآن وإعجازه. إنه أسلوب يضفي على النص القرآني حيوية وتنوعًا، ويجعل القارئ يتفاعل معه بشكل أكبر</w:t>
      </w:r>
      <w:r w:rsidRPr="00E46AD2">
        <w:t>.</w:t>
      </w:r>
    </w:p>
    <w:p w14:paraId="6E16D314" w14:textId="4781D60C" w:rsidR="00656133" w:rsidRPr="00E46AD2" w:rsidRDefault="00656133" w:rsidP="001A721D">
      <w:r w:rsidRPr="00E46AD2">
        <w:rPr>
          <w:b/>
          <w:bCs/>
          <w:rtl/>
        </w:rPr>
        <w:t xml:space="preserve">في </w:t>
      </w:r>
      <w:r w:rsidR="0098088B" w:rsidRPr="00E46AD2">
        <w:rPr>
          <w:b/>
          <w:bCs/>
          <w:rtl/>
        </w:rPr>
        <w:t>الدراسة</w:t>
      </w:r>
      <w:r w:rsidRPr="00E46AD2">
        <w:rPr>
          <w:b/>
          <w:bCs/>
          <w:rtl/>
        </w:rPr>
        <w:t xml:space="preserve"> القادمة</w:t>
      </w:r>
      <w:r w:rsidRPr="00E46AD2">
        <w:t xml:space="preserve">: </w:t>
      </w:r>
      <w:r w:rsidRPr="00E46AD2">
        <w:rPr>
          <w:rtl/>
        </w:rPr>
        <w:t>سنتناول أسلوبًا آخر من أساليب القرآن الكريم</w:t>
      </w:r>
      <w:r w:rsidRPr="00E46AD2">
        <w:t>.</w:t>
      </w:r>
    </w:p>
    <w:p w14:paraId="2C104C69" w14:textId="77777777" w:rsidR="00AF7F82" w:rsidRPr="00E46AD2" w:rsidRDefault="00AF7F82" w:rsidP="001A721D">
      <w:pPr>
        <w:rPr>
          <w:rtl/>
        </w:rPr>
      </w:pPr>
    </w:p>
    <w:p w14:paraId="644F6ACE" w14:textId="484B3124" w:rsidR="00CC092E" w:rsidRPr="00E46AD2" w:rsidRDefault="00CC092E" w:rsidP="001A721D">
      <w:pPr>
        <w:pStyle w:val="21"/>
      </w:pPr>
      <w:bookmarkStart w:id="166" w:name="_Toc192269200"/>
      <w:bookmarkStart w:id="167" w:name="_Toc199407109"/>
      <w:r w:rsidRPr="00E46AD2">
        <w:rPr>
          <w:rtl/>
        </w:rPr>
        <w:t>أسلوب الحذف في القرآن الكريم: بلاغة الإيجاز والاختصار</w:t>
      </w:r>
      <w:bookmarkEnd w:id="166"/>
      <w:bookmarkEnd w:id="167"/>
    </w:p>
    <w:p w14:paraId="55C13D26" w14:textId="77777777" w:rsidR="00CC092E" w:rsidRPr="00E46AD2" w:rsidRDefault="00CC092E" w:rsidP="001A721D">
      <w:r w:rsidRPr="00E46AD2">
        <w:rPr>
          <w:rtl/>
        </w:rPr>
        <w:t>مقدمة: حين يكون الصمت أبلغ من الكلام</w:t>
      </w:r>
    </w:p>
    <w:p w14:paraId="7153AC40" w14:textId="77777777" w:rsidR="00CC092E" w:rsidRPr="00E46AD2" w:rsidRDefault="00CC092E" w:rsidP="001A721D">
      <w:r w:rsidRPr="00E46AD2">
        <w:rPr>
          <w:rtl/>
        </w:rPr>
        <w:t>في بلاغة القرآن، لا يقتصر الجمال على ما هو مذكور، بل يمتد إلى ما هو محذوف. "الحذف" أسلوب بلاغي رفيع، يعتمد على إيجاز العبارة، واختصار الكلام، مع ترك المجال للعقل ليتدبر ويقدر المحذوف</w:t>
      </w:r>
      <w:r w:rsidRPr="00E46AD2">
        <w:t>.</w:t>
      </w:r>
    </w:p>
    <w:p w14:paraId="3203FE19" w14:textId="77777777" w:rsidR="00CC092E" w:rsidRPr="00E46AD2" w:rsidRDefault="00CC092E" w:rsidP="001A721D">
      <w:r w:rsidRPr="00E46AD2">
        <w:rPr>
          <w:rtl/>
        </w:rPr>
        <w:t>ما هو الحذف؟</w:t>
      </w:r>
    </w:p>
    <w:p w14:paraId="5E37DFD2" w14:textId="77777777" w:rsidR="00CC092E" w:rsidRPr="00E46AD2" w:rsidRDefault="00CC092E" w:rsidP="009A6CA1">
      <w:pPr>
        <w:pStyle w:val="a9"/>
        <w:numPr>
          <w:ilvl w:val="0"/>
          <w:numId w:val="157"/>
        </w:numPr>
      </w:pPr>
      <w:r w:rsidRPr="001A721D">
        <w:rPr>
          <w:b/>
          <w:bCs/>
          <w:rtl/>
        </w:rPr>
        <w:t>لغة</w:t>
      </w:r>
      <w:r w:rsidRPr="001A721D">
        <w:rPr>
          <w:b/>
          <w:bCs/>
        </w:rPr>
        <w:t>:</w:t>
      </w:r>
      <w:r w:rsidRPr="00E46AD2">
        <w:t xml:space="preserve"> </w:t>
      </w:r>
      <w:r w:rsidRPr="00E46AD2">
        <w:rPr>
          <w:rtl/>
        </w:rPr>
        <w:t>الحذف هو الإسقاط والإزالة</w:t>
      </w:r>
      <w:r w:rsidRPr="00E46AD2">
        <w:t>.</w:t>
      </w:r>
    </w:p>
    <w:p w14:paraId="209253DB" w14:textId="3A39F717" w:rsidR="00CC092E" w:rsidRPr="00E46AD2" w:rsidRDefault="00CC092E" w:rsidP="009A6CA1">
      <w:pPr>
        <w:pStyle w:val="a9"/>
        <w:numPr>
          <w:ilvl w:val="0"/>
          <w:numId w:val="157"/>
        </w:numPr>
      </w:pPr>
      <w:r w:rsidRPr="001A721D">
        <w:rPr>
          <w:b/>
          <w:bCs/>
          <w:rtl/>
        </w:rPr>
        <w:t>اصطلاحًا</w:t>
      </w:r>
      <w:r w:rsidRPr="001A721D">
        <w:rPr>
          <w:b/>
          <w:bCs/>
        </w:rPr>
        <w:t>:</w:t>
      </w:r>
      <w:r w:rsidRPr="00E46AD2">
        <w:t xml:space="preserve"> </w:t>
      </w:r>
      <w:r w:rsidRPr="00E46AD2">
        <w:rPr>
          <w:rtl/>
        </w:rPr>
        <w:t xml:space="preserve">هو إسقاط جزء من الكلام </w:t>
      </w:r>
      <w:r w:rsidR="0064321B">
        <w:rPr>
          <w:rtl/>
        </w:rPr>
        <w:t>"</w:t>
      </w:r>
      <w:r w:rsidRPr="00E46AD2">
        <w:rPr>
          <w:rtl/>
        </w:rPr>
        <w:t>كلمة أو جملة أو أكثر</w:t>
      </w:r>
      <w:r w:rsidR="0064321B">
        <w:rPr>
          <w:rtl/>
        </w:rPr>
        <w:t>"</w:t>
      </w:r>
      <w:r w:rsidRPr="00E46AD2">
        <w:rPr>
          <w:rtl/>
        </w:rPr>
        <w:t xml:space="preserve"> لدليل يدل عليه</w:t>
      </w:r>
      <w:r w:rsidRPr="00E46AD2">
        <w:t>.</w:t>
      </w:r>
    </w:p>
    <w:p w14:paraId="28A7C6DC" w14:textId="274E1907" w:rsidR="00CC092E" w:rsidRPr="00E46AD2" w:rsidRDefault="00CC092E" w:rsidP="001A721D">
      <w:r w:rsidRPr="00E46AD2">
        <w:rPr>
          <w:b/>
          <w:bCs/>
          <w:rtl/>
        </w:rPr>
        <w:t>بعبارة أخرى</w:t>
      </w:r>
      <w:r w:rsidRPr="00E46AD2">
        <w:rPr>
          <w:b/>
          <w:bCs/>
        </w:rPr>
        <w:t>:</w:t>
      </w:r>
      <w:r w:rsidRPr="00E46AD2">
        <w:t xml:space="preserve"> </w:t>
      </w:r>
      <w:r w:rsidRPr="00E46AD2">
        <w:rPr>
          <w:rtl/>
        </w:rPr>
        <w:t xml:space="preserve">الحذف هو أن تحذف شيئًا من الكلام، مع وجود قرينة </w:t>
      </w:r>
      <w:r w:rsidR="0064321B">
        <w:rPr>
          <w:rtl/>
        </w:rPr>
        <w:t>"</w:t>
      </w:r>
      <w:r w:rsidRPr="00E46AD2">
        <w:rPr>
          <w:rtl/>
        </w:rPr>
        <w:t>دليل</w:t>
      </w:r>
      <w:r w:rsidR="0064321B">
        <w:rPr>
          <w:rtl/>
        </w:rPr>
        <w:t>"</w:t>
      </w:r>
      <w:r w:rsidRPr="00E46AD2">
        <w:rPr>
          <w:rtl/>
        </w:rPr>
        <w:t xml:space="preserve"> تدل على هذا المحذوف، بحيث لا يختل المعنى، بل ربما يزداد قوة وجمالًا</w:t>
      </w:r>
      <w:r w:rsidRPr="00E46AD2">
        <w:t>.</w:t>
      </w:r>
    </w:p>
    <w:p w14:paraId="4784B8A4" w14:textId="77777777" w:rsidR="00CC092E" w:rsidRPr="00E46AD2" w:rsidRDefault="00CC092E" w:rsidP="001A721D">
      <w:r w:rsidRPr="00E46AD2">
        <w:rPr>
          <w:rtl/>
        </w:rPr>
        <w:t>أمثلة</w:t>
      </w:r>
      <w:r w:rsidRPr="00E46AD2">
        <w:t>:</w:t>
      </w:r>
    </w:p>
    <w:p w14:paraId="49AC59CC" w14:textId="281BD26B" w:rsidR="00CC092E" w:rsidRPr="00E46AD2" w:rsidRDefault="00CC092E" w:rsidP="009A6CA1">
      <w:pPr>
        <w:pStyle w:val="a9"/>
        <w:numPr>
          <w:ilvl w:val="0"/>
          <w:numId w:val="158"/>
        </w:numPr>
      </w:pPr>
      <w:r w:rsidRPr="001A721D">
        <w:rPr>
          <w:b/>
          <w:bCs/>
          <w:rtl/>
        </w:rPr>
        <w:t>بدلًا من أن تقول</w:t>
      </w:r>
      <w:r w:rsidRPr="001A721D">
        <w:rPr>
          <w:b/>
          <w:bCs/>
        </w:rPr>
        <w:t>:</w:t>
      </w:r>
      <w:r w:rsidRPr="00E46AD2">
        <w:t xml:space="preserve"> "</w:t>
      </w:r>
      <w:r w:rsidRPr="00E46AD2">
        <w:rPr>
          <w:rtl/>
        </w:rPr>
        <w:t xml:space="preserve">سافرت إلى مكة، ورأيت الكعبة، وطفت بالكعبة"، تقول: "سافرت إلى مكة، ورأيت الكعبة، وطفت" </w:t>
      </w:r>
      <w:r w:rsidR="0064321B">
        <w:rPr>
          <w:rtl/>
        </w:rPr>
        <w:t>"</w:t>
      </w:r>
      <w:r w:rsidRPr="00E46AD2">
        <w:rPr>
          <w:rtl/>
        </w:rPr>
        <w:t>حذف المضاف إليه "بالكعبة"</w:t>
      </w:r>
      <w:r w:rsidR="0064321B">
        <w:rPr>
          <w:rtl/>
        </w:rPr>
        <w:t>"</w:t>
      </w:r>
      <w:r w:rsidRPr="00E46AD2">
        <w:t>.</w:t>
      </w:r>
    </w:p>
    <w:p w14:paraId="73FDC85D" w14:textId="7059BEB9" w:rsidR="00CC092E" w:rsidRPr="00E46AD2" w:rsidRDefault="00CC092E" w:rsidP="009A6CA1">
      <w:pPr>
        <w:pStyle w:val="a9"/>
        <w:numPr>
          <w:ilvl w:val="0"/>
          <w:numId w:val="158"/>
        </w:numPr>
      </w:pPr>
      <w:r w:rsidRPr="001A721D">
        <w:rPr>
          <w:b/>
          <w:bCs/>
          <w:rtl/>
        </w:rPr>
        <w:t>بدلًا من أن تقول</w:t>
      </w:r>
      <w:r w:rsidRPr="001A721D">
        <w:rPr>
          <w:b/>
          <w:bCs/>
        </w:rPr>
        <w:t>:</w:t>
      </w:r>
      <w:r w:rsidRPr="00E46AD2">
        <w:t xml:space="preserve"> "</w:t>
      </w:r>
      <w:r w:rsidRPr="00E46AD2">
        <w:rPr>
          <w:rtl/>
        </w:rPr>
        <w:t xml:space="preserve">أكلت تفاحة، وشربت عصيرًا، وكان العصير لذيذًا"، تقول: "أكلت تفاحة، وشربت عصيرًا، وكان لذيذًا" </w:t>
      </w:r>
      <w:r w:rsidR="0064321B">
        <w:rPr>
          <w:rtl/>
        </w:rPr>
        <w:t>"</w:t>
      </w:r>
      <w:r w:rsidRPr="00E46AD2">
        <w:rPr>
          <w:rtl/>
        </w:rPr>
        <w:t>حذف الموصوف "العصير"</w:t>
      </w:r>
      <w:r w:rsidR="0064321B">
        <w:rPr>
          <w:rtl/>
        </w:rPr>
        <w:t>"</w:t>
      </w:r>
      <w:r w:rsidRPr="00E46AD2">
        <w:t>.</w:t>
      </w:r>
    </w:p>
    <w:p w14:paraId="69FC8F25" w14:textId="3C1A47E9" w:rsidR="00CC092E" w:rsidRPr="00E46AD2" w:rsidRDefault="00CC092E" w:rsidP="009A6CA1">
      <w:pPr>
        <w:pStyle w:val="a9"/>
        <w:numPr>
          <w:ilvl w:val="0"/>
          <w:numId w:val="158"/>
        </w:numPr>
      </w:pPr>
      <w:r w:rsidRPr="001A721D">
        <w:rPr>
          <w:b/>
          <w:bCs/>
          <w:rtl/>
        </w:rPr>
        <w:t>بدلًا من أن تقول</w:t>
      </w:r>
      <w:r w:rsidRPr="001A721D">
        <w:rPr>
          <w:b/>
          <w:bCs/>
        </w:rPr>
        <w:t>:</w:t>
      </w:r>
      <w:r w:rsidRPr="00E46AD2">
        <w:t xml:space="preserve"> "</w:t>
      </w:r>
      <w:r w:rsidRPr="00E46AD2">
        <w:rPr>
          <w:rtl/>
        </w:rPr>
        <w:t xml:space="preserve">لو اجتهدت لنجحت، ولو تكاسلت لرسبت"، تقول: "لو اجتهدت لنجحت" </w:t>
      </w:r>
      <w:r w:rsidR="0064321B">
        <w:rPr>
          <w:rtl/>
        </w:rPr>
        <w:t>"</w:t>
      </w:r>
      <w:r w:rsidRPr="00E46AD2">
        <w:rPr>
          <w:rtl/>
        </w:rPr>
        <w:t>حذف جواب الشرط المقابل</w:t>
      </w:r>
      <w:r w:rsidR="0064321B">
        <w:rPr>
          <w:rtl/>
        </w:rPr>
        <w:t>"</w:t>
      </w:r>
      <w:r w:rsidRPr="00E46AD2">
        <w:t>.</w:t>
      </w:r>
    </w:p>
    <w:p w14:paraId="190C65EC" w14:textId="77777777" w:rsidR="00CC092E" w:rsidRPr="00E46AD2" w:rsidRDefault="00CC092E" w:rsidP="001A721D">
      <w:r w:rsidRPr="00E46AD2">
        <w:rPr>
          <w:rtl/>
        </w:rPr>
        <w:t>أنواع الحذف</w:t>
      </w:r>
      <w:r w:rsidRPr="00E46AD2">
        <w:t>:</w:t>
      </w:r>
    </w:p>
    <w:p w14:paraId="0BAEBC4B" w14:textId="77777777" w:rsidR="00CC092E" w:rsidRPr="00E46AD2" w:rsidRDefault="00CC092E" w:rsidP="001A721D">
      <w:r w:rsidRPr="00E46AD2">
        <w:rPr>
          <w:rtl/>
        </w:rPr>
        <w:t>يمكن تقسيم الحذف إلى أنواع متعددة، بناءً على المحذوف</w:t>
      </w:r>
      <w:r w:rsidRPr="00E46AD2">
        <w:t>:</w:t>
      </w:r>
    </w:p>
    <w:p w14:paraId="497A4D81" w14:textId="244AA674" w:rsidR="00CC092E" w:rsidRPr="00E46AD2" w:rsidRDefault="00CC092E" w:rsidP="009A6CA1">
      <w:pPr>
        <w:pStyle w:val="a9"/>
        <w:numPr>
          <w:ilvl w:val="0"/>
          <w:numId w:val="159"/>
        </w:numPr>
      </w:pPr>
      <w:r w:rsidRPr="001A721D">
        <w:rPr>
          <w:b/>
          <w:bCs/>
          <w:rtl/>
        </w:rPr>
        <w:t>حذف المضاف</w:t>
      </w:r>
      <w:r w:rsidRPr="001A721D">
        <w:rPr>
          <w:b/>
          <w:bCs/>
        </w:rPr>
        <w:t>:</w:t>
      </w:r>
      <w:r w:rsidRPr="00E46AD2">
        <w:t xml:space="preserve"> </w:t>
      </w:r>
      <w:r w:rsidRPr="00E46AD2">
        <w:rPr>
          <w:rtl/>
        </w:rPr>
        <w:t xml:space="preserve">مثل: ﴿وَاسْأَلِ الْقَرْيَةَ﴾ </w:t>
      </w:r>
      <w:r w:rsidR="0064321B">
        <w:rPr>
          <w:rtl/>
        </w:rPr>
        <w:t>"</w:t>
      </w:r>
      <w:r w:rsidRPr="00E46AD2">
        <w:rPr>
          <w:rtl/>
        </w:rPr>
        <w:t>يوسف: 82</w:t>
      </w:r>
      <w:r w:rsidR="0064321B">
        <w:rPr>
          <w:rtl/>
        </w:rPr>
        <w:t>"</w:t>
      </w:r>
      <w:r w:rsidRPr="00E46AD2">
        <w:rPr>
          <w:rtl/>
        </w:rPr>
        <w:t>، أي: أهل القرية</w:t>
      </w:r>
      <w:r w:rsidRPr="00E46AD2">
        <w:t>.</w:t>
      </w:r>
    </w:p>
    <w:p w14:paraId="73FC39E8" w14:textId="6140973C" w:rsidR="00CC092E" w:rsidRPr="00E46AD2" w:rsidRDefault="00CC092E" w:rsidP="009A6CA1">
      <w:pPr>
        <w:pStyle w:val="a9"/>
        <w:numPr>
          <w:ilvl w:val="0"/>
          <w:numId w:val="159"/>
        </w:numPr>
      </w:pPr>
      <w:r w:rsidRPr="001A721D">
        <w:rPr>
          <w:b/>
          <w:bCs/>
          <w:rtl/>
        </w:rPr>
        <w:t>حذف المضاف إليه</w:t>
      </w:r>
      <w:r w:rsidRPr="001A721D">
        <w:rPr>
          <w:b/>
          <w:bCs/>
        </w:rPr>
        <w:t>:</w:t>
      </w:r>
      <w:r w:rsidRPr="00E46AD2">
        <w:t xml:space="preserve"> </w:t>
      </w:r>
      <w:r w:rsidRPr="00E46AD2">
        <w:rPr>
          <w:rtl/>
        </w:rPr>
        <w:t xml:space="preserve">مثل: ﴿وَجَاءَ رَبُّكَ﴾ </w:t>
      </w:r>
      <w:r w:rsidR="0064321B">
        <w:rPr>
          <w:rtl/>
        </w:rPr>
        <w:t>"</w:t>
      </w:r>
      <w:r w:rsidRPr="00E46AD2">
        <w:rPr>
          <w:rtl/>
        </w:rPr>
        <w:t>الفجر: 22</w:t>
      </w:r>
      <w:r w:rsidR="0064321B">
        <w:rPr>
          <w:rtl/>
        </w:rPr>
        <w:t>"</w:t>
      </w:r>
      <w:r w:rsidRPr="00E46AD2">
        <w:rPr>
          <w:rtl/>
        </w:rPr>
        <w:t>، أي: أمر ربك، أو قضاء ربك</w:t>
      </w:r>
      <w:r w:rsidRPr="00E46AD2">
        <w:t>.</w:t>
      </w:r>
    </w:p>
    <w:p w14:paraId="2E4676A3" w14:textId="63EDCBDC" w:rsidR="00CC092E" w:rsidRPr="00E46AD2" w:rsidRDefault="00CC092E" w:rsidP="009A6CA1">
      <w:pPr>
        <w:pStyle w:val="a9"/>
        <w:numPr>
          <w:ilvl w:val="0"/>
          <w:numId w:val="159"/>
        </w:numPr>
      </w:pPr>
      <w:r w:rsidRPr="001A721D">
        <w:rPr>
          <w:b/>
          <w:bCs/>
          <w:rtl/>
        </w:rPr>
        <w:t>حذف الموصوف</w:t>
      </w:r>
      <w:r w:rsidRPr="001A721D">
        <w:rPr>
          <w:b/>
          <w:bCs/>
        </w:rPr>
        <w:t>:</w:t>
      </w:r>
      <w:r w:rsidRPr="00E46AD2">
        <w:t xml:space="preserve"> </w:t>
      </w:r>
      <w:r w:rsidRPr="00E46AD2">
        <w:rPr>
          <w:rtl/>
        </w:rPr>
        <w:t xml:space="preserve">مثل: ﴿وَكَانَ وَرَاءَهُم مَّلِكٌ يَأْخُذُ كُلَّ سَفِينَةٍ غَصْبًا﴾ </w:t>
      </w:r>
      <w:r w:rsidR="0064321B">
        <w:rPr>
          <w:rtl/>
        </w:rPr>
        <w:t>"</w:t>
      </w:r>
      <w:r w:rsidRPr="00E46AD2">
        <w:rPr>
          <w:rtl/>
        </w:rPr>
        <w:t>الكهف: 79</w:t>
      </w:r>
      <w:r w:rsidR="0064321B">
        <w:rPr>
          <w:rtl/>
        </w:rPr>
        <w:t>"</w:t>
      </w:r>
      <w:r w:rsidRPr="00E46AD2">
        <w:rPr>
          <w:rtl/>
        </w:rPr>
        <w:t>، أي: سفينة صالحة</w:t>
      </w:r>
      <w:r w:rsidRPr="00E46AD2">
        <w:t>.</w:t>
      </w:r>
    </w:p>
    <w:p w14:paraId="604220B5" w14:textId="440BDC1F" w:rsidR="00CC092E" w:rsidRPr="00E46AD2" w:rsidRDefault="00CC092E" w:rsidP="009A6CA1">
      <w:pPr>
        <w:pStyle w:val="a9"/>
        <w:numPr>
          <w:ilvl w:val="0"/>
          <w:numId w:val="159"/>
        </w:numPr>
      </w:pPr>
      <w:r w:rsidRPr="001A721D">
        <w:rPr>
          <w:b/>
          <w:bCs/>
          <w:rtl/>
        </w:rPr>
        <w:t>حذف الصفة</w:t>
      </w:r>
      <w:r w:rsidRPr="001A721D">
        <w:rPr>
          <w:b/>
          <w:bCs/>
        </w:rPr>
        <w:t>:</w:t>
      </w:r>
      <w:r w:rsidRPr="00E46AD2">
        <w:t xml:space="preserve"> </w:t>
      </w:r>
      <w:r w:rsidRPr="00E46AD2">
        <w:rPr>
          <w:rtl/>
        </w:rPr>
        <w:t xml:space="preserve">مثل: ﴿فَمَن كَانَ مِنكُم مَّرِيضًا أَوْ عَلَىٰ سَفَرٍ فَعِدَّةٌ مِّنْ أَيَّامٍ أُخَرَ﴾ </w:t>
      </w:r>
      <w:r w:rsidR="0064321B">
        <w:rPr>
          <w:rtl/>
        </w:rPr>
        <w:t>"</w:t>
      </w:r>
      <w:r w:rsidRPr="00E46AD2">
        <w:rPr>
          <w:rtl/>
        </w:rPr>
        <w:t>البقرة: 184</w:t>
      </w:r>
      <w:r w:rsidR="0064321B">
        <w:rPr>
          <w:rtl/>
        </w:rPr>
        <w:t>"</w:t>
      </w:r>
      <w:r w:rsidRPr="00E46AD2">
        <w:rPr>
          <w:rtl/>
        </w:rPr>
        <w:t>، أي: أيام أخر معدودة</w:t>
      </w:r>
      <w:r w:rsidRPr="00E46AD2">
        <w:t>.</w:t>
      </w:r>
    </w:p>
    <w:p w14:paraId="63EDA342" w14:textId="5A89070F" w:rsidR="00CC092E" w:rsidRPr="00E46AD2" w:rsidRDefault="00CC092E" w:rsidP="009A6CA1">
      <w:pPr>
        <w:pStyle w:val="a9"/>
        <w:numPr>
          <w:ilvl w:val="0"/>
          <w:numId w:val="159"/>
        </w:numPr>
      </w:pPr>
      <w:r w:rsidRPr="001A721D">
        <w:rPr>
          <w:b/>
          <w:bCs/>
          <w:rtl/>
        </w:rPr>
        <w:t>حذف المبتدأ</w:t>
      </w:r>
      <w:r w:rsidRPr="001A721D">
        <w:rPr>
          <w:b/>
          <w:bCs/>
        </w:rPr>
        <w:t>:</w:t>
      </w:r>
      <w:r w:rsidRPr="00E46AD2">
        <w:t xml:space="preserve"> </w:t>
      </w:r>
      <w:r w:rsidRPr="00E46AD2">
        <w:rPr>
          <w:rtl/>
        </w:rPr>
        <w:t xml:space="preserve">مثل: ﴿سُورَةٌ أَنزَلْنَاهَا﴾ </w:t>
      </w:r>
      <w:r w:rsidR="0064321B">
        <w:rPr>
          <w:rtl/>
        </w:rPr>
        <w:t>"</w:t>
      </w:r>
      <w:r w:rsidRPr="00E46AD2">
        <w:rPr>
          <w:rtl/>
        </w:rPr>
        <w:t>النور: 1</w:t>
      </w:r>
      <w:r w:rsidR="0064321B">
        <w:rPr>
          <w:rtl/>
        </w:rPr>
        <w:t>"</w:t>
      </w:r>
      <w:r w:rsidRPr="00E46AD2">
        <w:rPr>
          <w:rtl/>
        </w:rPr>
        <w:t>، أي: هذه سورة</w:t>
      </w:r>
      <w:r w:rsidRPr="00E46AD2">
        <w:t>.</w:t>
      </w:r>
    </w:p>
    <w:p w14:paraId="2E9CFD35" w14:textId="2664988C" w:rsidR="00CC092E" w:rsidRPr="00E46AD2" w:rsidRDefault="00CC092E" w:rsidP="009A6CA1">
      <w:pPr>
        <w:pStyle w:val="a9"/>
        <w:numPr>
          <w:ilvl w:val="0"/>
          <w:numId w:val="159"/>
        </w:numPr>
      </w:pPr>
      <w:r w:rsidRPr="001A721D">
        <w:rPr>
          <w:b/>
          <w:bCs/>
          <w:rtl/>
        </w:rPr>
        <w:t>حذف الخبر</w:t>
      </w:r>
      <w:r w:rsidRPr="001A721D">
        <w:rPr>
          <w:b/>
          <w:bCs/>
        </w:rPr>
        <w:t>:</w:t>
      </w:r>
      <w:r w:rsidRPr="00E46AD2">
        <w:t xml:space="preserve"> </w:t>
      </w:r>
      <w:r w:rsidRPr="00E46AD2">
        <w:rPr>
          <w:rtl/>
        </w:rPr>
        <w:t xml:space="preserve">مثل: ﴿وَلَوْلَا نِعْمَةُ رَبِّي لَكُنتُ مِنَ الْمُحْضَرِينَ﴾ </w:t>
      </w:r>
      <w:r w:rsidR="0064321B">
        <w:rPr>
          <w:rtl/>
        </w:rPr>
        <w:t>"</w:t>
      </w:r>
      <w:r w:rsidRPr="00E46AD2">
        <w:rPr>
          <w:rtl/>
        </w:rPr>
        <w:t>الصافات: 57</w:t>
      </w:r>
      <w:r w:rsidR="0064321B">
        <w:rPr>
          <w:rtl/>
        </w:rPr>
        <w:t>"</w:t>
      </w:r>
      <w:r w:rsidRPr="00E46AD2">
        <w:rPr>
          <w:rtl/>
        </w:rPr>
        <w:t>، أي: لكنا من المحضرين</w:t>
      </w:r>
      <w:r w:rsidRPr="00E46AD2">
        <w:t>.</w:t>
      </w:r>
    </w:p>
    <w:p w14:paraId="57AAB91D" w14:textId="4B25F755" w:rsidR="00CC092E" w:rsidRPr="00E46AD2" w:rsidRDefault="00CC092E" w:rsidP="009A6CA1">
      <w:pPr>
        <w:pStyle w:val="a9"/>
        <w:numPr>
          <w:ilvl w:val="0"/>
          <w:numId w:val="159"/>
        </w:numPr>
      </w:pPr>
      <w:r w:rsidRPr="001A721D">
        <w:rPr>
          <w:b/>
          <w:bCs/>
          <w:rtl/>
        </w:rPr>
        <w:t>حذف الفعل</w:t>
      </w:r>
      <w:r w:rsidRPr="001A721D">
        <w:rPr>
          <w:b/>
          <w:bCs/>
        </w:rPr>
        <w:t>:</w:t>
      </w:r>
      <w:r w:rsidRPr="00E46AD2">
        <w:t xml:space="preserve"> </w:t>
      </w:r>
      <w:r w:rsidRPr="00E46AD2">
        <w:rPr>
          <w:rtl/>
        </w:rPr>
        <w:t xml:space="preserve">مثل: ﴿وَالَّذِينَ تَبَوَّءُوا الدَّارَ وَالْإِيمَانَ﴾ </w:t>
      </w:r>
      <w:r w:rsidR="0064321B">
        <w:rPr>
          <w:rtl/>
        </w:rPr>
        <w:t>"</w:t>
      </w:r>
      <w:r w:rsidRPr="00E46AD2">
        <w:rPr>
          <w:rtl/>
        </w:rPr>
        <w:t>الحشر: 9</w:t>
      </w:r>
      <w:r w:rsidR="0064321B">
        <w:rPr>
          <w:rtl/>
        </w:rPr>
        <w:t>"</w:t>
      </w:r>
      <w:r w:rsidRPr="00E46AD2">
        <w:rPr>
          <w:rtl/>
        </w:rPr>
        <w:t>، أي: وألفوا الإيمان، أو اعتقدوا الإيمان</w:t>
      </w:r>
      <w:r w:rsidRPr="00E46AD2">
        <w:t>.</w:t>
      </w:r>
    </w:p>
    <w:p w14:paraId="4B8C65BA" w14:textId="0FAB5F7C" w:rsidR="00CC092E" w:rsidRPr="00E46AD2" w:rsidRDefault="00CC092E" w:rsidP="009A6CA1">
      <w:pPr>
        <w:pStyle w:val="a9"/>
        <w:numPr>
          <w:ilvl w:val="0"/>
          <w:numId w:val="159"/>
        </w:numPr>
      </w:pPr>
      <w:r w:rsidRPr="001A721D">
        <w:rPr>
          <w:b/>
          <w:bCs/>
          <w:rtl/>
        </w:rPr>
        <w:t>حذف الفاعل</w:t>
      </w:r>
      <w:r w:rsidRPr="001A721D">
        <w:rPr>
          <w:b/>
          <w:bCs/>
        </w:rPr>
        <w:t>:</w:t>
      </w:r>
      <w:r w:rsidRPr="00E46AD2">
        <w:t xml:space="preserve"> </w:t>
      </w:r>
      <w:r w:rsidRPr="00E46AD2">
        <w:rPr>
          <w:rtl/>
        </w:rPr>
        <w:t xml:space="preserve">مثل: ﴿خُلِقَ الْإِنسَانُ مِنْ عَجَلٍ﴾ </w:t>
      </w:r>
      <w:r w:rsidR="0064321B">
        <w:rPr>
          <w:rtl/>
        </w:rPr>
        <w:t>"</w:t>
      </w:r>
      <w:r w:rsidRPr="00E46AD2">
        <w:rPr>
          <w:rtl/>
        </w:rPr>
        <w:t>الأنبياء: 37</w:t>
      </w:r>
      <w:r w:rsidR="0064321B">
        <w:rPr>
          <w:rtl/>
        </w:rPr>
        <w:t>"</w:t>
      </w:r>
      <w:r w:rsidRPr="00E46AD2">
        <w:rPr>
          <w:rtl/>
        </w:rPr>
        <w:t>، أي: خلق الله الإنسان</w:t>
      </w:r>
      <w:r w:rsidRPr="00E46AD2">
        <w:t>.</w:t>
      </w:r>
    </w:p>
    <w:p w14:paraId="64276264" w14:textId="5142BE4B" w:rsidR="00CC092E" w:rsidRPr="00E46AD2" w:rsidRDefault="00CC092E" w:rsidP="009A6CA1">
      <w:pPr>
        <w:pStyle w:val="a9"/>
        <w:numPr>
          <w:ilvl w:val="0"/>
          <w:numId w:val="159"/>
        </w:numPr>
      </w:pPr>
      <w:r w:rsidRPr="001A721D">
        <w:rPr>
          <w:b/>
          <w:bCs/>
          <w:rtl/>
        </w:rPr>
        <w:t>حذف المفعول به</w:t>
      </w:r>
      <w:r w:rsidRPr="001A721D">
        <w:rPr>
          <w:b/>
          <w:bCs/>
        </w:rPr>
        <w:t>:</w:t>
      </w:r>
      <w:r w:rsidRPr="00E46AD2">
        <w:t xml:space="preserve"> </w:t>
      </w:r>
      <w:r w:rsidRPr="00E46AD2">
        <w:rPr>
          <w:rtl/>
        </w:rPr>
        <w:t xml:space="preserve">مثل: ﴿كُلُّ مَنْ عَلَيْهَا فَانٍ﴾ </w:t>
      </w:r>
      <w:r w:rsidR="0064321B">
        <w:rPr>
          <w:rtl/>
        </w:rPr>
        <w:t>"</w:t>
      </w:r>
      <w:r w:rsidRPr="00E46AD2">
        <w:rPr>
          <w:rtl/>
        </w:rPr>
        <w:t>الرحمن: 26</w:t>
      </w:r>
      <w:r w:rsidR="0064321B">
        <w:rPr>
          <w:rtl/>
        </w:rPr>
        <w:t>"</w:t>
      </w:r>
      <w:r w:rsidRPr="00E46AD2">
        <w:rPr>
          <w:rtl/>
        </w:rPr>
        <w:t>، أي: فان عمله</w:t>
      </w:r>
      <w:r w:rsidRPr="00E46AD2">
        <w:t>.</w:t>
      </w:r>
    </w:p>
    <w:p w14:paraId="55F67DA7" w14:textId="5F0C8274" w:rsidR="00CC092E" w:rsidRPr="00E46AD2" w:rsidRDefault="00CC092E" w:rsidP="009A6CA1">
      <w:pPr>
        <w:pStyle w:val="a9"/>
        <w:numPr>
          <w:ilvl w:val="0"/>
          <w:numId w:val="159"/>
        </w:numPr>
      </w:pPr>
      <w:r w:rsidRPr="001A721D">
        <w:rPr>
          <w:b/>
          <w:bCs/>
          <w:rtl/>
        </w:rPr>
        <w:t>حذف الجار والمجرور</w:t>
      </w:r>
      <w:r w:rsidRPr="001A721D">
        <w:rPr>
          <w:b/>
          <w:bCs/>
        </w:rPr>
        <w:t>:</w:t>
      </w:r>
      <w:r w:rsidRPr="00E46AD2">
        <w:t xml:space="preserve"> </w:t>
      </w:r>
      <w:r w:rsidRPr="00E46AD2">
        <w:rPr>
          <w:rtl/>
        </w:rPr>
        <w:t xml:space="preserve">مثل: ﴿وَاخْتَارَ مُوسَىٰ قَوْمَهُ سَبْعِينَ رَجُلًا﴾ </w:t>
      </w:r>
      <w:r w:rsidR="0064321B">
        <w:rPr>
          <w:rtl/>
        </w:rPr>
        <w:t>"</w:t>
      </w:r>
      <w:r w:rsidRPr="00E46AD2">
        <w:rPr>
          <w:rtl/>
        </w:rPr>
        <w:t>الأعراف: 155</w:t>
      </w:r>
      <w:r w:rsidR="0064321B">
        <w:rPr>
          <w:rtl/>
        </w:rPr>
        <w:t>"</w:t>
      </w:r>
      <w:r w:rsidRPr="00E46AD2">
        <w:rPr>
          <w:rtl/>
        </w:rPr>
        <w:t>، أي: من قومه</w:t>
      </w:r>
      <w:r w:rsidRPr="00E46AD2">
        <w:t>.</w:t>
      </w:r>
    </w:p>
    <w:p w14:paraId="6C3F5C03" w14:textId="4C37B5CE" w:rsidR="00CC092E" w:rsidRPr="00E46AD2" w:rsidRDefault="00CC092E" w:rsidP="009A6CA1">
      <w:pPr>
        <w:pStyle w:val="a9"/>
        <w:numPr>
          <w:ilvl w:val="0"/>
          <w:numId w:val="159"/>
        </w:numPr>
      </w:pPr>
      <w:r w:rsidRPr="001A721D">
        <w:rPr>
          <w:b/>
          <w:bCs/>
          <w:rtl/>
        </w:rPr>
        <w:t>حذف جواب الشرط</w:t>
      </w:r>
      <w:r w:rsidRPr="001A721D">
        <w:rPr>
          <w:b/>
          <w:bCs/>
        </w:rPr>
        <w:t>:</w:t>
      </w:r>
      <w:r w:rsidRPr="00E46AD2">
        <w:t xml:space="preserve"> </w:t>
      </w:r>
      <w:r w:rsidRPr="00E46AD2">
        <w:rPr>
          <w:rtl/>
        </w:rPr>
        <w:t xml:space="preserve">مثل: ﴿وَلَوْ أَنَّ قُرْآنًا سُيِّرَتْ بِهِ الْجِبَالُ أَوْ قُطِّعَتْ بِهِ الْأَرْضُ أَوْ كُلِّمَ بِهِ الْمَوْتَىٰ﴾ </w:t>
      </w:r>
      <w:r w:rsidR="0064321B">
        <w:rPr>
          <w:rtl/>
        </w:rPr>
        <w:t>"</w:t>
      </w:r>
      <w:r w:rsidRPr="00E46AD2">
        <w:rPr>
          <w:rtl/>
        </w:rPr>
        <w:t>الرعد: 31</w:t>
      </w:r>
      <w:r w:rsidR="0064321B">
        <w:rPr>
          <w:rtl/>
        </w:rPr>
        <w:t>"</w:t>
      </w:r>
      <w:r w:rsidRPr="00E46AD2">
        <w:rPr>
          <w:rtl/>
        </w:rPr>
        <w:t>، أي: لكان هذا القرآن</w:t>
      </w:r>
      <w:r w:rsidRPr="00E46AD2">
        <w:t>.</w:t>
      </w:r>
    </w:p>
    <w:p w14:paraId="55B9D1F4" w14:textId="7A4F382C" w:rsidR="00CC092E" w:rsidRPr="00E46AD2" w:rsidRDefault="00CC092E" w:rsidP="009A6CA1">
      <w:pPr>
        <w:pStyle w:val="a9"/>
        <w:numPr>
          <w:ilvl w:val="0"/>
          <w:numId w:val="159"/>
        </w:numPr>
      </w:pPr>
      <w:r w:rsidRPr="001A721D">
        <w:rPr>
          <w:b/>
          <w:bCs/>
          <w:rtl/>
        </w:rPr>
        <w:t>حذف جملة</w:t>
      </w:r>
      <w:r w:rsidRPr="001A721D">
        <w:rPr>
          <w:b/>
          <w:bCs/>
        </w:rPr>
        <w:t>:</w:t>
      </w:r>
      <w:r w:rsidRPr="00E46AD2">
        <w:t xml:space="preserve"> </w:t>
      </w:r>
      <w:r w:rsidRPr="00E46AD2">
        <w:rPr>
          <w:rtl/>
        </w:rPr>
        <w:t xml:space="preserve">مثل: ﴿فَإِنِ اسْتَكْبَرُوا فَالَّذِينَ عِندَ رَبِّكَ يُسَبِّحُونَ لَهُ بِاللَّيْلِ وَالنَّهَارِ﴾ </w:t>
      </w:r>
      <w:r w:rsidR="0064321B">
        <w:rPr>
          <w:rtl/>
        </w:rPr>
        <w:t>"</w:t>
      </w:r>
      <w:r w:rsidRPr="00E46AD2">
        <w:rPr>
          <w:rtl/>
        </w:rPr>
        <w:t>فصلت: 38</w:t>
      </w:r>
      <w:r w:rsidR="0064321B">
        <w:rPr>
          <w:rtl/>
        </w:rPr>
        <w:t>"</w:t>
      </w:r>
      <w:r w:rsidRPr="00E46AD2">
        <w:rPr>
          <w:rtl/>
        </w:rPr>
        <w:t>، والتقدير: "فإن استكبروا فلا تهتموا باستكبارهم، فالذين عند ربك</w:t>
      </w:r>
      <w:r w:rsidRPr="00E46AD2">
        <w:t>...".</w:t>
      </w:r>
    </w:p>
    <w:p w14:paraId="54B86903" w14:textId="77777777" w:rsidR="00CC092E" w:rsidRPr="00E46AD2" w:rsidRDefault="00CC092E" w:rsidP="001A721D">
      <w:r w:rsidRPr="00E46AD2">
        <w:rPr>
          <w:rtl/>
        </w:rPr>
        <w:t>أمثلة تطبيقية من القرآن الكريم</w:t>
      </w:r>
      <w:r w:rsidRPr="00E46AD2">
        <w:t>:</w:t>
      </w:r>
    </w:p>
    <w:p w14:paraId="41A17D18" w14:textId="25787CC2" w:rsidR="00CC092E" w:rsidRPr="00E46AD2" w:rsidRDefault="00CC092E" w:rsidP="009A6CA1">
      <w:pPr>
        <w:pStyle w:val="a9"/>
        <w:numPr>
          <w:ilvl w:val="0"/>
          <w:numId w:val="160"/>
        </w:numPr>
      </w:pPr>
      <w:r w:rsidRPr="00E46AD2">
        <w:rPr>
          <w:rtl/>
        </w:rPr>
        <w:t xml:space="preserve">﴿قَالُوا تَاللَّهِ تَفْتَأُ تَذْكُرُ يُوسُفَ﴾ </w:t>
      </w:r>
      <w:r w:rsidR="0064321B">
        <w:rPr>
          <w:rtl/>
        </w:rPr>
        <w:t>"</w:t>
      </w:r>
      <w:r w:rsidRPr="00E46AD2">
        <w:rPr>
          <w:rtl/>
        </w:rPr>
        <w:t>يوسف: 85</w:t>
      </w:r>
      <w:r w:rsidR="0064321B">
        <w:rPr>
          <w:rtl/>
        </w:rPr>
        <w:t>"</w:t>
      </w:r>
      <w:r w:rsidRPr="00E46AD2">
        <w:rPr>
          <w:rtl/>
        </w:rPr>
        <w:t>، أي: لا تفتأ</w:t>
      </w:r>
      <w:r w:rsidRPr="00E46AD2">
        <w:t>.</w:t>
      </w:r>
    </w:p>
    <w:p w14:paraId="6B48D5DC" w14:textId="1070A76D" w:rsidR="00CC092E" w:rsidRPr="00E46AD2" w:rsidRDefault="00CC092E" w:rsidP="009A6CA1">
      <w:pPr>
        <w:pStyle w:val="a9"/>
        <w:numPr>
          <w:ilvl w:val="0"/>
          <w:numId w:val="160"/>
        </w:numPr>
      </w:pPr>
      <w:r w:rsidRPr="00E46AD2">
        <w:rPr>
          <w:rtl/>
        </w:rPr>
        <w:t xml:space="preserve">﴿فَإِن لَّمْ تَفْعَلُوا وَلَن تَفْعَلُوا فَاتَّقُوا النَّارَ﴾ </w:t>
      </w:r>
      <w:r w:rsidR="0064321B">
        <w:rPr>
          <w:rtl/>
        </w:rPr>
        <w:t>"</w:t>
      </w:r>
      <w:r w:rsidRPr="00E46AD2">
        <w:rPr>
          <w:rtl/>
        </w:rPr>
        <w:t>البقرة: 24</w:t>
      </w:r>
      <w:r w:rsidR="0064321B">
        <w:rPr>
          <w:rtl/>
        </w:rPr>
        <w:t>"</w:t>
      </w:r>
      <w:r w:rsidRPr="00E46AD2">
        <w:rPr>
          <w:rtl/>
        </w:rPr>
        <w:t>، أي: فاتقوا عذاب النار</w:t>
      </w:r>
      <w:r w:rsidRPr="00E46AD2">
        <w:t>.</w:t>
      </w:r>
    </w:p>
    <w:p w14:paraId="64415873" w14:textId="733111BB" w:rsidR="00CC092E" w:rsidRPr="00E46AD2" w:rsidRDefault="00CC092E" w:rsidP="009A6CA1">
      <w:pPr>
        <w:pStyle w:val="a9"/>
        <w:numPr>
          <w:ilvl w:val="0"/>
          <w:numId w:val="160"/>
        </w:numPr>
      </w:pPr>
      <w:r w:rsidRPr="00E46AD2">
        <w:rPr>
          <w:rtl/>
        </w:rPr>
        <w:t xml:space="preserve">﴿وَإِذْ قَالَ مُوسَىٰ لِقَوْمِهِ يَا قَوْمِ إِنَّكُمْ ظَلَمْتُمْ أَنفُسَكُم بِاتِّخَاذِكُمُ الْعِجْلَ﴾ </w:t>
      </w:r>
      <w:r w:rsidR="0064321B">
        <w:rPr>
          <w:rtl/>
        </w:rPr>
        <w:t>"</w:t>
      </w:r>
      <w:r w:rsidRPr="00E46AD2">
        <w:rPr>
          <w:rtl/>
        </w:rPr>
        <w:t>البقرة: 54</w:t>
      </w:r>
      <w:r w:rsidR="0064321B">
        <w:rPr>
          <w:rtl/>
        </w:rPr>
        <w:t>"</w:t>
      </w:r>
      <w:r w:rsidRPr="00E46AD2">
        <w:rPr>
          <w:rtl/>
        </w:rPr>
        <w:t>، أي: العجل إلهًا</w:t>
      </w:r>
      <w:r w:rsidRPr="00E46AD2">
        <w:t>.</w:t>
      </w:r>
    </w:p>
    <w:p w14:paraId="39EB139C" w14:textId="6A217530" w:rsidR="00CC092E" w:rsidRPr="00E46AD2" w:rsidRDefault="00CC092E" w:rsidP="009A6CA1">
      <w:pPr>
        <w:pStyle w:val="a9"/>
        <w:numPr>
          <w:ilvl w:val="0"/>
          <w:numId w:val="160"/>
        </w:numPr>
      </w:pPr>
      <w:r w:rsidRPr="00E46AD2">
        <w:rPr>
          <w:rtl/>
        </w:rPr>
        <w:t xml:space="preserve">﴿وَإِذَا قِيلَ لَهُمْ لَا تُفْسِدُوا فِي الْأَرْضِ قَالُوا إِنَّمَا نَحْنُ مُصْلِحُونَ﴾ </w:t>
      </w:r>
      <w:r w:rsidR="0064321B">
        <w:rPr>
          <w:rtl/>
        </w:rPr>
        <w:t>"</w:t>
      </w:r>
      <w:r w:rsidRPr="00E46AD2">
        <w:rPr>
          <w:rtl/>
        </w:rPr>
        <w:t>البقرة: 11</w:t>
      </w:r>
      <w:r w:rsidR="0064321B">
        <w:rPr>
          <w:rtl/>
        </w:rPr>
        <w:t>"</w:t>
      </w:r>
      <w:r w:rsidRPr="00E46AD2">
        <w:rPr>
          <w:rtl/>
        </w:rPr>
        <w:t>، أي: مصلحون لا مفسدون</w:t>
      </w:r>
      <w:r w:rsidRPr="00E46AD2">
        <w:t>.</w:t>
      </w:r>
    </w:p>
    <w:p w14:paraId="0A5C2DBA" w14:textId="77777777" w:rsidR="00CC092E" w:rsidRPr="00E46AD2" w:rsidRDefault="00CC092E" w:rsidP="009A6CA1">
      <w:pPr>
        <w:pStyle w:val="a9"/>
        <w:numPr>
          <w:ilvl w:val="0"/>
          <w:numId w:val="160"/>
        </w:numPr>
      </w:pPr>
      <w:r w:rsidRPr="00E46AD2">
        <w:rPr>
          <w:rtl/>
        </w:rPr>
        <w:t>﴿وَإِذَا قِيلَ لَهُمُ اتَّقُوا مَا بَيْنَ أَيْدِيكُمْ﴾ الأعراف: 171، أي: اتقوا العذاب</w:t>
      </w:r>
      <w:r w:rsidRPr="00E46AD2">
        <w:t>.</w:t>
      </w:r>
    </w:p>
    <w:p w14:paraId="0D52FB2F" w14:textId="3E95E6BB" w:rsidR="00CC092E" w:rsidRPr="00E46AD2" w:rsidRDefault="00CC092E" w:rsidP="009A6CA1">
      <w:pPr>
        <w:pStyle w:val="a9"/>
        <w:numPr>
          <w:ilvl w:val="0"/>
          <w:numId w:val="160"/>
        </w:numPr>
      </w:pPr>
      <w:r w:rsidRPr="00E46AD2">
        <w:rPr>
          <w:rtl/>
        </w:rPr>
        <w:t xml:space="preserve">﴿وَإِذْ نَادَىٰ رَبُّكَ مُوسَىٰ أَنِ ائْتِ الْقَوْمَ الظَّالِمِينَ </w:t>
      </w:r>
      <w:r w:rsidR="00431F15" w:rsidRPr="00E46AD2">
        <w:rPr>
          <w:rtl/>
        </w:rPr>
        <w:t xml:space="preserve"> </w:t>
      </w:r>
      <w:r w:rsidRPr="00E46AD2">
        <w:rPr>
          <w:rtl/>
        </w:rPr>
        <w:t xml:space="preserve"> قَوْمَ فِرْعَوْنَ﴾ </w:t>
      </w:r>
      <w:r w:rsidR="0064321B">
        <w:rPr>
          <w:rtl/>
        </w:rPr>
        <w:t>"</w:t>
      </w:r>
      <w:r w:rsidRPr="00E46AD2">
        <w:rPr>
          <w:rtl/>
        </w:rPr>
        <w:t>الشعراء: 10-11</w:t>
      </w:r>
      <w:r w:rsidR="0064321B">
        <w:rPr>
          <w:rtl/>
        </w:rPr>
        <w:t>"</w:t>
      </w:r>
      <w:r w:rsidRPr="00E46AD2">
        <w:rPr>
          <w:rtl/>
        </w:rPr>
        <w:t>، أي: ائت قوم فرعون</w:t>
      </w:r>
      <w:r w:rsidRPr="00E46AD2">
        <w:t>.</w:t>
      </w:r>
    </w:p>
    <w:p w14:paraId="437AFFE8" w14:textId="77777777" w:rsidR="00CC092E" w:rsidRPr="00E46AD2" w:rsidRDefault="00CC092E" w:rsidP="001A721D">
      <w:r w:rsidRPr="00E46AD2">
        <w:rPr>
          <w:rtl/>
        </w:rPr>
        <w:t>أهمية الحذف في التدبر</w:t>
      </w:r>
      <w:r w:rsidRPr="00E46AD2">
        <w:t>:</w:t>
      </w:r>
    </w:p>
    <w:p w14:paraId="60B84C35" w14:textId="77777777" w:rsidR="00CC092E" w:rsidRPr="00E46AD2" w:rsidRDefault="00CC092E" w:rsidP="009A6CA1">
      <w:pPr>
        <w:pStyle w:val="a9"/>
        <w:numPr>
          <w:ilvl w:val="0"/>
          <w:numId w:val="161"/>
        </w:numPr>
      </w:pPr>
      <w:r w:rsidRPr="001A721D">
        <w:rPr>
          <w:b/>
          <w:bCs/>
          <w:rtl/>
        </w:rPr>
        <w:t>الإيجاز</w:t>
      </w:r>
      <w:r w:rsidRPr="001A721D">
        <w:rPr>
          <w:b/>
          <w:bCs/>
        </w:rPr>
        <w:t>:</w:t>
      </w:r>
      <w:r w:rsidRPr="00E46AD2">
        <w:t xml:space="preserve"> </w:t>
      </w:r>
      <w:r w:rsidRPr="00E46AD2">
        <w:rPr>
          <w:rtl/>
        </w:rPr>
        <w:t>الحذف يختصر الكلام، ويجعل العبارة أكثر تركيزًا وقوة</w:t>
      </w:r>
      <w:r w:rsidRPr="00E46AD2">
        <w:t>.</w:t>
      </w:r>
    </w:p>
    <w:p w14:paraId="195080CC" w14:textId="77777777" w:rsidR="00CC092E" w:rsidRPr="00E46AD2" w:rsidRDefault="00CC092E" w:rsidP="009A6CA1">
      <w:pPr>
        <w:pStyle w:val="a9"/>
        <w:numPr>
          <w:ilvl w:val="0"/>
          <w:numId w:val="161"/>
        </w:numPr>
      </w:pPr>
      <w:r w:rsidRPr="001A721D">
        <w:rPr>
          <w:b/>
          <w:bCs/>
          <w:rtl/>
        </w:rPr>
        <w:t>التأثير</w:t>
      </w:r>
      <w:r w:rsidRPr="001A721D">
        <w:rPr>
          <w:b/>
          <w:bCs/>
        </w:rPr>
        <w:t>:</w:t>
      </w:r>
      <w:r w:rsidRPr="00E46AD2">
        <w:t xml:space="preserve"> </w:t>
      </w:r>
      <w:r w:rsidRPr="00E46AD2">
        <w:rPr>
          <w:rtl/>
        </w:rPr>
        <w:t>الحذف يثير الانتباه، ويدعو إلى التأمل، ويجعل المعنى أكثر رسوخًا في النفس</w:t>
      </w:r>
      <w:r w:rsidRPr="00E46AD2">
        <w:t>.</w:t>
      </w:r>
    </w:p>
    <w:p w14:paraId="4069C908" w14:textId="77777777" w:rsidR="00CC092E" w:rsidRPr="00E46AD2" w:rsidRDefault="00CC092E" w:rsidP="009A6CA1">
      <w:pPr>
        <w:pStyle w:val="a9"/>
        <w:numPr>
          <w:ilvl w:val="0"/>
          <w:numId w:val="161"/>
        </w:numPr>
      </w:pPr>
      <w:r w:rsidRPr="001A721D">
        <w:rPr>
          <w:b/>
          <w:bCs/>
          <w:rtl/>
        </w:rPr>
        <w:t>التشويق</w:t>
      </w:r>
      <w:r w:rsidRPr="001A721D">
        <w:rPr>
          <w:b/>
          <w:bCs/>
        </w:rPr>
        <w:t>:</w:t>
      </w:r>
      <w:r w:rsidRPr="00E46AD2">
        <w:t xml:space="preserve"> </w:t>
      </w:r>
      <w:r w:rsidRPr="00E46AD2">
        <w:rPr>
          <w:rtl/>
        </w:rPr>
        <w:t>الحذف يترك للقارئ مجالًا للتفكير والتقدير، مما يجعله أكثر تفاعلًا مع النص</w:t>
      </w:r>
      <w:r w:rsidRPr="00E46AD2">
        <w:t>.</w:t>
      </w:r>
    </w:p>
    <w:p w14:paraId="35521737" w14:textId="77777777" w:rsidR="00CC092E" w:rsidRPr="00E46AD2" w:rsidRDefault="00CC092E" w:rsidP="009A6CA1">
      <w:pPr>
        <w:pStyle w:val="a9"/>
        <w:numPr>
          <w:ilvl w:val="0"/>
          <w:numId w:val="161"/>
        </w:numPr>
      </w:pPr>
      <w:r w:rsidRPr="001A721D">
        <w:rPr>
          <w:b/>
          <w:bCs/>
          <w:rtl/>
        </w:rPr>
        <w:t>الإعجاز</w:t>
      </w:r>
      <w:r w:rsidRPr="001A721D">
        <w:rPr>
          <w:b/>
          <w:bCs/>
        </w:rPr>
        <w:t>:</w:t>
      </w:r>
      <w:r w:rsidRPr="00E46AD2">
        <w:t xml:space="preserve"> </w:t>
      </w:r>
      <w:r w:rsidRPr="00E46AD2">
        <w:rPr>
          <w:rtl/>
        </w:rPr>
        <w:t>الحذف في القرآن يتميز بالدقة والإبداع، مما يدل على إعجاز القرآن وبلاغته</w:t>
      </w:r>
      <w:r w:rsidRPr="00E46AD2">
        <w:t>.</w:t>
      </w:r>
    </w:p>
    <w:p w14:paraId="2951749F" w14:textId="77777777" w:rsidR="00CC092E" w:rsidRPr="00E46AD2" w:rsidRDefault="00CC092E" w:rsidP="009A6CA1">
      <w:pPr>
        <w:pStyle w:val="a9"/>
        <w:numPr>
          <w:ilvl w:val="0"/>
          <w:numId w:val="161"/>
        </w:numPr>
      </w:pPr>
      <w:r w:rsidRPr="001A721D">
        <w:rPr>
          <w:b/>
          <w:bCs/>
          <w:rtl/>
        </w:rPr>
        <w:t>إثراء المعنى</w:t>
      </w:r>
      <w:r w:rsidRPr="001A721D">
        <w:rPr>
          <w:b/>
          <w:bCs/>
        </w:rPr>
        <w:t>:</w:t>
      </w:r>
      <w:r w:rsidRPr="00E46AD2">
        <w:t xml:space="preserve"> </w:t>
      </w:r>
      <w:r w:rsidRPr="00E46AD2">
        <w:rPr>
          <w:rtl/>
        </w:rPr>
        <w:t>الحذف قد يدل على معانٍ متعددة، لا يمكن أن يعبر عنها بالذكر</w:t>
      </w:r>
      <w:r w:rsidRPr="00E46AD2">
        <w:t>.</w:t>
      </w:r>
    </w:p>
    <w:p w14:paraId="34F3B0DC" w14:textId="77777777" w:rsidR="00CC092E" w:rsidRPr="00E46AD2" w:rsidRDefault="00CC092E" w:rsidP="001A721D">
      <w:r w:rsidRPr="00E46AD2">
        <w:rPr>
          <w:rtl/>
        </w:rPr>
        <w:t>خاتمة: الحذف بلاغة الصمت</w:t>
      </w:r>
    </w:p>
    <w:p w14:paraId="03D4AB23" w14:textId="77777777" w:rsidR="00CC092E" w:rsidRPr="00E46AD2" w:rsidRDefault="00CC092E" w:rsidP="001A721D">
      <w:r w:rsidRPr="00E46AD2">
        <w:rPr>
          <w:rtl/>
        </w:rPr>
        <w:t>الحذف في القرآن الكريم ليس مجرد إسقاط لكلمات، بل هو فن بلاغي رفيع، يدل على عظمة القرآن وإعجازه. إنه بلاغة الصمت التي تترك للعقل مجالًا واسعًا للتدبر والتأمل</w:t>
      </w:r>
      <w:r w:rsidRPr="00E46AD2">
        <w:t>.</w:t>
      </w:r>
    </w:p>
    <w:p w14:paraId="10B60E92" w14:textId="43B52453" w:rsidR="00CC092E" w:rsidRPr="00E46AD2" w:rsidRDefault="00CC092E" w:rsidP="001A721D">
      <w:r w:rsidRPr="00E46AD2">
        <w:rPr>
          <w:b/>
          <w:bCs/>
          <w:rtl/>
        </w:rPr>
        <w:t xml:space="preserve">في </w:t>
      </w:r>
      <w:r w:rsidR="0098088B" w:rsidRPr="00E46AD2">
        <w:rPr>
          <w:b/>
          <w:bCs/>
          <w:rtl/>
        </w:rPr>
        <w:t>الدراسة</w:t>
      </w:r>
      <w:r w:rsidRPr="00E46AD2">
        <w:rPr>
          <w:b/>
          <w:bCs/>
          <w:rtl/>
        </w:rPr>
        <w:t xml:space="preserve"> القادمة</w:t>
      </w:r>
      <w:r w:rsidRPr="00E46AD2">
        <w:t xml:space="preserve">: </w:t>
      </w:r>
      <w:r w:rsidRPr="00E46AD2">
        <w:rPr>
          <w:rtl/>
        </w:rPr>
        <w:t>سنتناول أسلوبًا آخر من أساليب القرآن الكريم</w:t>
      </w:r>
      <w:r w:rsidRPr="00E46AD2">
        <w:t>.</w:t>
      </w:r>
    </w:p>
    <w:p w14:paraId="74B67C4E" w14:textId="77777777" w:rsidR="002C6D2F" w:rsidRPr="00E46AD2" w:rsidRDefault="002C6D2F" w:rsidP="001A721D">
      <w:pPr>
        <w:rPr>
          <w:rtl/>
        </w:rPr>
      </w:pPr>
    </w:p>
    <w:p w14:paraId="23D851D4" w14:textId="774A1EB2" w:rsidR="00FC286E" w:rsidRPr="00E46AD2" w:rsidRDefault="00FC286E" w:rsidP="001A721D">
      <w:pPr>
        <w:pStyle w:val="21"/>
      </w:pPr>
      <w:r w:rsidRPr="00E46AD2">
        <w:rPr>
          <w:rtl/>
        </w:rPr>
        <w:t xml:space="preserve"> </w:t>
      </w:r>
      <w:bookmarkStart w:id="168" w:name="_Toc192269201"/>
      <w:bookmarkStart w:id="169" w:name="_Toc199407110"/>
      <w:r w:rsidRPr="00E46AD2">
        <w:rPr>
          <w:rtl/>
        </w:rPr>
        <w:t>أسلوب التقديم والتأخير في القرآن الكريم: فن الترتيب الهادف</w:t>
      </w:r>
      <w:bookmarkEnd w:id="168"/>
      <w:bookmarkEnd w:id="169"/>
    </w:p>
    <w:p w14:paraId="3CC7FA3F" w14:textId="77777777" w:rsidR="00FC286E" w:rsidRPr="00E46AD2" w:rsidRDefault="00FC286E" w:rsidP="001A721D">
      <w:r w:rsidRPr="00E46AD2">
        <w:rPr>
          <w:rtl/>
        </w:rPr>
        <w:t>مقدمة: حين يتقدم المتأخر ويتأخر المتقدم</w:t>
      </w:r>
    </w:p>
    <w:p w14:paraId="5ED8209F" w14:textId="77777777" w:rsidR="00FC286E" w:rsidRPr="00E46AD2" w:rsidRDefault="00FC286E" w:rsidP="001A721D">
      <w:r w:rsidRPr="00E46AD2">
        <w:rPr>
          <w:rtl/>
        </w:rPr>
        <w:t>في بلاغة القرآن، لا يأتي الترتيب اعتباطًا، بل لكل تقديم وتأخير غرض وحكمة. "التقديم والتأخير" أسلوب بلاغي رفيع، يعتمد على تغيير الترتيب المعتاد لعناصر الجملة، لإبراز معنى، أو تحقيق غرض بلاغي معين</w:t>
      </w:r>
      <w:r w:rsidRPr="00E46AD2">
        <w:t>.</w:t>
      </w:r>
    </w:p>
    <w:p w14:paraId="24685685" w14:textId="77777777" w:rsidR="00FC286E" w:rsidRPr="00E46AD2" w:rsidRDefault="00FC286E" w:rsidP="001A721D">
      <w:r w:rsidRPr="00E46AD2">
        <w:rPr>
          <w:rtl/>
        </w:rPr>
        <w:t>ما هو التقديم والتأخير؟</w:t>
      </w:r>
    </w:p>
    <w:p w14:paraId="51CBEF3A" w14:textId="77777777" w:rsidR="00FC286E" w:rsidRPr="00E46AD2" w:rsidRDefault="00FC286E" w:rsidP="009A6CA1">
      <w:pPr>
        <w:pStyle w:val="a9"/>
        <w:numPr>
          <w:ilvl w:val="0"/>
          <w:numId w:val="162"/>
        </w:numPr>
      </w:pPr>
      <w:r w:rsidRPr="001A721D">
        <w:rPr>
          <w:b/>
          <w:bCs/>
          <w:rtl/>
        </w:rPr>
        <w:t>لغة</w:t>
      </w:r>
      <w:r w:rsidRPr="001A721D">
        <w:rPr>
          <w:b/>
          <w:bCs/>
        </w:rPr>
        <w:t>:</w:t>
      </w:r>
      <w:r w:rsidRPr="00E46AD2">
        <w:t xml:space="preserve"> </w:t>
      </w:r>
      <w:r w:rsidRPr="00E46AD2">
        <w:rPr>
          <w:rtl/>
        </w:rPr>
        <w:t>التقديم هو جعل الشيء قبل غيره، والتأخير هو جعله بعده</w:t>
      </w:r>
      <w:r w:rsidRPr="00E46AD2">
        <w:t>.</w:t>
      </w:r>
    </w:p>
    <w:p w14:paraId="17A565C8" w14:textId="77777777" w:rsidR="00FC286E" w:rsidRPr="00E46AD2" w:rsidRDefault="00FC286E" w:rsidP="009A6CA1">
      <w:pPr>
        <w:pStyle w:val="a9"/>
        <w:numPr>
          <w:ilvl w:val="0"/>
          <w:numId w:val="162"/>
        </w:numPr>
      </w:pPr>
      <w:r w:rsidRPr="001A721D">
        <w:rPr>
          <w:b/>
          <w:bCs/>
          <w:rtl/>
        </w:rPr>
        <w:t>اصطلاحًا</w:t>
      </w:r>
      <w:r w:rsidRPr="001A721D">
        <w:rPr>
          <w:b/>
          <w:bCs/>
        </w:rPr>
        <w:t>:</w:t>
      </w:r>
      <w:r w:rsidRPr="00E46AD2">
        <w:t xml:space="preserve"> </w:t>
      </w:r>
      <w:r w:rsidRPr="00E46AD2">
        <w:rPr>
          <w:rtl/>
        </w:rPr>
        <w:t>هو مخالفة الترتيب المعتاد لعناصر الجملة، بتقديم ما حقه التأخير، أو تأخير ما حقه التقديم</w:t>
      </w:r>
      <w:r w:rsidRPr="00E46AD2">
        <w:t>.</w:t>
      </w:r>
    </w:p>
    <w:p w14:paraId="3F3E57BD" w14:textId="77777777" w:rsidR="00FC286E" w:rsidRPr="00E46AD2" w:rsidRDefault="00FC286E" w:rsidP="001A721D">
      <w:r w:rsidRPr="00E46AD2">
        <w:rPr>
          <w:b/>
          <w:bCs/>
          <w:rtl/>
        </w:rPr>
        <w:t>بعبارة أخرى</w:t>
      </w:r>
      <w:r w:rsidRPr="00E46AD2">
        <w:rPr>
          <w:b/>
          <w:bCs/>
        </w:rPr>
        <w:t>:</w:t>
      </w:r>
      <w:r w:rsidRPr="00E46AD2">
        <w:t xml:space="preserve"> </w:t>
      </w:r>
      <w:r w:rsidRPr="00E46AD2">
        <w:rPr>
          <w:rtl/>
        </w:rPr>
        <w:t>التقديم والتأخير هو أن تضع الكلمة في غير مكانها المعتاد في الجملة، لغرض بلاغي معين</w:t>
      </w:r>
      <w:r w:rsidRPr="00E46AD2">
        <w:t>.</w:t>
      </w:r>
    </w:p>
    <w:p w14:paraId="55B8BC55" w14:textId="77777777" w:rsidR="00FC286E" w:rsidRPr="00E46AD2" w:rsidRDefault="00FC286E" w:rsidP="001A721D">
      <w:r w:rsidRPr="00E46AD2">
        <w:rPr>
          <w:rtl/>
        </w:rPr>
        <w:t>أمثلة</w:t>
      </w:r>
      <w:r w:rsidRPr="00E46AD2">
        <w:t>:</w:t>
      </w:r>
    </w:p>
    <w:p w14:paraId="2B1DFE71" w14:textId="730771D0" w:rsidR="00FC286E" w:rsidRPr="00E46AD2" w:rsidRDefault="00FC286E" w:rsidP="009A6CA1">
      <w:pPr>
        <w:pStyle w:val="a9"/>
        <w:numPr>
          <w:ilvl w:val="0"/>
          <w:numId w:val="163"/>
        </w:numPr>
      </w:pPr>
      <w:r w:rsidRPr="001A721D">
        <w:rPr>
          <w:b/>
          <w:bCs/>
          <w:rtl/>
        </w:rPr>
        <w:t>بدلًا من أن تقول</w:t>
      </w:r>
      <w:r w:rsidRPr="001A721D">
        <w:rPr>
          <w:b/>
          <w:bCs/>
        </w:rPr>
        <w:t>:</w:t>
      </w:r>
      <w:r w:rsidRPr="00E46AD2">
        <w:t xml:space="preserve"> "</w:t>
      </w:r>
      <w:r w:rsidRPr="00E46AD2">
        <w:rPr>
          <w:rtl/>
        </w:rPr>
        <w:t xml:space="preserve">جاء زيد راكبًا"، تقول: "راكبًا جاء زيد" </w:t>
      </w:r>
      <w:r w:rsidR="0064321B">
        <w:rPr>
          <w:rtl/>
        </w:rPr>
        <w:t>"</w:t>
      </w:r>
      <w:r w:rsidRPr="00E46AD2">
        <w:rPr>
          <w:rtl/>
        </w:rPr>
        <w:t>تقديم الحال على صاحبه</w:t>
      </w:r>
      <w:r w:rsidR="0064321B">
        <w:rPr>
          <w:rtl/>
        </w:rPr>
        <w:t>"</w:t>
      </w:r>
      <w:r w:rsidRPr="00E46AD2">
        <w:t>.</w:t>
      </w:r>
    </w:p>
    <w:p w14:paraId="38B70EAA" w14:textId="26F0A81F" w:rsidR="00FC286E" w:rsidRPr="00E46AD2" w:rsidRDefault="00FC286E" w:rsidP="009A6CA1">
      <w:pPr>
        <w:pStyle w:val="a9"/>
        <w:numPr>
          <w:ilvl w:val="0"/>
          <w:numId w:val="163"/>
        </w:numPr>
      </w:pPr>
      <w:r w:rsidRPr="001A721D">
        <w:rPr>
          <w:b/>
          <w:bCs/>
          <w:rtl/>
        </w:rPr>
        <w:t>بدلًا من أن تقول</w:t>
      </w:r>
      <w:r w:rsidRPr="001A721D">
        <w:rPr>
          <w:b/>
          <w:bCs/>
        </w:rPr>
        <w:t>:</w:t>
      </w:r>
      <w:r w:rsidRPr="00E46AD2">
        <w:t xml:space="preserve"> "</w:t>
      </w:r>
      <w:r w:rsidRPr="00E46AD2">
        <w:rPr>
          <w:rtl/>
        </w:rPr>
        <w:t xml:space="preserve">أكرمت الضيف"، تقول: "الضيف أكرمت" </w:t>
      </w:r>
      <w:r w:rsidR="0064321B">
        <w:rPr>
          <w:rtl/>
        </w:rPr>
        <w:t>"</w:t>
      </w:r>
      <w:r w:rsidRPr="00E46AD2">
        <w:rPr>
          <w:rtl/>
        </w:rPr>
        <w:t>تقديم المفعول به على الفعل والفاعل</w:t>
      </w:r>
      <w:r w:rsidR="0064321B">
        <w:rPr>
          <w:rtl/>
        </w:rPr>
        <w:t>"</w:t>
      </w:r>
      <w:r w:rsidRPr="00E46AD2">
        <w:t>.</w:t>
      </w:r>
    </w:p>
    <w:p w14:paraId="61BA72E3" w14:textId="1DF75C81" w:rsidR="00FC286E" w:rsidRPr="00E46AD2" w:rsidRDefault="00FC286E" w:rsidP="009A6CA1">
      <w:pPr>
        <w:pStyle w:val="a9"/>
        <w:numPr>
          <w:ilvl w:val="0"/>
          <w:numId w:val="163"/>
        </w:numPr>
      </w:pPr>
      <w:r w:rsidRPr="001A721D">
        <w:rPr>
          <w:b/>
          <w:bCs/>
          <w:rtl/>
        </w:rPr>
        <w:t>بدلًا من أن تقول</w:t>
      </w:r>
      <w:r w:rsidRPr="001A721D">
        <w:rPr>
          <w:b/>
          <w:bCs/>
        </w:rPr>
        <w:t>:</w:t>
      </w:r>
      <w:r w:rsidRPr="00E46AD2">
        <w:t xml:space="preserve"> "</w:t>
      </w:r>
      <w:r w:rsidRPr="00E46AD2">
        <w:rPr>
          <w:rtl/>
        </w:rPr>
        <w:t xml:space="preserve">الله خالق كل شيء"، تقول: "الله كل شيء خالق" </w:t>
      </w:r>
      <w:r w:rsidR="0064321B">
        <w:rPr>
          <w:rtl/>
        </w:rPr>
        <w:t>"</w:t>
      </w:r>
      <w:r w:rsidRPr="00E46AD2">
        <w:rPr>
          <w:rtl/>
        </w:rPr>
        <w:t>تقديم المفعول به على الفعل والفاعل</w:t>
      </w:r>
      <w:r w:rsidR="0064321B">
        <w:rPr>
          <w:rtl/>
        </w:rPr>
        <w:t>"</w:t>
      </w:r>
      <w:r w:rsidRPr="00E46AD2">
        <w:t>.</w:t>
      </w:r>
    </w:p>
    <w:p w14:paraId="48D65438" w14:textId="77777777" w:rsidR="00FC286E" w:rsidRPr="00E46AD2" w:rsidRDefault="00FC286E" w:rsidP="001A721D">
      <w:r w:rsidRPr="00E46AD2">
        <w:rPr>
          <w:rtl/>
        </w:rPr>
        <w:t>أغراض التقديم والتأخير</w:t>
      </w:r>
      <w:r w:rsidRPr="00E46AD2">
        <w:t>:</w:t>
      </w:r>
    </w:p>
    <w:p w14:paraId="6169B571" w14:textId="77777777" w:rsidR="00FC286E" w:rsidRPr="00E46AD2" w:rsidRDefault="00FC286E" w:rsidP="001A721D">
      <w:r w:rsidRPr="00E46AD2">
        <w:rPr>
          <w:rtl/>
        </w:rPr>
        <w:t>للتقديم والتأخير أغراض بلاغية متعددة، منها</w:t>
      </w:r>
      <w:r w:rsidRPr="00E46AD2">
        <w:t>:</w:t>
      </w:r>
    </w:p>
    <w:p w14:paraId="2F62ACBC" w14:textId="64BA3E39" w:rsidR="00FC286E" w:rsidRPr="00E46AD2" w:rsidRDefault="00FC286E" w:rsidP="009A6CA1">
      <w:pPr>
        <w:pStyle w:val="a9"/>
        <w:numPr>
          <w:ilvl w:val="0"/>
          <w:numId w:val="164"/>
        </w:numPr>
      </w:pPr>
      <w:r w:rsidRPr="001A721D">
        <w:rPr>
          <w:b/>
          <w:bCs/>
          <w:rtl/>
        </w:rPr>
        <w:t>التخصيص والحصر</w:t>
      </w:r>
      <w:r w:rsidRPr="001A721D">
        <w:rPr>
          <w:b/>
          <w:bCs/>
        </w:rPr>
        <w:t>:</w:t>
      </w:r>
      <w:r w:rsidRPr="00E46AD2">
        <w:t xml:space="preserve"> </w:t>
      </w:r>
      <w:r w:rsidRPr="00E46AD2">
        <w:rPr>
          <w:rtl/>
        </w:rPr>
        <w:t xml:space="preserve">مثل: ﴿إِيَّاكَ نَعْبُدُ وَإِيَّاكَ نَسْتَعِينُ﴾ </w:t>
      </w:r>
      <w:r w:rsidR="0064321B">
        <w:rPr>
          <w:rtl/>
        </w:rPr>
        <w:t>"</w:t>
      </w:r>
      <w:r w:rsidRPr="00E46AD2">
        <w:rPr>
          <w:rtl/>
        </w:rPr>
        <w:t>الفاتحة: 5</w:t>
      </w:r>
      <w:r w:rsidR="0064321B">
        <w:rPr>
          <w:rtl/>
        </w:rPr>
        <w:t>"</w:t>
      </w:r>
      <w:r w:rsidRPr="00E46AD2">
        <w:rPr>
          <w:rtl/>
        </w:rPr>
        <w:t xml:space="preserve">، قدم المفعول به </w:t>
      </w:r>
      <w:r w:rsidR="0064321B">
        <w:rPr>
          <w:rtl/>
        </w:rPr>
        <w:t>"</w:t>
      </w:r>
      <w:r w:rsidRPr="00E46AD2">
        <w:rPr>
          <w:rtl/>
        </w:rPr>
        <w:t>إياك</w:t>
      </w:r>
      <w:r w:rsidR="0064321B">
        <w:rPr>
          <w:rtl/>
        </w:rPr>
        <w:t>"</w:t>
      </w:r>
      <w:r w:rsidRPr="00E46AD2">
        <w:rPr>
          <w:rtl/>
        </w:rPr>
        <w:t xml:space="preserve"> على الفعل </w:t>
      </w:r>
      <w:r w:rsidR="0064321B">
        <w:rPr>
          <w:rtl/>
        </w:rPr>
        <w:t>"</w:t>
      </w:r>
      <w:r w:rsidRPr="00E46AD2">
        <w:rPr>
          <w:rtl/>
        </w:rPr>
        <w:t>نعبد ونستعين</w:t>
      </w:r>
      <w:r w:rsidR="0064321B">
        <w:rPr>
          <w:rtl/>
        </w:rPr>
        <w:t>"</w:t>
      </w:r>
      <w:r w:rsidRPr="00E46AD2">
        <w:rPr>
          <w:rtl/>
        </w:rPr>
        <w:t xml:space="preserve"> لإفادة الحصر، أي: لا نعبد إلا إياك، ولا نستعين إلا بك</w:t>
      </w:r>
      <w:r w:rsidRPr="00E46AD2">
        <w:t>.</w:t>
      </w:r>
    </w:p>
    <w:p w14:paraId="7789655C" w14:textId="4046635C" w:rsidR="00FC286E" w:rsidRPr="00E46AD2" w:rsidRDefault="00FC286E" w:rsidP="009A6CA1">
      <w:pPr>
        <w:pStyle w:val="a9"/>
        <w:numPr>
          <w:ilvl w:val="0"/>
          <w:numId w:val="164"/>
        </w:numPr>
      </w:pPr>
      <w:r w:rsidRPr="001A721D">
        <w:rPr>
          <w:b/>
          <w:bCs/>
          <w:rtl/>
        </w:rPr>
        <w:t>الاهتمام والتشويق</w:t>
      </w:r>
      <w:r w:rsidRPr="001A721D">
        <w:rPr>
          <w:b/>
          <w:bCs/>
        </w:rPr>
        <w:t>:</w:t>
      </w:r>
      <w:r w:rsidRPr="00E46AD2">
        <w:t xml:space="preserve"> </w:t>
      </w:r>
      <w:r w:rsidRPr="00E46AD2">
        <w:rPr>
          <w:rtl/>
        </w:rPr>
        <w:t xml:space="preserve">مثل: ﴿وَلِلَّهِ عَلَى النَّاسِ حِجُّ الْبَيْتِ مَنِ اسْتَطَاعَ إِلَيْهِ سَبِيلًا﴾ </w:t>
      </w:r>
      <w:r w:rsidR="0064321B">
        <w:rPr>
          <w:rtl/>
        </w:rPr>
        <w:t>"</w:t>
      </w:r>
      <w:r w:rsidRPr="00E46AD2">
        <w:rPr>
          <w:rtl/>
        </w:rPr>
        <w:t>آل عمران: 97</w:t>
      </w:r>
      <w:r w:rsidR="0064321B">
        <w:rPr>
          <w:rtl/>
        </w:rPr>
        <w:t>"</w:t>
      </w:r>
      <w:r w:rsidRPr="00E46AD2">
        <w:rPr>
          <w:rtl/>
        </w:rPr>
        <w:t xml:space="preserve">، قدم الجار والمجرور </w:t>
      </w:r>
      <w:r w:rsidR="0064321B">
        <w:rPr>
          <w:rtl/>
        </w:rPr>
        <w:t>"</w:t>
      </w:r>
      <w:r w:rsidRPr="00E46AD2">
        <w:rPr>
          <w:rtl/>
        </w:rPr>
        <w:t>ولله</w:t>
      </w:r>
      <w:r w:rsidR="0064321B">
        <w:rPr>
          <w:rtl/>
        </w:rPr>
        <w:t>"</w:t>
      </w:r>
      <w:r w:rsidRPr="00E46AD2">
        <w:rPr>
          <w:rtl/>
        </w:rPr>
        <w:t xml:space="preserve"> على المبتدأ </w:t>
      </w:r>
      <w:r w:rsidR="0064321B">
        <w:rPr>
          <w:rtl/>
        </w:rPr>
        <w:t>"</w:t>
      </w:r>
      <w:r w:rsidRPr="00E46AD2">
        <w:rPr>
          <w:rtl/>
        </w:rPr>
        <w:t>حج</w:t>
      </w:r>
      <w:r w:rsidR="0064321B">
        <w:rPr>
          <w:rtl/>
        </w:rPr>
        <w:t>"</w:t>
      </w:r>
      <w:r w:rsidRPr="00E46AD2">
        <w:rPr>
          <w:rtl/>
        </w:rPr>
        <w:t xml:space="preserve"> للاهتمام بوجوب الحج على الناس</w:t>
      </w:r>
      <w:r w:rsidRPr="00E46AD2">
        <w:t>.</w:t>
      </w:r>
    </w:p>
    <w:p w14:paraId="6D027C0C" w14:textId="0EA43EA3" w:rsidR="00FC286E" w:rsidRPr="00E46AD2" w:rsidRDefault="00FC286E" w:rsidP="009A6CA1">
      <w:pPr>
        <w:pStyle w:val="a9"/>
        <w:numPr>
          <w:ilvl w:val="0"/>
          <w:numId w:val="164"/>
        </w:numPr>
      </w:pPr>
      <w:r w:rsidRPr="001A721D">
        <w:rPr>
          <w:b/>
          <w:bCs/>
          <w:rtl/>
        </w:rPr>
        <w:t>التعظيم والتشريف</w:t>
      </w:r>
      <w:r w:rsidRPr="001A721D">
        <w:rPr>
          <w:b/>
          <w:bCs/>
        </w:rPr>
        <w:t>:</w:t>
      </w:r>
      <w:r w:rsidRPr="00E46AD2">
        <w:t xml:space="preserve"> </w:t>
      </w:r>
      <w:r w:rsidRPr="00E46AD2">
        <w:rPr>
          <w:rtl/>
        </w:rPr>
        <w:t xml:space="preserve">مثل: ﴿وَمِنَ النَّاسِ مَن يَتَّخِذُ مِن دُونِ اللَّهِ أَندَادًا يُحِبُّونَهُمْ كَحُبِّ اللَّهِ ۖ وَالَّذِينَ آمَنُوا أَشَدُّ حُبًّا لِّلَّهِ﴾ </w:t>
      </w:r>
      <w:r w:rsidR="0064321B">
        <w:rPr>
          <w:rtl/>
        </w:rPr>
        <w:t>"</w:t>
      </w:r>
      <w:r w:rsidRPr="00E46AD2">
        <w:rPr>
          <w:rtl/>
        </w:rPr>
        <w:t>البقرة: 165</w:t>
      </w:r>
      <w:r w:rsidR="0064321B">
        <w:rPr>
          <w:rtl/>
        </w:rPr>
        <w:t>"</w:t>
      </w:r>
      <w:r w:rsidRPr="00E46AD2">
        <w:rPr>
          <w:rtl/>
        </w:rPr>
        <w:t xml:space="preserve"> قدم الجار والمجرور </w:t>
      </w:r>
      <w:r w:rsidR="0064321B">
        <w:rPr>
          <w:rtl/>
        </w:rPr>
        <w:t>"</w:t>
      </w:r>
      <w:r w:rsidRPr="00E46AD2">
        <w:rPr>
          <w:rtl/>
        </w:rPr>
        <w:t>لله</w:t>
      </w:r>
      <w:r w:rsidR="0064321B">
        <w:rPr>
          <w:rtl/>
        </w:rPr>
        <w:t>"</w:t>
      </w:r>
      <w:r w:rsidRPr="00E46AD2">
        <w:rPr>
          <w:rtl/>
        </w:rPr>
        <w:t xml:space="preserve"> في الموضع الثاني لتعظيم الله</w:t>
      </w:r>
      <w:r w:rsidRPr="00E46AD2">
        <w:t>.</w:t>
      </w:r>
    </w:p>
    <w:p w14:paraId="135DBB7E" w14:textId="7C808D15" w:rsidR="00FC286E" w:rsidRPr="00E46AD2" w:rsidRDefault="00FC286E" w:rsidP="009A6CA1">
      <w:pPr>
        <w:pStyle w:val="a9"/>
        <w:numPr>
          <w:ilvl w:val="0"/>
          <w:numId w:val="164"/>
        </w:numPr>
      </w:pPr>
      <w:r w:rsidRPr="001A721D">
        <w:rPr>
          <w:b/>
          <w:bCs/>
          <w:rtl/>
        </w:rPr>
        <w:t>التبرك</w:t>
      </w:r>
      <w:r w:rsidRPr="001A721D">
        <w:rPr>
          <w:b/>
          <w:bCs/>
        </w:rPr>
        <w:t>:</w:t>
      </w:r>
      <w:r w:rsidRPr="00E46AD2">
        <w:t xml:space="preserve"> </w:t>
      </w:r>
      <w:r w:rsidRPr="00E46AD2">
        <w:rPr>
          <w:rtl/>
        </w:rPr>
        <w:t xml:space="preserve">مثل: ﴿بِسْمِ اللَّهِ الرَّحْمَٰنِ الرَّحِيمِ﴾ </w:t>
      </w:r>
      <w:r w:rsidR="0064321B">
        <w:rPr>
          <w:rtl/>
        </w:rPr>
        <w:t>"</w:t>
      </w:r>
      <w:r w:rsidRPr="00E46AD2">
        <w:rPr>
          <w:rtl/>
        </w:rPr>
        <w:t>الفاتحة: 1</w:t>
      </w:r>
      <w:r w:rsidR="0064321B">
        <w:rPr>
          <w:rtl/>
        </w:rPr>
        <w:t>"</w:t>
      </w:r>
      <w:r w:rsidRPr="00E46AD2">
        <w:rPr>
          <w:rtl/>
        </w:rPr>
        <w:t>، قدم اسم الله تبركًا به</w:t>
      </w:r>
      <w:r w:rsidRPr="00E46AD2">
        <w:t>.</w:t>
      </w:r>
    </w:p>
    <w:p w14:paraId="0DEE903E" w14:textId="7F1100E4" w:rsidR="00FC286E" w:rsidRPr="00E46AD2" w:rsidRDefault="00FC286E" w:rsidP="009A6CA1">
      <w:pPr>
        <w:pStyle w:val="a9"/>
        <w:numPr>
          <w:ilvl w:val="0"/>
          <w:numId w:val="164"/>
        </w:numPr>
      </w:pPr>
      <w:r w:rsidRPr="001A721D">
        <w:rPr>
          <w:b/>
          <w:bCs/>
          <w:rtl/>
        </w:rPr>
        <w:t>مراعاة الفواصل</w:t>
      </w:r>
      <w:r w:rsidRPr="001A721D">
        <w:rPr>
          <w:b/>
          <w:bCs/>
        </w:rPr>
        <w:t>:</w:t>
      </w:r>
      <w:r w:rsidRPr="00E46AD2">
        <w:t xml:space="preserve"> </w:t>
      </w:r>
      <w:r w:rsidRPr="00E46AD2">
        <w:rPr>
          <w:rtl/>
        </w:rPr>
        <w:t xml:space="preserve">مثل: ﴿مَا وَدَّعَكَ رَبُّكَ وَمَا قَلَىٰ﴾ </w:t>
      </w:r>
      <w:r w:rsidR="0064321B">
        <w:rPr>
          <w:rtl/>
        </w:rPr>
        <w:t>"</w:t>
      </w:r>
      <w:r w:rsidRPr="00E46AD2">
        <w:rPr>
          <w:rtl/>
        </w:rPr>
        <w:t>الضحى: 3</w:t>
      </w:r>
      <w:r w:rsidR="0064321B">
        <w:rPr>
          <w:rtl/>
        </w:rPr>
        <w:t>"</w:t>
      </w:r>
      <w:r w:rsidRPr="00E46AD2">
        <w:rPr>
          <w:rtl/>
        </w:rPr>
        <w:t xml:space="preserve">، قدم المفعول به </w:t>
      </w:r>
      <w:r w:rsidR="0064321B">
        <w:rPr>
          <w:rtl/>
        </w:rPr>
        <w:t>"</w:t>
      </w:r>
      <w:r w:rsidRPr="00E46AD2">
        <w:rPr>
          <w:rtl/>
        </w:rPr>
        <w:t>ربك</w:t>
      </w:r>
      <w:r w:rsidR="0064321B">
        <w:rPr>
          <w:rtl/>
        </w:rPr>
        <w:t>"</w:t>
      </w:r>
      <w:r w:rsidRPr="00E46AD2">
        <w:rPr>
          <w:rtl/>
        </w:rPr>
        <w:t xml:space="preserve"> على الفعل </w:t>
      </w:r>
      <w:r w:rsidR="0064321B">
        <w:rPr>
          <w:rtl/>
        </w:rPr>
        <w:t>"</w:t>
      </w:r>
      <w:r w:rsidRPr="00E46AD2">
        <w:rPr>
          <w:rtl/>
        </w:rPr>
        <w:t>ودع</w:t>
      </w:r>
      <w:r w:rsidR="0064321B">
        <w:rPr>
          <w:rtl/>
        </w:rPr>
        <w:t>"</w:t>
      </w:r>
      <w:r w:rsidRPr="00E46AD2">
        <w:rPr>
          <w:rtl/>
        </w:rPr>
        <w:t xml:space="preserve"> لمراعاة الفاصلة القرآنية</w:t>
      </w:r>
      <w:r w:rsidRPr="00E46AD2">
        <w:t>.</w:t>
      </w:r>
    </w:p>
    <w:p w14:paraId="1420483C" w14:textId="30E59D8E" w:rsidR="00FC286E" w:rsidRPr="00E46AD2" w:rsidRDefault="00FC286E" w:rsidP="009A6CA1">
      <w:pPr>
        <w:pStyle w:val="a9"/>
        <w:numPr>
          <w:ilvl w:val="0"/>
          <w:numId w:val="164"/>
        </w:numPr>
      </w:pPr>
      <w:r w:rsidRPr="001A721D">
        <w:rPr>
          <w:b/>
          <w:bCs/>
          <w:rtl/>
        </w:rPr>
        <w:t>التنبيه على أنه خبر لا صفة</w:t>
      </w:r>
      <w:r w:rsidRPr="001A721D">
        <w:rPr>
          <w:b/>
          <w:bCs/>
        </w:rPr>
        <w:t>:</w:t>
      </w:r>
      <w:r w:rsidRPr="00E46AD2">
        <w:t xml:space="preserve"> </w:t>
      </w:r>
      <w:r w:rsidRPr="00E46AD2">
        <w:rPr>
          <w:rtl/>
        </w:rPr>
        <w:t xml:space="preserve">مثل: ﴿وَلَهُمْ فِيهَا أَزْوَاجٌ مُّطَهَّرَةٌ﴾ </w:t>
      </w:r>
      <w:r w:rsidR="0064321B">
        <w:rPr>
          <w:rtl/>
        </w:rPr>
        <w:t>"</w:t>
      </w:r>
      <w:r w:rsidRPr="00E46AD2">
        <w:rPr>
          <w:rtl/>
        </w:rPr>
        <w:t>البقرة: 25</w:t>
      </w:r>
      <w:r w:rsidR="0064321B">
        <w:rPr>
          <w:rtl/>
        </w:rPr>
        <w:t>"</w:t>
      </w:r>
      <w:r w:rsidRPr="00E46AD2">
        <w:rPr>
          <w:rtl/>
        </w:rPr>
        <w:t xml:space="preserve">، قدم الخبر </w:t>
      </w:r>
      <w:r w:rsidR="0064321B">
        <w:rPr>
          <w:rtl/>
        </w:rPr>
        <w:t>"</w:t>
      </w:r>
      <w:r w:rsidRPr="00E46AD2">
        <w:rPr>
          <w:rtl/>
        </w:rPr>
        <w:t>لهم</w:t>
      </w:r>
      <w:r w:rsidR="0064321B">
        <w:rPr>
          <w:rtl/>
        </w:rPr>
        <w:t>"</w:t>
      </w:r>
      <w:r w:rsidRPr="00E46AD2">
        <w:rPr>
          <w:rtl/>
        </w:rPr>
        <w:t xml:space="preserve"> على المبتدأ </w:t>
      </w:r>
      <w:r w:rsidR="0064321B">
        <w:rPr>
          <w:rtl/>
        </w:rPr>
        <w:t>"</w:t>
      </w:r>
      <w:r w:rsidRPr="00E46AD2">
        <w:rPr>
          <w:rtl/>
        </w:rPr>
        <w:t>أزواج</w:t>
      </w:r>
      <w:r w:rsidR="0064321B">
        <w:rPr>
          <w:rtl/>
        </w:rPr>
        <w:t>"</w:t>
      </w:r>
      <w:r w:rsidRPr="00E46AD2">
        <w:rPr>
          <w:rtl/>
        </w:rPr>
        <w:t xml:space="preserve"> للتنبيه على أنه خبر لا صفة</w:t>
      </w:r>
      <w:r w:rsidRPr="00E46AD2">
        <w:t>.</w:t>
      </w:r>
    </w:p>
    <w:p w14:paraId="357FD1A2" w14:textId="57EC1386" w:rsidR="00FC286E" w:rsidRPr="00E46AD2" w:rsidRDefault="00FC286E" w:rsidP="009A6CA1">
      <w:pPr>
        <w:pStyle w:val="a9"/>
        <w:numPr>
          <w:ilvl w:val="0"/>
          <w:numId w:val="164"/>
        </w:numPr>
      </w:pPr>
      <w:r w:rsidRPr="001A721D">
        <w:rPr>
          <w:b/>
          <w:bCs/>
          <w:rtl/>
        </w:rPr>
        <w:t>التعجيب</w:t>
      </w:r>
      <w:r w:rsidRPr="001A721D">
        <w:rPr>
          <w:b/>
          <w:bCs/>
        </w:rPr>
        <w:t>:</w:t>
      </w:r>
      <w:r w:rsidRPr="00E46AD2">
        <w:t xml:space="preserve"> </w:t>
      </w:r>
      <w:r w:rsidRPr="00E46AD2">
        <w:rPr>
          <w:rtl/>
        </w:rPr>
        <w:t xml:space="preserve">مثل: ﴿قُتِلَ الْإِنسَانُ مَا أَكْفَرَهُ﴾ </w:t>
      </w:r>
      <w:r w:rsidR="0064321B">
        <w:rPr>
          <w:rtl/>
        </w:rPr>
        <w:t>"</w:t>
      </w:r>
      <w:r w:rsidRPr="00E46AD2">
        <w:rPr>
          <w:rtl/>
        </w:rPr>
        <w:t>عبس: 17</w:t>
      </w:r>
      <w:r w:rsidR="0064321B">
        <w:rPr>
          <w:rtl/>
        </w:rPr>
        <w:t>"</w:t>
      </w:r>
      <w:r w:rsidRPr="00E46AD2">
        <w:rPr>
          <w:rtl/>
        </w:rPr>
        <w:t xml:space="preserve">، قدم الفعل المبني للمجهول </w:t>
      </w:r>
      <w:r w:rsidR="0064321B">
        <w:rPr>
          <w:rtl/>
        </w:rPr>
        <w:t>"</w:t>
      </w:r>
      <w:r w:rsidRPr="00E46AD2">
        <w:rPr>
          <w:rtl/>
        </w:rPr>
        <w:t>قتل</w:t>
      </w:r>
      <w:r w:rsidR="0064321B">
        <w:rPr>
          <w:rtl/>
        </w:rPr>
        <w:t>"</w:t>
      </w:r>
      <w:r w:rsidRPr="00E46AD2">
        <w:rPr>
          <w:rtl/>
        </w:rPr>
        <w:t xml:space="preserve"> للدلالة على التعجب من كفر الإنسان</w:t>
      </w:r>
      <w:r w:rsidRPr="00E46AD2">
        <w:t>.</w:t>
      </w:r>
    </w:p>
    <w:p w14:paraId="0399F14C" w14:textId="5C53C3D8" w:rsidR="00FC286E" w:rsidRPr="00E46AD2" w:rsidRDefault="00FC286E" w:rsidP="009A6CA1">
      <w:pPr>
        <w:pStyle w:val="a9"/>
        <w:numPr>
          <w:ilvl w:val="0"/>
          <w:numId w:val="164"/>
        </w:numPr>
      </w:pPr>
      <w:r w:rsidRPr="001A721D">
        <w:rPr>
          <w:b/>
          <w:bCs/>
          <w:rtl/>
        </w:rPr>
        <w:t>التشويق إلى المتأخر</w:t>
      </w:r>
      <w:r w:rsidRPr="001A721D">
        <w:rPr>
          <w:b/>
          <w:bCs/>
        </w:rPr>
        <w:t>:</w:t>
      </w:r>
      <w:r w:rsidRPr="00E46AD2">
        <w:t xml:space="preserve"> </w:t>
      </w:r>
      <w:r w:rsidRPr="00E46AD2">
        <w:rPr>
          <w:rtl/>
        </w:rPr>
        <w:t xml:space="preserve">كما في أسلوب القصر، مثل: ﴿وَمَا مُحَمَّدٌ إِلَّا رَسُولٌ﴾ </w:t>
      </w:r>
      <w:r w:rsidR="0064321B">
        <w:rPr>
          <w:rtl/>
        </w:rPr>
        <w:t>"</w:t>
      </w:r>
      <w:r w:rsidRPr="00E46AD2">
        <w:rPr>
          <w:rtl/>
        </w:rPr>
        <w:t>آل عمران: 144</w:t>
      </w:r>
      <w:r w:rsidR="0064321B">
        <w:rPr>
          <w:rtl/>
        </w:rPr>
        <w:t>"</w:t>
      </w:r>
    </w:p>
    <w:p w14:paraId="43CAA1FD" w14:textId="15751538" w:rsidR="00FC286E" w:rsidRPr="00E46AD2" w:rsidRDefault="00FC286E" w:rsidP="009A6CA1">
      <w:pPr>
        <w:pStyle w:val="a9"/>
        <w:numPr>
          <w:ilvl w:val="0"/>
          <w:numId w:val="164"/>
        </w:numPr>
      </w:pPr>
      <w:r w:rsidRPr="001A721D">
        <w:rPr>
          <w:b/>
          <w:bCs/>
          <w:rtl/>
        </w:rPr>
        <w:t>موافقة الكلام لما قبله أو لما بعده</w:t>
      </w:r>
      <w:r w:rsidRPr="001A721D">
        <w:rPr>
          <w:b/>
          <w:bCs/>
        </w:rPr>
        <w:t>:</w:t>
      </w:r>
      <w:r w:rsidRPr="00E46AD2">
        <w:t xml:space="preserve"> </w:t>
      </w:r>
      <w:r w:rsidRPr="00E46AD2">
        <w:rPr>
          <w:rtl/>
        </w:rPr>
        <w:t xml:space="preserve">مثل: ﴿وَجَاءَ مِنْ أَقْصَى الْمَدِينَةِ رَجُلٌ يَسْعَىٰ﴾ يس:20، قدم الجار والمجرور </w:t>
      </w:r>
      <w:r w:rsidR="0064321B">
        <w:rPr>
          <w:rtl/>
        </w:rPr>
        <w:t>"</w:t>
      </w:r>
      <w:r w:rsidRPr="00E46AD2">
        <w:rPr>
          <w:rtl/>
        </w:rPr>
        <w:t>من أقصى</w:t>
      </w:r>
      <w:r w:rsidR="0064321B">
        <w:rPr>
          <w:rtl/>
        </w:rPr>
        <w:t>"</w:t>
      </w:r>
      <w:r w:rsidRPr="00E46AD2">
        <w:rPr>
          <w:rtl/>
        </w:rPr>
        <w:t xml:space="preserve"> على الفاعل </w:t>
      </w:r>
      <w:r w:rsidR="0064321B">
        <w:rPr>
          <w:rtl/>
        </w:rPr>
        <w:t>"</w:t>
      </w:r>
      <w:r w:rsidRPr="00E46AD2">
        <w:rPr>
          <w:rtl/>
        </w:rPr>
        <w:t>رجل</w:t>
      </w:r>
      <w:r w:rsidR="0064321B">
        <w:rPr>
          <w:rtl/>
        </w:rPr>
        <w:t>"</w:t>
      </w:r>
      <w:r w:rsidRPr="00E46AD2">
        <w:rPr>
          <w:rtl/>
        </w:rPr>
        <w:t xml:space="preserve"> لموافقة ما قبله ﴿وَاضْرِبْ لَهُم مَّثَلًا أَصْحَابَ الْقَرْيَةِ إِذْ جَاءَهَا الْمُرْسَلُونَ﴾ يس: 13</w:t>
      </w:r>
      <w:r w:rsidRPr="00E46AD2">
        <w:t>.</w:t>
      </w:r>
    </w:p>
    <w:p w14:paraId="4FB53549" w14:textId="77777777" w:rsidR="00FC286E" w:rsidRPr="00E46AD2" w:rsidRDefault="00FC286E" w:rsidP="001A721D">
      <w:r w:rsidRPr="00E46AD2">
        <w:rPr>
          <w:rtl/>
        </w:rPr>
        <w:t>أمثلة تطبيقية من القرآن الكريم</w:t>
      </w:r>
      <w:r w:rsidRPr="00E46AD2">
        <w:t>:</w:t>
      </w:r>
    </w:p>
    <w:p w14:paraId="75CA0B35" w14:textId="05D3EA6B" w:rsidR="00FC286E" w:rsidRPr="00E46AD2" w:rsidRDefault="00FC286E" w:rsidP="009A6CA1">
      <w:pPr>
        <w:pStyle w:val="a9"/>
        <w:numPr>
          <w:ilvl w:val="0"/>
          <w:numId w:val="165"/>
        </w:numPr>
      </w:pPr>
      <w:r w:rsidRPr="00E46AD2">
        <w:rPr>
          <w:rtl/>
        </w:rPr>
        <w:t xml:space="preserve">﴿وَالسَّمَاءَ بَنَيْنَاهَا بِأَيْدٍ وَإِنَّا لَمُوسِعُونَ﴾ </w:t>
      </w:r>
      <w:r w:rsidR="0064321B">
        <w:rPr>
          <w:rtl/>
        </w:rPr>
        <w:t>"</w:t>
      </w:r>
      <w:r w:rsidRPr="00E46AD2">
        <w:rPr>
          <w:rtl/>
        </w:rPr>
        <w:t>الذاريات: 47</w:t>
      </w:r>
      <w:r w:rsidR="0064321B">
        <w:rPr>
          <w:rtl/>
        </w:rPr>
        <w:t>"</w:t>
      </w:r>
      <w:r w:rsidRPr="00E46AD2">
        <w:rPr>
          <w:rtl/>
        </w:rPr>
        <w:t xml:space="preserve">: قدم المفعول به </w:t>
      </w:r>
      <w:r w:rsidR="0064321B">
        <w:rPr>
          <w:rtl/>
        </w:rPr>
        <w:t>"</w:t>
      </w:r>
      <w:r w:rsidRPr="00E46AD2">
        <w:rPr>
          <w:rtl/>
        </w:rPr>
        <w:t>السماء</w:t>
      </w:r>
      <w:r w:rsidR="0064321B">
        <w:rPr>
          <w:rtl/>
        </w:rPr>
        <w:t>"</w:t>
      </w:r>
      <w:r w:rsidRPr="00E46AD2">
        <w:rPr>
          <w:rtl/>
        </w:rPr>
        <w:t xml:space="preserve"> على الفعل </w:t>
      </w:r>
      <w:r w:rsidR="0064321B">
        <w:rPr>
          <w:rtl/>
        </w:rPr>
        <w:t>"</w:t>
      </w:r>
      <w:r w:rsidRPr="00E46AD2">
        <w:rPr>
          <w:rtl/>
        </w:rPr>
        <w:t>بنيناها</w:t>
      </w:r>
      <w:r w:rsidR="0064321B">
        <w:rPr>
          <w:rtl/>
        </w:rPr>
        <w:t>"</w:t>
      </w:r>
      <w:r w:rsidRPr="00E46AD2">
        <w:rPr>
          <w:rtl/>
        </w:rPr>
        <w:t xml:space="preserve"> للاهتمام والتعظيم</w:t>
      </w:r>
      <w:r w:rsidRPr="00E46AD2">
        <w:t>.</w:t>
      </w:r>
    </w:p>
    <w:p w14:paraId="631CDA5A" w14:textId="2318D5A0" w:rsidR="00FC286E" w:rsidRPr="00E46AD2" w:rsidRDefault="00FC286E" w:rsidP="009A6CA1">
      <w:pPr>
        <w:pStyle w:val="a9"/>
        <w:numPr>
          <w:ilvl w:val="0"/>
          <w:numId w:val="165"/>
        </w:numPr>
      </w:pPr>
      <w:r w:rsidRPr="00E46AD2">
        <w:rPr>
          <w:rtl/>
        </w:rPr>
        <w:t xml:space="preserve">﴿وَأَمَّا ثَمُودُ فَهَدَيْنَاهُمْ فَاسْتَحَبُّوا الْعَمَىٰ عَلَى الْهُدَىٰ﴾ </w:t>
      </w:r>
      <w:r w:rsidR="0064321B">
        <w:rPr>
          <w:rtl/>
        </w:rPr>
        <w:t>"</w:t>
      </w:r>
      <w:r w:rsidRPr="00E46AD2">
        <w:rPr>
          <w:rtl/>
        </w:rPr>
        <w:t>فصلت: 17</w:t>
      </w:r>
      <w:r w:rsidR="0064321B">
        <w:rPr>
          <w:rtl/>
        </w:rPr>
        <w:t>"</w:t>
      </w:r>
      <w:r w:rsidRPr="00E46AD2">
        <w:rPr>
          <w:rtl/>
        </w:rPr>
        <w:t xml:space="preserve">: قدم المفعول به </w:t>
      </w:r>
      <w:r w:rsidR="0064321B">
        <w:rPr>
          <w:rtl/>
        </w:rPr>
        <w:t>"</w:t>
      </w:r>
      <w:r w:rsidRPr="00E46AD2">
        <w:rPr>
          <w:rtl/>
        </w:rPr>
        <w:t>ثمود</w:t>
      </w:r>
      <w:r w:rsidR="0064321B">
        <w:rPr>
          <w:rtl/>
        </w:rPr>
        <w:t>"</w:t>
      </w:r>
      <w:r w:rsidRPr="00E46AD2">
        <w:rPr>
          <w:rtl/>
        </w:rPr>
        <w:t xml:space="preserve"> على الفعل </w:t>
      </w:r>
      <w:r w:rsidR="0064321B">
        <w:rPr>
          <w:rtl/>
        </w:rPr>
        <w:t>"</w:t>
      </w:r>
      <w:r w:rsidRPr="00E46AD2">
        <w:rPr>
          <w:rtl/>
        </w:rPr>
        <w:t>هديناهم</w:t>
      </w:r>
      <w:r w:rsidR="0064321B">
        <w:rPr>
          <w:rtl/>
        </w:rPr>
        <w:t>"</w:t>
      </w:r>
      <w:r w:rsidRPr="00E46AD2">
        <w:rPr>
          <w:rtl/>
        </w:rPr>
        <w:t xml:space="preserve"> للتخصيص</w:t>
      </w:r>
      <w:r w:rsidRPr="00E46AD2">
        <w:t>.</w:t>
      </w:r>
    </w:p>
    <w:p w14:paraId="64F19053" w14:textId="50EA44CD" w:rsidR="00FC286E" w:rsidRPr="00E46AD2" w:rsidRDefault="00FC286E" w:rsidP="009A6CA1">
      <w:pPr>
        <w:pStyle w:val="a9"/>
        <w:numPr>
          <w:ilvl w:val="0"/>
          <w:numId w:val="165"/>
        </w:numPr>
      </w:pPr>
      <w:r w:rsidRPr="00E46AD2">
        <w:rPr>
          <w:rtl/>
        </w:rPr>
        <w:t xml:space="preserve">﴿وَلِلَّهِ مُلْكُ السَّمَاوَاتِ وَالْأَرْضِ﴾ </w:t>
      </w:r>
      <w:r w:rsidR="0064321B">
        <w:rPr>
          <w:rtl/>
        </w:rPr>
        <w:t>"</w:t>
      </w:r>
      <w:r w:rsidRPr="00E46AD2">
        <w:rPr>
          <w:rtl/>
        </w:rPr>
        <w:t>آل عمران: 189</w:t>
      </w:r>
      <w:r w:rsidR="0064321B">
        <w:rPr>
          <w:rtl/>
        </w:rPr>
        <w:t>"</w:t>
      </w:r>
      <w:r w:rsidRPr="00E46AD2">
        <w:rPr>
          <w:rtl/>
        </w:rPr>
        <w:t xml:space="preserve">: قدم الجار والمجرور </w:t>
      </w:r>
      <w:r w:rsidR="0064321B">
        <w:rPr>
          <w:rtl/>
        </w:rPr>
        <w:t>"</w:t>
      </w:r>
      <w:r w:rsidRPr="00E46AD2">
        <w:rPr>
          <w:rtl/>
        </w:rPr>
        <w:t>ولله</w:t>
      </w:r>
      <w:r w:rsidR="0064321B">
        <w:rPr>
          <w:rtl/>
        </w:rPr>
        <w:t>"</w:t>
      </w:r>
      <w:r w:rsidRPr="00E46AD2">
        <w:rPr>
          <w:rtl/>
        </w:rPr>
        <w:t xml:space="preserve"> على المبتدأ </w:t>
      </w:r>
      <w:r w:rsidR="0064321B">
        <w:rPr>
          <w:rtl/>
        </w:rPr>
        <w:t>"</w:t>
      </w:r>
      <w:r w:rsidRPr="00E46AD2">
        <w:rPr>
          <w:rtl/>
        </w:rPr>
        <w:t>ملك</w:t>
      </w:r>
      <w:r w:rsidR="0064321B">
        <w:rPr>
          <w:rtl/>
        </w:rPr>
        <w:t>"</w:t>
      </w:r>
      <w:r w:rsidRPr="00E46AD2">
        <w:rPr>
          <w:rtl/>
        </w:rPr>
        <w:t xml:space="preserve"> للتعظيم</w:t>
      </w:r>
      <w:r w:rsidRPr="00E46AD2">
        <w:t>.</w:t>
      </w:r>
    </w:p>
    <w:p w14:paraId="223AB3FE" w14:textId="091F7913" w:rsidR="00FC286E" w:rsidRPr="00E46AD2" w:rsidRDefault="00FC286E" w:rsidP="009A6CA1">
      <w:pPr>
        <w:pStyle w:val="a9"/>
        <w:numPr>
          <w:ilvl w:val="0"/>
          <w:numId w:val="165"/>
        </w:numPr>
      </w:pPr>
      <w:r w:rsidRPr="00E46AD2">
        <w:rPr>
          <w:rtl/>
        </w:rPr>
        <w:t xml:space="preserve">﴿وَلَا تَقْتُلُوا أَوْلَادَكُمْ خَشْيَةَ إِمْلَاقٍ ۖ نَّحْنُ نَرْزُقُهُمْ وَإِيَّاكُمْ﴾ </w:t>
      </w:r>
      <w:r w:rsidR="0064321B">
        <w:rPr>
          <w:rtl/>
        </w:rPr>
        <w:t>"</w:t>
      </w:r>
      <w:r w:rsidRPr="00E46AD2">
        <w:rPr>
          <w:rtl/>
        </w:rPr>
        <w:t>الإسراء: 31</w:t>
      </w:r>
      <w:r w:rsidR="0064321B">
        <w:rPr>
          <w:rtl/>
        </w:rPr>
        <w:t>"</w:t>
      </w:r>
      <w:r w:rsidRPr="00E46AD2">
        <w:rPr>
          <w:rtl/>
        </w:rPr>
        <w:t xml:space="preserve">: قدم المفعول به </w:t>
      </w:r>
      <w:r w:rsidR="0064321B">
        <w:rPr>
          <w:rtl/>
        </w:rPr>
        <w:t>"</w:t>
      </w:r>
      <w:r w:rsidRPr="00E46AD2">
        <w:rPr>
          <w:rtl/>
        </w:rPr>
        <w:t>أولادكم</w:t>
      </w:r>
      <w:r w:rsidR="0064321B">
        <w:rPr>
          <w:rtl/>
        </w:rPr>
        <w:t>"</w:t>
      </w:r>
      <w:r w:rsidRPr="00E46AD2">
        <w:rPr>
          <w:rtl/>
        </w:rPr>
        <w:t xml:space="preserve"> على الفعل </w:t>
      </w:r>
      <w:r w:rsidR="0064321B">
        <w:rPr>
          <w:rtl/>
        </w:rPr>
        <w:t>"</w:t>
      </w:r>
      <w:r w:rsidRPr="00E46AD2">
        <w:rPr>
          <w:rtl/>
        </w:rPr>
        <w:t>تقتلوا</w:t>
      </w:r>
      <w:r w:rsidR="0064321B">
        <w:rPr>
          <w:rtl/>
        </w:rPr>
        <w:t>"</w:t>
      </w:r>
      <w:r w:rsidRPr="00E46AD2">
        <w:rPr>
          <w:rtl/>
        </w:rPr>
        <w:t xml:space="preserve"> للتحذير والتهديد</w:t>
      </w:r>
      <w:r w:rsidRPr="00E46AD2">
        <w:t>.</w:t>
      </w:r>
    </w:p>
    <w:p w14:paraId="4117EA12" w14:textId="6DDBBDA8" w:rsidR="00FC286E" w:rsidRPr="00E46AD2" w:rsidRDefault="00FC286E" w:rsidP="009A6CA1">
      <w:pPr>
        <w:pStyle w:val="a9"/>
        <w:numPr>
          <w:ilvl w:val="0"/>
          <w:numId w:val="165"/>
        </w:numPr>
      </w:pPr>
      <w:r w:rsidRPr="00E46AD2">
        <w:rPr>
          <w:rtl/>
        </w:rPr>
        <w:t xml:space="preserve">﴿بَلِ اللَّهَ فَاعْبُدْ وَكُن مِّنَ الشَّاكِرِينَ﴾ </w:t>
      </w:r>
      <w:r w:rsidR="0064321B">
        <w:rPr>
          <w:rtl/>
        </w:rPr>
        <w:t>"</w:t>
      </w:r>
      <w:r w:rsidRPr="00E46AD2">
        <w:rPr>
          <w:rtl/>
        </w:rPr>
        <w:t>الزمر: 66</w:t>
      </w:r>
      <w:r w:rsidR="0064321B">
        <w:rPr>
          <w:rtl/>
        </w:rPr>
        <w:t>"</w:t>
      </w:r>
      <w:r w:rsidRPr="00E46AD2">
        <w:rPr>
          <w:rtl/>
        </w:rPr>
        <w:t xml:space="preserve"> : قدم لفظ الجلالة للتعظيم</w:t>
      </w:r>
      <w:r w:rsidRPr="00E46AD2">
        <w:t>.</w:t>
      </w:r>
    </w:p>
    <w:p w14:paraId="4D7B835D" w14:textId="77777777" w:rsidR="00FC286E" w:rsidRPr="00E46AD2" w:rsidRDefault="00FC286E" w:rsidP="001A721D">
      <w:r w:rsidRPr="00E46AD2">
        <w:rPr>
          <w:rtl/>
        </w:rPr>
        <w:t>أهمية التقديم والتأخير في التدبر</w:t>
      </w:r>
      <w:r w:rsidRPr="00E46AD2">
        <w:t>:</w:t>
      </w:r>
    </w:p>
    <w:p w14:paraId="166B63ED" w14:textId="77777777" w:rsidR="00FC286E" w:rsidRPr="00E46AD2" w:rsidRDefault="00FC286E" w:rsidP="009A6CA1">
      <w:pPr>
        <w:pStyle w:val="a9"/>
        <w:numPr>
          <w:ilvl w:val="0"/>
          <w:numId w:val="166"/>
        </w:numPr>
      </w:pPr>
      <w:r w:rsidRPr="001A721D">
        <w:rPr>
          <w:b/>
          <w:bCs/>
          <w:rtl/>
        </w:rPr>
        <w:t>إبراز المعاني</w:t>
      </w:r>
      <w:r w:rsidRPr="001A721D">
        <w:rPr>
          <w:b/>
          <w:bCs/>
        </w:rPr>
        <w:t>:</w:t>
      </w:r>
      <w:r w:rsidRPr="00E46AD2">
        <w:t xml:space="preserve"> </w:t>
      </w:r>
      <w:r w:rsidRPr="00E46AD2">
        <w:rPr>
          <w:rtl/>
        </w:rPr>
        <w:t>التقديم والتأخير يساعد على إبراز المعاني الخفية، وتوجيه الانتباه إليها</w:t>
      </w:r>
      <w:r w:rsidRPr="00E46AD2">
        <w:t>.</w:t>
      </w:r>
    </w:p>
    <w:p w14:paraId="30E5261C" w14:textId="77777777" w:rsidR="00FC286E" w:rsidRPr="00E46AD2" w:rsidRDefault="00FC286E" w:rsidP="009A6CA1">
      <w:pPr>
        <w:pStyle w:val="a9"/>
        <w:numPr>
          <w:ilvl w:val="0"/>
          <w:numId w:val="166"/>
        </w:numPr>
      </w:pPr>
      <w:r w:rsidRPr="001A721D">
        <w:rPr>
          <w:b/>
          <w:bCs/>
          <w:rtl/>
        </w:rPr>
        <w:t>التأثير</w:t>
      </w:r>
      <w:r w:rsidRPr="001A721D">
        <w:rPr>
          <w:b/>
          <w:bCs/>
        </w:rPr>
        <w:t>:</w:t>
      </w:r>
      <w:r w:rsidRPr="00E46AD2">
        <w:t xml:space="preserve"> </w:t>
      </w:r>
      <w:r w:rsidRPr="00E46AD2">
        <w:rPr>
          <w:rtl/>
        </w:rPr>
        <w:t>التقديم والتأخير يضفي على النص القرآني جمالًا وتأثيرًا، ويجعله أكثر حيوية وتشويقًا</w:t>
      </w:r>
      <w:r w:rsidRPr="00E46AD2">
        <w:t>.</w:t>
      </w:r>
    </w:p>
    <w:p w14:paraId="61F3BDB0" w14:textId="77777777" w:rsidR="00FC286E" w:rsidRPr="00E46AD2" w:rsidRDefault="00FC286E" w:rsidP="009A6CA1">
      <w:pPr>
        <w:pStyle w:val="a9"/>
        <w:numPr>
          <w:ilvl w:val="0"/>
          <w:numId w:val="166"/>
        </w:numPr>
      </w:pPr>
      <w:r w:rsidRPr="001A721D">
        <w:rPr>
          <w:b/>
          <w:bCs/>
          <w:rtl/>
        </w:rPr>
        <w:t>الإعجاز</w:t>
      </w:r>
      <w:r w:rsidRPr="001A721D">
        <w:rPr>
          <w:b/>
          <w:bCs/>
        </w:rPr>
        <w:t>:</w:t>
      </w:r>
      <w:r w:rsidRPr="00E46AD2">
        <w:t xml:space="preserve"> </w:t>
      </w:r>
      <w:r w:rsidRPr="00E46AD2">
        <w:rPr>
          <w:rtl/>
        </w:rPr>
        <w:t>التقديم والتأخير في القرآن يتميز بالدقة والإبداع، مما يدل على إعجاز القرآن وبلاغته</w:t>
      </w:r>
      <w:r w:rsidRPr="00E46AD2">
        <w:t>.</w:t>
      </w:r>
    </w:p>
    <w:p w14:paraId="5EC0E7A5" w14:textId="77777777" w:rsidR="00FC286E" w:rsidRPr="00E46AD2" w:rsidRDefault="00FC286E" w:rsidP="001A721D">
      <w:r w:rsidRPr="00E46AD2">
        <w:rPr>
          <w:rtl/>
        </w:rPr>
        <w:t>خاتمة: التقديم والتأخير فن الترتيب الهادف</w:t>
      </w:r>
    </w:p>
    <w:p w14:paraId="2983958F" w14:textId="77777777" w:rsidR="00FC286E" w:rsidRPr="00E46AD2" w:rsidRDefault="00FC286E" w:rsidP="001A721D">
      <w:r w:rsidRPr="00E46AD2">
        <w:rPr>
          <w:rtl/>
        </w:rPr>
        <w:t>التقديم والتأخير في القرآن الكريم ليس مجرد تغيير في ترتيب الكلمات، بل هو فن بلاغي رفيع، يدل على عظمة القرآن وإعجازه. إنه أسلوب يضفي على النص القرآني جمالًا وتأثيرًا، ويجعل القارئ يتفاعل معه بشكل أكبر</w:t>
      </w:r>
      <w:r w:rsidRPr="00E46AD2">
        <w:t>.</w:t>
      </w:r>
    </w:p>
    <w:p w14:paraId="52A6A786" w14:textId="0F2D9DB4" w:rsidR="004F0345" w:rsidRPr="00E46AD2" w:rsidRDefault="004F0345" w:rsidP="001A721D">
      <w:pPr>
        <w:pStyle w:val="21"/>
      </w:pPr>
      <w:bookmarkStart w:id="170" w:name="_Toc192269202"/>
      <w:bookmarkStart w:id="171" w:name="_Toc199407111"/>
      <w:r w:rsidRPr="00E46AD2">
        <w:rPr>
          <w:rtl/>
        </w:rPr>
        <w:t>أسلوب القصر في القرآن الكريم: حصر وتوكيد للمعاني</w:t>
      </w:r>
      <w:bookmarkEnd w:id="170"/>
      <w:bookmarkEnd w:id="171"/>
    </w:p>
    <w:p w14:paraId="5E759848" w14:textId="77777777" w:rsidR="004F0345" w:rsidRPr="00E46AD2" w:rsidRDefault="004F0345" w:rsidP="001A721D">
      <w:r w:rsidRPr="00E46AD2">
        <w:rPr>
          <w:rtl/>
        </w:rPr>
        <w:t>مقدمة: حين ينحصر المعنى ويتأكد</w:t>
      </w:r>
    </w:p>
    <w:p w14:paraId="605FE728" w14:textId="77777777" w:rsidR="004F0345" w:rsidRPr="00E46AD2" w:rsidRDefault="004F0345" w:rsidP="001A721D">
      <w:r w:rsidRPr="00E46AD2">
        <w:rPr>
          <w:rtl/>
        </w:rPr>
        <w:t>بعد أن تجولنا في أساليب متنوعة، نصل إلى أسلوب آخر يضفي على النص القرآني قوة وتركيزًا، إنه أسلوب "القصر". القصر هو بمثابة تسليط الضوء على معنى معين، وحصره في إطار محدد، وتأكيده في ذهن القارئ</w:t>
      </w:r>
      <w:r w:rsidRPr="00E46AD2">
        <w:t>.</w:t>
      </w:r>
    </w:p>
    <w:p w14:paraId="5A33E40A" w14:textId="77777777" w:rsidR="004F0345" w:rsidRPr="00E46AD2" w:rsidRDefault="004F0345" w:rsidP="001A721D">
      <w:r w:rsidRPr="00E46AD2">
        <w:rPr>
          <w:rtl/>
        </w:rPr>
        <w:t>ما هو القصر؟</w:t>
      </w:r>
    </w:p>
    <w:p w14:paraId="13C02CCD" w14:textId="77777777" w:rsidR="004F0345" w:rsidRPr="00E46AD2" w:rsidRDefault="004F0345" w:rsidP="009A6CA1">
      <w:pPr>
        <w:pStyle w:val="a9"/>
        <w:numPr>
          <w:ilvl w:val="0"/>
          <w:numId w:val="167"/>
        </w:numPr>
      </w:pPr>
      <w:r w:rsidRPr="001A721D">
        <w:rPr>
          <w:b/>
          <w:bCs/>
          <w:rtl/>
        </w:rPr>
        <w:t>لغة</w:t>
      </w:r>
      <w:r w:rsidRPr="001A721D">
        <w:rPr>
          <w:b/>
          <w:bCs/>
        </w:rPr>
        <w:t>:</w:t>
      </w:r>
      <w:r w:rsidRPr="00E46AD2">
        <w:t xml:space="preserve"> </w:t>
      </w:r>
      <w:r w:rsidRPr="00E46AD2">
        <w:rPr>
          <w:rtl/>
        </w:rPr>
        <w:t>القصر هو الحبس والمنع</w:t>
      </w:r>
      <w:r w:rsidRPr="00E46AD2">
        <w:t>.</w:t>
      </w:r>
    </w:p>
    <w:p w14:paraId="4E836DCB" w14:textId="77777777" w:rsidR="004F0345" w:rsidRPr="00E46AD2" w:rsidRDefault="004F0345" w:rsidP="009A6CA1">
      <w:pPr>
        <w:pStyle w:val="a9"/>
        <w:numPr>
          <w:ilvl w:val="0"/>
          <w:numId w:val="167"/>
        </w:numPr>
      </w:pPr>
      <w:r w:rsidRPr="001A721D">
        <w:rPr>
          <w:b/>
          <w:bCs/>
          <w:rtl/>
        </w:rPr>
        <w:t>اصطلاحًا</w:t>
      </w:r>
      <w:r w:rsidRPr="001A721D">
        <w:rPr>
          <w:b/>
          <w:bCs/>
        </w:rPr>
        <w:t>:</w:t>
      </w:r>
      <w:r w:rsidRPr="00E46AD2">
        <w:t xml:space="preserve"> </w:t>
      </w:r>
      <w:r w:rsidRPr="00E46AD2">
        <w:rPr>
          <w:rtl/>
        </w:rPr>
        <w:t>هو تخصيص شيء بشيء بطريق مخصوص</w:t>
      </w:r>
      <w:r w:rsidRPr="00E46AD2">
        <w:t>.</w:t>
      </w:r>
    </w:p>
    <w:p w14:paraId="2317DCDD" w14:textId="77777777" w:rsidR="004F0345" w:rsidRPr="00E46AD2" w:rsidRDefault="004F0345" w:rsidP="001A721D">
      <w:r w:rsidRPr="00E46AD2">
        <w:rPr>
          <w:b/>
          <w:bCs/>
          <w:rtl/>
        </w:rPr>
        <w:t>بعبارة أخرى</w:t>
      </w:r>
      <w:r w:rsidRPr="00E46AD2">
        <w:rPr>
          <w:b/>
          <w:bCs/>
        </w:rPr>
        <w:t>:</w:t>
      </w:r>
      <w:r w:rsidRPr="00E46AD2">
        <w:t xml:space="preserve"> </w:t>
      </w:r>
      <w:r w:rsidRPr="00E46AD2">
        <w:rPr>
          <w:rtl/>
        </w:rPr>
        <w:t>القصر هو أن تحصر صفة في موصوف، أو موصوفًا في صفة، بطريقة من طرق القصر المعروفة</w:t>
      </w:r>
      <w:r w:rsidRPr="00E46AD2">
        <w:t>.</w:t>
      </w:r>
    </w:p>
    <w:p w14:paraId="6580D523" w14:textId="77777777" w:rsidR="004F0345" w:rsidRPr="00E46AD2" w:rsidRDefault="004F0345" w:rsidP="001A721D">
      <w:r w:rsidRPr="00E46AD2">
        <w:rPr>
          <w:rtl/>
        </w:rPr>
        <w:t>أمثلة</w:t>
      </w:r>
      <w:r w:rsidRPr="00E46AD2">
        <w:t>:</w:t>
      </w:r>
    </w:p>
    <w:p w14:paraId="1A7D8B2A" w14:textId="1CFE23A9" w:rsidR="004F0345" w:rsidRPr="00E46AD2" w:rsidRDefault="004F0345" w:rsidP="009A6CA1">
      <w:pPr>
        <w:pStyle w:val="a9"/>
        <w:numPr>
          <w:ilvl w:val="0"/>
          <w:numId w:val="168"/>
        </w:numPr>
      </w:pPr>
      <w:r w:rsidRPr="001A721D">
        <w:rPr>
          <w:b/>
          <w:bCs/>
          <w:rtl/>
        </w:rPr>
        <w:t>ما شاعر إلا أحمد</w:t>
      </w:r>
      <w:r w:rsidRPr="001A721D">
        <w:rPr>
          <w:b/>
          <w:bCs/>
        </w:rPr>
        <w:t>:</w:t>
      </w:r>
      <w:r w:rsidRPr="00E46AD2">
        <w:t xml:space="preserve"> </w:t>
      </w:r>
      <w:r w:rsidRPr="00E46AD2">
        <w:rPr>
          <w:rtl/>
        </w:rPr>
        <w:t xml:space="preserve">قصرت صفة الشاعرية على أحمد </w:t>
      </w:r>
      <w:r w:rsidR="0064321B">
        <w:rPr>
          <w:rtl/>
        </w:rPr>
        <w:t>"</w:t>
      </w:r>
      <w:r w:rsidRPr="00E46AD2">
        <w:rPr>
          <w:rtl/>
        </w:rPr>
        <w:t>موصوف في صفة</w:t>
      </w:r>
      <w:r w:rsidR="0064321B">
        <w:rPr>
          <w:rtl/>
        </w:rPr>
        <w:t>"</w:t>
      </w:r>
      <w:r w:rsidRPr="00E46AD2">
        <w:t>.</w:t>
      </w:r>
    </w:p>
    <w:p w14:paraId="5D508FDD" w14:textId="7959D8C0" w:rsidR="004F0345" w:rsidRPr="00E46AD2" w:rsidRDefault="004F0345" w:rsidP="009A6CA1">
      <w:pPr>
        <w:pStyle w:val="a9"/>
        <w:numPr>
          <w:ilvl w:val="0"/>
          <w:numId w:val="168"/>
        </w:numPr>
      </w:pPr>
      <w:r w:rsidRPr="001A721D">
        <w:rPr>
          <w:b/>
          <w:bCs/>
          <w:rtl/>
        </w:rPr>
        <w:t>ما أحمد إلا شاعر</w:t>
      </w:r>
      <w:r w:rsidRPr="001A721D">
        <w:rPr>
          <w:b/>
          <w:bCs/>
        </w:rPr>
        <w:t>:</w:t>
      </w:r>
      <w:r w:rsidRPr="00E46AD2">
        <w:t xml:space="preserve"> </w:t>
      </w:r>
      <w:r w:rsidRPr="00E46AD2">
        <w:rPr>
          <w:rtl/>
        </w:rPr>
        <w:t xml:space="preserve">قصرت أحمد </w:t>
      </w:r>
      <w:r w:rsidR="0064321B">
        <w:rPr>
          <w:rtl/>
        </w:rPr>
        <w:t>"</w:t>
      </w:r>
      <w:r w:rsidRPr="00E46AD2">
        <w:rPr>
          <w:rtl/>
        </w:rPr>
        <w:t>الموصوف</w:t>
      </w:r>
      <w:r w:rsidR="0064321B">
        <w:rPr>
          <w:rtl/>
        </w:rPr>
        <w:t>"</w:t>
      </w:r>
      <w:r w:rsidRPr="00E46AD2">
        <w:rPr>
          <w:rtl/>
        </w:rPr>
        <w:t xml:space="preserve"> على صفة الشاعرية </w:t>
      </w:r>
      <w:r w:rsidR="0064321B">
        <w:rPr>
          <w:rtl/>
        </w:rPr>
        <w:t>"</w:t>
      </w:r>
      <w:r w:rsidRPr="00E46AD2">
        <w:rPr>
          <w:rtl/>
        </w:rPr>
        <w:t>صفة في موصوف</w:t>
      </w:r>
      <w:r w:rsidR="0064321B">
        <w:rPr>
          <w:rtl/>
        </w:rPr>
        <w:t>"</w:t>
      </w:r>
      <w:r w:rsidRPr="00E46AD2">
        <w:t>.</w:t>
      </w:r>
    </w:p>
    <w:p w14:paraId="76AC07AB" w14:textId="77777777" w:rsidR="004F0345" w:rsidRPr="00E46AD2" w:rsidRDefault="004F0345" w:rsidP="009A6CA1">
      <w:pPr>
        <w:pStyle w:val="a9"/>
        <w:numPr>
          <w:ilvl w:val="0"/>
          <w:numId w:val="168"/>
        </w:numPr>
      </w:pPr>
      <w:r w:rsidRPr="001A721D">
        <w:rPr>
          <w:b/>
          <w:bCs/>
          <w:rtl/>
        </w:rPr>
        <w:t>إنما الحياة الدنيا لعب ولهو</w:t>
      </w:r>
      <w:r w:rsidRPr="001A721D">
        <w:rPr>
          <w:b/>
          <w:bCs/>
        </w:rPr>
        <w:t>:</w:t>
      </w:r>
      <w:r w:rsidRPr="00E46AD2">
        <w:t xml:space="preserve"> </w:t>
      </w:r>
      <w:r w:rsidRPr="00E46AD2">
        <w:rPr>
          <w:rtl/>
        </w:rPr>
        <w:t>قصرت الحياة الدنيا على اللهو واللعب</w:t>
      </w:r>
      <w:r w:rsidRPr="00E46AD2">
        <w:t>.</w:t>
      </w:r>
    </w:p>
    <w:p w14:paraId="40AF2B06" w14:textId="77777777" w:rsidR="004F0345" w:rsidRPr="00E46AD2" w:rsidRDefault="004F0345" w:rsidP="009A6CA1">
      <w:pPr>
        <w:pStyle w:val="a9"/>
        <w:numPr>
          <w:ilvl w:val="0"/>
          <w:numId w:val="168"/>
        </w:numPr>
      </w:pPr>
      <w:r w:rsidRPr="001A721D">
        <w:rPr>
          <w:b/>
          <w:bCs/>
          <w:rtl/>
        </w:rPr>
        <w:t>لا إله إلا الله</w:t>
      </w:r>
      <w:r w:rsidRPr="001A721D">
        <w:rPr>
          <w:b/>
          <w:bCs/>
        </w:rPr>
        <w:t>:</w:t>
      </w:r>
      <w:r w:rsidRPr="00E46AD2">
        <w:t xml:space="preserve"> </w:t>
      </w:r>
      <w:r w:rsidRPr="00E46AD2">
        <w:rPr>
          <w:rtl/>
        </w:rPr>
        <w:t>قصرت الألوهية على الله تعالى</w:t>
      </w:r>
      <w:r w:rsidRPr="00E46AD2">
        <w:t>.</w:t>
      </w:r>
    </w:p>
    <w:p w14:paraId="1B12616B" w14:textId="77777777" w:rsidR="004F0345" w:rsidRPr="00E46AD2" w:rsidRDefault="004F0345" w:rsidP="001A721D">
      <w:r w:rsidRPr="00E46AD2">
        <w:rPr>
          <w:rtl/>
        </w:rPr>
        <w:t>طرق القصر</w:t>
      </w:r>
      <w:r w:rsidRPr="00E46AD2">
        <w:t>:</w:t>
      </w:r>
    </w:p>
    <w:p w14:paraId="2B30105A" w14:textId="77777777" w:rsidR="004F0345" w:rsidRPr="00E46AD2" w:rsidRDefault="004F0345" w:rsidP="001A721D">
      <w:r w:rsidRPr="00E46AD2">
        <w:rPr>
          <w:rtl/>
        </w:rPr>
        <w:t>للقصر طرق متعددة، أشهرها</w:t>
      </w:r>
      <w:r w:rsidRPr="00E46AD2">
        <w:t>:</w:t>
      </w:r>
    </w:p>
    <w:p w14:paraId="6DF0154C" w14:textId="6F093DB2" w:rsidR="004F0345" w:rsidRPr="00E46AD2" w:rsidRDefault="004F0345" w:rsidP="009A6CA1">
      <w:pPr>
        <w:pStyle w:val="a9"/>
        <w:numPr>
          <w:ilvl w:val="0"/>
          <w:numId w:val="169"/>
        </w:numPr>
      </w:pPr>
      <w:r w:rsidRPr="001A721D">
        <w:rPr>
          <w:b/>
          <w:bCs/>
          <w:rtl/>
        </w:rPr>
        <w:t>النفي والاستثناء</w:t>
      </w:r>
      <w:r w:rsidRPr="001A721D">
        <w:rPr>
          <w:b/>
          <w:bCs/>
        </w:rPr>
        <w:t>:</w:t>
      </w:r>
      <w:r w:rsidRPr="00E46AD2">
        <w:t xml:space="preserve"> </w:t>
      </w:r>
      <w:r w:rsidRPr="00E46AD2">
        <w:rPr>
          <w:rtl/>
        </w:rPr>
        <w:t xml:space="preserve">مثل: ﴿وَمَا مُحَمَّدٌ إِلَّا رَسُولٌ﴾ </w:t>
      </w:r>
      <w:r w:rsidR="0064321B">
        <w:rPr>
          <w:rtl/>
        </w:rPr>
        <w:t>"</w:t>
      </w:r>
      <w:r w:rsidRPr="00E46AD2">
        <w:rPr>
          <w:rtl/>
        </w:rPr>
        <w:t>آل عمران: 144</w:t>
      </w:r>
      <w:r w:rsidR="0064321B">
        <w:rPr>
          <w:rtl/>
        </w:rPr>
        <w:t>"</w:t>
      </w:r>
      <w:r w:rsidRPr="00E46AD2">
        <w:t>.</w:t>
      </w:r>
    </w:p>
    <w:p w14:paraId="2E6E0530" w14:textId="5C86B8B5" w:rsidR="004F0345" w:rsidRPr="00E46AD2" w:rsidRDefault="004F0345" w:rsidP="009A6CA1">
      <w:pPr>
        <w:pStyle w:val="a9"/>
        <w:numPr>
          <w:ilvl w:val="0"/>
          <w:numId w:val="169"/>
        </w:numPr>
      </w:pPr>
      <w:r w:rsidRPr="001A721D">
        <w:rPr>
          <w:b/>
          <w:bCs/>
          <w:rtl/>
        </w:rPr>
        <w:t>إنما</w:t>
      </w:r>
      <w:r w:rsidRPr="001A721D">
        <w:rPr>
          <w:b/>
          <w:bCs/>
        </w:rPr>
        <w:t>:</w:t>
      </w:r>
      <w:r w:rsidRPr="00E46AD2">
        <w:t xml:space="preserve"> </w:t>
      </w:r>
      <w:r w:rsidRPr="00E46AD2">
        <w:rPr>
          <w:rtl/>
        </w:rPr>
        <w:t xml:space="preserve">مثل: ﴿إِنَّمَا الْمُؤْمِنُونَ إِخْوَةٌ﴾ </w:t>
      </w:r>
      <w:r w:rsidR="0064321B">
        <w:rPr>
          <w:rtl/>
        </w:rPr>
        <w:t>"</w:t>
      </w:r>
      <w:r w:rsidRPr="00E46AD2">
        <w:rPr>
          <w:rtl/>
        </w:rPr>
        <w:t>الحجرات: 10</w:t>
      </w:r>
      <w:r w:rsidR="0064321B">
        <w:rPr>
          <w:rtl/>
        </w:rPr>
        <w:t>"</w:t>
      </w:r>
      <w:r w:rsidRPr="00E46AD2">
        <w:t>.</w:t>
      </w:r>
    </w:p>
    <w:p w14:paraId="4DC9D096" w14:textId="4B01289B" w:rsidR="004F0345" w:rsidRPr="00E46AD2" w:rsidRDefault="004F0345" w:rsidP="009A6CA1">
      <w:pPr>
        <w:pStyle w:val="a9"/>
        <w:numPr>
          <w:ilvl w:val="0"/>
          <w:numId w:val="169"/>
        </w:numPr>
      </w:pPr>
      <w:r w:rsidRPr="001A721D">
        <w:rPr>
          <w:b/>
          <w:bCs/>
          <w:rtl/>
        </w:rPr>
        <w:t xml:space="preserve">العطف بـ </w:t>
      </w:r>
      <w:r w:rsidR="0064321B">
        <w:rPr>
          <w:b/>
          <w:bCs/>
          <w:rtl/>
        </w:rPr>
        <w:t>"</w:t>
      </w:r>
      <w:r w:rsidRPr="001A721D">
        <w:rPr>
          <w:b/>
          <w:bCs/>
          <w:rtl/>
        </w:rPr>
        <w:t>لا، بل، لكن</w:t>
      </w:r>
      <w:r w:rsidR="0064321B">
        <w:rPr>
          <w:b/>
          <w:bCs/>
          <w:rtl/>
        </w:rPr>
        <w:t>"</w:t>
      </w:r>
      <w:r w:rsidRPr="001A721D">
        <w:rPr>
          <w:b/>
          <w:bCs/>
        </w:rPr>
        <w:t>:</w:t>
      </w:r>
      <w:r w:rsidRPr="00E46AD2">
        <w:t xml:space="preserve"> </w:t>
      </w:r>
      <w:r w:rsidRPr="00E46AD2">
        <w:rPr>
          <w:rtl/>
        </w:rPr>
        <w:t>مثل: "الأرض متحركة لا ثابتة"، "ما الأرض ثابتة بل متحركة"، "ما الأرض ثابتة لكن متحركة</w:t>
      </w:r>
      <w:r w:rsidRPr="00E46AD2">
        <w:t>".</w:t>
      </w:r>
    </w:p>
    <w:p w14:paraId="5253F5A4" w14:textId="69FD7F4F" w:rsidR="004F0345" w:rsidRPr="00E46AD2" w:rsidRDefault="004F0345" w:rsidP="009A6CA1">
      <w:pPr>
        <w:pStyle w:val="a9"/>
        <w:numPr>
          <w:ilvl w:val="0"/>
          <w:numId w:val="169"/>
        </w:numPr>
      </w:pPr>
      <w:r w:rsidRPr="001A721D">
        <w:rPr>
          <w:b/>
          <w:bCs/>
          <w:rtl/>
        </w:rPr>
        <w:t>التقديم</w:t>
      </w:r>
      <w:r w:rsidRPr="001A721D">
        <w:rPr>
          <w:b/>
          <w:bCs/>
        </w:rPr>
        <w:t>:</w:t>
      </w:r>
      <w:r w:rsidRPr="00E46AD2">
        <w:t xml:space="preserve"> </w:t>
      </w:r>
      <w:r w:rsidRPr="00E46AD2">
        <w:rPr>
          <w:rtl/>
        </w:rPr>
        <w:t xml:space="preserve">تقديم ما حقه التأخير يفيد القصر، مثل: ﴿إِيَّاكَ نَعْبُدُ وَإِيَّاكَ نَسْتَعِينُ﴾ </w:t>
      </w:r>
      <w:r w:rsidR="0064321B">
        <w:rPr>
          <w:rtl/>
        </w:rPr>
        <w:t>"</w:t>
      </w:r>
      <w:r w:rsidRPr="00E46AD2">
        <w:rPr>
          <w:rtl/>
        </w:rPr>
        <w:t>الفاتحة: 5</w:t>
      </w:r>
      <w:r w:rsidR="0064321B">
        <w:rPr>
          <w:rtl/>
        </w:rPr>
        <w:t>"</w:t>
      </w:r>
      <w:r w:rsidRPr="00E46AD2">
        <w:t>.</w:t>
      </w:r>
    </w:p>
    <w:p w14:paraId="7A0364AC" w14:textId="403E21B0" w:rsidR="004F0345" w:rsidRPr="00E46AD2" w:rsidRDefault="004F0345" w:rsidP="009A6CA1">
      <w:pPr>
        <w:pStyle w:val="a9"/>
        <w:numPr>
          <w:ilvl w:val="0"/>
          <w:numId w:val="169"/>
        </w:numPr>
      </w:pPr>
      <w:r w:rsidRPr="001A721D">
        <w:rPr>
          <w:b/>
          <w:bCs/>
          <w:rtl/>
        </w:rPr>
        <w:t>تعريف المسند إليه</w:t>
      </w:r>
      <w:r w:rsidRPr="00E46AD2">
        <w:rPr>
          <w:rtl/>
        </w:rPr>
        <w:t xml:space="preserve"> </w:t>
      </w:r>
      <w:r w:rsidR="0064321B">
        <w:rPr>
          <w:rtl/>
        </w:rPr>
        <w:t>"</w:t>
      </w:r>
      <w:r w:rsidRPr="00E46AD2">
        <w:rPr>
          <w:rtl/>
        </w:rPr>
        <w:t>الواقع بعد المبتدأ</w:t>
      </w:r>
      <w:r w:rsidR="0064321B">
        <w:rPr>
          <w:rtl/>
        </w:rPr>
        <w:t>"</w:t>
      </w:r>
      <w:r w:rsidRPr="00E46AD2">
        <w:rPr>
          <w:rtl/>
        </w:rPr>
        <w:t xml:space="preserve"> بأل الجنسية، مثل ﴿وَاللَّهُ الْغَنِيُّ وَأَنتُمُ الْفُقَرَاءُ﴾</w:t>
      </w:r>
    </w:p>
    <w:p w14:paraId="6F3A215A" w14:textId="77777777" w:rsidR="004F0345" w:rsidRPr="00E46AD2" w:rsidRDefault="004F0345" w:rsidP="001A721D">
      <w:r w:rsidRPr="00E46AD2">
        <w:rPr>
          <w:rtl/>
        </w:rPr>
        <w:t>أنواع القصر</w:t>
      </w:r>
      <w:r w:rsidRPr="00E46AD2">
        <w:t>:</w:t>
      </w:r>
    </w:p>
    <w:p w14:paraId="241E781A" w14:textId="39EE177D" w:rsidR="004F0345" w:rsidRPr="00E46AD2" w:rsidRDefault="004F0345" w:rsidP="001A721D">
      <w:r w:rsidRPr="00E46AD2">
        <w:rPr>
          <w:rtl/>
        </w:rPr>
        <w:t xml:space="preserve">ينقسم القصر باعتبار طرفيه </w:t>
      </w:r>
      <w:r w:rsidR="0064321B">
        <w:rPr>
          <w:rtl/>
        </w:rPr>
        <w:t>"</w:t>
      </w:r>
      <w:r w:rsidRPr="00E46AD2">
        <w:rPr>
          <w:rtl/>
        </w:rPr>
        <w:t>المقصور والمقصور عليه</w:t>
      </w:r>
      <w:r w:rsidR="0064321B">
        <w:rPr>
          <w:rtl/>
        </w:rPr>
        <w:t>"</w:t>
      </w:r>
      <w:r w:rsidRPr="00E46AD2">
        <w:rPr>
          <w:rtl/>
        </w:rPr>
        <w:t xml:space="preserve"> إلى قسمين رئيسيين</w:t>
      </w:r>
      <w:r w:rsidRPr="00E46AD2">
        <w:t>:</w:t>
      </w:r>
    </w:p>
    <w:p w14:paraId="3FF24168" w14:textId="77777777" w:rsidR="004F0345" w:rsidRPr="00E46AD2" w:rsidRDefault="004F0345" w:rsidP="009A6CA1">
      <w:pPr>
        <w:pStyle w:val="a9"/>
        <w:numPr>
          <w:ilvl w:val="0"/>
          <w:numId w:val="170"/>
        </w:numPr>
      </w:pPr>
      <w:r w:rsidRPr="001A721D">
        <w:rPr>
          <w:b/>
          <w:bCs/>
          <w:rtl/>
        </w:rPr>
        <w:t>قصر صفة على موصوف</w:t>
      </w:r>
      <w:r w:rsidRPr="001A721D">
        <w:rPr>
          <w:b/>
          <w:bCs/>
        </w:rPr>
        <w:t>:</w:t>
      </w:r>
      <w:r w:rsidRPr="00E46AD2">
        <w:t xml:space="preserve"> </w:t>
      </w:r>
      <w:r w:rsidRPr="00E46AD2">
        <w:rPr>
          <w:rtl/>
        </w:rPr>
        <w:t>وهو أن تحصر الصفة في الموصوف، ولا تتجاوزه إلى غيره، مثل: "ما شاعر إلا أحمد</w:t>
      </w:r>
      <w:r w:rsidRPr="00E46AD2">
        <w:t>".</w:t>
      </w:r>
    </w:p>
    <w:p w14:paraId="4BC402F4" w14:textId="77777777" w:rsidR="004F0345" w:rsidRPr="00E46AD2" w:rsidRDefault="004F0345" w:rsidP="009A6CA1">
      <w:pPr>
        <w:pStyle w:val="a9"/>
        <w:numPr>
          <w:ilvl w:val="0"/>
          <w:numId w:val="170"/>
        </w:numPr>
      </w:pPr>
      <w:r w:rsidRPr="001A721D">
        <w:rPr>
          <w:b/>
          <w:bCs/>
          <w:rtl/>
        </w:rPr>
        <w:t>قصر موصوف على صفة</w:t>
      </w:r>
      <w:r w:rsidRPr="001A721D">
        <w:rPr>
          <w:b/>
          <w:bCs/>
        </w:rPr>
        <w:t>:</w:t>
      </w:r>
      <w:r w:rsidRPr="00E46AD2">
        <w:t xml:space="preserve"> </w:t>
      </w:r>
      <w:r w:rsidRPr="00E46AD2">
        <w:rPr>
          <w:rtl/>
        </w:rPr>
        <w:t>وهو أن تحصر الموصوف في الصفة، ولا يتجاوزها إلى غيرها، مثل: "ما أحمد إلا شاعر</w:t>
      </w:r>
      <w:r w:rsidRPr="00E46AD2">
        <w:t>".</w:t>
      </w:r>
    </w:p>
    <w:p w14:paraId="39B2321E" w14:textId="77777777" w:rsidR="004F0345" w:rsidRPr="00E46AD2" w:rsidRDefault="004F0345" w:rsidP="001A721D">
      <w:r w:rsidRPr="00E46AD2">
        <w:rPr>
          <w:rtl/>
        </w:rPr>
        <w:t>وينقسم كل من هذين القسمين إلى قسمين فرعيين</w:t>
      </w:r>
      <w:r w:rsidRPr="00E46AD2">
        <w:t>:</w:t>
      </w:r>
    </w:p>
    <w:p w14:paraId="04397CD2" w14:textId="77777777" w:rsidR="004F0345" w:rsidRPr="00E46AD2" w:rsidRDefault="004F0345" w:rsidP="009A6CA1">
      <w:pPr>
        <w:pStyle w:val="a9"/>
        <w:numPr>
          <w:ilvl w:val="0"/>
          <w:numId w:val="171"/>
        </w:numPr>
      </w:pPr>
      <w:r w:rsidRPr="001A721D">
        <w:rPr>
          <w:b/>
          <w:bCs/>
          <w:rtl/>
        </w:rPr>
        <w:t>قصر حقيقي</w:t>
      </w:r>
      <w:r w:rsidRPr="001A721D">
        <w:rPr>
          <w:b/>
          <w:bCs/>
        </w:rPr>
        <w:t>:</w:t>
      </w:r>
      <w:r w:rsidRPr="00E46AD2">
        <w:t xml:space="preserve"> </w:t>
      </w:r>
      <w:r w:rsidRPr="00E46AD2">
        <w:rPr>
          <w:rtl/>
        </w:rPr>
        <w:t>وهو ما كان الاختصاص فيه بحسب الحقيقة والواقع</w:t>
      </w:r>
      <w:r w:rsidRPr="00E46AD2">
        <w:t>.</w:t>
      </w:r>
    </w:p>
    <w:p w14:paraId="2C76488D" w14:textId="77777777" w:rsidR="004F0345" w:rsidRPr="00E46AD2" w:rsidRDefault="004F0345" w:rsidP="009A6CA1">
      <w:pPr>
        <w:pStyle w:val="a9"/>
        <w:numPr>
          <w:ilvl w:val="0"/>
          <w:numId w:val="171"/>
        </w:numPr>
      </w:pPr>
      <w:r w:rsidRPr="001A721D">
        <w:rPr>
          <w:b/>
          <w:bCs/>
          <w:rtl/>
        </w:rPr>
        <w:t>قصر إضافي</w:t>
      </w:r>
      <w:r w:rsidRPr="001A721D">
        <w:rPr>
          <w:b/>
          <w:bCs/>
        </w:rPr>
        <w:t>:</w:t>
      </w:r>
      <w:r w:rsidRPr="00E46AD2">
        <w:t xml:space="preserve"> </w:t>
      </w:r>
      <w:r w:rsidRPr="00E46AD2">
        <w:rPr>
          <w:rtl/>
        </w:rPr>
        <w:t>وهو ما كان الاختصاص فيه بالنسبة إلى شيء معين، أو بالنسبة إلى المخاطب</w:t>
      </w:r>
      <w:r w:rsidRPr="00E46AD2">
        <w:t>.</w:t>
      </w:r>
    </w:p>
    <w:p w14:paraId="50CA0EE8" w14:textId="77777777" w:rsidR="004F0345" w:rsidRPr="00E46AD2" w:rsidRDefault="004F0345" w:rsidP="001A721D">
      <w:r w:rsidRPr="00E46AD2">
        <w:rPr>
          <w:rtl/>
        </w:rPr>
        <w:t>أمثلة تطبيقية من القرآن الكريم</w:t>
      </w:r>
      <w:r w:rsidRPr="00E46AD2">
        <w:t>:</w:t>
      </w:r>
    </w:p>
    <w:p w14:paraId="72AAB145" w14:textId="699BDA86" w:rsidR="004F0345" w:rsidRPr="00E46AD2" w:rsidRDefault="004F0345" w:rsidP="009A6CA1">
      <w:pPr>
        <w:pStyle w:val="a9"/>
        <w:numPr>
          <w:ilvl w:val="0"/>
          <w:numId w:val="172"/>
        </w:numPr>
      </w:pPr>
      <w:r w:rsidRPr="00E46AD2">
        <w:rPr>
          <w:rtl/>
        </w:rPr>
        <w:t xml:space="preserve">﴿وَمَا مُحَمَّدٌ إِلَّا رَسُولٌ قَدْ خَلَتْ مِن قَبْلِهِ الرُّسُلُ﴾ </w:t>
      </w:r>
      <w:r w:rsidR="0064321B">
        <w:rPr>
          <w:rtl/>
        </w:rPr>
        <w:t>"</w:t>
      </w:r>
      <w:r w:rsidRPr="00E46AD2">
        <w:rPr>
          <w:rtl/>
        </w:rPr>
        <w:t>آل عمران: 144</w:t>
      </w:r>
      <w:r w:rsidR="0064321B">
        <w:rPr>
          <w:rtl/>
        </w:rPr>
        <w:t>"</w:t>
      </w:r>
      <w:r w:rsidRPr="00E46AD2">
        <w:rPr>
          <w:rtl/>
        </w:rPr>
        <w:t xml:space="preserve">: قصر صفة الرسالة على محمد صلى الله عليه وسلم </w:t>
      </w:r>
      <w:r w:rsidR="0064321B">
        <w:rPr>
          <w:rtl/>
        </w:rPr>
        <w:t>"</w:t>
      </w:r>
      <w:r w:rsidRPr="00E46AD2">
        <w:rPr>
          <w:rtl/>
        </w:rPr>
        <w:t>قصر حقيقي</w:t>
      </w:r>
      <w:r w:rsidR="0064321B">
        <w:rPr>
          <w:rtl/>
        </w:rPr>
        <w:t>"</w:t>
      </w:r>
      <w:r w:rsidRPr="00E46AD2">
        <w:t>.</w:t>
      </w:r>
    </w:p>
    <w:p w14:paraId="195F9FDA" w14:textId="66213142" w:rsidR="004F0345" w:rsidRPr="00E46AD2" w:rsidRDefault="004F0345" w:rsidP="009A6CA1">
      <w:pPr>
        <w:pStyle w:val="a9"/>
        <w:numPr>
          <w:ilvl w:val="0"/>
          <w:numId w:val="172"/>
        </w:numPr>
      </w:pPr>
      <w:r w:rsidRPr="00E46AD2">
        <w:rPr>
          <w:rtl/>
        </w:rPr>
        <w:t xml:space="preserve">﴿إِنَّمَا اللَّهُ إِلَٰهٌ وَاحِدٌ﴾ </w:t>
      </w:r>
      <w:r w:rsidR="0064321B">
        <w:rPr>
          <w:rtl/>
        </w:rPr>
        <w:t>"</w:t>
      </w:r>
      <w:r w:rsidRPr="00E46AD2">
        <w:rPr>
          <w:rtl/>
        </w:rPr>
        <w:t>النساء: 171</w:t>
      </w:r>
      <w:r w:rsidR="0064321B">
        <w:rPr>
          <w:rtl/>
        </w:rPr>
        <w:t>"</w:t>
      </w:r>
      <w:r w:rsidRPr="00E46AD2">
        <w:rPr>
          <w:rtl/>
        </w:rPr>
        <w:t xml:space="preserve">: قصر الألوهية على الله تعالى </w:t>
      </w:r>
      <w:r w:rsidR="0064321B">
        <w:rPr>
          <w:rtl/>
        </w:rPr>
        <w:t>"</w:t>
      </w:r>
      <w:r w:rsidRPr="00E46AD2">
        <w:rPr>
          <w:rtl/>
        </w:rPr>
        <w:t>قصر حقيقي</w:t>
      </w:r>
      <w:r w:rsidR="0064321B">
        <w:rPr>
          <w:rtl/>
        </w:rPr>
        <w:t>"</w:t>
      </w:r>
      <w:r w:rsidRPr="00E46AD2">
        <w:t>.</w:t>
      </w:r>
    </w:p>
    <w:p w14:paraId="0484245F" w14:textId="4DEFC9F1" w:rsidR="004F0345" w:rsidRPr="00E46AD2" w:rsidRDefault="004F0345" w:rsidP="009A6CA1">
      <w:pPr>
        <w:pStyle w:val="a9"/>
        <w:numPr>
          <w:ilvl w:val="0"/>
          <w:numId w:val="172"/>
        </w:numPr>
      </w:pPr>
      <w:r w:rsidRPr="00E46AD2">
        <w:rPr>
          <w:rtl/>
        </w:rPr>
        <w:t xml:space="preserve">﴿إِنَّمَا يَخْشَى اللَّهَ مِنْ عِبَادِهِ الْعُلَمَاءُ﴾ </w:t>
      </w:r>
      <w:r w:rsidR="0064321B">
        <w:rPr>
          <w:rtl/>
        </w:rPr>
        <w:t>"</w:t>
      </w:r>
      <w:r w:rsidRPr="00E46AD2">
        <w:rPr>
          <w:rtl/>
        </w:rPr>
        <w:t>فاطر: 28</w:t>
      </w:r>
      <w:r w:rsidR="0064321B">
        <w:rPr>
          <w:rtl/>
        </w:rPr>
        <w:t>"</w:t>
      </w:r>
      <w:r w:rsidRPr="00E46AD2">
        <w:rPr>
          <w:rtl/>
        </w:rPr>
        <w:t xml:space="preserve">: قصر خشية الله على العلماء </w:t>
      </w:r>
      <w:r w:rsidR="0064321B">
        <w:rPr>
          <w:rtl/>
        </w:rPr>
        <w:t>"</w:t>
      </w:r>
      <w:r w:rsidRPr="00E46AD2">
        <w:rPr>
          <w:rtl/>
        </w:rPr>
        <w:t>قصر إضافي</w:t>
      </w:r>
      <w:r w:rsidR="0064321B">
        <w:rPr>
          <w:rtl/>
        </w:rPr>
        <w:t>"</w:t>
      </w:r>
      <w:r w:rsidRPr="00E46AD2">
        <w:t>.</w:t>
      </w:r>
    </w:p>
    <w:p w14:paraId="5C741080" w14:textId="0D448AA9" w:rsidR="004F0345" w:rsidRPr="00E46AD2" w:rsidRDefault="004F0345" w:rsidP="009A6CA1">
      <w:pPr>
        <w:pStyle w:val="a9"/>
        <w:numPr>
          <w:ilvl w:val="0"/>
          <w:numId w:val="172"/>
        </w:numPr>
      </w:pPr>
      <w:r w:rsidRPr="00E46AD2">
        <w:rPr>
          <w:rtl/>
        </w:rPr>
        <w:t xml:space="preserve">﴿قُلْ إِنَّمَا أَنَا مُنذِرٌ﴾ </w:t>
      </w:r>
      <w:r w:rsidR="0064321B">
        <w:rPr>
          <w:rtl/>
        </w:rPr>
        <w:t>"</w:t>
      </w:r>
      <w:r w:rsidRPr="00E46AD2">
        <w:rPr>
          <w:rtl/>
        </w:rPr>
        <w:t>ص: 65</w:t>
      </w:r>
      <w:r w:rsidR="0064321B">
        <w:rPr>
          <w:rtl/>
        </w:rPr>
        <w:t>"</w:t>
      </w:r>
      <w:r w:rsidRPr="00E46AD2">
        <w:rPr>
          <w:rtl/>
        </w:rPr>
        <w:t xml:space="preserve">: قصر النبي صلى الله عليه وسلم نفسه على الإنذار </w:t>
      </w:r>
      <w:r w:rsidR="0064321B">
        <w:rPr>
          <w:rtl/>
        </w:rPr>
        <w:t>"</w:t>
      </w:r>
      <w:r w:rsidRPr="00E46AD2">
        <w:rPr>
          <w:rtl/>
        </w:rPr>
        <w:t>قصر موصوف على صفة</w:t>
      </w:r>
      <w:r w:rsidR="0064321B">
        <w:rPr>
          <w:rtl/>
        </w:rPr>
        <w:t>"</w:t>
      </w:r>
      <w:r w:rsidRPr="00E46AD2">
        <w:t>.</w:t>
      </w:r>
    </w:p>
    <w:p w14:paraId="6BA9DCFB" w14:textId="195DD020" w:rsidR="004F0345" w:rsidRPr="00E46AD2" w:rsidRDefault="004F0345" w:rsidP="009A6CA1">
      <w:pPr>
        <w:pStyle w:val="a9"/>
        <w:numPr>
          <w:ilvl w:val="0"/>
          <w:numId w:val="172"/>
        </w:numPr>
      </w:pPr>
      <w:r w:rsidRPr="00E46AD2">
        <w:rPr>
          <w:rtl/>
        </w:rPr>
        <w:t xml:space="preserve">﴿وَمَا عَلَى الرَّسُولِ إِلَّا الْبَلَاغُ الْمُبِينُ﴾ </w:t>
      </w:r>
      <w:r w:rsidR="0064321B">
        <w:rPr>
          <w:rtl/>
        </w:rPr>
        <w:t>"</w:t>
      </w:r>
      <w:r w:rsidRPr="00E46AD2">
        <w:rPr>
          <w:rtl/>
        </w:rPr>
        <w:t>النور: 54</w:t>
      </w:r>
      <w:r w:rsidR="0064321B">
        <w:rPr>
          <w:rtl/>
        </w:rPr>
        <w:t>"</w:t>
      </w:r>
      <w:r w:rsidRPr="00E46AD2">
        <w:rPr>
          <w:rtl/>
        </w:rPr>
        <w:t xml:space="preserve"> قصر مهمة الرسول على البلاغ المبين</w:t>
      </w:r>
      <w:r w:rsidRPr="00E46AD2">
        <w:t>.</w:t>
      </w:r>
    </w:p>
    <w:p w14:paraId="6E8F8B42" w14:textId="77777777" w:rsidR="004F0345" w:rsidRPr="00E46AD2" w:rsidRDefault="004F0345" w:rsidP="001A721D">
      <w:r w:rsidRPr="00E46AD2">
        <w:rPr>
          <w:rtl/>
        </w:rPr>
        <w:t>أهمية القصر في التدبر</w:t>
      </w:r>
      <w:r w:rsidRPr="00E46AD2">
        <w:t>:</w:t>
      </w:r>
    </w:p>
    <w:p w14:paraId="13DE4968" w14:textId="77777777" w:rsidR="004F0345" w:rsidRPr="00E46AD2" w:rsidRDefault="004F0345" w:rsidP="009A6CA1">
      <w:pPr>
        <w:pStyle w:val="a9"/>
        <w:numPr>
          <w:ilvl w:val="0"/>
          <w:numId w:val="173"/>
        </w:numPr>
      </w:pPr>
      <w:r w:rsidRPr="001A721D">
        <w:rPr>
          <w:b/>
          <w:bCs/>
          <w:rtl/>
        </w:rPr>
        <w:t>التخصيص والتوكيد</w:t>
      </w:r>
      <w:r w:rsidRPr="001A721D">
        <w:rPr>
          <w:b/>
          <w:bCs/>
        </w:rPr>
        <w:t>:</w:t>
      </w:r>
      <w:r w:rsidRPr="00E46AD2">
        <w:t xml:space="preserve"> </w:t>
      </w:r>
      <w:r w:rsidRPr="00E46AD2">
        <w:rPr>
          <w:rtl/>
        </w:rPr>
        <w:t>القصر يخصص المعنى، ويؤكده في ذهن القارئ</w:t>
      </w:r>
      <w:r w:rsidRPr="00E46AD2">
        <w:t>.</w:t>
      </w:r>
    </w:p>
    <w:p w14:paraId="51B2D9F2" w14:textId="77777777" w:rsidR="004F0345" w:rsidRPr="00E46AD2" w:rsidRDefault="004F0345" w:rsidP="009A6CA1">
      <w:pPr>
        <w:pStyle w:val="a9"/>
        <w:numPr>
          <w:ilvl w:val="0"/>
          <w:numId w:val="173"/>
        </w:numPr>
      </w:pPr>
      <w:r w:rsidRPr="001A721D">
        <w:rPr>
          <w:b/>
          <w:bCs/>
          <w:rtl/>
        </w:rPr>
        <w:t>الإيجاز</w:t>
      </w:r>
      <w:r w:rsidRPr="001A721D">
        <w:rPr>
          <w:b/>
          <w:bCs/>
        </w:rPr>
        <w:t>:</w:t>
      </w:r>
      <w:r w:rsidRPr="00E46AD2">
        <w:t xml:space="preserve"> </w:t>
      </w:r>
      <w:r w:rsidRPr="00E46AD2">
        <w:rPr>
          <w:rtl/>
        </w:rPr>
        <w:t>القصر يختصر الكلام، ويغني عن التطويل</w:t>
      </w:r>
      <w:r w:rsidRPr="00E46AD2">
        <w:t>.</w:t>
      </w:r>
    </w:p>
    <w:p w14:paraId="555FF779" w14:textId="77777777" w:rsidR="004F0345" w:rsidRPr="00E46AD2" w:rsidRDefault="004F0345" w:rsidP="009A6CA1">
      <w:pPr>
        <w:pStyle w:val="a9"/>
        <w:numPr>
          <w:ilvl w:val="0"/>
          <w:numId w:val="173"/>
        </w:numPr>
      </w:pPr>
      <w:r w:rsidRPr="001A721D">
        <w:rPr>
          <w:b/>
          <w:bCs/>
          <w:rtl/>
        </w:rPr>
        <w:t>التأثير</w:t>
      </w:r>
      <w:r w:rsidRPr="001A721D">
        <w:rPr>
          <w:b/>
          <w:bCs/>
        </w:rPr>
        <w:t>:</w:t>
      </w:r>
      <w:r w:rsidRPr="00E46AD2">
        <w:t xml:space="preserve"> </w:t>
      </w:r>
      <w:r w:rsidRPr="00E46AD2">
        <w:rPr>
          <w:rtl/>
        </w:rPr>
        <w:t>القصر يثير الانتباه، ويدعو إلى التأمل، ويجعل المعنى أكثر رسوخًا في النفس</w:t>
      </w:r>
      <w:r w:rsidRPr="00E46AD2">
        <w:t>.</w:t>
      </w:r>
    </w:p>
    <w:p w14:paraId="5DA5BFA3" w14:textId="77777777" w:rsidR="004F0345" w:rsidRPr="00E46AD2" w:rsidRDefault="004F0345" w:rsidP="009A6CA1">
      <w:pPr>
        <w:pStyle w:val="a9"/>
        <w:numPr>
          <w:ilvl w:val="0"/>
          <w:numId w:val="173"/>
        </w:numPr>
      </w:pPr>
      <w:r w:rsidRPr="001A721D">
        <w:rPr>
          <w:b/>
          <w:bCs/>
          <w:rtl/>
        </w:rPr>
        <w:t>الإعجاز</w:t>
      </w:r>
      <w:r w:rsidRPr="001A721D">
        <w:rPr>
          <w:b/>
          <w:bCs/>
        </w:rPr>
        <w:t>:</w:t>
      </w:r>
      <w:r w:rsidRPr="00E46AD2">
        <w:t xml:space="preserve"> </w:t>
      </w:r>
      <w:r w:rsidRPr="00E46AD2">
        <w:rPr>
          <w:rtl/>
        </w:rPr>
        <w:t>القصر في القرآن يتميز بالدقة والإبداع، مما يدل على إعجاز القرآن وبلاغته</w:t>
      </w:r>
      <w:r w:rsidRPr="00E46AD2">
        <w:t>.</w:t>
      </w:r>
    </w:p>
    <w:p w14:paraId="3AB5B285" w14:textId="77777777" w:rsidR="004F0345" w:rsidRPr="00E46AD2" w:rsidRDefault="004F0345" w:rsidP="009A6CA1">
      <w:pPr>
        <w:pStyle w:val="a9"/>
        <w:numPr>
          <w:ilvl w:val="0"/>
          <w:numId w:val="173"/>
        </w:numPr>
      </w:pPr>
      <w:r w:rsidRPr="001A721D">
        <w:rPr>
          <w:b/>
          <w:bCs/>
          <w:rtl/>
        </w:rPr>
        <w:t>دفع الوهم</w:t>
      </w:r>
      <w:r w:rsidRPr="001A721D">
        <w:rPr>
          <w:b/>
          <w:bCs/>
        </w:rPr>
        <w:t>:</w:t>
      </w:r>
      <w:r w:rsidRPr="00E46AD2">
        <w:t xml:space="preserve"> </w:t>
      </w:r>
      <w:r w:rsidRPr="00E46AD2">
        <w:rPr>
          <w:rtl/>
        </w:rPr>
        <w:t>القصر يرد على من يتوهم غير المقصود</w:t>
      </w:r>
      <w:r w:rsidRPr="00E46AD2">
        <w:t>.</w:t>
      </w:r>
    </w:p>
    <w:p w14:paraId="678E7E24" w14:textId="77777777" w:rsidR="004F0345" w:rsidRPr="00E46AD2" w:rsidRDefault="004F0345" w:rsidP="001A721D">
      <w:r w:rsidRPr="00E46AD2">
        <w:rPr>
          <w:rtl/>
        </w:rPr>
        <w:t>خاتمة: القصر فن التركيز والتأكيد</w:t>
      </w:r>
    </w:p>
    <w:p w14:paraId="608A2582" w14:textId="77777777" w:rsidR="004F0345" w:rsidRPr="00E46AD2" w:rsidRDefault="004F0345" w:rsidP="001A721D">
      <w:r w:rsidRPr="00E46AD2">
        <w:rPr>
          <w:rtl/>
        </w:rPr>
        <w:t>القصر في القرآن الكريم فن بلاغي رفيع، يدل على عظمة القرآن وإعجازه. إنه أسلوب يضفي على النص القرآني قوة وتركيزًا، ويجعل القارئ يتفاعل معه بشكل أكبر</w:t>
      </w:r>
      <w:r w:rsidRPr="00E46AD2">
        <w:t>.</w:t>
      </w:r>
    </w:p>
    <w:p w14:paraId="2C62DC76" w14:textId="2C5EE796" w:rsidR="00AB6C98" w:rsidRPr="00E46AD2" w:rsidRDefault="00AB6C98" w:rsidP="001A721D">
      <w:pPr>
        <w:pStyle w:val="21"/>
      </w:pPr>
      <w:bookmarkStart w:id="172" w:name="_Toc192269203"/>
      <w:bookmarkStart w:id="173" w:name="_Toc199407112"/>
      <w:r w:rsidRPr="00E46AD2">
        <w:rPr>
          <w:rtl/>
        </w:rPr>
        <w:t>أسلوب الاستفهام في القرآن الكريم: أكثر من مجرد سؤال</w:t>
      </w:r>
      <w:bookmarkEnd w:id="172"/>
      <w:bookmarkEnd w:id="173"/>
    </w:p>
    <w:p w14:paraId="67B053E3" w14:textId="77777777" w:rsidR="00AB6C98" w:rsidRPr="00E46AD2" w:rsidRDefault="00AB6C98" w:rsidP="001A721D">
      <w:r w:rsidRPr="00E46AD2">
        <w:rPr>
          <w:rtl/>
        </w:rPr>
        <w:t>مقدمة: حين يكون السؤال مفتاحًا للمعرفة</w:t>
      </w:r>
    </w:p>
    <w:p w14:paraId="728F1992" w14:textId="77777777" w:rsidR="00AB6C98" w:rsidRPr="00E46AD2" w:rsidRDefault="00AB6C98" w:rsidP="001A721D">
      <w:r w:rsidRPr="00E46AD2">
        <w:rPr>
          <w:rtl/>
        </w:rPr>
        <w:t>بعد أن تجولنا في أساليب متنوعة، نصل إلى أسلوب آخر يضفي على النص القرآني حيوية وتفاعلية، إنه أسلوب "الاستفهام". الاستفهام في القرآن ليس مجرد طلب للمعرفة، بل هو أداة بلاغية متعددة الأغراض، تثير العقل، وتحرك المشاعر، وتوجه الانتباه</w:t>
      </w:r>
      <w:r w:rsidRPr="00E46AD2">
        <w:t>.</w:t>
      </w:r>
    </w:p>
    <w:p w14:paraId="76D4DFFC" w14:textId="77777777" w:rsidR="00AB6C98" w:rsidRPr="00E46AD2" w:rsidRDefault="00AB6C98" w:rsidP="001A721D">
      <w:r w:rsidRPr="00E46AD2">
        <w:rPr>
          <w:rtl/>
        </w:rPr>
        <w:t>ما هو الاستفهام؟</w:t>
      </w:r>
    </w:p>
    <w:p w14:paraId="5FA1C0C1" w14:textId="77777777" w:rsidR="00AB6C98" w:rsidRPr="00E46AD2" w:rsidRDefault="00AB6C98" w:rsidP="009A6CA1">
      <w:pPr>
        <w:pStyle w:val="a9"/>
        <w:numPr>
          <w:ilvl w:val="0"/>
          <w:numId w:val="174"/>
        </w:numPr>
      </w:pPr>
      <w:r w:rsidRPr="001A721D">
        <w:rPr>
          <w:b/>
          <w:bCs/>
          <w:rtl/>
        </w:rPr>
        <w:t>لغة</w:t>
      </w:r>
      <w:r w:rsidRPr="001A721D">
        <w:rPr>
          <w:b/>
          <w:bCs/>
        </w:rPr>
        <w:t>:</w:t>
      </w:r>
      <w:r w:rsidRPr="00E46AD2">
        <w:t xml:space="preserve"> </w:t>
      </w:r>
      <w:r w:rsidRPr="00E46AD2">
        <w:rPr>
          <w:rtl/>
        </w:rPr>
        <w:t>الاستفهام هو طلب الفهم</w:t>
      </w:r>
      <w:r w:rsidRPr="00E46AD2">
        <w:t>.</w:t>
      </w:r>
    </w:p>
    <w:p w14:paraId="5B6C8FD7" w14:textId="77777777" w:rsidR="00AB6C98" w:rsidRPr="00E46AD2" w:rsidRDefault="00AB6C98" w:rsidP="009A6CA1">
      <w:pPr>
        <w:pStyle w:val="a9"/>
        <w:numPr>
          <w:ilvl w:val="0"/>
          <w:numId w:val="174"/>
        </w:numPr>
      </w:pPr>
      <w:r w:rsidRPr="001A721D">
        <w:rPr>
          <w:b/>
          <w:bCs/>
          <w:rtl/>
        </w:rPr>
        <w:t>اصطلاحًا</w:t>
      </w:r>
      <w:r w:rsidRPr="001A721D">
        <w:rPr>
          <w:b/>
          <w:bCs/>
        </w:rPr>
        <w:t>:</w:t>
      </w:r>
      <w:r w:rsidRPr="00E46AD2">
        <w:t xml:space="preserve"> </w:t>
      </w:r>
      <w:r w:rsidRPr="00E46AD2">
        <w:rPr>
          <w:rtl/>
        </w:rPr>
        <w:t>هو طلب العلم بشيء لم يكن معلومًا من قبل، بأداة من أدوات الاستفهام</w:t>
      </w:r>
      <w:r w:rsidRPr="00E46AD2">
        <w:t>.</w:t>
      </w:r>
    </w:p>
    <w:p w14:paraId="6ED7223D" w14:textId="77777777" w:rsidR="00AB6C98" w:rsidRPr="00E46AD2" w:rsidRDefault="00AB6C98" w:rsidP="001A721D">
      <w:r w:rsidRPr="00E46AD2">
        <w:rPr>
          <w:rtl/>
        </w:rPr>
        <w:t>أدوات الاستفهام</w:t>
      </w:r>
      <w:r w:rsidRPr="00E46AD2">
        <w:t>:</w:t>
      </w:r>
    </w:p>
    <w:p w14:paraId="4E497705" w14:textId="77777777" w:rsidR="00AB6C98" w:rsidRPr="00E46AD2" w:rsidRDefault="00AB6C98" w:rsidP="001A721D">
      <w:r w:rsidRPr="00E46AD2">
        <w:rPr>
          <w:rtl/>
        </w:rPr>
        <w:t>أدوات الاستفهام كثيرة، منها</w:t>
      </w:r>
      <w:r w:rsidRPr="00E46AD2">
        <w:t>:</w:t>
      </w:r>
    </w:p>
    <w:p w14:paraId="7367D434" w14:textId="77777777" w:rsidR="00AB6C98" w:rsidRPr="00E46AD2" w:rsidRDefault="00AB6C98" w:rsidP="009A6CA1">
      <w:pPr>
        <w:pStyle w:val="a9"/>
        <w:numPr>
          <w:ilvl w:val="0"/>
          <w:numId w:val="175"/>
        </w:numPr>
      </w:pPr>
      <w:r w:rsidRPr="001A721D">
        <w:rPr>
          <w:b/>
          <w:bCs/>
          <w:rtl/>
        </w:rPr>
        <w:t>الهمزة</w:t>
      </w:r>
      <w:r w:rsidRPr="001A721D">
        <w:rPr>
          <w:b/>
          <w:bCs/>
        </w:rPr>
        <w:t>:</w:t>
      </w:r>
      <w:r w:rsidRPr="00E46AD2">
        <w:t xml:space="preserve"> </w:t>
      </w:r>
      <w:r w:rsidRPr="00E46AD2">
        <w:rPr>
          <w:rtl/>
        </w:rPr>
        <w:t>لطلب التصديق أو التصور</w:t>
      </w:r>
      <w:r w:rsidRPr="00E46AD2">
        <w:t>.</w:t>
      </w:r>
    </w:p>
    <w:p w14:paraId="7144C37A" w14:textId="77777777" w:rsidR="00AB6C98" w:rsidRPr="00E46AD2" w:rsidRDefault="00AB6C98" w:rsidP="009A6CA1">
      <w:pPr>
        <w:pStyle w:val="a9"/>
        <w:numPr>
          <w:ilvl w:val="0"/>
          <w:numId w:val="175"/>
        </w:numPr>
      </w:pPr>
      <w:r w:rsidRPr="001A721D">
        <w:rPr>
          <w:b/>
          <w:bCs/>
          <w:rtl/>
        </w:rPr>
        <w:t>هل</w:t>
      </w:r>
      <w:r w:rsidRPr="001A721D">
        <w:rPr>
          <w:b/>
          <w:bCs/>
        </w:rPr>
        <w:t>:</w:t>
      </w:r>
      <w:r w:rsidRPr="00E46AD2">
        <w:t xml:space="preserve"> </w:t>
      </w:r>
      <w:r w:rsidRPr="00E46AD2">
        <w:rPr>
          <w:rtl/>
        </w:rPr>
        <w:t>لطلب التصديق فقط</w:t>
      </w:r>
      <w:r w:rsidRPr="00E46AD2">
        <w:t>.</w:t>
      </w:r>
    </w:p>
    <w:p w14:paraId="760C116F" w14:textId="77777777" w:rsidR="00AB6C98" w:rsidRPr="00E46AD2" w:rsidRDefault="00AB6C98" w:rsidP="009A6CA1">
      <w:pPr>
        <w:pStyle w:val="a9"/>
        <w:numPr>
          <w:ilvl w:val="0"/>
          <w:numId w:val="175"/>
        </w:numPr>
      </w:pPr>
      <w:r w:rsidRPr="001A721D">
        <w:rPr>
          <w:b/>
          <w:bCs/>
          <w:rtl/>
        </w:rPr>
        <w:t>ما</w:t>
      </w:r>
      <w:r w:rsidRPr="001A721D">
        <w:rPr>
          <w:b/>
          <w:bCs/>
        </w:rPr>
        <w:t>:</w:t>
      </w:r>
      <w:r w:rsidRPr="00E46AD2">
        <w:t xml:space="preserve"> </w:t>
      </w:r>
      <w:r w:rsidRPr="00E46AD2">
        <w:rPr>
          <w:rtl/>
        </w:rPr>
        <w:t>للسؤال عن غير العاقل</w:t>
      </w:r>
      <w:r w:rsidRPr="00E46AD2">
        <w:t>.</w:t>
      </w:r>
    </w:p>
    <w:p w14:paraId="4805C1BD" w14:textId="77777777" w:rsidR="00AB6C98" w:rsidRPr="00E46AD2" w:rsidRDefault="00AB6C98" w:rsidP="009A6CA1">
      <w:pPr>
        <w:pStyle w:val="a9"/>
        <w:numPr>
          <w:ilvl w:val="0"/>
          <w:numId w:val="175"/>
        </w:numPr>
      </w:pPr>
      <w:r w:rsidRPr="001A721D">
        <w:rPr>
          <w:b/>
          <w:bCs/>
          <w:rtl/>
        </w:rPr>
        <w:t>من</w:t>
      </w:r>
      <w:r w:rsidRPr="001A721D">
        <w:rPr>
          <w:b/>
          <w:bCs/>
        </w:rPr>
        <w:t>:</w:t>
      </w:r>
      <w:r w:rsidRPr="00E46AD2">
        <w:t xml:space="preserve"> </w:t>
      </w:r>
      <w:r w:rsidRPr="00E46AD2">
        <w:rPr>
          <w:rtl/>
        </w:rPr>
        <w:t>للسؤال عن العاقل</w:t>
      </w:r>
      <w:r w:rsidRPr="00E46AD2">
        <w:t>.</w:t>
      </w:r>
    </w:p>
    <w:p w14:paraId="1FE65797" w14:textId="77777777" w:rsidR="00AB6C98" w:rsidRPr="00E46AD2" w:rsidRDefault="00AB6C98" w:rsidP="009A6CA1">
      <w:pPr>
        <w:pStyle w:val="a9"/>
        <w:numPr>
          <w:ilvl w:val="0"/>
          <w:numId w:val="175"/>
        </w:numPr>
      </w:pPr>
      <w:r w:rsidRPr="001A721D">
        <w:rPr>
          <w:b/>
          <w:bCs/>
          <w:rtl/>
        </w:rPr>
        <w:t>متى</w:t>
      </w:r>
      <w:r w:rsidRPr="001A721D">
        <w:rPr>
          <w:b/>
          <w:bCs/>
        </w:rPr>
        <w:t>:</w:t>
      </w:r>
      <w:r w:rsidRPr="00E46AD2">
        <w:t xml:space="preserve"> </w:t>
      </w:r>
      <w:r w:rsidRPr="00E46AD2">
        <w:rPr>
          <w:rtl/>
        </w:rPr>
        <w:t>للسؤال عن الزمان</w:t>
      </w:r>
      <w:r w:rsidRPr="00E46AD2">
        <w:t>.</w:t>
      </w:r>
    </w:p>
    <w:p w14:paraId="62BAECDB" w14:textId="77777777" w:rsidR="00AB6C98" w:rsidRPr="00E46AD2" w:rsidRDefault="00AB6C98" w:rsidP="009A6CA1">
      <w:pPr>
        <w:pStyle w:val="a9"/>
        <w:numPr>
          <w:ilvl w:val="0"/>
          <w:numId w:val="175"/>
        </w:numPr>
      </w:pPr>
      <w:r w:rsidRPr="001A721D">
        <w:rPr>
          <w:b/>
          <w:bCs/>
          <w:rtl/>
        </w:rPr>
        <w:t>أين</w:t>
      </w:r>
      <w:r w:rsidRPr="001A721D">
        <w:rPr>
          <w:b/>
          <w:bCs/>
        </w:rPr>
        <w:t>:</w:t>
      </w:r>
      <w:r w:rsidRPr="00E46AD2">
        <w:t xml:space="preserve"> </w:t>
      </w:r>
      <w:r w:rsidRPr="00E46AD2">
        <w:rPr>
          <w:rtl/>
        </w:rPr>
        <w:t>للسؤال عن المكان</w:t>
      </w:r>
      <w:r w:rsidRPr="00E46AD2">
        <w:t>.</w:t>
      </w:r>
    </w:p>
    <w:p w14:paraId="381D85D2" w14:textId="77777777" w:rsidR="00AB6C98" w:rsidRPr="00E46AD2" w:rsidRDefault="00AB6C98" w:rsidP="009A6CA1">
      <w:pPr>
        <w:pStyle w:val="a9"/>
        <w:numPr>
          <w:ilvl w:val="0"/>
          <w:numId w:val="175"/>
        </w:numPr>
      </w:pPr>
      <w:r w:rsidRPr="001A721D">
        <w:rPr>
          <w:b/>
          <w:bCs/>
          <w:rtl/>
        </w:rPr>
        <w:t>كيف</w:t>
      </w:r>
      <w:r w:rsidRPr="001A721D">
        <w:rPr>
          <w:b/>
          <w:bCs/>
        </w:rPr>
        <w:t>:</w:t>
      </w:r>
      <w:r w:rsidRPr="00E46AD2">
        <w:t xml:space="preserve"> </w:t>
      </w:r>
      <w:r w:rsidRPr="00E46AD2">
        <w:rPr>
          <w:rtl/>
        </w:rPr>
        <w:t>للسؤال عن الحال</w:t>
      </w:r>
      <w:r w:rsidRPr="00E46AD2">
        <w:t>.</w:t>
      </w:r>
    </w:p>
    <w:p w14:paraId="5FA39138" w14:textId="77777777" w:rsidR="00AB6C98" w:rsidRPr="00E46AD2" w:rsidRDefault="00AB6C98" w:rsidP="009A6CA1">
      <w:pPr>
        <w:pStyle w:val="a9"/>
        <w:numPr>
          <w:ilvl w:val="0"/>
          <w:numId w:val="175"/>
        </w:numPr>
      </w:pPr>
      <w:r w:rsidRPr="001A721D">
        <w:rPr>
          <w:b/>
          <w:bCs/>
          <w:rtl/>
        </w:rPr>
        <w:t>كم</w:t>
      </w:r>
      <w:r w:rsidRPr="001A721D">
        <w:rPr>
          <w:b/>
          <w:bCs/>
        </w:rPr>
        <w:t>:</w:t>
      </w:r>
      <w:r w:rsidRPr="00E46AD2">
        <w:t xml:space="preserve"> </w:t>
      </w:r>
      <w:r w:rsidRPr="00E46AD2">
        <w:rPr>
          <w:rtl/>
        </w:rPr>
        <w:t>للسؤال عن العدد</w:t>
      </w:r>
      <w:r w:rsidRPr="00E46AD2">
        <w:t>.</w:t>
      </w:r>
    </w:p>
    <w:p w14:paraId="2106F992" w14:textId="77777777" w:rsidR="00AB6C98" w:rsidRPr="00E46AD2" w:rsidRDefault="00AB6C98" w:rsidP="009A6CA1">
      <w:pPr>
        <w:pStyle w:val="a9"/>
        <w:numPr>
          <w:ilvl w:val="0"/>
          <w:numId w:val="175"/>
        </w:numPr>
      </w:pPr>
      <w:r w:rsidRPr="001A721D">
        <w:rPr>
          <w:b/>
          <w:bCs/>
          <w:rtl/>
        </w:rPr>
        <w:t>أي</w:t>
      </w:r>
      <w:r w:rsidRPr="001A721D">
        <w:rPr>
          <w:b/>
          <w:bCs/>
        </w:rPr>
        <w:t>:</w:t>
      </w:r>
      <w:r w:rsidRPr="00E46AD2">
        <w:t xml:space="preserve"> </w:t>
      </w:r>
      <w:r w:rsidRPr="00E46AD2">
        <w:rPr>
          <w:rtl/>
        </w:rPr>
        <w:t>للسؤال عن التمييز</w:t>
      </w:r>
      <w:r w:rsidRPr="00E46AD2">
        <w:t>.</w:t>
      </w:r>
    </w:p>
    <w:p w14:paraId="23A122EB" w14:textId="65F71032" w:rsidR="00AB6C98" w:rsidRPr="00E46AD2" w:rsidRDefault="00AB6C98" w:rsidP="009A6CA1">
      <w:pPr>
        <w:pStyle w:val="a9"/>
        <w:numPr>
          <w:ilvl w:val="0"/>
          <w:numId w:val="175"/>
        </w:numPr>
      </w:pPr>
      <w:r w:rsidRPr="001A721D">
        <w:rPr>
          <w:b/>
          <w:bCs/>
          <w:rtl/>
        </w:rPr>
        <w:t>أنى</w:t>
      </w:r>
      <w:r w:rsidRPr="001A721D">
        <w:rPr>
          <w:b/>
          <w:bCs/>
        </w:rPr>
        <w:t>:</w:t>
      </w:r>
      <w:r w:rsidRPr="00E46AD2">
        <w:t xml:space="preserve"> </w:t>
      </w:r>
      <w:r w:rsidRPr="00E46AD2">
        <w:rPr>
          <w:rtl/>
        </w:rPr>
        <w:t xml:space="preserve">وتأتي للسؤال عن الحال أو المكان أو الزمان </w:t>
      </w:r>
      <w:r w:rsidR="0064321B">
        <w:rPr>
          <w:rtl/>
        </w:rPr>
        <w:t>"</w:t>
      </w:r>
      <w:r w:rsidRPr="00E46AD2">
        <w:rPr>
          <w:rtl/>
        </w:rPr>
        <w:t>بحسب السياق</w:t>
      </w:r>
      <w:r w:rsidR="0064321B">
        <w:rPr>
          <w:rtl/>
        </w:rPr>
        <w:t>"</w:t>
      </w:r>
      <w:r w:rsidRPr="00E46AD2">
        <w:t>.</w:t>
      </w:r>
    </w:p>
    <w:p w14:paraId="77C552C8" w14:textId="77777777" w:rsidR="00AB6C98" w:rsidRPr="00E46AD2" w:rsidRDefault="00AB6C98" w:rsidP="001A721D">
      <w:r w:rsidRPr="00E46AD2">
        <w:rPr>
          <w:rtl/>
        </w:rPr>
        <w:t>أغراض الاستفهام في القرآن</w:t>
      </w:r>
      <w:r w:rsidRPr="00E46AD2">
        <w:t>:</w:t>
      </w:r>
    </w:p>
    <w:p w14:paraId="6805B272" w14:textId="77777777" w:rsidR="00AB6C98" w:rsidRPr="00E46AD2" w:rsidRDefault="00AB6C98" w:rsidP="001A721D">
      <w:r w:rsidRPr="00E46AD2">
        <w:rPr>
          <w:rtl/>
        </w:rPr>
        <w:t>الاستفهام في القرآن الكريم لا يقتصر على طلب المعرفة، بل يتجاوز ذلك إلى أغراض بلاغية متعددة، منها</w:t>
      </w:r>
      <w:r w:rsidRPr="00E46AD2">
        <w:t>:</w:t>
      </w:r>
    </w:p>
    <w:p w14:paraId="3D9BBFEB" w14:textId="5C831D94" w:rsidR="00AB6C98" w:rsidRPr="00E46AD2" w:rsidRDefault="00AB6C98" w:rsidP="009A6CA1">
      <w:pPr>
        <w:pStyle w:val="a9"/>
        <w:numPr>
          <w:ilvl w:val="0"/>
          <w:numId w:val="176"/>
        </w:numPr>
      </w:pPr>
      <w:r w:rsidRPr="001A721D">
        <w:rPr>
          <w:b/>
          <w:bCs/>
          <w:rtl/>
        </w:rPr>
        <w:t>الاستفهام الحقيقي</w:t>
      </w:r>
      <w:r w:rsidRPr="001A721D">
        <w:rPr>
          <w:b/>
          <w:bCs/>
        </w:rPr>
        <w:t>:</w:t>
      </w:r>
      <w:r w:rsidRPr="00E46AD2">
        <w:t xml:space="preserve"> </w:t>
      </w:r>
      <w:r w:rsidRPr="00E46AD2">
        <w:rPr>
          <w:rtl/>
        </w:rPr>
        <w:t xml:space="preserve">وهو طلب العلم بشيء مجهول، مثل: ﴿أَيْنَ شُرَكَائِيَ الَّذِينَ كُنتُمْ تَزْعُمُونَ﴾ </w:t>
      </w:r>
      <w:r w:rsidR="0064321B">
        <w:rPr>
          <w:rtl/>
        </w:rPr>
        <w:t>"</w:t>
      </w:r>
      <w:r w:rsidRPr="00E46AD2">
        <w:rPr>
          <w:rtl/>
        </w:rPr>
        <w:t>القصص: 62</w:t>
      </w:r>
      <w:r w:rsidR="0064321B">
        <w:rPr>
          <w:rtl/>
        </w:rPr>
        <w:t>"</w:t>
      </w:r>
      <w:r w:rsidRPr="00E46AD2">
        <w:t>.</w:t>
      </w:r>
    </w:p>
    <w:p w14:paraId="1B1E618E" w14:textId="3BF4BF79" w:rsidR="00AB6C98" w:rsidRPr="00E46AD2" w:rsidRDefault="00AB6C98" w:rsidP="009A6CA1">
      <w:pPr>
        <w:pStyle w:val="a9"/>
        <w:numPr>
          <w:ilvl w:val="0"/>
          <w:numId w:val="176"/>
        </w:numPr>
      </w:pPr>
      <w:r w:rsidRPr="001A721D">
        <w:rPr>
          <w:b/>
          <w:bCs/>
          <w:rtl/>
        </w:rPr>
        <w:t>الإنكار</w:t>
      </w:r>
      <w:r w:rsidRPr="001A721D">
        <w:rPr>
          <w:b/>
          <w:bCs/>
        </w:rPr>
        <w:t>:</w:t>
      </w:r>
      <w:r w:rsidRPr="00E46AD2">
        <w:t xml:space="preserve"> </w:t>
      </w:r>
      <w:r w:rsidRPr="00E46AD2">
        <w:rPr>
          <w:rtl/>
        </w:rPr>
        <w:t xml:space="preserve">وهو الاستفهام الذي يُقصد به النفي، مثل: ﴿أَغَيْرَ اللَّهِ تَدْعُونَ﴾ </w:t>
      </w:r>
      <w:r w:rsidR="0064321B">
        <w:rPr>
          <w:rtl/>
        </w:rPr>
        <w:t>"</w:t>
      </w:r>
      <w:r w:rsidRPr="00E46AD2">
        <w:rPr>
          <w:rtl/>
        </w:rPr>
        <w:t>الأنعام: 40</w:t>
      </w:r>
      <w:r w:rsidR="0064321B">
        <w:rPr>
          <w:rtl/>
        </w:rPr>
        <w:t>"</w:t>
      </w:r>
      <w:r w:rsidRPr="00E46AD2">
        <w:t>.</w:t>
      </w:r>
    </w:p>
    <w:p w14:paraId="77914D7D" w14:textId="5337B127" w:rsidR="00AB6C98" w:rsidRPr="00E46AD2" w:rsidRDefault="00AB6C98" w:rsidP="009A6CA1">
      <w:pPr>
        <w:pStyle w:val="a9"/>
        <w:numPr>
          <w:ilvl w:val="0"/>
          <w:numId w:val="176"/>
        </w:numPr>
      </w:pPr>
      <w:r w:rsidRPr="001A721D">
        <w:rPr>
          <w:b/>
          <w:bCs/>
          <w:rtl/>
        </w:rPr>
        <w:t>التقرير</w:t>
      </w:r>
      <w:r w:rsidRPr="001A721D">
        <w:rPr>
          <w:b/>
          <w:bCs/>
        </w:rPr>
        <w:t>:</w:t>
      </w:r>
      <w:r w:rsidRPr="00E46AD2">
        <w:t xml:space="preserve"> </w:t>
      </w:r>
      <w:r w:rsidRPr="00E46AD2">
        <w:rPr>
          <w:rtl/>
        </w:rPr>
        <w:t xml:space="preserve">وهو الاستفهام الذي يُقصد به حمل المخاطب على الإقرار والاعتراف، مثل: ﴿أَلَسْتُ بِرَبِّكُمْ ۖ قَالُوا بَلَىٰ﴾ </w:t>
      </w:r>
      <w:r w:rsidR="0064321B">
        <w:rPr>
          <w:rtl/>
        </w:rPr>
        <w:t>"</w:t>
      </w:r>
      <w:r w:rsidRPr="00E46AD2">
        <w:rPr>
          <w:rtl/>
        </w:rPr>
        <w:t>الأعراف: 172</w:t>
      </w:r>
      <w:r w:rsidR="0064321B">
        <w:rPr>
          <w:rtl/>
        </w:rPr>
        <w:t>"</w:t>
      </w:r>
      <w:r w:rsidRPr="00E46AD2">
        <w:t>.</w:t>
      </w:r>
    </w:p>
    <w:p w14:paraId="1C56AA80" w14:textId="3B4E9A07" w:rsidR="00AB6C98" w:rsidRPr="00E46AD2" w:rsidRDefault="00AB6C98" w:rsidP="009A6CA1">
      <w:pPr>
        <w:pStyle w:val="a9"/>
        <w:numPr>
          <w:ilvl w:val="0"/>
          <w:numId w:val="176"/>
        </w:numPr>
      </w:pPr>
      <w:r w:rsidRPr="001A721D">
        <w:rPr>
          <w:b/>
          <w:bCs/>
          <w:rtl/>
        </w:rPr>
        <w:t>التوبيخ</w:t>
      </w:r>
      <w:r w:rsidRPr="001A721D">
        <w:rPr>
          <w:b/>
          <w:bCs/>
        </w:rPr>
        <w:t>:</w:t>
      </w:r>
      <w:r w:rsidRPr="00E46AD2">
        <w:t xml:space="preserve"> </w:t>
      </w:r>
      <w:r w:rsidRPr="00E46AD2">
        <w:rPr>
          <w:rtl/>
        </w:rPr>
        <w:t xml:space="preserve">وهو الاستفهام الذي يُقصد به اللوم والتأنيب، مثل: ﴿أَتَعْبُدُونَ مَا تَنْحِتُونَ﴾ </w:t>
      </w:r>
      <w:r w:rsidR="0064321B">
        <w:rPr>
          <w:rtl/>
        </w:rPr>
        <w:t>"</w:t>
      </w:r>
      <w:r w:rsidRPr="00E46AD2">
        <w:rPr>
          <w:rtl/>
        </w:rPr>
        <w:t>الصافات: 95</w:t>
      </w:r>
      <w:r w:rsidR="0064321B">
        <w:rPr>
          <w:rtl/>
        </w:rPr>
        <w:t>"</w:t>
      </w:r>
      <w:r w:rsidRPr="00E46AD2">
        <w:t>.</w:t>
      </w:r>
    </w:p>
    <w:p w14:paraId="43D7AE2B" w14:textId="7CEEA232" w:rsidR="00AB6C98" w:rsidRPr="00E46AD2" w:rsidRDefault="00AB6C98" w:rsidP="009A6CA1">
      <w:pPr>
        <w:pStyle w:val="a9"/>
        <w:numPr>
          <w:ilvl w:val="0"/>
          <w:numId w:val="176"/>
        </w:numPr>
      </w:pPr>
      <w:r w:rsidRPr="001A721D">
        <w:rPr>
          <w:b/>
          <w:bCs/>
          <w:rtl/>
        </w:rPr>
        <w:t>التعجب</w:t>
      </w:r>
      <w:r w:rsidRPr="001A721D">
        <w:rPr>
          <w:b/>
          <w:bCs/>
        </w:rPr>
        <w:t>:</w:t>
      </w:r>
      <w:r w:rsidRPr="00E46AD2">
        <w:t xml:space="preserve"> </w:t>
      </w:r>
      <w:r w:rsidRPr="00E46AD2">
        <w:rPr>
          <w:rtl/>
        </w:rPr>
        <w:t xml:space="preserve">وهو الاستفهام الذي يُقصد به إظهار التعجب والاستغراب، مثل: ﴿مَالِ هَٰذَا الرَّسُولِ يَأْكُلُ الطَّعَامَ وَيَمْشِي فِي الْأَسْوَاقِ﴾ </w:t>
      </w:r>
      <w:r w:rsidR="0064321B">
        <w:rPr>
          <w:rtl/>
        </w:rPr>
        <w:t>"</w:t>
      </w:r>
      <w:r w:rsidRPr="00E46AD2">
        <w:rPr>
          <w:rtl/>
        </w:rPr>
        <w:t>الفرقان: 7</w:t>
      </w:r>
      <w:r w:rsidR="0064321B">
        <w:rPr>
          <w:rtl/>
        </w:rPr>
        <w:t>"</w:t>
      </w:r>
      <w:r w:rsidRPr="00E46AD2">
        <w:t>.</w:t>
      </w:r>
    </w:p>
    <w:p w14:paraId="44416DE7" w14:textId="1BC56787" w:rsidR="00AB6C98" w:rsidRPr="00E46AD2" w:rsidRDefault="00AB6C98" w:rsidP="009A6CA1">
      <w:pPr>
        <w:pStyle w:val="a9"/>
        <w:numPr>
          <w:ilvl w:val="0"/>
          <w:numId w:val="176"/>
        </w:numPr>
      </w:pPr>
      <w:r w:rsidRPr="001A721D">
        <w:rPr>
          <w:b/>
          <w:bCs/>
          <w:rtl/>
        </w:rPr>
        <w:t>الاستبعاد</w:t>
      </w:r>
      <w:r w:rsidRPr="001A721D">
        <w:rPr>
          <w:b/>
          <w:bCs/>
        </w:rPr>
        <w:t>:</w:t>
      </w:r>
      <w:r w:rsidRPr="00E46AD2">
        <w:t xml:space="preserve"> </w:t>
      </w:r>
      <w:r w:rsidRPr="00E46AD2">
        <w:rPr>
          <w:rtl/>
        </w:rPr>
        <w:t xml:space="preserve">وهو الاستفهام الذي يُقصد به إظهار أن الأمر بعيد الوقوع، مثل: ﴿أَنَّىٰ لَهُمُ الذِّكْرَىٰ وَقَدْ جَاءَهُمْ رَسُولٌ مُّبِينٌ﴾ </w:t>
      </w:r>
      <w:r w:rsidR="0064321B">
        <w:rPr>
          <w:rtl/>
        </w:rPr>
        <w:t>"</w:t>
      </w:r>
      <w:r w:rsidRPr="00E46AD2">
        <w:rPr>
          <w:rtl/>
        </w:rPr>
        <w:t>الدخان: 13</w:t>
      </w:r>
      <w:r w:rsidR="0064321B">
        <w:rPr>
          <w:rtl/>
        </w:rPr>
        <w:t>"</w:t>
      </w:r>
      <w:r w:rsidRPr="00E46AD2">
        <w:t>.</w:t>
      </w:r>
    </w:p>
    <w:p w14:paraId="1D221F4C" w14:textId="3D433730" w:rsidR="00AB6C98" w:rsidRPr="00E46AD2" w:rsidRDefault="00AB6C98" w:rsidP="009A6CA1">
      <w:pPr>
        <w:pStyle w:val="a9"/>
        <w:numPr>
          <w:ilvl w:val="0"/>
          <w:numId w:val="176"/>
        </w:numPr>
      </w:pPr>
      <w:r w:rsidRPr="001A721D">
        <w:rPr>
          <w:b/>
          <w:bCs/>
          <w:rtl/>
        </w:rPr>
        <w:t>التهكم</w:t>
      </w:r>
      <w:r w:rsidRPr="001A721D">
        <w:rPr>
          <w:b/>
          <w:bCs/>
        </w:rPr>
        <w:t>:</w:t>
      </w:r>
      <w:r w:rsidRPr="00E46AD2">
        <w:t xml:space="preserve"> </w:t>
      </w:r>
      <w:r w:rsidRPr="00E46AD2">
        <w:rPr>
          <w:rtl/>
        </w:rPr>
        <w:t xml:space="preserve">وهو الاستفهام الذي يُقصد به السخرية والاستهزاء، مثل: ﴿أَصَلَاتُكَ تَأْمُرُكَ أَن نَّتْرُكَ مَا يَعْبُدُ آبَاؤُنَا﴾ </w:t>
      </w:r>
      <w:r w:rsidR="0064321B">
        <w:rPr>
          <w:rtl/>
        </w:rPr>
        <w:t>"</w:t>
      </w:r>
      <w:r w:rsidRPr="00E46AD2">
        <w:rPr>
          <w:rtl/>
        </w:rPr>
        <w:t>هود: 87</w:t>
      </w:r>
      <w:r w:rsidR="0064321B">
        <w:rPr>
          <w:rtl/>
        </w:rPr>
        <w:t>"</w:t>
      </w:r>
      <w:r w:rsidRPr="00E46AD2">
        <w:t>.</w:t>
      </w:r>
    </w:p>
    <w:p w14:paraId="41175B0F" w14:textId="2C546F9F" w:rsidR="00AB6C98" w:rsidRPr="00E46AD2" w:rsidRDefault="00AB6C98" w:rsidP="009A6CA1">
      <w:pPr>
        <w:pStyle w:val="a9"/>
        <w:numPr>
          <w:ilvl w:val="0"/>
          <w:numId w:val="176"/>
        </w:numPr>
      </w:pPr>
      <w:r w:rsidRPr="001A721D">
        <w:rPr>
          <w:b/>
          <w:bCs/>
          <w:rtl/>
        </w:rPr>
        <w:t>الأمر</w:t>
      </w:r>
      <w:r w:rsidRPr="001A721D">
        <w:rPr>
          <w:b/>
          <w:bCs/>
        </w:rPr>
        <w:t>:</w:t>
      </w:r>
      <w:r w:rsidRPr="00E46AD2">
        <w:t xml:space="preserve"> </w:t>
      </w:r>
      <w:r w:rsidRPr="00E46AD2">
        <w:rPr>
          <w:rtl/>
        </w:rPr>
        <w:t xml:space="preserve">وهو الاستفهام الذي يُقصد به الطلب، مثل: ﴿فَهَلْ أَنتُم مُّنتَهُونَ﴾ </w:t>
      </w:r>
      <w:r w:rsidR="0064321B">
        <w:rPr>
          <w:rtl/>
        </w:rPr>
        <w:t>"</w:t>
      </w:r>
      <w:r w:rsidRPr="00E46AD2">
        <w:rPr>
          <w:rtl/>
        </w:rPr>
        <w:t>المائدة: 91</w:t>
      </w:r>
      <w:r w:rsidR="0064321B">
        <w:rPr>
          <w:rtl/>
        </w:rPr>
        <w:t>"</w:t>
      </w:r>
      <w:r w:rsidRPr="00E46AD2">
        <w:t>.</w:t>
      </w:r>
    </w:p>
    <w:p w14:paraId="380D2DFC" w14:textId="5EE15FED" w:rsidR="00AB6C98" w:rsidRPr="00E46AD2" w:rsidRDefault="00AB6C98" w:rsidP="009A6CA1">
      <w:pPr>
        <w:pStyle w:val="a9"/>
        <w:numPr>
          <w:ilvl w:val="0"/>
          <w:numId w:val="176"/>
        </w:numPr>
      </w:pPr>
      <w:r w:rsidRPr="001A721D">
        <w:rPr>
          <w:b/>
          <w:bCs/>
          <w:rtl/>
        </w:rPr>
        <w:t>النهي</w:t>
      </w:r>
      <w:r w:rsidRPr="001A721D">
        <w:rPr>
          <w:b/>
          <w:bCs/>
        </w:rPr>
        <w:t>:</w:t>
      </w:r>
      <w:r w:rsidRPr="00E46AD2">
        <w:t xml:space="preserve"> </w:t>
      </w:r>
      <w:r w:rsidRPr="00E46AD2">
        <w:rPr>
          <w:rtl/>
        </w:rPr>
        <w:t xml:space="preserve">وهو الاستفهام الذي يُقصد به الزجر والمنع، مثل: ﴿أَتَخْشَوْنَهُمْ ۚ فَاللَّهُ أَحَقُّ أَن تَخْشَوْهُ﴾ </w:t>
      </w:r>
      <w:r w:rsidR="0064321B">
        <w:rPr>
          <w:rtl/>
        </w:rPr>
        <w:t>"</w:t>
      </w:r>
      <w:r w:rsidRPr="00E46AD2">
        <w:rPr>
          <w:rtl/>
        </w:rPr>
        <w:t>التوبة: 13</w:t>
      </w:r>
      <w:r w:rsidR="0064321B">
        <w:rPr>
          <w:rtl/>
        </w:rPr>
        <w:t>"</w:t>
      </w:r>
      <w:r w:rsidRPr="00E46AD2">
        <w:t>.</w:t>
      </w:r>
    </w:p>
    <w:p w14:paraId="6CA9E6B9" w14:textId="6E285787" w:rsidR="00AB6C98" w:rsidRPr="00E46AD2" w:rsidRDefault="00AB6C98" w:rsidP="009A6CA1">
      <w:pPr>
        <w:pStyle w:val="a9"/>
        <w:numPr>
          <w:ilvl w:val="0"/>
          <w:numId w:val="176"/>
        </w:numPr>
      </w:pPr>
      <w:r w:rsidRPr="001A721D">
        <w:rPr>
          <w:b/>
          <w:bCs/>
          <w:rtl/>
        </w:rPr>
        <w:t>التشويق</w:t>
      </w:r>
      <w:r w:rsidRPr="001A721D">
        <w:rPr>
          <w:b/>
          <w:bCs/>
        </w:rPr>
        <w:t>:</w:t>
      </w:r>
      <w:r w:rsidRPr="00E46AD2">
        <w:t xml:space="preserve"> </w:t>
      </w:r>
      <w:r w:rsidRPr="00E46AD2">
        <w:rPr>
          <w:rtl/>
        </w:rPr>
        <w:t xml:space="preserve">وهو الاستفهام الذي يُقصد به إثارة الرغبة في معرفة الجواب، مثل: ﴿هَلْ أَدُلُّكُمْ عَلَىٰ تِجَارَةٍ تُنجِيكُم مِّنْ عَذَابٍ أَلِيمٍ﴾ </w:t>
      </w:r>
      <w:r w:rsidR="0064321B">
        <w:rPr>
          <w:rtl/>
        </w:rPr>
        <w:t>"</w:t>
      </w:r>
      <w:r w:rsidRPr="00E46AD2">
        <w:rPr>
          <w:rtl/>
        </w:rPr>
        <w:t>الصف: 10</w:t>
      </w:r>
      <w:r w:rsidR="0064321B">
        <w:rPr>
          <w:rtl/>
        </w:rPr>
        <w:t>"</w:t>
      </w:r>
      <w:r w:rsidRPr="00E46AD2">
        <w:t>.</w:t>
      </w:r>
    </w:p>
    <w:p w14:paraId="4D0540AA" w14:textId="117C1B89" w:rsidR="00AB6C98" w:rsidRPr="00E46AD2" w:rsidRDefault="00AB6C98" w:rsidP="009A6CA1">
      <w:pPr>
        <w:pStyle w:val="a9"/>
        <w:numPr>
          <w:ilvl w:val="0"/>
          <w:numId w:val="176"/>
        </w:numPr>
      </w:pPr>
      <w:r w:rsidRPr="001A721D">
        <w:rPr>
          <w:b/>
          <w:bCs/>
          <w:rtl/>
        </w:rPr>
        <w:t>التهويل</w:t>
      </w:r>
      <w:r w:rsidRPr="001A721D">
        <w:rPr>
          <w:b/>
          <w:bCs/>
        </w:rPr>
        <w:t>:</w:t>
      </w:r>
      <w:r w:rsidRPr="00E46AD2">
        <w:t xml:space="preserve"> </w:t>
      </w:r>
      <w:r w:rsidRPr="00E46AD2">
        <w:rPr>
          <w:rtl/>
        </w:rPr>
        <w:t xml:space="preserve">وهو الاستفهام الذي يُقصد به إظهار عظمة الأمر وهوله، مثل: ﴿الْقَارِعَةُ </w:t>
      </w:r>
      <w:r w:rsidR="00431F15" w:rsidRPr="00E46AD2">
        <w:rPr>
          <w:rtl/>
        </w:rPr>
        <w:t xml:space="preserve"> </w:t>
      </w:r>
      <w:r w:rsidRPr="00E46AD2">
        <w:rPr>
          <w:rtl/>
        </w:rPr>
        <w:t xml:space="preserve"> مَا الْقَارِعَةُ </w:t>
      </w:r>
      <w:r w:rsidR="00431F15" w:rsidRPr="00E46AD2">
        <w:rPr>
          <w:rtl/>
        </w:rPr>
        <w:t xml:space="preserve"> </w:t>
      </w:r>
      <w:r w:rsidRPr="00E46AD2">
        <w:rPr>
          <w:rtl/>
        </w:rPr>
        <w:t xml:space="preserve"> وَمَا أَدْرَاكَ مَا الْقَارِعَةُ﴾ </w:t>
      </w:r>
      <w:r w:rsidR="0064321B">
        <w:rPr>
          <w:rtl/>
        </w:rPr>
        <w:t>"</w:t>
      </w:r>
      <w:r w:rsidRPr="00E46AD2">
        <w:rPr>
          <w:rtl/>
        </w:rPr>
        <w:t>القارعة: 1-3</w:t>
      </w:r>
      <w:r w:rsidR="0064321B">
        <w:rPr>
          <w:rtl/>
        </w:rPr>
        <w:t>"</w:t>
      </w:r>
      <w:r w:rsidRPr="00E46AD2">
        <w:t>.</w:t>
      </w:r>
    </w:p>
    <w:p w14:paraId="5D8EA487" w14:textId="673EE28B" w:rsidR="00AB6C98" w:rsidRPr="00E46AD2" w:rsidRDefault="00AB6C98" w:rsidP="009A6CA1">
      <w:pPr>
        <w:pStyle w:val="a9"/>
        <w:numPr>
          <w:ilvl w:val="0"/>
          <w:numId w:val="176"/>
        </w:numPr>
      </w:pPr>
      <w:r w:rsidRPr="001A721D">
        <w:rPr>
          <w:b/>
          <w:bCs/>
          <w:rtl/>
        </w:rPr>
        <w:t>التسوية</w:t>
      </w:r>
      <w:r w:rsidRPr="001A721D">
        <w:rPr>
          <w:b/>
          <w:bCs/>
        </w:rPr>
        <w:t>:</w:t>
      </w:r>
      <w:r w:rsidRPr="00E46AD2">
        <w:t xml:space="preserve"> </w:t>
      </w:r>
      <w:r w:rsidRPr="00E46AD2">
        <w:rPr>
          <w:rtl/>
        </w:rPr>
        <w:t xml:space="preserve">وهو الاستفهام الذي يُقصد به أن ما بعده سواء، مثل: ﴿سَوَاءٌ عَلَيْهِمْ أَأَنذَرْتَهُمْ أَمْ لَمْ تُنذِرْهُمْ لَا يُؤْمِنُونَ﴾ </w:t>
      </w:r>
      <w:r w:rsidR="0064321B">
        <w:rPr>
          <w:rtl/>
        </w:rPr>
        <w:t>"</w:t>
      </w:r>
      <w:r w:rsidRPr="00E46AD2">
        <w:rPr>
          <w:rtl/>
        </w:rPr>
        <w:t>البقرة: 6</w:t>
      </w:r>
      <w:r w:rsidR="0064321B">
        <w:rPr>
          <w:rtl/>
        </w:rPr>
        <w:t>"</w:t>
      </w:r>
      <w:r w:rsidRPr="00E46AD2">
        <w:t>.</w:t>
      </w:r>
    </w:p>
    <w:p w14:paraId="444AC907" w14:textId="159F0C29" w:rsidR="00AB6C98" w:rsidRPr="00E46AD2" w:rsidRDefault="00AB6C98" w:rsidP="009A6CA1">
      <w:pPr>
        <w:pStyle w:val="a9"/>
        <w:numPr>
          <w:ilvl w:val="0"/>
          <w:numId w:val="176"/>
        </w:numPr>
      </w:pPr>
      <w:r w:rsidRPr="001A721D">
        <w:rPr>
          <w:b/>
          <w:bCs/>
          <w:rtl/>
        </w:rPr>
        <w:t>الاستبطاء</w:t>
      </w:r>
      <w:r w:rsidRPr="001A721D">
        <w:rPr>
          <w:b/>
          <w:bCs/>
        </w:rPr>
        <w:t>:</w:t>
      </w:r>
      <w:r w:rsidRPr="00E46AD2">
        <w:t xml:space="preserve"> </w:t>
      </w:r>
      <w:r w:rsidRPr="00E46AD2">
        <w:rPr>
          <w:rtl/>
        </w:rPr>
        <w:t xml:space="preserve">وهو إظهار أن الشيء قد تأخر، مثل: ﴿مَتَىٰ نَصْرُ اللَّهِ﴾ </w:t>
      </w:r>
      <w:r w:rsidR="0064321B">
        <w:rPr>
          <w:rtl/>
        </w:rPr>
        <w:t>"</w:t>
      </w:r>
      <w:r w:rsidRPr="00E46AD2">
        <w:rPr>
          <w:rtl/>
        </w:rPr>
        <w:t>البقرة: 214</w:t>
      </w:r>
      <w:r w:rsidR="0064321B">
        <w:rPr>
          <w:rtl/>
        </w:rPr>
        <w:t>"</w:t>
      </w:r>
      <w:r w:rsidRPr="00E46AD2">
        <w:t>.</w:t>
      </w:r>
    </w:p>
    <w:p w14:paraId="040EE04C" w14:textId="77777777" w:rsidR="00AB6C98" w:rsidRPr="00E46AD2" w:rsidRDefault="00AB6C98" w:rsidP="001A721D">
      <w:r w:rsidRPr="00E46AD2">
        <w:rPr>
          <w:rtl/>
        </w:rPr>
        <w:t>أمثلة تطبيقية من القرآن الكريم</w:t>
      </w:r>
      <w:r w:rsidRPr="00E46AD2">
        <w:t>:</w:t>
      </w:r>
    </w:p>
    <w:p w14:paraId="49BF736A" w14:textId="19945199" w:rsidR="00AB6C98" w:rsidRPr="00E46AD2" w:rsidRDefault="00AB6C98" w:rsidP="009A6CA1">
      <w:pPr>
        <w:pStyle w:val="a9"/>
        <w:numPr>
          <w:ilvl w:val="0"/>
          <w:numId w:val="177"/>
        </w:numPr>
      </w:pPr>
      <w:r w:rsidRPr="00E46AD2">
        <w:rPr>
          <w:rtl/>
        </w:rPr>
        <w:t xml:space="preserve">﴿أَفِي اللَّهِ شَكٌّ فَاطِرِ السَّمَاوَاتِ وَالْأَرْضِ﴾ </w:t>
      </w:r>
      <w:r w:rsidR="0064321B">
        <w:rPr>
          <w:rtl/>
        </w:rPr>
        <w:t>"</w:t>
      </w:r>
      <w:r w:rsidRPr="00E46AD2">
        <w:rPr>
          <w:rtl/>
        </w:rPr>
        <w:t>إبراهيم: 10</w:t>
      </w:r>
      <w:r w:rsidR="0064321B">
        <w:rPr>
          <w:rtl/>
        </w:rPr>
        <w:t>"</w:t>
      </w:r>
      <w:r w:rsidRPr="00E46AD2">
        <w:rPr>
          <w:rtl/>
        </w:rPr>
        <w:t>: استفهام إنكاري</w:t>
      </w:r>
      <w:r w:rsidRPr="00E46AD2">
        <w:t>.</w:t>
      </w:r>
    </w:p>
    <w:p w14:paraId="50BB7F00" w14:textId="44AE6C8E" w:rsidR="00AB6C98" w:rsidRPr="00E46AD2" w:rsidRDefault="00AB6C98" w:rsidP="009A6CA1">
      <w:pPr>
        <w:pStyle w:val="a9"/>
        <w:numPr>
          <w:ilvl w:val="0"/>
          <w:numId w:val="177"/>
        </w:numPr>
      </w:pPr>
      <w:r w:rsidRPr="00E46AD2">
        <w:rPr>
          <w:rtl/>
        </w:rPr>
        <w:t xml:space="preserve">﴿أَلَمْ نَشْرَحْ لَكَ صَدْرَكَ﴾ </w:t>
      </w:r>
      <w:r w:rsidR="0064321B">
        <w:rPr>
          <w:rtl/>
        </w:rPr>
        <w:t>"</w:t>
      </w:r>
      <w:r w:rsidRPr="00E46AD2">
        <w:rPr>
          <w:rtl/>
        </w:rPr>
        <w:t>الشرح: 1</w:t>
      </w:r>
      <w:r w:rsidR="0064321B">
        <w:rPr>
          <w:rtl/>
        </w:rPr>
        <w:t>"</w:t>
      </w:r>
      <w:r w:rsidRPr="00E46AD2">
        <w:rPr>
          <w:rtl/>
        </w:rPr>
        <w:t>: استفهام تقريري</w:t>
      </w:r>
      <w:r w:rsidRPr="00E46AD2">
        <w:t>.</w:t>
      </w:r>
    </w:p>
    <w:p w14:paraId="44040681" w14:textId="4B381160" w:rsidR="00AB6C98" w:rsidRPr="00E46AD2" w:rsidRDefault="00AB6C98" w:rsidP="009A6CA1">
      <w:pPr>
        <w:pStyle w:val="a9"/>
        <w:numPr>
          <w:ilvl w:val="0"/>
          <w:numId w:val="177"/>
        </w:numPr>
      </w:pPr>
      <w:r w:rsidRPr="00E46AD2">
        <w:rPr>
          <w:rtl/>
        </w:rPr>
        <w:t xml:space="preserve">﴿أَلَيْسَ اللَّهُ بِكَافٍ عَبْدَهُ﴾ </w:t>
      </w:r>
      <w:r w:rsidR="0064321B">
        <w:rPr>
          <w:rtl/>
        </w:rPr>
        <w:t>"</w:t>
      </w:r>
      <w:r w:rsidRPr="00E46AD2">
        <w:rPr>
          <w:rtl/>
        </w:rPr>
        <w:t>الزمر: 36</w:t>
      </w:r>
      <w:r w:rsidR="0064321B">
        <w:rPr>
          <w:rtl/>
        </w:rPr>
        <w:t>"</w:t>
      </w:r>
      <w:r w:rsidRPr="00E46AD2">
        <w:rPr>
          <w:rtl/>
        </w:rPr>
        <w:t>: استفهام تقريري</w:t>
      </w:r>
      <w:r w:rsidRPr="00E46AD2">
        <w:t>.</w:t>
      </w:r>
    </w:p>
    <w:p w14:paraId="697A6518" w14:textId="245BC290" w:rsidR="00AB6C98" w:rsidRPr="00E46AD2" w:rsidRDefault="00AB6C98" w:rsidP="009A6CA1">
      <w:pPr>
        <w:pStyle w:val="a9"/>
        <w:numPr>
          <w:ilvl w:val="0"/>
          <w:numId w:val="177"/>
        </w:numPr>
      </w:pPr>
      <w:r w:rsidRPr="00E46AD2">
        <w:rPr>
          <w:rtl/>
        </w:rPr>
        <w:t xml:space="preserve">﴿قَالُوا يَا شُعَيْبُ أَصَلَاتُكَ تَأْمُرُكَ أَن نَّتْرُكَ مَا يَعْبُدُ آبَاؤُنَا﴾ </w:t>
      </w:r>
      <w:r w:rsidR="0064321B">
        <w:rPr>
          <w:rtl/>
        </w:rPr>
        <w:t>"</w:t>
      </w:r>
      <w:r w:rsidRPr="00E46AD2">
        <w:rPr>
          <w:rtl/>
        </w:rPr>
        <w:t>هود: 87</w:t>
      </w:r>
      <w:r w:rsidR="0064321B">
        <w:rPr>
          <w:rtl/>
        </w:rPr>
        <w:t>"</w:t>
      </w:r>
      <w:r w:rsidRPr="00E46AD2">
        <w:rPr>
          <w:rtl/>
        </w:rPr>
        <w:t>: استفهام تهكمي</w:t>
      </w:r>
      <w:r w:rsidRPr="00E46AD2">
        <w:t>.</w:t>
      </w:r>
    </w:p>
    <w:p w14:paraId="17852895" w14:textId="1AB53746" w:rsidR="00AB6C98" w:rsidRPr="00E46AD2" w:rsidRDefault="00AB6C98" w:rsidP="009A6CA1">
      <w:pPr>
        <w:pStyle w:val="a9"/>
        <w:numPr>
          <w:ilvl w:val="0"/>
          <w:numId w:val="177"/>
        </w:numPr>
      </w:pPr>
      <w:r w:rsidRPr="00E46AD2">
        <w:rPr>
          <w:rtl/>
        </w:rPr>
        <w:t xml:space="preserve">﴿وَقَالُوا أَآمَنَّا بِهِ وَأَنَّىٰ لَهُمُ التَّنَاوُشُ مِن مَّكَانٍ بَعِيدٍ﴾ </w:t>
      </w:r>
      <w:r w:rsidR="0064321B">
        <w:rPr>
          <w:rtl/>
        </w:rPr>
        <w:t>"</w:t>
      </w:r>
      <w:r w:rsidRPr="00E46AD2">
        <w:rPr>
          <w:rtl/>
        </w:rPr>
        <w:t>سبأ: 52</w:t>
      </w:r>
      <w:r w:rsidR="0064321B">
        <w:rPr>
          <w:rtl/>
        </w:rPr>
        <w:t>"</w:t>
      </w:r>
      <w:r w:rsidRPr="00E46AD2">
        <w:rPr>
          <w:rtl/>
        </w:rPr>
        <w:t>: استفهام استبعادي</w:t>
      </w:r>
      <w:r w:rsidRPr="00E46AD2">
        <w:t>.</w:t>
      </w:r>
    </w:p>
    <w:p w14:paraId="6A728DF4" w14:textId="77777777" w:rsidR="00AB6C98" w:rsidRPr="00E46AD2" w:rsidRDefault="00AB6C98" w:rsidP="001A721D">
      <w:r w:rsidRPr="00E46AD2">
        <w:rPr>
          <w:rtl/>
        </w:rPr>
        <w:t>أهمية الاستفهام في التدبر</w:t>
      </w:r>
      <w:r w:rsidRPr="00E46AD2">
        <w:t>:</w:t>
      </w:r>
    </w:p>
    <w:p w14:paraId="47BCC1D3" w14:textId="77777777" w:rsidR="00AB6C98" w:rsidRPr="00E46AD2" w:rsidRDefault="00AB6C98" w:rsidP="009A6CA1">
      <w:pPr>
        <w:pStyle w:val="a9"/>
        <w:numPr>
          <w:ilvl w:val="0"/>
          <w:numId w:val="178"/>
        </w:numPr>
      </w:pPr>
      <w:r w:rsidRPr="001A721D">
        <w:rPr>
          <w:b/>
          <w:bCs/>
          <w:rtl/>
        </w:rPr>
        <w:t>إثارة العقل</w:t>
      </w:r>
      <w:r w:rsidRPr="001A721D">
        <w:rPr>
          <w:b/>
          <w:bCs/>
        </w:rPr>
        <w:t>:</w:t>
      </w:r>
      <w:r w:rsidRPr="00E46AD2">
        <w:t xml:space="preserve"> </w:t>
      </w:r>
      <w:r w:rsidRPr="00E46AD2">
        <w:rPr>
          <w:rtl/>
        </w:rPr>
        <w:t>الاستفهام يدعو إلى التفكير والتأمل، ويحفز العقل على البحث عن الإجابة</w:t>
      </w:r>
      <w:r w:rsidRPr="00E46AD2">
        <w:t>.</w:t>
      </w:r>
    </w:p>
    <w:p w14:paraId="2F64A2FB" w14:textId="77777777" w:rsidR="00AB6C98" w:rsidRPr="00E46AD2" w:rsidRDefault="00AB6C98" w:rsidP="009A6CA1">
      <w:pPr>
        <w:pStyle w:val="a9"/>
        <w:numPr>
          <w:ilvl w:val="0"/>
          <w:numId w:val="178"/>
        </w:numPr>
      </w:pPr>
      <w:r w:rsidRPr="001A721D">
        <w:rPr>
          <w:b/>
          <w:bCs/>
          <w:rtl/>
        </w:rPr>
        <w:t>التأثير</w:t>
      </w:r>
      <w:r w:rsidRPr="001A721D">
        <w:rPr>
          <w:b/>
          <w:bCs/>
        </w:rPr>
        <w:t>:</w:t>
      </w:r>
      <w:r w:rsidRPr="00E46AD2">
        <w:t xml:space="preserve"> </w:t>
      </w:r>
      <w:r w:rsidRPr="00E46AD2">
        <w:rPr>
          <w:rtl/>
        </w:rPr>
        <w:t>الاستفهام يحرك المشاعر، ويثير العواطف، ويجعل القارئ يتفاعل مع النص بشكل أكبر</w:t>
      </w:r>
      <w:r w:rsidRPr="00E46AD2">
        <w:t>.</w:t>
      </w:r>
    </w:p>
    <w:p w14:paraId="42CD3D2B" w14:textId="77777777" w:rsidR="00AB6C98" w:rsidRPr="00E46AD2" w:rsidRDefault="00AB6C98" w:rsidP="009A6CA1">
      <w:pPr>
        <w:pStyle w:val="a9"/>
        <w:numPr>
          <w:ilvl w:val="0"/>
          <w:numId w:val="178"/>
        </w:numPr>
      </w:pPr>
      <w:r w:rsidRPr="001A721D">
        <w:rPr>
          <w:b/>
          <w:bCs/>
          <w:rtl/>
        </w:rPr>
        <w:t>التوجيه</w:t>
      </w:r>
      <w:r w:rsidRPr="001A721D">
        <w:rPr>
          <w:b/>
          <w:bCs/>
        </w:rPr>
        <w:t>:</w:t>
      </w:r>
      <w:r w:rsidRPr="00E46AD2">
        <w:t xml:space="preserve"> </w:t>
      </w:r>
      <w:r w:rsidRPr="00E46AD2">
        <w:rPr>
          <w:rtl/>
        </w:rPr>
        <w:t>الاستفهام يوجه الانتباه إلى المعاني المهمة، ويساعد على فهم مقاصد الآيات</w:t>
      </w:r>
      <w:r w:rsidRPr="00E46AD2">
        <w:t>.</w:t>
      </w:r>
    </w:p>
    <w:p w14:paraId="56B0671F" w14:textId="77777777" w:rsidR="00AB6C98" w:rsidRPr="00E46AD2" w:rsidRDefault="00AB6C98" w:rsidP="009A6CA1">
      <w:pPr>
        <w:pStyle w:val="a9"/>
        <w:numPr>
          <w:ilvl w:val="0"/>
          <w:numId w:val="178"/>
        </w:numPr>
      </w:pPr>
      <w:r w:rsidRPr="001A721D">
        <w:rPr>
          <w:b/>
          <w:bCs/>
          <w:rtl/>
        </w:rPr>
        <w:t>الإعجاز</w:t>
      </w:r>
      <w:r w:rsidRPr="001A721D">
        <w:rPr>
          <w:b/>
          <w:bCs/>
        </w:rPr>
        <w:t>:</w:t>
      </w:r>
      <w:r w:rsidRPr="00E46AD2">
        <w:t xml:space="preserve"> </w:t>
      </w:r>
      <w:r w:rsidRPr="00E46AD2">
        <w:rPr>
          <w:rtl/>
        </w:rPr>
        <w:t>الاستفهام في القرآن يتميز بالدقة والإبداع، مما يدل على إعجاز القرآن وبلاغته</w:t>
      </w:r>
      <w:r w:rsidRPr="00E46AD2">
        <w:t>.</w:t>
      </w:r>
    </w:p>
    <w:p w14:paraId="4870FB8F" w14:textId="77777777" w:rsidR="00AB6C98" w:rsidRPr="00E46AD2" w:rsidRDefault="00AB6C98" w:rsidP="001A721D">
      <w:r w:rsidRPr="00E46AD2">
        <w:rPr>
          <w:rtl/>
        </w:rPr>
        <w:t>خاتمة: الاستفهام مفتاح الفهم والتأمل</w:t>
      </w:r>
    </w:p>
    <w:p w14:paraId="316F7AFC" w14:textId="77777777" w:rsidR="00AB6C98" w:rsidRPr="00E46AD2" w:rsidRDefault="00AB6C98" w:rsidP="001A721D">
      <w:r w:rsidRPr="00E46AD2">
        <w:rPr>
          <w:rtl/>
        </w:rPr>
        <w:t>الاستفهام في القرآن الكريم ليس مجرد أداة للسؤال، بل هو مفتاح للفهم والتأمل، وأسلوب بلاغي رفيع يدل على عظمة القرآن وإعجازه</w:t>
      </w:r>
      <w:r w:rsidRPr="00E46AD2">
        <w:t>.</w:t>
      </w:r>
    </w:p>
    <w:p w14:paraId="1CCDEDD1" w14:textId="7339BFA2" w:rsidR="00AB6C98" w:rsidRPr="00E46AD2" w:rsidRDefault="00AB6C98" w:rsidP="001A721D">
      <w:r w:rsidRPr="00E46AD2">
        <w:rPr>
          <w:b/>
          <w:bCs/>
          <w:rtl/>
        </w:rPr>
        <w:t xml:space="preserve">في </w:t>
      </w:r>
      <w:r w:rsidR="0098088B" w:rsidRPr="00E46AD2">
        <w:rPr>
          <w:b/>
          <w:bCs/>
          <w:rtl/>
        </w:rPr>
        <w:t>الدراسة</w:t>
      </w:r>
      <w:r w:rsidRPr="00E46AD2">
        <w:rPr>
          <w:b/>
          <w:bCs/>
          <w:rtl/>
        </w:rPr>
        <w:t xml:space="preserve"> القادمة</w:t>
      </w:r>
      <w:r w:rsidRPr="00E46AD2">
        <w:t xml:space="preserve">: </w:t>
      </w:r>
      <w:r w:rsidRPr="00E46AD2">
        <w:rPr>
          <w:rtl/>
        </w:rPr>
        <w:t>سنتناول أسلوبًا آخر من أساليب القرآن الكريم</w:t>
      </w:r>
      <w:r w:rsidRPr="00E46AD2">
        <w:t>.</w:t>
      </w:r>
    </w:p>
    <w:p w14:paraId="6B2843B9" w14:textId="77777777" w:rsidR="004F0345" w:rsidRPr="00E46AD2" w:rsidRDefault="004F0345" w:rsidP="001A721D">
      <w:pPr>
        <w:rPr>
          <w:rtl/>
        </w:rPr>
      </w:pPr>
    </w:p>
    <w:p w14:paraId="25901837" w14:textId="397E4107" w:rsidR="00B30AD7" w:rsidRPr="00E46AD2" w:rsidRDefault="00B30AD7" w:rsidP="001A721D">
      <w:r w:rsidRPr="00E46AD2">
        <w:rPr>
          <w:rtl/>
        </w:rPr>
        <w:t>أسلوب القسم في القرآن الكريم: توكيد وبيان أهمية المقسم عليه</w:t>
      </w:r>
    </w:p>
    <w:p w14:paraId="23FDB260" w14:textId="77777777" w:rsidR="00B30AD7" w:rsidRPr="00E46AD2" w:rsidRDefault="00B30AD7" w:rsidP="001A721D">
      <w:r w:rsidRPr="00E46AD2">
        <w:rPr>
          <w:rtl/>
        </w:rPr>
        <w:t>مقدمة: حين يقسم الله تعالى</w:t>
      </w:r>
    </w:p>
    <w:p w14:paraId="56B0CFC9" w14:textId="77777777" w:rsidR="00B30AD7" w:rsidRPr="00E46AD2" w:rsidRDefault="00B30AD7" w:rsidP="001A721D">
      <w:r w:rsidRPr="00E46AD2">
        <w:rPr>
          <w:rtl/>
        </w:rPr>
        <w:t>بعد أن تجولنا في أساليب متنوعة، نصل إلى أسلوب آخر يضفي على النص القرآني جلالًا وقوة، إنه أسلوب "القسم". القسم في القرآن ليس مجرد يمين يؤديها الإنسان، بل هو أسلوب إلهي رفيع، يستخدم لتوكيد الكلام، وبيان أهمية المقسم عليه</w:t>
      </w:r>
      <w:r w:rsidRPr="00E46AD2">
        <w:t>.</w:t>
      </w:r>
    </w:p>
    <w:p w14:paraId="582033BA" w14:textId="77777777" w:rsidR="00B30AD7" w:rsidRPr="00E46AD2" w:rsidRDefault="00B30AD7" w:rsidP="001A721D">
      <w:r w:rsidRPr="00E46AD2">
        <w:rPr>
          <w:rtl/>
        </w:rPr>
        <w:t>ما هو القسم؟</w:t>
      </w:r>
    </w:p>
    <w:p w14:paraId="666D3B03" w14:textId="77777777" w:rsidR="00B30AD7" w:rsidRPr="00E46AD2" w:rsidRDefault="00B30AD7" w:rsidP="009A6CA1">
      <w:pPr>
        <w:pStyle w:val="a9"/>
        <w:numPr>
          <w:ilvl w:val="0"/>
          <w:numId w:val="179"/>
        </w:numPr>
      </w:pPr>
      <w:r w:rsidRPr="001A721D">
        <w:rPr>
          <w:b/>
          <w:bCs/>
          <w:rtl/>
        </w:rPr>
        <w:t>لغة</w:t>
      </w:r>
      <w:r w:rsidRPr="001A721D">
        <w:rPr>
          <w:b/>
          <w:bCs/>
        </w:rPr>
        <w:t>:</w:t>
      </w:r>
      <w:r w:rsidRPr="00E46AD2">
        <w:t xml:space="preserve"> </w:t>
      </w:r>
      <w:r w:rsidRPr="00E46AD2">
        <w:rPr>
          <w:rtl/>
        </w:rPr>
        <w:t>القسم هو اليمين والحلف</w:t>
      </w:r>
      <w:r w:rsidRPr="00E46AD2">
        <w:t>.</w:t>
      </w:r>
    </w:p>
    <w:p w14:paraId="077DD722" w14:textId="317F13D9" w:rsidR="00B30AD7" w:rsidRPr="00E46AD2" w:rsidRDefault="00B30AD7" w:rsidP="009A6CA1">
      <w:pPr>
        <w:pStyle w:val="a9"/>
        <w:numPr>
          <w:ilvl w:val="0"/>
          <w:numId w:val="179"/>
        </w:numPr>
      </w:pPr>
      <w:r w:rsidRPr="001A721D">
        <w:rPr>
          <w:b/>
          <w:bCs/>
          <w:rtl/>
        </w:rPr>
        <w:t>اصطلاحًا</w:t>
      </w:r>
      <w:r w:rsidRPr="001A721D">
        <w:rPr>
          <w:b/>
          <w:bCs/>
        </w:rPr>
        <w:t>:</w:t>
      </w:r>
      <w:r w:rsidRPr="00E46AD2">
        <w:t xml:space="preserve"> </w:t>
      </w:r>
      <w:r w:rsidRPr="00E46AD2">
        <w:rPr>
          <w:rtl/>
        </w:rPr>
        <w:t xml:space="preserve">هو توكيد الكلام بذكر معظم </w:t>
      </w:r>
      <w:r w:rsidR="0064321B">
        <w:rPr>
          <w:rtl/>
        </w:rPr>
        <w:t>"</w:t>
      </w:r>
      <w:r w:rsidRPr="00E46AD2">
        <w:rPr>
          <w:rtl/>
        </w:rPr>
        <w:t>في نفس المتكلم أو المخاطب أو كليهما</w:t>
      </w:r>
      <w:r w:rsidR="0064321B">
        <w:rPr>
          <w:rtl/>
        </w:rPr>
        <w:t>"</w:t>
      </w:r>
      <w:r w:rsidRPr="00E46AD2">
        <w:rPr>
          <w:rtl/>
        </w:rPr>
        <w:t xml:space="preserve"> بصيغة مخصوصة</w:t>
      </w:r>
      <w:r w:rsidRPr="00E46AD2">
        <w:t>.</w:t>
      </w:r>
    </w:p>
    <w:p w14:paraId="01B2DC31" w14:textId="77777777" w:rsidR="00B30AD7" w:rsidRPr="00E46AD2" w:rsidRDefault="00B30AD7" w:rsidP="001A721D">
      <w:r w:rsidRPr="00E46AD2">
        <w:rPr>
          <w:b/>
          <w:bCs/>
          <w:rtl/>
        </w:rPr>
        <w:t>بعبارة أخرى</w:t>
      </w:r>
      <w:r w:rsidRPr="00E46AD2">
        <w:rPr>
          <w:b/>
          <w:bCs/>
        </w:rPr>
        <w:t>:</w:t>
      </w:r>
      <w:r w:rsidRPr="00E46AD2">
        <w:t xml:space="preserve"> </w:t>
      </w:r>
      <w:r w:rsidRPr="00E46AD2">
        <w:rPr>
          <w:rtl/>
        </w:rPr>
        <w:t>القسم هو أن تحلف بشيء عظيم، لتؤكد كلامك، وتبين أهمية الأمر الذي تتحدث عنه</w:t>
      </w:r>
      <w:r w:rsidRPr="00E46AD2">
        <w:t>.</w:t>
      </w:r>
    </w:p>
    <w:p w14:paraId="45B5F70D" w14:textId="77777777" w:rsidR="00B30AD7" w:rsidRPr="00E46AD2" w:rsidRDefault="00B30AD7" w:rsidP="001A721D">
      <w:r w:rsidRPr="00E46AD2">
        <w:rPr>
          <w:rtl/>
        </w:rPr>
        <w:t>أركان القسم</w:t>
      </w:r>
      <w:r w:rsidRPr="00E46AD2">
        <w:t>:</w:t>
      </w:r>
    </w:p>
    <w:p w14:paraId="70D390DA" w14:textId="0E718B0B" w:rsidR="00B30AD7" w:rsidRPr="00E46AD2" w:rsidRDefault="00B30AD7" w:rsidP="009A6CA1">
      <w:pPr>
        <w:pStyle w:val="a9"/>
        <w:numPr>
          <w:ilvl w:val="0"/>
          <w:numId w:val="180"/>
        </w:numPr>
      </w:pPr>
      <w:r w:rsidRPr="001A721D">
        <w:rPr>
          <w:b/>
          <w:bCs/>
          <w:rtl/>
        </w:rPr>
        <w:t xml:space="preserve">المقسم </w:t>
      </w:r>
      <w:r w:rsidR="0064321B">
        <w:rPr>
          <w:b/>
          <w:bCs/>
          <w:rtl/>
        </w:rPr>
        <w:t>"</w:t>
      </w:r>
      <w:r w:rsidRPr="001A721D">
        <w:rPr>
          <w:b/>
          <w:bCs/>
          <w:rtl/>
        </w:rPr>
        <w:t>الحالف</w:t>
      </w:r>
      <w:r w:rsidR="0064321B">
        <w:rPr>
          <w:b/>
          <w:bCs/>
          <w:rtl/>
        </w:rPr>
        <w:t>"</w:t>
      </w:r>
      <w:r w:rsidRPr="001A721D">
        <w:rPr>
          <w:b/>
          <w:bCs/>
        </w:rPr>
        <w:t>:</w:t>
      </w:r>
      <w:r w:rsidRPr="00E46AD2">
        <w:t xml:space="preserve"> </w:t>
      </w:r>
      <w:r w:rsidRPr="00E46AD2">
        <w:rPr>
          <w:rtl/>
        </w:rPr>
        <w:t>وهو الله تعالى في القرآن الكريم</w:t>
      </w:r>
      <w:r w:rsidRPr="00E46AD2">
        <w:t>.</w:t>
      </w:r>
    </w:p>
    <w:p w14:paraId="7F68F7F3" w14:textId="7113E2D5" w:rsidR="00B30AD7" w:rsidRPr="00E46AD2" w:rsidRDefault="00B30AD7" w:rsidP="009A6CA1">
      <w:pPr>
        <w:pStyle w:val="a9"/>
        <w:numPr>
          <w:ilvl w:val="0"/>
          <w:numId w:val="180"/>
        </w:numPr>
      </w:pPr>
      <w:r w:rsidRPr="001A721D">
        <w:rPr>
          <w:b/>
          <w:bCs/>
          <w:rtl/>
        </w:rPr>
        <w:t>المقسم به</w:t>
      </w:r>
      <w:r w:rsidRPr="001A721D">
        <w:rPr>
          <w:b/>
          <w:bCs/>
        </w:rPr>
        <w:t>:</w:t>
      </w:r>
      <w:r w:rsidRPr="00E46AD2">
        <w:t xml:space="preserve"> </w:t>
      </w:r>
      <w:r w:rsidRPr="00E46AD2">
        <w:rPr>
          <w:rtl/>
        </w:rPr>
        <w:t xml:space="preserve">وهو الشيء الذي يُقسم به الله تعالى، وقد يكون من مخلوقاته العظيمة </w:t>
      </w:r>
      <w:r w:rsidR="0064321B">
        <w:rPr>
          <w:rtl/>
        </w:rPr>
        <w:t>"</w:t>
      </w:r>
      <w:r w:rsidRPr="00E46AD2">
        <w:rPr>
          <w:rtl/>
        </w:rPr>
        <w:t>الشمس، القمر، النجوم، الليل، النهار، ...</w:t>
      </w:r>
      <w:r w:rsidR="0064321B">
        <w:rPr>
          <w:rtl/>
        </w:rPr>
        <w:t>"</w:t>
      </w:r>
      <w:r w:rsidRPr="00E46AD2">
        <w:rPr>
          <w:rtl/>
        </w:rPr>
        <w:t>، أو بذاته وصفاته</w:t>
      </w:r>
      <w:r w:rsidRPr="00E46AD2">
        <w:t>.</w:t>
      </w:r>
    </w:p>
    <w:p w14:paraId="78FD0FBF" w14:textId="37FB4BD4" w:rsidR="00B30AD7" w:rsidRPr="00E46AD2" w:rsidRDefault="00B30AD7" w:rsidP="009A6CA1">
      <w:pPr>
        <w:pStyle w:val="a9"/>
        <w:numPr>
          <w:ilvl w:val="0"/>
          <w:numId w:val="180"/>
        </w:numPr>
      </w:pPr>
      <w:r w:rsidRPr="001A721D">
        <w:rPr>
          <w:b/>
          <w:bCs/>
          <w:rtl/>
        </w:rPr>
        <w:t xml:space="preserve">المقسم عليه </w:t>
      </w:r>
      <w:r w:rsidR="0064321B">
        <w:rPr>
          <w:b/>
          <w:bCs/>
          <w:rtl/>
        </w:rPr>
        <w:t>"</w:t>
      </w:r>
      <w:r w:rsidRPr="001A721D">
        <w:rPr>
          <w:b/>
          <w:bCs/>
          <w:rtl/>
        </w:rPr>
        <w:t>جواب القسم</w:t>
      </w:r>
      <w:r w:rsidR="0064321B">
        <w:rPr>
          <w:b/>
          <w:bCs/>
          <w:rtl/>
        </w:rPr>
        <w:t>"</w:t>
      </w:r>
      <w:r w:rsidRPr="001A721D">
        <w:rPr>
          <w:b/>
          <w:bCs/>
        </w:rPr>
        <w:t>:</w:t>
      </w:r>
      <w:r w:rsidRPr="00E46AD2">
        <w:t xml:space="preserve"> </w:t>
      </w:r>
      <w:r w:rsidRPr="00E46AD2">
        <w:rPr>
          <w:rtl/>
        </w:rPr>
        <w:t>وهو الأمر الذي يُقسم الله تعالى عليه، وهو الغرض الأساسي من القسم</w:t>
      </w:r>
      <w:r w:rsidRPr="00E46AD2">
        <w:t>.</w:t>
      </w:r>
    </w:p>
    <w:p w14:paraId="1F5216F0" w14:textId="77777777" w:rsidR="00B30AD7" w:rsidRPr="00E46AD2" w:rsidRDefault="00B30AD7" w:rsidP="009A6CA1">
      <w:pPr>
        <w:pStyle w:val="a9"/>
        <w:numPr>
          <w:ilvl w:val="0"/>
          <w:numId w:val="180"/>
        </w:numPr>
      </w:pPr>
      <w:r w:rsidRPr="001A721D">
        <w:rPr>
          <w:b/>
          <w:bCs/>
          <w:rtl/>
        </w:rPr>
        <w:t>أداة القسم</w:t>
      </w:r>
      <w:r w:rsidRPr="001A721D">
        <w:rPr>
          <w:b/>
          <w:bCs/>
        </w:rPr>
        <w:t>:</w:t>
      </w:r>
      <w:r w:rsidRPr="00E46AD2">
        <w:t xml:space="preserve"> </w:t>
      </w:r>
      <w:r w:rsidRPr="00E46AD2">
        <w:rPr>
          <w:rtl/>
        </w:rPr>
        <w:t>وهي الحرف الذي يدل على القسم، مثل: الواو، الباء، التاء</w:t>
      </w:r>
      <w:r w:rsidRPr="00E46AD2">
        <w:t>.</w:t>
      </w:r>
    </w:p>
    <w:p w14:paraId="2B46B51A" w14:textId="77777777" w:rsidR="00B30AD7" w:rsidRPr="00E46AD2" w:rsidRDefault="00B30AD7" w:rsidP="001A721D">
      <w:r w:rsidRPr="00E46AD2">
        <w:rPr>
          <w:rtl/>
        </w:rPr>
        <w:t>أمثلة</w:t>
      </w:r>
      <w:r w:rsidRPr="00E46AD2">
        <w:t>:</w:t>
      </w:r>
    </w:p>
    <w:p w14:paraId="529E7DF6" w14:textId="49B50C79" w:rsidR="00B30AD7" w:rsidRPr="00E46AD2" w:rsidRDefault="00B30AD7" w:rsidP="009A6CA1">
      <w:pPr>
        <w:pStyle w:val="a9"/>
        <w:numPr>
          <w:ilvl w:val="0"/>
          <w:numId w:val="181"/>
        </w:numPr>
      </w:pPr>
      <w:r w:rsidRPr="001A721D">
        <w:rPr>
          <w:b/>
          <w:bCs/>
          <w:rtl/>
        </w:rPr>
        <w:t>والشمس وضحاها</w:t>
      </w:r>
      <w:r w:rsidRPr="001A721D">
        <w:rPr>
          <w:b/>
          <w:bCs/>
        </w:rPr>
        <w:t>:</w:t>
      </w:r>
      <w:r w:rsidRPr="00E46AD2">
        <w:t xml:space="preserve"> </w:t>
      </w:r>
      <w:r w:rsidRPr="00E46AD2">
        <w:rPr>
          <w:rtl/>
        </w:rPr>
        <w:t xml:space="preserve">المقسم به </w:t>
      </w:r>
      <w:r w:rsidR="0064321B">
        <w:rPr>
          <w:rtl/>
        </w:rPr>
        <w:t>"</w:t>
      </w:r>
      <w:r w:rsidRPr="00E46AD2">
        <w:rPr>
          <w:rtl/>
        </w:rPr>
        <w:t>الشمس وضحاها</w:t>
      </w:r>
      <w:r w:rsidR="0064321B">
        <w:rPr>
          <w:rtl/>
        </w:rPr>
        <w:t>"</w:t>
      </w:r>
      <w:r w:rsidRPr="00E46AD2">
        <w:rPr>
          <w:rtl/>
        </w:rPr>
        <w:t xml:space="preserve">، المقسم عليه </w:t>
      </w:r>
      <w:r w:rsidR="0064321B">
        <w:rPr>
          <w:rtl/>
        </w:rPr>
        <w:t>"</w:t>
      </w:r>
      <w:r w:rsidRPr="00E46AD2">
        <w:rPr>
          <w:rtl/>
        </w:rPr>
        <w:t>محذوف تقديره: لقد أفلح من زكاها</w:t>
      </w:r>
      <w:r w:rsidR="0064321B">
        <w:rPr>
          <w:rtl/>
        </w:rPr>
        <w:t>"</w:t>
      </w:r>
      <w:r w:rsidRPr="00E46AD2">
        <w:t>.</w:t>
      </w:r>
    </w:p>
    <w:p w14:paraId="25532634" w14:textId="73080735" w:rsidR="00B30AD7" w:rsidRPr="00E46AD2" w:rsidRDefault="00B30AD7" w:rsidP="009A6CA1">
      <w:pPr>
        <w:pStyle w:val="a9"/>
        <w:numPr>
          <w:ilvl w:val="0"/>
          <w:numId w:val="181"/>
        </w:numPr>
      </w:pPr>
      <w:r w:rsidRPr="001A721D">
        <w:rPr>
          <w:b/>
          <w:bCs/>
          <w:rtl/>
        </w:rPr>
        <w:t>والله لأجتهدن</w:t>
      </w:r>
      <w:r w:rsidRPr="001A721D">
        <w:rPr>
          <w:b/>
          <w:bCs/>
        </w:rPr>
        <w:t>:</w:t>
      </w:r>
      <w:r w:rsidRPr="00E46AD2">
        <w:t xml:space="preserve"> </w:t>
      </w:r>
      <w:r w:rsidRPr="00E46AD2">
        <w:rPr>
          <w:rtl/>
        </w:rPr>
        <w:t xml:space="preserve">المقسم به </w:t>
      </w:r>
      <w:r w:rsidR="0064321B">
        <w:rPr>
          <w:rtl/>
        </w:rPr>
        <w:t>"</w:t>
      </w:r>
      <w:r w:rsidRPr="00E46AD2">
        <w:rPr>
          <w:rtl/>
        </w:rPr>
        <w:t>الله</w:t>
      </w:r>
      <w:r w:rsidR="0064321B">
        <w:rPr>
          <w:rtl/>
        </w:rPr>
        <w:t>"</w:t>
      </w:r>
      <w:r w:rsidRPr="00E46AD2">
        <w:rPr>
          <w:rtl/>
        </w:rPr>
        <w:t xml:space="preserve">، المقسم عليه </w:t>
      </w:r>
      <w:r w:rsidR="0064321B">
        <w:rPr>
          <w:rtl/>
        </w:rPr>
        <w:t>"</w:t>
      </w:r>
      <w:r w:rsidRPr="00E46AD2">
        <w:rPr>
          <w:rtl/>
        </w:rPr>
        <w:t>لأجتهدن</w:t>
      </w:r>
      <w:r w:rsidR="0064321B">
        <w:rPr>
          <w:rtl/>
        </w:rPr>
        <w:t>"</w:t>
      </w:r>
      <w:r w:rsidRPr="00E46AD2">
        <w:t>.</w:t>
      </w:r>
    </w:p>
    <w:p w14:paraId="01ED5895" w14:textId="5A79DE9D" w:rsidR="00B30AD7" w:rsidRPr="00E46AD2" w:rsidRDefault="00B30AD7" w:rsidP="009A6CA1">
      <w:pPr>
        <w:pStyle w:val="a9"/>
        <w:numPr>
          <w:ilvl w:val="0"/>
          <w:numId w:val="181"/>
        </w:numPr>
      </w:pPr>
      <w:r w:rsidRPr="001A721D">
        <w:rPr>
          <w:b/>
          <w:bCs/>
          <w:rtl/>
        </w:rPr>
        <w:t>لعمرك إنهم لفي سكرتهم يعمهون</w:t>
      </w:r>
      <w:r w:rsidRPr="001A721D">
        <w:rPr>
          <w:b/>
          <w:bCs/>
        </w:rPr>
        <w:t>:</w:t>
      </w:r>
      <w:r w:rsidRPr="00E46AD2">
        <w:t xml:space="preserve"> </w:t>
      </w:r>
      <w:r w:rsidRPr="00E46AD2">
        <w:rPr>
          <w:rtl/>
        </w:rPr>
        <w:t xml:space="preserve">المقسم به </w:t>
      </w:r>
      <w:r w:rsidR="0064321B">
        <w:rPr>
          <w:rtl/>
        </w:rPr>
        <w:t>"</w:t>
      </w:r>
      <w:r w:rsidRPr="00E46AD2">
        <w:rPr>
          <w:rtl/>
        </w:rPr>
        <w:t>حياة النبي صلى الله عليه وسلم</w:t>
      </w:r>
      <w:r w:rsidR="0064321B">
        <w:rPr>
          <w:rtl/>
        </w:rPr>
        <w:t>"</w:t>
      </w:r>
      <w:r w:rsidRPr="00E46AD2">
        <w:rPr>
          <w:rtl/>
        </w:rPr>
        <w:t xml:space="preserve">، المقسم عليه </w:t>
      </w:r>
      <w:r w:rsidR="0064321B">
        <w:rPr>
          <w:rtl/>
        </w:rPr>
        <w:t>"</w:t>
      </w:r>
      <w:r w:rsidRPr="00E46AD2">
        <w:rPr>
          <w:rtl/>
        </w:rPr>
        <w:t>إنهم لفي سكرتهم يعمهون</w:t>
      </w:r>
      <w:r w:rsidR="0064321B">
        <w:rPr>
          <w:rtl/>
        </w:rPr>
        <w:t>"</w:t>
      </w:r>
      <w:r w:rsidRPr="00E46AD2">
        <w:t>.</w:t>
      </w:r>
    </w:p>
    <w:p w14:paraId="096C0EBE" w14:textId="77777777" w:rsidR="00B30AD7" w:rsidRPr="00E46AD2" w:rsidRDefault="00B30AD7" w:rsidP="001A721D">
      <w:r w:rsidRPr="00E46AD2">
        <w:rPr>
          <w:rtl/>
        </w:rPr>
        <w:t>أغراض القسم في القرآن</w:t>
      </w:r>
      <w:r w:rsidRPr="00E46AD2">
        <w:t>:</w:t>
      </w:r>
    </w:p>
    <w:p w14:paraId="117E54DD" w14:textId="77777777" w:rsidR="00B30AD7" w:rsidRPr="00E46AD2" w:rsidRDefault="00B30AD7" w:rsidP="001A721D">
      <w:r w:rsidRPr="00E46AD2">
        <w:rPr>
          <w:rtl/>
        </w:rPr>
        <w:t>للقسم في القرآن الكريم أغراض متعددة، منها</w:t>
      </w:r>
      <w:r w:rsidRPr="00E46AD2">
        <w:t>:</w:t>
      </w:r>
    </w:p>
    <w:p w14:paraId="368A517B" w14:textId="77777777" w:rsidR="00B30AD7" w:rsidRPr="00E46AD2" w:rsidRDefault="00B30AD7" w:rsidP="009A6CA1">
      <w:pPr>
        <w:pStyle w:val="a9"/>
        <w:numPr>
          <w:ilvl w:val="0"/>
          <w:numId w:val="182"/>
        </w:numPr>
      </w:pPr>
      <w:r w:rsidRPr="001A721D">
        <w:rPr>
          <w:b/>
          <w:bCs/>
          <w:rtl/>
        </w:rPr>
        <w:t>التوكيد</w:t>
      </w:r>
      <w:r w:rsidRPr="001A721D">
        <w:rPr>
          <w:b/>
          <w:bCs/>
        </w:rPr>
        <w:t>:</w:t>
      </w:r>
      <w:r w:rsidRPr="00E46AD2">
        <w:t xml:space="preserve"> </w:t>
      </w:r>
      <w:r w:rsidRPr="00E46AD2">
        <w:rPr>
          <w:rtl/>
        </w:rPr>
        <w:t>القسم يؤكد الكلام، ويجعله أكثر قوة وتأثيرًا في النفس</w:t>
      </w:r>
      <w:r w:rsidRPr="00E46AD2">
        <w:t>.</w:t>
      </w:r>
    </w:p>
    <w:p w14:paraId="7364B6E8" w14:textId="77777777" w:rsidR="00B30AD7" w:rsidRPr="00E46AD2" w:rsidRDefault="00B30AD7" w:rsidP="009A6CA1">
      <w:pPr>
        <w:pStyle w:val="a9"/>
        <w:numPr>
          <w:ilvl w:val="0"/>
          <w:numId w:val="182"/>
        </w:numPr>
      </w:pPr>
      <w:r w:rsidRPr="001A721D">
        <w:rPr>
          <w:b/>
          <w:bCs/>
          <w:rtl/>
        </w:rPr>
        <w:t>البيان</w:t>
      </w:r>
      <w:r w:rsidRPr="001A721D">
        <w:rPr>
          <w:b/>
          <w:bCs/>
        </w:rPr>
        <w:t>:</w:t>
      </w:r>
      <w:r w:rsidRPr="00E46AD2">
        <w:t xml:space="preserve"> </w:t>
      </w:r>
      <w:r w:rsidRPr="00E46AD2">
        <w:rPr>
          <w:rtl/>
        </w:rPr>
        <w:t>القسم يبين أهمية المقسم عليه، ويدل على عظمته</w:t>
      </w:r>
      <w:r w:rsidRPr="00E46AD2">
        <w:t>.</w:t>
      </w:r>
    </w:p>
    <w:p w14:paraId="79C9D4EB" w14:textId="77777777" w:rsidR="00B30AD7" w:rsidRPr="00E46AD2" w:rsidRDefault="00B30AD7" w:rsidP="009A6CA1">
      <w:pPr>
        <w:pStyle w:val="a9"/>
        <w:numPr>
          <w:ilvl w:val="0"/>
          <w:numId w:val="182"/>
        </w:numPr>
      </w:pPr>
      <w:r w:rsidRPr="001A721D">
        <w:rPr>
          <w:b/>
          <w:bCs/>
          <w:rtl/>
        </w:rPr>
        <w:t>التشريف</w:t>
      </w:r>
      <w:r w:rsidRPr="001A721D">
        <w:rPr>
          <w:b/>
          <w:bCs/>
        </w:rPr>
        <w:t>:</w:t>
      </w:r>
      <w:r w:rsidRPr="00E46AD2">
        <w:t xml:space="preserve"> </w:t>
      </w:r>
      <w:r w:rsidRPr="00E46AD2">
        <w:rPr>
          <w:rtl/>
        </w:rPr>
        <w:t>القسم بالمخلوقات العظيمة يشرفها، ويبين مكانتها عند الله تعالى</w:t>
      </w:r>
      <w:r w:rsidRPr="00E46AD2">
        <w:t>.</w:t>
      </w:r>
    </w:p>
    <w:p w14:paraId="4EFA3847" w14:textId="77777777" w:rsidR="00B30AD7" w:rsidRPr="00E46AD2" w:rsidRDefault="00B30AD7" w:rsidP="009A6CA1">
      <w:pPr>
        <w:pStyle w:val="a9"/>
        <w:numPr>
          <w:ilvl w:val="0"/>
          <w:numId w:val="182"/>
        </w:numPr>
      </w:pPr>
      <w:r w:rsidRPr="001A721D">
        <w:rPr>
          <w:b/>
          <w:bCs/>
          <w:rtl/>
        </w:rPr>
        <w:t>التنبيه</w:t>
      </w:r>
      <w:r w:rsidRPr="001A721D">
        <w:rPr>
          <w:b/>
          <w:bCs/>
        </w:rPr>
        <w:t>:</w:t>
      </w:r>
      <w:r w:rsidRPr="00E46AD2">
        <w:t xml:space="preserve"> </w:t>
      </w:r>
      <w:r w:rsidRPr="00E46AD2">
        <w:rPr>
          <w:rtl/>
        </w:rPr>
        <w:t>القسم يلفت الانتباه إلى المقسم عليه، ويدعو إلى التفكر فيه</w:t>
      </w:r>
      <w:r w:rsidRPr="00E46AD2">
        <w:t>.</w:t>
      </w:r>
    </w:p>
    <w:p w14:paraId="704DCDD6" w14:textId="77777777" w:rsidR="00B30AD7" w:rsidRPr="00E46AD2" w:rsidRDefault="00B30AD7" w:rsidP="009A6CA1">
      <w:pPr>
        <w:pStyle w:val="a9"/>
        <w:numPr>
          <w:ilvl w:val="0"/>
          <w:numId w:val="182"/>
        </w:numPr>
      </w:pPr>
      <w:r w:rsidRPr="001A721D">
        <w:rPr>
          <w:b/>
          <w:bCs/>
          <w:rtl/>
        </w:rPr>
        <w:t>الرد على المنكرين</w:t>
      </w:r>
      <w:r w:rsidRPr="001A721D">
        <w:rPr>
          <w:b/>
          <w:bCs/>
        </w:rPr>
        <w:t>:</w:t>
      </w:r>
      <w:r w:rsidRPr="00E46AD2">
        <w:t xml:space="preserve"> </w:t>
      </w:r>
      <w:r w:rsidRPr="00E46AD2">
        <w:rPr>
          <w:rtl/>
        </w:rPr>
        <w:t>القسم يرد على المكذبين والجاحدين، ويقيم الحجة عليهم</w:t>
      </w:r>
      <w:r w:rsidRPr="00E46AD2">
        <w:t>.</w:t>
      </w:r>
    </w:p>
    <w:p w14:paraId="73DE86F8" w14:textId="77777777" w:rsidR="00B30AD7" w:rsidRPr="00E46AD2" w:rsidRDefault="00B30AD7" w:rsidP="009A6CA1">
      <w:pPr>
        <w:pStyle w:val="a9"/>
        <w:numPr>
          <w:ilvl w:val="0"/>
          <w:numId w:val="182"/>
        </w:numPr>
      </w:pPr>
      <w:r w:rsidRPr="001A721D">
        <w:rPr>
          <w:b/>
          <w:bCs/>
          <w:rtl/>
        </w:rPr>
        <w:t>التعظيم</w:t>
      </w:r>
      <w:r w:rsidRPr="00E46AD2">
        <w:t xml:space="preserve">: </w:t>
      </w:r>
      <w:r w:rsidRPr="00E46AD2">
        <w:rPr>
          <w:rtl/>
        </w:rPr>
        <w:t>القسم بالله تعالى يزيد من تعظيمه</w:t>
      </w:r>
      <w:r w:rsidRPr="00E46AD2">
        <w:t>.</w:t>
      </w:r>
    </w:p>
    <w:p w14:paraId="3AECDE97" w14:textId="77777777" w:rsidR="00B30AD7" w:rsidRPr="00E46AD2" w:rsidRDefault="00B30AD7" w:rsidP="001A721D">
      <w:r w:rsidRPr="00E46AD2">
        <w:rPr>
          <w:rtl/>
        </w:rPr>
        <w:t>أمثلة تطبيقية من القرآن الكريم</w:t>
      </w:r>
      <w:r w:rsidRPr="00E46AD2">
        <w:t>:</w:t>
      </w:r>
    </w:p>
    <w:p w14:paraId="2C24227F" w14:textId="04489962" w:rsidR="00B30AD7" w:rsidRPr="00E46AD2" w:rsidRDefault="00B30AD7" w:rsidP="009A6CA1">
      <w:pPr>
        <w:pStyle w:val="a9"/>
        <w:numPr>
          <w:ilvl w:val="0"/>
          <w:numId w:val="183"/>
        </w:numPr>
      </w:pPr>
      <w:r w:rsidRPr="00E46AD2">
        <w:rPr>
          <w:rtl/>
        </w:rPr>
        <w:t xml:space="preserve">﴿وَالشَّمْسِ وَضُحَاهَا </w:t>
      </w:r>
      <w:r w:rsidR="00431F15" w:rsidRPr="00E46AD2">
        <w:rPr>
          <w:rtl/>
        </w:rPr>
        <w:t xml:space="preserve"> </w:t>
      </w:r>
      <w:r w:rsidRPr="00E46AD2">
        <w:rPr>
          <w:rtl/>
        </w:rPr>
        <w:t xml:space="preserve"> وَالْقَمَرِ إِذَا تَلَاهَا </w:t>
      </w:r>
      <w:r w:rsidR="00431F15" w:rsidRPr="00E46AD2">
        <w:rPr>
          <w:rtl/>
        </w:rPr>
        <w:t xml:space="preserve"> </w:t>
      </w:r>
      <w:r w:rsidRPr="00E46AD2">
        <w:rPr>
          <w:rtl/>
        </w:rPr>
        <w:t xml:space="preserve"> وَالنَّهَارِ إِذَا جَلَّاهَا </w:t>
      </w:r>
      <w:r w:rsidR="00431F15" w:rsidRPr="00E46AD2">
        <w:rPr>
          <w:rtl/>
        </w:rPr>
        <w:t xml:space="preserve"> </w:t>
      </w:r>
      <w:r w:rsidRPr="00E46AD2">
        <w:rPr>
          <w:rtl/>
        </w:rPr>
        <w:t xml:space="preserve"> وَاللَّيْلِ إِذَا يَغْشَاهَا </w:t>
      </w:r>
      <w:r w:rsidR="00431F15" w:rsidRPr="00E46AD2">
        <w:rPr>
          <w:rtl/>
        </w:rPr>
        <w:t xml:space="preserve"> </w:t>
      </w:r>
      <w:r w:rsidRPr="00E46AD2">
        <w:rPr>
          <w:rtl/>
        </w:rPr>
        <w:t xml:space="preserve"> وَالسَّمَاءِ وَمَا بَنَاهَا </w:t>
      </w:r>
      <w:r w:rsidR="00431F15" w:rsidRPr="00E46AD2">
        <w:rPr>
          <w:rtl/>
        </w:rPr>
        <w:t xml:space="preserve"> </w:t>
      </w:r>
      <w:r w:rsidRPr="00E46AD2">
        <w:rPr>
          <w:rtl/>
        </w:rPr>
        <w:t xml:space="preserve"> وَالْأَرْضِ وَمَا طَحَاهَا </w:t>
      </w:r>
      <w:r w:rsidR="00431F15" w:rsidRPr="00E46AD2">
        <w:rPr>
          <w:rtl/>
        </w:rPr>
        <w:t xml:space="preserve"> </w:t>
      </w:r>
      <w:r w:rsidRPr="00E46AD2">
        <w:rPr>
          <w:rtl/>
        </w:rPr>
        <w:t xml:space="preserve"> وَنَفْسٍ وَمَا سَوَّاهَا </w:t>
      </w:r>
      <w:r w:rsidR="00431F15" w:rsidRPr="00E46AD2">
        <w:rPr>
          <w:rtl/>
        </w:rPr>
        <w:t xml:space="preserve"> </w:t>
      </w:r>
      <w:r w:rsidRPr="00E46AD2">
        <w:rPr>
          <w:rtl/>
        </w:rPr>
        <w:t xml:space="preserve"> فَأَلْهَمَهَا فُجُورَهَا وَتَقْوَاهَا </w:t>
      </w:r>
      <w:r w:rsidR="00431F15" w:rsidRPr="00E46AD2">
        <w:rPr>
          <w:rtl/>
        </w:rPr>
        <w:t xml:space="preserve"> </w:t>
      </w:r>
      <w:r w:rsidRPr="00E46AD2">
        <w:rPr>
          <w:rtl/>
        </w:rPr>
        <w:t xml:space="preserve"> قَدْ أَفْلَحَ مَن زَكَّاهَا </w:t>
      </w:r>
      <w:r w:rsidR="00431F15" w:rsidRPr="00E46AD2">
        <w:rPr>
          <w:rtl/>
        </w:rPr>
        <w:t xml:space="preserve"> </w:t>
      </w:r>
      <w:r w:rsidRPr="00E46AD2">
        <w:rPr>
          <w:rtl/>
        </w:rPr>
        <w:t xml:space="preserve"> وَقَدْ خَابَ مَن دَسَّاهَا﴾ </w:t>
      </w:r>
      <w:r w:rsidR="0064321B">
        <w:rPr>
          <w:rtl/>
        </w:rPr>
        <w:t>"</w:t>
      </w:r>
      <w:r w:rsidRPr="00E46AD2">
        <w:rPr>
          <w:rtl/>
        </w:rPr>
        <w:t>الشمس: 1-10</w:t>
      </w:r>
      <w:r w:rsidR="0064321B">
        <w:rPr>
          <w:rtl/>
        </w:rPr>
        <w:t>"</w:t>
      </w:r>
      <w:r w:rsidRPr="00E46AD2">
        <w:rPr>
          <w:rtl/>
        </w:rPr>
        <w:t>: قسم بمخلوقات الله العظيمة على فلاح من زكى نفسه، وخيبة من دساها</w:t>
      </w:r>
      <w:r w:rsidRPr="00E46AD2">
        <w:t>.</w:t>
      </w:r>
    </w:p>
    <w:p w14:paraId="014C1B3C" w14:textId="238FB315" w:rsidR="00B30AD7" w:rsidRPr="00E46AD2" w:rsidRDefault="00B30AD7" w:rsidP="009A6CA1">
      <w:pPr>
        <w:pStyle w:val="a9"/>
        <w:numPr>
          <w:ilvl w:val="0"/>
          <w:numId w:val="183"/>
        </w:numPr>
      </w:pPr>
      <w:r w:rsidRPr="00E46AD2">
        <w:rPr>
          <w:rtl/>
        </w:rPr>
        <w:t xml:space="preserve">﴿وَالْعَصْرِ </w:t>
      </w:r>
      <w:r w:rsidR="00431F15" w:rsidRPr="00E46AD2">
        <w:rPr>
          <w:rtl/>
        </w:rPr>
        <w:t xml:space="preserve"> </w:t>
      </w:r>
      <w:r w:rsidRPr="00E46AD2">
        <w:rPr>
          <w:rtl/>
        </w:rPr>
        <w:t xml:space="preserve"> إِنَّ الْإِنسَانَ لَفِي خُسْرٍ </w:t>
      </w:r>
      <w:r w:rsidR="00431F15" w:rsidRPr="00E46AD2">
        <w:rPr>
          <w:rtl/>
        </w:rPr>
        <w:t xml:space="preserve"> </w:t>
      </w:r>
      <w:r w:rsidRPr="00E46AD2">
        <w:rPr>
          <w:rtl/>
        </w:rPr>
        <w:t xml:space="preserve"> إِلَّا الَّذِينَ آمَنُوا وَعَمِلُوا الصَّالِحَاتِ وَتَوَاصَوْا بِالْحَقِّ وَتَوَاصَوْا بِالصَّبْرِ﴾ </w:t>
      </w:r>
      <w:r w:rsidR="0064321B">
        <w:rPr>
          <w:rtl/>
        </w:rPr>
        <w:t>"</w:t>
      </w:r>
      <w:r w:rsidRPr="00E46AD2">
        <w:rPr>
          <w:rtl/>
        </w:rPr>
        <w:t>العصر: 1-3</w:t>
      </w:r>
      <w:r w:rsidR="0064321B">
        <w:rPr>
          <w:rtl/>
        </w:rPr>
        <w:t>"</w:t>
      </w:r>
      <w:r w:rsidRPr="00E46AD2">
        <w:rPr>
          <w:rtl/>
        </w:rPr>
        <w:t>: قسم بالزمان على خسران الإنسان إلا من رحم الله</w:t>
      </w:r>
      <w:r w:rsidRPr="00E46AD2">
        <w:t>.</w:t>
      </w:r>
    </w:p>
    <w:p w14:paraId="5FBD9002" w14:textId="5ED18621" w:rsidR="00B30AD7" w:rsidRPr="00E46AD2" w:rsidRDefault="00B30AD7" w:rsidP="009A6CA1">
      <w:pPr>
        <w:pStyle w:val="a9"/>
        <w:numPr>
          <w:ilvl w:val="0"/>
          <w:numId w:val="183"/>
        </w:numPr>
      </w:pPr>
      <w:r w:rsidRPr="00E46AD2">
        <w:rPr>
          <w:rtl/>
        </w:rPr>
        <w:t xml:space="preserve">﴿فَوَرَبِّكَ لَنَسْأَلَنَّهُمْ أَجْمَعِينَ </w:t>
      </w:r>
      <w:r w:rsidR="00431F15" w:rsidRPr="00E46AD2">
        <w:rPr>
          <w:rtl/>
        </w:rPr>
        <w:t xml:space="preserve"> </w:t>
      </w:r>
      <w:r w:rsidRPr="00E46AD2">
        <w:rPr>
          <w:rtl/>
        </w:rPr>
        <w:t xml:space="preserve"> عَمَّا كَانُوا يَعْمَلُونَ﴾ </w:t>
      </w:r>
      <w:r w:rsidR="0064321B">
        <w:rPr>
          <w:rtl/>
        </w:rPr>
        <w:t>"</w:t>
      </w:r>
      <w:r w:rsidRPr="00E46AD2">
        <w:rPr>
          <w:rtl/>
        </w:rPr>
        <w:t>الحجر: 92-93</w:t>
      </w:r>
      <w:r w:rsidR="0064321B">
        <w:rPr>
          <w:rtl/>
        </w:rPr>
        <w:t>"</w:t>
      </w:r>
      <w:r w:rsidRPr="00E46AD2">
        <w:rPr>
          <w:rtl/>
        </w:rPr>
        <w:t>: قسم بالله تعالى على سؤال العباد عن أعمالهم</w:t>
      </w:r>
      <w:r w:rsidRPr="00E46AD2">
        <w:t>.</w:t>
      </w:r>
    </w:p>
    <w:p w14:paraId="064A73F3" w14:textId="3146CAEA" w:rsidR="00B30AD7" w:rsidRPr="00E46AD2" w:rsidRDefault="00B30AD7" w:rsidP="009A6CA1">
      <w:pPr>
        <w:pStyle w:val="a9"/>
        <w:numPr>
          <w:ilvl w:val="0"/>
          <w:numId w:val="183"/>
        </w:numPr>
      </w:pPr>
      <w:r w:rsidRPr="00E46AD2">
        <w:rPr>
          <w:rtl/>
        </w:rPr>
        <w:t xml:space="preserve">﴿فَلَا أُقْسِمُ بِمَوَاقِعِ النُّجُومِ </w:t>
      </w:r>
      <w:r w:rsidR="00431F15" w:rsidRPr="00E46AD2">
        <w:rPr>
          <w:rtl/>
        </w:rPr>
        <w:t xml:space="preserve"> </w:t>
      </w:r>
      <w:r w:rsidRPr="00E46AD2">
        <w:rPr>
          <w:rtl/>
        </w:rPr>
        <w:t xml:space="preserve"> وَإِنَّهُ لَقَسَمٌ لَّوْ تَعْلَمُونَ عَظِيمٌ </w:t>
      </w:r>
      <w:r w:rsidR="00431F15" w:rsidRPr="00E46AD2">
        <w:rPr>
          <w:rtl/>
        </w:rPr>
        <w:t xml:space="preserve"> </w:t>
      </w:r>
      <w:r w:rsidRPr="00E46AD2">
        <w:rPr>
          <w:rtl/>
        </w:rPr>
        <w:t xml:space="preserve"> إِنَّهُ لَقُرْآنٌ كَرِيمٌ﴾ </w:t>
      </w:r>
      <w:r w:rsidR="0064321B">
        <w:rPr>
          <w:rtl/>
        </w:rPr>
        <w:t>"</w:t>
      </w:r>
      <w:r w:rsidRPr="00E46AD2">
        <w:rPr>
          <w:rtl/>
        </w:rPr>
        <w:t>الواقعة: 75-77</w:t>
      </w:r>
      <w:r w:rsidR="0064321B">
        <w:rPr>
          <w:rtl/>
        </w:rPr>
        <w:t>"</w:t>
      </w:r>
      <w:r w:rsidRPr="00E46AD2">
        <w:rPr>
          <w:rtl/>
        </w:rPr>
        <w:t>: قسم بمواقع النجوم على عظمة القرآن</w:t>
      </w:r>
      <w:r w:rsidRPr="00E46AD2">
        <w:t>.</w:t>
      </w:r>
    </w:p>
    <w:p w14:paraId="714EDA56" w14:textId="793F3BC8" w:rsidR="00B30AD7" w:rsidRPr="00E46AD2" w:rsidRDefault="00B30AD7" w:rsidP="009A6CA1">
      <w:pPr>
        <w:pStyle w:val="a9"/>
        <w:numPr>
          <w:ilvl w:val="0"/>
          <w:numId w:val="183"/>
        </w:numPr>
      </w:pPr>
      <w:r w:rsidRPr="00E46AD2">
        <w:rPr>
          <w:rtl/>
        </w:rPr>
        <w:t xml:space="preserve">﴿وَالتِّينِ وَالزَّيْتُونِ </w:t>
      </w:r>
      <w:r w:rsidR="0064321B">
        <w:rPr>
          <w:rtl/>
        </w:rPr>
        <w:t>"</w:t>
      </w:r>
      <w:r w:rsidRPr="00E46AD2">
        <w:rPr>
          <w:rtl/>
        </w:rPr>
        <w:t>1</w:t>
      </w:r>
      <w:r w:rsidR="0064321B">
        <w:rPr>
          <w:rtl/>
        </w:rPr>
        <w:t>"</w:t>
      </w:r>
      <w:r w:rsidRPr="00E46AD2">
        <w:rPr>
          <w:rtl/>
        </w:rPr>
        <w:t xml:space="preserve"> وَطُورِ سِينِينَ </w:t>
      </w:r>
      <w:r w:rsidR="0064321B">
        <w:rPr>
          <w:rtl/>
        </w:rPr>
        <w:t>"</w:t>
      </w:r>
      <w:r w:rsidRPr="00E46AD2">
        <w:rPr>
          <w:rtl/>
        </w:rPr>
        <w:t>2</w:t>
      </w:r>
      <w:r w:rsidR="0064321B">
        <w:rPr>
          <w:rtl/>
        </w:rPr>
        <w:t>"</w:t>
      </w:r>
      <w:r w:rsidRPr="00E46AD2">
        <w:rPr>
          <w:rtl/>
        </w:rPr>
        <w:t xml:space="preserve"> وَهَٰذَا الْبَلَدِ الْأَمِينِ </w:t>
      </w:r>
      <w:r w:rsidR="0064321B">
        <w:rPr>
          <w:rtl/>
        </w:rPr>
        <w:t>"</w:t>
      </w:r>
      <w:r w:rsidRPr="00E46AD2">
        <w:rPr>
          <w:rtl/>
        </w:rPr>
        <w:t>3</w:t>
      </w:r>
      <w:r w:rsidR="0064321B">
        <w:rPr>
          <w:rtl/>
        </w:rPr>
        <w:t>"</w:t>
      </w:r>
      <w:r w:rsidRPr="00E46AD2">
        <w:rPr>
          <w:rtl/>
        </w:rPr>
        <w:t xml:space="preserve"> لَقَدْ خَلَقْنَا الْإِنسَانَ فِي أَحْسَنِ تَقْوِيمٍ﴾ </w:t>
      </w:r>
      <w:r w:rsidR="0064321B">
        <w:rPr>
          <w:rtl/>
        </w:rPr>
        <w:t>"</w:t>
      </w:r>
      <w:r w:rsidRPr="00E46AD2">
        <w:rPr>
          <w:rtl/>
        </w:rPr>
        <w:t>التين: 1-4</w:t>
      </w:r>
      <w:r w:rsidR="0064321B">
        <w:rPr>
          <w:rtl/>
        </w:rPr>
        <w:t>"</w:t>
      </w:r>
      <w:r w:rsidRPr="00E46AD2">
        <w:rPr>
          <w:rtl/>
        </w:rPr>
        <w:t>: قسم لإثبات أن الله خلق الإنسان في أحسن تقويم</w:t>
      </w:r>
      <w:r w:rsidRPr="00E46AD2">
        <w:t>.</w:t>
      </w:r>
    </w:p>
    <w:p w14:paraId="791B03C2" w14:textId="77777777" w:rsidR="00B30AD7" w:rsidRPr="00E46AD2" w:rsidRDefault="00B30AD7" w:rsidP="001A721D">
      <w:r w:rsidRPr="00E46AD2">
        <w:rPr>
          <w:rtl/>
        </w:rPr>
        <w:t>ملاحظات مهمة</w:t>
      </w:r>
      <w:r w:rsidRPr="00E46AD2">
        <w:t>:</w:t>
      </w:r>
    </w:p>
    <w:p w14:paraId="1C6C26AF" w14:textId="77777777" w:rsidR="00B30AD7" w:rsidRPr="00E46AD2" w:rsidRDefault="00B30AD7" w:rsidP="009A6CA1">
      <w:pPr>
        <w:pStyle w:val="a9"/>
        <w:numPr>
          <w:ilvl w:val="0"/>
          <w:numId w:val="184"/>
        </w:numPr>
      </w:pPr>
      <w:r w:rsidRPr="00E46AD2">
        <w:rPr>
          <w:rtl/>
        </w:rPr>
        <w:t>الله تعالى يقسم بما شاء من مخلوقاته، أما الإنسان فلا يجوز له أن يقسم إلا بالله تعالى</w:t>
      </w:r>
      <w:r w:rsidRPr="00E46AD2">
        <w:t>.</w:t>
      </w:r>
    </w:p>
    <w:p w14:paraId="7C14CF21" w14:textId="40EAF360" w:rsidR="00B30AD7" w:rsidRPr="00E46AD2" w:rsidRDefault="00B30AD7" w:rsidP="009A6CA1">
      <w:pPr>
        <w:pStyle w:val="a9"/>
        <w:numPr>
          <w:ilvl w:val="0"/>
          <w:numId w:val="184"/>
        </w:numPr>
      </w:pPr>
      <w:r w:rsidRPr="00E46AD2">
        <w:rPr>
          <w:rtl/>
        </w:rPr>
        <w:t xml:space="preserve">قد يحذف المقسم عليه </w:t>
      </w:r>
      <w:r w:rsidR="0064321B">
        <w:rPr>
          <w:rtl/>
        </w:rPr>
        <w:t>"</w:t>
      </w:r>
      <w:r w:rsidRPr="00E46AD2">
        <w:rPr>
          <w:rtl/>
        </w:rPr>
        <w:t>جواب القسم</w:t>
      </w:r>
      <w:r w:rsidR="0064321B">
        <w:rPr>
          <w:rtl/>
        </w:rPr>
        <w:t>"</w:t>
      </w:r>
      <w:r w:rsidRPr="00E46AD2">
        <w:rPr>
          <w:rtl/>
        </w:rPr>
        <w:t xml:space="preserve"> في القرآن، ويدل عليه السياق، أو يذكر في آية أخرى</w:t>
      </w:r>
      <w:r w:rsidRPr="00E46AD2">
        <w:t>.</w:t>
      </w:r>
    </w:p>
    <w:p w14:paraId="455B10BC" w14:textId="77777777" w:rsidR="00B30AD7" w:rsidRPr="00E46AD2" w:rsidRDefault="00B30AD7" w:rsidP="001A721D">
      <w:r w:rsidRPr="00E46AD2">
        <w:rPr>
          <w:rtl/>
        </w:rPr>
        <w:t>أهمية القسم في التدبر</w:t>
      </w:r>
      <w:r w:rsidRPr="00E46AD2">
        <w:t>:</w:t>
      </w:r>
    </w:p>
    <w:p w14:paraId="519DDDED" w14:textId="77777777" w:rsidR="00B30AD7" w:rsidRPr="00E46AD2" w:rsidRDefault="00B30AD7" w:rsidP="009A6CA1">
      <w:pPr>
        <w:pStyle w:val="a9"/>
        <w:numPr>
          <w:ilvl w:val="0"/>
          <w:numId w:val="185"/>
        </w:numPr>
      </w:pPr>
      <w:r w:rsidRPr="001A721D">
        <w:rPr>
          <w:b/>
          <w:bCs/>
          <w:rtl/>
        </w:rPr>
        <w:t>التوكيد</w:t>
      </w:r>
      <w:r w:rsidRPr="001A721D">
        <w:rPr>
          <w:b/>
          <w:bCs/>
        </w:rPr>
        <w:t>:</w:t>
      </w:r>
      <w:r w:rsidRPr="00E46AD2">
        <w:t xml:space="preserve"> </w:t>
      </w:r>
      <w:r w:rsidRPr="00E46AD2">
        <w:rPr>
          <w:rtl/>
        </w:rPr>
        <w:t>القسم يزيد اليقين بالمعنى، ويجعله أكثر رسوخًا في النفس</w:t>
      </w:r>
      <w:r w:rsidRPr="00E46AD2">
        <w:t>.</w:t>
      </w:r>
    </w:p>
    <w:p w14:paraId="3057C0F0" w14:textId="77777777" w:rsidR="00B30AD7" w:rsidRPr="00E46AD2" w:rsidRDefault="00B30AD7" w:rsidP="009A6CA1">
      <w:pPr>
        <w:pStyle w:val="a9"/>
        <w:numPr>
          <w:ilvl w:val="0"/>
          <w:numId w:val="185"/>
        </w:numPr>
      </w:pPr>
      <w:r w:rsidRPr="001A721D">
        <w:rPr>
          <w:b/>
          <w:bCs/>
          <w:rtl/>
        </w:rPr>
        <w:t>التأثير</w:t>
      </w:r>
      <w:r w:rsidRPr="001A721D">
        <w:rPr>
          <w:b/>
          <w:bCs/>
        </w:rPr>
        <w:t>:</w:t>
      </w:r>
      <w:r w:rsidRPr="00E46AD2">
        <w:t xml:space="preserve"> </w:t>
      </w:r>
      <w:r w:rsidRPr="00E46AD2">
        <w:rPr>
          <w:rtl/>
        </w:rPr>
        <w:t>القسم يحرك المشاعر، ويثير العواطف، ويجعل القارئ يتفاعل مع النص بشكل أكبر</w:t>
      </w:r>
      <w:r w:rsidRPr="00E46AD2">
        <w:t>.</w:t>
      </w:r>
    </w:p>
    <w:p w14:paraId="319189FC" w14:textId="77777777" w:rsidR="00B30AD7" w:rsidRPr="00E46AD2" w:rsidRDefault="00B30AD7" w:rsidP="009A6CA1">
      <w:pPr>
        <w:pStyle w:val="a9"/>
        <w:numPr>
          <w:ilvl w:val="0"/>
          <w:numId w:val="185"/>
        </w:numPr>
      </w:pPr>
      <w:r w:rsidRPr="001A721D">
        <w:rPr>
          <w:b/>
          <w:bCs/>
          <w:rtl/>
        </w:rPr>
        <w:t>التوجيه</w:t>
      </w:r>
      <w:r w:rsidRPr="001A721D">
        <w:rPr>
          <w:b/>
          <w:bCs/>
        </w:rPr>
        <w:t>:</w:t>
      </w:r>
      <w:r w:rsidRPr="00E46AD2">
        <w:t xml:space="preserve"> </w:t>
      </w:r>
      <w:r w:rsidRPr="00E46AD2">
        <w:rPr>
          <w:rtl/>
        </w:rPr>
        <w:t>القسم يوجه الانتباه إلى المعاني المهمة، ويساعد على فهم مقاصد الآيات</w:t>
      </w:r>
      <w:r w:rsidRPr="00E46AD2">
        <w:t>.</w:t>
      </w:r>
    </w:p>
    <w:p w14:paraId="3767575F" w14:textId="77777777" w:rsidR="00B30AD7" w:rsidRPr="00E46AD2" w:rsidRDefault="00B30AD7" w:rsidP="009A6CA1">
      <w:pPr>
        <w:pStyle w:val="a9"/>
        <w:numPr>
          <w:ilvl w:val="0"/>
          <w:numId w:val="185"/>
        </w:numPr>
      </w:pPr>
      <w:r w:rsidRPr="001A721D">
        <w:rPr>
          <w:b/>
          <w:bCs/>
          <w:rtl/>
        </w:rPr>
        <w:t>الإعجاز</w:t>
      </w:r>
      <w:r w:rsidRPr="001A721D">
        <w:rPr>
          <w:b/>
          <w:bCs/>
        </w:rPr>
        <w:t>:</w:t>
      </w:r>
      <w:r w:rsidRPr="00E46AD2">
        <w:t xml:space="preserve"> </w:t>
      </w:r>
      <w:r w:rsidRPr="00E46AD2">
        <w:rPr>
          <w:rtl/>
        </w:rPr>
        <w:t>القسم في القرآن يتميز بالدقة والإبداع، مما يدل على إعجاز القرآن وبلاغته</w:t>
      </w:r>
      <w:r w:rsidRPr="00E46AD2">
        <w:t>.</w:t>
      </w:r>
    </w:p>
    <w:p w14:paraId="128FB4A7" w14:textId="77777777" w:rsidR="00B30AD7" w:rsidRPr="00E46AD2" w:rsidRDefault="00B30AD7" w:rsidP="001A721D">
      <w:r w:rsidRPr="00E46AD2">
        <w:rPr>
          <w:rtl/>
        </w:rPr>
        <w:t>خاتمة: القسم جلال وتوكيد</w:t>
      </w:r>
    </w:p>
    <w:p w14:paraId="2E1215AE" w14:textId="77777777" w:rsidR="00B30AD7" w:rsidRPr="00E46AD2" w:rsidRDefault="00B30AD7" w:rsidP="001A721D">
      <w:r w:rsidRPr="00E46AD2">
        <w:rPr>
          <w:rtl/>
        </w:rPr>
        <w:t>القسم في القرآن الكريم أسلوب بلاغي رفيع، يدل على عظمة القرآن وإعجازه. إنه أسلوب يضفي على النص القرآني جلالًا وقوة، ويجعل القارئ يتفاعل معه بشكل أكبر</w:t>
      </w:r>
      <w:r w:rsidRPr="00E46AD2">
        <w:t>.</w:t>
      </w:r>
    </w:p>
    <w:p w14:paraId="42985292" w14:textId="611B4285" w:rsidR="00CE0149" w:rsidRPr="00E46AD2" w:rsidRDefault="00CE0149" w:rsidP="008A0417">
      <w:pPr>
        <w:pStyle w:val="1"/>
      </w:pPr>
      <w:bookmarkStart w:id="174" w:name="_Toc192269204"/>
      <w:bookmarkStart w:id="175" w:name="_Toc199407113"/>
      <w:r w:rsidRPr="00E46AD2">
        <w:rPr>
          <w:rtl/>
        </w:rPr>
        <w:t>تدبر القصص القرآني: عبر وعظات من الماضي</w:t>
      </w:r>
      <w:bookmarkEnd w:id="174"/>
      <w:bookmarkEnd w:id="175"/>
    </w:p>
    <w:p w14:paraId="68A4857A" w14:textId="77777777" w:rsidR="00CE0149" w:rsidRPr="00E46AD2" w:rsidRDefault="00CE0149" w:rsidP="001A721D">
      <w:r w:rsidRPr="00E46AD2">
        <w:rPr>
          <w:rtl/>
        </w:rPr>
        <w:t>مقدمة: القصص القرآني ليس مجرد حكايات</w:t>
      </w:r>
    </w:p>
    <w:p w14:paraId="0AA17C61" w14:textId="77777777" w:rsidR="00CE0149" w:rsidRPr="00E46AD2" w:rsidRDefault="00CE0149" w:rsidP="001A721D">
      <w:r w:rsidRPr="00E46AD2">
        <w:rPr>
          <w:rtl/>
        </w:rPr>
        <w:t>القصص القرآني جزء أساسي من كتاب الله، يشغل مساحة كبيرة منه. لكنه ليس مجرد سرد لأحداث الماضي، بل هو وسيلة إلهية للتربية والتعليم، والتوجيه والإرشاد، والعظة والاعتبار</w:t>
      </w:r>
      <w:r w:rsidRPr="00E46AD2">
        <w:t>.</w:t>
      </w:r>
    </w:p>
    <w:p w14:paraId="702D4DA8" w14:textId="77777777" w:rsidR="00CE0149" w:rsidRPr="00E46AD2" w:rsidRDefault="00CE0149" w:rsidP="001A721D">
      <w:r w:rsidRPr="00E46AD2">
        <w:rPr>
          <w:rtl/>
        </w:rPr>
        <w:t>لماذا القصص؟</w:t>
      </w:r>
    </w:p>
    <w:p w14:paraId="15091D9F" w14:textId="77777777" w:rsidR="00CE0149" w:rsidRPr="00E46AD2" w:rsidRDefault="00CE0149" w:rsidP="001A721D">
      <w:r w:rsidRPr="00E46AD2">
        <w:rPr>
          <w:rtl/>
        </w:rPr>
        <w:t>القصص أسلوب مؤثر في النفس البشرية، له القدرة على</w:t>
      </w:r>
      <w:r w:rsidRPr="00E46AD2">
        <w:t>:</w:t>
      </w:r>
    </w:p>
    <w:p w14:paraId="19C20C58" w14:textId="77777777" w:rsidR="00CE0149" w:rsidRPr="00E46AD2" w:rsidRDefault="00CE0149" w:rsidP="009A6CA1">
      <w:pPr>
        <w:pStyle w:val="a9"/>
        <w:numPr>
          <w:ilvl w:val="0"/>
          <w:numId w:val="191"/>
        </w:numPr>
      </w:pPr>
      <w:r w:rsidRPr="001A721D">
        <w:rPr>
          <w:b/>
          <w:bCs/>
          <w:rtl/>
        </w:rPr>
        <w:t>الجذب والتشويق</w:t>
      </w:r>
      <w:r w:rsidRPr="001A721D">
        <w:rPr>
          <w:b/>
          <w:bCs/>
        </w:rPr>
        <w:t>:</w:t>
      </w:r>
      <w:r w:rsidRPr="00E46AD2">
        <w:t xml:space="preserve"> </w:t>
      </w:r>
      <w:r w:rsidRPr="00E46AD2">
        <w:rPr>
          <w:rtl/>
        </w:rPr>
        <w:t>فالنفس البشرية بطبيعتها تميل إلى القصص، وتتفاعل معها</w:t>
      </w:r>
      <w:r w:rsidRPr="00E46AD2">
        <w:t>.</w:t>
      </w:r>
    </w:p>
    <w:p w14:paraId="44604C8F" w14:textId="77777777" w:rsidR="00CE0149" w:rsidRPr="00E46AD2" w:rsidRDefault="00CE0149" w:rsidP="009A6CA1">
      <w:pPr>
        <w:pStyle w:val="a9"/>
        <w:numPr>
          <w:ilvl w:val="0"/>
          <w:numId w:val="191"/>
        </w:numPr>
      </w:pPr>
      <w:r w:rsidRPr="001A721D">
        <w:rPr>
          <w:b/>
          <w:bCs/>
          <w:rtl/>
        </w:rPr>
        <w:t>التصوير</w:t>
      </w:r>
      <w:r w:rsidRPr="001A721D">
        <w:rPr>
          <w:b/>
          <w:bCs/>
        </w:rPr>
        <w:t>:</w:t>
      </w:r>
      <w:r w:rsidRPr="00E46AD2">
        <w:t xml:space="preserve"> </w:t>
      </w:r>
      <w:r w:rsidRPr="00E46AD2">
        <w:rPr>
          <w:rtl/>
        </w:rPr>
        <w:t>فالقصة ترسم صورًا حية للأحداث والشخصيات، مما يجعلها أكثر رسوخًا في الذهن</w:t>
      </w:r>
      <w:r w:rsidRPr="00E46AD2">
        <w:t>.</w:t>
      </w:r>
    </w:p>
    <w:p w14:paraId="3D65D374" w14:textId="77777777" w:rsidR="00CE0149" w:rsidRPr="00E46AD2" w:rsidRDefault="00CE0149" w:rsidP="009A6CA1">
      <w:pPr>
        <w:pStyle w:val="a9"/>
        <w:numPr>
          <w:ilvl w:val="0"/>
          <w:numId w:val="191"/>
        </w:numPr>
      </w:pPr>
      <w:r w:rsidRPr="001A721D">
        <w:rPr>
          <w:b/>
          <w:bCs/>
          <w:rtl/>
        </w:rPr>
        <w:t>التأثير</w:t>
      </w:r>
      <w:r w:rsidRPr="001A721D">
        <w:rPr>
          <w:b/>
          <w:bCs/>
        </w:rPr>
        <w:t>:</w:t>
      </w:r>
      <w:r w:rsidRPr="00E46AD2">
        <w:t xml:space="preserve"> </w:t>
      </w:r>
      <w:r w:rsidRPr="00E46AD2">
        <w:rPr>
          <w:rtl/>
        </w:rPr>
        <w:t>فالقصة تحرك المشاعر، وتثير العواطف، وتدفع إلى التفكير والتأمل</w:t>
      </w:r>
      <w:r w:rsidRPr="00E46AD2">
        <w:t>.</w:t>
      </w:r>
    </w:p>
    <w:p w14:paraId="066DEA40" w14:textId="77777777" w:rsidR="00CE0149" w:rsidRPr="00E46AD2" w:rsidRDefault="00CE0149" w:rsidP="009A6CA1">
      <w:pPr>
        <w:pStyle w:val="a9"/>
        <w:numPr>
          <w:ilvl w:val="0"/>
          <w:numId w:val="191"/>
        </w:numPr>
      </w:pPr>
      <w:r w:rsidRPr="001A721D">
        <w:rPr>
          <w:b/>
          <w:bCs/>
          <w:rtl/>
        </w:rPr>
        <w:t>الإقناع</w:t>
      </w:r>
      <w:r w:rsidRPr="001A721D">
        <w:rPr>
          <w:b/>
          <w:bCs/>
        </w:rPr>
        <w:t>:</w:t>
      </w:r>
      <w:r w:rsidRPr="00E46AD2">
        <w:t xml:space="preserve"> </w:t>
      </w:r>
      <w:r w:rsidRPr="00E46AD2">
        <w:rPr>
          <w:rtl/>
        </w:rPr>
        <w:t>فالقصة تقدم الأدلة والبراهين على صدق الدعوة، وصحة الرسالة</w:t>
      </w:r>
      <w:r w:rsidRPr="00E46AD2">
        <w:t>.</w:t>
      </w:r>
    </w:p>
    <w:p w14:paraId="41C05C50" w14:textId="77777777" w:rsidR="00CE0149" w:rsidRPr="00E46AD2" w:rsidRDefault="00CE0149" w:rsidP="009A6CA1">
      <w:pPr>
        <w:pStyle w:val="a9"/>
        <w:numPr>
          <w:ilvl w:val="0"/>
          <w:numId w:val="191"/>
        </w:numPr>
      </w:pPr>
      <w:r w:rsidRPr="001A721D">
        <w:rPr>
          <w:b/>
          <w:bCs/>
          <w:rtl/>
        </w:rPr>
        <w:t>التعليم</w:t>
      </w:r>
      <w:r w:rsidRPr="001A721D">
        <w:rPr>
          <w:b/>
          <w:bCs/>
        </w:rPr>
        <w:t>:</w:t>
      </w:r>
      <w:r w:rsidRPr="00E46AD2">
        <w:t xml:space="preserve"> </w:t>
      </w:r>
      <w:r w:rsidRPr="00E46AD2">
        <w:rPr>
          <w:rtl/>
        </w:rPr>
        <w:t>فالقصة تعلم الدروس والعبر، وتقدم النماذج والقدوات</w:t>
      </w:r>
      <w:r w:rsidRPr="00E46AD2">
        <w:t>.</w:t>
      </w:r>
    </w:p>
    <w:p w14:paraId="0BA23259" w14:textId="77777777" w:rsidR="00CE0149" w:rsidRPr="00E46AD2" w:rsidRDefault="00CE0149" w:rsidP="001A721D">
      <w:r w:rsidRPr="00E46AD2">
        <w:rPr>
          <w:rtl/>
        </w:rPr>
        <w:t>أهداف القصص القرآني</w:t>
      </w:r>
      <w:r w:rsidRPr="00E46AD2">
        <w:t>:</w:t>
      </w:r>
    </w:p>
    <w:p w14:paraId="6872262B" w14:textId="77777777" w:rsidR="00CE0149" w:rsidRPr="00E46AD2" w:rsidRDefault="00CE0149" w:rsidP="001A721D">
      <w:r w:rsidRPr="00E46AD2">
        <w:rPr>
          <w:rtl/>
        </w:rPr>
        <w:t>للقصص القرآني أهداف متعددة، منها</w:t>
      </w:r>
      <w:r w:rsidRPr="00E46AD2">
        <w:t>:</w:t>
      </w:r>
    </w:p>
    <w:p w14:paraId="7E2F3568" w14:textId="77777777" w:rsidR="00CE0149" w:rsidRPr="00E46AD2" w:rsidRDefault="00CE0149" w:rsidP="009A6CA1">
      <w:pPr>
        <w:pStyle w:val="a9"/>
        <w:numPr>
          <w:ilvl w:val="0"/>
          <w:numId w:val="192"/>
        </w:numPr>
      </w:pPr>
      <w:r w:rsidRPr="001A721D">
        <w:rPr>
          <w:b/>
          <w:bCs/>
          <w:rtl/>
        </w:rPr>
        <w:t>إثبات صدق الرسالة</w:t>
      </w:r>
      <w:r w:rsidRPr="001A721D">
        <w:rPr>
          <w:b/>
          <w:bCs/>
        </w:rPr>
        <w:t>:</w:t>
      </w:r>
      <w:r w:rsidRPr="00E46AD2">
        <w:t xml:space="preserve"> </w:t>
      </w:r>
      <w:r w:rsidRPr="00E46AD2">
        <w:rPr>
          <w:rtl/>
        </w:rPr>
        <w:t>فالقصص القرآني يقدم الأدلة على صدق النبي صلى الله عليه وسلم، وعلى أن القرآن وحي من الله تعالى</w:t>
      </w:r>
      <w:r w:rsidRPr="00E46AD2">
        <w:t>.</w:t>
      </w:r>
    </w:p>
    <w:p w14:paraId="7420C54C" w14:textId="77777777" w:rsidR="00CE0149" w:rsidRPr="00E46AD2" w:rsidRDefault="00CE0149" w:rsidP="009A6CA1">
      <w:pPr>
        <w:pStyle w:val="a9"/>
        <w:numPr>
          <w:ilvl w:val="0"/>
          <w:numId w:val="192"/>
        </w:numPr>
      </w:pPr>
      <w:r w:rsidRPr="001A721D">
        <w:rPr>
          <w:b/>
          <w:bCs/>
          <w:rtl/>
        </w:rPr>
        <w:t>تثبيت قلب النبي صلى الله عليه وسلم</w:t>
      </w:r>
      <w:r w:rsidRPr="001A721D">
        <w:rPr>
          <w:b/>
          <w:bCs/>
        </w:rPr>
        <w:t>:</w:t>
      </w:r>
      <w:r w:rsidRPr="00E46AD2">
        <w:t xml:space="preserve"> </w:t>
      </w:r>
      <w:r w:rsidRPr="00E46AD2">
        <w:rPr>
          <w:rtl/>
        </w:rPr>
        <w:t>فالقصص القرآني يسلي النبي صلى الله عليه وسلم، ويخفف عنه ما يلاقيه من أذى قومه، ويذكره بأن الأنبياء من قبله قد لاقوا مثل ما يلاقي</w:t>
      </w:r>
      <w:r w:rsidRPr="00E46AD2">
        <w:t>.</w:t>
      </w:r>
    </w:p>
    <w:p w14:paraId="283DF1D1" w14:textId="77777777" w:rsidR="00CE0149" w:rsidRPr="00E46AD2" w:rsidRDefault="00CE0149" w:rsidP="009A6CA1">
      <w:pPr>
        <w:pStyle w:val="a9"/>
        <w:numPr>
          <w:ilvl w:val="0"/>
          <w:numId w:val="192"/>
        </w:numPr>
      </w:pPr>
      <w:r w:rsidRPr="001A721D">
        <w:rPr>
          <w:b/>
          <w:bCs/>
          <w:rtl/>
        </w:rPr>
        <w:t>العظة والاعتبار</w:t>
      </w:r>
      <w:r w:rsidRPr="001A721D">
        <w:rPr>
          <w:b/>
          <w:bCs/>
        </w:rPr>
        <w:t>:</w:t>
      </w:r>
      <w:r w:rsidRPr="00E46AD2">
        <w:t xml:space="preserve"> </w:t>
      </w:r>
      <w:r w:rsidRPr="00E46AD2">
        <w:rPr>
          <w:rtl/>
        </w:rPr>
        <w:t>فالقصص القرآني يقدم العظات والعبر من أحوال الأمم السابقة، ومن مصائر المكذبين والمعاندين</w:t>
      </w:r>
      <w:r w:rsidRPr="00E46AD2">
        <w:t>.</w:t>
      </w:r>
    </w:p>
    <w:p w14:paraId="6B72A67B" w14:textId="77777777" w:rsidR="00CE0149" w:rsidRPr="00E46AD2" w:rsidRDefault="00CE0149" w:rsidP="009A6CA1">
      <w:pPr>
        <w:pStyle w:val="a9"/>
        <w:numPr>
          <w:ilvl w:val="0"/>
          <w:numId w:val="192"/>
        </w:numPr>
      </w:pPr>
      <w:r w:rsidRPr="001A721D">
        <w:rPr>
          <w:b/>
          <w:bCs/>
          <w:rtl/>
        </w:rPr>
        <w:t>التربية والتعليم</w:t>
      </w:r>
      <w:r w:rsidRPr="001A721D">
        <w:rPr>
          <w:b/>
          <w:bCs/>
        </w:rPr>
        <w:t>:</w:t>
      </w:r>
      <w:r w:rsidRPr="00E46AD2">
        <w:t xml:space="preserve"> </w:t>
      </w:r>
      <w:r w:rsidRPr="00E46AD2">
        <w:rPr>
          <w:rtl/>
        </w:rPr>
        <w:t>فالقصص القرآني يربي على الفضائل، وينهى عن الرذائل، ويعلم مكارم الأخلاق</w:t>
      </w:r>
      <w:r w:rsidRPr="00E46AD2">
        <w:t>.</w:t>
      </w:r>
    </w:p>
    <w:p w14:paraId="2869A86F" w14:textId="77777777" w:rsidR="00CE0149" w:rsidRPr="00E46AD2" w:rsidRDefault="00CE0149" w:rsidP="009A6CA1">
      <w:pPr>
        <w:pStyle w:val="a9"/>
        <w:numPr>
          <w:ilvl w:val="0"/>
          <w:numId w:val="192"/>
        </w:numPr>
      </w:pPr>
      <w:r w:rsidRPr="001A721D">
        <w:rPr>
          <w:b/>
          <w:bCs/>
          <w:rtl/>
        </w:rPr>
        <w:t>إقامة الحجة</w:t>
      </w:r>
      <w:r w:rsidRPr="001A721D">
        <w:rPr>
          <w:b/>
          <w:bCs/>
        </w:rPr>
        <w:t>:</w:t>
      </w:r>
      <w:r w:rsidRPr="00E46AD2">
        <w:t xml:space="preserve"> </w:t>
      </w:r>
      <w:r w:rsidRPr="00E46AD2">
        <w:rPr>
          <w:rtl/>
        </w:rPr>
        <w:t>فالقصص القرآني يقيم الحجة على الكافرين والمنافقين، ويبين لهم ضلالهم وانحرافهم</w:t>
      </w:r>
      <w:r w:rsidRPr="00E46AD2">
        <w:t>.</w:t>
      </w:r>
    </w:p>
    <w:p w14:paraId="786F6597" w14:textId="77777777" w:rsidR="00CE0149" w:rsidRPr="00E46AD2" w:rsidRDefault="00CE0149" w:rsidP="009A6CA1">
      <w:pPr>
        <w:pStyle w:val="a9"/>
        <w:numPr>
          <w:ilvl w:val="0"/>
          <w:numId w:val="192"/>
        </w:numPr>
      </w:pPr>
      <w:r w:rsidRPr="001A721D">
        <w:rPr>
          <w:b/>
          <w:bCs/>
          <w:rtl/>
        </w:rPr>
        <w:t>بيان سنن الله في الكون والمجتمع</w:t>
      </w:r>
      <w:r w:rsidRPr="001A721D">
        <w:rPr>
          <w:b/>
          <w:bCs/>
        </w:rPr>
        <w:t>:</w:t>
      </w:r>
      <w:r w:rsidRPr="00E46AD2">
        <w:t xml:space="preserve"> </w:t>
      </w:r>
      <w:r w:rsidRPr="00E46AD2">
        <w:rPr>
          <w:rtl/>
        </w:rPr>
        <w:t>فالقصص القرآني يكشف عن السنن الإلهية التي تحكم حركة التاريخ، وتصرفات البشر</w:t>
      </w:r>
      <w:r w:rsidRPr="00E46AD2">
        <w:t>.</w:t>
      </w:r>
    </w:p>
    <w:p w14:paraId="649945B1" w14:textId="570DB6F0" w:rsidR="00CE0149" w:rsidRPr="00E46AD2" w:rsidRDefault="00CE0149" w:rsidP="009A6CA1">
      <w:pPr>
        <w:pStyle w:val="a9"/>
        <w:numPr>
          <w:ilvl w:val="0"/>
          <w:numId w:val="192"/>
        </w:numPr>
      </w:pPr>
      <w:r w:rsidRPr="001A721D">
        <w:rPr>
          <w:b/>
          <w:bCs/>
          <w:rtl/>
        </w:rPr>
        <w:t xml:space="preserve">تسلية المؤمنين </w:t>
      </w:r>
      <w:r w:rsidR="00A21515" w:rsidRPr="001A721D">
        <w:rPr>
          <w:b/>
          <w:bCs/>
          <w:rtl/>
        </w:rPr>
        <w:t>وتثبيتهم</w:t>
      </w:r>
      <w:r w:rsidRPr="00E46AD2">
        <w:t xml:space="preserve">: </w:t>
      </w:r>
      <w:r w:rsidRPr="00E46AD2">
        <w:rPr>
          <w:rtl/>
        </w:rPr>
        <w:t xml:space="preserve">فالقصص تظهر عاقبة الصبر </w:t>
      </w:r>
      <w:r w:rsidR="00A510A7" w:rsidRPr="00E46AD2">
        <w:rPr>
          <w:rtl/>
        </w:rPr>
        <w:t>ونصر</w:t>
      </w:r>
      <w:r w:rsidRPr="00E46AD2">
        <w:rPr>
          <w:rtl/>
        </w:rPr>
        <w:t xml:space="preserve"> الله للمؤمنين</w:t>
      </w:r>
      <w:r w:rsidRPr="00E46AD2">
        <w:t>.</w:t>
      </w:r>
    </w:p>
    <w:p w14:paraId="6713909C" w14:textId="77777777" w:rsidR="00CE0149" w:rsidRPr="00E46AD2" w:rsidRDefault="00CE0149" w:rsidP="001A721D">
      <w:r w:rsidRPr="00E46AD2">
        <w:rPr>
          <w:rtl/>
        </w:rPr>
        <w:t>أنواع القصص القرآني</w:t>
      </w:r>
      <w:r w:rsidRPr="00E46AD2">
        <w:t>:</w:t>
      </w:r>
    </w:p>
    <w:p w14:paraId="749F8D6E" w14:textId="77777777" w:rsidR="00CE0149" w:rsidRPr="00E46AD2" w:rsidRDefault="00CE0149" w:rsidP="001A721D">
      <w:r w:rsidRPr="00E46AD2">
        <w:rPr>
          <w:rtl/>
        </w:rPr>
        <w:t>يمكن تقسيم القصص القرآني إلى ثلاثة أنواع رئيسية</w:t>
      </w:r>
      <w:r w:rsidRPr="00E46AD2">
        <w:t>:</w:t>
      </w:r>
    </w:p>
    <w:p w14:paraId="2801B038" w14:textId="77777777" w:rsidR="00CE0149" w:rsidRPr="00E46AD2" w:rsidRDefault="00CE0149" w:rsidP="009A6CA1">
      <w:pPr>
        <w:pStyle w:val="a9"/>
        <w:numPr>
          <w:ilvl w:val="0"/>
          <w:numId w:val="193"/>
        </w:numPr>
      </w:pPr>
      <w:r w:rsidRPr="001A721D">
        <w:rPr>
          <w:b/>
          <w:bCs/>
          <w:rtl/>
        </w:rPr>
        <w:t>قصص الأنبياء</w:t>
      </w:r>
      <w:r w:rsidRPr="001A721D">
        <w:rPr>
          <w:b/>
          <w:bCs/>
        </w:rPr>
        <w:t>:</w:t>
      </w:r>
      <w:r w:rsidRPr="00E46AD2">
        <w:t xml:space="preserve"> </w:t>
      </w:r>
      <w:r w:rsidRPr="00E46AD2">
        <w:rPr>
          <w:rtl/>
        </w:rPr>
        <w:t>وهي القصص التي تتحدث عن الأنبياء والرسل، وما لاقوه من أقوامهم، مثل قصة نوح، وإبراهيم، وموسى، وعيسى، ومحمد، عليهم الصلاة والسلام</w:t>
      </w:r>
      <w:r w:rsidRPr="00E46AD2">
        <w:t>.</w:t>
      </w:r>
    </w:p>
    <w:p w14:paraId="63D2268A" w14:textId="77777777" w:rsidR="00CE0149" w:rsidRPr="00E46AD2" w:rsidRDefault="00CE0149" w:rsidP="009A6CA1">
      <w:pPr>
        <w:pStyle w:val="a9"/>
        <w:numPr>
          <w:ilvl w:val="0"/>
          <w:numId w:val="193"/>
        </w:numPr>
      </w:pPr>
      <w:r w:rsidRPr="001A721D">
        <w:rPr>
          <w:b/>
          <w:bCs/>
          <w:rtl/>
        </w:rPr>
        <w:t>قصص الأمم السابقة</w:t>
      </w:r>
      <w:r w:rsidRPr="001A721D">
        <w:rPr>
          <w:b/>
          <w:bCs/>
        </w:rPr>
        <w:t>:</w:t>
      </w:r>
      <w:r w:rsidRPr="00E46AD2">
        <w:t xml:space="preserve"> </w:t>
      </w:r>
      <w:r w:rsidRPr="00E46AD2">
        <w:rPr>
          <w:rtl/>
        </w:rPr>
        <w:t>وهي القصص التي تتحدث عن الأمم التي كذبت رسلها، فأهلكها الله تعالى، مثل قصة قوم عاد، وثمود، وقوم لوط</w:t>
      </w:r>
      <w:r w:rsidRPr="00E46AD2">
        <w:t>.</w:t>
      </w:r>
    </w:p>
    <w:p w14:paraId="101D5FF1" w14:textId="77777777" w:rsidR="00CE0149" w:rsidRPr="00E46AD2" w:rsidRDefault="00CE0149" w:rsidP="009A6CA1">
      <w:pPr>
        <w:pStyle w:val="a9"/>
        <w:numPr>
          <w:ilvl w:val="0"/>
          <w:numId w:val="193"/>
        </w:numPr>
      </w:pPr>
      <w:r w:rsidRPr="001A721D">
        <w:rPr>
          <w:b/>
          <w:bCs/>
          <w:rtl/>
        </w:rPr>
        <w:t>قصص أفراد</w:t>
      </w:r>
      <w:r w:rsidRPr="001A721D">
        <w:rPr>
          <w:b/>
          <w:bCs/>
        </w:rPr>
        <w:t>:</w:t>
      </w:r>
      <w:r w:rsidRPr="00E46AD2">
        <w:t xml:space="preserve"> </w:t>
      </w:r>
      <w:r w:rsidRPr="00E46AD2">
        <w:rPr>
          <w:rtl/>
        </w:rPr>
        <w:t>وهي القصص التي تتحدث عن أفراد معينين، سواء كانوا صالحين أو طالحين، مثل قصة أصحاب الكهف، وقصة ذي القرنين، وقصة قارون</w:t>
      </w:r>
      <w:r w:rsidRPr="00E46AD2">
        <w:t>.</w:t>
      </w:r>
    </w:p>
    <w:p w14:paraId="51F651EE" w14:textId="77777777" w:rsidR="00CE0149" w:rsidRPr="00E46AD2" w:rsidRDefault="00CE0149" w:rsidP="001A721D">
      <w:r w:rsidRPr="00E46AD2">
        <w:rPr>
          <w:rtl/>
        </w:rPr>
        <w:t>كيف نتدبر القصص القرآني؟</w:t>
      </w:r>
    </w:p>
    <w:p w14:paraId="71B1E5D5" w14:textId="77777777" w:rsidR="00CE0149" w:rsidRPr="00E46AD2" w:rsidRDefault="00CE0149" w:rsidP="001A721D">
      <w:r w:rsidRPr="00E46AD2">
        <w:rPr>
          <w:rtl/>
        </w:rPr>
        <w:t>لتدبر القصص القرآني بشكل فعال، يمكن اتباع الخطوات التالية</w:t>
      </w:r>
      <w:r w:rsidRPr="00E46AD2">
        <w:t>:</w:t>
      </w:r>
    </w:p>
    <w:p w14:paraId="50CB1C6E" w14:textId="77777777" w:rsidR="00CE0149" w:rsidRPr="00E46AD2" w:rsidRDefault="00CE0149" w:rsidP="009A6CA1">
      <w:pPr>
        <w:pStyle w:val="a9"/>
        <w:numPr>
          <w:ilvl w:val="0"/>
          <w:numId w:val="194"/>
        </w:numPr>
      </w:pPr>
      <w:r w:rsidRPr="001A721D">
        <w:rPr>
          <w:b/>
          <w:bCs/>
          <w:rtl/>
        </w:rPr>
        <w:t>قراءة القصة بتأنٍ وتركيز</w:t>
      </w:r>
      <w:r w:rsidRPr="001A721D">
        <w:rPr>
          <w:b/>
          <w:bCs/>
        </w:rPr>
        <w:t>:</w:t>
      </w:r>
      <w:r w:rsidRPr="00E46AD2">
        <w:t xml:space="preserve"> </w:t>
      </w:r>
      <w:r w:rsidRPr="00E46AD2">
        <w:rPr>
          <w:rtl/>
        </w:rPr>
        <w:t>لا تقرأ القصة قراءة سريعة، بل اقرأها ببطء وتمهل، وتوقف عند كل حدث، وكل شخصية، وكل حوار</w:t>
      </w:r>
      <w:r w:rsidRPr="00E46AD2">
        <w:t>.</w:t>
      </w:r>
    </w:p>
    <w:p w14:paraId="1B0E9223" w14:textId="77777777" w:rsidR="00CE0149" w:rsidRPr="00E46AD2" w:rsidRDefault="00CE0149" w:rsidP="009A6CA1">
      <w:pPr>
        <w:pStyle w:val="a9"/>
        <w:numPr>
          <w:ilvl w:val="0"/>
          <w:numId w:val="194"/>
        </w:numPr>
      </w:pPr>
      <w:r w:rsidRPr="001A721D">
        <w:rPr>
          <w:b/>
          <w:bCs/>
          <w:rtl/>
        </w:rPr>
        <w:t>فهم السياق العام للقصة</w:t>
      </w:r>
      <w:r w:rsidRPr="001A721D">
        <w:rPr>
          <w:b/>
          <w:bCs/>
        </w:rPr>
        <w:t>:</w:t>
      </w:r>
      <w:r w:rsidRPr="00E46AD2">
        <w:t xml:space="preserve"> </w:t>
      </w:r>
      <w:r w:rsidRPr="00E46AD2">
        <w:rPr>
          <w:rtl/>
        </w:rPr>
        <w:t>حاول أن تفهم الظروف والأحداث التي وقعت فيها القصة، ومن هم أطرافها، وما هي أهدافهم ودوافعهم</w:t>
      </w:r>
      <w:r w:rsidRPr="00E46AD2">
        <w:t>.</w:t>
      </w:r>
    </w:p>
    <w:p w14:paraId="19090AF4" w14:textId="3A61AED1" w:rsidR="00CE0149" w:rsidRPr="00E46AD2" w:rsidRDefault="00CE0149" w:rsidP="009A6CA1">
      <w:pPr>
        <w:pStyle w:val="a9"/>
        <w:numPr>
          <w:ilvl w:val="0"/>
          <w:numId w:val="194"/>
        </w:numPr>
      </w:pPr>
      <w:r w:rsidRPr="001A721D">
        <w:rPr>
          <w:b/>
          <w:bCs/>
          <w:rtl/>
        </w:rPr>
        <w:t>التركيز على الشخصيات</w:t>
      </w:r>
      <w:r w:rsidRPr="001A721D">
        <w:rPr>
          <w:b/>
          <w:bCs/>
        </w:rPr>
        <w:t>:</w:t>
      </w:r>
      <w:r w:rsidRPr="00E46AD2">
        <w:t xml:space="preserve"> </w:t>
      </w:r>
      <w:r w:rsidRPr="00E46AD2">
        <w:rPr>
          <w:rtl/>
        </w:rPr>
        <w:t xml:space="preserve">تأمل في صفات الشخصيات </w:t>
      </w:r>
      <w:r w:rsidR="0064321B">
        <w:rPr>
          <w:rtl/>
        </w:rPr>
        <w:t>"</w:t>
      </w:r>
      <w:r w:rsidRPr="00E46AD2">
        <w:rPr>
          <w:rtl/>
        </w:rPr>
        <w:t>الإيجابية والسلبية</w:t>
      </w:r>
      <w:r w:rsidR="0064321B">
        <w:rPr>
          <w:rtl/>
        </w:rPr>
        <w:t>"</w:t>
      </w:r>
      <w:r w:rsidRPr="00E46AD2">
        <w:rPr>
          <w:rtl/>
        </w:rPr>
        <w:t>، وأقوالها وأفعالها، ومواقفها، ونتائج أعمالها</w:t>
      </w:r>
      <w:r w:rsidRPr="00E46AD2">
        <w:t>.</w:t>
      </w:r>
    </w:p>
    <w:p w14:paraId="0AF5FC00" w14:textId="77777777" w:rsidR="00CE0149" w:rsidRPr="00E46AD2" w:rsidRDefault="00CE0149" w:rsidP="009A6CA1">
      <w:pPr>
        <w:pStyle w:val="a9"/>
        <w:numPr>
          <w:ilvl w:val="0"/>
          <w:numId w:val="194"/>
        </w:numPr>
      </w:pPr>
      <w:r w:rsidRPr="001A721D">
        <w:rPr>
          <w:b/>
          <w:bCs/>
          <w:rtl/>
        </w:rPr>
        <w:t>استخلاص العبر والدروس</w:t>
      </w:r>
      <w:r w:rsidRPr="001A721D">
        <w:rPr>
          <w:b/>
          <w:bCs/>
        </w:rPr>
        <w:t>:</w:t>
      </w:r>
      <w:r w:rsidRPr="00E46AD2">
        <w:t xml:space="preserve"> </w:t>
      </w:r>
      <w:r w:rsidRPr="00E46AD2">
        <w:rPr>
          <w:rtl/>
        </w:rPr>
        <w:t>استخرج العبر والدروس المستفادة من القصة، وحاول أن تربطها بواقعك وحياتك</w:t>
      </w:r>
      <w:r w:rsidRPr="00E46AD2">
        <w:t>.</w:t>
      </w:r>
    </w:p>
    <w:p w14:paraId="19D138CF" w14:textId="77777777" w:rsidR="00CE0149" w:rsidRPr="00E46AD2" w:rsidRDefault="00CE0149" w:rsidP="009A6CA1">
      <w:pPr>
        <w:pStyle w:val="a9"/>
        <w:numPr>
          <w:ilvl w:val="0"/>
          <w:numId w:val="194"/>
        </w:numPr>
      </w:pPr>
      <w:r w:rsidRPr="001A721D">
        <w:rPr>
          <w:b/>
          <w:bCs/>
          <w:rtl/>
        </w:rPr>
        <w:t>الاستعانة بكتب التفسير</w:t>
      </w:r>
      <w:r w:rsidRPr="001A721D">
        <w:rPr>
          <w:b/>
          <w:bCs/>
        </w:rPr>
        <w:t>:</w:t>
      </w:r>
      <w:r w:rsidRPr="00E46AD2">
        <w:t xml:space="preserve"> </w:t>
      </w:r>
      <w:r w:rsidRPr="00E46AD2">
        <w:rPr>
          <w:rtl/>
        </w:rPr>
        <w:t>ارجع إلى كتب التفسير الموثوقة لفهم معاني الآيات، وتفسير الأحداث، وتوضيح الغموض</w:t>
      </w:r>
      <w:r w:rsidRPr="00E46AD2">
        <w:t>.</w:t>
      </w:r>
    </w:p>
    <w:p w14:paraId="0A7D2881" w14:textId="77777777" w:rsidR="00CE0149" w:rsidRPr="00E46AD2" w:rsidRDefault="00CE0149" w:rsidP="009A6CA1">
      <w:pPr>
        <w:pStyle w:val="a9"/>
        <w:numPr>
          <w:ilvl w:val="0"/>
          <w:numId w:val="194"/>
        </w:numPr>
      </w:pPr>
      <w:r w:rsidRPr="001A721D">
        <w:rPr>
          <w:b/>
          <w:bCs/>
          <w:rtl/>
        </w:rPr>
        <w:t>البحث عن السنن الإلهية</w:t>
      </w:r>
      <w:r w:rsidRPr="001A721D">
        <w:rPr>
          <w:b/>
          <w:bCs/>
        </w:rPr>
        <w:t>:</w:t>
      </w:r>
      <w:r w:rsidRPr="00E46AD2">
        <w:t xml:space="preserve"> </w:t>
      </w:r>
      <w:r w:rsidRPr="00E46AD2">
        <w:rPr>
          <w:rtl/>
        </w:rPr>
        <w:t>حاول أن تكتشف السنن الإلهية التي تحكم الأحداث، وتصرفات البشر، ونتائج الأعمال</w:t>
      </w:r>
      <w:r w:rsidRPr="00E46AD2">
        <w:t>.</w:t>
      </w:r>
    </w:p>
    <w:p w14:paraId="7E87A564" w14:textId="77777777" w:rsidR="00CE0149" w:rsidRPr="00E46AD2" w:rsidRDefault="00CE0149" w:rsidP="009A6CA1">
      <w:pPr>
        <w:pStyle w:val="a9"/>
        <w:numPr>
          <w:ilvl w:val="0"/>
          <w:numId w:val="194"/>
        </w:numPr>
      </w:pPr>
      <w:r w:rsidRPr="001A721D">
        <w:rPr>
          <w:b/>
          <w:bCs/>
          <w:rtl/>
        </w:rPr>
        <w:t>التفاعل مع القصة</w:t>
      </w:r>
      <w:r w:rsidRPr="001A721D">
        <w:rPr>
          <w:b/>
          <w:bCs/>
        </w:rPr>
        <w:t>:</w:t>
      </w:r>
      <w:r w:rsidRPr="00E46AD2">
        <w:t xml:space="preserve"> </w:t>
      </w:r>
      <w:r w:rsidRPr="00E46AD2">
        <w:rPr>
          <w:rtl/>
        </w:rPr>
        <w:t>عش أحداث القصة، وتخيل نفسك مكان الشخصيات، وتأثر بمواقفهم، وتعلم من أخطائهم</w:t>
      </w:r>
      <w:r w:rsidRPr="00E46AD2">
        <w:t>.</w:t>
      </w:r>
    </w:p>
    <w:p w14:paraId="34E0E6F0" w14:textId="77777777" w:rsidR="00CE0149" w:rsidRPr="00E46AD2" w:rsidRDefault="00CE0149" w:rsidP="009A6CA1">
      <w:pPr>
        <w:pStyle w:val="a9"/>
        <w:numPr>
          <w:ilvl w:val="0"/>
          <w:numId w:val="194"/>
        </w:numPr>
      </w:pPr>
      <w:r w:rsidRPr="001A721D">
        <w:rPr>
          <w:b/>
          <w:bCs/>
          <w:rtl/>
        </w:rPr>
        <w:t>تطبيق الدروس المستفادة</w:t>
      </w:r>
      <w:r w:rsidRPr="00E46AD2">
        <w:t xml:space="preserve">: </w:t>
      </w:r>
      <w:r w:rsidRPr="00E46AD2">
        <w:rPr>
          <w:rtl/>
        </w:rPr>
        <w:t>أهم خطوة هي محاولة تطبيق ما تعلمته من دروس في حياتك</w:t>
      </w:r>
      <w:r w:rsidRPr="00E46AD2">
        <w:t>.</w:t>
      </w:r>
    </w:p>
    <w:p w14:paraId="33085789" w14:textId="77777777" w:rsidR="00CE0149" w:rsidRPr="00E46AD2" w:rsidRDefault="00CE0149" w:rsidP="001A721D">
      <w:r w:rsidRPr="00E46AD2">
        <w:rPr>
          <w:rtl/>
        </w:rPr>
        <w:t>أمثلة تطبيقية</w:t>
      </w:r>
      <w:r w:rsidRPr="00E46AD2">
        <w:t>:</w:t>
      </w:r>
    </w:p>
    <w:p w14:paraId="6212EE25" w14:textId="77777777" w:rsidR="00CE0149" w:rsidRPr="00E46AD2" w:rsidRDefault="00CE0149" w:rsidP="009A6CA1">
      <w:pPr>
        <w:pStyle w:val="a9"/>
        <w:numPr>
          <w:ilvl w:val="0"/>
          <w:numId w:val="195"/>
        </w:numPr>
      </w:pPr>
      <w:r w:rsidRPr="001A721D">
        <w:rPr>
          <w:b/>
          <w:bCs/>
          <w:rtl/>
        </w:rPr>
        <w:t>قصة يوسف عليه السلام</w:t>
      </w:r>
      <w:r w:rsidRPr="001A721D">
        <w:rPr>
          <w:b/>
          <w:bCs/>
        </w:rPr>
        <w:t>:</w:t>
      </w:r>
      <w:r w:rsidRPr="00E46AD2">
        <w:t xml:space="preserve"> </w:t>
      </w:r>
      <w:r w:rsidRPr="00E46AD2">
        <w:rPr>
          <w:rtl/>
        </w:rPr>
        <w:t>تعلمنا الصبر على البلاء، والعفة، والتوكل على الله، وحسن الظن به، وأهمية العلم، وخطورة الحسد</w:t>
      </w:r>
      <w:r w:rsidRPr="00E46AD2">
        <w:t>.</w:t>
      </w:r>
    </w:p>
    <w:p w14:paraId="0B46F74F" w14:textId="77777777" w:rsidR="00CE0149" w:rsidRPr="00E46AD2" w:rsidRDefault="00CE0149" w:rsidP="009A6CA1">
      <w:pPr>
        <w:pStyle w:val="a9"/>
        <w:numPr>
          <w:ilvl w:val="0"/>
          <w:numId w:val="195"/>
        </w:numPr>
      </w:pPr>
      <w:r w:rsidRPr="001A721D">
        <w:rPr>
          <w:b/>
          <w:bCs/>
          <w:rtl/>
        </w:rPr>
        <w:t>قصة موسى عليه السلام</w:t>
      </w:r>
      <w:r w:rsidRPr="001A721D">
        <w:rPr>
          <w:b/>
          <w:bCs/>
        </w:rPr>
        <w:t>:</w:t>
      </w:r>
      <w:r w:rsidRPr="00E46AD2">
        <w:t xml:space="preserve"> </w:t>
      </w:r>
      <w:r w:rsidRPr="00E46AD2">
        <w:rPr>
          <w:rtl/>
        </w:rPr>
        <w:t>تعلمنا الثبات على الحق، ومواجهة الظلم، والصبر على الأذى، وأهمية الدعوة إلى الله، وخطورة الكبر</w:t>
      </w:r>
      <w:r w:rsidRPr="00E46AD2">
        <w:t>.</w:t>
      </w:r>
    </w:p>
    <w:p w14:paraId="3C8A3A76" w14:textId="77777777" w:rsidR="00CE0149" w:rsidRPr="00E46AD2" w:rsidRDefault="00CE0149" w:rsidP="009A6CA1">
      <w:pPr>
        <w:pStyle w:val="a9"/>
        <w:numPr>
          <w:ilvl w:val="0"/>
          <w:numId w:val="195"/>
        </w:numPr>
      </w:pPr>
      <w:r w:rsidRPr="001A721D">
        <w:rPr>
          <w:b/>
          <w:bCs/>
          <w:rtl/>
        </w:rPr>
        <w:t>قصة أصحاب الكهف</w:t>
      </w:r>
      <w:r w:rsidRPr="001A721D">
        <w:rPr>
          <w:b/>
          <w:bCs/>
        </w:rPr>
        <w:t>:</w:t>
      </w:r>
      <w:r w:rsidRPr="00E46AD2">
        <w:t xml:space="preserve"> </w:t>
      </w:r>
      <w:r w:rsidRPr="00E46AD2">
        <w:rPr>
          <w:rtl/>
        </w:rPr>
        <w:t>تعلمنا أهمية الإيمان، والثبات عليه، والصبر على الفتنة، والاعتصام بالله، وأهمية الصحبة الصالحة</w:t>
      </w:r>
      <w:r w:rsidRPr="00E46AD2">
        <w:t>.</w:t>
      </w:r>
    </w:p>
    <w:p w14:paraId="1DF19384" w14:textId="77777777" w:rsidR="00CE0149" w:rsidRPr="00E46AD2" w:rsidRDefault="00CE0149" w:rsidP="001A721D">
      <w:r w:rsidRPr="00E46AD2">
        <w:rPr>
          <w:rtl/>
        </w:rPr>
        <w:t>خاتمة: القصص القرآني كنوز لا تنفد</w:t>
      </w:r>
    </w:p>
    <w:p w14:paraId="57B4EFD7" w14:textId="77777777" w:rsidR="00CE0149" w:rsidRPr="00E46AD2" w:rsidRDefault="00CE0149" w:rsidP="001A721D">
      <w:r w:rsidRPr="00E46AD2">
        <w:rPr>
          <w:rtl/>
        </w:rPr>
        <w:t>القصص القرآني كنوز لا تنفد، وعبر لا تنتهي، ودروس لا تحصى. فلنجعل تدبر القصص القرآني جزءًا من حياتنا، ولنستلهم منه النور والهداية، ولنربي به أنفسنا وأجيالنا</w:t>
      </w:r>
      <w:r w:rsidRPr="00E46AD2">
        <w:t>.</w:t>
      </w:r>
    </w:p>
    <w:p w14:paraId="727987C7" w14:textId="77777777" w:rsidR="00EF7969" w:rsidRPr="00E46AD2" w:rsidRDefault="00EF7969" w:rsidP="001A721D">
      <w:pPr>
        <w:rPr>
          <w:rtl/>
        </w:rPr>
      </w:pPr>
    </w:p>
    <w:p w14:paraId="7F892A12" w14:textId="134770D3" w:rsidR="00625E05" w:rsidRPr="00E46AD2" w:rsidRDefault="00625E05" w:rsidP="008A0417">
      <w:pPr>
        <w:pStyle w:val="1"/>
      </w:pPr>
      <w:bookmarkStart w:id="176" w:name="_Toc192269205"/>
      <w:bookmarkStart w:id="177" w:name="_Toc199407114"/>
      <w:r w:rsidRPr="00E46AD2">
        <w:rPr>
          <w:rtl/>
        </w:rPr>
        <w:t>تدبر آيات الأحكام: الفقه في دين الله</w:t>
      </w:r>
      <w:bookmarkEnd w:id="176"/>
      <w:bookmarkEnd w:id="177"/>
    </w:p>
    <w:p w14:paraId="4C1FE1C9" w14:textId="77777777" w:rsidR="00625E05" w:rsidRPr="00E46AD2" w:rsidRDefault="00625E05" w:rsidP="001A721D">
      <w:r w:rsidRPr="00E46AD2">
        <w:rPr>
          <w:rtl/>
        </w:rPr>
        <w:t>مقدمة: الأحكام الشرعية نور وهدى</w:t>
      </w:r>
    </w:p>
    <w:p w14:paraId="7E25AF90" w14:textId="77777777" w:rsidR="00625E05" w:rsidRPr="00E46AD2" w:rsidRDefault="00625E05" w:rsidP="001A721D">
      <w:r w:rsidRPr="00E46AD2">
        <w:rPr>
          <w:rtl/>
        </w:rPr>
        <w:t>آيات الأحكام هي الآيات التي تتضمن أحكامًا شرعية، تتعلق بأفعال العباد، من حيث الوجوب، والتحريم، والندب، والكراهة، والإباحة. وتدبر هذه الآيات هو السبيل إلى الفقه في دين الله، ومعرفة مراده، والعمل بشريعته</w:t>
      </w:r>
      <w:r w:rsidRPr="00E46AD2">
        <w:t>.</w:t>
      </w:r>
    </w:p>
    <w:p w14:paraId="06CD1576" w14:textId="77777777" w:rsidR="00625E05" w:rsidRPr="00E46AD2" w:rsidRDefault="00625E05" w:rsidP="001A721D">
      <w:r w:rsidRPr="00E46AD2">
        <w:rPr>
          <w:rtl/>
        </w:rPr>
        <w:t>ما هي الأحكام الشرعية؟</w:t>
      </w:r>
    </w:p>
    <w:p w14:paraId="04BD03F2" w14:textId="0F338DA7" w:rsidR="00625E05" w:rsidRPr="00E46AD2" w:rsidRDefault="00625E05" w:rsidP="001A721D">
      <w:r w:rsidRPr="00E46AD2">
        <w:rPr>
          <w:rtl/>
        </w:rPr>
        <w:t xml:space="preserve">الحكم الشرعي هو خطاب الله تعالى المتعلق بأفعال المكلفين، من حيث الاقتضاء </w:t>
      </w:r>
      <w:r w:rsidR="0064321B">
        <w:rPr>
          <w:rtl/>
        </w:rPr>
        <w:t>"</w:t>
      </w:r>
      <w:r w:rsidRPr="00E46AD2">
        <w:rPr>
          <w:rtl/>
        </w:rPr>
        <w:t>الأمر والنهي</w:t>
      </w:r>
      <w:r w:rsidR="0064321B">
        <w:rPr>
          <w:rtl/>
        </w:rPr>
        <w:t>"</w:t>
      </w:r>
      <w:r w:rsidRPr="00E46AD2">
        <w:rPr>
          <w:rtl/>
        </w:rPr>
        <w:t xml:space="preserve">، أو التخيير </w:t>
      </w:r>
      <w:r w:rsidR="0064321B">
        <w:rPr>
          <w:rtl/>
        </w:rPr>
        <w:t>"</w:t>
      </w:r>
      <w:r w:rsidRPr="00E46AD2">
        <w:rPr>
          <w:rtl/>
        </w:rPr>
        <w:t>الإباحة</w:t>
      </w:r>
      <w:r w:rsidR="0064321B">
        <w:rPr>
          <w:rtl/>
        </w:rPr>
        <w:t>"</w:t>
      </w:r>
      <w:r w:rsidRPr="00E46AD2">
        <w:rPr>
          <w:rtl/>
        </w:rPr>
        <w:t xml:space="preserve">، أو الوضع </w:t>
      </w:r>
      <w:r w:rsidR="0064321B">
        <w:rPr>
          <w:rtl/>
        </w:rPr>
        <w:t>"</w:t>
      </w:r>
      <w:r w:rsidRPr="00E46AD2">
        <w:rPr>
          <w:rtl/>
        </w:rPr>
        <w:t>السبب والشرط والمانع</w:t>
      </w:r>
      <w:r w:rsidR="0064321B">
        <w:rPr>
          <w:rtl/>
        </w:rPr>
        <w:t>"</w:t>
      </w:r>
      <w:r w:rsidRPr="00E46AD2">
        <w:t>.</w:t>
      </w:r>
    </w:p>
    <w:p w14:paraId="624D179B" w14:textId="77777777" w:rsidR="00625E05" w:rsidRPr="00E46AD2" w:rsidRDefault="00625E05" w:rsidP="001A721D">
      <w:r w:rsidRPr="00E46AD2">
        <w:rPr>
          <w:rtl/>
        </w:rPr>
        <w:t>أقسام الحكم الشرعي</w:t>
      </w:r>
      <w:r w:rsidRPr="00E46AD2">
        <w:t>:</w:t>
      </w:r>
    </w:p>
    <w:p w14:paraId="428F7418" w14:textId="77777777" w:rsidR="00625E05" w:rsidRPr="00E46AD2" w:rsidRDefault="00625E05" w:rsidP="001A721D">
      <w:r w:rsidRPr="00E46AD2">
        <w:rPr>
          <w:rtl/>
        </w:rPr>
        <w:t>ينقسم الحكم الشرعي إلى قسمين رئيسيين</w:t>
      </w:r>
      <w:r w:rsidRPr="00E46AD2">
        <w:t>:</w:t>
      </w:r>
    </w:p>
    <w:p w14:paraId="14658DF2" w14:textId="02D936F3" w:rsidR="00625E05" w:rsidRPr="00E46AD2" w:rsidRDefault="00625E05" w:rsidP="009A6CA1">
      <w:pPr>
        <w:pStyle w:val="a9"/>
        <w:numPr>
          <w:ilvl w:val="0"/>
          <w:numId w:val="196"/>
        </w:numPr>
      </w:pPr>
      <w:r w:rsidRPr="001A721D">
        <w:rPr>
          <w:b/>
          <w:bCs/>
          <w:rtl/>
        </w:rPr>
        <w:t>الحكم التكليفي</w:t>
      </w:r>
      <w:r w:rsidRPr="001A721D">
        <w:rPr>
          <w:b/>
          <w:bCs/>
        </w:rPr>
        <w:t>:</w:t>
      </w:r>
      <w:r w:rsidRPr="00E46AD2">
        <w:t xml:space="preserve"> </w:t>
      </w:r>
      <w:r w:rsidRPr="00E46AD2">
        <w:rPr>
          <w:rtl/>
        </w:rPr>
        <w:t xml:space="preserve">وهو ما يتعلق بأفعال المكلفين، من حيث الطلب </w:t>
      </w:r>
      <w:r w:rsidR="0064321B">
        <w:rPr>
          <w:rtl/>
        </w:rPr>
        <w:t>"</w:t>
      </w:r>
      <w:r w:rsidRPr="00E46AD2">
        <w:rPr>
          <w:rtl/>
        </w:rPr>
        <w:t>الوجوب والندب</w:t>
      </w:r>
      <w:r w:rsidR="0064321B">
        <w:rPr>
          <w:rtl/>
        </w:rPr>
        <w:t>"</w:t>
      </w:r>
      <w:r w:rsidRPr="00E46AD2">
        <w:rPr>
          <w:rtl/>
        </w:rPr>
        <w:t xml:space="preserve">، أو الكف </w:t>
      </w:r>
      <w:r w:rsidR="0064321B">
        <w:rPr>
          <w:rtl/>
        </w:rPr>
        <w:t>"</w:t>
      </w:r>
      <w:r w:rsidRPr="00E46AD2">
        <w:rPr>
          <w:rtl/>
        </w:rPr>
        <w:t>التحريم والكراهة</w:t>
      </w:r>
      <w:r w:rsidR="0064321B">
        <w:rPr>
          <w:rtl/>
        </w:rPr>
        <w:t>"</w:t>
      </w:r>
      <w:r w:rsidRPr="00E46AD2">
        <w:rPr>
          <w:rtl/>
        </w:rPr>
        <w:t xml:space="preserve">، أو التخيير </w:t>
      </w:r>
      <w:r w:rsidR="0064321B">
        <w:rPr>
          <w:rtl/>
        </w:rPr>
        <w:t>"</w:t>
      </w:r>
      <w:r w:rsidRPr="00E46AD2">
        <w:rPr>
          <w:rtl/>
        </w:rPr>
        <w:t>الإباحة</w:t>
      </w:r>
      <w:r w:rsidR="0064321B">
        <w:rPr>
          <w:rtl/>
        </w:rPr>
        <w:t>"</w:t>
      </w:r>
      <w:r w:rsidRPr="00E46AD2">
        <w:t>.</w:t>
      </w:r>
    </w:p>
    <w:p w14:paraId="17032C7F" w14:textId="77777777" w:rsidR="00625E05" w:rsidRPr="00E46AD2" w:rsidRDefault="00625E05" w:rsidP="009A6CA1">
      <w:pPr>
        <w:pStyle w:val="a9"/>
        <w:numPr>
          <w:ilvl w:val="0"/>
          <w:numId w:val="196"/>
        </w:numPr>
      </w:pPr>
      <w:r w:rsidRPr="001A721D">
        <w:rPr>
          <w:b/>
          <w:bCs/>
          <w:rtl/>
        </w:rPr>
        <w:t>الحكم الوضعي</w:t>
      </w:r>
      <w:r w:rsidRPr="001A721D">
        <w:rPr>
          <w:b/>
          <w:bCs/>
        </w:rPr>
        <w:t>:</w:t>
      </w:r>
      <w:r w:rsidRPr="00E46AD2">
        <w:t xml:space="preserve"> </w:t>
      </w:r>
      <w:r w:rsidRPr="00E46AD2">
        <w:rPr>
          <w:rtl/>
        </w:rPr>
        <w:t>وهو ما يتعلق بوضع الشارع للأشياء، من حيث كونها أسبابًا، أو شروطًا، أو موانع، أو صحيحة، أو باطلة</w:t>
      </w:r>
      <w:r w:rsidRPr="00E46AD2">
        <w:t>.</w:t>
      </w:r>
    </w:p>
    <w:p w14:paraId="6FCEC4B9" w14:textId="77777777" w:rsidR="00625E05" w:rsidRPr="00E46AD2" w:rsidRDefault="00625E05" w:rsidP="001A721D">
      <w:r w:rsidRPr="00E46AD2">
        <w:rPr>
          <w:rtl/>
        </w:rPr>
        <w:t>أهمية تدبر آيات الأحكام</w:t>
      </w:r>
      <w:r w:rsidRPr="00E46AD2">
        <w:t>:</w:t>
      </w:r>
    </w:p>
    <w:p w14:paraId="6A5DDD13" w14:textId="77777777" w:rsidR="00625E05" w:rsidRPr="00E46AD2" w:rsidRDefault="00625E05" w:rsidP="001A721D">
      <w:r w:rsidRPr="00E46AD2">
        <w:rPr>
          <w:rtl/>
        </w:rPr>
        <w:t>لتدبر آيات الأحكام أهمية بالغة، فهي</w:t>
      </w:r>
      <w:r w:rsidRPr="00E46AD2">
        <w:t>:</w:t>
      </w:r>
    </w:p>
    <w:p w14:paraId="2DF70316" w14:textId="77777777" w:rsidR="00625E05" w:rsidRPr="00E46AD2" w:rsidRDefault="00625E05" w:rsidP="009A6CA1">
      <w:pPr>
        <w:pStyle w:val="a9"/>
        <w:numPr>
          <w:ilvl w:val="0"/>
          <w:numId w:val="197"/>
        </w:numPr>
      </w:pPr>
      <w:r w:rsidRPr="001A721D">
        <w:rPr>
          <w:b/>
          <w:bCs/>
          <w:rtl/>
        </w:rPr>
        <w:t>أساس الفقه في الدين</w:t>
      </w:r>
      <w:r w:rsidRPr="001A721D">
        <w:rPr>
          <w:b/>
          <w:bCs/>
        </w:rPr>
        <w:t>:</w:t>
      </w:r>
      <w:r w:rsidRPr="00E46AD2">
        <w:t xml:space="preserve"> </w:t>
      </w:r>
      <w:r w:rsidRPr="00E46AD2">
        <w:rPr>
          <w:rtl/>
        </w:rPr>
        <w:t>فمن خلالها نعرف الحلال والحرام، والواجب والمندوب، والمكروه والمباح</w:t>
      </w:r>
      <w:r w:rsidRPr="00E46AD2">
        <w:t>.</w:t>
      </w:r>
    </w:p>
    <w:p w14:paraId="783E2D05" w14:textId="77777777" w:rsidR="00625E05" w:rsidRPr="00E46AD2" w:rsidRDefault="00625E05" w:rsidP="009A6CA1">
      <w:pPr>
        <w:pStyle w:val="a9"/>
        <w:numPr>
          <w:ilvl w:val="0"/>
          <w:numId w:val="197"/>
        </w:numPr>
      </w:pPr>
      <w:r w:rsidRPr="001A721D">
        <w:rPr>
          <w:b/>
          <w:bCs/>
          <w:rtl/>
        </w:rPr>
        <w:t>سبيل إلى العمل بالشريعة</w:t>
      </w:r>
      <w:r w:rsidRPr="001A721D">
        <w:rPr>
          <w:b/>
          <w:bCs/>
        </w:rPr>
        <w:t>:</w:t>
      </w:r>
      <w:r w:rsidRPr="00E46AD2">
        <w:t xml:space="preserve"> </w:t>
      </w:r>
      <w:r w:rsidRPr="00E46AD2">
        <w:rPr>
          <w:rtl/>
        </w:rPr>
        <w:t>فمن خلالها نطبق شرع الله في حياتنا، ونلتزم بأوامره ونواهيه</w:t>
      </w:r>
      <w:r w:rsidRPr="00E46AD2">
        <w:t>.</w:t>
      </w:r>
    </w:p>
    <w:p w14:paraId="04520458" w14:textId="77777777" w:rsidR="00625E05" w:rsidRPr="00E46AD2" w:rsidRDefault="00625E05" w:rsidP="009A6CA1">
      <w:pPr>
        <w:pStyle w:val="a9"/>
        <w:numPr>
          <w:ilvl w:val="0"/>
          <w:numId w:val="197"/>
        </w:numPr>
      </w:pPr>
      <w:r w:rsidRPr="001A721D">
        <w:rPr>
          <w:b/>
          <w:bCs/>
          <w:rtl/>
        </w:rPr>
        <w:t>طريق إلى النجاة في الآخرة</w:t>
      </w:r>
      <w:r w:rsidRPr="001A721D">
        <w:rPr>
          <w:b/>
          <w:bCs/>
        </w:rPr>
        <w:t>:</w:t>
      </w:r>
      <w:r w:rsidRPr="00E46AD2">
        <w:t xml:space="preserve"> </w:t>
      </w:r>
      <w:r w:rsidRPr="00E46AD2">
        <w:rPr>
          <w:rtl/>
        </w:rPr>
        <w:t>فمن عمل بشريعة الله، فاز برضوانه وجنته، ونجا من عذابه وسخطه</w:t>
      </w:r>
      <w:r w:rsidRPr="00E46AD2">
        <w:t>.</w:t>
      </w:r>
    </w:p>
    <w:p w14:paraId="597D4A42" w14:textId="77777777" w:rsidR="00625E05" w:rsidRPr="00E46AD2" w:rsidRDefault="00625E05" w:rsidP="009A6CA1">
      <w:pPr>
        <w:pStyle w:val="a9"/>
        <w:numPr>
          <w:ilvl w:val="0"/>
          <w:numId w:val="197"/>
        </w:numPr>
      </w:pPr>
      <w:r w:rsidRPr="001A721D">
        <w:rPr>
          <w:b/>
          <w:bCs/>
          <w:rtl/>
        </w:rPr>
        <w:t>مصدر التشريع</w:t>
      </w:r>
      <w:r w:rsidRPr="001A721D">
        <w:rPr>
          <w:b/>
          <w:bCs/>
        </w:rPr>
        <w:t>:</w:t>
      </w:r>
      <w:r w:rsidRPr="00E46AD2">
        <w:t xml:space="preserve"> </w:t>
      </w:r>
      <w:r w:rsidRPr="00E46AD2">
        <w:rPr>
          <w:rtl/>
        </w:rPr>
        <w:t>فهي المصدر الأول الذي يستمد منه الفقهاء الأحكام الشرعية التفصيلية</w:t>
      </w:r>
      <w:r w:rsidRPr="00E46AD2">
        <w:t>.</w:t>
      </w:r>
    </w:p>
    <w:p w14:paraId="369698D9" w14:textId="77777777" w:rsidR="00625E05" w:rsidRPr="00E46AD2" w:rsidRDefault="00625E05" w:rsidP="009A6CA1">
      <w:pPr>
        <w:pStyle w:val="a9"/>
        <w:numPr>
          <w:ilvl w:val="0"/>
          <w:numId w:val="197"/>
        </w:numPr>
      </w:pPr>
      <w:r w:rsidRPr="001A721D">
        <w:rPr>
          <w:b/>
          <w:bCs/>
          <w:rtl/>
        </w:rPr>
        <w:t>فهم مقاصد الشريعة</w:t>
      </w:r>
      <w:r w:rsidRPr="00E46AD2">
        <w:t xml:space="preserve">: </w:t>
      </w:r>
      <w:r w:rsidRPr="00E46AD2">
        <w:rPr>
          <w:rtl/>
        </w:rPr>
        <w:t>يساعد على فهم الحكمة من وراء الأوامر والنواهي</w:t>
      </w:r>
      <w:r w:rsidRPr="00E46AD2">
        <w:t>.</w:t>
      </w:r>
    </w:p>
    <w:p w14:paraId="4A7292A0" w14:textId="77777777" w:rsidR="00625E05" w:rsidRPr="00E46AD2" w:rsidRDefault="00625E05" w:rsidP="001A721D">
      <w:r w:rsidRPr="00E46AD2">
        <w:rPr>
          <w:rtl/>
        </w:rPr>
        <w:t>كيف نتدبر آيات الأحكام؟</w:t>
      </w:r>
    </w:p>
    <w:p w14:paraId="286FDD24" w14:textId="77777777" w:rsidR="00625E05" w:rsidRPr="00E46AD2" w:rsidRDefault="00625E05" w:rsidP="001A721D">
      <w:r w:rsidRPr="00E46AD2">
        <w:rPr>
          <w:rtl/>
        </w:rPr>
        <w:t>لتدبر آيات الأحكام بشكل فعال، يمكن اتباع الخطوات التالية</w:t>
      </w:r>
      <w:r w:rsidRPr="00E46AD2">
        <w:t>:</w:t>
      </w:r>
    </w:p>
    <w:p w14:paraId="66837FD3" w14:textId="77777777" w:rsidR="00625E05" w:rsidRPr="00E46AD2" w:rsidRDefault="00625E05" w:rsidP="009A6CA1">
      <w:pPr>
        <w:pStyle w:val="a9"/>
        <w:numPr>
          <w:ilvl w:val="0"/>
          <w:numId w:val="198"/>
        </w:numPr>
      </w:pPr>
      <w:r w:rsidRPr="001A721D">
        <w:rPr>
          <w:b/>
          <w:bCs/>
          <w:rtl/>
        </w:rPr>
        <w:t>قراءة الآية بتأنٍ وتركيز</w:t>
      </w:r>
      <w:r w:rsidRPr="001A721D">
        <w:rPr>
          <w:b/>
          <w:bCs/>
        </w:rPr>
        <w:t>:</w:t>
      </w:r>
      <w:r w:rsidRPr="00E46AD2">
        <w:t xml:space="preserve"> </w:t>
      </w:r>
      <w:r w:rsidRPr="00E46AD2">
        <w:rPr>
          <w:rtl/>
        </w:rPr>
        <w:t>لا تقرأ الآية قراءة سريعة، بل اقرأها ببطء وتمهل، وتوقف عند كل كلمة وكل جملة، وحاول أن تفهم معناها</w:t>
      </w:r>
      <w:r w:rsidRPr="00E46AD2">
        <w:t>.</w:t>
      </w:r>
    </w:p>
    <w:p w14:paraId="5DCBA202" w14:textId="77777777" w:rsidR="00625E05" w:rsidRPr="00E46AD2" w:rsidRDefault="00625E05" w:rsidP="009A6CA1">
      <w:pPr>
        <w:pStyle w:val="a9"/>
        <w:numPr>
          <w:ilvl w:val="0"/>
          <w:numId w:val="198"/>
        </w:numPr>
      </w:pPr>
      <w:r w:rsidRPr="001A721D">
        <w:rPr>
          <w:b/>
          <w:bCs/>
          <w:rtl/>
        </w:rPr>
        <w:t>فهم السياق العام للآية</w:t>
      </w:r>
      <w:r w:rsidRPr="001A721D">
        <w:rPr>
          <w:b/>
          <w:bCs/>
        </w:rPr>
        <w:t>:</w:t>
      </w:r>
      <w:r w:rsidRPr="00E46AD2">
        <w:t xml:space="preserve"> </w:t>
      </w:r>
      <w:r w:rsidRPr="00E46AD2">
        <w:rPr>
          <w:rtl/>
        </w:rPr>
        <w:t>حاول أن تفهم الظروف والأحداث التي نزلت فيها الآية، ومن هم المخاطبون بها، وما هو موضوعها</w:t>
      </w:r>
      <w:r w:rsidRPr="00E46AD2">
        <w:t>.</w:t>
      </w:r>
    </w:p>
    <w:p w14:paraId="68131731" w14:textId="77777777" w:rsidR="00625E05" w:rsidRPr="00E46AD2" w:rsidRDefault="00625E05" w:rsidP="009A6CA1">
      <w:pPr>
        <w:pStyle w:val="a9"/>
        <w:numPr>
          <w:ilvl w:val="0"/>
          <w:numId w:val="198"/>
        </w:numPr>
      </w:pPr>
      <w:r w:rsidRPr="001A721D">
        <w:rPr>
          <w:b/>
          <w:bCs/>
          <w:rtl/>
        </w:rPr>
        <w:t>الاستعانة بكتب التفسير</w:t>
      </w:r>
      <w:r w:rsidRPr="001A721D">
        <w:rPr>
          <w:b/>
          <w:bCs/>
        </w:rPr>
        <w:t>:</w:t>
      </w:r>
      <w:r w:rsidRPr="00E46AD2">
        <w:t xml:space="preserve"> </w:t>
      </w:r>
      <w:r w:rsidRPr="00E46AD2">
        <w:rPr>
          <w:rtl/>
        </w:rPr>
        <w:t>ارجع إلى كتب التفسير الموثوقة لفهم معاني الآيات، وتفسير الأحكام، وتوضيح الغموض</w:t>
      </w:r>
      <w:r w:rsidRPr="00E46AD2">
        <w:t>.</w:t>
      </w:r>
    </w:p>
    <w:p w14:paraId="3F6DA54B" w14:textId="77777777" w:rsidR="00625E05" w:rsidRPr="00E46AD2" w:rsidRDefault="00625E05" w:rsidP="009A6CA1">
      <w:pPr>
        <w:pStyle w:val="a9"/>
        <w:numPr>
          <w:ilvl w:val="0"/>
          <w:numId w:val="198"/>
        </w:numPr>
      </w:pPr>
      <w:r w:rsidRPr="001A721D">
        <w:rPr>
          <w:b/>
          <w:bCs/>
          <w:rtl/>
        </w:rPr>
        <w:t>الاستعانة بكتب أصول الفقه</w:t>
      </w:r>
      <w:r w:rsidRPr="001A721D">
        <w:rPr>
          <w:b/>
          <w:bCs/>
        </w:rPr>
        <w:t>:</w:t>
      </w:r>
      <w:r w:rsidRPr="00E46AD2">
        <w:t xml:space="preserve"> </w:t>
      </w:r>
      <w:r w:rsidRPr="00E46AD2">
        <w:rPr>
          <w:rtl/>
        </w:rPr>
        <w:t>ارجع إلى كتب أصول الفقه لفهم القواعد والضوابط التي يستنبط بها الفقهاء الأحكام من الآيات</w:t>
      </w:r>
      <w:r w:rsidRPr="00E46AD2">
        <w:t>.</w:t>
      </w:r>
    </w:p>
    <w:p w14:paraId="6C6AF6B3" w14:textId="77777777" w:rsidR="00625E05" w:rsidRPr="00E46AD2" w:rsidRDefault="00625E05" w:rsidP="009A6CA1">
      <w:pPr>
        <w:pStyle w:val="a9"/>
        <w:numPr>
          <w:ilvl w:val="0"/>
          <w:numId w:val="198"/>
        </w:numPr>
      </w:pPr>
      <w:r w:rsidRPr="001A721D">
        <w:rPr>
          <w:b/>
          <w:bCs/>
          <w:rtl/>
        </w:rPr>
        <w:t>الربط بالسنة النبوية</w:t>
      </w:r>
      <w:r w:rsidRPr="001A721D">
        <w:rPr>
          <w:b/>
          <w:bCs/>
        </w:rPr>
        <w:t>:</w:t>
      </w:r>
      <w:r w:rsidRPr="00E46AD2">
        <w:t xml:space="preserve"> </w:t>
      </w:r>
      <w:r w:rsidRPr="00E46AD2">
        <w:rPr>
          <w:rtl/>
        </w:rPr>
        <w:t>ابحث عن الأحاديث النبوية التي تفسر الآية، وتبين كيفية تطبيقها</w:t>
      </w:r>
      <w:r w:rsidRPr="00E46AD2">
        <w:t>.</w:t>
      </w:r>
    </w:p>
    <w:p w14:paraId="5E8723AB" w14:textId="77777777" w:rsidR="00625E05" w:rsidRPr="00E46AD2" w:rsidRDefault="00625E05" w:rsidP="009A6CA1">
      <w:pPr>
        <w:pStyle w:val="a9"/>
        <w:numPr>
          <w:ilvl w:val="0"/>
          <w:numId w:val="198"/>
        </w:numPr>
      </w:pPr>
      <w:r w:rsidRPr="001A721D">
        <w:rPr>
          <w:b/>
          <w:bCs/>
          <w:rtl/>
        </w:rPr>
        <w:t>النظر في أقوال الصحابة والتابعين</w:t>
      </w:r>
      <w:r w:rsidRPr="001A721D">
        <w:rPr>
          <w:b/>
          <w:bCs/>
        </w:rPr>
        <w:t>:</w:t>
      </w:r>
      <w:r w:rsidRPr="00E46AD2">
        <w:t xml:space="preserve"> </w:t>
      </w:r>
      <w:r w:rsidRPr="00E46AD2">
        <w:rPr>
          <w:rtl/>
        </w:rPr>
        <w:t>استطلع أقوال الصحابة والتابعين في تفسير الآية، وفهم الحكم المستنبط منها</w:t>
      </w:r>
      <w:r w:rsidRPr="00E46AD2">
        <w:t>.</w:t>
      </w:r>
    </w:p>
    <w:p w14:paraId="01702DAB" w14:textId="77777777" w:rsidR="00625E05" w:rsidRPr="00E46AD2" w:rsidRDefault="00625E05" w:rsidP="009A6CA1">
      <w:pPr>
        <w:pStyle w:val="a9"/>
        <w:numPr>
          <w:ilvl w:val="0"/>
          <w:numId w:val="198"/>
        </w:numPr>
      </w:pPr>
      <w:r w:rsidRPr="001A721D">
        <w:rPr>
          <w:b/>
          <w:bCs/>
          <w:rtl/>
        </w:rPr>
        <w:t>النظر في أقوال الفقهاء</w:t>
      </w:r>
      <w:r w:rsidRPr="001A721D">
        <w:rPr>
          <w:b/>
          <w:bCs/>
        </w:rPr>
        <w:t>:</w:t>
      </w:r>
      <w:r w:rsidRPr="00E46AD2">
        <w:t xml:space="preserve"> </w:t>
      </w:r>
      <w:r w:rsidRPr="00E46AD2">
        <w:rPr>
          <w:rtl/>
        </w:rPr>
        <w:t>استطلع أقوال الفقهاء في المسألة، وحاول أن تفهم أدلتهم ومرجحاتهم</w:t>
      </w:r>
      <w:r w:rsidRPr="00E46AD2">
        <w:t>.</w:t>
      </w:r>
    </w:p>
    <w:p w14:paraId="4794A4BB" w14:textId="77777777" w:rsidR="00625E05" w:rsidRPr="00E46AD2" w:rsidRDefault="00625E05" w:rsidP="009A6CA1">
      <w:pPr>
        <w:pStyle w:val="a9"/>
        <w:numPr>
          <w:ilvl w:val="0"/>
          <w:numId w:val="198"/>
        </w:numPr>
      </w:pPr>
      <w:r w:rsidRPr="001A721D">
        <w:rPr>
          <w:b/>
          <w:bCs/>
          <w:rtl/>
        </w:rPr>
        <w:t>الجمع بين الأدلة</w:t>
      </w:r>
      <w:r w:rsidRPr="001A721D">
        <w:rPr>
          <w:b/>
          <w:bCs/>
        </w:rPr>
        <w:t>:</w:t>
      </w:r>
      <w:r w:rsidRPr="00E46AD2">
        <w:t xml:space="preserve"> </w:t>
      </w:r>
      <w:r w:rsidRPr="00E46AD2">
        <w:rPr>
          <w:rtl/>
        </w:rPr>
        <w:t>إذا وجد تعارض بين الأدلة، فحاول أن تجمع بينها، أو ترجح بينها، وفقًا لقواعد الترجيح</w:t>
      </w:r>
      <w:r w:rsidRPr="00E46AD2">
        <w:t>.</w:t>
      </w:r>
    </w:p>
    <w:p w14:paraId="2C8068D6" w14:textId="77777777" w:rsidR="00625E05" w:rsidRPr="00E46AD2" w:rsidRDefault="00625E05" w:rsidP="009A6CA1">
      <w:pPr>
        <w:pStyle w:val="a9"/>
        <w:numPr>
          <w:ilvl w:val="0"/>
          <w:numId w:val="198"/>
        </w:numPr>
      </w:pPr>
      <w:r w:rsidRPr="001A721D">
        <w:rPr>
          <w:b/>
          <w:bCs/>
          <w:rtl/>
        </w:rPr>
        <w:t>فهم مقاصد الشريعة</w:t>
      </w:r>
      <w:r w:rsidRPr="001A721D">
        <w:rPr>
          <w:b/>
          <w:bCs/>
        </w:rPr>
        <w:t>:</w:t>
      </w:r>
      <w:r w:rsidRPr="00E46AD2">
        <w:t xml:space="preserve"> </w:t>
      </w:r>
      <w:r w:rsidRPr="00E46AD2">
        <w:rPr>
          <w:rtl/>
        </w:rPr>
        <w:t>حاول أن تفهم الحكمة من وراء الحكم الشرعي، ومقاصد الشريعة في تشريعه</w:t>
      </w:r>
      <w:r w:rsidRPr="00E46AD2">
        <w:t>.</w:t>
      </w:r>
    </w:p>
    <w:p w14:paraId="5542A2F2" w14:textId="77777777" w:rsidR="00625E05" w:rsidRPr="00E46AD2" w:rsidRDefault="00625E05" w:rsidP="009A6CA1">
      <w:pPr>
        <w:pStyle w:val="a9"/>
        <w:numPr>
          <w:ilvl w:val="0"/>
          <w:numId w:val="198"/>
        </w:numPr>
      </w:pPr>
      <w:r w:rsidRPr="001A721D">
        <w:rPr>
          <w:b/>
          <w:bCs/>
          <w:rtl/>
        </w:rPr>
        <w:t>العمل بالحكم الشرعي</w:t>
      </w:r>
      <w:r w:rsidRPr="001A721D">
        <w:rPr>
          <w:b/>
          <w:bCs/>
        </w:rPr>
        <w:t>:</w:t>
      </w:r>
      <w:r w:rsidRPr="00E46AD2">
        <w:t xml:space="preserve"> </w:t>
      </w:r>
      <w:r w:rsidRPr="00E46AD2">
        <w:rPr>
          <w:rtl/>
        </w:rPr>
        <w:t>بعد أن تفهم الحكم الشرعي، وتطمئن إلى صحته، اعمل به في حياتك، والتزم به في أقوالك وأفعالك</w:t>
      </w:r>
      <w:r w:rsidRPr="00E46AD2">
        <w:t>.</w:t>
      </w:r>
    </w:p>
    <w:p w14:paraId="78720982" w14:textId="77777777" w:rsidR="00625E05" w:rsidRPr="00E46AD2" w:rsidRDefault="00625E05" w:rsidP="001A721D">
      <w:r w:rsidRPr="00E46AD2">
        <w:rPr>
          <w:rtl/>
        </w:rPr>
        <w:t>أمثلة تطبيقية</w:t>
      </w:r>
      <w:r w:rsidRPr="00E46AD2">
        <w:t>:</w:t>
      </w:r>
    </w:p>
    <w:p w14:paraId="49E3BA22" w14:textId="27BBEF2D" w:rsidR="00625E05" w:rsidRPr="00E46AD2" w:rsidRDefault="00625E05" w:rsidP="009A6CA1">
      <w:pPr>
        <w:pStyle w:val="a9"/>
        <w:numPr>
          <w:ilvl w:val="0"/>
          <w:numId w:val="199"/>
        </w:numPr>
      </w:pPr>
      <w:r w:rsidRPr="001A721D">
        <w:rPr>
          <w:b/>
          <w:bCs/>
          <w:rtl/>
        </w:rPr>
        <w:t>آية الوضوء</w:t>
      </w:r>
      <w:r w:rsidRPr="001A721D">
        <w:rPr>
          <w:b/>
          <w:bCs/>
        </w:rPr>
        <w:t>:</w:t>
      </w:r>
      <w:r w:rsidRPr="00E46AD2">
        <w:t xml:space="preserve"> </w:t>
      </w:r>
      <w:r w:rsidRPr="00E46AD2">
        <w:rPr>
          <w:rtl/>
        </w:rPr>
        <w:t xml:space="preserve">﴿يَا أَيُّهَا الَّذِينَ آمَنُوا إِذَا قُمْتُمْ إِلَى الصَّلَاةِ فَاغْسِلُوا وُجُوهَكُمْ وَأَيْدِيَكُمْ إِلَى الْمَرَافِقِ وَامْسَحُوا بِرُءُوسِكُمْ وَأَرْجُلَكُمْ إِلَى الْكَعْبَيْنِ﴾ </w:t>
      </w:r>
      <w:r w:rsidR="0064321B">
        <w:rPr>
          <w:rtl/>
        </w:rPr>
        <w:t>"</w:t>
      </w:r>
      <w:r w:rsidRPr="00E46AD2">
        <w:rPr>
          <w:rtl/>
        </w:rPr>
        <w:t>المائدة: 6</w:t>
      </w:r>
      <w:r w:rsidR="0064321B">
        <w:rPr>
          <w:rtl/>
        </w:rPr>
        <w:t>"</w:t>
      </w:r>
      <w:r w:rsidRPr="00E46AD2">
        <w:t>.</w:t>
      </w:r>
    </w:p>
    <w:p w14:paraId="40689892" w14:textId="77777777" w:rsidR="00625E05" w:rsidRPr="00E46AD2" w:rsidRDefault="00625E05" w:rsidP="009A6CA1">
      <w:pPr>
        <w:pStyle w:val="a9"/>
        <w:numPr>
          <w:ilvl w:val="1"/>
          <w:numId w:val="199"/>
        </w:numPr>
      </w:pPr>
      <w:r w:rsidRPr="001A721D">
        <w:rPr>
          <w:b/>
          <w:bCs/>
          <w:rtl/>
        </w:rPr>
        <w:t>الحكم المستنبط</w:t>
      </w:r>
      <w:r w:rsidRPr="001A721D">
        <w:rPr>
          <w:b/>
          <w:bCs/>
        </w:rPr>
        <w:t>:</w:t>
      </w:r>
      <w:r w:rsidRPr="00E46AD2">
        <w:t xml:space="preserve"> </w:t>
      </w:r>
      <w:r w:rsidRPr="00E46AD2">
        <w:rPr>
          <w:rtl/>
        </w:rPr>
        <w:t>وجوب الوضوء للصلاة، وبيان أعضاء الوضوء وكيفيته</w:t>
      </w:r>
      <w:r w:rsidRPr="00E46AD2">
        <w:t>.</w:t>
      </w:r>
    </w:p>
    <w:p w14:paraId="07B1FA4D" w14:textId="1B87B056" w:rsidR="00625E05" w:rsidRPr="00E46AD2" w:rsidRDefault="00625E05" w:rsidP="009A6CA1">
      <w:pPr>
        <w:pStyle w:val="a9"/>
        <w:numPr>
          <w:ilvl w:val="0"/>
          <w:numId w:val="199"/>
        </w:numPr>
      </w:pPr>
      <w:r w:rsidRPr="001A721D">
        <w:rPr>
          <w:b/>
          <w:bCs/>
          <w:rtl/>
        </w:rPr>
        <w:t>آية الصيام</w:t>
      </w:r>
      <w:r w:rsidRPr="001A721D">
        <w:rPr>
          <w:b/>
          <w:bCs/>
        </w:rPr>
        <w:t>:</w:t>
      </w:r>
      <w:r w:rsidRPr="00E46AD2">
        <w:t xml:space="preserve"> </w:t>
      </w:r>
      <w:r w:rsidRPr="00E46AD2">
        <w:rPr>
          <w:rtl/>
        </w:rPr>
        <w:t xml:space="preserve">﴿يَا أَيُّهَا الَّذِينَ آمَنُوا كُتِبَ عَلَيْكُمُ الصِّيَامُ كَمَا كُتِبَ عَلَى الَّذِينَ مِن قَبْلِكُمْ لَعَلَّكُمْ تَتَّقُونَ﴾ </w:t>
      </w:r>
      <w:r w:rsidR="0064321B">
        <w:rPr>
          <w:rtl/>
        </w:rPr>
        <w:t>"</w:t>
      </w:r>
      <w:r w:rsidRPr="00E46AD2">
        <w:rPr>
          <w:rtl/>
        </w:rPr>
        <w:t>البقرة: 183</w:t>
      </w:r>
      <w:r w:rsidR="0064321B">
        <w:rPr>
          <w:rtl/>
        </w:rPr>
        <w:t>"</w:t>
      </w:r>
      <w:r w:rsidRPr="00E46AD2">
        <w:t>.</w:t>
      </w:r>
    </w:p>
    <w:p w14:paraId="51DC069B" w14:textId="77777777" w:rsidR="00625E05" w:rsidRPr="00E46AD2" w:rsidRDefault="00625E05" w:rsidP="009A6CA1">
      <w:pPr>
        <w:pStyle w:val="a9"/>
        <w:numPr>
          <w:ilvl w:val="1"/>
          <w:numId w:val="199"/>
        </w:numPr>
      </w:pPr>
      <w:r w:rsidRPr="001A721D">
        <w:rPr>
          <w:b/>
          <w:bCs/>
          <w:rtl/>
        </w:rPr>
        <w:t>الحكم المستنبط</w:t>
      </w:r>
      <w:r w:rsidRPr="001A721D">
        <w:rPr>
          <w:b/>
          <w:bCs/>
        </w:rPr>
        <w:t>:</w:t>
      </w:r>
      <w:r w:rsidRPr="00E46AD2">
        <w:t xml:space="preserve"> </w:t>
      </w:r>
      <w:r w:rsidRPr="00E46AD2">
        <w:rPr>
          <w:rtl/>
        </w:rPr>
        <w:t>وجوب صيام شهر رمضان</w:t>
      </w:r>
      <w:r w:rsidRPr="00E46AD2">
        <w:t>.</w:t>
      </w:r>
    </w:p>
    <w:p w14:paraId="00F64FB7" w14:textId="5ED15D3B" w:rsidR="00625E05" w:rsidRPr="00E46AD2" w:rsidRDefault="00625E05" w:rsidP="009A6CA1">
      <w:pPr>
        <w:pStyle w:val="a9"/>
        <w:numPr>
          <w:ilvl w:val="0"/>
          <w:numId w:val="199"/>
        </w:numPr>
      </w:pPr>
      <w:r w:rsidRPr="001A721D">
        <w:rPr>
          <w:b/>
          <w:bCs/>
          <w:rtl/>
        </w:rPr>
        <w:t>آية الزكاة</w:t>
      </w:r>
      <w:r w:rsidRPr="001A721D">
        <w:rPr>
          <w:b/>
          <w:bCs/>
        </w:rPr>
        <w:t>:</w:t>
      </w:r>
      <w:r w:rsidRPr="00E46AD2">
        <w:t xml:space="preserve"> </w:t>
      </w:r>
      <w:r w:rsidRPr="00E46AD2">
        <w:rPr>
          <w:rtl/>
        </w:rPr>
        <w:t xml:space="preserve">﴿خُذْ مِنْ أَمْوَالِهِمْ صَدَقَةً تُطَهِّرُهُمْ وَتُزَكِّيهِم بِهَا﴾ </w:t>
      </w:r>
      <w:r w:rsidR="0064321B">
        <w:rPr>
          <w:rtl/>
        </w:rPr>
        <w:t>"</w:t>
      </w:r>
      <w:r w:rsidRPr="00E46AD2">
        <w:rPr>
          <w:rtl/>
        </w:rPr>
        <w:t>التوبة: 103</w:t>
      </w:r>
      <w:r w:rsidR="0064321B">
        <w:rPr>
          <w:rtl/>
        </w:rPr>
        <w:t>"</w:t>
      </w:r>
      <w:r w:rsidRPr="00E46AD2">
        <w:t>.</w:t>
      </w:r>
    </w:p>
    <w:p w14:paraId="045CC613" w14:textId="77777777" w:rsidR="00625E05" w:rsidRPr="00E46AD2" w:rsidRDefault="00625E05" w:rsidP="009A6CA1">
      <w:pPr>
        <w:pStyle w:val="a9"/>
        <w:numPr>
          <w:ilvl w:val="1"/>
          <w:numId w:val="199"/>
        </w:numPr>
      </w:pPr>
      <w:r w:rsidRPr="001A721D">
        <w:rPr>
          <w:b/>
          <w:bCs/>
          <w:rtl/>
        </w:rPr>
        <w:t>الحكم المستنبط</w:t>
      </w:r>
      <w:r w:rsidRPr="001A721D">
        <w:rPr>
          <w:b/>
          <w:bCs/>
        </w:rPr>
        <w:t>:</w:t>
      </w:r>
      <w:r w:rsidRPr="00E46AD2">
        <w:t xml:space="preserve"> </w:t>
      </w:r>
      <w:r w:rsidRPr="00E46AD2">
        <w:rPr>
          <w:rtl/>
        </w:rPr>
        <w:t>وجوب الزكاة في الأموال</w:t>
      </w:r>
      <w:r w:rsidRPr="00E46AD2">
        <w:t>.</w:t>
      </w:r>
    </w:p>
    <w:p w14:paraId="762768EB" w14:textId="157CB0BD" w:rsidR="00625E05" w:rsidRPr="00E46AD2" w:rsidRDefault="00625E05" w:rsidP="009A6CA1">
      <w:pPr>
        <w:pStyle w:val="a9"/>
        <w:numPr>
          <w:ilvl w:val="0"/>
          <w:numId w:val="199"/>
        </w:numPr>
      </w:pPr>
      <w:r w:rsidRPr="001A721D">
        <w:rPr>
          <w:b/>
          <w:bCs/>
          <w:rtl/>
        </w:rPr>
        <w:t>آية الحج</w:t>
      </w:r>
      <w:r w:rsidRPr="001A721D">
        <w:rPr>
          <w:b/>
          <w:bCs/>
        </w:rPr>
        <w:t>:</w:t>
      </w:r>
      <w:r w:rsidRPr="00E46AD2">
        <w:t xml:space="preserve"> </w:t>
      </w:r>
      <w:r w:rsidRPr="00E46AD2">
        <w:rPr>
          <w:rtl/>
        </w:rPr>
        <w:t xml:space="preserve">﴿وَلِلَّهِ عَلَى النَّاسِ حِجُّ الْبَيْتِ مَنِ اسْتَطَاعَ إِلَيْهِ سَبِيلًا﴾ </w:t>
      </w:r>
      <w:r w:rsidR="0064321B">
        <w:rPr>
          <w:rtl/>
        </w:rPr>
        <w:t>"</w:t>
      </w:r>
      <w:r w:rsidRPr="00E46AD2">
        <w:rPr>
          <w:rtl/>
        </w:rPr>
        <w:t>آل عمران: 97</w:t>
      </w:r>
      <w:r w:rsidR="0064321B">
        <w:rPr>
          <w:rtl/>
        </w:rPr>
        <w:t>"</w:t>
      </w:r>
      <w:r w:rsidRPr="00E46AD2">
        <w:t>.</w:t>
      </w:r>
    </w:p>
    <w:p w14:paraId="60F0F68A" w14:textId="77777777" w:rsidR="00625E05" w:rsidRPr="00E46AD2" w:rsidRDefault="00625E05" w:rsidP="009A6CA1">
      <w:pPr>
        <w:pStyle w:val="a9"/>
        <w:numPr>
          <w:ilvl w:val="1"/>
          <w:numId w:val="199"/>
        </w:numPr>
      </w:pPr>
      <w:r w:rsidRPr="001A721D">
        <w:rPr>
          <w:b/>
          <w:bCs/>
          <w:rtl/>
        </w:rPr>
        <w:t>الحكم المستنبط</w:t>
      </w:r>
      <w:r w:rsidRPr="001A721D">
        <w:rPr>
          <w:b/>
          <w:bCs/>
        </w:rPr>
        <w:t>:</w:t>
      </w:r>
      <w:r w:rsidRPr="00E46AD2">
        <w:t xml:space="preserve"> </w:t>
      </w:r>
      <w:r w:rsidRPr="00E46AD2">
        <w:rPr>
          <w:rtl/>
        </w:rPr>
        <w:t>وجوب الحج على المستطيع</w:t>
      </w:r>
      <w:r w:rsidRPr="00E46AD2">
        <w:t>.</w:t>
      </w:r>
    </w:p>
    <w:p w14:paraId="172EEDC4" w14:textId="4B9F7ACD" w:rsidR="00625E05" w:rsidRPr="00E46AD2" w:rsidRDefault="00625E05" w:rsidP="009A6CA1">
      <w:pPr>
        <w:pStyle w:val="a9"/>
        <w:numPr>
          <w:ilvl w:val="0"/>
          <w:numId w:val="199"/>
        </w:numPr>
      </w:pPr>
      <w:r w:rsidRPr="001A721D">
        <w:rPr>
          <w:b/>
          <w:bCs/>
          <w:rtl/>
        </w:rPr>
        <w:t>آية تحريم الربا</w:t>
      </w:r>
      <w:r w:rsidRPr="001A721D">
        <w:rPr>
          <w:b/>
          <w:bCs/>
        </w:rPr>
        <w:t>:</w:t>
      </w:r>
      <w:r w:rsidRPr="00E46AD2">
        <w:t xml:space="preserve"> </w:t>
      </w:r>
      <w:r w:rsidRPr="00E46AD2">
        <w:rPr>
          <w:rtl/>
        </w:rPr>
        <w:t xml:space="preserve">﴿وَأَحَلَّ اللَّهُ الْبَيْعَ وَحَرَّمَ الرِّبَا﴾ </w:t>
      </w:r>
      <w:r w:rsidR="0064321B">
        <w:rPr>
          <w:rtl/>
        </w:rPr>
        <w:t>"</w:t>
      </w:r>
      <w:r w:rsidRPr="00E46AD2">
        <w:rPr>
          <w:rtl/>
        </w:rPr>
        <w:t>البقرة: 275</w:t>
      </w:r>
      <w:r w:rsidR="0064321B">
        <w:rPr>
          <w:rtl/>
        </w:rPr>
        <w:t>"</w:t>
      </w:r>
      <w:r w:rsidRPr="00E46AD2">
        <w:t>.</w:t>
      </w:r>
    </w:p>
    <w:p w14:paraId="7E6445AD" w14:textId="77777777" w:rsidR="00625E05" w:rsidRPr="00E46AD2" w:rsidRDefault="00625E05" w:rsidP="009A6CA1">
      <w:pPr>
        <w:pStyle w:val="a9"/>
        <w:numPr>
          <w:ilvl w:val="1"/>
          <w:numId w:val="199"/>
        </w:numPr>
      </w:pPr>
      <w:r w:rsidRPr="00E46AD2">
        <w:rPr>
          <w:rtl/>
        </w:rPr>
        <w:t>الحكم المستنبط</w:t>
      </w:r>
      <w:r w:rsidRPr="00E46AD2">
        <w:t xml:space="preserve">: </w:t>
      </w:r>
      <w:r w:rsidRPr="00E46AD2">
        <w:rPr>
          <w:rtl/>
        </w:rPr>
        <w:t>تحريم الربا</w:t>
      </w:r>
      <w:r w:rsidRPr="00E46AD2">
        <w:t>.</w:t>
      </w:r>
    </w:p>
    <w:p w14:paraId="67D1F701" w14:textId="77777777" w:rsidR="00625E05" w:rsidRPr="00E46AD2" w:rsidRDefault="00625E05" w:rsidP="001A721D">
      <w:r w:rsidRPr="00E46AD2">
        <w:rPr>
          <w:rtl/>
        </w:rPr>
        <w:t>ضوابط مهمة</w:t>
      </w:r>
      <w:r w:rsidRPr="00E46AD2">
        <w:t>:</w:t>
      </w:r>
    </w:p>
    <w:p w14:paraId="7CFDD69F" w14:textId="77777777" w:rsidR="00625E05" w:rsidRPr="00E46AD2" w:rsidRDefault="00625E05" w:rsidP="009A6CA1">
      <w:pPr>
        <w:pStyle w:val="a9"/>
        <w:numPr>
          <w:ilvl w:val="0"/>
          <w:numId w:val="200"/>
        </w:numPr>
      </w:pPr>
      <w:r w:rsidRPr="00E46AD2">
        <w:rPr>
          <w:rtl/>
        </w:rPr>
        <w:t>لا يجوز استنباط الأحكام من القرآن إلا لمن كان مؤهلًا لذلك، من أهل العلم والاختصاص</w:t>
      </w:r>
      <w:r w:rsidRPr="00E46AD2">
        <w:t>.</w:t>
      </w:r>
    </w:p>
    <w:p w14:paraId="311F9C3B" w14:textId="77777777" w:rsidR="00625E05" w:rsidRPr="00E46AD2" w:rsidRDefault="00625E05" w:rsidP="009A6CA1">
      <w:pPr>
        <w:pStyle w:val="a9"/>
        <w:numPr>
          <w:ilvl w:val="0"/>
          <w:numId w:val="200"/>
        </w:numPr>
      </w:pPr>
      <w:r w:rsidRPr="00E46AD2">
        <w:rPr>
          <w:rtl/>
        </w:rPr>
        <w:t>يجب الالتزام بقواعد اللغة العربية، وأصول التفسير، وأصول الفقه، عند استنباط الأحكام</w:t>
      </w:r>
      <w:r w:rsidRPr="00E46AD2">
        <w:t>.</w:t>
      </w:r>
    </w:p>
    <w:p w14:paraId="24B950B0" w14:textId="77777777" w:rsidR="00625E05" w:rsidRPr="00E46AD2" w:rsidRDefault="00625E05" w:rsidP="009A6CA1">
      <w:pPr>
        <w:pStyle w:val="a9"/>
        <w:numPr>
          <w:ilvl w:val="0"/>
          <w:numId w:val="200"/>
        </w:numPr>
      </w:pPr>
      <w:r w:rsidRPr="00E46AD2">
        <w:rPr>
          <w:rtl/>
        </w:rPr>
        <w:t>يجب الرجوع إلى السنة النبوية، وأقوال الصحابة والتابعين، وأقوال الفقهاء، عند استنباط الأحكام</w:t>
      </w:r>
      <w:r w:rsidRPr="00E46AD2">
        <w:t>.</w:t>
      </w:r>
    </w:p>
    <w:p w14:paraId="74592DD3" w14:textId="77777777" w:rsidR="00625E05" w:rsidRPr="00E46AD2" w:rsidRDefault="00625E05" w:rsidP="009A6CA1">
      <w:pPr>
        <w:pStyle w:val="a9"/>
        <w:numPr>
          <w:ilvl w:val="0"/>
          <w:numId w:val="200"/>
        </w:numPr>
      </w:pPr>
      <w:r w:rsidRPr="00E46AD2">
        <w:rPr>
          <w:rtl/>
        </w:rPr>
        <w:t>يجب فهم مقاصد الشريعة، والحكمة من وراء الأحكام، عند استنباط الأحكام</w:t>
      </w:r>
      <w:r w:rsidRPr="00E46AD2">
        <w:t>.</w:t>
      </w:r>
    </w:p>
    <w:p w14:paraId="1C3FF935" w14:textId="77777777" w:rsidR="00625E05" w:rsidRPr="00E46AD2" w:rsidRDefault="00625E05" w:rsidP="001A721D">
      <w:r w:rsidRPr="00E46AD2">
        <w:rPr>
          <w:rtl/>
        </w:rPr>
        <w:t>خاتمة: الفقه في الدين نور على نور</w:t>
      </w:r>
    </w:p>
    <w:p w14:paraId="5D481BFA" w14:textId="77777777" w:rsidR="00625E05" w:rsidRPr="00E46AD2" w:rsidRDefault="00625E05" w:rsidP="001A721D">
      <w:r w:rsidRPr="00E46AD2">
        <w:rPr>
          <w:rtl/>
        </w:rPr>
        <w:t>تدبر آيات الأحكام هو السبيل إلى الفقه في دين الله، ومعرفة مراده، والعمل بشريعته. فلنجعل تدبر آيات الأحكام جزءًا من حياتنا، ولنستنير بنورها، ولنهتدي بهديها، ولنعمل بها في حياتنا</w:t>
      </w:r>
      <w:r w:rsidRPr="00E46AD2">
        <w:t>.</w:t>
      </w:r>
    </w:p>
    <w:p w14:paraId="326628BA" w14:textId="1C806132" w:rsidR="00625E05" w:rsidRPr="00E46AD2" w:rsidRDefault="00625E05" w:rsidP="001A721D">
      <w:r w:rsidRPr="00E46AD2">
        <w:rPr>
          <w:b/>
          <w:bCs/>
          <w:rtl/>
        </w:rPr>
        <w:t xml:space="preserve">في </w:t>
      </w:r>
      <w:r w:rsidR="0098088B" w:rsidRPr="00E46AD2">
        <w:rPr>
          <w:b/>
          <w:bCs/>
          <w:rtl/>
        </w:rPr>
        <w:t>الدراسة</w:t>
      </w:r>
      <w:r w:rsidRPr="00E46AD2">
        <w:rPr>
          <w:b/>
          <w:bCs/>
          <w:rtl/>
        </w:rPr>
        <w:t xml:space="preserve"> القادمة</w:t>
      </w:r>
      <w:r w:rsidRPr="00E46AD2">
        <w:t xml:space="preserve">: </w:t>
      </w:r>
      <w:r w:rsidRPr="00E46AD2">
        <w:rPr>
          <w:rtl/>
        </w:rPr>
        <w:t>سنتناول موضوعًا آخر ذا صلة بتدبر القرآن الكريم</w:t>
      </w:r>
      <w:r w:rsidRPr="00E46AD2">
        <w:t>.</w:t>
      </w:r>
    </w:p>
    <w:p w14:paraId="13304C70" w14:textId="77777777" w:rsidR="00EF7969" w:rsidRPr="00E46AD2" w:rsidRDefault="00EF7969" w:rsidP="001A721D">
      <w:pPr>
        <w:rPr>
          <w:rtl/>
        </w:rPr>
      </w:pPr>
    </w:p>
    <w:p w14:paraId="1EB406FD" w14:textId="3255A5C9" w:rsidR="00EF7969" w:rsidRPr="00E46AD2" w:rsidRDefault="00EF7969" w:rsidP="008A0417">
      <w:pPr>
        <w:pStyle w:val="1"/>
      </w:pPr>
      <w:bookmarkStart w:id="178" w:name="_Toc192269206"/>
      <w:bookmarkStart w:id="179" w:name="_Toc199407115"/>
      <w:r w:rsidRPr="00E46AD2">
        <w:rPr>
          <w:rtl/>
        </w:rPr>
        <w:t>تدبر القصص القرآني: عبر وعظات من الماضي</w:t>
      </w:r>
      <w:bookmarkEnd w:id="178"/>
      <w:bookmarkEnd w:id="179"/>
    </w:p>
    <w:p w14:paraId="7B7CE78E" w14:textId="77777777" w:rsidR="00EF7969" w:rsidRPr="00E46AD2" w:rsidRDefault="00EF7969" w:rsidP="001A721D">
      <w:r w:rsidRPr="00E46AD2">
        <w:rPr>
          <w:rtl/>
        </w:rPr>
        <w:t>مقدمة: القصص القرآني ليس مجرد حكايات</w:t>
      </w:r>
    </w:p>
    <w:p w14:paraId="01CC3604" w14:textId="77777777" w:rsidR="00EF7969" w:rsidRPr="00E46AD2" w:rsidRDefault="00EF7969" w:rsidP="001A721D">
      <w:r w:rsidRPr="00E46AD2">
        <w:rPr>
          <w:rtl/>
        </w:rPr>
        <w:t>القصص القرآني جزء أساسي من كتاب الله، يشغل مساحة كبيرة منه. لكنه ليس مجرد سرد لأحداث الماضي، بل هو وسيلة إلهية للتربية والتعليم، والتوجيه والإرشاد، والعظة والاعتبار</w:t>
      </w:r>
      <w:r w:rsidRPr="00E46AD2">
        <w:t>.</w:t>
      </w:r>
    </w:p>
    <w:p w14:paraId="1240DBA6" w14:textId="77777777" w:rsidR="00EF7969" w:rsidRPr="00E46AD2" w:rsidRDefault="00EF7969" w:rsidP="001A721D">
      <w:r w:rsidRPr="00E46AD2">
        <w:rPr>
          <w:rtl/>
        </w:rPr>
        <w:t>لماذا القصص؟</w:t>
      </w:r>
    </w:p>
    <w:p w14:paraId="5D371884" w14:textId="77777777" w:rsidR="00EF7969" w:rsidRPr="00E46AD2" w:rsidRDefault="00EF7969" w:rsidP="001A721D">
      <w:r w:rsidRPr="00E46AD2">
        <w:rPr>
          <w:rtl/>
        </w:rPr>
        <w:t>القصص أسلوب مؤثر في النفس البشرية، له القدرة على</w:t>
      </w:r>
      <w:r w:rsidRPr="00E46AD2">
        <w:t>:</w:t>
      </w:r>
    </w:p>
    <w:p w14:paraId="25B46D0D" w14:textId="77777777" w:rsidR="00EF7969" w:rsidRPr="00E46AD2" w:rsidRDefault="00EF7969" w:rsidP="009A6CA1">
      <w:pPr>
        <w:pStyle w:val="a9"/>
        <w:numPr>
          <w:ilvl w:val="0"/>
          <w:numId w:val="186"/>
        </w:numPr>
      </w:pPr>
      <w:r w:rsidRPr="001A721D">
        <w:rPr>
          <w:b/>
          <w:bCs/>
          <w:rtl/>
        </w:rPr>
        <w:t>الجذب والتشويق</w:t>
      </w:r>
      <w:r w:rsidRPr="001A721D">
        <w:rPr>
          <w:b/>
          <w:bCs/>
        </w:rPr>
        <w:t>:</w:t>
      </w:r>
      <w:r w:rsidRPr="00E46AD2">
        <w:t xml:space="preserve"> </w:t>
      </w:r>
      <w:r w:rsidRPr="00E46AD2">
        <w:rPr>
          <w:rtl/>
        </w:rPr>
        <w:t>فالنفس البشرية بطبيعتها تميل إلى القصص، وتتفاعل معها</w:t>
      </w:r>
      <w:r w:rsidRPr="00E46AD2">
        <w:t>.</w:t>
      </w:r>
    </w:p>
    <w:p w14:paraId="15C8512F" w14:textId="77777777" w:rsidR="00EF7969" w:rsidRPr="00E46AD2" w:rsidRDefault="00EF7969" w:rsidP="009A6CA1">
      <w:pPr>
        <w:pStyle w:val="a9"/>
        <w:numPr>
          <w:ilvl w:val="0"/>
          <w:numId w:val="186"/>
        </w:numPr>
      </w:pPr>
      <w:r w:rsidRPr="001A721D">
        <w:rPr>
          <w:b/>
          <w:bCs/>
          <w:rtl/>
        </w:rPr>
        <w:t>التصوير</w:t>
      </w:r>
      <w:r w:rsidRPr="001A721D">
        <w:rPr>
          <w:b/>
          <w:bCs/>
        </w:rPr>
        <w:t>:</w:t>
      </w:r>
      <w:r w:rsidRPr="00E46AD2">
        <w:t xml:space="preserve"> </w:t>
      </w:r>
      <w:r w:rsidRPr="00E46AD2">
        <w:rPr>
          <w:rtl/>
        </w:rPr>
        <w:t>فالقصة ترسم صورًا حية للأحداث والشخصيات، مما يجعلها أكثر رسوخًا في الذهن</w:t>
      </w:r>
      <w:r w:rsidRPr="00E46AD2">
        <w:t>.</w:t>
      </w:r>
    </w:p>
    <w:p w14:paraId="40DF3A29" w14:textId="77777777" w:rsidR="00EF7969" w:rsidRPr="00E46AD2" w:rsidRDefault="00EF7969" w:rsidP="009A6CA1">
      <w:pPr>
        <w:pStyle w:val="a9"/>
        <w:numPr>
          <w:ilvl w:val="0"/>
          <w:numId w:val="186"/>
        </w:numPr>
      </w:pPr>
      <w:r w:rsidRPr="001A721D">
        <w:rPr>
          <w:b/>
          <w:bCs/>
          <w:rtl/>
        </w:rPr>
        <w:t>التأثير</w:t>
      </w:r>
      <w:r w:rsidRPr="001A721D">
        <w:rPr>
          <w:b/>
          <w:bCs/>
        </w:rPr>
        <w:t>:</w:t>
      </w:r>
      <w:r w:rsidRPr="00E46AD2">
        <w:t xml:space="preserve"> </w:t>
      </w:r>
      <w:r w:rsidRPr="00E46AD2">
        <w:rPr>
          <w:rtl/>
        </w:rPr>
        <w:t>فالقصة تحرك المشاعر، وتثير العواطف، وتدفع إلى التفكير والتأمل</w:t>
      </w:r>
      <w:r w:rsidRPr="00E46AD2">
        <w:t>.</w:t>
      </w:r>
    </w:p>
    <w:p w14:paraId="4EC718AD" w14:textId="77777777" w:rsidR="00EF7969" w:rsidRPr="00E46AD2" w:rsidRDefault="00EF7969" w:rsidP="009A6CA1">
      <w:pPr>
        <w:pStyle w:val="a9"/>
        <w:numPr>
          <w:ilvl w:val="0"/>
          <w:numId w:val="186"/>
        </w:numPr>
      </w:pPr>
      <w:r w:rsidRPr="001A721D">
        <w:rPr>
          <w:b/>
          <w:bCs/>
          <w:rtl/>
        </w:rPr>
        <w:t>الإقناع</w:t>
      </w:r>
      <w:r w:rsidRPr="001A721D">
        <w:rPr>
          <w:b/>
          <w:bCs/>
        </w:rPr>
        <w:t>:</w:t>
      </w:r>
      <w:r w:rsidRPr="00E46AD2">
        <w:t xml:space="preserve"> </w:t>
      </w:r>
      <w:r w:rsidRPr="00E46AD2">
        <w:rPr>
          <w:rtl/>
        </w:rPr>
        <w:t>فالقصة تقدم الأدلة والبراهين على صدق الدعوة، وصحة الرسالة</w:t>
      </w:r>
      <w:r w:rsidRPr="00E46AD2">
        <w:t>.</w:t>
      </w:r>
    </w:p>
    <w:p w14:paraId="470A8043" w14:textId="77777777" w:rsidR="00EF7969" w:rsidRPr="00E46AD2" w:rsidRDefault="00EF7969" w:rsidP="009A6CA1">
      <w:pPr>
        <w:pStyle w:val="a9"/>
        <w:numPr>
          <w:ilvl w:val="0"/>
          <w:numId w:val="186"/>
        </w:numPr>
      </w:pPr>
      <w:r w:rsidRPr="001A721D">
        <w:rPr>
          <w:b/>
          <w:bCs/>
          <w:rtl/>
        </w:rPr>
        <w:t>التعليم</w:t>
      </w:r>
      <w:r w:rsidRPr="001A721D">
        <w:rPr>
          <w:b/>
          <w:bCs/>
        </w:rPr>
        <w:t>:</w:t>
      </w:r>
      <w:r w:rsidRPr="00E46AD2">
        <w:t xml:space="preserve"> </w:t>
      </w:r>
      <w:r w:rsidRPr="00E46AD2">
        <w:rPr>
          <w:rtl/>
        </w:rPr>
        <w:t>فالقصة تعلم الدروس والعبر، وتقدم النماذج والقدوات</w:t>
      </w:r>
      <w:r w:rsidRPr="00E46AD2">
        <w:t>.</w:t>
      </w:r>
    </w:p>
    <w:p w14:paraId="78E754E4" w14:textId="77777777" w:rsidR="00EF7969" w:rsidRPr="00E46AD2" w:rsidRDefault="00EF7969" w:rsidP="001A721D">
      <w:r w:rsidRPr="00E46AD2">
        <w:rPr>
          <w:rtl/>
        </w:rPr>
        <w:t>أهداف القصص القرآني</w:t>
      </w:r>
      <w:r w:rsidRPr="00E46AD2">
        <w:t>:</w:t>
      </w:r>
    </w:p>
    <w:p w14:paraId="5DB0A4C4" w14:textId="77777777" w:rsidR="00EF7969" w:rsidRPr="00E46AD2" w:rsidRDefault="00EF7969" w:rsidP="001A721D">
      <w:r w:rsidRPr="00E46AD2">
        <w:rPr>
          <w:rtl/>
        </w:rPr>
        <w:t>للقصص القرآني أهداف متعددة، منها</w:t>
      </w:r>
      <w:r w:rsidRPr="00E46AD2">
        <w:t>:</w:t>
      </w:r>
    </w:p>
    <w:p w14:paraId="5CADC972" w14:textId="77777777" w:rsidR="00EF7969" w:rsidRPr="00E46AD2" w:rsidRDefault="00EF7969" w:rsidP="009A6CA1">
      <w:pPr>
        <w:pStyle w:val="a9"/>
        <w:numPr>
          <w:ilvl w:val="0"/>
          <w:numId w:val="187"/>
        </w:numPr>
      </w:pPr>
      <w:r w:rsidRPr="001A721D">
        <w:rPr>
          <w:b/>
          <w:bCs/>
          <w:rtl/>
        </w:rPr>
        <w:t>إثبات صدق الرسالة</w:t>
      </w:r>
      <w:r w:rsidRPr="001A721D">
        <w:rPr>
          <w:b/>
          <w:bCs/>
        </w:rPr>
        <w:t>:</w:t>
      </w:r>
      <w:r w:rsidRPr="00E46AD2">
        <w:t xml:space="preserve"> </w:t>
      </w:r>
      <w:r w:rsidRPr="00E46AD2">
        <w:rPr>
          <w:rtl/>
        </w:rPr>
        <w:t>فالقصص القرآني يقدم الأدلة على صدق النبي صلى الله عليه وسلم، وعلى أن القرآن وحي من الله تعالى</w:t>
      </w:r>
      <w:r w:rsidRPr="00E46AD2">
        <w:t>.</w:t>
      </w:r>
    </w:p>
    <w:p w14:paraId="1215F6E1" w14:textId="77777777" w:rsidR="00EF7969" w:rsidRPr="00E46AD2" w:rsidRDefault="00EF7969" w:rsidP="009A6CA1">
      <w:pPr>
        <w:pStyle w:val="a9"/>
        <w:numPr>
          <w:ilvl w:val="0"/>
          <w:numId w:val="187"/>
        </w:numPr>
      </w:pPr>
      <w:r w:rsidRPr="001A721D">
        <w:rPr>
          <w:b/>
          <w:bCs/>
          <w:rtl/>
        </w:rPr>
        <w:t>تثبيت قلب النبي صلى الله عليه وسلم</w:t>
      </w:r>
      <w:r w:rsidRPr="001A721D">
        <w:rPr>
          <w:b/>
          <w:bCs/>
        </w:rPr>
        <w:t>:</w:t>
      </w:r>
      <w:r w:rsidRPr="00E46AD2">
        <w:t xml:space="preserve"> </w:t>
      </w:r>
      <w:r w:rsidRPr="00E46AD2">
        <w:rPr>
          <w:rtl/>
        </w:rPr>
        <w:t>فالقصص القرآني يسلي النبي صلى الله عليه وسلم، ويخفف عنه ما يلاقيه من أذى قومه، ويذكره بأن الأنبياء من قبله قد لاقوا مثل ما يلاقي</w:t>
      </w:r>
      <w:r w:rsidRPr="00E46AD2">
        <w:t>.</w:t>
      </w:r>
    </w:p>
    <w:p w14:paraId="6FACCEC2" w14:textId="77777777" w:rsidR="00EF7969" w:rsidRPr="00E46AD2" w:rsidRDefault="00EF7969" w:rsidP="009A6CA1">
      <w:pPr>
        <w:pStyle w:val="a9"/>
        <w:numPr>
          <w:ilvl w:val="0"/>
          <w:numId w:val="187"/>
        </w:numPr>
      </w:pPr>
      <w:r w:rsidRPr="001A721D">
        <w:rPr>
          <w:b/>
          <w:bCs/>
          <w:rtl/>
        </w:rPr>
        <w:t>العظة والاعتبار</w:t>
      </w:r>
      <w:r w:rsidRPr="001A721D">
        <w:rPr>
          <w:b/>
          <w:bCs/>
        </w:rPr>
        <w:t>:</w:t>
      </w:r>
      <w:r w:rsidRPr="00E46AD2">
        <w:t xml:space="preserve"> </w:t>
      </w:r>
      <w:r w:rsidRPr="00E46AD2">
        <w:rPr>
          <w:rtl/>
        </w:rPr>
        <w:t>فالقصص القرآني يقدم العظات والعبر من أحوال الأمم السابقة، ومن مصائر المكذبين والمعاندين</w:t>
      </w:r>
      <w:r w:rsidRPr="00E46AD2">
        <w:t>.</w:t>
      </w:r>
    </w:p>
    <w:p w14:paraId="5384CB15" w14:textId="77777777" w:rsidR="00EF7969" w:rsidRPr="00E46AD2" w:rsidRDefault="00EF7969" w:rsidP="009A6CA1">
      <w:pPr>
        <w:pStyle w:val="a9"/>
        <w:numPr>
          <w:ilvl w:val="0"/>
          <w:numId w:val="187"/>
        </w:numPr>
      </w:pPr>
      <w:r w:rsidRPr="001A721D">
        <w:rPr>
          <w:b/>
          <w:bCs/>
          <w:rtl/>
        </w:rPr>
        <w:t>التربية والتعليم</w:t>
      </w:r>
      <w:r w:rsidRPr="001A721D">
        <w:rPr>
          <w:b/>
          <w:bCs/>
        </w:rPr>
        <w:t>:</w:t>
      </w:r>
      <w:r w:rsidRPr="00E46AD2">
        <w:t xml:space="preserve"> </w:t>
      </w:r>
      <w:r w:rsidRPr="00E46AD2">
        <w:rPr>
          <w:rtl/>
        </w:rPr>
        <w:t>فالقصص القرآني يربي على الفضائل، وينهى عن الرذائل، ويعلم مكارم الأخلاق</w:t>
      </w:r>
      <w:r w:rsidRPr="00E46AD2">
        <w:t>.</w:t>
      </w:r>
    </w:p>
    <w:p w14:paraId="286FBFF8" w14:textId="77777777" w:rsidR="00EF7969" w:rsidRPr="00E46AD2" w:rsidRDefault="00EF7969" w:rsidP="009A6CA1">
      <w:pPr>
        <w:pStyle w:val="a9"/>
        <w:numPr>
          <w:ilvl w:val="0"/>
          <w:numId w:val="187"/>
        </w:numPr>
      </w:pPr>
      <w:r w:rsidRPr="001A721D">
        <w:rPr>
          <w:b/>
          <w:bCs/>
          <w:rtl/>
        </w:rPr>
        <w:t>إقامة الحجة</w:t>
      </w:r>
      <w:r w:rsidRPr="001A721D">
        <w:rPr>
          <w:b/>
          <w:bCs/>
        </w:rPr>
        <w:t>:</w:t>
      </w:r>
      <w:r w:rsidRPr="00E46AD2">
        <w:t xml:space="preserve"> </w:t>
      </w:r>
      <w:r w:rsidRPr="00E46AD2">
        <w:rPr>
          <w:rtl/>
        </w:rPr>
        <w:t>فالقصص القرآني يقيم الحجة على الكافرين والمنافقين، ويبين لهم ضلالهم وانحرافهم</w:t>
      </w:r>
      <w:r w:rsidRPr="00E46AD2">
        <w:t>.</w:t>
      </w:r>
    </w:p>
    <w:p w14:paraId="622450AD" w14:textId="77777777" w:rsidR="00EF7969" w:rsidRPr="00E46AD2" w:rsidRDefault="00EF7969" w:rsidP="009A6CA1">
      <w:pPr>
        <w:pStyle w:val="a9"/>
        <w:numPr>
          <w:ilvl w:val="0"/>
          <w:numId w:val="187"/>
        </w:numPr>
      </w:pPr>
      <w:r w:rsidRPr="001A721D">
        <w:rPr>
          <w:b/>
          <w:bCs/>
          <w:rtl/>
        </w:rPr>
        <w:t>بيان سنن الله في الكون والمجتمع</w:t>
      </w:r>
      <w:r w:rsidRPr="001A721D">
        <w:rPr>
          <w:b/>
          <w:bCs/>
        </w:rPr>
        <w:t>:</w:t>
      </w:r>
      <w:r w:rsidRPr="00E46AD2">
        <w:t xml:space="preserve"> </w:t>
      </w:r>
      <w:r w:rsidRPr="00E46AD2">
        <w:rPr>
          <w:rtl/>
        </w:rPr>
        <w:t>فالقصص القرآني يكشف عن السنن الإلهية التي تحكم حركة التاريخ، وتصرفات البشر</w:t>
      </w:r>
      <w:r w:rsidRPr="00E46AD2">
        <w:t>.</w:t>
      </w:r>
    </w:p>
    <w:p w14:paraId="2637F6E8" w14:textId="0221E0FB" w:rsidR="00EF7969" w:rsidRPr="00E46AD2" w:rsidRDefault="00EF7969" w:rsidP="009A6CA1">
      <w:pPr>
        <w:pStyle w:val="a9"/>
        <w:numPr>
          <w:ilvl w:val="0"/>
          <w:numId w:val="187"/>
        </w:numPr>
      </w:pPr>
      <w:r w:rsidRPr="001A721D">
        <w:rPr>
          <w:b/>
          <w:bCs/>
          <w:rtl/>
        </w:rPr>
        <w:t xml:space="preserve">تسلية المؤمنين </w:t>
      </w:r>
      <w:r w:rsidR="00AE17B6" w:rsidRPr="001A721D">
        <w:rPr>
          <w:b/>
          <w:bCs/>
          <w:rtl/>
        </w:rPr>
        <w:t>وتثبيتهم</w:t>
      </w:r>
      <w:r w:rsidRPr="00E46AD2">
        <w:t xml:space="preserve">: </w:t>
      </w:r>
      <w:r w:rsidRPr="00E46AD2">
        <w:rPr>
          <w:rtl/>
        </w:rPr>
        <w:t xml:space="preserve">فالقصص تظهر عاقبة الصبر </w:t>
      </w:r>
      <w:r w:rsidR="00A510A7" w:rsidRPr="00E46AD2">
        <w:rPr>
          <w:rtl/>
        </w:rPr>
        <w:t>ونصر</w:t>
      </w:r>
      <w:r w:rsidRPr="00E46AD2">
        <w:rPr>
          <w:rtl/>
        </w:rPr>
        <w:t xml:space="preserve"> الله للمؤمنين</w:t>
      </w:r>
      <w:r w:rsidRPr="00E46AD2">
        <w:t>.</w:t>
      </w:r>
    </w:p>
    <w:p w14:paraId="4C07F800" w14:textId="77777777" w:rsidR="00EF7969" w:rsidRPr="00E46AD2" w:rsidRDefault="00EF7969" w:rsidP="001A721D">
      <w:r w:rsidRPr="00E46AD2">
        <w:rPr>
          <w:rtl/>
        </w:rPr>
        <w:t>أنواع القصص القرآني</w:t>
      </w:r>
      <w:r w:rsidRPr="00E46AD2">
        <w:t>:</w:t>
      </w:r>
    </w:p>
    <w:p w14:paraId="68C1EA0B" w14:textId="77777777" w:rsidR="00EF7969" w:rsidRPr="00E46AD2" w:rsidRDefault="00EF7969" w:rsidP="001A721D">
      <w:r w:rsidRPr="00E46AD2">
        <w:rPr>
          <w:rtl/>
        </w:rPr>
        <w:t>يمكن تقسيم القصص القرآني إلى ثلاثة أنواع رئيسية</w:t>
      </w:r>
      <w:r w:rsidRPr="00E46AD2">
        <w:t>:</w:t>
      </w:r>
    </w:p>
    <w:p w14:paraId="723CA439" w14:textId="77777777" w:rsidR="00EF7969" w:rsidRPr="00E46AD2" w:rsidRDefault="00EF7969" w:rsidP="009A6CA1">
      <w:pPr>
        <w:pStyle w:val="a9"/>
        <w:numPr>
          <w:ilvl w:val="0"/>
          <w:numId w:val="188"/>
        </w:numPr>
      </w:pPr>
      <w:r w:rsidRPr="001A721D">
        <w:rPr>
          <w:b/>
          <w:bCs/>
          <w:rtl/>
        </w:rPr>
        <w:t>قصص الأنبياء</w:t>
      </w:r>
      <w:r w:rsidRPr="001A721D">
        <w:rPr>
          <w:b/>
          <w:bCs/>
        </w:rPr>
        <w:t>:</w:t>
      </w:r>
      <w:r w:rsidRPr="00E46AD2">
        <w:t xml:space="preserve"> </w:t>
      </w:r>
      <w:r w:rsidRPr="00E46AD2">
        <w:rPr>
          <w:rtl/>
        </w:rPr>
        <w:t>وهي القصص التي تتحدث عن الأنبياء والرسل، وما لاقوه من أقوامهم، مثل قصة نوح، وإبراهيم، وموسى، وعيسى، ومحمد، عليهم الصلاة والسلام</w:t>
      </w:r>
      <w:r w:rsidRPr="00E46AD2">
        <w:t>.</w:t>
      </w:r>
    </w:p>
    <w:p w14:paraId="1B75250E" w14:textId="77777777" w:rsidR="00EF7969" w:rsidRPr="00E46AD2" w:rsidRDefault="00EF7969" w:rsidP="009A6CA1">
      <w:pPr>
        <w:pStyle w:val="a9"/>
        <w:numPr>
          <w:ilvl w:val="0"/>
          <w:numId w:val="188"/>
        </w:numPr>
      </w:pPr>
      <w:r w:rsidRPr="001A721D">
        <w:rPr>
          <w:b/>
          <w:bCs/>
          <w:rtl/>
        </w:rPr>
        <w:t>قصص الأمم السابقة</w:t>
      </w:r>
      <w:r w:rsidRPr="001A721D">
        <w:rPr>
          <w:b/>
          <w:bCs/>
        </w:rPr>
        <w:t>:</w:t>
      </w:r>
      <w:r w:rsidRPr="00E46AD2">
        <w:t xml:space="preserve"> </w:t>
      </w:r>
      <w:r w:rsidRPr="00E46AD2">
        <w:rPr>
          <w:rtl/>
        </w:rPr>
        <w:t>وهي القصص التي تتحدث عن الأمم التي كذبت رسلها، فأهلكها الله تعالى، مثل قصة قوم عاد، وثمود، وقوم لوط</w:t>
      </w:r>
      <w:r w:rsidRPr="00E46AD2">
        <w:t>.</w:t>
      </w:r>
    </w:p>
    <w:p w14:paraId="781B57C9" w14:textId="77777777" w:rsidR="00EF7969" w:rsidRPr="00E46AD2" w:rsidRDefault="00EF7969" w:rsidP="009A6CA1">
      <w:pPr>
        <w:pStyle w:val="a9"/>
        <w:numPr>
          <w:ilvl w:val="0"/>
          <w:numId w:val="188"/>
        </w:numPr>
      </w:pPr>
      <w:r w:rsidRPr="001A721D">
        <w:rPr>
          <w:b/>
          <w:bCs/>
          <w:rtl/>
        </w:rPr>
        <w:t>قصص أفراد</w:t>
      </w:r>
      <w:r w:rsidRPr="001A721D">
        <w:rPr>
          <w:b/>
          <w:bCs/>
        </w:rPr>
        <w:t>:</w:t>
      </w:r>
      <w:r w:rsidRPr="00E46AD2">
        <w:t xml:space="preserve"> </w:t>
      </w:r>
      <w:r w:rsidRPr="00E46AD2">
        <w:rPr>
          <w:rtl/>
        </w:rPr>
        <w:t>وهي القصص التي تتحدث عن أفراد معينين، سواء كانوا صالحين أو طالحين، مثل قصة أصحاب الكهف، وقصة ذي القرنين، وقصة قارون</w:t>
      </w:r>
      <w:r w:rsidRPr="00E46AD2">
        <w:t>.</w:t>
      </w:r>
    </w:p>
    <w:p w14:paraId="4C03A1B8" w14:textId="77777777" w:rsidR="00EF7969" w:rsidRPr="00E46AD2" w:rsidRDefault="00EF7969" w:rsidP="001A721D">
      <w:r w:rsidRPr="00E46AD2">
        <w:rPr>
          <w:rtl/>
        </w:rPr>
        <w:t>كيف نتدبر القصص القرآني؟</w:t>
      </w:r>
    </w:p>
    <w:p w14:paraId="425FF8AB" w14:textId="77777777" w:rsidR="00EF7969" w:rsidRPr="00E46AD2" w:rsidRDefault="00EF7969" w:rsidP="001A721D">
      <w:r w:rsidRPr="00E46AD2">
        <w:rPr>
          <w:rtl/>
        </w:rPr>
        <w:t>لتدبر القصص القرآني بشكل فعال، يمكن اتباع الخطوات التالية</w:t>
      </w:r>
      <w:r w:rsidRPr="00E46AD2">
        <w:t>:</w:t>
      </w:r>
    </w:p>
    <w:p w14:paraId="76D39661" w14:textId="77777777" w:rsidR="00EF7969" w:rsidRPr="00E46AD2" w:rsidRDefault="00EF7969" w:rsidP="009A6CA1">
      <w:pPr>
        <w:pStyle w:val="a9"/>
        <w:numPr>
          <w:ilvl w:val="0"/>
          <w:numId w:val="189"/>
        </w:numPr>
      </w:pPr>
      <w:r w:rsidRPr="001A721D">
        <w:rPr>
          <w:b/>
          <w:bCs/>
          <w:rtl/>
        </w:rPr>
        <w:t>قراءة القصة بتأنٍ وتركيز</w:t>
      </w:r>
      <w:r w:rsidRPr="001A721D">
        <w:rPr>
          <w:b/>
          <w:bCs/>
        </w:rPr>
        <w:t>:</w:t>
      </w:r>
      <w:r w:rsidRPr="00E46AD2">
        <w:t xml:space="preserve"> </w:t>
      </w:r>
      <w:r w:rsidRPr="00E46AD2">
        <w:rPr>
          <w:rtl/>
        </w:rPr>
        <w:t>لا تقرأ القصة قراءة سريعة، بل اقرأها ببطء وتمهل، وتوقف عند كل حدث، وكل شخصية، وكل حوار</w:t>
      </w:r>
      <w:r w:rsidRPr="00E46AD2">
        <w:t>.</w:t>
      </w:r>
    </w:p>
    <w:p w14:paraId="2E3CF469" w14:textId="77777777" w:rsidR="00EF7969" w:rsidRPr="00E46AD2" w:rsidRDefault="00EF7969" w:rsidP="009A6CA1">
      <w:pPr>
        <w:pStyle w:val="a9"/>
        <w:numPr>
          <w:ilvl w:val="0"/>
          <w:numId w:val="189"/>
        </w:numPr>
      </w:pPr>
      <w:r w:rsidRPr="001A721D">
        <w:rPr>
          <w:b/>
          <w:bCs/>
          <w:rtl/>
        </w:rPr>
        <w:t>فهم السياق العام للقصة</w:t>
      </w:r>
      <w:r w:rsidRPr="001A721D">
        <w:rPr>
          <w:b/>
          <w:bCs/>
        </w:rPr>
        <w:t>:</w:t>
      </w:r>
      <w:r w:rsidRPr="00E46AD2">
        <w:t xml:space="preserve"> </w:t>
      </w:r>
      <w:r w:rsidRPr="00E46AD2">
        <w:rPr>
          <w:rtl/>
        </w:rPr>
        <w:t>حاول أن تفهم الظروف والأحداث التي وقعت فيها القصة، ومن هم أطرافها، وما هي أهدافهم ودوافعهم</w:t>
      </w:r>
      <w:r w:rsidRPr="00E46AD2">
        <w:t>.</w:t>
      </w:r>
    </w:p>
    <w:p w14:paraId="73792CA5" w14:textId="16A20E90" w:rsidR="00EF7969" w:rsidRPr="00E46AD2" w:rsidRDefault="00EF7969" w:rsidP="009A6CA1">
      <w:pPr>
        <w:pStyle w:val="a9"/>
        <w:numPr>
          <w:ilvl w:val="0"/>
          <w:numId w:val="189"/>
        </w:numPr>
      </w:pPr>
      <w:r w:rsidRPr="001A721D">
        <w:rPr>
          <w:b/>
          <w:bCs/>
          <w:rtl/>
        </w:rPr>
        <w:t>التركيز على الشخصيات</w:t>
      </w:r>
      <w:r w:rsidRPr="001A721D">
        <w:rPr>
          <w:b/>
          <w:bCs/>
        </w:rPr>
        <w:t>:</w:t>
      </w:r>
      <w:r w:rsidRPr="00E46AD2">
        <w:t xml:space="preserve"> </w:t>
      </w:r>
      <w:r w:rsidRPr="00E46AD2">
        <w:rPr>
          <w:rtl/>
        </w:rPr>
        <w:t xml:space="preserve">تأمل في صفات الشخصيات </w:t>
      </w:r>
      <w:r w:rsidR="0064321B">
        <w:rPr>
          <w:rtl/>
        </w:rPr>
        <w:t>"</w:t>
      </w:r>
      <w:r w:rsidRPr="00E46AD2">
        <w:rPr>
          <w:rtl/>
        </w:rPr>
        <w:t>الإيجابية والسلبية</w:t>
      </w:r>
      <w:r w:rsidR="0064321B">
        <w:rPr>
          <w:rtl/>
        </w:rPr>
        <w:t>"</w:t>
      </w:r>
      <w:r w:rsidRPr="00E46AD2">
        <w:rPr>
          <w:rtl/>
        </w:rPr>
        <w:t>، وأقوالها وأفعالها، ومواقفها، ونتائج أعمالها</w:t>
      </w:r>
      <w:r w:rsidRPr="00E46AD2">
        <w:t>.</w:t>
      </w:r>
    </w:p>
    <w:p w14:paraId="0AB2A13E" w14:textId="77777777" w:rsidR="00EF7969" w:rsidRPr="00E46AD2" w:rsidRDefault="00EF7969" w:rsidP="009A6CA1">
      <w:pPr>
        <w:pStyle w:val="a9"/>
        <w:numPr>
          <w:ilvl w:val="0"/>
          <w:numId w:val="189"/>
        </w:numPr>
      </w:pPr>
      <w:r w:rsidRPr="001A721D">
        <w:rPr>
          <w:b/>
          <w:bCs/>
          <w:rtl/>
        </w:rPr>
        <w:t>استخلاص العبر والدروس</w:t>
      </w:r>
      <w:r w:rsidRPr="001A721D">
        <w:rPr>
          <w:b/>
          <w:bCs/>
        </w:rPr>
        <w:t>:</w:t>
      </w:r>
      <w:r w:rsidRPr="00E46AD2">
        <w:t xml:space="preserve"> </w:t>
      </w:r>
      <w:r w:rsidRPr="00E46AD2">
        <w:rPr>
          <w:rtl/>
        </w:rPr>
        <w:t>استخرج العبر والدروس المستفادة من القصة، وحاول أن تربطها بواقعك وحياتك</w:t>
      </w:r>
      <w:r w:rsidRPr="00E46AD2">
        <w:t>.</w:t>
      </w:r>
    </w:p>
    <w:p w14:paraId="01E07F33" w14:textId="77777777" w:rsidR="00EF7969" w:rsidRPr="00E46AD2" w:rsidRDefault="00EF7969" w:rsidP="009A6CA1">
      <w:pPr>
        <w:pStyle w:val="a9"/>
        <w:numPr>
          <w:ilvl w:val="0"/>
          <w:numId w:val="189"/>
        </w:numPr>
      </w:pPr>
      <w:r w:rsidRPr="001A721D">
        <w:rPr>
          <w:b/>
          <w:bCs/>
          <w:rtl/>
        </w:rPr>
        <w:t>الاستعانة بكتب التفسير</w:t>
      </w:r>
      <w:r w:rsidRPr="001A721D">
        <w:rPr>
          <w:b/>
          <w:bCs/>
        </w:rPr>
        <w:t>:</w:t>
      </w:r>
      <w:r w:rsidRPr="00E46AD2">
        <w:t xml:space="preserve"> </w:t>
      </w:r>
      <w:r w:rsidRPr="00E46AD2">
        <w:rPr>
          <w:rtl/>
        </w:rPr>
        <w:t>ارجع إلى كتب التفسير الموثوقة لفهم معاني الآيات، وتفسير الأحداث، وتوضيح الغموض</w:t>
      </w:r>
      <w:r w:rsidRPr="00E46AD2">
        <w:t>.</w:t>
      </w:r>
    </w:p>
    <w:p w14:paraId="1C7C796F" w14:textId="77777777" w:rsidR="00EF7969" w:rsidRPr="00E46AD2" w:rsidRDefault="00EF7969" w:rsidP="009A6CA1">
      <w:pPr>
        <w:pStyle w:val="a9"/>
        <w:numPr>
          <w:ilvl w:val="0"/>
          <w:numId w:val="189"/>
        </w:numPr>
      </w:pPr>
      <w:r w:rsidRPr="001A721D">
        <w:rPr>
          <w:b/>
          <w:bCs/>
          <w:rtl/>
        </w:rPr>
        <w:t>البحث عن السنن الإلهية</w:t>
      </w:r>
      <w:r w:rsidRPr="001A721D">
        <w:rPr>
          <w:b/>
          <w:bCs/>
        </w:rPr>
        <w:t>:</w:t>
      </w:r>
      <w:r w:rsidRPr="00E46AD2">
        <w:t xml:space="preserve"> </w:t>
      </w:r>
      <w:r w:rsidRPr="00E46AD2">
        <w:rPr>
          <w:rtl/>
        </w:rPr>
        <w:t>حاول أن تكتشف السنن الإلهية التي تحكم الأحداث، وتصرفات البشر، ونتائج الأعمال</w:t>
      </w:r>
      <w:r w:rsidRPr="00E46AD2">
        <w:t>.</w:t>
      </w:r>
    </w:p>
    <w:p w14:paraId="6E4B49C0" w14:textId="77777777" w:rsidR="00EF7969" w:rsidRPr="00E46AD2" w:rsidRDefault="00EF7969" w:rsidP="009A6CA1">
      <w:pPr>
        <w:pStyle w:val="a9"/>
        <w:numPr>
          <w:ilvl w:val="0"/>
          <w:numId w:val="189"/>
        </w:numPr>
      </w:pPr>
      <w:r w:rsidRPr="001A721D">
        <w:rPr>
          <w:b/>
          <w:bCs/>
          <w:rtl/>
        </w:rPr>
        <w:t>التفاعل مع القصة</w:t>
      </w:r>
      <w:r w:rsidRPr="001A721D">
        <w:rPr>
          <w:b/>
          <w:bCs/>
        </w:rPr>
        <w:t>:</w:t>
      </w:r>
      <w:r w:rsidRPr="00E46AD2">
        <w:t xml:space="preserve"> </w:t>
      </w:r>
      <w:r w:rsidRPr="00E46AD2">
        <w:rPr>
          <w:rtl/>
        </w:rPr>
        <w:t>عش أحداث القصة، وتخيل نفسك مكان الشخصيات، وتأثر بمواقفهم، وتعلم من أخطائهم</w:t>
      </w:r>
      <w:r w:rsidRPr="00E46AD2">
        <w:t>.</w:t>
      </w:r>
    </w:p>
    <w:p w14:paraId="595944F5" w14:textId="77777777" w:rsidR="00EF7969" w:rsidRPr="00E46AD2" w:rsidRDefault="00EF7969" w:rsidP="009A6CA1">
      <w:pPr>
        <w:pStyle w:val="a9"/>
        <w:numPr>
          <w:ilvl w:val="0"/>
          <w:numId w:val="189"/>
        </w:numPr>
      </w:pPr>
      <w:r w:rsidRPr="001A721D">
        <w:rPr>
          <w:b/>
          <w:bCs/>
          <w:rtl/>
        </w:rPr>
        <w:t>تطبيق الدروس المستفادة</w:t>
      </w:r>
      <w:r w:rsidRPr="00E46AD2">
        <w:t xml:space="preserve">: </w:t>
      </w:r>
      <w:r w:rsidRPr="00E46AD2">
        <w:rPr>
          <w:rtl/>
        </w:rPr>
        <w:t>أهم خطوة هي محاولة تطبيق ما تعلمته من دروس في حياتك</w:t>
      </w:r>
      <w:r w:rsidRPr="00E46AD2">
        <w:t>.</w:t>
      </w:r>
    </w:p>
    <w:p w14:paraId="50B74EBC" w14:textId="77777777" w:rsidR="00EF7969" w:rsidRPr="00E46AD2" w:rsidRDefault="00EF7969" w:rsidP="001A721D">
      <w:r w:rsidRPr="00E46AD2">
        <w:rPr>
          <w:rtl/>
        </w:rPr>
        <w:t>أمثلة تطبيقية</w:t>
      </w:r>
      <w:r w:rsidRPr="00E46AD2">
        <w:t>:</w:t>
      </w:r>
    </w:p>
    <w:p w14:paraId="23545312" w14:textId="77777777" w:rsidR="00EF7969" w:rsidRPr="00E46AD2" w:rsidRDefault="00EF7969" w:rsidP="009A6CA1">
      <w:pPr>
        <w:pStyle w:val="a9"/>
        <w:numPr>
          <w:ilvl w:val="0"/>
          <w:numId w:val="190"/>
        </w:numPr>
      </w:pPr>
      <w:r w:rsidRPr="001A721D">
        <w:rPr>
          <w:b/>
          <w:bCs/>
          <w:rtl/>
        </w:rPr>
        <w:t>قصة يوسف عليه السلام</w:t>
      </w:r>
      <w:r w:rsidRPr="001A721D">
        <w:rPr>
          <w:b/>
          <w:bCs/>
        </w:rPr>
        <w:t>:</w:t>
      </w:r>
      <w:r w:rsidRPr="00E46AD2">
        <w:t xml:space="preserve"> </w:t>
      </w:r>
      <w:r w:rsidRPr="00E46AD2">
        <w:rPr>
          <w:rtl/>
        </w:rPr>
        <w:t>تعلمنا الصبر على البلاء، والعفة، والتوكل على الله، وحسن الظن به، وأهمية العلم، وخطورة الحسد</w:t>
      </w:r>
      <w:r w:rsidRPr="00E46AD2">
        <w:t>.</w:t>
      </w:r>
    </w:p>
    <w:p w14:paraId="7503AC08" w14:textId="77777777" w:rsidR="00EF7969" w:rsidRPr="00E46AD2" w:rsidRDefault="00EF7969" w:rsidP="009A6CA1">
      <w:pPr>
        <w:pStyle w:val="a9"/>
        <w:numPr>
          <w:ilvl w:val="0"/>
          <w:numId w:val="190"/>
        </w:numPr>
      </w:pPr>
      <w:r w:rsidRPr="001A721D">
        <w:rPr>
          <w:b/>
          <w:bCs/>
          <w:rtl/>
        </w:rPr>
        <w:t>قصة موسى عليه السلام</w:t>
      </w:r>
      <w:r w:rsidRPr="001A721D">
        <w:rPr>
          <w:b/>
          <w:bCs/>
        </w:rPr>
        <w:t>:</w:t>
      </w:r>
      <w:r w:rsidRPr="00E46AD2">
        <w:t xml:space="preserve"> </w:t>
      </w:r>
      <w:r w:rsidRPr="00E46AD2">
        <w:rPr>
          <w:rtl/>
        </w:rPr>
        <w:t>تعلمنا الثبات على الحق، ومواجهة الظلم، والصبر على الأذى، وأهمية الدعوة إلى الله، وخطورة الكبر</w:t>
      </w:r>
      <w:r w:rsidRPr="00E46AD2">
        <w:t>.</w:t>
      </w:r>
    </w:p>
    <w:p w14:paraId="28EBAE96" w14:textId="77777777" w:rsidR="00EF7969" w:rsidRPr="00E46AD2" w:rsidRDefault="00EF7969" w:rsidP="009A6CA1">
      <w:pPr>
        <w:pStyle w:val="a9"/>
        <w:numPr>
          <w:ilvl w:val="0"/>
          <w:numId w:val="190"/>
        </w:numPr>
      </w:pPr>
      <w:r w:rsidRPr="001A721D">
        <w:rPr>
          <w:b/>
          <w:bCs/>
          <w:rtl/>
        </w:rPr>
        <w:t>قصة أصحاب الكهف</w:t>
      </w:r>
      <w:r w:rsidRPr="001A721D">
        <w:rPr>
          <w:b/>
          <w:bCs/>
        </w:rPr>
        <w:t>:</w:t>
      </w:r>
      <w:r w:rsidRPr="00E46AD2">
        <w:t xml:space="preserve"> </w:t>
      </w:r>
      <w:r w:rsidRPr="00E46AD2">
        <w:rPr>
          <w:rtl/>
        </w:rPr>
        <w:t>تعلمنا أهمية الإيمان، والثبات عليه، والصبر على الفتنة، والاعتصام بالله، وأهمية الصحبة الصالحة</w:t>
      </w:r>
      <w:r w:rsidRPr="00E46AD2">
        <w:t>.</w:t>
      </w:r>
    </w:p>
    <w:p w14:paraId="749577BF" w14:textId="77777777" w:rsidR="00EF7969" w:rsidRPr="00E46AD2" w:rsidRDefault="00EF7969" w:rsidP="001A721D">
      <w:r w:rsidRPr="00E46AD2">
        <w:rPr>
          <w:rtl/>
        </w:rPr>
        <w:t>خاتمة: القصص القرآني كنوز لا تنفد</w:t>
      </w:r>
    </w:p>
    <w:p w14:paraId="251FD0A0" w14:textId="77777777" w:rsidR="00EF7969" w:rsidRPr="00E46AD2" w:rsidRDefault="00EF7969" w:rsidP="001A721D">
      <w:r w:rsidRPr="00E46AD2">
        <w:rPr>
          <w:rtl/>
        </w:rPr>
        <w:t>القصص القرآني كنوز لا تنفد، وعبر لا تنتهي، ودروس لا تحصى. فلنجعل تدبر القصص القرآني جزءًا من حياتنا، ولنستلهم منه النور والهداية، ولنربي به أنفسنا وأجيالنا</w:t>
      </w:r>
      <w:r w:rsidRPr="00E46AD2">
        <w:t>.</w:t>
      </w:r>
    </w:p>
    <w:p w14:paraId="7F2E7F17" w14:textId="65C47CF3" w:rsidR="003C20C2" w:rsidRPr="00E46AD2" w:rsidRDefault="003C20C2" w:rsidP="008A0417">
      <w:pPr>
        <w:pStyle w:val="1"/>
      </w:pPr>
      <w:bookmarkStart w:id="180" w:name="_Toc192269207"/>
      <w:bookmarkStart w:id="181" w:name="_Toc199407116"/>
      <w:r w:rsidRPr="00E46AD2">
        <w:rPr>
          <w:rtl/>
        </w:rPr>
        <w:t>تدبر آيات الوعد والوعيد: بين الخوف والرجاء</w:t>
      </w:r>
      <w:bookmarkEnd w:id="180"/>
      <w:bookmarkEnd w:id="181"/>
    </w:p>
    <w:p w14:paraId="35CEA212" w14:textId="77777777" w:rsidR="003C20C2" w:rsidRPr="00E46AD2" w:rsidRDefault="003C20C2" w:rsidP="001A721D">
      <w:r w:rsidRPr="00E46AD2">
        <w:rPr>
          <w:rtl/>
        </w:rPr>
        <w:t>مقدمة: الترغيب والترهيب في القرآن</w:t>
      </w:r>
    </w:p>
    <w:p w14:paraId="532C6B2C" w14:textId="77777777" w:rsidR="003C20C2" w:rsidRPr="00E46AD2" w:rsidRDefault="003C20C2" w:rsidP="001A721D">
      <w:r w:rsidRPr="00E46AD2">
        <w:rPr>
          <w:rtl/>
        </w:rPr>
        <w:t>آيات الوعد والوعيد هي الآيات التي تتضمن وعدًا من الله تعالى للمؤمنين بالثواب والنعيم، ووعيدًا للكافرين بالعقاب والجحيم. وتدبر هذه الآيات يبعث في النفس مزيجًا من الخوف والرجاء، يدفعها إلى الطاعة، ويحجزها عن المعصية</w:t>
      </w:r>
      <w:r w:rsidRPr="00E46AD2">
        <w:t>.</w:t>
      </w:r>
    </w:p>
    <w:p w14:paraId="6A1860A2" w14:textId="77777777" w:rsidR="003C20C2" w:rsidRPr="00E46AD2" w:rsidRDefault="003C20C2" w:rsidP="001A721D">
      <w:r w:rsidRPr="00E46AD2">
        <w:rPr>
          <w:rtl/>
        </w:rPr>
        <w:t>ما هو الوعد والوعيد؟</w:t>
      </w:r>
    </w:p>
    <w:p w14:paraId="44400509" w14:textId="77777777" w:rsidR="003C20C2" w:rsidRPr="00E46AD2" w:rsidRDefault="003C20C2" w:rsidP="009A6CA1">
      <w:pPr>
        <w:pStyle w:val="a9"/>
        <w:numPr>
          <w:ilvl w:val="0"/>
          <w:numId w:val="201"/>
        </w:numPr>
      </w:pPr>
      <w:r w:rsidRPr="001A721D">
        <w:rPr>
          <w:b/>
          <w:bCs/>
          <w:rtl/>
        </w:rPr>
        <w:t>الوعد</w:t>
      </w:r>
      <w:r w:rsidRPr="001A721D">
        <w:rPr>
          <w:b/>
          <w:bCs/>
        </w:rPr>
        <w:t>:</w:t>
      </w:r>
      <w:r w:rsidRPr="00E46AD2">
        <w:t xml:space="preserve"> </w:t>
      </w:r>
      <w:r w:rsidRPr="00E46AD2">
        <w:rPr>
          <w:rtl/>
        </w:rPr>
        <w:t>هو الإخبار عن حصول خير في المستقبل، جزاءً على عمل صالح</w:t>
      </w:r>
      <w:r w:rsidRPr="00E46AD2">
        <w:t>.</w:t>
      </w:r>
    </w:p>
    <w:p w14:paraId="670E1078" w14:textId="77777777" w:rsidR="003C20C2" w:rsidRPr="00E46AD2" w:rsidRDefault="003C20C2" w:rsidP="009A6CA1">
      <w:pPr>
        <w:pStyle w:val="a9"/>
        <w:numPr>
          <w:ilvl w:val="0"/>
          <w:numId w:val="201"/>
        </w:numPr>
      </w:pPr>
      <w:r w:rsidRPr="001A721D">
        <w:rPr>
          <w:b/>
          <w:bCs/>
          <w:rtl/>
        </w:rPr>
        <w:t>الوعيد</w:t>
      </w:r>
      <w:r w:rsidRPr="001A721D">
        <w:rPr>
          <w:b/>
          <w:bCs/>
        </w:rPr>
        <w:t>:</w:t>
      </w:r>
      <w:r w:rsidRPr="00E46AD2">
        <w:t xml:space="preserve"> </w:t>
      </w:r>
      <w:r w:rsidRPr="00E46AD2">
        <w:rPr>
          <w:rtl/>
        </w:rPr>
        <w:t>هو الإخبار عن حصول شر في المستقبل، عقابًا على عمل سيء</w:t>
      </w:r>
      <w:r w:rsidRPr="00E46AD2">
        <w:t>.</w:t>
      </w:r>
    </w:p>
    <w:p w14:paraId="219AC282" w14:textId="77777777" w:rsidR="003C20C2" w:rsidRPr="00E46AD2" w:rsidRDefault="003C20C2" w:rsidP="001A721D">
      <w:r w:rsidRPr="00E46AD2">
        <w:rPr>
          <w:rtl/>
        </w:rPr>
        <w:t>أهمية تدبر آيات الوعد والوعيد</w:t>
      </w:r>
      <w:r w:rsidRPr="00E46AD2">
        <w:t>:</w:t>
      </w:r>
    </w:p>
    <w:p w14:paraId="4924B2D1" w14:textId="77777777" w:rsidR="003C20C2" w:rsidRPr="00E46AD2" w:rsidRDefault="003C20C2" w:rsidP="001A721D">
      <w:r w:rsidRPr="00E46AD2">
        <w:rPr>
          <w:rtl/>
        </w:rPr>
        <w:t>لتدبر آيات الوعد والوعيد أهمية بالغة، فهي</w:t>
      </w:r>
      <w:r w:rsidRPr="00E46AD2">
        <w:t>:</w:t>
      </w:r>
    </w:p>
    <w:p w14:paraId="1FECE19B" w14:textId="77777777" w:rsidR="003C20C2" w:rsidRPr="00E46AD2" w:rsidRDefault="003C20C2" w:rsidP="009A6CA1">
      <w:pPr>
        <w:pStyle w:val="a9"/>
        <w:numPr>
          <w:ilvl w:val="0"/>
          <w:numId w:val="202"/>
        </w:numPr>
      </w:pPr>
      <w:r w:rsidRPr="001A721D">
        <w:rPr>
          <w:b/>
          <w:bCs/>
          <w:rtl/>
        </w:rPr>
        <w:t>تحقيق التوازن النفسي</w:t>
      </w:r>
      <w:r w:rsidRPr="001A721D">
        <w:rPr>
          <w:b/>
          <w:bCs/>
        </w:rPr>
        <w:t>:</w:t>
      </w:r>
      <w:r w:rsidRPr="00E46AD2">
        <w:t xml:space="preserve"> </w:t>
      </w:r>
      <w:r w:rsidRPr="00E46AD2">
        <w:rPr>
          <w:rtl/>
        </w:rPr>
        <w:t>فتدبر آيات الوعد يبعث في النفس الرجاء والأمل، ويدفعها إلى الطاعة، وتدبر آيات الوعيد يبعث فيها الخوف والحذر، ويحجزها عن المعصية</w:t>
      </w:r>
      <w:r w:rsidRPr="00E46AD2">
        <w:t>.</w:t>
      </w:r>
    </w:p>
    <w:p w14:paraId="5D97BD71" w14:textId="77777777" w:rsidR="003C20C2" w:rsidRPr="00E46AD2" w:rsidRDefault="003C20C2" w:rsidP="009A6CA1">
      <w:pPr>
        <w:pStyle w:val="a9"/>
        <w:numPr>
          <w:ilvl w:val="0"/>
          <w:numId w:val="202"/>
        </w:numPr>
      </w:pPr>
      <w:r w:rsidRPr="001A721D">
        <w:rPr>
          <w:b/>
          <w:bCs/>
          <w:rtl/>
        </w:rPr>
        <w:t>تحفيز على العمل الصالح</w:t>
      </w:r>
      <w:r w:rsidRPr="001A721D">
        <w:rPr>
          <w:b/>
          <w:bCs/>
        </w:rPr>
        <w:t>:</w:t>
      </w:r>
      <w:r w:rsidRPr="00E46AD2">
        <w:t xml:space="preserve"> </w:t>
      </w:r>
      <w:r w:rsidRPr="00E46AD2">
        <w:rPr>
          <w:rtl/>
        </w:rPr>
        <w:t>فتدبر آيات الوعد يشوق إلى الجنة ونعيمها، ويحفز على فعل الخيرات</w:t>
      </w:r>
      <w:r w:rsidRPr="00E46AD2">
        <w:t>.</w:t>
      </w:r>
    </w:p>
    <w:p w14:paraId="214B727E" w14:textId="77777777" w:rsidR="003C20C2" w:rsidRPr="00E46AD2" w:rsidRDefault="003C20C2" w:rsidP="009A6CA1">
      <w:pPr>
        <w:pStyle w:val="a9"/>
        <w:numPr>
          <w:ilvl w:val="0"/>
          <w:numId w:val="202"/>
        </w:numPr>
      </w:pPr>
      <w:r w:rsidRPr="001A721D">
        <w:rPr>
          <w:b/>
          <w:bCs/>
          <w:rtl/>
        </w:rPr>
        <w:t>زجر عن المعاصي</w:t>
      </w:r>
      <w:r w:rsidRPr="001A721D">
        <w:rPr>
          <w:b/>
          <w:bCs/>
        </w:rPr>
        <w:t>:</w:t>
      </w:r>
      <w:r w:rsidRPr="00E46AD2">
        <w:t xml:space="preserve"> </w:t>
      </w:r>
      <w:r w:rsidRPr="00E46AD2">
        <w:rPr>
          <w:rtl/>
        </w:rPr>
        <w:t>فتدبر آيات الوعيد يخوف من النار وعذابها، ويزجر عن فعل المنكرات</w:t>
      </w:r>
      <w:r w:rsidRPr="00E46AD2">
        <w:t>.</w:t>
      </w:r>
    </w:p>
    <w:p w14:paraId="66740877" w14:textId="77777777" w:rsidR="003C20C2" w:rsidRPr="00E46AD2" w:rsidRDefault="003C20C2" w:rsidP="009A6CA1">
      <w:pPr>
        <w:pStyle w:val="a9"/>
        <w:numPr>
          <w:ilvl w:val="0"/>
          <w:numId w:val="202"/>
        </w:numPr>
      </w:pPr>
      <w:r w:rsidRPr="001A721D">
        <w:rPr>
          <w:b/>
          <w:bCs/>
          <w:rtl/>
        </w:rPr>
        <w:t>تثبيت على الإيمان</w:t>
      </w:r>
      <w:r w:rsidRPr="001A721D">
        <w:rPr>
          <w:b/>
          <w:bCs/>
        </w:rPr>
        <w:t>:</w:t>
      </w:r>
      <w:r w:rsidRPr="00E46AD2">
        <w:t xml:space="preserve"> </w:t>
      </w:r>
      <w:r w:rsidRPr="00E46AD2">
        <w:rPr>
          <w:rtl/>
        </w:rPr>
        <w:t>فتدبر آيات الوعد والوعيد يزيد اليقين بالآخرة، ويقوي الإيمان بالله تعالى</w:t>
      </w:r>
      <w:r w:rsidRPr="00E46AD2">
        <w:t>.</w:t>
      </w:r>
    </w:p>
    <w:p w14:paraId="0C759C05" w14:textId="77777777" w:rsidR="003C20C2" w:rsidRPr="00E46AD2" w:rsidRDefault="003C20C2" w:rsidP="009A6CA1">
      <w:pPr>
        <w:pStyle w:val="a9"/>
        <w:numPr>
          <w:ilvl w:val="0"/>
          <w:numId w:val="202"/>
        </w:numPr>
      </w:pPr>
      <w:r w:rsidRPr="001A721D">
        <w:rPr>
          <w:b/>
          <w:bCs/>
          <w:rtl/>
        </w:rPr>
        <w:t>فهم عدل الله ورحمته</w:t>
      </w:r>
      <w:r w:rsidRPr="001A721D">
        <w:rPr>
          <w:b/>
          <w:bCs/>
        </w:rPr>
        <w:t>:</w:t>
      </w:r>
      <w:r w:rsidRPr="00E46AD2">
        <w:t xml:space="preserve"> </w:t>
      </w:r>
      <w:r w:rsidRPr="00E46AD2">
        <w:rPr>
          <w:rtl/>
        </w:rPr>
        <w:t>فتدبر آيات الوعد والوعيد يبين عدل الله تعالى في مجازاة العباد، ورحمته بالمؤمنين</w:t>
      </w:r>
      <w:r w:rsidRPr="00E46AD2">
        <w:t>.</w:t>
      </w:r>
    </w:p>
    <w:p w14:paraId="16EF16AE" w14:textId="44DF2DED" w:rsidR="003C20C2" w:rsidRPr="00E46AD2" w:rsidRDefault="003C20C2" w:rsidP="009A6CA1">
      <w:pPr>
        <w:pStyle w:val="a9"/>
        <w:numPr>
          <w:ilvl w:val="0"/>
          <w:numId w:val="202"/>
        </w:numPr>
      </w:pPr>
      <w:r w:rsidRPr="001A721D">
        <w:rPr>
          <w:b/>
          <w:bCs/>
          <w:rtl/>
        </w:rPr>
        <w:t>وسيلة دعوية</w:t>
      </w:r>
      <w:r w:rsidRPr="00E46AD2">
        <w:t xml:space="preserve">: </w:t>
      </w:r>
      <w:r w:rsidRPr="00E46AD2">
        <w:rPr>
          <w:rtl/>
        </w:rPr>
        <w:t xml:space="preserve">يمكن استخدامها في دعوة الناس للإسلام </w:t>
      </w:r>
      <w:r w:rsidR="00AE17B6" w:rsidRPr="00E46AD2">
        <w:rPr>
          <w:rtl/>
        </w:rPr>
        <w:t>وتذكيرهم</w:t>
      </w:r>
      <w:r w:rsidRPr="00E46AD2">
        <w:t>.</w:t>
      </w:r>
    </w:p>
    <w:p w14:paraId="6D45C0CA" w14:textId="77777777" w:rsidR="003C20C2" w:rsidRPr="00E46AD2" w:rsidRDefault="003C20C2" w:rsidP="001A721D">
      <w:r w:rsidRPr="00E46AD2">
        <w:rPr>
          <w:rtl/>
        </w:rPr>
        <w:t>كيف نتدبر آيات الوعد والوعيد؟</w:t>
      </w:r>
    </w:p>
    <w:p w14:paraId="2801EC56" w14:textId="77777777" w:rsidR="003C20C2" w:rsidRPr="00E46AD2" w:rsidRDefault="003C20C2" w:rsidP="001A721D">
      <w:r w:rsidRPr="00E46AD2">
        <w:rPr>
          <w:rtl/>
        </w:rPr>
        <w:t>لتدبر آيات الوعد والوعيد بشكل فعال، يمكن اتباع الخطوات التالية</w:t>
      </w:r>
      <w:r w:rsidRPr="00E46AD2">
        <w:t>:</w:t>
      </w:r>
    </w:p>
    <w:p w14:paraId="6CD468E5" w14:textId="77777777" w:rsidR="003C20C2" w:rsidRPr="00E46AD2" w:rsidRDefault="003C20C2" w:rsidP="009A6CA1">
      <w:pPr>
        <w:pStyle w:val="a9"/>
        <w:numPr>
          <w:ilvl w:val="0"/>
          <w:numId w:val="203"/>
        </w:numPr>
      </w:pPr>
      <w:r w:rsidRPr="001A721D">
        <w:rPr>
          <w:b/>
          <w:bCs/>
          <w:rtl/>
        </w:rPr>
        <w:t>قراءة الآية بتأنٍ وتركيز</w:t>
      </w:r>
      <w:r w:rsidRPr="001A721D">
        <w:rPr>
          <w:b/>
          <w:bCs/>
        </w:rPr>
        <w:t>:</w:t>
      </w:r>
      <w:r w:rsidRPr="00E46AD2">
        <w:t xml:space="preserve"> </w:t>
      </w:r>
      <w:r w:rsidRPr="00E46AD2">
        <w:rPr>
          <w:rtl/>
        </w:rPr>
        <w:t>لا تقرأ الآية قراءة سريعة، بل اقرأها ببطء وتمهل، وتوقف عند كل كلمة وكل جملة، وحاول أن تفهم معناها</w:t>
      </w:r>
      <w:r w:rsidRPr="00E46AD2">
        <w:t>.</w:t>
      </w:r>
    </w:p>
    <w:p w14:paraId="2BC9083D" w14:textId="77777777" w:rsidR="003C20C2" w:rsidRPr="00E46AD2" w:rsidRDefault="003C20C2" w:rsidP="009A6CA1">
      <w:pPr>
        <w:pStyle w:val="a9"/>
        <w:numPr>
          <w:ilvl w:val="0"/>
          <w:numId w:val="203"/>
        </w:numPr>
      </w:pPr>
      <w:r w:rsidRPr="001A721D">
        <w:rPr>
          <w:b/>
          <w:bCs/>
          <w:rtl/>
        </w:rPr>
        <w:t>فهم السياق العام للآية</w:t>
      </w:r>
      <w:r w:rsidRPr="001A721D">
        <w:rPr>
          <w:b/>
          <w:bCs/>
        </w:rPr>
        <w:t>:</w:t>
      </w:r>
      <w:r w:rsidRPr="00E46AD2">
        <w:t xml:space="preserve"> </w:t>
      </w:r>
      <w:r w:rsidRPr="00E46AD2">
        <w:rPr>
          <w:rtl/>
        </w:rPr>
        <w:t>حاول أن تفهم الظروف والأحداث التي نزلت فيها الآية، ومن هم المخاطبون بها، وما هو موضوعها</w:t>
      </w:r>
      <w:r w:rsidRPr="00E46AD2">
        <w:t>.</w:t>
      </w:r>
    </w:p>
    <w:p w14:paraId="5A4DC721" w14:textId="77777777" w:rsidR="003C20C2" w:rsidRPr="00E46AD2" w:rsidRDefault="003C20C2" w:rsidP="009A6CA1">
      <w:pPr>
        <w:pStyle w:val="a9"/>
        <w:numPr>
          <w:ilvl w:val="0"/>
          <w:numId w:val="203"/>
        </w:numPr>
      </w:pPr>
      <w:r w:rsidRPr="001A721D">
        <w:rPr>
          <w:b/>
          <w:bCs/>
          <w:rtl/>
        </w:rPr>
        <w:t>الاستعانة بكتب التفسير</w:t>
      </w:r>
      <w:r w:rsidRPr="001A721D">
        <w:rPr>
          <w:b/>
          <w:bCs/>
        </w:rPr>
        <w:t>:</w:t>
      </w:r>
      <w:r w:rsidRPr="00E46AD2">
        <w:t xml:space="preserve"> </w:t>
      </w:r>
      <w:r w:rsidRPr="00E46AD2">
        <w:rPr>
          <w:rtl/>
        </w:rPr>
        <w:t>ارجع إلى كتب التفسير الموثوقة لفهم معاني الآيات، وتفسير الوعد والوعيد، وتوضيح الغموض</w:t>
      </w:r>
      <w:r w:rsidRPr="00E46AD2">
        <w:t>.</w:t>
      </w:r>
    </w:p>
    <w:p w14:paraId="74DD14F4" w14:textId="77777777" w:rsidR="003C20C2" w:rsidRPr="00E46AD2" w:rsidRDefault="003C20C2" w:rsidP="009A6CA1">
      <w:pPr>
        <w:pStyle w:val="a9"/>
        <w:numPr>
          <w:ilvl w:val="0"/>
          <w:numId w:val="203"/>
        </w:numPr>
      </w:pPr>
      <w:r w:rsidRPr="001A721D">
        <w:rPr>
          <w:b/>
          <w:bCs/>
          <w:rtl/>
        </w:rPr>
        <w:t>التفكر في صفات الله تعالى</w:t>
      </w:r>
      <w:r w:rsidRPr="001A721D">
        <w:rPr>
          <w:b/>
          <w:bCs/>
        </w:rPr>
        <w:t>:</w:t>
      </w:r>
      <w:r w:rsidRPr="00E46AD2">
        <w:t xml:space="preserve"> </w:t>
      </w:r>
      <w:r w:rsidRPr="00E46AD2">
        <w:rPr>
          <w:rtl/>
        </w:rPr>
        <w:t>تأمل في أسماء الله الحسنى وصفاته العلى، التي تتعلق بالوعد والوعيد، مثل: الرحمن، الرحيم، الغفور، الودود، المنتقم، الجبار، القهار</w:t>
      </w:r>
      <w:r w:rsidRPr="00E46AD2">
        <w:t>.</w:t>
      </w:r>
    </w:p>
    <w:p w14:paraId="6079B7EB" w14:textId="77777777" w:rsidR="003C20C2" w:rsidRPr="00E46AD2" w:rsidRDefault="003C20C2" w:rsidP="009A6CA1">
      <w:pPr>
        <w:pStyle w:val="a9"/>
        <w:numPr>
          <w:ilvl w:val="0"/>
          <w:numId w:val="203"/>
        </w:numPr>
      </w:pPr>
      <w:r w:rsidRPr="001A721D">
        <w:rPr>
          <w:b/>
          <w:bCs/>
          <w:rtl/>
        </w:rPr>
        <w:t>التفكر في أحوال الآخرة</w:t>
      </w:r>
      <w:r w:rsidRPr="001A721D">
        <w:rPr>
          <w:b/>
          <w:bCs/>
        </w:rPr>
        <w:t>:</w:t>
      </w:r>
      <w:r w:rsidRPr="00E46AD2">
        <w:t xml:space="preserve"> </w:t>
      </w:r>
      <w:r w:rsidRPr="00E46AD2">
        <w:rPr>
          <w:rtl/>
        </w:rPr>
        <w:t>تخيل الجنة ونعيمها، والنار وعذابها، والموقف بين يدي الله تعالى يوم القيامة</w:t>
      </w:r>
      <w:r w:rsidRPr="00E46AD2">
        <w:t>.</w:t>
      </w:r>
    </w:p>
    <w:p w14:paraId="3891A623" w14:textId="77777777" w:rsidR="003C20C2" w:rsidRPr="00E46AD2" w:rsidRDefault="003C20C2" w:rsidP="009A6CA1">
      <w:pPr>
        <w:pStyle w:val="a9"/>
        <w:numPr>
          <w:ilvl w:val="0"/>
          <w:numId w:val="203"/>
        </w:numPr>
      </w:pPr>
      <w:r w:rsidRPr="001A721D">
        <w:rPr>
          <w:b/>
          <w:bCs/>
          <w:rtl/>
        </w:rPr>
        <w:t>الموازنة بين الخوف والرجاء</w:t>
      </w:r>
      <w:r w:rsidRPr="001A721D">
        <w:rPr>
          <w:b/>
          <w:bCs/>
        </w:rPr>
        <w:t>:</w:t>
      </w:r>
      <w:r w:rsidRPr="00E46AD2">
        <w:t xml:space="preserve"> </w:t>
      </w:r>
      <w:r w:rsidRPr="00E46AD2">
        <w:rPr>
          <w:rtl/>
        </w:rPr>
        <w:t>لا يغلب عليك الخوف حتى تيأس من رحمة الله، ولا يغلب عليك الرجاء حتى تأمن مكر الله، بل كن بين الخوف والرجاء</w:t>
      </w:r>
      <w:r w:rsidRPr="00E46AD2">
        <w:t>.</w:t>
      </w:r>
    </w:p>
    <w:p w14:paraId="469F588B" w14:textId="77777777" w:rsidR="003C20C2" w:rsidRPr="00E46AD2" w:rsidRDefault="003C20C2" w:rsidP="009A6CA1">
      <w:pPr>
        <w:pStyle w:val="a9"/>
        <w:numPr>
          <w:ilvl w:val="0"/>
          <w:numId w:val="203"/>
        </w:numPr>
      </w:pPr>
      <w:r w:rsidRPr="001A721D">
        <w:rPr>
          <w:b/>
          <w:bCs/>
          <w:rtl/>
        </w:rPr>
        <w:t>الربط بالواقع</w:t>
      </w:r>
      <w:r w:rsidRPr="001A721D">
        <w:rPr>
          <w:b/>
          <w:bCs/>
        </w:rPr>
        <w:t>:</w:t>
      </w:r>
      <w:r w:rsidRPr="00E46AD2">
        <w:t xml:space="preserve"> </w:t>
      </w:r>
      <w:r w:rsidRPr="00E46AD2">
        <w:rPr>
          <w:rtl/>
        </w:rPr>
        <w:t>اربط آيات الوعد والوعيد بواقعك وحياتك، وحاول أن تطبقها في أقوالك وأفعالك</w:t>
      </w:r>
      <w:r w:rsidRPr="00E46AD2">
        <w:t>.</w:t>
      </w:r>
    </w:p>
    <w:p w14:paraId="6A149F71" w14:textId="77777777" w:rsidR="003C20C2" w:rsidRPr="00E46AD2" w:rsidRDefault="003C20C2" w:rsidP="009A6CA1">
      <w:pPr>
        <w:pStyle w:val="a9"/>
        <w:numPr>
          <w:ilvl w:val="0"/>
          <w:numId w:val="203"/>
        </w:numPr>
      </w:pPr>
      <w:r w:rsidRPr="001A721D">
        <w:rPr>
          <w:b/>
          <w:bCs/>
          <w:rtl/>
        </w:rPr>
        <w:t>الدعاء</w:t>
      </w:r>
      <w:r w:rsidRPr="001A721D">
        <w:rPr>
          <w:b/>
          <w:bCs/>
        </w:rPr>
        <w:t>:</w:t>
      </w:r>
      <w:r w:rsidRPr="00E46AD2">
        <w:t xml:space="preserve"> </w:t>
      </w:r>
      <w:r w:rsidRPr="00E46AD2">
        <w:rPr>
          <w:rtl/>
        </w:rPr>
        <w:t>ادع الله أن يجعلك من أهل الوعد، وأن يجنبك الوعيد</w:t>
      </w:r>
      <w:r w:rsidRPr="00E46AD2">
        <w:t>.</w:t>
      </w:r>
    </w:p>
    <w:p w14:paraId="34358ED0" w14:textId="42D03A5F" w:rsidR="003C20C2" w:rsidRPr="00E46AD2" w:rsidRDefault="003C20C2" w:rsidP="009A6CA1">
      <w:pPr>
        <w:pStyle w:val="a9"/>
        <w:numPr>
          <w:ilvl w:val="0"/>
          <w:numId w:val="203"/>
        </w:numPr>
      </w:pPr>
      <w:r w:rsidRPr="001A721D">
        <w:rPr>
          <w:b/>
          <w:bCs/>
          <w:rtl/>
        </w:rPr>
        <w:t>التأثر بالآيات</w:t>
      </w:r>
      <w:r w:rsidRPr="00E46AD2">
        <w:t xml:space="preserve">: </w:t>
      </w:r>
      <w:r w:rsidRPr="00E46AD2">
        <w:rPr>
          <w:rtl/>
        </w:rPr>
        <w:t xml:space="preserve">تأثر بالآيات عاطفياً </w:t>
      </w:r>
      <w:r w:rsidR="00AE17B6" w:rsidRPr="00E46AD2">
        <w:rPr>
          <w:rtl/>
        </w:rPr>
        <w:t>وفكرياً</w:t>
      </w:r>
      <w:r w:rsidRPr="00E46AD2">
        <w:rPr>
          <w:rtl/>
        </w:rPr>
        <w:t xml:space="preserve"> </w:t>
      </w:r>
      <w:r w:rsidR="00A510A7" w:rsidRPr="00E46AD2">
        <w:rPr>
          <w:rtl/>
        </w:rPr>
        <w:t>وسلوكياً</w:t>
      </w:r>
      <w:r w:rsidRPr="00E46AD2">
        <w:t>.</w:t>
      </w:r>
    </w:p>
    <w:p w14:paraId="05B49676" w14:textId="77777777" w:rsidR="003C20C2" w:rsidRPr="00E46AD2" w:rsidRDefault="003C20C2" w:rsidP="001A721D">
      <w:r w:rsidRPr="00E46AD2">
        <w:rPr>
          <w:rtl/>
        </w:rPr>
        <w:t>أمثلة تطبيقية</w:t>
      </w:r>
      <w:r w:rsidRPr="00E46AD2">
        <w:t>:</w:t>
      </w:r>
    </w:p>
    <w:p w14:paraId="7BFCD89F" w14:textId="77777777" w:rsidR="003C20C2" w:rsidRPr="00E46AD2" w:rsidRDefault="003C20C2" w:rsidP="009A6CA1">
      <w:pPr>
        <w:pStyle w:val="a9"/>
        <w:numPr>
          <w:ilvl w:val="0"/>
          <w:numId w:val="204"/>
        </w:numPr>
      </w:pPr>
      <w:r w:rsidRPr="00E46AD2">
        <w:rPr>
          <w:rtl/>
        </w:rPr>
        <w:t>آيات الوعد</w:t>
      </w:r>
      <w:r w:rsidRPr="00E46AD2">
        <w:t>:</w:t>
      </w:r>
    </w:p>
    <w:p w14:paraId="2E0F4EF6" w14:textId="6A0F10CB" w:rsidR="003C20C2" w:rsidRPr="00E46AD2" w:rsidRDefault="003C20C2" w:rsidP="009A6CA1">
      <w:pPr>
        <w:pStyle w:val="a9"/>
        <w:numPr>
          <w:ilvl w:val="1"/>
          <w:numId w:val="204"/>
        </w:numPr>
      </w:pPr>
      <w:r w:rsidRPr="00E46AD2">
        <w:rPr>
          <w:rtl/>
        </w:rPr>
        <w:t xml:space="preserve">﴿إِنَّ الَّذِينَ آمَنُوا وَعَمِلُوا الصَّالِحَاتِ لَهُمْ جَنَّاتٌ تَجْرِي مِن تَحْتِهَا الْأَنْهَارُ﴾ </w:t>
      </w:r>
      <w:r w:rsidR="0064321B">
        <w:rPr>
          <w:rtl/>
        </w:rPr>
        <w:t>"</w:t>
      </w:r>
      <w:r w:rsidRPr="00E46AD2">
        <w:rPr>
          <w:rtl/>
        </w:rPr>
        <w:t>البروج: 11</w:t>
      </w:r>
      <w:r w:rsidR="0064321B">
        <w:rPr>
          <w:rtl/>
        </w:rPr>
        <w:t>"</w:t>
      </w:r>
      <w:r w:rsidRPr="00E46AD2">
        <w:t>.</w:t>
      </w:r>
    </w:p>
    <w:p w14:paraId="1C550F4F" w14:textId="3C88D879" w:rsidR="003C20C2" w:rsidRPr="00E46AD2" w:rsidRDefault="003C20C2" w:rsidP="009A6CA1">
      <w:pPr>
        <w:pStyle w:val="a9"/>
        <w:numPr>
          <w:ilvl w:val="1"/>
          <w:numId w:val="204"/>
        </w:numPr>
      </w:pPr>
      <w:r w:rsidRPr="00E46AD2">
        <w:rPr>
          <w:rtl/>
        </w:rPr>
        <w:t xml:space="preserve">﴿وَعَدَ اللَّهُ الْمُؤْمِنِينَ وَالْمُؤْمِنَاتِ جَنَّاتٍ تَجْرِي مِن تَحْتِهَا الْأَنْهَارُ خَالِدِينَ فِيهَا وَمَسَاكِنَ طَيِّبَةً فِي جَنَّاتِ عَدْنٍ ۚ وَرِضْوَانٌ مِّنَ اللَّهِ أَكْبَرُ﴾ </w:t>
      </w:r>
      <w:r w:rsidR="0064321B">
        <w:rPr>
          <w:rtl/>
        </w:rPr>
        <w:t>"</w:t>
      </w:r>
      <w:r w:rsidRPr="00E46AD2">
        <w:rPr>
          <w:rtl/>
        </w:rPr>
        <w:t>التوبة: 72</w:t>
      </w:r>
      <w:r w:rsidR="0064321B">
        <w:rPr>
          <w:rtl/>
        </w:rPr>
        <w:t>"</w:t>
      </w:r>
      <w:r w:rsidRPr="00E46AD2">
        <w:t>.</w:t>
      </w:r>
    </w:p>
    <w:p w14:paraId="0638F84F" w14:textId="4472F7F9" w:rsidR="003C20C2" w:rsidRPr="00E46AD2" w:rsidRDefault="003C20C2" w:rsidP="009A6CA1">
      <w:pPr>
        <w:pStyle w:val="a9"/>
        <w:numPr>
          <w:ilvl w:val="1"/>
          <w:numId w:val="204"/>
        </w:numPr>
      </w:pPr>
      <w:r w:rsidRPr="00E46AD2">
        <w:rPr>
          <w:rtl/>
        </w:rPr>
        <w:t xml:space="preserve">﴿مَّنْ عَمِلَ صَالِحًا مِّن ذَكَرٍ أَوْ أُنثَىٰ وَهُوَ مُؤْمِنٌ فَلَنُحْيِيَنَّهُ حَيَاةً طَيِّبَةً ۖ وَلَنَجْزِيَنَّهُمْ أَجْرَهُم بِأَحْسَنِ مَا كَانُوا يَعْمَلُونَ﴾ </w:t>
      </w:r>
      <w:r w:rsidR="0064321B">
        <w:rPr>
          <w:rtl/>
        </w:rPr>
        <w:t>"</w:t>
      </w:r>
      <w:r w:rsidRPr="00E46AD2">
        <w:rPr>
          <w:rtl/>
        </w:rPr>
        <w:t>النحل: 97</w:t>
      </w:r>
      <w:r w:rsidR="0064321B">
        <w:rPr>
          <w:rtl/>
        </w:rPr>
        <w:t>"</w:t>
      </w:r>
      <w:r w:rsidRPr="00E46AD2">
        <w:t>.</w:t>
      </w:r>
    </w:p>
    <w:p w14:paraId="529AA16D" w14:textId="77777777" w:rsidR="003C20C2" w:rsidRPr="00E46AD2" w:rsidRDefault="003C20C2" w:rsidP="009A6CA1">
      <w:pPr>
        <w:pStyle w:val="a9"/>
        <w:numPr>
          <w:ilvl w:val="0"/>
          <w:numId w:val="204"/>
        </w:numPr>
      </w:pPr>
      <w:r w:rsidRPr="00E46AD2">
        <w:rPr>
          <w:rtl/>
        </w:rPr>
        <w:t>آيات الوعيد</w:t>
      </w:r>
      <w:r w:rsidRPr="00E46AD2">
        <w:t>:</w:t>
      </w:r>
    </w:p>
    <w:p w14:paraId="112FAB51" w14:textId="55DBE9E7" w:rsidR="003C20C2" w:rsidRPr="00E46AD2" w:rsidRDefault="003C20C2" w:rsidP="009A6CA1">
      <w:pPr>
        <w:pStyle w:val="a9"/>
        <w:numPr>
          <w:ilvl w:val="1"/>
          <w:numId w:val="204"/>
        </w:numPr>
      </w:pPr>
      <w:r w:rsidRPr="00E46AD2">
        <w:rPr>
          <w:rtl/>
        </w:rPr>
        <w:t xml:space="preserve">﴿إِنَّ الَّذِينَ كَفَرُوا وَمَاتُوا وَهُمْ كُفَّارٌ أُولَٰئِكَ عَلَيْهِمْ لَعْنَةُ اللَّهِ وَالْمَلَائِكَةِ وَالنَّاسِ أَجْمَعِينَ﴾ </w:t>
      </w:r>
      <w:r w:rsidR="0064321B">
        <w:rPr>
          <w:rtl/>
        </w:rPr>
        <w:t>"</w:t>
      </w:r>
      <w:r w:rsidRPr="00E46AD2">
        <w:rPr>
          <w:rtl/>
        </w:rPr>
        <w:t>البقرة: 161</w:t>
      </w:r>
      <w:r w:rsidR="0064321B">
        <w:rPr>
          <w:rtl/>
        </w:rPr>
        <w:t>"</w:t>
      </w:r>
      <w:r w:rsidRPr="00E46AD2">
        <w:t>.</w:t>
      </w:r>
    </w:p>
    <w:p w14:paraId="6CCBF84C" w14:textId="22BB5069" w:rsidR="003C20C2" w:rsidRPr="00E46AD2" w:rsidRDefault="003C20C2" w:rsidP="009A6CA1">
      <w:pPr>
        <w:pStyle w:val="a9"/>
        <w:numPr>
          <w:ilvl w:val="1"/>
          <w:numId w:val="204"/>
        </w:numPr>
      </w:pPr>
      <w:r w:rsidRPr="00E46AD2">
        <w:rPr>
          <w:rtl/>
        </w:rPr>
        <w:t xml:space="preserve">﴿إِنَّ الَّذِينَ يَأْكُلُونَ أَمْوَالَ الْيَتَامَىٰ ظُلْمًا إِنَّمَا يَأْكُلُونَ فِي بُطُونِهِمْ نَارًا ۖ وَسَيَصْلَوْنَ سَعِيرًا﴾ </w:t>
      </w:r>
      <w:r w:rsidR="0064321B">
        <w:rPr>
          <w:rtl/>
        </w:rPr>
        <w:t>"</w:t>
      </w:r>
      <w:r w:rsidRPr="00E46AD2">
        <w:rPr>
          <w:rtl/>
        </w:rPr>
        <w:t>النساء: 10</w:t>
      </w:r>
      <w:r w:rsidR="0064321B">
        <w:rPr>
          <w:rtl/>
        </w:rPr>
        <w:t>"</w:t>
      </w:r>
      <w:r w:rsidRPr="00E46AD2">
        <w:t>.</w:t>
      </w:r>
    </w:p>
    <w:p w14:paraId="68016C73" w14:textId="6D3FBAFB" w:rsidR="003C20C2" w:rsidRPr="00E46AD2" w:rsidRDefault="003C20C2" w:rsidP="009A6CA1">
      <w:pPr>
        <w:pStyle w:val="a9"/>
        <w:numPr>
          <w:ilvl w:val="1"/>
          <w:numId w:val="204"/>
        </w:numPr>
      </w:pPr>
      <w:r w:rsidRPr="00E46AD2">
        <w:rPr>
          <w:rtl/>
        </w:rPr>
        <w:t xml:space="preserve">﴿فَوَيْلٌ لِّلْمُصَلِّينَ </w:t>
      </w:r>
      <w:r w:rsidR="00431F15" w:rsidRPr="00E46AD2">
        <w:rPr>
          <w:rtl/>
        </w:rPr>
        <w:t xml:space="preserve"> </w:t>
      </w:r>
      <w:r w:rsidRPr="00E46AD2">
        <w:rPr>
          <w:rtl/>
        </w:rPr>
        <w:t xml:space="preserve"> الَّذِينَ هُمْ عَن صَلَاتِهِمْ سَاهُونَ﴾ </w:t>
      </w:r>
      <w:r w:rsidR="0064321B">
        <w:rPr>
          <w:rtl/>
        </w:rPr>
        <w:t>"</w:t>
      </w:r>
      <w:r w:rsidRPr="00E46AD2">
        <w:rPr>
          <w:rtl/>
        </w:rPr>
        <w:t>الماعون: 4-5</w:t>
      </w:r>
      <w:r w:rsidR="0064321B">
        <w:rPr>
          <w:rtl/>
        </w:rPr>
        <w:t>"</w:t>
      </w:r>
      <w:r w:rsidRPr="00E46AD2">
        <w:t>.</w:t>
      </w:r>
    </w:p>
    <w:p w14:paraId="19AA66E6" w14:textId="77777777" w:rsidR="003C20C2" w:rsidRPr="00E46AD2" w:rsidRDefault="003C20C2" w:rsidP="001A721D">
      <w:r w:rsidRPr="00E46AD2">
        <w:rPr>
          <w:rtl/>
        </w:rPr>
        <w:t>ضوابط مهمة</w:t>
      </w:r>
      <w:r w:rsidRPr="00E46AD2">
        <w:t>:</w:t>
      </w:r>
    </w:p>
    <w:p w14:paraId="393A4758" w14:textId="77777777" w:rsidR="003C20C2" w:rsidRPr="00E46AD2" w:rsidRDefault="003C20C2" w:rsidP="009A6CA1">
      <w:pPr>
        <w:pStyle w:val="a9"/>
        <w:numPr>
          <w:ilvl w:val="0"/>
          <w:numId w:val="205"/>
        </w:numPr>
      </w:pPr>
      <w:r w:rsidRPr="00E46AD2">
        <w:rPr>
          <w:rtl/>
        </w:rPr>
        <w:t>لا يجوز الجزم بأن شخصًا معينًا من أهل الجنة أو من أهل النار، إلا من شهد له النص بذلك</w:t>
      </w:r>
      <w:r w:rsidRPr="00E46AD2">
        <w:t>.</w:t>
      </w:r>
    </w:p>
    <w:p w14:paraId="0BCFC0E1" w14:textId="77777777" w:rsidR="003C20C2" w:rsidRPr="00E46AD2" w:rsidRDefault="003C20C2" w:rsidP="009A6CA1">
      <w:pPr>
        <w:pStyle w:val="a9"/>
        <w:numPr>
          <w:ilvl w:val="0"/>
          <w:numId w:val="205"/>
        </w:numPr>
      </w:pPr>
      <w:r w:rsidRPr="00E46AD2">
        <w:rPr>
          <w:rtl/>
        </w:rPr>
        <w:t>لا يجوز اليأس من رحمة الله، ولا الأمن من مكره</w:t>
      </w:r>
      <w:r w:rsidRPr="00E46AD2">
        <w:t>.</w:t>
      </w:r>
    </w:p>
    <w:p w14:paraId="3C273D46" w14:textId="77777777" w:rsidR="003C20C2" w:rsidRPr="00E46AD2" w:rsidRDefault="003C20C2" w:rsidP="009A6CA1">
      <w:pPr>
        <w:pStyle w:val="a9"/>
        <w:numPr>
          <w:ilvl w:val="0"/>
          <w:numId w:val="205"/>
        </w:numPr>
      </w:pPr>
      <w:r w:rsidRPr="00E46AD2">
        <w:rPr>
          <w:rtl/>
        </w:rPr>
        <w:t>يجب الموازنة بين الخوف والرجاء، فلا يطغى أحدهما على الآخر</w:t>
      </w:r>
      <w:r w:rsidRPr="00E46AD2">
        <w:t>.</w:t>
      </w:r>
    </w:p>
    <w:p w14:paraId="48666F7C" w14:textId="77777777" w:rsidR="003C20C2" w:rsidRPr="00E46AD2" w:rsidRDefault="003C20C2" w:rsidP="001A721D">
      <w:r w:rsidRPr="00E46AD2">
        <w:rPr>
          <w:rtl/>
        </w:rPr>
        <w:t>خاتمة: الخوف والرجاء جناحا المؤمن</w:t>
      </w:r>
    </w:p>
    <w:p w14:paraId="1CCFC5B6" w14:textId="77777777" w:rsidR="003C20C2" w:rsidRPr="00E46AD2" w:rsidRDefault="003C20C2" w:rsidP="001A721D">
      <w:r w:rsidRPr="00E46AD2">
        <w:rPr>
          <w:rtl/>
        </w:rPr>
        <w:t>تدبر آيات الوعد والوعيد يبعث في النفس مزيجًا من الخوف والرجاء، وهما جناحا المؤمن اللذان يطير بهما إلى الله تعالى. فلنجعل تدبر هذه الآيات جزءًا من حياتنا، ولنستنر بنورها، ولنهتدي بهديها، ولنعمل بها في حياتنا</w:t>
      </w:r>
      <w:r w:rsidRPr="00E46AD2">
        <w:t>.</w:t>
      </w:r>
    </w:p>
    <w:p w14:paraId="4C823C65" w14:textId="77375227" w:rsidR="004E31D2" w:rsidRPr="00E46AD2" w:rsidRDefault="004E31D2" w:rsidP="008A0417">
      <w:pPr>
        <w:pStyle w:val="1"/>
      </w:pPr>
      <w:bookmarkStart w:id="182" w:name="_Toc192269208"/>
      <w:bookmarkStart w:id="183" w:name="_Toc199407117"/>
      <w:r w:rsidRPr="00E46AD2">
        <w:rPr>
          <w:rtl/>
        </w:rPr>
        <w:t>تدبر الآيات الكونية: التفكر في ملكوت الله</w:t>
      </w:r>
      <w:bookmarkEnd w:id="182"/>
      <w:bookmarkEnd w:id="183"/>
    </w:p>
    <w:p w14:paraId="3B53BD5E" w14:textId="77777777" w:rsidR="004E31D2" w:rsidRPr="00E46AD2" w:rsidRDefault="004E31D2" w:rsidP="001A721D">
      <w:r w:rsidRPr="00E46AD2">
        <w:rPr>
          <w:rtl/>
        </w:rPr>
        <w:t>مقدمة: الكون كتاب مفتوح</w:t>
      </w:r>
    </w:p>
    <w:p w14:paraId="16948E5A" w14:textId="77777777" w:rsidR="004E31D2" w:rsidRPr="00E46AD2" w:rsidRDefault="004E31D2" w:rsidP="001A721D">
      <w:r w:rsidRPr="00E46AD2">
        <w:rPr>
          <w:rtl/>
        </w:rPr>
        <w:t>الآيات الكونية هي الآيات التي تتحدث عن خلق الله تعالى للكون وما فيه، من سماوات وأرض، وشمس وقمر، ونجوم وكواكب، وجبال وبحار، ونبات وحيوان، وإنسان. وتدبر هذه الآيات هو السبيل إلى التفكر في ملكوت الله، ومعرفة عظمته وقدرته وحكمته، وزيادة الإيمان به</w:t>
      </w:r>
      <w:r w:rsidRPr="00E46AD2">
        <w:t>.</w:t>
      </w:r>
    </w:p>
    <w:p w14:paraId="5C25C5F2" w14:textId="77777777" w:rsidR="004E31D2" w:rsidRPr="00E46AD2" w:rsidRDefault="004E31D2" w:rsidP="001A721D">
      <w:r w:rsidRPr="00E46AD2">
        <w:rPr>
          <w:rtl/>
        </w:rPr>
        <w:t>ما هي الآيات الكونية؟</w:t>
      </w:r>
    </w:p>
    <w:p w14:paraId="3027B80C" w14:textId="77777777" w:rsidR="004E31D2" w:rsidRPr="00E46AD2" w:rsidRDefault="004E31D2" w:rsidP="001A721D">
      <w:r w:rsidRPr="00E46AD2">
        <w:rPr>
          <w:rtl/>
        </w:rPr>
        <w:t>هي الآيات التي تدعو إلى النظر والتفكر في الكون ومخلوقات الله تعالى، لاستخلاص العبر، والإقرار بوحدانية الله وقدرته</w:t>
      </w:r>
      <w:r w:rsidRPr="00E46AD2">
        <w:t>.</w:t>
      </w:r>
    </w:p>
    <w:p w14:paraId="7ECC63BF" w14:textId="77777777" w:rsidR="004E31D2" w:rsidRPr="00E46AD2" w:rsidRDefault="004E31D2" w:rsidP="001A721D">
      <w:r w:rsidRPr="00E46AD2">
        <w:rPr>
          <w:rtl/>
        </w:rPr>
        <w:t>أهمية تدبر الآيات الكونية</w:t>
      </w:r>
      <w:r w:rsidRPr="00E46AD2">
        <w:t>:</w:t>
      </w:r>
    </w:p>
    <w:p w14:paraId="021B89DB" w14:textId="77777777" w:rsidR="004E31D2" w:rsidRPr="00E46AD2" w:rsidRDefault="004E31D2" w:rsidP="001A721D">
      <w:r w:rsidRPr="00E46AD2">
        <w:rPr>
          <w:rtl/>
        </w:rPr>
        <w:t>لتدبر الآيات الكونية أهمية بالغة، فهي</w:t>
      </w:r>
      <w:r w:rsidRPr="00E46AD2">
        <w:t>:</w:t>
      </w:r>
    </w:p>
    <w:p w14:paraId="75844696" w14:textId="77777777" w:rsidR="004E31D2" w:rsidRPr="00E46AD2" w:rsidRDefault="004E31D2" w:rsidP="009A6CA1">
      <w:pPr>
        <w:pStyle w:val="a9"/>
        <w:numPr>
          <w:ilvl w:val="0"/>
          <w:numId w:val="206"/>
        </w:numPr>
      </w:pPr>
      <w:r w:rsidRPr="001A721D">
        <w:rPr>
          <w:b/>
          <w:bCs/>
          <w:rtl/>
        </w:rPr>
        <w:t>طريق إلى معرفة الله تعالى</w:t>
      </w:r>
      <w:r w:rsidRPr="001A721D">
        <w:rPr>
          <w:b/>
          <w:bCs/>
        </w:rPr>
        <w:t>:</w:t>
      </w:r>
      <w:r w:rsidRPr="00E46AD2">
        <w:t xml:space="preserve"> </w:t>
      </w:r>
      <w:r w:rsidRPr="00E46AD2">
        <w:rPr>
          <w:rtl/>
        </w:rPr>
        <w:t>فمن خلال التفكر في مخلوقات الله، ندرك عظمته وقدرته وحكمته، وأنه الخالق الواحد المستحق للعبادة</w:t>
      </w:r>
      <w:r w:rsidRPr="00E46AD2">
        <w:t>.</w:t>
      </w:r>
    </w:p>
    <w:p w14:paraId="6E94D2E4" w14:textId="77777777" w:rsidR="004E31D2" w:rsidRPr="00E46AD2" w:rsidRDefault="004E31D2" w:rsidP="009A6CA1">
      <w:pPr>
        <w:pStyle w:val="a9"/>
        <w:numPr>
          <w:ilvl w:val="0"/>
          <w:numId w:val="206"/>
        </w:numPr>
      </w:pPr>
      <w:r w:rsidRPr="001A721D">
        <w:rPr>
          <w:b/>
          <w:bCs/>
          <w:rtl/>
        </w:rPr>
        <w:t>زيادة الإيمان واليقين</w:t>
      </w:r>
      <w:r w:rsidRPr="001A721D">
        <w:rPr>
          <w:b/>
          <w:bCs/>
        </w:rPr>
        <w:t>:</w:t>
      </w:r>
      <w:r w:rsidRPr="00E46AD2">
        <w:t xml:space="preserve"> </w:t>
      </w:r>
      <w:r w:rsidRPr="00E46AD2">
        <w:rPr>
          <w:rtl/>
        </w:rPr>
        <w:t>فكلما تفكرنا في الكون وما فيه، ازداد إيماننا بالله تعالى، ويقيننا بوجوده ووحدانيته</w:t>
      </w:r>
      <w:r w:rsidRPr="00E46AD2">
        <w:t>.</w:t>
      </w:r>
    </w:p>
    <w:p w14:paraId="5E6B630C" w14:textId="77777777" w:rsidR="004E31D2" w:rsidRPr="00E46AD2" w:rsidRDefault="004E31D2" w:rsidP="009A6CA1">
      <w:pPr>
        <w:pStyle w:val="a9"/>
        <w:numPr>
          <w:ilvl w:val="0"/>
          <w:numId w:val="206"/>
        </w:numPr>
      </w:pPr>
      <w:r w:rsidRPr="001A721D">
        <w:rPr>
          <w:b/>
          <w:bCs/>
          <w:rtl/>
        </w:rPr>
        <w:t>الخشوع والخضوع لله تعالى</w:t>
      </w:r>
      <w:r w:rsidRPr="001A721D">
        <w:rPr>
          <w:b/>
          <w:bCs/>
        </w:rPr>
        <w:t>:</w:t>
      </w:r>
      <w:r w:rsidRPr="00E46AD2">
        <w:t xml:space="preserve"> </w:t>
      </w:r>
      <w:r w:rsidRPr="00E46AD2">
        <w:rPr>
          <w:rtl/>
        </w:rPr>
        <w:t>فعندما نرى عظمة الله في خلقه، تمتلئ قلوبنا بالخشوع والخضوع له</w:t>
      </w:r>
      <w:r w:rsidRPr="00E46AD2">
        <w:t>.</w:t>
      </w:r>
    </w:p>
    <w:p w14:paraId="58C3A4B1" w14:textId="77777777" w:rsidR="004E31D2" w:rsidRPr="00E46AD2" w:rsidRDefault="004E31D2" w:rsidP="009A6CA1">
      <w:pPr>
        <w:pStyle w:val="a9"/>
        <w:numPr>
          <w:ilvl w:val="0"/>
          <w:numId w:val="206"/>
        </w:numPr>
      </w:pPr>
      <w:r w:rsidRPr="001A721D">
        <w:rPr>
          <w:b/>
          <w:bCs/>
          <w:rtl/>
        </w:rPr>
        <w:t>الشكر والحمد لله تعالى</w:t>
      </w:r>
      <w:r w:rsidRPr="001A721D">
        <w:rPr>
          <w:b/>
          <w:bCs/>
        </w:rPr>
        <w:t>:</w:t>
      </w:r>
      <w:r w:rsidRPr="00E46AD2">
        <w:t xml:space="preserve"> </w:t>
      </w:r>
      <w:r w:rsidRPr="00E46AD2">
        <w:rPr>
          <w:rtl/>
        </w:rPr>
        <w:t>فعندما نرى نعم الله علينا في الكون، نشكره ونحمده عليها</w:t>
      </w:r>
      <w:r w:rsidRPr="00E46AD2">
        <w:t>.</w:t>
      </w:r>
    </w:p>
    <w:p w14:paraId="6491F244" w14:textId="77777777" w:rsidR="004E31D2" w:rsidRPr="00E46AD2" w:rsidRDefault="004E31D2" w:rsidP="009A6CA1">
      <w:pPr>
        <w:pStyle w:val="a9"/>
        <w:numPr>
          <w:ilvl w:val="0"/>
          <w:numId w:val="206"/>
        </w:numPr>
      </w:pPr>
      <w:r w:rsidRPr="001A721D">
        <w:rPr>
          <w:b/>
          <w:bCs/>
          <w:rtl/>
        </w:rPr>
        <w:t>الحث على العلم والبحث</w:t>
      </w:r>
      <w:r w:rsidRPr="001A721D">
        <w:rPr>
          <w:b/>
          <w:bCs/>
        </w:rPr>
        <w:t>:</w:t>
      </w:r>
      <w:r w:rsidRPr="00E46AD2">
        <w:t xml:space="preserve"> </w:t>
      </w:r>
      <w:r w:rsidRPr="00E46AD2">
        <w:rPr>
          <w:rtl/>
        </w:rPr>
        <w:t>فتدبر الآيات الكونية يدعونا إلى البحث في أسرار الكون، واكتشاف قوانينه ونظمه</w:t>
      </w:r>
      <w:r w:rsidRPr="00E46AD2">
        <w:t>.</w:t>
      </w:r>
    </w:p>
    <w:p w14:paraId="4E07FDFC" w14:textId="77777777" w:rsidR="004E31D2" w:rsidRPr="00E46AD2" w:rsidRDefault="004E31D2" w:rsidP="009A6CA1">
      <w:pPr>
        <w:pStyle w:val="a9"/>
        <w:numPr>
          <w:ilvl w:val="0"/>
          <w:numId w:val="206"/>
        </w:numPr>
      </w:pPr>
      <w:r w:rsidRPr="001A721D">
        <w:rPr>
          <w:b/>
          <w:bCs/>
          <w:rtl/>
        </w:rPr>
        <w:t>وسيلة دعوية</w:t>
      </w:r>
      <w:r w:rsidRPr="00E46AD2">
        <w:t xml:space="preserve">: </w:t>
      </w:r>
      <w:r w:rsidRPr="00E46AD2">
        <w:rPr>
          <w:rtl/>
        </w:rPr>
        <w:t>يمكن استخدامها في دعوة غير المسلمين للإسلام</w:t>
      </w:r>
      <w:r w:rsidRPr="00E46AD2">
        <w:t>.</w:t>
      </w:r>
    </w:p>
    <w:p w14:paraId="23A779E0" w14:textId="77777777" w:rsidR="004E31D2" w:rsidRPr="00E46AD2" w:rsidRDefault="004E31D2" w:rsidP="001A721D">
      <w:r w:rsidRPr="00E46AD2">
        <w:rPr>
          <w:rtl/>
        </w:rPr>
        <w:t>كيف نتدبر الآيات الكونية؟</w:t>
      </w:r>
    </w:p>
    <w:p w14:paraId="6AFB4B3B" w14:textId="77777777" w:rsidR="004E31D2" w:rsidRPr="00E46AD2" w:rsidRDefault="004E31D2" w:rsidP="001A721D">
      <w:r w:rsidRPr="00E46AD2">
        <w:rPr>
          <w:rtl/>
        </w:rPr>
        <w:t>لتدبر الآيات الكونية بشكل فعال، يمكن اتباع الخطوات التالية</w:t>
      </w:r>
      <w:r w:rsidRPr="00E46AD2">
        <w:t>:</w:t>
      </w:r>
    </w:p>
    <w:p w14:paraId="458213DD" w14:textId="77777777" w:rsidR="004E31D2" w:rsidRPr="00E46AD2" w:rsidRDefault="004E31D2" w:rsidP="009A6CA1">
      <w:pPr>
        <w:pStyle w:val="a9"/>
        <w:numPr>
          <w:ilvl w:val="0"/>
          <w:numId w:val="207"/>
        </w:numPr>
      </w:pPr>
      <w:r w:rsidRPr="001A721D">
        <w:rPr>
          <w:b/>
          <w:bCs/>
          <w:rtl/>
        </w:rPr>
        <w:t>النظر والتفكر</w:t>
      </w:r>
      <w:r w:rsidRPr="001A721D">
        <w:rPr>
          <w:b/>
          <w:bCs/>
        </w:rPr>
        <w:t>:</w:t>
      </w:r>
      <w:r w:rsidRPr="00E46AD2">
        <w:t xml:space="preserve"> </w:t>
      </w:r>
      <w:r w:rsidRPr="00E46AD2">
        <w:rPr>
          <w:rtl/>
        </w:rPr>
        <w:t>انظر إلى الكون من حولك، وتفكر في خلق السماوات والأرض، والشمس والقمر، والنجوم والكواكب، والجبال والبحار، والنبات والحيوان، والإنسان</w:t>
      </w:r>
      <w:r w:rsidRPr="00E46AD2">
        <w:t>.</w:t>
      </w:r>
    </w:p>
    <w:p w14:paraId="2A40E1D3" w14:textId="77777777" w:rsidR="004E31D2" w:rsidRPr="00E46AD2" w:rsidRDefault="004E31D2" w:rsidP="009A6CA1">
      <w:pPr>
        <w:pStyle w:val="a9"/>
        <w:numPr>
          <w:ilvl w:val="0"/>
          <w:numId w:val="207"/>
        </w:numPr>
      </w:pPr>
      <w:r w:rsidRPr="001A721D">
        <w:rPr>
          <w:b/>
          <w:bCs/>
          <w:rtl/>
        </w:rPr>
        <w:t>التأمل في التفاصيل</w:t>
      </w:r>
      <w:r w:rsidRPr="001A721D">
        <w:rPr>
          <w:b/>
          <w:bCs/>
        </w:rPr>
        <w:t>:</w:t>
      </w:r>
      <w:r w:rsidRPr="00E46AD2">
        <w:t xml:space="preserve"> </w:t>
      </w:r>
      <w:r w:rsidRPr="00E46AD2">
        <w:rPr>
          <w:rtl/>
        </w:rPr>
        <w:t>لا تكتف بالنظر الإجمالي، بل تأمل في التفاصيل الدقيقة، في تركيب المخلوقات، ووظائفها، وعلاقتها ببعضها البعض</w:t>
      </w:r>
      <w:r w:rsidRPr="00E46AD2">
        <w:t>.</w:t>
      </w:r>
    </w:p>
    <w:p w14:paraId="16241BA5" w14:textId="181986DF" w:rsidR="004E31D2" w:rsidRPr="00E46AD2" w:rsidRDefault="004E31D2" w:rsidP="009A6CA1">
      <w:pPr>
        <w:pStyle w:val="a9"/>
        <w:numPr>
          <w:ilvl w:val="0"/>
          <w:numId w:val="207"/>
        </w:numPr>
      </w:pPr>
      <w:r w:rsidRPr="001A721D">
        <w:rPr>
          <w:b/>
          <w:bCs/>
          <w:rtl/>
        </w:rPr>
        <w:t>الاستعانة بالعلوم الكونية</w:t>
      </w:r>
      <w:r w:rsidRPr="001A721D">
        <w:rPr>
          <w:b/>
          <w:bCs/>
        </w:rPr>
        <w:t>:</w:t>
      </w:r>
      <w:r w:rsidRPr="00E46AD2">
        <w:t xml:space="preserve"> </w:t>
      </w:r>
      <w:r w:rsidRPr="00E46AD2">
        <w:rPr>
          <w:rtl/>
        </w:rPr>
        <w:t xml:space="preserve">استفد من العلوم الحديثة </w:t>
      </w:r>
      <w:r w:rsidR="0064321B">
        <w:rPr>
          <w:rtl/>
        </w:rPr>
        <w:t>"</w:t>
      </w:r>
      <w:r w:rsidRPr="00E46AD2">
        <w:rPr>
          <w:rtl/>
        </w:rPr>
        <w:t>الفلك، الفيزياء، الأحياء، ...</w:t>
      </w:r>
      <w:r w:rsidR="0064321B">
        <w:rPr>
          <w:rtl/>
        </w:rPr>
        <w:t>"</w:t>
      </w:r>
      <w:r w:rsidRPr="00E46AD2">
        <w:rPr>
          <w:rtl/>
        </w:rPr>
        <w:t xml:space="preserve"> في فهم أسرار الكون، وكشف عجائبه</w:t>
      </w:r>
      <w:r w:rsidRPr="00E46AD2">
        <w:t>.</w:t>
      </w:r>
    </w:p>
    <w:p w14:paraId="02454111" w14:textId="77777777" w:rsidR="004E31D2" w:rsidRPr="00E46AD2" w:rsidRDefault="004E31D2" w:rsidP="009A6CA1">
      <w:pPr>
        <w:pStyle w:val="a9"/>
        <w:numPr>
          <w:ilvl w:val="0"/>
          <w:numId w:val="207"/>
        </w:numPr>
      </w:pPr>
      <w:r w:rsidRPr="001A721D">
        <w:rPr>
          <w:b/>
          <w:bCs/>
          <w:rtl/>
        </w:rPr>
        <w:t>الربط بالآيات القرآنية</w:t>
      </w:r>
      <w:r w:rsidRPr="001A721D">
        <w:rPr>
          <w:b/>
          <w:bCs/>
        </w:rPr>
        <w:t>:</w:t>
      </w:r>
      <w:r w:rsidRPr="00E46AD2">
        <w:t xml:space="preserve"> </w:t>
      </w:r>
      <w:r w:rsidRPr="00E46AD2">
        <w:rPr>
          <w:rtl/>
        </w:rPr>
        <w:t>اربط ما تراه في الكون بالآيات القرآنية التي تتحدث عنه، وحاول أن تفهم العلاقة بينهما</w:t>
      </w:r>
      <w:r w:rsidRPr="00E46AD2">
        <w:t>.</w:t>
      </w:r>
    </w:p>
    <w:p w14:paraId="35DDDE87" w14:textId="77777777" w:rsidR="004E31D2" w:rsidRPr="00E46AD2" w:rsidRDefault="004E31D2" w:rsidP="009A6CA1">
      <w:pPr>
        <w:pStyle w:val="a9"/>
        <w:numPr>
          <w:ilvl w:val="0"/>
          <w:numId w:val="207"/>
        </w:numPr>
      </w:pPr>
      <w:r w:rsidRPr="001A721D">
        <w:rPr>
          <w:b/>
          <w:bCs/>
          <w:rtl/>
        </w:rPr>
        <w:t>الاستعانة بكتب التفسير</w:t>
      </w:r>
      <w:r w:rsidRPr="001A721D">
        <w:rPr>
          <w:b/>
          <w:bCs/>
        </w:rPr>
        <w:t>:</w:t>
      </w:r>
      <w:r w:rsidRPr="00E46AD2">
        <w:t xml:space="preserve"> </w:t>
      </w:r>
      <w:r w:rsidRPr="00E46AD2">
        <w:rPr>
          <w:rtl/>
        </w:rPr>
        <w:t>ارجع إلى كتب التفسير الموثوقة لفهم معاني الآيات الكونية، وتفسير الظواهر الكونية، وتوضيح الغموض</w:t>
      </w:r>
      <w:r w:rsidRPr="00E46AD2">
        <w:t>.</w:t>
      </w:r>
    </w:p>
    <w:p w14:paraId="1BAEA11D" w14:textId="77777777" w:rsidR="004E31D2" w:rsidRPr="00E46AD2" w:rsidRDefault="004E31D2" w:rsidP="009A6CA1">
      <w:pPr>
        <w:pStyle w:val="a9"/>
        <w:numPr>
          <w:ilvl w:val="0"/>
          <w:numId w:val="207"/>
        </w:numPr>
      </w:pPr>
      <w:r w:rsidRPr="001A721D">
        <w:rPr>
          <w:b/>
          <w:bCs/>
          <w:rtl/>
        </w:rPr>
        <w:t>التفكر في الغاية من الخلق</w:t>
      </w:r>
      <w:r w:rsidRPr="001A721D">
        <w:rPr>
          <w:b/>
          <w:bCs/>
        </w:rPr>
        <w:t>:</w:t>
      </w:r>
      <w:r w:rsidRPr="00E46AD2">
        <w:t xml:space="preserve"> </w:t>
      </w:r>
      <w:r w:rsidRPr="00E46AD2">
        <w:rPr>
          <w:rtl/>
        </w:rPr>
        <w:t>فكر في الحكمة من وراء خلق الكون، وما فيه، وما هو دور الإنسان في هذا الكون</w:t>
      </w:r>
      <w:r w:rsidRPr="00E46AD2">
        <w:t>.</w:t>
      </w:r>
    </w:p>
    <w:p w14:paraId="15678544" w14:textId="77777777" w:rsidR="004E31D2" w:rsidRPr="00E46AD2" w:rsidRDefault="004E31D2" w:rsidP="009A6CA1">
      <w:pPr>
        <w:pStyle w:val="a9"/>
        <w:numPr>
          <w:ilvl w:val="0"/>
          <w:numId w:val="207"/>
        </w:numPr>
      </w:pPr>
      <w:r w:rsidRPr="001A721D">
        <w:rPr>
          <w:b/>
          <w:bCs/>
          <w:rtl/>
        </w:rPr>
        <w:t>الدعاء</w:t>
      </w:r>
      <w:r w:rsidRPr="001A721D">
        <w:rPr>
          <w:b/>
          <w:bCs/>
        </w:rPr>
        <w:t>:</w:t>
      </w:r>
      <w:r w:rsidRPr="00E46AD2">
        <w:t xml:space="preserve"> </w:t>
      </w:r>
      <w:r w:rsidRPr="00E46AD2">
        <w:rPr>
          <w:rtl/>
        </w:rPr>
        <w:t>ادع الله أن يزيدك علمًا وفهمًا، وأن يفتح عليك في معرفة أسرار الكون</w:t>
      </w:r>
      <w:r w:rsidRPr="00E46AD2">
        <w:t>.</w:t>
      </w:r>
    </w:p>
    <w:p w14:paraId="3F70503A" w14:textId="3D4F012F" w:rsidR="004E31D2" w:rsidRPr="00E46AD2" w:rsidRDefault="004E31D2" w:rsidP="009A6CA1">
      <w:pPr>
        <w:pStyle w:val="a9"/>
        <w:numPr>
          <w:ilvl w:val="0"/>
          <w:numId w:val="207"/>
        </w:numPr>
      </w:pPr>
      <w:r w:rsidRPr="001A721D">
        <w:rPr>
          <w:b/>
          <w:bCs/>
          <w:rtl/>
        </w:rPr>
        <w:t xml:space="preserve">التأثر بما نرى </w:t>
      </w:r>
      <w:r w:rsidR="0080630D" w:rsidRPr="001A721D">
        <w:rPr>
          <w:b/>
          <w:bCs/>
          <w:rtl/>
        </w:rPr>
        <w:t>ونتدبر</w:t>
      </w:r>
      <w:r w:rsidRPr="00E46AD2">
        <w:t xml:space="preserve">: </w:t>
      </w:r>
      <w:r w:rsidRPr="00E46AD2">
        <w:rPr>
          <w:rtl/>
        </w:rPr>
        <w:t xml:space="preserve">التأثر بعظمة الخالق </w:t>
      </w:r>
      <w:r w:rsidR="00A510A7" w:rsidRPr="00E46AD2">
        <w:rPr>
          <w:rtl/>
        </w:rPr>
        <w:t>وقدرته</w:t>
      </w:r>
      <w:r w:rsidRPr="00E46AD2">
        <w:rPr>
          <w:rtl/>
        </w:rPr>
        <w:t xml:space="preserve"> </w:t>
      </w:r>
      <w:r w:rsidR="004B505F" w:rsidRPr="00E46AD2">
        <w:rPr>
          <w:rtl/>
        </w:rPr>
        <w:t>وحكمته</w:t>
      </w:r>
      <w:r w:rsidRPr="00E46AD2">
        <w:t>.</w:t>
      </w:r>
    </w:p>
    <w:p w14:paraId="52C2A8B2" w14:textId="77777777" w:rsidR="004E31D2" w:rsidRPr="00E46AD2" w:rsidRDefault="004E31D2" w:rsidP="001A721D">
      <w:r w:rsidRPr="00E46AD2">
        <w:rPr>
          <w:rtl/>
        </w:rPr>
        <w:t>أمثلة تطبيقية</w:t>
      </w:r>
      <w:r w:rsidRPr="00E46AD2">
        <w:t>:</w:t>
      </w:r>
    </w:p>
    <w:p w14:paraId="10CE9686" w14:textId="12D6775E" w:rsidR="004E31D2" w:rsidRPr="00E46AD2" w:rsidRDefault="004E31D2" w:rsidP="009A6CA1">
      <w:pPr>
        <w:pStyle w:val="a9"/>
        <w:numPr>
          <w:ilvl w:val="0"/>
          <w:numId w:val="208"/>
        </w:numPr>
      </w:pPr>
      <w:r w:rsidRPr="001A721D">
        <w:rPr>
          <w:b/>
          <w:bCs/>
          <w:rtl/>
        </w:rPr>
        <w:t>خلق السماوات والأرض</w:t>
      </w:r>
      <w:r w:rsidRPr="001A721D">
        <w:rPr>
          <w:b/>
          <w:bCs/>
        </w:rPr>
        <w:t>:</w:t>
      </w:r>
      <w:r w:rsidRPr="00E46AD2">
        <w:t xml:space="preserve"> </w:t>
      </w:r>
      <w:r w:rsidRPr="00E46AD2">
        <w:rPr>
          <w:rtl/>
        </w:rPr>
        <w:t xml:space="preserve">﴿إِنَّ فِي خَلْقِ السَّمَاوَاتِ وَالْأَرْضِ وَاخْتِلَافِ اللَّيْلِ وَالنَّهَارِ لَآيَاتٍ لِّأُولِي الْأَلْبَابِ﴾ </w:t>
      </w:r>
      <w:r w:rsidR="0064321B">
        <w:rPr>
          <w:rtl/>
        </w:rPr>
        <w:t>"</w:t>
      </w:r>
      <w:r w:rsidRPr="00E46AD2">
        <w:rPr>
          <w:rtl/>
        </w:rPr>
        <w:t>آل عمران: 190</w:t>
      </w:r>
      <w:r w:rsidR="0064321B">
        <w:rPr>
          <w:rtl/>
        </w:rPr>
        <w:t>"</w:t>
      </w:r>
      <w:r w:rsidRPr="00E46AD2">
        <w:t>.</w:t>
      </w:r>
    </w:p>
    <w:p w14:paraId="60714EB2" w14:textId="5883CDD2" w:rsidR="004E31D2" w:rsidRPr="00E46AD2" w:rsidRDefault="004E31D2" w:rsidP="009A6CA1">
      <w:pPr>
        <w:pStyle w:val="a9"/>
        <w:numPr>
          <w:ilvl w:val="0"/>
          <w:numId w:val="208"/>
        </w:numPr>
      </w:pPr>
      <w:r w:rsidRPr="001A721D">
        <w:rPr>
          <w:b/>
          <w:bCs/>
          <w:rtl/>
        </w:rPr>
        <w:t>الشمس والقمر</w:t>
      </w:r>
      <w:r w:rsidRPr="001A721D">
        <w:rPr>
          <w:b/>
          <w:bCs/>
        </w:rPr>
        <w:t>:</w:t>
      </w:r>
      <w:r w:rsidRPr="00E46AD2">
        <w:t xml:space="preserve"> </w:t>
      </w:r>
      <w:r w:rsidRPr="00E46AD2">
        <w:rPr>
          <w:rtl/>
        </w:rPr>
        <w:t xml:space="preserve">﴿وَالشَّمْسُ تَجْرِي لِمُسْتَقَرٍّ لَّهَا ۚ ذَٰلِكَ تَقْدِيرُ الْعَزِيزِ الْعَلِيمِ </w:t>
      </w:r>
      <w:r w:rsidR="00431F15" w:rsidRPr="00E46AD2">
        <w:rPr>
          <w:rtl/>
        </w:rPr>
        <w:t xml:space="preserve"> </w:t>
      </w:r>
      <w:r w:rsidRPr="00E46AD2">
        <w:rPr>
          <w:rtl/>
        </w:rPr>
        <w:t xml:space="preserve"> وَالْقَمَرَ قَدَّرْنَاهُ مَنَازِلَ حَتَّىٰ عَادَ كَالْعُرْجُونِ الْقَدِيمِ﴾ </w:t>
      </w:r>
      <w:r w:rsidR="0064321B">
        <w:rPr>
          <w:rtl/>
        </w:rPr>
        <w:t>"</w:t>
      </w:r>
      <w:r w:rsidRPr="00E46AD2">
        <w:rPr>
          <w:rtl/>
        </w:rPr>
        <w:t>يس: 38-39</w:t>
      </w:r>
      <w:r w:rsidR="0064321B">
        <w:rPr>
          <w:rtl/>
        </w:rPr>
        <w:t>"</w:t>
      </w:r>
      <w:r w:rsidRPr="00E46AD2">
        <w:t>.</w:t>
      </w:r>
    </w:p>
    <w:p w14:paraId="75E4EF75" w14:textId="4F7FDEE9" w:rsidR="004E31D2" w:rsidRPr="00E46AD2" w:rsidRDefault="004E31D2" w:rsidP="009A6CA1">
      <w:pPr>
        <w:pStyle w:val="a9"/>
        <w:numPr>
          <w:ilvl w:val="0"/>
          <w:numId w:val="208"/>
        </w:numPr>
      </w:pPr>
      <w:r w:rsidRPr="001A721D">
        <w:rPr>
          <w:b/>
          <w:bCs/>
          <w:rtl/>
        </w:rPr>
        <w:t>النجوم والكواكب</w:t>
      </w:r>
      <w:r w:rsidRPr="001A721D">
        <w:rPr>
          <w:b/>
          <w:bCs/>
        </w:rPr>
        <w:t>:</w:t>
      </w:r>
      <w:r w:rsidRPr="00E46AD2">
        <w:t xml:space="preserve"> </w:t>
      </w:r>
      <w:r w:rsidRPr="00E46AD2">
        <w:rPr>
          <w:rtl/>
        </w:rPr>
        <w:t xml:space="preserve">﴿وَهُوَ الَّذِي جَعَلَ لَكُمُ النُّجُومَ لِتَهْتَدُوا بِهَا فِي ظُلُمَاتِ الْبَرِّ وَالْبَحْرِ﴾ </w:t>
      </w:r>
      <w:r w:rsidR="0064321B">
        <w:rPr>
          <w:rtl/>
        </w:rPr>
        <w:t>"</w:t>
      </w:r>
      <w:r w:rsidRPr="00E46AD2">
        <w:rPr>
          <w:rtl/>
        </w:rPr>
        <w:t>الأنعام: 97</w:t>
      </w:r>
      <w:r w:rsidR="0064321B">
        <w:rPr>
          <w:rtl/>
        </w:rPr>
        <w:t>"</w:t>
      </w:r>
      <w:r w:rsidRPr="00E46AD2">
        <w:t>.</w:t>
      </w:r>
    </w:p>
    <w:p w14:paraId="6AC351D0" w14:textId="06221121" w:rsidR="004E31D2" w:rsidRPr="00E46AD2" w:rsidRDefault="004E31D2" w:rsidP="009A6CA1">
      <w:pPr>
        <w:pStyle w:val="a9"/>
        <w:numPr>
          <w:ilvl w:val="0"/>
          <w:numId w:val="208"/>
        </w:numPr>
      </w:pPr>
      <w:r w:rsidRPr="001A721D">
        <w:rPr>
          <w:b/>
          <w:bCs/>
          <w:rtl/>
        </w:rPr>
        <w:t>الجبال والبحار</w:t>
      </w:r>
      <w:r w:rsidRPr="001A721D">
        <w:rPr>
          <w:b/>
          <w:bCs/>
        </w:rPr>
        <w:t>:</w:t>
      </w:r>
      <w:r w:rsidRPr="00E46AD2">
        <w:t xml:space="preserve"> </w:t>
      </w:r>
      <w:r w:rsidRPr="00E46AD2">
        <w:rPr>
          <w:rtl/>
        </w:rPr>
        <w:t xml:space="preserve">﴿وَأَلْقَىٰ فِي الْأَرْضِ رَوَاسِيَ أَن تَمِيدَ بِكُمْ وَأَنْهَارًا وَسُبُلًا لَّعَلَّكُمْ تَهْتَدُونَ﴾ </w:t>
      </w:r>
      <w:r w:rsidR="0064321B">
        <w:rPr>
          <w:rtl/>
        </w:rPr>
        <w:t>"</w:t>
      </w:r>
      <w:r w:rsidRPr="00E46AD2">
        <w:rPr>
          <w:rtl/>
        </w:rPr>
        <w:t>النحل: 15</w:t>
      </w:r>
      <w:r w:rsidR="0064321B">
        <w:rPr>
          <w:rtl/>
        </w:rPr>
        <w:t>"</w:t>
      </w:r>
      <w:r w:rsidRPr="00E46AD2">
        <w:t>.</w:t>
      </w:r>
    </w:p>
    <w:p w14:paraId="62269192" w14:textId="3529B2B7" w:rsidR="004E31D2" w:rsidRPr="00E46AD2" w:rsidRDefault="004E31D2" w:rsidP="009A6CA1">
      <w:pPr>
        <w:pStyle w:val="a9"/>
        <w:numPr>
          <w:ilvl w:val="0"/>
          <w:numId w:val="208"/>
        </w:numPr>
      </w:pPr>
      <w:r w:rsidRPr="001A721D">
        <w:rPr>
          <w:b/>
          <w:bCs/>
          <w:rtl/>
        </w:rPr>
        <w:t>النبات والحيوان</w:t>
      </w:r>
      <w:r w:rsidRPr="001A721D">
        <w:rPr>
          <w:b/>
          <w:bCs/>
        </w:rPr>
        <w:t>:</w:t>
      </w:r>
      <w:r w:rsidRPr="00E46AD2">
        <w:t xml:space="preserve"> </w:t>
      </w:r>
      <w:r w:rsidRPr="00E46AD2">
        <w:rPr>
          <w:rtl/>
        </w:rPr>
        <w:t xml:space="preserve">﴿وَفِي الْأَرْضِ قِطَعٌ مُّتَجَاوِرَاتٌ وَجَنَّاتٌ مِّنْ أَعْنَابٍ وَزَرْعٌ وَنَخِيلٌ صِنْوَانٌ وَغَيْرُ صِنْوَانٍ يُسْقَىٰ بِمَاءٍ وَاحِدٍ وَنُفَضِّلُ بَعْضَهَا عَلَىٰ بَعْضٍ فِي الْأُكُلِ ۚ إِنَّ فِي ذَٰلِكَ لَآيَاتٍ لِّقَوْمٍ يَعْقِلُونَ﴾ </w:t>
      </w:r>
      <w:r w:rsidR="0064321B">
        <w:rPr>
          <w:rtl/>
        </w:rPr>
        <w:t>"</w:t>
      </w:r>
      <w:r w:rsidRPr="00E46AD2">
        <w:rPr>
          <w:rtl/>
        </w:rPr>
        <w:t>الرعد: 4</w:t>
      </w:r>
      <w:r w:rsidR="0064321B">
        <w:rPr>
          <w:rtl/>
        </w:rPr>
        <w:t>"</w:t>
      </w:r>
      <w:r w:rsidRPr="00E46AD2">
        <w:t>.</w:t>
      </w:r>
    </w:p>
    <w:p w14:paraId="7CAB7549" w14:textId="4459ED16" w:rsidR="004E31D2" w:rsidRPr="00E46AD2" w:rsidRDefault="004E31D2" w:rsidP="009A6CA1">
      <w:pPr>
        <w:pStyle w:val="a9"/>
        <w:numPr>
          <w:ilvl w:val="0"/>
          <w:numId w:val="208"/>
        </w:numPr>
      </w:pPr>
      <w:r w:rsidRPr="001A721D">
        <w:rPr>
          <w:b/>
          <w:bCs/>
          <w:rtl/>
        </w:rPr>
        <w:t>الإنسان</w:t>
      </w:r>
      <w:r w:rsidRPr="001A721D">
        <w:rPr>
          <w:b/>
          <w:bCs/>
        </w:rPr>
        <w:t>:</w:t>
      </w:r>
      <w:r w:rsidRPr="00E46AD2">
        <w:t xml:space="preserve"> </w:t>
      </w:r>
      <w:r w:rsidRPr="00E46AD2">
        <w:rPr>
          <w:rtl/>
        </w:rPr>
        <w:t xml:space="preserve">﴿وَفِي أَنفُسِكُمْ ۚ أَفَلَا تُبْصِرُونَ﴾ </w:t>
      </w:r>
      <w:r w:rsidR="0064321B">
        <w:rPr>
          <w:rtl/>
        </w:rPr>
        <w:t>"</w:t>
      </w:r>
      <w:r w:rsidRPr="00E46AD2">
        <w:rPr>
          <w:rtl/>
        </w:rPr>
        <w:t>الذاريات: 21</w:t>
      </w:r>
      <w:r w:rsidR="0064321B">
        <w:rPr>
          <w:rtl/>
        </w:rPr>
        <w:t>"</w:t>
      </w:r>
      <w:r w:rsidRPr="00E46AD2">
        <w:t>.</w:t>
      </w:r>
    </w:p>
    <w:p w14:paraId="58BF7D42" w14:textId="36A3887C" w:rsidR="004E31D2" w:rsidRPr="00E46AD2" w:rsidRDefault="004E31D2" w:rsidP="009A6CA1">
      <w:pPr>
        <w:pStyle w:val="a9"/>
        <w:numPr>
          <w:ilvl w:val="0"/>
          <w:numId w:val="208"/>
        </w:numPr>
      </w:pPr>
      <w:r w:rsidRPr="001A721D">
        <w:rPr>
          <w:b/>
          <w:bCs/>
          <w:rtl/>
        </w:rPr>
        <w:t>المطر</w:t>
      </w:r>
      <w:r w:rsidRPr="001A721D">
        <w:rPr>
          <w:b/>
          <w:bCs/>
        </w:rPr>
        <w:t>:</w:t>
      </w:r>
      <w:r w:rsidRPr="00E46AD2">
        <w:t xml:space="preserve"> </w:t>
      </w:r>
      <w:r w:rsidRPr="00E46AD2">
        <w:rPr>
          <w:rtl/>
        </w:rPr>
        <w:t xml:space="preserve">﴿وَهُوَ الَّذِي يُرْسِلُ الرِّيَاحَ بُشْرًا بَيْنَ يَدَيْ رَحْمَتِهِ ۖ حَتَّىٰ إِذَا أَقَلَّتْ سَحَابًا ثِقَالًا سُقْنَاهُ لِبَلَدٍ مَّيِّتٍ فَأَنزَلْنَا بِهِ الْمَاءَ فَأَخْرَجْنَا بِهِ مِن كُلِّ الثَّمَرَاتِ ۚ كَذَٰلِكَ نُخْرِجُ الْمَوْتَىٰ لَعَلَّكُمْ تَذَكَّرُونَ﴾ </w:t>
      </w:r>
      <w:r w:rsidR="0064321B">
        <w:rPr>
          <w:rtl/>
        </w:rPr>
        <w:t>"</w:t>
      </w:r>
      <w:r w:rsidRPr="00E46AD2">
        <w:rPr>
          <w:rtl/>
        </w:rPr>
        <w:t>الأعراف: 57</w:t>
      </w:r>
      <w:r w:rsidR="0064321B">
        <w:rPr>
          <w:rtl/>
        </w:rPr>
        <w:t>"</w:t>
      </w:r>
      <w:r w:rsidRPr="00E46AD2">
        <w:t>.</w:t>
      </w:r>
    </w:p>
    <w:p w14:paraId="4535440A" w14:textId="77777777" w:rsidR="004E31D2" w:rsidRPr="00E46AD2" w:rsidRDefault="004E31D2" w:rsidP="001A721D">
      <w:r w:rsidRPr="00E46AD2">
        <w:rPr>
          <w:rtl/>
        </w:rPr>
        <w:t>ضوابط مهمة</w:t>
      </w:r>
      <w:r w:rsidRPr="00E46AD2">
        <w:t>:</w:t>
      </w:r>
    </w:p>
    <w:p w14:paraId="277FFF2A" w14:textId="77777777" w:rsidR="004E31D2" w:rsidRPr="00E46AD2" w:rsidRDefault="004E31D2" w:rsidP="009A6CA1">
      <w:pPr>
        <w:pStyle w:val="a9"/>
        <w:numPr>
          <w:ilvl w:val="0"/>
          <w:numId w:val="209"/>
        </w:numPr>
      </w:pPr>
      <w:r w:rsidRPr="00E46AD2">
        <w:rPr>
          <w:rtl/>
        </w:rPr>
        <w:t>لا يجوز الخروج عن المعنى الظاهر للآيات الكونية، إلا بدليل شرعي صحيح</w:t>
      </w:r>
      <w:r w:rsidRPr="00E46AD2">
        <w:t>.</w:t>
      </w:r>
    </w:p>
    <w:p w14:paraId="746CA554" w14:textId="77777777" w:rsidR="004E31D2" w:rsidRPr="00E46AD2" w:rsidRDefault="004E31D2" w:rsidP="009A6CA1">
      <w:pPr>
        <w:pStyle w:val="a9"/>
        <w:numPr>
          <w:ilvl w:val="0"/>
          <w:numId w:val="209"/>
        </w:numPr>
      </w:pPr>
      <w:r w:rsidRPr="00E46AD2">
        <w:rPr>
          <w:rtl/>
        </w:rPr>
        <w:t>لا يجوز تفسير الآيات الكونية بما يخالف الحقائق العلمية الثابتة</w:t>
      </w:r>
      <w:r w:rsidRPr="00E46AD2">
        <w:t>.</w:t>
      </w:r>
    </w:p>
    <w:p w14:paraId="070F74C4" w14:textId="77777777" w:rsidR="004E31D2" w:rsidRPr="00E46AD2" w:rsidRDefault="004E31D2" w:rsidP="009A6CA1">
      <w:pPr>
        <w:pStyle w:val="a9"/>
        <w:numPr>
          <w:ilvl w:val="0"/>
          <w:numId w:val="209"/>
        </w:numPr>
      </w:pPr>
      <w:r w:rsidRPr="00E46AD2">
        <w:rPr>
          <w:rtl/>
        </w:rPr>
        <w:t>يجب التفريق بين النظريات العلمية الظنية، والحقائق العلمية القطعية</w:t>
      </w:r>
      <w:r w:rsidRPr="00E46AD2">
        <w:t>.</w:t>
      </w:r>
    </w:p>
    <w:p w14:paraId="76FF3062" w14:textId="77777777" w:rsidR="004E31D2" w:rsidRPr="00E46AD2" w:rsidRDefault="004E31D2" w:rsidP="001A721D">
      <w:r w:rsidRPr="00E46AD2">
        <w:rPr>
          <w:rtl/>
        </w:rPr>
        <w:t>خاتمة: الكون كتاب الله المقروء</w:t>
      </w:r>
    </w:p>
    <w:p w14:paraId="36F00DBF" w14:textId="77777777" w:rsidR="004E31D2" w:rsidRPr="00E46AD2" w:rsidRDefault="004E31D2" w:rsidP="001A721D">
      <w:r w:rsidRPr="00E46AD2">
        <w:rPr>
          <w:rtl/>
        </w:rPr>
        <w:t>تدبر الآيات الكونية هو السبيل إلى التفكر في ملكوت الله، ومعرفة عظمته وقدرته وحكمته، وزيادة الإيمان به. فلنجعل تدبر هذه الآيات جزءًا من حياتنا، ولنستنر بنورها، ولنهتدي بهديها</w:t>
      </w:r>
      <w:r w:rsidRPr="00E46AD2">
        <w:t>.</w:t>
      </w:r>
    </w:p>
    <w:p w14:paraId="208A13A2" w14:textId="5FEFFF10" w:rsidR="007B0B9B" w:rsidRPr="00E46AD2" w:rsidRDefault="007B0B9B" w:rsidP="008A0417">
      <w:pPr>
        <w:pStyle w:val="1"/>
      </w:pPr>
      <w:bookmarkStart w:id="184" w:name="_Toc192269209"/>
      <w:bookmarkStart w:id="185" w:name="_Toc199407118"/>
      <w:r w:rsidRPr="00E46AD2">
        <w:rPr>
          <w:rtl/>
        </w:rPr>
        <w:t>أثر التدبر في بناء الشخصية المسلمة: نحو شخصية قرآنية متوازنة</w:t>
      </w:r>
      <w:bookmarkEnd w:id="184"/>
      <w:bookmarkEnd w:id="185"/>
    </w:p>
    <w:p w14:paraId="6C1FDEB4" w14:textId="77777777" w:rsidR="007B0B9B" w:rsidRPr="00E46AD2" w:rsidRDefault="007B0B9B" w:rsidP="001A721D">
      <w:r w:rsidRPr="00E46AD2">
        <w:rPr>
          <w:rtl/>
        </w:rPr>
        <w:t>مقدمة: القرآن كتاب بناء الشخصية</w:t>
      </w:r>
    </w:p>
    <w:p w14:paraId="1DAF89B7" w14:textId="77777777" w:rsidR="007B0B9B" w:rsidRPr="00E46AD2" w:rsidRDefault="007B0B9B" w:rsidP="001A721D">
      <w:r w:rsidRPr="00E46AD2">
        <w:rPr>
          <w:rtl/>
        </w:rPr>
        <w:t>القرآن الكريم ليس مجرد كتاب تلاوة وتعبد، بل هو كتاب هداية وإرشاد، ومنهج حياة متكامل. ومن أهم جوانب هذا المنهج: بناء الشخصية المسلمة المتوازنة، التي تجمع بين قوة الإيمان، وحسن الخلق، وسلامة الفكر، وصحة العمل</w:t>
      </w:r>
      <w:r w:rsidRPr="00E46AD2">
        <w:t>.</w:t>
      </w:r>
    </w:p>
    <w:p w14:paraId="724301BA" w14:textId="77777777" w:rsidR="007B0B9B" w:rsidRPr="00E46AD2" w:rsidRDefault="007B0B9B" w:rsidP="001A721D">
      <w:r w:rsidRPr="00E46AD2">
        <w:rPr>
          <w:rtl/>
        </w:rPr>
        <w:t>ما هي الشخصية المسلمة المتوازنة؟</w:t>
      </w:r>
    </w:p>
    <w:p w14:paraId="0FA62B05" w14:textId="77777777" w:rsidR="007B0B9B" w:rsidRPr="00E46AD2" w:rsidRDefault="007B0B9B" w:rsidP="001A721D">
      <w:r w:rsidRPr="00E46AD2">
        <w:rPr>
          <w:rtl/>
        </w:rPr>
        <w:t>هي الشخصية التي تتخلق بأخلاق القرآن، وتتأدب بآدابه، وتعمل بأحكامه، وتتخذه منهجًا في حياتها، في جميع جوانبها</w:t>
      </w:r>
      <w:r w:rsidRPr="00E46AD2">
        <w:t>:</w:t>
      </w:r>
    </w:p>
    <w:p w14:paraId="74CD0866" w14:textId="77777777" w:rsidR="007B0B9B" w:rsidRPr="00E46AD2" w:rsidRDefault="007B0B9B" w:rsidP="009A6CA1">
      <w:pPr>
        <w:pStyle w:val="a9"/>
        <w:numPr>
          <w:ilvl w:val="0"/>
          <w:numId w:val="210"/>
        </w:numPr>
      </w:pPr>
      <w:r w:rsidRPr="001A721D">
        <w:rPr>
          <w:b/>
          <w:bCs/>
          <w:rtl/>
        </w:rPr>
        <w:t>الجانب الإيماني</w:t>
      </w:r>
      <w:r w:rsidRPr="001A721D">
        <w:rPr>
          <w:b/>
          <w:bCs/>
        </w:rPr>
        <w:t>:</w:t>
      </w:r>
      <w:r w:rsidRPr="00E46AD2">
        <w:t xml:space="preserve"> </w:t>
      </w:r>
      <w:r w:rsidRPr="00E46AD2">
        <w:rPr>
          <w:rtl/>
        </w:rPr>
        <w:t>قوة الإيمان بالله تعالى، وملائكته، وكتبه، ورسله، واليوم الآخر، والقدر خيره وشره</w:t>
      </w:r>
      <w:r w:rsidRPr="00E46AD2">
        <w:t>.</w:t>
      </w:r>
    </w:p>
    <w:p w14:paraId="78C829FC" w14:textId="77777777" w:rsidR="007B0B9B" w:rsidRPr="00E46AD2" w:rsidRDefault="007B0B9B" w:rsidP="009A6CA1">
      <w:pPr>
        <w:pStyle w:val="a9"/>
        <w:numPr>
          <w:ilvl w:val="0"/>
          <w:numId w:val="210"/>
        </w:numPr>
      </w:pPr>
      <w:r w:rsidRPr="001A721D">
        <w:rPr>
          <w:b/>
          <w:bCs/>
          <w:rtl/>
        </w:rPr>
        <w:t>الجانب الأخلاقي</w:t>
      </w:r>
      <w:r w:rsidRPr="001A721D">
        <w:rPr>
          <w:b/>
          <w:bCs/>
        </w:rPr>
        <w:t>:</w:t>
      </w:r>
      <w:r w:rsidRPr="00E46AD2">
        <w:t xml:space="preserve"> </w:t>
      </w:r>
      <w:r w:rsidRPr="00E46AD2">
        <w:rPr>
          <w:rtl/>
        </w:rPr>
        <w:t>التحلي بمكارم الأخلاق، والتخلي عن مساوئها</w:t>
      </w:r>
      <w:r w:rsidRPr="00E46AD2">
        <w:t>.</w:t>
      </w:r>
    </w:p>
    <w:p w14:paraId="31FFAF58" w14:textId="77777777" w:rsidR="007B0B9B" w:rsidRPr="00E46AD2" w:rsidRDefault="007B0B9B" w:rsidP="009A6CA1">
      <w:pPr>
        <w:pStyle w:val="a9"/>
        <w:numPr>
          <w:ilvl w:val="0"/>
          <w:numId w:val="210"/>
        </w:numPr>
      </w:pPr>
      <w:r w:rsidRPr="001A721D">
        <w:rPr>
          <w:b/>
          <w:bCs/>
          <w:rtl/>
        </w:rPr>
        <w:t>الجانب الفكري</w:t>
      </w:r>
      <w:r w:rsidRPr="001A721D">
        <w:rPr>
          <w:b/>
          <w:bCs/>
        </w:rPr>
        <w:t>:</w:t>
      </w:r>
      <w:r w:rsidRPr="00E46AD2">
        <w:t xml:space="preserve"> </w:t>
      </w:r>
      <w:r w:rsidRPr="00E46AD2">
        <w:rPr>
          <w:rtl/>
        </w:rPr>
        <w:t>سلامة الفكر، وصحة المعتقد، والبعد عن الشبهات والانحرافات</w:t>
      </w:r>
      <w:r w:rsidRPr="00E46AD2">
        <w:t>.</w:t>
      </w:r>
    </w:p>
    <w:p w14:paraId="38F6941E" w14:textId="77777777" w:rsidR="007B0B9B" w:rsidRPr="00E46AD2" w:rsidRDefault="007B0B9B" w:rsidP="009A6CA1">
      <w:pPr>
        <w:pStyle w:val="a9"/>
        <w:numPr>
          <w:ilvl w:val="0"/>
          <w:numId w:val="210"/>
        </w:numPr>
      </w:pPr>
      <w:r w:rsidRPr="001A721D">
        <w:rPr>
          <w:b/>
          <w:bCs/>
          <w:rtl/>
        </w:rPr>
        <w:t>الجانب العملي</w:t>
      </w:r>
      <w:r w:rsidRPr="001A721D">
        <w:rPr>
          <w:b/>
          <w:bCs/>
        </w:rPr>
        <w:t>:</w:t>
      </w:r>
      <w:r w:rsidRPr="00E46AD2">
        <w:t xml:space="preserve"> </w:t>
      </w:r>
      <w:r w:rsidRPr="00E46AD2">
        <w:rPr>
          <w:rtl/>
        </w:rPr>
        <w:t>الالتزام بالعبادات، والمعاملات الحسنة، والسعي في عمارة الأرض</w:t>
      </w:r>
      <w:r w:rsidRPr="00E46AD2">
        <w:t>.</w:t>
      </w:r>
    </w:p>
    <w:p w14:paraId="669D11DF" w14:textId="77777777" w:rsidR="007B0B9B" w:rsidRPr="00E46AD2" w:rsidRDefault="007B0B9B" w:rsidP="009A6CA1">
      <w:pPr>
        <w:pStyle w:val="a9"/>
        <w:numPr>
          <w:ilvl w:val="0"/>
          <w:numId w:val="210"/>
        </w:numPr>
      </w:pPr>
      <w:r w:rsidRPr="001A721D">
        <w:rPr>
          <w:b/>
          <w:bCs/>
          <w:rtl/>
        </w:rPr>
        <w:t>الجانب الاجتماعي</w:t>
      </w:r>
      <w:r w:rsidRPr="001A721D">
        <w:rPr>
          <w:b/>
          <w:bCs/>
        </w:rPr>
        <w:t>:</w:t>
      </w:r>
      <w:r w:rsidRPr="00E46AD2">
        <w:t xml:space="preserve"> </w:t>
      </w:r>
      <w:r w:rsidRPr="00E46AD2">
        <w:rPr>
          <w:rtl/>
        </w:rPr>
        <w:t>بناء علاقات اجتماعية سليمة، قائمة على المحبة والتعاون والتكافل</w:t>
      </w:r>
      <w:r w:rsidRPr="00E46AD2">
        <w:t>.</w:t>
      </w:r>
    </w:p>
    <w:p w14:paraId="32C38316" w14:textId="77777777" w:rsidR="007B0B9B" w:rsidRPr="00E46AD2" w:rsidRDefault="007B0B9B" w:rsidP="009A6CA1">
      <w:pPr>
        <w:pStyle w:val="a9"/>
        <w:numPr>
          <w:ilvl w:val="0"/>
          <w:numId w:val="210"/>
        </w:numPr>
      </w:pPr>
      <w:r w:rsidRPr="001A721D">
        <w:rPr>
          <w:b/>
          <w:bCs/>
          <w:rtl/>
        </w:rPr>
        <w:t>الجانب النفسي</w:t>
      </w:r>
      <w:r w:rsidRPr="001A721D">
        <w:rPr>
          <w:b/>
          <w:bCs/>
        </w:rPr>
        <w:t>:</w:t>
      </w:r>
      <w:r w:rsidRPr="00E46AD2">
        <w:t xml:space="preserve"> </w:t>
      </w:r>
      <w:r w:rsidRPr="00E46AD2">
        <w:rPr>
          <w:rtl/>
        </w:rPr>
        <w:t>التمتع بصحة نفسية جيدة، والتحلي بالصبر والرضا والشكر</w:t>
      </w:r>
      <w:r w:rsidRPr="00E46AD2">
        <w:t>.</w:t>
      </w:r>
    </w:p>
    <w:p w14:paraId="1188AC20" w14:textId="77777777" w:rsidR="007B0B9B" w:rsidRPr="00E46AD2" w:rsidRDefault="007B0B9B" w:rsidP="001A721D">
      <w:r w:rsidRPr="00E46AD2">
        <w:rPr>
          <w:rtl/>
        </w:rPr>
        <w:t>كيف يساهم التدبر في بناء الشخصية المسلمة؟</w:t>
      </w:r>
    </w:p>
    <w:p w14:paraId="434005E4" w14:textId="77777777" w:rsidR="007B0B9B" w:rsidRPr="00E46AD2" w:rsidRDefault="007B0B9B" w:rsidP="001A721D">
      <w:r w:rsidRPr="00E46AD2">
        <w:rPr>
          <w:rtl/>
        </w:rPr>
        <w:t>التدبر هو المفتاح الذي يفتح كنوز القرآن، ويجعلها تنعكس على شخصية المسلم، من خلال</w:t>
      </w:r>
      <w:r w:rsidRPr="00E46AD2">
        <w:t>:</w:t>
      </w:r>
    </w:p>
    <w:p w14:paraId="0A2ED37F" w14:textId="77777777" w:rsidR="007B0B9B" w:rsidRPr="00E46AD2" w:rsidRDefault="007B0B9B" w:rsidP="009A6CA1">
      <w:pPr>
        <w:pStyle w:val="a9"/>
        <w:numPr>
          <w:ilvl w:val="0"/>
          <w:numId w:val="211"/>
        </w:numPr>
      </w:pPr>
      <w:r w:rsidRPr="001A721D">
        <w:rPr>
          <w:b/>
          <w:bCs/>
          <w:rtl/>
        </w:rPr>
        <w:t>تعميق الإيمان</w:t>
      </w:r>
      <w:r w:rsidRPr="001A721D">
        <w:rPr>
          <w:b/>
          <w:bCs/>
        </w:rPr>
        <w:t>:</w:t>
      </w:r>
      <w:r w:rsidRPr="00E46AD2">
        <w:t xml:space="preserve"> </w:t>
      </w:r>
      <w:r w:rsidRPr="00E46AD2">
        <w:rPr>
          <w:rtl/>
        </w:rPr>
        <w:t>فالتدبر يزيد اليقين بالله تعالى، وباليوم الآخر، وبالغيب، ويقوي الصلة بالله</w:t>
      </w:r>
      <w:r w:rsidRPr="00E46AD2">
        <w:t>.</w:t>
      </w:r>
    </w:p>
    <w:p w14:paraId="4174768B" w14:textId="77777777" w:rsidR="007B0B9B" w:rsidRPr="00E46AD2" w:rsidRDefault="007B0B9B" w:rsidP="009A6CA1">
      <w:pPr>
        <w:pStyle w:val="a9"/>
        <w:numPr>
          <w:ilvl w:val="0"/>
          <w:numId w:val="211"/>
        </w:numPr>
      </w:pPr>
      <w:r w:rsidRPr="001A721D">
        <w:rPr>
          <w:b/>
          <w:bCs/>
          <w:rtl/>
        </w:rPr>
        <w:t>تزكية النفس</w:t>
      </w:r>
      <w:r w:rsidRPr="001A721D">
        <w:rPr>
          <w:b/>
          <w:bCs/>
        </w:rPr>
        <w:t>:</w:t>
      </w:r>
      <w:r w:rsidRPr="00E46AD2">
        <w:t xml:space="preserve"> </w:t>
      </w:r>
      <w:r w:rsidRPr="00E46AD2">
        <w:rPr>
          <w:rtl/>
        </w:rPr>
        <w:t>فالتدبر يطهر القلب من أمراضه، ويزكي النفس من أدرانها، ويحث على التوبة والإنابة</w:t>
      </w:r>
      <w:r w:rsidRPr="00E46AD2">
        <w:t>.</w:t>
      </w:r>
    </w:p>
    <w:p w14:paraId="2BF4904F" w14:textId="77777777" w:rsidR="007B0B9B" w:rsidRPr="00E46AD2" w:rsidRDefault="007B0B9B" w:rsidP="009A6CA1">
      <w:pPr>
        <w:pStyle w:val="a9"/>
        <w:numPr>
          <w:ilvl w:val="0"/>
          <w:numId w:val="211"/>
        </w:numPr>
      </w:pPr>
      <w:r w:rsidRPr="001A721D">
        <w:rPr>
          <w:b/>
          <w:bCs/>
          <w:rtl/>
        </w:rPr>
        <w:t>تهذيب الأخلاق</w:t>
      </w:r>
      <w:r w:rsidRPr="001A721D">
        <w:rPr>
          <w:b/>
          <w:bCs/>
        </w:rPr>
        <w:t>:</w:t>
      </w:r>
      <w:r w:rsidRPr="00E46AD2">
        <w:t xml:space="preserve"> </w:t>
      </w:r>
      <w:r w:rsidRPr="00E46AD2">
        <w:rPr>
          <w:rtl/>
        </w:rPr>
        <w:t>فالتدبر يعلم مكارم الأخلاق، وينهى عن مساوئها، ويحث على التحلي بالفضائل</w:t>
      </w:r>
      <w:r w:rsidRPr="00E46AD2">
        <w:t>.</w:t>
      </w:r>
    </w:p>
    <w:p w14:paraId="6050EA0F" w14:textId="77777777" w:rsidR="007B0B9B" w:rsidRPr="00E46AD2" w:rsidRDefault="007B0B9B" w:rsidP="009A6CA1">
      <w:pPr>
        <w:pStyle w:val="a9"/>
        <w:numPr>
          <w:ilvl w:val="0"/>
          <w:numId w:val="211"/>
        </w:numPr>
      </w:pPr>
      <w:r w:rsidRPr="001A721D">
        <w:rPr>
          <w:b/>
          <w:bCs/>
          <w:rtl/>
        </w:rPr>
        <w:t>تصحيح المفاهيم</w:t>
      </w:r>
      <w:r w:rsidRPr="001A721D">
        <w:rPr>
          <w:b/>
          <w:bCs/>
        </w:rPr>
        <w:t>:</w:t>
      </w:r>
      <w:r w:rsidRPr="00E46AD2">
        <w:t xml:space="preserve"> </w:t>
      </w:r>
      <w:r w:rsidRPr="00E46AD2">
        <w:rPr>
          <w:rtl/>
        </w:rPr>
        <w:t>فالتدبر يصحح المفاهيم الخاطئة، ويبين الحق من الباطل، ويوضح الطريق المستقيم</w:t>
      </w:r>
      <w:r w:rsidRPr="00E46AD2">
        <w:t>.</w:t>
      </w:r>
    </w:p>
    <w:p w14:paraId="1B30269B" w14:textId="77777777" w:rsidR="007B0B9B" w:rsidRPr="00E46AD2" w:rsidRDefault="007B0B9B" w:rsidP="009A6CA1">
      <w:pPr>
        <w:pStyle w:val="a9"/>
        <w:numPr>
          <w:ilvl w:val="0"/>
          <w:numId w:val="211"/>
        </w:numPr>
      </w:pPr>
      <w:r w:rsidRPr="001A721D">
        <w:rPr>
          <w:b/>
          <w:bCs/>
          <w:rtl/>
        </w:rPr>
        <w:t>توجيه السلوك</w:t>
      </w:r>
      <w:r w:rsidRPr="001A721D">
        <w:rPr>
          <w:b/>
          <w:bCs/>
        </w:rPr>
        <w:t>:</w:t>
      </w:r>
      <w:r w:rsidRPr="00E46AD2">
        <w:t xml:space="preserve"> </w:t>
      </w:r>
      <w:r w:rsidRPr="00E46AD2">
        <w:rPr>
          <w:rtl/>
        </w:rPr>
        <w:t>فالتدبر يوجه السلوك نحو الخير، ويحذر من الشر، ويدعو إلى العمل الصالح</w:t>
      </w:r>
      <w:r w:rsidRPr="00E46AD2">
        <w:t>.</w:t>
      </w:r>
    </w:p>
    <w:p w14:paraId="2145C407" w14:textId="77777777" w:rsidR="007B0B9B" w:rsidRPr="00E46AD2" w:rsidRDefault="007B0B9B" w:rsidP="009A6CA1">
      <w:pPr>
        <w:pStyle w:val="a9"/>
        <w:numPr>
          <w:ilvl w:val="0"/>
          <w:numId w:val="211"/>
        </w:numPr>
      </w:pPr>
      <w:r w:rsidRPr="001A721D">
        <w:rPr>
          <w:b/>
          <w:bCs/>
          <w:rtl/>
        </w:rPr>
        <w:t>بناء الوعي</w:t>
      </w:r>
      <w:r w:rsidRPr="001A721D">
        <w:rPr>
          <w:b/>
          <w:bCs/>
        </w:rPr>
        <w:t>:</w:t>
      </w:r>
      <w:r w:rsidRPr="00E46AD2">
        <w:t xml:space="preserve"> </w:t>
      </w:r>
      <w:r w:rsidRPr="00E46AD2">
        <w:rPr>
          <w:rtl/>
        </w:rPr>
        <w:t>فالتدبر ينمي الوعي بالذات، وبالآخرين، وبالكون، وبالحياة، وبالغاية من الوجود</w:t>
      </w:r>
      <w:r w:rsidRPr="00E46AD2">
        <w:t>.</w:t>
      </w:r>
    </w:p>
    <w:p w14:paraId="0C7E1178" w14:textId="77777777" w:rsidR="007B0B9B" w:rsidRPr="00E46AD2" w:rsidRDefault="007B0B9B" w:rsidP="009A6CA1">
      <w:pPr>
        <w:pStyle w:val="a9"/>
        <w:numPr>
          <w:ilvl w:val="0"/>
          <w:numId w:val="211"/>
        </w:numPr>
      </w:pPr>
      <w:r w:rsidRPr="001A721D">
        <w:rPr>
          <w:b/>
          <w:bCs/>
          <w:rtl/>
        </w:rPr>
        <w:t>تنمية المهارات</w:t>
      </w:r>
      <w:r w:rsidRPr="001A721D">
        <w:rPr>
          <w:b/>
          <w:bCs/>
        </w:rPr>
        <w:t>:</w:t>
      </w:r>
      <w:r w:rsidRPr="00E46AD2">
        <w:t xml:space="preserve"> </w:t>
      </w:r>
      <w:r w:rsidRPr="00E46AD2">
        <w:rPr>
          <w:rtl/>
        </w:rPr>
        <w:t>فالتدبر ينمي مهارات التفكير، والتحليل، والاستنباط، والنقد، والحوار</w:t>
      </w:r>
      <w:r w:rsidRPr="00E46AD2">
        <w:t>.</w:t>
      </w:r>
    </w:p>
    <w:p w14:paraId="5B70E2A9" w14:textId="77777777" w:rsidR="007B0B9B" w:rsidRPr="00E46AD2" w:rsidRDefault="007B0B9B" w:rsidP="009A6CA1">
      <w:pPr>
        <w:pStyle w:val="a9"/>
        <w:numPr>
          <w:ilvl w:val="0"/>
          <w:numId w:val="211"/>
        </w:numPr>
      </w:pPr>
      <w:r w:rsidRPr="001A721D">
        <w:rPr>
          <w:b/>
          <w:bCs/>
          <w:rtl/>
        </w:rPr>
        <w:t>تحقيق التوازن</w:t>
      </w:r>
      <w:r w:rsidRPr="00E46AD2">
        <w:t xml:space="preserve">: </w:t>
      </w:r>
      <w:r w:rsidRPr="00E46AD2">
        <w:rPr>
          <w:rtl/>
        </w:rPr>
        <w:t>يساعد على تحقيق التوازن بين جوانب الشخصية المختلفة</w:t>
      </w:r>
      <w:r w:rsidRPr="00E46AD2">
        <w:t>.</w:t>
      </w:r>
    </w:p>
    <w:p w14:paraId="14B464D5" w14:textId="77777777" w:rsidR="007B0B9B" w:rsidRPr="00E46AD2" w:rsidRDefault="007B0B9B" w:rsidP="001A721D">
      <w:r w:rsidRPr="00E46AD2">
        <w:rPr>
          <w:rtl/>
        </w:rPr>
        <w:t>أمثلة تطبيقية</w:t>
      </w:r>
      <w:r w:rsidRPr="00E46AD2">
        <w:t>:</w:t>
      </w:r>
    </w:p>
    <w:p w14:paraId="678D0762" w14:textId="77777777" w:rsidR="007B0B9B" w:rsidRPr="00E46AD2" w:rsidRDefault="007B0B9B" w:rsidP="009A6CA1">
      <w:pPr>
        <w:pStyle w:val="a9"/>
        <w:numPr>
          <w:ilvl w:val="0"/>
          <w:numId w:val="212"/>
        </w:numPr>
      </w:pPr>
      <w:r w:rsidRPr="001A721D">
        <w:rPr>
          <w:b/>
          <w:bCs/>
          <w:rtl/>
        </w:rPr>
        <w:t>تدبر آيات الصبر</w:t>
      </w:r>
      <w:r w:rsidRPr="001A721D">
        <w:rPr>
          <w:b/>
          <w:bCs/>
        </w:rPr>
        <w:t>:</w:t>
      </w:r>
      <w:r w:rsidRPr="00E46AD2">
        <w:t xml:space="preserve"> </w:t>
      </w:r>
      <w:r w:rsidRPr="00E46AD2">
        <w:rPr>
          <w:rtl/>
        </w:rPr>
        <w:t>يقوي في النفس الصبر على البلاء، والرضا بالقضاء، والثبات على الحق</w:t>
      </w:r>
      <w:r w:rsidRPr="00E46AD2">
        <w:t>.</w:t>
      </w:r>
    </w:p>
    <w:p w14:paraId="286129CC" w14:textId="77777777" w:rsidR="007B0B9B" w:rsidRPr="00E46AD2" w:rsidRDefault="007B0B9B" w:rsidP="009A6CA1">
      <w:pPr>
        <w:pStyle w:val="a9"/>
        <w:numPr>
          <w:ilvl w:val="0"/>
          <w:numId w:val="212"/>
        </w:numPr>
      </w:pPr>
      <w:r w:rsidRPr="001A721D">
        <w:rPr>
          <w:b/>
          <w:bCs/>
          <w:rtl/>
        </w:rPr>
        <w:t>تدبر آيات الإنفاق</w:t>
      </w:r>
      <w:r w:rsidRPr="001A721D">
        <w:rPr>
          <w:b/>
          <w:bCs/>
        </w:rPr>
        <w:t>:</w:t>
      </w:r>
      <w:r w:rsidRPr="00E46AD2">
        <w:t xml:space="preserve"> </w:t>
      </w:r>
      <w:r w:rsidRPr="00E46AD2">
        <w:rPr>
          <w:rtl/>
        </w:rPr>
        <w:t>يحث على البذل والعطاء، والسخاء والكرم، ومساعدة المحتاجين</w:t>
      </w:r>
      <w:r w:rsidRPr="00E46AD2">
        <w:t>.</w:t>
      </w:r>
    </w:p>
    <w:p w14:paraId="328D3FDE" w14:textId="77777777" w:rsidR="007B0B9B" w:rsidRPr="00E46AD2" w:rsidRDefault="007B0B9B" w:rsidP="009A6CA1">
      <w:pPr>
        <w:pStyle w:val="a9"/>
        <w:numPr>
          <w:ilvl w:val="0"/>
          <w:numId w:val="212"/>
        </w:numPr>
      </w:pPr>
      <w:r w:rsidRPr="001A721D">
        <w:rPr>
          <w:b/>
          <w:bCs/>
          <w:rtl/>
        </w:rPr>
        <w:t>تدبر آيات التوكل</w:t>
      </w:r>
      <w:r w:rsidRPr="001A721D">
        <w:rPr>
          <w:b/>
          <w:bCs/>
        </w:rPr>
        <w:t>:</w:t>
      </w:r>
      <w:r w:rsidRPr="00E46AD2">
        <w:t xml:space="preserve"> </w:t>
      </w:r>
      <w:r w:rsidRPr="00E46AD2">
        <w:rPr>
          <w:rtl/>
        </w:rPr>
        <w:t>يعلم الاعتماد على الله، والثقة به، وتفويض الأمور إليه</w:t>
      </w:r>
      <w:r w:rsidRPr="00E46AD2">
        <w:t>.</w:t>
      </w:r>
    </w:p>
    <w:p w14:paraId="6FD7E96F" w14:textId="77777777" w:rsidR="007B0B9B" w:rsidRPr="00E46AD2" w:rsidRDefault="007B0B9B" w:rsidP="009A6CA1">
      <w:pPr>
        <w:pStyle w:val="a9"/>
        <w:numPr>
          <w:ilvl w:val="0"/>
          <w:numId w:val="212"/>
        </w:numPr>
      </w:pPr>
      <w:r w:rsidRPr="001A721D">
        <w:rPr>
          <w:b/>
          <w:bCs/>
          <w:rtl/>
        </w:rPr>
        <w:t>تدبر آيات الأخوة</w:t>
      </w:r>
      <w:r w:rsidRPr="001A721D">
        <w:rPr>
          <w:b/>
          <w:bCs/>
        </w:rPr>
        <w:t>:</w:t>
      </w:r>
      <w:r w:rsidRPr="00E46AD2">
        <w:t xml:space="preserve"> </w:t>
      </w:r>
      <w:r w:rsidRPr="00E46AD2">
        <w:rPr>
          <w:rtl/>
        </w:rPr>
        <w:t>يدعو إلى المحبة والتآلف، والتعاون والتكافل، ونبذ الفرقة والخلاف</w:t>
      </w:r>
      <w:r w:rsidRPr="00E46AD2">
        <w:t>.</w:t>
      </w:r>
    </w:p>
    <w:p w14:paraId="49233398" w14:textId="77777777" w:rsidR="007B0B9B" w:rsidRPr="00E46AD2" w:rsidRDefault="007B0B9B" w:rsidP="009A6CA1">
      <w:pPr>
        <w:pStyle w:val="a9"/>
        <w:numPr>
          <w:ilvl w:val="0"/>
          <w:numId w:val="212"/>
        </w:numPr>
      </w:pPr>
      <w:r w:rsidRPr="001A721D">
        <w:rPr>
          <w:b/>
          <w:bCs/>
          <w:rtl/>
        </w:rPr>
        <w:t>تدبر آيات العلم</w:t>
      </w:r>
      <w:r w:rsidRPr="001A721D">
        <w:rPr>
          <w:b/>
          <w:bCs/>
        </w:rPr>
        <w:t>:</w:t>
      </w:r>
      <w:r w:rsidRPr="00E46AD2">
        <w:t xml:space="preserve"> </w:t>
      </w:r>
      <w:r w:rsidRPr="00E46AD2">
        <w:rPr>
          <w:rtl/>
        </w:rPr>
        <w:t>يحث على طلب العلم، والبحث عن المعرفة، والتفكر في الكون</w:t>
      </w:r>
      <w:r w:rsidRPr="00E46AD2">
        <w:t>.</w:t>
      </w:r>
    </w:p>
    <w:p w14:paraId="667F3A30" w14:textId="77777777" w:rsidR="007B0B9B" w:rsidRPr="00E46AD2" w:rsidRDefault="007B0B9B" w:rsidP="009A6CA1">
      <w:pPr>
        <w:pStyle w:val="a9"/>
        <w:numPr>
          <w:ilvl w:val="0"/>
          <w:numId w:val="212"/>
        </w:numPr>
      </w:pPr>
      <w:r w:rsidRPr="001A721D">
        <w:rPr>
          <w:b/>
          <w:bCs/>
          <w:rtl/>
        </w:rPr>
        <w:t>تدبر آيات العمل</w:t>
      </w:r>
      <w:r w:rsidRPr="001A721D">
        <w:rPr>
          <w:b/>
          <w:bCs/>
        </w:rPr>
        <w:t>:</w:t>
      </w:r>
      <w:r w:rsidRPr="00E46AD2">
        <w:t xml:space="preserve"> </w:t>
      </w:r>
      <w:r w:rsidRPr="00E46AD2">
        <w:rPr>
          <w:rtl/>
        </w:rPr>
        <w:t>يدعو إلى إتقان العمل، والإخلاص فيه، والسعي في عمارة الأرض</w:t>
      </w:r>
      <w:r w:rsidRPr="00E46AD2">
        <w:t>.</w:t>
      </w:r>
    </w:p>
    <w:p w14:paraId="39E839D3" w14:textId="77777777" w:rsidR="007B0B9B" w:rsidRPr="00E46AD2" w:rsidRDefault="007B0B9B" w:rsidP="009A6CA1">
      <w:pPr>
        <w:pStyle w:val="a9"/>
        <w:numPr>
          <w:ilvl w:val="0"/>
          <w:numId w:val="212"/>
        </w:numPr>
      </w:pPr>
      <w:r w:rsidRPr="001A721D">
        <w:rPr>
          <w:b/>
          <w:bCs/>
          <w:rtl/>
        </w:rPr>
        <w:t>تدبر آيات الحوار</w:t>
      </w:r>
      <w:r w:rsidRPr="001A721D">
        <w:rPr>
          <w:b/>
          <w:bCs/>
        </w:rPr>
        <w:t>:</w:t>
      </w:r>
      <w:r w:rsidRPr="00E46AD2">
        <w:t xml:space="preserve"> </w:t>
      </w:r>
      <w:r w:rsidRPr="00E46AD2">
        <w:rPr>
          <w:rtl/>
        </w:rPr>
        <w:t>يعلم آداب الحوار، وأساليب الإقناع، وكيفية التعامل مع المخالفين</w:t>
      </w:r>
      <w:r w:rsidRPr="00E46AD2">
        <w:t>.</w:t>
      </w:r>
    </w:p>
    <w:p w14:paraId="1CFF2D32" w14:textId="77777777" w:rsidR="007B0B9B" w:rsidRPr="00E46AD2" w:rsidRDefault="007B0B9B" w:rsidP="001A721D">
      <w:r w:rsidRPr="00E46AD2">
        <w:rPr>
          <w:rtl/>
        </w:rPr>
        <w:t>عوائق تحول دون بناء الشخصية القرآنية</w:t>
      </w:r>
      <w:r w:rsidRPr="00E46AD2">
        <w:t>:</w:t>
      </w:r>
    </w:p>
    <w:p w14:paraId="04758CF7" w14:textId="77777777" w:rsidR="007B0B9B" w:rsidRPr="00E46AD2" w:rsidRDefault="007B0B9B" w:rsidP="009A6CA1">
      <w:pPr>
        <w:pStyle w:val="a9"/>
        <w:numPr>
          <w:ilvl w:val="0"/>
          <w:numId w:val="213"/>
        </w:numPr>
      </w:pPr>
      <w:r w:rsidRPr="001A721D">
        <w:rPr>
          <w:b/>
          <w:bCs/>
          <w:rtl/>
        </w:rPr>
        <w:t>الجهل</w:t>
      </w:r>
      <w:r w:rsidRPr="001A721D">
        <w:rPr>
          <w:b/>
          <w:bCs/>
        </w:rPr>
        <w:t>:</w:t>
      </w:r>
      <w:r w:rsidRPr="00E46AD2">
        <w:t xml:space="preserve"> </w:t>
      </w:r>
      <w:r w:rsidRPr="00E46AD2">
        <w:rPr>
          <w:rtl/>
        </w:rPr>
        <w:t>الجهل بمعاني القرآن وأحكامه</w:t>
      </w:r>
      <w:r w:rsidRPr="00E46AD2">
        <w:t>.</w:t>
      </w:r>
    </w:p>
    <w:p w14:paraId="2CADA33E" w14:textId="77777777" w:rsidR="007B0B9B" w:rsidRPr="00E46AD2" w:rsidRDefault="007B0B9B" w:rsidP="009A6CA1">
      <w:pPr>
        <w:pStyle w:val="a9"/>
        <w:numPr>
          <w:ilvl w:val="0"/>
          <w:numId w:val="213"/>
        </w:numPr>
      </w:pPr>
      <w:r w:rsidRPr="001A721D">
        <w:rPr>
          <w:b/>
          <w:bCs/>
          <w:rtl/>
        </w:rPr>
        <w:t>الغفلة</w:t>
      </w:r>
      <w:r w:rsidRPr="001A721D">
        <w:rPr>
          <w:b/>
          <w:bCs/>
        </w:rPr>
        <w:t>:</w:t>
      </w:r>
      <w:r w:rsidRPr="00E46AD2">
        <w:t xml:space="preserve"> </w:t>
      </w:r>
      <w:r w:rsidRPr="00E46AD2">
        <w:rPr>
          <w:rtl/>
        </w:rPr>
        <w:t>الغفلة عن تدبر القرآن، والانشغال بالدنيا</w:t>
      </w:r>
      <w:r w:rsidRPr="00E46AD2">
        <w:t>.</w:t>
      </w:r>
    </w:p>
    <w:p w14:paraId="1C5C4E41" w14:textId="77777777" w:rsidR="007B0B9B" w:rsidRPr="00E46AD2" w:rsidRDefault="007B0B9B" w:rsidP="009A6CA1">
      <w:pPr>
        <w:pStyle w:val="a9"/>
        <w:numPr>
          <w:ilvl w:val="0"/>
          <w:numId w:val="213"/>
        </w:numPr>
      </w:pPr>
      <w:r w:rsidRPr="001A721D">
        <w:rPr>
          <w:b/>
          <w:bCs/>
          <w:rtl/>
        </w:rPr>
        <w:t>الذنوب</w:t>
      </w:r>
      <w:r w:rsidRPr="001A721D">
        <w:rPr>
          <w:b/>
          <w:bCs/>
        </w:rPr>
        <w:t>:</w:t>
      </w:r>
      <w:r w:rsidRPr="00E46AD2">
        <w:t xml:space="preserve"> </w:t>
      </w:r>
      <w:r w:rsidRPr="00E46AD2">
        <w:rPr>
          <w:rtl/>
        </w:rPr>
        <w:t>الذنوب والمعاصي تحجب نور القرآن عن القلب</w:t>
      </w:r>
      <w:r w:rsidRPr="00E46AD2">
        <w:t>.</w:t>
      </w:r>
    </w:p>
    <w:p w14:paraId="1C32C717" w14:textId="77777777" w:rsidR="007B0B9B" w:rsidRPr="00E46AD2" w:rsidRDefault="007B0B9B" w:rsidP="009A6CA1">
      <w:pPr>
        <w:pStyle w:val="a9"/>
        <w:numPr>
          <w:ilvl w:val="0"/>
          <w:numId w:val="213"/>
        </w:numPr>
      </w:pPr>
      <w:r w:rsidRPr="001A721D">
        <w:rPr>
          <w:b/>
          <w:bCs/>
          <w:rtl/>
        </w:rPr>
        <w:t>الصحبة السيئة</w:t>
      </w:r>
      <w:r w:rsidRPr="001A721D">
        <w:rPr>
          <w:b/>
          <w:bCs/>
        </w:rPr>
        <w:t>:</w:t>
      </w:r>
      <w:r w:rsidRPr="00E46AD2">
        <w:t xml:space="preserve"> </w:t>
      </w:r>
      <w:r w:rsidRPr="00E46AD2">
        <w:rPr>
          <w:rtl/>
        </w:rPr>
        <w:t>الصحبة السيئة تفسد الأخلاق، وتضعف الإيمان</w:t>
      </w:r>
      <w:r w:rsidRPr="00E46AD2">
        <w:t>.</w:t>
      </w:r>
    </w:p>
    <w:p w14:paraId="630C8F07" w14:textId="77777777" w:rsidR="007B0B9B" w:rsidRPr="00E46AD2" w:rsidRDefault="007B0B9B" w:rsidP="009A6CA1">
      <w:pPr>
        <w:pStyle w:val="a9"/>
        <w:numPr>
          <w:ilvl w:val="0"/>
          <w:numId w:val="213"/>
        </w:numPr>
      </w:pPr>
      <w:r w:rsidRPr="001A721D">
        <w:rPr>
          <w:b/>
          <w:bCs/>
          <w:rtl/>
        </w:rPr>
        <w:t>الإعلام المضلل</w:t>
      </w:r>
      <w:r w:rsidRPr="001A721D">
        <w:rPr>
          <w:b/>
          <w:bCs/>
        </w:rPr>
        <w:t>:</w:t>
      </w:r>
      <w:r w:rsidRPr="00E46AD2">
        <w:t xml:space="preserve"> </w:t>
      </w:r>
      <w:r w:rsidRPr="00E46AD2">
        <w:rPr>
          <w:rtl/>
        </w:rPr>
        <w:t>الإعلام المضلل يشوه الحقائق، ويزين الباطل</w:t>
      </w:r>
      <w:r w:rsidRPr="00E46AD2">
        <w:t>.</w:t>
      </w:r>
    </w:p>
    <w:p w14:paraId="73D7D8EE" w14:textId="77777777" w:rsidR="007B0B9B" w:rsidRPr="00E46AD2" w:rsidRDefault="007B0B9B" w:rsidP="001A721D">
      <w:r w:rsidRPr="00E46AD2">
        <w:rPr>
          <w:rtl/>
        </w:rPr>
        <w:t>خاتمة: نحو شخصية قرآنية</w:t>
      </w:r>
    </w:p>
    <w:p w14:paraId="3AAA170D" w14:textId="77777777" w:rsidR="007B0B9B" w:rsidRPr="00E46AD2" w:rsidRDefault="007B0B9B" w:rsidP="001A721D">
      <w:r w:rsidRPr="00E46AD2">
        <w:rPr>
          <w:rtl/>
        </w:rPr>
        <w:t>التدبر هو السبيل إلى بناء الشخصية المسلمة المتوازنة، التي تتخلق بأخلاق القرآن، وتتأدب بآدابه، وتعمل بأحكامه. فلنجعل التدبر جزءًا من حياتنا، ولنربي به أنفسنا وأجيالنا، ولنسع إلى تحقيق الشخصية القرآنية في واقعنا</w:t>
      </w:r>
      <w:r w:rsidRPr="00E46AD2">
        <w:t>.</w:t>
      </w:r>
    </w:p>
    <w:p w14:paraId="6E76660F" w14:textId="0D68060E" w:rsidR="00696065" w:rsidRPr="00E46AD2" w:rsidRDefault="00696065" w:rsidP="008A0417">
      <w:pPr>
        <w:pStyle w:val="1"/>
      </w:pPr>
      <w:bookmarkStart w:id="186" w:name="_Toc192269210"/>
      <w:bookmarkStart w:id="187" w:name="_Toc199407119"/>
      <w:r w:rsidRPr="00E46AD2">
        <w:rPr>
          <w:rtl/>
        </w:rPr>
        <w:t>أهمية تعليم التدبر للأطفال: غرس بذرة الإيمان في القلوب الصغيرة</w:t>
      </w:r>
      <w:bookmarkEnd w:id="186"/>
      <w:bookmarkEnd w:id="187"/>
    </w:p>
    <w:p w14:paraId="4F365059" w14:textId="77777777" w:rsidR="00696065" w:rsidRPr="00E46AD2" w:rsidRDefault="00696065" w:rsidP="001A721D">
      <w:r w:rsidRPr="00E46AD2">
        <w:rPr>
          <w:rtl/>
        </w:rPr>
        <w:t>مقدمة: الأطفال أمانة في أعناقنا</w:t>
      </w:r>
    </w:p>
    <w:p w14:paraId="71B54CC2" w14:textId="77777777" w:rsidR="00696065" w:rsidRPr="00E46AD2" w:rsidRDefault="00696065" w:rsidP="001A721D">
      <w:r w:rsidRPr="00E46AD2">
        <w:rPr>
          <w:rtl/>
        </w:rPr>
        <w:t>الأطفال هم أمل المستقبل، وبناة الغد، وهم أمانة في أعناقنا، يجب علينا أن نرعاهم، ونربيهم، ونعلمهم، ونغرس في قلوبهم حب الله تعالى، وحب كتابه الكريم. ومن أهم ما يجب أن نعلمه لأطفالنا: تدبر القرآن الكريم</w:t>
      </w:r>
      <w:r w:rsidRPr="00E46AD2">
        <w:t>.</w:t>
      </w:r>
    </w:p>
    <w:p w14:paraId="534E93EE" w14:textId="77777777" w:rsidR="00696065" w:rsidRPr="00E46AD2" w:rsidRDefault="00696065" w:rsidP="001A721D">
      <w:r w:rsidRPr="00E46AD2">
        <w:rPr>
          <w:rtl/>
        </w:rPr>
        <w:t>لماذا نعلم الأطفال التدبر؟</w:t>
      </w:r>
    </w:p>
    <w:p w14:paraId="088DE935" w14:textId="77777777" w:rsidR="00696065" w:rsidRPr="00E46AD2" w:rsidRDefault="00696065" w:rsidP="001A721D">
      <w:r w:rsidRPr="00E46AD2">
        <w:rPr>
          <w:rtl/>
        </w:rPr>
        <w:t>تعليم التدبر للأطفال له أهمية بالغة، فهو</w:t>
      </w:r>
      <w:r w:rsidRPr="00E46AD2">
        <w:t>:</w:t>
      </w:r>
    </w:p>
    <w:p w14:paraId="47383E44" w14:textId="77777777" w:rsidR="00696065" w:rsidRPr="00E46AD2" w:rsidRDefault="00696065" w:rsidP="009A6CA1">
      <w:pPr>
        <w:pStyle w:val="a9"/>
        <w:numPr>
          <w:ilvl w:val="0"/>
          <w:numId w:val="214"/>
        </w:numPr>
      </w:pPr>
      <w:r w:rsidRPr="001A721D">
        <w:rPr>
          <w:b/>
          <w:bCs/>
          <w:rtl/>
        </w:rPr>
        <w:t>يغرس حب القرآن في قلوبهم</w:t>
      </w:r>
      <w:r w:rsidRPr="001A721D">
        <w:rPr>
          <w:b/>
          <w:bCs/>
        </w:rPr>
        <w:t>:</w:t>
      </w:r>
      <w:r w:rsidRPr="00E46AD2">
        <w:t xml:space="preserve"> </w:t>
      </w:r>
      <w:r w:rsidRPr="00E46AD2">
        <w:rPr>
          <w:rtl/>
        </w:rPr>
        <w:t>فالطفل الذي يتعلم التدبر، ينشأ على حب القرآن، والتعلق به، والشوق إلى تلاوته وفهمه</w:t>
      </w:r>
      <w:r w:rsidRPr="00E46AD2">
        <w:t>.</w:t>
      </w:r>
    </w:p>
    <w:p w14:paraId="53B99064" w14:textId="77777777" w:rsidR="00696065" w:rsidRPr="00E46AD2" w:rsidRDefault="00696065" w:rsidP="009A6CA1">
      <w:pPr>
        <w:pStyle w:val="a9"/>
        <w:numPr>
          <w:ilvl w:val="0"/>
          <w:numId w:val="214"/>
        </w:numPr>
      </w:pPr>
      <w:r w:rsidRPr="001A721D">
        <w:rPr>
          <w:b/>
          <w:bCs/>
          <w:rtl/>
        </w:rPr>
        <w:t>يعمق إيمانهم بالله تعالى</w:t>
      </w:r>
      <w:r w:rsidRPr="001A721D">
        <w:rPr>
          <w:b/>
          <w:bCs/>
        </w:rPr>
        <w:t>:</w:t>
      </w:r>
      <w:r w:rsidRPr="00E46AD2">
        <w:t xml:space="preserve"> </w:t>
      </w:r>
      <w:r w:rsidRPr="00E46AD2">
        <w:rPr>
          <w:rtl/>
        </w:rPr>
        <w:t>فالتدبر يزيد اليقين بالله تعالى، وباليوم الآخر، وبالغيب، ويقوي الصلة بالله</w:t>
      </w:r>
      <w:r w:rsidRPr="00E46AD2">
        <w:t>.</w:t>
      </w:r>
    </w:p>
    <w:p w14:paraId="10E5366E" w14:textId="77777777" w:rsidR="00696065" w:rsidRPr="00E46AD2" w:rsidRDefault="00696065" w:rsidP="009A6CA1">
      <w:pPr>
        <w:pStyle w:val="a9"/>
        <w:numPr>
          <w:ilvl w:val="0"/>
          <w:numId w:val="214"/>
        </w:numPr>
      </w:pPr>
      <w:r w:rsidRPr="001A721D">
        <w:rPr>
          <w:b/>
          <w:bCs/>
          <w:rtl/>
        </w:rPr>
        <w:t>يزكي نفوسهم</w:t>
      </w:r>
      <w:r w:rsidRPr="001A721D">
        <w:rPr>
          <w:b/>
          <w:bCs/>
        </w:rPr>
        <w:t>:</w:t>
      </w:r>
      <w:r w:rsidRPr="00E46AD2">
        <w:t xml:space="preserve"> </w:t>
      </w:r>
      <w:r w:rsidRPr="00E46AD2">
        <w:rPr>
          <w:rtl/>
        </w:rPr>
        <w:t>فالتدبر يطهر قلوبهم من الأمراض، ويزكي نفوسهم من الأدران، ويحثهم على التوبة والإنابة</w:t>
      </w:r>
      <w:r w:rsidRPr="00E46AD2">
        <w:t>.</w:t>
      </w:r>
    </w:p>
    <w:p w14:paraId="4465D53B" w14:textId="77777777" w:rsidR="00696065" w:rsidRPr="00E46AD2" w:rsidRDefault="00696065" w:rsidP="009A6CA1">
      <w:pPr>
        <w:pStyle w:val="a9"/>
        <w:numPr>
          <w:ilvl w:val="0"/>
          <w:numId w:val="214"/>
        </w:numPr>
      </w:pPr>
      <w:r w:rsidRPr="001A721D">
        <w:rPr>
          <w:b/>
          <w:bCs/>
          <w:rtl/>
        </w:rPr>
        <w:t>يهذب أخلاقهم</w:t>
      </w:r>
      <w:r w:rsidRPr="001A721D">
        <w:rPr>
          <w:b/>
          <w:bCs/>
        </w:rPr>
        <w:t>:</w:t>
      </w:r>
      <w:r w:rsidRPr="00E46AD2">
        <w:t xml:space="preserve"> </w:t>
      </w:r>
      <w:r w:rsidRPr="00E46AD2">
        <w:rPr>
          <w:rtl/>
        </w:rPr>
        <w:t>فالتدبر يعلمهم مكارم الأخلاق، وينهاهم عن مساوئها، ويحثهم على التحلي بالفضائل</w:t>
      </w:r>
      <w:r w:rsidRPr="00E46AD2">
        <w:t>.</w:t>
      </w:r>
    </w:p>
    <w:p w14:paraId="11B205EA" w14:textId="77777777" w:rsidR="00696065" w:rsidRPr="00E46AD2" w:rsidRDefault="00696065" w:rsidP="009A6CA1">
      <w:pPr>
        <w:pStyle w:val="a9"/>
        <w:numPr>
          <w:ilvl w:val="0"/>
          <w:numId w:val="214"/>
        </w:numPr>
      </w:pPr>
      <w:r w:rsidRPr="001A721D">
        <w:rPr>
          <w:b/>
          <w:bCs/>
          <w:rtl/>
        </w:rPr>
        <w:t>يصحح مفاهيمهم</w:t>
      </w:r>
      <w:r w:rsidRPr="001A721D">
        <w:rPr>
          <w:b/>
          <w:bCs/>
        </w:rPr>
        <w:t>:</w:t>
      </w:r>
      <w:r w:rsidRPr="00E46AD2">
        <w:t xml:space="preserve"> </w:t>
      </w:r>
      <w:r w:rsidRPr="00E46AD2">
        <w:rPr>
          <w:rtl/>
        </w:rPr>
        <w:t>فالتدبر يصحح المفاهيم الخاطئة لديهم، ويبين لهم الحق من الباطل، ويوضح لهم الطريق المستقيم</w:t>
      </w:r>
      <w:r w:rsidRPr="00E46AD2">
        <w:t>.</w:t>
      </w:r>
    </w:p>
    <w:p w14:paraId="75998E70" w14:textId="77777777" w:rsidR="00696065" w:rsidRPr="00E46AD2" w:rsidRDefault="00696065" w:rsidP="009A6CA1">
      <w:pPr>
        <w:pStyle w:val="a9"/>
        <w:numPr>
          <w:ilvl w:val="0"/>
          <w:numId w:val="214"/>
        </w:numPr>
      </w:pPr>
      <w:r w:rsidRPr="001A721D">
        <w:rPr>
          <w:b/>
          <w:bCs/>
          <w:rtl/>
        </w:rPr>
        <w:t>يوجه سلوكهم</w:t>
      </w:r>
      <w:r w:rsidRPr="001A721D">
        <w:rPr>
          <w:b/>
          <w:bCs/>
        </w:rPr>
        <w:t>:</w:t>
      </w:r>
      <w:r w:rsidRPr="00E46AD2">
        <w:t xml:space="preserve"> </w:t>
      </w:r>
      <w:r w:rsidRPr="00E46AD2">
        <w:rPr>
          <w:rtl/>
        </w:rPr>
        <w:t>فالتدبر يوجه سلوكهم نحو الخير، ويحذرهم من الشر، ويدعوهم إلى العمل الصالح</w:t>
      </w:r>
      <w:r w:rsidRPr="00E46AD2">
        <w:t>.</w:t>
      </w:r>
    </w:p>
    <w:p w14:paraId="1EFA53E1" w14:textId="77777777" w:rsidR="00696065" w:rsidRPr="00E46AD2" w:rsidRDefault="00696065" w:rsidP="009A6CA1">
      <w:pPr>
        <w:pStyle w:val="a9"/>
        <w:numPr>
          <w:ilvl w:val="0"/>
          <w:numId w:val="214"/>
        </w:numPr>
      </w:pPr>
      <w:r w:rsidRPr="001A721D">
        <w:rPr>
          <w:b/>
          <w:bCs/>
          <w:rtl/>
        </w:rPr>
        <w:t>يبني وعيهم</w:t>
      </w:r>
      <w:r w:rsidRPr="001A721D">
        <w:rPr>
          <w:b/>
          <w:bCs/>
        </w:rPr>
        <w:t>:</w:t>
      </w:r>
      <w:r w:rsidRPr="00E46AD2">
        <w:t xml:space="preserve"> </w:t>
      </w:r>
      <w:r w:rsidRPr="00E46AD2">
        <w:rPr>
          <w:rtl/>
        </w:rPr>
        <w:t>فالتدبر ينمي وعيهم بذاتهم، وبالآخرين، وبالكون، وبالحياة، وبالغاية من الوجود</w:t>
      </w:r>
      <w:r w:rsidRPr="00E46AD2">
        <w:t>.</w:t>
      </w:r>
    </w:p>
    <w:p w14:paraId="04709584" w14:textId="77777777" w:rsidR="00696065" w:rsidRPr="00E46AD2" w:rsidRDefault="00696065" w:rsidP="009A6CA1">
      <w:pPr>
        <w:pStyle w:val="a9"/>
        <w:numPr>
          <w:ilvl w:val="0"/>
          <w:numId w:val="214"/>
        </w:numPr>
      </w:pPr>
      <w:r w:rsidRPr="001A721D">
        <w:rPr>
          <w:b/>
          <w:bCs/>
          <w:rtl/>
        </w:rPr>
        <w:t>ينمي مهاراتهم</w:t>
      </w:r>
      <w:r w:rsidRPr="001A721D">
        <w:rPr>
          <w:b/>
          <w:bCs/>
        </w:rPr>
        <w:t>:</w:t>
      </w:r>
      <w:r w:rsidRPr="00E46AD2">
        <w:t xml:space="preserve"> </w:t>
      </w:r>
      <w:r w:rsidRPr="00E46AD2">
        <w:rPr>
          <w:rtl/>
        </w:rPr>
        <w:t>فالتدبر ينمي مهارات التفكير، والتحليل، والاستنباط، والنقد، والحوار لديهم</w:t>
      </w:r>
      <w:r w:rsidRPr="00E46AD2">
        <w:t>.</w:t>
      </w:r>
    </w:p>
    <w:p w14:paraId="6E2493F6" w14:textId="77777777" w:rsidR="00696065" w:rsidRPr="00E46AD2" w:rsidRDefault="00696065" w:rsidP="009A6CA1">
      <w:pPr>
        <w:pStyle w:val="a9"/>
        <w:numPr>
          <w:ilvl w:val="0"/>
          <w:numId w:val="214"/>
        </w:numPr>
      </w:pPr>
      <w:r w:rsidRPr="001A721D">
        <w:rPr>
          <w:b/>
          <w:bCs/>
          <w:rtl/>
        </w:rPr>
        <w:t>يحميهم من الانحراف</w:t>
      </w:r>
      <w:r w:rsidRPr="00E46AD2">
        <w:t xml:space="preserve">: </w:t>
      </w:r>
      <w:r w:rsidRPr="00E46AD2">
        <w:rPr>
          <w:rtl/>
        </w:rPr>
        <w:t>التدبر يحصن الطفل من الأفكار والسلوكيات المنحرفة</w:t>
      </w:r>
      <w:r w:rsidRPr="00E46AD2">
        <w:t>.</w:t>
      </w:r>
    </w:p>
    <w:p w14:paraId="0C4D2840" w14:textId="77777777" w:rsidR="00696065" w:rsidRPr="00E46AD2" w:rsidRDefault="00696065" w:rsidP="001A721D">
      <w:r w:rsidRPr="00E46AD2">
        <w:rPr>
          <w:rtl/>
        </w:rPr>
        <w:t>كيف نعلم الأطفال التدبر؟</w:t>
      </w:r>
    </w:p>
    <w:p w14:paraId="070DD7AD" w14:textId="77777777" w:rsidR="00696065" w:rsidRPr="00E46AD2" w:rsidRDefault="00696065" w:rsidP="001A721D">
      <w:r w:rsidRPr="00E46AD2">
        <w:rPr>
          <w:rtl/>
        </w:rPr>
        <w:t>لتعليم التدبر للأطفال بشكل فعال، يمكن اتباع الخطوات التالية</w:t>
      </w:r>
      <w:r w:rsidRPr="00E46AD2">
        <w:t>:</w:t>
      </w:r>
    </w:p>
    <w:p w14:paraId="3917B2B5" w14:textId="77777777" w:rsidR="00696065" w:rsidRPr="00E46AD2" w:rsidRDefault="00696065" w:rsidP="009A6CA1">
      <w:pPr>
        <w:pStyle w:val="a9"/>
        <w:numPr>
          <w:ilvl w:val="0"/>
          <w:numId w:val="215"/>
        </w:numPr>
      </w:pPr>
      <w:r w:rsidRPr="001A721D">
        <w:rPr>
          <w:b/>
          <w:bCs/>
          <w:rtl/>
        </w:rPr>
        <w:t>القدوة الحسنة</w:t>
      </w:r>
      <w:r w:rsidRPr="001A721D">
        <w:rPr>
          <w:b/>
          <w:bCs/>
        </w:rPr>
        <w:t>:</w:t>
      </w:r>
      <w:r w:rsidRPr="00E46AD2">
        <w:t xml:space="preserve"> </w:t>
      </w:r>
      <w:r w:rsidRPr="00E46AD2">
        <w:rPr>
          <w:rtl/>
        </w:rPr>
        <w:t>كن قدوة حسنة لطفلك في تدبر القرآن، واحرص على تلاوته وفهمه وتطبيقه في حياتك</w:t>
      </w:r>
      <w:r w:rsidRPr="00E46AD2">
        <w:t>.</w:t>
      </w:r>
    </w:p>
    <w:p w14:paraId="5D2F9FB2" w14:textId="77777777" w:rsidR="00696065" w:rsidRPr="00E46AD2" w:rsidRDefault="00696065" w:rsidP="009A6CA1">
      <w:pPr>
        <w:pStyle w:val="a9"/>
        <w:numPr>
          <w:ilvl w:val="0"/>
          <w:numId w:val="215"/>
        </w:numPr>
      </w:pPr>
      <w:r w:rsidRPr="001A721D">
        <w:rPr>
          <w:b/>
          <w:bCs/>
          <w:rtl/>
        </w:rPr>
        <w:t>البدء بقصار السور</w:t>
      </w:r>
      <w:r w:rsidRPr="001A721D">
        <w:rPr>
          <w:b/>
          <w:bCs/>
        </w:rPr>
        <w:t>:</w:t>
      </w:r>
      <w:r w:rsidRPr="00E46AD2">
        <w:t xml:space="preserve"> </w:t>
      </w:r>
      <w:r w:rsidRPr="00E46AD2">
        <w:rPr>
          <w:rtl/>
        </w:rPr>
        <w:t>ابدأ مع طفلك بقصار السور، فهي أسهل في الحفظ والفهم</w:t>
      </w:r>
      <w:r w:rsidRPr="00E46AD2">
        <w:t>.</w:t>
      </w:r>
    </w:p>
    <w:p w14:paraId="070E569F" w14:textId="77777777" w:rsidR="00696065" w:rsidRPr="00E46AD2" w:rsidRDefault="00696065" w:rsidP="009A6CA1">
      <w:pPr>
        <w:pStyle w:val="a9"/>
        <w:numPr>
          <w:ilvl w:val="0"/>
          <w:numId w:val="215"/>
        </w:numPr>
      </w:pPr>
      <w:r w:rsidRPr="001A721D">
        <w:rPr>
          <w:b/>
          <w:bCs/>
          <w:rtl/>
        </w:rPr>
        <w:t>استخدام أسلوب مبسط</w:t>
      </w:r>
      <w:r w:rsidRPr="001A721D">
        <w:rPr>
          <w:b/>
          <w:bCs/>
        </w:rPr>
        <w:t>:</w:t>
      </w:r>
      <w:r w:rsidRPr="00E46AD2">
        <w:t xml:space="preserve"> </w:t>
      </w:r>
      <w:r w:rsidRPr="00E46AD2">
        <w:rPr>
          <w:rtl/>
        </w:rPr>
        <w:t>استخدم أسلوبًا مبسطًا وسهلًا يناسب عمر الطفل ومستوى فهمه</w:t>
      </w:r>
      <w:r w:rsidRPr="00E46AD2">
        <w:t>.</w:t>
      </w:r>
    </w:p>
    <w:p w14:paraId="4C1DB4E7" w14:textId="77777777" w:rsidR="00696065" w:rsidRPr="00E46AD2" w:rsidRDefault="00696065" w:rsidP="009A6CA1">
      <w:pPr>
        <w:pStyle w:val="a9"/>
        <w:numPr>
          <w:ilvl w:val="0"/>
          <w:numId w:val="215"/>
        </w:numPr>
      </w:pPr>
      <w:r w:rsidRPr="001A721D">
        <w:rPr>
          <w:b/>
          <w:bCs/>
          <w:rtl/>
        </w:rPr>
        <w:t>التركيز على المعاني الإجمالية</w:t>
      </w:r>
      <w:r w:rsidRPr="001A721D">
        <w:rPr>
          <w:b/>
          <w:bCs/>
        </w:rPr>
        <w:t>:</w:t>
      </w:r>
      <w:r w:rsidRPr="00E46AD2">
        <w:t xml:space="preserve"> </w:t>
      </w:r>
      <w:r w:rsidRPr="00E46AD2">
        <w:rPr>
          <w:rtl/>
        </w:rPr>
        <w:t>ركز على المعاني الإجمالية للآيات، ولا تدخل في التفاصيل الدقيقة</w:t>
      </w:r>
      <w:r w:rsidRPr="00E46AD2">
        <w:t>.</w:t>
      </w:r>
    </w:p>
    <w:p w14:paraId="2AB1E307" w14:textId="77777777" w:rsidR="00696065" w:rsidRPr="00E46AD2" w:rsidRDefault="00696065" w:rsidP="009A6CA1">
      <w:pPr>
        <w:pStyle w:val="a9"/>
        <w:numPr>
          <w:ilvl w:val="0"/>
          <w:numId w:val="215"/>
        </w:numPr>
      </w:pPr>
      <w:r w:rsidRPr="001A721D">
        <w:rPr>
          <w:b/>
          <w:bCs/>
          <w:rtl/>
        </w:rPr>
        <w:t>استخدام القصص</w:t>
      </w:r>
      <w:r w:rsidRPr="001A721D">
        <w:rPr>
          <w:b/>
          <w:bCs/>
        </w:rPr>
        <w:t>:</w:t>
      </w:r>
      <w:r w:rsidRPr="00E46AD2">
        <w:t xml:space="preserve"> </w:t>
      </w:r>
      <w:r w:rsidRPr="00E46AD2">
        <w:rPr>
          <w:rtl/>
        </w:rPr>
        <w:t>استخدم القصص القرآنية لتعليم طفلك التدبر، فالأطفال يحبون القصص ويتفاعلون معها</w:t>
      </w:r>
      <w:r w:rsidRPr="00E46AD2">
        <w:t>.</w:t>
      </w:r>
    </w:p>
    <w:p w14:paraId="055F469C" w14:textId="36DBB53F" w:rsidR="00696065" w:rsidRPr="00E46AD2" w:rsidRDefault="00696065" w:rsidP="009A6CA1">
      <w:pPr>
        <w:pStyle w:val="a9"/>
        <w:numPr>
          <w:ilvl w:val="0"/>
          <w:numId w:val="215"/>
        </w:numPr>
      </w:pPr>
      <w:r w:rsidRPr="001A721D">
        <w:rPr>
          <w:b/>
          <w:bCs/>
          <w:rtl/>
        </w:rPr>
        <w:t>استخدام الوسائل التعليمية</w:t>
      </w:r>
      <w:r w:rsidRPr="001A721D">
        <w:rPr>
          <w:b/>
          <w:bCs/>
        </w:rPr>
        <w:t>:</w:t>
      </w:r>
      <w:r w:rsidRPr="00E46AD2">
        <w:t xml:space="preserve"> </w:t>
      </w:r>
      <w:r w:rsidRPr="00E46AD2">
        <w:rPr>
          <w:rtl/>
        </w:rPr>
        <w:t xml:space="preserve">استخدم الوسائل التعليمية الحديثة </w:t>
      </w:r>
      <w:r w:rsidR="0064321B">
        <w:rPr>
          <w:rtl/>
        </w:rPr>
        <w:t>"</w:t>
      </w:r>
      <w:r w:rsidRPr="00E46AD2">
        <w:rPr>
          <w:rtl/>
        </w:rPr>
        <w:t>الأناشيد، الأفلام الكرتونية، الألعاب، ...</w:t>
      </w:r>
      <w:r w:rsidR="0064321B">
        <w:rPr>
          <w:rtl/>
        </w:rPr>
        <w:t>"</w:t>
      </w:r>
      <w:r w:rsidRPr="00E46AD2">
        <w:rPr>
          <w:rtl/>
        </w:rPr>
        <w:t xml:space="preserve"> لجذب انتباه الطفل، وتسهيل عملية التعلم</w:t>
      </w:r>
      <w:r w:rsidRPr="00E46AD2">
        <w:t>.</w:t>
      </w:r>
    </w:p>
    <w:p w14:paraId="33247197" w14:textId="77777777" w:rsidR="00696065" w:rsidRPr="00E46AD2" w:rsidRDefault="00696065" w:rsidP="009A6CA1">
      <w:pPr>
        <w:pStyle w:val="a9"/>
        <w:numPr>
          <w:ilvl w:val="0"/>
          <w:numId w:val="215"/>
        </w:numPr>
      </w:pPr>
      <w:r w:rsidRPr="001A721D">
        <w:rPr>
          <w:b/>
          <w:bCs/>
          <w:rtl/>
        </w:rPr>
        <w:t>الربط بالواقع</w:t>
      </w:r>
      <w:r w:rsidRPr="001A721D">
        <w:rPr>
          <w:b/>
          <w:bCs/>
        </w:rPr>
        <w:t>:</w:t>
      </w:r>
      <w:r w:rsidRPr="00E46AD2">
        <w:t xml:space="preserve"> </w:t>
      </w:r>
      <w:r w:rsidRPr="00E46AD2">
        <w:rPr>
          <w:rtl/>
        </w:rPr>
        <w:t>اربط الآيات التي يتعلمها الطفل بواقعه وحياته، وحاول أن تجد أمثلة واقعية تتفق مع معنى الآية</w:t>
      </w:r>
      <w:r w:rsidRPr="00E46AD2">
        <w:t>.</w:t>
      </w:r>
    </w:p>
    <w:p w14:paraId="18267A0F" w14:textId="77777777" w:rsidR="00696065" w:rsidRPr="00E46AD2" w:rsidRDefault="00696065" w:rsidP="009A6CA1">
      <w:pPr>
        <w:pStyle w:val="a9"/>
        <w:numPr>
          <w:ilvl w:val="0"/>
          <w:numId w:val="215"/>
        </w:numPr>
      </w:pPr>
      <w:r w:rsidRPr="001A721D">
        <w:rPr>
          <w:b/>
          <w:bCs/>
          <w:rtl/>
        </w:rPr>
        <w:t>التشجيع والتحفيز</w:t>
      </w:r>
      <w:r w:rsidRPr="001A721D">
        <w:rPr>
          <w:b/>
          <w:bCs/>
        </w:rPr>
        <w:t>:</w:t>
      </w:r>
      <w:r w:rsidRPr="00E46AD2">
        <w:t xml:space="preserve"> </w:t>
      </w:r>
      <w:r w:rsidRPr="00E46AD2">
        <w:rPr>
          <w:rtl/>
        </w:rPr>
        <w:t>شجع طفلك على التدبر، وحفزه على الاستمرار فيه، وكافئه على إنجازاته</w:t>
      </w:r>
      <w:r w:rsidRPr="00E46AD2">
        <w:t>.</w:t>
      </w:r>
    </w:p>
    <w:p w14:paraId="172560E0" w14:textId="77777777" w:rsidR="00696065" w:rsidRPr="00E46AD2" w:rsidRDefault="00696065" w:rsidP="009A6CA1">
      <w:pPr>
        <w:pStyle w:val="a9"/>
        <w:numPr>
          <w:ilvl w:val="0"/>
          <w:numId w:val="215"/>
        </w:numPr>
      </w:pPr>
      <w:r w:rsidRPr="001A721D">
        <w:rPr>
          <w:b/>
          <w:bCs/>
          <w:rtl/>
        </w:rPr>
        <w:t>الصبر والمثابرة</w:t>
      </w:r>
      <w:r w:rsidRPr="001A721D">
        <w:rPr>
          <w:b/>
          <w:bCs/>
        </w:rPr>
        <w:t>:</w:t>
      </w:r>
      <w:r w:rsidRPr="00E46AD2">
        <w:t xml:space="preserve"> </w:t>
      </w:r>
      <w:r w:rsidRPr="00E46AD2">
        <w:rPr>
          <w:rtl/>
        </w:rPr>
        <w:t>تعليم التدبر للأطفال يحتاج إلى صبر ومثابرة، فلا تيأس إذا لم تر النتائج بسرعة</w:t>
      </w:r>
      <w:r w:rsidRPr="00E46AD2">
        <w:t>.</w:t>
      </w:r>
    </w:p>
    <w:p w14:paraId="10023989" w14:textId="77777777" w:rsidR="00696065" w:rsidRPr="00E46AD2" w:rsidRDefault="00696065" w:rsidP="009A6CA1">
      <w:pPr>
        <w:pStyle w:val="a9"/>
        <w:numPr>
          <w:ilvl w:val="0"/>
          <w:numId w:val="215"/>
        </w:numPr>
      </w:pPr>
      <w:r w:rsidRPr="001A721D">
        <w:rPr>
          <w:b/>
          <w:bCs/>
          <w:rtl/>
        </w:rPr>
        <w:t>الدعاء</w:t>
      </w:r>
      <w:r w:rsidRPr="001A721D">
        <w:rPr>
          <w:b/>
          <w:bCs/>
        </w:rPr>
        <w:t>:</w:t>
      </w:r>
      <w:r w:rsidRPr="00E46AD2">
        <w:t xml:space="preserve"> </w:t>
      </w:r>
      <w:r w:rsidRPr="00E46AD2">
        <w:rPr>
          <w:rtl/>
        </w:rPr>
        <w:t>ادع الله أن يفتح على قلب طفلك، وأن يرزقه فهم كتابه وتدبره</w:t>
      </w:r>
      <w:r w:rsidRPr="00E46AD2">
        <w:t>.</w:t>
      </w:r>
    </w:p>
    <w:p w14:paraId="4065ED2C" w14:textId="77777777" w:rsidR="00696065" w:rsidRPr="00E46AD2" w:rsidRDefault="00696065" w:rsidP="009A6CA1">
      <w:pPr>
        <w:pStyle w:val="a9"/>
        <w:numPr>
          <w:ilvl w:val="0"/>
          <w:numId w:val="215"/>
        </w:numPr>
      </w:pPr>
      <w:r w:rsidRPr="001A721D">
        <w:rPr>
          <w:b/>
          <w:bCs/>
          <w:rtl/>
        </w:rPr>
        <w:t>البيئة المناسبة</w:t>
      </w:r>
      <w:r w:rsidRPr="00E46AD2">
        <w:t xml:space="preserve">: </w:t>
      </w:r>
      <w:r w:rsidRPr="00E46AD2">
        <w:rPr>
          <w:rtl/>
        </w:rPr>
        <w:t>توفير بيئة محفزة ومشجعة على التدبر في البيت والمدرسة</w:t>
      </w:r>
      <w:r w:rsidRPr="00E46AD2">
        <w:t>.</w:t>
      </w:r>
    </w:p>
    <w:p w14:paraId="214897DD" w14:textId="77777777" w:rsidR="00696065" w:rsidRPr="00E46AD2" w:rsidRDefault="00696065" w:rsidP="001A721D">
      <w:r w:rsidRPr="00E46AD2">
        <w:rPr>
          <w:rtl/>
        </w:rPr>
        <w:t>أمثلة تطبيقية</w:t>
      </w:r>
      <w:r w:rsidRPr="00E46AD2">
        <w:t>:</w:t>
      </w:r>
    </w:p>
    <w:p w14:paraId="78F6BBD1" w14:textId="77777777" w:rsidR="00696065" w:rsidRPr="00E46AD2" w:rsidRDefault="00696065" w:rsidP="009A6CA1">
      <w:pPr>
        <w:pStyle w:val="a9"/>
        <w:numPr>
          <w:ilvl w:val="0"/>
          <w:numId w:val="216"/>
        </w:numPr>
      </w:pPr>
      <w:r w:rsidRPr="001A721D">
        <w:rPr>
          <w:b/>
          <w:bCs/>
          <w:rtl/>
        </w:rPr>
        <w:t>عند قراءة سورة الفاتحة</w:t>
      </w:r>
      <w:r w:rsidRPr="001A721D">
        <w:rPr>
          <w:b/>
          <w:bCs/>
        </w:rPr>
        <w:t>:</w:t>
      </w:r>
      <w:r w:rsidRPr="00E46AD2">
        <w:t xml:space="preserve"> </w:t>
      </w:r>
      <w:r w:rsidRPr="00E46AD2">
        <w:rPr>
          <w:rtl/>
        </w:rPr>
        <w:t>علمه أن الله هو الرحمن الرحيم، وأنه هو الذي نعبده ونستعين به</w:t>
      </w:r>
      <w:r w:rsidRPr="00E46AD2">
        <w:t>.</w:t>
      </w:r>
    </w:p>
    <w:p w14:paraId="2C904C85" w14:textId="77777777" w:rsidR="00696065" w:rsidRPr="00E46AD2" w:rsidRDefault="00696065" w:rsidP="009A6CA1">
      <w:pPr>
        <w:pStyle w:val="a9"/>
        <w:numPr>
          <w:ilvl w:val="0"/>
          <w:numId w:val="216"/>
        </w:numPr>
      </w:pPr>
      <w:r w:rsidRPr="001A721D">
        <w:rPr>
          <w:b/>
          <w:bCs/>
          <w:rtl/>
        </w:rPr>
        <w:t>عند قراءة سورة الإخلاص</w:t>
      </w:r>
      <w:r w:rsidRPr="001A721D">
        <w:rPr>
          <w:b/>
          <w:bCs/>
        </w:rPr>
        <w:t>:</w:t>
      </w:r>
      <w:r w:rsidRPr="00E46AD2">
        <w:t xml:space="preserve"> </w:t>
      </w:r>
      <w:r w:rsidRPr="00E46AD2">
        <w:rPr>
          <w:rtl/>
        </w:rPr>
        <w:t>علمه أن الله واحد أحد، وأنه لم يلد ولم يولد</w:t>
      </w:r>
      <w:r w:rsidRPr="00E46AD2">
        <w:t>.</w:t>
      </w:r>
    </w:p>
    <w:p w14:paraId="36D44D14" w14:textId="77777777" w:rsidR="00696065" w:rsidRPr="00E46AD2" w:rsidRDefault="00696065" w:rsidP="009A6CA1">
      <w:pPr>
        <w:pStyle w:val="a9"/>
        <w:numPr>
          <w:ilvl w:val="0"/>
          <w:numId w:val="216"/>
        </w:numPr>
      </w:pPr>
      <w:r w:rsidRPr="001A721D">
        <w:rPr>
          <w:b/>
          <w:bCs/>
          <w:rtl/>
        </w:rPr>
        <w:t>عند قراءة سورة الفلق</w:t>
      </w:r>
      <w:r w:rsidRPr="001A721D">
        <w:rPr>
          <w:b/>
          <w:bCs/>
        </w:rPr>
        <w:t>:</w:t>
      </w:r>
      <w:r w:rsidRPr="00E46AD2">
        <w:t xml:space="preserve"> </w:t>
      </w:r>
      <w:r w:rsidRPr="00E46AD2">
        <w:rPr>
          <w:rtl/>
        </w:rPr>
        <w:t>علمه أن الله هو الذي يحميه من الشر</w:t>
      </w:r>
      <w:r w:rsidRPr="00E46AD2">
        <w:t>.</w:t>
      </w:r>
    </w:p>
    <w:p w14:paraId="099DCC0A" w14:textId="77777777" w:rsidR="00696065" w:rsidRPr="00E46AD2" w:rsidRDefault="00696065" w:rsidP="009A6CA1">
      <w:pPr>
        <w:pStyle w:val="a9"/>
        <w:numPr>
          <w:ilvl w:val="0"/>
          <w:numId w:val="216"/>
        </w:numPr>
      </w:pPr>
      <w:r w:rsidRPr="001A721D">
        <w:rPr>
          <w:b/>
          <w:bCs/>
          <w:rtl/>
        </w:rPr>
        <w:t>عند قراءة سورة الناس</w:t>
      </w:r>
      <w:r w:rsidRPr="001A721D">
        <w:rPr>
          <w:b/>
          <w:bCs/>
        </w:rPr>
        <w:t>:</w:t>
      </w:r>
      <w:r w:rsidRPr="00E46AD2">
        <w:t xml:space="preserve"> </w:t>
      </w:r>
      <w:r w:rsidRPr="00E46AD2">
        <w:rPr>
          <w:rtl/>
        </w:rPr>
        <w:t>علمه أن الله هو الذي يحميه من وسوسة الشيطان</w:t>
      </w:r>
      <w:r w:rsidRPr="00E46AD2">
        <w:t>.</w:t>
      </w:r>
    </w:p>
    <w:p w14:paraId="05A951F6" w14:textId="77777777" w:rsidR="00696065" w:rsidRPr="00E46AD2" w:rsidRDefault="00696065" w:rsidP="009A6CA1">
      <w:pPr>
        <w:pStyle w:val="a9"/>
        <w:numPr>
          <w:ilvl w:val="0"/>
          <w:numId w:val="216"/>
        </w:numPr>
      </w:pPr>
      <w:r w:rsidRPr="001A721D">
        <w:rPr>
          <w:b/>
          <w:bCs/>
          <w:rtl/>
        </w:rPr>
        <w:t>عند قراءة قصة أصحاب الفيل</w:t>
      </w:r>
      <w:r w:rsidRPr="001A721D">
        <w:rPr>
          <w:b/>
          <w:bCs/>
        </w:rPr>
        <w:t>:</w:t>
      </w:r>
      <w:r w:rsidRPr="00E46AD2">
        <w:t xml:space="preserve"> </w:t>
      </w:r>
      <w:r w:rsidRPr="00E46AD2">
        <w:rPr>
          <w:rtl/>
        </w:rPr>
        <w:t>علمه أن الله قوي قادر، وأنه يحمي بيته</w:t>
      </w:r>
      <w:r w:rsidRPr="00E46AD2">
        <w:t>.</w:t>
      </w:r>
    </w:p>
    <w:p w14:paraId="4BB9F1EE" w14:textId="77777777" w:rsidR="00696065" w:rsidRPr="00E46AD2" w:rsidRDefault="00696065" w:rsidP="001A721D">
      <w:r w:rsidRPr="00E46AD2">
        <w:rPr>
          <w:rtl/>
        </w:rPr>
        <w:t>عوائق قد تواجهنا</w:t>
      </w:r>
      <w:r w:rsidRPr="00E46AD2">
        <w:t>:</w:t>
      </w:r>
    </w:p>
    <w:p w14:paraId="37830DB4" w14:textId="77777777" w:rsidR="00696065" w:rsidRPr="00E46AD2" w:rsidRDefault="00696065" w:rsidP="009A6CA1">
      <w:pPr>
        <w:pStyle w:val="a9"/>
        <w:numPr>
          <w:ilvl w:val="0"/>
          <w:numId w:val="217"/>
        </w:numPr>
      </w:pPr>
      <w:r w:rsidRPr="001A721D">
        <w:rPr>
          <w:b/>
          <w:bCs/>
          <w:rtl/>
        </w:rPr>
        <w:t>صعوبة اللغة العربية</w:t>
      </w:r>
      <w:r w:rsidRPr="001A721D">
        <w:rPr>
          <w:b/>
          <w:bCs/>
        </w:rPr>
        <w:t>:</w:t>
      </w:r>
      <w:r w:rsidRPr="00E46AD2">
        <w:t xml:space="preserve"> </w:t>
      </w:r>
      <w:r w:rsidRPr="00E46AD2">
        <w:rPr>
          <w:rtl/>
        </w:rPr>
        <w:t>قد يجد الطفل صعوبة في فهم بعض الكلمات والتعبيرات القرآنية</w:t>
      </w:r>
      <w:r w:rsidRPr="00E46AD2">
        <w:t>.</w:t>
      </w:r>
    </w:p>
    <w:p w14:paraId="39B18EDA" w14:textId="77777777" w:rsidR="00696065" w:rsidRPr="00E46AD2" w:rsidRDefault="00696065" w:rsidP="009A6CA1">
      <w:pPr>
        <w:pStyle w:val="a9"/>
        <w:numPr>
          <w:ilvl w:val="0"/>
          <w:numId w:val="217"/>
        </w:numPr>
      </w:pPr>
      <w:r w:rsidRPr="001A721D">
        <w:rPr>
          <w:b/>
          <w:bCs/>
          <w:rtl/>
        </w:rPr>
        <w:t>الملل</w:t>
      </w:r>
      <w:r w:rsidRPr="001A721D">
        <w:rPr>
          <w:b/>
          <w:bCs/>
        </w:rPr>
        <w:t>:</w:t>
      </w:r>
      <w:r w:rsidRPr="00E46AD2">
        <w:t xml:space="preserve"> </w:t>
      </w:r>
      <w:r w:rsidRPr="00E46AD2">
        <w:rPr>
          <w:rtl/>
        </w:rPr>
        <w:t>قد يشعر الطفل بالملل من تكرار القراءة والتفسير</w:t>
      </w:r>
      <w:r w:rsidRPr="00E46AD2">
        <w:t>.</w:t>
      </w:r>
    </w:p>
    <w:p w14:paraId="6BC22094" w14:textId="77777777" w:rsidR="00696065" w:rsidRPr="00E46AD2" w:rsidRDefault="00696065" w:rsidP="009A6CA1">
      <w:pPr>
        <w:pStyle w:val="a9"/>
        <w:numPr>
          <w:ilvl w:val="0"/>
          <w:numId w:val="217"/>
        </w:numPr>
      </w:pPr>
      <w:r w:rsidRPr="001A721D">
        <w:rPr>
          <w:b/>
          <w:bCs/>
          <w:rtl/>
        </w:rPr>
        <w:t>عدم وجود القدوة</w:t>
      </w:r>
      <w:r w:rsidRPr="001A721D">
        <w:rPr>
          <w:b/>
          <w:bCs/>
        </w:rPr>
        <w:t>:</w:t>
      </w:r>
      <w:r w:rsidRPr="00E46AD2">
        <w:t xml:space="preserve"> </w:t>
      </w:r>
      <w:r w:rsidRPr="00E46AD2">
        <w:rPr>
          <w:rtl/>
        </w:rPr>
        <w:t>قد لا يجد الطفل القدوة الحسنة في تدبر القرآن</w:t>
      </w:r>
      <w:r w:rsidRPr="00E46AD2">
        <w:t>.</w:t>
      </w:r>
    </w:p>
    <w:p w14:paraId="1168B060" w14:textId="77777777" w:rsidR="00696065" w:rsidRPr="00E46AD2" w:rsidRDefault="00696065" w:rsidP="009A6CA1">
      <w:pPr>
        <w:pStyle w:val="a9"/>
        <w:numPr>
          <w:ilvl w:val="0"/>
          <w:numId w:val="217"/>
        </w:numPr>
      </w:pPr>
      <w:r w:rsidRPr="001A721D">
        <w:rPr>
          <w:b/>
          <w:bCs/>
          <w:rtl/>
        </w:rPr>
        <w:t>البيئة غير المحفزة</w:t>
      </w:r>
      <w:r w:rsidRPr="001A721D">
        <w:rPr>
          <w:b/>
          <w:bCs/>
        </w:rPr>
        <w:t>:</w:t>
      </w:r>
      <w:r w:rsidRPr="00E46AD2">
        <w:t xml:space="preserve"> </w:t>
      </w:r>
      <w:r w:rsidRPr="00E46AD2">
        <w:rPr>
          <w:rtl/>
        </w:rPr>
        <w:t>قد تكون البيئة المحيطة بالطفل غير محفزة على التدبر</w:t>
      </w:r>
      <w:r w:rsidRPr="00E46AD2">
        <w:t>.</w:t>
      </w:r>
    </w:p>
    <w:p w14:paraId="784307D9" w14:textId="77777777" w:rsidR="00696065" w:rsidRPr="00E46AD2" w:rsidRDefault="00696065" w:rsidP="001A721D">
      <w:r w:rsidRPr="00E46AD2">
        <w:rPr>
          <w:rtl/>
        </w:rPr>
        <w:t>خاتمة: التدبر نور في قلب الطفل</w:t>
      </w:r>
    </w:p>
    <w:p w14:paraId="3E90F9C8" w14:textId="77777777" w:rsidR="00696065" w:rsidRPr="00E46AD2" w:rsidRDefault="00696065" w:rsidP="001A721D">
      <w:r w:rsidRPr="00E46AD2">
        <w:rPr>
          <w:rtl/>
        </w:rPr>
        <w:t>تعليم التدبر للأطفال هو استثمار في المستقبل، وغرس لبذرة الإيمان في القلوب الصغيرة. فلنجعل تعليم التدبر لأطفالنا جزءًا من رسالتنا في الحياة، ولنربيهم على حب القرآن، وفهمه، وتدبره، والعمل به</w:t>
      </w:r>
      <w:r w:rsidRPr="00E46AD2">
        <w:t>.</w:t>
      </w:r>
    </w:p>
    <w:p w14:paraId="74F3A123" w14:textId="77777777" w:rsidR="003D51E3" w:rsidRPr="00E46AD2" w:rsidRDefault="003D51E3" w:rsidP="001A721D"/>
    <w:p w14:paraId="459EF71B" w14:textId="63161C5C" w:rsidR="00D32D01" w:rsidRPr="00E46AD2" w:rsidRDefault="00D32D01" w:rsidP="008A0417">
      <w:pPr>
        <w:pStyle w:val="1"/>
      </w:pPr>
      <w:bookmarkStart w:id="188" w:name="_Toc192269211"/>
      <w:bookmarkStart w:id="189" w:name="_Toc199407120"/>
      <w:r w:rsidRPr="00E46AD2">
        <w:rPr>
          <w:rtl/>
        </w:rPr>
        <w:t>دور التكنولوجيا في تسهيل التدبر: القرآن في عصر الرقمنة</w:t>
      </w:r>
      <w:bookmarkEnd w:id="188"/>
      <w:bookmarkEnd w:id="189"/>
    </w:p>
    <w:p w14:paraId="7E7AB087" w14:textId="77777777" w:rsidR="00D32D01" w:rsidRPr="00E46AD2" w:rsidRDefault="00D32D01" w:rsidP="001A721D">
      <w:r w:rsidRPr="00E46AD2">
        <w:rPr>
          <w:rtl/>
        </w:rPr>
        <w:t>مقدمة: التكنولوجيا في خدمة كتاب الله</w:t>
      </w:r>
    </w:p>
    <w:p w14:paraId="43D3368F" w14:textId="77777777" w:rsidR="00D32D01" w:rsidRPr="00E46AD2" w:rsidRDefault="00D32D01" w:rsidP="001A721D">
      <w:r w:rsidRPr="00E46AD2">
        <w:rPr>
          <w:rtl/>
        </w:rPr>
        <w:t>في عصرنا الحالي، أصبحت التكنولوجيا جزءًا لا يتجزأ من حياتنا، ودخلت في جميع المجالات، ومنها مجال تدبر القرآن الكريم. فالتكنولوجيا الحديثة تقدم لنا أدوات ووسائل متعددة، تسهل علينا فهم كتاب الله، وتدبره، والعمل به</w:t>
      </w:r>
      <w:r w:rsidRPr="00E46AD2">
        <w:t>.</w:t>
      </w:r>
    </w:p>
    <w:p w14:paraId="18E0EE2F" w14:textId="77777777" w:rsidR="00D32D01" w:rsidRPr="00E46AD2" w:rsidRDefault="00D32D01" w:rsidP="001A721D">
      <w:r w:rsidRPr="00E46AD2">
        <w:rPr>
          <w:rtl/>
        </w:rPr>
        <w:t>كيف تساهم التكنولوجيا في تسهيل التدبر؟</w:t>
      </w:r>
    </w:p>
    <w:p w14:paraId="081E3993" w14:textId="77777777" w:rsidR="00D32D01" w:rsidRPr="00E46AD2" w:rsidRDefault="00D32D01" w:rsidP="001A721D">
      <w:r w:rsidRPr="00E46AD2">
        <w:rPr>
          <w:rtl/>
        </w:rPr>
        <w:t>التكنولوجيا تساهم في تسهيل التدبر من خلال</w:t>
      </w:r>
      <w:r w:rsidRPr="00E46AD2">
        <w:t>:</w:t>
      </w:r>
    </w:p>
    <w:p w14:paraId="0A936E3C" w14:textId="106E9221" w:rsidR="00D32D01" w:rsidRPr="00E46AD2" w:rsidRDefault="00D32D01" w:rsidP="009A6CA1">
      <w:pPr>
        <w:pStyle w:val="a9"/>
        <w:numPr>
          <w:ilvl w:val="0"/>
          <w:numId w:val="218"/>
        </w:numPr>
      </w:pPr>
      <w:r w:rsidRPr="001A721D">
        <w:rPr>
          <w:b/>
          <w:bCs/>
          <w:rtl/>
        </w:rPr>
        <w:t>توفير المصاحف الإلكترونية</w:t>
      </w:r>
      <w:r w:rsidRPr="001A721D">
        <w:rPr>
          <w:b/>
          <w:bCs/>
        </w:rPr>
        <w:t>:</w:t>
      </w:r>
      <w:r w:rsidRPr="00E46AD2">
        <w:t xml:space="preserve"> </w:t>
      </w:r>
      <w:r w:rsidRPr="00E46AD2">
        <w:rPr>
          <w:rtl/>
        </w:rPr>
        <w:t xml:space="preserve">المصاحف الإلكترونية </w:t>
      </w:r>
      <w:r w:rsidR="0064321B">
        <w:rPr>
          <w:rtl/>
        </w:rPr>
        <w:t>"</w:t>
      </w:r>
      <w:r w:rsidRPr="00E46AD2">
        <w:rPr>
          <w:rtl/>
        </w:rPr>
        <w:t>على أجهزة الحاسوب، والهواتف الذكية، والأجهزة اللوحية</w:t>
      </w:r>
      <w:r w:rsidR="0064321B">
        <w:rPr>
          <w:rtl/>
        </w:rPr>
        <w:t>"</w:t>
      </w:r>
      <w:r w:rsidRPr="00E46AD2">
        <w:rPr>
          <w:rtl/>
        </w:rPr>
        <w:t xml:space="preserve"> تتيح لنا قراءة القرآن في أي وقت وفي أي مكان، بسهولة ويسر</w:t>
      </w:r>
      <w:r w:rsidRPr="00E46AD2">
        <w:t>.</w:t>
      </w:r>
    </w:p>
    <w:p w14:paraId="54F89F41" w14:textId="77777777" w:rsidR="00D32D01" w:rsidRPr="00E46AD2" w:rsidRDefault="00D32D01" w:rsidP="009A6CA1">
      <w:pPr>
        <w:pStyle w:val="a9"/>
        <w:numPr>
          <w:ilvl w:val="0"/>
          <w:numId w:val="218"/>
        </w:numPr>
      </w:pPr>
      <w:r w:rsidRPr="001A721D">
        <w:rPr>
          <w:b/>
          <w:bCs/>
          <w:rtl/>
        </w:rPr>
        <w:t>توفير التفاسير الميسرة</w:t>
      </w:r>
      <w:r w:rsidRPr="001A721D">
        <w:rPr>
          <w:b/>
          <w:bCs/>
        </w:rPr>
        <w:t>:</w:t>
      </w:r>
      <w:r w:rsidRPr="00E46AD2">
        <w:t xml:space="preserve"> </w:t>
      </w:r>
      <w:r w:rsidRPr="00E46AD2">
        <w:rPr>
          <w:rtl/>
        </w:rPr>
        <w:t>التطبيقات والمواقع الإلكترونية تقدم لنا تفاسير ميسرة للقرآن الكريم، بلغات متعددة، مما يسهل علينا فهم معاني الآيات</w:t>
      </w:r>
      <w:r w:rsidRPr="00E46AD2">
        <w:t>.</w:t>
      </w:r>
    </w:p>
    <w:p w14:paraId="610267F0" w14:textId="77777777" w:rsidR="00D32D01" w:rsidRPr="00E46AD2" w:rsidRDefault="00D32D01" w:rsidP="009A6CA1">
      <w:pPr>
        <w:pStyle w:val="a9"/>
        <w:numPr>
          <w:ilvl w:val="0"/>
          <w:numId w:val="218"/>
        </w:numPr>
      </w:pPr>
      <w:r w:rsidRPr="001A721D">
        <w:rPr>
          <w:b/>
          <w:bCs/>
          <w:rtl/>
        </w:rPr>
        <w:t>توفير أدوات البحث</w:t>
      </w:r>
      <w:r w:rsidRPr="001A721D">
        <w:rPr>
          <w:b/>
          <w:bCs/>
        </w:rPr>
        <w:t>:</w:t>
      </w:r>
      <w:r w:rsidRPr="00E46AD2">
        <w:t xml:space="preserve"> </w:t>
      </w:r>
      <w:r w:rsidRPr="00E46AD2">
        <w:rPr>
          <w:rtl/>
        </w:rPr>
        <w:t>التطبيقات والمواقع الإلكترونية تقدم لنا أدوات بحث متقدمة، تمكننا من البحث عن كلمة معينة في القرآن، أو عن موضوع معين، أو عن تفسير آية معينة</w:t>
      </w:r>
      <w:r w:rsidRPr="00E46AD2">
        <w:t>.</w:t>
      </w:r>
    </w:p>
    <w:p w14:paraId="345A4E89" w14:textId="77777777" w:rsidR="00D32D01" w:rsidRPr="00E46AD2" w:rsidRDefault="00D32D01" w:rsidP="009A6CA1">
      <w:pPr>
        <w:pStyle w:val="a9"/>
        <w:numPr>
          <w:ilvl w:val="0"/>
          <w:numId w:val="218"/>
        </w:numPr>
      </w:pPr>
      <w:r w:rsidRPr="001A721D">
        <w:rPr>
          <w:b/>
          <w:bCs/>
          <w:rtl/>
        </w:rPr>
        <w:t>توفير التلاوات المتنوعة</w:t>
      </w:r>
      <w:r w:rsidRPr="001A721D">
        <w:rPr>
          <w:b/>
          <w:bCs/>
        </w:rPr>
        <w:t>:</w:t>
      </w:r>
      <w:r w:rsidRPr="00E46AD2">
        <w:t xml:space="preserve"> </w:t>
      </w:r>
      <w:r w:rsidRPr="00E46AD2">
        <w:rPr>
          <w:rtl/>
        </w:rPr>
        <w:t>التطبيقات والمواقع الإلكترونية تقدم لنا تلاوات متنوعة للقرآن الكريم، بأصوات قراء مشهورين، مما يساعد على الخشوع والتأثر بالقرآن</w:t>
      </w:r>
      <w:r w:rsidRPr="00E46AD2">
        <w:t>.</w:t>
      </w:r>
    </w:p>
    <w:p w14:paraId="0783AA46" w14:textId="77777777" w:rsidR="00D32D01" w:rsidRPr="00E46AD2" w:rsidRDefault="00D32D01" w:rsidP="009A6CA1">
      <w:pPr>
        <w:pStyle w:val="a9"/>
        <w:numPr>
          <w:ilvl w:val="0"/>
          <w:numId w:val="218"/>
        </w:numPr>
      </w:pPr>
      <w:r w:rsidRPr="001A721D">
        <w:rPr>
          <w:b/>
          <w:bCs/>
          <w:rtl/>
        </w:rPr>
        <w:t>توفير الترجمات</w:t>
      </w:r>
      <w:r w:rsidRPr="001A721D">
        <w:rPr>
          <w:b/>
          <w:bCs/>
        </w:rPr>
        <w:t>:</w:t>
      </w:r>
      <w:r w:rsidRPr="00E46AD2">
        <w:t xml:space="preserve"> </w:t>
      </w:r>
      <w:r w:rsidRPr="00E46AD2">
        <w:rPr>
          <w:rtl/>
        </w:rPr>
        <w:t>التطبيقات والمواقع الإلكترونية تقدم لنا ترجمات لمعاني القرآن الكريم، بلغات متعددة، مما يسهل على غير الناطقين بالعربية فهم كتاب الله</w:t>
      </w:r>
      <w:r w:rsidRPr="00E46AD2">
        <w:t>.</w:t>
      </w:r>
    </w:p>
    <w:p w14:paraId="6128045D" w14:textId="77777777" w:rsidR="00D32D01" w:rsidRPr="00E46AD2" w:rsidRDefault="00D32D01" w:rsidP="009A6CA1">
      <w:pPr>
        <w:pStyle w:val="a9"/>
        <w:numPr>
          <w:ilvl w:val="0"/>
          <w:numId w:val="218"/>
        </w:numPr>
      </w:pPr>
      <w:r w:rsidRPr="001A721D">
        <w:rPr>
          <w:b/>
          <w:bCs/>
          <w:rtl/>
        </w:rPr>
        <w:t>توفير الدروس والمحاضرات</w:t>
      </w:r>
      <w:r w:rsidRPr="001A721D">
        <w:rPr>
          <w:b/>
          <w:bCs/>
        </w:rPr>
        <w:t>:</w:t>
      </w:r>
      <w:r w:rsidRPr="00E46AD2">
        <w:t xml:space="preserve"> </w:t>
      </w:r>
      <w:r w:rsidRPr="00E46AD2">
        <w:rPr>
          <w:rtl/>
        </w:rPr>
        <w:t>التطبيقات والمواقع الإلكترونية تقدم لنا دروسًا ومحاضرات في التفسير والتدبر، مما يساعد على تعميق فهمنا للقرآن</w:t>
      </w:r>
      <w:r w:rsidRPr="00E46AD2">
        <w:t>.</w:t>
      </w:r>
    </w:p>
    <w:p w14:paraId="573C41D2" w14:textId="77777777" w:rsidR="00D32D01" w:rsidRPr="00E46AD2" w:rsidRDefault="00D32D01" w:rsidP="009A6CA1">
      <w:pPr>
        <w:pStyle w:val="a9"/>
        <w:numPr>
          <w:ilvl w:val="0"/>
          <w:numId w:val="218"/>
        </w:numPr>
      </w:pPr>
      <w:r w:rsidRPr="001A721D">
        <w:rPr>
          <w:b/>
          <w:bCs/>
          <w:rtl/>
        </w:rPr>
        <w:t>توفير المنتديات والمجموعات</w:t>
      </w:r>
      <w:r w:rsidRPr="001A721D">
        <w:rPr>
          <w:b/>
          <w:bCs/>
        </w:rPr>
        <w:t>:</w:t>
      </w:r>
      <w:r w:rsidRPr="00E46AD2">
        <w:t xml:space="preserve"> </w:t>
      </w:r>
      <w:r w:rsidRPr="00E46AD2">
        <w:rPr>
          <w:rtl/>
        </w:rPr>
        <w:t>التطبيقات والمواقع الإلكترونية توفر لنا منتديات ومجموعات للتواصل مع الآخرين، وتبادل الخبرات والأفكار حول تدبر القرآن</w:t>
      </w:r>
      <w:r w:rsidRPr="00E46AD2">
        <w:t>.</w:t>
      </w:r>
    </w:p>
    <w:p w14:paraId="3DB5ED8E" w14:textId="77777777" w:rsidR="00D32D01" w:rsidRPr="00E46AD2" w:rsidRDefault="00D32D01" w:rsidP="009A6CA1">
      <w:pPr>
        <w:pStyle w:val="a9"/>
        <w:numPr>
          <w:ilvl w:val="0"/>
          <w:numId w:val="218"/>
        </w:numPr>
      </w:pPr>
      <w:r w:rsidRPr="001A721D">
        <w:rPr>
          <w:b/>
          <w:bCs/>
          <w:rtl/>
        </w:rPr>
        <w:t>توفير الأدوات التفاعلية</w:t>
      </w:r>
      <w:r w:rsidRPr="001A721D">
        <w:rPr>
          <w:b/>
          <w:bCs/>
        </w:rPr>
        <w:t>:</w:t>
      </w:r>
      <w:r w:rsidRPr="00E46AD2">
        <w:t xml:space="preserve"> </w:t>
      </w:r>
      <w:r w:rsidRPr="00E46AD2">
        <w:rPr>
          <w:rtl/>
        </w:rPr>
        <w:t>بعض التطبيقات والمواقع الإلكترونية تقدم لنا أدوات تفاعلية، مثل: الاختبارات، والمسابقات، والألعاب، مما يجعل عملية التدبر أكثر متعة وتشويقًا</w:t>
      </w:r>
      <w:r w:rsidRPr="00E46AD2">
        <w:t>.</w:t>
      </w:r>
    </w:p>
    <w:p w14:paraId="07673961" w14:textId="77777777" w:rsidR="00D32D01" w:rsidRPr="00E46AD2" w:rsidRDefault="00D32D01" w:rsidP="009A6CA1">
      <w:pPr>
        <w:pStyle w:val="a9"/>
        <w:numPr>
          <w:ilvl w:val="0"/>
          <w:numId w:val="218"/>
        </w:numPr>
      </w:pPr>
      <w:r w:rsidRPr="001A721D">
        <w:rPr>
          <w:b/>
          <w:bCs/>
          <w:rtl/>
        </w:rPr>
        <w:t>توفير القواميس والمعاجم</w:t>
      </w:r>
      <w:r w:rsidRPr="00E46AD2">
        <w:t xml:space="preserve">: </w:t>
      </w:r>
      <w:r w:rsidRPr="00E46AD2">
        <w:rPr>
          <w:rtl/>
        </w:rPr>
        <w:t>امكانية الوصول الى معاجم لغوية متخصصة بسهولة</w:t>
      </w:r>
      <w:r w:rsidRPr="00E46AD2">
        <w:t>.</w:t>
      </w:r>
    </w:p>
    <w:p w14:paraId="1E10FB15" w14:textId="77777777" w:rsidR="00D32D01" w:rsidRPr="00E46AD2" w:rsidRDefault="00D32D01" w:rsidP="009A6CA1">
      <w:pPr>
        <w:pStyle w:val="a9"/>
        <w:numPr>
          <w:ilvl w:val="0"/>
          <w:numId w:val="218"/>
        </w:numPr>
      </w:pPr>
      <w:r w:rsidRPr="001A721D">
        <w:rPr>
          <w:b/>
          <w:bCs/>
          <w:rtl/>
        </w:rPr>
        <w:t>الربط بين الآيات</w:t>
      </w:r>
      <w:r w:rsidRPr="00E46AD2">
        <w:t xml:space="preserve">: </w:t>
      </w:r>
      <w:r w:rsidRPr="00E46AD2">
        <w:rPr>
          <w:rtl/>
        </w:rPr>
        <w:t>بعض التطبيقات توفر خاصية الربط بين الآيات المتشابهة أو ذات الصلة</w:t>
      </w:r>
      <w:r w:rsidRPr="00E46AD2">
        <w:t>.</w:t>
      </w:r>
    </w:p>
    <w:p w14:paraId="0C7D1AFD" w14:textId="77777777" w:rsidR="00D32D01" w:rsidRPr="00E46AD2" w:rsidRDefault="00D32D01" w:rsidP="001A721D">
      <w:r w:rsidRPr="00E46AD2">
        <w:rPr>
          <w:rtl/>
        </w:rPr>
        <w:t>أمثلة على تطبيقات ومواقع مفيدة</w:t>
      </w:r>
      <w:r w:rsidRPr="00E46AD2">
        <w:t>:</w:t>
      </w:r>
    </w:p>
    <w:p w14:paraId="368124E4" w14:textId="77777777" w:rsidR="00D32D01" w:rsidRPr="00E46AD2" w:rsidRDefault="00D32D01" w:rsidP="009A6CA1">
      <w:pPr>
        <w:pStyle w:val="a9"/>
        <w:numPr>
          <w:ilvl w:val="0"/>
          <w:numId w:val="219"/>
        </w:numPr>
      </w:pPr>
      <w:r w:rsidRPr="001A721D">
        <w:rPr>
          <w:b/>
          <w:bCs/>
          <w:rtl/>
        </w:rPr>
        <w:t>تطبيق "آية</w:t>
      </w:r>
      <w:r w:rsidRPr="001A721D">
        <w:rPr>
          <w:b/>
          <w:bCs/>
        </w:rPr>
        <w:t>":</w:t>
      </w:r>
      <w:r w:rsidRPr="00E46AD2">
        <w:t xml:space="preserve"> </w:t>
      </w:r>
      <w:r w:rsidRPr="00E46AD2">
        <w:rPr>
          <w:rtl/>
        </w:rPr>
        <w:t>يقدم تفسيرًا ميسرًا للقرآن، مع إمكانية الاستماع إلى التلاوة، والبحث عن الكلمات، وعرض ترجمات لمعاني القرآن</w:t>
      </w:r>
      <w:r w:rsidRPr="00E46AD2">
        <w:t>.</w:t>
      </w:r>
    </w:p>
    <w:p w14:paraId="13711586" w14:textId="77777777" w:rsidR="00D32D01" w:rsidRPr="00E46AD2" w:rsidRDefault="00D32D01" w:rsidP="009A6CA1">
      <w:pPr>
        <w:pStyle w:val="a9"/>
        <w:numPr>
          <w:ilvl w:val="0"/>
          <w:numId w:val="219"/>
        </w:numPr>
      </w:pPr>
      <w:r w:rsidRPr="001A721D">
        <w:rPr>
          <w:b/>
          <w:bCs/>
          <w:rtl/>
        </w:rPr>
        <w:t>موقع "تفسير</w:t>
      </w:r>
      <w:r w:rsidRPr="001A721D">
        <w:rPr>
          <w:b/>
          <w:bCs/>
        </w:rPr>
        <w:t>":</w:t>
      </w:r>
      <w:r w:rsidRPr="00E46AD2">
        <w:t xml:space="preserve"> </w:t>
      </w:r>
      <w:r w:rsidRPr="00E46AD2">
        <w:rPr>
          <w:rtl/>
        </w:rPr>
        <w:t>يقدم مجموعة كبيرة من التفاسير، مع إمكانية البحث عن الآيات، وعرض أقوال المفسرين</w:t>
      </w:r>
      <w:r w:rsidRPr="00E46AD2">
        <w:t>.</w:t>
      </w:r>
    </w:p>
    <w:p w14:paraId="74536F39" w14:textId="77777777" w:rsidR="00D32D01" w:rsidRPr="00E46AD2" w:rsidRDefault="00D32D01" w:rsidP="009A6CA1">
      <w:pPr>
        <w:pStyle w:val="a9"/>
        <w:numPr>
          <w:ilvl w:val="0"/>
          <w:numId w:val="219"/>
        </w:numPr>
      </w:pPr>
      <w:r w:rsidRPr="001A721D">
        <w:rPr>
          <w:b/>
          <w:bCs/>
          <w:rtl/>
        </w:rPr>
        <w:t>موقع "إسلام ويب</w:t>
      </w:r>
      <w:r w:rsidRPr="001A721D">
        <w:rPr>
          <w:b/>
          <w:bCs/>
        </w:rPr>
        <w:t>":</w:t>
      </w:r>
      <w:r w:rsidRPr="00E46AD2">
        <w:t xml:space="preserve"> </w:t>
      </w:r>
      <w:r w:rsidRPr="00E46AD2">
        <w:rPr>
          <w:rtl/>
        </w:rPr>
        <w:t>يقدم قسمًا خاصًا بالتفسير، مع إمكانية الاستماع إلى الدروس والمحاضرات، وقراءة المقالات</w:t>
      </w:r>
      <w:r w:rsidRPr="00E46AD2">
        <w:t>.</w:t>
      </w:r>
    </w:p>
    <w:p w14:paraId="3FDECABA" w14:textId="2C7642C6" w:rsidR="00D32D01" w:rsidRPr="00E46AD2" w:rsidRDefault="00D32D01" w:rsidP="009A6CA1">
      <w:pPr>
        <w:pStyle w:val="a9"/>
        <w:numPr>
          <w:ilvl w:val="0"/>
          <w:numId w:val="219"/>
        </w:numPr>
      </w:pPr>
      <w:r w:rsidRPr="001A721D">
        <w:rPr>
          <w:b/>
          <w:bCs/>
          <w:rtl/>
        </w:rPr>
        <w:t>تطبيق "الباحث القرآني</w:t>
      </w:r>
      <w:r w:rsidRPr="001A721D">
        <w:rPr>
          <w:b/>
          <w:bCs/>
        </w:rPr>
        <w:t>":</w:t>
      </w:r>
      <w:r w:rsidRPr="00E46AD2">
        <w:t xml:space="preserve"> </w:t>
      </w:r>
      <w:r w:rsidRPr="00E46AD2">
        <w:rPr>
          <w:rtl/>
        </w:rPr>
        <w:t xml:space="preserve">يوفر إمكانية البحث في القرآن الكريم </w:t>
      </w:r>
      <w:r w:rsidR="0080630D" w:rsidRPr="00E46AD2">
        <w:rPr>
          <w:rtl/>
        </w:rPr>
        <w:t>والتفاسير</w:t>
      </w:r>
      <w:r w:rsidRPr="00E46AD2">
        <w:rPr>
          <w:rtl/>
        </w:rPr>
        <w:t xml:space="preserve"> وكتب علوم القرآن</w:t>
      </w:r>
      <w:r w:rsidRPr="00E46AD2">
        <w:t>.</w:t>
      </w:r>
    </w:p>
    <w:p w14:paraId="6114267F" w14:textId="77777777" w:rsidR="00D32D01" w:rsidRPr="00E46AD2" w:rsidRDefault="00D32D01" w:rsidP="009A6CA1">
      <w:pPr>
        <w:pStyle w:val="a9"/>
        <w:numPr>
          <w:ilvl w:val="0"/>
          <w:numId w:val="219"/>
        </w:numPr>
      </w:pPr>
      <w:r w:rsidRPr="001A721D">
        <w:rPr>
          <w:b/>
          <w:bCs/>
          <w:rtl/>
        </w:rPr>
        <w:t>تطبيق "القرآن العظيم</w:t>
      </w:r>
      <w:r w:rsidRPr="001A721D">
        <w:rPr>
          <w:b/>
          <w:bCs/>
        </w:rPr>
        <w:t>":</w:t>
      </w:r>
      <w:r w:rsidRPr="00E46AD2">
        <w:t xml:space="preserve"> </w:t>
      </w:r>
      <w:r w:rsidRPr="00E46AD2">
        <w:rPr>
          <w:rtl/>
        </w:rPr>
        <w:t>يتميز بعرض تفاسير متعددة وربط الآيات بعضها ببعض</w:t>
      </w:r>
      <w:r w:rsidRPr="00E46AD2">
        <w:t>.</w:t>
      </w:r>
    </w:p>
    <w:p w14:paraId="5D15C9AD" w14:textId="77777777" w:rsidR="00D32D01" w:rsidRPr="00E46AD2" w:rsidRDefault="00D32D01" w:rsidP="001A721D">
      <w:r w:rsidRPr="00E46AD2">
        <w:rPr>
          <w:rtl/>
        </w:rPr>
        <w:t>ضوابط مهمة</w:t>
      </w:r>
      <w:r w:rsidRPr="00E46AD2">
        <w:t>:</w:t>
      </w:r>
    </w:p>
    <w:p w14:paraId="27E6CF23" w14:textId="77777777" w:rsidR="00D32D01" w:rsidRPr="00E46AD2" w:rsidRDefault="00D32D01" w:rsidP="009A6CA1">
      <w:pPr>
        <w:pStyle w:val="a9"/>
        <w:numPr>
          <w:ilvl w:val="0"/>
          <w:numId w:val="220"/>
        </w:numPr>
      </w:pPr>
      <w:r w:rsidRPr="00E46AD2">
        <w:rPr>
          <w:rtl/>
        </w:rPr>
        <w:t>يجب اختيار التطبيقات والمواقع الموثوقة، التي تعتمد على مصادر صحيحة في التفسير والتدبر</w:t>
      </w:r>
      <w:r w:rsidRPr="00E46AD2">
        <w:t>.</w:t>
      </w:r>
    </w:p>
    <w:p w14:paraId="5CA52AA9" w14:textId="77777777" w:rsidR="00D32D01" w:rsidRPr="00E46AD2" w:rsidRDefault="00D32D01" w:rsidP="009A6CA1">
      <w:pPr>
        <w:pStyle w:val="a9"/>
        <w:numPr>
          <w:ilvl w:val="0"/>
          <w:numId w:val="220"/>
        </w:numPr>
      </w:pPr>
      <w:r w:rsidRPr="00E46AD2">
        <w:rPr>
          <w:rtl/>
        </w:rPr>
        <w:t>يجب عدم الاكتفاء بالتكنولوجيا، بل يجب أن تكون وسيلة مساعدة، وليست بديلًا عن الجهد الشخصي في التدبر</w:t>
      </w:r>
      <w:r w:rsidRPr="00E46AD2">
        <w:t>.</w:t>
      </w:r>
    </w:p>
    <w:p w14:paraId="47627108" w14:textId="77777777" w:rsidR="00D32D01" w:rsidRPr="00E46AD2" w:rsidRDefault="00D32D01" w:rsidP="009A6CA1">
      <w:pPr>
        <w:pStyle w:val="a9"/>
        <w:numPr>
          <w:ilvl w:val="0"/>
          <w:numId w:val="220"/>
        </w:numPr>
      </w:pPr>
      <w:r w:rsidRPr="00E46AD2">
        <w:rPr>
          <w:rtl/>
        </w:rPr>
        <w:t>يجب عدم الانشغال بالتكنولوجيا عن التدبر نفسه، فالهدف هو فهم كتاب الله والعمل به، وليس مجرد استخدام الأدوات التقنية</w:t>
      </w:r>
      <w:r w:rsidRPr="00E46AD2">
        <w:t>.</w:t>
      </w:r>
    </w:p>
    <w:p w14:paraId="26971F5E" w14:textId="77777777" w:rsidR="00D32D01" w:rsidRPr="00E46AD2" w:rsidRDefault="00D32D01" w:rsidP="001A721D">
      <w:r w:rsidRPr="00E46AD2">
        <w:rPr>
          <w:rtl/>
        </w:rPr>
        <w:t>خاتمة: التكنولوجيا وسيلة وليست غاية</w:t>
      </w:r>
    </w:p>
    <w:p w14:paraId="0E9B1C5D" w14:textId="77777777" w:rsidR="00D32D01" w:rsidRPr="00E46AD2" w:rsidRDefault="00D32D01" w:rsidP="001A721D">
      <w:r w:rsidRPr="00E46AD2">
        <w:rPr>
          <w:rtl/>
        </w:rPr>
        <w:t>التكنولوجيا الحديثة تقدم لنا فرصًا عظيمة لتسهيل تدبر القرآن الكريم، ولكن يجب أن نتذكر أنها وسيلة وليست غاية، وأن الهدف الأسمى هو فهم كتاب الله، والعمل به، والدعوة إليه</w:t>
      </w:r>
      <w:r w:rsidRPr="00E46AD2">
        <w:t>.</w:t>
      </w:r>
    </w:p>
    <w:p w14:paraId="2666A64B" w14:textId="242E0C54" w:rsidR="00ED7AD4" w:rsidRPr="00E46AD2" w:rsidRDefault="00ED7AD4" w:rsidP="008A0417">
      <w:pPr>
        <w:pStyle w:val="1"/>
      </w:pPr>
      <w:bookmarkStart w:id="190" w:name="_Toc192269212"/>
      <w:bookmarkStart w:id="191" w:name="_Toc199407121"/>
      <w:r w:rsidRPr="00E46AD2">
        <w:rPr>
          <w:rtl/>
        </w:rPr>
        <w:t>التدبر الجماعي: نور على نور</w:t>
      </w:r>
      <w:bookmarkEnd w:id="190"/>
      <w:bookmarkEnd w:id="191"/>
    </w:p>
    <w:p w14:paraId="4B0655BA" w14:textId="77777777" w:rsidR="00ED7AD4" w:rsidRPr="00E46AD2" w:rsidRDefault="00ED7AD4" w:rsidP="001A721D">
      <w:r w:rsidRPr="00E46AD2">
        <w:rPr>
          <w:rtl/>
        </w:rPr>
        <w:t>مقدمة: فضل الاجتماع على كتاب الله</w:t>
      </w:r>
    </w:p>
    <w:p w14:paraId="4D1394AD" w14:textId="0663B11D" w:rsidR="00ED7AD4" w:rsidRPr="00E46AD2" w:rsidRDefault="00ED7AD4" w:rsidP="001A721D">
      <w:r w:rsidRPr="00E46AD2">
        <w:rPr>
          <w:rtl/>
        </w:rPr>
        <w:t xml:space="preserve">التدبر الفردي للقرآن الكريم له فضل عظيم، ولكن التدبر الجماعي له فضل أكبر، فهو يجمع بين بركة التدبر وبركة الاجتماع على طاعة الله. وقد حث النبي صلى الله عليه وسلم على الاجتماع على كتاب الله، فقال: "ما اجتمع قوم في بيت من بيوت الله، يتلون كتاب الله، ويتدارسونه بينهم، إلا نزلت عليهم السكينة، وغشيتهم الرحمة، وحفتهم الملائكة، وذكرهم الله فيمن عنده" </w:t>
      </w:r>
      <w:r w:rsidR="0064321B">
        <w:rPr>
          <w:rtl/>
        </w:rPr>
        <w:t>"</w:t>
      </w:r>
      <w:r w:rsidRPr="00E46AD2">
        <w:rPr>
          <w:rtl/>
        </w:rPr>
        <w:t>رواه مسلم</w:t>
      </w:r>
      <w:r w:rsidR="0064321B">
        <w:rPr>
          <w:rtl/>
        </w:rPr>
        <w:t>"</w:t>
      </w:r>
      <w:r w:rsidRPr="00E46AD2">
        <w:t>.</w:t>
      </w:r>
    </w:p>
    <w:p w14:paraId="033B99C0" w14:textId="77777777" w:rsidR="00ED7AD4" w:rsidRPr="00E46AD2" w:rsidRDefault="00ED7AD4" w:rsidP="001A721D">
      <w:r w:rsidRPr="00E46AD2">
        <w:rPr>
          <w:rtl/>
        </w:rPr>
        <w:t>ما هو التدبر الجماعي؟</w:t>
      </w:r>
    </w:p>
    <w:p w14:paraId="2086199E" w14:textId="232DAE75" w:rsidR="00ED7AD4" w:rsidRPr="00E46AD2" w:rsidRDefault="00ED7AD4" w:rsidP="001A721D">
      <w:r w:rsidRPr="00E46AD2">
        <w:rPr>
          <w:rtl/>
        </w:rPr>
        <w:t xml:space="preserve">التدبر الجماعي هو أن يجتمع مجموعة من المسلمين </w:t>
      </w:r>
      <w:r w:rsidR="0064321B">
        <w:rPr>
          <w:rtl/>
        </w:rPr>
        <w:t>"</w:t>
      </w:r>
      <w:r w:rsidRPr="00E46AD2">
        <w:rPr>
          <w:rtl/>
        </w:rPr>
        <w:t>في المسجد، أو في البيت، أو في أي مكان مناسب</w:t>
      </w:r>
      <w:r w:rsidR="0064321B">
        <w:rPr>
          <w:rtl/>
        </w:rPr>
        <w:t>"</w:t>
      </w:r>
      <w:r w:rsidRPr="00E46AD2">
        <w:rPr>
          <w:rtl/>
        </w:rPr>
        <w:t>، لقراءة القرآن الكريم، وتدبره، والتفكر في معانيه، واستخلاص العبر والدروس منه، والعمل به</w:t>
      </w:r>
      <w:r w:rsidRPr="00E46AD2">
        <w:t>.</w:t>
      </w:r>
    </w:p>
    <w:p w14:paraId="53918516" w14:textId="77777777" w:rsidR="00ED7AD4" w:rsidRPr="00E46AD2" w:rsidRDefault="00ED7AD4" w:rsidP="001A721D">
      <w:r w:rsidRPr="00E46AD2">
        <w:rPr>
          <w:rtl/>
        </w:rPr>
        <w:t>أهمية التدبر الجماعي</w:t>
      </w:r>
      <w:r w:rsidRPr="00E46AD2">
        <w:t>:</w:t>
      </w:r>
    </w:p>
    <w:p w14:paraId="10AB80CD" w14:textId="77777777" w:rsidR="00ED7AD4" w:rsidRPr="00E46AD2" w:rsidRDefault="00ED7AD4" w:rsidP="001A721D">
      <w:r w:rsidRPr="00E46AD2">
        <w:rPr>
          <w:rtl/>
        </w:rPr>
        <w:t>للتدبر الجماعي أهمية بالغة، فهو</w:t>
      </w:r>
      <w:r w:rsidRPr="00E46AD2">
        <w:t>:</w:t>
      </w:r>
    </w:p>
    <w:p w14:paraId="1E78E9DA" w14:textId="77777777" w:rsidR="00ED7AD4" w:rsidRPr="00E46AD2" w:rsidRDefault="00ED7AD4" w:rsidP="009A6CA1">
      <w:pPr>
        <w:pStyle w:val="a9"/>
        <w:numPr>
          <w:ilvl w:val="0"/>
          <w:numId w:val="221"/>
        </w:numPr>
      </w:pPr>
      <w:r w:rsidRPr="001A721D">
        <w:rPr>
          <w:b/>
          <w:bCs/>
          <w:rtl/>
        </w:rPr>
        <w:t>يزيد الفهم والتدبر</w:t>
      </w:r>
      <w:r w:rsidRPr="001A721D">
        <w:rPr>
          <w:b/>
          <w:bCs/>
        </w:rPr>
        <w:t>:</w:t>
      </w:r>
      <w:r w:rsidRPr="00E46AD2">
        <w:t xml:space="preserve"> </w:t>
      </w:r>
      <w:r w:rsidRPr="00E46AD2">
        <w:rPr>
          <w:rtl/>
        </w:rPr>
        <w:t>فالاجتماع على كتاب الله يفتح آفاقًا جديدة للفهم، ويساعد على استنباط المعاني الخفية، وتبادل الأفكار والخواطر</w:t>
      </w:r>
      <w:r w:rsidRPr="00E46AD2">
        <w:t>.</w:t>
      </w:r>
    </w:p>
    <w:p w14:paraId="1FB01E93" w14:textId="77777777" w:rsidR="00ED7AD4" w:rsidRPr="00E46AD2" w:rsidRDefault="00ED7AD4" w:rsidP="009A6CA1">
      <w:pPr>
        <w:pStyle w:val="a9"/>
        <w:numPr>
          <w:ilvl w:val="0"/>
          <w:numId w:val="221"/>
        </w:numPr>
      </w:pPr>
      <w:r w:rsidRPr="001A721D">
        <w:rPr>
          <w:b/>
          <w:bCs/>
          <w:rtl/>
        </w:rPr>
        <w:t>يقوي الإيمان واليقين</w:t>
      </w:r>
      <w:r w:rsidRPr="001A721D">
        <w:rPr>
          <w:b/>
          <w:bCs/>
        </w:rPr>
        <w:t>:</w:t>
      </w:r>
      <w:r w:rsidRPr="00E46AD2">
        <w:t xml:space="preserve"> </w:t>
      </w:r>
      <w:r w:rsidRPr="00E46AD2">
        <w:rPr>
          <w:rtl/>
        </w:rPr>
        <w:t>فالاجتماع على كتاب الله يزيد الإيمان واليقين، ويقوي الصلة بالله تعالى</w:t>
      </w:r>
      <w:r w:rsidRPr="00E46AD2">
        <w:t>.</w:t>
      </w:r>
    </w:p>
    <w:p w14:paraId="4291A0BA" w14:textId="77777777" w:rsidR="00ED7AD4" w:rsidRPr="00E46AD2" w:rsidRDefault="00ED7AD4" w:rsidP="009A6CA1">
      <w:pPr>
        <w:pStyle w:val="a9"/>
        <w:numPr>
          <w:ilvl w:val="0"/>
          <w:numId w:val="221"/>
        </w:numPr>
      </w:pPr>
      <w:r w:rsidRPr="001A721D">
        <w:rPr>
          <w:b/>
          <w:bCs/>
          <w:rtl/>
        </w:rPr>
        <w:t>يزكي النفوس</w:t>
      </w:r>
      <w:r w:rsidRPr="001A721D">
        <w:rPr>
          <w:b/>
          <w:bCs/>
        </w:rPr>
        <w:t>:</w:t>
      </w:r>
      <w:r w:rsidRPr="00E46AD2">
        <w:t xml:space="preserve"> </w:t>
      </w:r>
      <w:r w:rsidRPr="00E46AD2">
        <w:rPr>
          <w:rtl/>
        </w:rPr>
        <w:t>فالاجتماع على كتاب الله يطهر القلوب من الأمراض، ويزكي النفوس من الأدران، ويحث على التوبة والإنابة</w:t>
      </w:r>
      <w:r w:rsidRPr="00E46AD2">
        <w:t>.</w:t>
      </w:r>
    </w:p>
    <w:p w14:paraId="67CFE9AB" w14:textId="77777777" w:rsidR="00ED7AD4" w:rsidRPr="00E46AD2" w:rsidRDefault="00ED7AD4" w:rsidP="009A6CA1">
      <w:pPr>
        <w:pStyle w:val="a9"/>
        <w:numPr>
          <w:ilvl w:val="0"/>
          <w:numId w:val="221"/>
        </w:numPr>
      </w:pPr>
      <w:r w:rsidRPr="001A721D">
        <w:rPr>
          <w:b/>
          <w:bCs/>
          <w:rtl/>
        </w:rPr>
        <w:t>يهذب الأخلاق</w:t>
      </w:r>
      <w:r w:rsidRPr="001A721D">
        <w:rPr>
          <w:b/>
          <w:bCs/>
        </w:rPr>
        <w:t>:</w:t>
      </w:r>
      <w:r w:rsidRPr="00E46AD2">
        <w:t xml:space="preserve"> </w:t>
      </w:r>
      <w:r w:rsidRPr="00E46AD2">
        <w:rPr>
          <w:rtl/>
        </w:rPr>
        <w:t>فالاجتماع على كتاب الله يعلم مكارم الأخلاق، وينهى عن مساوئها، ويحث على التحلي بالفضائل</w:t>
      </w:r>
      <w:r w:rsidRPr="00E46AD2">
        <w:t>.</w:t>
      </w:r>
    </w:p>
    <w:p w14:paraId="2E4426C1" w14:textId="77777777" w:rsidR="00ED7AD4" w:rsidRPr="00E46AD2" w:rsidRDefault="00ED7AD4" w:rsidP="009A6CA1">
      <w:pPr>
        <w:pStyle w:val="a9"/>
        <w:numPr>
          <w:ilvl w:val="0"/>
          <w:numId w:val="221"/>
        </w:numPr>
      </w:pPr>
      <w:r w:rsidRPr="001A721D">
        <w:rPr>
          <w:b/>
          <w:bCs/>
          <w:rtl/>
        </w:rPr>
        <w:t>يقوي الروابط الاجتماعية</w:t>
      </w:r>
      <w:r w:rsidRPr="001A721D">
        <w:rPr>
          <w:b/>
          <w:bCs/>
        </w:rPr>
        <w:t>:</w:t>
      </w:r>
      <w:r w:rsidRPr="00E46AD2">
        <w:t xml:space="preserve"> </w:t>
      </w:r>
      <w:r w:rsidRPr="00E46AD2">
        <w:rPr>
          <w:rtl/>
        </w:rPr>
        <w:t>فالاجتماع على كتاب الله يقوي الروابط الاجتماعية بين المسلمين، ويزيد الألفة والمحبة بينهم</w:t>
      </w:r>
      <w:r w:rsidRPr="00E46AD2">
        <w:t>.</w:t>
      </w:r>
    </w:p>
    <w:p w14:paraId="078F8798" w14:textId="77777777" w:rsidR="00ED7AD4" w:rsidRPr="00E46AD2" w:rsidRDefault="00ED7AD4" w:rsidP="009A6CA1">
      <w:pPr>
        <w:pStyle w:val="a9"/>
        <w:numPr>
          <w:ilvl w:val="0"/>
          <w:numId w:val="221"/>
        </w:numPr>
      </w:pPr>
      <w:r w:rsidRPr="001A721D">
        <w:rPr>
          <w:b/>
          <w:bCs/>
          <w:rtl/>
        </w:rPr>
        <w:t>ينشر العلم النافع</w:t>
      </w:r>
      <w:r w:rsidRPr="001A721D">
        <w:rPr>
          <w:b/>
          <w:bCs/>
        </w:rPr>
        <w:t>:</w:t>
      </w:r>
      <w:r w:rsidRPr="00E46AD2">
        <w:t xml:space="preserve"> </w:t>
      </w:r>
      <w:r w:rsidRPr="00E46AD2">
        <w:rPr>
          <w:rtl/>
        </w:rPr>
        <w:t>فالاجتماع على كتاب الله ينشر العلم النافع بين المسلمين، ويعلمهم أمور دينهم</w:t>
      </w:r>
      <w:r w:rsidRPr="00E46AD2">
        <w:t>.</w:t>
      </w:r>
    </w:p>
    <w:p w14:paraId="28517EA7" w14:textId="77777777" w:rsidR="00ED7AD4" w:rsidRPr="00E46AD2" w:rsidRDefault="00ED7AD4" w:rsidP="009A6CA1">
      <w:pPr>
        <w:pStyle w:val="a9"/>
        <w:numPr>
          <w:ilvl w:val="0"/>
          <w:numId w:val="221"/>
        </w:numPr>
      </w:pPr>
      <w:r w:rsidRPr="001A721D">
        <w:rPr>
          <w:b/>
          <w:bCs/>
          <w:rtl/>
        </w:rPr>
        <w:t>يحيي سنة النبي صلى الله عليه وسلم</w:t>
      </w:r>
      <w:r w:rsidRPr="001A721D">
        <w:rPr>
          <w:b/>
          <w:bCs/>
        </w:rPr>
        <w:t>:</w:t>
      </w:r>
      <w:r w:rsidRPr="00E46AD2">
        <w:t xml:space="preserve"> </w:t>
      </w:r>
      <w:r w:rsidRPr="00E46AD2">
        <w:rPr>
          <w:rtl/>
        </w:rPr>
        <w:t>فالاجتماع على كتاب الله إحياء لسنة النبي صلى الله عليه وسلم، واقتداء بهديه</w:t>
      </w:r>
      <w:r w:rsidRPr="00E46AD2">
        <w:t>.</w:t>
      </w:r>
    </w:p>
    <w:p w14:paraId="59749B7E" w14:textId="77777777" w:rsidR="00ED7AD4" w:rsidRPr="00E46AD2" w:rsidRDefault="00ED7AD4" w:rsidP="009A6CA1">
      <w:pPr>
        <w:pStyle w:val="a9"/>
        <w:numPr>
          <w:ilvl w:val="0"/>
          <w:numId w:val="221"/>
        </w:numPr>
      </w:pPr>
      <w:r w:rsidRPr="001A721D">
        <w:rPr>
          <w:b/>
          <w:bCs/>
          <w:rtl/>
        </w:rPr>
        <w:t>ينزل السكينة والرحمة</w:t>
      </w:r>
      <w:r w:rsidRPr="001A721D">
        <w:rPr>
          <w:b/>
          <w:bCs/>
        </w:rPr>
        <w:t>:</w:t>
      </w:r>
      <w:r w:rsidRPr="00E46AD2">
        <w:t xml:space="preserve"> </w:t>
      </w:r>
      <w:r w:rsidRPr="00E46AD2">
        <w:rPr>
          <w:rtl/>
        </w:rPr>
        <w:t>كما ورد في الحديث الشريف</w:t>
      </w:r>
      <w:r w:rsidRPr="00E46AD2">
        <w:t>.</w:t>
      </w:r>
    </w:p>
    <w:p w14:paraId="697E0DE8" w14:textId="77777777" w:rsidR="00ED7AD4" w:rsidRPr="00E46AD2" w:rsidRDefault="00ED7AD4" w:rsidP="009A6CA1">
      <w:pPr>
        <w:pStyle w:val="a9"/>
        <w:numPr>
          <w:ilvl w:val="0"/>
          <w:numId w:val="221"/>
        </w:numPr>
      </w:pPr>
      <w:r w:rsidRPr="001A721D">
        <w:rPr>
          <w:b/>
          <w:bCs/>
          <w:rtl/>
        </w:rPr>
        <w:t>يساعد على تصحيح الأخطاء</w:t>
      </w:r>
      <w:r w:rsidRPr="00E46AD2">
        <w:t xml:space="preserve">: </w:t>
      </w:r>
      <w:r w:rsidRPr="00E46AD2">
        <w:rPr>
          <w:rtl/>
        </w:rPr>
        <w:t>فرصة لتصحيح الأخطاء في التلاوة والفهم</w:t>
      </w:r>
      <w:r w:rsidRPr="00E46AD2">
        <w:t>.</w:t>
      </w:r>
    </w:p>
    <w:p w14:paraId="23E87505" w14:textId="77777777" w:rsidR="00ED7AD4" w:rsidRPr="00E46AD2" w:rsidRDefault="00ED7AD4" w:rsidP="001A721D">
      <w:r w:rsidRPr="00E46AD2">
        <w:rPr>
          <w:rtl/>
        </w:rPr>
        <w:t>كيف ننظم جلسة تدبر جماعي؟</w:t>
      </w:r>
    </w:p>
    <w:p w14:paraId="27DDFE56" w14:textId="77777777" w:rsidR="00ED7AD4" w:rsidRPr="00E46AD2" w:rsidRDefault="00ED7AD4" w:rsidP="001A721D">
      <w:r w:rsidRPr="00E46AD2">
        <w:rPr>
          <w:rtl/>
        </w:rPr>
        <w:t>لتنظيم جلسة تدبر جماعي بشكل فعال، يمكن اتباع الخطوات التالية</w:t>
      </w:r>
      <w:r w:rsidRPr="00E46AD2">
        <w:t>:</w:t>
      </w:r>
    </w:p>
    <w:p w14:paraId="0A72E198" w14:textId="77777777" w:rsidR="00ED7AD4" w:rsidRPr="00E46AD2" w:rsidRDefault="00ED7AD4" w:rsidP="009A6CA1">
      <w:pPr>
        <w:pStyle w:val="a9"/>
        <w:numPr>
          <w:ilvl w:val="0"/>
          <w:numId w:val="222"/>
        </w:numPr>
      </w:pPr>
      <w:r w:rsidRPr="001A721D">
        <w:rPr>
          <w:b/>
          <w:bCs/>
          <w:rtl/>
        </w:rPr>
        <w:t>اختيار المكان والزمان المناسبين</w:t>
      </w:r>
      <w:r w:rsidRPr="001A721D">
        <w:rPr>
          <w:b/>
          <w:bCs/>
        </w:rPr>
        <w:t>:</w:t>
      </w:r>
      <w:r w:rsidRPr="00E46AD2">
        <w:t xml:space="preserve"> </w:t>
      </w:r>
      <w:r w:rsidRPr="00E46AD2">
        <w:rPr>
          <w:rtl/>
        </w:rPr>
        <w:t>بحيث يكون المكان هادئًا ومريحًا، والزمان مناسبًا للجميع</w:t>
      </w:r>
      <w:r w:rsidRPr="00E46AD2">
        <w:t>.</w:t>
      </w:r>
    </w:p>
    <w:p w14:paraId="7445281B" w14:textId="77777777" w:rsidR="00ED7AD4" w:rsidRPr="00E46AD2" w:rsidRDefault="00ED7AD4" w:rsidP="009A6CA1">
      <w:pPr>
        <w:pStyle w:val="a9"/>
        <w:numPr>
          <w:ilvl w:val="0"/>
          <w:numId w:val="222"/>
        </w:numPr>
      </w:pPr>
      <w:r w:rsidRPr="001A721D">
        <w:rPr>
          <w:b/>
          <w:bCs/>
          <w:rtl/>
        </w:rPr>
        <w:t>اختيار عدد مناسب من المشاركين</w:t>
      </w:r>
      <w:r w:rsidRPr="001A721D">
        <w:rPr>
          <w:b/>
          <w:bCs/>
        </w:rPr>
        <w:t>:</w:t>
      </w:r>
      <w:r w:rsidRPr="00E46AD2">
        <w:t xml:space="preserve"> </w:t>
      </w:r>
      <w:r w:rsidRPr="00E46AD2">
        <w:rPr>
          <w:rtl/>
        </w:rPr>
        <w:t>بحيث لا يكون العدد كبيرًا جدًا فيصعب النقاش، ولا قليلًا جدًا فيفقد الاجتماع فائدته</w:t>
      </w:r>
      <w:r w:rsidRPr="00E46AD2">
        <w:t>.</w:t>
      </w:r>
    </w:p>
    <w:p w14:paraId="1C20943D" w14:textId="77777777" w:rsidR="00ED7AD4" w:rsidRPr="00E46AD2" w:rsidRDefault="00ED7AD4" w:rsidP="009A6CA1">
      <w:pPr>
        <w:pStyle w:val="a9"/>
        <w:numPr>
          <w:ilvl w:val="0"/>
          <w:numId w:val="222"/>
        </w:numPr>
      </w:pPr>
      <w:r w:rsidRPr="001A721D">
        <w:rPr>
          <w:b/>
          <w:bCs/>
          <w:rtl/>
        </w:rPr>
        <w:t>اختيار قائد للجلسة</w:t>
      </w:r>
      <w:r w:rsidRPr="001A721D">
        <w:rPr>
          <w:b/>
          <w:bCs/>
        </w:rPr>
        <w:t>:</w:t>
      </w:r>
      <w:r w:rsidRPr="00E46AD2">
        <w:t xml:space="preserve"> </w:t>
      </w:r>
      <w:r w:rsidRPr="00E46AD2">
        <w:rPr>
          <w:rtl/>
        </w:rPr>
        <w:t>يكون لديه علم بالقرآن وتفسيره، وقدرة على إدارة الحوار، وتوجيه النقاش</w:t>
      </w:r>
      <w:r w:rsidRPr="00E46AD2">
        <w:t>.</w:t>
      </w:r>
    </w:p>
    <w:p w14:paraId="28E3A886" w14:textId="77777777" w:rsidR="00ED7AD4" w:rsidRPr="00E46AD2" w:rsidRDefault="00ED7AD4" w:rsidP="009A6CA1">
      <w:pPr>
        <w:pStyle w:val="a9"/>
        <w:numPr>
          <w:ilvl w:val="0"/>
          <w:numId w:val="222"/>
        </w:numPr>
      </w:pPr>
      <w:r w:rsidRPr="001A721D">
        <w:rPr>
          <w:b/>
          <w:bCs/>
          <w:rtl/>
        </w:rPr>
        <w:t>تحديد الآيات التي سيتم تدبرها</w:t>
      </w:r>
      <w:r w:rsidRPr="001A721D">
        <w:rPr>
          <w:b/>
          <w:bCs/>
        </w:rPr>
        <w:t>:</w:t>
      </w:r>
      <w:r w:rsidRPr="00E46AD2">
        <w:t xml:space="preserve"> </w:t>
      </w:r>
      <w:r w:rsidRPr="00E46AD2">
        <w:rPr>
          <w:rtl/>
        </w:rPr>
        <w:t>بحيث تكون الآيات متصلة بموضوع معين، أو من سورة معينة</w:t>
      </w:r>
      <w:r w:rsidRPr="00E46AD2">
        <w:t>.</w:t>
      </w:r>
    </w:p>
    <w:p w14:paraId="40C4F7A5" w14:textId="77777777" w:rsidR="00ED7AD4" w:rsidRPr="00E46AD2" w:rsidRDefault="00ED7AD4" w:rsidP="009A6CA1">
      <w:pPr>
        <w:pStyle w:val="a9"/>
        <w:numPr>
          <w:ilvl w:val="0"/>
          <w:numId w:val="222"/>
        </w:numPr>
      </w:pPr>
      <w:r w:rsidRPr="001A721D">
        <w:rPr>
          <w:b/>
          <w:bCs/>
          <w:rtl/>
        </w:rPr>
        <w:t>القراءة الجماعية</w:t>
      </w:r>
      <w:r w:rsidRPr="001A721D">
        <w:rPr>
          <w:b/>
          <w:bCs/>
        </w:rPr>
        <w:t>:</w:t>
      </w:r>
      <w:r w:rsidRPr="00E46AD2">
        <w:t xml:space="preserve"> </w:t>
      </w:r>
      <w:r w:rsidRPr="00E46AD2">
        <w:rPr>
          <w:rtl/>
        </w:rPr>
        <w:t>يقرأ أحد المشاركين الآيات بصوت واضح، ويتابعه الباقون في مصاحفهم</w:t>
      </w:r>
      <w:r w:rsidRPr="00E46AD2">
        <w:t>.</w:t>
      </w:r>
    </w:p>
    <w:p w14:paraId="5F5D3C0C" w14:textId="77777777" w:rsidR="00ED7AD4" w:rsidRPr="00E46AD2" w:rsidRDefault="00ED7AD4" w:rsidP="009A6CA1">
      <w:pPr>
        <w:pStyle w:val="a9"/>
        <w:numPr>
          <w:ilvl w:val="0"/>
          <w:numId w:val="222"/>
        </w:numPr>
      </w:pPr>
      <w:r w:rsidRPr="001A721D">
        <w:rPr>
          <w:b/>
          <w:bCs/>
          <w:rtl/>
        </w:rPr>
        <w:t>التفسير الميسر</w:t>
      </w:r>
      <w:r w:rsidRPr="001A721D">
        <w:rPr>
          <w:b/>
          <w:bCs/>
        </w:rPr>
        <w:t>:</w:t>
      </w:r>
      <w:r w:rsidRPr="00E46AD2">
        <w:t xml:space="preserve"> </w:t>
      </w:r>
      <w:r w:rsidRPr="00E46AD2">
        <w:rPr>
          <w:rtl/>
        </w:rPr>
        <w:t>يقرأ قائد الجلسة تفسيرًا ميسرًا للآيات، أو يكلف أحد المشاركين بذلك</w:t>
      </w:r>
      <w:r w:rsidRPr="00E46AD2">
        <w:t>.</w:t>
      </w:r>
    </w:p>
    <w:p w14:paraId="16D580AA" w14:textId="77777777" w:rsidR="00ED7AD4" w:rsidRPr="00E46AD2" w:rsidRDefault="00ED7AD4" w:rsidP="009A6CA1">
      <w:pPr>
        <w:pStyle w:val="a9"/>
        <w:numPr>
          <w:ilvl w:val="0"/>
          <w:numId w:val="222"/>
        </w:numPr>
      </w:pPr>
      <w:r w:rsidRPr="001A721D">
        <w:rPr>
          <w:b/>
          <w:bCs/>
          <w:rtl/>
        </w:rPr>
        <w:t>فتح باب النقاش</w:t>
      </w:r>
      <w:r w:rsidRPr="001A721D">
        <w:rPr>
          <w:b/>
          <w:bCs/>
        </w:rPr>
        <w:t>:</w:t>
      </w:r>
      <w:r w:rsidRPr="00E46AD2">
        <w:t xml:space="preserve"> </w:t>
      </w:r>
      <w:r w:rsidRPr="00E46AD2">
        <w:rPr>
          <w:rtl/>
        </w:rPr>
        <w:t>يفتح قائد الجلسة باب النقاش حول الآيات، ويشجع المشاركين على طرح أفكارهم وخواطرهم</w:t>
      </w:r>
      <w:r w:rsidRPr="00E46AD2">
        <w:t>.</w:t>
      </w:r>
    </w:p>
    <w:p w14:paraId="17B5A73E" w14:textId="77777777" w:rsidR="00ED7AD4" w:rsidRPr="00E46AD2" w:rsidRDefault="00ED7AD4" w:rsidP="009A6CA1">
      <w:pPr>
        <w:pStyle w:val="a9"/>
        <w:numPr>
          <w:ilvl w:val="0"/>
          <w:numId w:val="222"/>
        </w:numPr>
      </w:pPr>
      <w:r w:rsidRPr="001A721D">
        <w:rPr>
          <w:b/>
          <w:bCs/>
          <w:rtl/>
        </w:rPr>
        <w:t>التركيز على الجوانب العملية</w:t>
      </w:r>
      <w:r w:rsidRPr="001A721D">
        <w:rPr>
          <w:b/>
          <w:bCs/>
        </w:rPr>
        <w:t>:</w:t>
      </w:r>
      <w:r w:rsidRPr="00E46AD2">
        <w:t xml:space="preserve"> </w:t>
      </w:r>
      <w:r w:rsidRPr="00E46AD2">
        <w:rPr>
          <w:rtl/>
        </w:rPr>
        <w:t>يحاول المشاركون ربط الآيات بواقعهم وحياتهم، واستخلاص الدروس والعبر منها</w:t>
      </w:r>
      <w:r w:rsidRPr="00E46AD2">
        <w:t>.</w:t>
      </w:r>
    </w:p>
    <w:p w14:paraId="2EDDB2D1" w14:textId="77777777" w:rsidR="00ED7AD4" w:rsidRPr="00E46AD2" w:rsidRDefault="00ED7AD4" w:rsidP="009A6CA1">
      <w:pPr>
        <w:pStyle w:val="a9"/>
        <w:numPr>
          <w:ilvl w:val="0"/>
          <w:numId w:val="222"/>
        </w:numPr>
      </w:pPr>
      <w:r w:rsidRPr="001A721D">
        <w:rPr>
          <w:b/>
          <w:bCs/>
          <w:rtl/>
        </w:rPr>
        <w:t>الدعاء</w:t>
      </w:r>
      <w:r w:rsidRPr="001A721D">
        <w:rPr>
          <w:b/>
          <w:bCs/>
        </w:rPr>
        <w:t>:</w:t>
      </w:r>
      <w:r w:rsidRPr="00E46AD2">
        <w:t xml:space="preserve"> </w:t>
      </w:r>
      <w:r w:rsidRPr="00E46AD2">
        <w:rPr>
          <w:rtl/>
        </w:rPr>
        <w:t>يختم قائد الجلسة بالدعاء، ويدعو الله أن يتقبل منهم، وأن يرزقهم فهم كتابه وتدبره والعمل به</w:t>
      </w:r>
      <w:r w:rsidRPr="00E46AD2">
        <w:t>.</w:t>
      </w:r>
    </w:p>
    <w:p w14:paraId="0A21C5BC" w14:textId="77777777" w:rsidR="00ED7AD4" w:rsidRPr="00E46AD2" w:rsidRDefault="00ED7AD4" w:rsidP="009A6CA1">
      <w:pPr>
        <w:pStyle w:val="a9"/>
        <w:numPr>
          <w:ilvl w:val="0"/>
          <w:numId w:val="222"/>
        </w:numPr>
      </w:pPr>
      <w:r w:rsidRPr="001A721D">
        <w:rPr>
          <w:b/>
          <w:bCs/>
          <w:rtl/>
        </w:rPr>
        <w:t>تحديد موعد الجلسة القادمة</w:t>
      </w:r>
      <w:r w:rsidRPr="001A721D">
        <w:rPr>
          <w:b/>
          <w:bCs/>
        </w:rPr>
        <w:t>:</w:t>
      </w:r>
      <w:r w:rsidRPr="00E46AD2">
        <w:t xml:space="preserve"> </w:t>
      </w:r>
      <w:r w:rsidRPr="00E46AD2">
        <w:rPr>
          <w:rtl/>
        </w:rPr>
        <w:t>يتم الاتفاق على موعد ومكان الجلسة القادمة</w:t>
      </w:r>
      <w:r w:rsidRPr="00E46AD2">
        <w:t>.</w:t>
      </w:r>
    </w:p>
    <w:p w14:paraId="4CAB6D8D" w14:textId="77777777" w:rsidR="00ED7AD4" w:rsidRPr="00E46AD2" w:rsidRDefault="00ED7AD4" w:rsidP="009A6CA1">
      <w:pPr>
        <w:pStyle w:val="a9"/>
        <w:numPr>
          <w:ilvl w:val="0"/>
          <w:numId w:val="222"/>
        </w:numPr>
      </w:pPr>
      <w:r w:rsidRPr="001A721D">
        <w:rPr>
          <w:b/>
          <w:bCs/>
          <w:rtl/>
        </w:rPr>
        <w:t>الالتزام بآداب الحوار</w:t>
      </w:r>
      <w:r w:rsidRPr="00E46AD2">
        <w:t xml:space="preserve">: </w:t>
      </w:r>
      <w:r w:rsidRPr="00E46AD2">
        <w:rPr>
          <w:rtl/>
        </w:rPr>
        <w:t>الاستماع الجيد، وعدم مقاطعة الآخرين، واحترام الرأي الآخر</w:t>
      </w:r>
      <w:r w:rsidRPr="00E46AD2">
        <w:t>.</w:t>
      </w:r>
    </w:p>
    <w:p w14:paraId="67969329" w14:textId="77777777" w:rsidR="00ED7AD4" w:rsidRPr="00E46AD2" w:rsidRDefault="00ED7AD4" w:rsidP="001A721D">
      <w:r w:rsidRPr="00E46AD2">
        <w:rPr>
          <w:rtl/>
        </w:rPr>
        <w:t>أمثلة على موضوعات يمكن مناقشتها في جلسة تدبر جماعي</w:t>
      </w:r>
      <w:r w:rsidRPr="00E46AD2">
        <w:t>:</w:t>
      </w:r>
    </w:p>
    <w:p w14:paraId="16987D0A" w14:textId="77777777" w:rsidR="00ED7AD4" w:rsidRPr="00E46AD2" w:rsidRDefault="00ED7AD4" w:rsidP="009A6CA1">
      <w:pPr>
        <w:pStyle w:val="a9"/>
        <w:numPr>
          <w:ilvl w:val="0"/>
          <w:numId w:val="223"/>
        </w:numPr>
      </w:pPr>
      <w:r w:rsidRPr="00E46AD2">
        <w:rPr>
          <w:rtl/>
        </w:rPr>
        <w:t>تدبر آيات الصبر</w:t>
      </w:r>
      <w:r w:rsidRPr="00E46AD2">
        <w:t>.</w:t>
      </w:r>
    </w:p>
    <w:p w14:paraId="7301A6BF" w14:textId="77777777" w:rsidR="00ED7AD4" w:rsidRPr="00E46AD2" w:rsidRDefault="00ED7AD4" w:rsidP="009A6CA1">
      <w:pPr>
        <w:pStyle w:val="a9"/>
        <w:numPr>
          <w:ilvl w:val="0"/>
          <w:numId w:val="223"/>
        </w:numPr>
      </w:pPr>
      <w:r w:rsidRPr="00E46AD2">
        <w:rPr>
          <w:rtl/>
        </w:rPr>
        <w:t>تدبر آيات الإنفاق</w:t>
      </w:r>
      <w:r w:rsidRPr="00E46AD2">
        <w:t>.</w:t>
      </w:r>
    </w:p>
    <w:p w14:paraId="2166DD7B" w14:textId="77777777" w:rsidR="00ED7AD4" w:rsidRPr="00E46AD2" w:rsidRDefault="00ED7AD4" w:rsidP="009A6CA1">
      <w:pPr>
        <w:pStyle w:val="a9"/>
        <w:numPr>
          <w:ilvl w:val="0"/>
          <w:numId w:val="223"/>
        </w:numPr>
      </w:pPr>
      <w:r w:rsidRPr="00E46AD2">
        <w:rPr>
          <w:rtl/>
        </w:rPr>
        <w:t>تدبر آيات التوكل</w:t>
      </w:r>
      <w:r w:rsidRPr="00E46AD2">
        <w:t>.</w:t>
      </w:r>
    </w:p>
    <w:p w14:paraId="024B8756" w14:textId="77777777" w:rsidR="00ED7AD4" w:rsidRPr="00E46AD2" w:rsidRDefault="00ED7AD4" w:rsidP="009A6CA1">
      <w:pPr>
        <w:pStyle w:val="a9"/>
        <w:numPr>
          <w:ilvl w:val="0"/>
          <w:numId w:val="223"/>
        </w:numPr>
      </w:pPr>
      <w:r w:rsidRPr="00E46AD2">
        <w:rPr>
          <w:rtl/>
        </w:rPr>
        <w:t>تدبر آيات الأخوة</w:t>
      </w:r>
      <w:r w:rsidRPr="00E46AD2">
        <w:t>.</w:t>
      </w:r>
    </w:p>
    <w:p w14:paraId="2693A4F1" w14:textId="77777777" w:rsidR="00ED7AD4" w:rsidRPr="00E46AD2" w:rsidRDefault="00ED7AD4" w:rsidP="009A6CA1">
      <w:pPr>
        <w:pStyle w:val="a9"/>
        <w:numPr>
          <w:ilvl w:val="0"/>
          <w:numId w:val="223"/>
        </w:numPr>
      </w:pPr>
      <w:r w:rsidRPr="00E46AD2">
        <w:rPr>
          <w:rtl/>
        </w:rPr>
        <w:t>تدبر آيات العلم</w:t>
      </w:r>
      <w:r w:rsidRPr="00E46AD2">
        <w:t>.</w:t>
      </w:r>
    </w:p>
    <w:p w14:paraId="092B7BF6" w14:textId="77777777" w:rsidR="00ED7AD4" w:rsidRPr="00E46AD2" w:rsidRDefault="00ED7AD4" w:rsidP="009A6CA1">
      <w:pPr>
        <w:pStyle w:val="a9"/>
        <w:numPr>
          <w:ilvl w:val="0"/>
          <w:numId w:val="223"/>
        </w:numPr>
      </w:pPr>
      <w:r w:rsidRPr="00E46AD2">
        <w:rPr>
          <w:rtl/>
        </w:rPr>
        <w:t>تدبر آيات العمل</w:t>
      </w:r>
      <w:r w:rsidRPr="00E46AD2">
        <w:t>.</w:t>
      </w:r>
    </w:p>
    <w:p w14:paraId="643F3EA4" w14:textId="77777777" w:rsidR="00ED7AD4" w:rsidRPr="00E46AD2" w:rsidRDefault="00ED7AD4" w:rsidP="009A6CA1">
      <w:pPr>
        <w:pStyle w:val="a9"/>
        <w:numPr>
          <w:ilvl w:val="0"/>
          <w:numId w:val="223"/>
        </w:numPr>
      </w:pPr>
      <w:r w:rsidRPr="00E46AD2">
        <w:rPr>
          <w:rtl/>
        </w:rPr>
        <w:t>تدبر قصة من قصص القرآن</w:t>
      </w:r>
      <w:r w:rsidRPr="00E46AD2">
        <w:t>.</w:t>
      </w:r>
    </w:p>
    <w:p w14:paraId="69531535" w14:textId="77777777" w:rsidR="00ED7AD4" w:rsidRPr="00E46AD2" w:rsidRDefault="00ED7AD4" w:rsidP="001A721D">
      <w:r w:rsidRPr="00E46AD2">
        <w:rPr>
          <w:rtl/>
        </w:rPr>
        <w:t>عوائق قد تواجهنا</w:t>
      </w:r>
      <w:r w:rsidRPr="00E46AD2">
        <w:t>:</w:t>
      </w:r>
    </w:p>
    <w:p w14:paraId="33618738" w14:textId="77777777" w:rsidR="00ED7AD4" w:rsidRPr="00E46AD2" w:rsidRDefault="00ED7AD4" w:rsidP="009A6CA1">
      <w:pPr>
        <w:pStyle w:val="a9"/>
        <w:numPr>
          <w:ilvl w:val="0"/>
          <w:numId w:val="224"/>
        </w:numPr>
      </w:pPr>
      <w:r w:rsidRPr="001A721D">
        <w:rPr>
          <w:b/>
          <w:bCs/>
          <w:rtl/>
        </w:rPr>
        <w:t>عدم وجود الوقت الكافي</w:t>
      </w:r>
      <w:r w:rsidRPr="001A721D">
        <w:rPr>
          <w:b/>
          <w:bCs/>
        </w:rPr>
        <w:t>:</w:t>
      </w:r>
      <w:r w:rsidRPr="00E46AD2">
        <w:t xml:space="preserve"> </w:t>
      </w:r>
      <w:r w:rsidRPr="00E46AD2">
        <w:rPr>
          <w:rtl/>
        </w:rPr>
        <w:t>يمكن التغلب على ذلك بتخصيص وقت محدد للتدبر الجماعي، ولو كان قصيرًا</w:t>
      </w:r>
      <w:r w:rsidRPr="00E46AD2">
        <w:t>.</w:t>
      </w:r>
    </w:p>
    <w:p w14:paraId="3F8D3793" w14:textId="77777777" w:rsidR="00ED7AD4" w:rsidRPr="00E46AD2" w:rsidRDefault="00ED7AD4" w:rsidP="009A6CA1">
      <w:pPr>
        <w:pStyle w:val="a9"/>
        <w:numPr>
          <w:ilvl w:val="0"/>
          <w:numId w:val="224"/>
        </w:numPr>
      </w:pPr>
      <w:r w:rsidRPr="001A721D">
        <w:rPr>
          <w:b/>
          <w:bCs/>
          <w:rtl/>
        </w:rPr>
        <w:t>عدم وجود المكان المناسب</w:t>
      </w:r>
      <w:r w:rsidRPr="001A721D">
        <w:rPr>
          <w:b/>
          <w:bCs/>
        </w:rPr>
        <w:t>:</w:t>
      </w:r>
      <w:r w:rsidRPr="00E46AD2">
        <w:t xml:space="preserve"> </w:t>
      </w:r>
      <w:r w:rsidRPr="00E46AD2">
        <w:rPr>
          <w:rtl/>
        </w:rPr>
        <w:t>يمكن التغلب على ذلك بالاجتماع في المسجد، أو في بيت أحد المشاركين، أو في أي مكان هادئ ومريح</w:t>
      </w:r>
      <w:r w:rsidRPr="00E46AD2">
        <w:t>.</w:t>
      </w:r>
    </w:p>
    <w:p w14:paraId="2799E024" w14:textId="77777777" w:rsidR="00ED7AD4" w:rsidRPr="00E46AD2" w:rsidRDefault="00ED7AD4" w:rsidP="009A6CA1">
      <w:pPr>
        <w:pStyle w:val="a9"/>
        <w:numPr>
          <w:ilvl w:val="0"/>
          <w:numId w:val="224"/>
        </w:numPr>
      </w:pPr>
      <w:r w:rsidRPr="001A721D">
        <w:rPr>
          <w:b/>
          <w:bCs/>
          <w:rtl/>
        </w:rPr>
        <w:t>عدم وجود قائد مؤهل</w:t>
      </w:r>
      <w:r w:rsidRPr="001A721D">
        <w:rPr>
          <w:b/>
          <w:bCs/>
        </w:rPr>
        <w:t>:</w:t>
      </w:r>
      <w:r w:rsidRPr="00E46AD2">
        <w:t xml:space="preserve"> </w:t>
      </w:r>
      <w:r w:rsidRPr="00E46AD2">
        <w:rPr>
          <w:rtl/>
        </w:rPr>
        <w:t>يمكن التغلب على ذلك بالاستعانة بأحد طلبة العلم، أو أحد الملمين بتفسير القرآن</w:t>
      </w:r>
      <w:r w:rsidRPr="00E46AD2">
        <w:t>.</w:t>
      </w:r>
    </w:p>
    <w:p w14:paraId="55388178" w14:textId="77777777" w:rsidR="00ED7AD4" w:rsidRPr="00E46AD2" w:rsidRDefault="00ED7AD4" w:rsidP="009A6CA1">
      <w:pPr>
        <w:pStyle w:val="a9"/>
        <w:numPr>
          <w:ilvl w:val="0"/>
          <w:numId w:val="224"/>
        </w:numPr>
      </w:pPr>
      <w:r w:rsidRPr="001A721D">
        <w:rPr>
          <w:b/>
          <w:bCs/>
          <w:rtl/>
        </w:rPr>
        <w:t>الخجل من المشاركة</w:t>
      </w:r>
      <w:r w:rsidRPr="001A721D">
        <w:rPr>
          <w:b/>
          <w:bCs/>
        </w:rPr>
        <w:t>:</w:t>
      </w:r>
      <w:r w:rsidRPr="00E46AD2">
        <w:t xml:space="preserve"> </w:t>
      </w:r>
      <w:r w:rsidRPr="00E46AD2">
        <w:rPr>
          <w:rtl/>
        </w:rPr>
        <w:t>يمكن التغلب على ذلك بالتشجيع والتحفيز، وتهيئة جو من الألفة والمحبة بين المشاركين</w:t>
      </w:r>
      <w:r w:rsidRPr="00E46AD2">
        <w:t>.</w:t>
      </w:r>
    </w:p>
    <w:p w14:paraId="73CBC1DD" w14:textId="77777777" w:rsidR="00ED7AD4" w:rsidRPr="00E46AD2" w:rsidRDefault="00ED7AD4" w:rsidP="001A721D">
      <w:r w:rsidRPr="00E46AD2">
        <w:rPr>
          <w:rtl/>
        </w:rPr>
        <w:t>خاتمة: التدبر الجماعي نور على نور</w:t>
      </w:r>
    </w:p>
    <w:p w14:paraId="6AD9435A" w14:textId="77777777" w:rsidR="00ED7AD4" w:rsidRPr="00E46AD2" w:rsidRDefault="00ED7AD4" w:rsidP="001A721D">
      <w:r w:rsidRPr="00E46AD2">
        <w:rPr>
          <w:rtl/>
        </w:rPr>
        <w:t>التدبر الجماعي نور على نور، وبركة على بركة، وخير على خير. فلنجعل التدبر الجماعي جزءًا من حياتنا، ولنجتمع على كتاب الله، ولنتدارسه بيننا، ولنعمل به، ولندعو إليه</w:t>
      </w:r>
      <w:r w:rsidRPr="00E46AD2">
        <w:t>.</w:t>
      </w:r>
    </w:p>
    <w:p w14:paraId="4D5CCE35" w14:textId="0D1E7EC4" w:rsidR="003779AA" w:rsidRPr="00E46AD2" w:rsidRDefault="00C7689B" w:rsidP="008A0417">
      <w:pPr>
        <w:pStyle w:val="1"/>
      </w:pPr>
      <w:bookmarkStart w:id="192" w:name="_Toc192269213"/>
      <w:bookmarkStart w:id="193" w:name="_Toc199407122"/>
      <w:r>
        <w:rPr>
          <w:lang w:val="en-ZA" w:bidi="ar-MA"/>
        </w:rPr>
        <w:t xml:space="preserve">   </w:t>
      </w:r>
      <w:r w:rsidR="003779AA" w:rsidRPr="00E46AD2">
        <w:rPr>
          <w:rtl/>
        </w:rPr>
        <w:t>التدبر بين الفهم الصحيح والفهم السقيم</w:t>
      </w:r>
      <w:bookmarkEnd w:id="192"/>
      <w:bookmarkEnd w:id="193"/>
    </w:p>
    <w:p w14:paraId="7C5FA1EA" w14:textId="0A86B268" w:rsidR="003779AA" w:rsidRPr="00E46AD2" w:rsidRDefault="003779AA" w:rsidP="001A721D">
      <w:r w:rsidRPr="00E46AD2">
        <w:rPr>
          <w:rtl/>
        </w:rPr>
        <w:t xml:space="preserve">التدبر هو الفهم العميق لكتاب الله، واستخلاص العبر والدروس منه، والعمل به. ولكن، قد يقع البعض في أخطاء في التدبر، أو يثيرون حوله شبهات، بقصد أو بغير قصد. وفي </w:t>
      </w:r>
      <w:r w:rsidR="0098088B" w:rsidRPr="00E46AD2">
        <w:rPr>
          <w:rtl/>
        </w:rPr>
        <w:t>هذا البحث</w:t>
      </w:r>
      <w:r w:rsidRPr="00E46AD2">
        <w:rPr>
          <w:rtl/>
        </w:rPr>
        <w:t>، سنتناول بعض هذه الشبهات، ونرد عليها بالحجة والبرهان</w:t>
      </w:r>
      <w:r w:rsidRPr="00E46AD2">
        <w:t>.</w:t>
      </w:r>
    </w:p>
    <w:p w14:paraId="7BD385F7" w14:textId="77777777" w:rsidR="003779AA" w:rsidRPr="00E46AD2" w:rsidRDefault="003779AA" w:rsidP="001A721D">
      <w:r w:rsidRPr="00E46AD2">
        <w:rPr>
          <w:rtl/>
        </w:rPr>
        <w:t>أهم الشبهات حول التدبر والرد عليها</w:t>
      </w:r>
      <w:r w:rsidRPr="00E46AD2">
        <w:t>:</w:t>
      </w:r>
    </w:p>
    <w:p w14:paraId="7CC74D96" w14:textId="77777777" w:rsidR="003779AA" w:rsidRPr="00E46AD2" w:rsidRDefault="003779AA" w:rsidP="009A6CA1">
      <w:pPr>
        <w:pStyle w:val="a9"/>
        <w:numPr>
          <w:ilvl w:val="0"/>
          <w:numId w:val="225"/>
        </w:numPr>
      </w:pPr>
      <w:r w:rsidRPr="001A721D">
        <w:rPr>
          <w:b/>
          <w:bCs/>
          <w:rtl/>
        </w:rPr>
        <w:t>الشبهة</w:t>
      </w:r>
      <w:r w:rsidRPr="001A721D">
        <w:rPr>
          <w:b/>
          <w:bCs/>
        </w:rPr>
        <w:t>:</w:t>
      </w:r>
      <w:r w:rsidRPr="00E46AD2">
        <w:t xml:space="preserve"> </w:t>
      </w:r>
      <w:r w:rsidRPr="00E46AD2">
        <w:rPr>
          <w:rtl/>
        </w:rPr>
        <w:t>التدبر خاص بالعلماء والمتخصصين، ولا يجوز لعامة الناس أن يتدبروا القرآن</w:t>
      </w:r>
      <w:r w:rsidRPr="00E46AD2">
        <w:t>.</w:t>
      </w:r>
    </w:p>
    <w:p w14:paraId="04F87340" w14:textId="77777777" w:rsidR="003779AA" w:rsidRPr="00E46AD2" w:rsidRDefault="003779AA" w:rsidP="009A6CA1">
      <w:pPr>
        <w:pStyle w:val="a9"/>
        <w:numPr>
          <w:ilvl w:val="1"/>
          <w:numId w:val="225"/>
        </w:numPr>
      </w:pPr>
      <w:r w:rsidRPr="00E46AD2">
        <w:rPr>
          <w:rtl/>
        </w:rPr>
        <w:t>الرد</w:t>
      </w:r>
      <w:r w:rsidRPr="00E46AD2">
        <w:t>:</w:t>
      </w:r>
    </w:p>
    <w:p w14:paraId="4A6A0630" w14:textId="77777777" w:rsidR="003779AA" w:rsidRPr="00E46AD2" w:rsidRDefault="003779AA" w:rsidP="009A6CA1">
      <w:pPr>
        <w:pStyle w:val="a9"/>
        <w:numPr>
          <w:ilvl w:val="2"/>
          <w:numId w:val="225"/>
        </w:numPr>
      </w:pPr>
      <w:r w:rsidRPr="00E46AD2">
        <w:rPr>
          <w:rtl/>
        </w:rPr>
        <w:t>القرآن نزل للناس جميعًا، وليس خاصًا بفئة معينة</w:t>
      </w:r>
      <w:r w:rsidRPr="00E46AD2">
        <w:t>.</w:t>
      </w:r>
    </w:p>
    <w:p w14:paraId="607C3228" w14:textId="1D463038" w:rsidR="003779AA" w:rsidRPr="00E46AD2" w:rsidRDefault="003779AA" w:rsidP="009A6CA1">
      <w:pPr>
        <w:pStyle w:val="a9"/>
        <w:numPr>
          <w:ilvl w:val="2"/>
          <w:numId w:val="225"/>
        </w:numPr>
      </w:pPr>
      <w:r w:rsidRPr="00E46AD2">
        <w:rPr>
          <w:rtl/>
        </w:rPr>
        <w:t xml:space="preserve">الله تعالى أمر جميع الناس بتدبر القرآن، فقال: ﴿أَفَلَا يَتَدَبَّرُونَ الْقُرْآنَ أَمْ عَلَىٰ قُلُوبٍ أَقْفَالُهَا﴾ </w:t>
      </w:r>
      <w:r w:rsidR="0064321B">
        <w:rPr>
          <w:rtl/>
        </w:rPr>
        <w:t>"</w:t>
      </w:r>
      <w:r w:rsidRPr="00E46AD2">
        <w:rPr>
          <w:rtl/>
        </w:rPr>
        <w:t>محمد: 24</w:t>
      </w:r>
      <w:r w:rsidR="0064321B">
        <w:rPr>
          <w:rtl/>
        </w:rPr>
        <w:t>"</w:t>
      </w:r>
      <w:r w:rsidRPr="00E46AD2">
        <w:t>.</w:t>
      </w:r>
    </w:p>
    <w:p w14:paraId="179D16C1" w14:textId="77777777" w:rsidR="003779AA" w:rsidRPr="00E46AD2" w:rsidRDefault="003779AA" w:rsidP="009A6CA1">
      <w:pPr>
        <w:pStyle w:val="a9"/>
        <w:numPr>
          <w:ilvl w:val="2"/>
          <w:numId w:val="225"/>
        </w:numPr>
      </w:pPr>
      <w:r w:rsidRPr="00E46AD2">
        <w:rPr>
          <w:rtl/>
        </w:rPr>
        <w:t>التدبر درجات، ولكل مسلم أن يتدبر القرآن بقدر علمه وفهمه</w:t>
      </w:r>
      <w:r w:rsidRPr="00E46AD2">
        <w:t>.</w:t>
      </w:r>
    </w:p>
    <w:p w14:paraId="007EA503" w14:textId="77777777" w:rsidR="003779AA" w:rsidRPr="00E46AD2" w:rsidRDefault="003779AA" w:rsidP="009A6CA1">
      <w:pPr>
        <w:pStyle w:val="a9"/>
        <w:numPr>
          <w:ilvl w:val="2"/>
          <w:numId w:val="225"/>
        </w:numPr>
      </w:pPr>
      <w:r w:rsidRPr="00E46AD2">
        <w:rPr>
          <w:rtl/>
        </w:rPr>
        <w:t>لا شك أن العلماء والمتخصصين أقدر على استنباط الأحكام والفوائد الدقيقة، ولكن هذا لا يعني أن عامة الناس ممنوعون من التدبر</w:t>
      </w:r>
      <w:r w:rsidRPr="00E46AD2">
        <w:t>.</w:t>
      </w:r>
    </w:p>
    <w:p w14:paraId="158D0EBA" w14:textId="77777777" w:rsidR="003779AA" w:rsidRPr="00E46AD2" w:rsidRDefault="003779AA" w:rsidP="009A6CA1">
      <w:pPr>
        <w:pStyle w:val="a9"/>
        <w:numPr>
          <w:ilvl w:val="2"/>
          <w:numId w:val="225"/>
        </w:numPr>
      </w:pPr>
      <w:r w:rsidRPr="00E46AD2">
        <w:rPr>
          <w:rtl/>
        </w:rPr>
        <w:t>ينبغي لعامة الناس أن يستعينوا بأهل العلم والاختصاص، وأن يرجعوا إلى كتب التفسير الموثوقة، ليزدادوا فهمًا وتدبرًا</w:t>
      </w:r>
      <w:r w:rsidRPr="00E46AD2">
        <w:t>.</w:t>
      </w:r>
    </w:p>
    <w:p w14:paraId="5F7AB69C" w14:textId="77777777" w:rsidR="003779AA" w:rsidRPr="00E46AD2" w:rsidRDefault="003779AA" w:rsidP="009A6CA1">
      <w:pPr>
        <w:pStyle w:val="a9"/>
        <w:numPr>
          <w:ilvl w:val="0"/>
          <w:numId w:val="225"/>
        </w:numPr>
      </w:pPr>
      <w:r w:rsidRPr="001A721D">
        <w:rPr>
          <w:b/>
          <w:bCs/>
          <w:rtl/>
        </w:rPr>
        <w:t>الشبهة</w:t>
      </w:r>
      <w:r w:rsidRPr="001A721D">
        <w:rPr>
          <w:b/>
          <w:bCs/>
        </w:rPr>
        <w:t>:</w:t>
      </w:r>
      <w:r w:rsidRPr="00E46AD2">
        <w:t xml:space="preserve"> </w:t>
      </w:r>
      <w:r w:rsidRPr="00E46AD2">
        <w:rPr>
          <w:rtl/>
        </w:rPr>
        <w:t>التدبر يؤدي إلى الاختلاف والتفرق، لأن كل شخص يفهم القرآن بطريقته الخاصة</w:t>
      </w:r>
      <w:r w:rsidRPr="00E46AD2">
        <w:t>.</w:t>
      </w:r>
    </w:p>
    <w:p w14:paraId="01BC5721" w14:textId="77777777" w:rsidR="003779AA" w:rsidRPr="00E46AD2" w:rsidRDefault="003779AA" w:rsidP="009A6CA1">
      <w:pPr>
        <w:pStyle w:val="a9"/>
        <w:numPr>
          <w:ilvl w:val="1"/>
          <w:numId w:val="225"/>
        </w:numPr>
      </w:pPr>
      <w:r w:rsidRPr="00E46AD2">
        <w:rPr>
          <w:rtl/>
        </w:rPr>
        <w:t>الرد</w:t>
      </w:r>
      <w:r w:rsidRPr="00E46AD2">
        <w:t>:</w:t>
      </w:r>
    </w:p>
    <w:p w14:paraId="31673DB1" w14:textId="77777777" w:rsidR="003779AA" w:rsidRPr="00E46AD2" w:rsidRDefault="003779AA" w:rsidP="009A6CA1">
      <w:pPr>
        <w:pStyle w:val="a9"/>
        <w:numPr>
          <w:ilvl w:val="2"/>
          <w:numId w:val="225"/>
        </w:numPr>
      </w:pPr>
      <w:r w:rsidRPr="00E46AD2">
        <w:rPr>
          <w:rtl/>
        </w:rPr>
        <w:t>الاختلاف في الفهم أمر طبيعي، ولا يقتصر على تدبر القرآن، بل يشمل جميع العلوم والفنون</w:t>
      </w:r>
      <w:r w:rsidRPr="00E46AD2">
        <w:t>.</w:t>
      </w:r>
    </w:p>
    <w:p w14:paraId="60B68BB0" w14:textId="77777777" w:rsidR="003779AA" w:rsidRPr="00E46AD2" w:rsidRDefault="003779AA" w:rsidP="009A6CA1">
      <w:pPr>
        <w:pStyle w:val="a9"/>
        <w:numPr>
          <w:ilvl w:val="2"/>
          <w:numId w:val="225"/>
        </w:numPr>
      </w:pPr>
      <w:r w:rsidRPr="00E46AD2">
        <w:rPr>
          <w:rtl/>
        </w:rPr>
        <w:t>الاختلاف المذموم هو الاختلاف الذي يؤدي إلى التنازع والشقاق، أما الاختلاف الذي يؤدي إلى إثراء الفهم وتنوع الآراء، فهو محمود</w:t>
      </w:r>
      <w:r w:rsidRPr="00E46AD2">
        <w:t>.</w:t>
      </w:r>
    </w:p>
    <w:p w14:paraId="5619CE5B" w14:textId="32A2BFC1" w:rsidR="003779AA" w:rsidRPr="00E46AD2" w:rsidRDefault="003779AA" w:rsidP="009A6CA1">
      <w:pPr>
        <w:pStyle w:val="a9"/>
        <w:numPr>
          <w:ilvl w:val="2"/>
          <w:numId w:val="225"/>
        </w:numPr>
      </w:pPr>
      <w:r w:rsidRPr="00E46AD2">
        <w:rPr>
          <w:rtl/>
        </w:rPr>
        <w:t xml:space="preserve">ضوابط التدبر الصحيح </w:t>
      </w:r>
      <w:r w:rsidR="0064321B">
        <w:rPr>
          <w:rtl/>
        </w:rPr>
        <w:t>"</w:t>
      </w:r>
      <w:r w:rsidRPr="00E46AD2">
        <w:rPr>
          <w:rtl/>
        </w:rPr>
        <w:t>التي ذكرناها في المقالات السابقة</w:t>
      </w:r>
      <w:r w:rsidR="0064321B">
        <w:rPr>
          <w:rtl/>
        </w:rPr>
        <w:t>"</w:t>
      </w:r>
      <w:r w:rsidRPr="00E46AD2">
        <w:rPr>
          <w:rtl/>
        </w:rPr>
        <w:t xml:space="preserve"> تمنع من الوقوع في الاختلاف المذموم</w:t>
      </w:r>
      <w:r w:rsidRPr="00E46AD2">
        <w:t>.</w:t>
      </w:r>
    </w:p>
    <w:p w14:paraId="370E56B8" w14:textId="77777777" w:rsidR="003779AA" w:rsidRPr="00E46AD2" w:rsidRDefault="003779AA" w:rsidP="009A6CA1">
      <w:pPr>
        <w:pStyle w:val="a9"/>
        <w:numPr>
          <w:ilvl w:val="2"/>
          <w:numId w:val="225"/>
        </w:numPr>
      </w:pPr>
      <w:r w:rsidRPr="00E46AD2">
        <w:rPr>
          <w:rtl/>
        </w:rPr>
        <w:t>الرجوع إلى أهل العلم والاختصاص، والالتزام بقواعد اللغة العربية وأصول التفسير، يقلل من فرص الاختلاف</w:t>
      </w:r>
      <w:r w:rsidRPr="00E46AD2">
        <w:t>.</w:t>
      </w:r>
    </w:p>
    <w:p w14:paraId="3C21ACA2" w14:textId="77777777" w:rsidR="003779AA" w:rsidRPr="00E46AD2" w:rsidRDefault="003779AA" w:rsidP="009A6CA1">
      <w:pPr>
        <w:pStyle w:val="a9"/>
        <w:numPr>
          <w:ilvl w:val="0"/>
          <w:numId w:val="225"/>
        </w:numPr>
      </w:pPr>
      <w:r w:rsidRPr="001A721D">
        <w:rPr>
          <w:b/>
          <w:bCs/>
          <w:rtl/>
        </w:rPr>
        <w:t>الشبهة</w:t>
      </w:r>
      <w:r w:rsidRPr="001A721D">
        <w:rPr>
          <w:b/>
          <w:bCs/>
        </w:rPr>
        <w:t>:</w:t>
      </w:r>
      <w:r w:rsidRPr="00E46AD2">
        <w:t xml:space="preserve"> </w:t>
      </w:r>
      <w:r w:rsidRPr="00E46AD2">
        <w:rPr>
          <w:rtl/>
        </w:rPr>
        <w:t>التدبر يؤدي إلى تأويل القرآن بغير علم، وتحميله ما لا يحتمل</w:t>
      </w:r>
      <w:r w:rsidRPr="00E46AD2">
        <w:t>.</w:t>
      </w:r>
    </w:p>
    <w:p w14:paraId="72E889E1" w14:textId="77777777" w:rsidR="003779AA" w:rsidRPr="00E46AD2" w:rsidRDefault="003779AA" w:rsidP="009A6CA1">
      <w:pPr>
        <w:pStyle w:val="a9"/>
        <w:numPr>
          <w:ilvl w:val="1"/>
          <w:numId w:val="225"/>
        </w:numPr>
      </w:pPr>
      <w:r w:rsidRPr="00E46AD2">
        <w:rPr>
          <w:rtl/>
        </w:rPr>
        <w:t>الرد</w:t>
      </w:r>
      <w:r w:rsidRPr="00E46AD2">
        <w:t>:</w:t>
      </w:r>
    </w:p>
    <w:p w14:paraId="5DFE846F" w14:textId="77777777" w:rsidR="003779AA" w:rsidRPr="00E46AD2" w:rsidRDefault="003779AA" w:rsidP="009A6CA1">
      <w:pPr>
        <w:pStyle w:val="a9"/>
        <w:numPr>
          <w:ilvl w:val="2"/>
          <w:numId w:val="225"/>
        </w:numPr>
      </w:pPr>
      <w:r w:rsidRPr="00E46AD2">
        <w:rPr>
          <w:rtl/>
        </w:rPr>
        <w:t>التأويل بغير علم محرم، وهو من القول على الله بغير علم</w:t>
      </w:r>
      <w:r w:rsidRPr="00E46AD2">
        <w:t>.</w:t>
      </w:r>
    </w:p>
    <w:p w14:paraId="082B6E5E" w14:textId="77777777" w:rsidR="003779AA" w:rsidRPr="00E46AD2" w:rsidRDefault="003779AA" w:rsidP="009A6CA1">
      <w:pPr>
        <w:pStyle w:val="a9"/>
        <w:numPr>
          <w:ilvl w:val="2"/>
          <w:numId w:val="225"/>
        </w:numPr>
      </w:pPr>
      <w:r w:rsidRPr="00E46AD2">
        <w:rPr>
          <w:rtl/>
        </w:rPr>
        <w:t>التدبر الصحيح لا يؤدي إلى التأويل بغير علم، بل هو قائم على العلم والفهم</w:t>
      </w:r>
      <w:r w:rsidRPr="00E46AD2">
        <w:t>.</w:t>
      </w:r>
    </w:p>
    <w:p w14:paraId="0535D00A" w14:textId="12C953F5" w:rsidR="003779AA" w:rsidRPr="00E46AD2" w:rsidRDefault="003779AA" w:rsidP="009A6CA1">
      <w:pPr>
        <w:pStyle w:val="a9"/>
        <w:numPr>
          <w:ilvl w:val="2"/>
          <w:numId w:val="225"/>
        </w:numPr>
      </w:pPr>
      <w:r w:rsidRPr="00E46AD2">
        <w:rPr>
          <w:rtl/>
        </w:rPr>
        <w:t xml:space="preserve">ضوابط التدبر الصحيح </w:t>
      </w:r>
      <w:r w:rsidR="0064321B">
        <w:rPr>
          <w:rtl/>
        </w:rPr>
        <w:t>"</w:t>
      </w:r>
      <w:r w:rsidRPr="00E46AD2">
        <w:rPr>
          <w:rtl/>
        </w:rPr>
        <w:t>التي ذكرناها في المقالات السابقة</w:t>
      </w:r>
      <w:r w:rsidR="0064321B">
        <w:rPr>
          <w:rtl/>
        </w:rPr>
        <w:t>"</w:t>
      </w:r>
      <w:r w:rsidRPr="00E46AD2">
        <w:rPr>
          <w:rtl/>
        </w:rPr>
        <w:t xml:space="preserve"> تمنع من الوقوع في التأويل بغير علم</w:t>
      </w:r>
      <w:r w:rsidRPr="00E46AD2">
        <w:t>.</w:t>
      </w:r>
    </w:p>
    <w:p w14:paraId="7C7AB279" w14:textId="07B3E706" w:rsidR="003779AA" w:rsidRPr="00E46AD2" w:rsidRDefault="003779AA" w:rsidP="009A6CA1">
      <w:pPr>
        <w:pStyle w:val="a9"/>
        <w:numPr>
          <w:ilvl w:val="2"/>
          <w:numId w:val="225"/>
        </w:numPr>
      </w:pPr>
      <w:r w:rsidRPr="00E46AD2">
        <w:rPr>
          <w:rtl/>
        </w:rPr>
        <w:t xml:space="preserve">يجب التفريق بين التدبر </w:t>
      </w:r>
      <w:r w:rsidR="0064321B">
        <w:rPr>
          <w:rtl/>
        </w:rPr>
        <w:t>"</w:t>
      </w:r>
      <w:r w:rsidRPr="00E46AD2">
        <w:rPr>
          <w:rtl/>
        </w:rPr>
        <w:t>وهو الفهم العميق</w:t>
      </w:r>
      <w:r w:rsidR="0064321B">
        <w:rPr>
          <w:rtl/>
        </w:rPr>
        <w:t>"</w:t>
      </w:r>
      <w:r w:rsidRPr="00E46AD2">
        <w:rPr>
          <w:rtl/>
        </w:rPr>
        <w:t xml:space="preserve"> والتفسير </w:t>
      </w:r>
      <w:r w:rsidR="0064321B">
        <w:rPr>
          <w:rtl/>
        </w:rPr>
        <w:t>"</w:t>
      </w:r>
      <w:r w:rsidRPr="00E46AD2">
        <w:rPr>
          <w:rtl/>
        </w:rPr>
        <w:t>وهو بيان المعنى المراد</w:t>
      </w:r>
      <w:r w:rsidR="0064321B">
        <w:rPr>
          <w:rtl/>
        </w:rPr>
        <w:t>"</w:t>
      </w:r>
      <w:r w:rsidRPr="00E46AD2">
        <w:rPr>
          <w:rtl/>
        </w:rPr>
        <w:t>، فالتفسير يحتاج إلى علم متخصص، أما التدبر فمتاح للجميع بقدر علمهم وفهمهم</w:t>
      </w:r>
      <w:r w:rsidRPr="00E46AD2">
        <w:t>.</w:t>
      </w:r>
    </w:p>
    <w:p w14:paraId="0A1DB78F" w14:textId="77777777" w:rsidR="003779AA" w:rsidRPr="00E46AD2" w:rsidRDefault="003779AA" w:rsidP="009A6CA1">
      <w:pPr>
        <w:pStyle w:val="a9"/>
        <w:numPr>
          <w:ilvl w:val="0"/>
          <w:numId w:val="225"/>
        </w:numPr>
      </w:pPr>
      <w:r w:rsidRPr="001A721D">
        <w:rPr>
          <w:b/>
          <w:bCs/>
          <w:rtl/>
        </w:rPr>
        <w:t>الشبهة</w:t>
      </w:r>
      <w:r w:rsidRPr="001A721D">
        <w:rPr>
          <w:b/>
          <w:bCs/>
        </w:rPr>
        <w:t>:</w:t>
      </w:r>
      <w:r w:rsidRPr="00E46AD2">
        <w:t xml:space="preserve"> </w:t>
      </w:r>
      <w:r w:rsidRPr="00E46AD2">
        <w:rPr>
          <w:rtl/>
        </w:rPr>
        <w:t>التدبر يؤدي إلى إهمال التلاوة والحفظ</w:t>
      </w:r>
      <w:r w:rsidRPr="00E46AD2">
        <w:t>.</w:t>
      </w:r>
    </w:p>
    <w:p w14:paraId="31179622" w14:textId="77777777" w:rsidR="003779AA" w:rsidRPr="00E46AD2" w:rsidRDefault="003779AA" w:rsidP="009A6CA1">
      <w:pPr>
        <w:pStyle w:val="a9"/>
        <w:numPr>
          <w:ilvl w:val="1"/>
          <w:numId w:val="225"/>
        </w:numPr>
      </w:pPr>
      <w:r w:rsidRPr="00E46AD2">
        <w:rPr>
          <w:rtl/>
        </w:rPr>
        <w:t>الرد</w:t>
      </w:r>
      <w:r w:rsidRPr="00E46AD2">
        <w:t>:</w:t>
      </w:r>
    </w:p>
    <w:p w14:paraId="70E75E21" w14:textId="77777777" w:rsidR="003779AA" w:rsidRPr="00E46AD2" w:rsidRDefault="003779AA" w:rsidP="009A6CA1">
      <w:pPr>
        <w:pStyle w:val="a9"/>
        <w:numPr>
          <w:ilvl w:val="2"/>
          <w:numId w:val="225"/>
        </w:numPr>
      </w:pPr>
      <w:r w:rsidRPr="00E46AD2">
        <w:rPr>
          <w:rtl/>
        </w:rPr>
        <w:t>التدبر لا يتعارض مع التلاوة والحفظ، بل هو مكمل لهما</w:t>
      </w:r>
      <w:r w:rsidRPr="00E46AD2">
        <w:t>.</w:t>
      </w:r>
    </w:p>
    <w:p w14:paraId="771318A3" w14:textId="77777777" w:rsidR="003779AA" w:rsidRPr="00E46AD2" w:rsidRDefault="003779AA" w:rsidP="009A6CA1">
      <w:pPr>
        <w:pStyle w:val="a9"/>
        <w:numPr>
          <w:ilvl w:val="2"/>
          <w:numId w:val="225"/>
        </w:numPr>
      </w:pPr>
      <w:r w:rsidRPr="00E46AD2">
        <w:rPr>
          <w:rtl/>
        </w:rPr>
        <w:t>التلاوة هي قراءة القرآن، والحفظ هو استظهاره، والتدبر هو فهمه والعمل به</w:t>
      </w:r>
      <w:r w:rsidRPr="00E46AD2">
        <w:t>.</w:t>
      </w:r>
    </w:p>
    <w:p w14:paraId="32A520C6" w14:textId="77777777" w:rsidR="003779AA" w:rsidRPr="00E46AD2" w:rsidRDefault="003779AA" w:rsidP="009A6CA1">
      <w:pPr>
        <w:pStyle w:val="a9"/>
        <w:numPr>
          <w:ilvl w:val="2"/>
          <w:numId w:val="225"/>
        </w:numPr>
      </w:pPr>
      <w:r w:rsidRPr="00E46AD2">
        <w:rPr>
          <w:rtl/>
        </w:rPr>
        <w:t>لا شك أن التلاوة والحفظ لهما فضل عظيم، ولكن التدبر هو الغاية العظمى من إنزال القرآن</w:t>
      </w:r>
      <w:r w:rsidRPr="00E46AD2">
        <w:t>.</w:t>
      </w:r>
    </w:p>
    <w:p w14:paraId="03E713A4" w14:textId="77777777" w:rsidR="003779AA" w:rsidRPr="00E46AD2" w:rsidRDefault="003779AA" w:rsidP="009A6CA1">
      <w:pPr>
        <w:pStyle w:val="a9"/>
        <w:numPr>
          <w:ilvl w:val="2"/>
          <w:numId w:val="225"/>
        </w:numPr>
      </w:pPr>
      <w:r w:rsidRPr="00E46AD2">
        <w:rPr>
          <w:rtl/>
        </w:rPr>
        <w:t>يمكن الجمع بين التلاوة والحفظ والتدبر، بأن يخصص المسلم وقتًا لكل منها</w:t>
      </w:r>
      <w:r w:rsidRPr="00E46AD2">
        <w:t>.</w:t>
      </w:r>
    </w:p>
    <w:p w14:paraId="52E92789" w14:textId="77777777" w:rsidR="003779AA" w:rsidRPr="00E46AD2" w:rsidRDefault="003779AA" w:rsidP="009A6CA1">
      <w:pPr>
        <w:pStyle w:val="a9"/>
        <w:numPr>
          <w:ilvl w:val="0"/>
          <w:numId w:val="225"/>
        </w:numPr>
      </w:pPr>
      <w:r w:rsidRPr="001A721D">
        <w:rPr>
          <w:b/>
          <w:bCs/>
          <w:rtl/>
        </w:rPr>
        <w:t>الشبهة</w:t>
      </w:r>
      <w:r w:rsidRPr="001A721D">
        <w:rPr>
          <w:b/>
          <w:bCs/>
        </w:rPr>
        <w:t>:</w:t>
      </w:r>
      <w:r w:rsidRPr="00E46AD2">
        <w:t xml:space="preserve"> </w:t>
      </w:r>
      <w:r w:rsidRPr="00E46AD2">
        <w:rPr>
          <w:rtl/>
        </w:rPr>
        <w:t>التدبر يؤدي إلى الخروج عن إجماع العلماء</w:t>
      </w:r>
      <w:r w:rsidRPr="00E46AD2">
        <w:t>.</w:t>
      </w:r>
    </w:p>
    <w:p w14:paraId="559E8C02" w14:textId="77777777" w:rsidR="003779AA" w:rsidRPr="00E46AD2" w:rsidRDefault="003779AA" w:rsidP="009A6CA1">
      <w:pPr>
        <w:pStyle w:val="a9"/>
        <w:numPr>
          <w:ilvl w:val="1"/>
          <w:numId w:val="225"/>
        </w:numPr>
      </w:pPr>
      <w:r w:rsidRPr="00E46AD2">
        <w:rPr>
          <w:rtl/>
        </w:rPr>
        <w:t>الرد</w:t>
      </w:r>
      <w:r w:rsidRPr="00E46AD2">
        <w:t>:</w:t>
      </w:r>
    </w:p>
    <w:p w14:paraId="3E6E0F61" w14:textId="77777777" w:rsidR="003779AA" w:rsidRPr="00E46AD2" w:rsidRDefault="003779AA" w:rsidP="009A6CA1">
      <w:pPr>
        <w:pStyle w:val="a9"/>
        <w:numPr>
          <w:ilvl w:val="2"/>
          <w:numId w:val="225"/>
        </w:numPr>
      </w:pPr>
      <w:r w:rsidRPr="00E46AD2">
        <w:rPr>
          <w:rtl/>
        </w:rPr>
        <w:t>إجماع العلماء حجة شرعية، لا يجوز الخروج عنها</w:t>
      </w:r>
      <w:r w:rsidRPr="00E46AD2">
        <w:t>.</w:t>
      </w:r>
    </w:p>
    <w:p w14:paraId="1F50D03C" w14:textId="77777777" w:rsidR="003779AA" w:rsidRPr="00E46AD2" w:rsidRDefault="003779AA" w:rsidP="009A6CA1">
      <w:pPr>
        <w:pStyle w:val="a9"/>
        <w:numPr>
          <w:ilvl w:val="2"/>
          <w:numId w:val="225"/>
        </w:numPr>
      </w:pPr>
      <w:r w:rsidRPr="00E46AD2">
        <w:rPr>
          <w:rtl/>
        </w:rPr>
        <w:t>التدبر الصحيح لا يؤدي إلى الخروج عن إجماع العلماء، بل هو قائم على احترام أقوال العلماء والاستفادة منها</w:t>
      </w:r>
      <w:r w:rsidRPr="00E46AD2">
        <w:t>.</w:t>
      </w:r>
    </w:p>
    <w:p w14:paraId="7A515906" w14:textId="77777777" w:rsidR="003779AA" w:rsidRPr="00E46AD2" w:rsidRDefault="003779AA" w:rsidP="009A6CA1">
      <w:pPr>
        <w:pStyle w:val="a9"/>
        <w:numPr>
          <w:ilvl w:val="2"/>
          <w:numId w:val="225"/>
        </w:numPr>
      </w:pPr>
      <w:r w:rsidRPr="00E46AD2">
        <w:rPr>
          <w:rtl/>
        </w:rPr>
        <w:t>إذا ظهر للمتدبر معنى جديد يخالف إجماع العلماء، فعليه أن يتوقف، وأن يراجع أهل العلم والاختصاص</w:t>
      </w:r>
      <w:r w:rsidRPr="00E46AD2">
        <w:t>.</w:t>
      </w:r>
    </w:p>
    <w:p w14:paraId="1DD1231C" w14:textId="77777777" w:rsidR="003779AA" w:rsidRPr="00E46AD2" w:rsidRDefault="003779AA" w:rsidP="009A6CA1">
      <w:pPr>
        <w:pStyle w:val="a9"/>
        <w:numPr>
          <w:ilvl w:val="0"/>
          <w:numId w:val="225"/>
        </w:numPr>
      </w:pPr>
      <w:r w:rsidRPr="001A721D">
        <w:rPr>
          <w:b/>
          <w:bCs/>
          <w:rtl/>
        </w:rPr>
        <w:t>الشبهة</w:t>
      </w:r>
      <w:r w:rsidRPr="001A721D">
        <w:rPr>
          <w:b/>
          <w:bCs/>
        </w:rPr>
        <w:t>:</w:t>
      </w:r>
      <w:r w:rsidRPr="00E46AD2">
        <w:t xml:space="preserve"> </w:t>
      </w:r>
      <w:r w:rsidRPr="00E46AD2">
        <w:rPr>
          <w:rtl/>
        </w:rPr>
        <w:t>التدبر يؤدي إلى التشكيك في ثوابت الدين</w:t>
      </w:r>
      <w:r w:rsidRPr="00E46AD2">
        <w:t>.</w:t>
      </w:r>
    </w:p>
    <w:p w14:paraId="7B3C9A3F" w14:textId="77777777" w:rsidR="003779AA" w:rsidRPr="00E46AD2" w:rsidRDefault="003779AA" w:rsidP="009A6CA1">
      <w:pPr>
        <w:pStyle w:val="a9"/>
        <w:numPr>
          <w:ilvl w:val="1"/>
          <w:numId w:val="225"/>
        </w:numPr>
      </w:pPr>
      <w:r w:rsidRPr="00E46AD2">
        <w:rPr>
          <w:rtl/>
        </w:rPr>
        <w:t>الرد</w:t>
      </w:r>
      <w:r w:rsidRPr="00E46AD2">
        <w:t>:</w:t>
      </w:r>
    </w:p>
    <w:p w14:paraId="5EF6621D" w14:textId="77777777" w:rsidR="003779AA" w:rsidRPr="00E46AD2" w:rsidRDefault="003779AA" w:rsidP="009A6CA1">
      <w:pPr>
        <w:pStyle w:val="a9"/>
        <w:numPr>
          <w:ilvl w:val="2"/>
          <w:numId w:val="225"/>
        </w:numPr>
      </w:pPr>
      <w:r w:rsidRPr="00E46AD2">
        <w:rPr>
          <w:rtl/>
        </w:rPr>
        <w:t>التدبر الصحيح يزيد الإيمان ويقوي اليقين</w:t>
      </w:r>
      <w:r w:rsidRPr="00E46AD2">
        <w:t>.</w:t>
      </w:r>
    </w:p>
    <w:p w14:paraId="2D1EDCDC" w14:textId="77777777" w:rsidR="003779AA" w:rsidRPr="00E46AD2" w:rsidRDefault="003779AA" w:rsidP="009A6CA1">
      <w:pPr>
        <w:pStyle w:val="a9"/>
        <w:numPr>
          <w:ilvl w:val="2"/>
          <w:numId w:val="225"/>
        </w:numPr>
      </w:pPr>
      <w:r w:rsidRPr="00E46AD2">
        <w:rPr>
          <w:rtl/>
        </w:rPr>
        <w:t>التشكيك يأتي من الفهم الخاطئ أو من اتباع الهوى</w:t>
      </w:r>
      <w:r w:rsidRPr="00E46AD2">
        <w:t>.</w:t>
      </w:r>
    </w:p>
    <w:p w14:paraId="140BB419" w14:textId="77777777" w:rsidR="003779AA" w:rsidRPr="00E46AD2" w:rsidRDefault="003779AA" w:rsidP="001A721D">
      <w:r w:rsidRPr="00E46AD2">
        <w:rPr>
          <w:rtl/>
        </w:rPr>
        <w:t>ضوابط مهمة لتجنب الشبهات</w:t>
      </w:r>
      <w:r w:rsidRPr="00E46AD2">
        <w:t>:</w:t>
      </w:r>
    </w:p>
    <w:p w14:paraId="2008E432" w14:textId="77777777" w:rsidR="003779AA" w:rsidRPr="00E46AD2" w:rsidRDefault="003779AA" w:rsidP="009A6CA1">
      <w:pPr>
        <w:pStyle w:val="a9"/>
        <w:numPr>
          <w:ilvl w:val="0"/>
          <w:numId w:val="226"/>
        </w:numPr>
      </w:pPr>
      <w:r w:rsidRPr="00E46AD2">
        <w:rPr>
          <w:rtl/>
        </w:rPr>
        <w:t>الالتزام بقواعد اللغة العربية وأصول التفسير</w:t>
      </w:r>
      <w:r w:rsidRPr="00E46AD2">
        <w:t>.</w:t>
      </w:r>
    </w:p>
    <w:p w14:paraId="10272616" w14:textId="77777777" w:rsidR="003779AA" w:rsidRPr="00E46AD2" w:rsidRDefault="003779AA" w:rsidP="009A6CA1">
      <w:pPr>
        <w:pStyle w:val="a9"/>
        <w:numPr>
          <w:ilvl w:val="0"/>
          <w:numId w:val="226"/>
        </w:numPr>
      </w:pPr>
      <w:r w:rsidRPr="00E46AD2">
        <w:rPr>
          <w:rtl/>
        </w:rPr>
        <w:t>الرجوع إلى كتب التفسير الموثوقة</w:t>
      </w:r>
      <w:r w:rsidRPr="00E46AD2">
        <w:t>.</w:t>
      </w:r>
    </w:p>
    <w:p w14:paraId="48ECDE40" w14:textId="77777777" w:rsidR="003779AA" w:rsidRPr="00E46AD2" w:rsidRDefault="003779AA" w:rsidP="009A6CA1">
      <w:pPr>
        <w:pStyle w:val="a9"/>
        <w:numPr>
          <w:ilvl w:val="0"/>
          <w:numId w:val="226"/>
        </w:numPr>
      </w:pPr>
      <w:r w:rsidRPr="00E46AD2">
        <w:rPr>
          <w:rtl/>
        </w:rPr>
        <w:t>الاستعانة بأهل العلم والاختصاص</w:t>
      </w:r>
      <w:r w:rsidRPr="00E46AD2">
        <w:t>.</w:t>
      </w:r>
    </w:p>
    <w:p w14:paraId="4217294C" w14:textId="77777777" w:rsidR="003779AA" w:rsidRPr="00E46AD2" w:rsidRDefault="003779AA" w:rsidP="009A6CA1">
      <w:pPr>
        <w:pStyle w:val="a9"/>
        <w:numPr>
          <w:ilvl w:val="0"/>
          <w:numId w:val="226"/>
        </w:numPr>
      </w:pPr>
      <w:r w:rsidRPr="00E46AD2">
        <w:rPr>
          <w:rtl/>
        </w:rPr>
        <w:t>الإخلاص لله تعالى في طلب الحق</w:t>
      </w:r>
      <w:r w:rsidRPr="00E46AD2">
        <w:t>.</w:t>
      </w:r>
    </w:p>
    <w:p w14:paraId="0D981F9B" w14:textId="77777777" w:rsidR="003779AA" w:rsidRPr="00E46AD2" w:rsidRDefault="003779AA" w:rsidP="009A6CA1">
      <w:pPr>
        <w:pStyle w:val="a9"/>
        <w:numPr>
          <w:ilvl w:val="0"/>
          <w:numId w:val="226"/>
        </w:numPr>
      </w:pPr>
      <w:r w:rsidRPr="00E46AD2">
        <w:rPr>
          <w:rtl/>
        </w:rPr>
        <w:t>تجنب الهوى والتعصب</w:t>
      </w:r>
      <w:r w:rsidRPr="00E46AD2">
        <w:t>.</w:t>
      </w:r>
    </w:p>
    <w:p w14:paraId="20012C5E" w14:textId="77777777" w:rsidR="003779AA" w:rsidRPr="00E46AD2" w:rsidRDefault="003779AA" w:rsidP="009A6CA1">
      <w:pPr>
        <w:pStyle w:val="a9"/>
        <w:numPr>
          <w:ilvl w:val="0"/>
          <w:numId w:val="226"/>
        </w:numPr>
      </w:pPr>
      <w:r w:rsidRPr="00E46AD2">
        <w:rPr>
          <w:rtl/>
        </w:rPr>
        <w:t>التسليم لله تعالى ولرسوله صلى الله عليه وسلم</w:t>
      </w:r>
      <w:r w:rsidRPr="00E46AD2">
        <w:t>.</w:t>
      </w:r>
    </w:p>
    <w:p w14:paraId="680FC852" w14:textId="77777777" w:rsidR="003779AA" w:rsidRPr="00E46AD2" w:rsidRDefault="003779AA" w:rsidP="001A721D">
      <w:r w:rsidRPr="00E46AD2">
        <w:rPr>
          <w:rtl/>
        </w:rPr>
        <w:t>خاتمة: التدبر نور وهدى</w:t>
      </w:r>
    </w:p>
    <w:p w14:paraId="4084D824" w14:textId="77777777" w:rsidR="003779AA" w:rsidRPr="00E46AD2" w:rsidRDefault="003779AA" w:rsidP="001A721D">
      <w:r w:rsidRPr="00E46AD2">
        <w:rPr>
          <w:rtl/>
        </w:rPr>
        <w:t>التدبر هو الفهم العميق لكتاب الله، واستخلاص العبر والدروس منه، والعمل به. وهو حق لكل مسلم ومسلمة، وليس خاصًا بفئة معينة. فلنجعل التدبر جزءًا من حياتنا، ولنستنر بنوره، ولنهتدي بهديه، ولنرد على الشبهات التي تثار حوله بالحجة والبرهان</w:t>
      </w:r>
      <w:r w:rsidRPr="00E46AD2">
        <w:t>.</w:t>
      </w:r>
    </w:p>
    <w:p w14:paraId="791F7CC6" w14:textId="076A4E39" w:rsidR="00D71536" w:rsidRPr="00E46AD2" w:rsidRDefault="00D71536" w:rsidP="008A0417">
      <w:pPr>
        <w:pStyle w:val="1"/>
      </w:pPr>
      <w:bookmarkStart w:id="194" w:name="_Toc192269215"/>
      <w:bookmarkStart w:id="195" w:name="_Toc199407123"/>
      <w:r w:rsidRPr="00E46AD2">
        <w:rPr>
          <w:rtl/>
        </w:rPr>
        <w:t>جدول عملي للتدبر</w:t>
      </w:r>
      <w:bookmarkEnd w:id="194"/>
      <w:r w:rsidRPr="00E46AD2">
        <w:rPr>
          <w:rtl/>
        </w:rPr>
        <w:t xml:space="preserve"> القرآن الكريم: خطة يومية/أسبوعية/شهرية</w:t>
      </w:r>
      <w:r w:rsidRPr="00E46AD2">
        <w:t>":</w:t>
      </w:r>
      <w:bookmarkEnd w:id="195"/>
    </w:p>
    <w:p w14:paraId="104AD082" w14:textId="3A2B2853" w:rsidR="00F16C23" w:rsidRPr="00E46AD2" w:rsidRDefault="004F7AF9" w:rsidP="004F7AF9">
      <w:pPr>
        <w:pStyle w:val="a9"/>
        <w:ind w:left="432"/>
      </w:pPr>
      <w:r>
        <w:rPr>
          <w:rFonts w:hint="cs"/>
          <w:rtl/>
        </w:rPr>
        <w:t>م</w:t>
      </w:r>
      <w:r w:rsidR="00F16C23" w:rsidRPr="00E46AD2">
        <w:rPr>
          <w:rtl/>
        </w:rPr>
        <w:t>قدمة</w:t>
      </w:r>
      <w:r w:rsidR="00F16C23" w:rsidRPr="00E46AD2">
        <w:t>:</w:t>
      </w:r>
    </w:p>
    <w:p w14:paraId="212DC141" w14:textId="77777777" w:rsidR="00F16C23" w:rsidRPr="00E46AD2" w:rsidRDefault="00F16C23" w:rsidP="001A721D">
      <w:r w:rsidRPr="00E46AD2">
        <w:rPr>
          <w:rtl/>
        </w:rPr>
        <w:t>تدبر القرآن الكريم... رحلة إيمانية، وغذاء للروح، ونور للعقل. ولكن، كيف نجعل هذه الرحلة جزءًا لا يتجزأ من حياتنا اليومية؟ كيف ننتقل من مجرد القراءة العابرة إلى التدبر العميق، ومن التلاوة السطحية إلى الفهم الواعي؟</w:t>
      </w:r>
    </w:p>
    <w:p w14:paraId="735B8CAA" w14:textId="77777777" w:rsidR="00F16C23" w:rsidRPr="00E46AD2" w:rsidRDefault="00F16C23" w:rsidP="001A721D">
      <w:r w:rsidRPr="00E46AD2">
        <w:rPr>
          <w:rtl/>
        </w:rPr>
        <w:t xml:space="preserve">الحل يكمن في </w:t>
      </w:r>
      <w:r w:rsidRPr="00E46AD2">
        <w:rPr>
          <w:b/>
          <w:bCs/>
          <w:rtl/>
        </w:rPr>
        <w:t>التخطيط والتنظيم</w:t>
      </w:r>
      <w:r w:rsidRPr="00E46AD2">
        <w:t xml:space="preserve">. </w:t>
      </w:r>
      <w:r w:rsidRPr="00E46AD2">
        <w:rPr>
          <w:rtl/>
        </w:rPr>
        <w:t>فكما أننا نخطط لأعمالنا الدنيوية، ونضع لها جداول زمنية، يجب أن نخطط أيضًا لرحلتنا مع القرآن، وأن نجعل لها نصيبًا ثابتًا من وقتنا وجهدنا</w:t>
      </w:r>
      <w:r w:rsidRPr="00E46AD2">
        <w:t>.</w:t>
      </w:r>
    </w:p>
    <w:p w14:paraId="1A303C7D" w14:textId="77777777" w:rsidR="00F16C23" w:rsidRPr="00E46AD2" w:rsidRDefault="00F16C23" w:rsidP="001A721D">
      <w:r w:rsidRPr="00E46AD2">
        <w:rPr>
          <w:rtl/>
        </w:rPr>
        <w:t xml:space="preserve">هذه المقالة تقدم لك </w:t>
      </w:r>
      <w:r w:rsidRPr="00E46AD2">
        <w:rPr>
          <w:b/>
          <w:bCs/>
          <w:rtl/>
        </w:rPr>
        <w:t>جدولًا عمليًا لتدبر القرآن الكريم</w:t>
      </w:r>
      <w:r w:rsidRPr="00E46AD2">
        <w:rPr>
          <w:rtl/>
        </w:rPr>
        <w:t>، يتضمن خطة يومية، وأسبوعية، وشهرية. هذا الجدول ليس مجرد مجموعة من المهام الجامدة، بل هو إطار مرن يمكنك تكييفه ليناسب ظروفك واحتياجاتك</w:t>
      </w:r>
      <w:r w:rsidRPr="00E46AD2">
        <w:t>.</w:t>
      </w:r>
    </w:p>
    <w:p w14:paraId="478D3C16" w14:textId="77777777" w:rsidR="00F16C23" w:rsidRPr="00E46AD2" w:rsidRDefault="00F16C23" w:rsidP="001A721D">
      <w:r w:rsidRPr="00E46AD2">
        <w:rPr>
          <w:rtl/>
        </w:rPr>
        <w:t>أولًا: لماذا نحتاج إلى جدول؟</w:t>
      </w:r>
      <w:r w:rsidRPr="00E46AD2">
        <w:t>:</w:t>
      </w:r>
    </w:p>
    <w:p w14:paraId="1046E612" w14:textId="77777777" w:rsidR="00F16C23" w:rsidRPr="00E46AD2" w:rsidRDefault="00F16C23" w:rsidP="009A6CA1">
      <w:pPr>
        <w:pStyle w:val="a9"/>
        <w:numPr>
          <w:ilvl w:val="0"/>
          <w:numId w:val="399"/>
        </w:numPr>
      </w:pPr>
      <w:r w:rsidRPr="001A721D">
        <w:rPr>
          <w:b/>
          <w:bCs/>
          <w:rtl/>
        </w:rPr>
        <w:t>الاستمرارية</w:t>
      </w:r>
      <w:r w:rsidRPr="001A721D">
        <w:rPr>
          <w:b/>
          <w:bCs/>
        </w:rPr>
        <w:t>:</w:t>
      </w:r>
      <w:r w:rsidRPr="00E46AD2">
        <w:t xml:space="preserve"> </w:t>
      </w:r>
      <w:r w:rsidRPr="00E46AD2">
        <w:rPr>
          <w:rtl/>
        </w:rPr>
        <w:t>الجدول يساعدنا على الالتزام بالتدبر بشكل منتظم، ويمنعنا من الانقطاع أو التكاسل</w:t>
      </w:r>
      <w:r w:rsidRPr="00E46AD2">
        <w:t>.</w:t>
      </w:r>
    </w:p>
    <w:p w14:paraId="0AF4FE5C" w14:textId="77777777" w:rsidR="00F16C23" w:rsidRPr="00E46AD2" w:rsidRDefault="00F16C23" w:rsidP="009A6CA1">
      <w:pPr>
        <w:pStyle w:val="a9"/>
        <w:numPr>
          <w:ilvl w:val="0"/>
          <w:numId w:val="399"/>
        </w:numPr>
      </w:pPr>
      <w:r w:rsidRPr="001A721D">
        <w:rPr>
          <w:b/>
          <w:bCs/>
          <w:rtl/>
        </w:rPr>
        <w:t>التنظيم</w:t>
      </w:r>
      <w:r w:rsidRPr="001A721D">
        <w:rPr>
          <w:b/>
          <w:bCs/>
        </w:rPr>
        <w:t>:</w:t>
      </w:r>
      <w:r w:rsidRPr="00E46AD2">
        <w:t xml:space="preserve"> </w:t>
      </w:r>
      <w:r w:rsidRPr="00E46AD2">
        <w:rPr>
          <w:rtl/>
        </w:rPr>
        <w:t>الجدول يساعدنا على تنظيم وقتنا وجهدنا، ويجعلنا أكثر إنتاجية وفعالية في تدبرنا</w:t>
      </w:r>
      <w:r w:rsidRPr="00E46AD2">
        <w:t>.</w:t>
      </w:r>
    </w:p>
    <w:p w14:paraId="73CEBD46" w14:textId="77777777" w:rsidR="00F16C23" w:rsidRPr="00E46AD2" w:rsidRDefault="00F16C23" w:rsidP="009A6CA1">
      <w:pPr>
        <w:pStyle w:val="a9"/>
        <w:numPr>
          <w:ilvl w:val="0"/>
          <w:numId w:val="399"/>
        </w:numPr>
      </w:pPr>
      <w:r w:rsidRPr="001A721D">
        <w:rPr>
          <w:b/>
          <w:bCs/>
          <w:rtl/>
        </w:rPr>
        <w:t>التنوع</w:t>
      </w:r>
      <w:r w:rsidRPr="001A721D">
        <w:rPr>
          <w:b/>
          <w:bCs/>
        </w:rPr>
        <w:t>:</w:t>
      </w:r>
      <w:r w:rsidRPr="00E46AD2">
        <w:t xml:space="preserve"> </w:t>
      </w:r>
      <w:r w:rsidRPr="00E46AD2">
        <w:rPr>
          <w:rtl/>
        </w:rPr>
        <w:t>الجدول يشجعنا على تنويع أساليب التدبر، وعدم الاقتصار على طريقة واحدة</w:t>
      </w:r>
      <w:r w:rsidRPr="00E46AD2">
        <w:t>.</w:t>
      </w:r>
    </w:p>
    <w:p w14:paraId="5D402CED" w14:textId="77777777" w:rsidR="00F16C23" w:rsidRPr="00E46AD2" w:rsidRDefault="00F16C23" w:rsidP="009A6CA1">
      <w:pPr>
        <w:pStyle w:val="a9"/>
        <w:numPr>
          <w:ilvl w:val="0"/>
          <w:numId w:val="399"/>
        </w:numPr>
      </w:pPr>
      <w:r w:rsidRPr="001A721D">
        <w:rPr>
          <w:b/>
          <w:bCs/>
          <w:rtl/>
        </w:rPr>
        <w:t>التقييم</w:t>
      </w:r>
      <w:r w:rsidRPr="001A721D">
        <w:rPr>
          <w:b/>
          <w:bCs/>
        </w:rPr>
        <w:t>:</w:t>
      </w:r>
      <w:r w:rsidRPr="00E46AD2">
        <w:t xml:space="preserve"> </w:t>
      </w:r>
      <w:r w:rsidRPr="00E46AD2">
        <w:rPr>
          <w:rtl/>
        </w:rPr>
        <w:t>الجدول يساعدنا على تقييم تقدمنا، وتحديد نقاط القوة والضعف، والعمل على التحسين المستمر</w:t>
      </w:r>
      <w:r w:rsidRPr="00E46AD2">
        <w:t>.</w:t>
      </w:r>
    </w:p>
    <w:p w14:paraId="02085BBD" w14:textId="77777777" w:rsidR="00F16C23" w:rsidRPr="00E46AD2" w:rsidRDefault="00F16C23" w:rsidP="001A721D">
      <w:r w:rsidRPr="00E46AD2">
        <w:rPr>
          <w:rtl/>
        </w:rPr>
        <w:t>ثانيًا: نماذج للجداول</w:t>
      </w:r>
      <w:r w:rsidRPr="00E46AD2">
        <w:t>:</w:t>
      </w:r>
    </w:p>
    <w:p w14:paraId="15B41AC2" w14:textId="77777777" w:rsidR="00F16C23" w:rsidRPr="00E46AD2" w:rsidRDefault="00F16C23" w:rsidP="001A721D">
      <w:r w:rsidRPr="00E46AD2">
        <w:t xml:space="preserve">1. </w:t>
      </w:r>
      <w:r w:rsidRPr="00E46AD2">
        <w:rPr>
          <w:rtl/>
        </w:rPr>
        <w:t>النموذج اليومي</w:t>
      </w:r>
      <w:r w:rsidRPr="00E46AD2">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3"/>
        <w:gridCol w:w="4039"/>
        <w:gridCol w:w="4644"/>
      </w:tblGrid>
      <w:tr w:rsidR="00F16C23" w:rsidRPr="00E46AD2" w14:paraId="7A4ABA61" w14:textId="77777777" w:rsidTr="003F01DE">
        <w:trPr>
          <w:tblCellSpacing w:w="15" w:type="dxa"/>
        </w:trPr>
        <w:tc>
          <w:tcPr>
            <w:tcW w:w="0" w:type="auto"/>
            <w:vAlign w:val="center"/>
            <w:hideMark/>
          </w:tcPr>
          <w:p w14:paraId="397347B1" w14:textId="77777777" w:rsidR="00F16C23" w:rsidRPr="00E46AD2" w:rsidRDefault="00F16C23" w:rsidP="001A721D">
            <w:r w:rsidRPr="00E46AD2">
              <w:rPr>
                <w:rtl/>
              </w:rPr>
              <w:t>الوقت</w:t>
            </w:r>
          </w:p>
        </w:tc>
        <w:tc>
          <w:tcPr>
            <w:tcW w:w="0" w:type="auto"/>
            <w:vAlign w:val="center"/>
            <w:hideMark/>
          </w:tcPr>
          <w:p w14:paraId="16921929" w14:textId="77777777" w:rsidR="00F16C23" w:rsidRPr="00E46AD2" w:rsidRDefault="00F16C23" w:rsidP="001A721D">
            <w:r w:rsidRPr="00E46AD2">
              <w:rPr>
                <w:rtl/>
              </w:rPr>
              <w:t>النشاط</w:t>
            </w:r>
          </w:p>
        </w:tc>
        <w:tc>
          <w:tcPr>
            <w:tcW w:w="0" w:type="auto"/>
            <w:vAlign w:val="center"/>
            <w:hideMark/>
          </w:tcPr>
          <w:p w14:paraId="7DDBF4C9" w14:textId="77777777" w:rsidR="00F16C23" w:rsidRPr="00E46AD2" w:rsidRDefault="00F16C23" w:rsidP="001A721D">
            <w:r w:rsidRPr="00E46AD2">
              <w:rPr>
                <w:rtl/>
              </w:rPr>
              <w:t>ملاحظات</w:t>
            </w:r>
          </w:p>
        </w:tc>
      </w:tr>
      <w:tr w:rsidR="00F16C23" w:rsidRPr="00E46AD2" w14:paraId="4AF913C9" w14:textId="77777777" w:rsidTr="003F01DE">
        <w:trPr>
          <w:tblCellSpacing w:w="15" w:type="dxa"/>
        </w:trPr>
        <w:tc>
          <w:tcPr>
            <w:tcW w:w="0" w:type="auto"/>
            <w:vAlign w:val="center"/>
            <w:hideMark/>
          </w:tcPr>
          <w:p w14:paraId="1FDD02B7" w14:textId="77777777" w:rsidR="00F16C23" w:rsidRPr="00E46AD2" w:rsidRDefault="00F16C23" w:rsidP="001A721D">
            <w:r w:rsidRPr="00E46AD2">
              <w:rPr>
                <w:rtl/>
              </w:rPr>
              <w:t>بعد صلاة الفجر</w:t>
            </w:r>
          </w:p>
        </w:tc>
        <w:tc>
          <w:tcPr>
            <w:tcW w:w="0" w:type="auto"/>
            <w:vAlign w:val="center"/>
            <w:hideMark/>
          </w:tcPr>
          <w:p w14:paraId="7CBDFA79" w14:textId="2D3E542F" w:rsidR="00F16C23" w:rsidRPr="00E46AD2" w:rsidRDefault="00F16C23" w:rsidP="001A721D">
            <w:r w:rsidRPr="00E46AD2">
              <w:rPr>
                <w:rtl/>
              </w:rPr>
              <w:t xml:space="preserve">قراءة صفحة واحدة من القرآن </w:t>
            </w:r>
            <w:r w:rsidR="0064321B">
              <w:rPr>
                <w:rtl/>
              </w:rPr>
              <w:t>"</w:t>
            </w:r>
            <w:r w:rsidRPr="00E46AD2">
              <w:rPr>
                <w:rtl/>
              </w:rPr>
              <w:t>أو أكثر، حسب القدرة</w:t>
            </w:r>
            <w:r w:rsidR="0064321B">
              <w:rPr>
                <w:rtl/>
              </w:rPr>
              <w:t>"</w:t>
            </w:r>
          </w:p>
        </w:tc>
        <w:tc>
          <w:tcPr>
            <w:tcW w:w="0" w:type="auto"/>
            <w:vAlign w:val="center"/>
            <w:hideMark/>
          </w:tcPr>
          <w:p w14:paraId="1F3EE58D" w14:textId="77777777" w:rsidR="00F16C23" w:rsidRPr="00E46AD2" w:rsidRDefault="00F16C23" w:rsidP="001A721D">
            <w:r w:rsidRPr="00E46AD2">
              <w:rPr>
                <w:rtl/>
              </w:rPr>
              <w:t>مع محاولة فهم المعنى العام للآيات</w:t>
            </w:r>
            <w:r w:rsidRPr="00E46AD2">
              <w:t>.</w:t>
            </w:r>
          </w:p>
        </w:tc>
      </w:tr>
      <w:tr w:rsidR="00F16C23" w:rsidRPr="00E46AD2" w14:paraId="3CEB2435" w14:textId="77777777" w:rsidTr="003F01DE">
        <w:trPr>
          <w:tblCellSpacing w:w="15" w:type="dxa"/>
        </w:trPr>
        <w:tc>
          <w:tcPr>
            <w:tcW w:w="0" w:type="auto"/>
            <w:vAlign w:val="center"/>
            <w:hideMark/>
          </w:tcPr>
          <w:p w14:paraId="5078DD63" w14:textId="77777777" w:rsidR="00F16C23" w:rsidRPr="00E46AD2" w:rsidRDefault="00F16C23" w:rsidP="001A721D">
            <w:r w:rsidRPr="00E46AD2">
              <w:rPr>
                <w:rtl/>
              </w:rPr>
              <w:t>خلال اليوم</w:t>
            </w:r>
          </w:p>
        </w:tc>
        <w:tc>
          <w:tcPr>
            <w:tcW w:w="0" w:type="auto"/>
            <w:vAlign w:val="center"/>
            <w:hideMark/>
          </w:tcPr>
          <w:p w14:paraId="47D1F0DC" w14:textId="77777777" w:rsidR="00F16C23" w:rsidRPr="00E46AD2" w:rsidRDefault="00F16C23" w:rsidP="001A721D">
            <w:r w:rsidRPr="00E46AD2">
              <w:rPr>
                <w:rtl/>
              </w:rPr>
              <w:t>التفكر في آية واحدة من الآيات التي قرأتها، ومحاولة ربطها بالواقع</w:t>
            </w:r>
            <w:r w:rsidRPr="00E46AD2">
              <w:t>.</w:t>
            </w:r>
          </w:p>
        </w:tc>
        <w:tc>
          <w:tcPr>
            <w:tcW w:w="0" w:type="auto"/>
            <w:vAlign w:val="center"/>
            <w:hideMark/>
          </w:tcPr>
          <w:p w14:paraId="5C121637" w14:textId="77777777" w:rsidR="00F16C23" w:rsidRPr="00E46AD2" w:rsidRDefault="00F16C23" w:rsidP="001A721D">
            <w:r w:rsidRPr="00E46AD2">
              <w:rPr>
                <w:rtl/>
              </w:rPr>
              <w:t>يمكن اختيار آية أثرت فيك بشكل خاص، أو آية تتحدث عن موضوع يشغلك</w:t>
            </w:r>
            <w:r w:rsidRPr="00E46AD2">
              <w:t>.</w:t>
            </w:r>
          </w:p>
        </w:tc>
      </w:tr>
      <w:tr w:rsidR="00F16C23" w:rsidRPr="00E46AD2" w14:paraId="3DEA23FE" w14:textId="77777777" w:rsidTr="003F01DE">
        <w:trPr>
          <w:tblCellSpacing w:w="15" w:type="dxa"/>
        </w:trPr>
        <w:tc>
          <w:tcPr>
            <w:tcW w:w="0" w:type="auto"/>
            <w:vAlign w:val="center"/>
            <w:hideMark/>
          </w:tcPr>
          <w:p w14:paraId="23D8D222" w14:textId="77777777" w:rsidR="00F16C23" w:rsidRPr="00E46AD2" w:rsidRDefault="00F16C23" w:rsidP="001A721D">
            <w:r w:rsidRPr="00E46AD2">
              <w:rPr>
                <w:rtl/>
              </w:rPr>
              <w:t>قبل النوم</w:t>
            </w:r>
          </w:p>
        </w:tc>
        <w:tc>
          <w:tcPr>
            <w:tcW w:w="0" w:type="auto"/>
            <w:vAlign w:val="center"/>
            <w:hideMark/>
          </w:tcPr>
          <w:p w14:paraId="500223C3" w14:textId="77777777" w:rsidR="00F16C23" w:rsidRPr="00E46AD2" w:rsidRDefault="00F16C23" w:rsidP="001A721D">
            <w:r w:rsidRPr="00E46AD2">
              <w:rPr>
                <w:rtl/>
              </w:rPr>
              <w:t>تطبيق فائدة واحدة مما تعلمته من تدبرك للقرآن</w:t>
            </w:r>
            <w:r w:rsidRPr="00E46AD2">
              <w:t>.</w:t>
            </w:r>
          </w:p>
        </w:tc>
        <w:tc>
          <w:tcPr>
            <w:tcW w:w="0" w:type="auto"/>
            <w:vAlign w:val="center"/>
            <w:hideMark/>
          </w:tcPr>
          <w:p w14:paraId="7D22DFA1" w14:textId="24F8510B" w:rsidR="00F16C23" w:rsidRPr="00E46AD2" w:rsidRDefault="00F16C23" w:rsidP="001A721D">
            <w:r w:rsidRPr="00E46AD2">
              <w:rPr>
                <w:rtl/>
              </w:rPr>
              <w:t xml:space="preserve">يمكن أن تكون الفائدة عملية </w:t>
            </w:r>
            <w:r w:rsidR="0064321B">
              <w:rPr>
                <w:rtl/>
              </w:rPr>
              <w:t>"</w:t>
            </w:r>
            <w:r w:rsidRPr="00E46AD2">
              <w:rPr>
                <w:rtl/>
              </w:rPr>
              <w:t>مثل صلة الرحم</w:t>
            </w:r>
            <w:r w:rsidR="0064321B">
              <w:rPr>
                <w:rtl/>
              </w:rPr>
              <w:t>"</w:t>
            </w:r>
            <w:r w:rsidRPr="00E46AD2">
              <w:rPr>
                <w:rtl/>
              </w:rPr>
              <w:t xml:space="preserve">، أو أخلاقية </w:t>
            </w:r>
            <w:r w:rsidR="0064321B">
              <w:rPr>
                <w:rtl/>
              </w:rPr>
              <w:t>"</w:t>
            </w:r>
            <w:r w:rsidRPr="00E46AD2">
              <w:rPr>
                <w:rtl/>
              </w:rPr>
              <w:t>مثل الصبر</w:t>
            </w:r>
            <w:r w:rsidR="0064321B">
              <w:rPr>
                <w:rtl/>
              </w:rPr>
              <w:t>"</w:t>
            </w:r>
            <w:r w:rsidRPr="00E46AD2">
              <w:rPr>
                <w:rtl/>
              </w:rPr>
              <w:t xml:space="preserve">، أو فكرية </w:t>
            </w:r>
            <w:r w:rsidR="0064321B">
              <w:rPr>
                <w:rtl/>
              </w:rPr>
              <w:t>"</w:t>
            </w:r>
            <w:r w:rsidRPr="00E46AD2">
              <w:rPr>
                <w:rtl/>
              </w:rPr>
              <w:t>مثل التوكل على الله</w:t>
            </w:r>
            <w:r w:rsidR="0064321B">
              <w:rPr>
                <w:rtl/>
              </w:rPr>
              <w:t>"</w:t>
            </w:r>
            <w:r w:rsidRPr="00E46AD2">
              <w:t>.</w:t>
            </w:r>
          </w:p>
        </w:tc>
      </w:tr>
      <w:tr w:rsidR="00F16C23" w:rsidRPr="00E46AD2" w14:paraId="654756E1" w14:textId="77777777" w:rsidTr="003F01DE">
        <w:trPr>
          <w:tblCellSpacing w:w="15" w:type="dxa"/>
        </w:trPr>
        <w:tc>
          <w:tcPr>
            <w:tcW w:w="0" w:type="auto"/>
            <w:vAlign w:val="center"/>
            <w:hideMark/>
          </w:tcPr>
          <w:p w14:paraId="5A738E87" w14:textId="77777777" w:rsidR="00F16C23" w:rsidRPr="00E46AD2" w:rsidRDefault="00F16C23" w:rsidP="001A721D"/>
        </w:tc>
        <w:tc>
          <w:tcPr>
            <w:tcW w:w="0" w:type="auto"/>
            <w:vAlign w:val="center"/>
            <w:hideMark/>
          </w:tcPr>
          <w:p w14:paraId="1E2FC748" w14:textId="77777777" w:rsidR="00F16C23" w:rsidRPr="00E46AD2" w:rsidRDefault="00F16C23" w:rsidP="001A721D">
            <w:r w:rsidRPr="00E46AD2">
              <w:rPr>
                <w:b/>
                <w:bCs/>
                <w:rtl/>
              </w:rPr>
              <w:t>اختياري</w:t>
            </w:r>
            <w:r w:rsidRPr="00E46AD2">
              <w:rPr>
                <w:b/>
                <w:bCs/>
              </w:rPr>
              <w:t>:</w:t>
            </w:r>
            <w:r w:rsidRPr="00E46AD2">
              <w:t xml:space="preserve"> </w:t>
            </w:r>
            <w:r w:rsidRPr="00E46AD2">
              <w:rPr>
                <w:rtl/>
              </w:rPr>
              <w:t>الاستماع إلى تلاوة خاشعة للقرآن، أو مشاهدة فيديو قصير حول تفسير آية معينة</w:t>
            </w:r>
            <w:r w:rsidRPr="00E46AD2">
              <w:t>.</w:t>
            </w:r>
          </w:p>
        </w:tc>
        <w:tc>
          <w:tcPr>
            <w:tcW w:w="0" w:type="auto"/>
            <w:vAlign w:val="center"/>
            <w:hideMark/>
          </w:tcPr>
          <w:p w14:paraId="29FCE0C3" w14:textId="77777777" w:rsidR="00F16C23" w:rsidRPr="00E46AD2" w:rsidRDefault="00F16C23" w:rsidP="001A721D"/>
        </w:tc>
      </w:tr>
      <w:tr w:rsidR="00F16C23" w:rsidRPr="00E46AD2" w14:paraId="707A9298" w14:textId="77777777" w:rsidTr="003F01DE">
        <w:trPr>
          <w:tblCellSpacing w:w="15" w:type="dxa"/>
        </w:trPr>
        <w:tc>
          <w:tcPr>
            <w:tcW w:w="0" w:type="auto"/>
            <w:vAlign w:val="center"/>
            <w:hideMark/>
          </w:tcPr>
          <w:p w14:paraId="7CDCDEDC" w14:textId="77777777" w:rsidR="00F16C23" w:rsidRPr="00E46AD2" w:rsidRDefault="00F16C23" w:rsidP="001A721D"/>
        </w:tc>
        <w:tc>
          <w:tcPr>
            <w:tcW w:w="0" w:type="auto"/>
            <w:vAlign w:val="center"/>
            <w:hideMark/>
          </w:tcPr>
          <w:p w14:paraId="405E980E" w14:textId="77777777" w:rsidR="00F16C23" w:rsidRPr="00E46AD2" w:rsidRDefault="00F16C23" w:rsidP="001A721D">
            <w:r w:rsidRPr="00E46AD2">
              <w:rPr>
                <w:b/>
                <w:bCs/>
                <w:rtl/>
              </w:rPr>
              <w:t>اختياري</w:t>
            </w:r>
            <w:r w:rsidRPr="00E46AD2">
              <w:rPr>
                <w:b/>
                <w:bCs/>
              </w:rPr>
              <w:t>:</w:t>
            </w:r>
            <w:r w:rsidRPr="00E46AD2">
              <w:t xml:space="preserve"> </w:t>
            </w:r>
            <w:r w:rsidRPr="00E46AD2">
              <w:rPr>
                <w:rtl/>
              </w:rPr>
              <w:t>تدوين الخواطر والأفكار التي وردت عليك أثناء التدبر</w:t>
            </w:r>
            <w:r w:rsidRPr="00E46AD2">
              <w:t>.</w:t>
            </w:r>
          </w:p>
        </w:tc>
        <w:tc>
          <w:tcPr>
            <w:tcW w:w="0" w:type="auto"/>
            <w:vAlign w:val="center"/>
            <w:hideMark/>
          </w:tcPr>
          <w:p w14:paraId="07FC2DED" w14:textId="77777777" w:rsidR="00F16C23" w:rsidRPr="00E46AD2" w:rsidRDefault="00F16C23" w:rsidP="001A721D"/>
        </w:tc>
      </w:tr>
    </w:tbl>
    <w:p w14:paraId="2956C596" w14:textId="77777777" w:rsidR="00F16C23" w:rsidRPr="00E46AD2" w:rsidRDefault="00F16C23" w:rsidP="001A721D">
      <w:r w:rsidRPr="00E46AD2">
        <w:t xml:space="preserve">2. </w:t>
      </w:r>
      <w:r w:rsidRPr="00E46AD2">
        <w:rPr>
          <w:rtl/>
        </w:rPr>
        <w:t>النموذج الأسبوعي</w:t>
      </w:r>
      <w:r w:rsidRPr="00E46AD2">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75"/>
        <w:gridCol w:w="3761"/>
        <w:gridCol w:w="4900"/>
      </w:tblGrid>
      <w:tr w:rsidR="00F16C23" w:rsidRPr="00E46AD2" w14:paraId="3DFF2B46" w14:textId="77777777" w:rsidTr="003F01DE">
        <w:trPr>
          <w:tblCellSpacing w:w="15" w:type="dxa"/>
        </w:trPr>
        <w:tc>
          <w:tcPr>
            <w:tcW w:w="0" w:type="auto"/>
            <w:vAlign w:val="center"/>
            <w:hideMark/>
          </w:tcPr>
          <w:p w14:paraId="00E6C26B" w14:textId="77777777" w:rsidR="00F16C23" w:rsidRPr="00E46AD2" w:rsidRDefault="00F16C23" w:rsidP="001A721D">
            <w:r w:rsidRPr="00E46AD2">
              <w:rPr>
                <w:rtl/>
              </w:rPr>
              <w:t>اليوم</w:t>
            </w:r>
          </w:p>
        </w:tc>
        <w:tc>
          <w:tcPr>
            <w:tcW w:w="0" w:type="auto"/>
            <w:vAlign w:val="center"/>
            <w:hideMark/>
          </w:tcPr>
          <w:p w14:paraId="2FBD3BD1" w14:textId="77777777" w:rsidR="00F16C23" w:rsidRPr="00E46AD2" w:rsidRDefault="00F16C23" w:rsidP="001A721D">
            <w:r w:rsidRPr="00E46AD2">
              <w:rPr>
                <w:rtl/>
              </w:rPr>
              <w:t>النشاط</w:t>
            </w:r>
          </w:p>
        </w:tc>
        <w:tc>
          <w:tcPr>
            <w:tcW w:w="0" w:type="auto"/>
            <w:vAlign w:val="center"/>
            <w:hideMark/>
          </w:tcPr>
          <w:p w14:paraId="09AC9C91" w14:textId="77777777" w:rsidR="00F16C23" w:rsidRPr="00E46AD2" w:rsidRDefault="00F16C23" w:rsidP="001A721D">
            <w:r w:rsidRPr="00E46AD2">
              <w:rPr>
                <w:rtl/>
              </w:rPr>
              <w:t>ملاحظات</w:t>
            </w:r>
          </w:p>
        </w:tc>
      </w:tr>
      <w:tr w:rsidR="00F16C23" w:rsidRPr="00E46AD2" w14:paraId="0331D5CE" w14:textId="77777777" w:rsidTr="003F01DE">
        <w:trPr>
          <w:tblCellSpacing w:w="15" w:type="dxa"/>
        </w:trPr>
        <w:tc>
          <w:tcPr>
            <w:tcW w:w="0" w:type="auto"/>
            <w:vAlign w:val="center"/>
            <w:hideMark/>
          </w:tcPr>
          <w:p w14:paraId="012BEE4B" w14:textId="77777777" w:rsidR="00F16C23" w:rsidRPr="00E46AD2" w:rsidRDefault="00F16C23" w:rsidP="001A721D">
            <w:r w:rsidRPr="00E46AD2">
              <w:rPr>
                <w:rtl/>
              </w:rPr>
              <w:t>الجمعة</w:t>
            </w:r>
          </w:p>
        </w:tc>
        <w:tc>
          <w:tcPr>
            <w:tcW w:w="0" w:type="auto"/>
            <w:vAlign w:val="center"/>
            <w:hideMark/>
          </w:tcPr>
          <w:p w14:paraId="0D61648D" w14:textId="5AE55AE7" w:rsidR="00F16C23" w:rsidRPr="00E46AD2" w:rsidRDefault="00F16C23" w:rsidP="001A721D">
            <w:r w:rsidRPr="00E46AD2">
              <w:rPr>
                <w:rtl/>
              </w:rPr>
              <w:t xml:space="preserve">قراءة جزء من القرآن </w:t>
            </w:r>
            <w:r w:rsidR="0064321B">
              <w:rPr>
                <w:rtl/>
              </w:rPr>
              <w:t>"</w:t>
            </w:r>
            <w:r w:rsidRPr="00E46AD2">
              <w:rPr>
                <w:rtl/>
              </w:rPr>
              <w:t>أو أكثر، حسب القدرة</w:t>
            </w:r>
            <w:r w:rsidR="0064321B">
              <w:rPr>
                <w:rtl/>
              </w:rPr>
              <w:t>"</w:t>
            </w:r>
            <w:r w:rsidRPr="00E46AD2">
              <w:rPr>
                <w:rtl/>
              </w:rPr>
              <w:t xml:space="preserve"> مع مراجعة تفسير الآيات</w:t>
            </w:r>
            <w:r w:rsidRPr="00E46AD2">
              <w:t>.</w:t>
            </w:r>
          </w:p>
        </w:tc>
        <w:tc>
          <w:tcPr>
            <w:tcW w:w="0" w:type="auto"/>
            <w:vAlign w:val="center"/>
            <w:hideMark/>
          </w:tcPr>
          <w:p w14:paraId="6C5B3CA1" w14:textId="60E7EE81" w:rsidR="00F16C23" w:rsidRPr="00E46AD2" w:rsidRDefault="00F16C23" w:rsidP="001A721D">
            <w:r w:rsidRPr="00E46AD2">
              <w:rPr>
                <w:rtl/>
              </w:rPr>
              <w:t xml:space="preserve">يمكن الاستعانة بتفسير مختصر </w:t>
            </w:r>
            <w:r w:rsidR="0064321B">
              <w:rPr>
                <w:rtl/>
              </w:rPr>
              <w:t>"</w:t>
            </w:r>
            <w:r w:rsidRPr="00E46AD2">
              <w:rPr>
                <w:rtl/>
              </w:rPr>
              <w:t>مثل تفسير السعدي أو التفسير الميسر</w:t>
            </w:r>
            <w:r w:rsidR="0064321B">
              <w:rPr>
                <w:rtl/>
              </w:rPr>
              <w:t>"</w:t>
            </w:r>
            <w:r w:rsidRPr="00E46AD2">
              <w:t>.</w:t>
            </w:r>
          </w:p>
        </w:tc>
      </w:tr>
      <w:tr w:rsidR="00F16C23" w:rsidRPr="00E46AD2" w14:paraId="35195F5F" w14:textId="77777777" w:rsidTr="003F01DE">
        <w:trPr>
          <w:tblCellSpacing w:w="15" w:type="dxa"/>
        </w:trPr>
        <w:tc>
          <w:tcPr>
            <w:tcW w:w="0" w:type="auto"/>
            <w:vAlign w:val="center"/>
            <w:hideMark/>
          </w:tcPr>
          <w:p w14:paraId="29E3EB85" w14:textId="77777777" w:rsidR="00F16C23" w:rsidRPr="00E46AD2" w:rsidRDefault="00F16C23" w:rsidP="001A721D">
            <w:r w:rsidRPr="00E46AD2">
              <w:rPr>
                <w:rtl/>
              </w:rPr>
              <w:t>السبت</w:t>
            </w:r>
          </w:p>
        </w:tc>
        <w:tc>
          <w:tcPr>
            <w:tcW w:w="0" w:type="auto"/>
            <w:vAlign w:val="center"/>
            <w:hideMark/>
          </w:tcPr>
          <w:p w14:paraId="27CF2330" w14:textId="246D2629" w:rsidR="00F16C23" w:rsidRPr="00E46AD2" w:rsidRDefault="00F16C23" w:rsidP="001A721D">
            <w:r w:rsidRPr="00E46AD2">
              <w:rPr>
                <w:rtl/>
              </w:rPr>
              <w:t xml:space="preserve">تدبر سورة قصيرة من القرآن </w:t>
            </w:r>
            <w:r w:rsidR="0064321B">
              <w:rPr>
                <w:rtl/>
              </w:rPr>
              <w:t>"</w:t>
            </w:r>
            <w:r w:rsidRPr="00E46AD2">
              <w:rPr>
                <w:rtl/>
              </w:rPr>
              <w:t>مثل سور جزء عم</w:t>
            </w:r>
            <w:r w:rsidR="0064321B">
              <w:rPr>
                <w:rtl/>
              </w:rPr>
              <w:t>"</w:t>
            </w:r>
            <w:r w:rsidRPr="00E46AD2">
              <w:rPr>
                <w:rtl/>
              </w:rPr>
              <w:t>، ومحاولة استخلاص العبر والدروس منها</w:t>
            </w:r>
            <w:r w:rsidRPr="00E46AD2">
              <w:t>.</w:t>
            </w:r>
          </w:p>
        </w:tc>
        <w:tc>
          <w:tcPr>
            <w:tcW w:w="0" w:type="auto"/>
            <w:vAlign w:val="center"/>
            <w:hideMark/>
          </w:tcPr>
          <w:p w14:paraId="5085B90F" w14:textId="49EBEC55" w:rsidR="00F16C23" w:rsidRPr="00E46AD2" w:rsidRDefault="00F16C23" w:rsidP="001A721D">
            <w:r w:rsidRPr="00E46AD2">
              <w:rPr>
                <w:rtl/>
              </w:rPr>
              <w:t xml:space="preserve">يمكن اختيار سورة تتحدث عن موضوع معين </w:t>
            </w:r>
            <w:r w:rsidR="0064321B">
              <w:rPr>
                <w:rtl/>
              </w:rPr>
              <w:t>"</w:t>
            </w:r>
            <w:r w:rsidRPr="00E46AD2">
              <w:rPr>
                <w:rtl/>
              </w:rPr>
              <w:t>مثل التوكل، الصبر، التقوى</w:t>
            </w:r>
            <w:r w:rsidR="0064321B">
              <w:rPr>
                <w:rtl/>
              </w:rPr>
              <w:t>"</w:t>
            </w:r>
            <w:r w:rsidRPr="00E46AD2">
              <w:rPr>
                <w:rtl/>
              </w:rPr>
              <w:t>، والتركيز على فهم هذا الموضوع من خلال السورة</w:t>
            </w:r>
            <w:r w:rsidRPr="00E46AD2">
              <w:t>.</w:t>
            </w:r>
          </w:p>
        </w:tc>
      </w:tr>
      <w:tr w:rsidR="00F16C23" w:rsidRPr="00E46AD2" w14:paraId="6DFCCF3E" w14:textId="77777777" w:rsidTr="003F01DE">
        <w:trPr>
          <w:tblCellSpacing w:w="15" w:type="dxa"/>
        </w:trPr>
        <w:tc>
          <w:tcPr>
            <w:tcW w:w="0" w:type="auto"/>
            <w:vAlign w:val="center"/>
            <w:hideMark/>
          </w:tcPr>
          <w:p w14:paraId="296CA112" w14:textId="77777777" w:rsidR="00F16C23" w:rsidRPr="00E46AD2" w:rsidRDefault="00F16C23" w:rsidP="001A721D">
            <w:r w:rsidRPr="00E46AD2">
              <w:rPr>
                <w:rtl/>
              </w:rPr>
              <w:t>الأحد-الخميس</w:t>
            </w:r>
          </w:p>
        </w:tc>
        <w:tc>
          <w:tcPr>
            <w:tcW w:w="0" w:type="auto"/>
            <w:vAlign w:val="center"/>
            <w:hideMark/>
          </w:tcPr>
          <w:p w14:paraId="476BF60C" w14:textId="77777777" w:rsidR="00F16C23" w:rsidRPr="00E46AD2" w:rsidRDefault="00F16C23" w:rsidP="001A721D">
            <w:r w:rsidRPr="00E46AD2">
              <w:rPr>
                <w:rtl/>
              </w:rPr>
              <w:t>مراجعة ما تم تدبره خلال الأسبوع، ومحاولة تطبيق ما تعلمته في حياتك اليومية</w:t>
            </w:r>
            <w:r w:rsidRPr="00E46AD2">
              <w:t>.</w:t>
            </w:r>
          </w:p>
        </w:tc>
        <w:tc>
          <w:tcPr>
            <w:tcW w:w="0" w:type="auto"/>
            <w:vAlign w:val="center"/>
            <w:hideMark/>
          </w:tcPr>
          <w:p w14:paraId="13CB0147" w14:textId="77777777" w:rsidR="00F16C23" w:rsidRPr="00E46AD2" w:rsidRDefault="00F16C23" w:rsidP="001A721D">
            <w:r w:rsidRPr="00E46AD2">
              <w:rPr>
                <w:rtl/>
              </w:rPr>
              <w:t>يمكن تخصيص وقت قصير كل يوم لمراجعة الآيات التي تدبرتها، والتفكر في كيفية تطبيقها في الواقع</w:t>
            </w:r>
            <w:r w:rsidRPr="00E46AD2">
              <w:t>.</w:t>
            </w:r>
          </w:p>
        </w:tc>
      </w:tr>
      <w:tr w:rsidR="00F16C23" w:rsidRPr="00E46AD2" w14:paraId="6A06EEA6" w14:textId="77777777" w:rsidTr="003F01DE">
        <w:trPr>
          <w:tblCellSpacing w:w="15" w:type="dxa"/>
        </w:trPr>
        <w:tc>
          <w:tcPr>
            <w:tcW w:w="0" w:type="auto"/>
            <w:vAlign w:val="center"/>
            <w:hideMark/>
          </w:tcPr>
          <w:p w14:paraId="16A75E2F" w14:textId="77777777" w:rsidR="00F16C23" w:rsidRPr="00E46AD2" w:rsidRDefault="00F16C23" w:rsidP="001A721D"/>
        </w:tc>
        <w:tc>
          <w:tcPr>
            <w:tcW w:w="0" w:type="auto"/>
            <w:vAlign w:val="center"/>
            <w:hideMark/>
          </w:tcPr>
          <w:p w14:paraId="2DD4F0D7" w14:textId="77777777" w:rsidR="00F16C23" w:rsidRPr="00E46AD2" w:rsidRDefault="00F16C23" w:rsidP="001A721D">
            <w:r w:rsidRPr="00E46AD2">
              <w:rPr>
                <w:b/>
                <w:bCs/>
                <w:rtl/>
              </w:rPr>
              <w:t>اختياري</w:t>
            </w:r>
            <w:r w:rsidRPr="00E46AD2">
              <w:rPr>
                <w:b/>
                <w:bCs/>
              </w:rPr>
              <w:t>:</w:t>
            </w:r>
            <w:r w:rsidRPr="00E46AD2">
              <w:t xml:space="preserve"> </w:t>
            </w:r>
            <w:r w:rsidRPr="00E46AD2">
              <w:rPr>
                <w:rtl/>
              </w:rPr>
              <w:t>حضور درس أو محاضرة حول تفسير القرآن، أو المشاركة في حلقة قرآنية</w:t>
            </w:r>
            <w:r w:rsidRPr="00E46AD2">
              <w:t>.</w:t>
            </w:r>
          </w:p>
        </w:tc>
        <w:tc>
          <w:tcPr>
            <w:tcW w:w="0" w:type="auto"/>
            <w:vAlign w:val="center"/>
            <w:hideMark/>
          </w:tcPr>
          <w:p w14:paraId="5D2831AF" w14:textId="77777777" w:rsidR="00F16C23" w:rsidRPr="00E46AD2" w:rsidRDefault="00F16C23" w:rsidP="001A721D"/>
        </w:tc>
      </w:tr>
      <w:tr w:rsidR="00F16C23" w:rsidRPr="00E46AD2" w14:paraId="11DC035A" w14:textId="77777777" w:rsidTr="003F01DE">
        <w:trPr>
          <w:tblCellSpacing w:w="15" w:type="dxa"/>
        </w:trPr>
        <w:tc>
          <w:tcPr>
            <w:tcW w:w="0" w:type="auto"/>
            <w:vAlign w:val="center"/>
            <w:hideMark/>
          </w:tcPr>
          <w:p w14:paraId="26FE3B9C" w14:textId="77777777" w:rsidR="00F16C23" w:rsidRPr="00E46AD2" w:rsidRDefault="00F16C23" w:rsidP="001A721D"/>
        </w:tc>
        <w:tc>
          <w:tcPr>
            <w:tcW w:w="0" w:type="auto"/>
            <w:vAlign w:val="center"/>
            <w:hideMark/>
          </w:tcPr>
          <w:p w14:paraId="02419955" w14:textId="77777777" w:rsidR="00F16C23" w:rsidRPr="00E46AD2" w:rsidRDefault="00F16C23" w:rsidP="001A721D">
            <w:r w:rsidRPr="00E46AD2">
              <w:rPr>
                <w:b/>
                <w:bCs/>
                <w:rtl/>
              </w:rPr>
              <w:t>اختياري</w:t>
            </w:r>
            <w:r w:rsidRPr="00E46AD2">
              <w:rPr>
                <w:b/>
                <w:bCs/>
              </w:rPr>
              <w:t>:</w:t>
            </w:r>
            <w:r w:rsidRPr="00E46AD2">
              <w:t xml:space="preserve"> </w:t>
            </w:r>
            <w:r w:rsidRPr="00E46AD2">
              <w:rPr>
                <w:rtl/>
              </w:rPr>
              <w:t>قراءة كتاب في التفسير أو في علوم القرآن</w:t>
            </w:r>
            <w:r w:rsidRPr="00E46AD2">
              <w:t>.</w:t>
            </w:r>
          </w:p>
        </w:tc>
        <w:tc>
          <w:tcPr>
            <w:tcW w:w="0" w:type="auto"/>
            <w:vAlign w:val="center"/>
            <w:hideMark/>
          </w:tcPr>
          <w:p w14:paraId="29A3F433" w14:textId="77777777" w:rsidR="00F16C23" w:rsidRPr="00E46AD2" w:rsidRDefault="00F16C23" w:rsidP="001A721D"/>
        </w:tc>
      </w:tr>
    </w:tbl>
    <w:p w14:paraId="40794E5D" w14:textId="77777777" w:rsidR="00F16C23" w:rsidRPr="00E46AD2" w:rsidRDefault="00F16C23" w:rsidP="001A721D">
      <w:r w:rsidRPr="00E46AD2">
        <w:t xml:space="preserve">3. </w:t>
      </w:r>
      <w:r w:rsidRPr="00E46AD2">
        <w:rPr>
          <w:rtl/>
        </w:rPr>
        <w:t>النموذج الشهري</w:t>
      </w:r>
      <w:r w:rsidRPr="00E46AD2">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0"/>
        <w:gridCol w:w="3865"/>
        <w:gridCol w:w="3861"/>
      </w:tblGrid>
      <w:tr w:rsidR="00F16C23" w:rsidRPr="00E46AD2" w14:paraId="26CAE10C" w14:textId="77777777" w:rsidTr="003F01DE">
        <w:trPr>
          <w:tblCellSpacing w:w="15" w:type="dxa"/>
        </w:trPr>
        <w:tc>
          <w:tcPr>
            <w:tcW w:w="0" w:type="auto"/>
            <w:vAlign w:val="center"/>
            <w:hideMark/>
          </w:tcPr>
          <w:p w14:paraId="08C0283F" w14:textId="77777777" w:rsidR="00F16C23" w:rsidRPr="00E46AD2" w:rsidRDefault="00F16C23" w:rsidP="001A721D">
            <w:r w:rsidRPr="00E46AD2">
              <w:rPr>
                <w:rtl/>
              </w:rPr>
              <w:t>الأسبوع</w:t>
            </w:r>
          </w:p>
        </w:tc>
        <w:tc>
          <w:tcPr>
            <w:tcW w:w="0" w:type="auto"/>
            <w:vAlign w:val="center"/>
            <w:hideMark/>
          </w:tcPr>
          <w:p w14:paraId="4ED49FEC" w14:textId="77777777" w:rsidR="00F16C23" w:rsidRPr="00E46AD2" w:rsidRDefault="00F16C23" w:rsidP="001A721D">
            <w:r w:rsidRPr="00E46AD2">
              <w:rPr>
                <w:rtl/>
              </w:rPr>
              <w:t>النشاط</w:t>
            </w:r>
          </w:p>
        </w:tc>
        <w:tc>
          <w:tcPr>
            <w:tcW w:w="0" w:type="auto"/>
            <w:vAlign w:val="center"/>
            <w:hideMark/>
          </w:tcPr>
          <w:p w14:paraId="4E0812ED" w14:textId="77777777" w:rsidR="00F16C23" w:rsidRPr="00E46AD2" w:rsidRDefault="00F16C23" w:rsidP="001A721D">
            <w:r w:rsidRPr="00E46AD2">
              <w:rPr>
                <w:rtl/>
              </w:rPr>
              <w:t>ملاحظات</w:t>
            </w:r>
          </w:p>
        </w:tc>
      </w:tr>
      <w:tr w:rsidR="00F16C23" w:rsidRPr="00E46AD2" w14:paraId="037FD3B1" w14:textId="77777777" w:rsidTr="003F01DE">
        <w:trPr>
          <w:tblCellSpacing w:w="15" w:type="dxa"/>
        </w:trPr>
        <w:tc>
          <w:tcPr>
            <w:tcW w:w="0" w:type="auto"/>
            <w:vAlign w:val="center"/>
            <w:hideMark/>
          </w:tcPr>
          <w:p w14:paraId="50283FC2" w14:textId="77777777" w:rsidR="00F16C23" w:rsidRPr="00E46AD2" w:rsidRDefault="00F16C23" w:rsidP="001A721D">
            <w:r w:rsidRPr="00E46AD2">
              <w:rPr>
                <w:rtl/>
              </w:rPr>
              <w:t>الأسبوع الأول</w:t>
            </w:r>
          </w:p>
        </w:tc>
        <w:tc>
          <w:tcPr>
            <w:tcW w:w="0" w:type="auto"/>
            <w:vAlign w:val="center"/>
            <w:hideMark/>
          </w:tcPr>
          <w:p w14:paraId="3322CA5F" w14:textId="0C949E7C" w:rsidR="00F16C23" w:rsidRPr="00E46AD2" w:rsidRDefault="00F16C23" w:rsidP="001A721D">
            <w:r w:rsidRPr="00E46AD2">
              <w:rPr>
                <w:rtl/>
              </w:rPr>
              <w:t xml:space="preserve">اختيار موضوع معين من القرآن </w:t>
            </w:r>
            <w:r w:rsidR="0064321B">
              <w:rPr>
                <w:rtl/>
              </w:rPr>
              <w:t>"</w:t>
            </w:r>
            <w:r w:rsidRPr="00E46AD2">
              <w:rPr>
                <w:rtl/>
              </w:rPr>
              <w:t>مثل الصبر، التوكل، التقوى، الإيمان، إلخ</w:t>
            </w:r>
            <w:r w:rsidR="0064321B">
              <w:rPr>
                <w:rtl/>
              </w:rPr>
              <w:t>"</w:t>
            </w:r>
            <w:r w:rsidRPr="00E46AD2">
              <w:rPr>
                <w:rtl/>
              </w:rPr>
              <w:t>، والبدء في جمع الآيات المتعلقة به</w:t>
            </w:r>
            <w:r w:rsidRPr="00E46AD2">
              <w:t>.</w:t>
            </w:r>
          </w:p>
        </w:tc>
        <w:tc>
          <w:tcPr>
            <w:tcW w:w="0" w:type="auto"/>
            <w:vAlign w:val="center"/>
            <w:hideMark/>
          </w:tcPr>
          <w:p w14:paraId="58BA70A2" w14:textId="77777777" w:rsidR="00F16C23" w:rsidRPr="00E46AD2" w:rsidRDefault="00F16C23" w:rsidP="001A721D">
            <w:r w:rsidRPr="00E46AD2">
              <w:rPr>
                <w:rtl/>
              </w:rPr>
              <w:t>يمكن الاستعانة بكتب التفاسير الموضوعية، أو بمواقع الإنترنت المتخصصة في الدراسات القرآنية</w:t>
            </w:r>
            <w:r w:rsidRPr="00E46AD2">
              <w:t>.</w:t>
            </w:r>
          </w:p>
        </w:tc>
      </w:tr>
      <w:tr w:rsidR="00F16C23" w:rsidRPr="00E46AD2" w14:paraId="78668CF5" w14:textId="77777777" w:rsidTr="003F01DE">
        <w:trPr>
          <w:tblCellSpacing w:w="15" w:type="dxa"/>
        </w:trPr>
        <w:tc>
          <w:tcPr>
            <w:tcW w:w="0" w:type="auto"/>
            <w:vAlign w:val="center"/>
            <w:hideMark/>
          </w:tcPr>
          <w:p w14:paraId="59E8E2CC" w14:textId="77777777" w:rsidR="00F16C23" w:rsidRPr="00E46AD2" w:rsidRDefault="00F16C23" w:rsidP="001A721D">
            <w:r w:rsidRPr="00E46AD2">
              <w:rPr>
                <w:rtl/>
              </w:rPr>
              <w:t>الأسبوع الثاني</w:t>
            </w:r>
          </w:p>
        </w:tc>
        <w:tc>
          <w:tcPr>
            <w:tcW w:w="0" w:type="auto"/>
            <w:vAlign w:val="center"/>
            <w:hideMark/>
          </w:tcPr>
          <w:p w14:paraId="5651A079" w14:textId="77777777" w:rsidR="00F16C23" w:rsidRPr="00E46AD2" w:rsidRDefault="00F16C23" w:rsidP="001A721D">
            <w:r w:rsidRPr="00E46AD2">
              <w:rPr>
                <w:rtl/>
              </w:rPr>
              <w:t>قراءة الآيات التي جمعتها، ومحاولة فهم معناها في سياقها القرآني الشامل</w:t>
            </w:r>
            <w:r w:rsidRPr="00E46AD2">
              <w:t>.</w:t>
            </w:r>
          </w:p>
        </w:tc>
        <w:tc>
          <w:tcPr>
            <w:tcW w:w="0" w:type="auto"/>
            <w:vAlign w:val="center"/>
            <w:hideMark/>
          </w:tcPr>
          <w:p w14:paraId="14861F2C" w14:textId="77777777" w:rsidR="00F16C23" w:rsidRPr="00E46AD2" w:rsidRDefault="00F16C23" w:rsidP="001A721D">
            <w:r w:rsidRPr="00E46AD2">
              <w:rPr>
                <w:rtl/>
              </w:rPr>
              <w:t>يمكن الاستعانة بكتب التفاسير، ولكن يجب أن يكون التركيز على فهم الآيات من خلال القرآن نفسه</w:t>
            </w:r>
            <w:r w:rsidRPr="00E46AD2">
              <w:t>.</w:t>
            </w:r>
          </w:p>
        </w:tc>
      </w:tr>
      <w:tr w:rsidR="00F16C23" w:rsidRPr="00E46AD2" w14:paraId="211C1770" w14:textId="77777777" w:rsidTr="003F01DE">
        <w:trPr>
          <w:tblCellSpacing w:w="15" w:type="dxa"/>
        </w:trPr>
        <w:tc>
          <w:tcPr>
            <w:tcW w:w="0" w:type="auto"/>
            <w:vAlign w:val="center"/>
            <w:hideMark/>
          </w:tcPr>
          <w:p w14:paraId="113A9921" w14:textId="77777777" w:rsidR="00F16C23" w:rsidRPr="00E46AD2" w:rsidRDefault="00F16C23" w:rsidP="001A721D">
            <w:r w:rsidRPr="00E46AD2">
              <w:rPr>
                <w:rtl/>
              </w:rPr>
              <w:t>الأسبوع الثالث</w:t>
            </w:r>
          </w:p>
        </w:tc>
        <w:tc>
          <w:tcPr>
            <w:tcW w:w="0" w:type="auto"/>
            <w:vAlign w:val="center"/>
            <w:hideMark/>
          </w:tcPr>
          <w:p w14:paraId="10113FDD" w14:textId="77777777" w:rsidR="00F16C23" w:rsidRPr="00E46AD2" w:rsidRDefault="00F16C23" w:rsidP="001A721D">
            <w:r w:rsidRPr="00E46AD2">
              <w:rPr>
                <w:rtl/>
              </w:rPr>
              <w:t>تدبر الآيات التي قرأتها، ومحاولة استخلاص الدروس والعبر منها، وربطها بالواقع</w:t>
            </w:r>
            <w:r w:rsidRPr="00E46AD2">
              <w:t>.</w:t>
            </w:r>
          </w:p>
        </w:tc>
        <w:tc>
          <w:tcPr>
            <w:tcW w:w="0" w:type="auto"/>
            <w:vAlign w:val="center"/>
            <w:hideMark/>
          </w:tcPr>
          <w:p w14:paraId="00CBAF98" w14:textId="77777777" w:rsidR="00F16C23" w:rsidRPr="00E46AD2" w:rsidRDefault="00F16C23" w:rsidP="001A721D">
            <w:r w:rsidRPr="00E46AD2">
              <w:rPr>
                <w:rtl/>
              </w:rPr>
              <w:t>يمكن الاستعانة بكتب الرقائق والأخلاق، التي تساعد على تليين القلب وتزكية النفس</w:t>
            </w:r>
            <w:r w:rsidRPr="00E46AD2">
              <w:t>.</w:t>
            </w:r>
          </w:p>
        </w:tc>
      </w:tr>
      <w:tr w:rsidR="00F16C23" w:rsidRPr="00E46AD2" w14:paraId="2DE56724" w14:textId="77777777" w:rsidTr="003F01DE">
        <w:trPr>
          <w:tblCellSpacing w:w="15" w:type="dxa"/>
        </w:trPr>
        <w:tc>
          <w:tcPr>
            <w:tcW w:w="0" w:type="auto"/>
            <w:vAlign w:val="center"/>
            <w:hideMark/>
          </w:tcPr>
          <w:p w14:paraId="4DBBE686" w14:textId="77777777" w:rsidR="00F16C23" w:rsidRPr="00E46AD2" w:rsidRDefault="00F16C23" w:rsidP="001A721D">
            <w:r w:rsidRPr="00E46AD2">
              <w:rPr>
                <w:rtl/>
              </w:rPr>
              <w:t>الأسبوع الرابع</w:t>
            </w:r>
          </w:p>
        </w:tc>
        <w:tc>
          <w:tcPr>
            <w:tcW w:w="0" w:type="auto"/>
            <w:vAlign w:val="center"/>
            <w:hideMark/>
          </w:tcPr>
          <w:p w14:paraId="3C8788EB" w14:textId="77777777" w:rsidR="00F16C23" w:rsidRPr="00E46AD2" w:rsidRDefault="00F16C23" w:rsidP="001A721D">
            <w:r w:rsidRPr="00E46AD2">
              <w:rPr>
                <w:rtl/>
              </w:rPr>
              <w:t>مراجعة ما تم تدبره خلال الشهر، ومحاولة تطبيق ما تعلمته في حياتك اليومية</w:t>
            </w:r>
            <w:r w:rsidRPr="00E46AD2">
              <w:t>.</w:t>
            </w:r>
          </w:p>
        </w:tc>
        <w:tc>
          <w:tcPr>
            <w:tcW w:w="0" w:type="auto"/>
            <w:vAlign w:val="center"/>
            <w:hideMark/>
          </w:tcPr>
          <w:p w14:paraId="369C86A0" w14:textId="77777777" w:rsidR="00F16C23" w:rsidRPr="00E46AD2" w:rsidRDefault="00F16C23" w:rsidP="001A721D">
            <w:r w:rsidRPr="00E46AD2">
              <w:rPr>
                <w:rtl/>
              </w:rPr>
              <w:t>يمكن تخصيص وقت للمناقشة مع الأهل والأصدقاء حول الموضوع الذي تدبرته، وتبادل الأفكار والفوائد</w:t>
            </w:r>
            <w:r w:rsidRPr="00E46AD2">
              <w:t>.</w:t>
            </w:r>
          </w:p>
        </w:tc>
      </w:tr>
      <w:tr w:rsidR="00F16C23" w:rsidRPr="00E46AD2" w14:paraId="0D709C41" w14:textId="77777777" w:rsidTr="003F01DE">
        <w:trPr>
          <w:tblCellSpacing w:w="15" w:type="dxa"/>
        </w:trPr>
        <w:tc>
          <w:tcPr>
            <w:tcW w:w="0" w:type="auto"/>
            <w:vAlign w:val="center"/>
            <w:hideMark/>
          </w:tcPr>
          <w:p w14:paraId="54B2A0B3" w14:textId="77777777" w:rsidR="00F16C23" w:rsidRPr="00E46AD2" w:rsidRDefault="00F16C23" w:rsidP="001A721D"/>
        </w:tc>
        <w:tc>
          <w:tcPr>
            <w:tcW w:w="0" w:type="auto"/>
            <w:vAlign w:val="center"/>
            <w:hideMark/>
          </w:tcPr>
          <w:p w14:paraId="63CBDDF3" w14:textId="77777777" w:rsidR="00F16C23" w:rsidRPr="00E46AD2" w:rsidRDefault="00F16C23" w:rsidP="001A721D">
            <w:r w:rsidRPr="00E46AD2">
              <w:rPr>
                <w:b/>
                <w:bCs/>
                <w:rtl/>
              </w:rPr>
              <w:t>اختياري</w:t>
            </w:r>
            <w:r w:rsidRPr="00E46AD2">
              <w:rPr>
                <w:b/>
                <w:bCs/>
              </w:rPr>
              <w:t>:</w:t>
            </w:r>
            <w:r w:rsidRPr="00E46AD2">
              <w:t xml:space="preserve"> </w:t>
            </w:r>
            <w:r w:rsidRPr="00E46AD2">
              <w:rPr>
                <w:rtl/>
              </w:rPr>
              <w:t>كتابة مقال أو بحث قصير حول الموضوع الذي تدبرته</w:t>
            </w:r>
            <w:r w:rsidRPr="00E46AD2">
              <w:t>.</w:t>
            </w:r>
          </w:p>
        </w:tc>
        <w:tc>
          <w:tcPr>
            <w:tcW w:w="0" w:type="auto"/>
            <w:vAlign w:val="center"/>
            <w:hideMark/>
          </w:tcPr>
          <w:p w14:paraId="1F0E94D6" w14:textId="77777777" w:rsidR="00F16C23" w:rsidRPr="00E46AD2" w:rsidRDefault="00F16C23" w:rsidP="001A721D"/>
        </w:tc>
      </w:tr>
      <w:tr w:rsidR="00F16C23" w:rsidRPr="00E46AD2" w14:paraId="76FF8D23" w14:textId="77777777" w:rsidTr="003F01DE">
        <w:trPr>
          <w:tblCellSpacing w:w="15" w:type="dxa"/>
        </w:trPr>
        <w:tc>
          <w:tcPr>
            <w:tcW w:w="0" w:type="auto"/>
            <w:vAlign w:val="center"/>
            <w:hideMark/>
          </w:tcPr>
          <w:p w14:paraId="34271A2B" w14:textId="77777777" w:rsidR="00F16C23" w:rsidRPr="00E46AD2" w:rsidRDefault="00F16C23" w:rsidP="001A721D">
            <w:r w:rsidRPr="00E46AD2">
              <w:rPr>
                <w:b/>
                <w:bCs/>
                <w:rtl/>
              </w:rPr>
              <w:t>اختياري</w:t>
            </w:r>
            <w:r w:rsidRPr="00E46AD2">
              <w:rPr>
                <w:b/>
                <w:bCs/>
              </w:rPr>
              <w:t>:</w:t>
            </w:r>
            <w:r w:rsidRPr="00E46AD2">
              <w:t xml:space="preserve"> </w:t>
            </w:r>
            <w:r w:rsidRPr="00E46AD2">
              <w:rPr>
                <w:rtl/>
              </w:rPr>
              <w:t>حفظ آيات مؤثرة متعلقة بالموضوع</w:t>
            </w:r>
          </w:p>
        </w:tc>
        <w:tc>
          <w:tcPr>
            <w:tcW w:w="0" w:type="auto"/>
            <w:vAlign w:val="center"/>
            <w:hideMark/>
          </w:tcPr>
          <w:p w14:paraId="5B23B212" w14:textId="77777777" w:rsidR="00F16C23" w:rsidRPr="00E46AD2" w:rsidRDefault="00F16C23" w:rsidP="001A721D"/>
        </w:tc>
        <w:tc>
          <w:tcPr>
            <w:tcW w:w="0" w:type="auto"/>
            <w:vAlign w:val="center"/>
            <w:hideMark/>
          </w:tcPr>
          <w:p w14:paraId="03733D33" w14:textId="77777777" w:rsidR="00F16C23" w:rsidRPr="00E46AD2" w:rsidRDefault="00F16C23" w:rsidP="001A721D"/>
        </w:tc>
      </w:tr>
    </w:tbl>
    <w:p w14:paraId="44D68016" w14:textId="77777777" w:rsidR="00F16C23" w:rsidRPr="00E46AD2" w:rsidRDefault="00F16C23" w:rsidP="001A721D">
      <w:r w:rsidRPr="00E46AD2">
        <w:rPr>
          <w:rtl/>
        </w:rPr>
        <w:t>ثالثًا: نصائح عملية</w:t>
      </w:r>
      <w:r w:rsidRPr="00E46AD2">
        <w:t>:</w:t>
      </w:r>
    </w:p>
    <w:p w14:paraId="73FC95F2" w14:textId="13A13215" w:rsidR="00F16C23" w:rsidRPr="00E46AD2" w:rsidRDefault="00F16C23" w:rsidP="009A6CA1">
      <w:pPr>
        <w:pStyle w:val="a9"/>
        <w:numPr>
          <w:ilvl w:val="0"/>
          <w:numId w:val="400"/>
        </w:numPr>
      </w:pPr>
      <w:r w:rsidRPr="001A721D">
        <w:rPr>
          <w:b/>
          <w:bCs/>
          <w:rtl/>
        </w:rPr>
        <w:t>ابدأ بالقليل واستمر</w:t>
      </w:r>
      <w:r w:rsidRPr="001A721D">
        <w:rPr>
          <w:b/>
          <w:bCs/>
        </w:rPr>
        <w:t>:</w:t>
      </w:r>
      <w:r w:rsidRPr="00E46AD2">
        <w:t xml:space="preserve"> </w:t>
      </w:r>
      <w:r w:rsidRPr="00E46AD2">
        <w:rPr>
          <w:rtl/>
        </w:rPr>
        <w:t xml:space="preserve">لا تحاول أن تفعل كل شيء مرة واحدة. ابدأ بخطة بسيطة </w:t>
      </w:r>
      <w:r w:rsidR="0064321B">
        <w:rPr>
          <w:rtl/>
        </w:rPr>
        <w:t>"</w:t>
      </w:r>
      <w:r w:rsidRPr="00E46AD2">
        <w:rPr>
          <w:rtl/>
        </w:rPr>
        <w:t>مثل قراءة صفحة واحدة يوميًا</w:t>
      </w:r>
      <w:r w:rsidR="0064321B">
        <w:rPr>
          <w:rtl/>
        </w:rPr>
        <w:t>"</w:t>
      </w:r>
      <w:r w:rsidRPr="00E46AD2">
        <w:rPr>
          <w:rtl/>
        </w:rPr>
        <w:t>، ثم زد تدريجيًا. الأهم هو الاستمرار والمداومة</w:t>
      </w:r>
      <w:r w:rsidRPr="00E46AD2">
        <w:t>.</w:t>
      </w:r>
    </w:p>
    <w:p w14:paraId="3C114978" w14:textId="03B6B228" w:rsidR="00F16C23" w:rsidRPr="00E46AD2" w:rsidRDefault="00F16C23" w:rsidP="009A6CA1">
      <w:pPr>
        <w:pStyle w:val="a9"/>
        <w:numPr>
          <w:ilvl w:val="0"/>
          <w:numId w:val="400"/>
        </w:numPr>
      </w:pPr>
      <w:r w:rsidRPr="001A721D">
        <w:rPr>
          <w:b/>
          <w:bCs/>
          <w:rtl/>
        </w:rPr>
        <w:t>نوع في أساليب التدبر</w:t>
      </w:r>
      <w:r w:rsidRPr="001A721D">
        <w:rPr>
          <w:b/>
          <w:bCs/>
        </w:rPr>
        <w:t>:</w:t>
      </w:r>
      <w:r w:rsidRPr="00E46AD2">
        <w:t xml:space="preserve"> </w:t>
      </w:r>
      <w:r w:rsidRPr="00E46AD2">
        <w:rPr>
          <w:rtl/>
        </w:rPr>
        <w:t xml:space="preserve">لا تقتصر على طريقة واحدة في التدبر. استخدم أساليب متنوعة </w:t>
      </w:r>
      <w:r w:rsidR="0064321B">
        <w:rPr>
          <w:rtl/>
        </w:rPr>
        <w:t>"</w:t>
      </w:r>
      <w:r w:rsidRPr="00E46AD2">
        <w:rPr>
          <w:rtl/>
        </w:rPr>
        <w:t>مثل القراءة، التفسير، التفكر، الربط بالواقع، الاستماع، المشاهدة، الكتابة</w:t>
      </w:r>
      <w:r w:rsidR="0064321B">
        <w:rPr>
          <w:rtl/>
        </w:rPr>
        <w:t>"</w:t>
      </w:r>
      <w:r w:rsidRPr="00E46AD2">
        <w:t>.</w:t>
      </w:r>
    </w:p>
    <w:p w14:paraId="7E3C5170" w14:textId="77777777" w:rsidR="00F16C23" w:rsidRPr="00E46AD2" w:rsidRDefault="00F16C23" w:rsidP="009A6CA1">
      <w:pPr>
        <w:pStyle w:val="a9"/>
        <w:numPr>
          <w:ilvl w:val="0"/>
          <w:numId w:val="400"/>
        </w:numPr>
      </w:pPr>
      <w:r w:rsidRPr="001A721D">
        <w:rPr>
          <w:b/>
          <w:bCs/>
          <w:rtl/>
        </w:rPr>
        <w:t>اجعل التدبر عادة يومية</w:t>
      </w:r>
      <w:r w:rsidRPr="001A721D">
        <w:rPr>
          <w:b/>
          <w:bCs/>
        </w:rPr>
        <w:t>:</w:t>
      </w:r>
      <w:r w:rsidRPr="00E46AD2">
        <w:t xml:space="preserve"> </w:t>
      </w:r>
      <w:r w:rsidRPr="00E46AD2">
        <w:rPr>
          <w:rtl/>
        </w:rPr>
        <w:t>حاول أن تجعل التدبر جزءًا من روتينك اليومي، مثل الصلاة والأكل والشرب</w:t>
      </w:r>
      <w:r w:rsidRPr="00E46AD2">
        <w:t>.</w:t>
      </w:r>
    </w:p>
    <w:p w14:paraId="6B0D3583" w14:textId="77777777" w:rsidR="00F16C23" w:rsidRPr="00E46AD2" w:rsidRDefault="00F16C23" w:rsidP="009A6CA1">
      <w:pPr>
        <w:pStyle w:val="a9"/>
        <w:numPr>
          <w:ilvl w:val="0"/>
          <w:numId w:val="400"/>
        </w:numPr>
      </w:pPr>
      <w:r w:rsidRPr="001A721D">
        <w:rPr>
          <w:b/>
          <w:bCs/>
          <w:rtl/>
        </w:rPr>
        <w:t>لا تيأس إذا واجهتك صعوبات</w:t>
      </w:r>
      <w:r w:rsidRPr="001A721D">
        <w:rPr>
          <w:b/>
          <w:bCs/>
        </w:rPr>
        <w:t>:</w:t>
      </w:r>
      <w:r w:rsidRPr="00E46AD2">
        <w:t xml:space="preserve"> </w:t>
      </w:r>
      <w:r w:rsidRPr="00E46AD2">
        <w:rPr>
          <w:rtl/>
        </w:rPr>
        <w:t>التدبر قد يكون صعبًا في البداية، ولكن مع الصبر والمثابرة ستجد أنه يصبح أسهل وأمتع</w:t>
      </w:r>
      <w:r w:rsidRPr="00E46AD2">
        <w:t>.</w:t>
      </w:r>
    </w:p>
    <w:p w14:paraId="74CADE4B" w14:textId="77777777" w:rsidR="00F16C23" w:rsidRPr="00E46AD2" w:rsidRDefault="00F16C23" w:rsidP="009A6CA1">
      <w:pPr>
        <w:pStyle w:val="a9"/>
        <w:numPr>
          <w:ilvl w:val="0"/>
          <w:numId w:val="400"/>
        </w:numPr>
      </w:pPr>
      <w:r w:rsidRPr="001A721D">
        <w:rPr>
          <w:b/>
          <w:bCs/>
          <w:rtl/>
        </w:rPr>
        <w:t>ابحث عن صحبة صالحة</w:t>
      </w:r>
      <w:r w:rsidRPr="001A721D">
        <w:rPr>
          <w:b/>
          <w:bCs/>
        </w:rPr>
        <w:t>:</w:t>
      </w:r>
      <w:r w:rsidRPr="00E46AD2">
        <w:t xml:space="preserve"> </w:t>
      </w:r>
      <w:r w:rsidRPr="00E46AD2">
        <w:rPr>
          <w:rtl/>
        </w:rPr>
        <w:t>ابحث عن أصدقاء أو زملاء يشجعونك على التدبر، ويشاركونك الفوائد والأفكار</w:t>
      </w:r>
      <w:r w:rsidRPr="00E46AD2">
        <w:t>.</w:t>
      </w:r>
    </w:p>
    <w:p w14:paraId="25BEDF41" w14:textId="77777777" w:rsidR="00F16C23" w:rsidRPr="00E46AD2" w:rsidRDefault="00F16C23" w:rsidP="009A6CA1">
      <w:pPr>
        <w:pStyle w:val="a9"/>
        <w:numPr>
          <w:ilvl w:val="0"/>
          <w:numId w:val="400"/>
        </w:numPr>
      </w:pPr>
      <w:r w:rsidRPr="001A721D">
        <w:rPr>
          <w:b/>
          <w:bCs/>
          <w:rtl/>
        </w:rPr>
        <w:t>استخدم التكنولوجيا</w:t>
      </w:r>
      <w:r w:rsidRPr="001A721D">
        <w:rPr>
          <w:b/>
          <w:bCs/>
        </w:rPr>
        <w:t>:</w:t>
      </w:r>
      <w:r w:rsidRPr="00E46AD2">
        <w:t xml:space="preserve"> </w:t>
      </w:r>
      <w:r w:rsidRPr="00E46AD2">
        <w:rPr>
          <w:rtl/>
        </w:rPr>
        <w:t>هناك العديد من التطبيقات والمواقع الإلكترونية التي تساعد على التدبر، مثل تطبيقات القرآن الكريم، وتطبيقات التفسير، وقنوات اليوتيوب التي تقدم دروسًا في التفسير وعلوم القرآن</w:t>
      </w:r>
      <w:r w:rsidRPr="00E46AD2">
        <w:t>.</w:t>
      </w:r>
    </w:p>
    <w:p w14:paraId="26878BC5" w14:textId="77777777" w:rsidR="00F16C23" w:rsidRPr="00E46AD2" w:rsidRDefault="00F16C23" w:rsidP="009A6CA1">
      <w:pPr>
        <w:pStyle w:val="a9"/>
        <w:numPr>
          <w:ilvl w:val="0"/>
          <w:numId w:val="400"/>
        </w:numPr>
      </w:pPr>
      <w:r w:rsidRPr="001A721D">
        <w:rPr>
          <w:b/>
          <w:bCs/>
          <w:rtl/>
        </w:rPr>
        <w:t>شارك في ندوات</w:t>
      </w:r>
      <w:r w:rsidRPr="00E46AD2">
        <w:rPr>
          <w:rtl/>
        </w:rPr>
        <w:t xml:space="preserve"> ابحث عن ندوات أو دروس مباشرة أو عبر الإنترنت تتناول تفسير القرآن وتدبره</w:t>
      </w:r>
      <w:r w:rsidRPr="00E46AD2">
        <w:t>.</w:t>
      </w:r>
    </w:p>
    <w:p w14:paraId="3909BF29" w14:textId="77777777" w:rsidR="00F16C23" w:rsidRPr="00E46AD2" w:rsidRDefault="00F16C23" w:rsidP="009A6CA1">
      <w:pPr>
        <w:pStyle w:val="a9"/>
        <w:numPr>
          <w:ilvl w:val="0"/>
          <w:numId w:val="400"/>
        </w:numPr>
      </w:pPr>
      <w:r w:rsidRPr="001A721D">
        <w:rPr>
          <w:b/>
          <w:bCs/>
          <w:rtl/>
        </w:rPr>
        <w:t>تتبع متدبرين</w:t>
      </w:r>
      <w:r w:rsidRPr="00E46AD2">
        <w:rPr>
          <w:rtl/>
        </w:rPr>
        <w:t xml:space="preserve"> ابحث في وسائل التواصل الاجتماعي عن أشخاص مهتمين بتدبر القرآن، وتابع منشوراتهم وتأملاتهم</w:t>
      </w:r>
      <w:r w:rsidRPr="00E46AD2">
        <w:t>.</w:t>
      </w:r>
    </w:p>
    <w:p w14:paraId="45F76362" w14:textId="77777777" w:rsidR="00F16C23" w:rsidRPr="00E46AD2" w:rsidRDefault="00F16C23" w:rsidP="009A6CA1">
      <w:pPr>
        <w:pStyle w:val="a9"/>
        <w:numPr>
          <w:ilvl w:val="0"/>
          <w:numId w:val="400"/>
        </w:numPr>
      </w:pPr>
      <w:r w:rsidRPr="001A721D">
        <w:rPr>
          <w:b/>
          <w:bCs/>
          <w:rtl/>
        </w:rPr>
        <w:t>شاهد فيديوهات</w:t>
      </w:r>
      <w:r w:rsidRPr="00E46AD2">
        <w:rPr>
          <w:rtl/>
        </w:rPr>
        <w:t xml:space="preserve"> ابحث عن فيديوهات تتناول تفسير القرآن أو تقدم خواطر تدبرية</w:t>
      </w:r>
      <w:r w:rsidRPr="00E46AD2">
        <w:t>.</w:t>
      </w:r>
    </w:p>
    <w:p w14:paraId="3EAC7820" w14:textId="77777777" w:rsidR="00F16C23" w:rsidRPr="00E46AD2" w:rsidRDefault="00F16C23" w:rsidP="001A721D">
      <w:r w:rsidRPr="00E46AD2">
        <w:rPr>
          <w:rtl/>
        </w:rPr>
        <w:t>الخلاصة</w:t>
      </w:r>
      <w:r w:rsidRPr="00E46AD2">
        <w:t>:</w:t>
      </w:r>
    </w:p>
    <w:p w14:paraId="79892F13" w14:textId="77777777" w:rsidR="00F16C23" w:rsidRPr="00E46AD2" w:rsidRDefault="00F16C23" w:rsidP="001A721D">
      <w:r w:rsidRPr="00E46AD2">
        <w:rPr>
          <w:rtl/>
        </w:rPr>
        <w:t>تدبر القرآن الكريم هو مفتاح الفهم الصحيح للإسلام، وهو الطريق إلى الهداية والسعادة في الدنيا والآخرة. هذا الجدول العملي هو مجرد اقتراح، يمكنك تعديله وتكييفه ليناسب ظروفك واحتياجاتك. الأهم هو أن تبدأ، وأن تستمر، وأن تجعل التدبر جزءًا لا يتجزأ من حياتك</w:t>
      </w:r>
      <w:r w:rsidRPr="00E46AD2">
        <w:t>.</w:t>
      </w:r>
    </w:p>
    <w:p w14:paraId="5568D5BB" w14:textId="78E1F8C3" w:rsidR="00556B54" w:rsidRPr="00E46AD2" w:rsidRDefault="00556B54" w:rsidP="008A0417">
      <w:pPr>
        <w:pStyle w:val="1"/>
      </w:pPr>
      <w:bookmarkStart w:id="196" w:name="_Toc192269217"/>
      <w:bookmarkStart w:id="197" w:name="_Toc199407124"/>
      <w:r w:rsidRPr="00E46AD2">
        <w:t>"</w:t>
      </w:r>
      <w:r w:rsidRPr="00E46AD2">
        <w:rPr>
          <w:rtl/>
        </w:rPr>
        <w:t>كنوز العقل والقلب": الفوائد العظيمة لتدبر القرآن الكريم</w:t>
      </w:r>
      <w:bookmarkEnd w:id="196"/>
      <w:bookmarkEnd w:id="197"/>
    </w:p>
    <w:p w14:paraId="31DC3E60" w14:textId="77777777" w:rsidR="00556B54" w:rsidRPr="00E46AD2" w:rsidRDefault="00556B54" w:rsidP="001A721D">
      <w:r w:rsidRPr="00E46AD2">
        <w:rPr>
          <w:rtl/>
        </w:rPr>
        <w:t>مقدمة</w:t>
      </w:r>
      <w:r w:rsidRPr="00E46AD2">
        <w:t>:</w:t>
      </w:r>
    </w:p>
    <w:p w14:paraId="6951C1BD" w14:textId="77777777" w:rsidR="00556B54" w:rsidRPr="00E46AD2" w:rsidRDefault="00556B54" w:rsidP="001A721D">
      <w:r w:rsidRPr="00E46AD2">
        <w:rPr>
          <w:rtl/>
        </w:rPr>
        <w:t>القرآن الكريم ليس مجرد كتاب نتلوه، بل هو رسالة إلهية تتطلب منا التأمل والتفكر والتدبر. فما هي فوائد التدبر؟ وكيف يثمر في حياتنا؟</w:t>
      </w:r>
    </w:p>
    <w:p w14:paraId="008259D6" w14:textId="77777777" w:rsidR="00556B54" w:rsidRPr="00E46AD2" w:rsidRDefault="00556B54" w:rsidP="001A721D">
      <w:r w:rsidRPr="00E46AD2">
        <w:t xml:space="preserve">1. </w:t>
      </w:r>
      <w:r w:rsidRPr="00E46AD2">
        <w:rPr>
          <w:rtl/>
        </w:rPr>
        <w:t>التقرب من الله وزيادة الإيمان</w:t>
      </w:r>
      <w:r w:rsidRPr="00E46AD2">
        <w:t>:</w:t>
      </w:r>
    </w:p>
    <w:p w14:paraId="23BD28FB" w14:textId="77777777" w:rsidR="00556B54" w:rsidRPr="00E46AD2" w:rsidRDefault="00556B54" w:rsidP="009A6CA1">
      <w:pPr>
        <w:pStyle w:val="a9"/>
        <w:numPr>
          <w:ilvl w:val="0"/>
          <w:numId w:val="76"/>
        </w:numPr>
      </w:pPr>
      <w:r w:rsidRPr="001A721D">
        <w:rPr>
          <w:b/>
          <w:bCs/>
          <w:rtl/>
        </w:rPr>
        <w:t>التدبر يوقظ القلب</w:t>
      </w:r>
      <w:r w:rsidRPr="001A721D">
        <w:rPr>
          <w:b/>
          <w:bCs/>
        </w:rPr>
        <w:t>:</w:t>
      </w:r>
      <w:r w:rsidRPr="00E46AD2">
        <w:t xml:space="preserve"> </w:t>
      </w:r>
      <w:r w:rsidRPr="00E46AD2">
        <w:rPr>
          <w:rtl/>
        </w:rPr>
        <w:t>عندما نتدبر في القرآن، ندرك حكمة الله وعظمته من خلال الآيات التي تتحدث عن الخلق والعدل والرحمة. هذا يوقظ القلب ويزيد تعلقه بالله</w:t>
      </w:r>
      <w:r w:rsidRPr="00E46AD2">
        <w:t>.</w:t>
      </w:r>
    </w:p>
    <w:p w14:paraId="2AD9EE8B" w14:textId="77777777" w:rsidR="00556B54" w:rsidRPr="00E46AD2" w:rsidRDefault="00556B54" w:rsidP="009A6CA1">
      <w:pPr>
        <w:pStyle w:val="a9"/>
        <w:numPr>
          <w:ilvl w:val="0"/>
          <w:numId w:val="76"/>
        </w:numPr>
      </w:pPr>
      <w:r w:rsidRPr="001A721D">
        <w:rPr>
          <w:b/>
          <w:bCs/>
          <w:rtl/>
        </w:rPr>
        <w:t>الآيات تهدينا</w:t>
      </w:r>
      <w:r w:rsidRPr="001A721D">
        <w:rPr>
          <w:b/>
          <w:bCs/>
        </w:rPr>
        <w:t>:</w:t>
      </w:r>
      <w:r w:rsidRPr="00E46AD2">
        <w:t xml:space="preserve"> </w:t>
      </w:r>
      <w:r w:rsidRPr="00E46AD2">
        <w:rPr>
          <w:rtl/>
        </w:rPr>
        <w:t>التدبر العميق يساعدنا على فهم أسماء الله الحسنى وصفاته، وعلى معرفة الطريق الصحيح لعبادته</w:t>
      </w:r>
      <w:r w:rsidRPr="00E46AD2">
        <w:t>.</w:t>
      </w:r>
    </w:p>
    <w:p w14:paraId="05A102CF" w14:textId="77777777" w:rsidR="00556B54" w:rsidRPr="00E46AD2" w:rsidRDefault="00556B54" w:rsidP="009A6CA1">
      <w:pPr>
        <w:pStyle w:val="a9"/>
        <w:numPr>
          <w:ilvl w:val="0"/>
          <w:numId w:val="76"/>
        </w:numPr>
      </w:pPr>
      <w:r w:rsidRPr="001A721D">
        <w:rPr>
          <w:b/>
          <w:bCs/>
          <w:rtl/>
        </w:rPr>
        <w:t>الدليل</w:t>
      </w:r>
      <w:r w:rsidRPr="001A721D">
        <w:rPr>
          <w:b/>
          <w:bCs/>
        </w:rPr>
        <w:t>:</w:t>
      </w:r>
      <w:r w:rsidRPr="00E46AD2">
        <w:t xml:space="preserve"> </w:t>
      </w:r>
      <w:r w:rsidRPr="00E46AD2">
        <w:rPr>
          <w:rtl/>
        </w:rPr>
        <w:t>﴿إِنَّمَا الْمُؤْمِنُونَ الَّذِينَ إِذَا ذُكِرَ اللَّهُ وَجِلَتْ قُلُوبُهُمْ وَإِذَا تُلِيَتْ عَلَيْهِمْ آيَاتُهُ زَادَتْهُمْ إِيمَانًا وَعَلَىٰ رَبِّهِمْ يَتَوَكَّلُونَ﴾ [الأنفال: 2] - "إنما المؤمنون الذين إذا ذكر الله وجلت قلوبهم وإذا تليت عليهم آياته زادتهم إيمانا وعلى ربهم يتوكلون</w:t>
      </w:r>
      <w:r w:rsidRPr="00E46AD2">
        <w:t>".</w:t>
      </w:r>
    </w:p>
    <w:p w14:paraId="0CF572CA" w14:textId="77777777" w:rsidR="00556B54" w:rsidRPr="00E46AD2" w:rsidRDefault="00556B54" w:rsidP="001A721D">
      <w:r w:rsidRPr="00E46AD2">
        <w:t xml:space="preserve">2. </w:t>
      </w:r>
      <w:r w:rsidRPr="00E46AD2">
        <w:rPr>
          <w:rtl/>
        </w:rPr>
        <w:t>تنمية التفكير العميق وتوسيع الأفق</w:t>
      </w:r>
      <w:r w:rsidRPr="00E46AD2">
        <w:t>:</w:t>
      </w:r>
    </w:p>
    <w:p w14:paraId="3F417853" w14:textId="517006C7" w:rsidR="00556B54" w:rsidRPr="00E46AD2" w:rsidRDefault="00556B54" w:rsidP="009A6CA1">
      <w:pPr>
        <w:pStyle w:val="a9"/>
        <w:numPr>
          <w:ilvl w:val="0"/>
          <w:numId w:val="77"/>
        </w:numPr>
      </w:pPr>
      <w:r w:rsidRPr="001A721D">
        <w:rPr>
          <w:b/>
          <w:bCs/>
          <w:rtl/>
        </w:rPr>
        <w:t>التدبر يشحذ العقل</w:t>
      </w:r>
      <w:r w:rsidRPr="001A721D">
        <w:rPr>
          <w:b/>
          <w:bCs/>
        </w:rPr>
        <w:t>:</w:t>
      </w:r>
      <w:r w:rsidRPr="00E46AD2">
        <w:t xml:space="preserve"> </w:t>
      </w:r>
      <w:r w:rsidRPr="00E46AD2">
        <w:rPr>
          <w:rtl/>
        </w:rPr>
        <w:t xml:space="preserve">القرآن يحث على التأمل في الكون والنفس </w:t>
      </w:r>
      <w:r w:rsidR="0064321B">
        <w:rPr>
          <w:rtl/>
        </w:rPr>
        <w:t>"</w:t>
      </w:r>
      <w:r w:rsidRPr="00E46AD2">
        <w:rPr>
          <w:rtl/>
        </w:rPr>
        <w:t>﴿أَفَلَا يَتَدَبَّرُونَ الْقُرْآنَ﴾ [محمد: 24]</w:t>
      </w:r>
      <w:r w:rsidR="0064321B">
        <w:rPr>
          <w:rtl/>
        </w:rPr>
        <w:t>"</w:t>
      </w:r>
      <w:r w:rsidRPr="00E46AD2">
        <w:rPr>
          <w:rtl/>
        </w:rPr>
        <w:t>، مما ينمي مهارات التحليل والنقد، ويخرج العقل من السطحية إلى فهم الأسباب والحكم الخفية</w:t>
      </w:r>
      <w:r w:rsidRPr="00E46AD2">
        <w:t>.</w:t>
      </w:r>
    </w:p>
    <w:p w14:paraId="4DB1EE8B" w14:textId="77777777" w:rsidR="00556B54" w:rsidRPr="00E46AD2" w:rsidRDefault="00556B54" w:rsidP="009A6CA1">
      <w:pPr>
        <w:pStyle w:val="a9"/>
        <w:numPr>
          <w:ilvl w:val="0"/>
          <w:numId w:val="77"/>
        </w:numPr>
      </w:pPr>
      <w:r w:rsidRPr="001A721D">
        <w:rPr>
          <w:b/>
          <w:bCs/>
          <w:rtl/>
        </w:rPr>
        <w:t>القصص تعلمنا</w:t>
      </w:r>
      <w:r w:rsidRPr="001A721D">
        <w:rPr>
          <w:b/>
          <w:bCs/>
        </w:rPr>
        <w:t>:</w:t>
      </w:r>
      <w:r w:rsidRPr="00E46AD2">
        <w:t xml:space="preserve"> </w:t>
      </w:r>
      <w:r w:rsidRPr="00E46AD2">
        <w:rPr>
          <w:rtl/>
        </w:rPr>
        <w:t>التدبر في قصص الأنبياء وأحوالهم يمنحنا دروسًا في الصبر والحكمة والثقة بالله</w:t>
      </w:r>
      <w:r w:rsidRPr="00E46AD2">
        <w:t>.</w:t>
      </w:r>
    </w:p>
    <w:p w14:paraId="3E191952" w14:textId="77777777" w:rsidR="00556B54" w:rsidRPr="00E46AD2" w:rsidRDefault="00556B54" w:rsidP="009A6CA1">
      <w:pPr>
        <w:pStyle w:val="a9"/>
        <w:numPr>
          <w:ilvl w:val="0"/>
          <w:numId w:val="77"/>
        </w:numPr>
      </w:pPr>
      <w:r w:rsidRPr="001A721D">
        <w:rPr>
          <w:b/>
          <w:bCs/>
          <w:rtl/>
        </w:rPr>
        <w:t>الدليل</w:t>
      </w:r>
      <w:r w:rsidRPr="001A721D">
        <w:rPr>
          <w:b/>
          <w:bCs/>
        </w:rPr>
        <w:t>:</w:t>
      </w:r>
      <w:r w:rsidRPr="00E46AD2">
        <w:t xml:space="preserve"> </w:t>
      </w:r>
      <w:r w:rsidRPr="00E46AD2">
        <w:rPr>
          <w:rtl/>
        </w:rPr>
        <w:t>﴿إِنَّ فِي ذَٰلِكَ لَآيَاتٍ لِقَوْمٍ يَتَفَكَّرُونَ﴾ [الرعد: 3] - "إن في ذلك لآيات لقوم يتفكرون</w:t>
      </w:r>
      <w:r w:rsidRPr="00E46AD2">
        <w:t>".</w:t>
      </w:r>
    </w:p>
    <w:p w14:paraId="63ED3BEC" w14:textId="77777777" w:rsidR="00556B54" w:rsidRPr="00E46AD2" w:rsidRDefault="00556B54" w:rsidP="001A721D">
      <w:r w:rsidRPr="00E46AD2">
        <w:t xml:space="preserve">3. </w:t>
      </w:r>
      <w:r w:rsidRPr="00E46AD2">
        <w:rPr>
          <w:rtl/>
        </w:rPr>
        <w:t>السعادة عبر تطبيق المبادئ القرآنية</w:t>
      </w:r>
      <w:r w:rsidRPr="00E46AD2">
        <w:t>:</w:t>
      </w:r>
    </w:p>
    <w:p w14:paraId="1F20C479" w14:textId="6E605D50" w:rsidR="00556B54" w:rsidRPr="00E46AD2" w:rsidRDefault="00556B54" w:rsidP="009A6CA1">
      <w:pPr>
        <w:pStyle w:val="a9"/>
        <w:numPr>
          <w:ilvl w:val="0"/>
          <w:numId w:val="78"/>
        </w:numPr>
      </w:pPr>
      <w:r w:rsidRPr="001A721D">
        <w:rPr>
          <w:b/>
          <w:bCs/>
          <w:rtl/>
        </w:rPr>
        <w:t>القرآن يهدينا</w:t>
      </w:r>
      <w:r w:rsidRPr="001A721D">
        <w:rPr>
          <w:b/>
          <w:bCs/>
        </w:rPr>
        <w:t>:</w:t>
      </w:r>
      <w:r w:rsidRPr="00E46AD2">
        <w:t xml:space="preserve"> </w:t>
      </w:r>
      <w:r w:rsidRPr="00E46AD2">
        <w:rPr>
          <w:rtl/>
        </w:rPr>
        <w:t xml:space="preserve">السعادة الحقيقية تنبع من الانسجام بين الفكر والسلوك. تطبيق قيم الصدق والعدل والإحسان [﴿إِنَّ اللَّهَ يَأْمُرُ بِالْعَدْلِ وَالْإِحْسَانِ﴾] </w:t>
      </w:r>
      <w:r w:rsidR="0064321B">
        <w:rPr>
          <w:rtl/>
        </w:rPr>
        <w:t>"</w:t>
      </w:r>
      <w:r w:rsidRPr="00E46AD2">
        <w:rPr>
          <w:rtl/>
        </w:rPr>
        <w:t>النحل: 90</w:t>
      </w:r>
      <w:r w:rsidR="0064321B">
        <w:rPr>
          <w:rtl/>
        </w:rPr>
        <w:t>"</w:t>
      </w:r>
      <w:r w:rsidRPr="00E46AD2">
        <w:rPr>
          <w:rtl/>
        </w:rPr>
        <w:t xml:space="preserve"> يقلل الصراعات الداخلية، ويعزز الطمأنينة</w:t>
      </w:r>
      <w:r w:rsidRPr="00E46AD2">
        <w:t>.</w:t>
      </w:r>
    </w:p>
    <w:p w14:paraId="471E1379" w14:textId="77777777" w:rsidR="00556B54" w:rsidRPr="00E46AD2" w:rsidRDefault="00556B54" w:rsidP="009A6CA1">
      <w:pPr>
        <w:pStyle w:val="a9"/>
        <w:numPr>
          <w:ilvl w:val="0"/>
          <w:numId w:val="78"/>
        </w:numPr>
      </w:pPr>
      <w:r w:rsidRPr="001A721D">
        <w:rPr>
          <w:b/>
          <w:bCs/>
          <w:rtl/>
        </w:rPr>
        <w:t>الإحسان يمنحنا</w:t>
      </w:r>
      <w:r w:rsidRPr="001A721D">
        <w:rPr>
          <w:b/>
          <w:bCs/>
        </w:rPr>
        <w:t>:</w:t>
      </w:r>
      <w:r w:rsidRPr="00E46AD2">
        <w:t xml:space="preserve"> </w:t>
      </w:r>
      <w:r w:rsidRPr="00E46AD2">
        <w:rPr>
          <w:rtl/>
        </w:rPr>
        <w:t>اتباع طريق الإحسان والرحمة في معاملاتنا يقوي الترابط المجتمعي وينشر السعادة</w:t>
      </w:r>
      <w:r w:rsidRPr="00E46AD2">
        <w:t xml:space="preserve"> .</w:t>
      </w:r>
    </w:p>
    <w:p w14:paraId="67DDE7AA" w14:textId="77777777" w:rsidR="00556B54" w:rsidRPr="00E46AD2" w:rsidRDefault="00556B54" w:rsidP="001A721D">
      <w:r w:rsidRPr="00E46AD2">
        <w:t xml:space="preserve">4. </w:t>
      </w:r>
      <w:r w:rsidRPr="00E46AD2">
        <w:rPr>
          <w:rtl/>
        </w:rPr>
        <w:t>تحسين العلاقات الاجتماعية</w:t>
      </w:r>
      <w:r w:rsidRPr="00E46AD2">
        <w:t>:</w:t>
      </w:r>
    </w:p>
    <w:p w14:paraId="470D5560" w14:textId="77777777" w:rsidR="00556B54" w:rsidRPr="00E46AD2" w:rsidRDefault="00556B54" w:rsidP="009A6CA1">
      <w:pPr>
        <w:pStyle w:val="a9"/>
        <w:numPr>
          <w:ilvl w:val="0"/>
          <w:numId w:val="79"/>
        </w:numPr>
      </w:pPr>
      <w:r w:rsidRPr="001A721D">
        <w:rPr>
          <w:b/>
          <w:bCs/>
          <w:rtl/>
        </w:rPr>
        <w:t>القرآن يرشدنا</w:t>
      </w:r>
      <w:r w:rsidRPr="001A721D">
        <w:rPr>
          <w:b/>
          <w:bCs/>
        </w:rPr>
        <w:t>:</w:t>
      </w:r>
      <w:r w:rsidRPr="00E46AD2">
        <w:t xml:space="preserve"> </w:t>
      </w:r>
      <w:r w:rsidRPr="00E46AD2">
        <w:rPr>
          <w:rtl/>
        </w:rPr>
        <w:t>القرآن يضع أسسًا للتعامل كبر الوالدين [﴿وَقَضَىٰ رَبُّكَ أَلَّا تَعْبُدُوا إِلَّا إِيَّاهُ وَبِالْوَالِدَيْنِ إِحْسَانًا﴾]، وحسن الجوار، وحل الخلافات بالحكمة</w:t>
      </w:r>
      <w:r w:rsidRPr="00E46AD2">
        <w:t>.</w:t>
      </w:r>
    </w:p>
    <w:p w14:paraId="65911DF0" w14:textId="77777777" w:rsidR="00556B54" w:rsidRPr="00E46AD2" w:rsidRDefault="00556B54" w:rsidP="009A6CA1">
      <w:pPr>
        <w:pStyle w:val="a9"/>
        <w:numPr>
          <w:ilvl w:val="0"/>
          <w:numId w:val="79"/>
        </w:numPr>
      </w:pPr>
      <w:r w:rsidRPr="001A721D">
        <w:rPr>
          <w:b/>
          <w:bCs/>
          <w:rtl/>
        </w:rPr>
        <w:t>المجتمع ينمو</w:t>
      </w:r>
      <w:r w:rsidRPr="001A721D">
        <w:rPr>
          <w:b/>
          <w:bCs/>
        </w:rPr>
        <w:t>:</w:t>
      </w:r>
      <w:r w:rsidRPr="00E46AD2">
        <w:t xml:space="preserve"> </w:t>
      </w:r>
      <w:r w:rsidRPr="00E46AD2">
        <w:rPr>
          <w:rtl/>
        </w:rPr>
        <w:t>هذه القيم تنمي مجتمعًا متماسكًا قائمًا على التعاطف والتقدير المتبادل</w:t>
      </w:r>
      <w:r w:rsidRPr="00E46AD2">
        <w:t>.</w:t>
      </w:r>
    </w:p>
    <w:p w14:paraId="0B3666C5" w14:textId="77777777" w:rsidR="00556B54" w:rsidRPr="00E46AD2" w:rsidRDefault="00556B54" w:rsidP="001A721D">
      <w:r w:rsidRPr="00E46AD2">
        <w:t xml:space="preserve">5. </w:t>
      </w:r>
      <w:r w:rsidRPr="00E46AD2">
        <w:rPr>
          <w:rtl/>
        </w:rPr>
        <w:t>تعزيز الإرادة لمواجهة التحديات</w:t>
      </w:r>
      <w:r w:rsidRPr="00E46AD2">
        <w:t>:</w:t>
      </w:r>
    </w:p>
    <w:p w14:paraId="41113A3B" w14:textId="5A66EC4F" w:rsidR="00556B54" w:rsidRPr="00E46AD2" w:rsidRDefault="00556B54" w:rsidP="009A6CA1">
      <w:pPr>
        <w:pStyle w:val="a9"/>
        <w:numPr>
          <w:ilvl w:val="0"/>
          <w:numId w:val="80"/>
        </w:numPr>
      </w:pPr>
      <w:r w:rsidRPr="001A721D">
        <w:rPr>
          <w:b/>
          <w:bCs/>
          <w:rtl/>
        </w:rPr>
        <w:t>القرآن يقوينا</w:t>
      </w:r>
      <w:r w:rsidRPr="001A721D">
        <w:rPr>
          <w:b/>
          <w:bCs/>
        </w:rPr>
        <w:t>:</w:t>
      </w:r>
      <w:r w:rsidRPr="00E46AD2">
        <w:t xml:space="preserve"> </w:t>
      </w:r>
      <w:r w:rsidRPr="00E46AD2">
        <w:rPr>
          <w:rtl/>
        </w:rPr>
        <w:t xml:space="preserve">قصص القرآن عن الصعاب التي واجهها المؤمنون </w:t>
      </w:r>
      <w:r w:rsidR="0064321B">
        <w:rPr>
          <w:rtl/>
        </w:rPr>
        <w:t>"</w:t>
      </w:r>
      <w:r w:rsidRPr="00E46AD2">
        <w:rPr>
          <w:rtl/>
        </w:rPr>
        <w:t>كقصة سيدنا أيوب</w:t>
      </w:r>
      <w:r w:rsidR="0064321B">
        <w:rPr>
          <w:rtl/>
        </w:rPr>
        <w:t>"</w:t>
      </w:r>
      <w:r w:rsidRPr="00E46AD2">
        <w:rPr>
          <w:rtl/>
        </w:rPr>
        <w:t xml:space="preserve"> تعلمنا الصبر والثقة في الله، وتذكرنا بأن التحديات جزء من اختبار الإيمان</w:t>
      </w:r>
      <w:r w:rsidRPr="00E46AD2">
        <w:t>.</w:t>
      </w:r>
    </w:p>
    <w:p w14:paraId="4CF3B8C8" w14:textId="77777777" w:rsidR="00556B54" w:rsidRPr="00E46AD2" w:rsidRDefault="00556B54" w:rsidP="009A6CA1">
      <w:pPr>
        <w:pStyle w:val="a9"/>
        <w:numPr>
          <w:ilvl w:val="0"/>
          <w:numId w:val="80"/>
        </w:numPr>
      </w:pPr>
      <w:r w:rsidRPr="001A721D">
        <w:rPr>
          <w:b/>
          <w:bCs/>
          <w:rtl/>
        </w:rPr>
        <w:t>النتيجة قوة نفسية</w:t>
      </w:r>
      <w:r w:rsidRPr="001A721D">
        <w:rPr>
          <w:b/>
          <w:bCs/>
        </w:rPr>
        <w:t>:</w:t>
      </w:r>
      <w:r w:rsidRPr="00E46AD2">
        <w:t xml:space="preserve"> </w:t>
      </w:r>
      <w:r w:rsidRPr="00E46AD2">
        <w:rPr>
          <w:rtl/>
        </w:rPr>
        <w:t>هذا يمنح قوة نفسية لتحقيق الأهداف بروح متفائلة ومصممة</w:t>
      </w:r>
      <w:r w:rsidRPr="00E46AD2">
        <w:t>.</w:t>
      </w:r>
    </w:p>
    <w:p w14:paraId="3D04B835" w14:textId="77777777" w:rsidR="00556B54" w:rsidRPr="00E46AD2" w:rsidRDefault="00556B54" w:rsidP="001A721D">
      <w:r w:rsidRPr="00E46AD2">
        <w:rPr>
          <w:rtl/>
        </w:rPr>
        <w:t>الخلاصة</w:t>
      </w:r>
      <w:r w:rsidRPr="00E46AD2">
        <w:t>:</w:t>
      </w:r>
    </w:p>
    <w:p w14:paraId="791BA424" w14:textId="77777777" w:rsidR="00556B54" w:rsidRPr="00E46AD2" w:rsidRDefault="00556B54" w:rsidP="001A721D">
      <w:r w:rsidRPr="00E46AD2">
        <w:rPr>
          <w:rtl/>
        </w:rPr>
        <w:t>تدبر القرآن ليس ممارسة عابرة، بل هو رحلة دائمة بين العقل والقلب. كل آية تفتح آفاقاً جديدة لفهم الذات والوجود، وكل تدبر يعيد صياغة السلوك وفق رؤية ربانية متوازنة. لذا، فلنجعل القرآن رفيق درب يومي—بقراءة هادئة وتفسير واع— ليتحول من نصوص مقدسة إلى خارطة عملية للسير نحو حياة مطمئنة مليئة بالمعنى، حيث يصبح الإيمان حافزاً للعمل، والعقل أداةً للبناء، والقلب مصدراً للسكينة</w:t>
      </w:r>
      <w:r w:rsidRPr="00E46AD2">
        <w:t>.</w:t>
      </w:r>
    </w:p>
    <w:p w14:paraId="5C5A392E" w14:textId="77777777" w:rsidR="00556B54" w:rsidRPr="00E46AD2" w:rsidRDefault="00556B54" w:rsidP="001A721D">
      <w:pPr>
        <w:rPr>
          <w:rtl/>
        </w:rPr>
      </w:pPr>
    </w:p>
    <w:p w14:paraId="3DBDC69A" w14:textId="79121468" w:rsidR="00077293" w:rsidRPr="00E46AD2" w:rsidRDefault="00077293" w:rsidP="008A0417">
      <w:pPr>
        <w:pStyle w:val="1"/>
      </w:pPr>
      <w:bookmarkStart w:id="198" w:name="_Toc192269218"/>
      <w:bookmarkStart w:id="199" w:name="_Toc199407125"/>
      <w:r w:rsidRPr="00E46AD2">
        <w:t>"</w:t>
      </w:r>
      <w:r w:rsidRPr="00E46AD2">
        <w:rPr>
          <w:rtl/>
        </w:rPr>
        <w:t xml:space="preserve">بين النسيم والغوص": التأمل والتدبر في </w:t>
      </w:r>
      <w:r w:rsidR="00BF0D37" w:rsidRPr="00E46AD2">
        <w:rPr>
          <w:rtl/>
        </w:rPr>
        <w:t>القرآن.</w:t>
      </w:r>
      <w:r w:rsidRPr="00E46AD2">
        <w:rPr>
          <w:rtl/>
        </w:rPr>
        <w:t xml:space="preserve"> طريقان إلى النور</w:t>
      </w:r>
      <w:bookmarkEnd w:id="198"/>
      <w:bookmarkEnd w:id="199"/>
    </w:p>
    <w:p w14:paraId="3478E381" w14:textId="77777777" w:rsidR="00077293" w:rsidRPr="00E46AD2" w:rsidRDefault="00077293" w:rsidP="001A721D">
      <w:r w:rsidRPr="00E46AD2">
        <w:rPr>
          <w:rtl/>
        </w:rPr>
        <w:t>مقدمة</w:t>
      </w:r>
      <w:r w:rsidRPr="00E46AD2">
        <w:t>:</w:t>
      </w:r>
    </w:p>
    <w:p w14:paraId="1CBC9260" w14:textId="77777777" w:rsidR="00077293" w:rsidRPr="00E46AD2" w:rsidRDefault="00077293" w:rsidP="001A721D">
      <w:r w:rsidRPr="00E46AD2">
        <w:rPr>
          <w:rtl/>
        </w:rPr>
        <w:t>القرآن الكريم ليس مجرد كتاب نتلوه، بل هو رسالة إلهية تخاطبنا في كل زمان ومكان. ولكي نفهم هذه الرسالة حق الفهم، لا بد لنا من الجمع بين وسيلتين عظيمتين: التأمل والتدبر. فما الفرق بينهما؟ وأيهما أجدى؟ وكيف نجمع بينهما في حياتنا؟</w:t>
      </w:r>
    </w:p>
    <w:p w14:paraId="09481D6F" w14:textId="77777777" w:rsidR="00077293" w:rsidRPr="00E46AD2" w:rsidRDefault="00077293" w:rsidP="001A721D">
      <w:r w:rsidRPr="00E46AD2">
        <w:rPr>
          <w:rtl/>
        </w:rPr>
        <w:t>التأمل: النسيم العليل</w:t>
      </w:r>
      <w:r w:rsidRPr="00E46AD2">
        <w:t>:</w:t>
      </w:r>
    </w:p>
    <w:p w14:paraId="2E9DD36A" w14:textId="77777777" w:rsidR="00077293" w:rsidRPr="00E46AD2" w:rsidRDefault="00077293" w:rsidP="009A6CA1">
      <w:pPr>
        <w:pStyle w:val="a9"/>
        <w:numPr>
          <w:ilvl w:val="0"/>
          <w:numId w:val="72"/>
        </w:numPr>
      </w:pPr>
      <w:r w:rsidRPr="001A721D">
        <w:rPr>
          <w:b/>
          <w:bCs/>
          <w:rtl/>
        </w:rPr>
        <w:t>جوهر التأمل</w:t>
      </w:r>
      <w:r w:rsidRPr="001A721D">
        <w:rPr>
          <w:b/>
          <w:bCs/>
        </w:rPr>
        <w:t>:</w:t>
      </w:r>
      <w:r w:rsidRPr="00E46AD2">
        <w:t xml:space="preserve"> </w:t>
      </w:r>
      <w:r w:rsidRPr="00E46AD2">
        <w:rPr>
          <w:rtl/>
        </w:rPr>
        <w:t>التأمل هو الخطوة الأولى في رحلتنا مع القرآن. إنه يعني الاستماع إلى الآيات بقلب حاضر، والتركيز على معانيها الظاهرة، والخشوع أمام عظمة الله</w:t>
      </w:r>
      <w:r w:rsidRPr="00E46AD2">
        <w:t>.</w:t>
      </w:r>
    </w:p>
    <w:p w14:paraId="77C443CD" w14:textId="77777777" w:rsidR="00077293" w:rsidRPr="00E46AD2" w:rsidRDefault="00077293" w:rsidP="009A6CA1">
      <w:pPr>
        <w:pStyle w:val="a9"/>
        <w:numPr>
          <w:ilvl w:val="0"/>
          <w:numId w:val="72"/>
        </w:numPr>
      </w:pPr>
      <w:r w:rsidRPr="001A721D">
        <w:rPr>
          <w:b/>
          <w:bCs/>
          <w:rtl/>
        </w:rPr>
        <w:t>علاماته</w:t>
      </w:r>
      <w:r w:rsidRPr="001A721D">
        <w:rPr>
          <w:b/>
          <w:bCs/>
        </w:rPr>
        <w:t>:</w:t>
      </w:r>
      <w:r w:rsidRPr="00E46AD2">
        <w:t xml:space="preserve"> </w:t>
      </w:r>
      <w:r w:rsidRPr="00E46AD2">
        <w:rPr>
          <w:rtl/>
        </w:rPr>
        <w:t>سكون القلب، وانشراح الصدر، والشعور بالسكينة والرهبة</w:t>
      </w:r>
      <w:r w:rsidRPr="00E46AD2">
        <w:t>.</w:t>
      </w:r>
    </w:p>
    <w:p w14:paraId="3F69F573" w14:textId="77777777" w:rsidR="00077293" w:rsidRPr="00E46AD2" w:rsidRDefault="00077293" w:rsidP="009A6CA1">
      <w:pPr>
        <w:pStyle w:val="a9"/>
        <w:numPr>
          <w:ilvl w:val="0"/>
          <w:numId w:val="72"/>
        </w:numPr>
      </w:pPr>
      <w:r w:rsidRPr="001A721D">
        <w:rPr>
          <w:b/>
          <w:bCs/>
          <w:rtl/>
        </w:rPr>
        <w:t>فوائده</w:t>
      </w:r>
      <w:r w:rsidRPr="001A721D">
        <w:rPr>
          <w:b/>
          <w:bCs/>
        </w:rPr>
        <w:t>:</w:t>
      </w:r>
      <w:r w:rsidRPr="00E46AD2">
        <w:t xml:space="preserve"> </w:t>
      </w:r>
      <w:r w:rsidRPr="00E46AD2">
        <w:rPr>
          <w:rtl/>
        </w:rPr>
        <w:t>يوقظ فينا الوعي الروحي، ويهيئنا لاستقبال الهداية، ويزيد الإيمان</w:t>
      </w:r>
      <w:r w:rsidRPr="00E46AD2">
        <w:t>.</w:t>
      </w:r>
    </w:p>
    <w:p w14:paraId="5EFA1EDB" w14:textId="77777777" w:rsidR="00077293" w:rsidRPr="00E46AD2" w:rsidRDefault="00077293" w:rsidP="009A6CA1">
      <w:pPr>
        <w:pStyle w:val="a9"/>
        <w:numPr>
          <w:ilvl w:val="0"/>
          <w:numId w:val="72"/>
        </w:numPr>
      </w:pPr>
      <w:r w:rsidRPr="001A721D">
        <w:rPr>
          <w:b/>
          <w:bCs/>
          <w:rtl/>
        </w:rPr>
        <w:t>محدوديته</w:t>
      </w:r>
      <w:r w:rsidRPr="001A721D">
        <w:rPr>
          <w:b/>
          <w:bCs/>
        </w:rPr>
        <w:t>:</w:t>
      </w:r>
      <w:r w:rsidRPr="00E46AD2">
        <w:t xml:space="preserve"> </w:t>
      </w:r>
      <w:r w:rsidRPr="00E46AD2">
        <w:rPr>
          <w:rtl/>
        </w:rPr>
        <w:t>قد يقتصر على الفهم السطحي للآيات، ولا يتجاوزها إلى استنباط الأحكام أو الدروس العملية</w:t>
      </w:r>
      <w:r w:rsidRPr="00E46AD2">
        <w:t>.</w:t>
      </w:r>
    </w:p>
    <w:p w14:paraId="3C7EAED8" w14:textId="77777777" w:rsidR="00077293" w:rsidRPr="00E46AD2" w:rsidRDefault="00077293" w:rsidP="001A721D">
      <w:r w:rsidRPr="00E46AD2">
        <w:rPr>
          <w:rtl/>
        </w:rPr>
        <w:t>التدبر: الغوص في الأعماق</w:t>
      </w:r>
      <w:r w:rsidRPr="00E46AD2">
        <w:t>:</w:t>
      </w:r>
    </w:p>
    <w:p w14:paraId="630674E6" w14:textId="77777777" w:rsidR="00077293" w:rsidRPr="00E46AD2" w:rsidRDefault="00077293" w:rsidP="009A6CA1">
      <w:pPr>
        <w:pStyle w:val="a9"/>
        <w:numPr>
          <w:ilvl w:val="0"/>
          <w:numId w:val="73"/>
        </w:numPr>
      </w:pPr>
      <w:r w:rsidRPr="001A721D">
        <w:rPr>
          <w:b/>
          <w:bCs/>
          <w:rtl/>
        </w:rPr>
        <w:t>جوهر التدبر</w:t>
      </w:r>
      <w:r w:rsidRPr="001A721D">
        <w:rPr>
          <w:b/>
          <w:bCs/>
        </w:rPr>
        <w:t>:</w:t>
      </w:r>
      <w:r w:rsidRPr="00E46AD2">
        <w:t xml:space="preserve"> </w:t>
      </w:r>
      <w:r w:rsidRPr="00E46AD2">
        <w:rPr>
          <w:rtl/>
        </w:rPr>
        <w:t>التدبر هو الغوص في أعماق القرآن، والبحث عن المعاني الخفية والإشارات الرمزية، واستكشاف العلاقات بين الآيات والسور، وفهم السياق التاريخي والاجتماعي</w:t>
      </w:r>
      <w:r w:rsidRPr="00E46AD2">
        <w:t>.</w:t>
      </w:r>
    </w:p>
    <w:p w14:paraId="09BF92FE" w14:textId="77777777" w:rsidR="00077293" w:rsidRPr="00E46AD2" w:rsidRDefault="00077293" w:rsidP="009A6CA1">
      <w:pPr>
        <w:pStyle w:val="a9"/>
        <w:numPr>
          <w:ilvl w:val="0"/>
          <w:numId w:val="73"/>
        </w:numPr>
      </w:pPr>
      <w:r w:rsidRPr="001A721D">
        <w:rPr>
          <w:b/>
          <w:bCs/>
          <w:rtl/>
        </w:rPr>
        <w:t>علاماته</w:t>
      </w:r>
      <w:r w:rsidRPr="001A721D">
        <w:rPr>
          <w:b/>
          <w:bCs/>
        </w:rPr>
        <w:t>:</w:t>
      </w:r>
      <w:r w:rsidRPr="00E46AD2">
        <w:t xml:space="preserve"> </w:t>
      </w:r>
      <w:r w:rsidRPr="00E46AD2">
        <w:rPr>
          <w:rtl/>
        </w:rPr>
        <w:t>إعمال العقل والمنطق، والتحليل العميق، وربط الآيات بالواقع، واستنباط الأحكام والمقاصد</w:t>
      </w:r>
      <w:r w:rsidRPr="00E46AD2">
        <w:t>.</w:t>
      </w:r>
    </w:p>
    <w:p w14:paraId="1576E248" w14:textId="77777777" w:rsidR="00077293" w:rsidRPr="00E46AD2" w:rsidRDefault="00077293" w:rsidP="009A6CA1">
      <w:pPr>
        <w:pStyle w:val="a9"/>
        <w:numPr>
          <w:ilvl w:val="0"/>
          <w:numId w:val="73"/>
        </w:numPr>
      </w:pPr>
      <w:r w:rsidRPr="001A721D">
        <w:rPr>
          <w:b/>
          <w:bCs/>
          <w:rtl/>
        </w:rPr>
        <w:t>فوائده</w:t>
      </w:r>
      <w:r w:rsidRPr="001A721D">
        <w:rPr>
          <w:b/>
          <w:bCs/>
        </w:rPr>
        <w:t>:</w:t>
      </w:r>
      <w:r w:rsidRPr="00E46AD2">
        <w:t xml:space="preserve"> </w:t>
      </w:r>
      <w:r w:rsidRPr="00E46AD2">
        <w:rPr>
          <w:rtl/>
        </w:rPr>
        <w:t>يكشف لنا عن رؤى جديدة، ويزيد من فهمنا للكون والحياة، ويوجهنا إلى العمل الصالح</w:t>
      </w:r>
      <w:r w:rsidRPr="00E46AD2">
        <w:t>.</w:t>
      </w:r>
    </w:p>
    <w:p w14:paraId="0CD3ACFD" w14:textId="77777777" w:rsidR="00077293" w:rsidRPr="00E46AD2" w:rsidRDefault="00077293" w:rsidP="009A6CA1">
      <w:pPr>
        <w:pStyle w:val="a9"/>
        <w:numPr>
          <w:ilvl w:val="0"/>
          <w:numId w:val="73"/>
        </w:numPr>
      </w:pPr>
      <w:r w:rsidRPr="001A721D">
        <w:rPr>
          <w:b/>
          <w:bCs/>
          <w:rtl/>
        </w:rPr>
        <w:t>شروطه</w:t>
      </w:r>
      <w:r w:rsidRPr="001A721D">
        <w:rPr>
          <w:b/>
          <w:bCs/>
        </w:rPr>
        <w:t>:</w:t>
      </w:r>
      <w:r w:rsidRPr="00E46AD2">
        <w:t xml:space="preserve"> </w:t>
      </w:r>
      <w:r w:rsidRPr="00E46AD2">
        <w:rPr>
          <w:rtl/>
        </w:rPr>
        <w:t>يحتاج إلى علم واسع باللغة العربية وعلوم القرآن، وقدرة على التحليل والاجتهاد</w:t>
      </w:r>
      <w:r w:rsidRPr="00E46AD2">
        <w:t>.</w:t>
      </w:r>
    </w:p>
    <w:p w14:paraId="2FA02EAB" w14:textId="77777777" w:rsidR="00077293" w:rsidRPr="00E46AD2" w:rsidRDefault="00077293" w:rsidP="001A721D">
      <w:r w:rsidRPr="00E46AD2">
        <w:rPr>
          <w:rtl/>
        </w:rPr>
        <w:t>الفرق بينهما: نظرة مقربة</w:t>
      </w:r>
      <w:r w:rsidRPr="00E46AD2">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91"/>
        <w:gridCol w:w="1197"/>
        <w:gridCol w:w="1860"/>
      </w:tblGrid>
      <w:tr w:rsidR="00077293" w:rsidRPr="00E46AD2" w14:paraId="6C8ECA50" w14:textId="77777777" w:rsidTr="00077293">
        <w:trPr>
          <w:tblCellSpacing w:w="15" w:type="dxa"/>
        </w:trPr>
        <w:tc>
          <w:tcPr>
            <w:tcW w:w="0" w:type="auto"/>
            <w:vAlign w:val="center"/>
            <w:hideMark/>
          </w:tcPr>
          <w:p w14:paraId="2F2B17E9" w14:textId="77777777" w:rsidR="00077293" w:rsidRPr="00E46AD2" w:rsidRDefault="00077293" w:rsidP="001A721D">
            <w:r w:rsidRPr="00E46AD2">
              <w:rPr>
                <w:rtl/>
              </w:rPr>
              <w:t>السمة</w:t>
            </w:r>
          </w:p>
        </w:tc>
        <w:tc>
          <w:tcPr>
            <w:tcW w:w="0" w:type="auto"/>
            <w:vAlign w:val="center"/>
            <w:hideMark/>
          </w:tcPr>
          <w:p w14:paraId="23410B8E" w14:textId="77777777" w:rsidR="00077293" w:rsidRPr="00E46AD2" w:rsidRDefault="00077293" w:rsidP="001A721D">
            <w:r w:rsidRPr="00E46AD2">
              <w:rPr>
                <w:rtl/>
              </w:rPr>
              <w:t>التأمل</w:t>
            </w:r>
          </w:p>
        </w:tc>
        <w:tc>
          <w:tcPr>
            <w:tcW w:w="0" w:type="auto"/>
            <w:vAlign w:val="center"/>
            <w:hideMark/>
          </w:tcPr>
          <w:p w14:paraId="11650C1F" w14:textId="77777777" w:rsidR="00077293" w:rsidRPr="00E46AD2" w:rsidRDefault="00077293" w:rsidP="001A721D">
            <w:r w:rsidRPr="00E46AD2">
              <w:rPr>
                <w:rtl/>
              </w:rPr>
              <w:t>التدبر</w:t>
            </w:r>
          </w:p>
        </w:tc>
      </w:tr>
      <w:tr w:rsidR="00077293" w:rsidRPr="00E46AD2" w14:paraId="2B2D060D" w14:textId="77777777" w:rsidTr="00077293">
        <w:trPr>
          <w:tblCellSpacing w:w="15" w:type="dxa"/>
        </w:trPr>
        <w:tc>
          <w:tcPr>
            <w:tcW w:w="0" w:type="auto"/>
            <w:vAlign w:val="center"/>
            <w:hideMark/>
          </w:tcPr>
          <w:p w14:paraId="3CF46316" w14:textId="77777777" w:rsidR="00077293" w:rsidRPr="00E46AD2" w:rsidRDefault="00077293" w:rsidP="001A721D">
            <w:r w:rsidRPr="00E46AD2">
              <w:rPr>
                <w:rtl/>
              </w:rPr>
              <w:t>الجوهر</w:t>
            </w:r>
          </w:p>
        </w:tc>
        <w:tc>
          <w:tcPr>
            <w:tcW w:w="0" w:type="auto"/>
            <w:vAlign w:val="center"/>
            <w:hideMark/>
          </w:tcPr>
          <w:p w14:paraId="068A1EEF" w14:textId="77777777" w:rsidR="00077293" w:rsidRPr="00E46AD2" w:rsidRDefault="00077293" w:rsidP="001A721D">
            <w:r w:rsidRPr="00E46AD2">
              <w:rPr>
                <w:rtl/>
              </w:rPr>
              <w:t>استماع وتأثر</w:t>
            </w:r>
          </w:p>
        </w:tc>
        <w:tc>
          <w:tcPr>
            <w:tcW w:w="0" w:type="auto"/>
            <w:vAlign w:val="center"/>
            <w:hideMark/>
          </w:tcPr>
          <w:p w14:paraId="7BD1656D" w14:textId="77777777" w:rsidR="00077293" w:rsidRPr="00E46AD2" w:rsidRDefault="00077293" w:rsidP="001A721D">
            <w:r w:rsidRPr="00E46AD2">
              <w:rPr>
                <w:rtl/>
              </w:rPr>
              <w:t>تفكر واستنباط</w:t>
            </w:r>
          </w:p>
        </w:tc>
      </w:tr>
      <w:tr w:rsidR="00077293" w:rsidRPr="00E46AD2" w14:paraId="36F73D93" w14:textId="77777777" w:rsidTr="00077293">
        <w:trPr>
          <w:tblCellSpacing w:w="15" w:type="dxa"/>
        </w:trPr>
        <w:tc>
          <w:tcPr>
            <w:tcW w:w="0" w:type="auto"/>
            <w:vAlign w:val="center"/>
            <w:hideMark/>
          </w:tcPr>
          <w:p w14:paraId="794DF982" w14:textId="77777777" w:rsidR="00077293" w:rsidRPr="00E46AD2" w:rsidRDefault="00077293" w:rsidP="001A721D">
            <w:r w:rsidRPr="00E46AD2">
              <w:rPr>
                <w:rtl/>
              </w:rPr>
              <w:t>الهدف</w:t>
            </w:r>
          </w:p>
        </w:tc>
        <w:tc>
          <w:tcPr>
            <w:tcW w:w="0" w:type="auto"/>
            <w:vAlign w:val="center"/>
            <w:hideMark/>
          </w:tcPr>
          <w:p w14:paraId="3F69F9CC" w14:textId="77777777" w:rsidR="00077293" w:rsidRPr="00E46AD2" w:rsidRDefault="00077293" w:rsidP="001A721D">
            <w:r w:rsidRPr="00E46AD2">
              <w:rPr>
                <w:rtl/>
              </w:rPr>
              <w:t>زيادة الإيمان</w:t>
            </w:r>
          </w:p>
        </w:tc>
        <w:tc>
          <w:tcPr>
            <w:tcW w:w="0" w:type="auto"/>
            <w:vAlign w:val="center"/>
            <w:hideMark/>
          </w:tcPr>
          <w:p w14:paraId="5FA0CD77" w14:textId="77777777" w:rsidR="00077293" w:rsidRPr="00E46AD2" w:rsidRDefault="00077293" w:rsidP="001A721D">
            <w:r w:rsidRPr="00E46AD2">
              <w:rPr>
                <w:rtl/>
              </w:rPr>
              <w:t>استخراج الأحكام</w:t>
            </w:r>
          </w:p>
        </w:tc>
      </w:tr>
      <w:tr w:rsidR="00077293" w:rsidRPr="00E46AD2" w14:paraId="1ACCB64C" w14:textId="77777777" w:rsidTr="00077293">
        <w:trPr>
          <w:tblCellSpacing w:w="15" w:type="dxa"/>
        </w:trPr>
        <w:tc>
          <w:tcPr>
            <w:tcW w:w="0" w:type="auto"/>
            <w:vAlign w:val="center"/>
            <w:hideMark/>
          </w:tcPr>
          <w:p w14:paraId="46020718" w14:textId="77777777" w:rsidR="00077293" w:rsidRPr="00E46AD2" w:rsidRDefault="00077293" w:rsidP="001A721D">
            <w:r w:rsidRPr="00E46AD2">
              <w:rPr>
                <w:rtl/>
              </w:rPr>
              <w:t>المستوى</w:t>
            </w:r>
          </w:p>
        </w:tc>
        <w:tc>
          <w:tcPr>
            <w:tcW w:w="0" w:type="auto"/>
            <w:vAlign w:val="center"/>
            <w:hideMark/>
          </w:tcPr>
          <w:p w14:paraId="56D703A0" w14:textId="77777777" w:rsidR="00077293" w:rsidRPr="00E46AD2" w:rsidRDefault="00077293" w:rsidP="001A721D">
            <w:r w:rsidRPr="00E46AD2">
              <w:rPr>
                <w:rtl/>
              </w:rPr>
              <w:t>بسيط</w:t>
            </w:r>
          </w:p>
        </w:tc>
        <w:tc>
          <w:tcPr>
            <w:tcW w:w="0" w:type="auto"/>
            <w:vAlign w:val="center"/>
            <w:hideMark/>
          </w:tcPr>
          <w:p w14:paraId="11B2FE26" w14:textId="77777777" w:rsidR="00077293" w:rsidRPr="00E46AD2" w:rsidRDefault="00077293" w:rsidP="001A721D">
            <w:r w:rsidRPr="00E46AD2">
              <w:rPr>
                <w:rtl/>
              </w:rPr>
              <w:t>متعمق</w:t>
            </w:r>
          </w:p>
        </w:tc>
      </w:tr>
      <w:tr w:rsidR="00077293" w:rsidRPr="00E46AD2" w14:paraId="75B1C7B8" w14:textId="77777777" w:rsidTr="00077293">
        <w:trPr>
          <w:tblCellSpacing w:w="15" w:type="dxa"/>
        </w:trPr>
        <w:tc>
          <w:tcPr>
            <w:tcW w:w="0" w:type="auto"/>
            <w:vAlign w:val="center"/>
            <w:hideMark/>
          </w:tcPr>
          <w:p w14:paraId="3A7A47D1" w14:textId="77777777" w:rsidR="00077293" w:rsidRPr="00E46AD2" w:rsidRDefault="00077293" w:rsidP="001A721D">
            <w:r w:rsidRPr="00E46AD2">
              <w:rPr>
                <w:rtl/>
              </w:rPr>
              <w:t>الأدوات</w:t>
            </w:r>
          </w:p>
        </w:tc>
        <w:tc>
          <w:tcPr>
            <w:tcW w:w="0" w:type="auto"/>
            <w:vAlign w:val="center"/>
            <w:hideMark/>
          </w:tcPr>
          <w:p w14:paraId="0021FE56" w14:textId="77777777" w:rsidR="00077293" w:rsidRPr="00E46AD2" w:rsidRDefault="00077293" w:rsidP="001A721D">
            <w:r w:rsidRPr="00E46AD2">
              <w:rPr>
                <w:rtl/>
              </w:rPr>
              <w:t>قلب حاضر</w:t>
            </w:r>
          </w:p>
        </w:tc>
        <w:tc>
          <w:tcPr>
            <w:tcW w:w="0" w:type="auto"/>
            <w:vAlign w:val="center"/>
            <w:hideMark/>
          </w:tcPr>
          <w:p w14:paraId="3326E1D0" w14:textId="77777777" w:rsidR="00077293" w:rsidRPr="00E46AD2" w:rsidRDefault="00077293" w:rsidP="001A721D">
            <w:r w:rsidRPr="00E46AD2">
              <w:rPr>
                <w:rtl/>
              </w:rPr>
              <w:t>عقل واعٍ وعلم غزير</w:t>
            </w:r>
          </w:p>
        </w:tc>
      </w:tr>
      <w:tr w:rsidR="00077293" w:rsidRPr="00E46AD2" w14:paraId="2229C1CF" w14:textId="77777777" w:rsidTr="00077293">
        <w:trPr>
          <w:tblCellSpacing w:w="15" w:type="dxa"/>
        </w:trPr>
        <w:tc>
          <w:tcPr>
            <w:tcW w:w="0" w:type="auto"/>
            <w:vAlign w:val="center"/>
            <w:hideMark/>
          </w:tcPr>
          <w:p w14:paraId="4047E04B" w14:textId="77777777" w:rsidR="00077293" w:rsidRPr="00E46AD2" w:rsidRDefault="00077293" w:rsidP="001A721D">
            <w:r w:rsidRPr="00E46AD2">
              <w:rPr>
                <w:rtl/>
              </w:rPr>
              <w:t>النتيجة</w:t>
            </w:r>
          </w:p>
        </w:tc>
        <w:tc>
          <w:tcPr>
            <w:tcW w:w="0" w:type="auto"/>
            <w:vAlign w:val="center"/>
            <w:hideMark/>
          </w:tcPr>
          <w:p w14:paraId="2074803B" w14:textId="77777777" w:rsidR="00077293" w:rsidRPr="00E46AD2" w:rsidRDefault="00077293" w:rsidP="001A721D">
            <w:r w:rsidRPr="00E46AD2">
              <w:rPr>
                <w:rtl/>
              </w:rPr>
              <w:t>خشوع</w:t>
            </w:r>
          </w:p>
        </w:tc>
        <w:tc>
          <w:tcPr>
            <w:tcW w:w="0" w:type="auto"/>
            <w:vAlign w:val="center"/>
            <w:hideMark/>
          </w:tcPr>
          <w:p w14:paraId="306808E3" w14:textId="77777777" w:rsidR="00077293" w:rsidRPr="00E46AD2" w:rsidRDefault="00077293" w:rsidP="001A721D">
            <w:r w:rsidRPr="00E46AD2">
              <w:rPr>
                <w:rtl/>
              </w:rPr>
              <w:t>عمل</w:t>
            </w:r>
          </w:p>
        </w:tc>
      </w:tr>
    </w:tbl>
    <w:p w14:paraId="36FCF7C5" w14:textId="77777777" w:rsidR="00077293" w:rsidRPr="00E46AD2" w:rsidRDefault="00077293" w:rsidP="001A721D">
      <w:r w:rsidRPr="00E46AD2">
        <w:rPr>
          <w:rtl/>
        </w:rPr>
        <w:t>التكامل بين التأمل والتدبر</w:t>
      </w:r>
      <w:r w:rsidRPr="00E46AD2">
        <w:t>:</w:t>
      </w:r>
    </w:p>
    <w:p w14:paraId="21BA04AE" w14:textId="77777777" w:rsidR="00077293" w:rsidRPr="00E46AD2" w:rsidRDefault="00077293" w:rsidP="009A6CA1">
      <w:pPr>
        <w:pStyle w:val="a9"/>
        <w:numPr>
          <w:ilvl w:val="0"/>
          <w:numId w:val="74"/>
        </w:numPr>
      </w:pPr>
      <w:r w:rsidRPr="001A721D">
        <w:rPr>
          <w:b/>
          <w:bCs/>
          <w:rtl/>
        </w:rPr>
        <w:t>التأمل هو البداية</w:t>
      </w:r>
      <w:r w:rsidRPr="001A721D">
        <w:rPr>
          <w:b/>
          <w:bCs/>
        </w:rPr>
        <w:t>:</w:t>
      </w:r>
      <w:r w:rsidRPr="00E46AD2">
        <w:t xml:space="preserve"> </w:t>
      </w:r>
      <w:r w:rsidRPr="00E46AD2">
        <w:rPr>
          <w:rtl/>
        </w:rPr>
        <w:t>يوقظ القلب ويهيئه للتدبر</w:t>
      </w:r>
      <w:r w:rsidRPr="00E46AD2">
        <w:t>.</w:t>
      </w:r>
    </w:p>
    <w:p w14:paraId="78523EF4" w14:textId="77777777" w:rsidR="00077293" w:rsidRPr="00E46AD2" w:rsidRDefault="00077293" w:rsidP="009A6CA1">
      <w:pPr>
        <w:pStyle w:val="a9"/>
        <w:numPr>
          <w:ilvl w:val="0"/>
          <w:numId w:val="74"/>
        </w:numPr>
      </w:pPr>
      <w:r w:rsidRPr="001A721D">
        <w:rPr>
          <w:b/>
          <w:bCs/>
          <w:rtl/>
        </w:rPr>
        <w:t>التدبر هو التعمق</w:t>
      </w:r>
      <w:r w:rsidRPr="001A721D">
        <w:rPr>
          <w:b/>
          <w:bCs/>
        </w:rPr>
        <w:t>:</w:t>
      </w:r>
      <w:r w:rsidRPr="00E46AD2">
        <w:t xml:space="preserve"> </w:t>
      </w:r>
      <w:r w:rsidRPr="00E46AD2">
        <w:rPr>
          <w:rtl/>
        </w:rPr>
        <w:t>يثري العقل ويوجهه نحو العمل</w:t>
      </w:r>
      <w:r w:rsidRPr="00E46AD2">
        <w:t>.</w:t>
      </w:r>
    </w:p>
    <w:p w14:paraId="06461C3E" w14:textId="77777777" w:rsidR="00077293" w:rsidRPr="00E46AD2" w:rsidRDefault="00077293" w:rsidP="009A6CA1">
      <w:pPr>
        <w:pStyle w:val="a9"/>
        <w:numPr>
          <w:ilvl w:val="0"/>
          <w:numId w:val="74"/>
        </w:numPr>
      </w:pPr>
      <w:r w:rsidRPr="001A721D">
        <w:rPr>
          <w:b/>
          <w:bCs/>
          <w:rtl/>
        </w:rPr>
        <w:t>الجمع بينهما</w:t>
      </w:r>
      <w:r w:rsidRPr="001A721D">
        <w:rPr>
          <w:b/>
          <w:bCs/>
        </w:rPr>
        <w:t>:</w:t>
      </w:r>
      <w:r w:rsidRPr="00E46AD2">
        <w:t xml:space="preserve"> </w:t>
      </w:r>
      <w:r w:rsidRPr="00E46AD2">
        <w:rPr>
          <w:rtl/>
        </w:rPr>
        <w:t>يمنحنا فهمًا كاملاً للقرآن، يجمع بين الروح والعقل، والإيمان والعمل</w:t>
      </w:r>
      <w:r w:rsidRPr="00E46AD2">
        <w:t>.</w:t>
      </w:r>
    </w:p>
    <w:p w14:paraId="4AB624E7" w14:textId="77777777" w:rsidR="00077293" w:rsidRPr="00E46AD2" w:rsidRDefault="00077293" w:rsidP="001A721D">
      <w:r w:rsidRPr="00E46AD2">
        <w:rPr>
          <w:rtl/>
        </w:rPr>
        <w:t>كيف نجمع بينهما في حياتنا؟</w:t>
      </w:r>
    </w:p>
    <w:p w14:paraId="48B29C77" w14:textId="77777777" w:rsidR="00077293" w:rsidRPr="00E46AD2" w:rsidRDefault="00077293" w:rsidP="009A6CA1">
      <w:pPr>
        <w:pStyle w:val="a9"/>
        <w:numPr>
          <w:ilvl w:val="0"/>
          <w:numId w:val="75"/>
        </w:numPr>
      </w:pPr>
      <w:r w:rsidRPr="001A721D">
        <w:rPr>
          <w:b/>
          <w:bCs/>
          <w:rtl/>
        </w:rPr>
        <w:t>خصص وقتًا للتلاوة والتأمل</w:t>
      </w:r>
      <w:r w:rsidRPr="001A721D">
        <w:rPr>
          <w:b/>
          <w:bCs/>
        </w:rPr>
        <w:t>:</w:t>
      </w:r>
      <w:r w:rsidRPr="00E46AD2">
        <w:t xml:space="preserve"> </w:t>
      </w:r>
      <w:r w:rsidRPr="00E46AD2">
        <w:rPr>
          <w:rtl/>
        </w:rPr>
        <w:t>اقرأ القرآن بتأنٍ، واستمع إلى الآيات بقلب حاضر، وتأمل في معانيها الظاهرة</w:t>
      </w:r>
      <w:r w:rsidRPr="00E46AD2">
        <w:t>.</w:t>
      </w:r>
    </w:p>
    <w:p w14:paraId="07296650" w14:textId="77777777" w:rsidR="00077293" w:rsidRPr="00E46AD2" w:rsidRDefault="00077293" w:rsidP="009A6CA1">
      <w:pPr>
        <w:pStyle w:val="a9"/>
        <w:numPr>
          <w:ilvl w:val="0"/>
          <w:numId w:val="75"/>
        </w:numPr>
      </w:pPr>
      <w:r w:rsidRPr="001A721D">
        <w:rPr>
          <w:b/>
          <w:bCs/>
          <w:rtl/>
        </w:rPr>
        <w:t>استخدم التفاسير بعقلانية</w:t>
      </w:r>
      <w:r w:rsidRPr="001A721D">
        <w:rPr>
          <w:b/>
          <w:bCs/>
        </w:rPr>
        <w:t>:</w:t>
      </w:r>
      <w:r w:rsidRPr="00E46AD2">
        <w:t xml:space="preserve"> </w:t>
      </w:r>
      <w:r w:rsidRPr="00E46AD2">
        <w:rPr>
          <w:rtl/>
        </w:rPr>
        <w:t>استعن بالتفاسير الموثوقة، ولكن لا تجعلها بديلاً عن تفكيرك الشخصي</w:t>
      </w:r>
      <w:r w:rsidRPr="00E46AD2">
        <w:t>.</w:t>
      </w:r>
    </w:p>
    <w:p w14:paraId="5A46BFD0" w14:textId="77777777" w:rsidR="00077293" w:rsidRPr="00E46AD2" w:rsidRDefault="00077293" w:rsidP="009A6CA1">
      <w:pPr>
        <w:pStyle w:val="a9"/>
        <w:numPr>
          <w:ilvl w:val="0"/>
          <w:numId w:val="75"/>
        </w:numPr>
      </w:pPr>
      <w:r w:rsidRPr="001A721D">
        <w:rPr>
          <w:b/>
          <w:bCs/>
          <w:rtl/>
        </w:rPr>
        <w:t>ابحث عن المعاني العميقة</w:t>
      </w:r>
      <w:r w:rsidRPr="001A721D">
        <w:rPr>
          <w:b/>
          <w:bCs/>
        </w:rPr>
        <w:t>:</w:t>
      </w:r>
      <w:r w:rsidRPr="00E46AD2">
        <w:t xml:space="preserve"> </w:t>
      </w:r>
      <w:r w:rsidRPr="00E46AD2">
        <w:rPr>
          <w:rtl/>
        </w:rPr>
        <w:t>حاول فهم معاني الآيات في ضوء السياق القرآني العام، وفي ضوء الواقع المعاصر</w:t>
      </w:r>
      <w:r w:rsidRPr="00E46AD2">
        <w:t>.</w:t>
      </w:r>
    </w:p>
    <w:p w14:paraId="6739639B" w14:textId="77777777" w:rsidR="00077293" w:rsidRPr="00E46AD2" w:rsidRDefault="00077293" w:rsidP="009A6CA1">
      <w:pPr>
        <w:pStyle w:val="a9"/>
        <w:numPr>
          <w:ilvl w:val="0"/>
          <w:numId w:val="75"/>
        </w:numPr>
      </w:pPr>
      <w:r w:rsidRPr="001A721D">
        <w:rPr>
          <w:b/>
          <w:bCs/>
          <w:rtl/>
        </w:rPr>
        <w:t>طبق ما تعلمته</w:t>
      </w:r>
      <w:r w:rsidRPr="001A721D">
        <w:rPr>
          <w:b/>
          <w:bCs/>
        </w:rPr>
        <w:t>:</w:t>
      </w:r>
      <w:r w:rsidRPr="00E46AD2">
        <w:t xml:space="preserve"> </w:t>
      </w:r>
      <w:r w:rsidRPr="00E46AD2">
        <w:rPr>
          <w:rtl/>
        </w:rPr>
        <w:t>حوّل فهمك للقرآن إلى أفعال طيبة، تسعى إلى إصلاح نفسك ومجتمعك</w:t>
      </w:r>
      <w:r w:rsidRPr="00E46AD2">
        <w:t>.</w:t>
      </w:r>
    </w:p>
    <w:p w14:paraId="1FAF115E" w14:textId="77777777" w:rsidR="00077293" w:rsidRPr="00E46AD2" w:rsidRDefault="00077293" w:rsidP="001A721D">
      <w:r w:rsidRPr="00E46AD2">
        <w:rPr>
          <w:rtl/>
        </w:rPr>
        <w:t>ختامًا</w:t>
      </w:r>
      <w:r w:rsidRPr="00E46AD2">
        <w:t>:</w:t>
      </w:r>
    </w:p>
    <w:p w14:paraId="1A3A17BF" w14:textId="77777777" w:rsidR="00077293" w:rsidRPr="00E46AD2" w:rsidRDefault="00077293" w:rsidP="001A721D">
      <w:r w:rsidRPr="00E46AD2">
        <w:rPr>
          <w:rtl/>
        </w:rPr>
        <w:t>إن التأمل والتدبر هما جناحان يحلّقان بنا في سماء القرآن. فلنجعل القرآن ربيع قلوبنا، ولنجمع بين النسيم العليل والغوص في الأعماق، لنزداد إيمانًا ووعيًا، ونسير على هداه في حياتنا</w:t>
      </w:r>
      <w:r w:rsidRPr="00E46AD2">
        <w:t>.</w:t>
      </w:r>
    </w:p>
    <w:p w14:paraId="35FE52E3" w14:textId="77777777" w:rsidR="00077293" w:rsidRPr="00E46AD2" w:rsidRDefault="00077293" w:rsidP="001A721D">
      <w:pPr>
        <w:rPr>
          <w:rtl/>
        </w:rPr>
      </w:pPr>
    </w:p>
    <w:p w14:paraId="30E2C19A" w14:textId="753475C4" w:rsidR="00A5385C" w:rsidRPr="00E46AD2" w:rsidRDefault="002A4B41" w:rsidP="008A0417">
      <w:pPr>
        <w:pStyle w:val="1"/>
      </w:pPr>
      <w:bookmarkStart w:id="200" w:name="_Toc192269219"/>
      <w:bookmarkStart w:id="201" w:name="_Toc199407126"/>
      <w:r>
        <w:rPr>
          <w:rFonts w:hint="cs"/>
          <w:rtl/>
        </w:rPr>
        <w:t>"</w:t>
      </w:r>
      <w:r w:rsidR="00A5385C" w:rsidRPr="00E46AD2">
        <w:rPr>
          <w:rtl/>
        </w:rPr>
        <w:t>تدبر الكون في القرآن: دعوة إلهية إلى التفكر والمعرفة</w:t>
      </w:r>
      <w:bookmarkEnd w:id="200"/>
      <w:r>
        <w:rPr>
          <w:rFonts w:hint="cs"/>
          <w:rtl/>
        </w:rPr>
        <w:t>"</w:t>
      </w:r>
      <w:bookmarkEnd w:id="201"/>
    </w:p>
    <w:p w14:paraId="062A07A4" w14:textId="77777777" w:rsidR="00A5385C" w:rsidRPr="00E46AD2" w:rsidRDefault="00A5385C" w:rsidP="001A721D">
      <w:pPr>
        <w:rPr>
          <w:lang w:val="fr-MA"/>
        </w:rPr>
      </w:pPr>
      <w:r w:rsidRPr="00E46AD2">
        <w:rPr>
          <w:rtl/>
        </w:rPr>
        <w:t>مقدمة</w:t>
      </w:r>
      <w:r w:rsidRPr="00E46AD2">
        <w:rPr>
          <w:lang w:val="fr-MA"/>
        </w:rPr>
        <w:t>:</w:t>
      </w:r>
    </w:p>
    <w:p w14:paraId="1573D820" w14:textId="77777777" w:rsidR="00A5385C" w:rsidRPr="00E46AD2" w:rsidRDefault="00A5385C" w:rsidP="001A721D">
      <w:pPr>
        <w:rPr>
          <w:lang w:val="fr-MA"/>
        </w:rPr>
      </w:pPr>
      <w:r w:rsidRPr="00E46AD2">
        <w:rPr>
          <w:rtl/>
        </w:rPr>
        <w:t>القرآن الكريم ليس مجرد كتاب هداية وتشريع، بل هو دعوة مستمرة إلى التفكر والتأمل في كل ما يحيط بنا، بدءًا من أنفسنا ووصولاً إلى الكون الفسيح. إن الله تعالى يدعونا إلى إعمال العقل والنظر في آياته المنشورة في الكون، لكي ندرك عظمته وقدرته، ونسعى إلى فهم خلقه وإبداعه</w:t>
      </w:r>
      <w:r w:rsidRPr="00E46AD2">
        <w:rPr>
          <w:lang w:val="fr-MA"/>
        </w:rPr>
        <w:t>.</w:t>
      </w:r>
    </w:p>
    <w:p w14:paraId="18370A49" w14:textId="77777777" w:rsidR="00A5385C" w:rsidRPr="00E46AD2" w:rsidRDefault="00A5385C" w:rsidP="001A721D">
      <w:pPr>
        <w:rPr>
          <w:lang w:val="fr-MA"/>
        </w:rPr>
      </w:pPr>
      <w:r w:rsidRPr="00E46AD2">
        <w:rPr>
          <w:rtl/>
        </w:rPr>
        <w:t>القرآن يدعو إلى التفكر في الكون</w:t>
      </w:r>
      <w:r w:rsidRPr="00E46AD2">
        <w:rPr>
          <w:lang w:val="fr-MA"/>
        </w:rPr>
        <w:t>:</w:t>
      </w:r>
    </w:p>
    <w:p w14:paraId="12925103" w14:textId="2C7AC250" w:rsidR="00A5385C" w:rsidRPr="001A721D" w:rsidRDefault="00A5385C" w:rsidP="009A6CA1">
      <w:pPr>
        <w:pStyle w:val="a9"/>
        <w:numPr>
          <w:ilvl w:val="0"/>
          <w:numId w:val="35"/>
        </w:numPr>
        <w:rPr>
          <w:lang w:val="fr-MA"/>
        </w:rPr>
      </w:pPr>
      <w:r w:rsidRPr="001A721D">
        <w:rPr>
          <w:b/>
          <w:bCs/>
          <w:rtl/>
        </w:rPr>
        <w:t xml:space="preserve">﴿قُلِ انظُرُوا مَاذَا فِي السَّمَاوَاتِ وَالْأَرْضِ﴾ </w:t>
      </w:r>
      <w:r w:rsidR="0064321B">
        <w:rPr>
          <w:b/>
          <w:bCs/>
          <w:rtl/>
        </w:rPr>
        <w:t>"</w:t>
      </w:r>
      <w:r w:rsidRPr="001A721D">
        <w:rPr>
          <w:b/>
          <w:bCs/>
          <w:rtl/>
        </w:rPr>
        <w:t>يونس: 101</w:t>
      </w:r>
      <w:r w:rsidR="0064321B">
        <w:rPr>
          <w:b/>
          <w:bCs/>
          <w:rtl/>
        </w:rPr>
        <w:t>"</w:t>
      </w:r>
      <w:r w:rsidRPr="001A721D">
        <w:rPr>
          <w:b/>
          <w:bCs/>
          <w:lang w:val="fr-MA"/>
        </w:rPr>
        <w:t>:</w:t>
      </w:r>
      <w:r w:rsidRPr="001A721D">
        <w:rPr>
          <w:lang w:val="fr-MA"/>
        </w:rPr>
        <w:t xml:space="preserve"> </w:t>
      </w:r>
      <w:r w:rsidRPr="00E46AD2">
        <w:rPr>
          <w:rtl/>
        </w:rPr>
        <w:t>هذه دعوة صريحة للنظر والتأمل في كل ما في الكون من عجائب وآيات. إنها دعوة للتساؤل والبحث والاستكشاف</w:t>
      </w:r>
      <w:r w:rsidRPr="001A721D">
        <w:rPr>
          <w:lang w:val="fr-MA"/>
        </w:rPr>
        <w:t>.</w:t>
      </w:r>
    </w:p>
    <w:p w14:paraId="123AA64D" w14:textId="6B87A2C4" w:rsidR="00A5385C" w:rsidRPr="001A721D" w:rsidRDefault="00A5385C" w:rsidP="009A6CA1">
      <w:pPr>
        <w:pStyle w:val="a9"/>
        <w:numPr>
          <w:ilvl w:val="0"/>
          <w:numId w:val="35"/>
        </w:numPr>
        <w:rPr>
          <w:lang w:val="fr-MA"/>
        </w:rPr>
      </w:pPr>
      <w:r w:rsidRPr="00E46AD2">
        <w:rPr>
          <w:rtl/>
        </w:rPr>
        <w:t xml:space="preserve">﴿إِنَّ فِي خَلْقِ السَّمَاوَاتِ وَالْأَرْضِ وَاخْتِلَافِ اللَّيْلِ وَالنَّهَارِ لَآيَاتٍ لِأُولِي الْأَلْبَابِ </w:t>
      </w:r>
      <w:r w:rsidR="00431F15" w:rsidRPr="00E46AD2">
        <w:rPr>
          <w:rtl/>
        </w:rPr>
        <w:t xml:space="preserve"> </w:t>
      </w:r>
      <w:r w:rsidRPr="00E46AD2">
        <w:rPr>
          <w:rtl/>
        </w:rPr>
        <w:t xml:space="preserve"> الَّذِينَ يَذْكُرُونَ اللَّهَ قِيَامًا وَقُعُودًا وَعَلَىٰ جُنُوبِهِمْ وَيَتَفَكَّرُونَ فِي خَلْقِ السَّمَاوَاتِ وَالْأَرْضِ رَبَّنَا مَا خَلَقْتَ هَٰذَا بَاطِلًا سُبْحَانَكَ فَقِنَا عَذَابَ النَّارِ﴾ </w:t>
      </w:r>
      <w:r w:rsidR="0064321B">
        <w:rPr>
          <w:rtl/>
        </w:rPr>
        <w:t>"</w:t>
      </w:r>
      <w:r w:rsidRPr="00E46AD2">
        <w:rPr>
          <w:rtl/>
        </w:rPr>
        <w:t>آل عمران: 190-191</w:t>
      </w:r>
      <w:r w:rsidR="0064321B">
        <w:rPr>
          <w:rtl/>
        </w:rPr>
        <w:t>"</w:t>
      </w:r>
      <w:r w:rsidRPr="001A721D">
        <w:rPr>
          <w:lang w:val="fr-MA"/>
        </w:rPr>
        <w:t xml:space="preserve">: </w:t>
      </w:r>
      <w:r w:rsidRPr="00E46AD2">
        <w:rPr>
          <w:rtl/>
        </w:rPr>
        <w:t>هذه الآيات تربط بين ذكر الله والتفكر في خلقه، وتجعل التفكر عبادة توصل إلى معرفة الله والخشية منه. إنها دعوة للتأمل العميق الذي يقود إلى الإيمان والتقوى</w:t>
      </w:r>
      <w:r w:rsidRPr="001A721D">
        <w:rPr>
          <w:lang w:val="fr-MA"/>
        </w:rPr>
        <w:t>.</w:t>
      </w:r>
    </w:p>
    <w:p w14:paraId="6F0A9303" w14:textId="2D29D0C7" w:rsidR="00A5385C" w:rsidRPr="001A721D" w:rsidRDefault="00A5385C" w:rsidP="009A6CA1">
      <w:pPr>
        <w:pStyle w:val="a9"/>
        <w:numPr>
          <w:ilvl w:val="0"/>
          <w:numId w:val="35"/>
        </w:numPr>
        <w:rPr>
          <w:lang w:val="fr-MA"/>
        </w:rPr>
      </w:pPr>
      <w:r w:rsidRPr="00E46AD2">
        <w:rPr>
          <w:rtl/>
        </w:rPr>
        <w:t xml:space="preserve">﴿تَبَارَكَ الَّذِي جَعَلَ فِي السَّمَاءِ بُرُوجًا وَجَعَلَ فِيهَا سِرَاجًا وَقَمَرًا مُنِيرًا </w:t>
      </w:r>
      <w:r w:rsidR="00431F15" w:rsidRPr="00E46AD2">
        <w:rPr>
          <w:rtl/>
        </w:rPr>
        <w:t xml:space="preserve"> </w:t>
      </w:r>
      <w:r w:rsidRPr="00E46AD2">
        <w:rPr>
          <w:rtl/>
        </w:rPr>
        <w:t xml:space="preserve"> وَهُوَ الَّذِي جَعَلَ اللَّيْلَ وَالنَّهَارَ خِلْفَةً لِمَنْ أَرَادَ أَنْ يَذَّكَّرَ أَوْ أَرَادَ شُكُورًا﴾ </w:t>
      </w:r>
      <w:r w:rsidR="0064321B">
        <w:rPr>
          <w:rtl/>
        </w:rPr>
        <w:t>"</w:t>
      </w:r>
      <w:r w:rsidRPr="00E46AD2">
        <w:rPr>
          <w:rtl/>
        </w:rPr>
        <w:t>الفرقان: 61-62</w:t>
      </w:r>
      <w:r w:rsidR="0064321B">
        <w:rPr>
          <w:rtl/>
        </w:rPr>
        <w:t>"</w:t>
      </w:r>
      <w:r w:rsidRPr="001A721D">
        <w:rPr>
          <w:lang w:val="fr-MA"/>
        </w:rPr>
        <w:t xml:space="preserve">: </w:t>
      </w:r>
      <w:r w:rsidRPr="00E46AD2">
        <w:rPr>
          <w:rtl/>
        </w:rPr>
        <w:t>تشير هذه الآيات إلى أن الليل والنهار وتعاقبهما هي آيات لمن أراد أن يتذكر أو يشكر. إنها دعوة للاعتبار والتدبر في هذا النظام الدقيق الذي يسير الكون</w:t>
      </w:r>
      <w:r w:rsidRPr="001A721D">
        <w:rPr>
          <w:lang w:val="fr-MA"/>
        </w:rPr>
        <w:t>.</w:t>
      </w:r>
    </w:p>
    <w:p w14:paraId="03B6DF64" w14:textId="77777777" w:rsidR="00A5385C" w:rsidRPr="00E46AD2" w:rsidRDefault="00A5385C" w:rsidP="001A721D">
      <w:pPr>
        <w:rPr>
          <w:lang w:val="fr-MA"/>
        </w:rPr>
      </w:pPr>
      <w:r w:rsidRPr="00E46AD2">
        <w:rPr>
          <w:rtl/>
        </w:rPr>
        <w:t>لماذا يدعونا القرآن إلى التفكر في الكون؟</w:t>
      </w:r>
    </w:p>
    <w:p w14:paraId="19A4B834" w14:textId="77777777" w:rsidR="00A5385C" w:rsidRPr="001A721D" w:rsidRDefault="00A5385C" w:rsidP="009A6CA1">
      <w:pPr>
        <w:pStyle w:val="a9"/>
        <w:numPr>
          <w:ilvl w:val="0"/>
          <w:numId w:val="36"/>
        </w:numPr>
        <w:rPr>
          <w:lang w:val="fr-MA"/>
        </w:rPr>
      </w:pPr>
      <w:r w:rsidRPr="001A721D">
        <w:rPr>
          <w:b/>
          <w:bCs/>
          <w:rtl/>
        </w:rPr>
        <w:t>لإدراك عظمة الخالق</w:t>
      </w:r>
      <w:r w:rsidRPr="001A721D">
        <w:rPr>
          <w:b/>
          <w:bCs/>
          <w:lang w:val="fr-MA"/>
        </w:rPr>
        <w:t>:</w:t>
      </w:r>
      <w:r w:rsidRPr="001A721D">
        <w:rPr>
          <w:lang w:val="fr-MA"/>
        </w:rPr>
        <w:t xml:space="preserve"> </w:t>
      </w:r>
      <w:r w:rsidRPr="00E46AD2">
        <w:rPr>
          <w:rtl/>
        </w:rPr>
        <w:t>التفكر في الكون يقود إلى إدراك عظمة الله وقدرته، وأن هذا الكون لم يخلق عبثًا، بل هو دليل على وجود خالق حكيم</w:t>
      </w:r>
      <w:r w:rsidRPr="001A721D">
        <w:rPr>
          <w:lang w:val="fr-MA"/>
        </w:rPr>
        <w:t>.</w:t>
      </w:r>
    </w:p>
    <w:p w14:paraId="5F3B5132" w14:textId="77777777" w:rsidR="00A5385C" w:rsidRPr="001A721D" w:rsidRDefault="00A5385C" w:rsidP="009A6CA1">
      <w:pPr>
        <w:pStyle w:val="a9"/>
        <w:numPr>
          <w:ilvl w:val="0"/>
          <w:numId w:val="36"/>
        </w:numPr>
        <w:rPr>
          <w:lang w:val="fr-MA"/>
        </w:rPr>
      </w:pPr>
      <w:r w:rsidRPr="001A721D">
        <w:rPr>
          <w:b/>
          <w:bCs/>
          <w:rtl/>
        </w:rPr>
        <w:t>للتدبر في حكمته وإبداعه</w:t>
      </w:r>
      <w:r w:rsidRPr="001A721D">
        <w:rPr>
          <w:b/>
          <w:bCs/>
          <w:lang w:val="fr-MA"/>
        </w:rPr>
        <w:t>:</w:t>
      </w:r>
      <w:r w:rsidRPr="001A721D">
        <w:rPr>
          <w:lang w:val="fr-MA"/>
        </w:rPr>
        <w:t xml:space="preserve"> </w:t>
      </w:r>
      <w:r w:rsidRPr="00E46AD2">
        <w:rPr>
          <w:rtl/>
        </w:rPr>
        <w:t>التفكر في الكون يساعد على فهم حكمة الله وإبداعه في كل ما خلقه، وأن كل شيء في الكون له وظيفة وهدف</w:t>
      </w:r>
      <w:r w:rsidRPr="001A721D">
        <w:rPr>
          <w:lang w:val="fr-MA"/>
        </w:rPr>
        <w:t>.</w:t>
      </w:r>
    </w:p>
    <w:p w14:paraId="01A6CEBF" w14:textId="77777777" w:rsidR="00A5385C" w:rsidRPr="001A721D" w:rsidRDefault="00A5385C" w:rsidP="009A6CA1">
      <w:pPr>
        <w:pStyle w:val="a9"/>
        <w:numPr>
          <w:ilvl w:val="0"/>
          <w:numId w:val="36"/>
        </w:numPr>
        <w:rPr>
          <w:lang w:val="fr-MA"/>
        </w:rPr>
      </w:pPr>
      <w:r w:rsidRPr="001A721D">
        <w:rPr>
          <w:b/>
          <w:bCs/>
          <w:rtl/>
        </w:rPr>
        <w:t>للتقرب إليه</w:t>
      </w:r>
      <w:r w:rsidRPr="001A721D">
        <w:rPr>
          <w:b/>
          <w:bCs/>
          <w:lang w:val="fr-MA"/>
        </w:rPr>
        <w:t>:</w:t>
      </w:r>
      <w:r w:rsidRPr="001A721D">
        <w:rPr>
          <w:lang w:val="fr-MA"/>
        </w:rPr>
        <w:t xml:space="preserve"> </w:t>
      </w:r>
      <w:r w:rsidRPr="00E46AD2">
        <w:rPr>
          <w:rtl/>
        </w:rPr>
        <w:t>التفكر في الكون يقود إلى التقرب إلى الله وزيادة الإيمان به، وأن هذا الكون هو تجسيد لصفات الله وأسمائه الحسنى</w:t>
      </w:r>
      <w:r w:rsidRPr="001A721D">
        <w:rPr>
          <w:lang w:val="fr-MA"/>
        </w:rPr>
        <w:t>.</w:t>
      </w:r>
    </w:p>
    <w:p w14:paraId="77563838" w14:textId="77777777" w:rsidR="00A5385C" w:rsidRPr="001A721D" w:rsidRDefault="00A5385C" w:rsidP="009A6CA1">
      <w:pPr>
        <w:pStyle w:val="a9"/>
        <w:numPr>
          <w:ilvl w:val="0"/>
          <w:numId w:val="36"/>
        </w:numPr>
        <w:rPr>
          <w:lang w:val="fr-MA"/>
        </w:rPr>
      </w:pPr>
      <w:r w:rsidRPr="001A721D">
        <w:rPr>
          <w:b/>
          <w:bCs/>
          <w:rtl/>
        </w:rPr>
        <w:t>لتحقيق السعادة في الدنيا والآخرة</w:t>
      </w:r>
      <w:r w:rsidRPr="001A721D">
        <w:rPr>
          <w:b/>
          <w:bCs/>
          <w:lang w:val="fr-MA"/>
        </w:rPr>
        <w:t>:</w:t>
      </w:r>
      <w:r w:rsidRPr="001A721D">
        <w:rPr>
          <w:lang w:val="fr-MA"/>
        </w:rPr>
        <w:t xml:space="preserve"> </w:t>
      </w:r>
      <w:r w:rsidRPr="00E46AD2">
        <w:rPr>
          <w:rtl/>
        </w:rPr>
        <w:t>التفكر في الكون يساعد على تحقيق السعادة في الدنيا والآخرة، من خلال فهمنا لمكاننا في هذا الكون وعلاقتنا بالخالق</w:t>
      </w:r>
      <w:r w:rsidRPr="001A721D">
        <w:rPr>
          <w:lang w:val="fr-MA"/>
        </w:rPr>
        <w:t>.</w:t>
      </w:r>
    </w:p>
    <w:p w14:paraId="41B7BD72" w14:textId="77777777" w:rsidR="00A5385C" w:rsidRPr="00E46AD2" w:rsidRDefault="00A5385C" w:rsidP="001A721D">
      <w:pPr>
        <w:rPr>
          <w:lang w:val="fr-MA"/>
        </w:rPr>
      </w:pPr>
      <w:r w:rsidRPr="00E46AD2">
        <w:rPr>
          <w:rtl/>
        </w:rPr>
        <w:t>كيف نطبق هذه الدعوة في حياتنا؟</w:t>
      </w:r>
    </w:p>
    <w:p w14:paraId="40EBA298" w14:textId="77777777" w:rsidR="00A5385C" w:rsidRPr="001A721D" w:rsidRDefault="00A5385C" w:rsidP="009A6CA1">
      <w:pPr>
        <w:pStyle w:val="a9"/>
        <w:numPr>
          <w:ilvl w:val="0"/>
          <w:numId w:val="37"/>
        </w:numPr>
        <w:rPr>
          <w:lang w:val="fr-MA"/>
        </w:rPr>
      </w:pPr>
      <w:r w:rsidRPr="001A721D">
        <w:rPr>
          <w:b/>
          <w:bCs/>
          <w:rtl/>
        </w:rPr>
        <w:t>التعلم والدراسة</w:t>
      </w:r>
      <w:r w:rsidRPr="001A721D">
        <w:rPr>
          <w:b/>
          <w:bCs/>
          <w:lang w:val="fr-MA"/>
        </w:rPr>
        <w:t>:</w:t>
      </w:r>
      <w:r w:rsidRPr="001A721D">
        <w:rPr>
          <w:lang w:val="fr-MA"/>
        </w:rPr>
        <w:t xml:space="preserve"> </w:t>
      </w:r>
      <w:r w:rsidRPr="00E46AD2">
        <w:rPr>
          <w:rtl/>
        </w:rPr>
        <w:t>السعي إلى تعلم العلوم المختلفة، وفهم كيفية عمل الكون وقوانينه</w:t>
      </w:r>
      <w:r w:rsidRPr="001A721D">
        <w:rPr>
          <w:lang w:val="fr-MA"/>
        </w:rPr>
        <w:t>.</w:t>
      </w:r>
    </w:p>
    <w:p w14:paraId="2AC97571" w14:textId="77777777" w:rsidR="00A5385C" w:rsidRPr="001A721D" w:rsidRDefault="00A5385C" w:rsidP="009A6CA1">
      <w:pPr>
        <w:pStyle w:val="a9"/>
        <w:numPr>
          <w:ilvl w:val="0"/>
          <w:numId w:val="37"/>
        </w:numPr>
        <w:rPr>
          <w:lang w:val="fr-MA"/>
        </w:rPr>
      </w:pPr>
      <w:r w:rsidRPr="001A721D">
        <w:rPr>
          <w:b/>
          <w:bCs/>
          <w:rtl/>
        </w:rPr>
        <w:t>التأمل والخشوع</w:t>
      </w:r>
      <w:r w:rsidRPr="001A721D">
        <w:rPr>
          <w:b/>
          <w:bCs/>
          <w:lang w:val="fr-MA"/>
        </w:rPr>
        <w:t>:</w:t>
      </w:r>
      <w:r w:rsidRPr="001A721D">
        <w:rPr>
          <w:lang w:val="fr-MA"/>
        </w:rPr>
        <w:t xml:space="preserve"> </w:t>
      </w:r>
      <w:r w:rsidRPr="00E46AD2">
        <w:rPr>
          <w:rtl/>
        </w:rPr>
        <w:t>تخصيص وقت للتأمل في الكون وعجائبه، والشعور بعظمة الخالق</w:t>
      </w:r>
      <w:r w:rsidRPr="001A721D">
        <w:rPr>
          <w:lang w:val="fr-MA"/>
        </w:rPr>
        <w:t>.</w:t>
      </w:r>
    </w:p>
    <w:p w14:paraId="0DAB29D3" w14:textId="77777777" w:rsidR="00A5385C" w:rsidRPr="001A721D" w:rsidRDefault="00A5385C" w:rsidP="009A6CA1">
      <w:pPr>
        <w:pStyle w:val="a9"/>
        <w:numPr>
          <w:ilvl w:val="0"/>
          <w:numId w:val="37"/>
        </w:numPr>
        <w:rPr>
          <w:lang w:val="fr-MA"/>
        </w:rPr>
      </w:pPr>
      <w:r w:rsidRPr="001A721D">
        <w:rPr>
          <w:b/>
          <w:bCs/>
          <w:rtl/>
        </w:rPr>
        <w:t>العمل والإصلاح</w:t>
      </w:r>
      <w:r w:rsidRPr="001A721D">
        <w:rPr>
          <w:b/>
          <w:bCs/>
          <w:lang w:val="fr-MA"/>
        </w:rPr>
        <w:t>:</w:t>
      </w:r>
      <w:r w:rsidRPr="001A721D">
        <w:rPr>
          <w:lang w:val="fr-MA"/>
        </w:rPr>
        <w:t xml:space="preserve"> </w:t>
      </w:r>
      <w:r w:rsidRPr="00E46AD2">
        <w:rPr>
          <w:rtl/>
        </w:rPr>
        <w:t>العمل على إصلاح الأرض والحفاظ على البيئة، انطلاقًا من فهمنا لقيمتها وأهميتها</w:t>
      </w:r>
      <w:r w:rsidRPr="001A721D">
        <w:rPr>
          <w:lang w:val="fr-MA"/>
        </w:rPr>
        <w:t>.</w:t>
      </w:r>
    </w:p>
    <w:p w14:paraId="7A7038D9" w14:textId="77777777" w:rsidR="00A5385C" w:rsidRPr="001A721D" w:rsidRDefault="00A5385C" w:rsidP="009A6CA1">
      <w:pPr>
        <w:pStyle w:val="a9"/>
        <w:numPr>
          <w:ilvl w:val="0"/>
          <w:numId w:val="37"/>
        </w:numPr>
        <w:rPr>
          <w:lang w:val="fr-MA"/>
        </w:rPr>
      </w:pPr>
      <w:r w:rsidRPr="001A721D">
        <w:rPr>
          <w:b/>
          <w:bCs/>
          <w:rtl/>
        </w:rPr>
        <w:t>نشر الوعي</w:t>
      </w:r>
      <w:r w:rsidRPr="001A721D">
        <w:rPr>
          <w:b/>
          <w:bCs/>
          <w:lang w:val="fr-MA"/>
        </w:rPr>
        <w:t>:</w:t>
      </w:r>
      <w:r w:rsidRPr="001A721D">
        <w:rPr>
          <w:lang w:val="fr-MA"/>
        </w:rPr>
        <w:t xml:space="preserve"> </w:t>
      </w:r>
      <w:r w:rsidRPr="00E46AD2">
        <w:rPr>
          <w:rtl/>
        </w:rPr>
        <w:t>دعوة الآخرين إلى التفكر في الكون والاهتمام بالعلوم والمعرفة</w:t>
      </w:r>
      <w:r w:rsidRPr="001A721D">
        <w:rPr>
          <w:lang w:val="fr-MA"/>
        </w:rPr>
        <w:t>.</w:t>
      </w:r>
    </w:p>
    <w:p w14:paraId="3E41DBB0" w14:textId="77777777" w:rsidR="00A5385C" w:rsidRPr="00E46AD2" w:rsidRDefault="00A5385C" w:rsidP="001A721D">
      <w:pPr>
        <w:rPr>
          <w:lang w:val="fr-MA"/>
        </w:rPr>
      </w:pPr>
      <w:r w:rsidRPr="00E46AD2">
        <w:rPr>
          <w:rtl/>
        </w:rPr>
        <w:t>ختامًا</w:t>
      </w:r>
      <w:r w:rsidRPr="00E46AD2">
        <w:rPr>
          <w:lang w:val="fr-MA"/>
        </w:rPr>
        <w:t>:</w:t>
      </w:r>
    </w:p>
    <w:p w14:paraId="7F95B657" w14:textId="77777777" w:rsidR="00A5385C" w:rsidRPr="00E46AD2" w:rsidRDefault="00A5385C" w:rsidP="001A721D">
      <w:pPr>
        <w:rPr>
          <w:lang w:val="fr-MA"/>
        </w:rPr>
      </w:pPr>
      <w:r w:rsidRPr="00E46AD2">
        <w:rPr>
          <w:rtl/>
        </w:rPr>
        <w:t>إن القرآن الكريم ليس مجرد كتاب يُقرأ، بل هو دعوة إلى الحياة والتفكر والتأمل. فلنجعل القرآن ربيع قلوبنا، ولنتدبر في الكون من حولنا، لكي ندرك عظمة الخالق ونسعى إلى فهم حكمته وإبداعه، ونسير على طريقه في هذه الحياة. فلنجعل التفكر في الكون جزءًا من حياتنا اليومية، لنكون من أولي الألباب الذين وصفهم الله تعالى في كتابه الكريم</w:t>
      </w:r>
      <w:r w:rsidRPr="00E46AD2">
        <w:rPr>
          <w:lang w:val="fr-MA"/>
        </w:rPr>
        <w:t>.</w:t>
      </w:r>
    </w:p>
    <w:p w14:paraId="35A9CA3E" w14:textId="4E2ED2E8" w:rsidR="007D69A1" w:rsidRPr="00E46AD2" w:rsidRDefault="002A4B41" w:rsidP="008A0417">
      <w:pPr>
        <w:pStyle w:val="1"/>
      </w:pPr>
      <w:bookmarkStart w:id="202" w:name="_Toc192269220"/>
      <w:bookmarkStart w:id="203" w:name="_Toc199407127"/>
      <w:r>
        <w:rPr>
          <w:rFonts w:hint="cs"/>
          <w:rtl/>
        </w:rPr>
        <w:t>"</w:t>
      </w:r>
      <w:r w:rsidR="007D69A1" w:rsidRPr="00E46AD2">
        <w:rPr>
          <w:rtl/>
        </w:rPr>
        <w:t xml:space="preserve">نور على نور": التدبر الجماعي للقرآن </w:t>
      </w:r>
      <w:r w:rsidR="00D320BE" w:rsidRPr="00E46AD2">
        <w:rPr>
          <w:rtl/>
        </w:rPr>
        <w:t>الكريم.</w:t>
      </w:r>
      <w:r w:rsidR="007D69A1" w:rsidRPr="00E46AD2">
        <w:rPr>
          <w:rtl/>
        </w:rPr>
        <w:t xml:space="preserve"> رحلة إيمانية واجتماعية نحو الفهم والعمل</w:t>
      </w:r>
      <w:bookmarkEnd w:id="202"/>
      <w:bookmarkEnd w:id="203"/>
    </w:p>
    <w:p w14:paraId="4DC07979" w14:textId="77777777" w:rsidR="007D69A1" w:rsidRPr="00E46AD2" w:rsidRDefault="007D69A1" w:rsidP="001A721D">
      <w:pPr>
        <w:rPr>
          <w:lang w:val="fr-MA"/>
        </w:rPr>
      </w:pPr>
      <w:r w:rsidRPr="00E46AD2">
        <w:rPr>
          <w:rtl/>
          <w:lang w:val="fr-MA"/>
        </w:rPr>
        <w:t>مقدمة</w:t>
      </w:r>
      <w:r w:rsidRPr="00E46AD2">
        <w:rPr>
          <w:lang w:val="fr-MA"/>
        </w:rPr>
        <w:t>:</w:t>
      </w:r>
    </w:p>
    <w:p w14:paraId="6C0105B3" w14:textId="77777777" w:rsidR="007D69A1" w:rsidRPr="00E46AD2" w:rsidRDefault="007D69A1" w:rsidP="001A721D">
      <w:pPr>
        <w:rPr>
          <w:lang w:val="fr-MA"/>
        </w:rPr>
      </w:pPr>
      <w:r w:rsidRPr="00E46AD2">
        <w:rPr>
          <w:rtl/>
          <w:lang w:val="fr-MA"/>
        </w:rPr>
        <w:t>القرآن الكريم ليس مجرد كتاب يُتلى، بل هو رسالة إلهية تتطلب التفكر والتأمل والتدبر. وفي عصرنا الحديث، حيث تتزايد التحديات وتتنوع الآراء، تزداد أهمية التدبر الجماعي للقرآن، حيث يجتمع المسلمون على اختلاف مشاربهم وخبراتهم لفهم كلام الله وتطبيقه في حياتهم. إن التدبر الجماعي ليس مجرد نشاط فكري، بل هو تجربة إيمانية واجتماعية عميقة، تقود إلى الوحدة والتآلف والعمل الصالح</w:t>
      </w:r>
      <w:r w:rsidRPr="00E46AD2">
        <w:rPr>
          <w:lang w:val="fr-MA"/>
        </w:rPr>
        <w:t>.</w:t>
      </w:r>
    </w:p>
    <w:p w14:paraId="7E448FB2" w14:textId="77777777" w:rsidR="007D69A1" w:rsidRPr="00E46AD2" w:rsidRDefault="007D69A1" w:rsidP="001A721D">
      <w:pPr>
        <w:rPr>
          <w:lang w:val="fr-MA"/>
        </w:rPr>
      </w:pPr>
      <w:r w:rsidRPr="00E46AD2">
        <w:rPr>
          <w:rtl/>
          <w:lang w:val="fr-MA"/>
        </w:rPr>
        <w:t>لماذا التدبر الجماعي للقرآن؟</w:t>
      </w:r>
    </w:p>
    <w:p w14:paraId="2749A09E" w14:textId="6BAA537D" w:rsidR="007D69A1" w:rsidRPr="001A721D" w:rsidRDefault="007D69A1" w:rsidP="009A6CA1">
      <w:pPr>
        <w:pStyle w:val="a9"/>
        <w:numPr>
          <w:ilvl w:val="0"/>
          <w:numId w:val="38"/>
        </w:numPr>
        <w:rPr>
          <w:lang w:val="fr-MA"/>
        </w:rPr>
      </w:pPr>
      <w:r w:rsidRPr="001A721D">
        <w:rPr>
          <w:b/>
          <w:bCs/>
          <w:rtl/>
          <w:lang w:val="fr-MA"/>
        </w:rPr>
        <w:t>تبادل المعرفة والخبرات</w:t>
      </w:r>
      <w:r w:rsidRPr="001A721D">
        <w:rPr>
          <w:b/>
          <w:bCs/>
          <w:lang w:val="fr-MA"/>
        </w:rPr>
        <w:t>:</w:t>
      </w:r>
      <w:r w:rsidRPr="001A721D">
        <w:rPr>
          <w:lang w:val="fr-MA"/>
        </w:rPr>
        <w:t xml:space="preserve"> </w:t>
      </w:r>
      <w:r w:rsidRPr="001A721D">
        <w:rPr>
          <w:rtl/>
          <w:lang w:val="fr-MA"/>
        </w:rPr>
        <w:t xml:space="preserve">عندما يجتمع الناس لتدبر القرآن، فإنهم يتبادلون الأفكار والتفاسير، مما يعمق فهمهم للآيات. كل شخص قد يفهم جانبًا معينًا من الآية، وباجتماع هذه </w:t>
      </w:r>
      <w:r w:rsidR="00803340" w:rsidRPr="001A721D">
        <w:rPr>
          <w:rtl/>
          <w:lang w:val="fr-MA"/>
        </w:rPr>
        <w:t>المفهوم</w:t>
      </w:r>
      <w:r w:rsidRPr="001A721D">
        <w:rPr>
          <w:rtl/>
          <w:lang w:val="fr-MA"/>
        </w:rPr>
        <w:t xml:space="preserve"> يتكامل الفهم الجماعي</w:t>
      </w:r>
      <w:r w:rsidRPr="001A721D">
        <w:rPr>
          <w:lang w:val="fr-MA"/>
        </w:rPr>
        <w:t>.</w:t>
      </w:r>
    </w:p>
    <w:p w14:paraId="4EA3981A" w14:textId="77777777" w:rsidR="007D69A1" w:rsidRPr="001A721D" w:rsidRDefault="007D69A1" w:rsidP="009A6CA1">
      <w:pPr>
        <w:pStyle w:val="a9"/>
        <w:numPr>
          <w:ilvl w:val="0"/>
          <w:numId w:val="38"/>
        </w:numPr>
        <w:rPr>
          <w:lang w:val="fr-MA"/>
        </w:rPr>
      </w:pPr>
      <w:r w:rsidRPr="001A721D">
        <w:rPr>
          <w:b/>
          <w:bCs/>
          <w:rtl/>
          <w:lang w:val="fr-MA"/>
        </w:rPr>
        <w:t>تصحيح المفاهيم الخاطئة</w:t>
      </w:r>
      <w:r w:rsidRPr="001A721D">
        <w:rPr>
          <w:b/>
          <w:bCs/>
          <w:lang w:val="fr-MA"/>
        </w:rPr>
        <w:t>:</w:t>
      </w:r>
      <w:r w:rsidRPr="001A721D">
        <w:rPr>
          <w:lang w:val="fr-MA"/>
        </w:rPr>
        <w:t xml:space="preserve"> </w:t>
      </w:r>
      <w:r w:rsidRPr="001A721D">
        <w:rPr>
          <w:rtl/>
          <w:lang w:val="fr-MA"/>
        </w:rPr>
        <w:t>في المجموعات، يمكن تصحيح المفاهيم الخاطئة أو غير الدقيقة من خلال النقاش والاستفادة من علم الآخرين. قد يطرح أحد المشاركين سؤالاً يفتح الباب أمام فهم جديد، أو يوضح معلومة غائبة عن الآخرين</w:t>
      </w:r>
      <w:r w:rsidRPr="001A721D">
        <w:rPr>
          <w:lang w:val="fr-MA"/>
        </w:rPr>
        <w:t>.</w:t>
      </w:r>
    </w:p>
    <w:p w14:paraId="750EFAF4" w14:textId="77777777" w:rsidR="007D69A1" w:rsidRPr="001A721D" w:rsidRDefault="007D69A1" w:rsidP="009A6CA1">
      <w:pPr>
        <w:pStyle w:val="a9"/>
        <w:numPr>
          <w:ilvl w:val="0"/>
          <w:numId w:val="38"/>
        </w:numPr>
        <w:rPr>
          <w:lang w:val="fr-MA"/>
        </w:rPr>
      </w:pPr>
      <w:r w:rsidRPr="001A721D">
        <w:rPr>
          <w:b/>
          <w:bCs/>
          <w:rtl/>
          <w:lang w:val="fr-MA"/>
        </w:rPr>
        <w:t>تشجيع الالتزام</w:t>
      </w:r>
      <w:r w:rsidRPr="001A721D">
        <w:rPr>
          <w:b/>
          <w:bCs/>
          <w:lang w:val="fr-MA"/>
        </w:rPr>
        <w:t>:</w:t>
      </w:r>
      <w:r w:rsidRPr="001A721D">
        <w:rPr>
          <w:lang w:val="fr-MA"/>
        </w:rPr>
        <w:t xml:space="preserve"> </w:t>
      </w:r>
      <w:r w:rsidRPr="001A721D">
        <w:rPr>
          <w:rtl/>
          <w:lang w:val="fr-MA"/>
        </w:rPr>
        <w:t>التدبر الجماعي يعزز الالتزام بتطبيق تعاليم القرآن، حيث يشجع بعضهم بعضًا على العمل بما فهموه. إن رؤية الآخرين يلتزمون بالقيم القرآنية تلهمنا وتزيد من عزيمتنا</w:t>
      </w:r>
      <w:r w:rsidRPr="001A721D">
        <w:rPr>
          <w:lang w:val="fr-MA"/>
        </w:rPr>
        <w:t>.</w:t>
      </w:r>
    </w:p>
    <w:p w14:paraId="5ABE56DA" w14:textId="77777777" w:rsidR="007D69A1" w:rsidRPr="001A721D" w:rsidRDefault="007D69A1" w:rsidP="009A6CA1">
      <w:pPr>
        <w:pStyle w:val="a9"/>
        <w:numPr>
          <w:ilvl w:val="0"/>
          <w:numId w:val="38"/>
        </w:numPr>
        <w:rPr>
          <w:lang w:val="fr-MA"/>
        </w:rPr>
      </w:pPr>
      <w:r w:rsidRPr="001A721D">
        <w:rPr>
          <w:b/>
          <w:bCs/>
          <w:rtl/>
          <w:lang w:val="fr-MA"/>
        </w:rPr>
        <w:t>بناء المجتمع المتآلف</w:t>
      </w:r>
      <w:r w:rsidRPr="001A721D">
        <w:rPr>
          <w:b/>
          <w:bCs/>
          <w:lang w:val="fr-MA"/>
        </w:rPr>
        <w:t>:</w:t>
      </w:r>
      <w:r w:rsidRPr="001A721D">
        <w:rPr>
          <w:lang w:val="fr-MA"/>
        </w:rPr>
        <w:t xml:space="preserve"> </w:t>
      </w:r>
      <w:r w:rsidRPr="001A721D">
        <w:rPr>
          <w:rtl/>
          <w:lang w:val="fr-MA"/>
        </w:rPr>
        <w:t>عندما يتدبر الناس القرآن معًا، يتعلمون القيم المشتركة مثل العدل والرحمة والتسامح، مما يعزز التماسك الاجتماعي ويقوي العلاقات الإنسانية</w:t>
      </w:r>
      <w:r w:rsidRPr="001A721D">
        <w:rPr>
          <w:lang w:val="fr-MA"/>
        </w:rPr>
        <w:t>.</w:t>
      </w:r>
    </w:p>
    <w:p w14:paraId="5316DEE8" w14:textId="77777777" w:rsidR="007D69A1" w:rsidRPr="001A721D" w:rsidRDefault="007D69A1" w:rsidP="009A6CA1">
      <w:pPr>
        <w:pStyle w:val="a9"/>
        <w:numPr>
          <w:ilvl w:val="0"/>
          <w:numId w:val="38"/>
        </w:numPr>
        <w:rPr>
          <w:lang w:val="fr-MA"/>
        </w:rPr>
      </w:pPr>
      <w:r w:rsidRPr="001A721D">
        <w:rPr>
          <w:b/>
          <w:bCs/>
          <w:rtl/>
          <w:lang w:val="fr-MA"/>
        </w:rPr>
        <w:t>تطبيق عملي للقرآن</w:t>
      </w:r>
      <w:r w:rsidRPr="001A721D">
        <w:rPr>
          <w:b/>
          <w:bCs/>
          <w:lang w:val="fr-MA"/>
        </w:rPr>
        <w:t>:</w:t>
      </w:r>
      <w:r w:rsidRPr="001A721D">
        <w:rPr>
          <w:lang w:val="fr-MA"/>
        </w:rPr>
        <w:t xml:space="preserve"> </w:t>
      </w:r>
      <w:r w:rsidRPr="001A721D">
        <w:rPr>
          <w:rtl/>
          <w:lang w:val="fr-MA"/>
        </w:rPr>
        <w:t>التدبر الجماعي يساعد على تحويل فهم القرآن إلى أفعال عملية، حيث يتعاون المجتمع على تطبيق تعاليمه في الحياة اليومية، وإيجاد حلول للمشكلات التي تواجههم</w:t>
      </w:r>
      <w:r w:rsidRPr="001A721D">
        <w:rPr>
          <w:lang w:val="fr-MA"/>
        </w:rPr>
        <w:t>.</w:t>
      </w:r>
    </w:p>
    <w:p w14:paraId="2F7251D5" w14:textId="77777777" w:rsidR="007D69A1" w:rsidRPr="00E46AD2" w:rsidRDefault="007D69A1" w:rsidP="001A721D">
      <w:pPr>
        <w:rPr>
          <w:lang w:val="fr-MA"/>
        </w:rPr>
      </w:pPr>
      <w:r w:rsidRPr="00E46AD2">
        <w:rPr>
          <w:rtl/>
          <w:lang w:val="fr-MA"/>
        </w:rPr>
        <w:t>كيف ننظم تدبرًا جماعيًا للقرآن؟</w:t>
      </w:r>
    </w:p>
    <w:p w14:paraId="4FBA3344" w14:textId="77777777" w:rsidR="007D69A1" w:rsidRPr="001A721D" w:rsidRDefault="007D69A1" w:rsidP="009A6CA1">
      <w:pPr>
        <w:pStyle w:val="a9"/>
        <w:numPr>
          <w:ilvl w:val="0"/>
          <w:numId w:val="39"/>
        </w:numPr>
        <w:rPr>
          <w:lang w:val="fr-MA"/>
        </w:rPr>
      </w:pPr>
      <w:r w:rsidRPr="001A721D">
        <w:rPr>
          <w:b/>
          <w:bCs/>
          <w:rtl/>
          <w:lang w:val="fr-MA"/>
        </w:rPr>
        <w:t>حلقات التفسير</w:t>
      </w:r>
      <w:r w:rsidRPr="001A721D">
        <w:rPr>
          <w:b/>
          <w:bCs/>
          <w:lang w:val="fr-MA"/>
        </w:rPr>
        <w:t>:</w:t>
      </w:r>
      <w:r w:rsidRPr="001A721D">
        <w:rPr>
          <w:lang w:val="fr-MA"/>
        </w:rPr>
        <w:t xml:space="preserve"> </w:t>
      </w:r>
      <w:r w:rsidRPr="001A721D">
        <w:rPr>
          <w:rtl/>
          <w:lang w:val="fr-MA"/>
        </w:rPr>
        <w:t>تنظيم حلقات أسبوعية أو شهرية لقراءة القرآن وتفسيره، بحضور عالم أو شخص ملم بعلوم القرآن. يمكن أن تكون هذه الحلقات في المساجد أو البيوت أو المراكز الإسلامية</w:t>
      </w:r>
      <w:r w:rsidRPr="001A721D">
        <w:rPr>
          <w:lang w:val="fr-MA"/>
        </w:rPr>
        <w:t>.</w:t>
      </w:r>
    </w:p>
    <w:p w14:paraId="354D9E35" w14:textId="77777777" w:rsidR="007D69A1" w:rsidRPr="001A721D" w:rsidRDefault="007D69A1" w:rsidP="009A6CA1">
      <w:pPr>
        <w:pStyle w:val="a9"/>
        <w:numPr>
          <w:ilvl w:val="0"/>
          <w:numId w:val="39"/>
        </w:numPr>
        <w:rPr>
          <w:lang w:val="fr-MA"/>
        </w:rPr>
      </w:pPr>
      <w:r w:rsidRPr="001A721D">
        <w:rPr>
          <w:b/>
          <w:bCs/>
          <w:rtl/>
          <w:lang w:val="fr-MA"/>
        </w:rPr>
        <w:t>ورش عمل تفاعلية</w:t>
      </w:r>
      <w:r w:rsidRPr="001A721D">
        <w:rPr>
          <w:b/>
          <w:bCs/>
          <w:lang w:val="fr-MA"/>
        </w:rPr>
        <w:t>:</w:t>
      </w:r>
      <w:r w:rsidRPr="001A721D">
        <w:rPr>
          <w:lang w:val="fr-MA"/>
        </w:rPr>
        <w:t xml:space="preserve"> </w:t>
      </w:r>
      <w:r w:rsidRPr="001A721D">
        <w:rPr>
          <w:rtl/>
          <w:lang w:val="fr-MA"/>
        </w:rPr>
        <w:t>تقسيم المشاركين إلى مجموعات صغيرة لمناقشة آيات معينة، ثم مشاركة النتائج مع الجميع. يمكن استخدام أساليب متنوعة في النقاش، مثل العصف الذهني أو تحليل</w:t>
      </w:r>
      <w:r w:rsidRPr="001A721D">
        <w:rPr>
          <w:lang w:val="fr-MA"/>
        </w:rPr>
        <w:t xml:space="preserve"> SWOT.</w:t>
      </w:r>
    </w:p>
    <w:p w14:paraId="7DBB1D4F" w14:textId="77777777" w:rsidR="007D69A1" w:rsidRPr="001A721D" w:rsidRDefault="007D69A1" w:rsidP="009A6CA1">
      <w:pPr>
        <w:pStyle w:val="a9"/>
        <w:numPr>
          <w:ilvl w:val="0"/>
          <w:numId w:val="39"/>
        </w:numPr>
        <w:rPr>
          <w:lang w:val="fr-MA"/>
        </w:rPr>
      </w:pPr>
      <w:r w:rsidRPr="001A721D">
        <w:rPr>
          <w:b/>
          <w:bCs/>
          <w:rtl/>
          <w:lang w:val="fr-MA"/>
        </w:rPr>
        <w:t>استخدام التكنولوجيا</w:t>
      </w:r>
      <w:r w:rsidRPr="001A721D">
        <w:rPr>
          <w:b/>
          <w:bCs/>
          <w:lang w:val="fr-MA"/>
        </w:rPr>
        <w:t>:</w:t>
      </w:r>
      <w:r w:rsidRPr="001A721D">
        <w:rPr>
          <w:lang w:val="fr-MA"/>
        </w:rPr>
        <w:t xml:space="preserve"> </w:t>
      </w:r>
      <w:r w:rsidRPr="001A721D">
        <w:rPr>
          <w:rtl/>
          <w:lang w:val="fr-MA"/>
        </w:rPr>
        <w:t>إنشاء مجموعات عبر الإنترنت لمناقشة القرآن وتدبره، خاصة لأولئك الذين لا يستطيعون الحضور شخصيًا. يمكن استخدام منصات مثل</w:t>
      </w:r>
      <w:r w:rsidRPr="001A721D">
        <w:rPr>
          <w:lang w:val="fr-MA"/>
        </w:rPr>
        <w:t xml:space="preserve"> Zoom </w:t>
      </w:r>
      <w:r w:rsidRPr="001A721D">
        <w:rPr>
          <w:rtl/>
          <w:lang w:val="fr-MA"/>
        </w:rPr>
        <w:t>أو</w:t>
      </w:r>
      <w:r w:rsidRPr="001A721D">
        <w:rPr>
          <w:lang w:val="fr-MA"/>
        </w:rPr>
        <w:t xml:space="preserve"> Google Meet </w:t>
      </w:r>
      <w:r w:rsidRPr="001A721D">
        <w:rPr>
          <w:rtl/>
          <w:lang w:val="fr-MA"/>
        </w:rPr>
        <w:t>أو مجموعات</w:t>
      </w:r>
      <w:r w:rsidRPr="001A721D">
        <w:rPr>
          <w:lang w:val="fr-MA"/>
        </w:rPr>
        <w:t xml:space="preserve"> WhatsApp.</w:t>
      </w:r>
    </w:p>
    <w:p w14:paraId="0E605989" w14:textId="77777777" w:rsidR="007D69A1" w:rsidRPr="001A721D" w:rsidRDefault="007D69A1" w:rsidP="009A6CA1">
      <w:pPr>
        <w:pStyle w:val="a9"/>
        <w:numPr>
          <w:ilvl w:val="0"/>
          <w:numId w:val="39"/>
        </w:numPr>
        <w:rPr>
          <w:lang w:val="fr-MA"/>
        </w:rPr>
      </w:pPr>
      <w:r w:rsidRPr="001A721D">
        <w:rPr>
          <w:b/>
          <w:bCs/>
          <w:rtl/>
          <w:lang w:val="fr-MA"/>
        </w:rPr>
        <w:t>القراءة التشاركية</w:t>
      </w:r>
      <w:r w:rsidRPr="001A721D">
        <w:rPr>
          <w:b/>
          <w:bCs/>
          <w:lang w:val="fr-MA"/>
        </w:rPr>
        <w:t>:</w:t>
      </w:r>
      <w:r w:rsidRPr="001A721D">
        <w:rPr>
          <w:lang w:val="fr-MA"/>
        </w:rPr>
        <w:t xml:space="preserve"> </w:t>
      </w:r>
      <w:r w:rsidRPr="001A721D">
        <w:rPr>
          <w:rtl/>
          <w:lang w:val="fr-MA"/>
        </w:rPr>
        <w:t>قراءة القرآن بشكل جماعي، مع تخصيص وقت بعد كل آية أو مجموعة آيات لمناقشة معانيها وتطبيقاتها. يمكن استخدام طريقة "تفسير كل منا للآية" أو "ما هي الدروس المستفادة من الآية</w:t>
      </w:r>
      <w:r w:rsidRPr="001A721D">
        <w:rPr>
          <w:lang w:val="fr-MA"/>
        </w:rPr>
        <w:t>".</w:t>
      </w:r>
    </w:p>
    <w:p w14:paraId="21579DBC" w14:textId="77777777" w:rsidR="007D69A1" w:rsidRPr="00E46AD2" w:rsidRDefault="007D69A1" w:rsidP="001A721D">
      <w:pPr>
        <w:rPr>
          <w:lang w:val="fr-MA"/>
        </w:rPr>
      </w:pPr>
      <w:r w:rsidRPr="00E46AD2">
        <w:rPr>
          <w:rtl/>
          <w:lang w:val="fr-MA"/>
        </w:rPr>
        <w:t>دور الفرد في التدبر الجماعي</w:t>
      </w:r>
      <w:r w:rsidRPr="00E46AD2">
        <w:rPr>
          <w:lang w:val="fr-MA"/>
        </w:rPr>
        <w:t>:</w:t>
      </w:r>
    </w:p>
    <w:p w14:paraId="394AFB48" w14:textId="77777777" w:rsidR="007D69A1" w:rsidRPr="001A721D" w:rsidRDefault="007D69A1" w:rsidP="009A6CA1">
      <w:pPr>
        <w:pStyle w:val="a9"/>
        <w:numPr>
          <w:ilvl w:val="0"/>
          <w:numId w:val="40"/>
        </w:numPr>
        <w:rPr>
          <w:lang w:val="fr-MA"/>
        </w:rPr>
      </w:pPr>
      <w:r w:rsidRPr="001A721D">
        <w:rPr>
          <w:b/>
          <w:bCs/>
          <w:rtl/>
          <w:lang w:val="fr-MA"/>
        </w:rPr>
        <w:t>الإعداد المسبق</w:t>
      </w:r>
      <w:r w:rsidRPr="001A721D">
        <w:rPr>
          <w:b/>
          <w:bCs/>
          <w:lang w:val="fr-MA"/>
        </w:rPr>
        <w:t>:</w:t>
      </w:r>
      <w:r w:rsidRPr="001A721D">
        <w:rPr>
          <w:lang w:val="fr-MA"/>
        </w:rPr>
        <w:t xml:space="preserve"> </w:t>
      </w:r>
      <w:r w:rsidRPr="001A721D">
        <w:rPr>
          <w:rtl/>
          <w:lang w:val="fr-MA"/>
        </w:rPr>
        <w:t>قراءة الآيات المحددة قبل الاجتماع والتفكير فيها. هذا يساعد على المشاركة بفاعلية في النقاش</w:t>
      </w:r>
      <w:r w:rsidRPr="001A721D">
        <w:rPr>
          <w:lang w:val="fr-MA"/>
        </w:rPr>
        <w:t>.</w:t>
      </w:r>
    </w:p>
    <w:p w14:paraId="0C96C5A9" w14:textId="77777777" w:rsidR="007D69A1" w:rsidRPr="001A721D" w:rsidRDefault="007D69A1" w:rsidP="009A6CA1">
      <w:pPr>
        <w:pStyle w:val="a9"/>
        <w:numPr>
          <w:ilvl w:val="0"/>
          <w:numId w:val="40"/>
        </w:numPr>
        <w:rPr>
          <w:lang w:val="fr-MA"/>
        </w:rPr>
      </w:pPr>
      <w:r w:rsidRPr="001A721D">
        <w:rPr>
          <w:b/>
          <w:bCs/>
          <w:rtl/>
          <w:lang w:val="fr-MA"/>
        </w:rPr>
        <w:t>المشاركة الفعالة</w:t>
      </w:r>
      <w:r w:rsidRPr="001A721D">
        <w:rPr>
          <w:b/>
          <w:bCs/>
          <w:lang w:val="fr-MA"/>
        </w:rPr>
        <w:t>:</w:t>
      </w:r>
      <w:r w:rsidRPr="001A721D">
        <w:rPr>
          <w:lang w:val="fr-MA"/>
        </w:rPr>
        <w:t xml:space="preserve"> </w:t>
      </w:r>
      <w:r w:rsidRPr="001A721D">
        <w:rPr>
          <w:rtl/>
          <w:lang w:val="fr-MA"/>
        </w:rPr>
        <w:t>طرح الأسئلة وتبادل الأفكار باحترام. يجب أن تكون المشاركة هادفة وبناءة، وتضيف قيمة إلى النقاش</w:t>
      </w:r>
      <w:r w:rsidRPr="001A721D">
        <w:rPr>
          <w:lang w:val="fr-MA"/>
        </w:rPr>
        <w:t>.</w:t>
      </w:r>
    </w:p>
    <w:p w14:paraId="0F29A955" w14:textId="77777777" w:rsidR="007D69A1" w:rsidRPr="001A721D" w:rsidRDefault="007D69A1" w:rsidP="009A6CA1">
      <w:pPr>
        <w:pStyle w:val="a9"/>
        <w:numPr>
          <w:ilvl w:val="0"/>
          <w:numId w:val="40"/>
        </w:numPr>
        <w:rPr>
          <w:lang w:val="fr-MA"/>
        </w:rPr>
      </w:pPr>
      <w:r w:rsidRPr="001A721D">
        <w:rPr>
          <w:b/>
          <w:bCs/>
          <w:rtl/>
          <w:lang w:val="fr-MA"/>
        </w:rPr>
        <w:t>التطبيق العملي</w:t>
      </w:r>
      <w:r w:rsidRPr="001A721D">
        <w:rPr>
          <w:b/>
          <w:bCs/>
          <w:lang w:val="fr-MA"/>
        </w:rPr>
        <w:t>:</w:t>
      </w:r>
      <w:r w:rsidRPr="001A721D">
        <w:rPr>
          <w:lang w:val="fr-MA"/>
        </w:rPr>
        <w:t xml:space="preserve"> </w:t>
      </w:r>
      <w:r w:rsidRPr="001A721D">
        <w:rPr>
          <w:rtl/>
          <w:lang w:val="fr-MA"/>
        </w:rPr>
        <w:t>العمل بما تم تعلمه ونقله للآخرين. يجب أن يسعى كل فرد إلى تطبيق ما تعلمه من التدبر في حياته اليومية</w:t>
      </w:r>
      <w:r w:rsidRPr="001A721D">
        <w:rPr>
          <w:lang w:val="fr-MA"/>
        </w:rPr>
        <w:t>.</w:t>
      </w:r>
    </w:p>
    <w:p w14:paraId="4C51D98D" w14:textId="77777777" w:rsidR="007D69A1" w:rsidRPr="00E46AD2" w:rsidRDefault="007D69A1" w:rsidP="001A721D">
      <w:pPr>
        <w:rPr>
          <w:lang w:val="fr-MA"/>
        </w:rPr>
      </w:pPr>
      <w:r w:rsidRPr="00E46AD2">
        <w:rPr>
          <w:rtl/>
          <w:lang w:val="fr-MA"/>
        </w:rPr>
        <w:t>الآية الكريمة وتدبر الجماعة</w:t>
      </w:r>
      <w:r w:rsidRPr="00E46AD2">
        <w:rPr>
          <w:lang w:val="fr-MA"/>
        </w:rPr>
        <w:t>:</w:t>
      </w:r>
    </w:p>
    <w:p w14:paraId="7B13CE7C" w14:textId="77777777" w:rsidR="007D69A1" w:rsidRPr="00E46AD2" w:rsidRDefault="007D69A1" w:rsidP="001A721D">
      <w:pPr>
        <w:rPr>
          <w:lang w:val="fr-MA"/>
        </w:rPr>
      </w:pPr>
      <w:r w:rsidRPr="00E46AD2">
        <w:rPr>
          <w:rtl/>
          <w:lang w:val="fr-MA"/>
        </w:rPr>
        <w:t>قول الله تعالى: "أَفَلَا يَتَدَبَّرُونَ الْقُرْآنَ" يدعو الجميع إلى التفكر في القرآن، وهذا يشمل الأفراد والمجتمعات. عندما يتدبر الناس القرآن معًا، فإنهم يبنون جسوراً من الفهم المشترك، ويعملون على تحقيق مقاصد القرآن في حياتهم</w:t>
      </w:r>
      <w:r w:rsidRPr="00E46AD2">
        <w:rPr>
          <w:lang w:val="fr-MA"/>
        </w:rPr>
        <w:t>.</w:t>
      </w:r>
    </w:p>
    <w:p w14:paraId="41E56A33" w14:textId="77777777" w:rsidR="007D69A1" w:rsidRPr="00E46AD2" w:rsidRDefault="007D69A1" w:rsidP="001A721D">
      <w:pPr>
        <w:rPr>
          <w:lang w:val="fr-MA"/>
        </w:rPr>
      </w:pPr>
      <w:r w:rsidRPr="00E46AD2">
        <w:rPr>
          <w:rtl/>
          <w:lang w:val="fr-MA"/>
        </w:rPr>
        <w:t>خاتمة</w:t>
      </w:r>
      <w:r w:rsidRPr="00E46AD2">
        <w:rPr>
          <w:lang w:val="fr-MA"/>
        </w:rPr>
        <w:t>:</w:t>
      </w:r>
    </w:p>
    <w:p w14:paraId="192809CF" w14:textId="77777777" w:rsidR="007D69A1" w:rsidRPr="00E46AD2" w:rsidRDefault="007D69A1" w:rsidP="001A721D">
      <w:pPr>
        <w:rPr>
          <w:rtl/>
          <w:lang w:val="fr-MA"/>
        </w:rPr>
      </w:pPr>
      <w:r w:rsidRPr="00E46AD2">
        <w:rPr>
          <w:rtl/>
          <w:lang w:val="fr-MA"/>
        </w:rPr>
        <w:t>التدبر الجماعي للقرآن ليس فقط وسيلة لفهم أفضل، بل هو أيضاً وسيلة لبناء مجتمع متكامل يعيش بقيم القرآن. فكلما اجتمع الناس على كتاب الله، كلما ازدادت بركتهم ووحدة صفهم. فلنجعل التدبر الجماعي للقرآن جزءًا من حياتنا اليومية، ولنسع إلى تطبيقه في مجتمعاتنا، لكي ننعم بالخير والبركة والرضا</w:t>
      </w:r>
      <w:r w:rsidRPr="00E46AD2">
        <w:rPr>
          <w:lang w:val="fr-MA"/>
        </w:rPr>
        <w:t>.</w:t>
      </w:r>
    </w:p>
    <w:p w14:paraId="1ABF37EB" w14:textId="77777777" w:rsidR="00C54616" w:rsidRPr="00E46AD2" w:rsidRDefault="00C54616" w:rsidP="008A0417">
      <w:pPr>
        <w:pStyle w:val="1"/>
        <w:rPr>
          <w:color w:val="0F4761"/>
          <w:rtl/>
        </w:rPr>
      </w:pPr>
      <w:bookmarkStart w:id="204" w:name="_Toc192269221"/>
      <w:bookmarkStart w:id="205" w:name="_Toc199407128"/>
      <w:r w:rsidRPr="00E46AD2">
        <w:rPr>
          <w:rtl/>
        </w:rPr>
        <w:t>"من التلاوة إلى التدبر: رحلة في أعماق القرآن"</w:t>
      </w:r>
      <w:bookmarkEnd w:id="204"/>
      <w:bookmarkEnd w:id="205"/>
    </w:p>
    <w:p w14:paraId="34D0E9D2" w14:textId="77777777" w:rsidR="00C54616" w:rsidRPr="00E46AD2" w:rsidRDefault="00C54616" w:rsidP="001A721D">
      <w:pPr>
        <w:rPr>
          <w:rFonts w:eastAsia="Aptos"/>
          <w:rtl/>
        </w:rPr>
      </w:pPr>
    </w:p>
    <w:p w14:paraId="4DA6E0A6" w14:textId="77777777" w:rsidR="00C54616" w:rsidRPr="00E46AD2" w:rsidRDefault="00C54616" w:rsidP="001A721D">
      <w:pPr>
        <w:rPr>
          <w:rFonts w:eastAsia="Aptos"/>
          <w:rtl/>
        </w:rPr>
      </w:pPr>
      <w:r w:rsidRPr="00E46AD2">
        <w:rPr>
          <w:rFonts w:eastAsia="Aptos"/>
          <w:rtl/>
        </w:rPr>
        <w:t>مقدمة:</w:t>
      </w:r>
    </w:p>
    <w:p w14:paraId="16052576" w14:textId="77777777" w:rsidR="00C54616" w:rsidRPr="00E46AD2" w:rsidRDefault="00C54616" w:rsidP="001A721D">
      <w:pPr>
        <w:rPr>
          <w:rFonts w:eastAsia="Aptos"/>
          <w:rtl/>
        </w:rPr>
      </w:pPr>
    </w:p>
    <w:p w14:paraId="5E7ADB95" w14:textId="77777777" w:rsidR="00C54616" w:rsidRPr="00E46AD2" w:rsidRDefault="00C54616" w:rsidP="001A721D">
      <w:pPr>
        <w:rPr>
          <w:rFonts w:eastAsia="Aptos"/>
          <w:rtl/>
        </w:rPr>
      </w:pPr>
      <w:r w:rsidRPr="00E46AD2">
        <w:rPr>
          <w:rFonts w:eastAsia="Aptos"/>
          <w:rtl/>
        </w:rPr>
        <w:t>القرآن الكريم ليس مجرد كتاب يُتلى، بل هو رسالة إلهية تتطلب الفهم والتفكر. إن تلاوة القرآن هي الخطوة الأولى في هذه الرحلة المباركة، ولكنها ليست الغاية. فالحكمة الحقيقية تكمن في التدبر العميق لمعانيه واستنباط كنوزه.</w:t>
      </w:r>
    </w:p>
    <w:p w14:paraId="2A46DA6B" w14:textId="77777777" w:rsidR="00C54616" w:rsidRPr="00E46AD2" w:rsidRDefault="00C54616" w:rsidP="001A721D">
      <w:pPr>
        <w:rPr>
          <w:rFonts w:eastAsia="Aptos"/>
          <w:rtl/>
        </w:rPr>
      </w:pPr>
    </w:p>
    <w:p w14:paraId="7B35F4F0" w14:textId="77777777" w:rsidR="00C54616" w:rsidRPr="00E46AD2" w:rsidRDefault="00C54616" w:rsidP="001A721D">
      <w:pPr>
        <w:rPr>
          <w:rFonts w:eastAsia="Aptos"/>
          <w:rtl/>
        </w:rPr>
      </w:pPr>
      <w:r w:rsidRPr="00E46AD2">
        <w:rPr>
          <w:rFonts w:eastAsia="Aptos"/>
          <w:rtl/>
        </w:rPr>
        <w:t>التلاوة: البداية المباركة:</w:t>
      </w:r>
    </w:p>
    <w:p w14:paraId="6002929F" w14:textId="77777777" w:rsidR="00C54616" w:rsidRPr="00E46AD2" w:rsidRDefault="00C54616" w:rsidP="001A721D">
      <w:pPr>
        <w:rPr>
          <w:rFonts w:eastAsia="Aptos"/>
          <w:rtl/>
        </w:rPr>
      </w:pPr>
    </w:p>
    <w:p w14:paraId="5DBFCC48" w14:textId="77777777" w:rsidR="00C54616" w:rsidRPr="00E46AD2" w:rsidRDefault="00C54616" w:rsidP="001A721D">
      <w:pPr>
        <w:rPr>
          <w:rFonts w:eastAsia="Aptos"/>
          <w:rtl/>
        </w:rPr>
      </w:pPr>
      <w:r w:rsidRPr="00E46AD2">
        <w:rPr>
          <w:rFonts w:eastAsia="Aptos"/>
          <w:rtl/>
        </w:rPr>
        <w:t>فضل التلاوة: التلاوة هي عبادة عظيمة، ولها فضل كبير. إنها تطهر القلب وتزيد الإيمان وتجلب البركة. يقول النبي ﷺ: "من قرأ حرفًا من كتاب الله فله به حسنة، والحسنة بعشر أمثالها".</w:t>
      </w:r>
    </w:p>
    <w:p w14:paraId="220CBCED" w14:textId="77777777" w:rsidR="00C54616" w:rsidRPr="00E46AD2" w:rsidRDefault="00C54616" w:rsidP="001A721D">
      <w:pPr>
        <w:rPr>
          <w:rFonts w:eastAsia="Aptos"/>
          <w:rtl/>
        </w:rPr>
      </w:pPr>
    </w:p>
    <w:p w14:paraId="5DB8909C" w14:textId="77777777" w:rsidR="00C54616" w:rsidRPr="00E46AD2" w:rsidRDefault="00C54616" w:rsidP="001A721D">
      <w:pPr>
        <w:rPr>
          <w:rFonts w:eastAsia="Aptos"/>
          <w:rtl/>
        </w:rPr>
      </w:pPr>
      <w:r w:rsidRPr="00E46AD2">
        <w:rPr>
          <w:rFonts w:eastAsia="Aptos"/>
          <w:rtl/>
        </w:rPr>
        <w:t>أهمية الإتقان: يجب على القارئ أن يتقن تلاوة القرآن، ويحسن النطق بالكلمات، ويراعي أحكام التجويد. فالقراءة الصحيحة هي مفتاح الفهم الصحيح.</w:t>
      </w:r>
    </w:p>
    <w:p w14:paraId="0C909993" w14:textId="77777777" w:rsidR="00C54616" w:rsidRPr="00E46AD2" w:rsidRDefault="00C54616" w:rsidP="001A721D">
      <w:pPr>
        <w:rPr>
          <w:rFonts w:eastAsia="Aptos"/>
          <w:rtl/>
        </w:rPr>
      </w:pPr>
    </w:p>
    <w:p w14:paraId="22605B45" w14:textId="77777777" w:rsidR="00C54616" w:rsidRPr="00E46AD2" w:rsidRDefault="00C54616" w:rsidP="001A721D">
      <w:pPr>
        <w:rPr>
          <w:rFonts w:eastAsia="Aptos"/>
          <w:rtl/>
        </w:rPr>
      </w:pPr>
      <w:r w:rsidRPr="00E46AD2">
        <w:rPr>
          <w:rFonts w:eastAsia="Aptos"/>
          <w:rtl/>
        </w:rPr>
        <w:t>الاستماع والإنصات: الاستماع إلى القرآن بإنصات وتدبر هو عبادة عظيمة أيضًا. يقول الله تعالى: "وإذا قرئ القرآن فاستمعوا له وأنصتوا لعلكم ترحمون".</w:t>
      </w:r>
    </w:p>
    <w:p w14:paraId="659A28C0" w14:textId="77777777" w:rsidR="00C54616" w:rsidRPr="00E46AD2" w:rsidRDefault="00C54616" w:rsidP="001A721D">
      <w:pPr>
        <w:rPr>
          <w:rFonts w:eastAsia="Aptos"/>
          <w:rtl/>
        </w:rPr>
      </w:pPr>
    </w:p>
    <w:p w14:paraId="661A40EA" w14:textId="77777777" w:rsidR="00C54616" w:rsidRPr="00E46AD2" w:rsidRDefault="00C54616" w:rsidP="001A721D">
      <w:pPr>
        <w:rPr>
          <w:rFonts w:eastAsia="Aptos"/>
          <w:rtl/>
        </w:rPr>
      </w:pPr>
      <w:r w:rsidRPr="00E46AD2">
        <w:rPr>
          <w:rFonts w:eastAsia="Aptos"/>
          <w:rtl/>
        </w:rPr>
        <w:t>التدبر: الغوص في الأعماق:</w:t>
      </w:r>
    </w:p>
    <w:p w14:paraId="183931D1" w14:textId="77777777" w:rsidR="00C54616" w:rsidRPr="00E46AD2" w:rsidRDefault="00C54616" w:rsidP="001A721D">
      <w:pPr>
        <w:rPr>
          <w:rFonts w:eastAsia="Aptos"/>
          <w:rtl/>
        </w:rPr>
      </w:pPr>
    </w:p>
    <w:p w14:paraId="6538EC7A" w14:textId="77777777" w:rsidR="00C54616" w:rsidRPr="00E46AD2" w:rsidRDefault="00C54616" w:rsidP="001A721D">
      <w:pPr>
        <w:rPr>
          <w:rFonts w:eastAsia="Aptos"/>
          <w:rtl/>
        </w:rPr>
      </w:pPr>
      <w:r w:rsidRPr="00E46AD2">
        <w:rPr>
          <w:rFonts w:eastAsia="Aptos"/>
          <w:rtl/>
        </w:rPr>
        <w:t>تعريف التدبر: التدبر هو التفكر والتأمل في معاني القرآن، والبحث عن المقاصد والأسرار التي يحتويها. إنه تجاوز القراءة السطحية والبحث عن المعنى العميق.</w:t>
      </w:r>
    </w:p>
    <w:p w14:paraId="53D4DE15" w14:textId="77777777" w:rsidR="00C54616" w:rsidRPr="00E46AD2" w:rsidRDefault="00C54616" w:rsidP="001A721D">
      <w:pPr>
        <w:rPr>
          <w:rFonts w:eastAsia="Aptos"/>
          <w:rtl/>
        </w:rPr>
      </w:pPr>
    </w:p>
    <w:p w14:paraId="2858BCB3" w14:textId="77777777" w:rsidR="00C54616" w:rsidRPr="00E46AD2" w:rsidRDefault="00C54616" w:rsidP="001A721D">
      <w:pPr>
        <w:rPr>
          <w:rFonts w:eastAsia="Aptos"/>
          <w:rtl/>
        </w:rPr>
      </w:pPr>
      <w:r w:rsidRPr="00E46AD2">
        <w:rPr>
          <w:rFonts w:eastAsia="Aptos"/>
          <w:rtl/>
        </w:rPr>
        <w:t>أهمية التدبر: التدبر هو مفتاح الفهم الحقيقي للقرآن. إنه يساعدنا على تطبيق تعاليم القرآن في حياتنا اليومية، وعلى إصلاح أنفسنا ومجتمعاتنا. يقول الله تعالى: "أفلا يتدبرون القرآن أم على قلوب أقفالها".</w:t>
      </w:r>
    </w:p>
    <w:p w14:paraId="6F4BD62C" w14:textId="77777777" w:rsidR="00C54616" w:rsidRPr="00E46AD2" w:rsidRDefault="00C54616" w:rsidP="001A721D">
      <w:pPr>
        <w:rPr>
          <w:rFonts w:eastAsia="Aptos"/>
          <w:rtl/>
        </w:rPr>
      </w:pPr>
    </w:p>
    <w:p w14:paraId="4B644A33" w14:textId="77777777" w:rsidR="00C54616" w:rsidRPr="00E46AD2" w:rsidRDefault="00C54616" w:rsidP="001A721D">
      <w:pPr>
        <w:rPr>
          <w:rFonts w:eastAsia="Aptos"/>
          <w:rtl/>
        </w:rPr>
      </w:pPr>
      <w:r w:rsidRPr="00E46AD2">
        <w:rPr>
          <w:rFonts w:eastAsia="Aptos"/>
          <w:rtl/>
        </w:rPr>
        <w:t>علاقة التدبر بالعمل: التدبر لا يقتصر على الفهم النظري، بل يجب أن يقود إلى العمل. فالتدبر الحقيقي هو الذي يدفعنا إلى تطبيق تعاليم القرآن في حياتنا، والتحلي بأخلاقه، والدعوة إليه.</w:t>
      </w:r>
    </w:p>
    <w:p w14:paraId="617F55E0" w14:textId="77777777" w:rsidR="00C54616" w:rsidRPr="00E46AD2" w:rsidRDefault="00C54616" w:rsidP="001A721D">
      <w:pPr>
        <w:rPr>
          <w:rFonts w:eastAsia="Aptos"/>
          <w:rtl/>
        </w:rPr>
      </w:pPr>
    </w:p>
    <w:p w14:paraId="6D0E59EC" w14:textId="77777777" w:rsidR="00C54616" w:rsidRPr="00E46AD2" w:rsidRDefault="00C54616" w:rsidP="001A721D">
      <w:pPr>
        <w:rPr>
          <w:rFonts w:eastAsia="Aptos"/>
          <w:rtl/>
        </w:rPr>
      </w:pPr>
      <w:r w:rsidRPr="00E46AD2">
        <w:rPr>
          <w:rFonts w:eastAsia="Aptos"/>
          <w:rtl/>
        </w:rPr>
        <w:t>خطوات عملية للوصول إلى التدبر:</w:t>
      </w:r>
    </w:p>
    <w:p w14:paraId="5A9CB3FC" w14:textId="77777777" w:rsidR="00C54616" w:rsidRPr="00E46AD2" w:rsidRDefault="00C54616" w:rsidP="001A721D">
      <w:pPr>
        <w:rPr>
          <w:rFonts w:eastAsia="Aptos"/>
          <w:rtl/>
        </w:rPr>
      </w:pPr>
    </w:p>
    <w:p w14:paraId="48B1B120" w14:textId="77777777" w:rsidR="00C54616" w:rsidRPr="00E46AD2" w:rsidRDefault="00C54616" w:rsidP="001A721D">
      <w:pPr>
        <w:rPr>
          <w:rFonts w:eastAsia="Aptos"/>
          <w:rtl/>
        </w:rPr>
      </w:pPr>
      <w:r w:rsidRPr="00E46AD2">
        <w:rPr>
          <w:rFonts w:eastAsia="Aptos"/>
          <w:rtl/>
        </w:rPr>
        <w:t>تطهير القلب: قبل الشروع في التدبر، يجب تطهير القلب من الذنوب والمعاصي، والاستعداد للقاء كلام الله بقلب خاشع.</w:t>
      </w:r>
    </w:p>
    <w:p w14:paraId="63E4E5A6" w14:textId="77777777" w:rsidR="00C54616" w:rsidRPr="00E46AD2" w:rsidRDefault="00C54616" w:rsidP="001A721D">
      <w:pPr>
        <w:rPr>
          <w:rFonts w:eastAsia="Aptos"/>
          <w:rtl/>
        </w:rPr>
      </w:pPr>
    </w:p>
    <w:p w14:paraId="5F4B0704" w14:textId="77777777" w:rsidR="00C54616" w:rsidRPr="00E46AD2" w:rsidRDefault="00C54616" w:rsidP="001A721D">
      <w:pPr>
        <w:rPr>
          <w:rFonts w:eastAsia="Aptos"/>
          <w:rtl/>
        </w:rPr>
      </w:pPr>
      <w:r w:rsidRPr="00E46AD2">
        <w:rPr>
          <w:rFonts w:eastAsia="Aptos"/>
          <w:rtl/>
        </w:rPr>
        <w:t>التوجه إلى الله: الاستعانة بالله والتضرع إليه أن يفتح علينا فهم القرآن. فالفهم الحقيقي هو منحة من الله.</w:t>
      </w:r>
    </w:p>
    <w:p w14:paraId="5C590C01" w14:textId="77777777" w:rsidR="00C54616" w:rsidRPr="00E46AD2" w:rsidRDefault="00C54616" w:rsidP="001A721D">
      <w:pPr>
        <w:rPr>
          <w:rFonts w:eastAsia="Aptos"/>
          <w:rtl/>
        </w:rPr>
      </w:pPr>
    </w:p>
    <w:p w14:paraId="5F2E5D40" w14:textId="77777777" w:rsidR="00C54616" w:rsidRPr="00E46AD2" w:rsidRDefault="00C54616" w:rsidP="001A721D">
      <w:pPr>
        <w:rPr>
          <w:rFonts w:eastAsia="Aptos"/>
          <w:rtl/>
        </w:rPr>
      </w:pPr>
      <w:r w:rsidRPr="00E46AD2">
        <w:rPr>
          <w:rFonts w:eastAsia="Aptos"/>
          <w:rtl/>
        </w:rPr>
        <w:t>القراءة المتأنية: قراءة القرآن بتأنٍ وتدبر، والتركيز على كل كلمة وجملة.</w:t>
      </w:r>
    </w:p>
    <w:p w14:paraId="10BC46C1" w14:textId="77777777" w:rsidR="00C54616" w:rsidRPr="00E46AD2" w:rsidRDefault="00C54616" w:rsidP="001A721D">
      <w:pPr>
        <w:rPr>
          <w:rFonts w:eastAsia="Aptos"/>
          <w:rtl/>
        </w:rPr>
      </w:pPr>
    </w:p>
    <w:p w14:paraId="21F3202C" w14:textId="77777777" w:rsidR="00C54616" w:rsidRPr="00E46AD2" w:rsidRDefault="00C54616" w:rsidP="001A721D">
      <w:pPr>
        <w:rPr>
          <w:rFonts w:eastAsia="Aptos"/>
          <w:rtl/>
        </w:rPr>
      </w:pPr>
      <w:r w:rsidRPr="00E46AD2">
        <w:rPr>
          <w:rFonts w:eastAsia="Aptos"/>
          <w:rtl/>
        </w:rPr>
        <w:t>فهم المعاني: فهم معاني الكلمات والجمل، والبحث عن معانيها في التفاسير الموثوقة.</w:t>
      </w:r>
    </w:p>
    <w:p w14:paraId="07260B75" w14:textId="77777777" w:rsidR="00C54616" w:rsidRPr="00E46AD2" w:rsidRDefault="00C54616" w:rsidP="001A721D">
      <w:pPr>
        <w:rPr>
          <w:rFonts w:eastAsia="Aptos"/>
          <w:rtl/>
        </w:rPr>
      </w:pPr>
    </w:p>
    <w:p w14:paraId="59924851" w14:textId="77777777" w:rsidR="00C54616" w:rsidRPr="00E46AD2" w:rsidRDefault="00C54616" w:rsidP="001A721D">
      <w:pPr>
        <w:rPr>
          <w:rFonts w:eastAsia="Aptos"/>
          <w:rtl/>
        </w:rPr>
      </w:pPr>
      <w:r w:rsidRPr="00E46AD2">
        <w:rPr>
          <w:rFonts w:eastAsia="Aptos"/>
          <w:rtl/>
        </w:rPr>
        <w:t>التأمل والتفكر: التأمل في الآيات ومحاولة ربطها بحياتنا وواقعنا، واستخلاص الدروس والعبر.</w:t>
      </w:r>
    </w:p>
    <w:p w14:paraId="5BED29D6" w14:textId="77777777" w:rsidR="00C54616" w:rsidRPr="00E46AD2" w:rsidRDefault="00C54616" w:rsidP="001A721D">
      <w:pPr>
        <w:rPr>
          <w:rFonts w:eastAsia="Aptos"/>
          <w:rtl/>
        </w:rPr>
      </w:pPr>
    </w:p>
    <w:p w14:paraId="346ACB7D" w14:textId="77777777" w:rsidR="00C54616" w:rsidRPr="00E46AD2" w:rsidRDefault="00C54616" w:rsidP="001A721D">
      <w:pPr>
        <w:rPr>
          <w:rFonts w:eastAsia="Aptos"/>
          <w:rtl/>
        </w:rPr>
      </w:pPr>
      <w:r w:rsidRPr="00E46AD2">
        <w:rPr>
          <w:rFonts w:eastAsia="Aptos"/>
          <w:rtl/>
        </w:rPr>
        <w:t>الربط بين الآيات: محاولة الربط بين الآيات المختلفة في القرآن، وفهم كيف يكمل بعضها بعضًا.</w:t>
      </w:r>
    </w:p>
    <w:p w14:paraId="000D3E99" w14:textId="77777777" w:rsidR="00C54616" w:rsidRPr="00E46AD2" w:rsidRDefault="00C54616" w:rsidP="001A721D">
      <w:pPr>
        <w:rPr>
          <w:rFonts w:eastAsia="Aptos"/>
          <w:rtl/>
        </w:rPr>
      </w:pPr>
    </w:p>
    <w:p w14:paraId="1727324D" w14:textId="77777777" w:rsidR="00C54616" w:rsidRPr="00E46AD2" w:rsidRDefault="00C54616" w:rsidP="001A721D">
      <w:pPr>
        <w:rPr>
          <w:rFonts w:eastAsia="Aptos"/>
          <w:rtl/>
        </w:rPr>
      </w:pPr>
      <w:r w:rsidRPr="00E46AD2">
        <w:rPr>
          <w:rFonts w:eastAsia="Aptos"/>
          <w:rtl/>
        </w:rPr>
        <w:t>العمل بما علمنا: تطبيق ما تعلمناه من القرآن في حياتنا اليومية، والعمل على إصلاح أنفسنا ومجتمعاتنا.</w:t>
      </w:r>
    </w:p>
    <w:p w14:paraId="55C168B9" w14:textId="77777777" w:rsidR="00C54616" w:rsidRPr="00E46AD2" w:rsidRDefault="00C54616" w:rsidP="001A721D">
      <w:pPr>
        <w:rPr>
          <w:rFonts w:eastAsia="Aptos"/>
          <w:rtl/>
        </w:rPr>
      </w:pPr>
    </w:p>
    <w:p w14:paraId="77DB63E7" w14:textId="77777777" w:rsidR="00C54616" w:rsidRPr="00E46AD2" w:rsidRDefault="00C54616" w:rsidP="001A721D">
      <w:pPr>
        <w:rPr>
          <w:rFonts w:eastAsia="Aptos"/>
          <w:rtl/>
        </w:rPr>
      </w:pPr>
      <w:r w:rsidRPr="00E46AD2">
        <w:rPr>
          <w:rFonts w:eastAsia="Aptos"/>
          <w:rtl/>
        </w:rPr>
        <w:t>قصص من الواقع:</w:t>
      </w:r>
    </w:p>
    <w:p w14:paraId="369495B8" w14:textId="77777777" w:rsidR="00C54616" w:rsidRPr="00E46AD2" w:rsidRDefault="00C54616" w:rsidP="001A721D">
      <w:pPr>
        <w:rPr>
          <w:rFonts w:eastAsia="Aptos"/>
          <w:rtl/>
        </w:rPr>
      </w:pPr>
    </w:p>
    <w:p w14:paraId="7D4096F8" w14:textId="77777777" w:rsidR="00C54616" w:rsidRPr="00E46AD2" w:rsidRDefault="00C54616" w:rsidP="001A721D">
      <w:pPr>
        <w:rPr>
          <w:rFonts w:eastAsia="Aptos"/>
          <w:rtl/>
        </w:rPr>
      </w:pPr>
      <w:r w:rsidRPr="00E46AD2">
        <w:rPr>
          <w:rFonts w:eastAsia="Aptos"/>
          <w:rtl/>
        </w:rPr>
        <w:t>قصص عن أشخاص استلهموا من القرآن حلولاً لمشكلاتهم.</w:t>
      </w:r>
    </w:p>
    <w:p w14:paraId="31ECB436" w14:textId="77777777" w:rsidR="00C54616" w:rsidRPr="00E46AD2" w:rsidRDefault="00C54616" w:rsidP="001A721D">
      <w:pPr>
        <w:rPr>
          <w:rFonts w:eastAsia="Aptos"/>
          <w:rtl/>
        </w:rPr>
      </w:pPr>
    </w:p>
    <w:p w14:paraId="60CA48DE" w14:textId="77777777" w:rsidR="00C54616" w:rsidRPr="00E46AD2" w:rsidRDefault="00C54616" w:rsidP="001A721D">
      <w:pPr>
        <w:rPr>
          <w:rFonts w:eastAsia="Aptos"/>
          <w:rtl/>
        </w:rPr>
      </w:pPr>
      <w:r w:rsidRPr="00E46AD2">
        <w:rPr>
          <w:rFonts w:eastAsia="Aptos"/>
          <w:rtl/>
        </w:rPr>
        <w:t>قصص عن مجتمعات طبقت تعاليم القرآن فازدهرت وتقدمت.</w:t>
      </w:r>
    </w:p>
    <w:p w14:paraId="4B5A50E7" w14:textId="77777777" w:rsidR="00C54616" w:rsidRPr="00E46AD2" w:rsidRDefault="00C54616" w:rsidP="001A721D">
      <w:pPr>
        <w:rPr>
          <w:rFonts w:eastAsia="Aptos"/>
          <w:rtl/>
        </w:rPr>
      </w:pPr>
    </w:p>
    <w:p w14:paraId="62DE891B" w14:textId="77777777" w:rsidR="00C54616" w:rsidRPr="00E46AD2" w:rsidRDefault="00C54616" w:rsidP="001A721D">
      <w:pPr>
        <w:rPr>
          <w:rFonts w:eastAsia="Aptos"/>
          <w:rtl/>
        </w:rPr>
      </w:pPr>
      <w:r w:rsidRPr="00E46AD2">
        <w:rPr>
          <w:rFonts w:eastAsia="Aptos"/>
          <w:rtl/>
        </w:rPr>
        <w:t>ختامًا:</w:t>
      </w:r>
    </w:p>
    <w:p w14:paraId="0E3EACD3" w14:textId="77777777" w:rsidR="00C54616" w:rsidRPr="00E46AD2" w:rsidRDefault="00C54616" w:rsidP="001A721D">
      <w:pPr>
        <w:rPr>
          <w:rFonts w:eastAsia="Aptos"/>
          <w:rtl/>
        </w:rPr>
      </w:pPr>
    </w:p>
    <w:p w14:paraId="1578D03B" w14:textId="77777777" w:rsidR="00C54616" w:rsidRPr="00E46AD2" w:rsidRDefault="00C54616" w:rsidP="001A721D">
      <w:pPr>
        <w:rPr>
          <w:rFonts w:eastAsia="Aptos"/>
          <w:rtl/>
        </w:rPr>
      </w:pPr>
      <w:r w:rsidRPr="00E46AD2">
        <w:rPr>
          <w:rFonts w:eastAsia="Aptos"/>
          <w:rtl/>
        </w:rPr>
        <w:t>رحلة المسلم مع القرآن هي رحلة متجددة لا تنتهي. تبدأ بالتلاوة، وترتقي بالتدبر، وتتوج بالعمل. فلنحرص على أن نكون من الذين يتلون كتاب الله حق تلاوته، ويتدبرون آياته، ويستضيئون بنوره في كل دروب حياتهم.</w:t>
      </w:r>
    </w:p>
    <w:p w14:paraId="56D9160A" w14:textId="77777777" w:rsidR="00C54616" w:rsidRPr="00E46AD2" w:rsidRDefault="00C54616" w:rsidP="008A0417">
      <w:pPr>
        <w:pStyle w:val="1"/>
      </w:pPr>
      <w:bookmarkStart w:id="206" w:name="_Toc192269222"/>
      <w:bookmarkStart w:id="207" w:name="_Toc199407129"/>
      <w:r w:rsidRPr="00E46AD2">
        <w:t>"</w:t>
      </w:r>
      <w:r w:rsidRPr="00E46AD2">
        <w:rPr>
          <w:rtl/>
        </w:rPr>
        <w:t>النظرات المتعددة: كيف يضيء القرآن حياتنا اليومية</w:t>
      </w:r>
      <w:r w:rsidRPr="00E46AD2">
        <w:t>"</w:t>
      </w:r>
      <w:bookmarkEnd w:id="206"/>
      <w:bookmarkEnd w:id="207"/>
    </w:p>
    <w:p w14:paraId="612F56B9" w14:textId="77777777" w:rsidR="00C54616" w:rsidRPr="00E46AD2" w:rsidRDefault="00C54616" w:rsidP="001A721D">
      <w:pPr>
        <w:rPr>
          <w:rFonts w:eastAsia="Aptos"/>
        </w:rPr>
      </w:pPr>
      <w:r w:rsidRPr="00E46AD2">
        <w:rPr>
          <w:rFonts w:eastAsia="Aptos"/>
          <w:rtl/>
        </w:rPr>
        <w:t>مقدمة</w:t>
      </w:r>
      <w:r w:rsidRPr="00E46AD2">
        <w:rPr>
          <w:rFonts w:eastAsia="Aptos"/>
        </w:rPr>
        <w:t>:</w:t>
      </w:r>
    </w:p>
    <w:p w14:paraId="701ECFEB" w14:textId="77777777" w:rsidR="00C54616" w:rsidRPr="00E46AD2" w:rsidRDefault="00C54616" w:rsidP="001A721D">
      <w:pPr>
        <w:rPr>
          <w:rFonts w:eastAsia="Aptos"/>
        </w:rPr>
      </w:pPr>
      <w:r w:rsidRPr="00E46AD2">
        <w:rPr>
          <w:rFonts w:eastAsia="Aptos"/>
          <w:rtl/>
        </w:rPr>
        <w:t>القرآن الكريم ليس مجرد كتاب تاريخي أو قانوني، بل هو مرآة تعكس جوانب متعددة من الوجود الإنساني. فلكي نستلهم منه الهداية في حياتنا اليومية، يجب أن نتعلم كيف ننظر إليه من زوايا مختلفة، وأن نتبنى "نظرات متعددة" تضيء لنا دروبنا وتوضح لنا رؤانا</w:t>
      </w:r>
      <w:r w:rsidRPr="00E46AD2">
        <w:rPr>
          <w:rFonts w:eastAsia="Aptos"/>
        </w:rPr>
        <w:t>.</w:t>
      </w:r>
    </w:p>
    <w:p w14:paraId="691B6CF8" w14:textId="77777777" w:rsidR="00C54616" w:rsidRPr="00E46AD2" w:rsidRDefault="00C54616" w:rsidP="001A721D">
      <w:pPr>
        <w:rPr>
          <w:rFonts w:eastAsia="Aptos"/>
        </w:rPr>
      </w:pPr>
      <w:r w:rsidRPr="00E46AD2">
        <w:rPr>
          <w:rFonts w:eastAsia="Aptos"/>
          <w:rtl/>
        </w:rPr>
        <w:t>النظرة الأولى: النظرة الإيمانية</w:t>
      </w:r>
      <w:r w:rsidRPr="00E46AD2">
        <w:rPr>
          <w:rFonts w:eastAsia="Aptos"/>
        </w:rPr>
        <w:t>:</w:t>
      </w:r>
    </w:p>
    <w:p w14:paraId="5C305702" w14:textId="77777777" w:rsidR="00C54616" w:rsidRPr="001A721D" w:rsidRDefault="00C54616" w:rsidP="009A6CA1">
      <w:pPr>
        <w:pStyle w:val="a9"/>
        <w:numPr>
          <w:ilvl w:val="0"/>
          <w:numId w:val="45"/>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هي النظرة التي تنطلق من الإيمان بأن القرآن هو كلام الله، وأنه المصدر الأسمى للحقيقة</w:t>
      </w:r>
      <w:r w:rsidRPr="001A721D">
        <w:rPr>
          <w:rFonts w:eastAsia="Aptos"/>
        </w:rPr>
        <w:t>.</w:t>
      </w:r>
    </w:p>
    <w:p w14:paraId="4586DDAA" w14:textId="77777777" w:rsidR="00C54616" w:rsidRPr="001A721D" w:rsidRDefault="00C54616" w:rsidP="009A6CA1">
      <w:pPr>
        <w:pStyle w:val="a9"/>
        <w:numPr>
          <w:ilvl w:val="0"/>
          <w:numId w:val="45"/>
        </w:numPr>
        <w:rPr>
          <w:rFonts w:eastAsia="Aptos"/>
        </w:rPr>
      </w:pPr>
      <w:r w:rsidRPr="001A721D">
        <w:rPr>
          <w:rFonts w:eastAsia="Aptos"/>
          <w:b/>
          <w:bCs/>
          <w:rtl/>
        </w:rPr>
        <w:t>أهميتها</w:t>
      </w:r>
      <w:r w:rsidRPr="001A721D">
        <w:rPr>
          <w:rFonts w:eastAsia="Aptos"/>
          <w:b/>
          <w:bCs/>
        </w:rPr>
        <w:t>:</w:t>
      </w:r>
      <w:r w:rsidRPr="001A721D">
        <w:rPr>
          <w:rFonts w:eastAsia="Aptos"/>
        </w:rPr>
        <w:t xml:space="preserve"> </w:t>
      </w:r>
      <w:r w:rsidRPr="001A721D">
        <w:rPr>
          <w:rFonts w:eastAsia="Aptos"/>
          <w:rtl/>
        </w:rPr>
        <w:t>تعطي لحياتنا معنى وقيمة، وتلهمنا الثقة بالله والتوكل عليه في كل الأمور</w:t>
      </w:r>
      <w:r w:rsidRPr="001A721D">
        <w:rPr>
          <w:rFonts w:eastAsia="Aptos"/>
        </w:rPr>
        <w:t>.</w:t>
      </w:r>
    </w:p>
    <w:p w14:paraId="61F298D9" w14:textId="77777777" w:rsidR="00C54616" w:rsidRPr="001A721D" w:rsidRDefault="00C54616" w:rsidP="009A6CA1">
      <w:pPr>
        <w:pStyle w:val="a9"/>
        <w:numPr>
          <w:ilvl w:val="0"/>
          <w:numId w:val="45"/>
        </w:numPr>
        <w:rPr>
          <w:rFonts w:eastAsia="Aptos"/>
        </w:rPr>
      </w:pPr>
      <w:r w:rsidRPr="001A721D">
        <w:rPr>
          <w:rFonts w:eastAsia="Aptos"/>
          <w:b/>
          <w:bCs/>
          <w:rtl/>
        </w:rPr>
        <w:t>مثال</w:t>
      </w:r>
      <w:r w:rsidRPr="001A721D">
        <w:rPr>
          <w:rFonts w:eastAsia="Aptos"/>
          <w:b/>
          <w:bCs/>
        </w:rPr>
        <w:t>:</w:t>
      </w:r>
      <w:r w:rsidRPr="001A721D">
        <w:rPr>
          <w:rFonts w:eastAsia="Aptos"/>
        </w:rPr>
        <w:t xml:space="preserve"> </w:t>
      </w:r>
      <w:r w:rsidRPr="001A721D">
        <w:rPr>
          <w:rFonts w:eastAsia="Aptos"/>
          <w:rtl/>
        </w:rPr>
        <w:t>عند قراءة آيات تتحدث عن قدرة الله في الكون، نستشعر عظمته ونزداد إيمانًا به</w:t>
      </w:r>
      <w:r w:rsidRPr="001A721D">
        <w:rPr>
          <w:rFonts w:eastAsia="Aptos"/>
        </w:rPr>
        <w:t>.</w:t>
      </w:r>
    </w:p>
    <w:p w14:paraId="32DEB1B9" w14:textId="77777777" w:rsidR="00C54616" w:rsidRPr="00E46AD2" w:rsidRDefault="00C54616" w:rsidP="001A721D">
      <w:pPr>
        <w:rPr>
          <w:rFonts w:eastAsia="Aptos"/>
        </w:rPr>
      </w:pPr>
      <w:r w:rsidRPr="00E46AD2">
        <w:rPr>
          <w:rFonts w:eastAsia="Aptos"/>
          <w:rtl/>
        </w:rPr>
        <w:t>النظرة الثانية: النظرة الأخلاقية</w:t>
      </w:r>
      <w:r w:rsidRPr="00E46AD2">
        <w:rPr>
          <w:rFonts w:eastAsia="Aptos"/>
        </w:rPr>
        <w:t>:</w:t>
      </w:r>
    </w:p>
    <w:p w14:paraId="2454C779" w14:textId="77777777" w:rsidR="00C54616" w:rsidRPr="001A721D" w:rsidRDefault="00C54616" w:rsidP="009A6CA1">
      <w:pPr>
        <w:pStyle w:val="a9"/>
        <w:numPr>
          <w:ilvl w:val="0"/>
          <w:numId w:val="46"/>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هي النظرة التي تركز على القيم الأخلاقية التي يدعو إليها القرآن، مثل العدل والرحمة والإحسان</w:t>
      </w:r>
      <w:r w:rsidRPr="001A721D">
        <w:rPr>
          <w:rFonts w:eastAsia="Aptos"/>
        </w:rPr>
        <w:t>.</w:t>
      </w:r>
    </w:p>
    <w:p w14:paraId="63752873" w14:textId="77777777" w:rsidR="00C54616" w:rsidRPr="001A721D" w:rsidRDefault="00C54616" w:rsidP="009A6CA1">
      <w:pPr>
        <w:pStyle w:val="a9"/>
        <w:numPr>
          <w:ilvl w:val="0"/>
          <w:numId w:val="46"/>
        </w:numPr>
        <w:rPr>
          <w:rFonts w:eastAsia="Aptos"/>
        </w:rPr>
      </w:pPr>
      <w:r w:rsidRPr="001A721D">
        <w:rPr>
          <w:rFonts w:eastAsia="Aptos"/>
          <w:b/>
          <w:bCs/>
          <w:rtl/>
        </w:rPr>
        <w:t>أهميتها</w:t>
      </w:r>
      <w:r w:rsidRPr="001A721D">
        <w:rPr>
          <w:rFonts w:eastAsia="Aptos"/>
          <w:b/>
          <w:bCs/>
        </w:rPr>
        <w:t>:</w:t>
      </w:r>
      <w:r w:rsidRPr="001A721D">
        <w:rPr>
          <w:rFonts w:eastAsia="Aptos"/>
        </w:rPr>
        <w:t xml:space="preserve"> </w:t>
      </w:r>
      <w:r w:rsidRPr="001A721D">
        <w:rPr>
          <w:rFonts w:eastAsia="Aptos"/>
          <w:rtl/>
        </w:rPr>
        <w:t>تساعدنا على بناء مجتمعات فاضلة، والتعامل مع الآخرين بأخلاق كريمة</w:t>
      </w:r>
      <w:r w:rsidRPr="001A721D">
        <w:rPr>
          <w:rFonts w:eastAsia="Aptos"/>
        </w:rPr>
        <w:t>.</w:t>
      </w:r>
    </w:p>
    <w:p w14:paraId="209DA629" w14:textId="77777777" w:rsidR="00C54616" w:rsidRPr="001A721D" w:rsidRDefault="00C54616" w:rsidP="009A6CA1">
      <w:pPr>
        <w:pStyle w:val="a9"/>
        <w:numPr>
          <w:ilvl w:val="0"/>
          <w:numId w:val="46"/>
        </w:numPr>
        <w:rPr>
          <w:rFonts w:eastAsia="Aptos"/>
        </w:rPr>
      </w:pPr>
      <w:r w:rsidRPr="001A721D">
        <w:rPr>
          <w:rFonts w:eastAsia="Aptos"/>
          <w:b/>
          <w:bCs/>
          <w:rtl/>
        </w:rPr>
        <w:t>مثال</w:t>
      </w:r>
      <w:r w:rsidRPr="001A721D">
        <w:rPr>
          <w:rFonts w:eastAsia="Aptos"/>
          <w:b/>
          <w:bCs/>
        </w:rPr>
        <w:t>:</w:t>
      </w:r>
      <w:r w:rsidRPr="001A721D">
        <w:rPr>
          <w:rFonts w:eastAsia="Aptos"/>
        </w:rPr>
        <w:t xml:space="preserve"> </w:t>
      </w:r>
      <w:r w:rsidRPr="001A721D">
        <w:rPr>
          <w:rFonts w:eastAsia="Aptos"/>
          <w:rtl/>
        </w:rPr>
        <w:t>عند قراءة آيات تحث على الصدق والأمانة، نسعى إلى تطبيق هذه القيم في معاملاتنا اليومية</w:t>
      </w:r>
      <w:r w:rsidRPr="001A721D">
        <w:rPr>
          <w:rFonts w:eastAsia="Aptos"/>
        </w:rPr>
        <w:t>.</w:t>
      </w:r>
    </w:p>
    <w:p w14:paraId="5AFC3953" w14:textId="77777777" w:rsidR="00C54616" w:rsidRPr="00E46AD2" w:rsidRDefault="00C54616" w:rsidP="001A721D">
      <w:pPr>
        <w:rPr>
          <w:rFonts w:eastAsia="Aptos"/>
        </w:rPr>
      </w:pPr>
      <w:r w:rsidRPr="00E46AD2">
        <w:rPr>
          <w:rFonts w:eastAsia="Aptos"/>
          <w:rtl/>
        </w:rPr>
        <w:t>النظرة الثالثة: النظرة الاجتماعية</w:t>
      </w:r>
      <w:r w:rsidRPr="00E46AD2">
        <w:rPr>
          <w:rFonts w:eastAsia="Aptos"/>
        </w:rPr>
        <w:t>:</w:t>
      </w:r>
    </w:p>
    <w:p w14:paraId="19301B78" w14:textId="77777777" w:rsidR="00C54616" w:rsidRPr="001A721D" w:rsidRDefault="00C54616" w:rsidP="009A6CA1">
      <w:pPr>
        <w:pStyle w:val="a9"/>
        <w:numPr>
          <w:ilvl w:val="0"/>
          <w:numId w:val="47"/>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هي النظرة التي تهتم بالقضايا الاجتماعية التي يعالجها القرآن، مثل حقوق الفقراء والمساكين والمرأة واليتامى</w:t>
      </w:r>
      <w:r w:rsidRPr="001A721D">
        <w:rPr>
          <w:rFonts w:eastAsia="Aptos"/>
        </w:rPr>
        <w:t>.</w:t>
      </w:r>
    </w:p>
    <w:p w14:paraId="659A76CD" w14:textId="77777777" w:rsidR="00C54616" w:rsidRPr="001A721D" w:rsidRDefault="00C54616" w:rsidP="009A6CA1">
      <w:pPr>
        <w:pStyle w:val="a9"/>
        <w:numPr>
          <w:ilvl w:val="0"/>
          <w:numId w:val="47"/>
        </w:numPr>
        <w:rPr>
          <w:rFonts w:eastAsia="Aptos"/>
        </w:rPr>
      </w:pPr>
      <w:r w:rsidRPr="001A721D">
        <w:rPr>
          <w:rFonts w:eastAsia="Aptos"/>
          <w:b/>
          <w:bCs/>
          <w:rtl/>
        </w:rPr>
        <w:t>أهميتها</w:t>
      </w:r>
      <w:r w:rsidRPr="001A721D">
        <w:rPr>
          <w:rFonts w:eastAsia="Aptos"/>
          <w:b/>
          <w:bCs/>
        </w:rPr>
        <w:t>:</w:t>
      </w:r>
      <w:r w:rsidRPr="001A721D">
        <w:rPr>
          <w:rFonts w:eastAsia="Aptos"/>
        </w:rPr>
        <w:t xml:space="preserve"> </w:t>
      </w:r>
      <w:r w:rsidRPr="001A721D">
        <w:rPr>
          <w:rFonts w:eastAsia="Aptos"/>
          <w:rtl/>
        </w:rPr>
        <w:t>تساعدنا على فهم مجتمعنا بشكل أفضل، والعمل على إصلاحه وتحقيق العدالة الاجتماعية</w:t>
      </w:r>
      <w:r w:rsidRPr="001A721D">
        <w:rPr>
          <w:rFonts w:eastAsia="Aptos"/>
        </w:rPr>
        <w:t>.</w:t>
      </w:r>
    </w:p>
    <w:p w14:paraId="71CC76C1" w14:textId="77777777" w:rsidR="00C54616" w:rsidRPr="001A721D" w:rsidRDefault="00C54616" w:rsidP="009A6CA1">
      <w:pPr>
        <w:pStyle w:val="a9"/>
        <w:numPr>
          <w:ilvl w:val="0"/>
          <w:numId w:val="47"/>
        </w:numPr>
        <w:rPr>
          <w:rFonts w:eastAsia="Aptos"/>
        </w:rPr>
      </w:pPr>
      <w:r w:rsidRPr="001A721D">
        <w:rPr>
          <w:rFonts w:eastAsia="Aptos"/>
          <w:b/>
          <w:bCs/>
          <w:rtl/>
        </w:rPr>
        <w:t>مثال</w:t>
      </w:r>
      <w:r w:rsidRPr="001A721D">
        <w:rPr>
          <w:rFonts w:eastAsia="Aptos"/>
          <w:b/>
          <w:bCs/>
        </w:rPr>
        <w:t>:</w:t>
      </w:r>
      <w:r w:rsidRPr="001A721D">
        <w:rPr>
          <w:rFonts w:eastAsia="Aptos"/>
        </w:rPr>
        <w:t xml:space="preserve"> </w:t>
      </w:r>
      <w:r w:rsidRPr="001A721D">
        <w:rPr>
          <w:rFonts w:eastAsia="Aptos"/>
          <w:rtl/>
        </w:rPr>
        <w:t>عند قراءة آيات تتحدث عن الإنفاق في سبيل الله، نسعى إلى مساعدة المحتاجين والمساهمة في بناء مجتمع متكافل</w:t>
      </w:r>
      <w:r w:rsidRPr="001A721D">
        <w:rPr>
          <w:rFonts w:eastAsia="Aptos"/>
        </w:rPr>
        <w:t>.</w:t>
      </w:r>
    </w:p>
    <w:p w14:paraId="4BF4B39D" w14:textId="77777777" w:rsidR="00C54616" w:rsidRPr="00E46AD2" w:rsidRDefault="00C54616" w:rsidP="001A721D">
      <w:pPr>
        <w:rPr>
          <w:rFonts w:eastAsia="Aptos"/>
        </w:rPr>
      </w:pPr>
      <w:r w:rsidRPr="00E46AD2">
        <w:rPr>
          <w:rFonts w:eastAsia="Aptos"/>
          <w:rtl/>
        </w:rPr>
        <w:t>النظرة الرابعة: النظرة العلمية</w:t>
      </w:r>
      <w:r w:rsidRPr="00E46AD2">
        <w:rPr>
          <w:rFonts w:eastAsia="Aptos"/>
        </w:rPr>
        <w:t>:</w:t>
      </w:r>
    </w:p>
    <w:p w14:paraId="059B5E4A" w14:textId="77777777" w:rsidR="00C54616" w:rsidRPr="001A721D" w:rsidRDefault="00C54616" w:rsidP="009A6CA1">
      <w:pPr>
        <w:pStyle w:val="a9"/>
        <w:numPr>
          <w:ilvl w:val="0"/>
          <w:numId w:val="48"/>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هي النظرة التي تدعو إلى التأمل في الكون وعجائبه، واستخدام العلم لفهم آيات القرآن</w:t>
      </w:r>
      <w:r w:rsidRPr="001A721D">
        <w:rPr>
          <w:rFonts w:eastAsia="Aptos"/>
        </w:rPr>
        <w:t>.</w:t>
      </w:r>
    </w:p>
    <w:p w14:paraId="347CDE9A" w14:textId="77777777" w:rsidR="00C54616" w:rsidRPr="001A721D" w:rsidRDefault="00C54616" w:rsidP="009A6CA1">
      <w:pPr>
        <w:pStyle w:val="a9"/>
        <w:numPr>
          <w:ilvl w:val="0"/>
          <w:numId w:val="48"/>
        </w:numPr>
        <w:rPr>
          <w:rFonts w:eastAsia="Aptos"/>
        </w:rPr>
      </w:pPr>
      <w:r w:rsidRPr="001A721D">
        <w:rPr>
          <w:rFonts w:eastAsia="Aptos"/>
          <w:b/>
          <w:bCs/>
          <w:rtl/>
        </w:rPr>
        <w:t>أهميتها</w:t>
      </w:r>
      <w:r w:rsidRPr="001A721D">
        <w:rPr>
          <w:rFonts w:eastAsia="Aptos"/>
          <w:b/>
          <w:bCs/>
        </w:rPr>
        <w:t>:</w:t>
      </w:r>
      <w:r w:rsidRPr="001A721D">
        <w:rPr>
          <w:rFonts w:eastAsia="Aptos"/>
        </w:rPr>
        <w:t xml:space="preserve"> </w:t>
      </w:r>
      <w:r w:rsidRPr="001A721D">
        <w:rPr>
          <w:rFonts w:eastAsia="Aptos"/>
          <w:rtl/>
        </w:rPr>
        <w:t>تساعدنا على إدراك عظمة الله في خلقه، وعلى اكتشاف أسرار الكون</w:t>
      </w:r>
      <w:r w:rsidRPr="001A721D">
        <w:rPr>
          <w:rFonts w:eastAsia="Aptos"/>
        </w:rPr>
        <w:t>.</w:t>
      </w:r>
    </w:p>
    <w:p w14:paraId="357489BF" w14:textId="77777777" w:rsidR="00C54616" w:rsidRPr="001A721D" w:rsidRDefault="00C54616" w:rsidP="009A6CA1">
      <w:pPr>
        <w:pStyle w:val="a9"/>
        <w:numPr>
          <w:ilvl w:val="0"/>
          <w:numId w:val="48"/>
        </w:numPr>
        <w:rPr>
          <w:rFonts w:eastAsia="Aptos"/>
        </w:rPr>
      </w:pPr>
      <w:r w:rsidRPr="001A721D">
        <w:rPr>
          <w:rFonts w:eastAsia="Aptos"/>
          <w:b/>
          <w:bCs/>
          <w:rtl/>
        </w:rPr>
        <w:t>مثال</w:t>
      </w:r>
      <w:r w:rsidRPr="001A721D">
        <w:rPr>
          <w:rFonts w:eastAsia="Aptos"/>
          <w:b/>
          <w:bCs/>
        </w:rPr>
        <w:t>:</w:t>
      </w:r>
      <w:r w:rsidRPr="001A721D">
        <w:rPr>
          <w:rFonts w:eastAsia="Aptos"/>
        </w:rPr>
        <w:t xml:space="preserve"> </w:t>
      </w:r>
      <w:r w:rsidRPr="001A721D">
        <w:rPr>
          <w:rFonts w:eastAsia="Aptos"/>
          <w:rtl/>
        </w:rPr>
        <w:t>عند قراءة آيات تتحدث عن الفلك أو الجبال أو البحار، نسعى إلى فهم هذه الظواهر من خلال العلم الحديث</w:t>
      </w:r>
      <w:r w:rsidRPr="001A721D">
        <w:rPr>
          <w:rFonts w:eastAsia="Aptos"/>
        </w:rPr>
        <w:t>.</w:t>
      </w:r>
    </w:p>
    <w:p w14:paraId="52D52905" w14:textId="77777777" w:rsidR="00C54616" w:rsidRPr="00E46AD2" w:rsidRDefault="00C54616" w:rsidP="001A721D">
      <w:pPr>
        <w:rPr>
          <w:rFonts w:eastAsia="Aptos"/>
        </w:rPr>
      </w:pPr>
      <w:r w:rsidRPr="00E46AD2">
        <w:rPr>
          <w:rFonts w:eastAsia="Aptos"/>
          <w:rtl/>
        </w:rPr>
        <w:t>النظرة الخامسة: النظرة الشخصية</w:t>
      </w:r>
      <w:r w:rsidRPr="00E46AD2">
        <w:rPr>
          <w:rFonts w:eastAsia="Aptos"/>
        </w:rPr>
        <w:t>:</w:t>
      </w:r>
    </w:p>
    <w:p w14:paraId="56938D57" w14:textId="77777777" w:rsidR="00C54616" w:rsidRPr="001A721D" w:rsidRDefault="00C54616" w:rsidP="009A6CA1">
      <w:pPr>
        <w:pStyle w:val="a9"/>
        <w:numPr>
          <w:ilvl w:val="0"/>
          <w:numId w:val="49"/>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هي النظرة التي تعكس تجربة القارئ الخاصة، وكيف أثرت فيه آيات القرآن</w:t>
      </w:r>
      <w:r w:rsidRPr="001A721D">
        <w:rPr>
          <w:rFonts w:eastAsia="Aptos"/>
        </w:rPr>
        <w:t>.</w:t>
      </w:r>
    </w:p>
    <w:p w14:paraId="75A22B5A" w14:textId="77777777" w:rsidR="00C54616" w:rsidRPr="001A721D" w:rsidRDefault="00C54616" w:rsidP="009A6CA1">
      <w:pPr>
        <w:pStyle w:val="a9"/>
        <w:numPr>
          <w:ilvl w:val="0"/>
          <w:numId w:val="49"/>
        </w:numPr>
        <w:rPr>
          <w:rFonts w:eastAsia="Aptos"/>
        </w:rPr>
      </w:pPr>
      <w:r w:rsidRPr="001A721D">
        <w:rPr>
          <w:rFonts w:eastAsia="Aptos"/>
          <w:b/>
          <w:bCs/>
          <w:rtl/>
        </w:rPr>
        <w:t>أهميتها</w:t>
      </w:r>
      <w:r w:rsidRPr="001A721D">
        <w:rPr>
          <w:rFonts w:eastAsia="Aptos"/>
          <w:b/>
          <w:bCs/>
        </w:rPr>
        <w:t>:</w:t>
      </w:r>
      <w:r w:rsidRPr="001A721D">
        <w:rPr>
          <w:rFonts w:eastAsia="Aptos"/>
        </w:rPr>
        <w:t xml:space="preserve"> </w:t>
      </w:r>
      <w:r w:rsidRPr="001A721D">
        <w:rPr>
          <w:rFonts w:eastAsia="Aptos"/>
          <w:rtl/>
        </w:rPr>
        <w:t>تساعدنا على التواصل مع القرآن على مستوى شخصي، وعلى اكتشاف المعاني التي تلامس قلوبنا</w:t>
      </w:r>
      <w:r w:rsidRPr="001A721D">
        <w:rPr>
          <w:rFonts w:eastAsia="Aptos"/>
        </w:rPr>
        <w:t>.</w:t>
      </w:r>
    </w:p>
    <w:p w14:paraId="69661959" w14:textId="77777777" w:rsidR="00C54616" w:rsidRPr="001A721D" w:rsidRDefault="00C54616" w:rsidP="009A6CA1">
      <w:pPr>
        <w:pStyle w:val="a9"/>
        <w:numPr>
          <w:ilvl w:val="0"/>
          <w:numId w:val="49"/>
        </w:numPr>
        <w:rPr>
          <w:rFonts w:eastAsia="Aptos"/>
        </w:rPr>
      </w:pPr>
      <w:r w:rsidRPr="001A721D">
        <w:rPr>
          <w:rFonts w:eastAsia="Aptos"/>
          <w:b/>
          <w:bCs/>
          <w:rtl/>
        </w:rPr>
        <w:t>مثال</w:t>
      </w:r>
      <w:r w:rsidRPr="001A721D">
        <w:rPr>
          <w:rFonts w:eastAsia="Aptos"/>
          <w:b/>
          <w:bCs/>
        </w:rPr>
        <w:t>:</w:t>
      </w:r>
      <w:r w:rsidRPr="001A721D">
        <w:rPr>
          <w:rFonts w:eastAsia="Aptos"/>
        </w:rPr>
        <w:t xml:space="preserve"> </w:t>
      </w:r>
      <w:r w:rsidRPr="001A721D">
        <w:rPr>
          <w:rFonts w:eastAsia="Aptos"/>
          <w:rtl/>
        </w:rPr>
        <w:t>كيف أثرت في قصة يوسف عليه السلام على فهمنا للصبر والثقة بالله؟</w:t>
      </w:r>
    </w:p>
    <w:p w14:paraId="0CE75CB4" w14:textId="77777777" w:rsidR="00C54616" w:rsidRPr="00E46AD2" w:rsidRDefault="00C54616" w:rsidP="001A721D">
      <w:pPr>
        <w:rPr>
          <w:rFonts w:eastAsia="Aptos"/>
        </w:rPr>
      </w:pPr>
      <w:r w:rsidRPr="00E46AD2">
        <w:rPr>
          <w:rFonts w:eastAsia="Aptos"/>
          <w:rtl/>
        </w:rPr>
        <w:t>الخلاصة</w:t>
      </w:r>
      <w:r w:rsidRPr="00E46AD2">
        <w:rPr>
          <w:rFonts w:eastAsia="Aptos"/>
        </w:rPr>
        <w:t>:</w:t>
      </w:r>
    </w:p>
    <w:p w14:paraId="22DC120D" w14:textId="77777777" w:rsidR="00C54616" w:rsidRPr="00E46AD2" w:rsidRDefault="00C54616" w:rsidP="001A721D">
      <w:pPr>
        <w:rPr>
          <w:rFonts w:eastAsia="Aptos"/>
        </w:rPr>
      </w:pPr>
      <w:r w:rsidRPr="00E46AD2">
        <w:rPr>
          <w:rFonts w:eastAsia="Aptos"/>
          <w:rtl/>
        </w:rPr>
        <w:t>القرآن الكريم ليس نصًا واحدًا، بل هو مجموعة من النصوص التي تخاطبنا على مستويات متعددة. فلنتعلم كيف ننظر إليه من زوايا مختلفة، وكيف نستلهم منه الهداية في كل جوانب حياتنا</w:t>
      </w:r>
      <w:r w:rsidRPr="00E46AD2">
        <w:rPr>
          <w:rFonts w:eastAsia="Aptos"/>
        </w:rPr>
        <w:t>.</w:t>
      </w:r>
    </w:p>
    <w:p w14:paraId="6FAD3A16" w14:textId="77777777" w:rsidR="00C54616" w:rsidRPr="00E46AD2" w:rsidRDefault="00C54616" w:rsidP="001A721D">
      <w:pPr>
        <w:rPr>
          <w:rFonts w:eastAsia="Aptos"/>
        </w:rPr>
      </w:pPr>
      <w:r w:rsidRPr="00E46AD2">
        <w:rPr>
          <w:rFonts w:eastAsia="Aptos"/>
          <w:rtl/>
        </w:rPr>
        <w:t>دعوة إلى العمل</w:t>
      </w:r>
      <w:r w:rsidRPr="00E46AD2">
        <w:rPr>
          <w:rFonts w:eastAsia="Aptos"/>
        </w:rPr>
        <w:t>:</w:t>
      </w:r>
    </w:p>
    <w:p w14:paraId="639A5520" w14:textId="77777777" w:rsidR="00C54616" w:rsidRPr="00E46AD2" w:rsidRDefault="00C54616" w:rsidP="001A721D">
      <w:pPr>
        <w:rPr>
          <w:rFonts w:eastAsia="Aptos"/>
        </w:rPr>
      </w:pPr>
      <w:r w:rsidRPr="00E46AD2">
        <w:rPr>
          <w:rFonts w:eastAsia="Aptos"/>
          <w:rtl/>
        </w:rPr>
        <w:t>فلنجعل القرآن ربيع قلوبنا، ولنكثر من النظر إليه من زوايا مختلفة، لكي نستنير بنوره في كل زمان ومكان</w:t>
      </w:r>
      <w:r w:rsidRPr="00E46AD2">
        <w:rPr>
          <w:rFonts w:eastAsia="Aptos"/>
        </w:rPr>
        <w:t>.</w:t>
      </w:r>
    </w:p>
    <w:p w14:paraId="32C0A5A3" w14:textId="77777777" w:rsidR="00C54616" w:rsidRPr="00E46AD2" w:rsidRDefault="00C54616" w:rsidP="008A0417">
      <w:pPr>
        <w:pStyle w:val="1"/>
      </w:pPr>
      <w:bookmarkStart w:id="208" w:name="_Toc192269223"/>
      <w:bookmarkStart w:id="209" w:name="_Toc199407130"/>
      <w:r w:rsidRPr="00E46AD2">
        <w:t>"</w:t>
      </w:r>
      <w:r w:rsidRPr="00E46AD2">
        <w:rPr>
          <w:rtl/>
        </w:rPr>
        <w:t>القرآن والكون: دعوة للتأمل والتفكر في آيات الله المنشورة والمسطورة</w:t>
      </w:r>
      <w:r w:rsidRPr="00E46AD2">
        <w:t>"</w:t>
      </w:r>
      <w:bookmarkEnd w:id="208"/>
      <w:bookmarkEnd w:id="209"/>
    </w:p>
    <w:p w14:paraId="239F1F1B" w14:textId="77777777" w:rsidR="00C54616" w:rsidRPr="00E46AD2" w:rsidRDefault="00C54616" w:rsidP="001A721D">
      <w:pPr>
        <w:rPr>
          <w:rFonts w:eastAsia="Aptos"/>
        </w:rPr>
      </w:pPr>
      <w:r w:rsidRPr="00E46AD2">
        <w:rPr>
          <w:rFonts w:eastAsia="Aptos"/>
          <w:rtl/>
        </w:rPr>
        <w:t>مقدمة</w:t>
      </w:r>
      <w:r w:rsidRPr="00E46AD2">
        <w:rPr>
          <w:rFonts w:eastAsia="Aptos"/>
        </w:rPr>
        <w:t>:</w:t>
      </w:r>
    </w:p>
    <w:p w14:paraId="2A790DD3" w14:textId="77777777" w:rsidR="00C54616" w:rsidRPr="00E46AD2" w:rsidRDefault="00C54616" w:rsidP="001A721D">
      <w:pPr>
        <w:rPr>
          <w:rFonts w:eastAsia="Aptos"/>
        </w:rPr>
      </w:pPr>
      <w:r w:rsidRPr="00E46AD2">
        <w:rPr>
          <w:rFonts w:eastAsia="Aptos"/>
          <w:rtl/>
        </w:rPr>
        <w:t>القرآن الكريم ليس مجرد كتاب هداية، بل هو دعوة صريحة للتأمل والتفكر في آيات الله المنشورة في الكون، وفي الآيات المسطورة في القرآن. إن الله تعالى يدعونا إلى إعمال العقل والنظر في خلقه وإبداعه، لكي ندرك عظمته وقدرته، ونسعى إلى فهم حكمته في خلقه</w:t>
      </w:r>
      <w:r w:rsidRPr="00E46AD2">
        <w:rPr>
          <w:rFonts w:eastAsia="Aptos"/>
        </w:rPr>
        <w:t>.</w:t>
      </w:r>
    </w:p>
    <w:p w14:paraId="01142848" w14:textId="77777777" w:rsidR="00C54616" w:rsidRPr="00E46AD2" w:rsidRDefault="00C54616" w:rsidP="001A721D">
      <w:pPr>
        <w:rPr>
          <w:rFonts w:eastAsia="Aptos"/>
        </w:rPr>
      </w:pPr>
      <w:r w:rsidRPr="00E46AD2">
        <w:rPr>
          <w:rFonts w:eastAsia="Aptos"/>
          <w:rtl/>
        </w:rPr>
        <w:t>الكون في القرآن: آيات بينات</w:t>
      </w:r>
      <w:r w:rsidRPr="00E46AD2">
        <w:rPr>
          <w:rFonts w:eastAsia="Aptos"/>
        </w:rPr>
        <w:t>:</w:t>
      </w:r>
    </w:p>
    <w:p w14:paraId="7D59F059" w14:textId="5103729B" w:rsidR="00C54616" w:rsidRPr="001A721D" w:rsidRDefault="00C54616" w:rsidP="009A6CA1">
      <w:pPr>
        <w:pStyle w:val="a9"/>
        <w:numPr>
          <w:ilvl w:val="0"/>
          <w:numId w:val="50"/>
        </w:numPr>
        <w:rPr>
          <w:rFonts w:eastAsia="Aptos"/>
        </w:rPr>
      </w:pPr>
      <w:r w:rsidRPr="001A721D">
        <w:rPr>
          <w:rFonts w:eastAsia="Aptos"/>
          <w:b/>
          <w:bCs/>
          <w:rtl/>
        </w:rPr>
        <w:t xml:space="preserve">﴿قُلِ انظُرُوا مَاذَا فِي السَّمَاوَاتِ وَالْأَرْضِ﴾ </w:t>
      </w:r>
      <w:r w:rsidR="0064321B">
        <w:rPr>
          <w:rFonts w:eastAsia="Aptos"/>
          <w:b/>
          <w:bCs/>
          <w:rtl/>
        </w:rPr>
        <w:t>"</w:t>
      </w:r>
      <w:r w:rsidRPr="001A721D">
        <w:rPr>
          <w:rFonts w:eastAsia="Aptos"/>
          <w:b/>
          <w:bCs/>
          <w:rtl/>
        </w:rPr>
        <w:t>يونس: 101</w:t>
      </w:r>
      <w:r w:rsidR="0064321B">
        <w:rPr>
          <w:rFonts w:eastAsia="Aptos"/>
          <w:b/>
          <w:bCs/>
          <w:rtl/>
        </w:rPr>
        <w:t>"</w:t>
      </w:r>
      <w:r w:rsidRPr="001A721D">
        <w:rPr>
          <w:rFonts w:eastAsia="Aptos"/>
          <w:b/>
          <w:bCs/>
        </w:rPr>
        <w:t>:</w:t>
      </w:r>
      <w:r w:rsidRPr="001A721D">
        <w:rPr>
          <w:rFonts w:eastAsia="Aptos"/>
        </w:rPr>
        <w:t xml:space="preserve"> </w:t>
      </w:r>
      <w:r w:rsidRPr="001A721D">
        <w:rPr>
          <w:rFonts w:eastAsia="Aptos"/>
          <w:rtl/>
        </w:rPr>
        <w:t>هذه دعوة صريحة للنظر والتأمل في كل ما في الكون من عجائب وآيات. إنها دعوة للتساؤل والبحث والاستكشاف</w:t>
      </w:r>
      <w:r w:rsidRPr="001A721D">
        <w:rPr>
          <w:rFonts w:eastAsia="Aptos"/>
        </w:rPr>
        <w:t>.</w:t>
      </w:r>
    </w:p>
    <w:p w14:paraId="7E668E40" w14:textId="0574BB75" w:rsidR="00C54616" w:rsidRPr="001A721D" w:rsidRDefault="00C54616" w:rsidP="009A6CA1">
      <w:pPr>
        <w:pStyle w:val="a9"/>
        <w:numPr>
          <w:ilvl w:val="0"/>
          <w:numId w:val="50"/>
        </w:numPr>
        <w:rPr>
          <w:rFonts w:eastAsia="Aptos"/>
        </w:rPr>
      </w:pPr>
      <w:r w:rsidRPr="001A721D">
        <w:rPr>
          <w:rFonts w:eastAsia="Aptos"/>
          <w:rtl/>
        </w:rPr>
        <w:t xml:space="preserve">﴿إِنَّ فِي خَلْقِ السَّمَاوَاتِ وَالْأَرْضِ وَاخْتِلَافِ اللَّيْلِ وَالنَّهَارِ لَآيَاتٍ لِأُولِي الْأَلْبَابِ </w:t>
      </w:r>
      <w:r w:rsidR="00431F15" w:rsidRPr="001A721D">
        <w:rPr>
          <w:rFonts w:eastAsia="Aptos"/>
          <w:rtl/>
        </w:rPr>
        <w:t xml:space="preserve"> </w:t>
      </w:r>
      <w:r w:rsidRPr="001A721D">
        <w:rPr>
          <w:rFonts w:eastAsia="Aptos"/>
          <w:rtl/>
        </w:rPr>
        <w:t xml:space="preserve"> الَّذِينَ يَذْكُرُونَ اللَّهَ قِيَامًا وَقُعُودًا وَعَلَىٰ جُنُوبِهِمْ وَيَتَفَكَّرُونَ فِي خَلْقِ السَّمَاوَاتِ وَالْأَرْضِ رَبَّنَا مَا خَلَقْتَ هَٰذَا بَاطِلًا سُبْحَانَكَ فَقِنَا عَذَابَ النَّارِ﴾ </w:t>
      </w:r>
      <w:r w:rsidR="0064321B">
        <w:rPr>
          <w:rFonts w:eastAsia="Aptos"/>
          <w:rtl/>
        </w:rPr>
        <w:t>"</w:t>
      </w:r>
      <w:r w:rsidRPr="001A721D">
        <w:rPr>
          <w:rFonts w:eastAsia="Aptos"/>
          <w:rtl/>
        </w:rPr>
        <w:t>آل عمران: 190-191</w:t>
      </w:r>
      <w:r w:rsidR="0064321B">
        <w:rPr>
          <w:rFonts w:eastAsia="Aptos"/>
          <w:rtl/>
        </w:rPr>
        <w:t>"</w:t>
      </w:r>
      <w:r w:rsidRPr="001A721D">
        <w:rPr>
          <w:rFonts w:eastAsia="Aptos"/>
        </w:rPr>
        <w:t xml:space="preserve">: </w:t>
      </w:r>
      <w:r w:rsidRPr="001A721D">
        <w:rPr>
          <w:rFonts w:eastAsia="Aptos"/>
          <w:rtl/>
        </w:rPr>
        <w:t>هذه الآيات تربط بين ذكر الله والتفكر في خلقه، وتجعل التفكر عبادة توصل إلى معرفة الله والخشية منه. إنها دعوة للتأمل العميق الذي يقود إلى الإيمان والتقوى</w:t>
      </w:r>
      <w:r w:rsidRPr="001A721D">
        <w:rPr>
          <w:rFonts w:eastAsia="Aptos"/>
        </w:rPr>
        <w:t>.</w:t>
      </w:r>
    </w:p>
    <w:p w14:paraId="3F6C25A9" w14:textId="6D2FD628" w:rsidR="00C54616" w:rsidRPr="001A721D" w:rsidRDefault="00C54616" w:rsidP="009A6CA1">
      <w:pPr>
        <w:pStyle w:val="a9"/>
        <w:numPr>
          <w:ilvl w:val="0"/>
          <w:numId w:val="50"/>
        </w:numPr>
        <w:rPr>
          <w:rFonts w:eastAsia="Aptos"/>
        </w:rPr>
      </w:pPr>
      <w:r w:rsidRPr="001A721D">
        <w:rPr>
          <w:rFonts w:eastAsia="Aptos"/>
          <w:rtl/>
        </w:rPr>
        <w:t xml:space="preserve">﴿تَبَارَكَ الَّذِي جَعَلَ فِي السَّمَاءِ بُرُوجًا وَجَعَلَ فِيهَا سِرَاجًا وَقَمَرًا مُنِيرًا </w:t>
      </w:r>
      <w:r w:rsidR="00431F15" w:rsidRPr="001A721D">
        <w:rPr>
          <w:rFonts w:eastAsia="Aptos"/>
          <w:rtl/>
        </w:rPr>
        <w:t xml:space="preserve"> </w:t>
      </w:r>
      <w:r w:rsidRPr="001A721D">
        <w:rPr>
          <w:rFonts w:eastAsia="Aptos"/>
          <w:rtl/>
        </w:rPr>
        <w:t xml:space="preserve"> وَهُوَ الَّذِي جَعَلَ اللَّيْلَ وَالنَّهَارَ خِلْفَةً لِمَنْ أَرَادَ أَنْ يَذَّكَّرَ أَوْ أَرَادَ شُكُورًا﴾ </w:t>
      </w:r>
      <w:r w:rsidR="0064321B">
        <w:rPr>
          <w:rFonts w:eastAsia="Aptos"/>
          <w:rtl/>
        </w:rPr>
        <w:t>"</w:t>
      </w:r>
      <w:r w:rsidRPr="001A721D">
        <w:rPr>
          <w:rFonts w:eastAsia="Aptos"/>
          <w:rtl/>
        </w:rPr>
        <w:t>الفرقان: 61-62</w:t>
      </w:r>
      <w:r w:rsidR="0064321B">
        <w:rPr>
          <w:rFonts w:eastAsia="Aptos"/>
          <w:rtl/>
        </w:rPr>
        <w:t>"</w:t>
      </w:r>
      <w:r w:rsidRPr="001A721D">
        <w:rPr>
          <w:rFonts w:eastAsia="Aptos"/>
        </w:rPr>
        <w:t xml:space="preserve">: </w:t>
      </w:r>
      <w:r w:rsidRPr="001A721D">
        <w:rPr>
          <w:rFonts w:eastAsia="Aptos"/>
          <w:rtl/>
        </w:rPr>
        <w:t>تشير هذه الآيات إلى أن الليل والنهار وتعاقبهما هي آيات لمن أراد أن يتذكر أو يشكر. إنها دعوة للاعتبار والتدبر في هذا النظام الدقيق الذي يسير الكون</w:t>
      </w:r>
      <w:r w:rsidRPr="001A721D">
        <w:rPr>
          <w:rFonts w:eastAsia="Aptos"/>
        </w:rPr>
        <w:t>.</w:t>
      </w:r>
    </w:p>
    <w:p w14:paraId="32ED9A57" w14:textId="77777777" w:rsidR="00C54616" w:rsidRPr="00E46AD2" w:rsidRDefault="00C54616" w:rsidP="001A721D">
      <w:pPr>
        <w:rPr>
          <w:rFonts w:eastAsia="Aptos"/>
        </w:rPr>
      </w:pPr>
      <w:r w:rsidRPr="00E46AD2">
        <w:rPr>
          <w:rFonts w:eastAsia="Aptos"/>
          <w:rtl/>
        </w:rPr>
        <w:t>منهجية التأمل في الكون من خلال القرآن</w:t>
      </w:r>
      <w:r w:rsidRPr="00E46AD2">
        <w:rPr>
          <w:rFonts w:eastAsia="Aptos"/>
        </w:rPr>
        <w:t>:</w:t>
      </w:r>
    </w:p>
    <w:p w14:paraId="6046BC31" w14:textId="77777777" w:rsidR="00C54616" w:rsidRPr="001A721D" w:rsidRDefault="00C54616" w:rsidP="009A6CA1">
      <w:pPr>
        <w:pStyle w:val="a9"/>
        <w:numPr>
          <w:ilvl w:val="0"/>
          <w:numId w:val="51"/>
        </w:numPr>
        <w:rPr>
          <w:rFonts w:eastAsia="Aptos"/>
        </w:rPr>
      </w:pPr>
      <w:r w:rsidRPr="001A721D">
        <w:rPr>
          <w:rFonts w:eastAsia="Aptos"/>
          <w:b/>
          <w:bCs/>
          <w:rtl/>
        </w:rPr>
        <w:t>النظر إلى السماء</w:t>
      </w:r>
      <w:r w:rsidRPr="001A721D">
        <w:rPr>
          <w:rFonts w:eastAsia="Aptos"/>
          <w:b/>
          <w:bCs/>
        </w:rPr>
        <w:t>:</w:t>
      </w:r>
      <w:r w:rsidRPr="001A721D">
        <w:rPr>
          <w:rFonts w:eastAsia="Aptos"/>
        </w:rPr>
        <w:t xml:space="preserve"> </w:t>
      </w:r>
      <w:r w:rsidRPr="001A721D">
        <w:rPr>
          <w:rFonts w:eastAsia="Aptos"/>
          <w:rtl/>
        </w:rPr>
        <w:t>تدبر في النجوم والكواكب والمجرات، وفي حركتها وانتظامها، وفي قوانين الفيزياء التي تحكمها</w:t>
      </w:r>
      <w:r w:rsidRPr="001A721D">
        <w:rPr>
          <w:rFonts w:eastAsia="Aptos"/>
        </w:rPr>
        <w:t>.</w:t>
      </w:r>
    </w:p>
    <w:p w14:paraId="14AE93AC" w14:textId="77777777" w:rsidR="00C54616" w:rsidRPr="001A721D" w:rsidRDefault="00C54616" w:rsidP="009A6CA1">
      <w:pPr>
        <w:pStyle w:val="a9"/>
        <w:numPr>
          <w:ilvl w:val="0"/>
          <w:numId w:val="51"/>
        </w:numPr>
        <w:rPr>
          <w:rFonts w:eastAsia="Aptos"/>
        </w:rPr>
      </w:pPr>
      <w:r w:rsidRPr="001A721D">
        <w:rPr>
          <w:rFonts w:eastAsia="Aptos"/>
          <w:b/>
          <w:bCs/>
          <w:rtl/>
        </w:rPr>
        <w:t>النظر إلى الأرض</w:t>
      </w:r>
      <w:r w:rsidRPr="001A721D">
        <w:rPr>
          <w:rFonts w:eastAsia="Aptos"/>
          <w:b/>
          <w:bCs/>
        </w:rPr>
        <w:t>:</w:t>
      </w:r>
      <w:r w:rsidRPr="001A721D">
        <w:rPr>
          <w:rFonts w:eastAsia="Aptos"/>
        </w:rPr>
        <w:t xml:space="preserve"> </w:t>
      </w:r>
      <w:r w:rsidRPr="001A721D">
        <w:rPr>
          <w:rFonts w:eastAsia="Aptos"/>
          <w:rtl/>
        </w:rPr>
        <w:t>تدبر في الجبال والبحار والأنهار، وفي تنوع النباتات والحيوانات، وفي طبقات الأرض وتكوينها</w:t>
      </w:r>
      <w:r w:rsidRPr="001A721D">
        <w:rPr>
          <w:rFonts w:eastAsia="Aptos"/>
        </w:rPr>
        <w:t>.</w:t>
      </w:r>
    </w:p>
    <w:p w14:paraId="0863E83B" w14:textId="77777777" w:rsidR="00C54616" w:rsidRPr="001A721D" w:rsidRDefault="00C54616" w:rsidP="009A6CA1">
      <w:pPr>
        <w:pStyle w:val="a9"/>
        <w:numPr>
          <w:ilvl w:val="0"/>
          <w:numId w:val="51"/>
        </w:numPr>
        <w:rPr>
          <w:rFonts w:eastAsia="Aptos"/>
        </w:rPr>
      </w:pPr>
      <w:r w:rsidRPr="001A721D">
        <w:rPr>
          <w:rFonts w:eastAsia="Aptos"/>
          <w:b/>
          <w:bCs/>
          <w:rtl/>
        </w:rPr>
        <w:t>النظر إلى الإنسان</w:t>
      </w:r>
      <w:r w:rsidRPr="001A721D">
        <w:rPr>
          <w:rFonts w:eastAsia="Aptos"/>
          <w:b/>
          <w:bCs/>
        </w:rPr>
        <w:t>:</w:t>
      </w:r>
      <w:r w:rsidRPr="001A721D">
        <w:rPr>
          <w:rFonts w:eastAsia="Aptos"/>
        </w:rPr>
        <w:t xml:space="preserve"> </w:t>
      </w:r>
      <w:r w:rsidRPr="001A721D">
        <w:rPr>
          <w:rFonts w:eastAsia="Aptos"/>
          <w:rtl/>
        </w:rPr>
        <w:t>تدبر في خلق الإنسان وفي قدرات العقل والجسم، وفي دورة الحياة والموت، وفي المشاعر والأحاسيس</w:t>
      </w:r>
      <w:r w:rsidRPr="001A721D">
        <w:rPr>
          <w:rFonts w:eastAsia="Aptos"/>
        </w:rPr>
        <w:t>.</w:t>
      </w:r>
    </w:p>
    <w:p w14:paraId="7BD0E27E" w14:textId="77777777" w:rsidR="00C54616" w:rsidRPr="001A721D" w:rsidRDefault="00C54616" w:rsidP="009A6CA1">
      <w:pPr>
        <w:pStyle w:val="a9"/>
        <w:numPr>
          <w:ilvl w:val="0"/>
          <w:numId w:val="51"/>
        </w:numPr>
        <w:rPr>
          <w:rFonts w:eastAsia="Aptos"/>
        </w:rPr>
      </w:pPr>
      <w:r w:rsidRPr="001A721D">
        <w:rPr>
          <w:rFonts w:eastAsia="Aptos"/>
          <w:b/>
          <w:bCs/>
          <w:rtl/>
        </w:rPr>
        <w:t>النظر إلى التاريخ</w:t>
      </w:r>
      <w:r w:rsidRPr="001A721D">
        <w:rPr>
          <w:rFonts w:eastAsia="Aptos"/>
          <w:b/>
          <w:bCs/>
        </w:rPr>
        <w:t>:</w:t>
      </w:r>
      <w:r w:rsidRPr="001A721D">
        <w:rPr>
          <w:rFonts w:eastAsia="Aptos"/>
        </w:rPr>
        <w:t xml:space="preserve"> </w:t>
      </w:r>
      <w:r w:rsidRPr="001A721D">
        <w:rPr>
          <w:rFonts w:eastAsia="Aptos"/>
          <w:rtl/>
        </w:rPr>
        <w:t>تدبر في قصص الأمم السابقة، واستخلاص العبر من أحوالهم ومصائرهم</w:t>
      </w:r>
      <w:r w:rsidRPr="001A721D">
        <w:rPr>
          <w:rFonts w:eastAsia="Aptos"/>
        </w:rPr>
        <w:t>.</w:t>
      </w:r>
    </w:p>
    <w:p w14:paraId="178DEB6B" w14:textId="77777777" w:rsidR="00C54616" w:rsidRPr="00E46AD2" w:rsidRDefault="00C54616" w:rsidP="001A721D">
      <w:pPr>
        <w:rPr>
          <w:rFonts w:eastAsia="Aptos"/>
        </w:rPr>
      </w:pPr>
      <w:r w:rsidRPr="00E46AD2">
        <w:rPr>
          <w:rFonts w:eastAsia="Aptos"/>
          <w:rtl/>
        </w:rPr>
        <w:t>الربط بين العلم والقرآن</w:t>
      </w:r>
      <w:r w:rsidRPr="00E46AD2">
        <w:rPr>
          <w:rFonts w:eastAsia="Aptos"/>
        </w:rPr>
        <w:t>:</w:t>
      </w:r>
    </w:p>
    <w:p w14:paraId="3A8D3439" w14:textId="77777777" w:rsidR="00C54616" w:rsidRPr="001A721D" w:rsidRDefault="00C54616" w:rsidP="009A6CA1">
      <w:pPr>
        <w:pStyle w:val="a9"/>
        <w:numPr>
          <w:ilvl w:val="0"/>
          <w:numId w:val="52"/>
        </w:numPr>
        <w:rPr>
          <w:rFonts w:eastAsia="Aptos"/>
        </w:rPr>
      </w:pPr>
      <w:r w:rsidRPr="001A721D">
        <w:rPr>
          <w:rFonts w:eastAsia="Aptos"/>
          <w:b/>
          <w:bCs/>
          <w:rtl/>
        </w:rPr>
        <w:t>العلم يخدم فهم القرآن</w:t>
      </w:r>
      <w:r w:rsidRPr="001A721D">
        <w:rPr>
          <w:rFonts w:eastAsia="Aptos"/>
          <w:b/>
          <w:bCs/>
        </w:rPr>
        <w:t>:</w:t>
      </w:r>
      <w:r w:rsidRPr="001A721D">
        <w:rPr>
          <w:rFonts w:eastAsia="Aptos"/>
        </w:rPr>
        <w:t xml:space="preserve"> </w:t>
      </w:r>
      <w:r w:rsidRPr="001A721D">
        <w:rPr>
          <w:rFonts w:eastAsia="Aptos"/>
          <w:rtl/>
        </w:rPr>
        <w:t>كلما ازداد علمنا بالكون، كلما فهمنا آيات القرآن المتعلقة بالكون بشكل أعمق</w:t>
      </w:r>
      <w:r w:rsidRPr="001A721D">
        <w:rPr>
          <w:rFonts w:eastAsia="Aptos"/>
        </w:rPr>
        <w:t>.</w:t>
      </w:r>
    </w:p>
    <w:p w14:paraId="56194C11" w14:textId="77777777" w:rsidR="00C54616" w:rsidRPr="001A721D" w:rsidRDefault="00C54616" w:rsidP="009A6CA1">
      <w:pPr>
        <w:pStyle w:val="a9"/>
        <w:numPr>
          <w:ilvl w:val="0"/>
          <w:numId w:val="52"/>
        </w:numPr>
        <w:rPr>
          <w:rFonts w:eastAsia="Aptos"/>
        </w:rPr>
      </w:pPr>
      <w:r w:rsidRPr="001A721D">
        <w:rPr>
          <w:rFonts w:eastAsia="Aptos"/>
          <w:b/>
          <w:bCs/>
          <w:rtl/>
        </w:rPr>
        <w:t>القرآن يلهم العلم</w:t>
      </w:r>
      <w:r w:rsidRPr="001A721D">
        <w:rPr>
          <w:rFonts w:eastAsia="Aptos"/>
          <w:b/>
          <w:bCs/>
        </w:rPr>
        <w:t>:</w:t>
      </w:r>
      <w:r w:rsidRPr="001A721D">
        <w:rPr>
          <w:rFonts w:eastAsia="Aptos"/>
        </w:rPr>
        <w:t xml:space="preserve"> </w:t>
      </w:r>
      <w:r w:rsidRPr="001A721D">
        <w:rPr>
          <w:rFonts w:eastAsia="Aptos"/>
          <w:rtl/>
        </w:rPr>
        <w:t>القرآن يدعو إلى البحث والاستكشاف، وهذا يشجع العلماء على اكتشاف أسرار الكون</w:t>
      </w:r>
      <w:r w:rsidRPr="001A721D">
        <w:rPr>
          <w:rFonts w:eastAsia="Aptos"/>
        </w:rPr>
        <w:t>.</w:t>
      </w:r>
    </w:p>
    <w:p w14:paraId="23880E74" w14:textId="77777777" w:rsidR="00C54616" w:rsidRPr="001A721D" w:rsidRDefault="00C54616" w:rsidP="009A6CA1">
      <w:pPr>
        <w:pStyle w:val="a9"/>
        <w:numPr>
          <w:ilvl w:val="0"/>
          <w:numId w:val="52"/>
        </w:numPr>
        <w:rPr>
          <w:rFonts w:eastAsia="Aptos"/>
        </w:rPr>
      </w:pPr>
      <w:r w:rsidRPr="001A721D">
        <w:rPr>
          <w:rFonts w:eastAsia="Aptos"/>
          <w:b/>
          <w:bCs/>
          <w:rtl/>
        </w:rPr>
        <w:t>الحذر من الإسقاطات العلمية</w:t>
      </w:r>
      <w:r w:rsidRPr="001A721D">
        <w:rPr>
          <w:rFonts w:eastAsia="Aptos"/>
          <w:b/>
          <w:bCs/>
        </w:rPr>
        <w:t>:</w:t>
      </w:r>
      <w:r w:rsidRPr="001A721D">
        <w:rPr>
          <w:rFonts w:eastAsia="Aptos"/>
        </w:rPr>
        <w:t xml:space="preserve"> </w:t>
      </w:r>
      <w:r w:rsidRPr="001A721D">
        <w:rPr>
          <w:rFonts w:eastAsia="Aptos"/>
          <w:rtl/>
        </w:rPr>
        <w:t>يجب الحذر من إسقاط النظريات العلمية المتغيرة على القرآن، بل يجب فهم القرآن في ضوء العلم الثابت</w:t>
      </w:r>
      <w:r w:rsidRPr="001A721D">
        <w:rPr>
          <w:rFonts w:eastAsia="Aptos"/>
        </w:rPr>
        <w:t>.</w:t>
      </w:r>
    </w:p>
    <w:p w14:paraId="359F4FA8" w14:textId="77777777" w:rsidR="00C54616" w:rsidRPr="00E46AD2" w:rsidRDefault="00C54616" w:rsidP="001A721D">
      <w:pPr>
        <w:rPr>
          <w:rFonts w:eastAsia="Aptos"/>
        </w:rPr>
      </w:pPr>
      <w:r w:rsidRPr="00E46AD2">
        <w:rPr>
          <w:rFonts w:eastAsia="Aptos"/>
          <w:rtl/>
        </w:rPr>
        <w:t>نماذج من التأملات</w:t>
      </w:r>
      <w:r w:rsidRPr="00E46AD2">
        <w:rPr>
          <w:rFonts w:eastAsia="Aptos"/>
        </w:rPr>
        <w:t>:</w:t>
      </w:r>
    </w:p>
    <w:p w14:paraId="3BBFBFDD" w14:textId="77777777" w:rsidR="00C54616" w:rsidRPr="001A721D" w:rsidRDefault="00C54616" w:rsidP="009A6CA1">
      <w:pPr>
        <w:pStyle w:val="a9"/>
        <w:numPr>
          <w:ilvl w:val="0"/>
          <w:numId w:val="53"/>
        </w:numPr>
        <w:rPr>
          <w:rFonts w:eastAsia="Aptos"/>
        </w:rPr>
      </w:pPr>
      <w:r w:rsidRPr="001A721D">
        <w:rPr>
          <w:rFonts w:eastAsia="Aptos"/>
          <w:rtl/>
        </w:rPr>
        <w:t>كيف يثبت اتساع الكون عظمة الله وقدرته؟</w:t>
      </w:r>
    </w:p>
    <w:p w14:paraId="46306756" w14:textId="77777777" w:rsidR="00C54616" w:rsidRPr="001A721D" w:rsidRDefault="00C54616" w:rsidP="009A6CA1">
      <w:pPr>
        <w:pStyle w:val="a9"/>
        <w:numPr>
          <w:ilvl w:val="0"/>
          <w:numId w:val="53"/>
        </w:numPr>
        <w:rPr>
          <w:rFonts w:eastAsia="Aptos"/>
        </w:rPr>
      </w:pPr>
      <w:r w:rsidRPr="001A721D">
        <w:rPr>
          <w:rFonts w:eastAsia="Aptos"/>
          <w:rtl/>
        </w:rPr>
        <w:t>كيف يدل تنوع الكائنات على حكمة الله وإبداعه؟</w:t>
      </w:r>
    </w:p>
    <w:p w14:paraId="49F93737" w14:textId="77777777" w:rsidR="00C54616" w:rsidRPr="001A721D" w:rsidRDefault="00C54616" w:rsidP="009A6CA1">
      <w:pPr>
        <w:pStyle w:val="a9"/>
        <w:numPr>
          <w:ilvl w:val="0"/>
          <w:numId w:val="53"/>
        </w:numPr>
        <w:rPr>
          <w:rFonts w:eastAsia="Aptos"/>
        </w:rPr>
      </w:pPr>
      <w:r w:rsidRPr="001A721D">
        <w:rPr>
          <w:rFonts w:eastAsia="Aptos"/>
          <w:rtl/>
        </w:rPr>
        <w:t>كيف يعكس نظام الليل والنهار رحمة الله وعدله؟</w:t>
      </w:r>
    </w:p>
    <w:p w14:paraId="78C8252C" w14:textId="77777777" w:rsidR="00C54616" w:rsidRPr="00E46AD2" w:rsidRDefault="00C54616" w:rsidP="001A721D">
      <w:pPr>
        <w:rPr>
          <w:rFonts w:eastAsia="Aptos"/>
        </w:rPr>
      </w:pPr>
      <w:r w:rsidRPr="00E46AD2">
        <w:rPr>
          <w:rFonts w:eastAsia="Aptos"/>
          <w:rtl/>
        </w:rPr>
        <w:t>ختامًا</w:t>
      </w:r>
      <w:r w:rsidRPr="00E46AD2">
        <w:rPr>
          <w:rFonts w:eastAsia="Aptos"/>
        </w:rPr>
        <w:t>:</w:t>
      </w:r>
    </w:p>
    <w:p w14:paraId="31471447" w14:textId="77777777" w:rsidR="00C54616" w:rsidRPr="00E46AD2" w:rsidRDefault="00C54616" w:rsidP="001A721D">
      <w:pPr>
        <w:rPr>
          <w:rFonts w:eastAsia="Aptos"/>
        </w:rPr>
      </w:pPr>
      <w:r w:rsidRPr="00E46AD2">
        <w:rPr>
          <w:rFonts w:eastAsia="Aptos"/>
          <w:rtl/>
        </w:rPr>
        <w:t>إن القرآن الكريم يدعونا إلى النظر والتفكر في كل ما يحيط بنا، لنزداد علمًا بالله ومحبة له، ونسعى إلى فهم خلقه والعمل على إصلاحه وتعميره. فلنجعل القرآن منطلقًا للتأمل في الكون، ومصدر إلهام لنا في رحلة البحث عن المعرفة واليقين</w:t>
      </w:r>
      <w:r w:rsidRPr="00E46AD2">
        <w:rPr>
          <w:rFonts w:eastAsia="Aptos"/>
        </w:rPr>
        <w:t>.</w:t>
      </w:r>
    </w:p>
    <w:p w14:paraId="0EE1B50C" w14:textId="3236958D" w:rsidR="00C54616" w:rsidRPr="00E46AD2" w:rsidRDefault="002A4B41" w:rsidP="008A0417">
      <w:pPr>
        <w:pStyle w:val="1"/>
      </w:pPr>
      <w:bookmarkStart w:id="210" w:name="_Toc192269224"/>
      <w:bookmarkStart w:id="211" w:name="_Toc199407131"/>
      <w:r>
        <w:rPr>
          <w:rFonts w:hint="cs"/>
          <w:rtl/>
        </w:rPr>
        <w:t>"</w:t>
      </w:r>
      <w:r w:rsidR="00C54616" w:rsidRPr="00E46AD2">
        <w:rPr>
          <w:rtl/>
        </w:rPr>
        <w:t>تجميع القرآن: بين الرواية التاريخية والرؤية الإيمانية - بحث في حفظ الكتاب وتدوينه</w:t>
      </w:r>
      <w:r w:rsidR="00C54616" w:rsidRPr="00E46AD2">
        <w:t>"</w:t>
      </w:r>
      <w:bookmarkEnd w:id="210"/>
      <w:bookmarkEnd w:id="211"/>
    </w:p>
    <w:p w14:paraId="03EB4B41" w14:textId="77777777" w:rsidR="00C54616" w:rsidRPr="00E46AD2" w:rsidRDefault="00C54616" w:rsidP="001A721D">
      <w:pPr>
        <w:rPr>
          <w:rFonts w:eastAsia="Aptos"/>
        </w:rPr>
      </w:pPr>
      <w:r w:rsidRPr="00E46AD2">
        <w:rPr>
          <w:rFonts w:eastAsia="Aptos"/>
          <w:rtl/>
        </w:rPr>
        <w:t>مقدمة</w:t>
      </w:r>
      <w:r w:rsidRPr="00E46AD2">
        <w:rPr>
          <w:rFonts w:eastAsia="Aptos"/>
        </w:rPr>
        <w:t>:</w:t>
      </w:r>
    </w:p>
    <w:p w14:paraId="74B2B16F" w14:textId="7567ABBD" w:rsidR="00C54616" w:rsidRPr="00E46AD2" w:rsidRDefault="00C54616" w:rsidP="001A721D">
      <w:pPr>
        <w:rPr>
          <w:rFonts w:eastAsia="Aptos"/>
        </w:rPr>
      </w:pPr>
      <w:r w:rsidRPr="00E46AD2">
        <w:rPr>
          <w:rFonts w:eastAsia="Aptos"/>
          <w:rtl/>
        </w:rPr>
        <w:t xml:space="preserve">تعتبر قضية تجميع القرآن الكريم من أهم القضايا في تاريخ الإسلام. فكيف تم جمع القرآن؟ وما هي المراحل التي مر بها؟ وما هي الروايات التاريخية التي تتحدث عن هذه العملية؟ وما هي الرؤية الإيمانية التي تنظر إلى القرآن على أنه كلام الله المحفوظ؟ هذه الأسئلة وغيرها تسعى </w:t>
      </w:r>
      <w:r w:rsidR="0098088B" w:rsidRPr="00E46AD2">
        <w:rPr>
          <w:rFonts w:eastAsia="Aptos"/>
          <w:rtl/>
        </w:rPr>
        <w:t>هذا البحث</w:t>
      </w:r>
      <w:r w:rsidRPr="00E46AD2">
        <w:rPr>
          <w:rFonts w:eastAsia="Aptos"/>
          <w:rtl/>
        </w:rPr>
        <w:t xml:space="preserve"> إلى الإجابة عليها</w:t>
      </w:r>
      <w:r w:rsidRPr="00E46AD2">
        <w:rPr>
          <w:rFonts w:eastAsia="Aptos"/>
        </w:rPr>
        <w:t>.</w:t>
      </w:r>
    </w:p>
    <w:p w14:paraId="064DF1B4" w14:textId="77777777" w:rsidR="00C54616" w:rsidRPr="00E46AD2" w:rsidRDefault="00C54616" w:rsidP="001A721D">
      <w:pPr>
        <w:rPr>
          <w:rFonts w:eastAsia="Aptos"/>
        </w:rPr>
      </w:pPr>
      <w:r w:rsidRPr="00E46AD2">
        <w:rPr>
          <w:rFonts w:eastAsia="Aptos"/>
          <w:rtl/>
        </w:rPr>
        <w:t>أولًا: الرواية التاريخية لتجميع القرآن</w:t>
      </w:r>
      <w:r w:rsidRPr="00E46AD2">
        <w:rPr>
          <w:rFonts w:eastAsia="Aptos"/>
        </w:rPr>
        <w:t>:</w:t>
      </w:r>
    </w:p>
    <w:p w14:paraId="773E3BF6" w14:textId="77777777" w:rsidR="00C54616" w:rsidRPr="001A721D" w:rsidRDefault="00C54616" w:rsidP="009A6CA1">
      <w:pPr>
        <w:pStyle w:val="a9"/>
        <w:numPr>
          <w:ilvl w:val="0"/>
          <w:numId w:val="54"/>
        </w:numPr>
        <w:rPr>
          <w:rFonts w:eastAsia="Aptos"/>
        </w:rPr>
      </w:pPr>
      <w:r w:rsidRPr="001A721D">
        <w:rPr>
          <w:rFonts w:eastAsia="Aptos"/>
          <w:rtl/>
        </w:rPr>
        <w:t>جمع القرآن في عهد أبي بكر الصديق</w:t>
      </w:r>
      <w:r w:rsidRPr="001A721D">
        <w:rPr>
          <w:rFonts w:eastAsia="Aptos"/>
        </w:rPr>
        <w:t>:</w:t>
      </w:r>
    </w:p>
    <w:p w14:paraId="298F47B3" w14:textId="77777777" w:rsidR="00C54616" w:rsidRPr="001A721D" w:rsidRDefault="00C54616" w:rsidP="009A6CA1">
      <w:pPr>
        <w:pStyle w:val="a9"/>
        <w:numPr>
          <w:ilvl w:val="1"/>
          <w:numId w:val="54"/>
        </w:numPr>
        <w:rPr>
          <w:rFonts w:eastAsia="Aptos"/>
        </w:rPr>
      </w:pPr>
      <w:r w:rsidRPr="001A721D">
        <w:rPr>
          <w:rFonts w:eastAsia="Aptos"/>
          <w:rtl/>
        </w:rPr>
        <w:t>يذكر المؤرخون أن أبا بكر الصديق رضي الله عنه أمر بجمع القرآن بعد معركة اليمامة، التي استشهد فيها عدد كبير من حفظة القرآن</w:t>
      </w:r>
      <w:r w:rsidRPr="001A721D">
        <w:rPr>
          <w:rFonts w:eastAsia="Aptos"/>
        </w:rPr>
        <w:t>.</w:t>
      </w:r>
    </w:p>
    <w:p w14:paraId="78BE7744" w14:textId="77777777" w:rsidR="00C54616" w:rsidRPr="001A721D" w:rsidRDefault="00C54616" w:rsidP="009A6CA1">
      <w:pPr>
        <w:pStyle w:val="a9"/>
        <w:numPr>
          <w:ilvl w:val="1"/>
          <w:numId w:val="54"/>
        </w:numPr>
        <w:rPr>
          <w:rFonts w:eastAsia="Aptos"/>
        </w:rPr>
      </w:pPr>
      <w:r w:rsidRPr="001A721D">
        <w:rPr>
          <w:rFonts w:eastAsia="Aptos"/>
          <w:rtl/>
        </w:rPr>
        <w:t>كلف أبو بكر زيد بن ثابت رضي الله عنهما بهذه المهمة الصعبة، فقام بها على أكمل وجه</w:t>
      </w:r>
      <w:r w:rsidRPr="001A721D">
        <w:rPr>
          <w:rFonts w:eastAsia="Aptos"/>
        </w:rPr>
        <w:t>.</w:t>
      </w:r>
    </w:p>
    <w:p w14:paraId="3DF2525B" w14:textId="77777777" w:rsidR="00C54616" w:rsidRPr="001A721D" w:rsidRDefault="00C54616" w:rsidP="009A6CA1">
      <w:pPr>
        <w:pStyle w:val="a9"/>
        <w:numPr>
          <w:ilvl w:val="0"/>
          <w:numId w:val="54"/>
        </w:numPr>
        <w:rPr>
          <w:rFonts w:eastAsia="Aptos"/>
        </w:rPr>
      </w:pPr>
      <w:r w:rsidRPr="001A721D">
        <w:rPr>
          <w:rFonts w:eastAsia="Aptos"/>
          <w:rtl/>
        </w:rPr>
        <w:t>توحيد المصاحف في عهد عثمان بن عفان</w:t>
      </w:r>
      <w:r w:rsidRPr="001A721D">
        <w:rPr>
          <w:rFonts w:eastAsia="Aptos"/>
        </w:rPr>
        <w:t>:</w:t>
      </w:r>
    </w:p>
    <w:p w14:paraId="144E4135" w14:textId="77777777" w:rsidR="00C54616" w:rsidRPr="001A721D" w:rsidRDefault="00C54616" w:rsidP="009A6CA1">
      <w:pPr>
        <w:pStyle w:val="a9"/>
        <w:numPr>
          <w:ilvl w:val="1"/>
          <w:numId w:val="54"/>
        </w:numPr>
        <w:rPr>
          <w:rFonts w:eastAsia="Aptos"/>
        </w:rPr>
      </w:pPr>
      <w:r w:rsidRPr="001A721D">
        <w:rPr>
          <w:rFonts w:eastAsia="Aptos"/>
          <w:rtl/>
        </w:rPr>
        <w:t>في عهد عثمان بن عفان رضي الله عنه، اتسعت الفتوحات الإسلامية، وكثرت الاختلافات في قراءة القرآن بين المسلمين في الأمصار المختلفة</w:t>
      </w:r>
      <w:r w:rsidRPr="001A721D">
        <w:rPr>
          <w:rFonts w:eastAsia="Aptos"/>
        </w:rPr>
        <w:t>.</w:t>
      </w:r>
    </w:p>
    <w:p w14:paraId="1928410F" w14:textId="77777777" w:rsidR="00C54616" w:rsidRPr="001A721D" w:rsidRDefault="00C54616" w:rsidP="009A6CA1">
      <w:pPr>
        <w:pStyle w:val="a9"/>
        <w:numPr>
          <w:ilvl w:val="1"/>
          <w:numId w:val="54"/>
        </w:numPr>
        <w:rPr>
          <w:rFonts w:eastAsia="Aptos"/>
        </w:rPr>
      </w:pPr>
      <w:r w:rsidRPr="001A721D">
        <w:rPr>
          <w:rFonts w:eastAsia="Aptos"/>
          <w:rtl/>
        </w:rPr>
        <w:t>أمر عثمان بن عفان بتوحيد المصاحف وإرسالها إلى الأمصار، وحرق ما عداها من المصاحف</w:t>
      </w:r>
      <w:r w:rsidRPr="001A721D">
        <w:rPr>
          <w:rFonts w:eastAsia="Aptos"/>
        </w:rPr>
        <w:t>.</w:t>
      </w:r>
    </w:p>
    <w:p w14:paraId="385495C5" w14:textId="77777777" w:rsidR="00C54616" w:rsidRPr="00E46AD2" w:rsidRDefault="00C54616" w:rsidP="001A721D">
      <w:pPr>
        <w:rPr>
          <w:rFonts w:eastAsia="Aptos"/>
        </w:rPr>
      </w:pPr>
      <w:r w:rsidRPr="00E46AD2">
        <w:rPr>
          <w:rFonts w:eastAsia="Aptos"/>
          <w:rtl/>
        </w:rPr>
        <w:t>ثانيًا: الرؤية الإيمانية للقرآن</w:t>
      </w:r>
      <w:r w:rsidRPr="00E46AD2">
        <w:rPr>
          <w:rFonts w:eastAsia="Aptos"/>
        </w:rPr>
        <w:t>:</w:t>
      </w:r>
    </w:p>
    <w:p w14:paraId="20027EAF" w14:textId="77777777" w:rsidR="00C54616" w:rsidRPr="001A721D" w:rsidRDefault="00C54616" w:rsidP="009A6CA1">
      <w:pPr>
        <w:pStyle w:val="a9"/>
        <w:numPr>
          <w:ilvl w:val="0"/>
          <w:numId w:val="55"/>
        </w:numPr>
        <w:rPr>
          <w:rFonts w:eastAsia="Aptos"/>
        </w:rPr>
      </w:pPr>
      <w:r w:rsidRPr="001A721D">
        <w:rPr>
          <w:rFonts w:eastAsia="Aptos"/>
          <w:rtl/>
        </w:rPr>
        <w:t>القرآن كلام الله</w:t>
      </w:r>
      <w:r w:rsidRPr="001A721D">
        <w:rPr>
          <w:rFonts w:eastAsia="Aptos"/>
        </w:rPr>
        <w:t>:</w:t>
      </w:r>
    </w:p>
    <w:p w14:paraId="1AC2CA6E" w14:textId="77777777" w:rsidR="00C54616" w:rsidRPr="001A721D" w:rsidRDefault="00C54616" w:rsidP="009A6CA1">
      <w:pPr>
        <w:pStyle w:val="a9"/>
        <w:numPr>
          <w:ilvl w:val="1"/>
          <w:numId w:val="55"/>
        </w:numPr>
        <w:rPr>
          <w:rFonts w:eastAsia="Aptos"/>
        </w:rPr>
      </w:pPr>
      <w:r w:rsidRPr="001A721D">
        <w:rPr>
          <w:rFonts w:eastAsia="Aptos"/>
          <w:rtl/>
        </w:rPr>
        <w:t>يؤمن المسلمون بأن القرآن هو كلام الله المنزل على النبي محمد صلى الله عليه وسلم، وأنه محفوظ من التحريف والزيادة والنقصان</w:t>
      </w:r>
      <w:r w:rsidRPr="001A721D">
        <w:rPr>
          <w:rFonts w:eastAsia="Aptos"/>
        </w:rPr>
        <w:t>.</w:t>
      </w:r>
    </w:p>
    <w:p w14:paraId="3DDCA30C" w14:textId="77777777" w:rsidR="00C54616" w:rsidRPr="001A721D" w:rsidRDefault="00C54616" w:rsidP="009A6CA1">
      <w:pPr>
        <w:pStyle w:val="a9"/>
        <w:numPr>
          <w:ilvl w:val="1"/>
          <w:numId w:val="55"/>
        </w:numPr>
        <w:rPr>
          <w:rFonts w:eastAsia="Aptos"/>
        </w:rPr>
      </w:pPr>
      <w:r w:rsidRPr="001A721D">
        <w:rPr>
          <w:rFonts w:eastAsia="Aptos"/>
          <w:rtl/>
        </w:rPr>
        <w:t>يستند هذا الإيمان إلى نصوص قرآنية تؤكد على حفظ الله لكتابه، مثل قوله تعالى: "إنا نحن نزلنا الذكر وإنا له لحافظون</w:t>
      </w:r>
      <w:r w:rsidRPr="001A721D">
        <w:rPr>
          <w:rFonts w:eastAsia="Aptos"/>
        </w:rPr>
        <w:t>".</w:t>
      </w:r>
    </w:p>
    <w:p w14:paraId="5467C8F8" w14:textId="77777777" w:rsidR="00C54616" w:rsidRPr="001A721D" w:rsidRDefault="00C54616" w:rsidP="009A6CA1">
      <w:pPr>
        <w:pStyle w:val="a9"/>
        <w:numPr>
          <w:ilvl w:val="0"/>
          <w:numId w:val="55"/>
        </w:numPr>
        <w:rPr>
          <w:rFonts w:eastAsia="Aptos"/>
        </w:rPr>
      </w:pPr>
      <w:r w:rsidRPr="001A721D">
        <w:rPr>
          <w:rFonts w:eastAsia="Aptos"/>
          <w:rtl/>
        </w:rPr>
        <w:t>الرسم العثماني</w:t>
      </w:r>
      <w:r w:rsidRPr="001A721D">
        <w:rPr>
          <w:rFonts w:eastAsia="Aptos"/>
        </w:rPr>
        <w:t>:</w:t>
      </w:r>
    </w:p>
    <w:p w14:paraId="2C95A21E" w14:textId="77777777" w:rsidR="00C54616" w:rsidRPr="001A721D" w:rsidRDefault="00C54616" w:rsidP="009A6CA1">
      <w:pPr>
        <w:pStyle w:val="a9"/>
        <w:numPr>
          <w:ilvl w:val="1"/>
          <w:numId w:val="55"/>
        </w:numPr>
        <w:rPr>
          <w:rFonts w:eastAsia="Aptos"/>
        </w:rPr>
      </w:pPr>
      <w:r w:rsidRPr="001A721D">
        <w:rPr>
          <w:rFonts w:eastAsia="Aptos"/>
          <w:rtl/>
        </w:rPr>
        <w:t>يعتبر الرسم العثماني للمصاحف جزءًا من تواتر القرآن، وأنه يجب الالتزام به لأنه أبعد عن التحريف والتبديل</w:t>
      </w:r>
      <w:r w:rsidRPr="001A721D">
        <w:rPr>
          <w:rFonts w:eastAsia="Aptos"/>
        </w:rPr>
        <w:t>.</w:t>
      </w:r>
    </w:p>
    <w:p w14:paraId="03793271" w14:textId="77777777" w:rsidR="00C54616" w:rsidRPr="001A721D" w:rsidRDefault="00C54616" w:rsidP="009A6CA1">
      <w:pPr>
        <w:pStyle w:val="a9"/>
        <w:numPr>
          <w:ilvl w:val="0"/>
          <w:numId w:val="55"/>
        </w:numPr>
        <w:rPr>
          <w:rFonts w:eastAsia="Aptos"/>
        </w:rPr>
      </w:pPr>
      <w:r w:rsidRPr="001A721D">
        <w:rPr>
          <w:rFonts w:eastAsia="Aptos"/>
          <w:rtl/>
        </w:rPr>
        <w:t>القراءات المتواترة</w:t>
      </w:r>
      <w:r w:rsidRPr="001A721D">
        <w:rPr>
          <w:rFonts w:eastAsia="Aptos"/>
        </w:rPr>
        <w:t>:</w:t>
      </w:r>
    </w:p>
    <w:p w14:paraId="5B90CED9" w14:textId="77777777" w:rsidR="00C54616" w:rsidRPr="001A721D" w:rsidRDefault="00C54616" w:rsidP="009A6CA1">
      <w:pPr>
        <w:pStyle w:val="a9"/>
        <w:numPr>
          <w:ilvl w:val="1"/>
          <w:numId w:val="55"/>
        </w:numPr>
        <w:rPr>
          <w:rFonts w:eastAsia="Aptos"/>
        </w:rPr>
      </w:pPr>
      <w:r w:rsidRPr="001A721D">
        <w:rPr>
          <w:rFonts w:eastAsia="Aptos"/>
          <w:rtl/>
        </w:rPr>
        <w:t>تعتبر القراءات المتواترة للقرآن جزءًا من الوحي، وأنها كلها صحيحة ومقبولة</w:t>
      </w:r>
      <w:r w:rsidRPr="001A721D">
        <w:rPr>
          <w:rFonts w:eastAsia="Aptos"/>
        </w:rPr>
        <w:t>.</w:t>
      </w:r>
    </w:p>
    <w:p w14:paraId="5D5C44B4" w14:textId="77777777" w:rsidR="00C54616" w:rsidRPr="00E46AD2" w:rsidRDefault="00C54616" w:rsidP="001A721D">
      <w:pPr>
        <w:rPr>
          <w:rFonts w:eastAsia="Aptos"/>
        </w:rPr>
      </w:pPr>
      <w:r w:rsidRPr="00E46AD2">
        <w:rPr>
          <w:rFonts w:eastAsia="Aptos"/>
          <w:rtl/>
        </w:rPr>
        <w:t>ثالثًا: التوفيق بين الرواية التاريخية والرؤية الإيمانية</w:t>
      </w:r>
      <w:r w:rsidRPr="00E46AD2">
        <w:rPr>
          <w:rFonts w:eastAsia="Aptos"/>
        </w:rPr>
        <w:t>:</w:t>
      </w:r>
    </w:p>
    <w:p w14:paraId="37C4A07B" w14:textId="77777777" w:rsidR="00C54616" w:rsidRPr="001A721D" w:rsidRDefault="00C54616" w:rsidP="009A6CA1">
      <w:pPr>
        <w:pStyle w:val="a9"/>
        <w:numPr>
          <w:ilvl w:val="0"/>
          <w:numId w:val="56"/>
        </w:numPr>
        <w:rPr>
          <w:rFonts w:eastAsia="Aptos"/>
        </w:rPr>
      </w:pPr>
      <w:r w:rsidRPr="001A721D">
        <w:rPr>
          <w:rFonts w:eastAsia="Aptos"/>
          <w:b/>
          <w:bCs/>
          <w:rtl/>
        </w:rPr>
        <w:t>عملية الجمع كانت لحفظ النص</w:t>
      </w:r>
      <w:r w:rsidRPr="001A721D">
        <w:rPr>
          <w:rFonts w:eastAsia="Aptos"/>
          <w:b/>
          <w:bCs/>
        </w:rPr>
        <w:t>:</w:t>
      </w:r>
      <w:r w:rsidRPr="001A721D">
        <w:rPr>
          <w:rFonts w:eastAsia="Aptos"/>
        </w:rPr>
        <w:t xml:space="preserve"> </w:t>
      </w:r>
      <w:r w:rsidRPr="001A721D">
        <w:rPr>
          <w:rFonts w:eastAsia="Aptos"/>
          <w:rtl/>
        </w:rPr>
        <w:t>يجب فهم عملية جمع القرآن في ضوء الرؤية الإيمانية لحفظ الله لكتابه. فالجمع لم يكن لإنشاء النص، بل لحفظه وتوثيقه</w:t>
      </w:r>
      <w:r w:rsidRPr="001A721D">
        <w:rPr>
          <w:rFonts w:eastAsia="Aptos"/>
        </w:rPr>
        <w:t>.</w:t>
      </w:r>
    </w:p>
    <w:p w14:paraId="0D4D6887" w14:textId="77777777" w:rsidR="00C54616" w:rsidRPr="001A721D" w:rsidRDefault="00C54616" w:rsidP="009A6CA1">
      <w:pPr>
        <w:pStyle w:val="a9"/>
        <w:numPr>
          <w:ilvl w:val="0"/>
          <w:numId w:val="56"/>
        </w:numPr>
        <w:rPr>
          <w:rFonts w:eastAsia="Aptos"/>
        </w:rPr>
      </w:pPr>
      <w:r w:rsidRPr="001A721D">
        <w:rPr>
          <w:rFonts w:eastAsia="Aptos"/>
          <w:b/>
          <w:bCs/>
          <w:rtl/>
        </w:rPr>
        <w:t>الاختلافات الطفيفة</w:t>
      </w:r>
      <w:r w:rsidRPr="001A721D">
        <w:rPr>
          <w:rFonts w:eastAsia="Aptos"/>
          <w:b/>
          <w:bCs/>
        </w:rPr>
        <w:t>:</w:t>
      </w:r>
      <w:r w:rsidRPr="001A721D">
        <w:rPr>
          <w:rFonts w:eastAsia="Aptos"/>
        </w:rPr>
        <w:t xml:space="preserve"> </w:t>
      </w:r>
      <w:r w:rsidRPr="001A721D">
        <w:rPr>
          <w:rFonts w:eastAsia="Aptos"/>
          <w:rtl/>
        </w:rPr>
        <w:t>الاختلافات الطفيفة بين القراءات لا تؤثر على المعنى العام للقرآن، بل هي من التنوع الذي يثري النص ويزيد من جماله</w:t>
      </w:r>
      <w:r w:rsidRPr="001A721D">
        <w:rPr>
          <w:rFonts w:eastAsia="Aptos"/>
        </w:rPr>
        <w:t>.</w:t>
      </w:r>
    </w:p>
    <w:p w14:paraId="6DAFAE59" w14:textId="77777777" w:rsidR="00C54616" w:rsidRPr="001A721D" w:rsidRDefault="00C54616" w:rsidP="009A6CA1">
      <w:pPr>
        <w:pStyle w:val="a9"/>
        <w:numPr>
          <w:ilvl w:val="0"/>
          <w:numId w:val="56"/>
        </w:numPr>
        <w:rPr>
          <w:rFonts w:eastAsia="Aptos"/>
        </w:rPr>
      </w:pPr>
      <w:r w:rsidRPr="001A721D">
        <w:rPr>
          <w:rFonts w:eastAsia="Aptos"/>
          <w:b/>
          <w:bCs/>
          <w:rtl/>
        </w:rPr>
        <w:t>الرسم العثماني معيار</w:t>
      </w:r>
      <w:r w:rsidRPr="001A721D">
        <w:rPr>
          <w:rFonts w:eastAsia="Aptos"/>
          <w:b/>
          <w:bCs/>
        </w:rPr>
        <w:t>:</w:t>
      </w:r>
      <w:r w:rsidRPr="001A721D">
        <w:rPr>
          <w:rFonts w:eastAsia="Aptos"/>
        </w:rPr>
        <w:t xml:space="preserve"> </w:t>
      </w:r>
      <w:r w:rsidRPr="001A721D">
        <w:rPr>
          <w:rFonts w:eastAsia="Aptos"/>
          <w:rtl/>
        </w:rPr>
        <w:t>الرسم العثماني هو معيار لقبول القراءات، فالقراءة التي توافق الرسم العثماني تُعتبر صحيحة ومقبولة، والتي تخالفه تُعتبر شاذة وغير مقبولة</w:t>
      </w:r>
      <w:r w:rsidRPr="001A721D">
        <w:rPr>
          <w:rFonts w:eastAsia="Aptos"/>
        </w:rPr>
        <w:t>.</w:t>
      </w:r>
    </w:p>
    <w:p w14:paraId="07C08C17" w14:textId="77777777" w:rsidR="00C54616" w:rsidRPr="00E46AD2" w:rsidRDefault="00C54616" w:rsidP="001A721D">
      <w:pPr>
        <w:rPr>
          <w:rFonts w:eastAsia="Aptos"/>
        </w:rPr>
      </w:pPr>
      <w:r w:rsidRPr="00E46AD2">
        <w:rPr>
          <w:rFonts w:eastAsia="Aptos"/>
          <w:rtl/>
        </w:rPr>
        <w:t>رابعًا: الخلاصة</w:t>
      </w:r>
      <w:r w:rsidRPr="00E46AD2">
        <w:rPr>
          <w:rFonts w:eastAsia="Aptos"/>
        </w:rPr>
        <w:t>:</w:t>
      </w:r>
    </w:p>
    <w:p w14:paraId="00CAF64C" w14:textId="77777777" w:rsidR="00C54616" w:rsidRPr="00E46AD2" w:rsidRDefault="00C54616" w:rsidP="001A721D">
      <w:pPr>
        <w:rPr>
          <w:rFonts w:eastAsia="Aptos"/>
        </w:rPr>
      </w:pPr>
      <w:r w:rsidRPr="00E46AD2">
        <w:rPr>
          <w:rFonts w:eastAsia="Aptos"/>
          <w:rtl/>
        </w:rPr>
        <w:t>تتكامل الرواية التاريخية لتجميع القرآن مع الرؤية الإيمانية لحفظ الله لكتابه. فعملية الجمع كانت لحفظ النص وتوثيقه، والرسم العثماني هو معيار لضبط القراءات. فلنحرص على فهم القرآن من خلال التوفيق بين هذه الجوانب، والالتزام بتعاليمه السامية في حياتنا</w:t>
      </w:r>
      <w:r w:rsidRPr="00E46AD2">
        <w:rPr>
          <w:rFonts w:eastAsia="Aptos"/>
        </w:rPr>
        <w:t>.</w:t>
      </w:r>
    </w:p>
    <w:p w14:paraId="05576DF9" w14:textId="77777777" w:rsidR="00C54616" w:rsidRPr="00E46AD2" w:rsidRDefault="00C54616" w:rsidP="001A721D">
      <w:pPr>
        <w:rPr>
          <w:rFonts w:eastAsia="Aptos"/>
          <w:rtl/>
        </w:rPr>
      </w:pPr>
    </w:p>
    <w:p w14:paraId="06228AF4" w14:textId="6351FCD5" w:rsidR="00C54616" w:rsidRPr="00E46AD2" w:rsidRDefault="002A4B41" w:rsidP="008A0417">
      <w:pPr>
        <w:pStyle w:val="1"/>
      </w:pPr>
      <w:bookmarkStart w:id="212" w:name="_Toc192269225"/>
      <w:bookmarkStart w:id="213" w:name="_Toc199407132"/>
      <w:r>
        <w:rPr>
          <w:rFonts w:hint="cs"/>
          <w:rtl/>
        </w:rPr>
        <w:t>"</w:t>
      </w:r>
      <w:r w:rsidR="00C54616" w:rsidRPr="00E46AD2">
        <w:rPr>
          <w:rtl/>
        </w:rPr>
        <w:t>أسماء السور: مفاتيح لفهم القرآن</w:t>
      </w:r>
      <w:r w:rsidR="00803340" w:rsidRPr="00E46AD2">
        <w:rPr>
          <w:rtl/>
        </w:rPr>
        <w:t>".</w:t>
      </w:r>
      <w:r w:rsidR="00C54616" w:rsidRPr="00E46AD2">
        <w:rPr>
          <w:rtl/>
        </w:rPr>
        <w:t xml:space="preserve"> كيف تضيء العناوين درب التدبر؟</w:t>
      </w:r>
      <w:bookmarkEnd w:id="212"/>
      <w:bookmarkEnd w:id="213"/>
    </w:p>
    <w:p w14:paraId="76397907" w14:textId="77777777" w:rsidR="00C54616" w:rsidRPr="00E46AD2" w:rsidRDefault="00C54616" w:rsidP="001A721D">
      <w:pPr>
        <w:rPr>
          <w:rFonts w:eastAsia="Aptos"/>
        </w:rPr>
      </w:pPr>
      <w:r w:rsidRPr="00E46AD2">
        <w:rPr>
          <w:rFonts w:eastAsia="Aptos"/>
          <w:rtl/>
        </w:rPr>
        <w:t>مقدمة</w:t>
      </w:r>
      <w:r w:rsidRPr="00E46AD2">
        <w:rPr>
          <w:rFonts w:eastAsia="Aptos"/>
        </w:rPr>
        <w:t>:</w:t>
      </w:r>
    </w:p>
    <w:p w14:paraId="15E4FFED" w14:textId="77777777" w:rsidR="00C54616" w:rsidRPr="00E46AD2" w:rsidRDefault="00C54616" w:rsidP="001A721D">
      <w:pPr>
        <w:rPr>
          <w:rFonts w:eastAsia="Aptos"/>
        </w:rPr>
      </w:pPr>
      <w:r w:rsidRPr="00E46AD2">
        <w:rPr>
          <w:rFonts w:eastAsia="Aptos"/>
          <w:rtl/>
        </w:rPr>
        <w:t>كثيرًا ما نتجاوز أسماء سور القرآن مرورًا عابرًا، دون أن نعي أنها قد تحمل في طياتها كنوزًا من المعاني والدلالات. فهل لأسماء السور أهمية حقيقية في فهمنا لكلام الله؟ وهل يمكن أن تكون بمثابة مفاتيح تفتح لنا أبواب التدبر والتأمل؟</w:t>
      </w:r>
    </w:p>
    <w:p w14:paraId="0D3AEB36" w14:textId="77777777" w:rsidR="00C54616" w:rsidRPr="00E46AD2" w:rsidRDefault="00C54616" w:rsidP="001A721D">
      <w:pPr>
        <w:rPr>
          <w:rFonts w:eastAsia="Aptos"/>
        </w:rPr>
      </w:pPr>
      <w:r w:rsidRPr="00E46AD2">
        <w:rPr>
          <w:rFonts w:eastAsia="Aptos"/>
          <w:rtl/>
        </w:rPr>
        <w:t>أسماء السور: أكثر من مجرد عناوين</w:t>
      </w:r>
      <w:r w:rsidRPr="00E46AD2">
        <w:rPr>
          <w:rFonts w:eastAsia="Aptos"/>
        </w:rPr>
        <w:t>:</w:t>
      </w:r>
    </w:p>
    <w:p w14:paraId="285E2E5E" w14:textId="77777777" w:rsidR="00C54616" w:rsidRPr="001A721D" w:rsidRDefault="00C54616" w:rsidP="009A6CA1">
      <w:pPr>
        <w:pStyle w:val="a9"/>
        <w:numPr>
          <w:ilvl w:val="0"/>
          <w:numId w:val="57"/>
        </w:numPr>
        <w:rPr>
          <w:rFonts w:eastAsia="Aptos"/>
        </w:rPr>
      </w:pPr>
      <w:r w:rsidRPr="001A721D">
        <w:rPr>
          <w:rFonts w:eastAsia="Aptos"/>
          <w:b/>
          <w:bCs/>
          <w:rtl/>
        </w:rPr>
        <w:t>ليست جزءًا من الوحي</w:t>
      </w:r>
      <w:r w:rsidRPr="001A721D">
        <w:rPr>
          <w:rFonts w:eastAsia="Aptos"/>
          <w:b/>
          <w:bCs/>
        </w:rPr>
        <w:t>:</w:t>
      </w:r>
      <w:r w:rsidRPr="001A721D">
        <w:rPr>
          <w:rFonts w:eastAsia="Aptos"/>
        </w:rPr>
        <w:t xml:space="preserve"> </w:t>
      </w:r>
      <w:r w:rsidRPr="001A721D">
        <w:rPr>
          <w:rFonts w:eastAsia="Aptos"/>
          <w:rtl/>
        </w:rPr>
        <w:t>يجب التأكيد على أن أسماء السور ليست جزءًا من الوحي المنزل على النبي محمد ﷺ، بل هي تسميات اجتهد الصحابة والتابعون في وضعها</w:t>
      </w:r>
      <w:r w:rsidRPr="001A721D">
        <w:rPr>
          <w:rFonts w:eastAsia="Aptos"/>
        </w:rPr>
        <w:t>.</w:t>
      </w:r>
    </w:p>
    <w:p w14:paraId="40258505" w14:textId="77777777" w:rsidR="00C54616" w:rsidRPr="001A721D" w:rsidRDefault="00C54616" w:rsidP="009A6CA1">
      <w:pPr>
        <w:pStyle w:val="a9"/>
        <w:numPr>
          <w:ilvl w:val="0"/>
          <w:numId w:val="57"/>
        </w:numPr>
        <w:rPr>
          <w:rFonts w:eastAsia="Aptos"/>
        </w:rPr>
      </w:pPr>
      <w:r w:rsidRPr="001A721D">
        <w:rPr>
          <w:rFonts w:eastAsia="Aptos"/>
          <w:b/>
          <w:bCs/>
          <w:rtl/>
        </w:rPr>
        <w:t>دلالات مركزية</w:t>
      </w:r>
      <w:r w:rsidRPr="001A721D">
        <w:rPr>
          <w:rFonts w:eastAsia="Aptos"/>
          <w:b/>
          <w:bCs/>
        </w:rPr>
        <w:t>:</w:t>
      </w:r>
      <w:r w:rsidRPr="001A721D">
        <w:rPr>
          <w:rFonts w:eastAsia="Aptos"/>
        </w:rPr>
        <w:t xml:space="preserve"> </w:t>
      </w:r>
      <w:r w:rsidRPr="001A721D">
        <w:rPr>
          <w:rFonts w:eastAsia="Aptos"/>
          <w:rtl/>
        </w:rPr>
        <w:t>أسماء السور غالبًا ما تشير إلى الموضوعات الرئيسية التي تتناولها السورة، أو إلى قصة بارزة فيها، أو إلى كلمة متكررة ومهمة</w:t>
      </w:r>
      <w:r w:rsidRPr="001A721D">
        <w:rPr>
          <w:rFonts w:eastAsia="Aptos"/>
        </w:rPr>
        <w:t>.</w:t>
      </w:r>
    </w:p>
    <w:p w14:paraId="7A6CE57B" w14:textId="77777777" w:rsidR="00C54616" w:rsidRPr="001A721D" w:rsidRDefault="00C54616" w:rsidP="009A6CA1">
      <w:pPr>
        <w:pStyle w:val="a9"/>
        <w:numPr>
          <w:ilvl w:val="0"/>
          <w:numId w:val="57"/>
        </w:numPr>
        <w:rPr>
          <w:rFonts w:eastAsia="Aptos"/>
        </w:rPr>
      </w:pPr>
      <w:r w:rsidRPr="001A721D">
        <w:rPr>
          <w:rFonts w:eastAsia="Aptos"/>
          <w:b/>
          <w:bCs/>
          <w:rtl/>
        </w:rPr>
        <w:t>تعدد التسميات</w:t>
      </w:r>
      <w:r w:rsidRPr="001A721D">
        <w:rPr>
          <w:rFonts w:eastAsia="Aptos"/>
          <w:b/>
          <w:bCs/>
        </w:rPr>
        <w:t>:</w:t>
      </w:r>
      <w:r w:rsidRPr="001A721D">
        <w:rPr>
          <w:rFonts w:eastAsia="Aptos"/>
        </w:rPr>
        <w:t xml:space="preserve"> </w:t>
      </w:r>
      <w:r w:rsidRPr="001A721D">
        <w:rPr>
          <w:rFonts w:eastAsia="Aptos"/>
          <w:rtl/>
        </w:rPr>
        <w:t>قد يكون للسورة الواحدة أكثر من اسم، وهذا يدل على ثراء معانيها وتعدد جوانبها</w:t>
      </w:r>
      <w:r w:rsidRPr="001A721D">
        <w:rPr>
          <w:rFonts w:eastAsia="Aptos"/>
        </w:rPr>
        <w:t>.</w:t>
      </w:r>
    </w:p>
    <w:p w14:paraId="3EACA9A1" w14:textId="77777777" w:rsidR="00C54616" w:rsidRPr="00E46AD2" w:rsidRDefault="00C54616" w:rsidP="001A721D">
      <w:pPr>
        <w:rPr>
          <w:rFonts w:eastAsia="Aptos"/>
        </w:rPr>
      </w:pPr>
      <w:r w:rsidRPr="00E46AD2">
        <w:rPr>
          <w:rFonts w:eastAsia="Aptos"/>
          <w:rtl/>
        </w:rPr>
        <w:t>كيف تستخدم أسماء السور كمفاتيح للفهم؟</w:t>
      </w:r>
    </w:p>
    <w:p w14:paraId="00F44867" w14:textId="77777777" w:rsidR="00C54616" w:rsidRPr="001A721D" w:rsidRDefault="00C54616" w:rsidP="009A6CA1">
      <w:pPr>
        <w:pStyle w:val="a9"/>
        <w:numPr>
          <w:ilvl w:val="0"/>
          <w:numId w:val="58"/>
        </w:numPr>
        <w:rPr>
          <w:rFonts w:eastAsia="Aptos"/>
        </w:rPr>
      </w:pPr>
      <w:r w:rsidRPr="001A721D">
        <w:rPr>
          <w:rFonts w:eastAsia="Aptos"/>
          <w:b/>
          <w:bCs/>
          <w:rtl/>
        </w:rPr>
        <w:t>النظر إلى المعنى اللغوي للاسم</w:t>
      </w:r>
      <w:r w:rsidRPr="001A721D">
        <w:rPr>
          <w:rFonts w:eastAsia="Aptos"/>
          <w:b/>
          <w:bCs/>
        </w:rPr>
        <w:t>:</w:t>
      </w:r>
      <w:r w:rsidRPr="001A721D">
        <w:rPr>
          <w:rFonts w:eastAsia="Aptos"/>
        </w:rPr>
        <w:t xml:space="preserve"> </w:t>
      </w:r>
      <w:r w:rsidRPr="001A721D">
        <w:rPr>
          <w:rFonts w:eastAsia="Aptos"/>
          <w:rtl/>
        </w:rPr>
        <w:t>فهم المعنى اللغوي للاسم يساعد في فهم المحور العام للسورة. فمثلاً، اسم "البقرة" يشير إلى قصة البقرة، وهي قصة رمزية تتحدث عن التمرد على أوامر الله</w:t>
      </w:r>
      <w:r w:rsidRPr="001A721D">
        <w:rPr>
          <w:rFonts w:eastAsia="Aptos"/>
        </w:rPr>
        <w:t>.</w:t>
      </w:r>
    </w:p>
    <w:p w14:paraId="368A52C3" w14:textId="77777777" w:rsidR="00C54616" w:rsidRPr="001A721D" w:rsidRDefault="00C54616" w:rsidP="009A6CA1">
      <w:pPr>
        <w:pStyle w:val="a9"/>
        <w:numPr>
          <w:ilvl w:val="0"/>
          <w:numId w:val="58"/>
        </w:numPr>
        <w:rPr>
          <w:rFonts w:eastAsia="Aptos"/>
        </w:rPr>
      </w:pPr>
      <w:r w:rsidRPr="001A721D">
        <w:rPr>
          <w:rFonts w:eastAsia="Aptos"/>
          <w:b/>
          <w:bCs/>
          <w:rtl/>
        </w:rPr>
        <w:t>الربط بين الاسم والموضوع</w:t>
      </w:r>
      <w:r w:rsidRPr="001A721D">
        <w:rPr>
          <w:rFonts w:eastAsia="Aptos"/>
          <w:b/>
          <w:bCs/>
        </w:rPr>
        <w:t>:</w:t>
      </w:r>
      <w:r w:rsidRPr="001A721D">
        <w:rPr>
          <w:rFonts w:eastAsia="Aptos"/>
        </w:rPr>
        <w:t xml:space="preserve"> </w:t>
      </w:r>
      <w:r w:rsidRPr="001A721D">
        <w:rPr>
          <w:rFonts w:eastAsia="Aptos"/>
          <w:rtl/>
        </w:rPr>
        <w:t>محاولة الربط بين الاسم والموضوعات التي تتناولها السورة. فهل هناك علاقة بينهما؟ وهل يساعد الاسم في فهم الرسالة التي أراد الله إيصالها؟</w:t>
      </w:r>
    </w:p>
    <w:p w14:paraId="7395D748" w14:textId="77777777" w:rsidR="00C54616" w:rsidRPr="001A721D" w:rsidRDefault="00C54616" w:rsidP="009A6CA1">
      <w:pPr>
        <w:pStyle w:val="a9"/>
        <w:numPr>
          <w:ilvl w:val="0"/>
          <w:numId w:val="58"/>
        </w:numPr>
        <w:rPr>
          <w:rFonts w:eastAsia="Aptos"/>
        </w:rPr>
      </w:pPr>
      <w:r w:rsidRPr="001A721D">
        <w:rPr>
          <w:rFonts w:eastAsia="Aptos"/>
          <w:b/>
          <w:bCs/>
          <w:rtl/>
        </w:rPr>
        <w:t>البحث عن الدلالات الرمزية</w:t>
      </w:r>
      <w:r w:rsidRPr="001A721D">
        <w:rPr>
          <w:rFonts w:eastAsia="Aptos"/>
          <w:b/>
          <w:bCs/>
        </w:rPr>
        <w:t>:</w:t>
      </w:r>
      <w:r w:rsidRPr="001A721D">
        <w:rPr>
          <w:rFonts w:eastAsia="Aptos"/>
        </w:rPr>
        <w:t xml:space="preserve"> </w:t>
      </w:r>
      <w:r w:rsidRPr="001A721D">
        <w:rPr>
          <w:rFonts w:eastAsia="Aptos"/>
          <w:rtl/>
        </w:rPr>
        <w:t>في بعض الأحيان، قد يحمل الاسم دلالات رمزية أعمق من المعنى الظاهر. فاسم "النور" قد يشير إلى الهداية والإيمان اللذين ينيران دروبنا</w:t>
      </w:r>
      <w:r w:rsidRPr="001A721D">
        <w:rPr>
          <w:rFonts w:eastAsia="Aptos"/>
        </w:rPr>
        <w:t>.</w:t>
      </w:r>
    </w:p>
    <w:p w14:paraId="5670E5A8" w14:textId="77777777" w:rsidR="00C54616" w:rsidRPr="001A721D" w:rsidRDefault="00C54616" w:rsidP="009A6CA1">
      <w:pPr>
        <w:pStyle w:val="a9"/>
        <w:numPr>
          <w:ilvl w:val="0"/>
          <w:numId w:val="58"/>
        </w:numPr>
        <w:rPr>
          <w:rFonts w:eastAsia="Aptos"/>
        </w:rPr>
      </w:pPr>
      <w:r w:rsidRPr="001A721D">
        <w:rPr>
          <w:rFonts w:eastAsia="Aptos"/>
          <w:b/>
          <w:bCs/>
          <w:rtl/>
        </w:rPr>
        <w:t>الاستفادة من التفاسير</w:t>
      </w:r>
      <w:r w:rsidRPr="001A721D">
        <w:rPr>
          <w:rFonts w:eastAsia="Aptos"/>
          <w:b/>
          <w:bCs/>
        </w:rPr>
        <w:t>:</w:t>
      </w:r>
      <w:r w:rsidRPr="001A721D">
        <w:rPr>
          <w:rFonts w:eastAsia="Aptos"/>
        </w:rPr>
        <w:t xml:space="preserve"> </w:t>
      </w:r>
      <w:r w:rsidRPr="001A721D">
        <w:rPr>
          <w:rFonts w:eastAsia="Aptos"/>
          <w:rtl/>
        </w:rPr>
        <w:t>يمكن الاطلاع على تفاسير العلماء لمعرفة المزيد عن دلالات أسماء السور</w:t>
      </w:r>
      <w:r w:rsidRPr="001A721D">
        <w:rPr>
          <w:rFonts w:eastAsia="Aptos"/>
        </w:rPr>
        <w:t>.</w:t>
      </w:r>
    </w:p>
    <w:p w14:paraId="44274BA7" w14:textId="77777777" w:rsidR="00C54616" w:rsidRPr="00E46AD2" w:rsidRDefault="00C54616" w:rsidP="001A721D">
      <w:pPr>
        <w:rPr>
          <w:rFonts w:eastAsia="Aptos"/>
        </w:rPr>
      </w:pPr>
      <w:r w:rsidRPr="00E46AD2">
        <w:rPr>
          <w:rFonts w:eastAsia="Aptos"/>
          <w:rtl/>
        </w:rPr>
        <w:t>أمثلة تطبيقية</w:t>
      </w:r>
      <w:r w:rsidRPr="00E46AD2">
        <w:rPr>
          <w:rFonts w:eastAsia="Aptos"/>
        </w:rPr>
        <w:t>:</w:t>
      </w:r>
    </w:p>
    <w:p w14:paraId="328E158B" w14:textId="77777777" w:rsidR="00C54616" w:rsidRPr="001A721D" w:rsidRDefault="00C54616" w:rsidP="009A6CA1">
      <w:pPr>
        <w:pStyle w:val="a9"/>
        <w:numPr>
          <w:ilvl w:val="0"/>
          <w:numId w:val="59"/>
        </w:numPr>
        <w:rPr>
          <w:rFonts w:eastAsia="Aptos"/>
        </w:rPr>
      </w:pPr>
      <w:r w:rsidRPr="001A721D">
        <w:rPr>
          <w:rFonts w:eastAsia="Aptos"/>
          <w:b/>
          <w:bCs/>
          <w:rtl/>
        </w:rPr>
        <w:t>سورة الكهف</w:t>
      </w:r>
      <w:r w:rsidRPr="001A721D">
        <w:rPr>
          <w:rFonts w:eastAsia="Aptos"/>
          <w:b/>
          <w:bCs/>
        </w:rPr>
        <w:t>:</w:t>
      </w:r>
      <w:r w:rsidRPr="001A721D">
        <w:rPr>
          <w:rFonts w:eastAsia="Aptos"/>
        </w:rPr>
        <w:t xml:space="preserve"> </w:t>
      </w:r>
      <w:r w:rsidRPr="001A721D">
        <w:rPr>
          <w:rFonts w:eastAsia="Aptos"/>
          <w:rtl/>
        </w:rPr>
        <w:t>اسم السورة يشير إلى قصة أصحاب الكهف، وهي قصة عن الإيمان والثبات في وجه الفتن</w:t>
      </w:r>
      <w:r w:rsidRPr="001A721D">
        <w:rPr>
          <w:rFonts w:eastAsia="Aptos"/>
        </w:rPr>
        <w:t>.</w:t>
      </w:r>
    </w:p>
    <w:p w14:paraId="0FDD411A" w14:textId="77777777" w:rsidR="00C54616" w:rsidRPr="001A721D" w:rsidRDefault="00C54616" w:rsidP="009A6CA1">
      <w:pPr>
        <w:pStyle w:val="a9"/>
        <w:numPr>
          <w:ilvl w:val="0"/>
          <w:numId w:val="59"/>
        </w:numPr>
        <w:rPr>
          <w:rFonts w:eastAsia="Aptos"/>
        </w:rPr>
      </w:pPr>
      <w:r w:rsidRPr="001A721D">
        <w:rPr>
          <w:rFonts w:eastAsia="Aptos"/>
          <w:b/>
          <w:bCs/>
          <w:rtl/>
        </w:rPr>
        <w:t>سورة يوسف</w:t>
      </w:r>
      <w:r w:rsidRPr="001A721D">
        <w:rPr>
          <w:rFonts w:eastAsia="Aptos"/>
          <w:b/>
          <w:bCs/>
        </w:rPr>
        <w:t>:</w:t>
      </w:r>
      <w:r w:rsidRPr="001A721D">
        <w:rPr>
          <w:rFonts w:eastAsia="Aptos"/>
        </w:rPr>
        <w:t xml:space="preserve"> </w:t>
      </w:r>
      <w:r w:rsidRPr="001A721D">
        <w:rPr>
          <w:rFonts w:eastAsia="Aptos"/>
          <w:rtl/>
        </w:rPr>
        <w:t>اسم السورة يشير إلى قصة يوسف، وهي قصة عن الصبر والعفو والصفح</w:t>
      </w:r>
      <w:r w:rsidRPr="001A721D">
        <w:rPr>
          <w:rFonts w:eastAsia="Aptos"/>
        </w:rPr>
        <w:t>.</w:t>
      </w:r>
    </w:p>
    <w:p w14:paraId="3617407D" w14:textId="77777777" w:rsidR="00C54616" w:rsidRPr="001A721D" w:rsidRDefault="00C54616" w:rsidP="009A6CA1">
      <w:pPr>
        <w:pStyle w:val="a9"/>
        <w:numPr>
          <w:ilvl w:val="0"/>
          <w:numId w:val="59"/>
        </w:numPr>
        <w:rPr>
          <w:rFonts w:eastAsia="Aptos"/>
        </w:rPr>
      </w:pPr>
      <w:r w:rsidRPr="001A721D">
        <w:rPr>
          <w:rFonts w:eastAsia="Aptos"/>
          <w:b/>
          <w:bCs/>
          <w:rtl/>
        </w:rPr>
        <w:t>سورة الرحمن</w:t>
      </w:r>
      <w:r w:rsidRPr="001A721D">
        <w:rPr>
          <w:rFonts w:eastAsia="Aptos"/>
          <w:b/>
          <w:bCs/>
        </w:rPr>
        <w:t>:</w:t>
      </w:r>
      <w:r w:rsidRPr="001A721D">
        <w:rPr>
          <w:rFonts w:eastAsia="Aptos"/>
        </w:rPr>
        <w:t xml:space="preserve"> </w:t>
      </w:r>
      <w:r w:rsidRPr="001A721D">
        <w:rPr>
          <w:rFonts w:eastAsia="Aptos"/>
          <w:rtl/>
        </w:rPr>
        <w:t>اسم السورة يشير إلى رحمة الله الواسعة التي تشمل كل خلقه</w:t>
      </w:r>
      <w:r w:rsidRPr="001A721D">
        <w:rPr>
          <w:rFonts w:eastAsia="Aptos"/>
        </w:rPr>
        <w:t>.</w:t>
      </w:r>
    </w:p>
    <w:p w14:paraId="3511BE2C" w14:textId="77777777" w:rsidR="00C54616" w:rsidRPr="00E46AD2" w:rsidRDefault="00C54616" w:rsidP="001A721D">
      <w:pPr>
        <w:rPr>
          <w:rFonts w:eastAsia="Aptos"/>
        </w:rPr>
      </w:pPr>
      <w:r w:rsidRPr="00E46AD2">
        <w:rPr>
          <w:rFonts w:eastAsia="Aptos"/>
          <w:rtl/>
        </w:rPr>
        <w:t>الخلاصة</w:t>
      </w:r>
      <w:r w:rsidRPr="00E46AD2">
        <w:rPr>
          <w:rFonts w:eastAsia="Aptos"/>
        </w:rPr>
        <w:t>:</w:t>
      </w:r>
    </w:p>
    <w:p w14:paraId="04B971C2" w14:textId="77777777" w:rsidR="00C54616" w:rsidRPr="00E46AD2" w:rsidRDefault="00C54616" w:rsidP="001A721D">
      <w:pPr>
        <w:rPr>
          <w:rFonts w:eastAsia="Aptos"/>
        </w:rPr>
      </w:pPr>
      <w:r w:rsidRPr="00E46AD2">
        <w:rPr>
          <w:rFonts w:eastAsia="Aptos"/>
          <w:rtl/>
        </w:rPr>
        <w:t>أسماء سور القرآن ليست مجرد كلمات، بل هي مفاتيح تفتح لنا أبواب التدبر والتأمل. فلنحرص على إمعان النظر فيها، والبحث عن المعاني الخفية التي قد تحملها، لكي نزداد فهمًا لكلام الله وتعلقًا به</w:t>
      </w:r>
      <w:r w:rsidRPr="00E46AD2">
        <w:rPr>
          <w:rFonts w:eastAsia="Aptos"/>
        </w:rPr>
        <w:t>.</w:t>
      </w:r>
    </w:p>
    <w:p w14:paraId="594DD5CC" w14:textId="77777777" w:rsidR="00C54616" w:rsidRPr="00E46AD2" w:rsidRDefault="00C54616" w:rsidP="001A721D">
      <w:pPr>
        <w:rPr>
          <w:rFonts w:eastAsia="Aptos"/>
        </w:rPr>
      </w:pPr>
      <w:r w:rsidRPr="00E46AD2">
        <w:rPr>
          <w:rFonts w:eastAsia="Aptos"/>
          <w:rtl/>
        </w:rPr>
        <w:t>دعوة إلى العمل</w:t>
      </w:r>
      <w:r w:rsidRPr="00E46AD2">
        <w:rPr>
          <w:rFonts w:eastAsia="Aptos"/>
        </w:rPr>
        <w:t>:</w:t>
      </w:r>
    </w:p>
    <w:p w14:paraId="1A0FE767" w14:textId="77777777" w:rsidR="00C54616" w:rsidRPr="00E46AD2" w:rsidRDefault="00C54616" w:rsidP="001A721D">
      <w:pPr>
        <w:rPr>
          <w:rFonts w:eastAsia="Aptos"/>
        </w:rPr>
      </w:pPr>
      <w:r w:rsidRPr="00E46AD2">
        <w:rPr>
          <w:rFonts w:eastAsia="Aptos"/>
          <w:rtl/>
        </w:rPr>
        <w:t>فلنجعل أسماء السور نقطة انطلاق لرحلتنا في فهم القرآن، ولنجعل التدبر عادة لنا في كل يوم من أيام حياتنا</w:t>
      </w:r>
      <w:r w:rsidRPr="00E46AD2">
        <w:rPr>
          <w:rFonts w:eastAsia="Aptos"/>
        </w:rPr>
        <w:t>.</w:t>
      </w:r>
    </w:p>
    <w:p w14:paraId="5809AF44" w14:textId="26469FEA" w:rsidR="00C54616" w:rsidRPr="00E46AD2" w:rsidRDefault="002A4B41" w:rsidP="008A0417">
      <w:pPr>
        <w:pStyle w:val="1"/>
      </w:pPr>
      <w:bookmarkStart w:id="214" w:name="_Toc192269226"/>
      <w:bookmarkStart w:id="215" w:name="_Toc199407133"/>
      <w:r>
        <w:rPr>
          <w:rFonts w:hint="cs"/>
          <w:rtl/>
        </w:rPr>
        <w:t>"</w:t>
      </w:r>
      <w:r w:rsidR="00C54616" w:rsidRPr="00E46AD2">
        <w:rPr>
          <w:rtl/>
        </w:rPr>
        <w:t>العلم والقرآن: رحلة استكشافية مشتركة نحو آفاق جديدة للمعرفة</w:t>
      </w:r>
      <w:r w:rsidR="00C54616" w:rsidRPr="00E46AD2">
        <w:t>"</w:t>
      </w:r>
      <w:bookmarkEnd w:id="214"/>
      <w:bookmarkEnd w:id="215"/>
    </w:p>
    <w:p w14:paraId="06959EAB" w14:textId="77777777" w:rsidR="00C54616" w:rsidRPr="00E46AD2" w:rsidRDefault="00C54616" w:rsidP="001A721D">
      <w:pPr>
        <w:rPr>
          <w:rFonts w:eastAsia="Aptos"/>
        </w:rPr>
      </w:pPr>
      <w:r w:rsidRPr="00E46AD2">
        <w:rPr>
          <w:rFonts w:eastAsia="Aptos"/>
          <w:rtl/>
        </w:rPr>
        <w:t>مقدمة</w:t>
      </w:r>
      <w:r w:rsidRPr="00E46AD2">
        <w:rPr>
          <w:rFonts w:eastAsia="Aptos"/>
        </w:rPr>
        <w:t>:</w:t>
      </w:r>
    </w:p>
    <w:p w14:paraId="34F4CD3B" w14:textId="77777777" w:rsidR="00C54616" w:rsidRPr="00E46AD2" w:rsidRDefault="00C54616" w:rsidP="001A721D">
      <w:pPr>
        <w:rPr>
          <w:rFonts w:eastAsia="Aptos"/>
        </w:rPr>
      </w:pPr>
      <w:r w:rsidRPr="00E46AD2">
        <w:rPr>
          <w:rFonts w:eastAsia="Aptos"/>
          <w:rtl/>
        </w:rPr>
        <w:t>القرآن الكريم ليس كتاب علوم بالمعنى الحديث، بل هو كتاب هداية وإرشاد. ومع ذلك، فإن القرآن يحتوي على العديد من الآيات التي تتحدث عن الكون والطبيعة والإنسان، والتي يمكن للعلم أن يساعد في فهمها وتفسيرها. فكيف نفهم العلاقة بين العلم والقرآن؟ وكيف يمكن أن يثري كل منهما الآخر؟</w:t>
      </w:r>
    </w:p>
    <w:p w14:paraId="2E72125F" w14:textId="77777777" w:rsidR="00C54616" w:rsidRPr="00E46AD2" w:rsidRDefault="00C54616" w:rsidP="001A721D">
      <w:pPr>
        <w:rPr>
          <w:rFonts w:eastAsia="Aptos"/>
        </w:rPr>
      </w:pPr>
      <w:r w:rsidRPr="00E46AD2">
        <w:rPr>
          <w:rFonts w:eastAsia="Aptos"/>
          <w:rtl/>
        </w:rPr>
        <w:t>العلم والقرآن: تكامل لا تعارض</w:t>
      </w:r>
      <w:r w:rsidRPr="00E46AD2">
        <w:rPr>
          <w:rFonts w:eastAsia="Aptos"/>
        </w:rPr>
        <w:t>:</w:t>
      </w:r>
    </w:p>
    <w:p w14:paraId="69379A5B" w14:textId="74D25230" w:rsidR="00C54616" w:rsidRPr="001A721D" w:rsidRDefault="00C54616" w:rsidP="009A6CA1">
      <w:pPr>
        <w:pStyle w:val="a9"/>
        <w:numPr>
          <w:ilvl w:val="0"/>
          <w:numId w:val="60"/>
        </w:numPr>
        <w:rPr>
          <w:rFonts w:eastAsia="Aptos"/>
        </w:rPr>
      </w:pPr>
      <w:r w:rsidRPr="001A721D">
        <w:rPr>
          <w:rFonts w:eastAsia="Aptos"/>
          <w:b/>
          <w:bCs/>
          <w:rtl/>
        </w:rPr>
        <w:t>القرآن يدعو إلى العلم</w:t>
      </w:r>
      <w:r w:rsidRPr="001A721D">
        <w:rPr>
          <w:rFonts w:eastAsia="Aptos"/>
          <w:b/>
          <w:bCs/>
        </w:rPr>
        <w:t>:</w:t>
      </w:r>
      <w:r w:rsidRPr="001A721D">
        <w:rPr>
          <w:rFonts w:eastAsia="Aptos"/>
        </w:rPr>
        <w:t xml:space="preserve"> </w:t>
      </w:r>
      <w:r w:rsidRPr="001A721D">
        <w:rPr>
          <w:rFonts w:eastAsia="Aptos"/>
          <w:rtl/>
        </w:rPr>
        <w:t xml:space="preserve">القرآن يحث على طلب العلم والسعي إلى فهم الكون، ويجعل التفكر في الكون عبادة تقربنا إلى الله. يقول الله تعالى: ﴿قُلْ سِيرُوا فِي الْأَرْضِ فَانْظُرُوا كَيْفَ بَدَأَ الْخَلْقَ﴾ </w:t>
      </w:r>
      <w:r w:rsidR="0064321B">
        <w:rPr>
          <w:rFonts w:eastAsia="Aptos"/>
          <w:rtl/>
        </w:rPr>
        <w:t>"</w:t>
      </w:r>
      <w:r w:rsidRPr="001A721D">
        <w:rPr>
          <w:rFonts w:eastAsia="Aptos"/>
          <w:rtl/>
        </w:rPr>
        <w:t>العنكبوت: 20</w:t>
      </w:r>
      <w:r w:rsidR="0064321B">
        <w:rPr>
          <w:rFonts w:eastAsia="Aptos"/>
          <w:rtl/>
        </w:rPr>
        <w:t>"</w:t>
      </w:r>
      <w:r w:rsidRPr="001A721D">
        <w:rPr>
          <w:rFonts w:eastAsia="Aptos"/>
        </w:rPr>
        <w:t>.</w:t>
      </w:r>
    </w:p>
    <w:p w14:paraId="152978B7" w14:textId="1AF55C5D" w:rsidR="00C54616" w:rsidRPr="001A721D" w:rsidRDefault="00C54616" w:rsidP="009A6CA1">
      <w:pPr>
        <w:pStyle w:val="a9"/>
        <w:numPr>
          <w:ilvl w:val="0"/>
          <w:numId w:val="60"/>
        </w:numPr>
        <w:rPr>
          <w:rFonts w:eastAsia="Aptos"/>
        </w:rPr>
      </w:pPr>
      <w:r w:rsidRPr="001A721D">
        <w:rPr>
          <w:rFonts w:eastAsia="Aptos"/>
          <w:b/>
          <w:bCs/>
          <w:rtl/>
        </w:rPr>
        <w:t>العلم يؤكد عظمة القرآن</w:t>
      </w:r>
      <w:r w:rsidRPr="001A721D">
        <w:rPr>
          <w:rFonts w:eastAsia="Aptos"/>
          <w:b/>
          <w:bCs/>
        </w:rPr>
        <w:t>:</w:t>
      </w:r>
      <w:r w:rsidRPr="001A721D">
        <w:rPr>
          <w:rFonts w:eastAsia="Aptos"/>
        </w:rPr>
        <w:t xml:space="preserve"> </w:t>
      </w:r>
      <w:r w:rsidRPr="001A721D">
        <w:rPr>
          <w:rFonts w:eastAsia="Aptos"/>
          <w:rtl/>
        </w:rPr>
        <w:t xml:space="preserve">كلما ازداد علمنا بالكون، كلما ازددنا يقينًا بعظمة القرآن ودقة وصفه للحقائق العلمية. يقول الله تعالى: ﴿سَنُرِيهِمْ آيَاتِنَا فِي الْآفَاقِ وَفِي أَنْفُسِهِمْ حَتَّىٰ يَتَبَيَّنَ لَهُمْ أَنَّهُ الْحَقُّ﴾ </w:t>
      </w:r>
      <w:r w:rsidR="0064321B">
        <w:rPr>
          <w:rFonts w:eastAsia="Aptos"/>
          <w:rtl/>
        </w:rPr>
        <w:t>"</w:t>
      </w:r>
      <w:r w:rsidRPr="001A721D">
        <w:rPr>
          <w:rFonts w:eastAsia="Aptos"/>
          <w:rtl/>
        </w:rPr>
        <w:t>فصلت: 53</w:t>
      </w:r>
      <w:r w:rsidR="0064321B">
        <w:rPr>
          <w:rFonts w:eastAsia="Aptos"/>
          <w:rtl/>
        </w:rPr>
        <w:t>"</w:t>
      </w:r>
      <w:r w:rsidRPr="001A721D">
        <w:rPr>
          <w:rFonts w:eastAsia="Aptos"/>
        </w:rPr>
        <w:t>.</w:t>
      </w:r>
    </w:p>
    <w:p w14:paraId="7308CE48" w14:textId="77777777" w:rsidR="00C54616" w:rsidRPr="001A721D" w:rsidRDefault="00C54616" w:rsidP="009A6CA1">
      <w:pPr>
        <w:pStyle w:val="a9"/>
        <w:numPr>
          <w:ilvl w:val="0"/>
          <w:numId w:val="60"/>
        </w:numPr>
        <w:rPr>
          <w:rFonts w:eastAsia="Aptos"/>
        </w:rPr>
      </w:pPr>
      <w:r w:rsidRPr="001A721D">
        <w:rPr>
          <w:rFonts w:eastAsia="Aptos"/>
          <w:b/>
          <w:bCs/>
          <w:rtl/>
        </w:rPr>
        <w:t>العلم يساعد على فهم القرآن</w:t>
      </w:r>
      <w:r w:rsidRPr="001A721D">
        <w:rPr>
          <w:rFonts w:eastAsia="Aptos"/>
          <w:b/>
          <w:bCs/>
        </w:rPr>
        <w:t>:</w:t>
      </w:r>
      <w:r w:rsidRPr="001A721D">
        <w:rPr>
          <w:rFonts w:eastAsia="Aptos"/>
        </w:rPr>
        <w:t xml:space="preserve"> </w:t>
      </w:r>
      <w:r w:rsidRPr="001A721D">
        <w:rPr>
          <w:rFonts w:eastAsia="Aptos"/>
          <w:rtl/>
        </w:rPr>
        <w:t>العلم يساعد على فهم معاني القرآن بشكل أعمق، وتوضيح بعض الآيات التي قد تبدو غامضة للوهلة الأولى</w:t>
      </w:r>
      <w:r w:rsidRPr="001A721D">
        <w:rPr>
          <w:rFonts w:eastAsia="Aptos"/>
        </w:rPr>
        <w:t>.</w:t>
      </w:r>
    </w:p>
    <w:p w14:paraId="33DE9D23" w14:textId="77777777" w:rsidR="00C54616" w:rsidRPr="001A721D" w:rsidRDefault="00C54616" w:rsidP="009A6CA1">
      <w:pPr>
        <w:pStyle w:val="a9"/>
        <w:numPr>
          <w:ilvl w:val="0"/>
          <w:numId w:val="60"/>
        </w:numPr>
        <w:rPr>
          <w:rFonts w:eastAsia="Aptos"/>
        </w:rPr>
      </w:pPr>
      <w:r w:rsidRPr="001A721D">
        <w:rPr>
          <w:rFonts w:eastAsia="Aptos"/>
          <w:b/>
          <w:bCs/>
          <w:rtl/>
        </w:rPr>
        <w:t>القرآن يرشد العلم</w:t>
      </w:r>
      <w:r w:rsidRPr="001A721D">
        <w:rPr>
          <w:rFonts w:eastAsia="Aptos"/>
          <w:b/>
          <w:bCs/>
        </w:rPr>
        <w:t>:</w:t>
      </w:r>
      <w:r w:rsidRPr="001A721D">
        <w:rPr>
          <w:rFonts w:eastAsia="Aptos"/>
        </w:rPr>
        <w:t xml:space="preserve"> </w:t>
      </w:r>
      <w:r w:rsidRPr="001A721D">
        <w:rPr>
          <w:rFonts w:eastAsia="Aptos"/>
          <w:rtl/>
        </w:rPr>
        <w:t>القرآن يوجه العلم نحو الخير، ويذكره بالقيم الأخلاقية والإنسانية، ويمنعه من أن يتحول إلى أداة للدمار والفساد</w:t>
      </w:r>
      <w:r w:rsidRPr="001A721D">
        <w:rPr>
          <w:rFonts w:eastAsia="Aptos"/>
        </w:rPr>
        <w:t>.</w:t>
      </w:r>
    </w:p>
    <w:p w14:paraId="7E3F20A7" w14:textId="77777777" w:rsidR="00C54616" w:rsidRPr="00E46AD2" w:rsidRDefault="00C54616" w:rsidP="001A721D">
      <w:pPr>
        <w:rPr>
          <w:rFonts w:eastAsia="Aptos"/>
        </w:rPr>
      </w:pPr>
      <w:r w:rsidRPr="00E46AD2">
        <w:rPr>
          <w:rFonts w:eastAsia="Aptos"/>
          <w:rtl/>
        </w:rPr>
        <w:t>أمثلة على التكامل بين العلم والقرآن</w:t>
      </w:r>
      <w:r w:rsidRPr="00E46AD2">
        <w:rPr>
          <w:rFonts w:eastAsia="Aptos"/>
        </w:rPr>
        <w:t>:</w:t>
      </w:r>
    </w:p>
    <w:p w14:paraId="56D497CF" w14:textId="77777777" w:rsidR="00C54616" w:rsidRPr="001A721D" w:rsidRDefault="00C54616" w:rsidP="009A6CA1">
      <w:pPr>
        <w:pStyle w:val="a9"/>
        <w:numPr>
          <w:ilvl w:val="0"/>
          <w:numId w:val="61"/>
        </w:numPr>
        <w:rPr>
          <w:rFonts w:eastAsia="Aptos"/>
        </w:rPr>
      </w:pPr>
      <w:r w:rsidRPr="001A721D">
        <w:rPr>
          <w:rFonts w:eastAsia="Aptos"/>
          <w:b/>
          <w:bCs/>
          <w:rtl/>
        </w:rPr>
        <w:t>خلق الإنسان</w:t>
      </w:r>
      <w:r w:rsidRPr="001A721D">
        <w:rPr>
          <w:rFonts w:eastAsia="Aptos"/>
          <w:b/>
          <w:bCs/>
        </w:rPr>
        <w:t>:</w:t>
      </w:r>
      <w:r w:rsidRPr="001A721D">
        <w:rPr>
          <w:rFonts w:eastAsia="Aptos"/>
        </w:rPr>
        <w:t xml:space="preserve"> </w:t>
      </w:r>
      <w:r w:rsidRPr="001A721D">
        <w:rPr>
          <w:rFonts w:eastAsia="Aptos"/>
          <w:rtl/>
        </w:rPr>
        <w:t>يصف القرآن مراحل خلق الإنسان بدقة متناهية، وقد اكتشف العلم الحديث العديد من التفاصيل الدقيقة التي تتوافق مع هذه المراحل</w:t>
      </w:r>
      <w:r w:rsidRPr="001A721D">
        <w:rPr>
          <w:rFonts w:eastAsia="Aptos"/>
        </w:rPr>
        <w:t>.</w:t>
      </w:r>
    </w:p>
    <w:p w14:paraId="34D0C4D4" w14:textId="77777777" w:rsidR="00C54616" w:rsidRPr="001A721D" w:rsidRDefault="00C54616" w:rsidP="009A6CA1">
      <w:pPr>
        <w:pStyle w:val="a9"/>
        <w:numPr>
          <w:ilvl w:val="0"/>
          <w:numId w:val="61"/>
        </w:numPr>
        <w:rPr>
          <w:rFonts w:eastAsia="Aptos"/>
        </w:rPr>
      </w:pPr>
      <w:r w:rsidRPr="001A721D">
        <w:rPr>
          <w:rFonts w:eastAsia="Aptos"/>
          <w:b/>
          <w:bCs/>
          <w:rtl/>
        </w:rPr>
        <w:t>الكون</w:t>
      </w:r>
      <w:r w:rsidRPr="001A721D">
        <w:rPr>
          <w:rFonts w:eastAsia="Aptos"/>
          <w:b/>
          <w:bCs/>
        </w:rPr>
        <w:t>:</w:t>
      </w:r>
      <w:r w:rsidRPr="001A721D">
        <w:rPr>
          <w:rFonts w:eastAsia="Aptos"/>
        </w:rPr>
        <w:t xml:space="preserve"> </w:t>
      </w:r>
      <w:r w:rsidRPr="001A721D">
        <w:rPr>
          <w:rFonts w:eastAsia="Aptos"/>
          <w:rtl/>
        </w:rPr>
        <w:t>يتحدث القرآن عن اتساع الكون وحركته، وقد أثبت العلم الحديث هذه الحقائق</w:t>
      </w:r>
      <w:r w:rsidRPr="001A721D">
        <w:rPr>
          <w:rFonts w:eastAsia="Aptos"/>
        </w:rPr>
        <w:t>.</w:t>
      </w:r>
    </w:p>
    <w:p w14:paraId="481BD0AE" w14:textId="047E906F" w:rsidR="00C54616" w:rsidRPr="001A721D" w:rsidRDefault="00C54616" w:rsidP="009A6CA1">
      <w:pPr>
        <w:pStyle w:val="a9"/>
        <w:numPr>
          <w:ilvl w:val="0"/>
          <w:numId w:val="61"/>
        </w:numPr>
        <w:rPr>
          <w:rFonts w:eastAsia="Aptos"/>
        </w:rPr>
      </w:pPr>
      <w:r w:rsidRPr="001A721D">
        <w:rPr>
          <w:rFonts w:eastAsia="Aptos"/>
          <w:b/>
          <w:bCs/>
          <w:rtl/>
        </w:rPr>
        <w:t>الأرض</w:t>
      </w:r>
      <w:r w:rsidRPr="001A721D">
        <w:rPr>
          <w:rFonts w:eastAsia="Aptos"/>
          <w:b/>
          <w:bCs/>
        </w:rPr>
        <w:t>:</w:t>
      </w:r>
      <w:r w:rsidRPr="001A721D">
        <w:rPr>
          <w:rFonts w:eastAsia="Aptos"/>
        </w:rPr>
        <w:t xml:space="preserve"> </w:t>
      </w:r>
      <w:r w:rsidRPr="001A721D">
        <w:rPr>
          <w:rFonts w:eastAsia="Aptos"/>
          <w:rtl/>
        </w:rPr>
        <w:t xml:space="preserve">يذكر القرآن أن الأرض </w:t>
      </w:r>
      <w:r w:rsidR="00741AB1">
        <w:rPr>
          <w:rFonts w:eastAsia="Aptos" w:hint="cs"/>
          <w:rtl/>
        </w:rPr>
        <w:t>مسطحة</w:t>
      </w:r>
      <w:r w:rsidRPr="001A721D">
        <w:rPr>
          <w:rFonts w:eastAsia="Aptos"/>
          <w:rtl/>
        </w:rPr>
        <w:t xml:space="preserve"> الشكل، وقد أثبت </w:t>
      </w:r>
      <w:r w:rsidR="0009753F">
        <w:rPr>
          <w:rFonts w:eastAsia="Aptos" w:hint="cs"/>
          <w:rtl/>
        </w:rPr>
        <w:t>النموذج</w:t>
      </w:r>
      <w:r w:rsidR="00081D59">
        <w:rPr>
          <w:rFonts w:eastAsia="Aptos" w:hint="cs"/>
          <w:rtl/>
        </w:rPr>
        <w:t xml:space="preserve"> ال</w:t>
      </w:r>
      <w:r w:rsidR="0009753F">
        <w:rPr>
          <w:rFonts w:eastAsia="Aptos" w:hint="cs"/>
          <w:rtl/>
        </w:rPr>
        <w:t>ا</w:t>
      </w:r>
      <w:r w:rsidR="00081D59">
        <w:rPr>
          <w:rFonts w:eastAsia="Aptos" w:hint="cs"/>
          <w:rtl/>
        </w:rPr>
        <w:t xml:space="preserve">رض المسطحة فعاليته في </w:t>
      </w:r>
      <w:r w:rsidR="004E04D6">
        <w:rPr>
          <w:rFonts w:eastAsia="Aptos" w:hint="cs"/>
          <w:rtl/>
        </w:rPr>
        <w:t xml:space="preserve">التناغم </w:t>
      </w:r>
      <w:r w:rsidR="00C22FB5">
        <w:rPr>
          <w:rFonts w:eastAsia="Aptos" w:hint="cs"/>
          <w:rtl/>
        </w:rPr>
        <w:t>مع</w:t>
      </w:r>
      <w:r w:rsidR="00081D59">
        <w:rPr>
          <w:rFonts w:eastAsia="Aptos" w:hint="cs"/>
          <w:rtl/>
        </w:rPr>
        <w:t xml:space="preserve"> </w:t>
      </w:r>
      <w:r w:rsidR="00186A22">
        <w:rPr>
          <w:rFonts w:eastAsia="Aptos" w:hint="cs"/>
          <w:rtl/>
        </w:rPr>
        <w:t>كل</w:t>
      </w:r>
      <w:r w:rsidR="00387DB5">
        <w:rPr>
          <w:rFonts w:eastAsia="Aptos" w:hint="cs"/>
          <w:rtl/>
        </w:rPr>
        <w:t xml:space="preserve"> </w:t>
      </w:r>
      <w:r w:rsidR="00186A22">
        <w:rPr>
          <w:rFonts w:eastAsia="Aptos" w:hint="cs"/>
          <w:rtl/>
        </w:rPr>
        <w:t>ال</w:t>
      </w:r>
      <w:r w:rsidR="00387DB5">
        <w:rPr>
          <w:rFonts w:eastAsia="Aptos" w:hint="cs"/>
          <w:rtl/>
        </w:rPr>
        <w:t xml:space="preserve">ظواهر </w:t>
      </w:r>
      <w:r w:rsidR="004E04D6">
        <w:rPr>
          <w:rFonts w:eastAsia="Aptos" w:hint="cs"/>
          <w:rtl/>
        </w:rPr>
        <w:t>ال</w:t>
      </w:r>
      <w:r w:rsidR="00387DB5">
        <w:rPr>
          <w:rFonts w:eastAsia="Aptos" w:hint="cs"/>
          <w:rtl/>
        </w:rPr>
        <w:t xml:space="preserve">علمية عكس </w:t>
      </w:r>
      <w:r w:rsidR="0009753F">
        <w:rPr>
          <w:rFonts w:eastAsia="Aptos" w:hint="cs"/>
          <w:rtl/>
        </w:rPr>
        <w:t>النموذج</w:t>
      </w:r>
      <w:r w:rsidR="00387DB5">
        <w:rPr>
          <w:rFonts w:eastAsia="Aptos" w:hint="cs"/>
          <w:rtl/>
        </w:rPr>
        <w:t xml:space="preserve"> الكروي </w:t>
      </w:r>
      <w:r w:rsidRPr="001A721D">
        <w:rPr>
          <w:rFonts w:eastAsia="Aptos"/>
          <w:rtl/>
        </w:rPr>
        <w:t>ال</w:t>
      </w:r>
      <w:r w:rsidR="001A4472">
        <w:rPr>
          <w:rFonts w:eastAsia="Aptos" w:hint="cs"/>
          <w:rtl/>
        </w:rPr>
        <w:t>ادلة العلمية</w:t>
      </w:r>
      <w:r w:rsidR="006106D1">
        <w:rPr>
          <w:rFonts w:eastAsia="Aptos" w:hint="cs"/>
          <w:rtl/>
        </w:rPr>
        <w:t xml:space="preserve"> </w:t>
      </w:r>
      <w:r w:rsidR="006E5458">
        <w:rPr>
          <w:rFonts w:eastAsia="Aptos" w:hint="cs"/>
          <w:rtl/>
        </w:rPr>
        <w:t xml:space="preserve">تتساقط على مدار الساعة </w:t>
      </w:r>
      <w:r w:rsidR="00F7318F">
        <w:rPr>
          <w:rFonts w:eastAsia="Aptos" w:hint="cs"/>
          <w:rtl/>
        </w:rPr>
        <w:t xml:space="preserve">ولا دليل واحد عن </w:t>
      </w:r>
      <w:r w:rsidR="00186A22">
        <w:rPr>
          <w:rFonts w:eastAsia="Aptos" w:hint="cs"/>
          <w:rtl/>
        </w:rPr>
        <w:t xml:space="preserve">كروية الأرض </w:t>
      </w:r>
      <w:r w:rsidR="00433637">
        <w:rPr>
          <w:rFonts w:eastAsia="Aptos" w:hint="cs"/>
          <w:rtl/>
        </w:rPr>
        <w:t>و</w:t>
      </w:r>
      <w:r w:rsidR="003E6719">
        <w:rPr>
          <w:rFonts w:eastAsia="Aptos" w:hint="cs"/>
          <w:rtl/>
        </w:rPr>
        <w:t xml:space="preserve"> لا انحناء المزعوم للأرض الكروية </w:t>
      </w:r>
      <w:r w:rsidR="00433637">
        <w:rPr>
          <w:rFonts w:eastAsia="Aptos" w:hint="cs"/>
          <w:rtl/>
        </w:rPr>
        <w:t xml:space="preserve">و </w:t>
      </w:r>
      <w:r w:rsidR="00DF1AB5">
        <w:rPr>
          <w:rFonts w:eastAsia="Aptos" w:hint="cs"/>
          <w:rtl/>
        </w:rPr>
        <w:t xml:space="preserve">لا صور و </w:t>
      </w:r>
      <w:r w:rsidR="00B77438">
        <w:rPr>
          <w:rFonts w:eastAsia="Aptos" w:hint="cs"/>
          <w:rtl/>
        </w:rPr>
        <w:t xml:space="preserve">لا </w:t>
      </w:r>
      <w:r w:rsidR="00DF1AB5">
        <w:rPr>
          <w:rFonts w:eastAsia="Aptos" w:hint="cs"/>
          <w:rtl/>
        </w:rPr>
        <w:t xml:space="preserve">فيديو </w:t>
      </w:r>
      <w:r w:rsidR="00B77438">
        <w:rPr>
          <w:rFonts w:eastAsia="Aptos" w:hint="cs"/>
          <w:rtl/>
        </w:rPr>
        <w:t xml:space="preserve"> واحد </w:t>
      </w:r>
      <w:r w:rsidR="00DF1AB5">
        <w:rPr>
          <w:rFonts w:eastAsia="Aptos" w:hint="cs"/>
          <w:rtl/>
        </w:rPr>
        <w:t xml:space="preserve">حقيقي </w:t>
      </w:r>
      <w:r w:rsidR="00B77438">
        <w:rPr>
          <w:rFonts w:eastAsia="Aptos" w:hint="cs"/>
          <w:rtl/>
        </w:rPr>
        <w:t xml:space="preserve">يظهر كوكب الأرض </w:t>
      </w:r>
      <w:r w:rsidR="002B4C5F">
        <w:rPr>
          <w:rFonts w:eastAsia="Aptos" w:hint="cs"/>
          <w:rtl/>
        </w:rPr>
        <w:t xml:space="preserve">كاملا كل الصور مركبة ومعدلة </w:t>
      </w:r>
      <w:r w:rsidR="00857786">
        <w:rPr>
          <w:rFonts w:eastAsia="Aptos" w:hint="cs"/>
          <w:rtl/>
        </w:rPr>
        <w:t>ببرامج الكمبيوتر.</w:t>
      </w:r>
      <w:r w:rsidR="007A7B85">
        <w:rPr>
          <w:rFonts w:eastAsia="Aptos" w:hint="cs"/>
          <w:rtl/>
        </w:rPr>
        <w:t>..</w:t>
      </w:r>
      <w:r w:rsidRPr="001A721D">
        <w:rPr>
          <w:rFonts w:eastAsia="Aptos"/>
        </w:rPr>
        <w:t>.</w:t>
      </w:r>
    </w:p>
    <w:p w14:paraId="6E2190FA" w14:textId="77777777" w:rsidR="00C54616" w:rsidRPr="00E46AD2" w:rsidRDefault="00C54616" w:rsidP="001A721D">
      <w:pPr>
        <w:rPr>
          <w:rFonts w:eastAsia="Aptos"/>
        </w:rPr>
      </w:pPr>
      <w:r w:rsidRPr="00E46AD2">
        <w:rPr>
          <w:rFonts w:eastAsia="Aptos"/>
          <w:rtl/>
        </w:rPr>
        <w:t>تحديات في فهم العلاقة بين العلم والقرآن</w:t>
      </w:r>
      <w:r w:rsidRPr="00E46AD2">
        <w:rPr>
          <w:rFonts w:eastAsia="Aptos"/>
        </w:rPr>
        <w:t>:</w:t>
      </w:r>
    </w:p>
    <w:p w14:paraId="18C3CAFF" w14:textId="77777777" w:rsidR="00C54616" w:rsidRPr="001A721D" w:rsidRDefault="00C54616" w:rsidP="009A6CA1">
      <w:pPr>
        <w:pStyle w:val="a9"/>
        <w:numPr>
          <w:ilvl w:val="0"/>
          <w:numId w:val="62"/>
        </w:numPr>
        <w:rPr>
          <w:rFonts w:eastAsia="Aptos"/>
        </w:rPr>
      </w:pPr>
      <w:r w:rsidRPr="001A721D">
        <w:rPr>
          <w:rFonts w:eastAsia="Aptos"/>
          <w:b/>
          <w:bCs/>
          <w:rtl/>
        </w:rPr>
        <w:t>الإسقاطات العلمية</w:t>
      </w:r>
      <w:r w:rsidRPr="001A721D">
        <w:rPr>
          <w:rFonts w:eastAsia="Aptos"/>
          <w:b/>
          <w:bCs/>
        </w:rPr>
        <w:t>:</w:t>
      </w:r>
      <w:r w:rsidRPr="001A721D">
        <w:rPr>
          <w:rFonts w:eastAsia="Aptos"/>
        </w:rPr>
        <w:t xml:space="preserve"> </w:t>
      </w:r>
      <w:r w:rsidRPr="001A721D">
        <w:rPr>
          <w:rFonts w:eastAsia="Aptos"/>
          <w:rtl/>
        </w:rPr>
        <w:t>يجب الحذر من إسقاط النظريات العلمية المتغيرة على القرآن، لأن هذا قد يؤدي إلى تحريف معانيه</w:t>
      </w:r>
      <w:r w:rsidRPr="001A721D">
        <w:rPr>
          <w:rFonts w:eastAsia="Aptos"/>
        </w:rPr>
        <w:t>.</w:t>
      </w:r>
    </w:p>
    <w:p w14:paraId="2A4F5C00" w14:textId="77777777" w:rsidR="00C54616" w:rsidRPr="001A721D" w:rsidRDefault="00C54616" w:rsidP="009A6CA1">
      <w:pPr>
        <w:pStyle w:val="a9"/>
        <w:numPr>
          <w:ilvl w:val="0"/>
          <w:numId w:val="62"/>
        </w:numPr>
        <w:rPr>
          <w:rFonts w:eastAsia="Aptos"/>
        </w:rPr>
      </w:pPr>
      <w:r w:rsidRPr="001A721D">
        <w:rPr>
          <w:rFonts w:eastAsia="Aptos"/>
          <w:b/>
          <w:bCs/>
          <w:rtl/>
        </w:rPr>
        <w:t>التحيز المذهبي</w:t>
      </w:r>
      <w:r w:rsidRPr="001A721D">
        <w:rPr>
          <w:rFonts w:eastAsia="Aptos"/>
          <w:b/>
          <w:bCs/>
        </w:rPr>
        <w:t>:</w:t>
      </w:r>
      <w:r w:rsidRPr="001A721D">
        <w:rPr>
          <w:rFonts w:eastAsia="Aptos"/>
        </w:rPr>
        <w:t xml:space="preserve"> </w:t>
      </w:r>
      <w:r w:rsidRPr="001A721D">
        <w:rPr>
          <w:rFonts w:eastAsia="Aptos"/>
          <w:rtl/>
        </w:rPr>
        <w:t>يجب تجنب تفسير القرآن بطريقة تخدم مذهبًا معينًا، بل يجب البحث عن الحقيقة بتجرد</w:t>
      </w:r>
      <w:r w:rsidRPr="001A721D">
        <w:rPr>
          <w:rFonts w:eastAsia="Aptos"/>
        </w:rPr>
        <w:t>.</w:t>
      </w:r>
    </w:p>
    <w:p w14:paraId="41892ACA" w14:textId="77777777" w:rsidR="00C54616" w:rsidRPr="00E46AD2" w:rsidRDefault="00C54616" w:rsidP="001A721D">
      <w:pPr>
        <w:rPr>
          <w:rFonts w:eastAsia="Aptos"/>
        </w:rPr>
      </w:pPr>
      <w:r w:rsidRPr="00E46AD2">
        <w:rPr>
          <w:rFonts w:eastAsia="Aptos"/>
          <w:rtl/>
        </w:rPr>
        <w:t>كيف نسير في هذه الرحلة الاستكشافية؟</w:t>
      </w:r>
    </w:p>
    <w:p w14:paraId="463B6977" w14:textId="77777777" w:rsidR="00C54616" w:rsidRPr="001A721D" w:rsidRDefault="00C54616" w:rsidP="009A6CA1">
      <w:pPr>
        <w:pStyle w:val="a9"/>
        <w:numPr>
          <w:ilvl w:val="0"/>
          <w:numId w:val="63"/>
        </w:numPr>
        <w:rPr>
          <w:rFonts w:eastAsia="Aptos"/>
        </w:rPr>
      </w:pPr>
      <w:r w:rsidRPr="001A721D">
        <w:rPr>
          <w:rFonts w:eastAsia="Aptos"/>
          <w:b/>
          <w:bCs/>
          <w:rtl/>
        </w:rPr>
        <w:t>طلب العلم</w:t>
      </w:r>
      <w:r w:rsidRPr="001A721D">
        <w:rPr>
          <w:rFonts w:eastAsia="Aptos"/>
          <w:b/>
          <w:bCs/>
        </w:rPr>
        <w:t>:</w:t>
      </w:r>
      <w:r w:rsidRPr="001A721D">
        <w:rPr>
          <w:rFonts w:eastAsia="Aptos"/>
        </w:rPr>
        <w:t xml:space="preserve"> </w:t>
      </w:r>
      <w:r w:rsidRPr="001A721D">
        <w:rPr>
          <w:rFonts w:eastAsia="Aptos"/>
          <w:rtl/>
        </w:rPr>
        <w:t>تعلم العلوم المختلفة، وفهم كيفية عمل الكون وقوانينه</w:t>
      </w:r>
      <w:r w:rsidRPr="001A721D">
        <w:rPr>
          <w:rFonts w:eastAsia="Aptos"/>
        </w:rPr>
        <w:t>.</w:t>
      </w:r>
    </w:p>
    <w:p w14:paraId="7049CB27" w14:textId="77777777" w:rsidR="00C54616" w:rsidRPr="001A721D" w:rsidRDefault="00C54616" w:rsidP="009A6CA1">
      <w:pPr>
        <w:pStyle w:val="a9"/>
        <w:numPr>
          <w:ilvl w:val="0"/>
          <w:numId w:val="63"/>
        </w:numPr>
        <w:rPr>
          <w:rFonts w:eastAsia="Aptos"/>
        </w:rPr>
      </w:pPr>
      <w:r w:rsidRPr="001A721D">
        <w:rPr>
          <w:rFonts w:eastAsia="Aptos"/>
          <w:b/>
          <w:bCs/>
          <w:rtl/>
        </w:rPr>
        <w:t>التدبر في القرآن</w:t>
      </w:r>
      <w:r w:rsidRPr="001A721D">
        <w:rPr>
          <w:rFonts w:eastAsia="Aptos"/>
          <w:b/>
          <w:bCs/>
        </w:rPr>
        <w:t>:</w:t>
      </w:r>
      <w:r w:rsidRPr="001A721D">
        <w:rPr>
          <w:rFonts w:eastAsia="Aptos"/>
        </w:rPr>
        <w:t xml:space="preserve"> </w:t>
      </w:r>
      <w:r w:rsidRPr="001A721D">
        <w:rPr>
          <w:rFonts w:eastAsia="Aptos"/>
          <w:rtl/>
        </w:rPr>
        <w:t>قراءة القرآن بتدبر وتفكر، وربط آياته بالحقائق العلمية</w:t>
      </w:r>
      <w:r w:rsidRPr="001A721D">
        <w:rPr>
          <w:rFonts w:eastAsia="Aptos"/>
        </w:rPr>
        <w:t>.</w:t>
      </w:r>
    </w:p>
    <w:p w14:paraId="5A037799" w14:textId="77777777" w:rsidR="00C54616" w:rsidRPr="001A721D" w:rsidRDefault="00C54616" w:rsidP="009A6CA1">
      <w:pPr>
        <w:pStyle w:val="a9"/>
        <w:numPr>
          <w:ilvl w:val="0"/>
          <w:numId w:val="63"/>
        </w:numPr>
        <w:rPr>
          <w:rFonts w:eastAsia="Aptos"/>
        </w:rPr>
      </w:pPr>
      <w:r w:rsidRPr="001A721D">
        <w:rPr>
          <w:rFonts w:eastAsia="Aptos"/>
          <w:b/>
          <w:bCs/>
          <w:rtl/>
        </w:rPr>
        <w:t>الاستشارة</w:t>
      </w:r>
      <w:r w:rsidRPr="001A721D">
        <w:rPr>
          <w:rFonts w:eastAsia="Aptos"/>
          <w:b/>
          <w:bCs/>
        </w:rPr>
        <w:t>:</w:t>
      </w:r>
      <w:r w:rsidRPr="001A721D">
        <w:rPr>
          <w:rFonts w:eastAsia="Aptos"/>
        </w:rPr>
        <w:t xml:space="preserve"> </w:t>
      </w:r>
      <w:r w:rsidRPr="001A721D">
        <w:rPr>
          <w:rFonts w:eastAsia="Aptos"/>
          <w:rtl/>
        </w:rPr>
        <w:t>سؤال أهل العلم والاختصاص في الدين والعلم، لكي نفهم العلاقة بينهما بشكل صحيح</w:t>
      </w:r>
      <w:r w:rsidRPr="001A721D">
        <w:rPr>
          <w:rFonts w:eastAsia="Aptos"/>
        </w:rPr>
        <w:t>.</w:t>
      </w:r>
    </w:p>
    <w:p w14:paraId="52102018" w14:textId="77777777" w:rsidR="00C54616" w:rsidRPr="001A721D" w:rsidRDefault="00C54616" w:rsidP="009A6CA1">
      <w:pPr>
        <w:pStyle w:val="a9"/>
        <w:numPr>
          <w:ilvl w:val="0"/>
          <w:numId w:val="63"/>
        </w:numPr>
        <w:rPr>
          <w:rFonts w:eastAsia="Aptos"/>
        </w:rPr>
      </w:pPr>
      <w:r w:rsidRPr="001A721D">
        <w:rPr>
          <w:rFonts w:eastAsia="Aptos"/>
          <w:b/>
          <w:bCs/>
          <w:rtl/>
        </w:rPr>
        <w:t>التواضع</w:t>
      </w:r>
      <w:r w:rsidRPr="001A721D">
        <w:rPr>
          <w:rFonts w:eastAsia="Aptos"/>
          <w:b/>
          <w:bCs/>
        </w:rPr>
        <w:t>:</w:t>
      </w:r>
      <w:r w:rsidRPr="001A721D">
        <w:rPr>
          <w:rFonts w:eastAsia="Aptos"/>
        </w:rPr>
        <w:t xml:space="preserve"> </w:t>
      </w:r>
      <w:r w:rsidRPr="001A721D">
        <w:rPr>
          <w:rFonts w:eastAsia="Aptos"/>
          <w:rtl/>
        </w:rPr>
        <w:t>التواضع في طلب العلم، والاعتراف بأننا لا نمتلك الحقيقة كاملة، وأن العلم يتطور باستمرار</w:t>
      </w:r>
      <w:r w:rsidRPr="001A721D">
        <w:rPr>
          <w:rFonts w:eastAsia="Aptos"/>
        </w:rPr>
        <w:t>.</w:t>
      </w:r>
    </w:p>
    <w:p w14:paraId="4FAC07B1" w14:textId="77777777" w:rsidR="00C54616" w:rsidRPr="00E46AD2" w:rsidRDefault="00C54616" w:rsidP="001A721D">
      <w:pPr>
        <w:rPr>
          <w:rFonts w:eastAsia="Aptos"/>
        </w:rPr>
      </w:pPr>
      <w:r w:rsidRPr="00E46AD2">
        <w:rPr>
          <w:rFonts w:eastAsia="Aptos"/>
          <w:rtl/>
        </w:rPr>
        <w:t>ختامًا</w:t>
      </w:r>
      <w:r w:rsidRPr="00E46AD2">
        <w:rPr>
          <w:rFonts w:eastAsia="Aptos"/>
        </w:rPr>
        <w:t>:</w:t>
      </w:r>
    </w:p>
    <w:p w14:paraId="15AFFC60" w14:textId="77777777" w:rsidR="00C54616" w:rsidRPr="00E46AD2" w:rsidRDefault="00C54616" w:rsidP="001A721D">
      <w:pPr>
        <w:rPr>
          <w:rFonts w:eastAsia="Aptos"/>
        </w:rPr>
      </w:pPr>
      <w:r w:rsidRPr="00E46AD2">
        <w:rPr>
          <w:rFonts w:eastAsia="Aptos"/>
          <w:rtl/>
        </w:rPr>
        <w:t>إن العلم والقرآن ليسا متناقضين، بل هما طريقان متكاملان للمعرفة. فالعلم يساعدنا على فهم القرآن، والقرآن يرشد العلم نحو الخير. فلنسع إلى استكشاف هذا التكامل الرائع، لنزداد علمًا وإيمانًا، ونسير على طريق الحق في هذه الحياة</w:t>
      </w:r>
      <w:r w:rsidRPr="00E46AD2">
        <w:rPr>
          <w:rFonts w:eastAsia="Aptos"/>
        </w:rPr>
        <w:t>.</w:t>
      </w:r>
    </w:p>
    <w:p w14:paraId="1B71B802" w14:textId="66C3168F" w:rsidR="00C54616" w:rsidRPr="00E46AD2" w:rsidRDefault="002A4B41" w:rsidP="008A0417">
      <w:pPr>
        <w:pStyle w:val="1"/>
      </w:pPr>
      <w:bookmarkStart w:id="216" w:name="_Toc192269227"/>
      <w:bookmarkStart w:id="217" w:name="_Toc199407134"/>
      <w:r>
        <w:rPr>
          <w:rFonts w:hint="cs"/>
          <w:rtl/>
        </w:rPr>
        <w:t>"</w:t>
      </w:r>
      <w:r w:rsidR="00C54616" w:rsidRPr="00E46AD2">
        <w:rPr>
          <w:rtl/>
        </w:rPr>
        <w:t xml:space="preserve">من التراث </w:t>
      </w:r>
      <w:r w:rsidR="00C54616" w:rsidRPr="008A0417">
        <w:rPr>
          <w:rtl/>
        </w:rPr>
        <w:t xml:space="preserve">إلى </w:t>
      </w:r>
      <w:r w:rsidR="00C54616" w:rsidRPr="00E46AD2">
        <w:rPr>
          <w:rtl/>
        </w:rPr>
        <w:t>المعاصرة: رحلة مع نظريات تفسير القرآن الكريم</w:t>
      </w:r>
      <w:r w:rsidR="00C54616" w:rsidRPr="00E46AD2">
        <w:t>"</w:t>
      </w:r>
      <w:bookmarkEnd w:id="216"/>
      <w:bookmarkEnd w:id="217"/>
    </w:p>
    <w:p w14:paraId="74ACE2FD" w14:textId="77777777" w:rsidR="00C54616" w:rsidRPr="00E46AD2" w:rsidRDefault="00C54616" w:rsidP="001A721D">
      <w:pPr>
        <w:rPr>
          <w:rFonts w:eastAsia="Aptos"/>
        </w:rPr>
      </w:pPr>
      <w:r w:rsidRPr="00E46AD2">
        <w:rPr>
          <w:rFonts w:eastAsia="Aptos"/>
          <w:rtl/>
        </w:rPr>
        <w:t>مقدمة</w:t>
      </w:r>
      <w:r w:rsidRPr="00E46AD2">
        <w:rPr>
          <w:rFonts w:eastAsia="Aptos"/>
        </w:rPr>
        <w:t>:</w:t>
      </w:r>
    </w:p>
    <w:p w14:paraId="278D01F1" w14:textId="66B94BC6" w:rsidR="00C54616" w:rsidRPr="00E46AD2" w:rsidRDefault="00C54616" w:rsidP="001A721D">
      <w:pPr>
        <w:rPr>
          <w:rFonts w:eastAsia="Aptos"/>
        </w:rPr>
      </w:pPr>
      <w:r w:rsidRPr="00E46AD2">
        <w:rPr>
          <w:rFonts w:eastAsia="Aptos"/>
          <w:rtl/>
        </w:rPr>
        <w:t xml:space="preserve">القرآن الكريم هو النبع الذي لا ينضب، والمصدر الذي لا يحده الزمان. ومع ذلك، فإن فهمنا لهذا النبع يمر عبر مناهج مختلفة، ونظريات متنوعة، سعت على مر العصور إلى استكشاف معانيه وهداياته. </w:t>
      </w:r>
      <w:r w:rsidR="0098088B" w:rsidRPr="00E46AD2">
        <w:rPr>
          <w:rFonts w:eastAsia="Aptos"/>
          <w:rtl/>
        </w:rPr>
        <w:t>هذا البحث</w:t>
      </w:r>
      <w:r w:rsidRPr="00E46AD2">
        <w:rPr>
          <w:rFonts w:eastAsia="Aptos"/>
          <w:rtl/>
        </w:rPr>
        <w:t xml:space="preserve"> تستعرض أبرز هذه النظريات في تفسير القرآن الكريم، مع بيان أدواتها ومميزاتها وتحدياتها، ودورها في إثراء الفهم الإسلامي</w:t>
      </w:r>
      <w:r w:rsidRPr="00E46AD2">
        <w:rPr>
          <w:rFonts w:eastAsia="Aptos"/>
        </w:rPr>
        <w:t>.</w:t>
      </w:r>
    </w:p>
    <w:p w14:paraId="6790421B" w14:textId="5EA94AEE" w:rsidR="00C54616" w:rsidRPr="00E46AD2" w:rsidRDefault="00C54616" w:rsidP="001A721D">
      <w:pPr>
        <w:rPr>
          <w:rFonts w:eastAsia="Aptos"/>
        </w:rPr>
      </w:pPr>
      <w:r w:rsidRPr="00E46AD2">
        <w:rPr>
          <w:rFonts w:eastAsia="Aptos"/>
        </w:rPr>
        <w:t xml:space="preserve">1. </w:t>
      </w:r>
      <w:r w:rsidRPr="00E46AD2">
        <w:rPr>
          <w:rFonts w:eastAsia="Aptos"/>
          <w:rtl/>
        </w:rPr>
        <w:t xml:space="preserve">التفسير المأثور </w:t>
      </w:r>
      <w:r w:rsidR="0064321B">
        <w:rPr>
          <w:rFonts w:eastAsia="Aptos"/>
          <w:rtl/>
        </w:rPr>
        <w:t>"</w:t>
      </w:r>
      <w:r w:rsidRPr="00E46AD2">
        <w:rPr>
          <w:rFonts w:eastAsia="Aptos"/>
          <w:rtl/>
        </w:rPr>
        <w:t>التفسير بالنقل</w:t>
      </w:r>
      <w:r w:rsidR="0064321B">
        <w:rPr>
          <w:rFonts w:eastAsia="Aptos"/>
          <w:rtl/>
        </w:rPr>
        <w:t>"</w:t>
      </w:r>
      <w:r w:rsidRPr="00E46AD2">
        <w:rPr>
          <w:rFonts w:eastAsia="Aptos"/>
          <w:rtl/>
        </w:rPr>
        <w:t>: حارس الأصالة</w:t>
      </w:r>
    </w:p>
    <w:p w14:paraId="2444F18F" w14:textId="77777777" w:rsidR="00C54616" w:rsidRPr="001A721D" w:rsidRDefault="00C54616" w:rsidP="009A6CA1">
      <w:pPr>
        <w:pStyle w:val="a9"/>
        <w:numPr>
          <w:ilvl w:val="0"/>
          <w:numId w:val="64"/>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أقدم أنواع التفسير، يعتمد على ما نُقل عن النبي ﷺ وصحابته والتابعين</w:t>
      </w:r>
      <w:r w:rsidRPr="001A721D">
        <w:rPr>
          <w:rFonts w:eastAsia="Aptos"/>
        </w:rPr>
        <w:t>.</w:t>
      </w:r>
    </w:p>
    <w:p w14:paraId="03F3B612" w14:textId="6C059072" w:rsidR="00C54616" w:rsidRPr="001A721D" w:rsidRDefault="00C54616" w:rsidP="009A6CA1">
      <w:pPr>
        <w:pStyle w:val="a9"/>
        <w:numPr>
          <w:ilvl w:val="0"/>
          <w:numId w:val="64"/>
        </w:numPr>
        <w:rPr>
          <w:rFonts w:eastAsia="Aptos"/>
        </w:rPr>
      </w:pPr>
      <w:r w:rsidRPr="001A721D">
        <w:rPr>
          <w:rFonts w:eastAsia="Aptos"/>
          <w:b/>
          <w:bCs/>
          <w:rtl/>
        </w:rPr>
        <w:t>أدواته</w:t>
      </w:r>
      <w:r w:rsidRPr="001A721D">
        <w:rPr>
          <w:rFonts w:eastAsia="Aptos"/>
          <w:b/>
          <w:bCs/>
        </w:rPr>
        <w:t>:</w:t>
      </w:r>
      <w:r w:rsidRPr="001A721D">
        <w:rPr>
          <w:rFonts w:eastAsia="Aptos"/>
        </w:rPr>
        <w:t xml:space="preserve"> </w:t>
      </w:r>
      <w:r w:rsidRPr="001A721D">
        <w:rPr>
          <w:rFonts w:eastAsia="Aptos"/>
          <w:rtl/>
        </w:rPr>
        <w:t xml:space="preserve">القرآن يفسر القرآن </w:t>
      </w:r>
      <w:r w:rsidR="0064321B">
        <w:rPr>
          <w:rFonts w:eastAsia="Aptos"/>
          <w:rtl/>
        </w:rPr>
        <w:t>"</w:t>
      </w:r>
      <w:r w:rsidRPr="001A721D">
        <w:rPr>
          <w:rFonts w:eastAsia="Aptos"/>
          <w:rtl/>
        </w:rPr>
        <w:t>مثال: تفسير آية ﴿وَأَقِيمُوا الصَّلَاةَ﴾ [البقرة: 43] بآية أخرى توضح تفاصيل الصلاة</w:t>
      </w:r>
      <w:r w:rsidR="0064321B">
        <w:rPr>
          <w:rFonts w:eastAsia="Aptos"/>
          <w:rtl/>
        </w:rPr>
        <w:t>"</w:t>
      </w:r>
      <w:r w:rsidRPr="001A721D">
        <w:rPr>
          <w:rFonts w:eastAsia="Aptos"/>
          <w:rtl/>
        </w:rPr>
        <w:t xml:space="preserve">، السنة النبوية </w:t>
      </w:r>
      <w:r w:rsidR="0064321B">
        <w:rPr>
          <w:rFonts w:eastAsia="Aptos"/>
          <w:rtl/>
        </w:rPr>
        <w:t>"</w:t>
      </w:r>
      <w:r w:rsidRPr="001A721D">
        <w:rPr>
          <w:rFonts w:eastAsia="Aptos"/>
          <w:rtl/>
        </w:rPr>
        <w:t>مثال: تفسير النبي ﷺ لـ"الغيض" في قوله تعالى: ﴿وَفَجَّرْنَا الْأَرْضَ عُيُونًا﴾ [القمر: 12] بأنه نبع الماء</w:t>
      </w:r>
      <w:r w:rsidR="0064321B">
        <w:rPr>
          <w:rFonts w:eastAsia="Aptos"/>
          <w:rtl/>
        </w:rPr>
        <w:t>"</w:t>
      </w:r>
      <w:r w:rsidRPr="001A721D">
        <w:rPr>
          <w:rFonts w:eastAsia="Aptos"/>
          <w:rtl/>
        </w:rPr>
        <w:t xml:space="preserve">، أقوال الصحابة </w:t>
      </w:r>
      <w:r w:rsidR="0064321B">
        <w:rPr>
          <w:rFonts w:eastAsia="Aptos"/>
          <w:rtl/>
        </w:rPr>
        <w:t>"</w:t>
      </w:r>
      <w:r w:rsidRPr="001A721D">
        <w:rPr>
          <w:rFonts w:eastAsia="Aptos"/>
          <w:rtl/>
        </w:rPr>
        <w:t>مثال: تفسير ابن عباس لـ"الْحَوْطَ" في سورة الكهف بأنها الحِفظ</w:t>
      </w:r>
      <w:r w:rsidR="0064321B">
        <w:rPr>
          <w:rFonts w:eastAsia="Aptos"/>
          <w:rtl/>
        </w:rPr>
        <w:t>"</w:t>
      </w:r>
      <w:r w:rsidRPr="001A721D">
        <w:rPr>
          <w:rFonts w:eastAsia="Aptos"/>
        </w:rPr>
        <w:t>.</w:t>
      </w:r>
    </w:p>
    <w:p w14:paraId="379C9014" w14:textId="77777777" w:rsidR="00C54616" w:rsidRPr="001A721D" w:rsidRDefault="00C54616" w:rsidP="009A6CA1">
      <w:pPr>
        <w:pStyle w:val="a9"/>
        <w:numPr>
          <w:ilvl w:val="0"/>
          <w:numId w:val="64"/>
        </w:numPr>
        <w:rPr>
          <w:rFonts w:eastAsia="Aptos"/>
        </w:rPr>
      </w:pPr>
      <w:r w:rsidRPr="001A721D">
        <w:rPr>
          <w:rFonts w:eastAsia="Aptos"/>
          <w:b/>
          <w:bCs/>
          <w:rtl/>
        </w:rPr>
        <w:t>مزاياه</w:t>
      </w:r>
      <w:r w:rsidRPr="001A721D">
        <w:rPr>
          <w:rFonts w:eastAsia="Aptos"/>
          <w:b/>
          <w:bCs/>
        </w:rPr>
        <w:t>:</w:t>
      </w:r>
      <w:r w:rsidRPr="001A721D">
        <w:rPr>
          <w:rFonts w:eastAsia="Aptos"/>
        </w:rPr>
        <w:t xml:space="preserve"> </w:t>
      </w:r>
      <w:r w:rsidRPr="001A721D">
        <w:rPr>
          <w:rFonts w:eastAsia="Aptos"/>
          <w:rtl/>
        </w:rPr>
        <w:t>الحفاظ على النقل الصحيح من مصادر الوحي، تجنب التحريف أو التأويلات البعيدة</w:t>
      </w:r>
      <w:r w:rsidRPr="001A721D">
        <w:rPr>
          <w:rFonts w:eastAsia="Aptos"/>
        </w:rPr>
        <w:t>.</w:t>
      </w:r>
    </w:p>
    <w:p w14:paraId="0C502A4F" w14:textId="77777777" w:rsidR="00C54616" w:rsidRPr="001A721D" w:rsidRDefault="00C54616" w:rsidP="009A6CA1">
      <w:pPr>
        <w:pStyle w:val="a9"/>
        <w:numPr>
          <w:ilvl w:val="0"/>
          <w:numId w:val="64"/>
        </w:numPr>
        <w:rPr>
          <w:rFonts w:eastAsia="Aptos"/>
        </w:rPr>
      </w:pPr>
      <w:r w:rsidRPr="001A721D">
        <w:rPr>
          <w:rFonts w:eastAsia="Aptos"/>
          <w:b/>
          <w:bCs/>
          <w:rtl/>
        </w:rPr>
        <w:t>عيوبه</w:t>
      </w:r>
      <w:r w:rsidRPr="001A721D">
        <w:rPr>
          <w:rFonts w:eastAsia="Aptos"/>
          <w:b/>
          <w:bCs/>
        </w:rPr>
        <w:t>:</w:t>
      </w:r>
      <w:r w:rsidRPr="001A721D">
        <w:rPr>
          <w:rFonts w:eastAsia="Aptos"/>
        </w:rPr>
        <w:t xml:space="preserve"> </w:t>
      </w:r>
      <w:r w:rsidRPr="001A721D">
        <w:rPr>
          <w:rFonts w:eastAsia="Aptos"/>
          <w:rtl/>
        </w:rPr>
        <w:t>محدودية تفسير القضايا المعاصرة دون اجتهاد، الحاجة إلى التدقيق في صحة الروايات</w:t>
      </w:r>
      <w:r w:rsidRPr="001A721D">
        <w:rPr>
          <w:rFonts w:eastAsia="Aptos"/>
        </w:rPr>
        <w:t>.</w:t>
      </w:r>
    </w:p>
    <w:p w14:paraId="7A73C068" w14:textId="45B3692E" w:rsidR="00C54616" w:rsidRPr="00E46AD2" w:rsidRDefault="00C54616" w:rsidP="001A721D">
      <w:pPr>
        <w:rPr>
          <w:rFonts w:eastAsia="Aptos"/>
        </w:rPr>
      </w:pPr>
      <w:r w:rsidRPr="00E46AD2">
        <w:rPr>
          <w:rFonts w:eastAsia="Aptos"/>
        </w:rPr>
        <w:t xml:space="preserve">2. </w:t>
      </w:r>
      <w:r w:rsidRPr="00E46AD2">
        <w:rPr>
          <w:rFonts w:eastAsia="Aptos"/>
          <w:rtl/>
        </w:rPr>
        <w:t xml:space="preserve">التفسير بالتأويل </w:t>
      </w:r>
      <w:r w:rsidR="0064321B">
        <w:rPr>
          <w:rFonts w:eastAsia="Aptos"/>
          <w:rtl/>
        </w:rPr>
        <w:t>"</w:t>
      </w:r>
      <w:r w:rsidRPr="00E46AD2">
        <w:rPr>
          <w:rFonts w:eastAsia="Aptos"/>
          <w:rtl/>
        </w:rPr>
        <w:t>الإشاري أو الباطني</w:t>
      </w:r>
      <w:r w:rsidR="0064321B">
        <w:rPr>
          <w:rFonts w:eastAsia="Aptos"/>
          <w:rtl/>
        </w:rPr>
        <w:t>"</w:t>
      </w:r>
      <w:r w:rsidRPr="00E46AD2">
        <w:rPr>
          <w:rFonts w:eastAsia="Aptos"/>
          <w:rtl/>
        </w:rPr>
        <w:t>: كشف الأسرار الروحانية</w:t>
      </w:r>
    </w:p>
    <w:p w14:paraId="45A96053" w14:textId="77777777" w:rsidR="00C54616" w:rsidRPr="001A721D" w:rsidRDefault="00C54616" w:rsidP="009A6CA1">
      <w:pPr>
        <w:pStyle w:val="a9"/>
        <w:numPr>
          <w:ilvl w:val="0"/>
          <w:numId w:val="65"/>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يركز على استنباط المعاني الخفية والرموز التي قد لا تظهر للقارئ العادي</w:t>
      </w:r>
      <w:r w:rsidRPr="001A721D">
        <w:rPr>
          <w:rFonts w:eastAsia="Aptos"/>
        </w:rPr>
        <w:t>.</w:t>
      </w:r>
    </w:p>
    <w:p w14:paraId="0DE12473" w14:textId="65600455" w:rsidR="00C54616" w:rsidRPr="001A721D" w:rsidRDefault="00C54616" w:rsidP="009A6CA1">
      <w:pPr>
        <w:pStyle w:val="a9"/>
        <w:numPr>
          <w:ilvl w:val="0"/>
          <w:numId w:val="65"/>
        </w:numPr>
        <w:rPr>
          <w:rFonts w:eastAsia="Aptos"/>
        </w:rPr>
      </w:pPr>
      <w:r w:rsidRPr="001A721D">
        <w:rPr>
          <w:rFonts w:eastAsia="Aptos"/>
          <w:b/>
          <w:bCs/>
          <w:rtl/>
        </w:rPr>
        <w:t>أدواته</w:t>
      </w:r>
      <w:r w:rsidRPr="001A721D">
        <w:rPr>
          <w:rFonts w:eastAsia="Aptos"/>
          <w:b/>
          <w:bCs/>
        </w:rPr>
        <w:t>:</w:t>
      </w:r>
      <w:r w:rsidRPr="001A721D">
        <w:rPr>
          <w:rFonts w:eastAsia="Aptos"/>
        </w:rPr>
        <w:t xml:space="preserve"> </w:t>
      </w:r>
      <w:r w:rsidRPr="001A721D">
        <w:rPr>
          <w:rFonts w:eastAsia="Aptos"/>
          <w:rtl/>
        </w:rPr>
        <w:t xml:space="preserve">الرؤية الخاصة للمفسر، التصوف </w:t>
      </w:r>
      <w:r w:rsidR="0064321B">
        <w:rPr>
          <w:rFonts w:eastAsia="Aptos"/>
          <w:rtl/>
        </w:rPr>
        <w:t>"</w:t>
      </w:r>
      <w:r w:rsidRPr="001A721D">
        <w:rPr>
          <w:rFonts w:eastAsia="Aptos"/>
          <w:rtl/>
        </w:rPr>
        <w:t>الكشف، الإشراق</w:t>
      </w:r>
      <w:r w:rsidR="0064321B">
        <w:rPr>
          <w:rFonts w:eastAsia="Aptos"/>
          <w:rtl/>
        </w:rPr>
        <w:t>"</w:t>
      </w:r>
      <w:r w:rsidRPr="001A721D">
        <w:rPr>
          <w:rFonts w:eastAsia="Aptos"/>
        </w:rPr>
        <w:t>.</w:t>
      </w:r>
    </w:p>
    <w:p w14:paraId="11401085" w14:textId="77777777" w:rsidR="00C54616" w:rsidRPr="001A721D" w:rsidRDefault="00C54616" w:rsidP="009A6CA1">
      <w:pPr>
        <w:pStyle w:val="a9"/>
        <w:numPr>
          <w:ilvl w:val="0"/>
          <w:numId w:val="65"/>
        </w:numPr>
        <w:rPr>
          <w:rFonts w:eastAsia="Aptos"/>
        </w:rPr>
      </w:pPr>
      <w:r w:rsidRPr="001A721D">
        <w:rPr>
          <w:rFonts w:eastAsia="Aptos"/>
          <w:b/>
          <w:bCs/>
          <w:rtl/>
        </w:rPr>
        <w:t>مثال</w:t>
      </w:r>
      <w:r w:rsidRPr="001A721D">
        <w:rPr>
          <w:rFonts w:eastAsia="Aptos"/>
          <w:b/>
          <w:bCs/>
        </w:rPr>
        <w:t>:</w:t>
      </w:r>
      <w:r w:rsidRPr="001A721D">
        <w:rPr>
          <w:rFonts w:eastAsia="Aptos"/>
        </w:rPr>
        <w:t xml:space="preserve"> </w:t>
      </w:r>
      <w:r w:rsidRPr="001A721D">
        <w:rPr>
          <w:rFonts w:eastAsia="Aptos"/>
          <w:rtl/>
        </w:rPr>
        <w:t>تفسير قصة موسى والخضر [الكهف: 60-82] كرمز للحكمة الإلهية التي تتجاوز الفهم المباشر</w:t>
      </w:r>
      <w:r w:rsidRPr="001A721D">
        <w:rPr>
          <w:rFonts w:eastAsia="Aptos"/>
        </w:rPr>
        <w:t>.</w:t>
      </w:r>
    </w:p>
    <w:p w14:paraId="61C66F65" w14:textId="77777777" w:rsidR="00C54616" w:rsidRPr="001A721D" w:rsidRDefault="00C54616" w:rsidP="009A6CA1">
      <w:pPr>
        <w:pStyle w:val="a9"/>
        <w:numPr>
          <w:ilvl w:val="0"/>
          <w:numId w:val="65"/>
        </w:numPr>
        <w:rPr>
          <w:rFonts w:eastAsia="Aptos"/>
        </w:rPr>
      </w:pPr>
      <w:r w:rsidRPr="001A721D">
        <w:rPr>
          <w:rFonts w:eastAsia="Aptos"/>
          <w:b/>
          <w:bCs/>
          <w:rtl/>
        </w:rPr>
        <w:t>مزاياه</w:t>
      </w:r>
      <w:r w:rsidRPr="001A721D">
        <w:rPr>
          <w:rFonts w:eastAsia="Aptos"/>
          <w:b/>
          <w:bCs/>
        </w:rPr>
        <w:t>:</w:t>
      </w:r>
      <w:r w:rsidRPr="001A721D">
        <w:rPr>
          <w:rFonts w:eastAsia="Aptos"/>
        </w:rPr>
        <w:t xml:space="preserve"> </w:t>
      </w:r>
      <w:r w:rsidRPr="001A721D">
        <w:rPr>
          <w:rFonts w:eastAsia="Aptos"/>
          <w:rtl/>
        </w:rPr>
        <w:t>كشف أسرار قرآنية عميقة، إثراء البعد الروحي للنص</w:t>
      </w:r>
      <w:r w:rsidRPr="001A721D">
        <w:rPr>
          <w:rFonts w:eastAsia="Aptos"/>
        </w:rPr>
        <w:t>.</w:t>
      </w:r>
    </w:p>
    <w:p w14:paraId="14AC4E8F" w14:textId="392E4E13" w:rsidR="00C54616" w:rsidRPr="001A721D" w:rsidRDefault="00C54616" w:rsidP="009A6CA1">
      <w:pPr>
        <w:pStyle w:val="a9"/>
        <w:numPr>
          <w:ilvl w:val="0"/>
          <w:numId w:val="65"/>
        </w:numPr>
        <w:rPr>
          <w:rFonts w:eastAsia="Aptos"/>
        </w:rPr>
      </w:pPr>
      <w:r w:rsidRPr="001A721D">
        <w:rPr>
          <w:rFonts w:eastAsia="Aptos"/>
          <w:b/>
          <w:bCs/>
          <w:rtl/>
        </w:rPr>
        <w:t>مخاطره</w:t>
      </w:r>
      <w:r w:rsidRPr="001A721D">
        <w:rPr>
          <w:rFonts w:eastAsia="Aptos"/>
          <w:b/>
          <w:bCs/>
        </w:rPr>
        <w:t>:</w:t>
      </w:r>
      <w:r w:rsidRPr="001A721D">
        <w:rPr>
          <w:rFonts w:eastAsia="Aptos"/>
        </w:rPr>
        <w:t xml:space="preserve"> </w:t>
      </w:r>
      <w:r w:rsidRPr="001A721D">
        <w:rPr>
          <w:rFonts w:eastAsia="Aptos"/>
          <w:rtl/>
        </w:rPr>
        <w:t xml:space="preserve">الانزلاق إلى تأويلات غير مدعومة </w:t>
      </w:r>
      <w:r w:rsidR="0064321B">
        <w:rPr>
          <w:rFonts w:eastAsia="Aptos"/>
          <w:rtl/>
        </w:rPr>
        <w:t>"</w:t>
      </w:r>
      <w:r w:rsidRPr="001A721D">
        <w:rPr>
          <w:rFonts w:eastAsia="Aptos"/>
          <w:rtl/>
        </w:rPr>
        <w:t>كربط الآيات بعلم التنجيم</w:t>
      </w:r>
      <w:r w:rsidR="0064321B">
        <w:rPr>
          <w:rFonts w:eastAsia="Aptos"/>
          <w:rtl/>
        </w:rPr>
        <w:t>"</w:t>
      </w:r>
      <w:r w:rsidRPr="001A721D">
        <w:rPr>
          <w:rFonts w:eastAsia="Aptos"/>
          <w:rtl/>
        </w:rPr>
        <w:t>، الحاجة إلى التمييز بين الإشارة الحقة والتفسير الباطني المتطرف</w:t>
      </w:r>
      <w:r w:rsidRPr="001A721D">
        <w:rPr>
          <w:rFonts w:eastAsia="Aptos"/>
        </w:rPr>
        <w:t>.</w:t>
      </w:r>
    </w:p>
    <w:p w14:paraId="314E87C3" w14:textId="77777777" w:rsidR="00C54616" w:rsidRPr="00E46AD2" w:rsidRDefault="00C54616" w:rsidP="001A721D">
      <w:pPr>
        <w:rPr>
          <w:rFonts w:eastAsia="Aptos"/>
        </w:rPr>
      </w:pPr>
      <w:r w:rsidRPr="00E46AD2">
        <w:rPr>
          <w:rFonts w:eastAsia="Aptos"/>
        </w:rPr>
        <w:t xml:space="preserve">3. </w:t>
      </w:r>
      <w:r w:rsidRPr="00E46AD2">
        <w:rPr>
          <w:rFonts w:eastAsia="Aptos"/>
          <w:rtl/>
        </w:rPr>
        <w:t>التفسير الموضوعي: نظرة شاملة ومتكاملة</w:t>
      </w:r>
    </w:p>
    <w:p w14:paraId="2CBB0614" w14:textId="77777777" w:rsidR="00C54616" w:rsidRPr="001A721D" w:rsidRDefault="00C54616" w:rsidP="009A6CA1">
      <w:pPr>
        <w:pStyle w:val="a9"/>
        <w:numPr>
          <w:ilvl w:val="0"/>
          <w:numId w:val="66"/>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يهدف إلى دراسة موضوع معين عبر جمع الآيات المتعلقة به من مختلف السور</w:t>
      </w:r>
      <w:r w:rsidRPr="001A721D">
        <w:rPr>
          <w:rFonts w:eastAsia="Aptos"/>
        </w:rPr>
        <w:t>.</w:t>
      </w:r>
    </w:p>
    <w:p w14:paraId="1DE4F69F" w14:textId="58EB66AA" w:rsidR="00C54616" w:rsidRPr="001A721D" w:rsidRDefault="00C54616" w:rsidP="009A6CA1">
      <w:pPr>
        <w:pStyle w:val="a9"/>
        <w:numPr>
          <w:ilvl w:val="0"/>
          <w:numId w:val="66"/>
        </w:numPr>
        <w:rPr>
          <w:rFonts w:eastAsia="Aptos"/>
        </w:rPr>
      </w:pPr>
      <w:r w:rsidRPr="001A721D">
        <w:rPr>
          <w:rFonts w:eastAsia="Aptos"/>
          <w:b/>
          <w:bCs/>
          <w:rtl/>
        </w:rPr>
        <w:t>خطواته</w:t>
      </w:r>
      <w:r w:rsidRPr="001A721D">
        <w:rPr>
          <w:rFonts w:eastAsia="Aptos"/>
          <w:b/>
          <w:bCs/>
        </w:rPr>
        <w:t>:</w:t>
      </w:r>
      <w:r w:rsidRPr="001A721D">
        <w:rPr>
          <w:rFonts w:eastAsia="Aptos"/>
        </w:rPr>
        <w:t xml:space="preserve"> </w:t>
      </w:r>
      <w:r w:rsidRPr="001A721D">
        <w:rPr>
          <w:rFonts w:eastAsia="Aptos"/>
          <w:rtl/>
        </w:rPr>
        <w:t xml:space="preserve">الجمع </w:t>
      </w:r>
      <w:r w:rsidR="0064321B">
        <w:rPr>
          <w:rFonts w:eastAsia="Aptos"/>
          <w:rtl/>
        </w:rPr>
        <w:t>"</w:t>
      </w:r>
      <w:r w:rsidRPr="001A721D">
        <w:rPr>
          <w:rFonts w:eastAsia="Aptos"/>
          <w:rtl/>
        </w:rPr>
        <w:t>كجمع آيات "العدل" من سور متفرقة</w:t>
      </w:r>
      <w:r w:rsidR="0064321B">
        <w:rPr>
          <w:rFonts w:eastAsia="Aptos"/>
          <w:rtl/>
        </w:rPr>
        <w:t>"</w:t>
      </w:r>
      <w:r w:rsidRPr="001A721D">
        <w:rPr>
          <w:rFonts w:eastAsia="Aptos"/>
          <w:rtl/>
        </w:rPr>
        <w:t xml:space="preserve">، التحليل </w:t>
      </w:r>
      <w:r w:rsidR="0064321B">
        <w:rPr>
          <w:rFonts w:eastAsia="Aptos"/>
          <w:rtl/>
        </w:rPr>
        <w:t>"</w:t>
      </w:r>
      <w:r w:rsidRPr="001A721D">
        <w:rPr>
          <w:rFonts w:eastAsia="Aptos"/>
          <w:rtl/>
        </w:rPr>
        <w:t>دراسة السياقات وربطها بالواقع</w:t>
      </w:r>
      <w:r w:rsidR="0064321B">
        <w:rPr>
          <w:rFonts w:eastAsia="Aptos"/>
          <w:rtl/>
        </w:rPr>
        <w:t>"</w:t>
      </w:r>
      <w:r w:rsidRPr="001A721D">
        <w:rPr>
          <w:rFonts w:eastAsia="Aptos"/>
        </w:rPr>
        <w:t>.</w:t>
      </w:r>
    </w:p>
    <w:p w14:paraId="73D604EE" w14:textId="77777777" w:rsidR="00C54616" w:rsidRPr="001A721D" w:rsidRDefault="00C54616" w:rsidP="009A6CA1">
      <w:pPr>
        <w:pStyle w:val="a9"/>
        <w:numPr>
          <w:ilvl w:val="0"/>
          <w:numId w:val="66"/>
        </w:numPr>
        <w:rPr>
          <w:rFonts w:eastAsia="Aptos"/>
        </w:rPr>
      </w:pPr>
      <w:r w:rsidRPr="001A721D">
        <w:rPr>
          <w:rFonts w:eastAsia="Aptos"/>
          <w:rtl/>
        </w:rPr>
        <w:t>مثال: تفسير "الصبر" بجميع أشكاله عبر سور مختلفة</w:t>
      </w:r>
      <w:r w:rsidRPr="001A721D">
        <w:rPr>
          <w:rFonts w:eastAsia="Aptos"/>
        </w:rPr>
        <w:t>.</w:t>
      </w:r>
    </w:p>
    <w:p w14:paraId="74881020" w14:textId="77777777" w:rsidR="00C54616" w:rsidRPr="001A721D" w:rsidRDefault="00C54616" w:rsidP="009A6CA1">
      <w:pPr>
        <w:pStyle w:val="a9"/>
        <w:numPr>
          <w:ilvl w:val="0"/>
          <w:numId w:val="66"/>
        </w:numPr>
        <w:rPr>
          <w:rFonts w:eastAsia="Aptos"/>
        </w:rPr>
      </w:pPr>
      <w:r w:rsidRPr="001A721D">
        <w:rPr>
          <w:rFonts w:eastAsia="Aptos"/>
          <w:b/>
          <w:bCs/>
          <w:rtl/>
        </w:rPr>
        <w:t>الفائدة</w:t>
      </w:r>
      <w:r w:rsidRPr="001A721D">
        <w:rPr>
          <w:rFonts w:eastAsia="Aptos"/>
          <w:b/>
          <w:bCs/>
        </w:rPr>
        <w:t>:</w:t>
      </w:r>
      <w:r w:rsidRPr="001A721D">
        <w:rPr>
          <w:rFonts w:eastAsia="Aptos"/>
        </w:rPr>
        <w:t xml:space="preserve"> </w:t>
      </w:r>
      <w:r w:rsidRPr="001A721D">
        <w:rPr>
          <w:rFonts w:eastAsia="Aptos"/>
          <w:rtl/>
        </w:rPr>
        <w:t>تقديم رؤية شاملة للموضوع</w:t>
      </w:r>
      <w:r w:rsidRPr="001A721D">
        <w:rPr>
          <w:rFonts w:eastAsia="Aptos"/>
        </w:rPr>
        <w:t>.</w:t>
      </w:r>
    </w:p>
    <w:p w14:paraId="22DF8A99" w14:textId="77777777" w:rsidR="00C54616" w:rsidRPr="001A721D" w:rsidRDefault="00C54616" w:rsidP="009A6CA1">
      <w:pPr>
        <w:pStyle w:val="a9"/>
        <w:numPr>
          <w:ilvl w:val="0"/>
          <w:numId w:val="66"/>
        </w:numPr>
        <w:rPr>
          <w:rFonts w:eastAsia="Aptos"/>
        </w:rPr>
      </w:pPr>
      <w:r w:rsidRPr="001A721D">
        <w:rPr>
          <w:rFonts w:eastAsia="Aptos"/>
          <w:b/>
          <w:bCs/>
          <w:rtl/>
        </w:rPr>
        <w:t>التحدي</w:t>
      </w:r>
      <w:r w:rsidRPr="001A721D">
        <w:rPr>
          <w:rFonts w:eastAsia="Aptos"/>
          <w:b/>
          <w:bCs/>
        </w:rPr>
        <w:t>:</w:t>
      </w:r>
      <w:r w:rsidRPr="001A721D">
        <w:rPr>
          <w:rFonts w:eastAsia="Aptos"/>
        </w:rPr>
        <w:t xml:space="preserve"> </w:t>
      </w:r>
      <w:r w:rsidRPr="001A721D">
        <w:rPr>
          <w:rFonts w:eastAsia="Aptos"/>
          <w:rtl/>
        </w:rPr>
        <w:t>صعوبة جمع كل الآيات، احتمال التحيز لآيات معينة</w:t>
      </w:r>
      <w:r w:rsidRPr="001A721D">
        <w:rPr>
          <w:rFonts w:eastAsia="Aptos"/>
        </w:rPr>
        <w:t>.</w:t>
      </w:r>
    </w:p>
    <w:p w14:paraId="74D4C381" w14:textId="77777777" w:rsidR="00C54616" w:rsidRPr="00E46AD2" w:rsidRDefault="00C54616" w:rsidP="001A721D">
      <w:pPr>
        <w:rPr>
          <w:rFonts w:eastAsia="Aptos"/>
        </w:rPr>
      </w:pPr>
      <w:r w:rsidRPr="00E46AD2">
        <w:rPr>
          <w:rFonts w:eastAsia="Aptos"/>
        </w:rPr>
        <w:t xml:space="preserve">4. </w:t>
      </w:r>
      <w:r w:rsidRPr="00E46AD2">
        <w:rPr>
          <w:rFonts w:eastAsia="Aptos"/>
          <w:rtl/>
        </w:rPr>
        <w:t>النظرية الاجتماعية: إصلاح المجتمع من منظور قرآني</w:t>
      </w:r>
    </w:p>
    <w:p w14:paraId="215D2759" w14:textId="77777777" w:rsidR="00C54616" w:rsidRPr="001A721D" w:rsidRDefault="00C54616" w:rsidP="009A6CA1">
      <w:pPr>
        <w:pStyle w:val="a9"/>
        <w:numPr>
          <w:ilvl w:val="0"/>
          <w:numId w:val="67"/>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تربط النص القرآني بالظروف الاجتماعية والثقافية للمجتمع العربي وقت النزول</w:t>
      </w:r>
      <w:r w:rsidRPr="001A721D">
        <w:rPr>
          <w:rFonts w:eastAsia="Aptos"/>
        </w:rPr>
        <w:t>.</w:t>
      </w:r>
    </w:p>
    <w:p w14:paraId="0DBB4200" w14:textId="77777777" w:rsidR="00C54616" w:rsidRPr="001A721D" w:rsidRDefault="00C54616" w:rsidP="009A6CA1">
      <w:pPr>
        <w:pStyle w:val="a9"/>
        <w:numPr>
          <w:ilvl w:val="0"/>
          <w:numId w:val="67"/>
        </w:numPr>
        <w:rPr>
          <w:rFonts w:eastAsia="Aptos"/>
        </w:rPr>
      </w:pPr>
      <w:r w:rsidRPr="001A721D">
        <w:rPr>
          <w:rFonts w:eastAsia="Aptos"/>
          <w:rtl/>
        </w:rPr>
        <w:t>مثال: تفسير آيات الميراث [النساء: 11-12] في سياق مجتمع جاهلي كان يُهمش حقوق المرأة، لبيان إصلاح القرآن للنظام الاجتماعي</w:t>
      </w:r>
      <w:r w:rsidRPr="001A721D">
        <w:rPr>
          <w:rFonts w:eastAsia="Aptos"/>
        </w:rPr>
        <w:t>.</w:t>
      </w:r>
    </w:p>
    <w:p w14:paraId="63DFA41C" w14:textId="77777777" w:rsidR="00C54616" w:rsidRPr="001A721D" w:rsidRDefault="00C54616" w:rsidP="009A6CA1">
      <w:pPr>
        <w:pStyle w:val="a9"/>
        <w:numPr>
          <w:ilvl w:val="0"/>
          <w:numId w:val="67"/>
        </w:numPr>
        <w:rPr>
          <w:rFonts w:eastAsia="Aptos"/>
        </w:rPr>
      </w:pPr>
      <w:r w:rsidRPr="001A721D">
        <w:rPr>
          <w:rFonts w:eastAsia="Aptos"/>
          <w:b/>
          <w:bCs/>
          <w:rtl/>
        </w:rPr>
        <w:t>الأهمية</w:t>
      </w:r>
      <w:r w:rsidRPr="001A721D">
        <w:rPr>
          <w:rFonts w:eastAsia="Aptos"/>
          <w:b/>
          <w:bCs/>
        </w:rPr>
        <w:t>:</w:t>
      </w:r>
      <w:r w:rsidRPr="001A721D">
        <w:rPr>
          <w:rFonts w:eastAsia="Aptos"/>
        </w:rPr>
        <w:t xml:space="preserve"> </w:t>
      </w:r>
      <w:r w:rsidRPr="001A721D">
        <w:rPr>
          <w:rFonts w:eastAsia="Aptos"/>
          <w:rtl/>
        </w:rPr>
        <w:t>إبراز دور القرآن في إصلاح المجتمع، وتقديم حلول لمشاكله</w:t>
      </w:r>
      <w:r w:rsidRPr="001A721D">
        <w:rPr>
          <w:rFonts w:eastAsia="Aptos"/>
        </w:rPr>
        <w:t>.</w:t>
      </w:r>
    </w:p>
    <w:p w14:paraId="15A7A329" w14:textId="77777777" w:rsidR="00C54616" w:rsidRPr="001A721D" w:rsidRDefault="00C54616" w:rsidP="009A6CA1">
      <w:pPr>
        <w:pStyle w:val="a9"/>
        <w:numPr>
          <w:ilvl w:val="0"/>
          <w:numId w:val="67"/>
        </w:numPr>
        <w:rPr>
          <w:rFonts w:eastAsia="Aptos"/>
        </w:rPr>
      </w:pPr>
      <w:r w:rsidRPr="001A721D">
        <w:rPr>
          <w:rFonts w:eastAsia="Aptos"/>
          <w:b/>
          <w:bCs/>
          <w:rtl/>
        </w:rPr>
        <w:t>التحدي</w:t>
      </w:r>
      <w:r w:rsidRPr="001A721D">
        <w:rPr>
          <w:rFonts w:eastAsia="Aptos"/>
          <w:b/>
          <w:bCs/>
        </w:rPr>
        <w:t>:</w:t>
      </w:r>
      <w:r w:rsidRPr="001A721D">
        <w:rPr>
          <w:rFonts w:eastAsia="Aptos"/>
        </w:rPr>
        <w:t xml:space="preserve"> </w:t>
      </w:r>
      <w:r w:rsidRPr="001A721D">
        <w:rPr>
          <w:rFonts w:eastAsia="Aptos"/>
          <w:rtl/>
        </w:rPr>
        <w:t>الحاجة إلى فهم دقيق للتاريخ والسياقات الاجتماعية، وتجنب إسقاطات خاطئة</w:t>
      </w:r>
      <w:r w:rsidRPr="001A721D">
        <w:rPr>
          <w:rFonts w:eastAsia="Aptos"/>
        </w:rPr>
        <w:t>.</w:t>
      </w:r>
    </w:p>
    <w:p w14:paraId="5B2B1F54" w14:textId="77777777" w:rsidR="00C54616" w:rsidRPr="00E46AD2" w:rsidRDefault="00C54616" w:rsidP="001A721D">
      <w:pPr>
        <w:rPr>
          <w:rFonts w:eastAsia="Aptos"/>
        </w:rPr>
      </w:pPr>
      <w:r w:rsidRPr="00E46AD2">
        <w:rPr>
          <w:rFonts w:eastAsia="Aptos"/>
        </w:rPr>
        <w:t xml:space="preserve">5. </w:t>
      </w:r>
      <w:r w:rsidRPr="00E46AD2">
        <w:rPr>
          <w:rFonts w:eastAsia="Aptos"/>
          <w:rtl/>
        </w:rPr>
        <w:t>النظرية التاريخية: فهم الأحكام في سياقها الزمني</w:t>
      </w:r>
    </w:p>
    <w:p w14:paraId="205DC5A4" w14:textId="77777777" w:rsidR="00C54616" w:rsidRPr="001A721D" w:rsidRDefault="00C54616" w:rsidP="009A6CA1">
      <w:pPr>
        <w:pStyle w:val="a9"/>
        <w:numPr>
          <w:ilvl w:val="0"/>
          <w:numId w:val="68"/>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تفهم الآيات في ضوء السياق التاريخي الذي نزلت فيه</w:t>
      </w:r>
      <w:r w:rsidRPr="001A721D">
        <w:rPr>
          <w:rFonts w:eastAsia="Aptos"/>
        </w:rPr>
        <w:t>.</w:t>
      </w:r>
    </w:p>
    <w:p w14:paraId="4873DC2D" w14:textId="77777777" w:rsidR="00C54616" w:rsidRPr="001A721D" w:rsidRDefault="00C54616" w:rsidP="009A6CA1">
      <w:pPr>
        <w:pStyle w:val="a9"/>
        <w:numPr>
          <w:ilvl w:val="0"/>
          <w:numId w:val="68"/>
        </w:numPr>
        <w:rPr>
          <w:rFonts w:eastAsia="Aptos"/>
        </w:rPr>
      </w:pPr>
      <w:r w:rsidRPr="001A721D">
        <w:rPr>
          <w:rFonts w:eastAsia="Aptos"/>
          <w:rtl/>
        </w:rPr>
        <w:t>مثال: تفسير آية السيف [التوبة: 5] برد فعل على نقض المشركين للعهود</w:t>
      </w:r>
      <w:r w:rsidRPr="001A721D">
        <w:rPr>
          <w:rFonts w:eastAsia="Aptos"/>
        </w:rPr>
        <w:t>.</w:t>
      </w:r>
    </w:p>
    <w:p w14:paraId="1FD27BA6" w14:textId="77777777" w:rsidR="00C54616" w:rsidRPr="001A721D" w:rsidRDefault="00C54616" w:rsidP="009A6CA1">
      <w:pPr>
        <w:pStyle w:val="a9"/>
        <w:numPr>
          <w:ilvl w:val="0"/>
          <w:numId w:val="68"/>
        </w:numPr>
        <w:rPr>
          <w:rFonts w:eastAsia="Aptos"/>
        </w:rPr>
      </w:pPr>
      <w:r w:rsidRPr="001A721D">
        <w:rPr>
          <w:rFonts w:eastAsia="Aptos"/>
          <w:b/>
          <w:bCs/>
          <w:rtl/>
        </w:rPr>
        <w:t>الغاية</w:t>
      </w:r>
      <w:r w:rsidRPr="001A721D">
        <w:rPr>
          <w:rFonts w:eastAsia="Aptos"/>
          <w:b/>
          <w:bCs/>
        </w:rPr>
        <w:t>:</w:t>
      </w:r>
      <w:r w:rsidRPr="001A721D">
        <w:rPr>
          <w:rFonts w:eastAsia="Aptos"/>
        </w:rPr>
        <w:t xml:space="preserve"> </w:t>
      </w:r>
      <w:r w:rsidRPr="001A721D">
        <w:rPr>
          <w:rFonts w:eastAsia="Aptos"/>
          <w:rtl/>
        </w:rPr>
        <w:t>تمييز بين التشريعات الثابتة والمؤقتة، فهم تطور الأحكام الشرعية</w:t>
      </w:r>
      <w:r w:rsidRPr="001A721D">
        <w:rPr>
          <w:rFonts w:eastAsia="Aptos"/>
        </w:rPr>
        <w:t>.</w:t>
      </w:r>
    </w:p>
    <w:p w14:paraId="68DE45DA" w14:textId="417B1FB5" w:rsidR="00C54616" w:rsidRPr="001A721D" w:rsidRDefault="00C54616" w:rsidP="009A6CA1">
      <w:pPr>
        <w:pStyle w:val="a9"/>
        <w:numPr>
          <w:ilvl w:val="0"/>
          <w:numId w:val="68"/>
        </w:numPr>
        <w:rPr>
          <w:rFonts w:eastAsia="Aptos"/>
        </w:rPr>
      </w:pPr>
      <w:r w:rsidRPr="001A721D">
        <w:rPr>
          <w:rFonts w:eastAsia="Aptos"/>
          <w:b/>
          <w:bCs/>
          <w:rtl/>
        </w:rPr>
        <w:t>التحدي</w:t>
      </w:r>
      <w:r w:rsidRPr="001A721D">
        <w:rPr>
          <w:rFonts w:eastAsia="Aptos"/>
          <w:b/>
          <w:bCs/>
        </w:rPr>
        <w:t>:</w:t>
      </w:r>
      <w:r w:rsidRPr="001A721D">
        <w:rPr>
          <w:rFonts w:eastAsia="Aptos"/>
        </w:rPr>
        <w:t xml:space="preserve"> </w:t>
      </w:r>
      <w:r w:rsidRPr="001A721D">
        <w:rPr>
          <w:rFonts w:eastAsia="Aptos"/>
          <w:rtl/>
        </w:rPr>
        <w:t xml:space="preserve">خطر تبرير العنف والتعصب بالتفسيرات التاريخية </w:t>
      </w:r>
      <w:r w:rsidR="00765DB8" w:rsidRPr="001A721D">
        <w:rPr>
          <w:rFonts w:eastAsia="Aptos"/>
          <w:rtl/>
        </w:rPr>
        <w:t>المتجزأة</w:t>
      </w:r>
      <w:r w:rsidRPr="001A721D">
        <w:rPr>
          <w:rFonts w:eastAsia="Aptos"/>
        </w:rPr>
        <w:t>.</w:t>
      </w:r>
    </w:p>
    <w:p w14:paraId="322A9F07" w14:textId="77777777" w:rsidR="00C54616" w:rsidRPr="00E46AD2" w:rsidRDefault="00C54616" w:rsidP="001A721D">
      <w:pPr>
        <w:rPr>
          <w:rFonts w:eastAsia="Aptos"/>
        </w:rPr>
      </w:pPr>
      <w:r w:rsidRPr="00E46AD2">
        <w:rPr>
          <w:rFonts w:eastAsia="Aptos"/>
        </w:rPr>
        <w:t xml:space="preserve">6. </w:t>
      </w:r>
      <w:r w:rsidRPr="00E46AD2">
        <w:rPr>
          <w:rFonts w:eastAsia="Aptos"/>
          <w:rtl/>
        </w:rPr>
        <w:t>النظرية الفكرية: نظام قيمي متكامل من القرآن</w:t>
      </w:r>
    </w:p>
    <w:p w14:paraId="2823996D" w14:textId="77777777" w:rsidR="00C54616" w:rsidRPr="001A721D" w:rsidRDefault="00C54616" w:rsidP="009A6CA1">
      <w:pPr>
        <w:pStyle w:val="a9"/>
        <w:numPr>
          <w:ilvl w:val="0"/>
          <w:numId w:val="69"/>
        </w:numPr>
        <w:rPr>
          <w:rFonts w:eastAsia="Aptos"/>
        </w:rPr>
      </w:pPr>
      <w:r w:rsidRPr="001A721D">
        <w:rPr>
          <w:rFonts w:eastAsia="Aptos"/>
          <w:b/>
          <w:bCs/>
          <w:rtl/>
        </w:rPr>
        <w:t>التعريف</w:t>
      </w:r>
      <w:r w:rsidRPr="001A721D">
        <w:rPr>
          <w:rFonts w:eastAsia="Aptos"/>
          <w:b/>
          <w:bCs/>
        </w:rPr>
        <w:t>:</w:t>
      </w:r>
      <w:r w:rsidRPr="001A721D">
        <w:rPr>
          <w:rFonts w:eastAsia="Aptos"/>
        </w:rPr>
        <w:t xml:space="preserve"> </w:t>
      </w:r>
      <w:r w:rsidRPr="001A721D">
        <w:rPr>
          <w:rFonts w:eastAsia="Aptos"/>
          <w:rtl/>
        </w:rPr>
        <w:t>تنظر إلى القرآن كنظام فكري متكامل يُستنبط منه القيم والأحكام</w:t>
      </w:r>
      <w:r w:rsidRPr="001A721D">
        <w:rPr>
          <w:rFonts w:eastAsia="Aptos"/>
        </w:rPr>
        <w:t>.</w:t>
      </w:r>
    </w:p>
    <w:p w14:paraId="78C1A1D1" w14:textId="77777777" w:rsidR="00C54616" w:rsidRPr="001A721D" w:rsidRDefault="00C54616" w:rsidP="009A6CA1">
      <w:pPr>
        <w:pStyle w:val="a9"/>
        <w:numPr>
          <w:ilvl w:val="0"/>
          <w:numId w:val="69"/>
        </w:numPr>
        <w:rPr>
          <w:rFonts w:eastAsia="Aptos"/>
        </w:rPr>
      </w:pPr>
      <w:r w:rsidRPr="001A721D">
        <w:rPr>
          <w:rFonts w:eastAsia="Aptos"/>
          <w:rtl/>
        </w:rPr>
        <w:t>مثال: تحليل مفهوم "التقوى" عبر سور مختلفة لاستنباط نظام أخلاقي متكامل</w:t>
      </w:r>
      <w:r w:rsidRPr="001A721D">
        <w:rPr>
          <w:rFonts w:eastAsia="Aptos"/>
        </w:rPr>
        <w:t>.</w:t>
      </w:r>
    </w:p>
    <w:p w14:paraId="3769CA1C" w14:textId="77777777" w:rsidR="00C54616" w:rsidRPr="001A721D" w:rsidRDefault="00C54616" w:rsidP="009A6CA1">
      <w:pPr>
        <w:pStyle w:val="a9"/>
        <w:numPr>
          <w:ilvl w:val="0"/>
          <w:numId w:val="69"/>
        </w:numPr>
        <w:rPr>
          <w:rFonts w:eastAsia="Aptos"/>
        </w:rPr>
      </w:pPr>
      <w:r w:rsidRPr="001A721D">
        <w:rPr>
          <w:rFonts w:eastAsia="Aptos"/>
          <w:b/>
          <w:bCs/>
          <w:rtl/>
        </w:rPr>
        <w:t>النتيجة</w:t>
      </w:r>
      <w:r w:rsidRPr="001A721D">
        <w:rPr>
          <w:rFonts w:eastAsia="Aptos"/>
          <w:b/>
          <w:bCs/>
        </w:rPr>
        <w:t>:</w:t>
      </w:r>
      <w:r w:rsidRPr="001A721D">
        <w:rPr>
          <w:rFonts w:eastAsia="Aptos"/>
        </w:rPr>
        <w:t xml:space="preserve"> </w:t>
      </w:r>
      <w:r w:rsidRPr="001A721D">
        <w:rPr>
          <w:rFonts w:eastAsia="Aptos"/>
          <w:rtl/>
        </w:rPr>
        <w:t>بناء رؤية فلسفية للحياة من القرآن</w:t>
      </w:r>
      <w:r w:rsidRPr="001A721D">
        <w:rPr>
          <w:rFonts w:eastAsia="Aptos"/>
        </w:rPr>
        <w:t>.</w:t>
      </w:r>
    </w:p>
    <w:p w14:paraId="707B5F53" w14:textId="77777777" w:rsidR="00C54616" w:rsidRPr="001A721D" w:rsidRDefault="00C54616" w:rsidP="009A6CA1">
      <w:pPr>
        <w:pStyle w:val="a9"/>
        <w:numPr>
          <w:ilvl w:val="0"/>
          <w:numId w:val="69"/>
        </w:numPr>
        <w:rPr>
          <w:rFonts w:eastAsia="Aptos"/>
        </w:rPr>
      </w:pPr>
      <w:r w:rsidRPr="001A721D">
        <w:rPr>
          <w:rFonts w:eastAsia="Aptos"/>
          <w:b/>
          <w:bCs/>
          <w:rtl/>
        </w:rPr>
        <w:t>التحدي</w:t>
      </w:r>
      <w:r w:rsidRPr="001A721D">
        <w:rPr>
          <w:rFonts w:eastAsia="Aptos"/>
          <w:b/>
          <w:bCs/>
        </w:rPr>
        <w:t>:</w:t>
      </w:r>
      <w:r w:rsidRPr="001A721D">
        <w:rPr>
          <w:rFonts w:eastAsia="Aptos"/>
        </w:rPr>
        <w:t xml:space="preserve"> </w:t>
      </w:r>
      <w:r w:rsidRPr="001A721D">
        <w:rPr>
          <w:rFonts w:eastAsia="Aptos"/>
          <w:rtl/>
        </w:rPr>
        <w:t>خطر الابتعاد عن الواقع العملي والوقوع في التنظير</w:t>
      </w:r>
      <w:r w:rsidRPr="001A721D">
        <w:rPr>
          <w:rFonts w:eastAsia="Aptos"/>
        </w:rPr>
        <w:t>.</w:t>
      </w:r>
    </w:p>
    <w:p w14:paraId="4804D41C" w14:textId="77777777" w:rsidR="00C54616" w:rsidRPr="00E46AD2" w:rsidRDefault="00C54616" w:rsidP="001A721D">
      <w:pPr>
        <w:rPr>
          <w:rFonts w:eastAsia="Aptos"/>
        </w:rPr>
      </w:pPr>
      <w:r w:rsidRPr="00E46AD2">
        <w:rPr>
          <w:rFonts w:eastAsia="Aptos"/>
        </w:rPr>
        <w:t xml:space="preserve">7. </w:t>
      </w:r>
      <w:r w:rsidRPr="00E46AD2">
        <w:rPr>
          <w:rFonts w:eastAsia="Aptos"/>
          <w:rtl/>
        </w:rPr>
        <w:t>التكامل بين النظريات: رحلة متوازنة في فهم القرآن</w:t>
      </w:r>
    </w:p>
    <w:p w14:paraId="7C4A11CE" w14:textId="77777777" w:rsidR="00C54616" w:rsidRPr="00E46AD2" w:rsidRDefault="00C54616" w:rsidP="001A721D">
      <w:pPr>
        <w:rPr>
          <w:rFonts w:eastAsia="Aptos"/>
        </w:rPr>
      </w:pPr>
      <w:r w:rsidRPr="00E46AD2">
        <w:rPr>
          <w:rFonts w:eastAsia="Aptos"/>
          <w:rtl/>
        </w:rPr>
        <w:t>ليست هذه النظريات متعارضة، بل متكاملة. يمكن للمفسر أن يستفيد من كل نظرية لفهم جانب معين من القرآن</w:t>
      </w:r>
      <w:r w:rsidRPr="00E46AD2">
        <w:rPr>
          <w:rFonts w:eastAsia="Aptos"/>
        </w:rPr>
        <w:t>.</w:t>
      </w:r>
    </w:p>
    <w:p w14:paraId="409A11A8" w14:textId="34C613D1" w:rsidR="00C54616" w:rsidRPr="001A721D" w:rsidRDefault="00C54616" w:rsidP="009A6CA1">
      <w:pPr>
        <w:pStyle w:val="a9"/>
        <w:numPr>
          <w:ilvl w:val="0"/>
          <w:numId w:val="70"/>
        </w:numPr>
        <w:rPr>
          <w:rFonts w:eastAsia="Aptos"/>
        </w:rPr>
      </w:pPr>
      <w:r w:rsidRPr="001A721D">
        <w:rPr>
          <w:rFonts w:eastAsia="Aptos"/>
          <w:rtl/>
        </w:rPr>
        <w:t xml:space="preserve">مثال تطبيقي: تفسير آية القوامة [النساء: 34]: بالتفسير المأثور </w:t>
      </w:r>
      <w:r w:rsidR="0064321B">
        <w:rPr>
          <w:rFonts w:eastAsia="Aptos"/>
          <w:rtl/>
        </w:rPr>
        <w:t>"</w:t>
      </w:r>
      <w:r w:rsidRPr="001A721D">
        <w:rPr>
          <w:rFonts w:eastAsia="Aptos"/>
          <w:rtl/>
        </w:rPr>
        <w:t>السنة</w:t>
      </w:r>
      <w:r w:rsidR="0064321B">
        <w:rPr>
          <w:rFonts w:eastAsia="Aptos"/>
          <w:rtl/>
        </w:rPr>
        <w:t>"</w:t>
      </w:r>
      <w:r w:rsidRPr="001A721D">
        <w:rPr>
          <w:rFonts w:eastAsia="Aptos"/>
          <w:rtl/>
        </w:rPr>
        <w:t xml:space="preserve">، بالنظرية الاجتماعية </w:t>
      </w:r>
      <w:r w:rsidR="0064321B">
        <w:rPr>
          <w:rFonts w:eastAsia="Aptos"/>
          <w:rtl/>
        </w:rPr>
        <w:t>"</w:t>
      </w:r>
      <w:r w:rsidRPr="001A721D">
        <w:rPr>
          <w:rFonts w:eastAsia="Aptos"/>
          <w:rtl/>
        </w:rPr>
        <w:t>سياق الأسرة في المجتمع الإسلامي</w:t>
      </w:r>
      <w:r w:rsidR="0064321B">
        <w:rPr>
          <w:rFonts w:eastAsia="Aptos"/>
          <w:rtl/>
        </w:rPr>
        <w:t>"</w:t>
      </w:r>
      <w:r w:rsidRPr="001A721D">
        <w:rPr>
          <w:rFonts w:eastAsia="Aptos"/>
          <w:rtl/>
        </w:rPr>
        <w:t xml:space="preserve">، بالتفسير الموضوعي </w:t>
      </w:r>
      <w:r w:rsidR="0064321B">
        <w:rPr>
          <w:rFonts w:eastAsia="Aptos"/>
          <w:rtl/>
        </w:rPr>
        <w:t>"</w:t>
      </w:r>
      <w:r w:rsidRPr="001A721D">
        <w:rPr>
          <w:rFonts w:eastAsia="Aptos"/>
          <w:rtl/>
        </w:rPr>
        <w:t>دراسة جميع آيات الأسرة</w:t>
      </w:r>
      <w:r w:rsidR="0064321B">
        <w:rPr>
          <w:rFonts w:eastAsia="Aptos"/>
          <w:rtl/>
        </w:rPr>
        <w:t>"</w:t>
      </w:r>
      <w:r w:rsidRPr="001A721D">
        <w:rPr>
          <w:rFonts w:eastAsia="Aptos"/>
        </w:rPr>
        <w:t>.</w:t>
      </w:r>
    </w:p>
    <w:p w14:paraId="71A443C1" w14:textId="5E7799A7" w:rsidR="00C54616" w:rsidRPr="001A721D" w:rsidRDefault="00C54616" w:rsidP="009A6CA1">
      <w:pPr>
        <w:pStyle w:val="a9"/>
        <w:numPr>
          <w:ilvl w:val="0"/>
          <w:numId w:val="70"/>
        </w:numPr>
        <w:rPr>
          <w:rFonts w:eastAsia="Aptos"/>
        </w:rPr>
      </w:pPr>
      <w:r w:rsidRPr="001A721D">
        <w:rPr>
          <w:rFonts w:eastAsia="Aptos"/>
          <w:b/>
          <w:bCs/>
          <w:rtl/>
        </w:rPr>
        <w:t>التحذيرات</w:t>
      </w:r>
      <w:r w:rsidRPr="001A721D">
        <w:rPr>
          <w:rFonts w:eastAsia="Aptos"/>
          <w:b/>
          <w:bCs/>
        </w:rPr>
        <w:t>:</w:t>
      </w:r>
      <w:r w:rsidRPr="001A721D">
        <w:rPr>
          <w:rFonts w:eastAsia="Aptos"/>
        </w:rPr>
        <w:t xml:space="preserve"> </w:t>
      </w:r>
      <w:r w:rsidRPr="001A721D">
        <w:rPr>
          <w:rFonts w:eastAsia="Aptos"/>
          <w:rtl/>
        </w:rPr>
        <w:t xml:space="preserve">تجنب التأويلات المبتدعة </w:t>
      </w:r>
      <w:r w:rsidR="0064321B">
        <w:rPr>
          <w:rFonts w:eastAsia="Aptos"/>
          <w:rtl/>
        </w:rPr>
        <w:t>"</w:t>
      </w:r>
      <w:r w:rsidRPr="001A721D">
        <w:rPr>
          <w:rFonts w:eastAsia="Aptos"/>
          <w:rtl/>
        </w:rPr>
        <w:t>كتفسير آيات القتال بدعم الإرهاب</w:t>
      </w:r>
      <w:r w:rsidR="0064321B">
        <w:rPr>
          <w:rFonts w:eastAsia="Aptos"/>
          <w:rtl/>
        </w:rPr>
        <w:t>"</w:t>
      </w:r>
      <w:r w:rsidRPr="001A721D">
        <w:rPr>
          <w:rFonts w:eastAsia="Aptos"/>
        </w:rPr>
        <w:t>.</w:t>
      </w:r>
    </w:p>
    <w:p w14:paraId="45C82844" w14:textId="392F292C" w:rsidR="00C54616" w:rsidRPr="001A721D" w:rsidRDefault="00C54616" w:rsidP="009A6CA1">
      <w:pPr>
        <w:pStyle w:val="a9"/>
        <w:numPr>
          <w:ilvl w:val="0"/>
          <w:numId w:val="70"/>
        </w:numPr>
        <w:rPr>
          <w:rFonts w:eastAsia="Aptos"/>
        </w:rPr>
      </w:pPr>
      <w:r w:rsidRPr="001A721D">
        <w:rPr>
          <w:rFonts w:eastAsia="Aptos"/>
          <w:b/>
          <w:bCs/>
          <w:rtl/>
        </w:rPr>
        <w:t>دعوة إلى التجديد</w:t>
      </w:r>
      <w:r w:rsidRPr="001A721D">
        <w:rPr>
          <w:rFonts w:eastAsia="Aptos"/>
          <w:b/>
          <w:bCs/>
        </w:rPr>
        <w:t>:</w:t>
      </w:r>
      <w:r w:rsidRPr="001A721D">
        <w:rPr>
          <w:rFonts w:eastAsia="Aptos"/>
        </w:rPr>
        <w:t xml:space="preserve"> </w:t>
      </w:r>
      <w:r w:rsidRPr="001A721D">
        <w:rPr>
          <w:rFonts w:eastAsia="Aptos"/>
          <w:rtl/>
        </w:rPr>
        <w:t xml:space="preserve">إصدار تفاسير معاصرة تربط القرآن بالتحديات الحديثة </w:t>
      </w:r>
      <w:r w:rsidR="0064321B">
        <w:rPr>
          <w:rFonts w:eastAsia="Aptos"/>
          <w:rtl/>
        </w:rPr>
        <w:t>"</w:t>
      </w:r>
      <w:r w:rsidRPr="001A721D">
        <w:rPr>
          <w:rFonts w:eastAsia="Aptos"/>
          <w:rtl/>
        </w:rPr>
        <w:t>كالأخلاق الرقمية، الذكاء الاصطناعي</w:t>
      </w:r>
      <w:r w:rsidR="0064321B">
        <w:rPr>
          <w:rFonts w:eastAsia="Aptos"/>
          <w:rtl/>
        </w:rPr>
        <w:t>"</w:t>
      </w:r>
      <w:r w:rsidRPr="001A721D">
        <w:rPr>
          <w:rFonts w:eastAsia="Aptos"/>
        </w:rPr>
        <w:t>.</w:t>
      </w:r>
    </w:p>
    <w:p w14:paraId="2ABD9AF0" w14:textId="77777777" w:rsidR="00C54616" w:rsidRPr="00E46AD2" w:rsidRDefault="00C54616" w:rsidP="001A721D">
      <w:pPr>
        <w:rPr>
          <w:rFonts w:eastAsia="Aptos"/>
        </w:rPr>
      </w:pPr>
      <w:r w:rsidRPr="00E46AD2">
        <w:rPr>
          <w:rFonts w:eastAsia="Aptos"/>
          <w:rtl/>
        </w:rPr>
        <w:t>الخاتمة</w:t>
      </w:r>
      <w:r w:rsidRPr="00E46AD2">
        <w:rPr>
          <w:rFonts w:eastAsia="Aptos"/>
        </w:rPr>
        <w:t>:</w:t>
      </w:r>
    </w:p>
    <w:p w14:paraId="46EDA1AF" w14:textId="77777777" w:rsidR="00C54616" w:rsidRPr="00E46AD2" w:rsidRDefault="00C54616" w:rsidP="001A721D">
      <w:pPr>
        <w:rPr>
          <w:rFonts w:eastAsia="Aptos"/>
        </w:rPr>
      </w:pPr>
      <w:r w:rsidRPr="00E46AD2">
        <w:rPr>
          <w:rFonts w:eastAsia="Aptos"/>
          <w:rtl/>
        </w:rPr>
        <w:t>نظريات تفسير القرآن الكريم ليست سوى أدوات لفهم النص الإلهي، وكل نظرية تسلط الضوء على جانب معين. الفهم الشامل يتطلب الجمع بين</w:t>
      </w:r>
      <w:r w:rsidRPr="00E46AD2">
        <w:rPr>
          <w:rFonts w:eastAsia="Aptos"/>
        </w:rPr>
        <w:t>:</w:t>
      </w:r>
    </w:p>
    <w:p w14:paraId="25608EC4" w14:textId="77777777" w:rsidR="00C54616" w:rsidRPr="001A721D" w:rsidRDefault="00C54616" w:rsidP="009A6CA1">
      <w:pPr>
        <w:pStyle w:val="a9"/>
        <w:numPr>
          <w:ilvl w:val="0"/>
          <w:numId w:val="71"/>
        </w:numPr>
        <w:rPr>
          <w:rFonts w:eastAsia="Aptos"/>
        </w:rPr>
      </w:pPr>
      <w:r w:rsidRPr="001A721D">
        <w:rPr>
          <w:rFonts w:eastAsia="Aptos"/>
          <w:b/>
          <w:bCs/>
          <w:rtl/>
        </w:rPr>
        <w:t>النقل</w:t>
      </w:r>
      <w:r w:rsidRPr="001A721D">
        <w:rPr>
          <w:rFonts w:eastAsia="Aptos"/>
          <w:b/>
          <w:bCs/>
        </w:rPr>
        <w:t>:</w:t>
      </w:r>
      <w:r w:rsidRPr="001A721D">
        <w:rPr>
          <w:rFonts w:eastAsia="Aptos"/>
        </w:rPr>
        <w:t xml:space="preserve"> </w:t>
      </w:r>
      <w:r w:rsidRPr="001A721D">
        <w:rPr>
          <w:rFonts w:eastAsia="Aptos"/>
          <w:rtl/>
        </w:rPr>
        <w:t>ضمان صحة المصادر</w:t>
      </w:r>
      <w:r w:rsidRPr="001A721D">
        <w:rPr>
          <w:rFonts w:eastAsia="Aptos"/>
        </w:rPr>
        <w:t>.</w:t>
      </w:r>
    </w:p>
    <w:p w14:paraId="0451C707" w14:textId="77777777" w:rsidR="00C54616" w:rsidRPr="001A721D" w:rsidRDefault="00C54616" w:rsidP="009A6CA1">
      <w:pPr>
        <w:pStyle w:val="a9"/>
        <w:numPr>
          <w:ilvl w:val="0"/>
          <w:numId w:val="71"/>
        </w:numPr>
        <w:rPr>
          <w:rFonts w:eastAsia="Aptos"/>
        </w:rPr>
      </w:pPr>
      <w:r w:rsidRPr="001A721D">
        <w:rPr>
          <w:rFonts w:eastAsia="Aptos"/>
          <w:b/>
          <w:bCs/>
          <w:rtl/>
        </w:rPr>
        <w:t>العقل</w:t>
      </w:r>
      <w:r w:rsidRPr="001A721D">
        <w:rPr>
          <w:rFonts w:eastAsia="Aptos"/>
          <w:b/>
          <w:bCs/>
        </w:rPr>
        <w:t>:</w:t>
      </w:r>
      <w:r w:rsidRPr="001A721D">
        <w:rPr>
          <w:rFonts w:eastAsia="Aptos"/>
        </w:rPr>
        <w:t xml:space="preserve"> </w:t>
      </w:r>
      <w:r w:rsidRPr="001A721D">
        <w:rPr>
          <w:rFonts w:eastAsia="Aptos"/>
          <w:rtl/>
        </w:rPr>
        <w:t>الاجتهاد في الاستنباط</w:t>
      </w:r>
      <w:r w:rsidRPr="001A721D">
        <w:rPr>
          <w:rFonts w:eastAsia="Aptos"/>
        </w:rPr>
        <w:t>.</w:t>
      </w:r>
    </w:p>
    <w:p w14:paraId="504D1881" w14:textId="77777777" w:rsidR="00C54616" w:rsidRPr="001A721D" w:rsidRDefault="00C54616" w:rsidP="009A6CA1">
      <w:pPr>
        <w:pStyle w:val="a9"/>
        <w:numPr>
          <w:ilvl w:val="0"/>
          <w:numId w:val="71"/>
        </w:numPr>
        <w:rPr>
          <w:rFonts w:eastAsia="Aptos"/>
        </w:rPr>
      </w:pPr>
      <w:r w:rsidRPr="001A721D">
        <w:rPr>
          <w:rFonts w:eastAsia="Aptos"/>
          <w:b/>
          <w:bCs/>
          <w:rtl/>
        </w:rPr>
        <w:t>الواقع</w:t>
      </w:r>
      <w:r w:rsidRPr="001A721D">
        <w:rPr>
          <w:rFonts w:eastAsia="Aptos"/>
          <w:b/>
          <w:bCs/>
        </w:rPr>
        <w:t>:</w:t>
      </w:r>
      <w:r w:rsidRPr="001A721D">
        <w:rPr>
          <w:rFonts w:eastAsia="Aptos"/>
        </w:rPr>
        <w:t xml:space="preserve"> </w:t>
      </w:r>
      <w:r w:rsidRPr="001A721D">
        <w:rPr>
          <w:rFonts w:eastAsia="Aptos"/>
          <w:rtl/>
        </w:rPr>
        <w:t>ربط النص بالتحديات المعاصرة</w:t>
      </w:r>
      <w:r w:rsidRPr="001A721D">
        <w:rPr>
          <w:rFonts w:eastAsia="Aptos"/>
        </w:rPr>
        <w:t>.</w:t>
      </w:r>
      <w:r w:rsidRPr="001A721D">
        <w:rPr>
          <w:rFonts w:eastAsia="Aptos"/>
        </w:rPr>
        <w:br/>
      </w:r>
      <w:r w:rsidRPr="001A721D">
        <w:rPr>
          <w:rFonts w:eastAsia="Aptos"/>
          <w:rtl/>
        </w:rPr>
        <w:t>بهذا التكامل، يتحقق الهدف الأسمى من التفسير: فهم مراد الله، وتطبيق هداية القرآن في كل زمان ومكان</w:t>
      </w:r>
      <w:r w:rsidRPr="001A721D">
        <w:rPr>
          <w:rFonts w:eastAsia="Aptos"/>
        </w:rPr>
        <w:t>.</w:t>
      </w:r>
    </w:p>
    <w:p w14:paraId="38B1F936" w14:textId="1F5210BA" w:rsidR="00C54616" w:rsidRPr="00E46AD2" w:rsidRDefault="00C54616" w:rsidP="001A721D">
      <w:pPr>
        <w:rPr>
          <w:rFonts w:eastAsia="Aptos"/>
        </w:rPr>
      </w:pPr>
      <w:r w:rsidRPr="00E46AD2">
        <w:rPr>
          <w:rFonts w:eastAsia="Aptos"/>
          <w:rtl/>
        </w:rPr>
        <w:t xml:space="preserve">﴿كِتَابٌ أَنْزَلْنَاهُ إِلَيْكَ مُبَارَكٌ لِيَدَّبَّرُوا آيَاتِهِ وَلِيَتَذَكَّرَ أُولُو الْأَلْبَابِ﴾ </w:t>
      </w:r>
      <w:r w:rsidR="0064321B">
        <w:rPr>
          <w:rFonts w:eastAsia="Aptos"/>
          <w:rtl/>
        </w:rPr>
        <w:t>"</w:t>
      </w:r>
      <w:r w:rsidRPr="00E46AD2">
        <w:rPr>
          <w:rFonts w:eastAsia="Aptos"/>
          <w:rtl/>
        </w:rPr>
        <w:t>ص: 29</w:t>
      </w:r>
      <w:r w:rsidR="0064321B">
        <w:rPr>
          <w:rFonts w:eastAsia="Aptos"/>
          <w:rtl/>
        </w:rPr>
        <w:t>"</w:t>
      </w:r>
      <w:r w:rsidRPr="00E46AD2">
        <w:rPr>
          <w:rFonts w:eastAsia="Aptos"/>
        </w:rPr>
        <w:t>.</w:t>
      </w:r>
    </w:p>
    <w:p w14:paraId="33547DAF" w14:textId="300B8B9B" w:rsidR="00D95596" w:rsidRPr="00E46AD2" w:rsidRDefault="002A4B41" w:rsidP="008A0417">
      <w:pPr>
        <w:pStyle w:val="1"/>
      </w:pPr>
      <w:bookmarkStart w:id="218" w:name="_Toc192269228"/>
      <w:bookmarkStart w:id="219" w:name="_Toc199407135"/>
      <w:r>
        <w:rPr>
          <w:rFonts w:hint="cs"/>
          <w:rtl/>
        </w:rPr>
        <w:t>"</w:t>
      </w:r>
      <w:r w:rsidR="00D95596" w:rsidRPr="00E46AD2">
        <w:rPr>
          <w:rtl/>
        </w:rPr>
        <w:t>أسرار تتكشف: كيف يفتح التدبر كنوز القرآن المخفية</w:t>
      </w:r>
      <w:r w:rsidR="00D95596" w:rsidRPr="00E46AD2">
        <w:t>"</w:t>
      </w:r>
      <w:bookmarkEnd w:id="218"/>
      <w:bookmarkEnd w:id="219"/>
    </w:p>
    <w:p w14:paraId="69AB4461" w14:textId="134AE93C" w:rsidR="00FB325F" w:rsidRPr="00E46AD2" w:rsidRDefault="00FB325F" w:rsidP="001A721D">
      <w:pPr>
        <w:rPr>
          <w:rtl/>
        </w:rPr>
      </w:pPr>
    </w:p>
    <w:p w14:paraId="6A6B2BFB" w14:textId="77777777" w:rsidR="00FB325F" w:rsidRPr="00E46AD2" w:rsidRDefault="00FB325F" w:rsidP="001A721D">
      <w:r w:rsidRPr="00E46AD2">
        <w:rPr>
          <w:rtl/>
        </w:rPr>
        <w:t>مقدمة</w:t>
      </w:r>
      <w:r w:rsidRPr="00E46AD2">
        <w:t>:</w:t>
      </w:r>
    </w:p>
    <w:p w14:paraId="2C8327DB" w14:textId="77777777" w:rsidR="00FB325F" w:rsidRPr="00E46AD2" w:rsidRDefault="00FB325F" w:rsidP="001A721D">
      <w:r w:rsidRPr="00E46AD2">
        <w:rPr>
          <w:rtl/>
        </w:rPr>
        <w:t>القرآن الكريم ليس مجرد كلمات نتلوها، بل نداء إلهي يدعونا إلى رحلة استكشافية فريدة. إنها رحلة إلى أعماق أنفسنا، وإلى أسرار الوجود، وإلى حكمة الخالق. هذه الرحلة تبدأ بالاستماع والإنصات، وتتعمق بالتدبر والتفكر. فكيف ننطلق في هذه الرحلة؟ وما هي ثمارها؟</w:t>
      </w:r>
    </w:p>
    <w:p w14:paraId="3E9CD713" w14:textId="77777777" w:rsidR="00FB325F" w:rsidRPr="00E46AD2" w:rsidRDefault="00FB325F" w:rsidP="001A721D">
      <w:r w:rsidRPr="00E46AD2">
        <w:rPr>
          <w:rtl/>
        </w:rPr>
        <w:t>من التلاوة إلى التدبر: مسيرة النور</w:t>
      </w:r>
      <w:r w:rsidRPr="00E46AD2">
        <w:t>:</w:t>
      </w:r>
    </w:p>
    <w:p w14:paraId="21F3B791" w14:textId="77777777" w:rsidR="00FB325F" w:rsidRPr="00E46AD2" w:rsidRDefault="00FB325F" w:rsidP="009A6CA1">
      <w:pPr>
        <w:pStyle w:val="a9"/>
        <w:numPr>
          <w:ilvl w:val="0"/>
          <w:numId w:val="81"/>
        </w:numPr>
      </w:pPr>
      <w:r w:rsidRPr="001A721D">
        <w:rPr>
          <w:b/>
          <w:bCs/>
          <w:rtl/>
        </w:rPr>
        <w:t>التلاوة مفتاح الرحمة</w:t>
      </w:r>
      <w:r w:rsidRPr="001A721D">
        <w:rPr>
          <w:b/>
          <w:bCs/>
        </w:rPr>
        <w:t>:</w:t>
      </w:r>
      <w:r w:rsidRPr="00E46AD2">
        <w:t xml:space="preserve"> </w:t>
      </w:r>
      <w:r w:rsidRPr="00E46AD2">
        <w:rPr>
          <w:rtl/>
        </w:rPr>
        <w:t>هي الخطوة الأولى، وهي عبادة عظيمة تُطهر القلب وتزيد الإيمان وتجلب البركة. يقول النبي ﷺ: "من قرأ حرفًا من كتاب الله فله به حسنة، والحسنة بعشر أمثالها</w:t>
      </w:r>
      <w:r w:rsidRPr="00E46AD2">
        <w:t>".</w:t>
      </w:r>
    </w:p>
    <w:p w14:paraId="1DD5E9FA" w14:textId="77777777" w:rsidR="00FB325F" w:rsidRPr="00E46AD2" w:rsidRDefault="00FB325F" w:rsidP="009A6CA1">
      <w:pPr>
        <w:pStyle w:val="a9"/>
        <w:numPr>
          <w:ilvl w:val="0"/>
          <w:numId w:val="81"/>
        </w:numPr>
      </w:pPr>
      <w:r w:rsidRPr="001A721D">
        <w:rPr>
          <w:b/>
          <w:bCs/>
          <w:rtl/>
        </w:rPr>
        <w:t>الإتقان سبيل الفهم</w:t>
      </w:r>
      <w:r w:rsidRPr="001A721D">
        <w:rPr>
          <w:b/>
          <w:bCs/>
        </w:rPr>
        <w:t>:</w:t>
      </w:r>
      <w:r w:rsidRPr="00E46AD2">
        <w:t xml:space="preserve"> </w:t>
      </w:r>
      <w:r w:rsidRPr="00E46AD2">
        <w:rPr>
          <w:rtl/>
        </w:rPr>
        <w:t>التلاوة الصحيحة هي مفتاح الفهم الصحيح، وذلك بالاهتمام بالنطق، والتجويد، والأداء السليم</w:t>
      </w:r>
      <w:r w:rsidRPr="00E46AD2">
        <w:t>.</w:t>
      </w:r>
    </w:p>
    <w:p w14:paraId="327DED6B" w14:textId="77777777" w:rsidR="00FB325F" w:rsidRPr="00E46AD2" w:rsidRDefault="00FB325F" w:rsidP="009A6CA1">
      <w:pPr>
        <w:pStyle w:val="a9"/>
        <w:numPr>
          <w:ilvl w:val="0"/>
          <w:numId w:val="81"/>
        </w:numPr>
      </w:pPr>
      <w:r w:rsidRPr="001A721D">
        <w:rPr>
          <w:b/>
          <w:bCs/>
          <w:rtl/>
        </w:rPr>
        <w:t>الإنصات مفتاح التأثر</w:t>
      </w:r>
      <w:r w:rsidRPr="001A721D">
        <w:rPr>
          <w:b/>
          <w:bCs/>
        </w:rPr>
        <w:t>:</w:t>
      </w:r>
      <w:r w:rsidRPr="00E46AD2">
        <w:t xml:space="preserve"> </w:t>
      </w:r>
      <w:r w:rsidRPr="00E46AD2">
        <w:rPr>
          <w:rtl/>
        </w:rPr>
        <w:t>الاستماع بإنصات وتدبر عبادة عظيمة أيضًا، تزيد الخشوع وتوقظ القلب</w:t>
      </w:r>
      <w:r w:rsidRPr="00E46AD2">
        <w:t>.</w:t>
      </w:r>
    </w:p>
    <w:p w14:paraId="2409F44B" w14:textId="77777777" w:rsidR="00FB325F" w:rsidRPr="00E46AD2" w:rsidRDefault="00FB325F" w:rsidP="001A721D">
      <w:r w:rsidRPr="00E46AD2">
        <w:rPr>
          <w:rtl/>
        </w:rPr>
        <w:t>التدبر: الغوص في بحر المعاني</w:t>
      </w:r>
      <w:r w:rsidRPr="00E46AD2">
        <w:t>:</w:t>
      </w:r>
    </w:p>
    <w:p w14:paraId="2CEDB398" w14:textId="77777777" w:rsidR="00FB325F" w:rsidRPr="00E46AD2" w:rsidRDefault="00FB325F" w:rsidP="009A6CA1">
      <w:pPr>
        <w:pStyle w:val="a9"/>
        <w:numPr>
          <w:ilvl w:val="0"/>
          <w:numId w:val="82"/>
        </w:numPr>
      </w:pPr>
      <w:r w:rsidRPr="001A721D">
        <w:rPr>
          <w:b/>
          <w:bCs/>
          <w:rtl/>
        </w:rPr>
        <w:t>تعريف التدبر</w:t>
      </w:r>
      <w:r w:rsidRPr="001A721D">
        <w:rPr>
          <w:b/>
          <w:bCs/>
        </w:rPr>
        <w:t>:</w:t>
      </w:r>
      <w:r w:rsidRPr="00E46AD2">
        <w:t xml:space="preserve"> </w:t>
      </w:r>
      <w:r w:rsidRPr="00E46AD2">
        <w:rPr>
          <w:rtl/>
        </w:rPr>
        <w:t>تجاوز القراءة السطحية والبحث عن المعنى العميق للآيات، واستخلاص المقاصد والأسرار التي تحتويها</w:t>
      </w:r>
      <w:r w:rsidRPr="00E46AD2">
        <w:t>.</w:t>
      </w:r>
    </w:p>
    <w:p w14:paraId="360F9999" w14:textId="77777777" w:rsidR="00FB325F" w:rsidRPr="00E46AD2" w:rsidRDefault="00FB325F" w:rsidP="009A6CA1">
      <w:pPr>
        <w:pStyle w:val="a9"/>
        <w:numPr>
          <w:ilvl w:val="0"/>
          <w:numId w:val="82"/>
        </w:numPr>
      </w:pPr>
      <w:r w:rsidRPr="001A721D">
        <w:rPr>
          <w:b/>
          <w:bCs/>
          <w:rtl/>
        </w:rPr>
        <w:t>أهميته</w:t>
      </w:r>
      <w:r w:rsidRPr="001A721D">
        <w:rPr>
          <w:b/>
          <w:bCs/>
        </w:rPr>
        <w:t>:</w:t>
      </w:r>
      <w:r w:rsidRPr="00E46AD2">
        <w:t xml:space="preserve"> </w:t>
      </w:r>
      <w:r w:rsidRPr="00E46AD2">
        <w:rPr>
          <w:rtl/>
        </w:rPr>
        <w:t>ليس مجرد فهم نظري، بل هو البوصلة التي توجه حياتنا، وتلهمنا العمل الصالح. يقول الله تعالى: "أفلا يتدبرون القرآن أم على قلوب أقفالها</w:t>
      </w:r>
      <w:r w:rsidRPr="00E46AD2">
        <w:t>".</w:t>
      </w:r>
    </w:p>
    <w:p w14:paraId="0F845216" w14:textId="77777777" w:rsidR="00FB325F" w:rsidRPr="00E46AD2" w:rsidRDefault="00FB325F" w:rsidP="009A6CA1">
      <w:pPr>
        <w:pStyle w:val="a9"/>
        <w:numPr>
          <w:ilvl w:val="0"/>
          <w:numId w:val="82"/>
        </w:numPr>
      </w:pPr>
      <w:r w:rsidRPr="001A721D">
        <w:rPr>
          <w:b/>
          <w:bCs/>
          <w:rtl/>
        </w:rPr>
        <w:t>علاقته بالعمل</w:t>
      </w:r>
      <w:r w:rsidRPr="001A721D">
        <w:rPr>
          <w:b/>
          <w:bCs/>
        </w:rPr>
        <w:t>:</w:t>
      </w:r>
      <w:r w:rsidRPr="00E46AD2">
        <w:t xml:space="preserve"> </w:t>
      </w:r>
      <w:r w:rsidRPr="00E46AD2">
        <w:rPr>
          <w:rtl/>
        </w:rPr>
        <w:t>لا يكفي التدبر النظري، بل يجب أن يقود إلى العمل بتعاليم القرآن، والتحلي بأخلاقه، والدعوة إليه</w:t>
      </w:r>
      <w:r w:rsidRPr="00E46AD2">
        <w:t>.</w:t>
      </w:r>
    </w:p>
    <w:p w14:paraId="624DBEC0" w14:textId="77777777" w:rsidR="00FB325F" w:rsidRPr="00E46AD2" w:rsidRDefault="00FB325F" w:rsidP="001A721D">
      <w:r w:rsidRPr="00E46AD2">
        <w:rPr>
          <w:rtl/>
        </w:rPr>
        <w:t>خطوات عملية للوصول إلى التدبر</w:t>
      </w:r>
      <w:r w:rsidRPr="00E46AD2">
        <w:t>:</w:t>
      </w:r>
    </w:p>
    <w:p w14:paraId="5B9BC4C2" w14:textId="77777777" w:rsidR="00FB325F" w:rsidRPr="00E46AD2" w:rsidRDefault="00FB325F" w:rsidP="009A6CA1">
      <w:pPr>
        <w:pStyle w:val="a9"/>
        <w:numPr>
          <w:ilvl w:val="0"/>
          <w:numId w:val="83"/>
        </w:numPr>
      </w:pPr>
      <w:r w:rsidRPr="001A721D">
        <w:rPr>
          <w:b/>
          <w:bCs/>
          <w:rtl/>
        </w:rPr>
        <w:t>تطهير القلب</w:t>
      </w:r>
      <w:r w:rsidRPr="001A721D">
        <w:rPr>
          <w:b/>
          <w:bCs/>
        </w:rPr>
        <w:t>:</w:t>
      </w:r>
      <w:r w:rsidRPr="00E46AD2">
        <w:t xml:space="preserve"> </w:t>
      </w:r>
      <w:r w:rsidRPr="00E46AD2">
        <w:rPr>
          <w:rtl/>
        </w:rPr>
        <w:t>استقبال كلام الله بقلب خاشع ونية خالصة</w:t>
      </w:r>
      <w:r w:rsidRPr="00E46AD2">
        <w:t>.</w:t>
      </w:r>
    </w:p>
    <w:p w14:paraId="01D82DBB" w14:textId="77777777" w:rsidR="00FB325F" w:rsidRPr="00E46AD2" w:rsidRDefault="00FB325F" w:rsidP="009A6CA1">
      <w:pPr>
        <w:pStyle w:val="a9"/>
        <w:numPr>
          <w:ilvl w:val="0"/>
          <w:numId w:val="83"/>
        </w:numPr>
      </w:pPr>
      <w:r w:rsidRPr="001A721D">
        <w:rPr>
          <w:b/>
          <w:bCs/>
          <w:rtl/>
        </w:rPr>
        <w:t>التوجه إلى الله</w:t>
      </w:r>
      <w:r w:rsidRPr="001A721D">
        <w:rPr>
          <w:b/>
          <w:bCs/>
        </w:rPr>
        <w:t>:</w:t>
      </w:r>
      <w:r w:rsidRPr="00E46AD2">
        <w:t xml:space="preserve"> </w:t>
      </w:r>
      <w:r w:rsidRPr="00E46AD2">
        <w:rPr>
          <w:rtl/>
        </w:rPr>
        <w:t>الاستعانة بالله والتضرع إليه أن يفتح علينا فهم القرآن. فالفهم الحق منحة إلهية</w:t>
      </w:r>
      <w:r w:rsidRPr="00E46AD2">
        <w:t>.</w:t>
      </w:r>
    </w:p>
    <w:p w14:paraId="5D5F1DF2" w14:textId="77777777" w:rsidR="00FB325F" w:rsidRPr="00E46AD2" w:rsidRDefault="00FB325F" w:rsidP="009A6CA1">
      <w:pPr>
        <w:pStyle w:val="a9"/>
        <w:numPr>
          <w:ilvl w:val="0"/>
          <w:numId w:val="83"/>
        </w:numPr>
      </w:pPr>
      <w:r w:rsidRPr="001A721D">
        <w:rPr>
          <w:b/>
          <w:bCs/>
          <w:rtl/>
        </w:rPr>
        <w:t>القراءة المتأنية</w:t>
      </w:r>
      <w:r w:rsidRPr="001A721D">
        <w:rPr>
          <w:b/>
          <w:bCs/>
        </w:rPr>
        <w:t>:</w:t>
      </w:r>
      <w:r w:rsidRPr="00E46AD2">
        <w:t xml:space="preserve"> </w:t>
      </w:r>
      <w:r w:rsidRPr="00E46AD2">
        <w:rPr>
          <w:rtl/>
        </w:rPr>
        <w:t>قراءة القرآن بتأن وتدبر، والتركيز على كل كلمة وجملة</w:t>
      </w:r>
      <w:r w:rsidRPr="00E46AD2">
        <w:t>.</w:t>
      </w:r>
    </w:p>
    <w:p w14:paraId="250CC3E8" w14:textId="77777777" w:rsidR="00FB325F" w:rsidRPr="00E46AD2" w:rsidRDefault="00FB325F" w:rsidP="009A6CA1">
      <w:pPr>
        <w:pStyle w:val="a9"/>
        <w:numPr>
          <w:ilvl w:val="0"/>
          <w:numId w:val="83"/>
        </w:numPr>
      </w:pPr>
      <w:r w:rsidRPr="001A721D">
        <w:rPr>
          <w:b/>
          <w:bCs/>
          <w:rtl/>
        </w:rPr>
        <w:t>فهم المعاني</w:t>
      </w:r>
      <w:r w:rsidRPr="001A721D">
        <w:rPr>
          <w:b/>
          <w:bCs/>
        </w:rPr>
        <w:t>:</w:t>
      </w:r>
      <w:r w:rsidRPr="00E46AD2">
        <w:t xml:space="preserve"> </w:t>
      </w:r>
      <w:r w:rsidRPr="00E46AD2">
        <w:rPr>
          <w:rtl/>
        </w:rPr>
        <w:t>فهم معاني الكلمات والجمل، والبحث عن معانيها في التفاسير الموثوقة</w:t>
      </w:r>
      <w:r w:rsidRPr="00E46AD2">
        <w:t>.</w:t>
      </w:r>
    </w:p>
    <w:p w14:paraId="75C4507A" w14:textId="77777777" w:rsidR="00FB325F" w:rsidRPr="00E46AD2" w:rsidRDefault="00FB325F" w:rsidP="009A6CA1">
      <w:pPr>
        <w:pStyle w:val="a9"/>
        <w:numPr>
          <w:ilvl w:val="0"/>
          <w:numId w:val="83"/>
        </w:numPr>
      </w:pPr>
      <w:r w:rsidRPr="001A721D">
        <w:rPr>
          <w:b/>
          <w:bCs/>
          <w:rtl/>
        </w:rPr>
        <w:t>التأمل والتفكر</w:t>
      </w:r>
      <w:r w:rsidRPr="001A721D">
        <w:rPr>
          <w:b/>
          <w:bCs/>
        </w:rPr>
        <w:t>:</w:t>
      </w:r>
      <w:r w:rsidRPr="00E46AD2">
        <w:t xml:space="preserve"> </w:t>
      </w:r>
      <w:r w:rsidRPr="00E46AD2">
        <w:rPr>
          <w:rtl/>
        </w:rPr>
        <w:t>التأمل في الآيات ومحاولة ربطها بحياتنا وواقعنا، واستخلاص الدروس والعبر</w:t>
      </w:r>
      <w:r w:rsidRPr="00E46AD2">
        <w:t>.</w:t>
      </w:r>
    </w:p>
    <w:p w14:paraId="0750572D" w14:textId="77777777" w:rsidR="00FB325F" w:rsidRPr="00E46AD2" w:rsidRDefault="00FB325F" w:rsidP="009A6CA1">
      <w:pPr>
        <w:pStyle w:val="a9"/>
        <w:numPr>
          <w:ilvl w:val="0"/>
          <w:numId w:val="83"/>
        </w:numPr>
      </w:pPr>
      <w:r w:rsidRPr="001A721D">
        <w:rPr>
          <w:b/>
          <w:bCs/>
          <w:rtl/>
        </w:rPr>
        <w:t>الربط بين الآيات</w:t>
      </w:r>
      <w:r w:rsidRPr="001A721D">
        <w:rPr>
          <w:b/>
          <w:bCs/>
        </w:rPr>
        <w:t>:</w:t>
      </w:r>
      <w:r w:rsidRPr="00E46AD2">
        <w:t xml:space="preserve"> </w:t>
      </w:r>
      <w:r w:rsidRPr="00E46AD2">
        <w:rPr>
          <w:rtl/>
        </w:rPr>
        <w:t>محاولة الربط بين الآيات المختلفة في القرآن، وفهم كيف يكمل بعضها بعضًا</w:t>
      </w:r>
      <w:r w:rsidRPr="00E46AD2">
        <w:t>.</w:t>
      </w:r>
    </w:p>
    <w:p w14:paraId="302D20C1" w14:textId="77777777" w:rsidR="00FB325F" w:rsidRPr="00E46AD2" w:rsidRDefault="00FB325F" w:rsidP="009A6CA1">
      <w:pPr>
        <w:pStyle w:val="a9"/>
        <w:numPr>
          <w:ilvl w:val="0"/>
          <w:numId w:val="83"/>
        </w:numPr>
      </w:pPr>
      <w:r w:rsidRPr="001A721D">
        <w:rPr>
          <w:b/>
          <w:bCs/>
          <w:rtl/>
        </w:rPr>
        <w:t>العمل بما علمنا</w:t>
      </w:r>
      <w:r w:rsidRPr="001A721D">
        <w:rPr>
          <w:b/>
          <w:bCs/>
        </w:rPr>
        <w:t>:</w:t>
      </w:r>
      <w:r w:rsidRPr="00E46AD2">
        <w:t xml:space="preserve"> </w:t>
      </w:r>
      <w:r w:rsidRPr="00E46AD2">
        <w:rPr>
          <w:rtl/>
        </w:rPr>
        <w:t>تطبيق ما تعلمناه من القرآن في حياتنا اليومية، والعمل على إصلاح أنفسنا ومجتمعاتنا</w:t>
      </w:r>
      <w:r w:rsidRPr="00E46AD2">
        <w:t>.</w:t>
      </w:r>
    </w:p>
    <w:p w14:paraId="4E4E69EC" w14:textId="77777777" w:rsidR="00FB325F" w:rsidRPr="00E46AD2" w:rsidRDefault="00FB325F" w:rsidP="001A721D">
      <w:r w:rsidRPr="00E46AD2">
        <w:rPr>
          <w:rtl/>
        </w:rPr>
        <w:t>تحديات على طريق التدبر</w:t>
      </w:r>
      <w:r w:rsidRPr="00E46AD2">
        <w:t>:</w:t>
      </w:r>
    </w:p>
    <w:p w14:paraId="31426C76" w14:textId="77777777" w:rsidR="00FB325F" w:rsidRPr="00E46AD2" w:rsidRDefault="00FB325F" w:rsidP="009A6CA1">
      <w:pPr>
        <w:pStyle w:val="a9"/>
        <w:numPr>
          <w:ilvl w:val="0"/>
          <w:numId w:val="84"/>
        </w:numPr>
      </w:pPr>
      <w:r w:rsidRPr="001A721D">
        <w:rPr>
          <w:b/>
          <w:bCs/>
          <w:rtl/>
        </w:rPr>
        <w:t>صعوبة فهم اللغة العربية القديمة</w:t>
      </w:r>
      <w:r w:rsidRPr="001A721D">
        <w:rPr>
          <w:b/>
          <w:bCs/>
        </w:rPr>
        <w:t>:</w:t>
      </w:r>
      <w:r w:rsidRPr="00E46AD2">
        <w:t xml:space="preserve"> </w:t>
      </w:r>
      <w:r w:rsidRPr="00E46AD2">
        <w:rPr>
          <w:rtl/>
        </w:rPr>
        <w:t>اللغة التي نزل بها القرآن تختلف عن العربية المعاصرة، وقد تحتاج إلى دراسة متخصصة</w:t>
      </w:r>
      <w:r w:rsidRPr="00E46AD2">
        <w:t>.</w:t>
      </w:r>
    </w:p>
    <w:p w14:paraId="5C47A9A8" w14:textId="77777777" w:rsidR="00FB325F" w:rsidRPr="00E46AD2" w:rsidRDefault="00FB325F" w:rsidP="009A6CA1">
      <w:pPr>
        <w:pStyle w:val="a9"/>
        <w:numPr>
          <w:ilvl w:val="0"/>
          <w:numId w:val="84"/>
        </w:numPr>
      </w:pPr>
      <w:r w:rsidRPr="001A721D">
        <w:rPr>
          <w:b/>
          <w:bCs/>
          <w:rtl/>
        </w:rPr>
        <w:t>تضارب التفسيرات بين العلماء</w:t>
      </w:r>
      <w:r w:rsidRPr="001A721D">
        <w:rPr>
          <w:b/>
          <w:bCs/>
        </w:rPr>
        <w:t>:</w:t>
      </w:r>
      <w:r w:rsidRPr="00E46AD2">
        <w:t xml:space="preserve"> </w:t>
      </w:r>
      <w:r w:rsidRPr="00E46AD2">
        <w:rPr>
          <w:rtl/>
        </w:rPr>
        <w:t>كثرة التفاسير قد تربك المتدبر وتجعله يحتار في اختيار التفسير الصحيح</w:t>
      </w:r>
      <w:r w:rsidRPr="00E46AD2">
        <w:t>.</w:t>
      </w:r>
    </w:p>
    <w:p w14:paraId="4444741D" w14:textId="77777777" w:rsidR="00FB325F" w:rsidRPr="00E46AD2" w:rsidRDefault="00FB325F" w:rsidP="009A6CA1">
      <w:pPr>
        <w:pStyle w:val="a9"/>
        <w:numPr>
          <w:ilvl w:val="0"/>
          <w:numId w:val="84"/>
        </w:numPr>
      </w:pPr>
      <w:r w:rsidRPr="001A721D">
        <w:rPr>
          <w:b/>
          <w:bCs/>
          <w:rtl/>
        </w:rPr>
        <w:t>الوقوع في فخ التأويل الخاطئ</w:t>
      </w:r>
      <w:r w:rsidRPr="001A721D">
        <w:rPr>
          <w:b/>
          <w:bCs/>
        </w:rPr>
        <w:t>:</w:t>
      </w:r>
      <w:r w:rsidRPr="00E46AD2">
        <w:t xml:space="preserve"> </w:t>
      </w:r>
      <w:r w:rsidRPr="00E46AD2">
        <w:rPr>
          <w:rtl/>
        </w:rPr>
        <w:t>قد يميل المتدبر إلى تأويل الآيات بما يوافق هواه أو معتقداته المسبقة، دون الرجوع إلى الأدلة الشرعية</w:t>
      </w:r>
      <w:r w:rsidRPr="00E46AD2">
        <w:t>.</w:t>
      </w:r>
    </w:p>
    <w:p w14:paraId="11274D76" w14:textId="77777777" w:rsidR="00FB325F" w:rsidRPr="00E46AD2" w:rsidRDefault="00FB325F" w:rsidP="001A721D">
      <w:r w:rsidRPr="00E46AD2">
        <w:rPr>
          <w:rtl/>
        </w:rPr>
        <w:t>التدبر الجماعي التراكمي: نور على نور</w:t>
      </w:r>
      <w:r w:rsidRPr="00E46AD2">
        <w:t>:</w:t>
      </w:r>
    </w:p>
    <w:p w14:paraId="2BD361F0" w14:textId="77777777" w:rsidR="00FB325F" w:rsidRPr="00E46AD2" w:rsidRDefault="00FB325F" w:rsidP="009A6CA1">
      <w:pPr>
        <w:pStyle w:val="a9"/>
        <w:numPr>
          <w:ilvl w:val="0"/>
          <w:numId w:val="85"/>
        </w:numPr>
      </w:pPr>
      <w:r w:rsidRPr="001A721D">
        <w:rPr>
          <w:b/>
          <w:bCs/>
          <w:rtl/>
        </w:rPr>
        <w:t>التدبر الجماعي</w:t>
      </w:r>
      <w:r w:rsidRPr="001A721D">
        <w:rPr>
          <w:b/>
          <w:bCs/>
        </w:rPr>
        <w:t>:</w:t>
      </w:r>
      <w:r w:rsidRPr="00E46AD2">
        <w:t xml:space="preserve"> </w:t>
      </w:r>
      <w:r w:rsidRPr="00E46AD2">
        <w:rPr>
          <w:rtl/>
        </w:rPr>
        <w:t>هو عملية فهم القرآن بالاجتماع والتشاور وتبادل الآراء. يتيح للمشاركين الاستفادة من وجهات نظر مختلفة، وتوسيع مداركهم، وتصحيح المفاهيم الخاطئة</w:t>
      </w:r>
      <w:r w:rsidRPr="00E46AD2">
        <w:t>.</w:t>
      </w:r>
    </w:p>
    <w:p w14:paraId="67610542" w14:textId="77777777" w:rsidR="00FB325F" w:rsidRPr="00E46AD2" w:rsidRDefault="00FB325F" w:rsidP="009A6CA1">
      <w:pPr>
        <w:pStyle w:val="a9"/>
        <w:numPr>
          <w:ilvl w:val="0"/>
          <w:numId w:val="85"/>
        </w:numPr>
      </w:pPr>
      <w:r w:rsidRPr="001A721D">
        <w:rPr>
          <w:b/>
          <w:bCs/>
          <w:rtl/>
        </w:rPr>
        <w:t>التدبر التراكمي</w:t>
      </w:r>
      <w:r w:rsidRPr="001A721D">
        <w:rPr>
          <w:b/>
          <w:bCs/>
        </w:rPr>
        <w:t>:</w:t>
      </w:r>
      <w:r w:rsidRPr="00E46AD2">
        <w:t xml:space="preserve"> </w:t>
      </w:r>
      <w:r w:rsidRPr="00E46AD2">
        <w:rPr>
          <w:rtl/>
        </w:rPr>
        <w:t>هو عملية بناء على جهود الأجيال السابقة في فهم القرآن. نعتبر أن كل جيل يضيف لبنة جديدة إلى صرح الفهم القرآني، مستفيدًا من معارف عصره وتجاربه</w:t>
      </w:r>
      <w:r w:rsidRPr="00E46AD2">
        <w:t>.</w:t>
      </w:r>
    </w:p>
    <w:p w14:paraId="1013A359" w14:textId="77777777" w:rsidR="00FB325F" w:rsidRPr="00E46AD2" w:rsidRDefault="00FB325F" w:rsidP="009A6CA1">
      <w:pPr>
        <w:pStyle w:val="a9"/>
        <w:numPr>
          <w:ilvl w:val="0"/>
          <w:numId w:val="85"/>
        </w:numPr>
      </w:pPr>
      <w:r w:rsidRPr="00E46AD2">
        <w:rPr>
          <w:rtl/>
        </w:rPr>
        <w:t>فوائد التدبر الجماعي التراكمي</w:t>
      </w:r>
      <w:r w:rsidRPr="00E46AD2">
        <w:t>:</w:t>
      </w:r>
    </w:p>
    <w:p w14:paraId="5C6E5629" w14:textId="77777777" w:rsidR="00FB325F" w:rsidRPr="00E46AD2" w:rsidRDefault="00FB325F" w:rsidP="009A6CA1">
      <w:pPr>
        <w:pStyle w:val="a9"/>
        <w:numPr>
          <w:ilvl w:val="1"/>
          <w:numId w:val="85"/>
        </w:numPr>
      </w:pPr>
      <w:r w:rsidRPr="00E46AD2">
        <w:rPr>
          <w:rtl/>
        </w:rPr>
        <w:t>تبادل المعرفة والخبرات، تصحيح المفاهيم الخاطئة، تشجيع الالتزام، بناء المجتمع المتآلف، تطبيق عملي للقرآن</w:t>
      </w:r>
      <w:r w:rsidRPr="00E46AD2">
        <w:t>.</w:t>
      </w:r>
    </w:p>
    <w:p w14:paraId="0FEC5204" w14:textId="77777777" w:rsidR="00FB325F" w:rsidRPr="00E46AD2" w:rsidRDefault="00FB325F" w:rsidP="009A6CA1">
      <w:pPr>
        <w:pStyle w:val="a9"/>
        <w:numPr>
          <w:ilvl w:val="0"/>
          <w:numId w:val="85"/>
        </w:numPr>
      </w:pPr>
      <w:r w:rsidRPr="00E46AD2">
        <w:rPr>
          <w:rtl/>
        </w:rPr>
        <w:t>كيف ننظم تدبرًا جماعيًا تراكميًا للقرآن؟</w:t>
      </w:r>
    </w:p>
    <w:p w14:paraId="7813253D" w14:textId="77777777" w:rsidR="00FB325F" w:rsidRPr="00E46AD2" w:rsidRDefault="00FB325F" w:rsidP="009A6CA1">
      <w:pPr>
        <w:pStyle w:val="a9"/>
        <w:numPr>
          <w:ilvl w:val="1"/>
          <w:numId w:val="85"/>
        </w:numPr>
      </w:pPr>
      <w:r w:rsidRPr="00E46AD2">
        <w:rPr>
          <w:rtl/>
        </w:rPr>
        <w:t>توثيق التفسيرات، الاستفادة من التكنولوجيا، تشجيع الحوار بين الأجيال، التركيز على التعليم المستمر</w:t>
      </w:r>
      <w:r w:rsidRPr="00E46AD2">
        <w:t>.</w:t>
      </w:r>
    </w:p>
    <w:p w14:paraId="1188816F" w14:textId="77777777" w:rsidR="00FB325F" w:rsidRPr="00E46AD2" w:rsidRDefault="00FB325F" w:rsidP="001A721D">
      <w:r w:rsidRPr="00E46AD2">
        <w:rPr>
          <w:rtl/>
        </w:rPr>
        <w:t>الآية الكريمة وتدبر الجماعة</w:t>
      </w:r>
      <w:r w:rsidRPr="00E46AD2">
        <w:t>:</w:t>
      </w:r>
    </w:p>
    <w:p w14:paraId="3CDA44EF" w14:textId="77777777" w:rsidR="00FB325F" w:rsidRPr="00E46AD2" w:rsidRDefault="00FB325F" w:rsidP="001A721D">
      <w:r w:rsidRPr="00E46AD2">
        <w:rPr>
          <w:rtl/>
        </w:rPr>
        <w:t>قول الله تعالى: "أَفَلَا يَتَدَبَّرُونَ الْقُرْآنَ" ليست مجرد دعوة للأفراد، بل هي دعوة للأمة بأسرها، جيلًا بعد جيل، لتدبر القرآن والعمل به. فالتدبر الجماعي التراكمي هو الذي يحقق هذه الغاية، ويضمن لنا الوصول إلى فهم صحيح وشامل لكلام الله</w:t>
      </w:r>
      <w:r w:rsidRPr="00E46AD2">
        <w:t>.</w:t>
      </w:r>
    </w:p>
    <w:p w14:paraId="1C9354DA" w14:textId="77777777" w:rsidR="00FB325F" w:rsidRPr="00E46AD2" w:rsidRDefault="00FB325F" w:rsidP="001A721D">
      <w:r w:rsidRPr="00E46AD2">
        <w:rPr>
          <w:rtl/>
        </w:rPr>
        <w:t>أمثلة على التدبر وربطه بالواقع</w:t>
      </w:r>
      <w:r w:rsidRPr="00E46AD2">
        <w:t>:</w:t>
      </w:r>
    </w:p>
    <w:p w14:paraId="5B2AE25F" w14:textId="1F186FCA" w:rsidR="00FB325F" w:rsidRPr="00E46AD2" w:rsidRDefault="00FB325F" w:rsidP="009A6CA1">
      <w:pPr>
        <w:pStyle w:val="a9"/>
        <w:numPr>
          <w:ilvl w:val="0"/>
          <w:numId w:val="86"/>
        </w:numPr>
      </w:pPr>
      <w:r w:rsidRPr="001A721D">
        <w:rPr>
          <w:b/>
          <w:bCs/>
          <w:rtl/>
        </w:rPr>
        <w:t>آية الكرسي</w:t>
      </w:r>
      <w:r w:rsidRPr="001A721D">
        <w:rPr>
          <w:b/>
          <w:bCs/>
        </w:rPr>
        <w:t>:</w:t>
      </w:r>
      <w:r w:rsidRPr="00E46AD2">
        <w:t xml:space="preserve"> </w:t>
      </w:r>
      <w:r w:rsidR="0064321B">
        <w:rPr>
          <w:rtl/>
        </w:rPr>
        <w:t>"</w:t>
      </w:r>
      <w:r w:rsidRPr="00E46AD2">
        <w:rPr>
          <w:rtl/>
        </w:rPr>
        <w:t>البقرة: 255</w:t>
      </w:r>
      <w:r w:rsidR="0064321B">
        <w:rPr>
          <w:rtl/>
        </w:rPr>
        <w:t>"</w:t>
      </w:r>
      <w:r w:rsidRPr="00E46AD2">
        <w:rPr>
          <w:rtl/>
        </w:rPr>
        <w:t xml:space="preserve"> نتأمل في عظمة الله وقدرته اللامحدودة، وفي رحمته بعباده، وفي عظم الجزاء الذي ينتظر المؤمنين</w:t>
      </w:r>
      <w:r w:rsidRPr="00E46AD2">
        <w:t>.</w:t>
      </w:r>
    </w:p>
    <w:p w14:paraId="173B32AD" w14:textId="77777777" w:rsidR="00FB325F" w:rsidRPr="00E46AD2" w:rsidRDefault="00FB325F" w:rsidP="009A6CA1">
      <w:pPr>
        <w:pStyle w:val="a9"/>
        <w:numPr>
          <w:ilvl w:val="0"/>
          <w:numId w:val="86"/>
        </w:numPr>
      </w:pPr>
      <w:r w:rsidRPr="001A721D">
        <w:rPr>
          <w:b/>
          <w:bCs/>
          <w:rtl/>
        </w:rPr>
        <w:t>سورة العصر</w:t>
      </w:r>
      <w:r w:rsidRPr="001A721D">
        <w:rPr>
          <w:b/>
          <w:bCs/>
        </w:rPr>
        <w:t>:</w:t>
      </w:r>
      <w:r w:rsidRPr="00E46AD2">
        <w:t xml:space="preserve"> </w:t>
      </w:r>
      <w:r w:rsidRPr="00E46AD2">
        <w:rPr>
          <w:rtl/>
        </w:rPr>
        <w:t>نتدبر في أهمية الوقت وكيفية استغلاله في طاعة الله، وفي أهمية العمل الصالح والتواصي بالحق والصبر</w:t>
      </w:r>
      <w:r w:rsidRPr="00E46AD2">
        <w:t>.</w:t>
      </w:r>
    </w:p>
    <w:p w14:paraId="5513DA5B" w14:textId="77777777" w:rsidR="00FB325F" w:rsidRPr="00E46AD2" w:rsidRDefault="00FB325F" w:rsidP="001A721D">
      <w:r w:rsidRPr="00E46AD2">
        <w:rPr>
          <w:rtl/>
        </w:rPr>
        <w:t>الخاتمة</w:t>
      </w:r>
      <w:r w:rsidRPr="00E46AD2">
        <w:t>:</w:t>
      </w:r>
    </w:p>
    <w:p w14:paraId="75ACC825" w14:textId="77777777" w:rsidR="00FB325F" w:rsidRPr="00E46AD2" w:rsidRDefault="00FB325F" w:rsidP="001A721D">
      <w:r w:rsidRPr="00E46AD2">
        <w:rPr>
          <w:rtl/>
        </w:rPr>
        <w:t>التدبر ليس مجرد نشاط فكري، بل هو رحلة إيمانية وعقلية وروحية متجددة. فلنجعل القرآن ربيع قلوبنا، و</w:t>
      </w:r>
    </w:p>
    <w:p w14:paraId="20B21051" w14:textId="77777777" w:rsidR="00F16D78" w:rsidRPr="00E46AD2" w:rsidRDefault="00F16D78" w:rsidP="001A721D"/>
    <w:p w14:paraId="57B54294" w14:textId="62094140" w:rsidR="00E1396D" w:rsidRPr="00E46AD2" w:rsidRDefault="000E22C9" w:rsidP="008A0417">
      <w:pPr>
        <w:pStyle w:val="1"/>
      </w:pPr>
      <w:bookmarkStart w:id="220" w:name="_Toc199407136"/>
      <w:r w:rsidRPr="00E46AD2">
        <w:rPr>
          <w:rStyle w:val="ng-star-inserted1"/>
          <w:sz w:val="28"/>
          <w:szCs w:val="28"/>
          <w:rtl/>
        </w:rPr>
        <w:t>م</w:t>
      </w:r>
      <w:r w:rsidR="00E1396D" w:rsidRPr="00E46AD2">
        <w:rPr>
          <w:rStyle w:val="ng-star-inserted1"/>
          <w:sz w:val="28"/>
          <w:szCs w:val="28"/>
          <w:rtl/>
        </w:rPr>
        <w:t xml:space="preserve">لخص </w:t>
      </w:r>
      <w:r w:rsidRPr="00E46AD2">
        <w:rPr>
          <w:rStyle w:val="ng-star-inserted1"/>
          <w:sz w:val="28"/>
          <w:szCs w:val="28"/>
          <w:rtl/>
        </w:rPr>
        <w:t>ال</w:t>
      </w:r>
      <w:r w:rsidR="00E1396D" w:rsidRPr="00E46AD2">
        <w:rPr>
          <w:rStyle w:val="ng-star-inserted1"/>
          <w:sz w:val="28"/>
          <w:szCs w:val="28"/>
          <w:rtl/>
        </w:rPr>
        <w:t>كتاب</w:t>
      </w:r>
      <w:bookmarkEnd w:id="220"/>
    </w:p>
    <w:p w14:paraId="5FC7F95C" w14:textId="77777777" w:rsidR="00E1396D" w:rsidRPr="00E46AD2" w:rsidRDefault="00E1396D" w:rsidP="001A721D">
      <w:pPr>
        <w:pStyle w:val="ng-star-inserted"/>
        <w:bidi/>
      </w:pPr>
      <w:r w:rsidRPr="00E46AD2">
        <w:rPr>
          <w:rStyle w:val="ng-star-inserted1"/>
          <w:rFonts w:eastAsiaTheme="majorEastAsia"/>
          <w:b/>
          <w:bCs/>
          <w:sz w:val="28"/>
          <w:szCs w:val="28"/>
        </w:rPr>
        <w:t>"</w:t>
      </w:r>
      <w:r w:rsidRPr="00E46AD2">
        <w:rPr>
          <w:rStyle w:val="ng-star-inserted1"/>
          <w:rFonts w:eastAsiaTheme="majorEastAsia"/>
          <w:b/>
          <w:bCs/>
          <w:sz w:val="28"/>
          <w:szCs w:val="28"/>
          <w:rtl/>
        </w:rPr>
        <w:t>تدبر القرآن</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هو دعوة جريئة لإعادة التفكير في كيفية تعامل المسلمين مع القرآن الكريم</w:t>
      </w:r>
      <w:r w:rsidRPr="00E46AD2">
        <w:rPr>
          <w:rStyle w:val="ng-star-inserted1"/>
          <w:rFonts w:eastAsiaTheme="majorEastAsia"/>
          <w:sz w:val="28"/>
          <w:szCs w:val="28"/>
        </w:rPr>
        <w:t xml:space="preserve">. </w:t>
      </w:r>
      <w:r w:rsidRPr="00E46AD2">
        <w:rPr>
          <w:rStyle w:val="ng-star-inserted1"/>
          <w:rFonts w:eastAsiaTheme="majorEastAsia"/>
          <w:sz w:val="28"/>
          <w:szCs w:val="28"/>
          <w:rtl/>
        </w:rPr>
        <w:t>لا يكتفي الكتاب بتقديم أفكار نظرية، بل يُقدم منهجية عملية للتدبر، ويحث على التفكير النقدي، ويدعو إلى تجاوز التفسيرات التقليدية الجامدة التي قد لا تواكب تحديات العصر</w:t>
      </w:r>
      <w:r w:rsidRPr="00E46AD2">
        <w:rPr>
          <w:rStyle w:val="ng-star-inserted1"/>
          <w:rFonts w:eastAsiaTheme="majorEastAsia"/>
          <w:sz w:val="28"/>
          <w:szCs w:val="28"/>
        </w:rPr>
        <w:t xml:space="preserve">. </w:t>
      </w:r>
      <w:r w:rsidRPr="00E46AD2">
        <w:rPr>
          <w:rStyle w:val="ng-star-inserted1"/>
          <w:rFonts w:eastAsiaTheme="majorEastAsia"/>
          <w:sz w:val="28"/>
          <w:szCs w:val="28"/>
          <w:rtl/>
        </w:rPr>
        <w:t>يتناول الكتاب عدة مواضيع رئيسية، تهدف في مجملها إلى إحياء علاقة المسلم بالقرآن، وجعله مصدر إلهام وتوجيه في حياته اليومية</w:t>
      </w:r>
      <w:r w:rsidRPr="00E46AD2">
        <w:rPr>
          <w:rStyle w:val="ng-star-inserted1"/>
          <w:rFonts w:eastAsiaTheme="majorEastAsia"/>
          <w:sz w:val="28"/>
          <w:szCs w:val="28"/>
        </w:rPr>
        <w:t>.</w:t>
      </w:r>
    </w:p>
    <w:p w14:paraId="15B63736" w14:textId="77777777" w:rsidR="00E1396D" w:rsidRPr="00E46AD2" w:rsidRDefault="00E1396D" w:rsidP="001A721D">
      <w:pPr>
        <w:pStyle w:val="ng-star-inserted"/>
        <w:bidi/>
      </w:pPr>
      <w:r w:rsidRPr="00E46AD2">
        <w:rPr>
          <w:rStyle w:val="ng-star-inserted1"/>
          <w:rFonts w:eastAsiaTheme="majorEastAsia"/>
          <w:b/>
          <w:bCs/>
          <w:sz w:val="28"/>
          <w:szCs w:val="28"/>
          <w:rtl/>
        </w:rPr>
        <w:t>أبرز الأفكار والمواضيع التي يتناولها الكتاب</w:t>
      </w:r>
      <w:r w:rsidRPr="00E46AD2">
        <w:rPr>
          <w:rStyle w:val="ng-star-inserted1"/>
          <w:rFonts w:eastAsiaTheme="majorEastAsia"/>
          <w:b/>
          <w:bCs/>
          <w:sz w:val="28"/>
          <w:szCs w:val="28"/>
        </w:rPr>
        <w:t>:</w:t>
      </w:r>
    </w:p>
    <w:p w14:paraId="0A70BE9B"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التدبر كمنهج لفهم القرآن</w:t>
      </w:r>
      <w:r w:rsidRPr="00E46AD2">
        <w:rPr>
          <w:rStyle w:val="ng-star-inserted1"/>
          <w:rFonts w:eastAsiaTheme="majorEastAsia"/>
          <w:b/>
          <w:bCs/>
          <w:sz w:val="28"/>
          <w:szCs w:val="28"/>
        </w:rPr>
        <w:t>:</w:t>
      </w:r>
    </w:p>
    <w:p w14:paraId="224CE553" w14:textId="77777777" w:rsidR="00E1396D" w:rsidRPr="00E46AD2" w:rsidRDefault="00E1396D" w:rsidP="009A6CA1">
      <w:pPr>
        <w:pStyle w:val="ng-star-inserted"/>
        <w:numPr>
          <w:ilvl w:val="1"/>
          <w:numId w:val="379"/>
        </w:numPr>
        <w:bidi/>
      </w:pPr>
      <w:r w:rsidRPr="00E46AD2">
        <w:rPr>
          <w:rStyle w:val="ng-star-inserted1"/>
          <w:rFonts w:eastAsiaTheme="majorEastAsia"/>
          <w:sz w:val="28"/>
          <w:szCs w:val="28"/>
          <w:rtl/>
        </w:rPr>
        <w:t>يدعو الكتاب إلى تجاوز القراءة السطحية للقرآن والتركيز على التدبر العميق لآياته، باعتباره المنهجية الأساسية لفهم كتاب الله</w:t>
      </w:r>
      <w:r w:rsidRPr="00E46AD2">
        <w:rPr>
          <w:rStyle w:val="ng-star-inserted1"/>
          <w:rFonts w:eastAsiaTheme="majorEastAsia"/>
          <w:sz w:val="28"/>
          <w:szCs w:val="28"/>
        </w:rPr>
        <w:t>.</w:t>
      </w:r>
    </w:p>
    <w:p w14:paraId="7B0670A6" w14:textId="39BEB29E"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التدبر ليس مجرد قراءة أو حفظ، بل هو عملية تفكير وتأمل في معاني </w:t>
      </w:r>
      <w:r w:rsidR="00C87F7B" w:rsidRPr="00E46AD2">
        <w:rPr>
          <w:rStyle w:val="ng-star-inserted1"/>
          <w:rFonts w:eastAsiaTheme="majorEastAsia"/>
          <w:sz w:val="28"/>
          <w:szCs w:val="28"/>
          <w:rtl/>
        </w:rPr>
        <w:t>الآيات</w:t>
      </w:r>
      <w:r w:rsidRPr="00E46AD2">
        <w:rPr>
          <w:rStyle w:val="ng-star-inserted1"/>
          <w:rFonts w:eastAsiaTheme="majorEastAsia"/>
          <w:sz w:val="28"/>
          <w:szCs w:val="28"/>
          <w:rtl/>
        </w:rPr>
        <w:t xml:space="preserve"> وتطبيقها في الحياة اليومية</w:t>
      </w:r>
      <w:r w:rsidRPr="00E46AD2">
        <w:rPr>
          <w:rStyle w:val="ng-star-inserted1"/>
          <w:rFonts w:eastAsiaTheme="majorEastAsia"/>
          <w:sz w:val="28"/>
          <w:szCs w:val="28"/>
        </w:rPr>
        <w:t>.</w:t>
      </w:r>
    </w:p>
    <w:p w14:paraId="411C85CB" w14:textId="77777777" w:rsidR="00E1396D" w:rsidRPr="00E46AD2" w:rsidRDefault="00E1396D" w:rsidP="009A6CA1">
      <w:pPr>
        <w:pStyle w:val="ng-star-inserted"/>
        <w:numPr>
          <w:ilvl w:val="1"/>
          <w:numId w:val="379"/>
        </w:numPr>
        <w:bidi/>
      </w:pPr>
      <w:r w:rsidRPr="00E46AD2">
        <w:rPr>
          <w:rStyle w:val="ng-star-inserted1"/>
          <w:rFonts w:eastAsiaTheme="majorEastAsia"/>
          <w:sz w:val="28"/>
          <w:szCs w:val="28"/>
          <w:rtl/>
        </w:rPr>
        <w:t>يؤكد الكتاب على أن القرآن هو مصدر حيوي للحكمة والهداية، ويجب أن يكون بمثابة البوصلة التي توجه المسلمين في عصرنا الحديث</w:t>
      </w:r>
      <w:r w:rsidRPr="00E46AD2">
        <w:rPr>
          <w:rStyle w:val="ng-star-inserted1"/>
          <w:rFonts w:eastAsiaTheme="majorEastAsia"/>
          <w:sz w:val="28"/>
          <w:szCs w:val="28"/>
        </w:rPr>
        <w:t>.</w:t>
      </w:r>
    </w:p>
    <w:p w14:paraId="7E458F63"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نقد التفسيرات التقليدية</w:t>
      </w:r>
      <w:r w:rsidRPr="00E46AD2">
        <w:rPr>
          <w:rStyle w:val="ng-star-inserted1"/>
          <w:rFonts w:eastAsiaTheme="majorEastAsia"/>
          <w:b/>
          <w:bCs/>
          <w:sz w:val="28"/>
          <w:szCs w:val="28"/>
        </w:rPr>
        <w:t>:</w:t>
      </w:r>
    </w:p>
    <w:p w14:paraId="4D9AD694" w14:textId="17A31205"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ينتقد الكتاب </w:t>
      </w:r>
      <w:r w:rsidR="00AB0E02" w:rsidRPr="00E46AD2">
        <w:rPr>
          <w:rStyle w:val="ng-star-inserted1"/>
          <w:rFonts w:eastAsiaTheme="majorEastAsia"/>
          <w:sz w:val="28"/>
          <w:szCs w:val="28"/>
          <w:rtl/>
        </w:rPr>
        <w:t>الأساليب</w:t>
      </w:r>
      <w:r w:rsidRPr="00E46AD2">
        <w:rPr>
          <w:rStyle w:val="ng-star-inserted1"/>
          <w:rFonts w:eastAsiaTheme="majorEastAsia"/>
          <w:sz w:val="28"/>
          <w:szCs w:val="28"/>
          <w:rtl/>
        </w:rPr>
        <w:t xml:space="preserve"> التقليدية في تفسير القرآن، والتي غالبًا ما تعتمد على تفسيرات تاريخية قد ال تكون مناسبة للواقع المعاصر</w:t>
      </w:r>
      <w:r w:rsidRPr="00E46AD2">
        <w:rPr>
          <w:rStyle w:val="ng-star-inserted1"/>
          <w:rFonts w:eastAsiaTheme="majorEastAsia"/>
          <w:sz w:val="28"/>
          <w:szCs w:val="28"/>
        </w:rPr>
        <w:t>.</w:t>
      </w:r>
    </w:p>
    <w:p w14:paraId="4826D14B" w14:textId="2006C53C"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يدعو إلى تحرير القرآن من قيود التفسيرات القديمة والتركيز على فهم النص بشكل مباشر من </w:t>
      </w:r>
      <w:r w:rsidR="00AB0E02" w:rsidRPr="00E46AD2">
        <w:rPr>
          <w:rStyle w:val="ng-star-inserted1"/>
          <w:rFonts w:eastAsiaTheme="majorEastAsia"/>
          <w:sz w:val="28"/>
          <w:szCs w:val="28"/>
          <w:rtl/>
        </w:rPr>
        <w:t>خلال</w:t>
      </w:r>
      <w:r w:rsidRPr="00E46AD2">
        <w:rPr>
          <w:rStyle w:val="ng-star-inserted1"/>
          <w:rFonts w:eastAsiaTheme="majorEastAsia"/>
          <w:sz w:val="28"/>
          <w:szCs w:val="28"/>
          <w:rtl/>
        </w:rPr>
        <w:t xml:space="preserve"> القرآن نفسه </w:t>
      </w:r>
      <w:r w:rsidR="0064321B">
        <w:rPr>
          <w:rStyle w:val="ng-star-inserted1"/>
          <w:rFonts w:eastAsiaTheme="majorEastAsia"/>
          <w:sz w:val="28"/>
          <w:szCs w:val="28"/>
          <w:rtl/>
        </w:rPr>
        <w:t>"</w:t>
      </w:r>
      <w:r w:rsidRPr="00E46AD2">
        <w:rPr>
          <w:rStyle w:val="ng-star-inserted1"/>
          <w:rFonts w:eastAsiaTheme="majorEastAsia"/>
          <w:sz w:val="28"/>
          <w:szCs w:val="28"/>
          <w:rtl/>
        </w:rPr>
        <w:t>تفسير القرآن بالقرآن</w:t>
      </w:r>
      <w:r w:rsidR="0064321B">
        <w:rPr>
          <w:rStyle w:val="ng-star-inserted1"/>
          <w:rFonts w:eastAsiaTheme="majorEastAsia"/>
          <w:sz w:val="28"/>
          <w:szCs w:val="28"/>
          <w:rtl/>
        </w:rPr>
        <w:t>"</w:t>
      </w:r>
      <w:r w:rsidRPr="00E46AD2">
        <w:rPr>
          <w:rStyle w:val="ng-star-inserted1"/>
          <w:rFonts w:eastAsiaTheme="majorEastAsia"/>
          <w:sz w:val="28"/>
          <w:szCs w:val="28"/>
        </w:rPr>
        <w:t>.</w:t>
      </w:r>
    </w:p>
    <w:p w14:paraId="143808CF" w14:textId="55BF4146" w:rsidR="00E1396D" w:rsidRPr="00E46AD2" w:rsidRDefault="00E1396D" w:rsidP="009A6CA1">
      <w:pPr>
        <w:pStyle w:val="ng-star-inserted"/>
        <w:numPr>
          <w:ilvl w:val="1"/>
          <w:numId w:val="379"/>
        </w:numPr>
        <w:bidi/>
      </w:pPr>
      <w:r w:rsidRPr="00E46AD2">
        <w:rPr>
          <w:rStyle w:val="ng-star-inserted1"/>
          <w:rFonts w:eastAsiaTheme="majorEastAsia"/>
          <w:b/>
          <w:bCs/>
          <w:sz w:val="28"/>
          <w:szCs w:val="28"/>
          <w:rtl/>
        </w:rPr>
        <w:t xml:space="preserve">يُحذر من </w:t>
      </w:r>
      <w:r w:rsidR="00AB0E02" w:rsidRPr="00E46AD2">
        <w:rPr>
          <w:rStyle w:val="ng-star-inserted1"/>
          <w:rFonts w:eastAsiaTheme="majorEastAsia"/>
          <w:b/>
          <w:bCs/>
          <w:sz w:val="28"/>
          <w:szCs w:val="28"/>
          <w:rtl/>
        </w:rPr>
        <w:t>الاعتماد</w:t>
      </w:r>
      <w:r w:rsidRPr="00E46AD2">
        <w:rPr>
          <w:rStyle w:val="ng-star-inserted1"/>
          <w:rFonts w:eastAsiaTheme="majorEastAsia"/>
          <w:b/>
          <w:bCs/>
          <w:sz w:val="28"/>
          <w:szCs w:val="28"/>
          <w:rtl/>
        </w:rPr>
        <w:t xml:space="preserve"> على </w:t>
      </w:r>
      <w:r w:rsidR="00AB0E02" w:rsidRPr="00E46AD2">
        <w:rPr>
          <w:rStyle w:val="ng-star-inserted1"/>
          <w:rFonts w:eastAsiaTheme="majorEastAsia"/>
          <w:b/>
          <w:bCs/>
          <w:sz w:val="28"/>
          <w:szCs w:val="28"/>
          <w:rtl/>
        </w:rPr>
        <w:t>الأحاديث</w:t>
      </w:r>
      <w:r w:rsidRPr="00E46AD2">
        <w:rPr>
          <w:rStyle w:val="ng-star-inserted1"/>
          <w:rFonts w:eastAsiaTheme="majorEastAsia"/>
          <w:b/>
          <w:bCs/>
          <w:sz w:val="28"/>
          <w:szCs w:val="28"/>
          <w:rtl/>
        </w:rPr>
        <w:t xml:space="preserve"> والروايات التي قد تتعارض مع النص القرآني أو تشوه صورته</w:t>
      </w:r>
      <w:r w:rsidRPr="00E46AD2">
        <w:rPr>
          <w:rStyle w:val="ng-star-inserted1"/>
          <w:rFonts w:eastAsiaTheme="majorEastAsia"/>
          <w:b/>
          <w:bCs/>
          <w:sz w:val="28"/>
          <w:szCs w:val="28"/>
        </w:rPr>
        <w:t>.</w:t>
      </w:r>
    </w:p>
    <w:p w14:paraId="44B6A984"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القرآن كمرجعية وحيدة</w:t>
      </w:r>
      <w:r w:rsidRPr="00E46AD2">
        <w:rPr>
          <w:rStyle w:val="ng-star-inserted1"/>
          <w:rFonts w:eastAsiaTheme="majorEastAsia"/>
          <w:b/>
          <w:bCs/>
          <w:sz w:val="28"/>
          <w:szCs w:val="28"/>
        </w:rPr>
        <w:t>:</w:t>
      </w:r>
    </w:p>
    <w:p w14:paraId="2E920F43" w14:textId="77777777" w:rsidR="00E1396D" w:rsidRPr="00E46AD2" w:rsidRDefault="00E1396D" w:rsidP="009A6CA1">
      <w:pPr>
        <w:pStyle w:val="ng-star-inserted"/>
        <w:numPr>
          <w:ilvl w:val="1"/>
          <w:numId w:val="379"/>
        </w:numPr>
        <w:bidi/>
      </w:pPr>
      <w:r w:rsidRPr="00E46AD2">
        <w:rPr>
          <w:rStyle w:val="ng-star-inserted1"/>
          <w:rFonts w:eastAsiaTheme="majorEastAsia"/>
          <w:sz w:val="28"/>
          <w:szCs w:val="28"/>
          <w:rtl/>
        </w:rPr>
        <w:t>يؤكد الكتاب على أن القرآن هو المصدر الوحيد للهداية والتشريع، وأن السنة النبوية هي بيان وتطبيق لما جاء في القرآن، وليست مصد ًرا مستقًال للتشريع</w:t>
      </w:r>
      <w:r w:rsidRPr="00E46AD2">
        <w:rPr>
          <w:rStyle w:val="ng-star-inserted1"/>
          <w:rFonts w:eastAsiaTheme="majorEastAsia"/>
          <w:sz w:val="28"/>
          <w:szCs w:val="28"/>
        </w:rPr>
        <w:t>.</w:t>
      </w:r>
    </w:p>
    <w:p w14:paraId="34603CCE" w14:textId="35BE572E" w:rsidR="00E1396D" w:rsidRPr="00E46AD2" w:rsidRDefault="00E1396D" w:rsidP="009A6CA1">
      <w:pPr>
        <w:pStyle w:val="ng-star-inserted"/>
        <w:numPr>
          <w:ilvl w:val="1"/>
          <w:numId w:val="379"/>
        </w:numPr>
        <w:bidi/>
      </w:pPr>
      <w:r w:rsidRPr="00E46AD2">
        <w:rPr>
          <w:rStyle w:val="ng-star-inserted1"/>
          <w:rFonts w:eastAsiaTheme="majorEastAsia"/>
          <w:b/>
          <w:bCs/>
          <w:sz w:val="28"/>
          <w:szCs w:val="28"/>
          <w:rtl/>
        </w:rPr>
        <w:t xml:space="preserve">يُشكك في صحة بعض </w:t>
      </w:r>
      <w:r w:rsidR="00AB0E02" w:rsidRPr="00E46AD2">
        <w:rPr>
          <w:rStyle w:val="ng-star-inserted1"/>
          <w:rFonts w:eastAsiaTheme="majorEastAsia"/>
          <w:b/>
          <w:bCs/>
          <w:sz w:val="28"/>
          <w:szCs w:val="28"/>
          <w:rtl/>
        </w:rPr>
        <w:t>الأحاديث</w:t>
      </w:r>
      <w:r w:rsidRPr="00E46AD2">
        <w:rPr>
          <w:rStyle w:val="ng-star-inserted1"/>
          <w:rFonts w:eastAsiaTheme="majorEastAsia"/>
          <w:b/>
          <w:bCs/>
          <w:sz w:val="28"/>
          <w:szCs w:val="28"/>
          <w:rtl/>
        </w:rPr>
        <w:t xml:space="preserve"> النبوية، خاصة تلك التي تتعارض مع القرآن أو تشوه صورة النبي</w:t>
      </w:r>
      <w:r w:rsidRPr="00E46AD2">
        <w:rPr>
          <w:rStyle w:val="ng-star-inserted1"/>
          <w:rFonts w:eastAsiaTheme="majorEastAsia"/>
          <w:b/>
          <w:bCs/>
          <w:sz w:val="28"/>
          <w:szCs w:val="28"/>
        </w:rPr>
        <w:t>.</w:t>
      </w:r>
    </w:p>
    <w:p w14:paraId="6B097EE7" w14:textId="53D981CA" w:rsidR="00E1396D" w:rsidRPr="00E46AD2" w:rsidRDefault="00AB0E02" w:rsidP="009A6CA1">
      <w:pPr>
        <w:pStyle w:val="ng-star-inserted"/>
        <w:numPr>
          <w:ilvl w:val="0"/>
          <w:numId w:val="379"/>
        </w:numPr>
        <w:bidi/>
      </w:pPr>
      <w:r w:rsidRPr="00E46AD2">
        <w:rPr>
          <w:rStyle w:val="ng-star-inserted1"/>
          <w:rFonts w:eastAsiaTheme="majorEastAsia"/>
          <w:b/>
          <w:bCs/>
          <w:sz w:val="28"/>
          <w:szCs w:val="28"/>
          <w:rtl/>
        </w:rPr>
        <w:t>العقلانية</w:t>
      </w:r>
      <w:r w:rsidR="00E1396D" w:rsidRPr="00E46AD2">
        <w:rPr>
          <w:rStyle w:val="ng-star-inserted1"/>
          <w:rFonts w:eastAsiaTheme="majorEastAsia"/>
          <w:b/>
          <w:bCs/>
          <w:sz w:val="28"/>
          <w:szCs w:val="28"/>
          <w:rtl/>
        </w:rPr>
        <w:t xml:space="preserve"> في </w:t>
      </w:r>
      <w:r w:rsidR="00D8253B" w:rsidRPr="00E46AD2">
        <w:rPr>
          <w:rStyle w:val="ng-star-inserted1"/>
          <w:rFonts w:eastAsiaTheme="majorEastAsia"/>
          <w:b/>
          <w:bCs/>
          <w:sz w:val="28"/>
          <w:szCs w:val="28"/>
          <w:rtl/>
        </w:rPr>
        <w:t>الإسلام</w:t>
      </w:r>
      <w:r w:rsidR="00E1396D" w:rsidRPr="00E46AD2">
        <w:rPr>
          <w:rStyle w:val="ng-star-inserted1"/>
          <w:rFonts w:eastAsiaTheme="majorEastAsia"/>
          <w:b/>
          <w:bCs/>
          <w:sz w:val="28"/>
          <w:szCs w:val="28"/>
        </w:rPr>
        <w:t>:</w:t>
      </w:r>
    </w:p>
    <w:p w14:paraId="66565C7A" w14:textId="7D34E708"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يدعو الكتاب إلى التوازن بين العقل والنقل، ويؤكد على أن </w:t>
      </w:r>
      <w:r w:rsidR="00D8253B" w:rsidRPr="00E46AD2">
        <w:rPr>
          <w:rStyle w:val="ng-star-inserted1"/>
          <w:rFonts w:eastAsiaTheme="majorEastAsia"/>
          <w:sz w:val="28"/>
          <w:szCs w:val="28"/>
          <w:rtl/>
        </w:rPr>
        <w:t>الإسلام</w:t>
      </w:r>
      <w:r w:rsidRPr="00E46AD2">
        <w:rPr>
          <w:rStyle w:val="ng-star-inserted1"/>
          <w:rFonts w:eastAsiaTheme="majorEastAsia"/>
          <w:sz w:val="28"/>
          <w:szCs w:val="28"/>
          <w:rtl/>
        </w:rPr>
        <w:t xml:space="preserve"> يحث على استخدام العقل في فهم النصوص الدينية</w:t>
      </w:r>
      <w:r w:rsidRPr="00E46AD2">
        <w:rPr>
          <w:rStyle w:val="ng-star-inserted1"/>
          <w:rFonts w:eastAsiaTheme="majorEastAsia"/>
          <w:sz w:val="28"/>
          <w:szCs w:val="28"/>
        </w:rPr>
        <w:t>.</w:t>
      </w:r>
    </w:p>
    <w:p w14:paraId="1A269834" w14:textId="4280B717"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يشدد على أهمية </w:t>
      </w:r>
      <w:r w:rsidR="00D8253B" w:rsidRPr="00E46AD2">
        <w:rPr>
          <w:rStyle w:val="ng-star-inserted1"/>
          <w:rFonts w:eastAsiaTheme="majorEastAsia"/>
          <w:sz w:val="28"/>
          <w:szCs w:val="28"/>
          <w:rtl/>
        </w:rPr>
        <w:t>الاجتهاد</w:t>
      </w:r>
      <w:r w:rsidRPr="00E46AD2">
        <w:rPr>
          <w:rStyle w:val="ng-star-inserted1"/>
          <w:rFonts w:eastAsiaTheme="majorEastAsia"/>
          <w:sz w:val="28"/>
          <w:szCs w:val="28"/>
          <w:rtl/>
        </w:rPr>
        <w:t xml:space="preserve"> في فهم النصوص وتطبيقها على الواقع المعاصر، مع مراعاة ضوابط الشرع</w:t>
      </w:r>
      <w:r w:rsidRPr="00E46AD2">
        <w:rPr>
          <w:rStyle w:val="ng-star-inserted1"/>
          <w:rFonts w:eastAsiaTheme="majorEastAsia"/>
          <w:sz w:val="28"/>
          <w:szCs w:val="28"/>
        </w:rPr>
        <w:t>.</w:t>
      </w:r>
    </w:p>
    <w:p w14:paraId="55A9BB3C" w14:textId="24D3FF6C"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 xml:space="preserve">التنوع اللغوي </w:t>
      </w:r>
      <w:r w:rsidR="00D8253B" w:rsidRPr="00E46AD2">
        <w:rPr>
          <w:rStyle w:val="ng-star-inserted1"/>
          <w:rFonts w:eastAsiaTheme="majorEastAsia"/>
          <w:b/>
          <w:bCs/>
          <w:sz w:val="28"/>
          <w:szCs w:val="28"/>
          <w:rtl/>
        </w:rPr>
        <w:t>والإعجاز</w:t>
      </w:r>
      <w:r w:rsidRPr="00E46AD2">
        <w:rPr>
          <w:rStyle w:val="ng-star-inserted1"/>
          <w:rFonts w:eastAsiaTheme="majorEastAsia"/>
          <w:b/>
          <w:bCs/>
          <w:sz w:val="28"/>
          <w:szCs w:val="28"/>
          <w:rtl/>
        </w:rPr>
        <w:t xml:space="preserve"> القرآني</w:t>
      </w:r>
      <w:r w:rsidRPr="00E46AD2">
        <w:rPr>
          <w:rStyle w:val="ng-star-inserted1"/>
          <w:rFonts w:eastAsiaTheme="majorEastAsia"/>
          <w:b/>
          <w:bCs/>
          <w:sz w:val="28"/>
          <w:szCs w:val="28"/>
        </w:rPr>
        <w:t>:</w:t>
      </w:r>
    </w:p>
    <w:p w14:paraId="6B80DD69" w14:textId="3E137D5D"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يتناول الكتاب موضوع </w:t>
      </w:r>
      <w:r w:rsidR="00D8253B" w:rsidRPr="00E46AD2">
        <w:rPr>
          <w:rStyle w:val="ng-star-inserted1"/>
          <w:rFonts w:eastAsiaTheme="majorEastAsia"/>
          <w:sz w:val="28"/>
          <w:szCs w:val="28"/>
          <w:rtl/>
        </w:rPr>
        <w:t>الآيات</w:t>
      </w:r>
      <w:r w:rsidRPr="00E46AD2">
        <w:rPr>
          <w:rStyle w:val="ng-star-inserted1"/>
          <w:rFonts w:eastAsiaTheme="majorEastAsia"/>
          <w:sz w:val="28"/>
          <w:szCs w:val="28"/>
          <w:rtl/>
        </w:rPr>
        <w:t xml:space="preserve"> المتشابهة والتنوع اللغوي في القرآن، ويوضح كيف أن هذا التنوع يعكس إعجاز القرآن </w:t>
      </w:r>
      <w:r w:rsidR="00E53840" w:rsidRPr="00E46AD2">
        <w:rPr>
          <w:rStyle w:val="ng-star-inserted1"/>
          <w:rFonts w:eastAsiaTheme="majorEastAsia"/>
          <w:sz w:val="28"/>
          <w:szCs w:val="28"/>
          <w:rtl/>
        </w:rPr>
        <w:t>البلاغي</w:t>
      </w:r>
      <w:r w:rsidRPr="00E46AD2">
        <w:rPr>
          <w:rStyle w:val="ng-star-inserted1"/>
          <w:rFonts w:eastAsiaTheme="majorEastAsia"/>
          <w:sz w:val="28"/>
          <w:szCs w:val="28"/>
          <w:rtl/>
        </w:rPr>
        <w:t xml:space="preserve"> واللغوي</w:t>
      </w:r>
      <w:r w:rsidRPr="00E46AD2">
        <w:rPr>
          <w:rStyle w:val="ng-star-inserted1"/>
          <w:rFonts w:eastAsiaTheme="majorEastAsia"/>
          <w:sz w:val="28"/>
          <w:szCs w:val="28"/>
        </w:rPr>
        <w:t>.</w:t>
      </w:r>
    </w:p>
    <w:p w14:paraId="49BB0592" w14:textId="3C0C8630"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يحلل بعض </w:t>
      </w:r>
      <w:r w:rsidR="00E53840" w:rsidRPr="00E46AD2">
        <w:rPr>
          <w:rStyle w:val="ng-star-inserted1"/>
          <w:rFonts w:eastAsiaTheme="majorEastAsia"/>
          <w:sz w:val="28"/>
          <w:szCs w:val="28"/>
          <w:rtl/>
        </w:rPr>
        <w:t>الآيات</w:t>
      </w:r>
      <w:r w:rsidRPr="00E46AD2">
        <w:rPr>
          <w:rStyle w:val="ng-star-inserted1"/>
          <w:rFonts w:eastAsiaTheme="majorEastAsia"/>
          <w:sz w:val="28"/>
          <w:szCs w:val="28"/>
          <w:rtl/>
        </w:rPr>
        <w:t xml:space="preserve"> المتشابهة لبيان </w:t>
      </w:r>
      <w:r w:rsidR="0057567E" w:rsidRPr="00E46AD2">
        <w:rPr>
          <w:rStyle w:val="ng-star-inserted1"/>
          <w:rFonts w:eastAsiaTheme="majorEastAsia"/>
          <w:sz w:val="28"/>
          <w:szCs w:val="28"/>
          <w:rtl/>
        </w:rPr>
        <w:t>الدلالات</w:t>
      </w:r>
      <w:r w:rsidRPr="00E46AD2">
        <w:rPr>
          <w:rStyle w:val="ng-star-inserted1"/>
          <w:rFonts w:eastAsiaTheme="majorEastAsia"/>
          <w:sz w:val="28"/>
          <w:szCs w:val="28"/>
          <w:rtl/>
        </w:rPr>
        <w:t xml:space="preserve"> الخفية </w:t>
      </w:r>
      <w:r w:rsidR="0057567E" w:rsidRPr="00E46AD2">
        <w:rPr>
          <w:rStyle w:val="ng-star-inserted1"/>
          <w:rFonts w:eastAsiaTheme="majorEastAsia"/>
          <w:sz w:val="28"/>
          <w:szCs w:val="28"/>
          <w:rtl/>
        </w:rPr>
        <w:t>والاستنباطات</w:t>
      </w:r>
      <w:r w:rsidRPr="00E46AD2">
        <w:rPr>
          <w:rStyle w:val="ng-star-inserted1"/>
          <w:rFonts w:eastAsiaTheme="majorEastAsia"/>
          <w:sz w:val="28"/>
          <w:szCs w:val="28"/>
          <w:rtl/>
        </w:rPr>
        <w:t xml:space="preserve"> التي يمكن </w:t>
      </w:r>
      <w:r w:rsidR="0057567E" w:rsidRPr="00E46AD2">
        <w:rPr>
          <w:rStyle w:val="ng-star-inserted1"/>
          <w:rFonts w:eastAsiaTheme="majorEastAsia"/>
          <w:sz w:val="28"/>
          <w:szCs w:val="28"/>
          <w:rtl/>
        </w:rPr>
        <w:t>استخلاصها</w:t>
      </w:r>
      <w:r w:rsidRPr="00E46AD2">
        <w:rPr>
          <w:rStyle w:val="ng-star-inserted1"/>
          <w:rFonts w:eastAsiaTheme="majorEastAsia"/>
          <w:sz w:val="28"/>
          <w:szCs w:val="28"/>
          <w:rtl/>
        </w:rPr>
        <w:t xml:space="preserve"> من </w:t>
      </w:r>
      <w:r w:rsidR="0057567E" w:rsidRPr="00E46AD2">
        <w:rPr>
          <w:rStyle w:val="ng-star-inserted1"/>
          <w:rFonts w:eastAsiaTheme="majorEastAsia"/>
          <w:sz w:val="28"/>
          <w:szCs w:val="28"/>
          <w:rtl/>
        </w:rPr>
        <w:t>خلال</w:t>
      </w:r>
      <w:r w:rsidRPr="00E46AD2">
        <w:rPr>
          <w:rStyle w:val="ng-star-inserted1"/>
          <w:rFonts w:eastAsiaTheme="majorEastAsia"/>
          <w:sz w:val="28"/>
          <w:szCs w:val="28"/>
          <w:rtl/>
        </w:rPr>
        <w:t xml:space="preserve"> التدبر</w:t>
      </w:r>
      <w:r w:rsidRPr="00E46AD2">
        <w:rPr>
          <w:rStyle w:val="ng-star-inserted1"/>
          <w:rFonts w:eastAsiaTheme="majorEastAsia"/>
          <w:sz w:val="28"/>
          <w:szCs w:val="28"/>
        </w:rPr>
        <w:t>.</w:t>
      </w:r>
    </w:p>
    <w:p w14:paraId="26D198C5"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السياق التاريخي واللغوي</w:t>
      </w:r>
      <w:r w:rsidRPr="00E46AD2">
        <w:rPr>
          <w:rStyle w:val="ng-star-inserted1"/>
          <w:rFonts w:eastAsiaTheme="majorEastAsia"/>
          <w:b/>
          <w:bCs/>
          <w:sz w:val="28"/>
          <w:szCs w:val="28"/>
        </w:rPr>
        <w:t>:</w:t>
      </w:r>
    </w:p>
    <w:p w14:paraId="51DE722A" w14:textId="49E4490B" w:rsidR="00E1396D" w:rsidRPr="00E46AD2" w:rsidRDefault="00E1396D" w:rsidP="009A6CA1">
      <w:pPr>
        <w:pStyle w:val="ng-star-inserted"/>
        <w:numPr>
          <w:ilvl w:val="1"/>
          <w:numId w:val="379"/>
        </w:numPr>
        <w:bidi/>
      </w:pPr>
      <w:r w:rsidRPr="00E46AD2">
        <w:rPr>
          <w:rStyle w:val="ng-star-inserted1"/>
          <w:rFonts w:eastAsiaTheme="majorEastAsia"/>
          <w:sz w:val="28"/>
          <w:szCs w:val="28"/>
          <w:rtl/>
        </w:rPr>
        <w:t>يؤكد الكتاب على أهمية فهم السياق التاريخي واللغوي لآليات القرآنية، مع ضرورة تجاوز التفسيرات الجامدة التي ال تأخذ بعين</w:t>
      </w:r>
      <w:r w:rsidRPr="00E46AD2">
        <w:br/>
      </w:r>
      <w:r w:rsidR="0057567E" w:rsidRPr="00E46AD2">
        <w:rPr>
          <w:rStyle w:val="ng-star-inserted1"/>
          <w:rFonts w:eastAsiaTheme="majorEastAsia"/>
          <w:sz w:val="28"/>
          <w:szCs w:val="28"/>
          <w:rtl/>
        </w:rPr>
        <w:t>الاعتبار</w:t>
      </w:r>
      <w:r w:rsidRPr="00E46AD2">
        <w:rPr>
          <w:rStyle w:val="ng-star-inserted1"/>
          <w:rFonts w:eastAsiaTheme="majorEastAsia"/>
          <w:sz w:val="28"/>
          <w:szCs w:val="28"/>
          <w:rtl/>
        </w:rPr>
        <w:t xml:space="preserve"> تطور اللغة والمعاني</w:t>
      </w:r>
      <w:r w:rsidRPr="00E46AD2">
        <w:rPr>
          <w:rStyle w:val="ng-star-inserted1"/>
          <w:rFonts w:eastAsiaTheme="majorEastAsia"/>
          <w:sz w:val="28"/>
          <w:szCs w:val="28"/>
        </w:rPr>
        <w:t>.</w:t>
      </w:r>
    </w:p>
    <w:p w14:paraId="5DCEA2BA"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الدعوة إلى فهم كوني للقرآن</w:t>
      </w:r>
      <w:r w:rsidRPr="00E46AD2">
        <w:rPr>
          <w:rStyle w:val="ng-star-inserted1"/>
          <w:rFonts w:eastAsiaTheme="majorEastAsia"/>
          <w:b/>
          <w:bCs/>
          <w:sz w:val="28"/>
          <w:szCs w:val="28"/>
        </w:rPr>
        <w:t>:</w:t>
      </w:r>
    </w:p>
    <w:p w14:paraId="5B45A1DF" w14:textId="1A50C438"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يطرح الكتاب فكرة أن القرآن يحمل في طياته "لغة كونية" تتجاوز حدود اللغة العربية، ويمكن فهمها من </w:t>
      </w:r>
      <w:r w:rsidR="0057567E" w:rsidRPr="00E46AD2">
        <w:rPr>
          <w:rStyle w:val="ng-star-inserted1"/>
          <w:rFonts w:eastAsiaTheme="majorEastAsia"/>
          <w:sz w:val="28"/>
          <w:szCs w:val="28"/>
          <w:rtl/>
        </w:rPr>
        <w:t>خلال</w:t>
      </w:r>
      <w:r w:rsidRPr="00E46AD2">
        <w:rPr>
          <w:rStyle w:val="ng-star-inserted1"/>
          <w:rFonts w:eastAsiaTheme="majorEastAsia"/>
          <w:sz w:val="28"/>
          <w:szCs w:val="28"/>
          <w:rtl/>
        </w:rPr>
        <w:t xml:space="preserve"> العلوم الحديثة</w:t>
      </w:r>
      <w:r w:rsidRPr="00E46AD2">
        <w:br/>
      </w:r>
      <w:r w:rsidRPr="00E46AD2">
        <w:rPr>
          <w:rStyle w:val="ng-star-inserted1"/>
          <w:rFonts w:eastAsiaTheme="majorEastAsia"/>
          <w:sz w:val="28"/>
          <w:szCs w:val="28"/>
          <w:rtl/>
        </w:rPr>
        <w:t>والقوانين الكونية</w:t>
      </w:r>
      <w:r w:rsidRPr="00E46AD2">
        <w:rPr>
          <w:rStyle w:val="ng-star-inserted1"/>
          <w:rFonts w:eastAsiaTheme="majorEastAsia"/>
          <w:sz w:val="28"/>
          <w:szCs w:val="28"/>
        </w:rPr>
        <w:t>.</w:t>
      </w:r>
    </w:p>
    <w:p w14:paraId="195FBBDC" w14:textId="77777777" w:rsidR="00E1396D" w:rsidRPr="00E46AD2" w:rsidRDefault="00E1396D" w:rsidP="009A6CA1">
      <w:pPr>
        <w:pStyle w:val="ng-star-inserted"/>
        <w:numPr>
          <w:ilvl w:val="1"/>
          <w:numId w:val="379"/>
        </w:numPr>
        <w:bidi/>
      </w:pPr>
      <w:r w:rsidRPr="00E46AD2">
        <w:rPr>
          <w:rStyle w:val="ng-star-inserted1"/>
          <w:rFonts w:eastAsiaTheme="majorEastAsia"/>
          <w:sz w:val="28"/>
          <w:szCs w:val="28"/>
          <w:rtl/>
        </w:rPr>
        <w:t>يشدد على أهمية ترجمة القرآن بشكل يعكس روح النص وقيمه العالمية، وليس فقط النقل الحرفي للكلمات</w:t>
      </w:r>
      <w:r w:rsidRPr="00E46AD2">
        <w:rPr>
          <w:rStyle w:val="ng-star-inserted1"/>
          <w:rFonts w:eastAsiaTheme="majorEastAsia"/>
          <w:sz w:val="28"/>
          <w:szCs w:val="28"/>
        </w:rPr>
        <w:t>.</w:t>
      </w:r>
    </w:p>
    <w:p w14:paraId="08B6A438" w14:textId="1CF27FB5"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 xml:space="preserve">تصحيح المفاهيم </w:t>
      </w:r>
      <w:r w:rsidR="0057567E" w:rsidRPr="00E46AD2">
        <w:rPr>
          <w:rStyle w:val="ng-star-inserted1"/>
          <w:rFonts w:eastAsiaTheme="majorEastAsia"/>
          <w:b/>
          <w:bCs/>
          <w:sz w:val="28"/>
          <w:szCs w:val="28"/>
          <w:rtl/>
        </w:rPr>
        <w:t>الإسلامية</w:t>
      </w:r>
      <w:r w:rsidRPr="00E46AD2">
        <w:rPr>
          <w:rStyle w:val="ng-star-inserted1"/>
          <w:rFonts w:eastAsiaTheme="majorEastAsia"/>
          <w:b/>
          <w:bCs/>
          <w:sz w:val="28"/>
          <w:szCs w:val="28"/>
        </w:rPr>
        <w:t>:</w:t>
      </w:r>
    </w:p>
    <w:p w14:paraId="61C69BC8" w14:textId="2CADBD93"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يدعو الكتاب إلى تصحيح المفاهيم الخاطئة حول </w:t>
      </w:r>
      <w:r w:rsidR="0057567E" w:rsidRPr="00E46AD2">
        <w:rPr>
          <w:rStyle w:val="ng-star-inserted1"/>
          <w:rFonts w:eastAsiaTheme="majorEastAsia"/>
          <w:sz w:val="28"/>
          <w:szCs w:val="28"/>
          <w:rtl/>
        </w:rPr>
        <w:t>الإسلام</w:t>
      </w:r>
      <w:r w:rsidRPr="00E46AD2">
        <w:rPr>
          <w:rStyle w:val="ng-star-inserted1"/>
          <w:rFonts w:eastAsiaTheme="majorEastAsia"/>
          <w:sz w:val="28"/>
          <w:szCs w:val="28"/>
          <w:rtl/>
        </w:rPr>
        <w:t>، مثل مفهوم الجهاد ودور المرأة، والعالقة مع غير المسلمين</w:t>
      </w:r>
      <w:r w:rsidRPr="00E46AD2">
        <w:rPr>
          <w:rStyle w:val="ng-star-inserted1"/>
          <w:rFonts w:eastAsiaTheme="majorEastAsia"/>
          <w:sz w:val="28"/>
          <w:szCs w:val="28"/>
        </w:rPr>
        <w:t>.</w:t>
      </w:r>
    </w:p>
    <w:p w14:paraId="1B5344A4" w14:textId="432579BA"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يشدد على أهمية فهم </w:t>
      </w:r>
      <w:r w:rsidR="005C7486" w:rsidRPr="00E46AD2">
        <w:rPr>
          <w:rStyle w:val="ng-star-inserted1"/>
          <w:rFonts w:eastAsiaTheme="majorEastAsia"/>
          <w:sz w:val="28"/>
          <w:szCs w:val="28"/>
          <w:rtl/>
        </w:rPr>
        <w:t>الإسلام</w:t>
      </w:r>
      <w:r w:rsidRPr="00E46AD2">
        <w:rPr>
          <w:rStyle w:val="ng-star-inserted1"/>
          <w:rFonts w:eastAsiaTheme="majorEastAsia"/>
          <w:sz w:val="28"/>
          <w:szCs w:val="28"/>
          <w:rtl/>
        </w:rPr>
        <w:t xml:space="preserve"> بشكل صحيح بعيدًا عن التشويهات </w:t>
      </w:r>
      <w:r w:rsidR="005C7486" w:rsidRPr="00E46AD2">
        <w:rPr>
          <w:rStyle w:val="ng-star-inserted1"/>
          <w:rFonts w:eastAsiaTheme="majorEastAsia"/>
          <w:sz w:val="28"/>
          <w:szCs w:val="28"/>
          <w:rtl/>
        </w:rPr>
        <w:t>والانحرافات</w:t>
      </w:r>
      <w:r w:rsidRPr="00E46AD2">
        <w:rPr>
          <w:rStyle w:val="ng-star-inserted1"/>
          <w:rFonts w:eastAsiaTheme="majorEastAsia"/>
          <w:sz w:val="28"/>
          <w:szCs w:val="28"/>
          <w:rtl/>
        </w:rPr>
        <w:t xml:space="preserve"> التي قد تنتج عن سوء الفهم أو التأويل الخاطئ</w:t>
      </w:r>
      <w:r w:rsidRPr="00E46AD2">
        <w:rPr>
          <w:rStyle w:val="ng-star-inserted1"/>
          <w:rFonts w:eastAsiaTheme="majorEastAsia"/>
          <w:sz w:val="28"/>
          <w:szCs w:val="28"/>
        </w:rPr>
        <w:t>.</w:t>
      </w:r>
    </w:p>
    <w:p w14:paraId="647CFA27"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التحديات المعاصرة</w:t>
      </w:r>
      <w:r w:rsidRPr="00E46AD2">
        <w:rPr>
          <w:rStyle w:val="ng-star-inserted1"/>
          <w:rFonts w:eastAsiaTheme="majorEastAsia"/>
          <w:b/>
          <w:bCs/>
          <w:sz w:val="28"/>
          <w:szCs w:val="28"/>
        </w:rPr>
        <w:t>:</w:t>
      </w:r>
    </w:p>
    <w:p w14:paraId="29959B50" w14:textId="6897A9DF" w:rsidR="00E1396D" w:rsidRPr="00E46AD2" w:rsidRDefault="00E1396D" w:rsidP="009A6CA1">
      <w:pPr>
        <w:pStyle w:val="ng-star-inserted"/>
        <w:numPr>
          <w:ilvl w:val="1"/>
          <w:numId w:val="379"/>
        </w:numPr>
        <w:bidi/>
      </w:pPr>
      <w:r w:rsidRPr="00E46AD2">
        <w:rPr>
          <w:rStyle w:val="ng-star-inserted1"/>
          <w:rFonts w:eastAsiaTheme="majorEastAsia"/>
          <w:sz w:val="28"/>
          <w:szCs w:val="28"/>
          <w:rtl/>
        </w:rPr>
        <w:t xml:space="preserve">يتناول الكتاب التحديات التي تواجه المسلمين في العصر الحديث، مثل التطرف والجهل، ويدعو إلى مواجهتها من </w:t>
      </w:r>
      <w:r w:rsidR="005C7486" w:rsidRPr="00E46AD2">
        <w:rPr>
          <w:rStyle w:val="ng-star-inserted1"/>
          <w:rFonts w:eastAsiaTheme="majorEastAsia"/>
          <w:sz w:val="28"/>
          <w:szCs w:val="28"/>
          <w:rtl/>
        </w:rPr>
        <w:t>خلال</w:t>
      </w:r>
      <w:r w:rsidRPr="00E46AD2">
        <w:rPr>
          <w:rStyle w:val="ng-star-inserted1"/>
          <w:rFonts w:eastAsiaTheme="majorEastAsia"/>
          <w:sz w:val="28"/>
          <w:szCs w:val="28"/>
          <w:rtl/>
        </w:rPr>
        <w:t xml:space="preserve"> فهم صحيح</w:t>
      </w:r>
      <w:r w:rsidR="005C7486" w:rsidRPr="00E46AD2">
        <w:rPr>
          <w:rStyle w:val="ng-star-inserted1"/>
          <w:rFonts w:eastAsiaTheme="majorEastAsia"/>
          <w:sz w:val="28"/>
          <w:szCs w:val="28"/>
          <w:rtl/>
        </w:rPr>
        <w:t xml:space="preserve"> للإسلام</w:t>
      </w:r>
      <w:r w:rsidRPr="00E46AD2">
        <w:rPr>
          <w:rStyle w:val="ng-star-inserted1"/>
          <w:rFonts w:eastAsiaTheme="majorEastAsia"/>
          <w:sz w:val="28"/>
          <w:szCs w:val="28"/>
        </w:rPr>
        <w:t>.</w:t>
      </w:r>
    </w:p>
    <w:p w14:paraId="6B740A2D" w14:textId="77777777" w:rsidR="00E1396D" w:rsidRPr="00E46AD2" w:rsidRDefault="00E1396D" w:rsidP="009A6CA1">
      <w:pPr>
        <w:pStyle w:val="ng-star-inserted"/>
        <w:numPr>
          <w:ilvl w:val="1"/>
          <w:numId w:val="379"/>
        </w:numPr>
        <w:bidi/>
      </w:pPr>
      <w:r w:rsidRPr="00E46AD2">
        <w:rPr>
          <w:rStyle w:val="ng-star-inserted1"/>
          <w:rFonts w:eastAsiaTheme="majorEastAsia"/>
          <w:sz w:val="28"/>
          <w:szCs w:val="28"/>
          <w:rtl/>
        </w:rPr>
        <w:t>يشدد على أهمية التعليم والتربية في نشر الوعي الديني الصحيح</w:t>
      </w:r>
      <w:r w:rsidRPr="00E46AD2">
        <w:rPr>
          <w:rStyle w:val="ng-star-inserted1"/>
          <w:rFonts w:eastAsiaTheme="majorEastAsia"/>
          <w:sz w:val="28"/>
          <w:szCs w:val="28"/>
        </w:rPr>
        <w:t>.</w:t>
      </w:r>
    </w:p>
    <w:p w14:paraId="5DB75070"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المخطوطات القرآنية والعودة إلى الجذور</w:t>
      </w:r>
      <w:r w:rsidRPr="00E46AD2">
        <w:rPr>
          <w:rStyle w:val="ng-star-inserted1"/>
          <w:rFonts w:eastAsiaTheme="majorEastAsia"/>
          <w:b/>
          <w:bCs/>
          <w:sz w:val="28"/>
          <w:szCs w:val="28"/>
        </w:rPr>
        <w:t>:</w:t>
      </w:r>
    </w:p>
    <w:p w14:paraId="5C95CEB3" w14:textId="0419F3D2" w:rsidR="00E1396D" w:rsidRPr="00E46AD2" w:rsidRDefault="00E1396D" w:rsidP="009A6CA1">
      <w:pPr>
        <w:pStyle w:val="ng-star-inserted"/>
        <w:numPr>
          <w:ilvl w:val="1"/>
          <w:numId w:val="379"/>
        </w:numPr>
        <w:bidi/>
      </w:pPr>
      <w:r w:rsidRPr="00E46AD2">
        <w:rPr>
          <w:rStyle w:val="ng-star-inserted1"/>
          <w:rFonts w:eastAsiaTheme="majorEastAsia"/>
          <w:b/>
          <w:bCs/>
          <w:sz w:val="28"/>
          <w:szCs w:val="28"/>
          <w:rtl/>
        </w:rPr>
        <w:t xml:space="preserve">يدعو الكتاب بقوة إلى </w:t>
      </w:r>
      <w:r w:rsidR="005C7486" w:rsidRPr="00E46AD2">
        <w:rPr>
          <w:rStyle w:val="ng-star-inserted1"/>
          <w:rFonts w:eastAsiaTheme="majorEastAsia"/>
          <w:b/>
          <w:bCs/>
          <w:sz w:val="28"/>
          <w:szCs w:val="28"/>
          <w:rtl/>
        </w:rPr>
        <w:t>الاهتمام</w:t>
      </w:r>
      <w:r w:rsidRPr="00E46AD2">
        <w:rPr>
          <w:rStyle w:val="ng-star-inserted1"/>
          <w:rFonts w:eastAsiaTheme="majorEastAsia"/>
          <w:b/>
          <w:bCs/>
          <w:sz w:val="28"/>
          <w:szCs w:val="28"/>
          <w:rtl/>
        </w:rPr>
        <w:t xml:space="preserve"> بالمخطوطات القرآنية </w:t>
      </w:r>
      <w:r w:rsidR="005C7486" w:rsidRPr="00E46AD2">
        <w:rPr>
          <w:rStyle w:val="ng-star-inserted1"/>
          <w:rFonts w:eastAsiaTheme="majorEastAsia"/>
          <w:b/>
          <w:bCs/>
          <w:sz w:val="28"/>
          <w:szCs w:val="28"/>
          <w:rtl/>
        </w:rPr>
        <w:t>الأصلية</w:t>
      </w:r>
      <w:r w:rsidRPr="00E46AD2">
        <w:rPr>
          <w:rStyle w:val="ng-star-inserted1"/>
          <w:rFonts w:eastAsiaTheme="majorEastAsia"/>
          <w:b/>
          <w:bCs/>
          <w:sz w:val="28"/>
          <w:szCs w:val="28"/>
          <w:rtl/>
        </w:rPr>
        <w:t xml:space="preserve">، واعتبارها مصدرًا رئيسيًا لفهم القرآن، والتدبر في </w:t>
      </w:r>
      <w:r w:rsidR="005C7486" w:rsidRPr="00E46AD2">
        <w:rPr>
          <w:rStyle w:val="ng-star-inserted1"/>
          <w:rFonts w:eastAsiaTheme="majorEastAsia"/>
          <w:b/>
          <w:bCs/>
          <w:sz w:val="28"/>
          <w:szCs w:val="28"/>
          <w:rtl/>
        </w:rPr>
        <w:t>اختلافات</w:t>
      </w:r>
      <w:r w:rsidRPr="00E46AD2">
        <w:rPr>
          <w:rStyle w:val="ng-star-inserted1"/>
          <w:rFonts w:eastAsiaTheme="majorEastAsia"/>
          <w:b/>
          <w:bCs/>
          <w:sz w:val="28"/>
          <w:szCs w:val="28"/>
          <w:rtl/>
        </w:rPr>
        <w:t xml:space="preserve"> الرسم</w:t>
      </w:r>
      <w:r w:rsidRPr="00E46AD2">
        <w:br/>
      </w:r>
      <w:r w:rsidRPr="00E46AD2">
        <w:rPr>
          <w:rStyle w:val="ng-star-inserted1"/>
          <w:rFonts w:eastAsiaTheme="majorEastAsia"/>
          <w:b/>
          <w:bCs/>
          <w:sz w:val="28"/>
          <w:szCs w:val="28"/>
          <w:rtl/>
        </w:rPr>
        <w:t>بينها وبين المصاحف المتداولة</w:t>
      </w:r>
      <w:r w:rsidRPr="00E46AD2">
        <w:rPr>
          <w:rStyle w:val="ng-star-inserted1"/>
          <w:rFonts w:eastAsiaTheme="majorEastAsia"/>
          <w:b/>
          <w:bCs/>
          <w:sz w:val="28"/>
          <w:szCs w:val="28"/>
        </w:rPr>
        <w:t>.</w:t>
      </w:r>
    </w:p>
    <w:p w14:paraId="7A278616" w14:textId="77777777" w:rsidR="00E1396D" w:rsidRPr="00E46AD2" w:rsidRDefault="00E1396D" w:rsidP="009A6CA1">
      <w:pPr>
        <w:pStyle w:val="ng-star-inserted"/>
        <w:numPr>
          <w:ilvl w:val="1"/>
          <w:numId w:val="379"/>
        </w:numPr>
        <w:bidi/>
      </w:pPr>
      <w:r w:rsidRPr="00E46AD2">
        <w:rPr>
          <w:rStyle w:val="ng-star-inserted1"/>
          <w:rFonts w:eastAsiaTheme="majorEastAsia"/>
          <w:b/>
          <w:bCs/>
          <w:sz w:val="28"/>
          <w:szCs w:val="28"/>
          <w:rtl/>
        </w:rPr>
        <w:t>يرى أن هذه المخطوطات تحمل مفاتيح لفهم أعمق للقرآن، وأن العودة إليها قد تكشف عن معانٍ خفية لم تكن معروفة من قبل</w:t>
      </w:r>
      <w:r w:rsidRPr="00E46AD2">
        <w:rPr>
          <w:rStyle w:val="ng-star-inserted1"/>
          <w:rFonts w:eastAsiaTheme="majorEastAsia"/>
          <w:b/>
          <w:bCs/>
          <w:sz w:val="28"/>
          <w:szCs w:val="28"/>
        </w:rPr>
        <w:t>.</w:t>
      </w:r>
    </w:p>
    <w:p w14:paraId="594FEAC2" w14:textId="4B1FBC2B" w:rsidR="00E1396D" w:rsidRPr="00E46AD2" w:rsidRDefault="00E1396D" w:rsidP="009A6CA1">
      <w:pPr>
        <w:pStyle w:val="ng-star-inserted"/>
        <w:numPr>
          <w:ilvl w:val="1"/>
          <w:numId w:val="379"/>
        </w:numPr>
        <w:bidi/>
      </w:pPr>
      <w:r w:rsidRPr="00E46AD2">
        <w:rPr>
          <w:rStyle w:val="ng-star-inserted1"/>
          <w:rFonts w:eastAsiaTheme="majorEastAsia"/>
          <w:b/>
          <w:bCs/>
          <w:sz w:val="28"/>
          <w:szCs w:val="28"/>
          <w:rtl/>
        </w:rPr>
        <w:t xml:space="preserve">يشجع على استخدام التقنيات الحديثة </w:t>
      </w:r>
      <w:r w:rsidR="0064321B">
        <w:rPr>
          <w:rStyle w:val="ng-star-inserted1"/>
          <w:rFonts w:eastAsiaTheme="majorEastAsia"/>
          <w:b/>
          <w:bCs/>
          <w:sz w:val="28"/>
          <w:szCs w:val="28"/>
          <w:rtl/>
        </w:rPr>
        <w:t>"</w:t>
      </w:r>
      <w:r w:rsidRPr="00E46AD2">
        <w:rPr>
          <w:rStyle w:val="ng-star-inserted1"/>
          <w:rFonts w:eastAsiaTheme="majorEastAsia"/>
          <w:b/>
          <w:bCs/>
          <w:sz w:val="28"/>
          <w:szCs w:val="28"/>
          <w:rtl/>
        </w:rPr>
        <w:t>مثل رقمنة المخطوطات</w:t>
      </w:r>
      <w:r w:rsidR="0064321B">
        <w:rPr>
          <w:rStyle w:val="ng-star-inserted1"/>
          <w:rFonts w:eastAsiaTheme="majorEastAsia"/>
          <w:b/>
          <w:bCs/>
          <w:sz w:val="28"/>
          <w:szCs w:val="28"/>
          <w:rtl/>
        </w:rPr>
        <w:t>"</w:t>
      </w:r>
      <w:r w:rsidRPr="00E46AD2">
        <w:rPr>
          <w:rStyle w:val="ng-star-inserted1"/>
          <w:rFonts w:eastAsiaTheme="majorEastAsia"/>
          <w:b/>
          <w:bCs/>
          <w:sz w:val="28"/>
          <w:szCs w:val="28"/>
          <w:rtl/>
        </w:rPr>
        <w:t xml:space="preserve"> في دراسة هذه المخطوطات وتحليلها</w:t>
      </w:r>
      <w:r w:rsidRPr="00E46AD2">
        <w:rPr>
          <w:rStyle w:val="ng-star-inserted1"/>
          <w:rFonts w:eastAsiaTheme="majorEastAsia"/>
          <w:b/>
          <w:bCs/>
          <w:sz w:val="28"/>
          <w:szCs w:val="28"/>
        </w:rPr>
        <w:t>.</w:t>
      </w:r>
    </w:p>
    <w:p w14:paraId="69EDFC8D" w14:textId="77777777" w:rsidR="00E1396D" w:rsidRPr="00E46AD2" w:rsidRDefault="00E1396D" w:rsidP="009A6CA1">
      <w:pPr>
        <w:pStyle w:val="ng-star-inserted"/>
        <w:numPr>
          <w:ilvl w:val="0"/>
          <w:numId w:val="379"/>
        </w:numPr>
        <w:bidi/>
      </w:pPr>
      <w:r w:rsidRPr="00E46AD2">
        <w:rPr>
          <w:rStyle w:val="ng-star-inserted1"/>
          <w:rFonts w:eastAsiaTheme="majorEastAsia"/>
          <w:b/>
          <w:bCs/>
          <w:sz w:val="28"/>
          <w:szCs w:val="28"/>
          <w:rtl/>
        </w:rPr>
        <w:t>فقه السبع المثاني</w:t>
      </w:r>
      <w:r w:rsidRPr="00E46AD2">
        <w:rPr>
          <w:rStyle w:val="ng-star-inserted1"/>
          <w:rFonts w:eastAsiaTheme="majorEastAsia"/>
          <w:b/>
          <w:bCs/>
          <w:sz w:val="28"/>
          <w:szCs w:val="28"/>
        </w:rPr>
        <w:t>:</w:t>
      </w:r>
    </w:p>
    <w:p w14:paraId="69FE9286" w14:textId="63DFDA87" w:rsidR="00E1396D" w:rsidRPr="00E46AD2" w:rsidRDefault="00E1396D" w:rsidP="009A6CA1">
      <w:pPr>
        <w:pStyle w:val="ng-star-inserted"/>
        <w:numPr>
          <w:ilvl w:val="1"/>
          <w:numId w:val="379"/>
        </w:numPr>
        <w:bidi/>
      </w:pPr>
      <w:r w:rsidRPr="00E46AD2">
        <w:rPr>
          <w:rStyle w:val="ng-star-inserted1"/>
          <w:rFonts w:eastAsiaTheme="majorEastAsia"/>
          <w:sz w:val="28"/>
          <w:szCs w:val="28"/>
        </w:rPr>
        <w:t>**</w:t>
      </w:r>
      <w:r w:rsidRPr="00E46AD2">
        <w:rPr>
          <w:rStyle w:val="ng-star-inserted1"/>
          <w:rFonts w:eastAsiaTheme="majorEastAsia"/>
          <w:sz w:val="28"/>
          <w:szCs w:val="28"/>
          <w:rtl/>
        </w:rPr>
        <w:t>يقدم الكتاب مفهوم "فقه السبع المثاني" كمنهجية جديدة لفهم القرآن، تعتمد على تحليل البنية اللغوية العميقة للنص القرآني،</w:t>
      </w:r>
      <w:r w:rsidRPr="00E46AD2">
        <w:br/>
      </w:r>
      <w:r w:rsidRPr="00E46AD2">
        <w:rPr>
          <w:rStyle w:val="ng-star-inserted1"/>
          <w:rFonts w:eastAsiaTheme="majorEastAsia"/>
          <w:sz w:val="28"/>
          <w:szCs w:val="28"/>
          <w:rtl/>
        </w:rPr>
        <w:t xml:space="preserve">من </w:t>
      </w:r>
      <w:r w:rsidR="005C7486" w:rsidRPr="00E46AD2">
        <w:rPr>
          <w:rStyle w:val="ng-star-inserted1"/>
          <w:rFonts w:eastAsiaTheme="majorEastAsia"/>
          <w:sz w:val="28"/>
          <w:szCs w:val="28"/>
          <w:rtl/>
        </w:rPr>
        <w:t>خلال</w:t>
      </w:r>
      <w:r w:rsidRPr="00E46AD2">
        <w:rPr>
          <w:rStyle w:val="ng-star-inserted1"/>
          <w:rFonts w:eastAsiaTheme="majorEastAsia"/>
          <w:sz w:val="28"/>
          <w:szCs w:val="28"/>
        </w:rPr>
        <w:t>: **</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الحروف المقطعة</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اعتبارها رموزًا لمجموعات معينة من المثاني </w:t>
      </w:r>
      <w:r w:rsidR="0064321B">
        <w:rPr>
          <w:rStyle w:val="ng-star-inserted1"/>
          <w:rFonts w:eastAsiaTheme="majorEastAsia"/>
          <w:sz w:val="28"/>
          <w:szCs w:val="28"/>
          <w:rtl/>
        </w:rPr>
        <w:t>"</w:t>
      </w:r>
      <w:r w:rsidR="00C32EBA" w:rsidRPr="00E46AD2">
        <w:rPr>
          <w:rStyle w:val="ng-star-inserted1"/>
          <w:rFonts w:eastAsiaTheme="majorEastAsia"/>
          <w:sz w:val="28"/>
          <w:szCs w:val="28"/>
          <w:rtl/>
        </w:rPr>
        <w:t>الأزواج</w:t>
      </w:r>
      <w:r w:rsidRPr="00E46AD2">
        <w:rPr>
          <w:rStyle w:val="ng-star-inserted1"/>
          <w:rFonts w:eastAsiaTheme="majorEastAsia"/>
          <w:sz w:val="28"/>
          <w:szCs w:val="28"/>
          <w:rtl/>
        </w:rPr>
        <w:t xml:space="preserve"> الحرفية</w:t>
      </w:r>
      <w:r w:rsidR="0064321B">
        <w:rPr>
          <w:rStyle w:val="ng-star-inserted1"/>
          <w:rFonts w:eastAsiaTheme="majorEastAsia"/>
          <w:sz w:val="28"/>
          <w:szCs w:val="28"/>
          <w:rtl/>
        </w:rPr>
        <w:t>"</w:t>
      </w:r>
      <w:r w:rsidRPr="00E46AD2">
        <w:rPr>
          <w:rStyle w:val="ng-star-inserted1"/>
          <w:rFonts w:eastAsiaTheme="majorEastAsia"/>
          <w:sz w:val="28"/>
          <w:szCs w:val="28"/>
        </w:rPr>
        <w:t>.</w:t>
      </w:r>
      <w:r w:rsidRPr="00E46AD2">
        <w:br/>
      </w:r>
      <w:r w:rsidRPr="00E46AD2">
        <w:rPr>
          <w:rStyle w:val="ng-star-inserted1"/>
          <w:rFonts w:eastAsiaTheme="majorEastAsia"/>
          <w:sz w:val="28"/>
          <w:szCs w:val="28"/>
        </w:rPr>
        <w:t xml:space="preserve">* </w:t>
      </w:r>
      <w:r w:rsidR="00C32EBA" w:rsidRPr="00E46AD2">
        <w:rPr>
          <w:rStyle w:val="ng-star-inserted1"/>
          <w:rFonts w:eastAsiaTheme="majorEastAsia"/>
          <w:b/>
          <w:bCs/>
          <w:sz w:val="28"/>
          <w:szCs w:val="28"/>
          <w:rtl/>
        </w:rPr>
        <w:t>الأزواج</w:t>
      </w:r>
      <w:r w:rsidRPr="00E46AD2">
        <w:rPr>
          <w:rStyle w:val="ng-star-inserted1"/>
          <w:rFonts w:eastAsiaTheme="majorEastAsia"/>
          <w:b/>
          <w:bCs/>
          <w:sz w:val="28"/>
          <w:szCs w:val="28"/>
          <w:rtl/>
        </w:rPr>
        <w:t xml:space="preserve"> الحرفية </w:t>
      </w:r>
      <w:r w:rsidR="0064321B">
        <w:rPr>
          <w:rStyle w:val="ng-star-inserted1"/>
          <w:rFonts w:eastAsiaTheme="majorEastAsia"/>
          <w:b/>
          <w:bCs/>
          <w:sz w:val="28"/>
          <w:szCs w:val="28"/>
          <w:rtl/>
        </w:rPr>
        <w:t>"</w:t>
      </w:r>
      <w:r w:rsidRPr="00E46AD2">
        <w:rPr>
          <w:rStyle w:val="ng-star-inserted1"/>
          <w:rFonts w:eastAsiaTheme="majorEastAsia"/>
          <w:b/>
          <w:bCs/>
          <w:sz w:val="28"/>
          <w:szCs w:val="28"/>
          <w:rtl/>
        </w:rPr>
        <w:t>المثاني</w:t>
      </w:r>
      <w:r w:rsidR="0064321B">
        <w:rPr>
          <w:rStyle w:val="ng-star-inserted1"/>
          <w:rFonts w:eastAsiaTheme="majorEastAsia"/>
          <w:b/>
          <w:bCs/>
          <w:sz w:val="28"/>
          <w:szCs w:val="28"/>
          <w:rtl/>
        </w:rPr>
        <w:t>"</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اعتبارها الوحدات البنائية </w:t>
      </w:r>
      <w:r w:rsidR="00C32EBA" w:rsidRPr="00E46AD2">
        <w:rPr>
          <w:rStyle w:val="ng-star-inserted1"/>
          <w:rFonts w:eastAsiaTheme="majorEastAsia"/>
          <w:sz w:val="28"/>
          <w:szCs w:val="28"/>
          <w:rtl/>
        </w:rPr>
        <w:t>الأساسية</w:t>
      </w:r>
      <w:r w:rsidRPr="00E46AD2">
        <w:rPr>
          <w:rStyle w:val="ng-star-inserted1"/>
          <w:rFonts w:eastAsiaTheme="majorEastAsia"/>
          <w:sz w:val="28"/>
          <w:szCs w:val="28"/>
          <w:rtl/>
        </w:rPr>
        <w:t xml:space="preserve"> للغة القرآن</w:t>
      </w:r>
      <w:r w:rsidRPr="00E46AD2">
        <w:rPr>
          <w:rStyle w:val="ng-star-inserted1"/>
          <w:rFonts w:eastAsiaTheme="majorEastAsia"/>
          <w:sz w:val="28"/>
          <w:szCs w:val="28"/>
        </w:rPr>
        <w:t>.</w:t>
      </w:r>
      <w:r w:rsidRPr="00E46AD2">
        <w:br/>
      </w:r>
      <w:r w:rsidRPr="00E46AD2">
        <w:rPr>
          <w:rStyle w:val="ng-star-inserted1"/>
          <w:rFonts w:eastAsiaTheme="majorEastAsia"/>
          <w:sz w:val="28"/>
          <w:szCs w:val="28"/>
        </w:rPr>
        <w:t xml:space="preserve">* </w:t>
      </w:r>
      <w:r w:rsidRPr="00E46AD2">
        <w:rPr>
          <w:rStyle w:val="ng-star-inserted1"/>
          <w:rFonts w:eastAsiaTheme="majorEastAsia"/>
          <w:b/>
          <w:bCs/>
          <w:sz w:val="28"/>
          <w:szCs w:val="28"/>
          <w:rtl/>
        </w:rPr>
        <w:t>الربط بين هذه العناصر</w:t>
      </w:r>
      <w:r w:rsidRPr="00E46AD2">
        <w:rPr>
          <w:rStyle w:val="ng-star-inserted1"/>
          <w:rFonts w:eastAsiaTheme="majorEastAsia"/>
          <w:b/>
          <w:bCs/>
          <w:sz w:val="28"/>
          <w:szCs w:val="28"/>
        </w:rPr>
        <w:t>:</w:t>
      </w:r>
      <w:r w:rsidRPr="00E46AD2">
        <w:rPr>
          <w:rStyle w:val="ng-star-inserted1"/>
          <w:rFonts w:eastAsiaTheme="majorEastAsia"/>
          <w:sz w:val="28"/>
          <w:szCs w:val="28"/>
        </w:rPr>
        <w:t xml:space="preserve"> </w:t>
      </w:r>
      <w:r w:rsidRPr="00E46AD2">
        <w:rPr>
          <w:rStyle w:val="ng-star-inserted1"/>
          <w:rFonts w:eastAsiaTheme="majorEastAsia"/>
          <w:sz w:val="28"/>
          <w:szCs w:val="28"/>
          <w:rtl/>
        </w:rPr>
        <w:t xml:space="preserve">لفهم معمارية السور القرآنية والعالقات الخفية بين الكلمات </w:t>
      </w:r>
      <w:r w:rsidR="00C32EBA" w:rsidRPr="00E46AD2">
        <w:rPr>
          <w:rStyle w:val="ng-star-inserted1"/>
          <w:rFonts w:eastAsiaTheme="majorEastAsia"/>
          <w:sz w:val="28"/>
          <w:szCs w:val="28"/>
          <w:rtl/>
        </w:rPr>
        <w:t>والآيات</w:t>
      </w:r>
      <w:r w:rsidRPr="00E46AD2">
        <w:rPr>
          <w:rStyle w:val="ng-star-inserted1"/>
          <w:rFonts w:eastAsiaTheme="majorEastAsia"/>
          <w:sz w:val="28"/>
          <w:szCs w:val="28"/>
        </w:rPr>
        <w:t>.</w:t>
      </w:r>
    </w:p>
    <w:p w14:paraId="66480EB2" w14:textId="77777777" w:rsidR="00E1396D" w:rsidRPr="00E46AD2" w:rsidRDefault="00E1396D" w:rsidP="009A6CA1">
      <w:pPr>
        <w:pStyle w:val="ng-star-inserted"/>
        <w:numPr>
          <w:ilvl w:val="1"/>
          <w:numId w:val="379"/>
        </w:numPr>
        <w:bidi/>
      </w:pPr>
      <w:r w:rsidRPr="00E46AD2">
        <w:rPr>
          <w:rStyle w:val="ng-star-inserted1"/>
          <w:rFonts w:eastAsiaTheme="majorEastAsia"/>
          <w:b/>
          <w:bCs/>
          <w:sz w:val="28"/>
          <w:szCs w:val="28"/>
          <w:rtl/>
        </w:rPr>
        <w:t>يدعو إلى تجاوز التفسيرات التقليدية التي تعتمد على النحو والصرف والبلاغة التقليدية</w:t>
      </w:r>
      <w:r w:rsidRPr="00E46AD2">
        <w:rPr>
          <w:rStyle w:val="ng-star-inserted1"/>
          <w:rFonts w:eastAsiaTheme="majorEastAsia"/>
          <w:b/>
          <w:bCs/>
          <w:sz w:val="28"/>
          <w:szCs w:val="28"/>
        </w:rPr>
        <w:t>.</w:t>
      </w:r>
    </w:p>
    <w:p w14:paraId="7568B1B4" w14:textId="55867EC8" w:rsidR="00C32EBA" w:rsidRPr="00E46AD2" w:rsidRDefault="00E1396D" w:rsidP="001A721D">
      <w:pPr>
        <w:pStyle w:val="ng-star-inserted"/>
        <w:bidi/>
      </w:pPr>
      <w:r w:rsidRPr="00E46AD2">
        <w:rPr>
          <w:rStyle w:val="ng-star-inserted1"/>
          <w:rFonts w:eastAsiaTheme="majorEastAsia"/>
          <w:b/>
          <w:bCs/>
          <w:sz w:val="28"/>
          <w:szCs w:val="28"/>
          <w:rtl/>
        </w:rPr>
        <w:t xml:space="preserve">باختصار، "تدبر القرآن" هو دعوة إلى تجديد الفهم الديني والتركيز على القرآن كمصدر أساسي للهداية، مع التأكيد على أهمية </w:t>
      </w:r>
      <w:r w:rsidR="00C87F7B" w:rsidRPr="00E46AD2">
        <w:rPr>
          <w:rStyle w:val="ng-star-inserted1"/>
          <w:rFonts w:eastAsiaTheme="majorEastAsia"/>
          <w:b/>
          <w:bCs/>
          <w:sz w:val="28"/>
          <w:szCs w:val="28"/>
          <w:rtl/>
        </w:rPr>
        <w:t>التدبر والتفكير</w:t>
      </w:r>
      <w:r w:rsidRPr="00E46AD2">
        <w:rPr>
          <w:rStyle w:val="ng-star-inserted1"/>
          <w:rFonts w:eastAsiaTheme="majorEastAsia"/>
          <w:b/>
          <w:bCs/>
          <w:sz w:val="28"/>
          <w:szCs w:val="28"/>
          <w:rtl/>
        </w:rPr>
        <w:t xml:space="preserve"> النقدي، والعودة إلى المخطوطات القرآنية </w:t>
      </w:r>
      <w:r w:rsidR="00C32EBA" w:rsidRPr="00E46AD2">
        <w:rPr>
          <w:rStyle w:val="ng-star-inserted1"/>
          <w:rFonts w:eastAsiaTheme="majorEastAsia"/>
          <w:b/>
          <w:bCs/>
          <w:sz w:val="28"/>
          <w:szCs w:val="28"/>
          <w:rtl/>
        </w:rPr>
        <w:t>الأصلية</w:t>
      </w:r>
      <w:r w:rsidRPr="00E46AD2">
        <w:rPr>
          <w:rStyle w:val="ng-star-inserted1"/>
          <w:rFonts w:eastAsiaTheme="majorEastAsia"/>
          <w:b/>
          <w:bCs/>
          <w:sz w:val="28"/>
          <w:szCs w:val="28"/>
          <w:rtl/>
        </w:rPr>
        <w:t>، وتبني منهجية "فقه السبع المثاني" لفهم أعمق للقرآن الكريم</w:t>
      </w:r>
      <w:r w:rsidRPr="00E46AD2">
        <w:rPr>
          <w:rStyle w:val="ng-star-inserted1"/>
          <w:rFonts w:eastAsiaTheme="majorEastAsia"/>
          <w:b/>
          <w:bCs/>
          <w:sz w:val="28"/>
          <w:szCs w:val="28"/>
        </w:rPr>
        <w:t>.</w:t>
      </w:r>
    </w:p>
    <w:p w14:paraId="49DBFC7D" w14:textId="77777777" w:rsidR="00C32EBA" w:rsidRPr="00E46AD2" w:rsidRDefault="00C32EBA" w:rsidP="001A721D">
      <w:pPr>
        <w:rPr>
          <w:rFonts w:eastAsia="Times New Roman"/>
        </w:rPr>
      </w:pPr>
      <w:r w:rsidRPr="00E46AD2">
        <w:br w:type="page"/>
      </w:r>
    </w:p>
    <w:p w14:paraId="4B98A6FD" w14:textId="77777777" w:rsidR="00C746CA" w:rsidRPr="00E46AD2" w:rsidRDefault="00C746CA" w:rsidP="008A0417">
      <w:pPr>
        <w:pStyle w:val="1"/>
        <w:rPr>
          <w:rtl/>
        </w:rPr>
      </w:pPr>
      <w:bookmarkStart w:id="221" w:name="_Toc199407137"/>
      <w:r w:rsidRPr="00E46AD2">
        <w:rPr>
          <w:rtl/>
        </w:rPr>
        <w:t>مقاطع من رواية مصحف قاب سراي المنسوب للخليفة عثمان بن عفان</w:t>
      </w:r>
      <w:bookmarkEnd w:id="221"/>
    </w:p>
    <w:p w14:paraId="3A4B2202" w14:textId="77777777" w:rsidR="00C746CA" w:rsidRPr="00E46AD2" w:rsidRDefault="00C746CA" w:rsidP="001A721D">
      <w:pPr>
        <w:rPr>
          <w:rFonts w:eastAsia="Times New Roman"/>
          <w:lang w:val="fr-FR"/>
        </w:rPr>
      </w:pPr>
      <w:r w:rsidRPr="00E46AD2">
        <w:rPr>
          <w:noProof/>
        </w:rPr>
        <w:drawing>
          <wp:inline distT="0" distB="0" distL="0" distR="0" wp14:anchorId="6675DFF9" wp14:editId="5AD008AC">
            <wp:extent cx="5120640" cy="903767"/>
            <wp:effectExtent l="0" t="0" r="3810" b="0"/>
            <wp:docPr id="1835216061" name="صورة 1" descr="P4726#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16061" name="صورة 1" descr="P4726#yIS1"/>
                    <pic:cNvPicPr/>
                  </pic:nvPicPr>
                  <pic:blipFill>
                    <a:blip r:embed="rId16"/>
                    <a:stretch>
                      <a:fillRect/>
                    </a:stretch>
                  </pic:blipFill>
                  <pic:spPr>
                    <a:xfrm>
                      <a:off x="0" y="0"/>
                      <a:ext cx="5132319" cy="905828"/>
                    </a:xfrm>
                    <a:prstGeom prst="rect">
                      <a:avLst/>
                    </a:prstGeom>
                  </pic:spPr>
                </pic:pic>
              </a:graphicData>
            </a:graphic>
          </wp:inline>
        </w:drawing>
      </w:r>
    </w:p>
    <w:p w14:paraId="6F64885B" w14:textId="77777777" w:rsidR="00C746CA" w:rsidRPr="00E46AD2" w:rsidRDefault="00C746CA" w:rsidP="001A721D">
      <w:pPr>
        <w:rPr>
          <w:rFonts w:eastAsia="Times New Roman"/>
        </w:rPr>
      </w:pPr>
      <w:bookmarkStart w:id="222" w:name="bookmark0"/>
      <w:r w:rsidRPr="00E46AD2">
        <w:rPr>
          <w:rFonts w:eastAsia="Times New Roman"/>
          <w:rtl/>
        </w:rPr>
        <w:t xml:space="preserve">الفاتحة </w:t>
      </w:r>
      <w:bookmarkEnd w:id="222"/>
      <w:r w:rsidRPr="00E46AD2">
        <w:rPr>
          <w:rFonts w:eastAsia="Times New Roman"/>
          <w:u w:val="single"/>
          <w:rtl/>
        </w:rPr>
        <w:t>1</w:t>
      </w:r>
    </w:p>
    <w:p w14:paraId="7ECFFEE5" w14:textId="73C7356D" w:rsidR="00C746CA" w:rsidRPr="00E46AD2" w:rsidRDefault="00C746CA" w:rsidP="001A721D">
      <w:pPr>
        <w:rPr>
          <w:rFonts w:eastAsia="Times New Roman"/>
          <w:rtl/>
        </w:rPr>
      </w:pPr>
      <w:r w:rsidRPr="00E46AD2">
        <w:rPr>
          <w:rFonts w:eastAsia="Times New Roman"/>
          <w:rtl/>
        </w:rPr>
        <w:t xml:space="preserve">بسم الله الرحمن الرحيم </w:t>
      </w:r>
      <w:r w:rsidR="0064321B">
        <w:rPr>
          <w:rFonts w:eastAsia="Times New Roman"/>
          <w:rtl/>
        </w:rPr>
        <w:t>"</w:t>
      </w:r>
      <w:r w:rsidRPr="00E46AD2">
        <w:rPr>
          <w:rFonts w:eastAsia="Times New Roman"/>
          <w:rtl/>
        </w:rPr>
        <w:t>1</w:t>
      </w:r>
      <w:r w:rsidR="0064321B">
        <w:rPr>
          <w:rFonts w:eastAsia="Times New Roman"/>
          <w:rtl/>
        </w:rPr>
        <w:t>"</w:t>
      </w:r>
      <w:r w:rsidRPr="00E46AD2">
        <w:rPr>
          <w:rFonts w:eastAsia="Times New Roman"/>
          <w:rtl/>
        </w:rPr>
        <w:t xml:space="preserve"> الحمد لله رب العلمين </w:t>
      </w:r>
      <w:r w:rsidR="0064321B">
        <w:rPr>
          <w:rFonts w:eastAsia="Times New Roman"/>
          <w:rtl/>
        </w:rPr>
        <w:t>"</w:t>
      </w:r>
      <w:r w:rsidRPr="00E46AD2">
        <w:rPr>
          <w:rFonts w:eastAsia="Times New Roman"/>
          <w:rtl/>
        </w:rPr>
        <w:t>2</w:t>
      </w:r>
      <w:r w:rsidR="0064321B">
        <w:rPr>
          <w:rFonts w:eastAsia="Times New Roman"/>
          <w:rtl/>
        </w:rPr>
        <w:t>"</w:t>
      </w:r>
      <w:r w:rsidRPr="00E46AD2">
        <w:rPr>
          <w:rFonts w:eastAsia="Times New Roman"/>
          <w:rtl/>
        </w:rPr>
        <w:t xml:space="preserve"> الرحمن الرحيم </w:t>
      </w:r>
      <w:r w:rsidR="0064321B">
        <w:rPr>
          <w:rFonts w:eastAsia="Times New Roman"/>
          <w:rtl/>
        </w:rPr>
        <w:t>"</w:t>
      </w:r>
      <w:r w:rsidRPr="00E46AD2">
        <w:rPr>
          <w:rFonts w:eastAsia="Times New Roman"/>
          <w:rtl/>
        </w:rPr>
        <w:t>3</w:t>
      </w:r>
      <w:r w:rsidR="0064321B">
        <w:rPr>
          <w:rFonts w:eastAsia="Times New Roman"/>
          <w:rtl/>
        </w:rPr>
        <w:t>"</w:t>
      </w:r>
      <w:r w:rsidRPr="00E46AD2">
        <w:rPr>
          <w:rFonts w:eastAsia="Times New Roman"/>
          <w:rtl/>
        </w:rPr>
        <w:t xml:space="preserve"> ملك يوم الدين </w:t>
      </w:r>
      <w:r w:rsidR="0064321B">
        <w:rPr>
          <w:rFonts w:eastAsia="Times New Roman"/>
          <w:rtl/>
        </w:rPr>
        <w:t>"</w:t>
      </w:r>
      <w:r w:rsidRPr="00E46AD2">
        <w:rPr>
          <w:rFonts w:eastAsia="Times New Roman"/>
          <w:rtl/>
        </w:rPr>
        <w:t>4</w:t>
      </w:r>
      <w:r w:rsidR="0064321B">
        <w:rPr>
          <w:rFonts w:eastAsia="Times New Roman"/>
          <w:rtl/>
        </w:rPr>
        <w:t>"</w:t>
      </w:r>
      <w:r w:rsidRPr="00E46AD2">
        <w:rPr>
          <w:rFonts w:eastAsia="Times New Roman"/>
          <w:rtl/>
        </w:rPr>
        <w:t xml:space="preserve"> اياك نعبد واياك نستعين </w:t>
      </w:r>
      <w:r w:rsidR="0064321B">
        <w:rPr>
          <w:rFonts w:eastAsia="Times New Roman"/>
          <w:rtl/>
        </w:rPr>
        <w:t>"</w:t>
      </w:r>
      <w:r w:rsidRPr="00E46AD2">
        <w:rPr>
          <w:rFonts w:eastAsia="Times New Roman"/>
          <w:rtl/>
        </w:rPr>
        <w:t>5</w:t>
      </w:r>
      <w:r w:rsidR="0064321B">
        <w:rPr>
          <w:rFonts w:eastAsia="Times New Roman"/>
          <w:rtl/>
        </w:rPr>
        <w:t>"</w:t>
      </w:r>
      <w:r w:rsidRPr="00E46AD2">
        <w:rPr>
          <w:rFonts w:eastAsia="Times New Roman"/>
          <w:rtl/>
        </w:rPr>
        <w:t xml:space="preserve"> اهدنا الصرط المستقيم </w:t>
      </w:r>
      <w:r w:rsidR="0064321B">
        <w:rPr>
          <w:rFonts w:eastAsia="Times New Roman"/>
          <w:rtl/>
        </w:rPr>
        <w:t>"</w:t>
      </w:r>
      <w:r w:rsidRPr="00E46AD2">
        <w:rPr>
          <w:rFonts w:eastAsia="Times New Roman"/>
          <w:rtl/>
        </w:rPr>
        <w:t>6</w:t>
      </w:r>
      <w:r w:rsidR="0064321B">
        <w:rPr>
          <w:rFonts w:eastAsia="Times New Roman"/>
          <w:rtl/>
        </w:rPr>
        <w:t>"</w:t>
      </w:r>
      <w:r w:rsidRPr="00E46AD2">
        <w:rPr>
          <w:rFonts w:eastAsia="Times New Roman"/>
          <w:rtl/>
        </w:rPr>
        <w:t xml:space="preserve"> صرط الذين أنعمت عليهم غير المغضوب عليهم ولا الضالين </w:t>
      </w:r>
      <w:r w:rsidR="0064321B">
        <w:rPr>
          <w:rFonts w:eastAsia="Times New Roman"/>
          <w:rtl/>
        </w:rPr>
        <w:t>"</w:t>
      </w:r>
      <w:r w:rsidRPr="00E46AD2">
        <w:rPr>
          <w:rFonts w:eastAsia="Times New Roman"/>
          <w:rtl/>
        </w:rPr>
        <w:t>7</w:t>
      </w:r>
      <w:r w:rsidR="0064321B">
        <w:rPr>
          <w:rFonts w:eastAsia="Times New Roman"/>
          <w:rtl/>
        </w:rPr>
        <w:t>"</w:t>
      </w:r>
    </w:p>
    <w:p w14:paraId="0C729081" w14:textId="77777777" w:rsidR="00C746CA" w:rsidRPr="00E46AD2" w:rsidRDefault="00C746CA" w:rsidP="001A721D">
      <w:pPr>
        <w:rPr>
          <w:rFonts w:eastAsia="Times New Roman"/>
          <w:rtl/>
        </w:rPr>
      </w:pPr>
    </w:p>
    <w:p w14:paraId="221E5B57" w14:textId="77777777" w:rsidR="00C746CA" w:rsidRPr="00E46AD2" w:rsidRDefault="00C746CA" w:rsidP="001A721D">
      <w:pPr>
        <w:rPr>
          <w:rFonts w:eastAsia="Times New Roman"/>
          <w:rtl/>
        </w:rPr>
      </w:pPr>
    </w:p>
    <w:p w14:paraId="01A2CE1C" w14:textId="77777777" w:rsidR="00C746CA" w:rsidRPr="00E46AD2" w:rsidRDefault="00C746CA" w:rsidP="001A721D">
      <w:pPr>
        <w:rPr>
          <w:rFonts w:eastAsia="Times New Roman"/>
        </w:rPr>
      </w:pPr>
      <w:bookmarkStart w:id="223" w:name="bookmark2"/>
      <w:r w:rsidRPr="00E46AD2">
        <w:rPr>
          <w:rFonts w:eastAsia="Times New Roman"/>
          <w:rtl/>
        </w:rPr>
        <w:t>البقرة 2</w:t>
      </w:r>
      <w:bookmarkEnd w:id="223"/>
    </w:p>
    <w:p w14:paraId="5DC9AFCF" w14:textId="77777777" w:rsidR="00C746CA" w:rsidRPr="00E46AD2" w:rsidRDefault="00C746CA" w:rsidP="001A721D">
      <w:pPr>
        <w:rPr>
          <w:rFonts w:eastAsia="Times New Roman"/>
        </w:rPr>
      </w:pPr>
      <w:r w:rsidRPr="00E46AD2">
        <w:rPr>
          <w:rFonts w:eastAsia="Times New Roman"/>
          <w:rtl/>
        </w:rPr>
        <w:t>بسم الله الرحمن الرحيم</w:t>
      </w:r>
    </w:p>
    <w:p w14:paraId="1D6A756A" w14:textId="372E362B" w:rsidR="00C746CA" w:rsidRPr="00E46AD2" w:rsidRDefault="00C746CA" w:rsidP="001A721D">
      <w:pPr>
        <w:rPr>
          <w:rFonts w:eastAsia="Times New Roman"/>
        </w:rPr>
      </w:pPr>
      <w:r w:rsidRPr="00E46AD2">
        <w:rPr>
          <w:rFonts w:eastAsia="Times New Roman"/>
          <w:rtl/>
        </w:rPr>
        <w:t xml:space="preserve">الم </w:t>
      </w:r>
      <w:r w:rsidR="0064321B">
        <w:rPr>
          <w:rFonts w:eastAsia="Times New Roman"/>
          <w:rtl/>
        </w:rPr>
        <w:t>"</w:t>
      </w:r>
      <w:r w:rsidRPr="00E46AD2">
        <w:rPr>
          <w:rFonts w:eastAsia="Times New Roman"/>
          <w:rtl/>
        </w:rPr>
        <w:t>1</w:t>
      </w:r>
      <w:r w:rsidR="0064321B">
        <w:rPr>
          <w:rFonts w:eastAsia="Times New Roman"/>
          <w:rtl/>
        </w:rPr>
        <w:t>"</w:t>
      </w:r>
      <w:r w:rsidRPr="00E46AD2">
        <w:rPr>
          <w:rFonts w:eastAsia="Times New Roman"/>
          <w:rtl/>
        </w:rPr>
        <w:t xml:space="preserve"> ذلك الكتب لا ريب فيه هدى للمتقين الذين يومنون بالغيب ويقيمون الصلوة ومما رزقنكم ينفقون </w:t>
      </w:r>
      <w:r w:rsidR="0064321B">
        <w:rPr>
          <w:rFonts w:eastAsia="Times New Roman"/>
          <w:rtl/>
        </w:rPr>
        <w:t>"</w:t>
      </w:r>
      <w:r w:rsidRPr="00E46AD2">
        <w:rPr>
          <w:rFonts w:eastAsia="Times New Roman"/>
          <w:rtl/>
        </w:rPr>
        <w:t>2</w:t>
      </w:r>
      <w:r w:rsidR="0064321B">
        <w:rPr>
          <w:rFonts w:eastAsia="Times New Roman"/>
          <w:rtl/>
        </w:rPr>
        <w:t>"</w:t>
      </w:r>
      <w:r w:rsidRPr="00E46AD2">
        <w:rPr>
          <w:rFonts w:eastAsia="Times New Roman"/>
          <w:rtl/>
        </w:rPr>
        <w:t xml:space="preserve"> والذين يومنون بما انزل اليك وما انزل من قبلك وبالاخرة هم يوقنون </w:t>
      </w:r>
      <w:r w:rsidR="0064321B">
        <w:rPr>
          <w:rFonts w:eastAsia="Times New Roman"/>
          <w:rtl/>
        </w:rPr>
        <w:t>"</w:t>
      </w:r>
      <w:r w:rsidRPr="00E46AD2">
        <w:rPr>
          <w:rFonts w:eastAsia="Times New Roman"/>
          <w:rtl/>
        </w:rPr>
        <w:t>3</w:t>
      </w:r>
      <w:r w:rsidR="0064321B">
        <w:rPr>
          <w:rFonts w:eastAsia="Times New Roman"/>
          <w:rtl/>
        </w:rPr>
        <w:t>"</w:t>
      </w:r>
      <w:r w:rsidRPr="00E46AD2">
        <w:rPr>
          <w:rFonts w:eastAsia="Times New Roman"/>
          <w:rtl/>
        </w:rPr>
        <w:t xml:space="preserve"> اوليك علا هدى من ربهم واوليك هم المفلحون </w:t>
      </w:r>
      <w:r w:rsidR="0064321B">
        <w:rPr>
          <w:rFonts w:eastAsia="Times New Roman"/>
          <w:rtl/>
        </w:rPr>
        <w:t>"</w:t>
      </w:r>
      <w:r w:rsidRPr="00E46AD2">
        <w:rPr>
          <w:rFonts w:eastAsia="Times New Roman"/>
          <w:rtl/>
        </w:rPr>
        <w:t>4</w:t>
      </w:r>
      <w:r w:rsidR="0064321B">
        <w:rPr>
          <w:rFonts w:eastAsia="Times New Roman"/>
          <w:rtl/>
        </w:rPr>
        <w:t>"</w:t>
      </w:r>
      <w:r w:rsidRPr="00E46AD2">
        <w:rPr>
          <w:rFonts w:eastAsia="Times New Roman"/>
          <w:rtl/>
        </w:rPr>
        <w:t xml:space="preserve">ان الذين كفروا سوا عليهم انذرتم ام لم تنذرهم لا يومنون </w:t>
      </w:r>
      <w:r w:rsidR="0064321B">
        <w:rPr>
          <w:rFonts w:eastAsia="Times New Roman"/>
          <w:rtl/>
        </w:rPr>
        <w:t>"</w:t>
      </w:r>
      <w:r w:rsidRPr="00E46AD2">
        <w:rPr>
          <w:rFonts w:eastAsia="Times New Roman"/>
          <w:rtl/>
        </w:rPr>
        <w:t>5</w:t>
      </w:r>
      <w:r w:rsidR="0064321B">
        <w:rPr>
          <w:rFonts w:eastAsia="Times New Roman"/>
          <w:rtl/>
        </w:rPr>
        <w:t>"</w:t>
      </w:r>
      <w:r w:rsidRPr="00E46AD2">
        <w:rPr>
          <w:rFonts w:eastAsia="Times New Roman"/>
          <w:rtl/>
        </w:rPr>
        <w:t xml:space="preserve"> ختم الله علا قلوهم وعلا سمعهم وعلا ابصرهم غشوة ولهم عذاب عظيم </w:t>
      </w:r>
      <w:r w:rsidR="0064321B">
        <w:rPr>
          <w:rFonts w:eastAsia="Times New Roman"/>
          <w:rtl/>
        </w:rPr>
        <w:t>"</w:t>
      </w:r>
      <w:r w:rsidRPr="00E46AD2">
        <w:rPr>
          <w:rFonts w:eastAsia="Times New Roman"/>
          <w:rtl/>
        </w:rPr>
        <w:t>6</w:t>
      </w:r>
      <w:r w:rsidR="0064321B">
        <w:rPr>
          <w:rFonts w:eastAsia="Times New Roman"/>
          <w:rtl/>
        </w:rPr>
        <w:t>"</w:t>
      </w:r>
      <w:r w:rsidRPr="00E46AD2">
        <w:rPr>
          <w:rFonts w:eastAsia="Times New Roman"/>
          <w:rtl/>
        </w:rPr>
        <w:t xml:space="preserve"> ومن الناس من يقول امنا بالله وباليوم الاخر وما هم بمومنين </w:t>
      </w:r>
      <w:r w:rsidR="0064321B">
        <w:rPr>
          <w:rFonts w:eastAsia="Times New Roman"/>
          <w:rtl/>
        </w:rPr>
        <w:t>"</w:t>
      </w:r>
      <w:r w:rsidRPr="00E46AD2">
        <w:rPr>
          <w:rFonts w:eastAsia="Times New Roman"/>
          <w:rtl/>
        </w:rPr>
        <w:t>7</w:t>
      </w:r>
      <w:r w:rsidR="0064321B">
        <w:rPr>
          <w:rFonts w:eastAsia="Times New Roman"/>
          <w:rtl/>
        </w:rPr>
        <w:t>"</w:t>
      </w:r>
      <w:r w:rsidRPr="00E46AD2">
        <w:rPr>
          <w:rFonts w:eastAsia="Times New Roman"/>
          <w:rtl/>
        </w:rPr>
        <w:t xml:space="preserve"> يخدعون الله والذين امنوا وما يخدعون الا انفسهم وما يشعرون </w:t>
      </w:r>
      <w:r w:rsidR="0064321B">
        <w:rPr>
          <w:rFonts w:eastAsia="Times New Roman"/>
          <w:rtl/>
        </w:rPr>
        <w:t>"</w:t>
      </w:r>
      <w:r w:rsidRPr="00E46AD2">
        <w:rPr>
          <w:rFonts w:eastAsia="Times New Roman"/>
          <w:rtl/>
        </w:rPr>
        <w:t>8</w:t>
      </w:r>
      <w:r w:rsidR="0064321B">
        <w:rPr>
          <w:rFonts w:eastAsia="Times New Roman"/>
          <w:rtl/>
        </w:rPr>
        <w:t>"</w:t>
      </w:r>
      <w:r w:rsidRPr="00E46AD2">
        <w:rPr>
          <w:rFonts w:eastAsia="Times New Roman"/>
          <w:rtl/>
        </w:rPr>
        <w:t xml:space="preserve"> في قلوبهم مرض فزدهم الله مرضا ولهم عذاب اليم بما كانوا يكذبون </w:t>
      </w:r>
      <w:r w:rsidR="0064321B">
        <w:rPr>
          <w:rFonts w:eastAsia="Times New Roman"/>
          <w:rtl/>
        </w:rPr>
        <w:t>"</w:t>
      </w:r>
      <w:r w:rsidRPr="00E46AD2">
        <w:rPr>
          <w:rFonts w:eastAsia="Times New Roman"/>
          <w:rtl/>
        </w:rPr>
        <w:t>9</w:t>
      </w:r>
      <w:r w:rsidR="0064321B">
        <w:rPr>
          <w:rFonts w:eastAsia="Times New Roman"/>
          <w:rtl/>
        </w:rPr>
        <w:t>"</w:t>
      </w:r>
      <w:r w:rsidRPr="00E46AD2">
        <w:rPr>
          <w:rFonts w:eastAsia="Times New Roman"/>
          <w:rtl/>
        </w:rPr>
        <w:t xml:space="preserve"> واذا قيل لهم لا تفسدوا في الارض قالوا انما نحن مصلحون </w:t>
      </w:r>
      <w:r w:rsidR="0064321B">
        <w:rPr>
          <w:rFonts w:eastAsia="Times New Roman"/>
          <w:rtl/>
        </w:rPr>
        <w:t>"</w:t>
      </w:r>
      <w:r w:rsidRPr="00E46AD2">
        <w:rPr>
          <w:rFonts w:eastAsia="Times New Roman"/>
          <w:rtl/>
        </w:rPr>
        <w:t>10</w:t>
      </w:r>
      <w:r w:rsidR="0064321B">
        <w:rPr>
          <w:rFonts w:eastAsia="Times New Roman"/>
          <w:rtl/>
        </w:rPr>
        <w:t>"</w:t>
      </w:r>
      <w:r w:rsidRPr="00E46AD2">
        <w:rPr>
          <w:rFonts w:eastAsia="Times New Roman"/>
          <w:rtl/>
        </w:rPr>
        <w:t xml:space="preserve"> الا انهم هم المفسدون ولكن لا يشعرون </w:t>
      </w:r>
      <w:r w:rsidR="0064321B">
        <w:rPr>
          <w:rFonts w:eastAsia="Times New Roman"/>
          <w:rtl/>
        </w:rPr>
        <w:t>"</w:t>
      </w:r>
      <w:r w:rsidRPr="00E46AD2">
        <w:rPr>
          <w:rFonts w:eastAsia="Times New Roman"/>
        </w:rPr>
        <w:t>11</w:t>
      </w:r>
      <w:r w:rsidR="0064321B">
        <w:rPr>
          <w:rFonts w:eastAsia="Times New Roman"/>
          <w:rtl/>
        </w:rPr>
        <w:t>"</w:t>
      </w:r>
      <w:r w:rsidRPr="00E46AD2">
        <w:rPr>
          <w:rFonts w:eastAsia="Times New Roman"/>
          <w:rtl/>
        </w:rPr>
        <w:t xml:space="preserve"> واذا قيل لهم امنوا كما امن الناس قالوا انومن كما امن السفها الا انهم هم السفها ولكن لا يعلمون </w:t>
      </w:r>
      <w:r w:rsidR="0064321B">
        <w:rPr>
          <w:rFonts w:eastAsia="Times New Roman"/>
          <w:rtl/>
        </w:rPr>
        <w:t>"</w:t>
      </w:r>
      <w:r w:rsidRPr="00E46AD2">
        <w:rPr>
          <w:rFonts w:eastAsia="Times New Roman"/>
          <w:rtl/>
        </w:rPr>
        <w:t>12</w:t>
      </w:r>
      <w:r w:rsidR="0064321B">
        <w:rPr>
          <w:rFonts w:eastAsia="Times New Roman"/>
          <w:rtl/>
        </w:rPr>
        <w:t>"</w:t>
      </w:r>
      <w:r w:rsidRPr="00E46AD2">
        <w:rPr>
          <w:rFonts w:eastAsia="Times New Roman"/>
          <w:rtl/>
        </w:rPr>
        <w:t xml:space="preserve"> واذا لقوا الذين امنوا قالوا امنا واذا خلوا الى شيطينم قالوا انا معكم انما نحن مستهزون </w:t>
      </w:r>
      <w:r w:rsidR="0064321B">
        <w:rPr>
          <w:rFonts w:eastAsia="Times New Roman"/>
          <w:rtl/>
        </w:rPr>
        <w:t>"</w:t>
      </w:r>
      <w:r w:rsidRPr="00E46AD2">
        <w:rPr>
          <w:rFonts w:eastAsia="Times New Roman"/>
        </w:rPr>
        <w:t>13</w:t>
      </w:r>
      <w:r w:rsidR="0064321B">
        <w:rPr>
          <w:rFonts w:eastAsia="Times New Roman"/>
          <w:rtl/>
        </w:rPr>
        <w:t>"</w:t>
      </w:r>
      <w:r w:rsidRPr="00E46AD2">
        <w:rPr>
          <w:rFonts w:eastAsia="Times New Roman"/>
          <w:rtl/>
        </w:rPr>
        <w:t xml:space="preserve"> الله يستهزي بهم ويمدهم في طغينهم يعمهون </w:t>
      </w:r>
      <w:r w:rsidR="0064321B">
        <w:rPr>
          <w:rFonts w:eastAsia="Times New Roman"/>
          <w:rtl/>
        </w:rPr>
        <w:t>"</w:t>
      </w:r>
      <w:r w:rsidRPr="00E46AD2">
        <w:rPr>
          <w:rFonts w:eastAsia="Times New Roman"/>
          <w:rtl/>
        </w:rPr>
        <w:t>14</w:t>
      </w:r>
      <w:r w:rsidR="0064321B">
        <w:rPr>
          <w:rFonts w:eastAsia="Times New Roman"/>
          <w:rtl/>
        </w:rPr>
        <w:t>"</w:t>
      </w:r>
      <w:r w:rsidRPr="00E46AD2">
        <w:rPr>
          <w:rFonts w:eastAsia="Times New Roman"/>
          <w:rtl/>
        </w:rPr>
        <w:t xml:space="preserve"> اوليك الذين اشتروا الضللة بالهدى فما ربحت تجرتهم وما كانوا مهتدين </w:t>
      </w:r>
      <w:r w:rsidR="0064321B">
        <w:rPr>
          <w:rFonts w:eastAsia="Times New Roman"/>
          <w:rtl/>
        </w:rPr>
        <w:t>"</w:t>
      </w:r>
      <w:r w:rsidRPr="00E46AD2">
        <w:rPr>
          <w:rFonts w:eastAsia="Times New Roman"/>
        </w:rPr>
        <w:t>15</w:t>
      </w:r>
      <w:r w:rsidR="0064321B">
        <w:rPr>
          <w:rFonts w:eastAsia="Times New Roman"/>
          <w:rtl/>
        </w:rPr>
        <w:t>"</w:t>
      </w:r>
    </w:p>
    <w:p w14:paraId="182720F4" w14:textId="405244BB" w:rsidR="00C746CA" w:rsidRPr="00E46AD2" w:rsidRDefault="00C746CA" w:rsidP="001A721D">
      <w:pPr>
        <w:rPr>
          <w:rFonts w:eastAsia="Times New Roman"/>
        </w:rPr>
        <w:sectPr w:rsidR="00C746CA" w:rsidRPr="00E46AD2" w:rsidSect="00325A9C">
          <w:headerReference w:type="even" r:id="rId17"/>
          <w:footerReference w:type="default" r:id="rId18"/>
          <w:pgSz w:w="11906" w:h="16838" w:code="9"/>
          <w:pgMar w:top="1440" w:right="1080" w:bottom="1440" w:left="1080" w:header="0" w:footer="542" w:gutter="0"/>
          <w:cols w:space="720"/>
          <w:noEndnote/>
          <w:titlePg/>
          <w:bidi/>
          <w:docGrid w:linePitch="381"/>
        </w:sectPr>
      </w:pPr>
      <w:r w:rsidRPr="00E46AD2">
        <w:rPr>
          <w:rFonts w:eastAsia="Times New Roman"/>
          <w:rtl/>
        </w:rPr>
        <w:t xml:space="preserve">مثلهم كمثل الذي استوقد نارا فلما اضات ما حوله ذهب الله بنورهم وتركهم في ظلمت لا يبصرون </w:t>
      </w:r>
      <w:r w:rsidR="0064321B">
        <w:rPr>
          <w:rFonts w:eastAsia="Times New Roman"/>
          <w:rtl/>
        </w:rPr>
        <w:t>"</w:t>
      </w:r>
      <w:r w:rsidRPr="00E46AD2">
        <w:rPr>
          <w:rFonts w:eastAsia="Times New Roman"/>
          <w:rtl/>
        </w:rPr>
        <w:t>16</w:t>
      </w:r>
      <w:r w:rsidR="0064321B">
        <w:rPr>
          <w:rFonts w:eastAsia="Times New Roman"/>
          <w:rtl/>
        </w:rPr>
        <w:t>"</w:t>
      </w:r>
      <w:r w:rsidRPr="00E46AD2">
        <w:rPr>
          <w:rFonts w:eastAsia="Times New Roman"/>
          <w:rtl/>
        </w:rPr>
        <w:t xml:space="preserve"> صم بكم عمي فهم لا يرجعون ر17</w:t>
      </w:r>
      <w:r w:rsidR="0064321B">
        <w:rPr>
          <w:rFonts w:eastAsia="Times New Roman"/>
          <w:rtl/>
        </w:rPr>
        <w:t>"</w:t>
      </w:r>
      <w:r w:rsidRPr="00E46AD2">
        <w:rPr>
          <w:rFonts w:eastAsia="Times New Roman"/>
          <w:rtl/>
        </w:rPr>
        <w:t xml:space="preserve"> او كصيب من السما فيه ظلمت ورعد وبرق يجعلون اصابعهم في اذانهم من الصوعق حذر الموت والله محيط بالكفرين </w:t>
      </w:r>
      <w:r w:rsidR="0064321B">
        <w:rPr>
          <w:rFonts w:eastAsia="Times New Roman"/>
          <w:rtl/>
        </w:rPr>
        <w:t>"</w:t>
      </w:r>
      <w:r w:rsidRPr="00E46AD2">
        <w:rPr>
          <w:rFonts w:eastAsia="Times New Roman"/>
          <w:rtl/>
        </w:rPr>
        <w:t>18</w:t>
      </w:r>
      <w:r w:rsidR="0064321B">
        <w:rPr>
          <w:rFonts w:eastAsia="Times New Roman"/>
          <w:rtl/>
        </w:rPr>
        <w:t>"</w:t>
      </w:r>
      <w:r w:rsidRPr="00E46AD2">
        <w:rPr>
          <w:rFonts w:eastAsia="Times New Roman"/>
          <w:rtl/>
        </w:rPr>
        <w:t xml:space="preserve"> يكاد البرق يخطف ابصرهم كلما اضا لهم مشوا فيه واذا اظلم عليهم قاموا ولو شا الله لذهب بسمعهم وابصرهم ان الله علا كل شي قدير </w:t>
      </w:r>
      <w:r w:rsidR="0064321B">
        <w:rPr>
          <w:rFonts w:eastAsia="Times New Roman"/>
          <w:rtl/>
        </w:rPr>
        <w:t>"</w:t>
      </w:r>
      <w:r w:rsidRPr="00E46AD2">
        <w:rPr>
          <w:rFonts w:eastAsia="Times New Roman"/>
          <w:rtl/>
        </w:rPr>
        <w:t>19</w:t>
      </w:r>
      <w:r w:rsidR="0064321B">
        <w:rPr>
          <w:rFonts w:eastAsia="Times New Roman"/>
          <w:rtl/>
        </w:rPr>
        <w:t>"</w:t>
      </w:r>
      <w:r w:rsidRPr="00E46AD2">
        <w:rPr>
          <w:rFonts w:eastAsia="Times New Roman"/>
          <w:rtl/>
        </w:rPr>
        <w:t xml:space="preserve"> يايها الناس اعبدوا ربكم الذي خلقكم والذين من قبلك لعلكم تتقون </w:t>
      </w:r>
      <w:r w:rsidR="0064321B">
        <w:rPr>
          <w:rFonts w:eastAsia="Times New Roman"/>
          <w:rtl/>
        </w:rPr>
        <w:t>"</w:t>
      </w:r>
      <w:r w:rsidRPr="00E46AD2">
        <w:rPr>
          <w:rFonts w:eastAsia="Times New Roman"/>
          <w:rtl/>
        </w:rPr>
        <w:t>20</w:t>
      </w:r>
      <w:r w:rsidR="0064321B">
        <w:rPr>
          <w:rFonts w:eastAsia="Times New Roman"/>
          <w:rtl/>
        </w:rPr>
        <w:t>"</w:t>
      </w:r>
      <w:r w:rsidRPr="00E46AD2">
        <w:rPr>
          <w:rFonts w:eastAsia="Times New Roman"/>
          <w:rtl/>
        </w:rPr>
        <w:t xml:space="preserve"> الذي جعل لكم الارض فرشا والسما بنا وانزل من السما ما فاخرج به من الثمرت رزقا لكم فلا تجعلوا لله انددا وانتم تعلمون </w:t>
      </w:r>
      <w:r w:rsidR="0064321B">
        <w:rPr>
          <w:rFonts w:eastAsia="Times New Roman"/>
          <w:rtl/>
        </w:rPr>
        <w:t>"</w:t>
      </w:r>
      <w:r w:rsidRPr="00E46AD2">
        <w:rPr>
          <w:rFonts w:eastAsia="Times New Roman"/>
          <w:rtl/>
        </w:rPr>
        <w:t>21</w:t>
      </w:r>
      <w:r w:rsidR="0064321B">
        <w:rPr>
          <w:rFonts w:eastAsia="Times New Roman"/>
          <w:rtl/>
        </w:rPr>
        <w:t>"</w:t>
      </w:r>
      <w:r w:rsidRPr="00E46AD2">
        <w:rPr>
          <w:rFonts w:eastAsia="Times New Roman"/>
          <w:rtl/>
        </w:rPr>
        <w:t xml:space="preserve"> وان كنتم في ريب مما نزلنا علا عبدنا فاتوا بسورة من مثله وادعوا شهداكم من دون الله ان كنتم صدقين </w:t>
      </w:r>
      <w:r w:rsidR="0064321B">
        <w:rPr>
          <w:rFonts w:eastAsia="Times New Roman"/>
          <w:rtl/>
        </w:rPr>
        <w:t>"</w:t>
      </w:r>
      <w:r w:rsidRPr="00E46AD2">
        <w:rPr>
          <w:rFonts w:eastAsia="Times New Roman"/>
          <w:rtl/>
        </w:rPr>
        <w:t>22</w:t>
      </w:r>
      <w:r w:rsidR="0064321B">
        <w:rPr>
          <w:rFonts w:eastAsia="Times New Roman"/>
          <w:rtl/>
        </w:rPr>
        <w:t>"</w:t>
      </w:r>
      <w:r w:rsidRPr="00E46AD2">
        <w:rPr>
          <w:rFonts w:eastAsia="Times New Roman"/>
          <w:rtl/>
        </w:rPr>
        <w:t xml:space="preserve"> فان لم تفعلوا ولن تفعلوا فاتقوا النار التي وقودها الناس والحجرة اعدت للكفرين </w:t>
      </w:r>
      <w:r w:rsidR="0064321B">
        <w:rPr>
          <w:rFonts w:eastAsia="Times New Roman"/>
          <w:rtl/>
        </w:rPr>
        <w:t>"</w:t>
      </w:r>
      <w:r w:rsidRPr="00E46AD2">
        <w:rPr>
          <w:rFonts w:eastAsia="Times New Roman"/>
          <w:rtl/>
        </w:rPr>
        <w:t>23</w:t>
      </w:r>
      <w:r w:rsidR="0064321B">
        <w:rPr>
          <w:rFonts w:eastAsia="Times New Roman"/>
          <w:rtl/>
        </w:rPr>
        <w:t>"</w:t>
      </w:r>
    </w:p>
    <w:p w14:paraId="3027E205" w14:textId="77777777" w:rsidR="00C746CA" w:rsidRPr="00E46AD2" w:rsidRDefault="00C746CA" w:rsidP="008A0417">
      <w:pPr>
        <w:pStyle w:val="1"/>
      </w:pPr>
      <w:bookmarkStart w:id="224" w:name="_Toc199407138"/>
      <w:r w:rsidRPr="00E46AD2">
        <w:rPr>
          <w:rtl/>
        </w:rPr>
        <w:t>شكر</w:t>
      </w:r>
      <w:bookmarkEnd w:id="224"/>
    </w:p>
    <w:p w14:paraId="0516A832" w14:textId="77777777" w:rsidR="00C746CA" w:rsidRPr="00E46AD2" w:rsidRDefault="00C746CA" w:rsidP="001A721D">
      <w:r w:rsidRPr="00E46AD2">
        <w:t xml:space="preserve">"... </w:t>
      </w:r>
      <w:r w:rsidRPr="00E46AD2">
        <w:rPr>
          <w:rtl/>
        </w:rPr>
        <w:t>وبعد،</w:t>
      </w:r>
    </w:p>
    <w:p w14:paraId="513F397D" w14:textId="77777777" w:rsidR="00C746CA" w:rsidRPr="00E46AD2" w:rsidRDefault="00C746CA" w:rsidP="001A721D">
      <w:r w:rsidRPr="00E46AD2">
        <w:rPr>
          <w:rtl/>
        </w:rPr>
        <w:t>فإن هذا الكتاب، الذي أتشرف بتقديمه بين يدي القارئ الكريم، لم يكن ليرى النور لولا توفيق الله تعالى أولًا، ثم ذلك الفيض المتدفق من الأفكار والرؤى التي استقيتها – وإن لم يكن ذلك بشكل مباشر في كثير من الأحيان – من بحر التدبر المتلاطم لكتاب الله العزيز</w:t>
      </w:r>
      <w:r w:rsidRPr="00E46AD2">
        <w:t>.</w:t>
      </w:r>
    </w:p>
    <w:p w14:paraId="018D5A83" w14:textId="77777777" w:rsidR="00C746CA" w:rsidRPr="00E46AD2" w:rsidRDefault="00C746CA" w:rsidP="001A721D">
      <w:r w:rsidRPr="00E46AD2">
        <w:rPr>
          <w:rtl/>
        </w:rPr>
        <w:t xml:space="preserve">وإنه لمن دواعي سروري وامتناني أن أُخصص هذه المساحة في مقدمة الكتاب لأتقدم بوافر الشكر وعميق العرفان إلى </w:t>
      </w:r>
      <w:r w:rsidRPr="00E46AD2">
        <w:rPr>
          <w:b/>
          <w:bCs/>
          <w:rtl/>
        </w:rPr>
        <w:t>جماعة المتدبرين الناشطين على منصات التواصل الاجتماعي</w:t>
      </w:r>
      <w:r w:rsidRPr="00E46AD2">
        <w:t xml:space="preserve">. </w:t>
      </w:r>
      <w:r w:rsidRPr="00E46AD2">
        <w:rPr>
          <w:rtl/>
        </w:rPr>
        <w:t>تلك المنصات التي غدت ساحات رحبة لتبادل الأفكار، ومناقشة الرؤى، والتفاعل الخلاق حول آيات الذكر الحكيم</w:t>
      </w:r>
      <w:r w:rsidRPr="00E46AD2">
        <w:t>.</w:t>
      </w:r>
    </w:p>
    <w:p w14:paraId="26D60EDC" w14:textId="77777777" w:rsidR="00C746CA" w:rsidRPr="00E46AD2" w:rsidRDefault="00C746CA" w:rsidP="001A721D">
      <w:r w:rsidRPr="00E46AD2">
        <w:rPr>
          <w:rtl/>
        </w:rPr>
        <w:t>إلى هؤلاء المتدبرين الذين لم ألتقِ بكثير منهم وجهًا لوجه، ولم تتح لي الفرصة في الغالب لقراءة كل ما خطته أقلامهم بشكل مباشر، أقول: إن أفكاركم النيرة، ورؤاكم الثاقبة، وتأملاتكم العميقة في كتاب الله، قد تسربت إليّ عبر قنوات متعددة، وتفاعلت في وجداني، وأثرت – بشكل لا يمكن إنكاره – في فهمي لكلام الله تعالى، وبالتالي، في صياغة هذا الكتاب وفي تشكيل بنيته ومضمونه. لقد وجد صدى أفكاركم طريقه إلى صفحات هذا الكتاب، وإن لم أشر إلى مصادرها بشكل صريح في كل موضع</w:t>
      </w:r>
      <w:r w:rsidRPr="00E46AD2">
        <w:t>.</w:t>
      </w:r>
    </w:p>
    <w:p w14:paraId="7D04DB65" w14:textId="77777777" w:rsidR="00C746CA" w:rsidRPr="00E46AD2" w:rsidRDefault="00C746CA" w:rsidP="001A721D">
      <w:r w:rsidRPr="00E46AD2">
        <w:rPr>
          <w:rtl/>
        </w:rPr>
        <w:t>لقد كنتم – أيها المتدبرون الكرام – شركاء غير مباشرين في هذا الجهد، ومساهمين فاعلين في إنجازه. فكل ومضة فكر، وكل خاطرة تدبر، وكل رؤية جديدة، انطلقت من منصاتكم، كانت بمثابة الشعاع الذي يضيء زاوية من زوايا الفهم، ويسهم في الكشف عن درر المعاني الكامنة في كتاب الله</w:t>
      </w:r>
      <w:r w:rsidRPr="00E46AD2">
        <w:t>.</w:t>
      </w:r>
    </w:p>
    <w:p w14:paraId="3E61B65A" w14:textId="77777777" w:rsidR="00C746CA" w:rsidRPr="00E46AD2" w:rsidRDefault="00C746CA" w:rsidP="001A721D">
      <w:r w:rsidRPr="00E46AD2">
        <w:rPr>
          <w:rtl/>
        </w:rPr>
        <w:t>إنني أدرك تمام الإدراك أن هذا الكتاب مدين لكم بالكثير، وأن فضْلَكُم عليه لا يُنكر. فأنتم من فتح لي آفاقًا جديدة في التدبر، وأنتم من شجعني على المضي قدمًا في هذا الطريق، وأنتم من ألهمني – بجهودكم المخلصة – على تقديم هذا العمل المتواضع</w:t>
      </w:r>
      <w:r w:rsidRPr="00E46AD2">
        <w:t>.</w:t>
      </w:r>
    </w:p>
    <w:p w14:paraId="459D7848" w14:textId="77777777" w:rsidR="00C746CA" w:rsidRPr="00E46AD2" w:rsidRDefault="00C746CA" w:rsidP="001A721D">
      <w:r w:rsidRPr="00E46AD2">
        <w:rPr>
          <w:rtl/>
        </w:rPr>
        <w:t>فشكرًا لكم من أعماق قلبي، وجزاكم الله عني وعن كل قارئ لهذا الكتاب خير الجزاء. ولكم مني – ومن كل من سينتفع بهذا الكتاب – خالص التقدير والاحترام، وصادق الدعاء بالتوفيق والسداد</w:t>
      </w:r>
      <w:r w:rsidRPr="00E46AD2">
        <w:t>."</w:t>
      </w:r>
    </w:p>
    <w:p w14:paraId="451C36FA" w14:textId="77777777" w:rsidR="00C746CA" w:rsidRPr="00E46AD2" w:rsidRDefault="00C746CA" w:rsidP="001A721D">
      <w:pPr>
        <w:rPr>
          <w:rtl/>
          <w:lang w:val="fr-FR"/>
        </w:rPr>
      </w:pPr>
      <w:r w:rsidRPr="00E46AD2">
        <w:rPr>
          <w:rtl/>
          <w:lang w:val="fr-FR"/>
        </w:rPr>
        <w:br w:type="page"/>
      </w:r>
    </w:p>
    <w:p w14:paraId="6DD869F0" w14:textId="12861EA1" w:rsidR="00322D5A" w:rsidRPr="00E46AD2" w:rsidRDefault="00322D5A" w:rsidP="008A0417">
      <w:pPr>
        <w:pStyle w:val="1"/>
        <w:rPr>
          <w:rtl/>
        </w:rPr>
      </w:pPr>
      <w:bookmarkStart w:id="225" w:name="_Toc199407139"/>
      <w:r w:rsidRPr="00E46AD2">
        <w:rPr>
          <w:rtl/>
        </w:rPr>
        <w:t>المراجع</w:t>
      </w:r>
      <w:bookmarkEnd w:id="225"/>
    </w:p>
    <w:p w14:paraId="4AFFCB5C" w14:textId="77777777" w:rsidR="00323FF9" w:rsidRPr="00E46AD2" w:rsidRDefault="00323FF9" w:rsidP="009A6CA1">
      <w:pPr>
        <w:pStyle w:val="a9"/>
        <w:numPr>
          <w:ilvl w:val="1"/>
          <w:numId w:val="377"/>
        </w:numPr>
        <w:rPr>
          <w:lang w:eastAsia="fr-FR"/>
        </w:rPr>
      </w:pPr>
      <w:bookmarkStart w:id="226" w:name="_Toc192269214"/>
      <w:r w:rsidRPr="00E46AD2">
        <w:rPr>
          <w:rtl/>
          <w:lang w:eastAsia="fr-FR" w:bidi="ar-MA"/>
        </w:rPr>
        <w:t>قائمة مراجع ومصادر</w:t>
      </w:r>
      <w:r w:rsidRPr="00E46AD2">
        <w:rPr>
          <w:lang w:eastAsia="fr-FR"/>
        </w:rPr>
        <w:t>:</w:t>
      </w:r>
      <w:bookmarkEnd w:id="226"/>
    </w:p>
    <w:p w14:paraId="1C6889E4" w14:textId="77777777" w:rsidR="00323FF9" w:rsidRPr="00E46AD2" w:rsidRDefault="00323FF9" w:rsidP="009A6CA1">
      <w:pPr>
        <w:pStyle w:val="a9"/>
        <w:numPr>
          <w:ilvl w:val="1"/>
          <w:numId w:val="377"/>
        </w:numPr>
        <w:rPr>
          <w:lang w:eastAsia="fr-FR"/>
        </w:rPr>
      </w:pPr>
      <w:r w:rsidRPr="00E46AD2">
        <w:rPr>
          <w:rtl/>
          <w:lang w:eastAsia="fr-FR"/>
        </w:rPr>
        <w:t>قسم الكتب</w:t>
      </w:r>
      <w:r w:rsidRPr="00E46AD2">
        <w:rPr>
          <w:lang w:eastAsia="fr-FR"/>
        </w:rPr>
        <w:t>:</w:t>
      </w:r>
    </w:p>
    <w:p w14:paraId="717EA76C" w14:textId="26108E7D" w:rsidR="00323FF9" w:rsidRPr="00E46AD2" w:rsidRDefault="00323FF9" w:rsidP="009A6CA1">
      <w:pPr>
        <w:pStyle w:val="a9"/>
        <w:numPr>
          <w:ilvl w:val="1"/>
          <w:numId w:val="377"/>
        </w:numPr>
        <w:rPr>
          <w:lang w:eastAsia="fr-FR"/>
        </w:rPr>
      </w:pPr>
      <w:r w:rsidRPr="00E46AD2">
        <w:rPr>
          <w:rtl/>
          <w:lang w:eastAsia="fr-FR"/>
        </w:rPr>
        <w:t xml:space="preserve">تفاسير ميسرة </w:t>
      </w:r>
      <w:r w:rsidR="0064321B">
        <w:rPr>
          <w:rtl/>
          <w:lang w:eastAsia="fr-FR"/>
        </w:rPr>
        <w:t>"</w:t>
      </w:r>
      <w:r w:rsidRPr="00E46AD2">
        <w:rPr>
          <w:rtl/>
          <w:lang w:eastAsia="fr-FR"/>
        </w:rPr>
        <w:t>مثل: التفسير الميسر، تفسير السعدي</w:t>
      </w:r>
      <w:r w:rsidR="0064321B">
        <w:rPr>
          <w:rtl/>
          <w:lang w:eastAsia="fr-FR"/>
        </w:rPr>
        <w:t>"</w:t>
      </w:r>
      <w:r w:rsidRPr="00E46AD2">
        <w:rPr>
          <w:lang w:eastAsia="fr-FR"/>
        </w:rPr>
        <w:t>.</w:t>
      </w:r>
    </w:p>
    <w:p w14:paraId="22E9D1E6" w14:textId="2FF3D0EB" w:rsidR="00323FF9" w:rsidRPr="00E46AD2" w:rsidRDefault="00323FF9" w:rsidP="009A6CA1">
      <w:pPr>
        <w:pStyle w:val="a9"/>
        <w:numPr>
          <w:ilvl w:val="1"/>
          <w:numId w:val="377"/>
        </w:numPr>
        <w:rPr>
          <w:lang w:eastAsia="fr-FR"/>
        </w:rPr>
      </w:pPr>
      <w:r w:rsidRPr="00E46AD2">
        <w:rPr>
          <w:rtl/>
          <w:lang w:eastAsia="fr-FR"/>
        </w:rPr>
        <w:t xml:space="preserve">تفاسير متوسطة </w:t>
      </w:r>
      <w:r w:rsidR="0064321B">
        <w:rPr>
          <w:rtl/>
          <w:lang w:eastAsia="fr-FR"/>
        </w:rPr>
        <w:t>"</w:t>
      </w:r>
      <w:r w:rsidRPr="00E46AD2">
        <w:rPr>
          <w:rtl/>
          <w:lang w:eastAsia="fr-FR"/>
        </w:rPr>
        <w:t>مثل: تفسير ابن كثير، تفسير القرطبي</w:t>
      </w:r>
      <w:r w:rsidR="0064321B">
        <w:rPr>
          <w:rtl/>
          <w:lang w:eastAsia="fr-FR"/>
        </w:rPr>
        <w:t>"</w:t>
      </w:r>
      <w:r w:rsidRPr="00E46AD2">
        <w:rPr>
          <w:lang w:eastAsia="fr-FR"/>
        </w:rPr>
        <w:t>.</w:t>
      </w:r>
    </w:p>
    <w:p w14:paraId="7F261B2D" w14:textId="754BC392" w:rsidR="00323FF9" w:rsidRPr="00E46AD2" w:rsidRDefault="00323FF9" w:rsidP="009A6CA1">
      <w:pPr>
        <w:pStyle w:val="a9"/>
        <w:numPr>
          <w:ilvl w:val="1"/>
          <w:numId w:val="377"/>
        </w:numPr>
        <w:rPr>
          <w:lang w:eastAsia="fr-FR"/>
        </w:rPr>
      </w:pPr>
      <w:r w:rsidRPr="00E46AD2">
        <w:rPr>
          <w:rtl/>
          <w:lang w:eastAsia="fr-FR"/>
        </w:rPr>
        <w:t xml:space="preserve">تفاسير متخصصة </w:t>
      </w:r>
      <w:r w:rsidR="0064321B">
        <w:rPr>
          <w:rtl/>
          <w:lang w:eastAsia="fr-FR"/>
        </w:rPr>
        <w:t>"</w:t>
      </w:r>
      <w:r w:rsidRPr="00E46AD2">
        <w:rPr>
          <w:rtl/>
          <w:lang w:eastAsia="fr-FR"/>
        </w:rPr>
        <w:t>مثل: تفسير الزمخشري، تفسير الرازي</w:t>
      </w:r>
      <w:r w:rsidR="0064321B">
        <w:rPr>
          <w:rtl/>
          <w:lang w:eastAsia="fr-FR"/>
        </w:rPr>
        <w:t>"</w:t>
      </w:r>
      <w:r w:rsidRPr="00E46AD2">
        <w:rPr>
          <w:lang w:eastAsia="fr-FR"/>
        </w:rPr>
        <w:t>.</w:t>
      </w:r>
    </w:p>
    <w:p w14:paraId="73ED7725" w14:textId="27112611" w:rsidR="00323FF9" w:rsidRPr="00E46AD2" w:rsidRDefault="00323FF9" w:rsidP="009A6CA1">
      <w:pPr>
        <w:pStyle w:val="a9"/>
        <w:numPr>
          <w:ilvl w:val="1"/>
          <w:numId w:val="377"/>
        </w:numPr>
        <w:rPr>
          <w:lang w:eastAsia="fr-FR"/>
        </w:rPr>
      </w:pPr>
      <w:r w:rsidRPr="00E46AD2">
        <w:rPr>
          <w:rtl/>
          <w:lang w:eastAsia="fr-FR"/>
        </w:rPr>
        <w:t xml:space="preserve">كتب في علوم القرآن </w:t>
      </w:r>
      <w:r w:rsidR="0064321B">
        <w:rPr>
          <w:rtl/>
          <w:lang w:eastAsia="fr-FR"/>
        </w:rPr>
        <w:t>"</w:t>
      </w:r>
      <w:r w:rsidRPr="00E46AD2">
        <w:rPr>
          <w:rtl/>
          <w:lang w:eastAsia="fr-FR"/>
        </w:rPr>
        <w:t>مثل: الإتقان في علوم القرآن للسيوطي، البرهان في علوم القرآن للزركشي</w:t>
      </w:r>
      <w:r w:rsidR="0064321B">
        <w:rPr>
          <w:rtl/>
          <w:lang w:eastAsia="fr-FR"/>
        </w:rPr>
        <w:t>"</w:t>
      </w:r>
      <w:r w:rsidRPr="00E46AD2">
        <w:rPr>
          <w:lang w:eastAsia="fr-FR"/>
        </w:rPr>
        <w:t>.</w:t>
      </w:r>
    </w:p>
    <w:p w14:paraId="7800B28F" w14:textId="62F60CAF" w:rsidR="00323FF9" w:rsidRPr="00E46AD2" w:rsidRDefault="00323FF9" w:rsidP="009A6CA1">
      <w:pPr>
        <w:pStyle w:val="a9"/>
        <w:numPr>
          <w:ilvl w:val="1"/>
          <w:numId w:val="377"/>
        </w:numPr>
        <w:rPr>
          <w:lang w:eastAsia="fr-FR"/>
        </w:rPr>
      </w:pPr>
      <w:r w:rsidRPr="00E46AD2">
        <w:rPr>
          <w:rtl/>
          <w:lang w:eastAsia="fr-FR"/>
        </w:rPr>
        <w:t xml:space="preserve">كتب في أصول التفسير </w:t>
      </w:r>
      <w:r w:rsidR="0064321B">
        <w:rPr>
          <w:rtl/>
          <w:lang w:eastAsia="fr-FR"/>
        </w:rPr>
        <w:t>"</w:t>
      </w:r>
      <w:r w:rsidRPr="00E46AD2">
        <w:rPr>
          <w:rtl/>
          <w:lang w:eastAsia="fr-FR"/>
        </w:rPr>
        <w:t>مثل: مقدمة في أصول التفسير لابن تيمية</w:t>
      </w:r>
      <w:r w:rsidR="0064321B">
        <w:rPr>
          <w:rtl/>
          <w:lang w:eastAsia="fr-FR"/>
        </w:rPr>
        <w:t>"</w:t>
      </w:r>
      <w:r w:rsidRPr="00E46AD2">
        <w:rPr>
          <w:lang w:eastAsia="fr-FR"/>
        </w:rPr>
        <w:t>.</w:t>
      </w:r>
    </w:p>
    <w:p w14:paraId="4DCF1C59" w14:textId="13DE3F2A" w:rsidR="00323FF9" w:rsidRPr="00E46AD2" w:rsidRDefault="00323FF9" w:rsidP="009A6CA1">
      <w:pPr>
        <w:pStyle w:val="a9"/>
        <w:numPr>
          <w:ilvl w:val="1"/>
          <w:numId w:val="377"/>
        </w:numPr>
        <w:rPr>
          <w:lang w:eastAsia="fr-FR"/>
        </w:rPr>
      </w:pPr>
      <w:r w:rsidRPr="00E46AD2">
        <w:rPr>
          <w:rtl/>
          <w:lang w:eastAsia="fr-FR"/>
        </w:rPr>
        <w:t xml:space="preserve">كتب في التدبر </w:t>
      </w:r>
      <w:r w:rsidR="0064321B">
        <w:rPr>
          <w:rtl/>
          <w:lang w:eastAsia="fr-FR"/>
        </w:rPr>
        <w:t>"</w:t>
      </w:r>
      <w:r w:rsidRPr="00E46AD2">
        <w:rPr>
          <w:rtl/>
          <w:lang w:eastAsia="fr-FR"/>
        </w:rPr>
        <w:t>مثل: مفاتيح تدبر القرآن والنجاح في الحياة لخالد اللاحم</w:t>
      </w:r>
      <w:r w:rsidR="0064321B">
        <w:rPr>
          <w:rtl/>
          <w:lang w:eastAsia="fr-FR"/>
        </w:rPr>
        <w:t>"</w:t>
      </w:r>
      <w:r w:rsidRPr="00E46AD2">
        <w:rPr>
          <w:lang w:eastAsia="fr-FR"/>
        </w:rPr>
        <w:t>.</w:t>
      </w:r>
    </w:p>
    <w:p w14:paraId="1D7F5AAD" w14:textId="77777777" w:rsidR="00323FF9" w:rsidRPr="00E46AD2" w:rsidRDefault="00323FF9" w:rsidP="009A6CA1">
      <w:pPr>
        <w:pStyle w:val="a9"/>
        <w:numPr>
          <w:ilvl w:val="1"/>
          <w:numId w:val="377"/>
        </w:numPr>
        <w:rPr>
          <w:lang w:eastAsia="fr-FR"/>
        </w:rPr>
      </w:pPr>
      <w:r w:rsidRPr="00E46AD2">
        <w:rPr>
          <w:rtl/>
          <w:lang w:eastAsia="fr-FR"/>
        </w:rPr>
        <w:t>قسم المواقع</w:t>
      </w:r>
      <w:r w:rsidRPr="00E46AD2">
        <w:rPr>
          <w:lang w:eastAsia="fr-FR"/>
        </w:rPr>
        <w:t>:</w:t>
      </w:r>
    </w:p>
    <w:p w14:paraId="39C6583E" w14:textId="73A8A53D" w:rsidR="00323FF9" w:rsidRPr="00E46AD2" w:rsidRDefault="00323FF9" w:rsidP="009A6CA1">
      <w:pPr>
        <w:pStyle w:val="a9"/>
        <w:numPr>
          <w:ilvl w:val="1"/>
          <w:numId w:val="377"/>
        </w:numPr>
        <w:rPr>
          <w:lang w:eastAsia="fr-FR"/>
        </w:rPr>
      </w:pPr>
      <w:r w:rsidRPr="00E46AD2">
        <w:rPr>
          <w:rtl/>
          <w:lang w:eastAsia="fr-FR"/>
        </w:rPr>
        <w:t xml:space="preserve">مواقع تفاسير </w:t>
      </w:r>
      <w:r w:rsidR="0064321B">
        <w:rPr>
          <w:rtl/>
          <w:lang w:eastAsia="fr-FR"/>
        </w:rPr>
        <w:t>"</w:t>
      </w:r>
      <w:r w:rsidRPr="00E46AD2">
        <w:rPr>
          <w:rtl/>
          <w:lang w:eastAsia="fr-FR"/>
        </w:rPr>
        <w:t>مثل: موقع "تفسير"</w:t>
      </w:r>
      <w:r w:rsidR="0064321B">
        <w:rPr>
          <w:rtl/>
          <w:lang w:eastAsia="fr-FR"/>
        </w:rPr>
        <w:t>"</w:t>
      </w:r>
      <w:r w:rsidRPr="00E46AD2">
        <w:rPr>
          <w:lang w:eastAsia="fr-FR"/>
        </w:rPr>
        <w:t>.</w:t>
      </w:r>
    </w:p>
    <w:p w14:paraId="0934219C" w14:textId="2762266A" w:rsidR="00323FF9" w:rsidRPr="00E46AD2" w:rsidRDefault="00323FF9" w:rsidP="009A6CA1">
      <w:pPr>
        <w:pStyle w:val="a9"/>
        <w:numPr>
          <w:ilvl w:val="1"/>
          <w:numId w:val="377"/>
        </w:numPr>
        <w:rPr>
          <w:lang w:eastAsia="fr-FR"/>
        </w:rPr>
      </w:pPr>
      <w:r w:rsidRPr="00E46AD2">
        <w:rPr>
          <w:rtl/>
          <w:lang w:eastAsia="fr-FR"/>
        </w:rPr>
        <w:t xml:space="preserve">مواقع متخصصة في التدبر </w:t>
      </w:r>
      <w:r w:rsidR="0064321B">
        <w:rPr>
          <w:rtl/>
          <w:lang w:eastAsia="fr-FR"/>
        </w:rPr>
        <w:t>"</w:t>
      </w:r>
      <w:r w:rsidRPr="00E46AD2">
        <w:rPr>
          <w:rtl/>
          <w:lang w:eastAsia="fr-FR"/>
        </w:rPr>
        <w:t>مثل: موقع "تدبر"</w:t>
      </w:r>
      <w:r w:rsidR="0064321B">
        <w:rPr>
          <w:rtl/>
          <w:lang w:eastAsia="fr-FR"/>
        </w:rPr>
        <w:t>"</w:t>
      </w:r>
      <w:r w:rsidRPr="00E46AD2">
        <w:rPr>
          <w:lang w:eastAsia="fr-FR"/>
        </w:rPr>
        <w:t>.</w:t>
      </w:r>
    </w:p>
    <w:p w14:paraId="2FFA2468" w14:textId="71125239" w:rsidR="00323FF9" w:rsidRPr="00E46AD2" w:rsidRDefault="00323FF9" w:rsidP="009A6CA1">
      <w:pPr>
        <w:pStyle w:val="a9"/>
        <w:numPr>
          <w:ilvl w:val="1"/>
          <w:numId w:val="377"/>
        </w:numPr>
        <w:rPr>
          <w:lang w:eastAsia="fr-FR"/>
        </w:rPr>
      </w:pPr>
      <w:r w:rsidRPr="00E46AD2">
        <w:rPr>
          <w:rtl/>
          <w:lang w:eastAsia="fr-FR"/>
        </w:rPr>
        <w:t xml:space="preserve">مواقع إسلامية عامة </w:t>
      </w:r>
      <w:r w:rsidR="0064321B">
        <w:rPr>
          <w:rtl/>
          <w:lang w:eastAsia="fr-FR"/>
        </w:rPr>
        <w:t>"</w:t>
      </w:r>
      <w:r w:rsidRPr="00E46AD2">
        <w:rPr>
          <w:rtl/>
          <w:lang w:eastAsia="fr-FR"/>
        </w:rPr>
        <w:t>مثل: موقع "إسلام ويب"</w:t>
      </w:r>
      <w:r w:rsidR="0064321B">
        <w:rPr>
          <w:rtl/>
          <w:lang w:eastAsia="fr-FR"/>
        </w:rPr>
        <w:t>"</w:t>
      </w:r>
      <w:r w:rsidRPr="00E46AD2">
        <w:rPr>
          <w:lang w:eastAsia="fr-FR"/>
        </w:rPr>
        <w:t>.</w:t>
      </w:r>
    </w:p>
    <w:p w14:paraId="2A536F3E" w14:textId="77777777" w:rsidR="00323FF9" w:rsidRPr="00E46AD2" w:rsidRDefault="00323FF9" w:rsidP="009A6CA1">
      <w:pPr>
        <w:pStyle w:val="a9"/>
        <w:numPr>
          <w:ilvl w:val="1"/>
          <w:numId w:val="377"/>
        </w:numPr>
        <w:rPr>
          <w:lang w:eastAsia="fr-FR"/>
        </w:rPr>
      </w:pPr>
      <w:r w:rsidRPr="00E46AD2">
        <w:rPr>
          <w:rtl/>
          <w:lang w:eastAsia="fr-FR"/>
        </w:rPr>
        <w:t>قسم التطبيقات</w:t>
      </w:r>
      <w:r w:rsidRPr="00E46AD2">
        <w:rPr>
          <w:lang w:eastAsia="fr-FR"/>
        </w:rPr>
        <w:t>:</w:t>
      </w:r>
    </w:p>
    <w:p w14:paraId="5DDF5F9C" w14:textId="1CF5E83A" w:rsidR="00323FF9" w:rsidRPr="00E46AD2" w:rsidRDefault="00323FF9" w:rsidP="009A6CA1">
      <w:pPr>
        <w:pStyle w:val="a9"/>
        <w:numPr>
          <w:ilvl w:val="1"/>
          <w:numId w:val="377"/>
        </w:numPr>
        <w:rPr>
          <w:lang w:eastAsia="fr-FR"/>
        </w:rPr>
      </w:pPr>
      <w:r w:rsidRPr="00E46AD2">
        <w:rPr>
          <w:rtl/>
          <w:lang w:eastAsia="fr-FR"/>
        </w:rPr>
        <w:t xml:space="preserve">تطبيقات مصاحف </w:t>
      </w:r>
      <w:r w:rsidR="0064321B">
        <w:rPr>
          <w:rtl/>
          <w:lang w:eastAsia="fr-FR"/>
        </w:rPr>
        <w:t>"</w:t>
      </w:r>
      <w:r w:rsidRPr="00E46AD2">
        <w:rPr>
          <w:rtl/>
          <w:lang w:eastAsia="fr-FR"/>
        </w:rPr>
        <w:t>مثل: تطبيق "آية"</w:t>
      </w:r>
      <w:r w:rsidR="0064321B">
        <w:rPr>
          <w:rtl/>
          <w:lang w:eastAsia="fr-FR"/>
        </w:rPr>
        <w:t>"</w:t>
      </w:r>
      <w:r w:rsidRPr="00E46AD2">
        <w:rPr>
          <w:lang w:eastAsia="fr-FR"/>
        </w:rPr>
        <w:t>.</w:t>
      </w:r>
    </w:p>
    <w:p w14:paraId="5D63C574" w14:textId="0192D798" w:rsidR="00323FF9" w:rsidRPr="00E46AD2" w:rsidRDefault="00323FF9" w:rsidP="009A6CA1">
      <w:pPr>
        <w:pStyle w:val="a9"/>
        <w:numPr>
          <w:ilvl w:val="1"/>
          <w:numId w:val="377"/>
        </w:numPr>
        <w:rPr>
          <w:lang w:eastAsia="fr-FR"/>
        </w:rPr>
      </w:pPr>
      <w:r w:rsidRPr="00E46AD2">
        <w:rPr>
          <w:rtl/>
          <w:lang w:eastAsia="fr-FR"/>
        </w:rPr>
        <w:t xml:space="preserve">تطبيقات تفاسير </w:t>
      </w:r>
      <w:r w:rsidR="0064321B">
        <w:rPr>
          <w:rtl/>
          <w:lang w:eastAsia="fr-FR"/>
        </w:rPr>
        <w:t>"</w:t>
      </w:r>
      <w:r w:rsidRPr="00E46AD2">
        <w:rPr>
          <w:rtl/>
          <w:lang w:eastAsia="fr-FR"/>
        </w:rPr>
        <w:t>مثل: تطبيق "الباحث القرآني"</w:t>
      </w:r>
      <w:r w:rsidR="0064321B">
        <w:rPr>
          <w:rtl/>
          <w:lang w:eastAsia="fr-FR"/>
        </w:rPr>
        <w:t>"</w:t>
      </w:r>
      <w:r w:rsidRPr="00E46AD2">
        <w:rPr>
          <w:lang w:eastAsia="fr-FR"/>
        </w:rPr>
        <w:t>.</w:t>
      </w:r>
    </w:p>
    <w:p w14:paraId="579ACE8D" w14:textId="48B104E6" w:rsidR="00323FF9" w:rsidRPr="00E46AD2" w:rsidRDefault="00323FF9" w:rsidP="009A6CA1">
      <w:pPr>
        <w:pStyle w:val="a9"/>
        <w:numPr>
          <w:ilvl w:val="1"/>
          <w:numId w:val="377"/>
        </w:numPr>
        <w:rPr>
          <w:lang w:eastAsia="fr-FR"/>
        </w:rPr>
      </w:pPr>
      <w:r w:rsidRPr="00E46AD2">
        <w:rPr>
          <w:rtl/>
          <w:lang w:eastAsia="fr-FR"/>
        </w:rPr>
        <w:t xml:space="preserve">تطبيقات متخصصة في التدبر </w:t>
      </w:r>
      <w:r w:rsidR="0064321B">
        <w:rPr>
          <w:rtl/>
          <w:lang w:eastAsia="fr-FR"/>
        </w:rPr>
        <w:t>"</w:t>
      </w:r>
      <w:r w:rsidRPr="00E46AD2">
        <w:rPr>
          <w:rtl/>
          <w:lang w:eastAsia="fr-FR"/>
        </w:rPr>
        <w:t>مثل: تطبيق "القرآن العظيم"</w:t>
      </w:r>
      <w:r w:rsidR="0064321B">
        <w:rPr>
          <w:rtl/>
          <w:lang w:eastAsia="fr-FR"/>
        </w:rPr>
        <w:t>"</w:t>
      </w:r>
      <w:r w:rsidRPr="00E46AD2">
        <w:rPr>
          <w:lang w:eastAsia="fr-FR"/>
        </w:rPr>
        <w:t>.</w:t>
      </w:r>
    </w:p>
    <w:p w14:paraId="7400D99E" w14:textId="77777777" w:rsidR="00323FF9" w:rsidRPr="00E46AD2" w:rsidRDefault="00323FF9" w:rsidP="009A6CA1">
      <w:pPr>
        <w:pStyle w:val="a9"/>
        <w:numPr>
          <w:ilvl w:val="1"/>
          <w:numId w:val="377"/>
        </w:numPr>
        <w:rPr>
          <w:lang w:eastAsia="fr-FR"/>
        </w:rPr>
      </w:pPr>
    </w:p>
    <w:p w14:paraId="0CBC076D" w14:textId="08EB49A5" w:rsidR="00881CF2" w:rsidRPr="00E46AD2" w:rsidRDefault="00881CF2" w:rsidP="009A6CA1">
      <w:pPr>
        <w:pStyle w:val="a9"/>
        <w:numPr>
          <w:ilvl w:val="1"/>
          <w:numId w:val="377"/>
        </w:numPr>
        <w:rPr>
          <w:lang w:eastAsia="fr-FR"/>
        </w:rPr>
      </w:pPr>
      <w:r w:rsidRPr="00E46AD2">
        <w:rPr>
          <w:rtl/>
          <w:lang w:eastAsia="fr-FR"/>
        </w:rPr>
        <w:t>مَوْسُوعَةٌ</w:t>
      </w:r>
      <w:r w:rsidR="0064321B">
        <w:rPr>
          <w:rtl/>
          <w:lang w:eastAsia="fr-FR"/>
        </w:rPr>
        <w:t>"</w:t>
      </w:r>
      <w:r w:rsidRPr="00E46AD2">
        <w:rPr>
          <w:lang w:eastAsia="fr-FR"/>
        </w:rPr>
        <w:t xml:space="preserve"> </w:t>
      </w:r>
      <w:r w:rsidRPr="00E46AD2">
        <w:rPr>
          <w:rtl/>
          <w:lang w:eastAsia="fr-FR"/>
        </w:rPr>
        <w:t>فِقْهُ اَلسَّبْعِ اَلْمَثَانِيَ</w:t>
      </w:r>
      <w:r w:rsidRPr="00E46AD2">
        <w:rPr>
          <w:lang w:eastAsia="fr-FR"/>
        </w:rPr>
        <w:t xml:space="preserve"> "</w:t>
      </w:r>
      <w:r w:rsidRPr="00E46AD2">
        <w:rPr>
          <w:rtl/>
          <w:lang w:eastAsia="fr-FR"/>
        </w:rPr>
        <w:t>لِلْمُفَكِّرِ وَالْبَاحِثِ</w:t>
      </w:r>
      <w:r w:rsidRPr="00E46AD2">
        <w:rPr>
          <w:lang w:eastAsia="fr-FR"/>
        </w:rPr>
        <w:t xml:space="preserve"> </w:t>
      </w:r>
      <w:r w:rsidRPr="00E46AD2">
        <w:rPr>
          <w:rtl/>
          <w:lang w:eastAsia="fr-FR"/>
        </w:rPr>
        <w:t xml:space="preserve"> نجدى </w:t>
      </w:r>
      <w:r w:rsidR="009836E7" w:rsidRPr="00E46AD2">
        <w:rPr>
          <w:rtl/>
          <w:lang w:eastAsia="fr-FR"/>
        </w:rPr>
        <w:t>الفضالي</w:t>
      </w:r>
      <w:r w:rsidRPr="001A721D">
        <w:rPr>
          <w:b/>
          <w:bCs/>
          <w:lang w:eastAsia="fr-FR"/>
        </w:rPr>
        <w:t>"</w:t>
      </w:r>
    </w:p>
    <w:p w14:paraId="2475877D" w14:textId="77777777" w:rsidR="00881CF2" w:rsidRPr="00E46AD2" w:rsidRDefault="00881CF2" w:rsidP="001A721D">
      <w:pPr>
        <w:rPr>
          <w:rtl/>
          <w:lang w:eastAsia="fr-FR"/>
        </w:rPr>
      </w:pPr>
      <w:r w:rsidRPr="00E46AD2">
        <w:rPr>
          <w:rtl/>
          <w:lang w:eastAsia="fr-FR"/>
        </w:rPr>
        <w:t>قنوات في اليوتيوب او تيك توك</w:t>
      </w:r>
    </w:p>
    <w:p w14:paraId="4BDB844D" w14:textId="77777777" w:rsidR="00881CF2" w:rsidRPr="00E46AD2" w:rsidRDefault="00881CF2" w:rsidP="009A6CA1">
      <w:pPr>
        <w:pStyle w:val="a9"/>
        <w:numPr>
          <w:ilvl w:val="0"/>
          <w:numId w:val="378"/>
        </w:numPr>
        <w:rPr>
          <w:lang w:eastAsia="fr-FR"/>
        </w:rPr>
      </w:pPr>
      <w:r w:rsidRPr="00E46AD2">
        <w:rPr>
          <w:rtl/>
          <w:lang w:eastAsia="fr-FR"/>
        </w:rPr>
        <w:t xml:space="preserve">امين صبري قناة </w:t>
      </w:r>
      <w:r w:rsidRPr="001A721D">
        <w:rPr>
          <w:lang w:val="fr-FR" w:eastAsia="fr-FR"/>
        </w:rPr>
        <w:t xml:space="preserve">  </w:t>
      </w:r>
      <w:r w:rsidRPr="00E46AD2">
        <w:rPr>
          <w:lang w:eastAsia="fr-FR"/>
        </w:rPr>
        <w:t>Bridges Foundation</w:t>
      </w:r>
      <w:r w:rsidRPr="00E46AD2">
        <w:rPr>
          <w:rtl/>
          <w:lang w:eastAsia="fr-FR"/>
        </w:rPr>
        <w:t>@</w:t>
      </w:r>
      <w:r w:rsidRPr="00E46AD2">
        <w:rPr>
          <w:lang w:eastAsia="fr-FR"/>
        </w:rPr>
        <w:t>FadelSoliman212</w:t>
      </w:r>
    </w:p>
    <w:p w14:paraId="3F6F5929" w14:textId="77777777" w:rsidR="00881CF2" w:rsidRPr="00E46AD2" w:rsidRDefault="00881CF2" w:rsidP="009A6CA1">
      <w:pPr>
        <w:pStyle w:val="a9"/>
        <w:numPr>
          <w:ilvl w:val="0"/>
          <w:numId w:val="378"/>
        </w:numPr>
        <w:rPr>
          <w:rtl/>
          <w:lang w:eastAsia="fr-FR"/>
        </w:rPr>
      </w:pPr>
      <w:r w:rsidRPr="00E46AD2">
        <w:rPr>
          <w:rtl/>
          <w:lang w:eastAsia="fr-FR"/>
        </w:rPr>
        <w:t xml:space="preserve">قناة عبد الغني بن عوده </w:t>
      </w:r>
      <w:r w:rsidRPr="00E46AD2">
        <w:rPr>
          <w:lang w:eastAsia="fr-FR"/>
        </w:rPr>
        <w:t>Abdelghani Benaouda</w:t>
      </w:r>
      <w:r w:rsidRPr="00E46AD2">
        <w:rPr>
          <w:rtl/>
          <w:lang w:eastAsia="fr-FR"/>
        </w:rPr>
        <w:t xml:space="preserve">  @</w:t>
      </w:r>
      <w:r w:rsidRPr="00E46AD2">
        <w:rPr>
          <w:lang w:eastAsia="fr-FR"/>
        </w:rPr>
        <w:t>abdelghanibenaouda2116</w:t>
      </w:r>
    </w:p>
    <w:p w14:paraId="2DBC55E8" w14:textId="78CBA7F5" w:rsidR="00881CF2" w:rsidRPr="00E46AD2" w:rsidRDefault="00A01AD5" w:rsidP="009A6CA1">
      <w:pPr>
        <w:pStyle w:val="a9"/>
        <w:numPr>
          <w:ilvl w:val="0"/>
          <w:numId w:val="378"/>
        </w:numPr>
        <w:rPr>
          <w:rtl/>
          <w:lang w:eastAsia="fr-FR"/>
        </w:rPr>
      </w:pPr>
      <w:r w:rsidRPr="00E46AD2">
        <w:rPr>
          <w:rtl/>
          <w:lang w:eastAsia="fr-FR"/>
        </w:rPr>
        <w:t>قناة</w:t>
      </w:r>
      <w:r w:rsidR="00881CF2" w:rsidRPr="00E46AD2">
        <w:rPr>
          <w:rtl/>
          <w:lang w:eastAsia="fr-FR"/>
        </w:rPr>
        <w:t xml:space="preserve"> تدبرات قرآنيه مع ايهاب حريري @</w:t>
      </w:r>
      <w:r w:rsidR="00881CF2" w:rsidRPr="00E46AD2">
        <w:rPr>
          <w:lang w:eastAsia="fr-FR"/>
        </w:rPr>
        <w:t>quranihabhariri</w:t>
      </w:r>
    </w:p>
    <w:p w14:paraId="2D388138" w14:textId="77777777" w:rsidR="00881CF2" w:rsidRPr="00E46AD2" w:rsidRDefault="00881CF2" w:rsidP="009A6CA1">
      <w:pPr>
        <w:pStyle w:val="a9"/>
        <w:numPr>
          <w:ilvl w:val="0"/>
          <w:numId w:val="378"/>
        </w:numPr>
        <w:rPr>
          <w:rtl/>
          <w:lang w:eastAsia="fr-FR"/>
        </w:rPr>
      </w:pPr>
      <w:r w:rsidRPr="00E46AD2">
        <w:rPr>
          <w:rtl/>
          <w:lang w:eastAsia="fr-FR"/>
        </w:rPr>
        <w:t xml:space="preserve">قناة أكاديمية فراس المنير   </w:t>
      </w:r>
      <w:r w:rsidRPr="001A721D">
        <w:rPr>
          <w:lang w:val="fr-FR" w:eastAsia="fr-FR"/>
        </w:rPr>
        <w:t xml:space="preserve"> </w:t>
      </w:r>
      <w:r w:rsidRPr="00E46AD2">
        <w:rPr>
          <w:lang w:eastAsia="fr-FR"/>
        </w:rPr>
        <w:t>Academy of Firas Al Moneer</w:t>
      </w:r>
      <w:r w:rsidRPr="001A721D">
        <w:rPr>
          <w:lang w:val="fr-FR" w:eastAsia="fr-FR"/>
        </w:rPr>
        <w:t xml:space="preserve">rkh </w:t>
      </w:r>
      <w:r w:rsidRPr="00E46AD2">
        <w:rPr>
          <w:rtl/>
          <w:lang w:eastAsia="fr-FR"/>
        </w:rPr>
        <w:t>@</w:t>
      </w:r>
      <w:r w:rsidRPr="00E46AD2">
        <w:rPr>
          <w:lang w:eastAsia="fr-FR"/>
        </w:rPr>
        <w:t>firas-almoneer</w:t>
      </w:r>
    </w:p>
    <w:p w14:paraId="6BC2164F" w14:textId="77777777" w:rsidR="00881CF2" w:rsidRPr="00E46AD2" w:rsidRDefault="00881CF2" w:rsidP="009A6CA1">
      <w:pPr>
        <w:pStyle w:val="a9"/>
        <w:numPr>
          <w:ilvl w:val="0"/>
          <w:numId w:val="378"/>
        </w:numPr>
        <w:rPr>
          <w:rtl/>
          <w:lang w:eastAsia="fr-FR"/>
        </w:rPr>
      </w:pPr>
      <w:r w:rsidRPr="00E46AD2">
        <w:rPr>
          <w:rtl/>
          <w:lang w:eastAsia="fr-FR"/>
        </w:rPr>
        <w:t>د. يوسف أبو عواد @</w:t>
      </w:r>
      <w:r w:rsidRPr="00E46AD2">
        <w:rPr>
          <w:lang w:eastAsia="fr-FR"/>
        </w:rPr>
        <w:t>ARABIC28</w:t>
      </w:r>
    </w:p>
    <w:p w14:paraId="0FDED428" w14:textId="77777777" w:rsidR="00881CF2" w:rsidRPr="00E46AD2" w:rsidRDefault="00881CF2" w:rsidP="009A6CA1">
      <w:pPr>
        <w:pStyle w:val="a9"/>
        <w:numPr>
          <w:ilvl w:val="0"/>
          <w:numId w:val="378"/>
        </w:numPr>
        <w:rPr>
          <w:rtl/>
          <w:lang w:eastAsia="fr-FR"/>
        </w:rPr>
      </w:pPr>
      <w:r w:rsidRPr="00E46AD2">
        <w:rPr>
          <w:rtl/>
          <w:lang w:eastAsia="fr-FR"/>
        </w:rPr>
        <w:t>حقيقة الاسلام من القرءان "2" @</w:t>
      </w:r>
      <w:r w:rsidRPr="00E46AD2">
        <w:rPr>
          <w:lang w:eastAsia="fr-FR"/>
        </w:rPr>
        <w:t>TrueIslamFromQuran</w:t>
      </w:r>
      <w:r w:rsidRPr="00E46AD2">
        <w:rPr>
          <w:rtl/>
          <w:lang w:eastAsia="fr-FR"/>
        </w:rPr>
        <w:t>.</w:t>
      </w:r>
    </w:p>
    <w:p w14:paraId="727DB4F5" w14:textId="77777777" w:rsidR="00881CF2" w:rsidRPr="00E46AD2" w:rsidRDefault="00881CF2" w:rsidP="009A6CA1">
      <w:pPr>
        <w:pStyle w:val="a9"/>
        <w:numPr>
          <w:ilvl w:val="0"/>
          <w:numId w:val="378"/>
        </w:numPr>
        <w:rPr>
          <w:rtl/>
          <w:lang w:eastAsia="fr-FR"/>
        </w:rPr>
      </w:pPr>
      <w:r w:rsidRPr="00E46AD2">
        <w:rPr>
          <w:rtl/>
          <w:lang w:eastAsia="fr-FR"/>
        </w:rPr>
        <w:t>واحة الحوار القرآني  @</w:t>
      </w:r>
      <w:r w:rsidRPr="00E46AD2">
        <w:rPr>
          <w:lang w:eastAsia="fr-FR"/>
        </w:rPr>
        <w:t>QuranWahaHewar</w:t>
      </w:r>
    </w:p>
    <w:p w14:paraId="5B93FE35" w14:textId="77777777" w:rsidR="00881CF2" w:rsidRPr="00E46AD2" w:rsidRDefault="00881CF2" w:rsidP="009A6CA1">
      <w:pPr>
        <w:pStyle w:val="a9"/>
        <w:numPr>
          <w:ilvl w:val="0"/>
          <w:numId w:val="378"/>
        </w:numPr>
        <w:rPr>
          <w:rtl/>
          <w:lang w:eastAsia="fr-FR"/>
        </w:rPr>
      </w:pPr>
      <w:r w:rsidRPr="00E46AD2">
        <w:rPr>
          <w:rtl/>
          <w:lang w:eastAsia="fr-FR"/>
        </w:rPr>
        <w:t>الاسلام القراني - المستشار ابوقريب @</w:t>
      </w:r>
      <w:r w:rsidRPr="00E46AD2">
        <w:rPr>
          <w:lang w:eastAsia="fr-FR"/>
        </w:rPr>
        <w:t>Aboqarib1</w:t>
      </w:r>
    </w:p>
    <w:p w14:paraId="578C23F9" w14:textId="77777777" w:rsidR="00881CF2" w:rsidRPr="00E46AD2" w:rsidRDefault="00881CF2" w:rsidP="009A6CA1">
      <w:pPr>
        <w:pStyle w:val="a9"/>
        <w:numPr>
          <w:ilvl w:val="0"/>
          <w:numId w:val="378"/>
        </w:numPr>
        <w:rPr>
          <w:rtl/>
          <w:lang w:eastAsia="fr-FR"/>
        </w:rPr>
      </w:pPr>
      <w:r w:rsidRPr="00E46AD2">
        <w:rPr>
          <w:rtl/>
          <w:lang w:eastAsia="fr-FR"/>
        </w:rPr>
        <w:t>ياسر العديرقاوي " منابع الطوفان القادم " @</w:t>
      </w:r>
      <w:r w:rsidRPr="00E46AD2">
        <w:rPr>
          <w:lang w:eastAsia="fr-FR"/>
        </w:rPr>
        <w:t>Yasir-3drgawy</w:t>
      </w:r>
      <w:r w:rsidRPr="00E46AD2">
        <w:rPr>
          <w:rtl/>
          <w:lang w:eastAsia="fr-FR"/>
        </w:rPr>
        <w:t>.</w:t>
      </w:r>
    </w:p>
    <w:p w14:paraId="364CF6CD" w14:textId="77777777" w:rsidR="00881CF2" w:rsidRPr="00E46AD2" w:rsidRDefault="00881CF2" w:rsidP="009A6CA1">
      <w:pPr>
        <w:pStyle w:val="a9"/>
        <w:numPr>
          <w:ilvl w:val="0"/>
          <w:numId w:val="378"/>
        </w:numPr>
        <w:rPr>
          <w:rtl/>
          <w:lang w:eastAsia="fr-FR"/>
        </w:rPr>
      </w:pPr>
      <w:r w:rsidRPr="00E46AD2">
        <w:rPr>
          <w:rtl/>
          <w:lang w:eastAsia="fr-FR"/>
        </w:rPr>
        <w:t>أهل القرءان @أهلالقرءان-و2غ على الفطرة @</w:t>
      </w:r>
      <w:r w:rsidRPr="00E46AD2">
        <w:rPr>
          <w:lang w:eastAsia="fr-FR"/>
        </w:rPr>
        <w:t>alaalfetrh</w:t>
      </w:r>
    </w:p>
    <w:p w14:paraId="41A4ED2A" w14:textId="77777777" w:rsidR="00881CF2" w:rsidRPr="00E46AD2" w:rsidRDefault="00881CF2" w:rsidP="009A6CA1">
      <w:pPr>
        <w:pStyle w:val="a9"/>
        <w:numPr>
          <w:ilvl w:val="0"/>
          <w:numId w:val="378"/>
        </w:numPr>
        <w:rPr>
          <w:rtl/>
          <w:lang w:eastAsia="fr-FR"/>
        </w:rPr>
      </w:pPr>
      <w:r w:rsidRPr="00E46AD2">
        <w:rPr>
          <w:lang w:eastAsia="fr-FR"/>
        </w:rPr>
        <w:t>Mahmoud Mohamedbakar</w:t>
      </w:r>
      <w:r w:rsidRPr="00E46AD2">
        <w:rPr>
          <w:rtl/>
          <w:lang w:eastAsia="fr-FR"/>
        </w:rPr>
        <w:t xml:space="preserve"> @</w:t>
      </w:r>
      <w:r w:rsidRPr="00E46AD2">
        <w:rPr>
          <w:lang w:eastAsia="fr-FR"/>
        </w:rPr>
        <w:t>Mahmoudmbakar</w:t>
      </w:r>
    </w:p>
    <w:p w14:paraId="6F2B442A" w14:textId="77777777" w:rsidR="00881CF2" w:rsidRPr="00E46AD2" w:rsidRDefault="00881CF2" w:rsidP="009A6CA1">
      <w:pPr>
        <w:pStyle w:val="a9"/>
        <w:numPr>
          <w:ilvl w:val="0"/>
          <w:numId w:val="378"/>
        </w:numPr>
        <w:rPr>
          <w:rtl/>
          <w:lang w:eastAsia="fr-FR"/>
        </w:rPr>
      </w:pPr>
      <w:r w:rsidRPr="00E46AD2">
        <w:rPr>
          <w:lang w:eastAsia="fr-FR"/>
        </w:rPr>
        <w:t>yasser ahmed</w:t>
      </w:r>
      <w:r w:rsidRPr="00E46AD2">
        <w:rPr>
          <w:rtl/>
          <w:lang w:eastAsia="fr-FR"/>
        </w:rPr>
        <w:t xml:space="preserve"> @</w:t>
      </w:r>
      <w:r w:rsidRPr="00E46AD2">
        <w:rPr>
          <w:lang w:eastAsia="fr-FR"/>
        </w:rPr>
        <w:t>Update777yasser</w:t>
      </w:r>
    </w:p>
    <w:p w14:paraId="69E2EC47" w14:textId="77777777" w:rsidR="00881CF2" w:rsidRPr="00E46AD2" w:rsidRDefault="00881CF2" w:rsidP="009A6CA1">
      <w:pPr>
        <w:pStyle w:val="a9"/>
        <w:numPr>
          <w:ilvl w:val="0"/>
          <w:numId w:val="378"/>
        </w:numPr>
        <w:rPr>
          <w:rtl/>
          <w:lang w:eastAsia="fr-FR"/>
        </w:rPr>
      </w:pPr>
      <w:r w:rsidRPr="00E46AD2">
        <w:rPr>
          <w:lang w:eastAsia="fr-FR"/>
        </w:rPr>
        <w:t>Eiman in Islam</w:t>
      </w:r>
      <w:r w:rsidRPr="00E46AD2">
        <w:rPr>
          <w:rtl/>
          <w:lang w:eastAsia="fr-FR"/>
        </w:rPr>
        <w:t xml:space="preserve"> @</w:t>
      </w:r>
      <w:r w:rsidRPr="00E46AD2">
        <w:rPr>
          <w:lang w:eastAsia="fr-FR"/>
        </w:rPr>
        <w:t>KhaledAlsayedHasan</w:t>
      </w:r>
    </w:p>
    <w:p w14:paraId="418F44B9" w14:textId="77777777" w:rsidR="00881CF2" w:rsidRPr="00E46AD2" w:rsidRDefault="00881CF2" w:rsidP="009A6CA1">
      <w:pPr>
        <w:pStyle w:val="a9"/>
        <w:numPr>
          <w:ilvl w:val="0"/>
          <w:numId w:val="378"/>
        </w:numPr>
        <w:rPr>
          <w:rtl/>
          <w:lang w:eastAsia="fr-FR"/>
        </w:rPr>
      </w:pPr>
      <w:r w:rsidRPr="00E46AD2">
        <w:rPr>
          <w:lang w:eastAsia="fr-FR"/>
        </w:rPr>
        <w:t>Ahmed Dessouky</w:t>
      </w:r>
      <w:r w:rsidRPr="00E46AD2">
        <w:rPr>
          <w:rtl/>
          <w:lang w:eastAsia="fr-FR"/>
        </w:rPr>
        <w:t xml:space="preserve"> - أحمد دسوقى</w:t>
      </w:r>
    </w:p>
    <w:p w14:paraId="304C3A62" w14:textId="77777777" w:rsidR="00881CF2" w:rsidRPr="00E46AD2" w:rsidRDefault="00881CF2" w:rsidP="009A6CA1">
      <w:pPr>
        <w:pStyle w:val="a9"/>
        <w:numPr>
          <w:ilvl w:val="0"/>
          <w:numId w:val="378"/>
        </w:numPr>
        <w:rPr>
          <w:rtl/>
          <w:lang w:eastAsia="fr-FR"/>
        </w:rPr>
      </w:pPr>
      <w:r w:rsidRPr="00E46AD2">
        <w:rPr>
          <w:rtl/>
          <w:lang w:eastAsia="fr-FR"/>
        </w:rPr>
        <w:t>@</w:t>
      </w:r>
      <w:r w:rsidRPr="00E46AD2">
        <w:rPr>
          <w:lang w:eastAsia="fr-FR"/>
        </w:rPr>
        <w:t>Ahmeddessouky-eg</w:t>
      </w:r>
    </w:p>
    <w:p w14:paraId="77689EE2" w14:textId="77777777" w:rsidR="00881CF2" w:rsidRPr="00E46AD2" w:rsidRDefault="00881CF2" w:rsidP="009A6CA1">
      <w:pPr>
        <w:pStyle w:val="a9"/>
        <w:numPr>
          <w:ilvl w:val="0"/>
          <w:numId w:val="378"/>
        </w:numPr>
        <w:rPr>
          <w:rtl/>
          <w:lang w:eastAsia="fr-FR"/>
        </w:rPr>
      </w:pPr>
      <w:r w:rsidRPr="00E46AD2">
        <w:rPr>
          <w:rtl/>
          <w:lang w:eastAsia="fr-FR"/>
        </w:rPr>
        <w:t>بينات من الهدى @بينات_من_الهدى</w:t>
      </w:r>
    </w:p>
    <w:p w14:paraId="03A449C7" w14:textId="77777777" w:rsidR="00881CF2" w:rsidRPr="00E46AD2" w:rsidRDefault="00881CF2" w:rsidP="009A6CA1">
      <w:pPr>
        <w:pStyle w:val="a9"/>
        <w:numPr>
          <w:ilvl w:val="0"/>
          <w:numId w:val="378"/>
        </w:numPr>
        <w:rPr>
          <w:rtl/>
          <w:lang w:eastAsia="fr-FR"/>
        </w:rPr>
      </w:pPr>
      <w:r w:rsidRPr="00E46AD2">
        <w:rPr>
          <w:rtl/>
          <w:lang w:eastAsia="fr-FR"/>
        </w:rPr>
        <w:t xml:space="preserve">ترتيل القرآن :: </w:t>
      </w:r>
      <w:r w:rsidRPr="00E46AD2">
        <w:rPr>
          <w:lang w:eastAsia="fr-FR"/>
        </w:rPr>
        <w:t>tartil alquran</w:t>
      </w:r>
      <w:r w:rsidRPr="00E46AD2">
        <w:rPr>
          <w:rtl/>
          <w:lang w:eastAsia="fr-FR"/>
        </w:rPr>
        <w:t xml:space="preserve"> @</w:t>
      </w:r>
      <w:r w:rsidRPr="00E46AD2">
        <w:rPr>
          <w:lang w:eastAsia="fr-FR"/>
        </w:rPr>
        <w:t>tartilalquran</w:t>
      </w:r>
    </w:p>
    <w:p w14:paraId="50AF0C91" w14:textId="77777777" w:rsidR="00881CF2" w:rsidRPr="00E46AD2" w:rsidRDefault="00881CF2" w:rsidP="009A6CA1">
      <w:pPr>
        <w:pStyle w:val="a9"/>
        <w:numPr>
          <w:ilvl w:val="0"/>
          <w:numId w:val="378"/>
        </w:numPr>
        <w:rPr>
          <w:rtl/>
          <w:lang w:eastAsia="fr-FR"/>
        </w:rPr>
      </w:pPr>
      <w:r w:rsidRPr="00E46AD2">
        <w:rPr>
          <w:rtl/>
          <w:lang w:eastAsia="fr-FR"/>
        </w:rPr>
        <w:t xml:space="preserve">زود معلوماتك </w:t>
      </w:r>
      <w:r w:rsidRPr="00E46AD2">
        <w:rPr>
          <w:lang w:eastAsia="fr-FR"/>
        </w:rPr>
        <w:t>zawd malomatak</w:t>
      </w:r>
      <w:r w:rsidRPr="00E46AD2">
        <w:rPr>
          <w:rtl/>
          <w:lang w:eastAsia="fr-FR"/>
        </w:rPr>
        <w:t xml:space="preserve"> @</w:t>
      </w:r>
      <w:r w:rsidRPr="00E46AD2">
        <w:rPr>
          <w:lang w:eastAsia="fr-FR"/>
        </w:rPr>
        <w:t>zawdmalomatak5719</w:t>
      </w:r>
    </w:p>
    <w:p w14:paraId="6681F622" w14:textId="77777777" w:rsidR="00881CF2" w:rsidRPr="00E46AD2" w:rsidRDefault="00881CF2" w:rsidP="009A6CA1">
      <w:pPr>
        <w:pStyle w:val="a9"/>
        <w:numPr>
          <w:ilvl w:val="0"/>
          <w:numId w:val="378"/>
        </w:numPr>
        <w:rPr>
          <w:rtl/>
          <w:lang w:eastAsia="fr-FR"/>
        </w:rPr>
      </w:pPr>
      <w:r w:rsidRPr="00E46AD2">
        <w:rPr>
          <w:rtl/>
          <w:lang w:eastAsia="fr-FR"/>
        </w:rPr>
        <w:t>حسين الخليل @</w:t>
      </w:r>
      <w:r w:rsidRPr="00E46AD2">
        <w:rPr>
          <w:lang w:eastAsia="fr-FR"/>
        </w:rPr>
        <w:t>husseinalkhalil</w:t>
      </w:r>
    </w:p>
    <w:p w14:paraId="22CC5FED" w14:textId="77777777" w:rsidR="00881CF2" w:rsidRPr="00E46AD2" w:rsidRDefault="00881CF2" w:rsidP="009A6CA1">
      <w:pPr>
        <w:pStyle w:val="a9"/>
        <w:numPr>
          <w:ilvl w:val="0"/>
          <w:numId w:val="378"/>
        </w:numPr>
        <w:rPr>
          <w:rtl/>
          <w:lang w:eastAsia="fr-FR"/>
        </w:rPr>
      </w:pPr>
      <w:r w:rsidRPr="00E46AD2">
        <w:rPr>
          <w:rtl/>
          <w:lang w:eastAsia="fr-FR"/>
        </w:rPr>
        <w:t>منبر أولي الألباب - وديع كيتان  @</w:t>
      </w:r>
      <w:r w:rsidRPr="00E46AD2">
        <w:rPr>
          <w:lang w:eastAsia="fr-FR"/>
        </w:rPr>
        <w:t>ouadiekitane</w:t>
      </w:r>
    </w:p>
    <w:p w14:paraId="1588DE51" w14:textId="77777777" w:rsidR="00881CF2" w:rsidRPr="00E46AD2" w:rsidRDefault="00881CF2" w:rsidP="009A6CA1">
      <w:pPr>
        <w:pStyle w:val="a9"/>
        <w:numPr>
          <w:ilvl w:val="0"/>
          <w:numId w:val="378"/>
        </w:numPr>
        <w:rPr>
          <w:rtl/>
          <w:lang w:eastAsia="fr-FR"/>
        </w:rPr>
      </w:pPr>
      <w:r w:rsidRPr="00E46AD2">
        <w:rPr>
          <w:rtl/>
          <w:lang w:eastAsia="fr-FR"/>
        </w:rPr>
        <w:t xml:space="preserve">مجتمع </w:t>
      </w:r>
      <w:r w:rsidRPr="00E46AD2">
        <w:rPr>
          <w:lang w:eastAsia="fr-FR"/>
        </w:rPr>
        <w:t>Mujtama</w:t>
      </w:r>
      <w:r w:rsidRPr="00E46AD2">
        <w:rPr>
          <w:rtl/>
          <w:lang w:eastAsia="fr-FR"/>
        </w:rPr>
        <w:t xml:space="preserve"> @</w:t>
      </w:r>
      <w:r w:rsidRPr="00E46AD2">
        <w:rPr>
          <w:lang w:eastAsia="fr-FR"/>
        </w:rPr>
        <w:t>Mujtamaorg</w:t>
      </w:r>
    </w:p>
    <w:p w14:paraId="3EC58D63" w14:textId="77777777" w:rsidR="00881CF2" w:rsidRPr="00E46AD2" w:rsidRDefault="00881CF2" w:rsidP="009A6CA1">
      <w:pPr>
        <w:pStyle w:val="a9"/>
        <w:numPr>
          <w:ilvl w:val="0"/>
          <w:numId w:val="378"/>
        </w:numPr>
        <w:rPr>
          <w:rtl/>
          <w:lang w:eastAsia="fr-FR"/>
        </w:rPr>
      </w:pPr>
      <w:r w:rsidRPr="00E46AD2">
        <w:rPr>
          <w:lang w:eastAsia="fr-FR"/>
        </w:rPr>
        <w:t>OKAB TV</w:t>
      </w:r>
      <w:r w:rsidRPr="00E46AD2">
        <w:rPr>
          <w:rtl/>
          <w:lang w:eastAsia="fr-FR"/>
        </w:rPr>
        <w:t xml:space="preserve"> @</w:t>
      </w:r>
      <w:r w:rsidRPr="00E46AD2">
        <w:rPr>
          <w:lang w:eastAsia="fr-FR"/>
        </w:rPr>
        <w:t>OKABTV</w:t>
      </w:r>
    </w:p>
    <w:p w14:paraId="3BCDDF24" w14:textId="77777777" w:rsidR="00881CF2" w:rsidRPr="00E46AD2" w:rsidRDefault="00881CF2" w:rsidP="009A6CA1">
      <w:pPr>
        <w:pStyle w:val="a9"/>
        <w:numPr>
          <w:ilvl w:val="0"/>
          <w:numId w:val="378"/>
        </w:numPr>
        <w:rPr>
          <w:rtl/>
          <w:lang w:eastAsia="fr-FR"/>
        </w:rPr>
      </w:pPr>
      <w:r w:rsidRPr="00E46AD2">
        <w:rPr>
          <w:lang w:eastAsia="fr-FR"/>
        </w:rPr>
        <w:t>aylal rachid</w:t>
      </w:r>
      <w:r w:rsidRPr="00E46AD2">
        <w:rPr>
          <w:rtl/>
          <w:lang w:eastAsia="fr-FR"/>
        </w:rPr>
        <w:t xml:space="preserve"> @</w:t>
      </w:r>
      <w:r w:rsidRPr="00E46AD2">
        <w:rPr>
          <w:lang w:eastAsia="fr-FR"/>
        </w:rPr>
        <w:t>aylalrachid</w:t>
      </w:r>
    </w:p>
    <w:p w14:paraId="63F62930" w14:textId="77777777" w:rsidR="00881CF2" w:rsidRPr="00E46AD2" w:rsidRDefault="00881CF2" w:rsidP="009A6CA1">
      <w:pPr>
        <w:pStyle w:val="a9"/>
        <w:numPr>
          <w:ilvl w:val="0"/>
          <w:numId w:val="378"/>
        </w:numPr>
        <w:rPr>
          <w:rtl/>
          <w:lang w:eastAsia="fr-FR"/>
        </w:rPr>
      </w:pPr>
      <w:r w:rsidRPr="00E46AD2">
        <w:rPr>
          <w:lang w:eastAsia="fr-FR"/>
        </w:rPr>
        <w:t>Dr. Hani Alwahib</w:t>
      </w:r>
      <w:r w:rsidRPr="00E46AD2">
        <w:rPr>
          <w:rtl/>
          <w:lang w:eastAsia="fr-FR"/>
        </w:rPr>
        <w:t xml:space="preserve"> " الدكتور هاني الوهيب  @</w:t>
      </w:r>
      <w:r w:rsidRPr="00E46AD2">
        <w:rPr>
          <w:lang w:eastAsia="fr-FR"/>
        </w:rPr>
        <w:t>drhanialwahib</w:t>
      </w:r>
    </w:p>
    <w:p w14:paraId="759710B8" w14:textId="77777777" w:rsidR="00881CF2" w:rsidRPr="00E46AD2" w:rsidRDefault="00881CF2" w:rsidP="009A6CA1">
      <w:pPr>
        <w:pStyle w:val="a9"/>
        <w:numPr>
          <w:ilvl w:val="0"/>
          <w:numId w:val="378"/>
        </w:numPr>
        <w:rPr>
          <w:rtl/>
          <w:lang w:eastAsia="fr-FR"/>
        </w:rPr>
      </w:pPr>
      <w:r w:rsidRPr="00E46AD2">
        <w:rPr>
          <w:rtl/>
          <w:lang w:eastAsia="fr-FR"/>
        </w:rPr>
        <w:t>القناة الرسمية للباحث سامر إسلامبولي @</w:t>
      </w:r>
      <w:r w:rsidRPr="00E46AD2">
        <w:rPr>
          <w:lang w:eastAsia="fr-FR"/>
        </w:rPr>
        <w:t>Samerislamboli</w:t>
      </w:r>
    </w:p>
    <w:p w14:paraId="3F694D78" w14:textId="77777777" w:rsidR="00881CF2" w:rsidRPr="00E46AD2" w:rsidRDefault="00881CF2" w:rsidP="009A6CA1">
      <w:pPr>
        <w:pStyle w:val="a9"/>
        <w:numPr>
          <w:ilvl w:val="0"/>
          <w:numId w:val="378"/>
        </w:numPr>
        <w:rPr>
          <w:rtl/>
          <w:lang w:eastAsia="fr-FR"/>
        </w:rPr>
      </w:pPr>
      <w:r w:rsidRPr="00E46AD2">
        <w:rPr>
          <w:rtl/>
          <w:lang w:eastAsia="fr-FR"/>
        </w:rPr>
        <w:t>تدبروا معي  @</w:t>
      </w:r>
      <w:r w:rsidRPr="00E46AD2">
        <w:rPr>
          <w:lang w:eastAsia="fr-FR"/>
        </w:rPr>
        <w:t>hassan-tadabborat</w:t>
      </w:r>
    </w:p>
    <w:p w14:paraId="45CDBA5A" w14:textId="77777777" w:rsidR="00881CF2" w:rsidRPr="00E46AD2" w:rsidRDefault="00881CF2" w:rsidP="009A6CA1">
      <w:pPr>
        <w:pStyle w:val="a9"/>
        <w:numPr>
          <w:ilvl w:val="0"/>
          <w:numId w:val="378"/>
        </w:numPr>
        <w:rPr>
          <w:rtl/>
          <w:lang w:eastAsia="fr-FR"/>
        </w:rPr>
      </w:pPr>
      <w:r w:rsidRPr="00E46AD2">
        <w:rPr>
          <w:lang w:eastAsia="fr-FR"/>
        </w:rPr>
        <w:t>Nader</w:t>
      </w:r>
      <w:r w:rsidRPr="00E46AD2">
        <w:rPr>
          <w:rtl/>
          <w:lang w:eastAsia="fr-FR"/>
        </w:rPr>
        <w:t xml:space="preserve"> @</w:t>
      </w:r>
      <w:r w:rsidRPr="00E46AD2">
        <w:rPr>
          <w:lang w:eastAsia="fr-FR"/>
        </w:rPr>
        <w:t>emam.official</w:t>
      </w:r>
    </w:p>
    <w:p w14:paraId="0072ECA9" w14:textId="77777777" w:rsidR="00881CF2" w:rsidRPr="00E46AD2" w:rsidRDefault="00881CF2" w:rsidP="009A6CA1">
      <w:pPr>
        <w:pStyle w:val="a9"/>
        <w:numPr>
          <w:ilvl w:val="0"/>
          <w:numId w:val="378"/>
        </w:numPr>
        <w:rPr>
          <w:rtl/>
          <w:lang w:eastAsia="fr-FR"/>
        </w:rPr>
      </w:pPr>
      <w:r w:rsidRPr="00E46AD2">
        <w:rPr>
          <w:lang w:eastAsia="fr-FR"/>
        </w:rPr>
        <w:t>Amin Sabry</w:t>
      </w:r>
      <w:r w:rsidRPr="00E46AD2">
        <w:rPr>
          <w:rtl/>
          <w:lang w:eastAsia="fr-FR"/>
        </w:rPr>
        <w:t xml:space="preserve">   امين صبري @</w:t>
      </w:r>
      <w:r w:rsidRPr="00E46AD2">
        <w:rPr>
          <w:lang w:eastAsia="fr-FR"/>
        </w:rPr>
        <w:t>AminSabry</w:t>
      </w:r>
    </w:p>
    <w:p w14:paraId="53EDBA54" w14:textId="77777777" w:rsidR="00881CF2" w:rsidRPr="00E46AD2" w:rsidRDefault="00881CF2" w:rsidP="009A6CA1">
      <w:pPr>
        <w:pStyle w:val="a9"/>
        <w:numPr>
          <w:ilvl w:val="0"/>
          <w:numId w:val="378"/>
        </w:numPr>
        <w:rPr>
          <w:rtl/>
          <w:lang w:eastAsia="fr-FR"/>
        </w:rPr>
      </w:pPr>
      <w:r w:rsidRPr="00E46AD2">
        <w:rPr>
          <w:lang w:eastAsia="fr-FR"/>
        </w:rPr>
        <w:t>Dr Mohamed Hedayah</w:t>
      </w:r>
      <w:r w:rsidRPr="00E46AD2">
        <w:rPr>
          <w:rtl/>
          <w:lang w:eastAsia="fr-FR"/>
        </w:rPr>
        <w:t xml:space="preserve">   د. محمح هداية @</w:t>
      </w:r>
      <w:r w:rsidRPr="00E46AD2">
        <w:rPr>
          <w:lang w:eastAsia="fr-FR"/>
        </w:rPr>
        <w:t>DRMohamedHedayah</w:t>
      </w:r>
    </w:p>
    <w:p w14:paraId="6212056D" w14:textId="77777777" w:rsidR="00881CF2" w:rsidRPr="00E46AD2" w:rsidRDefault="00881CF2" w:rsidP="009A6CA1">
      <w:pPr>
        <w:pStyle w:val="a9"/>
        <w:numPr>
          <w:ilvl w:val="0"/>
          <w:numId w:val="378"/>
        </w:numPr>
        <w:rPr>
          <w:rtl/>
          <w:lang w:eastAsia="fr-FR"/>
        </w:rPr>
      </w:pPr>
      <w:r w:rsidRPr="00E46AD2">
        <w:rPr>
          <w:lang w:eastAsia="fr-FR"/>
        </w:rPr>
        <w:t>Abu-l Nour</w:t>
      </w:r>
      <w:r w:rsidRPr="00E46AD2">
        <w:rPr>
          <w:rtl/>
          <w:lang w:eastAsia="fr-FR"/>
        </w:rPr>
        <w:t xml:space="preserve">   @</w:t>
      </w:r>
      <w:r w:rsidRPr="00E46AD2">
        <w:rPr>
          <w:lang w:eastAsia="fr-FR"/>
        </w:rPr>
        <w:t>abulnour</w:t>
      </w:r>
    </w:p>
    <w:p w14:paraId="686714E4" w14:textId="77777777" w:rsidR="00881CF2" w:rsidRPr="00E46AD2" w:rsidRDefault="00881CF2" w:rsidP="009A6CA1">
      <w:pPr>
        <w:pStyle w:val="a9"/>
        <w:numPr>
          <w:ilvl w:val="0"/>
          <w:numId w:val="378"/>
        </w:numPr>
        <w:rPr>
          <w:rtl/>
          <w:lang w:eastAsia="fr-FR"/>
        </w:rPr>
      </w:pPr>
      <w:r w:rsidRPr="00E46AD2">
        <w:rPr>
          <w:lang w:eastAsia="fr-FR"/>
        </w:rPr>
        <w:t>Mohamed Hamed</w:t>
      </w:r>
      <w:r w:rsidRPr="00E46AD2">
        <w:rPr>
          <w:rtl/>
          <w:lang w:eastAsia="fr-FR"/>
        </w:rPr>
        <w:t xml:space="preserve">  ليدبروا اياته @</w:t>
      </w:r>
      <w:r w:rsidRPr="00E46AD2">
        <w:rPr>
          <w:lang w:eastAsia="fr-FR"/>
        </w:rPr>
        <w:t>mohamedhamed700</w:t>
      </w:r>
    </w:p>
    <w:p w14:paraId="5599570D" w14:textId="77777777" w:rsidR="00881CF2" w:rsidRPr="00E46AD2" w:rsidRDefault="00881CF2" w:rsidP="009A6CA1">
      <w:pPr>
        <w:pStyle w:val="a9"/>
        <w:numPr>
          <w:ilvl w:val="0"/>
          <w:numId w:val="378"/>
        </w:numPr>
        <w:rPr>
          <w:rtl/>
          <w:lang w:eastAsia="fr-FR"/>
        </w:rPr>
      </w:pPr>
      <w:r w:rsidRPr="00E46AD2">
        <w:rPr>
          <w:lang w:eastAsia="fr-FR"/>
        </w:rPr>
        <w:t>Ch Bouzid</w:t>
      </w:r>
      <w:r w:rsidRPr="00E46AD2">
        <w:rPr>
          <w:rtl/>
          <w:lang w:eastAsia="fr-FR"/>
        </w:rPr>
        <w:t xml:space="preserve">   @</w:t>
      </w:r>
      <w:r w:rsidRPr="00E46AD2">
        <w:rPr>
          <w:lang w:eastAsia="fr-FR"/>
        </w:rPr>
        <w:t>bch05</w:t>
      </w:r>
    </w:p>
    <w:p w14:paraId="76AD80F6" w14:textId="77777777" w:rsidR="00881CF2" w:rsidRPr="00E46AD2" w:rsidRDefault="00881CF2" w:rsidP="009A6CA1">
      <w:pPr>
        <w:pStyle w:val="a9"/>
        <w:numPr>
          <w:ilvl w:val="0"/>
          <w:numId w:val="378"/>
        </w:numPr>
        <w:rPr>
          <w:rtl/>
          <w:lang w:eastAsia="fr-FR"/>
        </w:rPr>
      </w:pPr>
      <w:r w:rsidRPr="00E46AD2">
        <w:rPr>
          <w:rtl/>
          <w:lang w:eastAsia="fr-FR"/>
        </w:rPr>
        <w:t>كتاب ينطق بالحق @</w:t>
      </w:r>
      <w:r w:rsidRPr="00E46AD2">
        <w:rPr>
          <w:lang w:eastAsia="fr-FR"/>
        </w:rPr>
        <w:t>Book_Of_The_Truth</w:t>
      </w:r>
    </w:p>
    <w:p w14:paraId="79394524" w14:textId="77777777" w:rsidR="00881CF2" w:rsidRPr="00E46AD2" w:rsidRDefault="00881CF2" w:rsidP="009A6CA1">
      <w:pPr>
        <w:pStyle w:val="a9"/>
        <w:numPr>
          <w:ilvl w:val="0"/>
          <w:numId w:val="378"/>
        </w:numPr>
        <w:rPr>
          <w:rtl/>
          <w:lang w:eastAsia="fr-FR"/>
        </w:rPr>
      </w:pPr>
      <w:r w:rsidRPr="00E46AD2">
        <w:rPr>
          <w:rtl/>
          <w:lang w:eastAsia="fr-FR"/>
        </w:rPr>
        <w:t>قناة الذكر للفرقان @</w:t>
      </w:r>
      <w:r w:rsidRPr="00E46AD2">
        <w:rPr>
          <w:lang w:eastAsia="fr-FR"/>
        </w:rPr>
        <w:t>brahimkadim6459</w:t>
      </w:r>
    </w:p>
    <w:p w14:paraId="251E65F3" w14:textId="77777777" w:rsidR="00881CF2" w:rsidRPr="00E46AD2" w:rsidRDefault="00881CF2" w:rsidP="009A6CA1">
      <w:pPr>
        <w:pStyle w:val="a9"/>
        <w:numPr>
          <w:ilvl w:val="0"/>
          <w:numId w:val="378"/>
        </w:numPr>
        <w:rPr>
          <w:rtl/>
          <w:lang w:eastAsia="fr-FR"/>
        </w:rPr>
      </w:pPr>
      <w:r w:rsidRPr="00E46AD2">
        <w:rPr>
          <w:lang w:eastAsia="fr-FR"/>
        </w:rPr>
        <w:t>Amera Light Channel</w:t>
      </w:r>
      <w:r w:rsidRPr="00E46AD2">
        <w:rPr>
          <w:rtl/>
          <w:lang w:eastAsia="fr-FR"/>
        </w:rPr>
        <w:t xml:space="preserve"> @</w:t>
      </w:r>
      <w:r w:rsidRPr="00E46AD2">
        <w:rPr>
          <w:lang w:eastAsia="fr-FR"/>
        </w:rPr>
        <w:t>ameralightchannel789</w:t>
      </w:r>
    </w:p>
    <w:p w14:paraId="1A39D619" w14:textId="77777777" w:rsidR="00881CF2" w:rsidRPr="00E46AD2" w:rsidRDefault="00881CF2" w:rsidP="009A6CA1">
      <w:pPr>
        <w:pStyle w:val="a9"/>
        <w:numPr>
          <w:ilvl w:val="0"/>
          <w:numId w:val="378"/>
        </w:numPr>
        <w:rPr>
          <w:rtl/>
          <w:lang w:eastAsia="fr-FR"/>
        </w:rPr>
      </w:pPr>
      <w:r w:rsidRPr="00E46AD2">
        <w:rPr>
          <w:rtl/>
          <w:lang w:eastAsia="fr-FR"/>
        </w:rPr>
        <w:t>التدبر المعاصر @التدبرالمعاصر</w:t>
      </w:r>
    </w:p>
    <w:p w14:paraId="37D7471D" w14:textId="77777777" w:rsidR="00881CF2" w:rsidRPr="00E46AD2" w:rsidRDefault="00881CF2" w:rsidP="009A6CA1">
      <w:pPr>
        <w:pStyle w:val="a9"/>
        <w:numPr>
          <w:ilvl w:val="0"/>
          <w:numId w:val="378"/>
        </w:numPr>
        <w:rPr>
          <w:rtl/>
          <w:lang w:eastAsia="fr-FR"/>
        </w:rPr>
      </w:pPr>
      <w:r w:rsidRPr="00E46AD2">
        <w:rPr>
          <w:lang w:eastAsia="fr-FR"/>
        </w:rPr>
        <w:t>Dr. Ali Mansour Kayali</w:t>
      </w:r>
      <w:r w:rsidRPr="00E46AD2">
        <w:rPr>
          <w:rtl/>
          <w:lang w:eastAsia="fr-FR"/>
        </w:rPr>
        <w:t xml:space="preserve"> الدكتور علي منصور كيالي   @</w:t>
      </w:r>
      <w:r w:rsidRPr="00E46AD2">
        <w:rPr>
          <w:lang w:eastAsia="fr-FR"/>
        </w:rPr>
        <w:t>dr.alimansourkayali</w:t>
      </w:r>
    </w:p>
    <w:p w14:paraId="58CFE8B1" w14:textId="77777777" w:rsidR="00881CF2" w:rsidRPr="00E46AD2" w:rsidRDefault="00881CF2" w:rsidP="009A6CA1">
      <w:pPr>
        <w:pStyle w:val="a9"/>
        <w:numPr>
          <w:ilvl w:val="0"/>
          <w:numId w:val="378"/>
        </w:numPr>
        <w:rPr>
          <w:rtl/>
          <w:lang w:eastAsia="fr-FR"/>
        </w:rPr>
      </w:pPr>
      <w:r w:rsidRPr="00E46AD2">
        <w:rPr>
          <w:rtl/>
          <w:lang w:eastAsia="fr-FR"/>
        </w:rPr>
        <w:t>إِلَى رَبِّنا لَمُنقَلِبُون @إِلَىرَبِّنالَمُنقَلِبُون</w:t>
      </w:r>
    </w:p>
    <w:p w14:paraId="3B1EC13E" w14:textId="77777777" w:rsidR="00881CF2" w:rsidRPr="00E46AD2" w:rsidRDefault="00881CF2" w:rsidP="009A6CA1">
      <w:pPr>
        <w:pStyle w:val="a9"/>
        <w:numPr>
          <w:ilvl w:val="0"/>
          <w:numId w:val="378"/>
        </w:numPr>
        <w:rPr>
          <w:rtl/>
          <w:lang w:eastAsia="fr-FR"/>
        </w:rPr>
      </w:pPr>
      <w:r w:rsidRPr="00E46AD2">
        <w:rPr>
          <w:rtl/>
          <w:lang w:eastAsia="fr-FR"/>
        </w:rPr>
        <w:t>قناة الزعيم  @</w:t>
      </w:r>
      <w:r w:rsidRPr="00E46AD2">
        <w:rPr>
          <w:lang w:eastAsia="fr-FR"/>
        </w:rPr>
        <w:t>zaime1</w:t>
      </w:r>
    </w:p>
    <w:p w14:paraId="25E8336D" w14:textId="77777777" w:rsidR="00881CF2" w:rsidRPr="00E46AD2" w:rsidRDefault="00881CF2" w:rsidP="009A6CA1">
      <w:pPr>
        <w:pStyle w:val="a9"/>
        <w:numPr>
          <w:ilvl w:val="0"/>
          <w:numId w:val="378"/>
        </w:numPr>
        <w:rPr>
          <w:rtl/>
          <w:lang w:eastAsia="fr-FR"/>
        </w:rPr>
      </w:pPr>
      <w:r w:rsidRPr="00E46AD2">
        <w:rPr>
          <w:rtl/>
          <w:lang w:eastAsia="fr-FR"/>
        </w:rPr>
        <w:t>الجلال والجمال للدكتور سامح القلينى</w:t>
      </w:r>
    </w:p>
    <w:p w14:paraId="5809B683" w14:textId="77777777" w:rsidR="00881CF2" w:rsidRPr="00E46AD2" w:rsidRDefault="00881CF2" w:rsidP="009A6CA1">
      <w:pPr>
        <w:pStyle w:val="a9"/>
        <w:numPr>
          <w:ilvl w:val="0"/>
          <w:numId w:val="378"/>
        </w:numPr>
        <w:rPr>
          <w:rtl/>
          <w:lang w:eastAsia="fr-FR"/>
        </w:rPr>
      </w:pPr>
      <w:r w:rsidRPr="00E46AD2">
        <w:rPr>
          <w:rtl/>
          <w:lang w:eastAsia="fr-FR"/>
        </w:rPr>
        <w:t>@الجلالوالجمالللدكتورسامحالقلين</w:t>
      </w:r>
    </w:p>
    <w:p w14:paraId="07AB983C" w14:textId="77777777" w:rsidR="00881CF2" w:rsidRPr="00E46AD2" w:rsidRDefault="00881CF2" w:rsidP="009A6CA1">
      <w:pPr>
        <w:pStyle w:val="a9"/>
        <w:numPr>
          <w:ilvl w:val="0"/>
          <w:numId w:val="378"/>
        </w:numPr>
        <w:rPr>
          <w:rtl/>
          <w:lang w:eastAsia="fr-FR"/>
        </w:rPr>
      </w:pPr>
      <w:r w:rsidRPr="00E46AD2">
        <w:rPr>
          <w:rtl/>
          <w:lang w:eastAsia="fr-FR"/>
        </w:rPr>
        <w:t>آيات الله والحكمة @</w:t>
      </w:r>
      <w:r w:rsidRPr="00E46AD2">
        <w:rPr>
          <w:lang w:eastAsia="fr-FR"/>
        </w:rPr>
        <w:t>user-ch-miraclesofalah</w:t>
      </w:r>
    </w:p>
    <w:p w14:paraId="5CFBE4B3" w14:textId="77777777" w:rsidR="00881CF2" w:rsidRPr="00E46AD2" w:rsidRDefault="00881CF2" w:rsidP="009A6CA1">
      <w:pPr>
        <w:pStyle w:val="a9"/>
        <w:numPr>
          <w:ilvl w:val="0"/>
          <w:numId w:val="378"/>
        </w:numPr>
        <w:rPr>
          <w:rtl/>
          <w:lang w:eastAsia="fr-FR"/>
        </w:rPr>
      </w:pPr>
      <w:r w:rsidRPr="00E46AD2">
        <w:rPr>
          <w:rtl/>
          <w:lang w:eastAsia="fr-FR"/>
        </w:rPr>
        <w:t>المهندس عدنان الرفاعي @</w:t>
      </w:r>
      <w:r w:rsidRPr="00E46AD2">
        <w:rPr>
          <w:lang w:eastAsia="fr-FR"/>
        </w:rPr>
        <w:t>adnan-alrefaei</w:t>
      </w:r>
    </w:p>
    <w:p w14:paraId="46819BFE" w14:textId="77777777" w:rsidR="00881CF2" w:rsidRPr="00E46AD2" w:rsidRDefault="00881CF2" w:rsidP="009A6CA1">
      <w:pPr>
        <w:pStyle w:val="a9"/>
        <w:numPr>
          <w:ilvl w:val="0"/>
          <w:numId w:val="378"/>
        </w:numPr>
        <w:rPr>
          <w:rtl/>
          <w:lang w:eastAsia="fr-FR"/>
        </w:rPr>
      </w:pPr>
      <w:r w:rsidRPr="00E46AD2">
        <w:rPr>
          <w:lang w:eastAsia="fr-FR"/>
        </w:rPr>
        <w:t>believe1.2</w:t>
      </w:r>
      <w:r w:rsidRPr="00E46AD2">
        <w:rPr>
          <w:rtl/>
          <w:lang w:eastAsia="fr-FR"/>
        </w:rPr>
        <w:t>_فـقـط كتـــاب الـلّـه مســـلم</w:t>
      </w:r>
    </w:p>
    <w:p w14:paraId="754A2780" w14:textId="77777777" w:rsidR="00881CF2" w:rsidRPr="00E46AD2" w:rsidRDefault="00881CF2" w:rsidP="009A6CA1">
      <w:pPr>
        <w:pStyle w:val="a9"/>
        <w:numPr>
          <w:ilvl w:val="0"/>
          <w:numId w:val="378"/>
        </w:numPr>
        <w:rPr>
          <w:rtl/>
          <w:lang w:eastAsia="fr-FR"/>
        </w:rPr>
      </w:pPr>
      <w:r w:rsidRPr="00E46AD2">
        <w:rPr>
          <w:lang w:eastAsia="fr-FR"/>
        </w:rPr>
        <w:t>dr_faid_platform</w:t>
      </w:r>
      <w:r w:rsidRPr="00E46AD2">
        <w:rPr>
          <w:rtl/>
          <w:lang w:eastAsia="fr-FR"/>
        </w:rPr>
        <w:t xml:space="preserve"> </w:t>
      </w:r>
      <w:r w:rsidRPr="00E46AD2">
        <w:rPr>
          <w:lang w:eastAsia="fr-FR"/>
        </w:rPr>
        <w:t>dr_faid_platform</w:t>
      </w:r>
    </w:p>
    <w:p w14:paraId="38DA5D99" w14:textId="77777777" w:rsidR="00881CF2" w:rsidRPr="00E46AD2" w:rsidRDefault="00881CF2" w:rsidP="009A6CA1">
      <w:pPr>
        <w:pStyle w:val="a9"/>
        <w:numPr>
          <w:ilvl w:val="0"/>
          <w:numId w:val="378"/>
        </w:numPr>
        <w:rPr>
          <w:rtl/>
          <w:lang w:eastAsia="fr-FR"/>
        </w:rPr>
      </w:pPr>
      <w:r w:rsidRPr="00E46AD2">
        <w:rPr>
          <w:lang w:eastAsia="fr-FR"/>
        </w:rPr>
        <w:t>khaled.a..hasan</w:t>
      </w:r>
      <w:r w:rsidRPr="00E46AD2">
        <w:rPr>
          <w:rtl/>
          <w:lang w:eastAsia="fr-FR"/>
        </w:rPr>
        <w:t xml:space="preserve"> </w:t>
      </w:r>
      <w:r w:rsidRPr="00E46AD2">
        <w:rPr>
          <w:lang w:eastAsia="fr-FR"/>
        </w:rPr>
        <w:t>Khaled A. Hasan</w:t>
      </w:r>
    </w:p>
    <w:p w14:paraId="2C45996A" w14:textId="77777777" w:rsidR="00881CF2" w:rsidRPr="00E46AD2" w:rsidRDefault="00881CF2" w:rsidP="009A6CA1">
      <w:pPr>
        <w:pStyle w:val="a9"/>
        <w:numPr>
          <w:ilvl w:val="0"/>
          <w:numId w:val="378"/>
        </w:numPr>
        <w:rPr>
          <w:rtl/>
          <w:lang w:eastAsia="fr-FR"/>
        </w:rPr>
      </w:pPr>
      <w:r w:rsidRPr="00E46AD2">
        <w:rPr>
          <w:lang w:eastAsia="fr-FR"/>
        </w:rPr>
        <w:t>esam24358</w:t>
      </w:r>
      <w:r w:rsidRPr="00E46AD2">
        <w:rPr>
          <w:rtl/>
          <w:lang w:eastAsia="fr-FR"/>
        </w:rPr>
        <w:t xml:space="preserve">  عصام المصري</w:t>
      </w:r>
    </w:p>
    <w:p w14:paraId="051B4164" w14:textId="77777777" w:rsidR="00881CF2" w:rsidRPr="00E46AD2" w:rsidRDefault="00881CF2" w:rsidP="009A6CA1">
      <w:pPr>
        <w:pStyle w:val="a9"/>
        <w:numPr>
          <w:ilvl w:val="0"/>
          <w:numId w:val="378"/>
        </w:numPr>
        <w:rPr>
          <w:rtl/>
          <w:lang w:eastAsia="fr-FR"/>
        </w:rPr>
      </w:pPr>
      <w:r w:rsidRPr="00E46AD2">
        <w:rPr>
          <w:lang w:eastAsia="fr-FR"/>
        </w:rPr>
        <w:t>khalid19443</w:t>
      </w:r>
      <w:r w:rsidRPr="00E46AD2">
        <w:rPr>
          <w:rtl/>
          <w:lang w:eastAsia="fr-FR"/>
        </w:rPr>
        <w:t xml:space="preserve"> إبراهيم خليل الله  </w:t>
      </w:r>
      <w:r w:rsidRPr="00E46AD2">
        <w:rPr>
          <w:lang w:eastAsia="fr-FR"/>
        </w:rPr>
        <w:t>khalid</w:t>
      </w:r>
    </w:p>
    <w:p w14:paraId="01A8508E" w14:textId="77777777" w:rsidR="00881CF2" w:rsidRPr="00E46AD2" w:rsidRDefault="00881CF2" w:rsidP="009A6CA1">
      <w:pPr>
        <w:pStyle w:val="a9"/>
        <w:numPr>
          <w:ilvl w:val="0"/>
          <w:numId w:val="378"/>
        </w:numPr>
        <w:rPr>
          <w:rtl/>
          <w:lang w:eastAsia="fr-FR"/>
        </w:rPr>
      </w:pPr>
      <w:r w:rsidRPr="00E46AD2">
        <w:rPr>
          <w:lang w:eastAsia="fr-FR"/>
        </w:rPr>
        <w:t>mohammed.irama</w:t>
      </w:r>
      <w:r w:rsidRPr="00E46AD2">
        <w:rPr>
          <w:rtl/>
          <w:lang w:eastAsia="fr-FR"/>
        </w:rPr>
        <w:t xml:space="preserve"> </w:t>
      </w:r>
      <w:r w:rsidRPr="00E46AD2">
        <w:rPr>
          <w:lang w:eastAsia="fr-FR"/>
        </w:rPr>
        <w:t>Bellahreche Mohammed</w:t>
      </w:r>
    </w:p>
    <w:p w14:paraId="3127060B" w14:textId="77777777" w:rsidR="00881CF2" w:rsidRPr="00E46AD2" w:rsidRDefault="00881CF2" w:rsidP="009A6CA1">
      <w:pPr>
        <w:pStyle w:val="a9"/>
        <w:numPr>
          <w:ilvl w:val="0"/>
          <w:numId w:val="378"/>
        </w:numPr>
        <w:rPr>
          <w:rtl/>
          <w:lang w:eastAsia="fr-FR"/>
        </w:rPr>
      </w:pPr>
      <w:r w:rsidRPr="00E46AD2">
        <w:rPr>
          <w:lang w:eastAsia="fr-FR"/>
        </w:rPr>
        <w:t>blogger23812</w:t>
      </w:r>
      <w:r w:rsidRPr="00E46AD2">
        <w:rPr>
          <w:rtl/>
          <w:lang w:eastAsia="fr-FR"/>
        </w:rPr>
        <w:t xml:space="preserve"> </w:t>
      </w:r>
      <w:r w:rsidRPr="00E46AD2">
        <w:rPr>
          <w:lang w:eastAsia="fr-FR"/>
        </w:rPr>
        <w:t>blogger23812</w:t>
      </w:r>
    </w:p>
    <w:p w14:paraId="411F9F27" w14:textId="77777777" w:rsidR="00881CF2" w:rsidRPr="00E46AD2" w:rsidRDefault="00881CF2" w:rsidP="001A721D">
      <w:pPr>
        <w:rPr>
          <w:rtl/>
          <w:lang w:eastAsia="fr-FR"/>
        </w:rPr>
      </w:pPr>
    </w:p>
    <w:p w14:paraId="75296143" w14:textId="77777777" w:rsidR="00881CF2" w:rsidRPr="00E46AD2" w:rsidRDefault="00881CF2" w:rsidP="001A721D">
      <w:pPr>
        <w:rPr>
          <w:lang w:eastAsia="fr-FR"/>
        </w:rPr>
      </w:pPr>
    </w:p>
    <w:p w14:paraId="1DBCA41B" w14:textId="77777777" w:rsidR="00881CF2" w:rsidRPr="00E46AD2" w:rsidRDefault="00881CF2" w:rsidP="001A721D">
      <w:pPr>
        <w:rPr>
          <w:lang w:eastAsia="fr-FR"/>
        </w:rPr>
      </w:pPr>
    </w:p>
    <w:sectPr w:rsidR="00881CF2" w:rsidRPr="00E46AD2" w:rsidSect="004F4963">
      <w:headerReference w:type="default" r:id="rId19"/>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DF3D97" w14:textId="77777777" w:rsidR="00B544BF" w:rsidRDefault="00B544BF" w:rsidP="001A721D">
      <w:r>
        <w:separator/>
      </w:r>
    </w:p>
    <w:p w14:paraId="154AA0DA" w14:textId="77777777" w:rsidR="00B544BF" w:rsidRDefault="00B544BF" w:rsidP="001A721D"/>
  </w:endnote>
  <w:endnote w:type="continuationSeparator" w:id="0">
    <w:p w14:paraId="65A3C5C9" w14:textId="77777777" w:rsidR="00B544BF" w:rsidRDefault="00B544BF" w:rsidP="001A721D">
      <w:r>
        <w:continuationSeparator/>
      </w:r>
    </w:p>
    <w:p w14:paraId="56E79672" w14:textId="77777777" w:rsidR="00B544BF" w:rsidRDefault="00B544BF" w:rsidP="001A721D"/>
  </w:endnote>
  <w:endnote w:type="continuationNotice" w:id="1">
    <w:p w14:paraId="07C0B43E" w14:textId="77777777" w:rsidR="00B544BF" w:rsidRDefault="00B544BF" w:rsidP="001A721D"/>
    <w:p w14:paraId="06CF6EF7" w14:textId="77777777" w:rsidR="00B544BF" w:rsidRDefault="00B544BF" w:rsidP="001A72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akkal Majalla">
    <w:panose1 w:val="02000000000000000000"/>
    <w:charset w:val="00"/>
    <w:family w:val="auto"/>
    <w:pitch w:val="variable"/>
    <w:sig w:usb0="A0002027" w:usb1="80000000" w:usb2="00000108" w:usb3="00000000" w:csb0="000000D3" w:csb1="00000000"/>
  </w:font>
  <w:font w:name="Microsoft Sans Serif">
    <w:panose1 w:val="020B0604020202020204"/>
    <w:charset w:val="00"/>
    <w:family w:val="swiss"/>
    <w:pitch w:val="variable"/>
    <w:sig w:usb0="E5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56080857"/>
      <w:docPartObj>
        <w:docPartGallery w:val="Page Numbers (Bottom of Page)"/>
        <w:docPartUnique/>
      </w:docPartObj>
    </w:sdtPr>
    <w:sdtContent>
      <w:p w14:paraId="1C0C91F5" w14:textId="177E3A17" w:rsidR="000D574C" w:rsidRDefault="000D574C" w:rsidP="00325A9C">
        <w:pPr>
          <w:pStyle w:val="a8"/>
        </w:pPr>
        <w:r>
          <w:fldChar w:fldCharType="begin"/>
        </w:r>
        <w:r>
          <w:instrText>PAGE   \* MERGEFORMAT</w:instrText>
        </w:r>
        <w:r>
          <w:fldChar w:fldCharType="separate"/>
        </w:r>
        <w:r>
          <w:rPr>
            <w:rtl/>
            <w:lang w:val="ar-SA"/>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B8817" w14:textId="77777777" w:rsidR="00B544BF" w:rsidRDefault="00B544BF" w:rsidP="001A721D">
      <w:r>
        <w:separator/>
      </w:r>
    </w:p>
    <w:p w14:paraId="42D08105" w14:textId="77777777" w:rsidR="00B544BF" w:rsidRDefault="00B544BF" w:rsidP="001A721D"/>
  </w:footnote>
  <w:footnote w:type="continuationSeparator" w:id="0">
    <w:p w14:paraId="162C6ED0" w14:textId="77777777" w:rsidR="00B544BF" w:rsidRDefault="00B544BF" w:rsidP="001A721D">
      <w:r>
        <w:continuationSeparator/>
      </w:r>
    </w:p>
    <w:p w14:paraId="41A3D616" w14:textId="77777777" w:rsidR="00B544BF" w:rsidRDefault="00B544BF" w:rsidP="001A721D"/>
  </w:footnote>
  <w:footnote w:type="continuationNotice" w:id="1">
    <w:p w14:paraId="000EFE33" w14:textId="77777777" w:rsidR="00B544BF" w:rsidRDefault="00B544BF" w:rsidP="001A721D"/>
    <w:p w14:paraId="5A3A97A2" w14:textId="77777777" w:rsidR="00B544BF" w:rsidRDefault="00B544BF" w:rsidP="001A72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CC8529" w14:textId="77777777" w:rsidR="00C746CA" w:rsidRDefault="00C746CA" w:rsidP="001A721D">
    <w:r>
      <w:rPr>
        <w:noProof/>
      </w:rPr>
      <mc:AlternateContent>
        <mc:Choice Requires="wps">
          <w:drawing>
            <wp:anchor distT="0" distB="0" distL="0" distR="0" simplePos="0" relativeHeight="251659264" behindDoc="1" locked="0" layoutInCell="1" allowOverlap="1" wp14:anchorId="2822A804" wp14:editId="549473F3">
              <wp:simplePos x="0" y="0"/>
              <wp:positionH relativeFrom="page">
                <wp:posOffset>2271395</wp:posOffset>
              </wp:positionH>
              <wp:positionV relativeFrom="page">
                <wp:posOffset>361950</wp:posOffset>
              </wp:positionV>
              <wp:extent cx="846455" cy="94615"/>
              <wp:effectExtent l="4445" t="0" r="0" b="4445"/>
              <wp:wrapNone/>
              <wp:docPr id="2033658384" name="مربع نص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6455" cy="94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CDA1FF" w14:textId="77777777" w:rsidR="00C746CA" w:rsidRDefault="00C746CA" w:rsidP="001A721D">
                          <w:pPr>
                            <w:rPr>
                              <w:rFonts w:ascii="Microsoft Sans Serif" w:hAnsi="Microsoft Sans Serif" w:cs="Microsoft Sans Serif"/>
                              <w:sz w:val="24"/>
                              <w:szCs w:val="24"/>
                            </w:rPr>
                          </w:pPr>
                          <w:r>
                            <w:rPr>
                              <w:rStyle w:val="4Char"/>
                              <w:rtl/>
                            </w:rPr>
                            <w:t>فقلبسليللمنسوب.للخليفقعثملنبنعفلن</w:t>
                          </w: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2822A804" id="_x0000_t202" coordsize="21600,21600" o:spt="202" path="m,l,21600r21600,l21600,xe">
              <v:stroke joinstyle="miter"/>
              <v:path gradientshapeok="t" o:connecttype="rect"/>
            </v:shapetype>
            <v:shape id="مربع نص 1" o:spid="_x0000_s1027" type="#_x0000_t202" style="position:absolute;left:0;text-align:left;margin-left:178.85pt;margin-top:28.5pt;width:66.65pt;height:7.45pt;z-index:-251657216;visibility:visible;mso-wrap-style:non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" filled="f" stroked="f">
              <v:textbox style="mso-fit-shape-to-text:t" inset="0,0,0,0">
                <w:txbxContent>
                  <w:p w14:paraId="48CDA1FF" w14:textId="77777777" w:rsidR="00C746CA" w:rsidRDefault="00C746CA" w:rsidP="001A721D">
                    <w:pPr>
                      <w:rPr>
                        <w:rFonts w:ascii="Microsoft Sans Serif" w:hAnsi="Microsoft Sans Serif" w:cs="Microsoft Sans Serif"/>
                        <w:sz w:val="24"/>
                        <w:szCs w:val="24"/>
                      </w:rPr>
                    </w:pPr>
                    <w:r>
                      <w:rPr>
                        <w:rStyle w:val="4Char"/>
                        <w:rtl/>
                      </w:rPr>
                      <w:t>فقلبسليللمنسوب.للخليفقعثملنبنعفلن</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5517407"/>
      <w:docPartObj>
        <w:docPartGallery w:val="Page Numbers (Top of Page)"/>
        <w:docPartUnique/>
      </w:docPartObj>
    </w:sdtPr>
    <w:sdtContent>
      <w:p w14:paraId="0D67E1D3" w14:textId="7F33B554" w:rsidR="00B67E1C" w:rsidRDefault="00B67E1C" w:rsidP="001A721D">
        <w:pPr>
          <w:pStyle w:val="a7"/>
        </w:pPr>
        <w:r>
          <w:fldChar w:fldCharType="begin"/>
        </w:r>
        <w:r>
          <w:instrText>PAGE   \* MERGEFORMAT</w:instrText>
        </w:r>
        <w:r>
          <w:fldChar w:fldCharType="separate"/>
        </w:r>
        <w:r>
          <w:rPr>
            <w:rtl/>
            <w:lang w:val="ar-SA"/>
          </w:rPr>
          <w:t>2</w:t>
        </w:r>
        <w:r>
          <w:fldChar w:fldCharType="end"/>
        </w:r>
      </w:p>
    </w:sdtContent>
  </w:sdt>
  <w:p w14:paraId="0C88D9D5" w14:textId="77777777" w:rsidR="003C5C8F" w:rsidRDefault="003C5C8F" w:rsidP="001A721D">
    <w:pPr>
      <w:pStyle w:val="a7"/>
    </w:pPr>
  </w:p>
  <w:p w14:paraId="1DEF62E2" w14:textId="77777777" w:rsidR="003E4E6D" w:rsidRDefault="003E4E6D" w:rsidP="001A72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7E82C782"/>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C556E782"/>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AB88EBF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B55C3436"/>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AA40E81A"/>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420C56A"/>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EAE0A9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3BC5634"/>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8185A2E"/>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E689C6"/>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B7BCF"/>
    <w:multiLevelType w:val="multilevel"/>
    <w:tmpl w:val="321E1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55799"/>
    <w:multiLevelType w:val="multilevel"/>
    <w:tmpl w:val="C21E8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1571A9C"/>
    <w:multiLevelType w:val="multilevel"/>
    <w:tmpl w:val="0854B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17047CF"/>
    <w:multiLevelType w:val="multilevel"/>
    <w:tmpl w:val="16C4D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960EB9"/>
    <w:multiLevelType w:val="multilevel"/>
    <w:tmpl w:val="187CA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BE7A61"/>
    <w:multiLevelType w:val="multilevel"/>
    <w:tmpl w:val="36109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13456E"/>
    <w:multiLevelType w:val="multilevel"/>
    <w:tmpl w:val="99A4B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2220600"/>
    <w:multiLevelType w:val="multilevel"/>
    <w:tmpl w:val="CF1C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3429D6"/>
    <w:multiLevelType w:val="multilevel"/>
    <w:tmpl w:val="55FE8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7A3A87"/>
    <w:multiLevelType w:val="multilevel"/>
    <w:tmpl w:val="0048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A643BC"/>
    <w:multiLevelType w:val="multilevel"/>
    <w:tmpl w:val="6E40E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2BC11C3"/>
    <w:multiLevelType w:val="multilevel"/>
    <w:tmpl w:val="4D3A4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E10E95"/>
    <w:multiLevelType w:val="multilevel"/>
    <w:tmpl w:val="185E4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E7053E"/>
    <w:multiLevelType w:val="multilevel"/>
    <w:tmpl w:val="AE68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0B741B"/>
    <w:multiLevelType w:val="multilevel"/>
    <w:tmpl w:val="E284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3F293B"/>
    <w:multiLevelType w:val="multilevel"/>
    <w:tmpl w:val="DD3C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474C9A"/>
    <w:multiLevelType w:val="multilevel"/>
    <w:tmpl w:val="CE5EA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5151B6"/>
    <w:multiLevelType w:val="multilevel"/>
    <w:tmpl w:val="E432E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5F729B"/>
    <w:multiLevelType w:val="multilevel"/>
    <w:tmpl w:val="F50A1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DF7C5C"/>
    <w:multiLevelType w:val="multilevel"/>
    <w:tmpl w:val="6D04B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123E40"/>
    <w:multiLevelType w:val="multilevel"/>
    <w:tmpl w:val="A814A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A113BB"/>
    <w:multiLevelType w:val="multilevel"/>
    <w:tmpl w:val="4274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CA56BE"/>
    <w:multiLevelType w:val="multilevel"/>
    <w:tmpl w:val="EEF6D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2C6BD9"/>
    <w:multiLevelType w:val="multilevel"/>
    <w:tmpl w:val="65D88F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423907"/>
    <w:multiLevelType w:val="multilevel"/>
    <w:tmpl w:val="E17A8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5F088E"/>
    <w:multiLevelType w:val="multilevel"/>
    <w:tmpl w:val="A094C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76F5E7D"/>
    <w:multiLevelType w:val="multilevel"/>
    <w:tmpl w:val="5FE8B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7D68B5"/>
    <w:multiLevelType w:val="multilevel"/>
    <w:tmpl w:val="52062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B4248F"/>
    <w:multiLevelType w:val="multilevel"/>
    <w:tmpl w:val="9B6A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37498B"/>
    <w:multiLevelType w:val="multilevel"/>
    <w:tmpl w:val="53BA64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8A852F4"/>
    <w:multiLevelType w:val="multilevel"/>
    <w:tmpl w:val="365E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9040416"/>
    <w:multiLevelType w:val="multilevel"/>
    <w:tmpl w:val="DA60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DC5B06"/>
    <w:multiLevelType w:val="multilevel"/>
    <w:tmpl w:val="845C3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FE7B27"/>
    <w:multiLevelType w:val="multilevel"/>
    <w:tmpl w:val="AF28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BD24A5"/>
    <w:multiLevelType w:val="multilevel"/>
    <w:tmpl w:val="337A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EC33C6"/>
    <w:multiLevelType w:val="multilevel"/>
    <w:tmpl w:val="F41EE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B601AE2"/>
    <w:multiLevelType w:val="multilevel"/>
    <w:tmpl w:val="0950A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F263C7"/>
    <w:multiLevelType w:val="multilevel"/>
    <w:tmpl w:val="5088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C060664"/>
    <w:multiLevelType w:val="multilevel"/>
    <w:tmpl w:val="BF1E5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CC1052E"/>
    <w:multiLevelType w:val="multilevel"/>
    <w:tmpl w:val="C98CB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0B1A07"/>
    <w:multiLevelType w:val="multilevel"/>
    <w:tmpl w:val="5A4A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A7025F"/>
    <w:multiLevelType w:val="multilevel"/>
    <w:tmpl w:val="43B26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F171078"/>
    <w:multiLevelType w:val="multilevel"/>
    <w:tmpl w:val="0CCC2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F3C16AA"/>
    <w:multiLevelType w:val="multilevel"/>
    <w:tmpl w:val="462EC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F3F2956"/>
    <w:multiLevelType w:val="multilevel"/>
    <w:tmpl w:val="104C9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B70069"/>
    <w:multiLevelType w:val="multilevel"/>
    <w:tmpl w:val="DC3CA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0BC36FC"/>
    <w:multiLevelType w:val="multilevel"/>
    <w:tmpl w:val="62C491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0FA6EF9"/>
    <w:multiLevelType w:val="multilevel"/>
    <w:tmpl w:val="41A6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1B6E56"/>
    <w:multiLevelType w:val="multilevel"/>
    <w:tmpl w:val="529CA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283AF5"/>
    <w:multiLevelType w:val="multilevel"/>
    <w:tmpl w:val="2138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7E0F81"/>
    <w:multiLevelType w:val="multilevel"/>
    <w:tmpl w:val="E3803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824983"/>
    <w:multiLevelType w:val="multilevel"/>
    <w:tmpl w:val="CC4AB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12F26EF7"/>
    <w:multiLevelType w:val="multilevel"/>
    <w:tmpl w:val="937EF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3501041"/>
    <w:multiLevelType w:val="multilevel"/>
    <w:tmpl w:val="78B89F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142F14C5"/>
    <w:multiLevelType w:val="multilevel"/>
    <w:tmpl w:val="D952A6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482775B"/>
    <w:multiLevelType w:val="multilevel"/>
    <w:tmpl w:val="1862A98A"/>
    <w:lvl w:ilvl="0">
      <w:start w:val="1"/>
      <w:numFmt w:val="decimal"/>
      <w:suff w:val="space"/>
      <w:lvlText w:val="%1"/>
      <w:lvlJc w:val="left"/>
      <w:pPr>
        <w:ind w:left="432" w:hanging="148"/>
      </w:pPr>
      <w:rPr>
        <w:rFonts w:hint="default"/>
        <w:b/>
        <w:bCs/>
        <w:i w:val="0"/>
        <w:iCs w:val="0"/>
        <w:color w:val="C00000"/>
        <w:szCs w:val="36"/>
      </w:rPr>
    </w:lvl>
    <w:lvl w:ilvl="1">
      <w:start w:val="1"/>
      <w:numFmt w:val="decimal"/>
      <w:suff w:val="space"/>
      <w:lvlText w:val="%1.%2"/>
      <w:lvlJc w:val="left"/>
      <w:pPr>
        <w:ind w:left="576" w:hanging="122"/>
      </w:pPr>
      <w:rPr>
        <w:rFonts w:hint="default"/>
        <w:b/>
        <w:bCs/>
        <w:i w:val="0"/>
        <w:iCs w:val="0"/>
        <w:color w:val="0070C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8" w15:restartNumberingAfterBreak="0">
    <w:nsid w:val="150F1AFA"/>
    <w:multiLevelType w:val="multilevel"/>
    <w:tmpl w:val="330E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5C0D3F"/>
    <w:multiLevelType w:val="multilevel"/>
    <w:tmpl w:val="AA62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55E7414"/>
    <w:multiLevelType w:val="multilevel"/>
    <w:tmpl w:val="0730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C966D5"/>
    <w:multiLevelType w:val="multilevel"/>
    <w:tmpl w:val="8BFA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6892CC7"/>
    <w:multiLevelType w:val="multilevel"/>
    <w:tmpl w:val="16868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6B26E5E"/>
    <w:multiLevelType w:val="multilevel"/>
    <w:tmpl w:val="967E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DE7D60"/>
    <w:multiLevelType w:val="multilevel"/>
    <w:tmpl w:val="1D88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710678B"/>
    <w:multiLevelType w:val="multilevel"/>
    <w:tmpl w:val="0AA4A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72B74C0"/>
    <w:multiLevelType w:val="multilevel"/>
    <w:tmpl w:val="941A2B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7E54EFA"/>
    <w:multiLevelType w:val="multilevel"/>
    <w:tmpl w:val="222E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FC5CB1"/>
    <w:multiLevelType w:val="multilevel"/>
    <w:tmpl w:val="710C4F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86C0B29"/>
    <w:multiLevelType w:val="multilevel"/>
    <w:tmpl w:val="A5EA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9428A5"/>
    <w:multiLevelType w:val="multilevel"/>
    <w:tmpl w:val="0368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A2424E"/>
    <w:multiLevelType w:val="multilevel"/>
    <w:tmpl w:val="F850C2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8DA1EEC"/>
    <w:multiLevelType w:val="multilevel"/>
    <w:tmpl w:val="D57232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8E964E3"/>
    <w:multiLevelType w:val="multilevel"/>
    <w:tmpl w:val="5B846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8EA040F"/>
    <w:multiLevelType w:val="multilevel"/>
    <w:tmpl w:val="E5AC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6F71FE"/>
    <w:multiLevelType w:val="multilevel"/>
    <w:tmpl w:val="CE622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7D131D"/>
    <w:multiLevelType w:val="multilevel"/>
    <w:tmpl w:val="09E4AF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9E34C3A"/>
    <w:multiLevelType w:val="multilevel"/>
    <w:tmpl w:val="30E88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9E64A63"/>
    <w:multiLevelType w:val="multilevel"/>
    <w:tmpl w:val="00948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A0575D2"/>
    <w:multiLevelType w:val="multilevel"/>
    <w:tmpl w:val="962A4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A6077F7"/>
    <w:multiLevelType w:val="multilevel"/>
    <w:tmpl w:val="39BE8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A9923D1"/>
    <w:multiLevelType w:val="multilevel"/>
    <w:tmpl w:val="7DF6B4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AB01A8B"/>
    <w:multiLevelType w:val="multilevel"/>
    <w:tmpl w:val="15F6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ABB2FB9"/>
    <w:multiLevelType w:val="multilevel"/>
    <w:tmpl w:val="FE72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ABD74FA"/>
    <w:multiLevelType w:val="multilevel"/>
    <w:tmpl w:val="CF50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AFC7E85"/>
    <w:multiLevelType w:val="multilevel"/>
    <w:tmpl w:val="F8CC5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B0A0FFA"/>
    <w:multiLevelType w:val="multilevel"/>
    <w:tmpl w:val="4502E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B40291D"/>
    <w:multiLevelType w:val="multilevel"/>
    <w:tmpl w:val="FC1EC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B595121"/>
    <w:multiLevelType w:val="multilevel"/>
    <w:tmpl w:val="34F89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B831573"/>
    <w:multiLevelType w:val="multilevel"/>
    <w:tmpl w:val="05A4C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BC87359"/>
    <w:multiLevelType w:val="multilevel"/>
    <w:tmpl w:val="FE54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C036070"/>
    <w:multiLevelType w:val="multilevel"/>
    <w:tmpl w:val="FFBE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3B367B"/>
    <w:multiLevelType w:val="multilevel"/>
    <w:tmpl w:val="91E8E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C481A92"/>
    <w:multiLevelType w:val="multilevel"/>
    <w:tmpl w:val="1E1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CC3123C"/>
    <w:multiLevelType w:val="multilevel"/>
    <w:tmpl w:val="8A5ED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CE128E7"/>
    <w:multiLevelType w:val="multilevel"/>
    <w:tmpl w:val="C6401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D1D2888"/>
    <w:multiLevelType w:val="multilevel"/>
    <w:tmpl w:val="5B02B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D4F0B21"/>
    <w:multiLevelType w:val="multilevel"/>
    <w:tmpl w:val="35E2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D893D87"/>
    <w:multiLevelType w:val="multilevel"/>
    <w:tmpl w:val="35A2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D895191"/>
    <w:multiLevelType w:val="multilevel"/>
    <w:tmpl w:val="BCB2B1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D9047C8"/>
    <w:multiLevelType w:val="multilevel"/>
    <w:tmpl w:val="F20C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DA90FC8"/>
    <w:multiLevelType w:val="multilevel"/>
    <w:tmpl w:val="2048E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DEB06F9"/>
    <w:multiLevelType w:val="multilevel"/>
    <w:tmpl w:val="5498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F0E2084"/>
    <w:multiLevelType w:val="multilevel"/>
    <w:tmpl w:val="44306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F901FDF"/>
    <w:multiLevelType w:val="multilevel"/>
    <w:tmpl w:val="D89EE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FFA7B37"/>
    <w:multiLevelType w:val="multilevel"/>
    <w:tmpl w:val="63B4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0481142"/>
    <w:multiLevelType w:val="multilevel"/>
    <w:tmpl w:val="7EBC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0B56AE5"/>
    <w:multiLevelType w:val="multilevel"/>
    <w:tmpl w:val="4FE2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1101415"/>
    <w:multiLevelType w:val="multilevel"/>
    <w:tmpl w:val="3F68D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154191"/>
    <w:multiLevelType w:val="multilevel"/>
    <w:tmpl w:val="17B03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2553CE8"/>
    <w:multiLevelType w:val="multilevel"/>
    <w:tmpl w:val="BEAA3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27940C0"/>
    <w:multiLevelType w:val="multilevel"/>
    <w:tmpl w:val="9E825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122B6E"/>
    <w:multiLevelType w:val="multilevel"/>
    <w:tmpl w:val="9E98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3EB3949"/>
    <w:multiLevelType w:val="multilevel"/>
    <w:tmpl w:val="D1009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3F228E3"/>
    <w:multiLevelType w:val="multilevel"/>
    <w:tmpl w:val="B32C2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0756E1"/>
    <w:multiLevelType w:val="multilevel"/>
    <w:tmpl w:val="60FE8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A04795"/>
    <w:multiLevelType w:val="multilevel"/>
    <w:tmpl w:val="AD4A9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4DD7D21"/>
    <w:multiLevelType w:val="multilevel"/>
    <w:tmpl w:val="505A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5210EC1"/>
    <w:multiLevelType w:val="multilevel"/>
    <w:tmpl w:val="4A8E8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58E039D"/>
    <w:multiLevelType w:val="multilevel"/>
    <w:tmpl w:val="8FBE0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5A96D7C"/>
    <w:multiLevelType w:val="multilevel"/>
    <w:tmpl w:val="F732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666617E"/>
    <w:multiLevelType w:val="multilevel"/>
    <w:tmpl w:val="F3525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6AF4CF9"/>
    <w:multiLevelType w:val="multilevel"/>
    <w:tmpl w:val="6FB6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6FA0734"/>
    <w:multiLevelType w:val="multilevel"/>
    <w:tmpl w:val="08642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73B29DD"/>
    <w:multiLevelType w:val="multilevel"/>
    <w:tmpl w:val="9F9CC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6177D6"/>
    <w:multiLevelType w:val="multilevel"/>
    <w:tmpl w:val="63C62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7ED56A2"/>
    <w:multiLevelType w:val="multilevel"/>
    <w:tmpl w:val="91503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280868A0"/>
    <w:multiLevelType w:val="multilevel"/>
    <w:tmpl w:val="1FD2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86015A5"/>
    <w:multiLevelType w:val="multilevel"/>
    <w:tmpl w:val="3364D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8C421CD"/>
    <w:multiLevelType w:val="multilevel"/>
    <w:tmpl w:val="CAF82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8C66D13"/>
    <w:multiLevelType w:val="multilevel"/>
    <w:tmpl w:val="68DA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92F335D"/>
    <w:multiLevelType w:val="multilevel"/>
    <w:tmpl w:val="5EB23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93F07EB"/>
    <w:multiLevelType w:val="multilevel"/>
    <w:tmpl w:val="D382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97A68AD"/>
    <w:multiLevelType w:val="multilevel"/>
    <w:tmpl w:val="2A4860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9C35349"/>
    <w:multiLevelType w:val="multilevel"/>
    <w:tmpl w:val="ACEE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9F7262A"/>
    <w:multiLevelType w:val="multilevel"/>
    <w:tmpl w:val="C5EA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9F8374F"/>
    <w:multiLevelType w:val="multilevel"/>
    <w:tmpl w:val="0EAAD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A8E53C7"/>
    <w:multiLevelType w:val="multilevel"/>
    <w:tmpl w:val="8C005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B1A4FE8"/>
    <w:multiLevelType w:val="multilevel"/>
    <w:tmpl w:val="5AE2F6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B3249CD"/>
    <w:multiLevelType w:val="multilevel"/>
    <w:tmpl w:val="26501B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B4B2A7C"/>
    <w:multiLevelType w:val="multilevel"/>
    <w:tmpl w:val="08527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B5527C7"/>
    <w:multiLevelType w:val="multilevel"/>
    <w:tmpl w:val="8F24D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BDE252D"/>
    <w:multiLevelType w:val="multilevel"/>
    <w:tmpl w:val="E6A02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C033D0F"/>
    <w:multiLevelType w:val="multilevel"/>
    <w:tmpl w:val="2DC8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C125B49"/>
    <w:multiLevelType w:val="multilevel"/>
    <w:tmpl w:val="9C9E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C15702D"/>
    <w:multiLevelType w:val="multilevel"/>
    <w:tmpl w:val="56487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C3B13B4"/>
    <w:multiLevelType w:val="multilevel"/>
    <w:tmpl w:val="223CA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C5748F5"/>
    <w:multiLevelType w:val="multilevel"/>
    <w:tmpl w:val="39FC0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C673373"/>
    <w:multiLevelType w:val="multilevel"/>
    <w:tmpl w:val="1482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C9B661A"/>
    <w:multiLevelType w:val="multilevel"/>
    <w:tmpl w:val="8BEA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CC40D0F"/>
    <w:multiLevelType w:val="multilevel"/>
    <w:tmpl w:val="784ECE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D7D407F"/>
    <w:multiLevelType w:val="multilevel"/>
    <w:tmpl w:val="06182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D8C0286"/>
    <w:multiLevelType w:val="multilevel"/>
    <w:tmpl w:val="0784D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D8C0ED4"/>
    <w:multiLevelType w:val="multilevel"/>
    <w:tmpl w:val="2F703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DC06894"/>
    <w:multiLevelType w:val="multilevel"/>
    <w:tmpl w:val="A4BE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F5F7BBF"/>
    <w:multiLevelType w:val="multilevel"/>
    <w:tmpl w:val="44D0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FAD2C6F"/>
    <w:multiLevelType w:val="multilevel"/>
    <w:tmpl w:val="A2088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1A13A1A"/>
    <w:multiLevelType w:val="multilevel"/>
    <w:tmpl w:val="8BC8F0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1DC7177"/>
    <w:multiLevelType w:val="multilevel"/>
    <w:tmpl w:val="5FAA7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29419A4"/>
    <w:multiLevelType w:val="multilevel"/>
    <w:tmpl w:val="AC3CE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2B20A30"/>
    <w:multiLevelType w:val="multilevel"/>
    <w:tmpl w:val="12B8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2E12370"/>
    <w:multiLevelType w:val="multilevel"/>
    <w:tmpl w:val="777E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3377848"/>
    <w:multiLevelType w:val="multilevel"/>
    <w:tmpl w:val="70806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3BB4F3B"/>
    <w:multiLevelType w:val="multilevel"/>
    <w:tmpl w:val="84B8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3C5521C"/>
    <w:multiLevelType w:val="multilevel"/>
    <w:tmpl w:val="81B69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4350973"/>
    <w:multiLevelType w:val="multilevel"/>
    <w:tmpl w:val="6B7CF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456794A"/>
    <w:multiLevelType w:val="multilevel"/>
    <w:tmpl w:val="C9D46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5011254"/>
    <w:multiLevelType w:val="multilevel"/>
    <w:tmpl w:val="CCAE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58209E0"/>
    <w:multiLevelType w:val="multilevel"/>
    <w:tmpl w:val="21B0D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5A825EB"/>
    <w:multiLevelType w:val="multilevel"/>
    <w:tmpl w:val="BEEE4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6691B1B"/>
    <w:multiLevelType w:val="multilevel"/>
    <w:tmpl w:val="16FAB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697791B"/>
    <w:multiLevelType w:val="multilevel"/>
    <w:tmpl w:val="9080F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7075705"/>
    <w:multiLevelType w:val="multilevel"/>
    <w:tmpl w:val="21588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734117B"/>
    <w:multiLevelType w:val="multilevel"/>
    <w:tmpl w:val="7BD4F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8502341"/>
    <w:multiLevelType w:val="multilevel"/>
    <w:tmpl w:val="6D2E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89D1BFC"/>
    <w:multiLevelType w:val="multilevel"/>
    <w:tmpl w:val="A5B2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8B81C1E"/>
    <w:multiLevelType w:val="multilevel"/>
    <w:tmpl w:val="C540B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A22654B"/>
    <w:multiLevelType w:val="multilevel"/>
    <w:tmpl w:val="5556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A5170CD"/>
    <w:multiLevelType w:val="multilevel"/>
    <w:tmpl w:val="7D4A2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3A656D83"/>
    <w:multiLevelType w:val="multilevel"/>
    <w:tmpl w:val="233A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E10B16"/>
    <w:multiLevelType w:val="multilevel"/>
    <w:tmpl w:val="18FE3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3B3D52AB"/>
    <w:multiLevelType w:val="multilevel"/>
    <w:tmpl w:val="7778B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B3E7183"/>
    <w:multiLevelType w:val="multilevel"/>
    <w:tmpl w:val="E6E2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3B614504"/>
    <w:multiLevelType w:val="multilevel"/>
    <w:tmpl w:val="E5766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C012CD7"/>
    <w:multiLevelType w:val="multilevel"/>
    <w:tmpl w:val="F1BA0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C014426"/>
    <w:multiLevelType w:val="multilevel"/>
    <w:tmpl w:val="6D665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C1C4A15"/>
    <w:multiLevelType w:val="multilevel"/>
    <w:tmpl w:val="B80C5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C984B3E"/>
    <w:multiLevelType w:val="multilevel"/>
    <w:tmpl w:val="9C7A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C985BFC"/>
    <w:multiLevelType w:val="multilevel"/>
    <w:tmpl w:val="184A4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D0F2843"/>
    <w:multiLevelType w:val="multilevel"/>
    <w:tmpl w:val="BF72E8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3D215FAD"/>
    <w:multiLevelType w:val="multilevel"/>
    <w:tmpl w:val="96804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D301784"/>
    <w:multiLevelType w:val="multilevel"/>
    <w:tmpl w:val="BD888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D6D4BCD"/>
    <w:multiLevelType w:val="multilevel"/>
    <w:tmpl w:val="76A4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D88407C"/>
    <w:multiLevelType w:val="multilevel"/>
    <w:tmpl w:val="4664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DE40A9A"/>
    <w:multiLevelType w:val="multilevel"/>
    <w:tmpl w:val="D62CE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E10354A"/>
    <w:multiLevelType w:val="multilevel"/>
    <w:tmpl w:val="0A92D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E366C20"/>
    <w:multiLevelType w:val="multilevel"/>
    <w:tmpl w:val="B1245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E4B0F12"/>
    <w:multiLevelType w:val="multilevel"/>
    <w:tmpl w:val="ADD07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E730C74"/>
    <w:multiLevelType w:val="multilevel"/>
    <w:tmpl w:val="FB3A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3EDF3380"/>
    <w:multiLevelType w:val="multilevel"/>
    <w:tmpl w:val="D2884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F5F69DA"/>
    <w:multiLevelType w:val="multilevel"/>
    <w:tmpl w:val="25D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FBE0EDE"/>
    <w:multiLevelType w:val="multilevel"/>
    <w:tmpl w:val="13BA1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FC823CE"/>
    <w:multiLevelType w:val="multilevel"/>
    <w:tmpl w:val="8F9E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06522A2"/>
    <w:multiLevelType w:val="multilevel"/>
    <w:tmpl w:val="8F7C3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082031C"/>
    <w:multiLevelType w:val="multilevel"/>
    <w:tmpl w:val="11CC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1854D78"/>
    <w:multiLevelType w:val="multilevel"/>
    <w:tmpl w:val="4F586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1A062E7"/>
    <w:multiLevelType w:val="multilevel"/>
    <w:tmpl w:val="06A2C7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1C034E6"/>
    <w:multiLevelType w:val="multilevel"/>
    <w:tmpl w:val="50E28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21148DB"/>
    <w:multiLevelType w:val="multilevel"/>
    <w:tmpl w:val="A14A2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227119A"/>
    <w:multiLevelType w:val="multilevel"/>
    <w:tmpl w:val="D34A6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22C4DA4"/>
    <w:multiLevelType w:val="multilevel"/>
    <w:tmpl w:val="B3EAA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23F28AC"/>
    <w:multiLevelType w:val="multilevel"/>
    <w:tmpl w:val="23ACE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2BC7092"/>
    <w:multiLevelType w:val="multilevel"/>
    <w:tmpl w:val="DE4E0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35F5BC8"/>
    <w:multiLevelType w:val="multilevel"/>
    <w:tmpl w:val="9E3E6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39F66FE"/>
    <w:multiLevelType w:val="multilevel"/>
    <w:tmpl w:val="F552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40231E5"/>
    <w:multiLevelType w:val="multilevel"/>
    <w:tmpl w:val="B29A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44E1A13"/>
    <w:multiLevelType w:val="multilevel"/>
    <w:tmpl w:val="24D09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47D3E7D"/>
    <w:multiLevelType w:val="multilevel"/>
    <w:tmpl w:val="1A2681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4FA6C0A"/>
    <w:multiLevelType w:val="multilevel"/>
    <w:tmpl w:val="0820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5076562"/>
    <w:multiLevelType w:val="multilevel"/>
    <w:tmpl w:val="3A72A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57155D5"/>
    <w:multiLevelType w:val="multilevel"/>
    <w:tmpl w:val="4580D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5936A1D"/>
    <w:multiLevelType w:val="multilevel"/>
    <w:tmpl w:val="3B5CA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5A621A9"/>
    <w:multiLevelType w:val="multilevel"/>
    <w:tmpl w:val="2EFE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5B034AE"/>
    <w:multiLevelType w:val="multilevel"/>
    <w:tmpl w:val="6798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5D53621"/>
    <w:multiLevelType w:val="multilevel"/>
    <w:tmpl w:val="B164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6020E26"/>
    <w:multiLevelType w:val="multilevel"/>
    <w:tmpl w:val="D3C84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67121CC"/>
    <w:multiLevelType w:val="multilevel"/>
    <w:tmpl w:val="9F782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469C1E7E"/>
    <w:multiLevelType w:val="multilevel"/>
    <w:tmpl w:val="ED78A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46D92387"/>
    <w:multiLevelType w:val="multilevel"/>
    <w:tmpl w:val="67E2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6F97CC6"/>
    <w:multiLevelType w:val="multilevel"/>
    <w:tmpl w:val="21C838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47037374"/>
    <w:multiLevelType w:val="multilevel"/>
    <w:tmpl w:val="E620E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72C31CD"/>
    <w:multiLevelType w:val="multilevel"/>
    <w:tmpl w:val="88E66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476942E0"/>
    <w:multiLevelType w:val="multilevel"/>
    <w:tmpl w:val="9260E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47781316"/>
    <w:multiLevelType w:val="multilevel"/>
    <w:tmpl w:val="AEAC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7C3379A"/>
    <w:multiLevelType w:val="multilevel"/>
    <w:tmpl w:val="9E107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47CB0CB5"/>
    <w:multiLevelType w:val="multilevel"/>
    <w:tmpl w:val="448C4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48937713"/>
    <w:multiLevelType w:val="multilevel"/>
    <w:tmpl w:val="E9E46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8C74C66"/>
    <w:multiLevelType w:val="multilevel"/>
    <w:tmpl w:val="53FA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9481296"/>
    <w:multiLevelType w:val="multilevel"/>
    <w:tmpl w:val="8232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9522560"/>
    <w:multiLevelType w:val="multilevel"/>
    <w:tmpl w:val="FC44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497B2C77"/>
    <w:multiLevelType w:val="multilevel"/>
    <w:tmpl w:val="0DB4F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A1B44CD"/>
    <w:multiLevelType w:val="multilevel"/>
    <w:tmpl w:val="74CC5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A4050A1"/>
    <w:multiLevelType w:val="multilevel"/>
    <w:tmpl w:val="F86AA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A530F07"/>
    <w:multiLevelType w:val="multilevel"/>
    <w:tmpl w:val="6F2C5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A6957E7"/>
    <w:multiLevelType w:val="multilevel"/>
    <w:tmpl w:val="0438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4A6C4D16"/>
    <w:multiLevelType w:val="multilevel"/>
    <w:tmpl w:val="F53EF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A881662"/>
    <w:multiLevelType w:val="multilevel"/>
    <w:tmpl w:val="EAC07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ACA68C4"/>
    <w:multiLevelType w:val="multilevel"/>
    <w:tmpl w:val="EAC6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AE46297"/>
    <w:multiLevelType w:val="multilevel"/>
    <w:tmpl w:val="20B4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AEA3654"/>
    <w:multiLevelType w:val="multilevel"/>
    <w:tmpl w:val="F0C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B12359E"/>
    <w:multiLevelType w:val="multilevel"/>
    <w:tmpl w:val="42483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BAA6F01"/>
    <w:multiLevelType w:val="multilevel"/>
    <w:tmpl w:val="AF5CE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4BEF593C"/>
    <w:multiLevelType w:val="multilevel"/>
    <w:tmpl w:val="3516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4C7902C0"/>
    <w:multiLevelType w:val="multilevel"/>
    <w:tmpl w:val="422E4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D172D5E"/>
    <w:multiLevelType w:val="multilevel"/>
    <w:tmpl w:val="5B3E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D322DA7"/>
    <w:multiLevelType w:val="multilevel"/>
    <w:tmpl w:val="4F1EC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4D3C4D89"/>
    <w:multiLevelType w:val="multilevel"/>
    <w:tmpl w:val="7A5CA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D767465"/>
    <w:multiLevelType w:val="multilevel"/>
    <w:tmpl w:val="44387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4DC65D16"/>
    <w:multiLevelType w:val="multilevel"/>
    <w:tmpl w:val="97F6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E6A7159"/>
    <w:multiLevelType w:val="multilevel"/>
    <w:tmpl w:val="5CEE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4E8F17E4"/>
    <w:multiLevelType w:val="multilevel"/>
    <w:tmpl w:val="5130F0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EF41BCA"/>
    <w:multiLevelType w:val="multilevel"/>
    <w:tmpl w:val="AE94C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4F07731B"/>
    <w:multiLevelType w:val="multilevel"/>
    <w:tmpl w:val="3002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F442978"/>
    <w:multiLevelType w:val="multilevel"/>
    <w:tmpl w:val="46BC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F5C5485"/>
    <w:multiLevelType w:val="multilevel"/>
    <w:tmpl w:val="7CBEE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4F867B2C"/>
    <w:multiLevelType w:val="multilevel"/>
    <w:tmpl w:val="440E2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FA53159"/>
    <w:multiLevelType w:val="multilevel"/>
    <w:tmpl w:val="DA32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0367CDA"/>
    <w:multiLevelType w:val="multilevel"/>
    <w:tmpl w:val="19867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06E526A"/>
    <w:multiLevelType w:val="multilevel"/>
    <w:tmpl w:val="C9647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0A7585F"/>
    <w:multiLevelType w:val="multilevel"/>
    <w:tmpl w:val="E8F6A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0D23F32"/>
    <w:multiLevelType w:val="multilevel"/>
    <w:tmpl w:val="5F220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17424D4"/>
    <w:multiLevelType w:val="multilevel"/>
    <w:tmpl w:val="2EE21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51D92D19"/>
    <w:multiLevelType w:val="multilevel"/>
    <w:tmpl w:val="B5B80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1DF1E07"/>
    <w:multiLevelType w:val="multilevel"/>
    <w:tmpl w:val="532E5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3937CF4"/>
    <w:multiLevelType w:val="multilevel"/>
    <w:tmpl w:val="BF6C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3DB2E00"/>
    <w:multiLevelType w:val="multilevel"/>
    <w:tmpl w:val="DF0EB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4655C1E"/>
    <w:multiLevelType w:val="multilevel"/>
    <w:tmpl w:val="8B4A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547F5B81"/>
    <w:multiLevelType w:val="multilevel"/>
    <w:tmpl w:val="6EE6D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54800B63"/>
    <w:multiLevelType w:val="multilevel"/>
    <w:tmpl w:val="32C8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54BF78D9"/>
    <w:multiLevelType w:val="multilevel"/>
    <w:tmpl w:val="B9DCA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5817EC4"/>
    <w:multiLevelType w:val="multilevel"/>
    <w:tmpl w:val="D27C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5A56D5C"/>
    <w:multiLevelType w:val="multilevel"/>
    <w:tmpl w:val="859E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5E166B1"/>
    <w:multiLevelType w:val="multilevel"/>
    <w:tmpl w:val="CE40F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5F26605"/>
    <w:multiLevelType w:val="multilevel"/>
    <w:tmpl w:val="23F27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562F7E23"/>
    <w:multiLevelType w:val="multilevel"/>
    <w:tmpl w:val="8DC8D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5694415B"/>
    <w:multiLevelType w:val="multilevel"/>
    <w:tmpl w:val="03D8E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6A1216B"/>
    <w:multiLevelType w:val="multilevel"/>
    <w:tmpl w:val="860E4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56C32E5E"/>
    <w:multiLevelType w:val="multilevel"/>
    <w:tmpl w:val="14821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6F821C5"/>
    <w:multiLevelType w:val="multilevel"/>
    <w:tmpl w:val="7C7C2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574A0155"/>
    <w:multiLevelType w:val="multilevel"/>
    <w:tmpl w:val="89E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57617334"/>
    <w:multiLevelType w:val="multilevel"/>
    <w:tmpl w:val="AAE0F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576C1C41"/>
    <w:multiLevelType w:val="multilevel"/>
    <w:tmpl w:val="1C2E6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7B74D2C"/>
    <w:multiLevelType w:val="multilevel"/>
    <w:tmpl w:val="BC5CA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57F234F1"/>
    <w:multiLevelType w:val="multilevel"/>
    <w:tmpl w:val="7B48D9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58347AAE"/>
    <w:multiLevelType w:val="multilevel"/>
    <w:tmpl w:val="7AEE5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58476443"/>
    <w:multiLevelType w:val="multilevel"/>
    <w:tmpl w:val="7B98D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58AE41E0"/>
    <w:multiLevelType w:val="multilevel"/>
    <w:tmpl w:val="BCE661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58DE7E74"/>
    <w:multiLevelType w:val="multilevel"/>
    <w:tmpl w:val="1516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59167918"/>
    <w:multiLevelType w:val="multilevel"/>
    <w:tmpl w:val="C07CF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5A60700E"/>
    <w:multiLevelType w:val="multilevel"/>
    <w:tmpl w:val="1A14A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5A720E7F"/>
    <w:multiLevelType w:val="multilevel"/>
    <w:tmpl w:val="9C608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5A9672F6"/>
    <w:multiLevelType w:val="multilevel"/>
    <w:tmpl w:val="3BB637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5AEA0F56"/>
    <w:multiLevelType w:val="multilevel"/>
    <w:tmpl w:val="0890D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5BE34AC9"/>
    <w:multiLevelType w:val="multilevel"/>
    <w:tmpl w:val="851E3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5C0C789E"/>
    <w:multiLevelType w:val="multilevel"/>
    <w:tmpl w:val="36A4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5C1F6507"/>
    <w:multiLevelType w:val="multilevel"/>
    <w:tmpl w:val="1A50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5C2E1F42"/>
    <w:multiLevelType w:val="multilevel"/>
    <w:tmpl w:val="D3C00E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5C334F97"/>
    <w:multiLevelType w:val="multilevel"/>
    <w:tmpl w:val="26E8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CEA5988"/>
    <w:multiLevelType w:val="multilevel"/>
    <w:tmpl w:val="1214E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D717F04"/>
    <w:multiLevelType w:val="multilevel"/>
    <w:tmpl w:val="3C7E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5E830B5C"/>
    <w:multiLevelType w:val="multilevel"/>
    <w:tmpl w:val="F1A4B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5E8D18EF"/>
    <w:multiLevelType w:val="multilevel"/>
    <w:tmpl w:val="5EC2D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0197557"/>
    <w:multiLevelType w:val="multilevel"/>
    <w:tmpl w:val="AEC64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06D7DB1"/>
    <w:multiLevelType w:val="multilevel"/>
    <w:tmpl w:val="907A3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0C406F1"/>
    <w:multiLevelType w:val="multilevel"/>
    <w:tmpl w:val="D2269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612B69BE"/>
    <w:multiLevelType w:val="multilevel"/>
    <w:tmpl w:val="C7C42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1B947D6"/>
    <w:multiLevelType w:val="multilevel"/>
    <w:tmpl w:val="6652E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622C75C1"/>
    <w:multiLevelType w:val="multilevel"/>
    <w:tmpl w:val="7C042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22F013C"/>
    <w:multiLevelType w:val="multilevel"/>
    <w:tmpl w:val="F29AA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624C4152"/>
    <w:multiLevelType w:val="multilevel"/>
    <w:tmpl w:val="39E0C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62A46EA6"/>
    <w:multiLevelType w:val="multilevel"/>
    <w:tmpl w:val="6F7A0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62AB14E2"/>
    <w:multiLevelType w:val="multilevel"/>
    <w:tmpl w:val="BEFE9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2BC0443"/>
    <w:multiLevelType w:val="multilevel"/>
    <w:tmpl w:val="04090025"/>
    <w:lvl w:ilvl="0">
      <w:start w:val="1"/>
      <w:numFmt w:val="decimal"/>
      <w:pStyle w:val="1"/>
      <w:lvlText w:val="%1"/>
      <w:lvlJc w:val="left"/>
      <w:pPr>
        <w:ind w:left="432" w:hanging="432"/>
      </w:pPr>
      <w:rPr>
        <w:rFonts w:hint="default"/>
      </w:rPr>
    </w:lvl>
    <w:lvl w:ilvl="1">
      <w:start w:val="1"/>
      <w:numFmt w:val="decimal"/>
      <w:pStyle w:val="21"/>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38" w15:restartNumberingAfterBreak="0">
    <w:nsid w:val="62CB5AF8"/>
    <w:multiLevelType w:val="multilevel"/>
    <w:tmpl w:val="4A96E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3161B94"/>
    <w:multiLevelType w:val="multilevel"/>
    <w:tmpl w:val="8CB8E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3336680"/>
    <w:multiLevelType w:val="multilevel"/>
    <w:tmpl w:val="2D34A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35167E8"/>
    <w:multiLevelType w:val="multilevel"/>
    <w:tmpl w:val="13BA1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39A4873"/>
    <w:multiLevelType w:val="multilevel"/>
    <w:tmpl w:val="2EF0F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64CB7B60"/>
    <w:multiLevelType w:val="multilevel"/>
    <w:tmpl w:val="AD504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64D21BF3"/>
    <w:multiLevelType w:val="multilevel"/>
    <w:tmpl w:val="BD948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4EA2917"/>
    <w:multiLevelType w:val="multilevel"/>
    <w:tmpl w:val="455C6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658D2AE8"/>
    <w:multiLevelType w:val="multilevel"/>
    <w:tmpl w:val="8AE88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62A1D07"/>
    <w:multiLevelType w:val="multilevel"/>
    <w:tmpl w:val="77F8C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663A0CFD"/>
    <w:multiLevelType w:val="multilevel"/>
    <w:tmpl w:val="EA8E0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666B5D97"/>
    <w:multiLevelType w:val="multilevel"/>
    <w:tmpl w:val="5BB21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68B2D0F"/>
    <w:multiLevelType w:val="multilevel"/>
    <w:tmpl w:val="C7B4E6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744604A"/>
    <w:multiLevelType w:val="hybridMultilevel"/>
    <w:tmpl w:val="04BE2D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3" w15:restartNumberingAfterBreak="0">
    <w:nsid w:val="6764315F"/>
    <w:multiLevelType w:val="multilevel"/>
    <w:tmpl w:val="AF76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7643FD9"/>
    <w:multiLevelType w:val="multilevel"/>
    <w:tmpl w:val="762046FA"/>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5" w15:restartNumberingAfterBreak="0">
    <w:nsid w:val="67957F21"/>
    <w:multiLevelType w:val="multilevel"/>
    <w:tmpl w:val="E29C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7B25A1B"/>
    <w:multiLevelType w:val="multilevel"/>
    <w:tmpl w:val="2CFAC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68030582"/>
    <w:multiLevelType w:val="multilevel"/>
    <w:tmpl w:val="0DF2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682E6C3C"/>
    <w:multiLevelType w:val="multilevel"/>
    <w:tmpl w:val="24786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83578DF"/>
    <w:multiLevelType w:val="multilevel"/>
    <w:tmpl w:val="BC4C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686D5B57"/>
    <w:multiLevelType w:val="multilevel"/>
    <w:tmpl w:val="ADD2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686D7C8B"/>
    <w:multiLevelType w:val="multilevel"/>
    <w:tmpl w:val="458EB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68805325"/>
    <w:multiLevelType w:val="multilevel"/>
    <w:tmpl w:val="DFEE5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68EB4DA3"/>
    <w:multiLevelType w:val="multilevel"/>
    <w:tmpl w:val="5E52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69147AF5"/>
    <w:multiLevelType w:val="multilevel"/>
    <w:tmpl w:val="9294D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6A3D7C27"/>
    <w:multiLevelType w:val="multilevel"/>
    <w:tmpl w:val="7FC2C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6A5B7D2A"/>
    <w:multiLevelType w:val="multilevel"/>
    <w:tmpl w:val="29B2E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6AA16D75"/>
    <w:multiLevelType w:val="multilevel"/>
    <w:tmpl w:val="E514B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6AEA5215"/>
    <w:multiLevelType w:val="multilevel"/>
    <w:tmpl w:val="498C0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6B2948EB"/>
    <w:multiLevelType w:val="multilevel"/>
    <w:tmpl w:val="63B48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6B612A01"/>
    <w:multiLevelType w:val="multilevel"/>
    <w:tmpl w:val="4F1A1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6B71174B"/>
    <w:multiLevelType w:val="multilevel"/>
    <w:tmpl w:val="BDAAA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6B8113EE"/>
    <w:multiLevelType w:val="multilevel"/>
    <w:tmpl w:val="7290A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BC83919"/>
    <w:multiLevelType w:val="multilevel"/>
    <w:tmpl w:val="5316F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6C013460"/>
    <w:multiLevelType w:val="multilevel"/>
    <w:tmpl w:val="1346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6C542C58"/>
    <w:multiLevelType w:val="multilevel"/>
    <w:tmpl w:val="C5EA2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6C997226"/>
    <w:multiLevelType w:val="multilevel"/>
    <w:tmpl w:val="E8024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6CF40A84"/>
    <w:multiLevelType w:val="multilevel"/>
    <w:tmpl w:val="39722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6DD54FB7"/>
    <w:multiLevelType w:val="multilevel"/>
    <w:tmpl w:val="EB920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6E336C5C"/>
    <w:multiLevelType w:val="multilevel"/>
    <w:tmpl w:val="B2F02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6E352A8B"/>
    <w:multiLevelType w:val="multilevel"/>
    <w:tmpl w:val="C8F0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6E561F28"/>
    <w:multiLevelType w:val="multilevel"/>
    <w:tmpl w:val="00F40B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6F640D1A"/>
    <w:multiLevelType w:val="multilevel"/>
    <w:tmpl w:val="B4A01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6FE160B5"/>
    <w:multiLevelType w:val="multilevel"/>
    <w:tmpl w:val="75826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6FF71D8E"/>
    <w:multiLevelType w:val="multilevel"/>
    <w:tmpl w:val="2DCC6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03C6EB5"/>
    <w:multiLevelType w:val="multilevel"/>
    <w:tmpl w:val="DAC2D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0721555"/>
    <w:multiLevelType w:val="multilevel"/>
    <w:tmpl w:val="0E460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70B7783C"/>
    <w:multiLevelType w:val="multilevel"/>
    <w:tmpl w:val="EE805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71021C79"/>
    <w:multiLevelType w:val="multilevel"/>
    <w:tmpl w:val="F418D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1226719"/>
    <w:multiLevelType w:val="multilevel"/>
    <w:tmpl w:val="D4D4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1465121"/>
    <w:multiLevelType w:val="multilevel"/>
    <w:tmpl w:val="2D080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15D501F"/>
    <w:multiLevelType w:val="multilevel"/>
    <w:tmpl w:val="0040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1E53842"/>
    <w:multiLevelType w:val="multilevel"/>
    <w:tmpl w:val="DEB45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23B184B"/>
    <w:multiLevelType w:val="multilevel"/>
    <w:tmpl w:val="5C242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2546424"/>
    <w:multiLevelType w:val="multilevel"/>
    <w:tmpl w:val="FB0A6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72CE13F2"/>
    <w:multiLevelType w:val="multilevel"/>
    <w:tmpl w:val="B48E6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72DF131A"/>
    <w:multiLevelType w:val="multilevel"/>
    <w:tmpl w:val="194A7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2FE4A12"/>
    <w:multiLevelType w:val="multilevel"/>
    <w:tmpl w:val="8DA4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73061056"/>
    <w:multiLevelType w:val="multilevel"/>
    <w:tmpl w:val="D8FCB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73723EF2"/>
    <w:multiLevelType w:val="multilevel"/>
    <w:tmpl w:val="1BF01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742F0976"/>
    <w:multiLevelType w:val="multilevel"/>
    <w:tmpl w:val="3F14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748F69F3"/>
    <w:multiLevelType w:val="multilevel"/>
    <w:tmpl w:val="AFC4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49545DC"/>
    <w:multiLevelType w:val="multilevel"/>
    <w:tmpl w:val="91AE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4AB1031"/>
    <w:multiLevelType w:val="multilevel"/>
    <w:tmpl w:val="C7E05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4D67503"/>
    <w:multiLevelType w:val="multilevel"/>
    <w:tmpl w:val="861EC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4D84F4D"/>
    <w:multiLevelType w:val="multilevel"/>
    <w:tmpl w:val="18F6D8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74EA1013"/>
    <w:multiLevelType w:val="multilevel"/>
    <w:tmpl w:val="CAEA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51F7F40"/>
    <w:multiLevelType w:val="multilevel"/>
    <w:tmpl w:val="06D8C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754A5CD7"/>
    <w:multiLevelType w:val="multilevel"/>
    <w:tmpl w:val="E8CED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754A5F73"/>
    <w:multiLevelType w:val="multilevel"/>
    <w:tmpl w:val="149AB3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55B0426"/>
    <w:multiLevelType w:val="multilevel"/>
    <w:tmpl w:val="88A6A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57C71F4"/>
    <w:multiLevelType w:val="multilevel"/>
    <w:tmpl w:val="D9705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75854DF8"/>
    <w:multiLevelType w:val="multilevel"/>
    <w:tmpl w:val="D1E86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7592281E"/>
    <w:multiLevelType w:val="multilevel"/>
    <w:tmpl w:val="83D87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763A7025"/>
    <w:multiLevelType w:val="multilevel"/>
    <w:tmpl w:val="371C8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6782519"/>
    <w:multiLevelType w:val="multilevel"/>
    <w:tmpl w:val="ECC84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767F3B28"/>
    <w:multiLevelType w:val="multilevel"/>
    <w:tmpl w:val="68F4D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6A43309"/>
    <w:multiLevelType w:val="multilevel"/>
    <w:tmpl w:val="5B2C3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6F31BB7"/>
    <w:multiLevelType w:val="multilevel"/>
    <w:tmpl w:val="FCF8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7171018"/>
    <w:multiLevelType w:val="multilevel"/>
    <w:tmpl w:val="46B01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71830BD"/>
    <w:multiLevelType w:val="multilevel"/>
    <w:tmpl w:val="E53A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77252810"/>
    <w:multiLevelType w:val="multilevel"/>
    <w:tmpl w:val="5492D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77361B5B"/>
    <w:multiLevelType w:val="multilevel"/>
    <w:tmpl w:val="60A0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77512976"/>
    <w:multiLevelType w:val="multilevel"/>
    <w:tmpl w:val="B9AC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77BF3BD1"/>
    <w:multiLevelType w:val="multilevel"/>
    <w:tmpl w:val="19649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783C6671"/>
    <w:multiLevelType w:val="multilevel"/>
    <w:tmpl w:val="7848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78CC774A"/>
    <w:multiLevelType w:val="multilevel"/>
    <w:tmpl w:val="4E1CE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791560A3"/>
    <w:multiLevelType w:val="multilevel"/>
    <w:tmpl w:val="1EB6A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793B1E8B"/>
    <w:multiLevelType w:val="multilevel"/>
    <w:tmpl w:val="E3B67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79F21AE0"/>
    <w:multiLevelType w:val="multilevel"/>
    <w:tmpl w:val="5E30A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7A1C4A2E"/>
    <w:multiLevelType w:val="multilevel"/>
    <w:tmpl w:val="F1563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7A463083"/>
    <w:multiLevelType w:val="multilevel"/>
    <w:tmpl w:val="7D8286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7B9F6872"/>
    <w:multiLevelType w:val="multilevel"/>
    <w:tmpl w:val="5066C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7C0A6CEB"/>
    <w:multiLevelType w:val="multilevel"/>
    <w:tmpl w:val="73D2C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7CBB6984"/>
    <w:multiLevelType w:val="multilevel"/>
    <w:tmpl w:val="6440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7CC60B72"/>
    <w:multiLevelType w:val="multilevel"/>
    <w:tmpl w:val="9FB4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7D41745B"/>
    <w:multiLevelType w:val="multilevel"/>
    <w:tmpl w:val="24B0D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D950530"/>
    <w:multiLevelType w:val="multilevel"/>
    <w:tmpl w:val="6FC0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7DCA715A"/>
    <w:multiLevelType w:val="multilevel"/>
    <w:tmpl w:val="CADA9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7E6E1837"/>
    <w:multiLevelType w:val="multilevel"/>
    <w:tmpl w:val="5FC4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7E7D661E"/>
    <w:multiLevelType w:val="multilevel"/>
    <w:tmpl w:val="BD28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7EAC6727"/>
    <w:multiLevelType w:val="multilevel"/>
    <w:tmpl w:val="0B562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7F437B8D"/>
    <w:multiLevelType w:val="multilevel"/>
    <w:tmpl w:val="59768B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7FC91709"/>
    <w:multiLevelType w:val="multilevel"/>
    <w:tmpl w:val="B7445F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2866764">
    <w:abstractNumId w:val="352"/>
  </w:num>
  <w:num w:numId="2" w16cid:durableId="2130081115">
    <w:abstractNumId w:val="186"/>
  </w:num>
  <w:num w:numId="3" w16cid:durableId="1740977692">
    <w:abstractNumId w:val="406"/>
  </w:num>
  <w:num w:numId="4" w16cid:durableId="467627919">
    <w:abstractNumId w:val="21"/>
  </w:num>
  <w:num w:numId="5" w16cid:durableId="1488979287">
    <w:abstractNumId w:val="11"/>
  </w:num>
  <w:num w:numId="6" w16cid:durableId="159470005">
    <w:abstractNumId w:val="442"/>
  </w:num>
  <w:num w:numId="7" w16cid:durableId="1016733579">
    <w:abstractNumId w:val="217"/>
  </w:num>
  <w:num w:numId="8" w16cid:durableId="1979801963">
    <w:abstractNumId w:val="313"/>
  </w:num>
  <w:num w:numId="9" w16cid:durableId="1190951689">
    <w:abstractNumId w:val="88"/>
  </w:num>
  <w:num w:numId="10" w16cid:durableId="1413039609">
    <w:abstractNumId w:val="276"/>
  </w:num>
  <w:num w:numId="11" w16cid:durableId="1387529883">
    <w:abstractNumId w:val="331"/>
  </w:num>
  <w:num w:numId="12" w16cid:durableId="2078934549">
    <w:abstractNumId w:val="79"/>
  </w:num>
  <w:num w:numId="13" w16cid:durableId="414329120">
    <w:abstractNumId w:val="232"/>
  </w:num>
  <w:num w:numId="14" w16cid:durableId="415515047">
    <w:abstractNumId w:val="351"/>
  </w:num>
  <w:num w:numId="15" w16cid:durableId="1268391160">
    <w:abstractNumId w:val="303"/>
  </w:num>
  <w:num w:numId="16" w16cid:durableId="2000420912">
    <w:abstractNumId w:val="107"/>
  </w:num>
  <w:num w:numId="17" w16cid:durableId="99109882">
    <w:abstractNumId w:val="250"/>
  </w:num>
  <w:num w:numId="18" w16cid:durableId="1129128170">
    <w:abstractNumId w:val="380"/>
  </w:num>
  <w:num w:numId="19" w16cid:durableId="1545212599">
    <w:abstractNumId w:val="345"/>
  </w:num>
  <w:num w:numId="20" w16cid:durableId="1982148260">
    <w:abstractNumId w:val="92"/>
  </w:num>
  <w:num w:numId="21" w16cid:durableId="652611212">
    <w:abstractNumId w:val="18"/>
  </w:num>
  <w:num w:numId="22" w16cid:durableId="1864592611">
    <w:abstractNumId w:val="226"/>
  </w:num>
  <w:num w:numId="23" w16cid:durableId="1249462231">
    <w:abstractNumId w:val="27"/>
  </w:num>
  <w:num w:numId="24" w16cid:durableId="2020042312">
    <w:abstractNumId w:val="208"/>
  </w:num>
  <w:num w:numId="25" w16cid:durableId="1789161591">
    <w:abstractNumId w:val="64"/>
  </w:num>
  <w:num w:numId="26" w16cid:durableId="1882552703">
    <w:abstractNumId w:val="252"/>
  </w:num>
  <w:num w:numId="27" w16cid:durableId="1061829056">
    <w:abstractNumId w:val="290"/>
  </w:num>
  <w:num w:numId="28" w16cid:durableId="747002621">
    <w:abstractNumId w:val="135"/>
  </w:num>
  <w:num w:numId="29" w16cid:durableId="249243142">
    <w:abstractNumId w:val="386"/>
  </w:num>
  <w:num w:numId="30" w16cid:durableId="2001083238">
    <w:abstractNumId w:val="326"/>
  </w:num>
  <w:num w:numId="31" w16cid:durableId="1648047495">
    <w:abstractNumId w:val="243"/>
  </w:num>
  <w:num w:numId="32" w16cid:durableId="1300646436">
    <w:abstractNumId w:val="141"/>
  </w:num>
  <w:num w:numId="33" w16cid:durableId="1373268700">
    <w:abstractNumId w:val="73"/>
  </w:num>
  <w:num w:numId="34" w16cid:durableId="894782518">
    <w:abstractNumId w:val="324"/>
  </w:num>
  <w:num w:numId="35" w16cid:durableId="2002539542">
    <w:abstractNumId w:val="148"/>
  </w:num>
  <w:num w:numId="36" w16cid:durableId="1096294704">
    <w:abstractNumId w:val="49"/>
  </w:num>
  <w:num w:numId="37" w16cid:durableId="1394088344">
    <w:abstractNumId w:val="360"/>
  </w:num>
  <w:num w:numId="38" w16cid:durableId="1412511298">
    <w:abstractNumId w:val="197"/>
  </w:num>
  <w:num w:numId="39" w16cid:durableId="181212252">
    <w:abstractNumId w:val="229"/>
  </w:num>
  <w:num w:numId="40" w16cid:durableId="2003657764">
    <w:abstractNumId w:val="245"/>
  </w:num>
  <w:num w:numId="41" w16cid:durableId="292758699">
    <w:abstractNumId w:val="362"/>
  </w:num>
  <w:num w:numId="42" w16cid:durableId="1860120223">
    <w:abstractNumId w:val="191"/>
  </w:num>
  <w:num w:numId="43" w16cid:durableId="2043357460">
    <w:abstractNumId w:val="385"/>
  </w:num>
  <w:num w:numId="44" w16cid:durableId="1412462297">
    <w:abstractNumId w:val="82"/>
  </w:num>
  <w:num w:numId="45" w16cid:durableId="198008485">
    <w:abstractNumId w:val="43"/>
  </w:num>
  <w:num w:numId="46" w16cid:durableId="1453477097">
    <w:abstractNumId w:val="184"/>
  </w:num>
  <w:num w:numId="47" w16cid:durableId="1017848241">
    <w:abstractNumId w:val="289"/>
  </w:num>
  <w:num w:numId="48" w16cid:durableId="1455825890">
    <w:abstractNumId w:val="204"/>
  </w:num>
  <w:num w:numId="49" w16cid:durableId="1243762577">
    <w:abstractNumId w:val="235"/>
  </w:num>
  <w:num w:numId="50" w16cid:durableId="1234857829">
    <w:abstractNumId w:val="400"/>
  </w:num>
  <w:num w:numId="51" w16cid:durableId="1569804908">
    <w:abstractNumId w:val="240"/>
  </w:num>
  <w:num w:numId="52" w16cid:durableId="1602952058">
    <w:abstractNumId w:val="259"/>
  </w:num>
  <w:num w:numId="53" w16cid:durableId="584997851">
    <w:abstractNumId w:val="262"/>
  </w:num>
  <w:num w:numId="54" w16cid:durableId="1415054772">
    <w:abstractNumId w:val="350"/>
  </w:num>
  <w:num w:numId="55" w16cid:durableId="763300938">
    <w:abstractNumId w:val="361"/>
  </w:num>
  <w:num w:numId="56" w16cid:durableId="2109622109">
    <w:abstractNumId w:val="175"/>
  </w:num>
  <w:num w:numId="57" w16cid:durableId="402794848">
    <w:abstractNumId w:val="370"/>
  </w:num>
  <w:num w:numId="58" w16cid:durableId="2021658957">
    <w:abstractNumId w:val="395"/>
  </w:num>
  <w:num w:numId="59" w16cid:durableId="300623867">
    <w:abstractNumId w:val="319"/>
  </w:num>
  <w:num w:numId="60" w16cid:durableId="88161305">
    <w:abstractNumId w:val="71"/>
  </w:num>
  <w:num w:numId="61" w16cid:durableId="807822636">
    <w:abstractNumId w:val="199"/>
  </w:num>
  <w:num w:numId="62" w16cid:durableId="1881090896">
    <w:abstractNumId w:val="111"/>
  </w:num>
  <w:num w:numId="63" w16cid:durableId="1736463930">
    <w:abstractNumId w:val="305"/>
  </w:num>
  <w:num w:numId="64" w16cid:durableId="1654600180">
    <w:abstractNumId w:val="26"/>
  </w:num>
  <w:num w:numId="65" w16cid:durableId="39985003">
    <w:abstractNumId w:val="139"/>
  </w:num>
  <w:num w:numId="66" w16cid:durableId="370417796">
    <w:abstractNumId w:val="28"/>
  </w:num>
  <w:num w:numId="67" w16cid:durableId="1245844050">
    <w:abstractNumId w:val="101"/>
  </w:num>
  <w:num w:numId="68" w16cid:durableId="1055813738">
    <w:abstractNumId w:val="428"/>
  </w:num>
  <w:num w:numId="69" w16cid:durableId="432671455">
    <w:abstractNumId w:val="377"/>
  </w:num>
  <w:num w:numId="70" w16cid:durableId="1613707478">
    <w:abstractNumId w:val="165"/>
  </w:num>
  <w:num w:numId="71" w16cid:durableId="590167381">
    <w:abstractNumId w:val="126"/>
  </w:num>
  <w:num w:numId="72" w16cid:durableId="2020887494">
    <w:abstractNumId w:val="113"/>
  </w:num>
  <w:num w:numId="73" w16cid:durableId="215511662">
    <w:abstractNumId w:val="178"/>
  </w:num>
  <w:num w:numId="74" w16cid:durableId="212542299">
    <w:abstractNumId w:val="136"/>
  </w:num>
  <w:num w:numId="75" w16cid:durableId="1760908209">
    <w:abstractNumId w:val="99"/>
  </w:num>
  <w:num w:numId="76" w16cid:durableId="14963561">
    <w:abstractNumId w:val="164"/>
  </w:num>
  <w:num w:numId="77" w16cid:durableId="1174151752">
    <w:abstractNumId w:val="100"/>
  </w:num>
  <w:num w:numId="78" w16cid:durableId="1422531928">
    <w:abstractNumId w:val="294"/>
  </w:num>
  <w:num w:numId="79" w16cid:durableId="1715696847">
    <w:abstractNumId w:val="327"/>
  </w:num>
  <w:num w:numId="80" w16cid:durableId="1427074779">
    <w:abstractNumId w:val="435"/>
  </w:num>
  <w:num w:numId="81" w16cid:durableId="186528066">
    <w:abstractNumId w:val="74"/>
  </w:num>
  <w:num w:numId="82" w16cid:durableId="320012605">
    <w:abstractNumId w:val="357"/>
  </w:num>
  <w:num w:numId="83" w16cid:durableId="1012337718">
    <w:abstractNumId w:val="150"/>
  </w:num>
  <w:num w:numId="84" w16cid:durableId="287047788">
    <w:abstractNumId w:val="153"/>
  </w:num>
  <w:num w:numId="85" w16cid:durableId="439301310">
    <w:abstractNumId w:val="348"/>
  </w:num>
  <w:num w:numId="86" w16cid:durableId="1535732573">
    <w:abstractNumId w:val="146"/>
  </w:num>
  <w:num w:numId="87" w16cid:durableId="358895146">
    <w:abstractNumId w:val="114"/>
  </w:num>
  <w:num w:numId="88" w16cid:durableId="1973827091">
    <w:abstractNumId w:val="421"/>
  </w:num>
  <w:num w:numId="89" w16cid:durableId="1354188283">
    <w:abstractNumId w:val="263"/>
  </w:num>
  <w:num w:numId="90" w16cid:durableId="914390984">
    <w:abstractNumId w:val="424"/>
  </w:num>
  <w:num w:numId="91" w16cid:durableId="1670674037">
    <w:abstractNumId w:val="336"/>
  </w:num>
  <w:num w:numId="92" w16cid:durableId="1345328547">
    <w:abstractNumId w:val="157"/>
  </w:num>
  <w:num w:numId="93" w16cid:durableId="1724213566">
    <w:abstractNumId w:val="32"/>
  </w:num>
  <w:num w:numId="94" w16cid:durableId="151218593">
    <w:abstractNumId w:val="253"/>
  </w:num>
  <w:num w:numId="95" w16cid:durableId="384838342">
    <w:abstractNumId w:val="236"/>
  </w:num>
  <w:num w:numId="96" w16cid:durableId="1290087443">
    <w:abstractNumId w:val="268"/>
  </w:num>
  <w:num w:numId="97" w16cid:durableId="1642231516">
    <w:abstractNumId w:val="12"/>
  </w:num>
  <w:num w:numId="98" w16cid:durableId="1204564592">
    <w:abstractNumId w:val="169"/>
  </w:num>
  <w:num w:numId="99" w16cid:durableId="67768394">
    <w:abstractNumId w:val="211"/>
  </w:num>
  <w:num w:numId="100" w16cid:durableId="448203134">
    <w:abstractNumId w:val="65"/>
  </w:num>
  <w:num w:numId="101" w16cid:durableId="60252596">
    <w:abstractNumId w:val="155"/>
  </w:num>
  <w:num w:numId="102" w16cid:durableId="1041594704">
    <w:abstractNumId w:val="396"/>
  </w:num>
  <w:num w:numId="103" w16cid:durableId="2014985518">
    <w:abstractNumId w:val="179"/>
  </w:num>
  <w:num w:numId="104" w16cid:durableId="871115932">
    <w:abstractNumId w:val="266"/>
  </w:num>
  <w:num w:numId="105" w16cid:durableId="1203175821">
    <w:abstractNumId w:val="330"/>
  </w:num>
  <w:num w:numId="106" w16cid:durableId="1004698988">
    <w:abstractNumId w:val="298"/>
  </w:num>
  <w:num w:numId="107" w16cid:durableId="1078942798">
    <w:abstractNumId w:val="209"/>
  </w:num>
  <w:num w:numId="108" w16cid:durableId="867717091">
    <w:abstractNumId w:val="151"/>
  </w:num>
  <w:num w:numId="109" w16cid:durableId="1703701880">
    <w:abstractNumId w:val="376"/>
  </w:num>
  <w:num w:numId="110" w16cid:durableId="353771806">
    <w:abstractNumId w:val="381"/>
  </w:num>
  <w:num w:numId="111" w16cid:durableId="807362754">
    <w:abstractNumId w:val="401"/>
  </w:num>
  <w:num w:numId="112" w16cid:durableId="2133941178">
    <w:abstractNumId w:val="241"/>
  </w:num>
  <w:num w:numId="113" w16cid:durableId="1918663974">
    <w:abstractNumId w:val="145"/>
  </w:num>
  <w:num w:numId="114" w16cid:durableId="229922050">
    <w:abstractNumId w:val="343"/>
  </w:num>
  <w:num w:numId="115" w16cid:durableId="1999843946">
    <w:abstractNumId w:val="407"/>
  </w:num>
  <w:num w:numId="116" w16cid:durableId="17390581">
    <w:abstractNumId w:val="249"/>
  </w:num>
  <w:num w:numId="117" w16cid:durableId="996879860">
    <w:abstractNumId w:val="443"/>
  </w:num>
  <w:num w:numId="118" w16cid:durableId="171534411">
    <w:abstractNumId w:val="181"/>
  </w:num>
  <w:num w:numId="119" w16cid:durableId="1603340303">
    <w:abstractNumId w:val="181"/>
    <w:lvlOverride w:ilvl="1">
      <w:lvl w:ilvl="1">
        <w:numFmt w:val="decimal"/>
        <w:lvlText w:val="%2."/>
        <w:lvlJc w:val="left"/>
      </w:lvl>
    </w:lvlOverride>
  </w:num>
  <w:num w:numId="120" w16cid:durableId="432169306">
    <w:abstractNumId w:val="181"/>
    <w:lvlOverride w:ilvl="1">
      <w:lvl w:ilvl="1">
        <w:numFmt w:val="decimal"/>
        <w:lvlText w:val="%2."/>
        <w:lvlJc w:val="left"/>
      </w:lvl>
    </w:lvlOverride>
  </w:num>
  <w:num w:numId="121" w16cid:durableId="673529578">
    <w:abstractNumId w:val="365"/>
  </w:num>
  <w:num w:numId="122" w16cid:durableId="2003922832">
    <w:abstractNumId w:val="66"/>
  </w:num>
  <w:num w:numId="123" w16cid:durableId="1113595351">
    <w:abstractNumId w:val="168"/>
  </w:num>
  <w:num w:numId="124" w16cid:durableId="2129884708">
    <w:abstractNumId w:val="78"/>
  </w:num>
  <w:num w:numId="125" w16cid:durableId="972754626">
    <w:abstractNumId w:val="86"/>
  </w:num>
  <w:num w:numId="126" w16cid:durableId="16152905">
    <w:abstractNumId w:val="14"/>
  </w:num>
  <w:num w:numId="127" w16cid:durableId="1122387290">
    <w:abstractNumId w:val="183"/>
  </w:num>
  <w:num w:numId="128" w16cid:durableId="1037465395">
    <w:abstractNumId w:val="278"/>
  </w:num>
  <w:num w:numId="129" w16cid:durableId="1478835971">
    <w:abstractNumId w:val="91"/>
  </w:num>
  <w:num w:numId="130" w16cid:durableId="1922906914">
    <w:abstractNumId w:val="131"/>
  </w:num>
  <w:num w:numId="131" w16cid:durableId="980689656">
    <w:abstractNumId w:val="231"/>
  </w:num>
  <w:num w:numId="132" w16cid:durableId="1613783330">
    <w:abstractNumId w:val="221"/>
  </w:num>
  <w:num w:numId="133" w16cid:durableId="1450271396">
    <w:abstractNumId w:val="120"/>
  </w:num>
  <w:num w:numId="134" w16cid:durableId="1616402543">
    <w:abstractNumId w:val="415"/>
  </w:num>
  <w:num w:numId="135" w16cid:durableId="1747340267">
    <w:abstractNumId w:val="309"/>
  </w:num>
  <w:num w:numId="136" w16cid:durableId="2116509587">
    <w:abstractNumId w:val="265"/>
  </w:num>
  <w:num w:numId="137" w16cid:durableId="1926836514">
    <w:abstractNumId w:val="282"/>
  </w:num>
  <w:num w:numId="138" w16cid:durableId="1949652813">
    <w:abstractNumId w:val="106"/>
  </w:num>
  <w:num w:numId="139" w16cid:durableId="1985162334">
    <w:abstractNumId w:val="433"/>
  </w:num>
  <w:num w:numId="140" w16cid:durableId="180822334">
    <w:abstractNumId w:val="272"/>
  </w:num>
  <w:num w:numId="141" w16cid:durableId="1264996717">
    <w:abstractNumId w:val="190"/>
  </w:num>
  <w:num w:numId="142" w16cid:durableId="1287390341">
    <w:abstractNumId w:val="96"/>
  </w:num>
  <w:num w:numId="143" w16cid:durableId="2111780462">
    <w:abstractNumId w:val="75"/>
  </w:num>
  <w:num w:numId="144" w16cid:durableId="1970043524">
    <w:abstractNumId w:val="325"/>
  </w:num>
  <w:num w:numId="145" w16cid:durableId="1554191197">
    <w:abstractNumId w:val="430"/>
  </w:num>
  <w:num w:numId="146" w16cid:durableId="1356610879">
    <w:abstractNumId w:val="93"/>
  </w:num>
  <w:num w:numId="147" w16cid:durableId="1401367735">
    <w:abstractNumId w:val="24"/>
  </w:num>
  <w:num w:numId="148" w16cid:durableId="895513700">
    <w:abstractNumId w:val="138"/>
  </w:num>
  <w:num w:numId="149" w16cid:durableId="740560235">
    <w:abstractNumId w:val="338"/>
  </w:num>
  <w:num w:numId="150" w16cid:durableId="482233471">
    <w:abstractNumId w:val="371"/>
  </w:num>
  <w:num w:numId="151" w16cid:durableId="222717644">
    <w:abstractNumId w:val="369"/>
  </w:num>
  <w:num w:numId="152" w16cid:durableId="451561270">
    <w:abstractNumId w:val="62"/>
  </w:num>
  <w:num w:numId="153" w16cid:durableId="1579556735">
    <w:abstractNumId w:val="105"/>
  </w:num>
  <w:num w:numId="154" w16cid:durableId="741606929">
    <w:abstractNumId w:val="394"/>
  </w:num>
  <w:num w:numId="155" w16cid:durableId="1463109612">
    <w:abstractNumId w:val="427"/>
  </w:num>
  <w:num w:numId="156" w16cid:durableId="1715496229">
    <w:abstractNumId w:val="411"/>
  </w:num>
  <w:num w:numId="157" w16cid:durableId="865169255">
    <w:abstractNumId w:val="214"/>
  </w:num>
  <w:num w:numId="158" w16cid:durableId="1173910217">
    <w:abstractNumId w:val="72"/>
  </w:num>
  <w:num w:numId="159" w16cid:durableId="1094325984">
    <w:abstractNumId w:val="314"/>
  </w:num>
  <w:num w:numId="160" w16cid:durableId="1154758783">
    <w:abstractNumId w:val="269"/>
  </w:num>
  <w:num w:numId="161" w16cid:durableId="897323510">
    <w:abstractNumId w:val="97"/>
  </w:num>
  <w:num w:numId="162" w16cid:durableId="123813793">
    <w:abstractNumId w:val="170"/>
  </w:num>
  <w:num w:numId="163" w16cid:durableId="531070917">
    <w:abstractNumId w:val="258"/>
  </w:num>
  <w:num w:numId="164" w16cid:durableId="754286329">
    <w:abstractNumId w:val="10"/>
  </w:num>
  <w:num w:numId="165" w16cid:durableId="1291590842">
    <w:abstractNumId w:val="404"/>
  </w:num>
  <w:num w:numId="166" w16cid:durableId="2127653399">
    <w:abstractNumId w:val="166"/>
  </w:num>
  <w:num w:numId="167" w16cid:durableId="1967856389">
    <w:abstractNumId w:val="130"/>
  </w:num>
  <w:num w:numId="168" w16cid:durableId="423460733">
    <w:abstractNumId w:val="279"/>
  </w:num>
  <w:num w:numId="169" w16cid:durableId="1081684816">
    <w:abstractNumId w:val="117"/>
  </w:num>
  <w:num w:numId="170" w16cid:durableId="1662005562">
    <w:abstractNumId w:val="257"/>
  </w:num>
  <w:num w:numId="171" w16cid:durableId="329410666">
    <w:abstractNumId w:val="242"/>
  </w:num>
  <w:num w:numId="172" w16cid:durableId="1683122803">
    <w:abstractNumId w:val="358"/>
  </w:num>
  <w:num w:numId="173" w16cid:durableId="919752854">
    <w:abstractNumId w:val="59"/>
  </w:num>
  <w:num w:numId="174" w16cid:durableId="1008753623">
    <w:abstractNumId w:val="41"/>
  </w:num>
  <w:num w:numId="175" w16cid:durableId="1157915832">
    <w:abstractNumId w:val="115"/>
  </w:num>
  <w:num w:numId="176" w16cid:durableId="232395919">
    <w:abstractNumId w:val="182"/>
  </w:num>
  <w:num w:numId="177" w16cid:durableId="943028204">
    <w:abstractNumId w:val="367"/>
  </w:num>
  <w:num w:numId="178" w16cid:durableId="1515076394">
    <w:abstractNumId w:val="423"/>
  </w:num>
  <w:num w:numId="179" w16cid:durableId="635646760">
    <w:abstractNumId w:val="134"/>
  </w:num>
  <w:num w:numId="180" w16cid:durableId="1284383974">
    <w:abstractNumId w:val="222"/>
  </w:num>
  <w:num w:numId="181" w16cid:durableId="1666467619">
    <w:abstractNumId w:val="174"/>
  </w:num>
  <w:num w:numId="182" w16cid:durableId="917711699">
    <w:abstractNumId w:val="207"/>
  </w:num>
  <w:num w:numId="183" w16cid:durableId="838471313">
    <w:abstractNumId w:val="271"/>
  </w:num>
  <w:num w:numId="184" w16cid:durableId="1518038477">
    <w:abstractNumId w:val="425"/>
  </w:num>
  <w:num w:numId="185" w16cid:durableId="1938171736">
    <w:abstractNumId w:val="128"/>
  </w:num>
  <w:num w:numId="186" w16cid:durableId="2087069682">
    <w:abstractNumId w:val="30"/>
  </w:num>
  <w:num w:numId="187" w16cid:durableId="1845435865">
    <w:abstractNumId w:val="144"/>
  </w:num>
  <w:num w:numId="188" w16cid:durableId="677315096">
    <w:abstractNumId w:val="189"/>
  </w:num>
  <w:num w:numId="189" w16cid:durableId="1339457439">
    <w:abstractNumId w:val="20"/>
  </w:num>
  <w:num w:numId="190" w16cid:durableId="1160926591">
    <w:abstractNumId w:val="247"/>
  </w:num>
  <w:num w:numId="191" w16cid:durableId="1321690802">
    <w:abstractNumId w:val="132"/>
  </w:num>
  <w:num w:numId="192" w16cid:durableId="188303402">
    <w:abstractNumId w:val="57"/>
  </w:num>
  <w:num w:numId="193" w16cid:durableId="294258606">
    <w:abstractNumId w:val="225"/>
  </w:num>
  <w:num w:numId="194" w16cid:durableId="2007780253">
    <w:abstractNumId w:val="254"/>
  </w:num>
  <w:num w:numId="195" w16cid:durableId="757364068">
    <w:abstractNumId w:val="77"/>
  </w:num>
  <w:num w:numId="196" w16cid:durableId="72091811">
    <w:abstractNumId w:val="196"/>
  </w:num>
  <w:num w:numId="197" w16cid:durableId="877355548">
    <w:abstractNumId w:val="417"/>
  </w:num>
  <w:num w:numId="198" w16cid:durableId="707603666">
    <w:abstractNumId w:val="89"/>
  </w:num>
  <w:num w:numId="199" w16cid:durableId="1740470942">
    <w:abstractNumId w:val="124"/>
  </w:num>
  <w:num w:numId="200" w16cid:durableId="1476948676">
    <w:abstractNumId w:val="256"/>
  </w:num>
  <w:num w:numId="201" w16cid:durableId="1716348506">
    <w:abstractNumId w:val="50"/>
  </w:num>
  <w:num w:numId="202" w16cid:durableId="1269461306">
    <w:abstractNumId w:val="275"/>
  </w:num>
  <w:num w:numId="203" w16cid:durableId="566768411">
    <w:abstractNumId w:val="46"/>
  </w:num>
  <w:num w:numId="204" w16cid:durableId="638917365">
    <w:abstractNumId w:val="260"/>
  </w:num>
  <w:num w:numId="205" w16cid:durableId="1605531085">
    <w:abstractNumId w:val="349"/>
  </w:num>
  <w:num w:numId="206" w16cid:durableId="1989625555">
    <w:abstractNumId w:val="311"/>
  </w:num>
  <w:num w:numId="207" w16cid:durableId="1281259574">
    <w:abstractNumId w:val="335"/>
  </w:num>
  <w:num w:numId="208" w16cid:durableId="189758058">
    <w:abstractNumId w:val="45"/>
  </w:num>
  <w:num w:numId="209" w16cid:durableId="46418476">
    <w:abstractNumId w:val="15"/>
  </w:num>
  <w:num w:numId="210" w16cid:durableId="976834212">
    <w:abstractNumId w:val="94"/>
  </w:num>
  <w:num w:numId="211" w16cid:durableId="1461459833">
    <w:abstractNumId w:val="127"/>
  </w:num>
  <w:num w:numId="212" w16cid:durableId="187722119">
    <w:abstractNumId w:val="133"/>
  </w:num>
  <w:num w:numId="213" w16cid:durableId="770858631">
    <w:abstractNumId w:val="213"/>
  </w:num>
  <w:num w:numId="214" w16cid:durableId="1025059199">
    <w:abstractNumId w:val="210"/>
  </w:num>
  <w:num w:numId="215" w16cid:durableId="537426464">
    <w:abstractNumId w:val="129"/>
  </w:num>
  <w:num w:numId="216" w16cid:durableId="1945263657">
    <w:abstractNumId w:val="339"/>
  </w:num>
  <w:num w:numId="217" w16cid:durableId="194000909">
    <w:abstractNumId w:val="104"/>
  </w:num>
  <w:num w:numId="218" w16cid:durableId="560749155">
    <w:abstractNumId w:val="300"/>
  </w:num>
  <w:num w:numId="219" w16cid:durableId="1167525780">
    <w:abstractNumId w:val="216"/>
  </w:num>
  <w:num w:numId="220" w16cid:durableId="1950817541">
    <w:abstractNumId w:val="323"/>
  </w:num>
  <w:num w:numId="221" w16cid:durableId="967400042">
    <w:abstractNumId w:val="98"/>
  </w:num>
  <w:num w:numId="222" w16cid:durableId="972904101">
    <w:abstractNumId w:val="299"/>
  </w:num>
  <w:num w:numId="223" w16cid:durableId="172569085">
    <w:abstractNumId w:val="224"/>
  </w:num>
  <w:num w:numId="224" w16cid:durableId="1186096044">
    <w:abstractNumId w:val="408"/>
  </w:num>
  <w:num w:numId="225" w16cid:durableId="1607612555">
    <w:abstractNumId w:val="81"/>
  </w:num>
  <w:num w:numId="226" w16cid:durableId="996496087">
    <w:abstractNumId w:val="359"/>
  </w:num>
  <w:num w:numId="227" w16cid:durableId="1975483264">
    <w:abstractNumId w:val="83"/>
  </w:num>
  <w:num w:numId="228" w16cid:durableId="1085222788">
    <w:abstractNumId w:val="143"/>
  </w:num>
  <w:num w:numId="229" w16cid:durableId="2085255451">
    <w:abstractNumId w:val="95"/>
  </w:num>
  <w:num w:numId="230" w16cid:durableId="666634481">
    <w:abstractNumId w:val="333"/>
  </w:num>
  <w:num w:numId="231" w16cid:durableId="1731345245">
    <w:abstractNumId w:val="160"/>
  </w:num>
  <w:num w:numId="232" w16cid:durableId="1615209230">
    <w:abstractNumId w:val="161"/>
  </w:num>
  <w:num w:numId="233" w16cid:durableId="892542342">
    <w:abstractNumId w:val="22"/>
  </w:num>
  <w:num w:numId="234" w16cid:durableId="1801606130">
    <w:abstractNumId w:val="431"/>
  </w:num>
  <w:num w:numId="235" w16cid:durableId="27799657">
    <w:abstractNumId w:val="234"/>
  </w:num>
  <w:num w:numId="236" w16cid:durableId="1279022388">
    <w:abstractNumId w:val="422"/>
  </w:num>
  <w:num w:numId="237" w16cid:durableId="824735246">
    <w:abstractNumId w:val="444"/>
  </w:num>
  <w:num w:numId="238" w16cid:durableId="2105219701">
    <w:abstractNumId w:val="227"/>
  </w:num>
  <w:num w:numId="239" w16cid:durableId="883637757">
    <w:abstractNumId w:val="173"/>
  </w:num>
  <w:num w:numId="240" w16cid:durableId="1736583492">
    <w:abstractNumId w:val="287"/>
  </w:num>
  <w:num w:numId="241" w16cid:durableId="226113104">
    <w:abstractNumId w:val="147"/>
  </w:num>
  <w:num w:numId="242" w16cid:durableId="1351757046">
    <w:abstractNumId w:val="340"/>
  </w:num>
  <w:num w:numId="243" w16cid:durableId="1041246230">
    <w:abstractNumId w:val="387"/>
  </w:num>
  <w:num w:numId="244" w16cid:durableId="1044908755">
    <w:abstractNumId w:val="389"/>
  </w:num>
  <w:num w:numId="245" w16cid:durableId="1553613910">
    <w:abstractNumId w:val="344"/>
  </w:num>
  <w:num w:numId="246" w16cid:durableId="1158305366">
    <w:abstractNumId w:val="374"/>
  </w:num>
  <w:num w:numId="247" w16cid:durableId="1928030552">
    <w:abstractNumId w:val="399"/>
  </w:num>
  <w:num w:numId="248" w16cid:durableId="1138912311">
    <w:abstractNumId w:val="334"/>
  </w:num>
  <w:num w:numId="249" w16cid:durableId="1769765806">
    <w:abstractNumId w:val="312"/>
  </w:num>
  <w:num w:numId="250" w16cid:durableId="43801638">
    <w:abstractNumId w:val="80"/>
  </w:num>
  <w:num w:numId="251" w16cid:durableId="317466326">
    <w:abstractNumId w:val="398"/>
  </w:num>
  <w:num w:numId="252" w16cid:durableId="645352454">
    <w:abstractNumId w:val="47"/>
  </w:num>
  <w:num w:numId="253" w16cid:durableId="1691106655">
    <w:abstractNumId w:val="37"/>
  </w:num>
  <w:num w:numId="254" w16cid:durableId="775757449">
    <w:abstractNumId w:val="90"/>
  </w:num>
  <w:num w:numId="255" w16cid:durableId="1781147268">
    <w:abstractNumId w:val="84"/>
  </w:num>
  <w:num w:numId="256" w16cid:durableId="404257444">
    <w:abstractNumId w:val="315"/>
  </w:num>
  <w:num w:numId="257" w16cid:durableId="1844277815">
    <w:abstractNumId w:val="142"/>
  </w:num>
  <w:num w:numId="258" w16cid:durableId="513425967">
    <w:abstractNumId w:val="198"/>
  </w:num>
  <w:num w:numId="259" w16cid:durableId="1773209888">
    <w:abstractNumId w:val="308"/>
  </w:num>
  <w:num w:numId="260" w16cid:durableId="228153492">
    <w:abstractNumId w:val="292"/>
  </w:num>
  <w:num w:numId="261" w16cid:durableId="1045325726">
    <w:abstractNumId w:val="364"/>
  </w:num>
  <w:num w:numId="262" w16cid:durableId="30881379">
    <w:abstractNumId w:val="13"/>
  </w:num>
  <w:num w:numId="263" w16cid:durableId="1866167362">
    <w:abstractNumId w:val="156"/>
  </w:num>
  <w:num w:numId="264" w16cid:durableId="1087766858">
    <w:abstractNumId w:val="318"/>
  </w:num>
  <w:num w:numId="265" w16cid:durableId="1490095137">
    <w:abstractNumId w:val="405"/>
  </w:num>
  <w:num w:numId="266" w16cid:durableId="1897468373">
    <w:abstractNumId w:val="409"/>
  </w:num>
  <w:num w:numId="267" w16cid:durableId="831603322">
    <w:abstractNumId w:val="188"/>
  </w:num>
  <w:num w:numId="268" w16cid:durableId="1584024713">
    <w:abstractNumId w:val="397"/>
  </w:num>
  <w:num w:numId="269" w16cid:durableId="573971952">
    <w:abstractNumId w:val="320"/>
  </w:num>
  <w:num w:numId="270" w16cid:durableId="393895586">
    <w:abstractNumId w:val="116"/>
  </w:num>
  <w:num w:numId="271" w16cid:durableId="3821764">
    <w:abstractNumId w:val="205"/>
  </w:num>
  <w:num w:numId="272" w16cid:durableId="1468088110">
    <w:abstractNumId w:val="192"/>
  </w:num>
  <w:num w:numId="273" w16cid:durableId="527721772">
    <w:abstractNumId w:val="38"/>
  </w:num>
  <w:num w:numId="274" w16cid:durableId="726607758">
    <w:abstractNumId w:val="23"/>
  </w:num>
  <w:num w:numId="275" w16cid:durableId="356935023">
    <w:abstractNumId w:val="162"/>
  </w:num>
  <w:num w:numId="276" w16cid:durableId="671572161">
    <w:abstractNumId w:val="51"/>
  </w:num>
  <w:num w:numId="277" w16cid:durableId="1286541067">
    <w:abstractNumId w:val="34"/>
  </w:num>
  <w:num w:numId="278" w16cid:durableId="1540898419">
    <w:abstractNumId w:val="270"/>
  </w:num>
  <w:num w:numId="279" w16cid:durableId="241522945">
    <w:abstractNumId w:val="48"/>
  </w:num>
  <w:num w:numId="280" w16cid:durableId="1164470497">
    <w:abstractNumId w:val="201"/>
  </w:num>
  <w:num w:numId="281" w16cid:durableId="491945933">
    <w:abstractNumId w:val="228"/>
  </w:num>
  <w:num w:numId="282" w16cid:durableId="302463423">
    <w:abstractNumId w:val="251"/>
  </w:num>
  <w:num w:numId="283" w16cid:durableId="1857385262">
    <w:abstractNumId w:val="123"/>
  </w:num>
  <w:num w:numId="284" w16cid:durableId="1934589169">
    <w:abstractNumId w:val="373"/>
  </w:num>
  <w:num w:numId="285" w16cid:durableId="1198853060">
    <w:abstractNumId w:val="368"/>
  </w:num>
  <w:num w:numId="286" w16cid:durableId="1484276856">
    <w:abstractNumId w:val="439"/>
  </w:num>
  <w:num w:numId="287" w16cid:durableId="490371531">
    <w:abstractNumId w:val="440"/>
  </w:num>
  <w:num w:numId="288" w16cid:durableId="308050428">
    <w:abstractNumId w:val="187"/>
  </w:num>
  <w:num w:numId="289" w16cid:durableId="329524656">
    <w:abstractNumId w:val="44"/>
  </w:num>
  <w:num w:numId="290" w16cid:durableId="1422944299">
    <w:abstractNumId w:val="102"/>
  </w:num>
  <w:num w:numId="291" w16cid:durableId="550191166">
    <w:abstractNumId w:val="87"/>
  </w:num>
  <w:num w:numId="292" w16cid:durableId="1644696520">
    <w:abstractNumId w:val="193"/>
  </w:num>
  <w:num w:numId="293" w16cid:durableId="469252859">
    <w:abstractNumId w:val="61"/>
  </w:num>
  <w:num w:numId="294" w16cid:durableId="1280141661">
    <w:abstractNumId w:val="277"/>
  </w:num>
  <w:num w:numId="295" w16cid:durableId="1431387542">
    <w:abstractNumId w:val="413"/>
  </w:num>
  <w:num w:numId="296" w16cid:durableId="1565794381">
    <w:abstractNumId w:val="410"/>
  </w:num>
  <w:num w:numId="297" w16cid:durableId="974870141">
    <w:abstractNumId w:val="332"/>
  </w:num>
  <w:num w:numId="298" w16cid:durableId="2093425601">
    <w:abstractNumId w:val="215"/>
  </w:num>
  <w:num w:numId="299" w16cid:durableId="1348022779">
    <w:abstractNumId w:val="267"/>
  </w:num>
  <w:num w:numId="300" w16cid:durableId="1597009015">
    <w:abstractNumId w:val="261"/>
  </w:num>
  <w:num w:numId="301" w16cid:durableId="1004431785">
    <w:abstractNumId w:val="295"/>
  </w:num>
  <w:num w:numId="302" w16cid:durableId="778061300">
    <w:abstractNumId w:val="200"/>
  </w:num>
  <w:num w:numId="303" w16cid:durableId="1849557774">
    <w:abstractNumId w:val="317"/>
  </w:num>
  <w:num w:numId="304" w16cid:durableId="512961254">
    <w:abstractNumId w:val="297"/>
  </w:num>
  <w:num w:numId="305" w16cid:durableId="659769560">
    <w:abstractNumId w:val="416"/>
  </w:num>
  <w:num w:numId="306" w16cid:durableId="1469593576">
    <w:abstractNumId w:val="355"/>
  </w:num>
  <w:num w:numId="307" w16cid:durableId="1049306235">
    <w:abstractNumId w:val="379"/>
  </w:num>
  <w:num w:numId="308" w16cid:durableId="350886851">
    <w:abstractNumId w:val="185"/>
  </w:num>
  <w:num w:numId="309" w16cid:durableId="607735932">
    <w:abstractNumId w:val="301"/>
  </w:num>
  <w:num w:numId="310" w16cid:durableId="1535188858">
    <w:abstractNumId w:val="310"/>
  </w:num>
  <w:num w:numId="311" w16cid:durableId="1092160169">
    <w:abstractNumId w:val="238"/>
  </w:num>
  <w:num w:numId="312" w16cid:durableId="1699697474">
    <w:abstractNumId w:val="167"/>
  </w:num>
  <w:num w:numId="313" w16cid:durableId="1255818249">
    <w:abstractNumId w:val="85"/>
  </w:num>
  <w:num w:numId="314" w16cid:durableId="692414656">
    <w:abstractNumId w:val="237"/>
  </w:num>
  <w:num w:numId="315" w16cid:durableId="1890141856">
    <w:abstractNumId w:val="363"/>
  </w:num>
  <w:num w:numId="316" w16cid:durableId="1249315199">
    <w:abstractNumId w:val="342"/>
  </w:num>
  <w:num w:numId="317" w16cid:durableId="1871257820">
    <w:abstractNumId w:val="53"/>
  </w:num>
  <w:num w:numId="318" w16cid:durableId="1187448872">
    <w:abstractNumId w:val="203"/>
  </w:num>
  <w:num w:numId="319" w16cid:durableId="1077483735">
    <w:abstractNumId w:val="31"/>
  </w:num>
  <w:num w:numId="320" w16cid:durableId="135298366">
    <w:abstractNumId w:val="121"/>
  </w:num>
  <w:num w:numId="321" w16cid:durableId="1092051013">
    <w:abstractNumId w:val="19"/>
  </w:num>
  <w:num w:numId="322" w16cid:durableId="987173463">
    <w:abstractNumId w:val="438"/>
  </w:num>
  <w:num w:numId="323" w16cid:durableId="507058634">
    <w:abstractNumId w:val="25"/>
  </w:num>
  <w:num w:numId="324" w16cid:durableId="1920560858">
    <w:abstractNumId w:val="17"/>
  </w:num>
  <w:num w:numId="325" w16cid:durableId="263853454">
    <w:abstractNumId w:val="391"/>
  </w:num>
  <w:num w:numId="326" w16cid:durableId="1311791339">
    <w:abstractNumId w:val="60"/>
  </w:num>
  <w:num w:numId="327" w16cid:durableId="1667588530">
    <w:abstractNumId w:val="356"/>
  </w:num>
  <w:num w:numId="328" w16cid:durableId="556666284">
    <w:abstractNumId w:val="230"/>
  </w:num>
  <w:num w:numId="329" w16cid:durableId="1441880386">
    <w:abstractNumId w:val="218"/>
  </w:num>
  <w:num w:numId="330" w16cid:durableId="264653930">
    <w:abstractNumId w:val="393"/>
  </w:num>
  <w:num w:numId="331" w16cid:durableId="1068115910">
    <w:abstractNumId w:val="180"/>
  </w:num>
  <w:num w:numId="332" w16cid:durableId="1498349605">
    <w:abstractNumId w:val="125"/>
  </w:num>
  <w:num w:numId="333" w16cid:durableId="981694187">
    <w:abstractNumId w:val="159"/>
  </w:num>
  <w:num w:numId="334" w16cid:durableId="184447467">
    <w:abstractNumId w:val="384"/>
  </w:num>
  <w:num w:numId="335" w16cid:durableId="202790452">
    <w:abstractNumId w:val="52"/>
  </w:num>
  <w:num w:numId="336" w16cid:durableId="1327591427">
    <w:abstractNumId w:val="412"/>
  </w:num>
  <w:num w:numId="337" w16cid:durableId="1968464583">
    <w:abstractNumId w:val="429"/>
  </w:num>
  <w:num w:numId="338" w16cid:durableId="1014111760">
    <w:abstractNumId w:val="212"/>
  </w:num>
  <w:num w:numId="339" w16cid:durableId="498736066">
    <w:abstractNumId w:val="372"/>
  </w:num>
  <w:num w:numId="340" w16cid:durableId="2076010244">
    <w:abstractNumId w:val="140"/>
  </w:num>
  <w:num w:numId="341" w16cid:durableId="1576277675">
    <w:abstractNumId w:val="286"/>
  </w:num>
  <w:num w:numId="342" w16cid:durableId="408387065">
    <w:abstractNumId w:val="288"/>
  </w:num>
  <w:num w:numId="343" w16cid:durableId="431898161">
    <w:abstractNumId w:val="206"/>
  </w:num>
  <w:num w:numId="344" w16cid:durableId="108742804">
    <w:abstractNumId w:val="163"/>
  </w:num>
  <w:num w:numId="345" w16cid:durableId="1228951866">
    <w:abstractNumId w:val="110"/>
  </w:num>
  <w:num w:numId="346" w16cid:durableId="1440301053">
    <w:abstractNumId w:val="353"/>
  </w:num>
  <w:num w:numId="347" w16cid:durableId="843279994">
    <w:abstractNumId w:val="436"/>
  </w:num>
  <w:num w:numId="348" w16cid:durableId="2131166336">
    <w:abstractNumId w:val="29"/>
  </w:num>
  <w:num w:numId="349" w16cid:durableId="243222891">
    <w:abstractNumId w:val="302"/>
  </w:num>
  <w:num w:numId="350" w16cid:durableId="616642262">
    <w:abstractNumId w:val="285"/>
  </w:num>
  <w:num w:numId="351" w16cid:durableId="476652317">
    <w:abstractNumId w:val="403"/>
  </w:num>
  <w:num w:numId="352" w16cid:durableId="1702120816">
    <w:abstractNumId w:val="390"/>
  </w:num>
  <w:num w:numId="353" w16cid:durableId="1626615658">
    <w:abstractNumId w:val="419"/>
  </w:num>
  <w:num w:numId="354" w16cid:durableId="373968756">
    <w:abstractNumId w:val="220"/>
  </w:num>
  <w:num w:numId="355" w16cid:durableId="1016036347">
    <w:abstractNumId w:val="426"/>
  </w:num>
  <w:num w:numId="356" w16cid:durableId="1608152432">
    <w:abstractNumId w:val="55"/>
  </w:num>
  <w:num w:numId="357" w16cid:durableId="1333606407">
    <w:abstractNumId w:val="149"/>
  </w:num>
  <w:num w:numId="358" w16cid:durableId="141433657">
    <w:abstractNumId w:val="176"/>
  </w:num>
  <w:num w:numId="359" w16cid:durableId="1817335455">
    <w:abstractNumId w:val="112"/>
  </w:num>
  <w:num w:numId="360" w16cid:durableId="1245266285">
    <w:abstractNumId w:val="281"/>
  </w:num>
  <w:num w:numId="361" w16cid:durableId="149250853">
    <w:abstractNumId w:val="248"/>
  </w:num>
  <w:num w:numId="362" w16cid:durableId="1809198433">
    <w:abstractNumId w:val="274"/>
  </w:num>
  <w:num w:numId="363" w16cid:durableId="1347251495">
    <w:abstractNumId w:val="76"/>
  </w:num>
  <w:num w:numId="364" w16cid:durableId="217401032">
    <w:abstractNumId w:val="202"/>
  </w:num>
  <w:num w:numId="365" w16cid:durableId="463890921">
    <w:abstractNumId w:val="122"/>
  </w:num>
  <w:num w:numId="366" w16cid:durableId="839540207">
    <w:abstractNumId w:val="152"/>
  </w:num>
  <w:num w:numId="367" w16cid:durableId="2019114192">
    <w:abstractNumId w:val="347"/>
  </w:num>
  <w:num w:numId="368" w16cid:durableId="1318194778">
    <w:abstractNumId w:val="346"/>
  </w:num>
  <w:num w:numId="369" w16cid:durableId="1297445629">
    <w:abstractNumId w:val="306"/>
  </w:num>
  <w:num w:numId="370" w16cid:durableId="279840366">
    <w:abstractNumId w:val="68"/>
  </w:num>
  <w:num w:numId="371" w16cid:durableId="1436053677">
    <w:abstractNumId w:val="280"/>
  </w:num>
  <w:num w:numId="372" w16cid:durableId="1187404458">
    <w:abstractNumId w:val="341"/>
  </w:num>
  <w:num w:numId="373" w16cid:durableId="517353470">
    <w:abstractNumId w:val="223"/>
  </w:num>
  <w:num w:numId="374" w16cid:durableId="1891111445">
    <w:abstractNumId w:val="67"/>
  </w:num>
  <w:num w:numId="375" w16cid:durableId="1302030154">
    <w:abstractNumId w:val="329"/>
  </w:num>
  <w:num w:numId="376" w16cid:durableId="1562213992">
    <w:abstractNumId w:val="284"/>
  </w:num>
  <w:num w:numId="377" w16cid:durableId="901020659">
    <w:abstractNumId w:val="42"/>
  </w:num>
  <w:num w:numId="378" w16cid:durableId="1154838208">
    <w:abstractNumId w:val="63"/>
  </w:num>
  <w:num w:numId="379" w16cid:durableId="1250192979">
    <w:abstractNumId w:val="16"/>
  </w:num>
  <w:num w:numId="380" w16cid:durableId="466241338">
    <w:abstractNumId w:val="432"/>
  </w:num>
  <w:num w:numId="381" w16cid:durableId="1651668631">
    <w:abstractNumId w:val="233"/>
  </w:num>
  <w:num w:numId="382" w16cid:durableId="564027282">
    <w:abstractNumId w:val="264"/>
  </w:num>
  <w:num w:numId="383" w16cid:durableId="410002844">
    <w:abstractNumId w:val="158"/>
  </w:num>
  <w:num w:numId="384" w16cid:durableId="265043256">
    <w:abstractNumId w:val="304"/>
  </w:num>
  <w:num w:numId="385" w16cid:durableId="1070033982">
    <w:abstractNumId w:val="119"/>
  </w:num>
  <w:num w:numId="386" w16cid:durableId="505899566">
    <w:abstractNumId w:val="420"/>
  </w:num>
  <w:num w:numId="387" w16cid:durableId="1334449761">
    <w:abstractNumId w:val="137"/>
  </w:num>
  <w:num w:numId="388" w16cid:durableId="1373768580">
    <w:abstractNumId w:val="244"/>
  </w:num>
  <w:num w:numId="389" w16cid:durableId="2032566142">
    <w:abstractNumId w:val="366"/>
  </w:num>
  <w:num w:numId="390" w16cid:durableId="323365573">
    <w:abstractNumId w:val="246"/>
  </w:num>
  <w:num w:numId="391" w16cid:durableId="183060659">
    <w:abstractNumId w:val="383"/>
  </w:num>
  <w:num w:numId="392" w16cid:durableId="685983273">
    <w:abstractNumId w:val="172"/>
  </w:num>
  <w:num w:numId="393" w16cid:durableId="347370065">
    <w:abstractNumId w:val="39"/>
  </w:num>
  <w:num w:numId="394" w16cid:durableId="1595090696">
    <w:abstractNumId w:val="296"/>
  </w:num>
  <w:num w:numId="395" w16cid:durableId="422147770">
    <w:abstractNumId w:val="108"/>
  </w:num>
  <w:num w:numId="396" w16cid:durableId="891961489">
    <w:abstractNumId w:val="414"/>
  </w:num>
  <w:num w:numId="397" w16cid:durableId="389573047">
    <w:abstractNumId w:val="273"/>
  </w:num>
  <w:num w:numId="398" w16cid:durableId="923341997">
    <w:abstractNumId w:val="328"/>
  </w:num>
  <w:num w:numId="399" w16cid:durableId="1501844209">
    <w:abstractNumId w:val="441"/>
  </w:num>
  <w:num w:numId="400" w16cid:durableId="1334987464">
    <w:abstractNumId w:val="171"/>
  </w:num>
  <w:num w:numId="401" w16cid:durableId="73480696">
    <w:abstractNumId w:val="437"/>
  </w:num>
  <w:num w:numId="402" w16cid:durableId="1553348540">
    <w:abstractNumId w:val="56"/>
  </w:num>
  <w:num w:numId="403" w16cid:durableId="1154252522">
    <w:abstractNumId w:val="321"/>
  </w:num>
  <w:num w:numId="404" w16cid:durableId="394201293">
    <w:abstractNumId w:val="177"/>
  </w:num>
  <w:num w:numId="405" w16cid:durableId="736127763">
    <w:abstractNumId w:val="36"/>
  </w:num>
  <w:num w:numId="406" w16cid:durableId="589848805">
    <w:abstractNumId w:val="35"/>
  </w:num>
  <w:num w:numId="407" w16cid:durableId="818958085">
    <w:abstractNumId w:val="154"/>
  </w:num>
  <w:num w:numId="408" w16cid:durableId="415322334">
    <w:abstractNumId w:val="194"/>
  </w:num>
  <w:num w:numId="409" w16cid:durableId="1108506701">
    <w:abstractNumId w:val="388"/>
  </w:num>
  <w:num w:numId="410" w16cid:durableId="1698385291">
    <w:abstractNumId w:val="418"/>
  </w:num>
  <w:num w:numId="411" w16cid:durableId="1187477112">
    <w:abstractNumId w:val="118"/>
  </w:num>
  <w:num w:numId="412" w16cid:durableId="94327526">
    <w:abstractNumId w:val="109"/>
  </w:num>
  <w:num w:numId="413" w16cid:durableId="616717490">
    <w:abstractNumId w:val="402"/>
  </w:num>
  <w:num w:numId="414" w16cid:durableId="784424270">
    <w:abstractNumId w:val="392"/>
  </w:num>
  <w:num w:numId="415" w16cid:durableId="1050496548">
    <w:abstractNumId w:val="291"/>
  </w:num>
  <w:num w:numId="416" w16cid:durableId="1332949527">
    <w:abstractNumId w:val="378"/>
  </w:num>
  <w:num w:numId="417" w16cid:durableId="913048631">
    <w:abstractNumId w:val="255"/>
  </w:num>
  <w:num w:numId="418" w16cid:durableId="634141708">
    <w:abstractNumId w:val="322"/>
  </w:num>
  <w:num w:numId="419" w16cid:durableId="1950312907">
    <w:abstractNumId w:val="293"/>
  </w:num>
  <w:num w:numId="420" w16cid:durableId="686059861">
    <w:abstractNumId w:val="8"/>
  </w:num>
  <w:num w:numId="421" w16cid:durableId="1478451982">
    <w:abstractNumId w:val="3"/>
  </w:num>
  <w:num w:numId="422" w16cid:durableId="315885860">
    <w:abstractNumId w:val="2"/>
  </w:num>
  <w:num w:numId="423" w16cid:durableId="1877812165">
    <w:abstractNumId w:val="1"/>
  </w:num>
  <w:num w:numId="424" w16cid:durableId="1963025859">
    <w:abstractNumId w:val="0"/>
  </w:num>
  <w:num w:numId="425" w16cid:durableId="363292898">
    <w:abstractNumId w:val="9"/>
  </w:num>
  <w:num w:numId="426" w16cid:durableId="1890070480">
    <w:abstractNumId w:val="7"/>
  </w:num>
  <w:num w:numId="427" w16cid:durableId="98109900">
    <w:abstractNumId w:val="6"/>
  </w:num>
  <w:num w:numId="428" w16cid:durableId="1219708382">
    <w:abstractNumId w:val="5"/>
  </w:num>
  <w:num w:numId="429" w16cid:durableId="719784965">
    <w:abstractNumId w:val="4"/>
  </w:num>
  <w:num w:numId="430" w16cid:durableId="1173837447">
    <w:abstractNumId w:val="434"/>
  </w:num>
  <w:num w:numId="431" w16cid:durableId="895237847">
    <w:abstractNumId w:val="239"/>
  </w:num>
  <w:num w:numId="432" w16cid:durableId="1509516960">
    <w:abstractNumId w:val="375"/>
  </w:num>
  <w:num w:numId="433" w16cid:durableId="465466285">
    <w:abstractNumId w:val="307"/>
  </w:num>
  <w:num w:numId="434" w16cid:durableId="922495802">
    <w:abstractNumId w:val="40"/>
  </w:num>
  <w:num w:numId="435" w16cid:durableId="896279949">
    <w:abstractNumId w:val="54"/>
  </w:num>
  <w:num w:numId="436" w16cid:durableId="1299920144">
    <w:abstractNumId w:val="337"/>
  </w:num>
  <w:num w:numId="437" w16cid:durableId="1588610121">
    <w:abstractNumId w:val="354"/>
  </w:num>
  <w:num w:numId="438" w16cid:durableId="1647542265">
    <w:abstractNumId w:val="33"/>
  </w:num>
  <w:num w:numId="439" w16cid:durableId="719981727">
    <w:abstractNumId w:val="316"/>
  </w:num>
  <w:num w:numId="440" w16cid:durableId="58134505">
    <w:abstractNumId w:val="69"/>
  </w:num>
  <w:num w:numId="441" w16cid:durableId="562789157">
    <w:abstractNumId w:val="70"/>
  </w:num>
  <w:num w:numId="442" w16cid:durableId="989791456">
    <w:abstractNumId w:val="382"/>
  </w:num>
  <w:num w:numId="443" w16cid:durableId="1436441861">
    <w:abstractNumId w:val="58"/>
  </w:num>
  <w:num w:numId="444" w16cid:durableId="585185785">
    <w:abstractNumId w:val="283"/>
  </w:num>
  <w:num w:numId="445" w16cid:durableId="1406107641">
    <w:abstractNumId w:val="219"/>
  </w:num>
  <w:num w:numId="446" w16cid:durableId="1998412466">
    <w:abstractNumId w:val="195"/>
  </w:num>
  <w:num w:numId="447" w16cid:durableId="360395749">
    <w:abstractNumId w:val="103"/>
  </w:num>
  <w:numIdMacAtCleanup w:val="4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3AB6"/>
    <w:rsid w:val="00000BC1"/>
    <w:rsid w:val="00003146"/>
    <w:rsid w:val="000040D0"/>
    <w:rsid w:val="000052A6"/>
    <w:rsid w:val="000056C1"/>
    <w:rsid w:val="00007367"/>
    <w:rsid w:val="00010366"/>
    <w:rsid w:val="000105F3"/>
    <w:rsid w:val="00011607"/>
    <w:rsid w:val="00011F48"/>
    <w:rsid w:val="00013EA9"/>
    <w:rsid w:val="00014F38"/>
    <w:rsid w:val="00014F5B"/>
    <w:rsid w:val="00015A44"/>
    <w:rsid w:val="0002033D"/>
    <w:rsid w:val="000214FE"/>
    <w:rsid w:val="00022626"/>
    <w:rsid w:val="000226A6"/>
    <w:rsid w:val="000229AC"/>
    <w:rsid w:val="0002555A"/>
    <w:rsid w:val="00031602"/>
    <w:rsid w:val="00032108"/>
    <w:rsid w:val="00035060"/>
    <w:rsid w:val="00036353"/>
    <w:rsid w:val="000368BD"/>
    <w:rsid w:val="00037455"/>
    <w:rsid w:val="00037AE9"/>
    <w:rsid w:val="00037BDE"/>
    <w:rsid w:val="00041197"/>
    <w:rsid w:val="0004144B"/>
    <w:rsid w:val="00044EBD"/>
    <w:rsid w:val="00051D61"/>
    <w:rsid w:val="00051E22"/>
    <w:rsid w:val="00052E49"/>
    <w:rsid w:val="0005364B"/>
    <w:rsid w:val="00053D2A"/>
    <w:rsid w:val="00054866"/>
    <w:rsid w:val="0005620F"/>
    <w:rsid w:val="00057341"/>
    <w:rsid w:val="000634EB"/>
    <w:rsid w:val="00064C2D"/>
    <w:rsid w:val="00064D52"/>
    <w:rsid w:val="000650EA"/>
    <w:rsid w:val="00067870"/>
    <w:rsid w:val="00067D61"/>
    <w:rsid w:val="00071BDA"/>
    <w:rsid w:val="000729AD"/>
    <w:rsid w:val="000732BB"/>
    <w:rsid w:val="00073C4B"/>
    <w:rsid w:val="00075200"/>
    <w:rsid w:val="00076269"/>
    <w:rsid w:val="00077293"/>
    <w:rsid w:val="00077524"/>
    <w:rsid w:val="000808BC"/>
    <w:rsid w:val="00081B02"/>
    <w:rsid w:val="00081D59"/>
    <w:rsid w:val="00082551"/>
    <w:rsid w:val="00083F1B"/>
    <w:rsid w:val="00084190"/>
    <w:rsid w:val="00084236"/>
    <w:rsid w:val="00087404"/>
    <w:rsid w:val="000876C0"/>
    <w:rsid w:val="0009310C"/>
    <w:rsid w:val="00094A3C"/>
    <w:rsid w:val="00095BF8"/>
    <w:rsid w:val="00096230"/>
    <w:rsid w:val="00096CE2"/>
    <w:rsid w:val="0009753F"/>
    <w:rsid w:val="000A1E2A"/>
    <w:rsid w:val="000A2793"/>
    <w:rsid w:val="000A3696"/>
    <w:rsid w:val="000A37D3"/>
    <w:rsid w:val="000A560B"/>
    <w:rsid w:val="000A66C0"/>
    <w:rsid w:val="000B13F1"/>
    <w:rsid w:val="000B16BF"/>
    <w:rsid w:val="000B3129"/>
    <w:rsid w:val="000B4888"/>
    <w:rsid w:val="000B4A69"/>
    <w:rsid w:val="000B4D96"/>
    <w:rsid w:val="000C0518"/>
    <w:rsid w:val="000C149E"/>
    <w:rsid w:val="000C153E"/>
    <w:rsid w:val="000C1683"/>
    <w:rsid w:val="000C21C9"/>
    <w:rsid w:val="000C303F"/>
    <w:rsid w:val="000C4447"/>
    <w:rsid w:val="000C77E9"/>
    <w:rsid w:val="000D3313"/>
    <w:rsid w:val="000D3E05"/>
    <w:rsid w:val="000D4894"/>
    <w:rsid w:val="000D574C"/>
    <w:rsid w:val="000D6941"/>
    <w:rsid w:val="000D6C5C"/>
    <w:rsid w:val="000E035D"/>
    <w:rsid w:val="000E0A30"/>
    <w:rsid w:val="000E1069"/>
    <w:rsid w:val="000E1676"/>
    <w:rsid w:val="000E1DA3"/>
    <w:rsid w:val="000E220A"/>
    <w:rsid w:val="000E22C9"/>
    <w:rsid w:val="000E33BE"/>
    <w:rsid w:val="000E496E"/>
    <w:rsid w:val="000E70B7"/>
    <w:rsid w:val="000F0004"/>
    <w:rsid w:val="000F0160"/>
    <w:rsid w:val="000F136A"/>
    <w:rsid w:val="000F16D6"/>
    <w:rsid w:val="000F29E1"/>
    <w:rsid w:val="000F3996"/>
    <w:rsid w:val="000F4904"/>
    <w:rsid w:val="000F5271"/>
    <w:rsid w:val="000F62AF"/>
    <w:rsid w:val="000F66DA"/>
    <w:rsid w:val="000F7316"/>
    <w:rsid w:val="000F7788"/>
    <w:rsid w:val="00100578"/>
    <w:rsid w:val="00100C87"/>
    <w:rsid w:val="001012F6"/>
    <w:rsid w:val="00101C9D"/>
    <w:rsid w:val="001055EB"/>
    <w:rsid w:val="00110BFA"/>
    <w:rsid w:val="0011109A"/>
    <w:rsid w:val="00111BE9"/>
    <w:rsid w:val="00113170"/>
    <w:rsid w:val="00113E8A"/>
    <w:rsid w:val="00115300"/>
    <w:rsid w:val="00116C10"/>
    <w:rsid w:val="001172FC"/>
    <w:rsid w:val="001175E2"/>
    <w:rsid w:val="001203CB"/>
    <w:rsid w:val="00120877"/>
    <w:rsid w:val="00123A60"/>
    <w:rsid w:val="001248D4"/>
    <w:rsid w:val="00124CF5"/>
    <w:rsid w:val="00127EE7"/>
    <w:rsid w:val="00132527"/>
    <w:rsid w:val="001337D7"/>
    <w:rsid w:val="00133BA6"/>
    <w:rsid w:val="0013525E"/>
    <w:rsid w:val="001360EF"/>
    <w:rsid w:val="0013771A"/>
    <w:rsid w:val="0014028B"/>
    <w:rsid w:val="00140335"/>
    <w:rsid w:val="00141AD3"/>
    <w:rsid w:val="00142A5F"/>
    <w:rsid w:val="00142CE8"/>
    <w:rsid w:val="00143B93"/>
    <w:rsid w:val="00144AD6"/>
    <w:rsid w:val="00151FA3"/>
    <w:rsid w:val="001535BC"/>
    <w:rsid w:val="0015369E"/>
    <w:rsid w:val="00155A20"/>
    <w:rsid w:val="00157064"/>
    <w:rsid w:val="001571E3"/>
    <w:rsid w:val="0016002A"/>
    <w:rsid w:val="00162EA3"/>
    <w:rsid w:val="00163E66"/>
    <w:rsid w:val="001646C4"/>
    <w:rsid w:val="00166B84"/>
    <w:rsid w:val="00170D21"/>
    <w:rsid w:val="00170F7A"/>
    <w:rsid w:val="00171B84"/>
    <w:rsid w:val="0017356D"/>
    <w:rsid w:val="00173E87"/>
    <w:rsid w:val="001745B9"/>
    <w:rsid w:val="00176855"/>
    <w:rsid w:val="001812DD"/>
    <w:rsid w:val="0018152C"/>
    <w:rsid w:val="001820F6"/>
    <w:rsid w:val="00184923"/>
    <w:rsid w:val="001853E5"/>
    <w:rsid w:val="001861A4"/>
    <w:rsid w:val="00186A22"/>
    <w:rsid w:val="00187314"/>
    <w:rsid w:val="001876E7"/>
    <w:rsid w:val="00191E7C"/>
    <w:rsid w:val="001926AB"/>
    <w:rsid w:val="00193AFB"/>
    <w:rsid w:val="00194126"/>
    <w:rsid w:val="001955EC"/>
    <w:rsid w:val="00195BA6"/>
    <w:rsid w:val="00195BAA"/>
    <w:rsid w:val="001968C8"/>
    <w:rsid w:val="00196B7A"/>
    <w:rsid w:val="001973C9"/>
    <w:rsid w:val="00197C43"/>
    <w:rsid w:val="001A1887"/>
    <w:rsid w:val="001A3107"/>
    <w:rsid w:val="001A4472"/>
    <w:rsid w:val="001A5566"/>
    <w:rsid w:val="001A721D"/>
    <w:rsid w:val="001A796C"/>
    <w:rsid w:val="001B0AC1"/>
    <w:rsid w:val="001B1194"/>
    <w:rsid w:val="001B140B"/>
    <w:rsid w:val="001B1939"/>
    <w:rsid w:val="001B225D"/>
    <w:rsid w:val="001B25A7"/>
    <w:rsid w:val="001B2B74"/>
    <w:rsid w:val="001B4B9C"/>
    <w:rsid w:val="001B646B"/>
    <w:rsid w:val="001B73C8"/>
    <w:rsid w:val="001C0162"/>
    <w:rsid w:val="001C34F0"/>
    <w:rsid w:val="001C3832"/>
    <w:rsid w:val="001C51C6"/>
    <w:rsid w:val="001C5677"/>
    <w:rsid w:val="001D0203"/>
    <w:rsid w:val="001D05D8"/>
    <w:rsid w:val="001D1FA1"/>
    <w:rsid w:val="001D225D"/>
    <w:rsid w:val="001D2292"/>
    <w:rsid w:val="001D3FF3"/>
    <w:rsid w:val="001D441A"/>
    <w:rsid w:val="001D5237"/>
    <w:rsid w:val="001D5689"/>
    <w:rsid w:val="001D7320"/>
    <w:rsid w:val="001E004F"/>
    <w:rsid w:val="001E29BF"/>
    <w:rsid w:val="001E44D5"/>
    <w:rsid w:val="001E51CB"/>
    <w:rsid w:val="001E71E1"/>
    <w:rsid w:val="001F13F8"/>
    <w:rsid w:val="001F1D92"/>
    <w:rsid w:val="001F1FD5"/>
    <w:rsid w:val="001F2041"/>
    <w:rsid w:val="001F23F2"/>
    <w:rsid w:val="001F576A"/>
    <w:rsid w:val="002004E7"/>
    <w:rsid w:val="00200FB2"/>
    <w:rsid w:val="00201FC9"/>
    <w:rsid w:val="00202886"/>
    <w:rsid w:val="00202D48"/>
    <w:rsid w:val="00202E7B"/>
    <w:rsid w:val="00204236"/>
    <w:rsid w:val="0020752F"/>
    <w:rsid w:val="0020764A"/>
    <w:rsid w:val="00211324"/>
    <w:rsid w:val="00211A4B"/>
    <w:rsid w:val="00213D36"/>
    <w:rsid w:val="002157A5"/>
    <w:rsid w:val="00220B06"/>
    <w:rsid w:val="00222CC2"/>
    <w:rsid w:val="002248E7"/>
    <w:rsid w:val="002319F9"/>
    <w:rsid w:val="002336BE"/>
    <w:rsid w:val="00234274"/>
    <w:rsid w:val="002348D1"/>
    <w:rsid w:val="00234EFD"/>
    <w:rsid w:val="002355AD"/>
    <w:rsid w:val="002364D0"/>
    <w:rsid w:val="00237EFE"/>
    <w:rsid w:val="00240889"/>
    <w:rsid w:val="002408F1"/>
    <w:rsid w:val="002441A8"/>
    <w:rsid w:val="00244AC4"/>
    <w:rsid w:val="002455EB"/>
    <w:rsid w:val="0024695A"/>
    <w:rsid w:val="0024793B"/>
    <w:rsid w:val="00250CD7"/>
    <w:rsid w:val="00251CB6"/>
    <w:rsid w:val="00251F7E"/>
    <w:rsid w:val="002524DF"/>
    <w:rsid w:val="00252838"/>
    <w:rsid w:val="00252CD7"/>
    <w:rsid w:val="00253F0F"/>
    <w:rsid w:val="002543E1"/>
    <w:rsid w:val="00254477"/>
    <w:rsid w:val="0025488E"/>
    <w:rsid w:val="00255169"/>
    <w:rsid w:val="00255247"/>
    <w:rsid w:val="00256B1D"/>
    <w:rsid w:val="002612DE"/>
    <w:rsid w:val="00262B8E"/>
    <w:rsid w:val="00264CA1"/>
    <w:rsid w:val="0026671F"/>
    <w:rsid w:val="002704F7"/>
    <w:rsid w:val="00270A2D"/>
    <w:rsid w:val="00270D74"/>
    <w:rsid w:val="00272F24"/>
    <w:rsid w:val="002737BC"/>
    <w:rsid w:val="00273E43"/>
    <w:rsid w:val="00274071"/>
    <w:rsid w:val="0027587D"/>
    <w:rsid w:val="00275DF4"/>
    <w:rsid w:val="002772DD"/>
    <w:rsid w:val="0028095D"/>
    <w:rsid w:val="0028169B"/>
    <w:rsid w:val="00282AE1"/>
    <w:rsid w:val="00282C2A"/>
    <w:rsid w:val="00284A5E"/>
    <w:rsid w:val="00285271"/>
    <w:rsid w:val="00286240"/>
    <w:rsid w:val="00290C17"/>
    <w:rsid w:val="00290D70"/>
    <w:rsid w:val="002918A9"/>
    <w:rsid w:val="002919A4"/>
    <w:rsid w:val="00292A61"/>
    <w:rsid w:val="00293281"/>
    <w:rsid w:val="00295AE2"/>
    <w:rsid w:val="00297F08"/>
    <w:rsid w:val="002A02EF"/>
    <w:rsid w:val="002A04CA"/>
    <w:rsid w:val="002A1DE0"/>
    <w:rsid w:val="002A2796"/>
    <w:rsid w:val="002A29C8"/>
    <w:rsid w:val="002A2E83"/>
    <w:rsid w:val="002A3209"/>
    <w:rsid w:val="002A36FF"/>
    <w:rsid w:val="002A3B42"/>
    <w:rsid w:val="002A4402"/>
    <w:rsid w:val="002A4B41"/>
    <w:rsid w:val="002A547B"/>
    <w:rsid w:val="002A720E"/>
    <w:rsid w:val="002A7708"/>
    <w:rsid w:val="002B031E"/>
    <w:rsid w:val="002B1A4B"/>
    <w:rsid w:val="002B275F"/>
    <w:rsid w:val="002B2830"/>
    <w:rsid w:val="002B3484"/>
    <w:rsid w:val="002B4930"/>
    <w:rsid w:val="002B4C5F"/>
    <w:rsid w:val="002B524B"/>
    <w:rsid w:val="002B5B90"/>
    <w:rsid w:val="002B5E1B"/>
    <w:rsid w:val="002C0009"/>
    <w:rsid w:val="002C0535"/>
    <w:rsid w:val="002C0C14"/>
    <w:rsid w:val="002C5F32"/>
    <w:rsid w:val="002C626E"/>
    <w:rsid w:val="002C69D8"/>
    <w:rsid w:val="002C6D2F"/>
    <w:rsid w:val="002C73CF"/>
    <w:rsid w:val="002C7F17"/>
    <w:rsid w:val="002D1312"/>
    <w:rsid w:val="002D1DB5"/>
    <w:rsid w:val="002D3971"/>
    <w:rsid w:val="002D5F9A"/>
    <w:rsid w:val="002E0F32"/>
    <w:rsid w:val="002E4EDF"/>
    <w:rsid w:val="002E5B75"/>
    <w:rsid w:val="002E5D53"/>
    <w:rsid w:val="002E659C"/>
    <w:rsid w:val="002E69B8"/>
    <w:rsid w:val="002E6C3E"/>
    <w:rsid w:val="002E770E"/>
    <w:rsid w:val="002F103A"/>
    <w:rsid w:val="002F14D0"/>
    <w:rsid w:val="002F32CD"/>
    <w:rsid w:val="002F6E17"/>
    <w:rsid w:val="003039DD"/>
    <w:rsid w:val="00304418"/>
    <w:rsid w:val="00304D7A"/>
    <w:rsid w:val="00306AFE"/>
    <w:rsid w:val="00307221"/>
    <w:rsid w:val="0031250C"/>
    <w:rsid w:val="00312648"/>
    <w:rsid w:val="003127A9"/>
    <w:rsid w:val="00312C9A"/>
    <w:rsid w:val="00312DDC"/>
    <w:rsid w:val="00316C68"/>
    <w:rsid w:val="00316FC0"/>
    <w:rsid w:val="00317A59"/>
    <w:rsid w:val="00317DD2"/>
    <w:rsid w:val="00320538"/>
    <w:rsid w:val="00322D5A"/>
    <w:rsid w:val="0032303A"/>
    <w:rsid w:val="003236E9"/>
    <w:rsid w:val="003236FF"/>
    <w:rsid w:val="00323FF9"/>
    <w:rsid w:val="00325A9C"/>
    <w:rsid w:val="00326443"/>
    <w:rsid w:val="00330AAC"/>
    <w:rsid w:val="003326C7"/>
    <w:rsid w:val="00333FBF"/>
    <w:rsid w:val="003341D6"/>
    <w:rsid w:val="00335BD2"/>
    <w:rsid w:val="0033688D"/>
    <w:rsid w:val="0033698B"/>
    <w:rsid w:val="00336B2B"/>
    <w:rsid w:val="0034066B"/>
    <w:rsid w:val="003435F5"/>
    <w:rsid w:val="00344A4F"/>
    <w:rsid w:val="00344CBE"/>
    <w:rsid w:val="0034525E"/>
    <w:rsid w:val="00346FE1"/>
    <w:rsid w:val="003514E6"/>
    <w:rsid w:val="0035192E"/>
    <w:rsid w:val="00351AFF"/>
    <w:rsid w:val="0035348A"/>
    <w:rsid w:val="00353EE6"/>
    <w:rsid w:val="00356F5A"/>
    <w:rsid w:val="0035783B"/>
    <w:rsid w:val="00357EE1"/>
    <w:rsid w:val="00361EA2"/>
    <w:rsid w:val="00363D2E"/>
    <w:rsid w:val="0036554A"/>
    <w:rsid w:val="00366EAE"/>
    <w:rsid w:val="00367092"/>
    <w:rsid w:val="00367124"/>
    <w:rsid w:val="00367BE1"/>
    <w:rsid w:val="00367D2E"/>
    <w:rsid w:val="00367F9F"/>
    <w:rsid w:val="00371306"/>
    <w:rsid w:val="00372CCD"/>
    <w:rsid w:val="003734D2"/>
    <w:rsid w:val="003737CA"/>
    <w:rsid w:val="00373BAC"/>
    <w:rsid w:val="00374E58"/>
    <w:rsid w:val="003765F6"/>
    <w:rsid w:val="003772AB"/>
    <w:rsid w:val="003778F5"/>
    <w:rsid w:val="003779AA"/>
    <w:rsid w:val="00383AE1"/>
    <w:rsid w:val="0038798D"/>
    <w:rsid w:val="00387DB5"/>
    <w:rsid w:val="00387F72"/>
    <w:rsid w:val="00390936"/>
    <w:rsid w:val="00394A1E"/>
    <w:rsid w:val="00397B76"/>
    <w:rsid w:val="003A1480"/>
    <w:rsid w:val="003A1766"/>
    <w:rsid w:val="003A1AF6"/>
    <w:rsid w:val="003A2B12"/>
    <w:rsid w:val="003A3358"/>
    <w:rsid w:val="003A41D0"/>
    <w:rsid w:val="003A4709"/>
    <w:rsid w:val="003A5D21"/>
    <w:rsid w:val="003A5F73"/>
    <w:rsid w:val="003B0DD3"/>
    <w:rsid w:val="003B47C4"/>
    <w:rsid w:val="003B4FC9"/>
    <w:rsid w:val="003B5D09"/>
    <w:rsid w:val="003B6784"/>
    <w:rsid w:val="003B7E31"/>
    <w:rsid w:val="003C02A5"/>
    <w:rsid w:val="003C068F"/>
    <w:rsid w:val="003C1304"/>
    <w:rsid w:val="003C1836"/>
    <w:rsid w:val="003C1BA2"/>
    <w:rsid w:val="003C20C2"/>
    <w:rsid w:val="003C23D1"/>
    <w:rsid w:val="003C501C"/>
    <w:rsid w:val="003C5C8F"/>
    <w:rsid w:val="003D029B"/>
    <w:rsid w:val="003D09C4"/>
    <w:rsid w:val="003D215C"/>
    <w:rsid w:val="003D3187"/>
    <w:rsid w:val="003D3F9A"/>
    <w:rsid w:val="003D4068"/>
    <w:rsid w:val="003D51E3"/>
    <w:rsid w:val="003D6AA6"/>
    <w:rsid w:val="003D6E55"/>
    <w:rsid w:val="003D78C9"/>
    <w:rsid w:val="003E2A9C"/>
    <w:rsid w:val="003E4E6D"/>
    <w:rsid w:val="003E5D2A"/>
    <w:rsid w:val="003E63A5"/>
    <w:rsid w:val="003E6719"/>
    <w:rsid w:val="003E7268"/>
    <w:rsid w:val="003E77C5"/>
    <w:rsid w:val="003E78B4"/>
    <w:rsid w:val="003F01DE"/>
    <w:rsid w:val="003F1C54"/>
    <w:rsid w:val="003F30E1"/>
    <w:rsid w:val="003F4397"/>
    <w:rsid w:val="003F5C02"/>
    <w:rsid w:val="003F62C5"/>
    <w:rsid w:val="003F633E"/>
    <w:rsid w:val="003F64F2"/>
    <w:rsid w:val="003F7AA8"/>
    <w:rsid w:val="004011A9"/>
    <w:rsid w:val="004034C7"/>
    <w:rsid w:val="004047A4"/>
    <w:rsid w:val="00404BE4"/>
    <w:rsid w:val="00405C9D"/>
    <w:rsid w:val="00405E65"/>
    <w:rsid w:val="00406353"/>
    <w:rsid w:val="00411992"/>
    <w:rsid w:val="00411C74"/>
    <w:rsid w:val="004121BE"/>
    <w:rsid w:val="00412267"/>
    <w:rsid w:val="00414976"/>
    <w:rsid w:val="004220D1"/>
    <w:rsid w:val="004224CB"/>
    <w:rsid w:val="00422862"/>
    <w:rsid w:val="004241D6"/>
    <w:rsid w:val="00427BA7"/>
    <w:rsid w:val="00430FB4"/>
    <w:rsid w:val="0043133A"/>
    <w:rsid w:val="00431610"/>
    <w:rsid w:val="00431F15"/>
    <w:rsid w:val="0043334D"/>
    <w:rsid w:val="00433637"/>
    <w:rsid w:val="00433B52"/>
    <w:rsid w:val="0043469D"/>
    <w:rsid w:val="004354D2"/>
    <w:rsid w:val="0043556E"/>
    <w:rsid w:val="00437D60"/>
    <w:rsid w:val="004412A3"/>
    <w:rsid w:val="0044270F"/>
    <w:rsid w:val="00444751"/>
    <w:rsid w:val="00444993"/>
    <w:rsid w:val="00444BEC"/>
    <w:rsid w:val="00445463"/>
    <w:rsid w:val="00446D4B"/>
    <w:rsid w:val="00450025"/>
    <w:rsid w:val="0045016A"/>
    <w:rsid w:val="00455498"/>
    <w:rsid w:val="00455C32"/>
    <w:rsid w:val="004617C1"/>
    <w:rsid w:val="00461A25"/>
    <w:rsid w:val="00463468"/>
    <w:rsid w:val="00464A78"/>
    <w:rsid w:val="004658EA"/>
    <w:rsid w:val="00471205"/>
    <w:rsid w:val="00472698"/>
    <w:rsid w:val="0047292A"/>
    <w:rsid w:val="00473748"/>
    <w:rsid w:val="00475996"/>
    <w:rsid w:val="004761FA"/>
    <w:rsid w:val="004772F0"/>
    <w:rsid w:val="00477D4D"/>
    <w:rsid w:val="00480292"/>
    <w:rsid w:val="00482B50"/>
    <w:rsid w:val="0048472F"/>
    <w:rsid w:val="004851B3"/>
    <w:rsid w:val="00486466"/>
    <w:rsid w:val="00487690"/>
    <w:rsid w:val="00487AE7"/>
    <w:rsid w:val="00487D3F"/>
    <w:rsid w:val="00490837"/>
    <w:rsid w:val="0049087B"/>
    <w:rsid w:val="004911BF"/>
    <w:rsid w:val="00491CEB"/>
    <w:rsid w:val="0049273C"/>
    <w:rsid w:val="00492B26"/>
    <w:rsid w:val="00492E92"/>
    <w:rsid w:val="00495592"/>
    <w:rsid w:val="004955D3"/>
    <w:rsid w:val="00497E47"/>
    <w:rsid w:val="004A07CC"/>
    <w:rsid w:val="004A3D54"/>
    <w:rsid w:val="004A4044"/>
    <w:rsid w:val="004A4CC6"/>
    <w:rsid w:val="004A534D"/>
    <w:rsid w:val="004A5840"/>
    <w:rsid w:val="004A5F8D"/>
    <w:rsid w:val="004B00E8"/>
    <w:rsid w:val="004B2167"/>
    <w:rsid w:val="004B2538"/>
    <w:rsid w:val="004B3C2B"/>
    <w:rsid w:val="004B4DF4"/>
    <w:rsid w:val="004B505F"/>
    <w:rsid w:val="004B73BF"/>
    <w:rsid w:val="004C10B3"/>
    <w:rsid w:val="004C1B2D"/>
    <w:rsid w:val="004C2485"/>
    <w:rsid w:val="004C2ACD"/>
    <w:rsid w:val="004C2F52"/>
    <w:rsid w:val="004C30C6"/>
    <w:rsid w:val="004C34EA"/>
    <w:rsid w:val="004C367E"/>
    <w:rsid w:val="004C59CE"/>
    <w:rsid w:val="004C6C86"/>
    <w:rsid w:val="004C6E0B"/>
    <w:rsid w:val="004C7400"/>
    <w:rsid w:val="004D15B4"/>
    <w:rsid w:val="004D2C04"/>
    <w:rsid w:val="004D2E30"/>
    <w:rsid w:val="004D4144"/>
    <w:rsid w:val="004D41DA"/>
    <w:rsid w:val="004D57AD"/>
    <w:rsid w:val="004D5836"/>
    <w:rsid w:val="004D5967"/>
    <w:rsid w:val="004D694F"/>
    <w:rsid w:val="004E04D6"/>
    <w:rsid w:val="004E081D"/>
    <w:rsid w:val="004E0F68"/>
    <w:rsid w:val="004E31D2"/>
    <w:rsid w:val="004E40D4"/>
    <w:rsid w:val="004E54FB"/>
    <w:rsid w:val="004E5CD6"/>
    <w:rsid w:val="004E5FE1"/>
    <w:rsid w:val="004F0345"/>
    <w:rsid w:val="004F1B43"/>
    <w:rsid w:val="004F2065"/>
    <w:rsid w:val="004F2380"/>
    <w:rsid w:val="004F24B7"/>
    <w:rsid w:val="004F41F5"/>
    <w:rsid w:val="004F4963"/>
    <w:rsid w:val="004F4C3A"/>
    <w:rsid w:val="004F523D"/>
    <w:rsid w:val="004F59A4"/>
    <w:rsid w:val="004F7AF9"/>
    <w:rsid w:val="00501487"/>
    <w:rsid w:val="005037D6"/>
    <w:rsid w:val="00503DD4"/>
    <w:rsid w:val="00506B77"/>
    <w:rsid w:val="00507631"/>
    <w:rsid w:val="005111C9"/>
    <w:rsid w:val="00512224"/>
    <w:rsid w:val="00512543"/>
    <w:rsid w:val="005159E2"/>
    <w:rsid w:val="005167A6"/>
    <w:rsid w:val="00522214"/>
    <w:rsid w:val="00524176"/>
    <w:rsid w:val="00524CE6"/>
    <w:rsid w:val="0052571C"/>
    <w:rsid w:val="00525B12"/>
    <w:rsid w:val="00525CFB"/>
    <w:rsid w:val="0052620B"/>
    <w:rsid w:val="00527D25"/>
    <w:rsid w:val="005308A6"/>
    <w:rsid w:val="00532588"/>
    <w:rsid w:val="005330E1"/>
    <w:rsid w:val="0053328B"/>
    <w:rsid w:val="00535346"/>
    <w:rsid w:val="00537581"/>
    <w:rsid w:val="00537C50"/>
    <w:rsid w:val="00537F37"/>
    <w:rsid w:val="00541A6C"/>
    <w:rsid w:val="00542816"/>
    <w:rsid w:val="00543A33"/>
    <w:rsid w:val="00543BD0"/>
    <w:rsid w:val="005461B4"/>
    <w:rsid w:val="00547466"/>
    <w:rsid w:val="00550178"/>
    <w:rsid w:val="005507E1"/>
    <w:rsid w:val="005509C1"/>
    <w:rsid w:val="00552E0A"/>
    <w:rsid w:val="005537C8"/>
    <w:rsid w:val="00553D44"/>
    <w:rsid w:val="00554876"/>
    <w:rsid w:val="00556B54"/>
    <w:rsid w:val="00557CE8"/>
    <w:rsid w:val="00557DFE"/>
    <w:rsid w:val="00560BBA"/>
    <w:rsid w:val="00561516"/>
    <w:rsid w:val="00562D35"/>
    <w:rsid w:val="00562D63"/>
    <w:rsid w:val="00563715"/>
    <w:rsid w:val="00563842"/>
    <w:rsid w:val="00564793"/>
    <w:rsid w:val="005666E8"/>
    <w:rsid w:val="005675A5"/>
    <w:rsid w:val="005679EB"/>
    <w:rsid w:val="0057233B"/>
    <w:rsid w:val="00572FA9"/>
    <w:rsid w:val="00573250"/>
    <w:rsid w:val="005740AA"/>
    <w:rsid w:val="00575669"/>
    <w:rsid w:val="0057567E"/>
    <w:rsid w:val="005759CB"/>
    <w:rsid w:val="00576825"/>
    <w:rsid w:val="00576896"/>
    <w:rsid w:val="005839C5"/>
    <w:rsid w:val="00585AAA"/>
    <w:rsid w:val="0058693F"/>
    <w:rsid w:val="00586994"/>
    <w:rsid w:val="00587F5B"/>
    <w:rsid w:val="0059070C"/>
    <w:rsid w:val="00590770"/>
    <w:rsid w:val="00591FFE"/>
    <w:rsid w:val="00593B30"/>
    <w:rsid w:val="005961F4"/>
    <w:rsid w:val="00596531"/>
    <w:rsid w:val="00596D86"/>
    <w:rsid w:val="005A37BB"/>
    <w:rsid w:val="005A5EBF"/>
    <w:rsid w:val="005A7810"/>
    <w:rsid w:val="005B0273"/>
    <w:rsid w:val="005B1BB8"/>
    <w:rsid w:val="005B37BD"/>
    <w:rsid w:val="005B560F"/>
    <w:rsid w:val="005B5ABF"/>
    <w:rsid w:val="005B5F2F"/>
    <w:rsid w:val="005B616F"/>
    <w:rsid w:val="005B6A77"/>
    <w:rsid w:val="005B6FB5"/>
    <w:rsid w:val="005C179D"/>
    <w:rsid w:val="005C1AC5"/>
    <w:rsid w:val="005C376E"/>
    <w:rsid w:val="005C479A"/>
    <w:rsid w:val="005C7486"/>
    <w:rsid w:val="005D0294"/>
    <w:rsid w:val="005D0EB8"/>
    <w:rsid w:val="005D12B7"/>
    <w:rsid w:val="005D1497"/>
    <w:rsid w:val="005D313C"/>
    <w:rsid w:val="005D3936"/>
    <w:rsid w:val="005D4566"/>
    <w:rsid w:val="005D5816"/>
    <w:rsid w:val="005D644A"/>
    <w:rsid w:val="005D6C1A"/>
    <w:rsid w:val="005D7BE0"/>
    <w:rsid w:val="005E0A0C"/>
    <w:rsid w:val="005E1ACE"/>
    <w:rsid w:val="005E373C"/>
    <w:rsid w:val="005E41E7"/>
    <w:rsid w:val="005E4BD1"/>
    <w:rsid w:val="005E4ED9"/>
    <w:rsid w:val="005E685F"/>
    <w:rsid w:val="005F405C"/>
    <w:rsid w:val="005F4B6A"/>
    <w:rsid w:val="005F6173"/>
    <w:rsid w:val="005F63DA"/>
    <w:rsid w:val="005F6CA4"/>
    <w:rsid w:val="005F6F8B"/>
    <w:rsid w:val="006004F8"/>
    <w:rsid w:val="00600FCF"/>
    <w:rsid w:val="0060126F"/>
    <w:rsid w:val="00602634"/>
    <w:rsid w:val="006077C9"/>
    <w:rsid w:val="006106D1"/>
    <w:rsid w:val="00610731"/>
    <w:rsid w:val="0061494B"/>
    <w:rsid w:val="00614ECE"/>
    <w:rsid w:val="006151DF"/>
    <w:rsid w:val="00616451"/>
    <w:rsid w:val="00617A66"/>
    <w:rsid w:val="006236BB"/>
    <w:rsid w:val="00625AA6"/>
    <w:rsid w:val="00625E05"/>
    <w:rsid w:val="0062622A"/>
    <w:rsid w:val="00627519"/>
    <w:rsid w:val="00627C66"/>
    <w:rsid w:val="006303CE"/>
    <w:rsid w:val="00631E10"/>
    <w:rsid w:val="00631E8E"/>
    <w:rsid w:val="00632734"/>
    <w:rsid w:val="00633531"/>
    <w:rsid w:val="0063355B"/>
    <w:rsid w:val="00634A4F"/>
    <w:rsid w:val="00634EB1"/>
    <w:rsid w:val="00635C29"/>
    <w:rsid w:val="00635DAC"/>
    <w:rsid w:val="00635DD4"/>
    <w:rsid w:val="00635F3B"/>
    <w:rsid w:val="006360A3"/>
    <w:rsid w:val="00636319"/>
    <w:rsid w:val="006364DD"/>
    <w:rsid w:val="0064122D"/>
    <w:rsid w:val="006418A4"/>
    <w:rsid w:val="00641E58"/>
    <w:rsid w:val="0064270A"/>
    <w:rsid w:val="0064321B"/>
    <w:rsid w:val="00644297"/>
    <w:rsid w:val="00645745"/>
    <w:rsid w:val="006458D5"/>
    <w:rsid w:val="00645E35"/>
    <w:rsid w:val="006462CA"/>
    <w:rsid w:val="006468E2"/>
    <w:rsid w:val="006513F7"/>
    <w:rsid w:val="00651C75"/>
    <w:rsid w:val="00651F52"/>
    <w:rsid w:val="00652422"/>
    <w:rsid w:val="00656133"/>
    <w:rsid w:val="0065671F"/>
    <w:rsid w:val="00656FA5"/>
    <w:rsid w:val="0066089B"/>
    <w:rsid w:val="00661CF7"/>
    <w:rsid w:val="006621FA"/>
    <w:rsid w:val="006629E1"/>
    <w:rsid w:val="00664D01"/>
    <w:rsid w:val="006653E8"/>
    <w:rsid w:val="0066604C"/>
    <w:rsid w:val="0067078C"/>
    <w:rsid w:val="006721C0"/>
    <w:rsid w:val="006723FF"/>
    <w:rsid w:val="006746CA"/>
    <w:rsid w:val="00675555"/>
    <w:rsid w:val="006765C0"/>
    <w:rsid w:val="00680A4E"/>
    <w:rsid w:val="006816CA"/>
    <w:rsid w:val="006817BA"/>
    <w:rsid w:val="006828E3"/>
    <w:rsid w:val="0068397A"/>
    <w:rsid w:val="00683DB1"/>
    <w:rsid w:val="00683DC2"/>
    <w:rsid w:val="0068412A"/>
    <w:rsid w:val="0068413B"/>
    <w:rsid w:val="00685D2B"/>
    <w:rsid w:val="00690130"/>
    <w:rsid w:val="006953BB"/>
    <w:rsid w:val="00696065"/>
    <w:rsid w:val="00696A45"/>
    <w:rsid w:val="00696F4B"/>
    <w:rsid w:val="00697A1B"/>
    <w:rsid w:val="006A10D8"/>
    <w:rsid w:val="006A237F"/>
    <w:rsid w:val="006A2449"/>
    <w:rsid w:val="006A55C7"/>
    <w:rsid w:val="006A6D69"/>
    <w:rsid w:val="006B05B0"/>
    <w:rsid w:val="006B0820"/>
    <w:rsid w:val="006B1DE4"/>
    <w:rsid w:val="006B2D0C"/>
    <w:rsid w:val="006B47EA"/>
    <w:rsid w:val="006B5BC0"/>
    <w:rsid w:val="006B60EF"/>
    <w:rsid w:val="006B6278"/>
    <w:rsid w:val="006B664F"/>
    <w:rsid w:val="006B7597"/>
    <w:rsid w:val="006B77BF"/>
    <w:rsid w:val="006B78D6"/>
    <w:rsid w:val="006C03C5"/>
    <w:rsid w:val="006C38A3"/>
    <w:rsid w:val="006C446A"/>
    <w:rsid w:val="006C65B1"/>
    <w:rsid w:val="006C7C20"/>
    <w:rsid w:val="006D0BCC"/>
    <w:rsid w:val="006D1DB1"/>
    <w:rsid w:val="006D363A"/>
    <w:rsid w:val="006D417A"/>
    <w:rsid w:val="006D4DA4"/>
    <w:rsid w:val="006D7E04"/>
    <w:rsid w:val="006E0B14"/>
    <w:rsid w:val="006E0C5E"/>
    <w:rsid w:val="006E15BB"/>
    <w:rsid w:val="006E23C8"/>
    <w:rsid w:val="006E2C32"/>
    <w:rsid w:val="006E2DD1"/>
    <w:rsid w:val="006E2EB0"/>
    <w:rsid w:val="006E4760"/>
    <w:rsid w:val="006E4E10"/>
    <w:rsid w:val="006E5458"/>
    <w:rsid w:val="006E54F1"/>
    <w:rsid w:val="006E63E7"/>
    <w:rsid w:val="006E670A"/>
    <w:rsid w:val="006E6B8D"/>
    <w:rsid w:val="006E6F02"/>
    <w:rsid w:val="006E70C7"/>
    <w:rsid w:val="006E70D3"/>
    <w:rsid w:val="006E7F5A"/>
    <w:rsid w:val="006E7F72"/>
    <w:rsid w:val="006F1B73"/>
    <w:rsid w:val="006F1E62"/>
    <w:rsid w:val="006F2375"/>
    <w:rsid w:val="006F36E3"/>
    <w:rsid w:val="006F3D7D"/>
    <w:rsid w:val="006F4E05"/>
    <w:rsid w:val="006F599A"/>
    <w:rsid w:val="006F6592"/>
    <w:rsid w:val="006F6CDE"/>
    <w:rsid w:val="006F71F3"/>
    <w:rsid w:val="006F760E"/>
    <w:rsid w:val="006F76AF"/>
    <w:rsid w:val="006F795D"/>
    <w:rsid w:val="006F7D5D"/>
    <w:rsid w:val="0070050D"/>
    <w:rsid w:val="00700DB5"/>
    <w:rsid w:val="007012E7"/>
    <w:rsid w:val="00703027"/>
    <w:rsid w:val="00704C3C"/>
    <w:rsid w:val="0070514A"/>
    <w:rsid w:val="00705DB6"/>
    <w:rsid w:val="00705E23"/>
    <w:rsid w:val="00710723"/>
    <w:rsid w:val="007107C9"/>
    <w:rsid w:val="00711254"/>
    <w:rsid w:val="00713263"/>
    <w:rsid w:val="00715941"/>
    <w:rsid w:val="00715949"/>
    <w:rsid w:val="007168F8"/>
    <w:rsid w:val="00717093"/>
    <w:rsid w:val="00720EA1"/>
    <w:rsid w:val="00721682"/>
    <w:rsid w:val="00721CAE"/>
    <w:rsid w:val="00722081"/>
    <w:rsid w:val="007224ED"/>
    <w:rsid w:val="00722544"/>
    <w:rsid w:val="0072566F"/>
    <w:rsid w:val="00725697"/>
    <w:rsid w:val="00731112"/>
    <w:rsid w:val="00732551"/>
    <w:rsid w:val="0073262A"/>
    <w:rsid w:val="007343C1"/>
    <w:rsid w:val="007370B8"/>
    <w:rsid w:val="007378AD"/>
    <w:rsid w:val="007408A4"/>
    <w:rsid w:val="00741AB1"/>
    <w:rsid w:val="0074378D"/>
    <w:rsid w:val="00747AC3"/>
    <w:rsid w:val="00750B01"/>
    <w:rsid w:val="00750D29"/>
    <w:rsid w:val="0075268C"/>
    <w:rsid w:val="00752E97"/>
    <w:rsid w:val="00753B1C"/>
    <w:rsid w:val="00755E3A"/>
    <w:rsid w:val="007611D6"/>
    <w:rsid w:val="00761E76"/>
    <w:rsid w:val="007620C3"/>
    <w:rsid w:val="0076239D"/>
    <w:rsid w:val="0076345A"/>
    <w:rsid w:val="00765555"/>
    <w:rsid w:val="007659CB"/>
    <w:rsid w:val="00765DB8"/>
    <w:rsid w:val="00767953"/>
    <w:rsid w:val="007705D5"/>
    <w:rsid w:val="00771D83"/>
    <w:rsid w:val="00771E04"/>
    <w:rsid w:val="0077235A"/>
    <w:rsid w:val="00772526"/>
    <w:rsid w:val="00772F6A"/>
    <w:rsid w:val="00773D7E"/>
    <w:rsid w:val="007741B3"/>
    <w:rsid w:val="007749E6"/>
    <w:rsid w:val="0077524C"/>
    <w:rsid w:val="00775E1F"/>
    <w:rsid w:val="0077630E"/>
    <w:rsid w:val="00776BA4"/>
    <w:rsid w:val="00776DD3"/>
    <w:rsid w:val="00776F80"/>
    <w:rsid w:val="0077709D"/>
    <w:rsid w:val="00777882"/>
    <w:rsid w:val="007808C2"/>
    <w:rsid w:val="00780AAB"/>
    <w:rsid w:val="00780B60"/>
    <w:rsid w:val="00781E74"/>
    <w:rsid w:val="00784D62"/>
    <w:rsid w:val="00785105"/>
    <w:rsid w:val="00786691"/>
    <w:rsid w:val="007878A1"/>
    <w:rsid w:val="0079197C"/>
    <w:rsid w:val="00793510"/>
    <w:rsid w:val="00793999"/>
    <w:rsid w:val="007940C8"/>
    <w:rsid w:val="007A0EEE"/>
    <w:rsid w:val="007A2B9B"/>
    <w:rsid w:val="007A37D0"/>
    <w:rsid w:val="007A3945"/>
    <w:rsid w:val="007A51DF"/>
    <w:rsid w:val="007A5E1E"/>
    <w:rsid w:val="007A6421"/>
    <w:rsid w:val="007A6880"/>
    <w:rsid w:val="007A6D75"/>
    <w:rsid w:val="007A7331"/>
    <w:rsid w:val="007A7431"/>
    <w:rsid w:val="007A7B85"/>
    <w:rsid w:val="007B0B9B"/>
    <w:rsid w:val="007B1688"/>
    <w:rsid w:val="007B19CE"/>
    <w:rsid w:val="007B2F38"/>
    <w:rsid w:val="007B5171"/>
    <w:rsid w:val="007B5AF2"/>
    <w:rsid w:val="007B7B97"/>
    <w:rsid w:val="007B7CDD"/>
    <w:rsid w:val="007C01E9"/>
    <w:rsid w:val="007C2144"/>
    <w:rsid w:val="007C28A9"/>
    <w:rsid w:val="007C3CDC"/>
    <w:rsid w:val="007C42F8"/>
    <w:rsid w:val="007C4EE3"/>
    <w:rsid w:val="007C52AF"/>
    <w:rsid w:val="007C5629"/>
    <w:rsid w:val="007C6655"/>
    <w:rsid w:val="007C7E8D"/>
    <w:rsid w:val="007D2B31"/>
    <w:rsid w:val="007D477D"/>
    <w:rsid w:val="007D5567"/>
    <w:rsid w:val="007D69A1"/>
    <w:rsid w:val="007E213A"/>
    <w:rsid w:val="007E22A2"/>
    <w:rsid w:val="007E4035"/>
    <w:rsid w:val="007E42FD"/>
    <w:rsid w:val="007E4D9C"/>
    <w:rsid w:val="007E5F1D"/>
    <w:rsid w:val="007E6248"/>
    <w:rsid w:val="007E6CC8"/>
    <w:rsid w:val="007E6D19"/>
    <w:rsid w:val="007E7A2D"/>
    <w:rsid w:val="007E7FB0"/>
    <w:rsid w:val="007F1554"/>
    <w:rsid w:val="007F649A"/>
    <w:rsid w:val="007F758F"/>
    <w:rsid w:val="00800416"/>
    <w:rsid w:val="00803340"/>
    <w:rsid w:val="00803AA5"/>
    <w:rsid w:val="00803CFF"/>
    <w:rsid w:val="008040E9"/>
    <w:rsid w:val="0080630D"/>
    <w:rsid w:val="008112CB"/>
    <w:rsid w:val="00811811"/>
    <w:rsid w:val="008123AE"/>
    <w:rsid w:val="00812D30"/>
    <w:rsid w:val="00814D87"/>
    <w:rsid w:val="00816909"/>
    <w:rsid w:val="00816A30"/>
    <w:rsid w:val="00816CBC"/>
    <w:rsid w:val="00817E3F"/>
    <w:rsid w:val="0082040A"/>
    <w:rsid w:val="0082059C"/>
    <w:rsid w:val="0082186C"/>
    <w:rsid w:val="00823610"/>
    <w:rsid w:val="00824198"/>
    <w:rsid w:val="00824515"/>
    <w:rsid w:val="00824E95"/>
    <w:rsid w:val="00825B79"/>
    <w:rsid w:val="008263F1"/>
    <w:rsid w:val="008266D8"/>
    <w:rsid w:val="0082788D"/>
    <w:rsid w:val="00827EBA"/>
    <w:rsid w:val="008328EB"/>
    <w:rsid w:val="0083432A"/>
    <w:rsid w:val="008376FB"/>
    <w:rsid w:val="00837BD4"/>
    <w:rsid w:val="00837EE6"/>
    <w:rsid w:val="00843462"/>
    <w:rsid w:val="0084363C"/>
    <w:rsid w:val="008462DD"/>
    <w:rsid w:val="00846AF7"/>
    <w:rsid w:val="0084703A"/>
    <w:rsid w:val="00847E45"/>
    <w:rsid w:val="00853643"/>
    <w:rsid w:val="00853B9D"/>
    <w:rsid w:val="00855519"/>
    <w:rsid w:val="00856813"/>
    <w:rsid w:val="00856A22"/>
    <w:rsid w:val="00856C0E"/>
    <w:rsid w:val="00856CAF"/>
    <w:rsid w:val="00856E1E"/>
    <w:rsid w:val="00857786"/>
    <w:rsid w:val="00857C22"/>
    <w:rsid w:val="0086288F"/>
    <w:rsid w:val="00864A06"/>
    <w:rsid w:val="008650C2"/>
    <w:rsid w:val="0086607F"/>
    <w:rsid w:val="0086759A"/>
    <w:rsid w:val="008738F7"/>
    <w:rsid w:val="00873D86"/>
    <w:rsid w:val="00874B62"/>
    <w:rsid w:val="0087582B"/>
    <w:rsid w:val="00876271"/>
    <w:rsid w:val="00881BBC"/>
    <w:rsid w:val="00881CF2"/>
    <w:rsid w:val="0088203C"/>
    <w:rsid w:val="00883E62"/>
    <w:rsid w:val="0088702D"/>
    <w:rsid w:val="00887830"/>
    <w:rsid w:val="008907A2"/>
    <w:rsid w:val="0089288A"/>
    <w:rsid w:val="008937DF"/>
    <w:rsid w:val="008942E0"/>
    <w:rsid w:val="00895DA5"/>
    <w:rsid w:val="00896805"/>
    <w:rsid w:val="00896BFC"/>
    <w:rsid w:val="008971B8"/>
    <w:rsid w:val="008976D0"/>
    <w:rsid w:val="00897C97"/>
    <w:rsid w:val="008A0370"/>
    <w:rsid w:val="008A0417"/>
    <w:rsid w:val="008A0754"/>
    <w:rsid w:val="008A25F9"/>
    <w:rsid w:val="008A34C1"/>
    <w:rsid w:val="008A3C38"/>
    <w:rsid w:val="008A4261"/>
    <w:rsid w:val="008A44A1"/>
    <w:rsid w:val="008A48FB"/>
    <w:rsid w:val="008B1318"/>
    <w:rsid w:val="008B2445"/>
    <w:rsid w:val="008B4F6F"/>
    <w:rsid w:val="008B69E6"/>
    <w:rsid w:val="008B6AEF"/>
    <w:rsid w:val="008C17A1"/>
    <w:rsid w:val="008C2F4C"/>
    <w:rsid w:val="008C4706"/>
    <w:rsid w:val="008C5628"/>
    <w:rsid w:val="008C5D34"/>
    <w:rsid w:val="008D0513"/>
    <w:rsid w:val="008D118B"/>
    <w:rsid w:val="008D2644"/>
    <w:rsid w:val="008D4DD7"/>
    <w:rsid w:val="008D656D"/>
    <w:rsid w:val="008E0BAE"/>
    <w:rsid w:val="008E0DDF"/>
    <w:rsid w:val="008E1321"/>
    <w:rsid w:val="008E18B0"/>
    <w:rsid w:val="008E2E4F"/>
    <w:rsid w:val="008E2F1F"/>
    <w:rsid w:val="008E42AD"/>
    <w:rsid w:val="008E584A"/>
    <w:rsid w:val="008E701C"/>
    <w:rsid w:val="008E7BCB"/>
    <w:rsid w:val="008F19AD"/>
    <w:rsid w:val="008F1EA7"/>
    <w:rsid w:val="008F3C5B"/>
    <w:rsid w:val="008F440B"/>
    <w:rsid w:val="008F531D"/>
    <w:rsid w:val="008F5AF1"/>
    <w:rsid w:val="008F6B12"/>
    <w:rsid w:val="008F71C2"/>
    <w:rsid w:val="0090040A"/>
    <w:rsid w:val="00901AC9"/>
    <w:rsid w:val="009029AA"/>
    <w:rsid w:val="009034F4"/>
    <w:rsid w:val="009045FF"/>
    <w:rsid w:val="00904711"/>
    <w:rsid w:val="00904A12"/>
    <w:rsid w:val="00905FF7"/>
    <w:rsid w:val="00906AE2"/>
    <w:rsid w:val="00906E0C"/>
    <w:rsid w:val="00906FCD"/>
    <w:rsid w:val="009070AC"/>
    <w:rsid w:val="0090774A"/>
    <w:rsid w:val="00910C79"/>
    <w:rsid w:val="00912DFF"/>
    <w:rsid w:val="00913392"/>
    <w:rsid w:val="009133A2"/>
    <w:rsid w:val="009141FF"/>
    <w:rsid w:val="00915EE4"/>
    <w:rsid w:val="00915F70"/>
    <w:rsid w:val="00916034"/>
    <w:rsid w:val="009207FB"/>
    <w:rsid w:val="00920C63"/>
    <w:rsid w:val="009219BF"/>
    <w:rsid w:val="00924C60"/>
    <w:rsid w:val="009258F6"/>
    <w:rsid w:val="0092648D"/>
    <w:rsid w:val="00926E2A"/>
    <w:rsid w:val="00927A4C"/>
    <w:rsid w:val="009301A2"/>
    <w:rsid w:val="009303CA"/>
    <w:rsid w:val="00932649"/>
    <w:rsid w:val="00932950"/>
    <w:rsid w:val="00935610"/>
    <w:rsid w:val="00935AEB"/>
    <w:rsid w:val="00936525"/>
    <w:rsid w:val="0093766D"/>
    <w:rsid w:val="009417A3"/>
    <w:rsid w:val="00941B4B"/>
    <w:rsid w:val="009422F0"/>
    <w:rsid w:val="00942B25"/>
    <w:rsid w:val="00943B74"/>
    <w:rsid w:val="00943F0E"/>
    <w:rsid w:val="00944CFC"/>
    <w:rsid w:val="00944EDD"/>
    <w:rsid w:val="0094556C"/>
    <w:rsid w:val="009479AD"/>
    <w:rsid w:val="00950803"/>
    <w:rsid w:val="00950945"/>
    <w:rsid w:val="00950AED"/>
    <w:rsid w:val="00951D86"/>
    <w:rsid w:val="00952BAE"/>
    <w:rsid w:val="00953905"/>
    <w:rsid w:val="00954E75"/>
    <w:rsid w:val="00955570"/>
    <w:rsid w:val="0095578E"/>
    <w:rsid w:val="00955FBD"/>
    <w:rsid w:val="009560CB"/>
    <w:rsid w:val="0095648F"/>
    <w:rsid w:val="009602FE"/>
    <w:rsid w:val="00960FAF"/>
    <w:rsid w:val="00962AE6"/>
    <w:rsid w:val="009637AE"/>
    <w:rsid w:val="00963A9A"/>
    <w:rsid w:val="009649BD"/>
    <w:rsid w:val="00966002"/>
    <w:rsid w:val="00967074"/>
    <w:rsid w:val="009670D7"/>
    <w:rsid w:val="00970527"/>
    <w:rsid w:val="00971EBD"/>
    <w:rsid w:val="00975BFC"/>
    <w:rsid w:val="00975D9B"/>
    <w:rsid w:val="009760EA"/>
    <w:rsid w:val="00977589"/>
    <w:rsid w:val="009806D2"/>
    <w:rsid w:val="0098088B"/>
    <w:rsid w:val="009817F8"/>
    <w:rsid w:val="00981882"/>
    <w:rsid w:val="00982A72"/>
    <w:rsid w:val="00983448"/>
    <w:rsid w:val="009836E7"/>
    <w:rsid w:val="00984051"/>
    <w:rsid w:val="00984CB1"/>
    <w:rsid w:val="00985793"/>
    <w:rsid w:val="00985795"/>
    <w:rsid w:val="00985853"/>
    <w:rsid w:val="00987402"/>
    <w:rsid w:val="00993727"/>
    <w:rsid w:val="00993E67"/>
    <w:rsid w:val="009949C6"/>
    <w:rsid w:val="00995C8B"/>
    <w:rsid w:val="00996283"/>
    <w:rsid w:val="00997167"/>
    <w:rsid w:val="00997D32"/>
    <w:rsid w:val="009A3939"/>
    <w:rsid w:val="009A630F"/>
    <w:rsid w:val="009A69F9"/>
    <w:rsid w:val="009A6CA1"/>
    <w:rsid w:val="009A7379"/>
    <w:rsid w:val="009B01A3"/>
    <w:rsid w:val="009B0973"/>
    <w:rsid w:val="009B2DCA"/>
    <w:rsid w:val="009B30F7"/>
    <w:rsid w:val="009B31D5"/>
    <w:rsid w:val="009B49A2"/>
    <w:rsid w:val="009B56DB"/>
    <w:rsid w:val="009B6506"/>
    <w:rsid w:val="009C0279"/>
    <w:rsid w:val="009C03F3"/>
    <w:rsid w:val="009C08BC"/>
    <w:rsid w:val="009C2A1E"/>
    <w:rsid w:val="009C4C9D"/>
    <w:rsid w:val="009C6EEF"/>
    <w:rsid w:val="009C72FB"/>
    <w:rsid w:val="009C737C"/>
    <w:rsid w:val="009C7755"/>
    <w:rsid w:val="009C7B7A"/>
    <w:rsid w:val="009D0CF3"/>
    <w:rsid w:val="009D1052"/>
    <w:rsid w:val="009D118E"/>
    <w:rsid w:val="009D1623"/>
    <w:rsid w:val="009D3CC6"/>
    <w:rsid w:val="009D51D0"/>
    <w:rsid w:val="009D6F77"/>
    <w:rsid w:val="009D7749"/>
    <w:rsid w:val="009E0105"/>
    <w:rsid w:val="009E0FB8"/>
    <w:rsid w:val="009E107D"/>
    <w:rsid w:val="009E166C"/>
    <w:rsid w:val="009E2E66"/>
    <w:rsid w:val="009E3AE2"/>
    <w:rsid w:val="009E56CF"/>
    <w:rsid w:val="009E5C7B"/>
    <w:rsid w:val="009E5E54"/>
    <w:rsid w:val="009F2503"/>
    <w:rsid w:val="009F3BD9"/>
    <w:rsid w:val="009F4E73"/>
    <w:rsid w:val="009F6AF3"/>
    <w:rsid w:val="00A01AD5"/>
    <w:rsid w:val="00A0428E"/>
    <w:rsid w:val="00A04A3B"/>
    <w:rsid w:val="00A04D24"/>
    <w:rsid w:val="00A06359"/>
    <w:rsid w:val="00A07029"/>
    <w:rsid w:val="00A106CE"/>
    <w:rsid w:val="00A12293"/>
    <w:rsid w:val="00A134AA"/>
    <w:rsid w:val="00A13790"/>
    <w:rsid w:val="00A146AB"/>
    <w:rsid w:val="00A16868"/>
    <w:rsid w:val="00A17233"/>
    <w:rsid w:val="00A21515"/>
    <w:rsid w:val="00A25738"/>
    <w:rsid w:val="00A25A92"/>
    <w:rsid w:val="00A2705D"/>
    <w:rsid w:val="00A323A4"/>
    <w:rsid w:val="00A35380"/>
    <w:rsid w:val="00A3539D"/>
    <w:rsid w:val="00A35F6D"/>
    <w:rsid w:val="00A36B5A"/>
    <w:rsid w:val="00A3783A"/>
    <w:rsid w:val="00A40E5A"/>
    <w:rsid w:val="00A41F29"/>
    <w:rsid w:val="00A449BC"/>
    <w:rsid w:val="00A45EEA"/>
    <w:rsid w:val="00A46EDC"/>
    <w:rsid w:val="00A47347"/>
    <w:rsid w:val="00A473C0"/>
    <w:rsid w:val="00A47C18"/>
    <w:rsid w:val="00A510A7"/>
    <w:rsid w:val="00A51A21"/>
    <w:rsid w:val="00A52203"/>
    <w:rsid w:val="00A52420"/>
    <w:rsid w:val="00A52A1B"/>
    <w:rsid w:val="00A52FA0"/>
    <w:rsid w:val="00A5384E"/>
    <w:rsid w:val="00A5385C"/>
    <w:rsid w:val="00A54413"/>
    <w:rsid w:val="00A60980"/>
    <w:rsid w:val="00A61767"/>
    <w:rsid w:val="00A62887"/>
    <w:rsid w:val="00A63078"/>
    <w:rsid w:val="00A63F68"/>
    <w:rsid w:val="00A64744"/>
    <w:rsid w:val="00A6530A"/>
    <w:rsid w:val="00A65D0A"/>
    <w:rsid w:val="00A661E4"/>
    <w:rsid w:val="00A67BFB"/>
    <w:rsid w:val="00A70498"/>
    <w:rsid w:val="00A734EF"/>
    <w:rsid w:val="00A73ED1"/>
    <w:rsid w:val="00A771F3"/>
    <w:rsid w:val="00A80AD8"/>
    <w:rsid w:val="00A818BC"/>
    <w:rsid w:val="00A82D69"/>
    <w:rsid w:val="00A83F2F"/>
    <w:rsid w:val="00A86DE8"/>
    <w:rsid w:val="00A873BB"/>
    <w:rsid w:val="00A8794E"/>
    <w:rsid w:val="00A91411"/>
    <w:rsid w:val="00A92159"/>
    <w:rsid w:val="00A92341"/>
    <w:rsid w:val="00A92603"/>
    <w:rsid w:val="00A93A2A"/>
    <w:rsid w:val="00A97D68"/>
    <w:rsid w:val="00AA0AA2"/>
    <w:rsid w:val="00AA1E1C"/>
    <w:rsid w:val="00AA2C94"/>
    <w:rsid w:val="00AA410F"/>
    <w:rsid w:val="00AA4A25"/>
    <w:rsid w:val="00AA50A0"/>
    <w:rsid w:val="00AA5403"/>
    <w:rsid w:val="00AB0125"/>
    <w:rsid w:val="00AB0E02"/>
    <w:rsid w:val="00AB1C97"/>
    <w:rsid w:val="00AB2E9A"/>
    <w:rsid w:val="00AB2F9D"/>
    <w:rsid w:val="00AB2FD1"/>
    <w:rsid w:val="00AB3022"/>
    <w:rsid w:val="00AB44B7"/>
    <w:rsid w:val="00AB4BDE"/>
    <w:rsid w:val="00AB4C50"/>
    <w:rsid w:val="00AB57BC"/>
    <w:rsid w:val="00AB67D8"/>
    <w:rsid w:val="00AB6C98"/>
    <w:rsid w:val="00AC0CD6"/>
    <w:rsid w:val="00AC15D3"/>
    <w:rsid w:val="00AC1884"/>
    <w:rsid w:val="00AC5EF5"/>
    <w:rsid w:val="00AC74C3"/>
    <w:rsid w:val="00AC7548"/>
    <w:rsid w:val="00AD17D4"/>
    <w:rsid w:val="00AD31E0"/>
    <w:rsid w:val="00AD4881"/>
    <w:rsid w:val="00AD4CDF"/>
    <w:rsid w:val="00AD6289"/>
    <w:rsid w:val="00AD6632"/>
    <w:rsid w:val="00AE07BC"/>
    <w:rsid w:val="00AE084D"/>
    <w:rsid w:val="00AE13AA"/>
    <w:rsid w:val="00AE17B6"/>
    <w:rsid w:val="00AE48E9"/>
    <w:rsid w:val="00AE6C4C"/>
    <w:rsid w:val="00AF0153"/>
    <w:rsid w:val="00AF24BC"/>
    <w:rsid w:val="00AF2C55"/>
    <w:rsid w:val="00AF2E71"/>
    <w:rsid w:val="00AF3973"/>
    <w:rsid w:val="00AF3DCE"/>
    <w:rsid w:val="00AF6F26"/>
    <w:rsid w:val="00AF7F82"/>
    <w:rsid w:val="00B000FB"/>
    <w:rsid w:val="00B02057"/>
    <w:rsid w:val="00B026C4"/>
    <w:rsid w:val="00B02FB3"/>
    <w:rsid w:val="00B04268"/>
    <w:rsid w:val="00B04AE8"/>
    <w:rsid w:val="00B05DB1"/>
    <w:rsid w:val="00B06CE7"/>
    <w:rsid w:val="00B075E4"/>
    <w:rsid w:val="00B10289"/>
    <w:rsid w:val="00B114A7"/>
    <w:rsid w:val="00B12C2D"/>
    <w:rsid w:val="00B13F18"/>
    <w:rsid w:val="00B14340"/>
    <w:rsid w:val="00B14896"/>
    <w:rsid w:val="00B14CA3"/>
    <w:rsid w:val="00B151C2"/>
    <w:rsid w:val="00B20E56"/>
    <w:rsid w:val="00B21A65"/>
    <w:rsid w:val="00B22106"/>
    <w:rsid w:val="00B22650"/>
    <w:rsid w:val="00B22E2A"/>
    <w:rsid w:val="00B2353C"/>
    <w:rsid w:val="00B24587"/>
    <w:rsid w:val="00B247B8"/>
    <w:rsid w:val="00B26611"/>
    <w:rsid w:val="00B26E6B"/>
    <w:rsid w:val="00B27500"/>
    <w:rsid w:val="00B27EA1"/>
    <w:rsid w:val="00B30AD7"/>
    <w:rsid w:val="00B328D3"/>
    <w:rsid w:val="00B32DEF"/>
    <w:rsid w:val="00B3378C"/>
    <w:rsid w:val="00B33CBD"/>
    <w:rsid w:val="00B36675"/>
    <w:rsid w:val="00B367F7"/>
    <w:rsid w:val="00B37EBD"/>
    <w:rsid w:val="00B402A5"/>
    <w:rsid w:val="00B4143C"/>
    <w:rsid w:val="00B423ED"/>
    <w:rsid w:val="00B42598"/>
    <w:rsid w:val="00B42C73"/>
    <w:rsid w:val="00B4383C"/>
    <w:rsid w:val="00B43D2C"/>
    <w:rsid w:val="00B44EBD"/>
    <w:rsid w:val="00B50E6E"/>
    <w:rsid w:val="00B538F4"/>
    <w:rsid w:val="00B544BF"/>
    <w:rsid w:val="00B54CBC"/>
    <w:rsid w:val="00B54CC8"/>
    <w:rsid w:val="00B54F63"/>
    <w:rsid w:val="00B574E4"/>
    <w:rsid w:val="00B614D0"/>
    <w:rsid w:val="00B63021"/>
    <w:rsid w:val="00B6341B"/>
    <w:rsid w:val="00B6432E"/>
    <w:rsid w:val="00B647C2"/>
    <w:rsid w:val="00B649E9"/>
    <w:rsid w:val="00B64C38"/>
    <w:rsid w:val="00B66B96"/>
    <w:rsid w:val="00B66CAB"/>
    <w:rsid w:val="00B6765F"/>
    <w:rsid w:val="00B679D1"/>
    <w:rsid w:val="00B67E1C"/>
    <w:rsid w:val="00B7173D"/>
    <w:rsid w:val="00B71DEC"/>
    <w:rsid w:val="00B72555"/>
    <w:rsid w:val="00B72EA3"/>
    <w:rsid w:val="00B749E1"/>
    <w:rsid w:val="00B75167"/>
    <w:rsid w:val="00B761EC"/>
    <w:rsid w:val="00B76637"/>
    <w:rsid w:val="00B76F31"/>
    <w:rsid w:val="00B77438"/>
    <w:rsid w:val="00B82773"/>
    <w:rsid w:val="00B83688"/>
    <w:rsid w:val="00B8550E"/>
    <w:rsid w:val="00B86C1B"/>
    <w:rsid w:val="00B876FE"/>
    <w:rsid w:val="00B90E8C"/>
    <w:rsid w:val="00B927B8"/>
    <w:rsid w:val="00B92B0A"/>
    <w:rsid w:val="00B92E8C"/>
    <w:rsid w:val="00B969B8"/>
    <w:rsid w:val="00B9719B"/>
    <w:rsid w:val="00BA156B"/>
    <w:rsid w:val="00BA355D"/>
    <w:rsid w:val="00BA3963"/>
    <w:rsid w:val="00BA3EE3"/>
    <w:rsid w:val="00BA51AC"/>
    <w:rsid w:val="00BB0847"/>
    <w:rsid w:val="00BB174F"/>
    <w:rsid w:val="00BB202D"/>
    <w:rsid w:val="00BB4CB6"/>
    <w:rsid w:val="00BB58E9"/>
    <w:rsid w:val="00BB66E1"/>
    <w:rsid w:val="00BB6EB7"/>
    <w:rsid w:val="00BC0C0B"/>
    <w:rsid w:val="00BC2A6A"/>
    <w:rsid w:val="00BC30DD"/>
    <w:rsid w:val="00BC3541"/>
    <w:rsid w:val="00BC40C7"/>
    <w:rsid w:val="00BC6465"/>
    <w:rsid w:val="00BC6588"/>
    <w:rsid w:val="00BC7112"/>
    <w:rsid w:val="00BC7136"/>
    <w:rsid w:val="00BC7E56"/>
    <w:rsid w:val="00BD0BBD"/>
    <w:rsid w:val="00BD0D61"/>
    <w:rsid w:val="00BD1374"/>
    <w:rsid w:val="00BD3CD8"/>
    <w:rsid w:val="00BD482F"/>
    <w:rsid w:val="00BD4CAD"/>
    <w:rsid w:val="00BD63FB"/>
    <w:rsid w:val="00BD7A5D"/>
    <w:rsid w:val="00BE0567"/>
    <w:rsid w:val="00BE2B96"/>
    <w:rsid w:val="00BF0767"/>
    <w:rsid w:val="00BF0D37"/>
    <w:rsid w:val="00BF33B2"/>
    <w:rsid w:val="00BF450E"/>
    <w:rsid w:val="00BF6480"/>
    <w:rsid w:val="00BF67C6"/>
    <w:rsid w:val="00C00BE7"/>
    <w:rsid w:val="00C01A83"/>
    <w:rsid w:val="00C02A62"/>
    <w:rsid w:val="00C04BBE"/>
    <w:rsid w:val="00C04FA3"/>
    <w:rsid w:val="00C05510"/>
    <w:rsid w:val="00C110B8"/>
    <w:rsid w:val="00C151C2"/>
    <w:rsid w:val="00C15626"/>
    <w:rsid w:val="00C1668D"/>
    <w:rsid w:val="00C178AA"/>
    <w:rsid w:val="00C218D0"/>
    <w:rsid w:val="00C22FB5"/>
    <w:rsid w:val="00C23269"/>
    <w:rsid w:val="00C248C4"/>
    <w:rsid w:val="00C256BF"/>
    <w:rsid w:val="00C32EBA"/>
    <w:rsid w:val="00C33CDA"/>
    <w:rsid w:val="00C3407B"/>
    <w:rsid w:val="00C3530A"/>
    <w:rsid w:val="00C36343"/>
    <w:rsid w:val="00C37B3C"/>
    <w:rsid w:val="00C37D5C"/>
    <w:rsid w:val="00C40DC8"/>
    <w:rsid w:val="00C4142C"/>
    <w:rsid w:val="00C414EE"/>
    <w:rsid w:val="00C41AC7"/>
    <w:rsid w:val="00C41B17"/>
    <w:rsid w:val="00C41D8F"/>
    <w:rsid w:val="00C42B2C"/>
    <w:rsid w:val="00C43178"/>
    <w:rsid w:val="00C434BC"/>
    <w:rsid w:val="00C43C2A"/>
    <w:rsid w:val="00C442C0"/>
    <w:rsid w:val="00C44564"/>
    <w:rsid w:val="00C469C7"/>
    <w:rsid w:val="00C51278"/>
    <w:rsid w:val="00C52397"/>
    <w:rsid w:val="00C52E84"/>
    <w:rsid w:val="00C53926"/>
    <w:rsid w:val="00C54616"/>
    <w:rsid w:val="00C54DE8"/>
    <w:rsid w:val="00C57444"/>
    <w:rsid w:val="00C57D03"/>
    <w:rsid w:val="00C603EE"/>
    <w:rsid w:val="00C616C8"/>
    <w:rsid w:val="00C63045"/>
    <w:rsid w:val="00C63BF8"/>
    <w:rsid w:val="00C63CAD"/>
    <w:rsid w:val="00C668DD"/>
    <w:rsid w:val="00C67661"/>
    <w:rsid w:val="00C70424"/>
    <w:rsid w:val="00C70C4E"/>
    <w:rsid w:val="00C72BF1"/>
    <w:rsid w:val="00C73B53"/>
    <w:rsid w:val="00C746CA"/>
    <w:rsid w:val="00C7689B"/>
    <w:rsid w:val="00C76C26"/>
    <w:rsid w:val="00C80D52"/>
    <w:rsid w:val="00C812ED"/>
    <w:rsid w:val="00C81B14"/>
    <w:rsid w:val="00C81BEB"/>
    <w:rsid w:val="00C82CB9"/>
    <w:rsid w:val="00C83B79"/>
    <w:rsid w:val="00C83C05"/>
    <w:rsid w:val="00C858D5"/>
    <w:rsid w:val="00C85EE6"/>
    <w:rsid w:val="00C87C6D"/>
    <w:rsid w:val="00C87F7B"/>
    <w:rsid w:val="00C900D0"/>
    <w:rsid w:val="00C91B0F"/>
    <w:rsid w:val="00C921ED"/>
    <w:rsid w:val="00C92822"/>
    <w:rsid w:val="00C93847"/>
    <w:rsid w:val="00C9395F"/>
    <w:rsid w:val="00C93ACF"/>
    <w:rsid w:val="00C959C8"/>
    <w:rsid w:val="00C970A8"/>
    <w:rsid w:val="00C9746D"/>
    <w:rsid w:val="00C97AC1"/>
    <w:rsid w:val="00C97F52"/>
    <w:rsid w:val="00CA01ED"/>
    <w:rsid w:val="00CA04FA"/>
    <w:rsid w:val="00CA057B"/>
    <w:rsid w:val="00CA1A2E"/>
    <w:rsid w:val="00CA2284"/>
    <w:rsid w:val="00CA2C18"/>
    <w:rsid w:val="00CA4D57"/>
    <w:rsid w:val="00CA6D5C"/>
    <w:rsid w:val="00CA6EF6"/>
    <w:rsid w:val="00CA7323"/>
    <w:rsid w:val="00CB0080"/>
    <w:rsid w:val="00CB0579"/>
    <w:rsid w:val="00CB11EC"/>
    <w:rsid w:val="00CB13D9"/>
    <w:rsid w:val="00CB1A0B"/>
    <w:rsid w:val="00CB213F"/>
    <w:rsid w:val="00CB2836"/>
    <w:rsid w:val="00CB3781"/>
    <w:rsid w:val="00CB49A9"/>
    <w:rsid w:val="00CB7AE2"/>
    <w:rsid w:val="00CB7D12"/>
    <w:rsid w:val="00CC08D6"/>
    <w:rsid w:val="00CC092E"/>
    <w:rsid w:val="00CC0C6D"/>
    <w:rsid w:val="00CC0E3B"/>
    <w:rsid w:val="00CC1FC9"/>
    <w:rsid w:val="00CC2455"/>
    <w:rsid w:val="00CC26D6"/>
    <w:rsid w:val="00CC2B6A"/>
    <w:rsid w:val="00CC4263"/>
    <w:rsid w:val="00CC4E35"/>
    <w:rsid w:val="00CC51A9"/>
    <w:rsid w:val="00CC52EC"/>
    <w:rsid w:val="00CC59C9"/>
    <w:rsid w:val="00CC5F13"/>
    <w:rsid w:val="00CC6D43"/>
    <w:rsid w:val="00CC7427"/>
    <w:rsid w:val="00CD078E"/>
    <w:rsid w:val="00CD1E33"/>
    <w:rsid w:val="00CD3F3B"/>
    <w:rsid w:val="00CD59D5"/>
    <w:rsid w:val="00CD7A27"/>
    <w:rsid w:val="00CE0149"/>
    <w:rsid w:val="00CE3224"/>
    <w:rsid w:val="00CE3389"/>
    <w:rsid w:val="00CE36E1"/>
    <w:rsid w:val="00CE3D29"/>
    <w:rsid w:val="00CE51A9"/>
    <w:rsid w:val="00CE6670"/>
    <w:rsid w:val="00CE67F9"/>
    <w:rsid w:val="00CE6B04"/>
    <w:rsid w:val="00CE7CF6"/>
    <w:rsid w:val="00CF0D23"/>
    <w:rsid w:val="00CF1AD5"/>
    <w:rsid w:val="00CF1DD9"/>
    <w:rsid w:val="00CF51DC"/>
    <w:rsid w:val="00CF7D18"/>
    <w:rsid w:val="00D0269B"/>
    <w:rsid w:val="00D03509"/>
    <w:rsid w:val="00D0368B"/>
    <w:rsid w:val="00D041A0"/>
    <w:rsid w:val="00D04C26"/>
    <w:rsid w:val="00D06422"/>
    <w:rsid w:val="00D1049C"/>
    <w:rsid w:val="00D10EFE"/>
    <w:rsid w:val="00D12E4D"/>
    <w:rsid w:val="00D158DD"/>
    <w:rsid w:val="00D206F9"/>
    <w:rsid w:val="00D213C6"/>
    <w:rsid w:val="00D21A80"/>
    <w:rsid w:val="00D227A7"/>
    <w:rsid w:val="00D23BAA"/>
    <w:rsid w:val="00D25165"/>
    <w:rsid w:val="00D252CA"/>
    <w:rsid w:val="00D265D1"/>
    <w:rsid w:val="00D26927"/>
    <w:rsid w:val="00D315B7"/>
    <w:rsid w:val="00D31BD4"/>
    <w:rsid w:val="00D320BE"/>
    <w:rsid w:val="00D32D01"/>
    <w:rsid w:val="00D35D5B"/>
    <w:rsid w:val="00D37CF3"/>
    <w:rsid w:val="00D41AB2"/>
    <w:rsid w:val="00D41F94"/>
    <w:rsid w:val="00D42040"/>
    <w:rsid w:val="00D43041"/>
    <w:rsid w:val="00D4383C"/>
    <w:rsid w:val="00D465CD"/>
    <w:rsid w:val="00D46BCB"/>
    <w:rsid w:val="00D46E38"/>
    <w:rsid w:val="00D47324"/>
    <w:rsid w:val="00D516D5"/>
    <w:rsid w:val="00D52B0E"/>
    <w:rsid w:val="00D5524B"/>
    <w:rsid w:val="00D55C15"/>
    <w:rsid w:val="00D565BC"/>
    <w:rsid w:val="00D57194"/>
    <w:rsid w:val="00D62539"/>
    <w:rsid w:val="00D63C4F"/>
    <w:rsid w:val="00D63D48"/>
    <w:rsid w:val="00D65707"/>
    <w:rsid w:val="00D6621D"/>
    <w:rsid w:val="00D66862"/>
    <w:rsid w:val="00D6688B"/>
    <w:rsid w:val="00D678F4"/>
    <w:rsid w:val="00D67FBA"/>
    <w:rsid w:val="00D71536"/>
    <w:rsid w:val="00D727B9"/>
    <w:rsid w:val="00D72EA0"/>
    <w:rsid w:val="00D74832"/>
    <w:rsid w:val="00D76A9A"/>
    <w:rsid w:val="00D76D42"/>
    <w:rsid w:val="00D77BEC"/>
    <w:rsid w:val="00D80777"/>
    <w:rsid w:val="00D807F7"/>
    <w:rsid w:val="00D80A89"/>
    <w:rsid w:val="00D8253B"/>
    <w:rsid w:val="00D82D52"/>
    <w:rsid w:val="00D859E4"/>
    <w:rsid w:val="00D86A95"/>
    <w:rsid w:val="00D87919"/>
    <w:rsid w:val="00D90CF5"/>
    <w:rsid w:val="00D94067"/>
    <w:rsid w:val="00D94E71"/>
    <w:rsid w:val="00D95596"/>
    <w:rsid w:val="00D96CAB"/>
    <w:rsid w:val="00D97F1D"/>
    <w:rsid w:val="00DA19A3"/>
    <w:rsid w:val="00DA2B37"/>
    <w:rsid w:val="00DA3534"/>
    <w:rsid w:val="00DA3A1D"/>
    <w:rsid w:val="00DA454C"/>
    <w:rsid w:val="00DA5165"/>
    <w:rsid w:val="00DA5D7A"/>
    <w:rsid w:val="00DA614D"/>
    <w:rsid w:val="00DA6D02"/>
    <w:rsid w:val="00DA7512"/>
    <w:rsid w:val="00DA7B9A"/>
    <w:rsid w:val="00DB018E"/>
    <w:rsid w:val="00DB3607"/>
    <w:rsid w:val="00DB3B2E"/>
    <w:rsid w:val="00DB7058"/>
    <w:rsid w:val="00DB79AB"/>
    <w:rsid w:val="00DB7A27"/>
    <w:rsid w:val="00DC2063"/>
    <w:rsid w:val="00DC4CC6"/>
    <w:rsid w:val="00DC6349"/>
    <w:rsid w:val="00DC7B20"/>
    <w:rsid w:val="00DC7CF5"/>
    <w:rsid w:val="00DD066D"/>
    <w:rsid w:val="00DD1A83"/>
    <w:rsid w:val="00DD269E"/>
    <w:rsid w:val="00DD2EA1"/>
    <w:rsid w:val="00DD3EBA"/>
    <w:rsid w:val="00DD5246"/>
    <w:rsid w:val="00DD5A69"/>
    <w:rsid w:val="00DD6090"/>
    <w:rsid w:val="00DD7608"/>
    <w:rsid w:val="00DE011E"/>
    <w:rsid w:val="00DE0B18"/>
    <w:rsid w:val="00DE0DD2"/>
    <w:rsid w:val="00DE54BA"/>
    <w:rsid w:val="00DF1AB5"/>
    <w:rsid w:val="00DF3696"/>
    <w:rsid w:val="00DF38DF"/>
    <w:rsid w:val="00DF4320"/>
    <w:rsid w:val="00DF6BEE"/>
    <w:rsid w:val="00DF6C8D"/>
    <w:rsid w:val="00DF7696"/>
    <w:rsid w:val="00DF76C4"/>
    <w:rsid w:val="00E0108C"/>
    <w:rsid w:val="00E01D33"/>
    <w:rsid w:val="00E05145"/>
    <w:rsid w:val="00E0556B"/>
    <w:rsid w:val="00E07949"/>
    <w:rsid w:val="00E07A22"/>
    <w:rsid w:val="00E125B8"/>
    <w:rsid w:val="00E1396D"/>
    <w:rsid w:val="00E14336"/>
    <w:rsid w:val="00E1484E"/>
    <w:rsid w:val="00E1518C"/>
    <w:rsid w:val="00E153C2"/>
    <w:rsid w:val="00E15EF0"/>
    <w:rsid w:val="00E16AAF"/>
    <w:rsid w:val="00E2021D"/>
    <w:rsid w:val="00E21D69"/>
    <w:rsid w:val="00E24956"/>
    <w:rsid w:val="00E2511F"/>
    <w:rsid w:val="00E255C5"/>
    <w:rsid w:val="00E27611"/>
    <w:rsid w:val="00E27AA7"/>
    <w:rsid w:val="00E27CF7"/>
    <w:rsid w:val="00E301D3"/>
    <w:rsid w:val="00E30994"/>
    <w:rsid w:val="00E31833"/>
    <w:rsid w:val="00E32D34"/>
    <w:rsid w:val="00E3473A"/>
    <w:rsid w:val="00E34F3B"/>
    <w:rsid w:val="00E37962"/>
    <w:rsid w:val="00E37C57"/>
    <w:rsid w:val="00E4027B"/>
    <w:rsid w:val="00E404F7"/>
    <w:rsid w:val="00E4086B"/>
    <w:rsid w:val="00E40D24"/>
    <w:rsid w:val="00E4108C"/>
    <w:rsid w:val="00E41A13"/>
    <w:rsid w:val="00E420C6"/>
    <w:rsid w:val="00E43539"/>
    <w:rsid w:val="00E46AD2"/>
    <w:rsid w:val="00E51960"/>
    <w:rsid w:val="00E529B1"/>
    <w:rsid w:val="00E53044"/>
    <w:rsid w:val="00E53840"/>
    <w:rsid w:val="00E5396D"/>
    <w:rsid w:val="00E546C6"/>
    <w:rsid w:val="00E54ECD"/>
    <w:rsid w:val="00E56275"/>
    <w:rsid w:val="00E564D4"/>
    <w:rsid w:val="00E579E8"/>
    <w:rsid w:val="00E60444"/>
    <w:rsid w:val="00E60FDC"/>
    <w:rsid w:val="00E612FD"/>
    <w:rsid w:val="00E61CC7"/>
    <w:rsid w:val="00E63582"/>
    <w:rsid w:val="00E63EE4"/>
    <w:rsid w:val="00E6535B"/>
    <w:rsid w:val="00E66D10"/>
    <w:rsid w:val="00E670B2"/>
    <w:rsid w:val="00E67BD4"/>
    <w:rsid w:val="00E707FE"/>
    <w:rsid w:val="00E714B8"/>
    <w:rsid w:val="00E722EF"/>
    <w:rsid w:val="00E73D4A"/>
    <w:rsid w:val="00E74ACF"/>
    <w:rsid w:val="00E75C2B"/>
    <w:rsid w:val="00E76917"/>
    <w:rsid w:val="00E76CF7"/>
    <w:rsid w:val="00E76DF1"/>
    <w:rsid w:val="00E77C70"/>
    <w:rsid w:val="00E77CE5"/>
    <w:rsid w:val="00E77E5C"/>
    <w:rsid w:val="00E8119A"/>
    <w:rsid w:val="00E8135E"/>
    <w:rsid w:val="00E8549A"/>
    <w:rsid w:val="00E85B85"/>
    <w:rsid w:val="00E879C6"/>
    <w:rsid w:val="00E9079C"/>
    <w:rsid w:val="00E944C6"/>
    <w:rsid w:val="00E94ECF"/>
    <w:rsid w:val="00E95521"/>
    <w:rsid w:val="00E95914"/>
    <w:rsid w:val="00E968B8"/>
    <w:rsid w:val="00EA0485"/>
    <w:rsid w:val="00EA133F"/>
    <w:rsid w:val="00EA16E7"/>
    <w:rsid w:val="00EA37ED"/>
    <w:rsid w:val="00EA569F"/>
    <w:rsid w:val="00EA653D"/>
    <w:rsid w:val="00EA77A1"/>
    <w:rsid w:val="00EB01AA"/>
    <w:rsid w:val="00EB0C32"/>
    <w:rsid w:val="00EB0E36"/>
    <w:rsid w:val="00EB1F19"/>
    <w:rsid w:val="00EB23FD"/>
    <w:rsid w:val="00EB353A"/>
    <w:rsid w:val="00EB5831"/>
    <w:rsid w:val="00EB5911"/>
    <w:rsid w:val="00EB69DB"/>
    <w:rsid w:val="00EC075B"/>
    <w:rsid w:val="00EC2164"/>
    <w:rsid w:val="00EC37ED"/>
    <w:rsid w:val="00EC3964"/>
    <w:rsid w:val="00EC64EE"/>
    <w:rsid w:val="00EC736A"/>
    <w:rsid w:val="00ED0DF5"/>
    <w:rsid w:val="00ED3049"/>
    <w:rsid w:val="00ED3359"/>
    <w:rsid w:val="00ED53A5"/>
    <w:rsid w:val="00ED54AA"/>
    <w:rsid w:val="00ED70E0"/>
    <w:rsid w:val="00ED7AD4"/>
    <w:rsid w:val="00ED7EB9"/>
    <w:rsid w:val="00EE08DD"/>
    <w:rsid w:val="00EE097F"/>
    <w:rsid w:val="00EE0ED3"/>
    <w:rsid w:val="00EE184A"/>
    <w:rsid w:val="00EE20A8"/>
    <w:rsid w:val="00EE78ED"/>
    <w:rsid w:val="00EF17E6"/>
    <w:rsid w:val="00EF30ED"/>
    <w:rsid w:val="00EF3323"/>
    <w:rsid w:val="00EF4EE7"/>
    <w:rsid w:val="00EF5E7A"/>
    <w:rsid w:val="00EF6DF8"/>
    <w:rsid w:val="00EF7969"/>
    <w:rsid w:val="00F00797"/>
    <w:rsid w:val="00F011F0"/>
    <w:rsid w:val="00F01B44"/>
    <w:rsid w:val="00F01E9C"/>
    <w:rsid w:val="00F02117"/>
    <w:rsid w:val="00F028F3"/>
    <w:rsid w:val="00F02F1F"/>
    <w:rsid w:val="00F02FC2"/>
    <w:rsid w:val="00F0482A"/>
    <w:rsid w:val="00F04864"/>
    <w:rsid w:val="00F05E2A"/>
    <w:rsid w:val="00F10815"/>
    <w:rsid w:val="00F11E50"/>
    <w:rsid w:val="00F14EE1"/>
    <w:rsid w:val="00F16C23"/>
    <w:rsid w:val="00F16D78"/>
    <w:rsid w:val="00F17F9C"/>
    <w:rsid w:val="00F20D26"/>
    <w:rsid w:val="00F2148E"/>
    <w:rsid w:val="00F21492"/>
    <w:rsid w:val="00F222A2"/>
    <w:rsid w:val="00F22DE9"/>
    <w:rsid w:val="00F23CA7"/>
    <w:rsid w:val="00F25A40"/>
    <w:rsid w:val="00F2690E"/>
    <w:rsid w:val="00F3004D"/>
    <w:rsid w:val="00F322A4"/>
    <w:rsid w:val="00F32C92"/>
    <w:rsid w:val="00F32E84"/>
    <w:rsid w:val="00F33788"/>
    <w:rsid w:val="00F348BA"/>
    <w:rsid w:val="00F35EDF"/>
    <w:rsid w:val="00F36882"/>
    <w:rsid w:val="00F41B35"/>
    <w:rsid w:val="00F42010"/>
    <w:rsid w:val="00F4355E"/>
    <w:rsid w:val="00F45BE5"/>
    <w:rsid w:val="00F46A74"/>
    <w:rsid w:val="00F46D44"/>
    <w:rsid w:val="00F5006E"/>
    <w:rsid w:val="00F50794"/>
    <w:rsid w:val="00F512BD"/>
    <w:rsid w:val="00F51FFB"/>
    <w:rsid w:val="00F525EE"/>
    <w:rsid w:val="00F529AA"/>
    <w:rsid w:val="00F53B3C"/>
    <w:rsid w:val="00F5597D"/>
    <w:rsid w:val="00F56C2A"/>
    <w:rsid w:val="00F57A87"/>
    <w:rsid w:val="00F6233E"/>
    <w:rsid w:val="00F626B6"/>
    <w:rsid w:val="00F6300D"/>
    <w:rsid w:val="00F63165"/>
    <w:rsid w:val="00F64F08"/>
    <w:rsid w:val="00F709B8"/>
    <w:rsid w:val="00F70CBA"/>
    <w:rsid w:val="00F720C3"/>
    <w:rsid w:val="00F7318F"/>
    <w:rsid w:val="00F73617"/>
    <w:rsid w:val="00F7371B"/>
    <w:rsid w:val="00F73939"/>
    <w:rsid w:val="00F73B60"/>
    <w:rsid w:val="00F73BD9"/>
    <w:rsid w:val="00F754CF"/>
    <w:rsid w:val="00F757DC"/>
    <w:rsid w:val="00F759F7"/>
    <w:rsid w:val="00F77E3A"/>
    <w:rsid w:val="00F81579"/>
    <w:rsid w:val="00F82623"/>
    <w:rsid w:val="00F82CFC"/>
    <w:rsid w:val="00F83371"/>
    <w:rsid w:val="00F8351B"/>
    <w:rsid w:val="00F851DE"/>
    <w:rsid w:val="00F8668A"/>
    <w:rsid w:val="00F87F92"/>
    <w:rsid w:val="00F905B0"/>
    <w:rsid w:val="00F910F4"/>
    <w:rsid w:val="00F917D8"/>
    <w:rsid w:val="00F93D1A"/>
    <w:rsid w:val="00F93D37"/>
    <w:rsid w:val="00F97434"/>
    <w:rsid w:val="00F97B59"/>
    <w:rsid w:val="00FA0430"/>
    <w:rsid w:val="00FA2374"/>
    <w:rsid w:val="00FA3C74"/>
    <w:rsid w:val="00FA42E8"/>
    <w:rsid w:val="00FA4510"/>
    <w:rsid w:val="00FA6597"/>
    <w:rsid w:val="00FB026E"/>
    <w:rsid w:val="00FB02C4"/>
    <w:rsid w:val="00FB0598"/>
    <w:rsid w:val="00FB0983"/>
    <w:rsid w:val="00FB325F"/>
    <w:rsid w:val="00FB6322"/>
    <w:rsid w:val="00FB691C"/>
    <w:rsid w:val="00FB6BB3"/>
    <w:rsid w:val="00FC14D5"/>
    <w:rsid w:val="00FC26D3"/>
    <w:rsid w:val="00FC286E"/>
    <w:rsid w:val="00FC5670"/>
    <w:rsid w:val="00FD0BEA"/>
    <w:rsid w:val="00FD3AB6"/>
    <w:rsid w:val="00FD7EBD"/>
    <w:rsid w:val="00FE2310"/>
    <w:rsid w:val="00FE34BA"/>
    <w:rsid w:val="00FE5C61"/>
    <w:rsid w:val="00FE6992"/>
    <w:rsid w:val="00FF007C"/>
    <w:rsid w:val="00FF25B2"/>
    <w:rsid w:val="00FF3426"/>
    <w:rsid w:val="00FF35CE"/>
    <w:rsid w:val="00FF412B"/>
    <w:rsid w:val="00FF5396"/>
    <w:rsid w:val="00FF654D"/>
    <w:rsid w:val="00FF6A63"/>
    <w:rsid w:val="00FF6AC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318BB7B"/>
  <w15:chartTrackingRefBased/>
  <w15:docId w15:val="{E7770917-4E4F-4C3C-A324-9B14B977DC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1A721D"/>
    <w:rPr>
      <w:rFonts w:ascii="Calibri" w:hAnsi="Calibri" w:cs="Calibri"/>
      <w:sz w:val="28"/>
      <w:szCs w:val="28"/>
    </w:rPr>
  </w:style>
  <w:style w:type="paragraph" w:styleId="1">
    <w:name w:val="heading 1"/>
    <w:basedOn w:val="a1"/>
    <w:next w:val="a1"/>
    <w:link w:val="1Char"/>
    <w:autoRedefine/>
    <w:uiPriority w:val="9"/>
    <w:qFormat/>
    <w:rsid w:val="008A0417"/>
    <w:pPr>
      <w:keepNext/>
      <w:keepLines/>
      <w:numPr>
        <w:numId w:val="436"/>
      </w:numPr>
      <w:pBdr>
        <w:bottom w:val="single" w:sz="4" w:space="1" w:color="595959" w:themeColor="text1" w:themeTint="A6"/>
      </w:pBdr>
      <w:spacing w:before="360" w:after="240"/>
      <w:outlineLvl w:val="0"/>
    </w:pPr>
    <w:rPr>
      <w:rFonts w:ascii="Times New Roman" w:eastAsia="Times New Roman" w:hAnsi="Times New Roman" w:cs="Times New Roman"/>
      <w:b/>
      <w:bCs/>
      <w:smallCaps/>
      <w:color w:val="C00000"/>
      <w:sz w:val="40"/>
      <w:szCs w:val="40"/>
    </w:rPr>
  </w:style>
  <w:style w:type="paragraph" w:styleId="21">
    <w:name w:val="heading 2"/>
    <w:basedOn w:val="a1"/>
    <w:next w:val="a1"/>
    <w:link w:val="2Char"/>
    <w:autoRedefine/>
    <w:uiPriority w:val="9"/>
    <w:unhideWhenUsed/>
    <w:qFormat/>
    <w:rsid w:val="00610731"/>
    <w:pPr>
      <w:keepNext/>
      <w:keepLines/>
      <w:numPr>
        <w:ilvl w:val="1"/>
        <w:numId w:val="436"/>
      </w:numPr>
      <w:spacing w:before="360" w:after="0"/>
      <w:outlineLvl w:val="1"/>
    </w:pPr>
    <w:rPr>
      <w:rFonts w:ascii="Times New Roman" w:eastAsiaTheme="majorEastAsia" w:hAnsi="Times New Roman" w:cs="Times New Roman"/>
      <w:b/>
      <w:bCs/>
      <w:i/>
      <w:iCs/>
      <w:smallCaps/>
      <w:color w:val="0070C0"/>
      <w:sz w:val="32"/>
      <w:szCs w:val="32"/>
    </w:rPr>
  </w:style>
  <w:style w:type="paragraph" w:styleId="31">
    <w:name w:val="heading 3"/>
    <w:basedOn w:val="a1"/>
    <w:next w:val="a1"/>
    <w:link w:val="3Char"/>
    <w:uiPriority w:val="9"/>
    <w:unhideWhenUsed/>
    <w:qFormat/>
    <w:rsid w:val="00811811"/>
    <w:pPr>
      <w:keepNext/>
      <w:keepLines/>
      <w:numPr>
        <w:ilvl w:val="2"/>
        <w:numId w:val="436"/>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811811"/>
    <w:pPr>
      <w:keepNext/>
      <w:keepLines/>
      <w:numPr>
        <w:ilvl w:val="3"/>
        <w:numId w:val="436"/>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811811"/>
    <w:pPr>
      <w:keepNext/>
      <w:keepLines/>
      <w:numPr>
        <w:ilvl w:val="4"/>
        <w:numId w:val="436"/>
      </w:numPr>
      <w:spacing w:before="200" w:after="0"/>
      <w:outlineLvl w:val="4"/>
    </w:pPr>
    <w:rPr>
      <w:rFonts w:asciiTheme="majorHAnsi" w:eastAsiaTheme="majorEastAsia" w:hAnsiTheme="majorHAnsi" w:cstheme="majorBidi"/>
      <w:color w:val="252525" w:themeColor="text2" w:themeShade="BF"/>
    </w:rPr>
  </w:style>
  <w:style w:type="paragraph" w:styleId="6">
    <w:name w:val="heading 6"/>
    <w:basedOn w:val="a1"/>
    <w:next w:val="a1"/>
    <w:link w:val="6Char"/>
    <w:uiPriority w:val="9"/>
    <w:semiHidden/>
    <w:unhideWhenUsed/>
    <w:qFormat/>
    <w:rsid w:val="00811811"/>
    <w:pPr>
      <w:keepNext/>
      <w:keepLines/>
      <w:numPr>
        <w:ilvl w:val="5"/>
        <w:numId w:val="436"/>
      </w:numPr>
      <w:spacing w:before="200" w:after="0"/>
      <w:outlineLvl w:val="5"/>
    </w:pPr>
    <w:rPr>
      <w:rFonts w:asciiTheme="majorHAnsi" w:eastAsiaTheme="majorEastAsia" w:hAnsiTheme="majorHAnsi" w:cstheme="majorBidi"/>
      <w:i/>
      <w:iCs/>
      <w:color w:val="252525" w:themeColor="text2" w:themeShade="BF"/>
    </w:rPr>
  </w:style>
  <w:style w:type="paragraph" w:styleId="7">
    <w:name w:val="heading 7"/>
    <w:basedOn w:val="a1"/>
    <w:next w:val="a1"/>
    <w:link w:val="7Char"/>
    <w:uiPriority w:val="9"/>
    <w:semiHidden/>
    <w:unhideWhenUsed/>
    <w:qFormat/>
    <w:rsid w:val="00811811"/>
    <w:pPr>
      <w:keepNext/>
      <w:keepLines/>
      <w:numPr>
        <w:ilvl w:val="6"/>
        <w:numId w:val="43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811811"/>
    <w:pPr>
      <w:keepNext/>
      <w:keepLines/>
      <w:numPr>
        <w:ilvl w:val="7"/>
        <w:numId w:val="43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811811"/>
    <w:pPr>
      <w:keepNext/>
      <w:keepLines/>
      <w:numPr>
        <w:ilvl w:val="8"/>
        <w:numId w:val="43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Hyperlink">
    <w:name w:val="Hyperlink"/>
    <w:basedOn w:val="a2"/>
    <w:uiPriority w:val="99"/>
    <w:unhideWhenUsed/>
    <w:rsid w:val="00D06422"/>
    <w:rPr>
      <w:color w:val="0000FF"/>
      <w:u w:val="single"/>
    </w:rPr>
  </w:style>
  <w:style w:type="character" w:customStyle="1" w:styleId="1Char">
    <w:name w:val="العنوان 1 Char"/>
    <w:basedOn w:val="a2"/>
    <w:link w:val="1"/>
    <w:uiPriority w:val="9"/>
    <w:rsid w:val="008A0417"/>
    <w:rPr>
      <w:rFonts w:ascii="Times New Roman" w:eastAsia="Times New Roman" w:hAnsi="Times New Roman" w:cs="Times New Roman"/>
      <w:b/>
      <w:bCs/>
      <w:smallCaps/>
      <w:color w:val="C00000"/>
      <w:sz w:val="40"/>
      <w:szCs w:val="40"/>
    </w:rPr>
  </w:style>
  <w:style w:type="character" w:customStyle="1" w:styleId="2Char">
    <w:name w:val="عنوان 2 Char"/>
    <w:basedOn w:val="a2"/>
    <w:link w:val="21"/>
    <w:uiPriority w:val="9"/>
    <w:rsid w:val="00610731"/>
    <w:rPr>
      <w:rFonts w:ascii="Times New Roman" w:eastAsiaTheme="majorEastAsia" w:hAnsi="Times New Roman" w:cs="Times New Roman"/>
      <w:b/>
      <w:bCs/>
      <w:i/>
      <w:iCs/>
      <w:smallCaps/>
      <w:color w:val="0070C0"/>
      <w:sz w:val="32"/>
      <w:szCs w:val="32"/>
    </w:rPr>
  </w:style>
  <w:style w:type="character" w:styleId="a5">
    <w:name w:val="Unresolved Mention"/>
    <w:basedOn w:val="a2"/>
    <w:uiPriority w:val="99"/>
    <w:semiHidden/>
    <w:unhideWhenUsed/>
    <w:rsid w:val="00AE48E9"/>
    <w:rPr>
      <w:color w:val="605E5C"/>
      <w:shd w:val="clear" w:color="auto" w:fill="E1DFDD"/>
    </w:rPr>
  </w:style>
  <w:style w:type="character" w:customStyle="1" w:styleId="4Char">
    <w:name w:val="عنوان 4 Char"/>
    <w:basedOn w:val="a2"/>
    <w:link w:val="41"/>
    <w:uiPriority w:val="9"/>
    <w:semiHidden/>
    <w:rsid w:val="00A82D69"/>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2"/>
    <w:link w:val="51"/>
    <w:uiPriority w:val="9"/>
    <w:semiHidden/>
    <w:rsid w:val="00A82D69"/>
    <w:rPr>
      <w:rFonts w:asciiTheme="majorHAnsi" w:eastAsiaTheme="majorEastAsia" w:hAnsiTheme="majorHAnsi" w:cstheme="majorBidi"/>
      <w:color w:val="252525" w:themeColor="text2" w:themeShade="BF"/>
      <w:sz w:val="28"/>
      <w:szCs w:val="28"/>
    </w:rPr>
  </w:style>
  <w:style w:type="character" w:customStyle="1" w:styleId="3Char">
    <w:name w:val="عنوان 3 Char"/>
    <w:basedOn w:val="a2"/>
    <w:link w:val="31"/>
    <w:uiPriority w:val="9"/>
    <w:semiHidden/>
    <w:rsid w:val="00A82D69"/>
    <w:rPr>
      <w:rFonts w:asciiTheme="majorHAnsi" w:eastAsiaTheme="majorEastAsia" w:hAnsiTheme="majorHAnsi" w:cstheme="majorBidi"/>
      <w:b/>
      <w:bCs/>
      <w:color w:val="000000" w:themeColor="text1"/>
      <w:sz w:val="28"/>
      <w:szCs w:val="28"/>
    </w:rPr>
  </w:style>
  <w:style w:type="character" w:customStyle="1" w:styleId="6Char">
    <w:name w:val="عنوان 6 Char"/>
    <w:basedOn w:val="a2"/>
    <w:link w:val="6"/>
    <w:uiPriority w:val="9"/>
    <w:semiHidden/>
    <w:rsid w:val="00A82D69"/>
    <w:rPr>
      <w:rFonts w:asciiTheme="majorHAnsi" w:eastAsiaTheme="majorEastAsia" w:hAnsiTheme="majorHAnsi" w:cstheme="majorBidi"/>
      <w:i/>
      <w:iCs/>
      <w:color w:val="252525" w:themeColor="text2" w:themeShade="BF"/>
      <w:sz w:val="28"/>
      <w:szCs w:val="28"/>
    </w:rPr>
  </w:style>
  <w:style w:type="character" w:customStyle="1" w:styleId="7Char">
    <w:name w:val="عنوان 7 Char"/>
    <w:basedOn w:val="a2"/>
    <w:link w:val="7"/>
    <w:uiPriority w:val="9"/>
    <w:semiHidden/>
    <w:rsid w:val="00A82D69"/>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2"/>
    <w:link w:val="8"/>
    <w:uiPriority w:val="9"/>
    <w:semiHidden/>
    <w:rsid w:val="00A82D6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A82D69"/>
    <w:rPr>
      <w:rFonts w:asciiTheme="majorHAnsi" w:eastAsiaTheme="majorEastAsia" w:hAnsiTheme="majorHAnsi" w:cstheme="majorBidi"/>
      <w:i/>
      <w:iCs/>
      <w:color w:val="404040" w:themeColor="text1" w:themeTint="BF"/>
      <w:sz w:val="20"/>
      <w:szCs w:val="20"/>
    </w:rPr>
  </w:style>
  <w:style w:type="paragraph" w:customStyle="1" w:styleId="a6">
    <w:name w:val="الرأس والتذييل"/>
    <w:rsid w:val="00014F5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7">
    <w:name w:val="header"/>
    <w:basedOn w:val="a1"/>
    <w:link w:val="Char"/>
    <w:uiPriority w:val="99"/>
    <w:unhideWhenUsed/>
    <w:rsid w:val="00014F5B"/>
    <w:pPr>
      <w:pBdr>
        <w:top w:val="nil"/>
        <w:left w:val="nil"/>
        <w:bottom w:val="nil"/>
        <w:right w:val="nil"/>
        <w:between w:val="nil"/>
        <w:bar w:val="nil"/>
      </w:pBdr>
      <w:tabs>
        <w:tab w:val="center" w:pos="4536"/>
        <w:tab w:val="right" w:pos="9072"/>
      </w:tabs>
      <w:spacing w:after="0" w:line="240" w:lineRule="auto"/>
    </w:pPr>
    <w:rPr>
      <w:rFonts w:ascii="Times New Roman" w:eastAsia="Arial Unicode MS" w:hAnsi="Times New Roman" w:cs="Times New Roman"/>
      <w:sz w:val="24"/>
      <w:szCs w:val="24"/>
      <w:bdr w:val="nil"/>
    </w:rPr>
  </w:style>
  <w:style w:type="character" w:customStyle="1" w:styleId="Char">
    <w:name w:val="رأس الصفحة Char"/>
    <w:basedOn w:val="a2"/>
    <w:link w:val="a7"/>
    <w:uiPriority w:val="99"/>
    <w:rsid w:val="00014F5B"/>
    <w:rPr>
      <w:rFonts w:ascii="Times New Roman" w:eastAsia="Arial Unicode MS" w:hAnsi="Times New Roman" w:cs="Times New Roman"/>
      <w:kern w:val="0"/>
      <w:sz w:val="24"/>
      <w:szCs w:val="24"/>
      <w:bdr w:val="nil"/>
      <w:lang w:bidi="ar-MA"/>
      <w14:ligatures w14:val="none"/>
    </w:rPr>
  </w:style>
  <w:style w:type="paragraph" w:styleId="a8">
    <w:name w:val="footer"/>
    <w:basedOn w:val="a1"/>
    <w:link w:val="Char0"/>
    <w:uiPriority w:val="99"/>
    <w:unhideWhenUsed/>
    <w:rsid w:val="00014F5B"/>
    <w:pPr>
      <w:pBdr>
        <w:top w:val="nil"/>
        <w:left w:val="nil"/>
        <w:bottom w:val="nil"/>
        <w:right w:val="nil"/>
        <w:between w:val="nil"/>
        <w:bar w:val="nil"/>
      </w:pBdr>
      <w:tabs>
        <w:tab w:val="center" w:pos="4536"/>
        <w:tab w:val="right" w:pos="9072"/>
      </w:tabs>
      <w:spacing w:after="0" w:line="240" w:lineRule="auto"/>
    </w:pPr>
    <w:rPr>
      <w:rFonts w:ascii="Times New Roman" w:eastAsia="Arial Unicode MS" w:hAnsi="Times New Roman" w:cs="Times New Roman"/>
      <w:sz w:val="24"/>
      <w:szCs w:val="24"/>
      <w:bdr w:val="nil"/>
    </w:rPr>
  </w:style>
  <w:style w:type="character" w:customStyle="1" w:styleId="Char0">
    <w:name w:val="تذييل الصفحة Char"/>
    <w:basedOn w:val="a2"/>
    <w:link w:val="a8"/>
    <w:uiPriority w:val="99"/>
    <w:rsid w:val="00014F5B"/>
    <w:rPr>
      <w:rFonts w:ascii="Times New Roman" w:eastAsia="Arial Unicode MS" w:hAnsi="Times New Roman" w:cs="Times New Roman"/>
      <w:kern w:val="0"/>
      <w:sz w:val="24"/>
      <w:szCs w:val="24"/>
      <w:bdr w:val="nil"/>
      <w:lang w:bidi="ar-MA"/>
      <w14:ligatures w14:val="none"/>
    </w:rPr>
  </w:style>
  <w:style w:type="paragraph" w:styleId="a9">
    <w:name w:val="List Paragraph"/>
    <w:basedOn w:val="a1"/>
    <w:uiPriority w:val="34"/>
    <w:qFormat/>
    <w:rsid w:val="00014F5B"/>
    <w:pPr>
      <w:ind w:left="720"/>
      <w:contextualSpacing/>
    </w:pPr>
  </w:style>
  <w:style w:type="paragraph" w:customStyle="1" w:styleId="10">
    <w:name w:val="نص أساسي1"/>
    <w:rsid w:val="00014F5B"/>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014F5B"/>
    <w:pPr>
      <w:pBdr>
        <w:top w:val="nil"/>
        <w:left w:val="nil"/>
        <w:bottom w:val="nil"/>
        <w:right w:val="nil"/>
        <w:between w:val="nil"/>
        <w:bar w:val="nil"/>
      </w:pBdr>
      <w:bidi w:val="0"/>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a">
    <w:name w:val="Normal (Web)"/>
    <w:basedOn w:val="a1"/>
    <w:uiPriority w:val="99"/>
    <w:semiHidden/>
    <w:unhideWhenUsed/>
    <w:rsid w:val="00014F5B"/>
    <w:pPr>
      <w:spacing w:before="100" w:beforeAutospacing="1" w:after="100" w:afterAutospacing="1" w:line="240" w:lineRule="auto"/>
    </w:pPr>
    <w:rPr>
      <w:rFonts w:ascii="Times New Roman" w:eastAsia="Times New Roman" w:hAnsi="Times New Roman" w:cs="Times New Roman"/>
      <w:sz w:val="24"/>
      <w:szCs w:val="24"/>
      <w:lang w:val="fr-MA" w:eastAsia="fr-MA"/>
    </w:rPr>
  </w:style>
  <w:style w:type="paragraph" w:styleId="ab">
    <w:name w:val="Body Text"/>
    <w:basedOn w:val="a1"/>
    <w:link w:val="Char1"/>
    <w:uiPriority w:val="99"/>
    <w:semiHidden/>
    <w:unhideWhenUsed/>
    <w:rsid w:val="00014F5B"/>
    <w:pPr>
      <w:spacing w:before="100" w:beforeAutospacing="1" w:after="100" w:afterAutospacing="1" w:line="240" w:lineRule="auto"/>
    </w:pPr>
    <w:rPr>
      <w:rFonts w:ascii="Times New Roman" w:eastAsia="Times New Roman" w:hAnsi="Times New Roman" w:cs="Times New Roman"/>
      <w:sz w:val="24"/>
      <w:szCs w:val="24"/>
      <w:lang w:val="fr-MA" w:eastAsia="fr-MA"/>
    </w:rPr>
  </w:style>
  <w:style w:type="character" w:customStyle="1" w:styleId="Char1">
    <w:name w:val="نص أساسي Char"/>
    <w:basedOn w:val="a2"/>
    <w:link w:val="ab"/>
    <w:uiPriority w:val="99"/>
    <w:semiHidden/>
    <w:rsid w:val="00014F5B"/>
    <w:rPr>
      <w:rFonts w:ascii="Times New Roman" w:eastAsia="Times New Roman" w:hAnsi="Times New Roman" w:cs="Times New Roman"/>
      <w:kern w:val="0"/>
      <w:sz w:val="24"/>
      <w:szCs w:val="24"/>
      <w:lang w:val="fr-MA" w:eastAsia="fr-MA"/>
      <w14:ligatures w14:val="none"/>
    </w:rPr>
  </w:style>
  <w:style w:type="paragraph" w:styleId="11">
    <w:name w:val="toc 1"/>
    <w:basedOn w:val="a1"/>
    <w:next w:val="a1"/>
    <w:autoRedefine/>
    <w:uiPriority w:val="39"/>
    <w:unhideWhenUsed/>
    <w:rsid w:val="00A47C18"/>
    <w:pPr>
      <w:tabs>
        <w:tab w:val="left" w:pos="440"/>
        <w:tab w:val="right" w:leader="underscore" w:pos="7971"/>
      </w:tabs>
      <w:spacing w:before="120" w:after="0"/>
    </w:pPr>
    <w:rPr>
      <w:rFonts w:cstheme="minorHAnsi"/>
      <w:b/>
      <w:bCs/>
      <w:i/>
      <w:iCs/>
      <w:sz w:val="24"/>
    </w:rPr>
  </w:style>
  <w:style w:type="paragraph" w:styleId="ac">
    <w:name w:val="Title"/>
    <w:basedOn w:val="a1"/>
    <w:next w:val="a1"/>
    <w:link w:val="Char2"/>
    <w:uiPriority w:val="10"/>
    <w:qFormat/>
    <w:rsid w:val="00D63C4F"/>
    <w:pPr>
      <w:spacing w:after="0" w:line="240" w:lineRule="auto"/>
      <w:contextualSpacing/>
      <w:jc w:val="right"/>
    </w:pPr>
    <w:rPr>
      <w:rFonts w:asciiTheme="majorHAnsi" w:eastAsiaTheme="majorEastAsia" w:hAnsiTheme="majorHAnsi" w:cstheme="majorBidi"/>
      <w:color w:val="000000" w:themeColor="text1"/>
      <w:sz w:val="56"/>
      <w:szCs w:val="56"/>
    </w:rPr>
  </w:style>
  <w:style w:type="character" w:customStyle="1" w:styleId="Char2">
    <w:name w:val="العنوان Char"/>
    <w:basedOn w:val="a2"/>
    <w:link w:val="ac"/>
    <w:uiPriority w:val="10"/>
    <w:rsid w:val="00A82D69"/>
    <w:rPr>
      <w:rFonts w:asciiTheme="majorHAnsi" w:eastAsiaTheme="majorEastAsia" w:hAnsiTheme="majorHAnsi" w:cstheme="majorBidi"/>
      <w:color w:val="000000" w:themeColor="text1"/>
      <w:sz w:val="56"/>
      <w:szCs w:val="56"/>
    </w:rPr>
  </w:style>
  <w:style w:type="paragraph" w:styleId="ad">
    <w:name w:val="Subtitle"/>
    <w:basedOn w:val="a1"/>
    <w:next w:val="a1"/>
    <w:link w:val="Char3"/>
    <w:uiPriority w:val="11"/>
    <w:qFormat/>
    <w:rsid w:val="00D63C4F"/>
    <w:pPr>
      <w:numPr>
        <w:ilvl w:val="1"/>
      </w:numPr>
      <w:jc w:val="right"/>
    </w:pPr>
    <w:rPr>
      <w:color w:val="5A5A5A" w:themeColor="text1" w:themeTint="A5"/>
      <w:spacing w:val="10"/>
    </w:rPr>
  </w:style>
  <w:style w:type="character" w:customStyle="1" w:styleId="Char3">
    <w:name w:val="عنوان فرعي Char"/>
    <w:basedOn w:val="a2"/>
    <w:link w:val="ad"/>
    <w:uiPriority w:val="11"/>
    <w:rsid w:val="00A82D69"/>
    <w:rPr>
      <w:color w:val="5A5A5A" w:themeColor="text1" w:themeTint="A5"/>
      <w:spacing w:val="10"/>
    </w:rPr>
  </w:style>
  <w:style w:type="paragraph" w:styleId="ae">
    <w:name w:val="Quote"/>
    <w:basedOn w:val="a1"/>
    <w:next w:val="a1"/>
    <w:link w:val="Char4"/>
    <w:uiPriority w:val="29"/>
    <w:qFormat/>
    <w:rsid w:val="00A82D69"/>
    <w:pPr>
      <w:spacing w:before="160"/>
      <w:ind w:left="720" w:right="720"/>
    </w:pPr>
    <w:rPr>
      <w:i/>
      <w:iCs/>
      <w:color w:val="000000" w:themeColor="text1"/>
    </w:rPr>
  </w:style>
  <w:style w:type="character" w:customStyle="1" w:styleId="Char4">
    <w:name w:val="اقتباس Char"/>
    <w:basedOn w:val="a2"/>
    <w:link w:val="ae"/>
    <w:uiPriority w:val="29"/>
    <w:rsid w:val="00A82D69"/>
    <w:rPr>
      <w:i/>
      <w:iCs/>
      <w:color w:val="000000" w:themeColor="text1"/>
    </w:rPr>
  </w:style>
  <w:style w:type="character" w:styleId="af">
    <w:name w:val="Intense Emphasis"/>
    <w:basedOn w:val="a2"/>
    <w:uiPriority w:val="21"/>
    <w:qFormat/>
    <w:rsid w:val="00A82D69"/>
    <w:rPr>
      <w:b/>
      <w:bCs/>
      <w:i/>
      <w:iCs/>
      <w:caps/>
    </w:rPr>
  </w:style>
  <w:style w:type="paragraph" w:styleId="af0">
    <w:name w:val="Intense Quote"/>
    <w:basedOn w:val="a1"/>
    <w:next w:val="a1"/>
    <w:link w:val="Char5"/>
    <w:uiPriority w:val="30"/>
    <w:qFormat/>
    <w:rsid w:val="00A82D6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2"/>
    <w:link w:val="af0"/>
    <w:uiPriority w:val="30"/>
    <w:rsid w:val="00A82D69"/>
    <w:rPr>
      <w:color w:val="000000" w:themeColor="text1"/>
      <w:shd w:val="clear" w:color="auto" w:fill="F2F2F2" w:themeFill="background1" w:themeFillShade="F2"/>
    </w:rPr>
  </w:style>
  <w:style w:type="character" w:styleId="af1">
    <w:name w:val="Intense Reference"/>
    <w:basedOn w:val="a2"/>
    <w:uiPriority w:val="32"/>
    <w:qFormat/>
    <w:rsid w:val="00A82D69"/>
    <w:rPr>
      <w:b/>
      <w:bCs/>
      <w:smallCaps/>
      <w:u w:val="single"/>
    </w:rPr>
  </w:style>
  <w:style w:type="character" w:styleId="af2">
    <w:name w:val="FollowedHyperlink"/>
    <w:basedOn w:val="a2"/>
    <w:uiPriority w:val="99"/>
    <w:semiHidden/>
    <w:unhideWhenUsed/>
    <w:rsid w:val="007B1688"/>
    <w:rPr>
      <w:color w:val="B26B02" w:themeColor="followedHyperlink"/>
      <w:u w:val="single"/>
    </w:rPr>
  </w:style>
  <w:style w:type="paragraph" w:styleId="af3">
    <w:name w:val="Plain Text"/>
    <w:basedOn w:val="a1"/>
    <w:link w:val="Char6"/>
    <w:uiPriority w:val="99"/>
    <w:unhideWhenUsed/>
    <w:rsid w:val="00B6432E"/>
    <w:pPr>
      <w:spacing w:after="0" w:line="240" w:lineRule="auto"/>
    </w:pPr>
    <w:rPr>
      <w:rFonts w:ascii="Consolas" w:hAnsi="Consolas"/>
      <w:sz w:val="21"/>
      <w:szCs w:val="21"/>
    </w:rPr>
  </w:style>
  <w:style w:type="character" w:customStyle="1" w:styleId="Char6">
    <w:name w:val="نص عادي Char"/>
    <w:basedOn w:val="a2"/>
    <w:link w:val="af3"/>
    <w:uiPriority w:val="99"/>
    <w:rsid w:val="00B6432E"/>
    <w:rPr>
      <w:rFonts w:ascii="Consolas" w:hAnsi="Consolas"/>
      <w:sz w:val="21"/>
      <w:szCs w:val="21"/>
    </w:rPr>
  </w:style>
  <w:style w:type="numbering" w:customStyle="1" w:styleId="12">
    <w:name w:val="بلا قائمة1"/>
    <w:next w:val="a4"/>
    <w:uiPriority w:val="99"/>
    <w:semiHidden/>
    <w:unhideWhenUsed/>
    <w:rsid w:val="0020764A"/>
  </w:style>
  <w:style w:type="character" w:customStyle="1" w:styleId="Texteducorps6">
    <w:name w:val="Texte du corps (6)_"/>
    <w:basedOn w:val="a2"/>
    <w:link w:val="Texteducorps60"/>
    <w:rsid w:val="0020764A"/>
    <w:rPr>
      <w:rFonts w:ascii="Tahoma" w:eastAsia="Tahoma" w:hAnsi="Tahoma" w:cs="Tahoma"/>
      <w:sz w:val="20"/>
      <w:szCs w:val="20"/>
    </w:rPr>
  </w:style>
  <w:style w:type="character" w:customStyle="1" w:styleId="Texteducorps5">
    <w:name w:val="Texte du corps (5)_"/>
    <w:basedOn w:val="a2"/>
    <w:link w:val="Texteducorps50"/>
    <w:rsid w:val="0020764A"/>
    <w:rPr>
      <w:rFonts w:ascii="Tahoma" w:eastAsia="Tahoma" w:hAnsi="Tahoma" w:cs="Tahoma"/>
      <w:sz w:val="18"/>
      <w:szCs w:val="18"/>
    </w:rPr>
  </w:style>
  <w:style w:type="character" w:customStyle="1" w:styleId="Texteducorps2">
    <w:name w:val="Texte du corps (2)_"/>
    <w:basedOn w:val="a2"/>
    <w:link w:val="Texteducorps20"/>
    <w:rsid w:val="0020764A"/>
    <w:rPr>
      <w:rFonts w:ascii="Tahoma" w:eastAsia="Tahoma" w:hAnsi="Tahoma" w:cs="Tahoma"/>
      <w:sz w:val="16"/>
      <w:szCs w:val="16"/>
    </w:rPr>
  </w:style>
  <w:style w:type="character" w:customStyle="1" w:styleId="En-tteoupieddepage3">
    <w:name w:val="En-tête ou pied de page (3)_"/>
    <w:basedOn w:val="a2"/>
    <w:link w:val="En-tteoupieddepage30"/>
    <w:rsid w:val="0020764A"/>
    <w:rPr>
      <w:rFonts w:ascii="Times New Roman" w:eastAsia="Times New Roman" w:hAnsi="Times New Roman" w:cs="Times New Roman"/>
      <w:sz w:val="20"/>
      <w:szCs w:val="20"/>
    </w:rPr>
  </w:style>
  <w:style w:type="character" w:customStyle="1" w:styleId="Texteducorps">
    <w:name w:val="Texte du corps_"/>
    <w:basedOn w:val="a2"/>
    <w:link w:val="Texteducorps0"/>
    <w:rsid w:val="0020764A"/>
    <w:rPr>
      <w:rFonts w:ascii="Tahoma" w:eastAsia="Tahoma" w:hAnsi="Tahoma" w:cs="Tahoma"/>
      <w:sz w:val="16"/>
      <w:szCs w:val="16"/>
    </w:rPr>
  </w:style>
  <w:style w:type="character" w:customStyle="1" w:styleId="Titre9">
    <w:name w:val="Titre #9_"/>
    <w:basedOn w:val="a2"/>
    <w:link w:val="Titre90"/>
    <w:rsid w:val="0020764A"/>
    <w:rPr>
      <w:rFonts w:ascii="Tahoma" w:eastAsia="Tahoma" w:hAnsi="Tahoma" w:cs="Tahoma"/>
    </w:rPr>
  </w:style>
  <w:style w:type="character" w:customStyle="1" w:styleId="Autres">
    <w:name w:val="Autres_"/>
    <w:basedOn w:val="a2"/>
    <w:link w:val="Autres0"/>
    <w:rsid w:val="0020764A"/>
    <w:rPr>
      <w:rFonts w:ascii="Tahoma" w:eastAsia="Tahoma" w:hAnsi="Tahoma" w:cs="Tahoma"/>
      <w:sz w:val="16"/>
      <w:szCs w:val="16"/>
    </w:rPr>
  </w:style>
  <w:style w:type="character" w:customStyle="1" w:styleId="Titre8">
    <w:name w:val="Titre #8_"/>
    <w:basedOn w:val="a2"/>
    <w:link w:val="Titre80"/>
    <w:rsid w:val="0020764A"/>
    <w:rPr>
      <w:rFonts w:ascii="Courier New" w:eastAsia="Courier New" w:hAnsi="Courier New" w:cs="Courier New"/>
      <w:sz w:val="24"/>
      <w:szCs w:val="24"/>
    </w:rPr>
  </w:style>
  <w:style w:type="character" w:customStyle="1" w:styleId="En-tteoupieddepage">
    <w:name w:val="En-tête ou pied de page_"/>
    <w:basedOn w:val="a2"/>
    <w:link w:val="En-tteoupieddepage0"/>
    <w:rsid w:val="0020764A"/>
    <w:rPr>
      <w:rFonts w:ascii="Tahoma" w:eastAsia="Tahoma" w:hAnsi="Tahoma" w:cs="Tahoma"/>
      <w:sz w:val="13"/>
      <w:szCs w:val="13"/>
    </w:rPr>
  </w:style>
  <w:style w:type="character" w:customStyle="1" w:styleId="Titre6">
    <w:name w:val="Titre #6_"/>
    <w:basedOn w:val="a2"/>
    <w:link w:val="Titre60"/>
    <w:rsid w:val="0020764A"/>
    <w:rPr>
      <w:rFonts w:ascii="Tahoma" w:eastAsia="Tahoma" w:hAnsi="Tahoma" w:cs="Tahoma"/>
      <w:sz w:val="28"/>
      <w:szCs w:val="28"/>
    </w:rPr>
  </w:style>
  <w:style w:type="character" w:customStyle="1" w:styleId="Texteducorps7">
    <w:name w:val="Texte du corps (7)_"/>
    <w:basedOn w:val="a2"/>
    <w:link w:val="Texteducorps70"/>
    <w:rsid w:val="0020764A"/>
    <w:rPr>
      <w:rFonts w:ascii="Tahoma" w:eastAsia="Tahoma" w:hAnsi="Tahoma" w:cs="Tahoma"/>
      <w:b/>
      <w:bCs/>
      <w:sz w:val="12"/>
      <w:szCs w:val="12"/>
    </w:rPr>
  </w:style>
  <w:style w:type="character" w:customStyle="1" w:styleId="Texteducorps8">
    <w:name w:val="Texte du corps (8)_"/>
    <w:basedOn w:val="a2"/>
    <w:link w:val="Texteducorps80"/>
    <w:rsid w:val="0020764A"/>
    <w:rPr>
      <w:rFonts w:ascii="Tahoma" w:eastAsia="Tahoma" w:hAnsi="Tahoma" w:cs="Tahoma"/>
      <w:sz w:val="14"/>
      <w:szCs w:val="14"/>
    </w:rPr>
  </w:style>
  <w:style w:type="character" w:customStyle="1" w:styleId="Titre4">
    <w:name w:val="Titre #4_"/>
    <w:basedOn w:val="a2"/>
    <w:link w:val="Titre40"/>
    <w:rsid w:val="0020764A"/>
    <w:rPr>
      <w:rFonts w:ascii="Tahoma" w:eastAsia="Tahoma" w:hAnsi="Tahoma" w:cs="Tahoma"/>
      <w:sz w:val="34"/>
      <w:szCs w:val="34"/>
    </w:rPr>
  </w:style>
  <w:style w:type="character" w:customStyle="1" w:styleId="Titre7">
    <w:name w:val="Titre #7_"/>
    <w:basedOn w:val="a2"/>
    <w:link w:val="Titre70"/>
    <w:rsid w:val="0020764A"/>
    <w:rPr>
      <w:rFonts w:ascii="Tahoma" w:eastAsia="Tahoma" w:hAnsi="Tahoma" w:cs="Tahoma"/>
    </w:rPr>
  </w:style>
  <w:style w:type="character" w:customStyle="1" w:styleId="Texteducorps9">
    <w:name w:val="Texte du corps (9)_"/>
    <w:basedOn w:val="a2"/>
    <w:link w:val="Texteducorps90"/>
    <w:rsid w:val="0020764A"/>
    <w:rPr>
      <w:rFonts w:ascii="Tahoma" w:eastAsia="Tahoma" w:hAnsi="Tahoma" w:cs="Tahoma"/>
      <w:strike/>
      <w:sz w:val="8"/>
      <w:szCs w:val="8"/>
    </w:rPr>
  </w:style>
  <w:style w:type="character" w:customStyle="1" w:styleId="Texteducorps10">
    <w:name w:val="Texte du corps (10)_"/>
    <w:basedOn w:val="a2"/>
    <w:link w:val="Texteducorps100"/>
    <w:rsid w:val="0020764A"/>
    <w:rPr>
      <w:rFonts w:ascii="Tahoma" w:eastAsia="Tahoma" w:hAnsi="Tahoma" w:cs="Tahoma"/>
    </w:rPr>
  </w:style>
  <w:style w:type="character" w:customStyle="1" w:styleId="Titre5">
    <w:name w:val="Titre #5_"/>
    <w:basedOn w:val="a2"/>
    <w:link w:val="Titre50"/>
    <w:rsid w:val="0020764A"/>
    <w:rPr>
      <w:rFonts w:ascii="Tahoma" w:eastAsia="Tahoma" w:hAnsi="Tahoma" w:cs="Tahoma"/>
      <w:sz w:val="32"/>
      <w:szCs w:val="32"/>
    </w:rPr>
  </w:style>
  <w:style w:type="character" w:customStyle="1" w:styleId="Titre3">
    <w:name w:val="Titre #3_"/>
    <w:basedOn w:val="a2"/>
    <w:link w:val="Titre30"/>
    <w:rsid w:val="0020764A"/>
    <w:rPr>
      <w:rFonts w:ascii="Tahoma" w:eastAsia="Tahoma" w:hAnsi="Tahoma" w:cs="Tahoma"/>
      <w:color w:val="665652"/>
      <w:sz w:val="46"/>
      <w:szCs w:val="46"/>
    </w:rPr>
  </w:style>
  <w:style w:type="character" w:customStyle="1" w:styleId="Autres2">
    <w:name w:val="Autres (2)_"/>
    <w:basedOn w:val="a2"/>
    <w:link w:val="Autres20"/>
    <w:rsid w:val="0020764A"/>
    <w:rPr>
      <w:rFonts w:ascii="Tahoma" w:eastAsia="Tahoma" w:hAnsi="Tahoma" w:cs="Tahoma"/>
      <w:sz w:val="12"/>
      <w:szCs w:val="12"/>
    </w:rPr>
  </w:style>
  <w:style w:type="character" w:customStyle="1" w:styleId="Tabledesmatires">
    <w:name w:val="Table des matières_"/>
    <w:basedOn w:val="a2"/>
    <w:link w:val="Tabledesmatires0"/>
    <w:rsid w:val="0020764A"/>
    <w:rPr>
      <w:rFonts w:ascii="Tahoma" w:eastAsia="Tahoma" w:hAnsi="Tahoma" w:cs="Tahoma"/>
      <w:sz w:val="17"/>
      <w:szCs w:val="17"/>
    </w:rPr>
  </w:style>
  <w:style w:type="character" w:customStyle="1" w:styleId="Tabledesmatires2">
    <w:name w:val="Table des matières (2)_"/>
    <w:basedOn w:val="a2"/>
    <w:link w:val="Tabledesmatires20"/>
    <w:rsid w:val="0020764A"/>
    <w:rPr>
      <w:rFonts w:ascii="Courier New" w:eastAsia="Courier New" w:hAnsi="Courier New" w:cs="Courier New"/>
      <w:sz w:val="8"/>
      <w:szCs w:val="8"/>
    </w:rPr>
  </w:style>
  <w:style w:type="paragraph" w:customStyle="1" w:styleId="Texteducorps60">
    <w:name w:val="Texte du corps (6)"/>
    <w:basedOn w:val="a1"/>
    <w:link w:val="Texteducorps6"/>
    <w:rsid w:val="0020764A"/>
    <w:pPr>
      <w:widowControl w:val="0"/>
      <w:spacing w:after="40" w:line="295" w:lineRule="auto"/>
      <w:ind w:firstLine="440"/>
    </w:pPr>
    <w:rPr>
      <w:rFonts w:ascii="Tahoma" w:eastAsia="Tahoma" w:hAnsi="Tahoma" w:cs="Tahoma"/>
      <w:sz w:val="20"/>
      <w:szCs w:val="20"/>
    </w:rPr>
  </w:style>
  <w:style w:type="paragraph" w:customStyle="1" w:styleId="Texteducorps50">
    <w:name w:val="Texte du corps (5)"/>
    <w:basedOn w:val="a1"/>
    <w:link w:val="Texteducorps5"/>
    <w:rsid w:val="0020764A"/>
    <w:pPr>
      <w:widowControl w:val="0"/>
      <w:spacing w:after="0" w:line="326" w:lineRule="auto"/>
      <w:ind w:firstLine="220"/>
    </w:pPr>
    <w:rPr>
      <w:rFonts w:ascii="Tahoma" w:eastAsia="Tahoma" w:hAnsi="Tahoma" w:cs="Tahoma"/>
      <w:sz w:val="18"/>
      <w:szCs w:val="18"/>
    </w:rPr>
  </w:style>
  <w:style w:type="paragraph" w:customStyle="1" w:styleId="Texteducorps20">
    <w:name w:val="Texte du corps (2)"/>
    <w:basedOn w:val="a1"/>
    <w:link w:val="Texteducorps2"/>
    <w:rsid w:val="0020764A"/>
    <w:pPr>
      <w:widowControl w:val="0"/>
      <w:spacing w:after="40" w:line="360" w:lineRule="auto"/>
      <w:ind w:firstLine="440"/>
    </w:pPr>
    <w:rPr>
      <w:rFonts w:ascii="Tahoma" w:eastAsia="Tahoma" w:hAnsi="Tahoma" w:cs="Tahoma"/>
      <w:sz w:val="16"/>
      <w:szCs w:val="16"/>
    </w:rPr>
  </w:style>
  <w:style w:type="paragraph" w:customStyle="1" w:styleId="En-tteoupieddepage30">
    <w:name w:val="En-tête ou pied de page (3)"/>
    <w:basedOn w:val="a1"/>
    <w:link w:val="En-tteoupieddepage3"/>
    <w:rsid w:val="0020764A"/>
    <w:pPr>
      <w:widowControl w:val="0"/>
      <w:bidi w:val="0"/>
      <w:spacing w:after="0" w:line="240" w:lineRule="auto"/>
    </w:pPr>
    <w:rPr>
      <w:rFonts w:ascii="Times New Roman" w:eastAsia="Times New Roman" w:hAnsi="Times New Roman" w:cs="Times New Roman"/>
      <w:sz w:val="20"/>
      <w:szCs w:val="20"/>
    </w:rPr>
  </w:style>
  <w:style w:type="paragraph" w:customStyle="1" w:styleId="Texteducorps0">
    <w:name w:val="Texte du corps"/>
    <w:basedOn w:val="a1"/>
    <w:link w:val="Texteducorps"/>
    <w:rsid w:val="0020764A"/>
    <w:pPr>
      <w:widowControl w:val="0"/>
      <w:spacing w:after="40" w:line="360" w:lineRule="auto"/>
      <w:ind w:firstLine="400"/>
    </w:pPr>
    <w:rPr>
      <w:rFonts w:ascii="Tahoma" w:eastAsia="Tahoma" w:hAnsi="Tahoma" w:cs="Tahoma"/>
      <w:sz w:val="16"/>
      <w:szCs w:val="16"/>
    </w:rPr>
  </w:style>
  <w:style w:type="paragraph" w:customStyle="1" w:styleId="Titre90">
    <w:name w:val="Titre #9"/>
    <w:basedOn w:val="a1"/>
    <w:link w:val="Titre9"/>
    <w:rsid w:val="0020764A"/>
    <w:pPr>
      <w:widowControl w:val="0"/>
      <w:spacing w:after="90" w:line="262" w:lineRule="auto"/>
      <w:ind w:left="70" w:hanging="70"/>
      <w:jc w:val="center"/>
      <w:outlineLvl w:val="8"/>
    </w:pPr>
    <w:rPr>
      <w:rFonts w:ascii="Tahoma" w:eastAsia="Tahoma" w:hAnsi="Tahoma" w:cs="Tahoma"/>
    </w:rPr>
  </w:style>
  <w:style w:type="paragraph" w:customStyle="1" w:styleId="Autres0">
    <w:name w:val="Autres"/>
    <w:basedOn w:val="a1"/>
    <w:link w:val="Autres"/>
    <w:rsid w:val="0020764A"/>
    <w:pPr>
      <w:widowControl w:val="0"/>
      <w:spacing w:after="40" w:line="360" w:lineRule="auto"/>
      <w:ind w:firstLine="400"/>
    </w:pPr>
    <w:rPr>
      <w:rFonts w:ascii="Tahoma" w:eastAsia="Tahoma" w:hAnsi="Tahoma" w:cs="Tahoma"/>
      <w:sz w:val="16"/>
      <w:szCs w:val="16"/>
    </w:rPr>
  </w:style>
  <w:style w:type="paragraph" w:customStyle="1" w:styleId="Titre80">
    <w:name w:val="Titre #8"/>
    <w:basedOn w:val="a1"/>
    <w:link w:val="Titre8"/>
    <w:rsid w:val="0020764A"/>
    <w:pPr>
      <w:widowControl w:val="0"/>
      <w:spacing w:after="140" w:line="240" w:lineRule="auto"/>
      <w:ind w:firstLine="110"/>
      <w:jc w:val="center"/>
      <w:outlineLvl w:val="7"/>
    </w:pPr>
    <w:rPr>
      <w:rFonts w:ascii="Courier New" w:eastAsia="Courier New" w:hAnsi="Courier New" w:cs="Courier New"/>
      <w:sz w:val="24"/>
      <w:szCs w:val="24"/>
    </w:rPr>
  </w:style>
  <w:style w:type="paragraph" w:customStyle="1" w:styleId="En-tteoupieddepage0">
    <w:name w:val="En-tête ou pied de page"/>
    <w:basedOn w:val="a1"/>
    <w:link w:val="En-tteoupieddepage"/>
    <w:rsid w:val="0020764A"/>
    <w:pPr>
      <w:widowControl w:val="0"/>
      <w:spacing w:after="0" w:line="240" w:lineRule="auto"/>
      <w:jc w:val="center"/>
    </w:pPr>
    <w:rPr>
      <w:rFonts w:ascii="Tahoma" w:eastAsia="Tahoma" w:hAnsi="Tahoma" w:cs="Tahoma"/>
      <w:sz w:val="13"/>
      <w:szCs w:val="13"/>
    </w:rPr>
  </w:style>
  <w:style w:type="paragraph" w:customStyle="1" w:styleId="Titre60">
    <w:name w:val="Titre #6"/>
    <w:basedOn w:val="a1"/>
    <w:link w:val="Titre6"/>
    <w:rsid w:val="0020764A"/>
    <w:pPr>
      <w:widowControl w:val="0"/>
      <w:spacing w:after="0" w:line="209" w:lineRule="auto"/>
      <w:outlineLvl w:val="5"/>
    </w:pPr>
    <w:rPr>
      <w:rFonts w:ascii="Tahoma" w:eastAsia="Tahoma" w:hAnsi="Tahoma" w:cs="Tahoma"/>
    </w:rPr>
  </w:style>
  <w:style w:type="paragraph" w:customStyle="1" w:styleId="Texteducorps70">
    <w:name w:val="Texte du corps (7)"/>
    <w:basedOn w:val="a1"/>
    <w:link w:val="Texteducorps7"/>
    <w:rsid w:val="0020764A"/>
    <w:pPr>
      <w:widowControl w:val="0"/>
      <w:spacing w:after="770" w:line="240" w:lineRule="auto"/>
      <w:ind w:firstLine="260"/>
    </w:pPr>
    <w:rPr>
      <w:rFonts w:ascii="Tahoma" w:eastAsia="Tahoma" w:hAnsi="Tahoma" w:cs="Tahoma"/>
      <w:b/>
      <w:bCs/>
      <w:sz w:val="12"/>
      <w:szCs w:val="12"/>
    </w:rPr>
  </w:style>
  <w:style w:type="paragraph" w:customStyle="1" w:styleId="Texteducorps80">
    <w:name w:val="Texte du corps (8)"/>
    <w:basedOn w:val="a1"/>
    <w:link w:val="Texteducorps8"/>
    <w:rsid w:val="0020764A"/>
    <w:pPr>
      <w:widowControl w:val="0"/>
      <w:spacing w:after="40" w:line="240" w:lineRule="auto"/>
      <w:ind w:firstLine="440"/>
    </w:pPr>
    <w:rPr>
      <w:rFonts w:ascii="Tahoma" w:eastAsia="Tahoma" w:hAnsi="Tahoma" w:cs="Tahoma"/>
      <w:sz w:val="14"/>
      <w:szCs w:val="14"/>
    </w:rPr>
  </w:style>
  <w:style w:type="paragraph" w:customStyle="1" w:styleId="Titre40">
    <w:name w:val="Titre #4"/>
    <w:basedOn w:val="a1"/>
    <w:link w:val="Titre4"/>
    <w:rsid w:val="0020764A"/>
    <w:pPr>
      <w:widowControl w:val="0"/>
      <w:spacing w:after="340" w:line="240" w:lineRule="auto"/>
      <w:jc w:val="center"/>
      <w:outlineLvl w:val="3"/>
    </w:pPr>
    <w:rPr>
      <w:rFonts w:ascii="Tahoma" w:eastAsia="Tahoma" w:hAnsi="Tahoma" w:cs="Tahoma"/>
      <w:sz w:val="34"/>
      <w:szCs w:val="34"/>
    </w:rPr>
  </w:style>
  <w:style w:type="paragraph" w:customStyle="1" w:styleId="Titre70">
    <w:name w:val="Titre #7"/>
    <w:basedOn w:val="a1"/>
    <w:link w:val="Titre7"/>
    <w:rsid w:val="0020764A"/>
    <w:pPr>
      <w:widowControl w:val="0"/>
      <w:spacing w:after="0" w:line="252" w:lineRule="auto"/>
      <w:ind w:firstLine="420"/>
      <w:outlineLvl w:val="6"/>
    </w:pPr>
    <w:rPr>
      <w:rFonts w:ascii="Tahoma" w:eastAsia="Tahoma" w:hAnsi="Tahoma" w:cs="Tahoma"/>
    </w:rPr>
  </w:style>
  <w:style w:type="paragraph" w:customStyle="1" w:styleId="Texteducorps90">
    <w:name w:val="Texte du corps (9)"/>
    <w:basedOn w:val="a1"/>
    <w:link w:val="Texteducorps9"/>
    <w:rsid w:val="0020764A"/>
    <w:pPr>
      <w:widowControl w:val="0"/>
      <w:spacing w:line="240" w:lineRule="auto"/>
      <w:ind w:left="2040"/>
    </w:pPr>
    <w:rPr>
      <w:rFonts w:ascii="Tahoma" w:eastAsia="Tahoma" w:hAnsi="Tahoma" w:cs="Tahoma"/>
      <w:strike/>
      <w:sz w:val="8"/>
      <w:szCs w:val="8"/>
    </w:rPr>
  </w:style>
  <w:style w:type="paragraph" w:customStyle="1" w:styleId="Texteducorps100">
    <w:name w:val="Texte du corps (10)"/>
    <w:basedOn w:val="a1"/>
    <w:link w:val="Texteducorps10"/>
    <w:rsid w:val="0020764A"/>
    <w:pPr>
      <w:widowControl w:val="0"/>
      <w:spacing w:after="0" w:line="288" w:lineRule="auto"/>
      <w:ind w:firstLine="460"/>
    </w:pPr>
    <w:rPr>
      <w:rFonts w:ascii="Tahoma" w:eastAsia="Tahoma" w:hAnsi="Tahoma" w:cs="Tahoma"/>
    </w:rPr>
  </w:style>
  <w:style w:type="paragraph" w:customStyle="1" w:styleId="Titre50">
    <w:name w:val="Titre #5"/>
    <w:basedOn w:val="a1"/>
    <w:link w:val="Titre5"/>
    <w:rsid w:val="0020764A"/>
    <w:pPr>
      <w:widowControl w:val="0"/>
      <w:spacing w:after="0" w:line="197" w:lineRule="auto"/>
      <w:jc w:val="center"/>
      <w:outlineLvl w:val="4"/>
    </w:pPr>
    <w:rPr>
      <w:rFonts w:ascii="Tahoma" w:eastAsia="Tahoma" w:hAnsi="Tahoma" w:cs="Tahoma"/>
      <w:sz w:val="32"/>
      <w:szCs w:val="32"/>
    </w:rPr>
  </w:style>
  <w:style w:type="paragraph" w:customStyle="1" w:styleId="Titre30">
    <w:name w:val="Titre #3"/>
    <w:basedOn w:val="a1"/>
    <w:link w:val="Titre3"/>
    <w:rsid w:val="0020764A"/>
    <w:pPr>
      <w:widowControl w:val="0"/>
      <w:spacing w:before="130" w:after="150" w:line="240" w:lineRule="auto"/>
      <w:jc w:val="center"/>
      <w:outlineLvl w:val="2"/>
    </w:pPr>
    <w:rPr>
      <w:rFonts w:ascii="Tahoma" w:eastAsia="Tahoma" w:hAnsi="Tahoma" w:cs="Tahoma"/>
      <w:color w:val="665652"/>
      <w:sz w:val="46"/>
      <w:szCs w:val="46"/>
    </w:rPr>
  </w:style>
  <w:style w:type="paragraph" w:customStyle="1" w:styleId="Autres20">
    <w:name w:val="Autres (2)"/>
    <w:basedOn w:val="a1"/>
    <w:link w:val="Autres2"/>
    <w:rsid w:val="0020764A"/>
    <w:pPr>
      <w:widowControl w:val="0"/>
      <w:bidi w:val="0"/>
      <w:spacing w:after="0" w:line="240" w:lineRule="auto"/>
    </w:pPr>
    <w:rPr>
      <w:rFonts w:ascii="Tahoma" w:eastAsia="Tahoma" w:hAnsi="Tahoma" w:cs="Tahoma"/>
      <w:sz w:val="12"/>
      <w:szCs w:val="12"/>
    </w:rPr>
  </w:style>
  <w:style w:type="paragraph" w:customStyle="1" w:styleId="Tabledesmatires0">
    <w:name w:val="Table des matières"/>
    <w:basedOn w:val="a1"/>
    <w:link w:val="Tabledesmatires"/>
    <w:rsid w:val="0020764A"/>
    <w:pPr>
      <w:widowControl w:val="0"/>
      <w:spacing w:after="0" w:line="329" w:lineRule="auto"/>
    </w:pPr>
    <w:rPr>
      <w:rFonts w:ascii="Tahoma" w:eastAsia="Tahoma" w:hAnsi="Tahoma" w:cs="Tahoma"/>
      <w:sz w:val="17"/>
      <w:szCs w:val="17"/>
    </w:rPr>
  </w:style>
  <w:style w:type="paragraph" w:customStyle="1" w:styleId="Tabledesmatires20">
    <w:name w:val="Table des matières (2)"/>
    <w:basedOn w:val="a1"/>
    <w:link w:val="Tabledesmatires2"/>
    <w:rsid w:val="0020764A"/>
    <w:pPr>
      <w:widowControl w:val="0"/>
      <w:bidi w:val="0"/>
      <w:spacing w:after="60" w:line="240" w:lineRule="auto"/>
    </w:pPr>
    <w:rPr>
      <w:rFonts w:ascii="Courier New" w:eastAsia="Courier New" w:hAnsi="Courier New" w:cs="Courier New"/>
      <w:sz w:val="8"/>
      <w:szCs w:val="8"/>
    </w:rPr>
  </w:style>
  <w:style w:type="paragraph" w:styleId="af4">
    <w:name w:val="No Spacing"/>
    <w:uiPriority w:val="1"/>
    <w:qFormat/>
    <w:rsid w:val="00A82D69"/>
    <w:pPr>
      <w:spacing w:after="0" w:line="240" w:lineRule="auto"/>
    </w:pPr>
  </w:style>
  <w:style w:type="character" w:styleId="af5">
    <w:name w:val="Placeholder Text"/>
    <w:basedOn w:val="a2"/>
    <w:uiPriority w:val="99"/>
    <w:semiHidden/>
    <w:rsid w:val="0020764A"/>
    <w:rPr>
      <w:color w:val="666666"/>
    </w:rPr>
  </w:style>
  <w:style w:type="paragraph" w:styleId="af6">
    <w:name w:val="TOC Heading"/>
    <w:basedOn w:val="1"/>
    <w:next w:val="a1"/>
    <w:uiPriority w:val="39"/>
    <w:unhideWhenUsed/>
    <w:qFormat/>
    <w:rsid w:val="00811811"/>
    <w:pPr>
      <w:outlineLvl w:val="9"/>
    </w:pPr>
  </w:style>
  <w:style w:type="paragraph" w:styleId="22">
    <w:name w:val="toc 2"/>
    <w:basedOn w:val="a1"/>
    <w:next w:val="a1"/>
    <w:autoRedefine/>
    <w:uiPriority w:val="39"/>
    <w:unhideWhenUsed/>
    <w:rsid w:val="009034F4"/>
    <w:pPr>
      <w:spacing w:before="120" w:after="0"/>
      <w:ind w:left="220"/>
    </w:pPr>
    <w:rPr>
      <w:rFonts w:cstheme="minorHAnsi"/>
      <w:b/>
      <w:bCs/>
      <w:szCs w:val="26"/>
    </w:rPr>
  </w:style>
  <w:style w:type="paragraph" w:styleId="32">
    <w:name w:val="toc 3"/>
    <w:basedOn w:val="a1"/>
    <w:next w:val="a1"/>
    <w:autoRedefine/>
    <w:uiPriority w:val="39"/>
    <w:unhideWhenUsed/>
    <w:rsid w:val="009034F4"/>
    <w:pPr>
      <w:spacing w:after="0"/>
      <w:ind w:left="440"/>
    </w:pPr>
    <w:rPr>
      <w:rFonts w:cstheme="minorHAnsi"/>
      <w:sz w:val="20"/>
      <w:szCs w:val="24"/>
    </w:rPr>
  </w:style>
  <w:style w:type="paragraph" w:styleId="42">
    <w:name w:val="toc 4"/>
    <w:basedOn w:val="a1"/>
    <w:next w:val="a1"/>
    <w:autoRedefine/>
    <w:uiPriority w:val="39"/>
    <w:unhideWhenUsed/>
    <w:rsid w:val="009034F4"/>
    <w:pPr>
      <w:spacing w:after="0"/>
      <w:ind w:left="660"/>
    </w:pPr>
    <w:rPr>
      <w:rFonts w:cstheme="minorHAnsi"/>
      <w:sz w:val="20"/>
      <w:szCs w:val="24"/>
    </w:rPr>
  </w:style>
  <w:style w:type="paragraph" w:styleId="52">
    <w:name w:val="toc 5"/>
    <w:basedOn w:val="a1"/>
    <w:next w:val="a1"/>
    <w:autoRedefine/>
    <w:uiPriority w:val="39"/>
    <w:unhideWhenUsed/>
    <w:rsid w:val="009034F4"/>
    <w:pPr>
      <w:spacing w:after="0"/>
      <w:ind w:left="880"/>
    </w:pPr>
    <w:rPr>
      <w:rFonts w:cstheme="minorHAnsi"/>
      <w:sz w:val="20"/>
      <w:szCs w:val="24"/>
    </w:rPr>
  </w:style>
  <w:style w:type="paragraph" w:styleId="60">
    <w:name w:val="toc 6"/>
    <w:basedOn w:val="a1"/>
    <w:next w:val="a1"/>
    <w:autoRedefine/>
    <w:uiPriority w:val="39"/>
    <w:unhideWhenUsed/>
    <w:rsid w:val="009034F4"/>
    <w:pPr>
      <w:spacing w:after="0"/>
      <w:ind w:left="1100"/>
    </w:pPr>
    <w:rPr>
      <w:rFonts w:cstheme="minorHAnsi"/>
      <w:sz w:val="20"/>
      <w:szCs w:val="24"/>
    </w:rPr>
  </w:style>
  <w:style w:type="paragraph" w:styleId="70">
    <w:name w:val="toc 7"/>
    <w:basedOn w:val="a1"/>
    <w:next w:val="a1"/>
    <w:autoRedefine/>
    <w:uiPriority w:val="39"/>
    <w:unhideWhenUsed/>
    <w:rsid w:val="009034F4"/>
    <w:pPr>
      <w:spacing w:after="0"/>
      <w:ind w:left="1320"/>
    </w:pPr>
    <w:rPr>
      <w:rFonts w:cstheme="minorHAnsi"/>
      <w:sz w:val="20"/>
      <w:szCs w:val="24"/>
    </w:rPr>
  </w:style>
  <w:style w:type="paragraph" w:styleId="80">
    <w:name w:val="toc 8"/>
    <w:basedOn w:val="a1"/>
    <w:next w:val="a1"/>
    <w:autoRedefine/>
    <w:uiPriority w:val="39"/>
    <w:unhideWhenUsed/>
    <w:rsid w:val="009034F4"/>
    <w:pPr>
      <w:spacing w:after="0"/>
      <w:ind w:left="1540"/>
    </w:pPr>
    <w:rPr>
      <w:rFonts w:cstheme="minorHAnsi"/>
      <w:sz w:val="20"/>
      <w:szCs w:val="24"/>
    </w:rPr>
  </w:style>
  <w:style w:type="paragraph" w:styleId="90">
    <w:name w:val="toc 9"/>
    <w:basedOn w:val="a1"/>
    <w:next w:val="a1"/>
    <w:autoRedefine/>
    <w:uiPriority w:val="39"/>
    <w:unhideWhenUsed/>
    <w:rsid w:val="009034F4"/>
    <w:pPr>
      <w:spacing w:after="0"/>
      <w:ind w:left="1760"/>
    </w:pPr>
    <w:rPr>
      <w:rFonts w:cstheme="minorHAnsi"/>
      <w:sz w:val="20"/>
      <w:szCs w:val="24"/>
    </w:rPr>
  </w:style>
  <w:style w:type="numbering" w:customStyle="1" w:styleId="23">
    <w:name w:val="بلا قائمة2"/>
    <w:next w:val="a4"/>
    <w:uiPriority w:val="99"/>
    <w:semiHidden/>
    <w:unhideWhenUsed/>
    <w:rsid w:val="00C54616"/>
  </w:style>
  <w:style w:type="paragraph" w:customStyle="1" w:styleId="ng-star-inserted">
    <w:name w:val="ng-star-inserted"/>
    <w:basedOn w:val="a1"/>
    <w:rsid w:val="00D5524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2"/>
    <w:rsid w:val="00D5524B"/>
  </w:style>
  <w:style w:type="paragraph" w:styleId="af7">
    <w:name w:val="caption"/>
    <w:basedOn w:val="a1"/>
    <w:next w:val="a1"/>
    <w:uiPriority w:val="35"/>
    <w:semiHidden/>
    <w:unhideWhenUsed/>
    <w:qFormat/>
    <w:rsid w:val="00A82D69"/>
    <w:pPr>
      <w:spacing w:after="200" w:line="240" w:lineRule="auto"/>
    </w:pPr>
    <w:rPr>
      <w:i/>
      <w:iCs/>
      <w:color w:val="323232" w:themeColor="text2"/>
      <w:sz w:val="18"/>
      <w:szCs w:val="18"/>
    </w:rPr>
  </w:style>
  <w:style w:type="character" w:styleId="af8">
    <w:name w:val="Strong"/>
    <w:basedOn w:val="a2"/>
    <w:uiPriority w:val="22"/>
    <w:qFormat/>
    <w:rsid w:val="00A82D69"/>
    <w:rPr>
      <w:b/>
      <w:bCs/>
      <w:color w:val="000000" w:themeColor="text1"/>
    </w:rPr>
  </w:style>
  <w:style w:type="character" w:styleId="af9">
    <w:name w:val="Emphasis"/>
    <w:basedOn w:val="a2"/>
    <w:uiPriority w:val="20"/>
    <w:qFormat/>
    <w:rsid w:val="00A82D69"/>
    <w:rPr>
      <w:i/>
      <w:iCs/>
      <w:color w:val="auto"/>
    </w:rPr>
  </w:style>
  <w:style w:type="character" w:styleId="afa">
    <w:name w:val="Subtle Emphasis"/>
    <w:basedOn w:val="a2"/>
    <w:uiPriority w:val="19"/>
    <w:qFormat/>
    <w:rsid w:val="00A82D69"/>
    <w:rPr>
      <w:i/>
      <w:iCs/>
      <w:color w:val="404040" w:themeColor="text1" w:themeTint="BF"/>
    </w:rPr>
  </w:style>
  <w:style w:type="character" w:styleId="afb">
    <w:name w:val="Subtle Reference"/>
    <w:basedOn w:val="a2"/>
    <w:uiPriority w:val="31"/>
    <w:qFormat/>
    <w:rsid w:val="00A82D69"/>
    <w:rPr>
      <w:smallCaps/>
      <w:color w:val="404040" w:themeColor="text1" w:themeTint="BF"/>
      <w:u w:val="single" w:color="7F7F7F" w:themeColor="text1" w:themeTint="80"/>
    </w:rPr>
  </w:style>
  <w:style w:type="character" w:styleId="afc">
    <w:name w:val="Book Title"/>
    <w:basedOn w:val="a2"/>
    <w:uiPriority w:val="33"/>
    <w:qFormat/>
    <w:rsid w:val="00A82D69"/>
    <w:rPr>
      <w:b w:val="0"/>
      <w:bCs w:val="0"/>
      <w:smallCaps/>
      <w:spacing w:val="5"/>
    </w:rPr>
  </w:style>
  <w:style w:type="paragraph" w:styleId="Index1">
    <w:name w:val="index 1"/>
    <w:basedOn w:val="a1"/>
    <w:next w:val="a1"/>
    <w:autoRedefine/>
    <w:uiPriority w:val="99"/>
    <w:semiHidden/>
    <w:unhideWhenUsed/>
    <w:rsid w:val="0065671F"/>
    <w:pPr>
      <w:spacing w:after="0" w:line="240" w:lineRule="auto"/>
      <w:ind w:left="220" w:hanging="220"/>
    </w:pPr>
  </w:style>
  <w:style w:type="paragraph" w:styleId="Index2">
    <w:name w:val="index 2"/>
    <w:basedOn w:val="a1"/>
    <w:next w:val="a1"/>
    <w:autoRedefine/>
    <w:uiPriority w:val="99"/>
    <w:semiHidden/>
    <w:unhideWhenUsed/>
    <w:rsid w:val="0065671F"/>
    <w:pPr>
      <w:spacing w:after="0" w:line="240" w:lineRule="auto"/>
      <w:ind w:left="440" w:hanging="220"/>
    </w:pPr>
  </w:style>
  <w:style w:type="paragraph" w:styleId="Index3">
    <w:name w:val="index 3"/>
    <w:basedOn w:val="a1"/>
    <w:next w:val="a1"/>
    <w:autoRedefine/>
    <w:uiPriority w:val="99"/>
    <w:semiHidden/>
    <w:unhideWhenUsed/>
    <w:rsid w:val="0065671F"/>
    <w:pPr>
      <w:spacing w:after="0" w:line="240" w:lineRule="auto"/>
      <w:ind w:left="660" w:hanging="220"/>
    </w:pPr>
  </w:style>
  <w:style w:type="paragraph" w:styleId="Index4">
    <w:name w:val="index 4"/>
    <w:basedOn w:val="a1"/>
    <w:next w:val="a1"/>
    <w:autoRedefine/>
    <w:uiPriority w:val="99"/>
    <w:semiHidden/>
    <w:unhideWhenUsed/>
    <w:rsid w:val="0065671F"/>
    <w:pPr>
      <w:spacing w:after="0" w:line="240" w:lineRule="auto"/>
      <w:ind w:left="880" w:hanging="220"/>
    </w:pPr>
  </w:style>
  <w:style w:type="paragraph" w:styleId="Index5">
    <w:name w:val="index 5"/>
    <w:basedOn w:val="a1"/>
    <w:next w:val="a1"/>
    <w:autoRedefine/>
    <w:uiPriority w:val="99"/>
    <w:semiHidden/>
    <w:unhideWhenUsed/>
    <w:rsid w:val="0065671F"/>
    <w:pPr>
      <w:spacing w:after="0" w:line="240" w:lineRule="auto"/>
      <w:ind w:left="1100" w:hanging="220"/>
    </w:pPr>
  </w:style>
  <w:style w:type="paragraph" w:styleId="Index6">
    <w:name w:val="index 6"/>
    <w:basedOn w:val="a1"/>
    <w:next w:val="a1"/>
    <w:autoRedefine/>
    <w:uiPriority w:val="99"/>
    <w:semiHidden/>
    <w:unhideWhenUsed/>
    <w:rsid w:val="0065671F"/>
    <w:pPr>
      <w:spacing w:after="0" w:line="240" w:lineRule="auto"/>
      <w:ind w:left="1320" w:hanging="220"/>
    </w:pPr>
  </w:style>
  <w:style w:type="paragraph" w:styleId="Index7">
    <w:name w:val="index 7"/>
    <w:basedOn w:val="a1"/>
    <w:next w:val="a1"/>
    <w:autoRedefine/>
    <w:uiPriority w:val="99"/>
    <w:semiHidden/>
    <w:unhideWhenUsed/>
    <w:rsid w:val="0065671F"/>
    <w:pPr>
      <w:spacing w:after="0" w:line="240" w:lineRule="auto"/>
      <w:ind w:left="1540" w:hanging="220"/>
    </w:pPr>
  </w:style>
  <w:style w:type="paragraph" w:styleId="Index8">
    <w:name w:val="index 8"/>
    <w:basedOn w:val="a1"/>
    <w:next w:val="a1"/>
    <w:autoRedefine/>
    <w:uiPriority w:val="99"/>
    <w:semiHidden/>
    <w:unhideWhenUsed/>
    <w:rsid w:val="0065671F"/>
    <w:pPr>
      <w:spacing w:after="0" w:line="240" w:lineRule="auto"/>
      <w:ind w:left="1760" w:hanging="220"/>
    </w:pPr>
  </w:style>
  <w:style w:type="paragraph" w:styleId="Index9">
    <w:name w:val="index 9"/>
    <w:basedOn w:val="a1"/>
    <w:next w:val="a1"/>
    <w:autoRedefine/>
    <w:uiPriority w:val="99"/>
    <w:semiHidden/>
    <w:unhideWhenUsed/>
    <w:rsid w:val="0065671F"/>
    <w:pPr>
      <w:spacing w:after="0" w:line="240" w:lineRule="auto"/>
      <w:ind w:left="1980" w:hanging="220"/>
    </w:pPr>
  </w:style>
  <w:style w:type="paragraph" w:styleId="HTML">
    <w:name w:val="HTML Preformatted"/>
    <w:basedOn w:val="a1"/>
    <w:link w:val="HTMLChar"/>
    <w:uiPriority w:val="99"/>
    <w:semiHidden/>
    <w:unhideWhenUsed/>
    <w:rsid w:val="0065671F"/>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65671F"/>
    <w:rPr>
      <w:rFonts w:ascii="Consolas" w:hAnsi="Consolas"/>
      <w:sz w:val="20"/>
      <w:szCs w:val="20"/>
    </w:rPr>
  </w:style>
  <w:style w:type="paragraph" w:styleId="afd">
    <w:name w:val="Date"/>
    <w:basedOn w:val="a1"/>
    <w:next w:val="a1"/>
    <w:link w:val="Char7"/>
    <w:uiPriority w:val="99"/>
    <w:semiHidden/>
    <w:unhideWhenUsed/>
    <w:rsid w:val="0065671F"/>
  </w:style>
  <w:style w:type="character" w:customStyle="1" w:styleId="Char7">
    <w:name w:val="تاريخ Char"/>
    <w:basedOn w:val="a2"/>
    <w:link w:val="afd"/>
    <w:uiPriority w:val="99"/>
    <w:semiHidden/>
    <w:rsid w:val="0065671F"/>
  </w:style>
  <w:style w:type="paragraph" w:styleId="afe">
    <w:name w:val="Salutation"/>
    <w:basedOn w:val="a1"/>
    <w:next w:val="a1"/>
    <w:link w:val="Char8"/>
    <w:uiPriority w:val="99"/>
    <w:semiHidden/>
    <w:unhideWhenUsed/>
    <w:rsid w:val="0065671F"/>
  </w:style>
  <w:style w:type="character" w:customStyle="1" w:styleId="Char8">
    <w:name w:val="تحية Char"/>
    <w:basedOn w:val="a2"/>
    <w:link w:val="afe"/>
    <w:uiPriority w:val="99"/>
    <w:semiHidden/>
    <w:rsid w:val="0065671F"/>
  </w:style>
  <w:style w:type="paragraph" w:styleId="aff">
    <w:name w:val="Signature"/>
    <w:basedOn w:val="a1"/>
    <w:link w:val="Char9"/>
    <w:uiPriority w:val="99"/>
    <w:semiHidden/>
    <w:unhideWhenUsed/>
    <w:rsid w:val="0065671F"/>
    <w:pPr>
      <w:spacing w:after="0" w:line="240" w:lineRule="auto"/>
      <w:ind w:left="4252"/>
    </w:pPr>
  </w:style>
  <w:style w:type="character" w:customStyle="1" w:styleId="Char9">
    <w:name w:val="توقيع Char"/>
    <w:basedOn w:val="a2"/>
    <w:link w:val="aff"/>
    <w:uiPriority w:val="99"/>
    <w:semiHidden/>
    <w:rsid w:val="0065671F"/>
  </w:style>
  <w:style w:type="paragraph" w:styleId="aff0">
    <w:name w:val="E-mail Signature"/>
    <w:basedOn w:val="a1"/>
    <w:link w:val="Chara"/>
    <w:uiPriority w:val="99"/>
    <w:semiHidden/>
    <w:unhideWhenUsed/>
    <w:rsid w:val="0065671F"/>
    <w:pPr>
      <w:spacing w:after="0" w:line="240" w:lineRule="auto"/>
    </w:pPr>
  </w:style>
  <w:style w:type="character" w:customStyle="1" w:styleId="Chara">
    <w:name w:val="توقيع البريد الإلكتروني Char"/>
    <w:basedOn w:val="a2"/>
    <w:link w:val="aff0"/>
    <w:uiPriority w:val="99"/>
    <w:semiHidden/>
    <w:rsid w:val="0065671F"/>
  </w:style>
  <w:style w:type="paragraph" w:styleId="aff1">
    <w:name w:val="table of figures"/>
    <w:basedOn w:val="a1"/>
    <w:next w:val="a1"/>
    <w:uiPriority w:val="99"/>
    <w:semiHidden/>
    <w:unhideWhenUsed/>
    <w:rsid w:val="0065671F"/>
    <w:pPr>
      <w:spacing w:after="0"/>
    </w:pPr>
  </w:style>
  <w:style w:type="paragraph" w:styleId="aff2">
    <w:name w:val="table of authorities"/>
    <w:basedOn w:val="a1"/>
    <w:next w:val="a1"/>
    <w:uiPriority w:val="99"/>
    <w:semiHidden/>
    <w:unhideWhenUsed/>
    <w:rsid w:val="0065671F"/>
    <w:pPr>
      <w:spacing w:after="0"/>
      <w:ind w:left="220" w:hanging="220"/>
    </w:pPr>
  </w:style>
  <w:style w:type="paragraph" w:styleId="aff3">
    <w:name w:val="Closing"/>
    <w:basedOn w:val="a1"/>
    <w:link w:val="Charb"/>
    <w:uiPriority w:val="99"/>
    <w:semiHidden/>
    <w:unhideWhenUsed/>
    <w:rsid w:val="0065671F"/>
    <w:pPr>
      <w:spacing w:after="0" w:line="240" w:lineRule="auto"/>
      <w:ind w:left="4252"/>
    </w:pPr>
  </w:style>
  <w:style w:type="character" w:customStyle="1" w:styleId="Charb">
    <w:name w:val="خاتمة Char"/>
    <w:basedOn w:val="a2"/>
    <w:link w:val="aff3"/>
    <w:uiPriority w:val="99"/>
    <w:semiHidden/>
    <w:rsid w:val="0065671F"/>
  </w:style>
  <w:style w:type="paragraph" w:styleId="aff4">
    <w:name w:val="Document Map"/>
    <w:basedOn w:val="a1"/>
    <w:link w:val="Charc"/>
    <w:uiPriority w:val="99"/>
    <w:semiHidden/>
    <w:unhideWhenUsed/>
    <w:rsid w:val="0065671F"/>
    <w:pPr>
      <w:spacing w:after="0" w:line="240" w:lineRule="auto"/>
    </w:pPr>
    <w:rPr>
      <w:rFonts w:ascii="Tahoma" w:hAnsi="Tahoma" w:cs="Tahoma"/>
      <w:sz w:val="16"/>
      <w:szCs w:val="16"/>
    </w:rPr>
  </w:style>
  <w:style w:type="character" w:customStyle="1" w:styleId="Charc">
    <w:name w:val="خريطة المستند Char"/>
    <w:basedOn w:val="a2"/>
    <w:link w:val="aff4"/>
    <w:uiPriority w:val="99"/>
    <w:semiHidden/>
    <w:rsid w:val="0065671F"/>
    <w:rPr>
      <w:rFonts w:ascii="Tahoma" w:hAnsi="Tahoma" w:cs="Tahoma"/>
      <w:sz w:val="16"/>
      <w:szCs w:val="16"/>
    </w:rPr>
  </w:style>
  <w:style w:type="paragraph" w:styleId="aff5">
    <w:name w:val="Message Header"/>
    <w:basedOn w:val="a1"/>
    <w:link w:val="Chard"/>
    <w:uiPriority w:val="99"/>
    <w:semiHidden/>
    <w:unhideWhenUsed/>
    <w:rsid w:val="0065671F"/>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d">
    <w:name w:val="رأس رسالة Char"/>
    <w:basedOn w:val="a2"/>
    <w:link w:val="aff5"/>
    <w:uiPriority w:val="99"/>
    <w:semiHidden/>
    <w:rsid w:val="0065671F"/>
    <w:rPr>
      <w:rFonts w:asciiTheme="majorHAnsi" w:eastAsiaTheme="majorEastAsia" w:hAnsiTheme="majorHAnsi" w:cstheme="majorBidi"/>
      <w:sz w:val="24"/>
      <w:szCs w:val="24"/>
      <w:shd w:val="pct20" w:color="auto" w:fill="auto"/>
    </w:rPr>
  </w:style>
  <w:style w:type="paragraph" w:styleId="aff6">
    <w:name w:val="Normal Indent"/>
    <w:basedOn w:val="a1"/>
    <w:uiPriority w:val="99"/>
    <w:semiHidden/>
    <w:unhideWhenUsed/>
    <w:rsid w:val="0065671F"/>
    <w:pPr>
      <w:ind w:left="720"/>
    </w:pPr>
  </w:style>
  <w:style w:type="paragraph" w:styleId="HTML0">
    <w:name w:val="HTML Address"/>
    <w:basedOn w:val="a1"/>
    <w:link w:val="HTMLChar0"/>
    <w:uiPriority w:val="99"/>
    <w:semiHidden/>
    <w:unhideWhenUsed/>
    <w:rsid w:val="0065671F"/>
    <w:pPr>
      <w:spacing w:after="0" w:line="240" w:lineRule="auto"/>
    </w:pPr>
    <w:rPr>
      <w:i/>
      <w:iCs/>
    </w:rPr>
  </w:style>
  <w:style w:type="character" w:customStyle="1" w:styleId="HTMLChar0">
    <w:name w:val="عنوان HTML Char"/>
    <w:basedOn w:val="a2"/>
    <w:link w:val="HTML0"/>
    <w:uiPriority w:val="99"/>
    <w:semiHidden/>
    <w:rsid w:val="0065671F"/>
    <w:rPr>
      <w:i/>
      <w:iCs/>
    </w:rPr>
  </w:style>
  <w:style w:type="paragraph" w:styleId="aff7">
    <w:name w:val="envelope address"/>
    <w:basedOn w:val="a1"/>
    <w:uiPriority w:val="99"/>
    <w:semiHidden/>
    <w:unhideWhenUsed/>
    <w:rsid w:val="0065671F"/>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8">
    <w:name w:val="toa heading"/>
    <w:basedOn w:val="a1"/>
    <w:next w:val="a1"/>
    <w:uiPriority w:val="99"/>
    <w:semiHidden/>
    <w:unhideWhenUsed/>
    <w:rsid w:val="0065671F"/>
    <w:pPr>
      <w:spacing w:before="120"/>
    </w:pPr>
    <w:rPr>
      <w:rFonts w:asciiTheme="majorHAnsi" w:eastAsiaTheme="majorEastAsia" w:hAnsiTheme="majorHAnsi" w:cstheme="majorBidi"/>
      <w:b/>
      <w:bCs/>
      <w:sz w:val="24"/>
      <w:szCs w:val="24"/>
    </w:rPr>
  </w:style>
  <w:style w:type="paragraph" w:styleId="aff9">
    <w:name w:val="index heading"/>
    <w:basedOn w:val="a1"/>
    <w:next w:val="Index1"/>
    <w:uiPriority w:val="99"/>
    <w:semiHidden/>
    <w:unhideWhenUsed/>
    <w:rsid w:val="0065671F"/>
    <w:rPr>
      <w:rFonts w:asciiTheme="majorHAnsi" w:eastAsiaTheme="majorEastAsia" w:hAnsiTheme="majorHAnsi" w:cstheme="majorBidi"/>
      <w:b/>
      <w:bCs/>
    </w:rPr>
  </w:style>
  <w:style w:type="paragraph" w:styleId="affa">
    <w:name w:val="Note Heading"/>
    <w:basedOn w:val="a1"/>
    <w:next w:val="a1"/>
    <w:link w:val="Chare"/>
    <w:uiPriority w:val="99"/>
    <w:semiHidden/>
    <w:unhideWhenUsed/>
    <w:rsid w:val="0065671F"/>
    <w:pPr>
      <w:spacing w:after="0" w:line="240" w:lineRule="auto"/>
    </w:pPr>
  </w:style>
  <w:style w:type="character" w:customStyle="1" w:styleId="Chare">
    <w:name w:val="عنوان ملاحظة Char"/>
    <w:basedOn w:val="a2"/>
    <w:link w:val="affa"/>
    <w:uiPriority w:val="99"/>
    <w:semiHidden/>
    <w:rsid w:val="0065671F"/>
  </w:style>
  <w:style w:type="paragraph" w:styleId="affb">
    <w:name w:val="List"/>
    <w:basedOn w:val="a1"/>
    <w:uiPriority w:val="99"/>
    <w:semiHidden/>
    <w:unhideWhenUsed/>
    <w:rsid w:val="0065671F"/>
    <w:pPr>
      <w:ind w:left="283" w:hanging="283"/>
      <w:contextualSpacing/>
    </w:pPr>
  </w:style>
  <w:style w:type="paragraph" w:styleId="24">
    <w:name w:val="List 2"/>
    <w:basedOn w:val="a1"/>
    <w:uiPriority w:val="99"/>
    <w:semiHidden/>
    <w:unhideWhenUsed/>
    <w:rsid w:val="0065671F"/>
    <w:pPr>
      <w:ind w:left="566" w:hanging="283"/>
      <w:contextualSpacing/>
    </w:pPr>
  </w:style>
  <w:style w:type="paragraph" w:styleId="33">
    <w:name w:val="List 3"/>
    <w:basedOn w:val="a1"/>
    <w:uiPriority w:val="99"/>
    <w:semiHidden/>
    <w:unhideWhenUsed/>
    <w:rsid w:val="0065671F"/>
    <w:pPr>
      <w:ind w:left="849" w:hanging="283"/>
      <w:contextualSpacing/>
    </w:pPr>
  </w:style>
  <w:style w:type="paragraph" w:styleId="43">
    <w:name w:val="List 4"/>
    <w:basedOn w:val="a1"/>
    <w:uiPriority w:val="99"/>
    <w:semiHidden/>
    <w:unhideWhenUsed/>
    <w:rsid w:val="0065671F"/>
    <w:pPr>
      <w:ind w:left="1132" w:hanging="283"/>
      <w:contextualSpacing/>
    </w:pPr>
  </w:style>
  <w:style w:type="paragraph" w:styleId="53">
    <w:name w:val="List 5"/>
    <w:basedOn w:val="a1"/>
    <w:uiPriority w:val="99"/>
    <w:semiHidden/>
    <w:unhideWhenUsed/>
    <w:rsid w:val="0065671F"/>
    <w:pPr>
      <w:ind w:left="1415" w:hanging="283"/>
      <w:contextualSpacing/>
    </w:pPr>
  </w:style>
  <w:style w:type="paragraph" w:styleId="a">
    <w:name w:val="List Number"/>
    <w:basedOn w:val="a1"/>
    <w:uiPriority w:val="99"/>
    <w:semiHidden/>
    <w:unhideWhenUsed/>
    <w:rsid w:val="0065671F"/>
    <w:pPr>
      <w:numPr>
        <w:numId w:val="420"/>
      </w:numPr>
      <w:contextualSpacing/>
    </w:pPr>
  </w:style>
  <w:style w:type="paragraph" w:styleId="2">
    <w:name w:val="List Number 2"/>
    <w:basedOn w:val="a1"/>
    <w:uiPriority w:val="99"/>
    <w:semiHidden/>
    <w:unhideWhenUsed/>
    <w:rsid w:val="0065671F"/>
    <w:pPr>
      <w:numPr>
        <w:numId w:val="421"/>
      </w:numPr>
      <w:contextualSpacing/>
    </w:pPr>
  </w:style>
  <w:style w:type="paragraph" w:styleId="3">
    <w:name w:val="List Number 3"/>
    <w:basedOn w:val="a1"/>
    <w:uiPriority w:val="99"/>
    <w:semiHidden/>
    <w:unhideWhenUsed/>
    <w:rsid w:val="0065671F"/>
    <w:pPr>
      <w:numPr>
        <w:numId w:val="422"/>
      </w:numPr>
      <w:contextualSpacing/>
    </w:pPr>
  </w:style>
  <w:style w:type="paragraph" w:styleId="4">
    <w:name w:val="List Number 4"/>
    <w:basedOn w:val="a1"/>
    <w:uiPriority w:val="99"/>
    <w:semiHidden/>
    <w:unhideWhenUsed/>
    <w:rsid w:val="0065671F"/>
    <w:pPr>
      <w:numPr>
        <w:numId w:val="423"/>
      </w:numPr>
      <w:contextualSpacing/>
    </w:pPr>
  </w:style>
  <w:style w:type="paragraph" w:styleId="5">
    <w:name w:val="List Number 5"/>
    <w:basedOn w:val="a1"/>
    <w:uiPriority w:val="99"/>
    <w:semiHidden/>
    <w:unhideWhenUsed/>
    <w:rsid w:val="0065671F"/>
    <w:pPr>
      <w:numPr>
        <w:numId w:val="424"/>
      </w:numPr>
      <w:contextualSpacing/>
    </w:pPr>
  </w:style>
  <w:style w:type="paragraph" w:styleId="affc">
    <w:name w:val="List Continue"/>
    <w:basedOn w:val="a1"/>
    <w:uiPriority w:val="99"/>
    <w:semiHidden/>
    <w:unhideWhenUsed/>
    <w:rsid w:val="0065671F"/>
    <w:pPr>
      <w:spacing w:after="120"/>
      <w:ind w:left="283"/>
      <w:contextualSpacing/>
    </w:pPr>
  </w:style>
  <w:style w:type="paragraph" w:styleId="25">
    <w:name w:val="List Continue 2"/>
    <w:basedOn w:val="a1"/>
    <w:uiPriority w:val="99"/>
    <w:semiHidden/>
    <w:unhideWhenUsed/>
    <w:rsid w:val="0065671F"/>
    <w:pPr>
      <w:spacing w:after="120"/>
      <w:ind w:left="566"/>
      <w:contextualSpacing/>
    </w:pPr>
  </w:style>
  <w:style w:type="paragraph" w:styleId="34">
    <w:name w:val="List Continue 3"/>
    <w:basedOn w:val="a1"/>
    <w:uiPriority w:val="99"/>
    <w:semiHidden/>
    <w:unhideWhenUsed/>
    <w:rsid w:val="0065671F"/>
    <w:pPr>
      <w:spacing w:after="120"/>
      <w:ind w:left="849"/>
      <w:contextualSpacing/>
    </w:pPr>
  </w:style>
  <w:style w:type="paragraph" w:styleId="44">
    <w:name w:val="List Continue 4"/>
    <w:basedOn w:val="a1"/>
    <w:uiPriority w:val="99"/>
    <w:semiHidden/>
    <w:unhideWhenUsed/>
    <w:rsid w:val="0065671F"/>
    <w:pPr>
      <w:spacing w:after="120"/>
      <w:ind w:left="1132"/>
      <w:contextualSpacing/>
    </w:pPr>
  </w:style>
  <w:style w:type="paragraph" w:styleId="54">
    <w:name w:val="List Continue 5"/>
    <w:basedOn w:val="a1"/>
    <w:uiPriority w:val="99"/>
    <w:semiHidden/>
    <w:unhideWhenUsed/>
    <w:rsid w:val="0065671F"/>
    <w:pPr>
      <w:spacing w:after="120"/>
      <w:ind w:left="1415"/>
      <w:contextualSpacing/>
    </w:pPr>
  </w:style>
  <w:style w:type="paragraph" w:styleId="a0">
    <w:name w:val="List Bullet"/>
    <w:basedOn w:val="a1"/>
    <w:uiPriority w:val="99"/>
    <w:semiHidden/>
    <w:unhideWhenUsed/>
    <w:rsid w:val="0065671F"/>
    <w:pPr>
      <w:numPr>
        <w:numId w:val="425"/>
      </w:numPr>
      <w:contextualSpacing/>
    </w:pPr>
  </w:style>
  <w:style w:type="paragraph" w:styleId="20">
    <w:name w:val="List Bullet 2"/>
    <w:basedOn w:val="a1"/>
    <w:uiPriority w:val="99"/>
    <w:semiHidden/>
    <w:unhideWhenUsed/>
    <w:rsid w:val="0065671F"/>
    <w:pPr>
      <w:numPr>
        <w:numId w:val="426"/>
      </w:numPr>
      <w:contextualSpacing/>
    </w:pPr>
  </w:style>
  <w:style w:type="paragraph" w:styleId="30">
    <w:name w:val="List Bullet 3"/>
    <w:basedOn w:val="a1"/>
    <w:uiPriority w:val="99"/>
    <w:semiHidden/>
    <w:unhideWhenUsed/>
    <w:rsid w:val="0065671F"/>
    <w:pPr>
      <w:numPr>
        <w:numId w:val="427"/>
      </w:numPr>
      <w:contextualSpacing/>
    </w:pPr>
  </w:style>
  <w:style w:type="paragraph" w:styleId="40">
    <w:name w:val="List Bullet 4"/>
    <w:basedOn w:val="a1"/>
    <w:uiPriority w:val="99"/>
    <w:semiHidden/>
    <w:unhideWhenUsed/>
    <w:rsid w:val="0065671F"/>
    <w:pPr>
      <w:numPr>
        <w:numId w:val="428"/>
      </w:numPr>
      <w:contextualSpacing/>
    </w:pPr>
  </w:style>
  <w:style w:type="paragraph" w:styleId="50">
    <w:name w:val="List Bullet 5"/>
    <w:basedOn w:val="a1"/>
    <w:uiPriority w:val="99"/>
    <w:semiHidden/>
    <w:unhideWhenUsed/>
    <w:rsid w:val="0065671F"/>
    <w:pPr>
      <w:numPr>
        <w:numId w:val="429"/>
      </w:numPr>
      <w:contextualSpacing/>
    </w:pPr>
  </w:style>
  <w:style w:type="paragraph" w:styleId="affd">
    <w:name w:val="Bibliography"/>
    <w:basedOn w:val="a1"/>
    <w:next w:val="a1"/>
    <w:uiPriority w:val="37"/>
    <w:semiHidden/>
    <w:unhideWhenUsed/>
    <w:rsid w:val="0065671F"/>
  </w:style>
  <w:style w:type="paragraph" w:styleId="affe">
    <w:name w:val="envelope return"/>
    <w:basedOn w:val="a1"/>
    <w:uiPriority w:val="99"/>
    <w:semiHidden/>
    <w:unhideWhenUsed/>
    <w:rsid w:val="0065671F"/>
    <w:pPr>
      <w:spacing w:after="0" w:line="240" w:lineRule="auto"/>
    </w:pPr>
    <w:rPr>
      <w:rFonts w:asciiTheme="majorHAnsi" w:eastAsiaTheme="majorEastAsia" w:hAnsiTheme="majorHAnsi" w:cstheme="majorBidi"/>
      <w:sz w:val="20"/>
      <w:szCs w:val="20"/>
    </w:rPr>
  </w:style>
  <w:style w:type="paragraph" w:styleId="afff">
    <w:name w:val="annotation text"/>
    <w:basedOn w:val="a1"/>
    <w:link w:val="Charf"/>
    <w:uiPriority w:val="99"/>
    <w:semiHidden/>
    <w:unhideWhenUsed/>
    <w:rsid w:val="0065671F"/>
    <w:pPr>
      <w:spacing w:line="240" w:lineRule="auto"/>
    </w:pPr>
    <w:rPr>
      <w:sz w:val="20"/>
      <w:szCs w:val="20"/>
    </w:rPr>
  </w:style>
  <w:style w:type="character" w:customStyle="1" w:styleId="Charf">
    <w:name w:val="نص تعليق Char"/>
    <w:basedOn w:val="a2"/>
    <w:link w:val="afff"/>
    <w:uiPriority w:val="99"/>
    <w:semiHidden/>
    <w:rsid w:val="0065671F"/>
    <w:rPr>
      <w:sz w:val="20"/>
      <w:szCs w:val="20"/>
    </w:rPr>
  </w:style>
  <w:style w:type="paragraph" w:styleId="afff0">
    <w:name w:val="annotation subject"/>
    <w:basedOn w:val="afff"/>
    <w:next w:val="afff"/>
    <w:link w:val="Charf0"/>
    <w:uiPriority w:val="99"/>
    <w:semiHidden/>
    <w:unhideWhenUsed/>
    <w:rsid w:val="0065671F"/>
    <w:rPr>
      <w:b/>
      <w:bCs/>
    </w:rPr>
  </w:style>
  <w:style w:type="character" w:customStyle="1" w:styleId="Charf0">
    <w:name w:val="موضوع تعليق Char"/>
    <w:basedOn w:val="Charf"/>
    <w:link w:val="afff0"/>
    <w:uiPriority w:val="99"/>
    <w:semiHidden/>
    <w:rsid w:val="0065671F"/>
    <w:rPr>
      <w:b/>
      <w:bCs/>
      <w:sz w:val="20"/>
      <w:szCs w:val="20"/>
    </w:rPr>
  </w:style>
  <w:style w:type="paragraph" w:styleId="26">
    <w:name w:val="Body Text 2"/>
    <w:basedOn w:val="a1"/>
    <w:link w:val="2Char0"/>
    <w:uiPriority w:val="99"/>
    <w:semiHidden/>
    <w:unhideWhenUsed/>
    <w:rsid w:val="0065671F"/>
    <w:pPr>
      <w:spacing w:after="120" w:line="480" w:lineRule="auto"/>
    </w:pPr>
  </w:style>
  <w:style w:type="character" w:customStyle="1" w:styleId="2Char0">
    <w:name w:val="نص أساسي 2 Char"/>
    <w:basedOn w:val="a2"/>
    <w:link w:val="26"/>
    <w:uiPriority w:val="99"/>
    <w:semiHidden/>
    <w:rsid w:val="0065671F"/>
  </w:style>
  <w:style w:type="paragraph" w:styleId="35">
    <w:name w:val="Body Text 3"/>
    <w:basedOn w:val="a1"/>
    <w:link w:val="3Char0"/>
    <w:uiPriority w:val="99"/>
    <w:semiHidden/>
    <w:unhideWhenUsed/>
    <w:rsid w:val="0065671F"/>
    <w:pPr>
      <w:spacing w:after="120"/>
    </w:pPr>
    <w:rPr>
      <w:sz w:val="16"/>
      <w:szCs w:val="16"/>
    </w:rPr>
  </w:style>
  <w:style w:type="character" w:customStyle="1" w:styleId="3Char0">
    <w:name w:val="نص أساسي 3 Char"/>
    <w:basedOn w:val="a2"/>
    <w:link w:val="35"/>
    <w:uiPriority w:val="99"/>
    <w:semiHidden/>
    <w:rsid w:val="0065671F"/>
    <w:rPr>
      <w:sz w:val="16"/>
      <w:szCs w:val="16"/>
    </w:rPr>
  </w:style>
  <w:style w:type="paragraph" w:styleId="afff1">
    <w:name w:val="Body Text Indent"/>
    <w:basedOn w:val="a1"/>
    <w:link w:val="Charf1"/>
    <w:uiPriority w:val="99"/>
    <w:semiHidden/>
    <w:unhideWhenUsed/>
    <w:rsid w:val="0065671F"/>
    <w:pPr>
      <w:spacing w:after="120"/>
      <w:ind w:left="283"/>
    </w:pPr>
  </w:style>
  <w:style w:type="character" w:customStyle="1" w:styleId="Charf1">
    <w:name w:val="نص أساسي بمسافة بادئة Char"/>
    <w:basedOn w:val="a2"/>
    <w:link w:val="afff1"/>
    <w:uiPriority w:val="99"/>
    <w:semiHidden/>
    <w:rsid w:val="0065671F"/>
  </w:style>
  <w:style w:type="paragraph" w:styleId="27">
    <w:name w:val="Body Text Indent 2"/>
    <w:basedOn w:val="a1"/>
    <w:link w:val="2Char1"/>
    <w:uiPriority w:val="99"/>
    <w:semiHidden/>
    <w:unhideWhenUsed/>
    <w:rsid w:val="0065671F"/>
    <w:pPr>
      <w:spacing w:after="120" w:line="480" w:lineRule="auto"/>
      <w:ind w:left="283"/>
    </w:pPr>
  </w:style>
  <w:style w:type="character" w:customStyle="1" w:styleId="2Char1">
    <w:name w:val="نص أساسي بمسافة بادئة 2 Char"/>
    <w:basedOn w:val="a2"/>
    <w:link w:val="27"/>
    <w:uiPriority w:val="99"/>
    <w:semiHidden/>
    <w:rsid w:val="0065671F"/>
  </w:style>
  <w:style w:type="paragraph" w:styleId="36">
    <w:name w:val="Body Text Indent 3"/>
    <w:basedOn w:val="a1"/>
    <w:link w:val="3Char1"/>
    <w:uiPriority w:val="99"/>
    <w:semiHidden/>
    <w:unhideWhenUsed/>
    <w:rsid w:val="0065671F"/>
    <w:pPr>
      <w:spacing w:after="120"/>
      <w:ind w:left="283"/>
    </w:pPr>
    <w:rPr>
      <w:sz w:val="16"/>
      <w:szCs w:val="16"/>
    </w:rPr>
  </w:style>
  <w:style w:type="character" w:customStyle="1" w:styleId="3Char1">
    <w:name w:val="نص أساسي بمسافة بادئة 3 Char"/>
    <w:basedOn w:val="a2"/>
    <w:link w:val="36"/>
    <w:uiPriority w:val="99"/>
    <w:semiHidden/>
    <w:rsid w:val="0065671F"/>
    <w:rPr>
      <w:sz w:val="16"/>
      <w:szCs w:val="16"/>
    </w:rPr>
  </w:style>
  <w:style w:type="paragraph" w:styleId="afff2">
    <w:name w:val="Body Text First Indent"/>
    <w:basedOn w:val="ab"/>
    <w:link w:val="Charf2"/>
    <w:uiPriority w:val="99"/>
    <w:semiHidden/>
    <w:unhideWhenUsed/>
    <w:rsid w:val="0065671F"/>
    <w:pPr>
      <w:spacing w:before="0" w:beforeAutospacing="0" w:after="160" w:afterAutospacing="0" w:line="259" w:lineRule="auto"/>
      <w:ind w:firstLine="360"/>
    </w:pPr>
    <w:rPr>
      <w:rFonts w:asciiTheme="minorHAnsi" w:eastAsiaTheme="minorEastAsia" w:hAnsiTheme="minorHAnsi" w:cstheme="minorBidi"/>
      <w:sz w:val="22"/>
      <w:szCs w:val="22"/>
      <w:lang w:val="en-US" w:eastAsia="en-US"/>
    </w:rPr>
  </w:style>
  <w:style w:type="character" w:customStyle="1" w:styleId="Charf2">
    <w:name w:val="نص أساسي بمسافة بادئة للسطر الأول Char"/>
    <w:basedOn w:val="Char1"/>
    <w:link w:val="afff2"/>
    <w:uiPriority w:val="99"/>
    <w:semiHidden/>
    <w:rsid w:val="0065671F"/>
    <w:rPr>
      <w:rFonts w:ascii="Times New Roman" w:eastAsia="Times New Roman" w:hAnsi="Times New Roman" w:cs="Times New Roman"/>
      <w:kern w:val="0"/>
      <w:sz w:val="24"/>
      <w:szCs w:val="24"/>
      <w:lang w:val="fr-MA" w:eastAsia="fr-MA"/>
      <w14:ligatures w14:val="none"/>
    </w:rPr>
  </w:style>
  <w:style w:type="paragraph" w:styleId="28">
    <w:name w:val="Body Text First Indent 2"/>
    <w:basedOn w:val="afff1"/>
    <w:link w:val="2Char2"/>
    <w:uiPriority w:val="99"/>
    <w:semiHidden/>
    <w:unhideWhenUsed/>
    <w:rsid w:val="0065671F"/>
    <w:pPr>
      <w:spacing w:after="160"/>
      <w:ind w:left="360" w:firstLine="360"/>
    </w:pPr>
  </w:style>
  <w:style w:type="character" w:customStyle="1" w:styleId="2Char2">
    <w:name w:val="نص أساسي بمسافة بادئة للسطر الأول 2 Char"/>
    <w:basedOn w:val="Charf1"/>
    <w:link w:val="28"/>
    <w:uiPriority w:val="99"/>
    <w:semiHidden/>
    <w:rsid w:val="0065671F"/>
  </w:style>
  <w:style w:type="paragraph" w:styleId="afff3">
    <w:name w:val="endnote text"/>
    <w:basedOn w:val="a1"/>
    <w:link w:val="Charf3"/>
    <w:uiPriority w:val="99"/>
    <w:semiHidden/>
    <w:unhideWhenUsed/>
    <w:rsid w:val="0065671F"/>
    <w:pPr>
      <w:spacing w:after="0" w:line="240" w:lineRule="auto"/>
    </w:pPr>
    <w:rPr>
      <w:sz w:val="20"/>
      <w:szCs w:val="20"/>
    </w:rPr>
  </w:style>
  <w:style w:type="character" w:customStyle="1" w:styleId="Charf3">
    <w:name w:val="نص تعليق ختامي Char"/>
    <w:basedOn w:val="a2"/>
    <w:link w:val="afff3"/>
    <w:uiPriority w:val="99"/>
    <w:semiHidden/>
    <w:rsid w:val="0065671F"/>
    <w:rPr>
      <w:sz w:val="20"/>
      <w:szCs w:val="20"/>
    </w:rPr>
  </w:style>
  <w:style w:type="paragraph" w:styleId="afff4">
    <w:name w:val="footnote text"/>
    <w:basedOn w:val="a1"/>
    <w:link w:val="Charf4"/>
    <w:uiPriority w:val="99"/>
    <w:semiHidden/>
    <w:unhideWhenUsed/>
    <w:rsid w:val="0065671F"/>
    <w:pPr>
      <w:spacing w:after="0" w:line="240" w:lineRule="auto"/>
    </w:pPr>
    <w:rPr>
      <w:sz w:val="20"/>
      <w:szCs w:val="20"/>
    </w:rPr>
  </w:style>
  <w:style w:type="character" w:customStyle="1" w:styleId="Charf4">
    <w:name w:val="نص حاشية سفلية Char"/>
    <w:basedOn w:val="a2"/>
    <w:link w:val="afff4"/>
    <w:uiPriority w:val="99"/>
    <w:semiHidden/>
    <w:rsid w:val="0065671F"/>
    <w:rPr>
      <w:sz w:val="20"/>
      <w:szCs w:val="20"/>
    </w:rPr>
  </w:style>
  <w:style w:type="paragraph" w:styleId="afff5">
    <w:name w:val="Balloon Text"/>
    <w:basedOn w:val="a1"/>
    <w:link w:val="Charf5"/>
    <w:uiPriority w:val="99"/>
    <w:semiHidden/>
    <w:unhideWhenUsed/>
    <w:rsid w:val="0065671F"/>
    <w:pPr>
      <w:spacing w:after="0" w:line="240" w:lineRule="auto"/>
    </w:pPr>
    <w:rPr>
      <w:rFonts w:ascii="Tahoma" w:hAnsi="Tahoma" w:cs="Tahoma"/>
      <w:sz w:val="18"/>
      <w:szCs w:val="18"/>
    </w:rPr>
  </w:style>
  <w:style w:type="character" w:customStyle="1" w:styleId="Charf5">
    <w:name w:val="نص في بالون Char"/>
    <w:basedOn w:val="a2"/>
    <w:link w:val="afff5"/>
    <w:uiPriority w:val="99"/>
    <w:semiHidden/>
    <w:rsid w:val="0065671F"/>
    <w:rPr>
      <w:rFonts w:ascii="Tahoma" w:hAnsi="Tahoma" w:cs="Tahoma"/>
      <w:sz w:val="18"/>
      <w:szCs w:val="18"/>
    </w:rPr>
  </w:style>
  <w:style w:type="paragraph" w:styleId="afff6">
    <w:name w:val="macro"/>
    <w:link w:val="Charf6"/>
    <w:uiPriority w:val="99"/>
    <w:semiHidden/>
    <w:unhideWhenUsed/>
    <w:rsid w:val="0065671F"/>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6">
    <w:name w:val="نص ماكرو Char"/>
    <w:basedOn w:val="a2"/>
    <w:link w:val="afff6"/>
    <w:uiPriority w:val="99"/>
    <w:semiHidden/>
    <w:rsid w:val="0065671F"/>
    <w:rPr>
      <w:rFonts w:ascii="Consolas" w:hAnsi="Consolas"/>
      <w:sz w:val="20"/>
      <w:szCs w:val="20"/>
    </w:rPr>
  </w:style>
  <w:style w:type="paragraph" w:styleId="afff7">
    <w:name w:val="Block Text"/>
    <w:basedOn w:val="a1"/>
    <w:uiPriority w:val="99"/>
    <w:semiHidden/>
    <w:unhideWhenUsed/>
    <w:rsid w:val="0065671F"/>
    <w:pPr>
      <w:pBdr>
        <w:top w:val="single" w:sz="2" w:space="10" w:color="F07F09" w:themeColor="accent1"/>
        <w:left w:val="single" w:sz="2" w:space="10" w:color="F07F09" w:themeColor="accent1"/>
        <w:bottom w:val="single" w:sz="2" w:space="10" w:color="F07F09" w:themeColor="accent1"/>
        <w:right w:val="single" w:sz="2" w:space="10" w:color="F07F09" w:themeColor="accent1"/>
      </w:pBdr>
      <w:ind w:left="1152" w:right="1152"/>
    </w:pPr>
    <w:rPr>
      <w:i/>
      <w:iCs/>
      <w:color w:val="F07F09" w:themeColor="accent1"/>
    </w:rPr>
  </w:style>
  <w:style w:type="character" w:customStyle="1" w:styleId="inline-code">
    <w:name w:val="inline-code"/>
    <w:basedOn w:val="a2"/>
    <w:rsid w:val="000C44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06980">
      <w:bodyDiv w:val="1"/>
      <w:marLeft w:val="0"/>
      <w:marRight w:val="0"/>
      <w:marTop w:val="0"/>
      <w:marBottom w:val="0"/>
      <w:divBdr>
        <w:top w:val="none" w:sz="0" w:space="0" w:color="auto"/>
        <w:left w:val="none" w:sz="0" w:space="0" w:color="auto"/>
        <w:bottom w:val="none" w:sz="0" w:space="0" w:color="auto"/>
        <w:right w:val="none" w:sz="0" w:space="0" w:color="auto"/>
      </w:divBdr>
      <w:divsChild>
        <w:div w:id="1754931830">
          <w:marLeft w:val="0"/>
          <w:marRight w:val="0"/>
          <w:marTop w:val="0"/>
          <w:marBottom w:val="0"/>
          <w:divBdr>
            <w:top w:val="none" w:sz="0" w:space="0" w:color="auto"/>
            <w:left w:val="none" w:sz="0" w:space="0" w:color="auto"/>
            <w:bottom w:val="none" w:sz="0" w:space="0" w:color="auto"/>
            <w:right w:val="none" w:sz="0" w:space="0" w:color="auto"/>
          </w:divBdr>
        </w:div>
      </w:divsChild>
    </w:div>
    <w:div w:id="7610816">
      <w:bodyDiv w:val="1"/>
      <w:marLeft w:val="0"/>
      <w:marRight w:val="0"/>
      <w:marTop w:val="0"/>
      <w:marBottom w:val="0"/>
      <w:divBdr>
        <w:top w:val="none" w:sz="0" w:space="0" w:color="auto"/>
        <w:left w:val="none" w:sz="0" w:space="0" w:color="auto"/>
        <w:bottom w:val="none" w:sz="0" w:space="0" w:color="auto"/>
        <w:right w:val="none" w:sz="0" w:space="0" w:color="auto"/>
      </w:divBdr>
    </w:div>
    <w:div w:id="21758160">
      <w:bodyDiv w:val="1"/>
      <w:marLeft w:val="0"/>
      <w:marRight w:val="0"/>
      <w:marTop w:val="0"/>
      <w:marBottom w:val="0"/>
      <w:divBdr>
        <w:top w:val="none" w:sz="0" w:space="0" w:color="auto"/>
        <w:left w:val="none" w:sz="0" w:space="0" w:color="auto"/>
        <w:bottom w:val="none" w:sz="0" w:space="0" w:color="auto"/>
        <w:right w:val="none" w:sz="0" w:space="0" w:color="auto"/>
      </w:divBdr>
    </w:div>
    <w:div w:id="23483650">
      <w:bodyDiv w:val="1"/>
      <w:marLeft w:val="0"/>
      <w:marRight w:val="0"/>
      <w:marTop w:val="0"/>
      <w:marBottom w:val="0"/>
      <w:divBdr>
        <w:top w:val="none" w:sz="0" w:space="0" w:color="auto"/>
        <w:left w:val="none" w:sz="0" w:space="0" w:color="auto"/>
        <w:bottom w:val="none" w:sz="0" w:space="0" w:color="auto"/>
        <w:right w:val="none" w:sz="0" w:space="0" w:color="auto"/>
      </w:divBdr>
    </w:div>
    <w:div w:id="61636341">
      <w:bodyDiv w:val="1"/>
      <w:marLeft w:val="0"/>
      <w:marRight w:val="0"/>
      <w:marTop w:val="0"/>
      <w:marBottom w:val="0"/>
      <w:divBdr>
        <w:top w:val="none" w:sz="0" w:space="0" w:color="auto"/>
        <w:left w:val="none" w:sz="0" w:space="0" w:color="auto"/>
        <w:bottom w:val="none" w:sz="0" w:space="0" w:color="auto"/>
        <w:right w:val="none" w:sz="0" w:space="0" w:color="auto"/>
      </w:divBdr>
    </w:div>
    <w:div w:id="62678725">
      <w:bodyDiv w:val="1"/>
      <w:marLeft w:val="0"/>
      <w:marRight w:val="0"/>
      <w:marTop w:val="0"/>
      <w:marBottom w:val="0"/>
      <w:divBdr>
        <w:top w:val="none" w:sz="0" w:space="0" w:color="auto"/>
        <w:left w:val="none" w:sz="0" w:space="0" w:color="auto"/>
        <w:bottom w:val="none" w:sz="0" w:space="0" w:color="auto"/>
        <w:right w:val="none" w:sz="0" w:space="0" w:color="auto"/>
      </w:divBdr>
    </w:div>
    <w:div w:id="71202624">
      <w:bodyDiv w:val="1"/>
      <w:marLeft w:val="0"/>
      <w:marRight w:val="0"/>
      <w:marTop w:val="0"/>
      <w:marBottom w:val="0"/>
      <w:divBdr>
        <w:top w:val="none" w:sz="0" w:space="0" w:color="auto"/>
        <w:left w:val="none" w:sz="0" w:space="0" w:color="auto"/>
        <w:bottom w:val="none" w:sz="0" w:space="0" w:color="auto"/>
        <w:right w:val="none" w:sz="0" w:space="0" w:color="auto"/>
      </w:divBdr>
    </w:div>
    <w:div w:id="71827609">
      <w:bodyDiv w:val="1"/>
      <w:marLeft w:val="0"/>
      <w:marRight w:val="0"/>
      <w:marTop w:val="0"/>
      <w:marBottom w:val="0"/>
      <w:divBdr>
        <w:top w:val="none" w:sz="0" w:space="0" w:color="auto"/>
        <w:left w:val="none" w:sz="0" w:space="0" w:color="auto"/>
        <w:bottom w:val="none" w:sz="0" w:space="0" w:color="auto"/>
        <w:right w:val="none" w:sz="0" w:space="0" w:color="auto"/>
      </w:divBdr>
    </w:div>
    <w:div w:id="88282051">
      <w:bodyDiv w:val="1"/>
      <w:marLeft w:val="0"/>
      <w:marRight w:val="0"/>
      <w:marTop w:val="0"/>
      <w:marBottom w:val="0"/>
      <w:divBdr>
        <w:top w:val="none" w:sz="0" w:space="0" w:color="auto"/>
        <w:left w:val="none" w:sz="0" w:space="0" w:color="auto"/>
        <w:bottom w:val="none" w:sz="0" w:space="0" w:color="auto"/>
        <w:right w:val="none" w:sz="0" w:space="0" w:color="auto"/>
      </w:divBdr>
    </w:div>
    <w:div w:id="95684871">
      <w:bodyDiv w:val="1"/>
      <w:marLeft w:val="0"/>
      <w:marRight w:val="0"/>
      <w:marTop w:val="0"/>
      <w:marBottom w:val="0"/>
      <w:divBdr>
        <w:top w:val="none" w:sz="0" w:space="0" w:color="auto"/>
        <w:left w:val="none" w:sz="0" w:space="0" w:color="auto"/>
        <w:bottom w:val="none" w:sz="0" w:space="0" w:color="auto"/>
        <w:right w:val="none" w:sz="0" w:space="0" w:color="auto"/>
      </w:divBdr>
    </w:div>
    <w:div w:id="110980743">
      <w:bodyDiv w:val="1"/>
      <w:marLeft w:val="0"/>
      <w:marRight w:val="0"/>
      <w:marTop w:val="0"/>
      <w:marBottom w:val="0"/>
      <w:divBdr>
        <w:top w:val="none" w:sz="0" w:space="0" w:color="auto"/>
        <w:left w:val="none" w:sz="0" w:space="0" w:color="auto"/>
        <w:bottom w:val="none" w:sz="0" w:space="0" w:color="auto"/>
        <w:right w:val="none" w:sz="0" w:space="0" w:color="auto"/>
      </w:divBdr>
    </w:div>
    <w:div w:id="114760957">
      <w:bodyDiv w:val="1"/>
      <w:marLeft w:val="0"/>
      <w:marRight w:val="0"/>
      <w:marTop w:val="0"/>
      <w:marBottom w:val="0"/>
      <w:divBdr>
        <w:top w:val="none" w:sz="0" w:space="0" w:color="auto"/>
        <w:left w:val="none" w:sz="0" w:space="0" w:color="auto"/>
        <w:bottom w:val="none" w:sz="0" w:space="0" w:color="auto"/>
        <w:right w:val="none" w:sz="0" w:space="0" w:color="auto"/>
      </w:divBdr>
    </w:div>
    <w:div w:id="118573048">
      <w:bodyDiv w:val="1"/>
      <w:marLeft w:val="0"/>
      <w:marRight w:val="0"/>
      <w:marTop w:val="0"/>
      <w:marBottom w:val="0"/>
      <w:divBdr>
        <w:top w:val="none" w:sz="0" w:space="0" w:color="auto"/>
        <w:left w:val="none" w:sz="0" w:space="0" w:color="auto"/>
        <w:bottom w:val="none" w:sz="0" w:space="0" w:color="auto"/>
        <w:right w:val="none" w:sz="0" w:space="0" w:color="auto"/>
      </w:divBdr>
    </w:div>
    <w:div w:id="125241818">
      <w:bodyDiv w:val="1"/>
      <w:marLeft w:val="0"/>
      <w:marRight w:val="0"/>
      <w:marTop w:val="0"/>
      <w:marBottom w:val="0"/>
      <w:divBdr>
        <w:top w:val="none" w:sz="0" w:space="0" w:color="auto"/>
        <w:left w:val="none" w:sz="0" w:space="0" w:color="auto"/>
        <w:bottom w:val="none" w:sz="0" w:space="0" w:color="auto"/>
        <w:right w:val="none" w:sz="0" w:space="0" w:color="auto"/>
      </w:divBdr>
    </w:div>
    <w:div w:id="131021622">
      <w:bodyDiv w:val="1"/>
      <w:marLeft w:val="0"/>
      <w:marRight w:val="0"/>
      <w:marTop w:val="0"/>
      <w:marBottom w:val="0"/>
      <w:divBdr>
        <w:top w:val="none" w:sz="0" w:space="0" w:color="auto"/>
        <w:left w:val="none" w:sz="0" w:space="0" w:color="auto"/>
        <w:bottom w:val="none" w:sz="0" w:space="0" w:color="auto"/>
        <w:right w:val="none" w:sz="0" w:space="0" w:color="auto"/>
      </w:divBdr>
    </w:div>
    <w:div w:id="144664381">
      <w:bodyDiv w:val="1"/>
      <w:marLeft w:val="0"/>
      <w:marRight w:val="0"/>
      <w:marTop w:val="0"/>
      <w:marBottom w:val="0"/>
      <w:divBdr>
        <w:top w:val="none" w:sz="0" w:space="0" w:color="auto"/>
        <w:left w:val="none" w:sz="0" w:space="0" w:color="auto"/>
        <w:bottom w:val="none" w:sz="0" w:space="0" w:color="auto"/>
        <w:right w:val="none" w:sz="0" w:space="0" w:color="auto"/>
      </w:divBdr>
      <w:divsChild>
        <w:div w:id="2049259852">
          <w:marLeft w:val="0"/>
          <w:marRight w:val="0"/>
          <w:marTop w:val="0"/>
          <w:marBottom w:val="0"/>
          <w:divBdr>
            <w:top w:val="none" w:sz="0" w:space="0" w:color="auto"/>
            <w:left w:val="none" w:sz="0" w:space="0" w:color="auto"/>
            <w:bottom w:val="none" w:sz="0" w:space="0" w:color="auto"/>
            <w:right w:val="none" w:sz="0" w:space="0" w:color="auto"/>
          </w:divBdr>
        </w:div>
      </w:divsChild>
    </w:div>
    <w:div w:id="168715399">
      <w:bodyDiv w:val="1"/>
      <w:marLeft w:val="0"/>
      <w:marRight w:val="0"/>
      <w:marTop w:val="0"/>
      <w:marBottom w:val="0"/>
      <w:divBdr>
        <w:top w:val="none" w:sz="0" w:space="0" w:color="auto"/>
        <w:left w:val="none" w:sz="0" w:space="0" w:color="auto"/>
        <w:bottom w:val="none" w:sz="0" w:space="0" w:color="auto"/>
        <w:right w:val="none" w:sz="0" w:space="0" w:color="auto"/>
      </w:divBdr>
    </w:div>
    <w:div w:id="189950209">
      <w:bodyDiv w:val="1"/>
      <w:marLeft w:val="0"/>
      <w:marRight w:val="0"/>
      <w:marTop w:val="0"/>
      <w:marBottom w:val="0"/>
      <w:divBdr>
        <w:top w:val="none" w:sz="0" w:space="0" w:color="auto"/>
        <w:left w:val="none" w:sz="0" w:space="0" w:color="auto"/>
        <w:bottom w:val="none" w:sz="0" w:space="0" w:color="auto"/>
        <w:right w:val="none" w:sz="0" w:space="0" w:color="auto"/>
      </w:divBdr>
      <w:divsChild>
        <w:div w:id="520166582">
          <w:marLeft w:val="0"/>
          <w:marRight w:val="0"/>
          <w:marTop w:val="0"/>
          <w:marBottom w:val="0"/>
          <w:divBdr>
            <w:top w:val="none" w:sz="0" w:space="0" w:color="auto"/>
            <w:left w:val="none" w:sz="0" w:space="0" w:color="auto"/>
            <w:bottom w:val="none" w:sz="0" w:space="0" w:color="auto"/>
            <w:right w:val="none" w:sz="0" w:space="0" w:color="auto"/>
          </w:divBdr>
          <w:divsChild>
            <w:div w:id="745615854">
              <w:marLeft w:val="2719"/>
              <w:marRight w:val="0"/>
              <w:marTop w:val="0"/>
              <w:marBottom w:val="0"/>
              <w:divBdr>
                <w:top w:val="none" w:sz="0" w:space="0" w:color="auto"/>
                <w:left w:val="none" w:sz="0" w:space="0" w:color="auto"/>
                <w:bottom w:val="none" w:sz="0" w:space="0" w:color="auto"/>
                <w:right w:val="none" w:sz="0" w:space="0" w:color="auto"/>
              </w:divBdr>
            </w:div>
            <w:div w:id="1062292480">
              <w:marLeft w:val="2719"/>
              <w:marRight w:val="0"/>
              <w:marTop w:val="0"/>
              <w:marBottom w:val="0"/>
              <w:divBdr>
                <w:top w:val="none" w:sz="0" w:space="0" w:color="auto"/>
                <w:left w:val="none" w:sz="0" w:space="0" w:color="auto"/>
                <w:bottom w:val="none" w:sz="0" w:space="0" w:color="auto"/>
                <w:right w:val="none" w:sz="0" w:space="0" w:color="auto"/>
              </w:divBdr>
            </w:div>
            <w:div w:id="1070732387">
              <w:marLeft w:val="2719"/>
              <w:marRight w:val="0"/>
              <w:marTop w:val="0"/>
              <w:marBottom w:val="0"/>
              <w:divBdr>
                <w:top w:val="none" w:sz="0" w:space="0" w:color="auto"/>
                <w:left w:val="none" w:sz="0" w:space="0" w:color="auto"/>
                <w:bottom w:val="none" w:sz="0" w:space="0" w:color="auto"/>
                <w:right w:val="none" w:sz="0" w:space="0" w:color="auto"/>
              </w:divBdr>
            </w:div>
          </w:divsChild>
        </w:div>
      </w:divsChild>
    </w:div>
    <w:div w:id="210769507">
      <w:bodyDiv w:val="1"/>
      <w:marLeft w:val="0"/>
      <w:marRight w:val="0"/>
      <w:marTop w:val="0"/>
      <w:marBottom w:val="0"/>
      <w:divBdr>
        <w:top w:val="none" w:sz="0" w:space="0" w:color="auto"/>
        <w:left w:val="none" w:sz="0" w:space="0" w:color="auto"/>
        <w:bottom w:val="none" w:sz="0" w:space="0" w:color="auto"/>
        <w:right w:val="none" w:sz="0" w:space="0" w:color="auto"/>
      </w:divBdr>
    </w:div>
    <w:div w:id="220135636">
      <w:bodyDiv w:val="1"/>
      <w:marLeft w:val="0"/>
      <w:marRight w:val="0"/>
      <w:marTop w:val="0"/>
      <w:marBottom w:val="0"/>
      <w:divBdr>
        <w:top w:val="none" w:sz="0" w:space="0" w:color="auto"/>
        <w:left w:val="none" w:sz="0" w:space="0" w:color="auto"/>
        <w:bottom w:val="none" w:sz="0" w:space="0" w:color="auto"/>
        <w:right w:val="none" w:sz="0" w:space="0" w:color="auto"/>
      </w:divBdr>
    </w:div>
    <w:div w:id="223107241">
      <w:bodyDiv w:val="1"/>
      <w:marLeft w:val="0"/>
      <w:marRight w:val="0"/>
      <w:marTop w:val="0"/>
      <w:marBottom w:val="0"/>
      <w:divBdr>
        <w:top w:val="none" w:sz="0" w:space="0" w:color="auto"/>
        <w:left w:val="none" w:sz="0" w:space="0" w:color="auto"/>
        <w:bottom w:val="none" w:sz="0" w:space="0" w:color="auto"/>
        <w:right w:val="none" w:sz="0" w:space="0" w:color="auto"/>
      </w:divBdr>
    </w:div>
    <w:div w:id="225527876">
      <w:bodyDiv w:val="1"/>
      <w:marLeft w:val="0"/>
      <w:marRight w:val="0"/>
      <w:marTop w:val="0"/>
      <w:marBottom w:val="0"/>
      <w:divBdr>
        <w:top w:val="none" w:sz="0" w:space="0" w:color="auto"/>
        <w:left w:val="none" w:sz="0" w:space="0" w:color="auto"/>
        <w:bottom w:val="none" w:sz="0" w:space="0" w:color="auto"/>
        <w:right w:val="none" w:sz="0" w:space="0" w:color="auto"/>
      </w:divBdr>
    </w:div>
    <w:div w:id="245067780">
      <w:bodyDiv w:val="1"/>
      <w:marLeft w:val="0"/>
      <w:marRight w:val="0"/>
      <w:marTop w:val="0"/>
      <w:marBottom w:val="0"/>
      <w:divBdr>
        <w:top w:val="none" w:sz="0" w:space="0" w:color="auto"/>
        <w:left w:val="none" w:sz="0" w:space="0" w:color="auto"/>
        <w:bottom w:val="none" w:sz="0" w:space="0" w:color="auto"/>
        <w:right w:val="none" w:sz="0" w:space="0" w:color="auto"/>
      </w:divBdr>
      <w:divsChild>
        <w:div w:id="707486145">
          <w:marLeft w:val="0"/>
          <w:marRight w:val="0"/>
          <w:marTop w:val="0"/>
          <w:marBottom w:val="0"/>
          <w:divBdr>
            <w:top w:val="none" w:sz="0" w:space="0" w:color="auto"/>
            <w:left w:val="none" w:sz="0" w:space="0" w:color="auto"/>
            <w:bottom w:val="none" w:sz="0" w:space="0" w:color="auto"/>
            <w:right w:val="none" w:sz="0" w:space="0" w:color="auto"/>
          </w:divBdr>
        </w:div>
      </w:divsChild>
    </w:div>
    <w:div w:id="275210392">
      <w:bodyDiv w:val="1"/>
      <w:marLeft w:val="0"/>
      <w:marRight w:val="0"/>
      <w:marTop w:val="0"/>
      <w:marBottom w:val="0"/>
      <w:divBdr>
        <w:top w:val="none" w:sz="0" w:space="0" w:color="auto"/>
        <w:left w:val="none" w:sz="0" w:space="0" w:color="auto"/>
        <w:bottom w:val="none" w:sz="0" w:space="0" w:color="auto"/>
        <w:right w:val="none" w:sz="0" w:space="0" w:color="auto"/>
      </w:divBdr>
    </w:div>
    <w:div w:id="296305938">
      <w:bodyDiv w:val="1"/>
      <w:marLeft w:val="0"/>
      <w:marRight w:val="0"/>
      <w:marTop w:val="0"/>
      <w:marBottom w:val="0"/>
      <w:divBdr>
        <w:top w:val="none" w:sz="0" w:space="0" w:color="auto"/>
        <w:left w:val="none" w:sz="0" w:space="0" w:color="auto"/>
        <w:bottom w:val="none" w:sz="0" w:space="0" w:color="auto"/>
        <w:right w:val="none" w:sz="0" w:space="0" w:color="auto"/>
      </w:divBdr>
    </w:div>
    <w:div w:id="298733316">
      <w:bodyDiv w:val="1"/>
      <w:marLeft w:val="0"/>
      <w:marRight w:val="0"/>
      <w:marTop w:val="0"/>
      <w:marBottom w:val="0"/>
      <w:divBdr>
        <w:top w:val="none" w:sz="0" w:space="0" w:color="auto"/>
        <w:left w:val="none" w:sz="0" w:space="0" w:color="auto"/>
        <w:bottom w:val="none" w:sz="0" w:space="0" w:color="auto"/>
        <w:right w:val="none" w:sz="0" w:space="0" w:color="auto"/>
      </w:divBdr>
    </w:div>
    <w:div w:id="300306889">
      <w:bodyDiv w:val="1"/>
      <w:marLeft w:val="0"/>
      <w:marRight w:val="0"/>
      <w:marTop w:val="0"/>
      <w:marBottom w:val="0"/>
      <w:divBdr>
        <w:top w:val="none" w:sz="0" w:space="0" w:color="auto"/>
        <w:left w:val="none" w:sz="0" w:space="0" w:color="auto"/>
        <w:bottom w:val="none" w:sz="0" w:space="0" w:color="auto"/>
        <w:right w:val="none" w:sz="0" w:space="0" w:color="auto"/>
      </w:divBdr>
    </w:div>
    <w:div w:id="311561208">
      <w:bodyDiv w:val="1"/>
      <w:marLeft w:val="0"/>
      <w:marRight w:val="0"/>
      <w:marTop w:val="0"/>
      <w:marBottom w:val="0"/>
      <w:divBdr>
        <w:top w:val="none" w:sz="0" w:space="0" w:color="auto"/>
        <w:left w:val="none" w:sz="0" w:space="0" w:color="auto"/>
        <w:bottom w:val="none" w:sz="0" w:space="0" w:color="auto"/>
        <w:right w:val="none" w:sz="0" w:space="0" w:color="auto"/>
      </w:divBdr>
    </w:div>
    <w:div w:id="313294494">
      <w:bodyDiv w:val="1"/>
      <w:marLeft w:val="0"/>
      <w:marRight w:val="0"/>
      <w:marTop w:val="0"/>
      <w:marBottom w:val="0"/>
      <w:divBdr>
        <w:top w:val="none" w:sz="0" w:space="0" w:color="auto"/>
        <w:left w:val="none" w:sz="0" w:space="0" w:color="auto"/>
        <w:bottom w:val="none" w:sz="0" w:space="0" w:color="auto"/>
        <w:right w:val="none" w:sz="0" w:space="0" w:color="auto"/>
      </w:divBdr>
    </w:div>
    <w:div w:id="328099666">
      <w:bodyDiv w:val="1"/>
      <w:marLeft w:val="0"/>
      <w:marRight w:val="0"/>
      <w:marTop w:val="0"/>
      <w:marBottom w:val="0"/>
      <w:divBdr>
        <w:top w:val="none" w:sz="0" w:space="0" w:color="auto"/>
        <w:left w:val="none" w:sz="0" w:space="0" w:color="auto"/>
        <w:bottom w:val="none" w:sz="0" w:space="0" w:color="auto"/>
        <w:right w:val="none" w:sz="0" w:space="0" w:color="auto"/>
      </w:divBdr>
    </w:div>
    <w:div w:id="347484387">
      <w:bodyDiv w:val="1"/>
      <w:marLeft w:val="0"/>
      <w:marRight w:val="0"/>
      <w:marTop w:val="0"/>
      <w:marBottom w:val="0"/>
      <w:divBdr>
        <w:top w:val="none" w:sz="0" w:space="0" w:color="auto"/>
        <w:left w:val="none" w:sz="0" w:space="0" w:color="auto"/>
        <w:bottom w:val="none" w:sz="0" w:space="0" w:color="auto"/>
        <w:right w:val="none" w:sz="0" w:space="0" w:color="auto"/>
      </w:divBdr>
    </w:div>
    <w:div w:id="350303009">
      <w:bodyDiv w:val="1"/>
      <w:marLeft w:val="0"/>
      <w:marRight w:val="0"/>
      <w:marTop w:val="0"/>
      <w:marBottom w:val="0"/>
      <w:divBdr>
        <w:top w:val="none" w:sz="0" w:space="0" w:color="auto"/>
        <w:left w:val="none" w:sz="0" w:space="0" w:color="auto"/>
        <w:bottom w:val="none" w:sz="0" w:space="0" w:color="auto"/>
        <w:right w:val="none" w:sz="0" w:space="0" w:color="auto"/>
      </w:divBdr>
    </w:div>
    <w:div w:id="360671346">
      <w:bodyDiv w:val="1"/>
      <w:marLeft w:val="0"/>
      <w:marRight w:val="0"/>
      <w:marTop w:val="0"/>
      <w:marBottom w:val="0"/>
      <w:divBdr>
        <w:top w:val="none" w:sz="0" w:space="0" w:color="auto"/>
        <w:left w:val="none" w:sz="0" w:space="0" w:color="auto"/>
        <w:bottom w:val="none" w:sz="0" w:space="0" w:color="auto"/>
        <w:right w:val="none" w:sz="0" w:space="0" w:color="auto"/>
      </w:divBdr>
    </w:div>
    <w:div w:id="360976965">
      <w:bodyDiv w:val="1"/>
      <w:marLeft w:val="0"/>
      <w:marRight w:val="0"/>
      <w:marTop w:val="0"/>
      <w:marBottom w:val="0"/>
      <w:divBdr>
        <w:top w:val="none" w:sz="0" w:space="0" w:color="auto"/>
        <w:left w:val="none" w:sz="0" w:space="0" w:color="auto"/>
        <w:bottom w:val="none" w:sz="0" w:space="0" w:color="auto"/>
        <w:right w:val="none" w:sz="0" w:space="0" w:color="auto"/>
      </w:divBdr>
      <w:divsChild>
        <w:div w:id="805859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1170280">
      <w:bodyDiv w:val="1"/>
      <w:marLeft w:val="0"/>
      <w:marRight w:val="0"/>
      <w:marTop w:val="0"/>
      <w:marBottom w:val="0"/>
      <w:divBdr>
        <w:top w:val="none" w:sz="0" w:space="0" w:color="auto"/>
        <w:left w:val="none" w:sz="0" w:space="0" w:color="auto"/>
        <w:bottom w:val="none" w:sz="0" w:space="0" w:color="auto"/>
        <w:right w:val="none" w:sz="0" w:space="0" w:color="auto"/>
      </w:divBdr>
    </w:div>
    <w:div w:id="382488243">
      <w:bodyDiv w:val="1"/>
      <w:marLeft w:val="0"/>
      <w:marRight w:val="0"/>
      <w:marTop w:val="0"/>
      <w:marBottom w:val="0"/>
      <w:divBdr>
        <w:top w:val="none" w:sz="0" w:space="0" w:color="auto"/>
        <w:left w:val="none" w:sz="0" w:space="0" w:color="auto"/>
        <w:bottom w:val="none" w:sz="0" w:space="0" w:color="auto"/>
        <w:right w:val="none" w:sz="0" w:space="0" w:color="auto"/>
      </w:divBdr>
    </w:div>
    <w:div w:id="394282180">
      <w:bodyDiv w:val="1"/>
      <w:marLeft w:val="0"/>
      <w:marRight w:val="0"/>
      <w:marTop w:val="0"/>
      <w:marBottom w:val="0"/>
      <w:divBdr>
        <w:top w:val="none" w:sz="0" w:space="0" w:color="auto"/>
        <w:left w:val="none" w:sz="0" w:space="0" w:color="auto"/>
        <w:bottom w:val="none" w:sz="0" w:space="0" w:color="auto"/>
        <w:right w:val="none" w:sz="0" w:space="0" w:color="auto"/>
      </w:divBdr>
    </w:div>
    <w:div w:id="402529927">
      <w:bodyDiv w:val="1"/>
      <w:marLeft w:val="0"/>
      <w:marRight w:val="0"/>
      <w:marTop w:val="0"/>
      <w:marBottom w:val="0"/>
      <w:divBdr>
        <w:top w:val="none" w:sz="0" w:space="0" w:color="auto"/>
        <w:left w:val="none" w:sz="0" w:space="0" w:color="auto"/>
        <w:bottom w:val="none" w:sz="0" w:space="0" w:color="auto"/>
        <w:right w:val="none" w:sz="0" w:space="0" w:color="auto"/>
      </w:divBdr>
    </w:div>
    <w:div w:id="407119562">
      <w:bodyDiv w:val="1"/>
      <w:marLeft w:val="0"/>
      <w:marRight w:val="0"/>
      <w:marTop w:val="0"/>
      <w:marBottom w:val="0"/>
      <w:divBdr>
        <w:top w:val="none" w:sz="0" w:space="0" w:color="auto"/>
        <w:left w:val="none" w:sz="0" w:space="0" w:color="auto"/>
        <w:bottom w:val="none" w:sz="0" w:space="0" w:color="auto"/>
        <w:right w:val="none" w:sz="0" w:space="0" w:color="auto"/>
      </w:divBdr>
    </w:div>
    <w:div w:id="412241819">
      <w:bodyDiv w:val="1"/>
      <w:marLeft w:val="0"/>
      <w:marRight w:val="0"/>
      <w:marTop w:val="0"/>
      <w:marBottom w:val="0"/>
      <w:divBdr>
        <w:top w:val="none" w:sz="0" w:space="0" w:color="auto"/>
        <w:left w:val="none" w:sz="0" w:space="0" w:color="auto"/>
        <w:bottom w:val="none" w:sz="0" w:space="0" w:color="auto"/>
        <w:right w:val="none" w:sz="0" w:space="0" w:color="auto"/>
      </w:divBdr>
    </w:div>
    <w:div w:id="412892831">
      <w:bodyDiv w:val="1"/>
      <w:marLeft w:val="0"/>
      <w:marRight w:val="0"/>
      <w:marTop w:val="0"/>
      <w:marBottom w:val="0"/>
      <w:divBdr>
        <w:top w:val="none" w:sz="0" w:space="0" w:color="auto"/>
        <w:left w:val="none" w:sz="0" w:space="0" w:color="auto"/>
        <w:bottom w:val="none" w:sz="0" w:space="0" w:color="auto"/>
        <w:right w:val="none" w:sz="0" w:space="0" w:color="auto"/>
      </w:divBdr>
    </w:div>
    <w:div w:id="444496994">
      <w:bodyDiv w:val="1"/>
      <w:marLeft w:val="0"/>
      <w:marRight w:val="0"/>
      <w:marTop w:val="0"/>
      <w:marBottom w:val="0"/>
      <w:divBdr>
        <w:top w:val="none" w:sz="0" w:space="0" w:color="auto"/>
        <w:left w:val="none" w:sz="0" w:space="0" w:color="auto"/>
        <w:bottom w:val="none" w:sz="0" w:space="0" w:color="auto"/>
        <w:right w:val="none" w:sz="0" w:space="0" w:color="auto"/>
      </w:divBdr>
    </w:div>
    <w:div w:id="445193950">
      <w:bodyDiv w:val="1"/>
      <w:marLeft w:val="0"/>
      <w:marRight w:val="0"/>
      <w:marTop w:val="0"/>
      <w:marBottom w:val="0"/>
      <w:divBdr>
        <w:top w:val="none" w:sz="0" w:space="0" w:color="auto"/>
        <w:left w:val="none" w:sz="0" w:space="0" w:color="auto"/>
        <w:bottom w:val="none" w:sz="0" w:space="0" w:color="auto"/>
        <w:right w:val="none" w:sz="0" w:space="0" w:color="auto"/>
      </w:divBdr>
    </w:div>
    <w:div w:id="456217751">
      <w:bodyDiv w:val="1"/>
      <w:marLeft w:val="0"/>
      <w:marRight w:val="0"/>
      <w:marTop w:val="0"/>
      <w:marBottom w:val="0"/>
      <w:divBdr>
        <w:top w:val="none" w:sz="0" w:space="0" w:color="auto"/>
        <w:left w:val="none" w:sz="0" w:space="0" w:color="auto"/>
        <w:bottom w:val="none" w:sz="0" w:space="0" w:color="auto"/>
        <w:right w:val="none" w:sz="0" w:space="0" w:color="auto"/>
      </w:divBdr>
    </w:div>
    <w:div w:id="476920412">
      <w:bodyDiv w:val="1"/>
      <w:marLeft w:val="0"/>
      <w:marRight w:val="0"/>
      <w:marTop w:val="0"/>
      <w:marBottom w:val="0"/>
      <w:divBdr>
        <w:top w:val="none" w:sz="0" w:space="0" w:color="auto"/>
        <w:left w:val="none" w:sz="0" w:space="0" w:color="auto"/>
        <w:bottom w:val="none" w:sz="0" w:space="0" w:color="auto"/>
        <w:right w:val="none" w:sz="0" w:space="0" w:color="auto"/>
      </w:divBdr>
    </w:div>
    <w:div w:id="495270179">
      <w:bodyDiv w:val="1"/>
      <w:marLeft w:val="0"/>
      <w:marRight w:val="0"/>
      <w:marTop w:val="0"/>
      <w:marBottom w:val="0"/>
      <w:divBdr>
        <w:top w:val="none" w:sz="0" w:space="0" w:color="auto"/>
        <w:left w:val="none" w:sz="0" w:space="0" w:color="auto"/>
        <w:bottom w:val="none" w:sz="0" w:space="0" w:color="auto"/>
        <w:right w:val="none" w:sz="0" w:space="0" w:color="auto"/>
      </w:divBdr>
    </w:div>
    <w:div w:id="520438036">
      <w:bodyDiv w:val="1"/>
      <w:marLeft w:val="0"/>
      <w:marRight w:val="0"/>
      <w:marTop w:val="0"/>
      <w:marBottom w:val="0"/>
      <w:divBdr>
        <w:top w:val="none" w:sz="0" w:space="0" w:color="auto"/>
        <w:left w:val="none" w:sz="0" w:space="0" w:color="auto"/>
        <w:bottom w:val="none" w:sz="0" w:space="0" w:color="auto"/>
        <w:right w:val="none" w:sz="0" w:space="0" w:color="auto"/>
      </w:divBdr>
    </w:div>
    <w:div w:id="533807342">
      <w:bodyDiv w:val="1"/>
      <w:marLeft w:val="0"/>
      <w:marRight w:val="0"/>
      <w:marTop w:val="0"/>
      <w:marBottom w:val="0"/>
      <w:divBdr>
        <w:top w:val="none" w:sz="0" w:space="0" w:color="auto"/>
        <w:left w:val="none" w:sz="0" w:space="0" w:color="auto"/>
        <w:bottom w:val="none" w:sz="0" w:space="0" w:color="auto"/>
        <w:right w:val="none" w:sz="0" w:space="0" w:color="auto"/>
      </w:divBdr>
    </w:div>
    <w:div w:id="537352934">
      <w:bodyDiv w:val="1"/>
      <w:marLeft w:val="0"/>
      <w:marRight w:val="0"/>
      <w:marTop w:val="0"/>
      <w:marBottom w:val="0"/>
      <w:divBdr>
        <w:top w:val="none" w:sz="0" w:space="0" w:color="auto"/>
        <w:left w:val="none" w:sz="0" w:space="0" w:color="auto"/>
        <w:bottom w:val="none" w:sz="0" w:space="0" w:color="auto"/>
        <w:right w:val="none" w:sz="0" w:space="0" w:color="auto"/>
      </w:divBdr>
    </w:div>
    <w:div w:id="549920521">
      <w:bodyDiv w:val="1"/>
      <w:marLeft w:val="0"/>
      <w:marRight w:val="0"/>
      <w:marTop w:val="0"/>
      <w:marBottom w:val="0"/>
      <w:divBdr>
        <w:top w:val="none" w:sz="0" w:space="0" w:color="auto"/>
        <w:left w:val="none" w:sz="0" w:space="0" w:color="auto"/>
        <w:bottom w:val="none" w:sz="0" w:space="0" w:color="auto"/>
        <w:right w:val="none" w:sz="0" w:space="0" w:color="auto"/>
      </w:divBdr>
    </w:div>
    <w:div w:id="561061578">
      <w:bodyDiv w:val="1"/>
      <w:marLeft w:val="0"/>
      <w:marRight w:val="0"/>
      <w:marTop w:val="0"/>
      <w:marBottom w:val="0"/>
      <w:divBdr>
        <w:top w:val="none" w:sz="0" w:space="0" w:color="auto"/>
        <w:left w:val="none" w:sz="0" w:space="0" w:color="auto"/>
        <w:bottom w:val="none" w:sz="0" w:space="0" w:color="auto"/>
        <w:right w:val="none" w:sz="0" w:space="0" w:color="auto"/>
      </w:divBdr>
    </w:div>
    <w:div w:id="571545037">
      <w:bodyDiv w:val="1"/>
      <w:marLeft w:val="0"/>
      <w:marRight w:val="0"/>
      <w:marTop w:val="0"/>
      <w:marBottom w:val="0"/>
      <w:divBdr>
        <w:top w:val="none" w:sz="0" w:space="0" w:color="auto"/>
        <w:left w:val="none" w:sz="0" w:space="0" w:color="auto"/>
        <w:bottom w:val="none" w:sz="0" w:space="0" w:color="auto"/>
        <w:right w:val="none" w:sz="0" w:space="0" w:color="auto"/>
      </w:divBdr>
      <w:divsChild>
        <w:div w:id="67729604">
          <w:marLeft w:val="0"/>
          <w:marRight w:val="0"/>
          <w:marTop w:val="0"/>
          <w:marBottom w:val="0"/>
          <w:divBdr>
            <w:top w:val="none" w:sz="0" w:space="0" w:color="auto"/>
            <w:left w:val="none" w:sz="0" w:space="0" w:color="auto"/>
            <w:bottom w:val="none" w:sz="0" w:space="0" w:color="auto"/>
            <w:right w:val="none" w:sz="0" w:space="0" w:color="auto"/>
          </w:divBdr>
        </w:div>
        <w:div w:id="179005097">
          <w:marLeft w:val="0"/>
          <w:marRight w:val="0"/>
          <w:marTop w:val="0"/>
          <w:marBottom w:val="0"/>
          <w:divBdr>
            <w:top w:val="none" w:sz="0" w:space="0" w:color="auto"/>
            <w:left w:val="none" w:sz="0" w:space="0" w:color="auto"/>
            <w:bottom w:val="none" w:sz="0" w:space="0" w:color="auto"/>
            <w:right w:val="none" w:sz="0" w:space="0" w:color="auto"/>
          </w:divBdr>
        </w:div>
        <w:div w:id="401756554">
          <w:marLeft w:val="0"/>
          <w:marRight w:val="0"/>
          <w:marTop w:val="0"/>
          <w:marBottom w:val="0"/>
          <w:divBdr>
            <w:top w:val="none" w:sz="0" w:space="0" w:color="auto"/>
            <w:left w:val="none" w:sz="0" w:space="0" w:color="auto"/>
            <w:bottom w:val="none" w:sz="0" w:space="0" w:color="auto"/>
            <w:right w:val="none" w:sz="0" w:space="0" w:color="auto"/>
          </w:divBdr>
        </w:div>
      </w:divsChild>
    </w:div>
    <w:div w:id="575169737">
      <w:bodyDiv w:val="1"/>
      <w:marLeft w:val="0"/>
      <w:marRight w:val="0"/>
      <w:marTop w:val="0"/>
      <w:marBottom w:val="0"/>
      <w:divBdr>
        <w:top w:val="none" w:sz="0" w:space="0" w:color="auto"/>
        <w:left w:val="none" w:sz="0" w:space="0" w:color="auto"/>
        <w:bottom w:val="none" w:sz="0" w:space="0" w:color="auto"/>
        <w:right w:val="none" w:sz="0" w:space="0" w:color="auto"/>
      </w:divBdr>
    </w:div>
    <w:div w:id="581112273">
      <w:bodyDiv w:val="1"/>
      <w:marLeft w:val="0"/>
      <w:marRight w:val="0"/>
      <w:marTop w:val="0"/>
      <w:marBottom w:val="0"/>
      <w:divBdr>
        <w:top w:val="none" w:sz="0" w:space="0" w:color="auto"/>
        <w:left w:val="none" w:sz="0" w:space="0" w:color="auto"/>
        <w:bottom w:val="none" w:sz="0" w:space="0" w:color="auto"/>
        <w:right w:val="none" w:sz="0" w:space="0" w:color="auto"/>
      </w:divBdr>
    </w:div>
    <w:div w:id="583733530">
      <w:bodyDiv w:val="1"/>
      <w:marLeft w:val="0"/>
      <w:marRight w:val="0"/>
      <w:marTop w:val="0"/>
      <w:marBottom w:val="0"/>
      <w:divBdr>
        <w:top w:val="none" w:sz="0" w:space="0" w:color="auto"/>
        <w:left w:val="none" w:sz="0" w:space="0" w:color="auto"/>
        <w:bottom w:val="none" w:sz="0" w:space="0" w:color="auto"/>
        <w:right w:val="none" w:sz="0" w:space="0" w:color="auto"/>
      </w:divBdr>
    </w:div>
    <w:div w:id="592784807">
      <w:bodyDiv w:val="1"/>
      <w:marLeft w:val="0"/>
      <w:marRight w:val="0"/>
      <w:marTop w:val="0"/>
      <w:marBottom w:val="0"/>
      <w:divBdr>
        <w:top w:val="none" w:sz="0" w:space="0" w:color="auto"/>
        <w:left w:val="none" w:sz="0" w:space="0" w:color="auto"/>
        <w:bottom w:val="none" w:sz="0" w:space="0" w:color="auto"/>
        <w:right w:val="none" w:sz="0" w:space="0" w:color="auto"/>
      </w:divBdr>
    </w:div>
    <w:div w:id="624626541">
      <w:bodyDiv w:val="1"/>
      <w:marLeft w:val="0"/>
      <w:marRight w:val="0"/>
      <w:marTop w:val="0"/>
      <w:marBottom w:val="0"/>
      <w:divBdr>
        <w:top w:val="none" w:sz="0" w:space="0" w:color="auto"/>
        <w:left w:val="none" w:sz="0" w:space="0" w:color="auto"/>
        <w:bottom w:val="none" w:sz="0" w:space="0" w:color="auto"/>
        <w:right w:val="none" w:sz="0" w:space="0" w:color="auto"/>
      </w:divBdr>
    </w:div>
    <w:div w:id="657608811">
      <w:bodyDiv w:val="1"/>
      <w:marLeft w:val="0"/>
      <w:marRight w:val="0"/>
      <w:marTop w:val="0"/>
      <w:marBottom w:val="0"/>
      <w:divBdr>
        <w:top w:val="none" w:sz="0" w:space="0" w:color="auto"/>
        <w:left w:val="none" w:sz="0" w:space="0" w:color="auto"/>
        <w:bottom w:val="none" w:sz="0" w:space="0" w:color="auto"/>
        <w:right w:val="none" w:sz="0" w:space="0" w:color="auto"/>
      </w:divBdr>
    </w:div>
    <w:div w:id="662391094">
      <w:bodyDiv w:val="1"/>
      <w:marLeft w:val="0"/>
      <w:marRight w:val="0"/>
      <w:marTop w:val="0"/>
      <w:marBottom w:val="0"/>
      <w:divBdr>
        <w:top w:val="none" w:sz="0" w:space="0" w:color="auto"/>
        <w:left w:val="none" w:sz="0" w:space="0" w:color="auto"/>
        <w:bottom w:val="none" w:sz="0" w:space="0" w:color="auto"/>
        <w:right w:val="none" w:sz="0" w:space="0" w:color="auto"/>
      </w:divBdr>
    </w:div>
    <w:div w:id="663365054">
      <w:bodyDiv w:val="1"/>
      <w:marLeft w:val="0"/>
      <w:marRight w:val="0"/>
      <w:marTop w:val="0"/>
      <w:marBottom w:val="0"/>
      <w:divBdr>
        <w:top w:val="none" w:sz="0" w:space="0" w:color="auto"/>
        <w:left w:val="none" w:sz="0" w:space="0" w:color="auto"/>
        <w:bottom w:val="none" w:sz="0" w:space="0" w:color="auto"/>
        <w:right w:val="none" w:sz="0" w:space="0" w:color="auto"/>
      </w:divBdr>
    </w:div>
    <w:div w:id="673265119">
      <w:bodyDiv w:val="1"/>
      <w:marLeft w:val="0"/>
      <w:marRight w:val="0"/>
      <w:marTop w:val="0"/>
      <w:marBottom w:val="0"/>
      <w:divBdr>
        <w:top w:val="none" w:sz="0" w:space="0" w:color="auto"/>
        <w:left w:val="none" w:sz="0" w:space="0" w:color="auto"/>
        <w:bottom w:val="none" w:sz="0" w:space="0" w:color="auto"/>
        <w:right w:val="none" w:sz="0" w:space="0" w:color="auto"/>
      </w:divBdr>
    </w:div>
    <w:div w:id="673413930">
      <w:bodyDiv w:val="1"/>
      <w:marLeft w:val="0"/>
      <w:marRight w:val="0"/>
      <w:marTop w:val="0"/>
      <w:marBottom w:val="0"/>
      <w:divBdr>
        <w:top w:val="none" w:sz="0" w:space="0" w:color="auto"/>
        <w:left w:val="none" w:sz="0" w:space="0" w:color="auto"/>
        <w:bottom w:val="none" w:sz="0" w:space="0" w:color="auto"/>
        <w:right w:val="none" w:sz="0" w:space="0" w:color="auto"/>
      </w:divBdr>
    </w:div>
    <w:div w:id="673609905">
      <w:bodyDiv w:val="1"/>
      <w:marLeft w:val="0"/>
      <w:marRight w:val="0"/>
      <w:marTop w:val="0"/>
      <w:marBottom w:val="0"/>
      <w:divBdr>
        <w:top w:val="none" w:sz="0" w:space="0" w:color="auto"/>
        <w:left w:val="none" w:sz="0" w:space="0" w:color="auto"/>
        <w:bottom w:val="none" w:sz="0" w:space="0" w:color="auto"/>
        <w:right w:val="none" w:sz="0" w:space="0" w:color="auto"/>
      </w:divBdr>
    </w:div>
    <w:div w:id="691491766">
      <w:bodyDiv w:val="1"/>
      <w:marLeft w:val="0"/>
      <w:marRight w:val="0"/>
      <w:marTop w:val="0"/>
      <w:marBottom w:val="0"/>
      <w:divBdr>
        <w:top w:val="none" w:sz="0" w:space="0" w:color="auto"/>
        <w:left w:val="none" w:sz="0" w:space="0" w:color="auto"/>
        <w:bottom w:val="none" w:sz="0" w:space="0" w:color="auto"/>
        <w:right w:val="none" w:sz="0" w:space="0" w:color="auto"/>
      </w:divBdr>
    </w:div>
    <w:div w:id="704332249">
      <w:bodyDiv w:val="1"/>
      <w:marLeft w:val="0"/>
      <w:marRight w:val="0"/>
      <w:marTop w:val="0"/>
      <w:marBottom w:val="0"/>
      <w:divBdr>
        <w:top w:val="none" w:sz="0" w:space="0" w:color="auto"/>
        <w:left w:val="none" w:sz="0" w:space="0" w:color="auto"/>
        <w:bottom w:val="none" w:sz="0" w:space="0" w:color="auto"/>
        <w:right w:val="none" w:sz="0" w:space="0" w:color="auto"/>
      </w:divBdr>
    </w:div>
    <w:div w:id="717632225">
      <w:bodyDiv w:val="1"/>
      <w:marLeft w:val="0"/>
      <w:marRight w:val="0"/>
      <w:marTop w:val="0"/>
      <w:marBottom w:val="0"/>
      <w:divBdr>
        <w:top w:val="none" w:sz="0" w:space="0" w:color="auto"/>
        <w:left w:val="none" w:sz="0" w:space="0" w:color="auto"/>
        <w:bottom w:val="none" w:sz="0" w:space="0" w:color="auto"/>
        <w:right w:val="none" w:sz="0" w:space="0" w:color="auto"/>
      </w:divBdr>
    </w:div>
    <w:div w:id="717970366">
      <w:bodyDiv w:val="1"/>
      <w:marLeft w:val="0"/>
      <w:marRight w:val="0"/>
      <w:marTop w:val="0"/>
      <w:marBottom w:val="0"/>
      <w:divBdr>
        <w:top w:val="none" w:sz="0" w:space="0" w:color="auto"/>
        <w:left w:val="none" w:sz="0" w:space="0" w:color="auto"/>
        <w:bottom w:val="none" w:sz="0" w:space="0" w:color="auto"/>
        <w:right w:val="none" w:sz="0" w:space="0" w:color="auto"/>
      </w:divBdr>
    </w:div>
    <w:div w:id="725950797">
      <w:bodyDiv w:val="1"/>
      <w:marLeft w:val="0"/>
      <w:marRight w:val="0"/>
      <w:marTop w:val="0"/>
      <w:marBottom w:val="0"/>
      <w:divBdr>
        <w:top w:val="none" w:sz="0" w:space="0" w:color="auto"/>
        <w:left w:val="none" w:sz="0" w:space="0" w:color="auto"/>
        <w:bottom w:val="none" w:sz="0" w:space="0" w:color="auto"/>
        <w:right w:val="none" w:sz="0" w:space="0" w:color="auto"/>
      </w:divBdr>
    </w:div>
    <w:div w:id="735976362">
      <w:bodyDiv w:val="1"/>
      <w:marLeft w:val="0"/>
      <w:marRight w:val="0"/>
      <w:marTop w:val="0"/>
      <w:marBottom w:val="0"/>
      <w:divBdr>
        <w:top w:val="none" w:sz="0" w:space="0" w:color="auto"/>
        <w:left w:val="none" w:sz="0" w:space="0" w:color="auto"/>
        <w:bottom w:val="none" w:sz="0" w:space="0" w:color="auto"/>
        <w:right w:val="none" w:sz="0" w:space="0" w:color="auto"/>
      </w:divBdr>
    </w:div>
    <w:div w:id="741562040">
      <w:bodyDiv w:val="1"/>
      <w:marLeft w:val="0"/>
      <w:marRight w:val="0"/>
      <w:marTop w:val="0"/>
      <w:marBottom w:val="0"/>
      <w:divBdr>
        <w:top w:val="none" w:sz="0" w:space="0" w:color="auto"/>
        <w:left w:val="none" w:sz="0" w:space="0" w:color="auto"/>
        <w:bottom w:val="none" w:sz="0" w:space="0" w:color="auto"/>
        <w:right w:val="none" w:sz="0" w:space="0" w:color="auto"/>
      </w:divBdr>
      <w:divsChild>
        <w:div w:id="1786994692">
          <w:marLeft w:val="0"/>
          <w:marRight w:val="0"/>
          <w:marTop w:val="0"/>
          <w:marBottom w:val="0"/>
          <w:divBdr>
            <w:top w:val="none" w:sz="0" w:space="0" w:color="auto"/>
            <w:left w:val="none" w:sz="0" w:space="0" w:color="auto"/>
            <w:bottom w:val="none" w:sz="0" w:space="0" w:color="auto"/>
            <w:right w:val="none" w:sz="0" w:space="0" w:color="auto"/>
          </w:divBdr>
          <w:divsChild>
            <w:div w:id="109990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616425">
      <w:bodyDiv w:val="1"/>
      <w:marLeft w:val="0"/>
      <w:marRight w:val="0"/>
      <w:marTop w:val="0"/>
      <w:marBottom w:val="0"/>
      <w:divBdr>
        <w:top w:val="none" w:sz="0" w:space="0" w:color="auto"/>
        <w:left w:val="none" w:sz="0" w:space="0" w:color="auto"/>
        <w:bottom w:val="none" w:sz="0" w:space="0" w:color="auto"/>
        <w:right w:val="none" w:sz="0" w:space="0" w:color="auto"/>
      </w:divBdr>
      <w:divsChild>
        <w:div w:id="988752688">
          <w:marLeft w:val="0"/>
          <w:marRight w:val="0"/>
          <w:marTop w:val="0"/>
          <w:marBottom w:val="0"/>
          <w:divBdr>
            <w:top w:val="none" w:sz="0" w:space="0" w:color="auto"/>
            <w:left w:val="none" w:sz="0" w:space="0" w:color="auto"/>
            <w:bottom w:val="none" w:sz="0" w:space="0" w:color="auto"/>
            <w:right w:val="none" w:sz="0" w:space="0" w:color="auto"/>
          </w:divBdr>
          <w:divsChild>
            <w:div w:id="88560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61237">
      <w:bodyDiv w:val="1"/>
      <w:marLeft w:val="0"/>
      <w:marRight w:val="0"/>
      <w:marTop w:val="0"/>
      <w:marBottom w:val="0"/>
      <w:divBdr>
        <w:top w:val="none" w:sz="0" w:space="0" w:color="auto"/>
        <w:left w:val="none" w:sz="0" w:space="0" w:color="auto"/>
        <w:bottom w:val="none" w:sz="0" w:space="0" w:color="auto"/>
        <w:right w:val="none" w:sz="0" w:space="0" w:color="auto"/>
      </w:divBdr>
    </w:div>
    <w:div w:id="750656907">
      <w:bodyDiv w:val="1"/>
      <w:marLeft w:val="0"/>
      <w:marRight w:val="0"/>
      <w:marTop w:val="0"/>
      <w:marBottom w:val="0"/>
      <w:divBdr>
        <w:top w:val="none" w:sz="0" w:space="0" w:color="auto"/>
        <w:left w:val="none" w:sz="0" w:space="0" w:color="auto"/>
        <w:bottom w:val="none" w:sz="0" w:space="0" w:color="auto"/>
        <w:right w:val="none" w:sz="0" w:space="0" w:color="auto"/>
      </w:divBdr>
    </w:div>
    <w:div w:id="767434331">
      <w:bodyDiv w:val="1"/>
      <w:marLeft w:val="0"/>
      <w:marRight w:val="0"/>
      <w:marTop w:val="0"/>
      <w:marBottom w:val="0"/>
      <w:divBdr>
        <w:top w:val="none" w:sz="0" w:space="0" w:color="auto"/>
        <w:left w:val="none" w:sz="0" w:space="0" w:color="auto"/>
        <w:bottom w:val="none" w:sz="0" w:space="0" w:color="auto"/>
        <w:right w:val="none" w:sz="0" w:space="0" w:color="auto"/>
      </w:divBdr>
      <w:divsChild>
        <w:div w:id="975911087">
          <w:marLeft w:val="0"/>
          <w:marRight w:val="0"/>
          <w:marTop w:val="0"/>
          <w:marBottom w:val="0"/>
          <w:divBdr>
            <w:top w:val="none" w:sz="0" w:space="0" w:color="auto"/>
            <w:left w:val="none" w:sz="0" w:space="0" w:color="auto"/>
            <w:bottom w:val="none" w:sz="0" w:space="0" w:color="auto"/>
            <w:right w:val="none" w:sz="0" w:space="0" w:color="auto"/>
          </w:divBdr>
        </w:div>
      </w:divsChild>
    </w:div>
    <w:div w:id="797840534">
      <w:bodyDiv w:val="1"/>
      <w:marLeft w:val="0"/>
      <w:marRight w:val="0"/>
      <w:marTop w:val="0"/>
      <w:marBottom w:val="0"/>
      <w:divBdr>
        <w:top w:val="none" w:sz="0" w:space="0" w:color="auto"/>
        <w:left w:val="none" w:sz="0" w:space="0" w:color="auto"/>
        <w:bottom w:val="none" w:sz="0" w:space="0" w:color="auto"/>
        <w:right w:val="none" w:sz="0" w:space="0" w:color="auto"/>
      </w:divBdr>
    </w:div>
    <w:div w:id="807672474">
      <w:bodyDiv w:val="1"/>
      <w:marLeft w:val="0"/>
      <w:marRight w:val="0"/>
      <w:marTop w:val="0"/>
      <w:marBottom w:val="0"/>
      <w:divBdr>
        <w:top w:val="none" w:sz="0" w:space="0" w:color="auto"/>
        <w:left w:val="none" w:sz="0" w:space="0" w:color="auto"/>
        <w:bottom w:val="none" w:sz="0" w:space="0" w:color="auto"/>
        <w:right w:val="none" w:sz="0" w:space="0" w:color="auto"/>
      </w:divBdr>
    </w:div>
    <w:div w:id="828407333">
      <w:bodyDiv w:val="1"/>
      <w:marLeft w:val="0"/>
      <w:marRight w:val="0"/>
      <w:marTop w:val="0"/>
      <w:marBottom w:val="0"/>
      <w:divBdr>
        <w:top w:val="none" w:sz="0" w:space="0" w:color="auto"/>
        <w:left w:val="none" w:sz="0" w:space="0" w:color="auto"/>
        <w:bottom w:val="none" w:sz="0" w:space="0" w:color="auto"/>
        <w:right w:val="none" w:sz="0" w:space="0" w:color="auto"/>
      </w:divBdr>
    </w:div>
    <w:div w:id="839737973">
      <w:bodyDiv w:val="1"/>
      <w:marLeft w:val="0"/>
      <w:marRight w:val="0"/>
      <w:marTop w:val="0"/>
      <w:marBottom w:val="0"/>
      <w:divBdr>
        <w:top w:val="none" w:sz="0" w:space="0" w:color="auto"/>
        <w:left w:val="none" w:sz="0" w:space="0" w:color="auto"/>
        <w:bottom w:val="none" w:sz="0" w:space="0" w:color="auto"/>
        <w:right w:val="none" w:sz="0" w:space="0" w:color="auto"/>
      </w:divBdr>
    </w:div>
    <w:div w:id="841549500">
      <w:bodyDiv w:val="1"/>
      <w:marLeft w:val="0"/>
      <w:marRight w:val="0"/>
      <w:marTop w:val="0"/>
      <w:marBottom w:val="0"/>
      <w:divBdr>
        <w:top w:val="none" w:sz="0" w:space="0" w:color="auto"/>
        <w:left w:val="none" w:sz="0" w:space="0" w:color="auto"/>
        <w:bottom w:val="none" w:sz="0" w:space="0" w:color="auto"/>
        <w:right w:val="none" w:sz="0" w:space="0" w:color="auto"/>
      </w:divBdr>
    </w:div>
    <w:div w:id="859125738">
      <w:bodyDiv w:val="1"/>
      <w:marLeft w:val="0"/>
      <w:marRight w:val="0"/>
      <w:marTop w:val="0"/>
      <w:marBottom w:val="0"/>
      <w:divBdr>
        <w:top w:val="none" w:sz="0" w:space="0" w:color="auto"/>
        <w:left w:val="none" w:sz="0" w:space="0" w:color="auto"/>
        <w:bottom w:val="none" w:sz="0" w:space="0" w:color="auto"/>
        <w:right w:val="none" w:sz="0" w:space="0" w:color="auto"/>
      </w:divBdr>
    </w:div>
    <w:div w:id="859464397">
      <w:bodyDiv w:val="1"/>
      <w:marLeft w:val="0"/>
      <w:marRight w:val="0"/>
      <w:marTop w:val="0"/>
      <w:marBottom w:val="0"/>
      <w:divBdr>
        <w:top w:val="none" w:sz="0" w:space="0" w:color="auto"/>
        <w:left w:val="none" w:sz="0" w:space="0" w:color="auto"/>
        <w:bottom w:val="none" w:sz="0" w:space="0" w:color="auto"/>
        <w:right w:val="none" w:sz="0" w:space="0" w:color="auto"/>
      </w:divBdr>
    </w:div>
    <w:div w:id="881867650">
      <w:bodyDiv w:val="1"/>
      <w:marLeft w:val="0"/>
      <w:marRight w:val="0"/>
      <w:marTop w:val="0"/>
      <w:marBottom w:val="0"/>
      <w:divBdr>
        <w:top w:val="none" w:sz="0" w:space="0" w:color="auto"/>
        <w:left w:val="none" w:sz="0" w:space="0" w:color="auto"/>
        <w:bottom w:val="none" w:sz="0" w:space="0" w:color="auto"/>
        <w:right w:val="none" w:sz="0" w:space="0" w:color="auto"/>
      </w:divBdr>
    </w:div>
    <w:div w:id="886340154">
      <w:bodyDiv w:val="1"/>
      <w:marLeft w:val="0"/>
      <w:marRight w:val="0"/>
      <w:marTop w:val="0"/>
      <w:marBottom w:val="0"/>
      <w:divBdr>
        <w:top w:val="none" w:sz="0" w:space="0" w:color="auto"/>
        <w:left w:val="none" w:sz="0" w:space="0" w:color="auto"/>
        <w:bottom w:val="none" w:sz="0" w:space="0" w:color="auto"/>
        <w:right w:val="none" w:sz="0" w:space="0" w:color="auto"/>
      </w:divBdr>
    </w:div>
    <w:div w:id="893664030">
      <w:bodyDiv w:val="1"/>
      <w:marLeft w:val="0"/>
      <w:marRight w:val="0"/>
      <w:marTop w:val="0"/>
      <w:marBottom w:val="0"/>
      <w:divBdr>
        <w:top w:val="none" w:sz="0" w:space="0" w:color="auto"/>
        <w:left w:val="none" w:sz="0" w:space="0" w:color="auto"/>
        <w:bottom w:val="none" w:sz="0" w:space="0" w:color="auto"/>
        <w:right w:val="none" w:sz="0" w:space="0" w:color="auto"/>
      </w:divBdr>
    </w:div>
    <w:div w:id="908227589">
      <w:bodyDiv w:val="1"/>
      <w:marLeft w:val="0"/>
      <w:marRight w:val="0"/>
      <w:marTop w:val="0"/>
      <w:marBottom w:val="0"/>
      <w:divBdr>
        <w:top w:val="none" w:sz="0" w:space="0" w:color="auto"/>
        <w:left w:val="none" w:sz="0" w:space="0" w:color="auto"/>
        <w:bottom w:val="none" w:sz="0" w:space="0" w:color="auto"/>
        <w:right w:val="none" w:sz="0" w:space="0" w:color="auto"/>
      </w:divBdr>
    </w:div>
    <w:div w:id="929503826">
      <w:bodyDiv w:val="1"/>
      <w:marLeft w:val="0"/>
      <w:marRight w:val="0"/>
      <w:marTop w:val="0"/>
      <w:marBottom w:val="0"/>
      <w:divBdr>
        <w:top w:val="none" w:sz="0" w:space="0" w:color="auto"/>
        <w:left w:val="none" w:sz="0" w:space="0" w:color="auto"/>
        <w:bottom w:val="none" w:sz="0" w:space="0" w:color="auto"/>
        <w:right w:val="none" w:sz="0" w:space="0" w:color="auto"/>
      </w:divBdr>
    </w:div>
    <w:div w:id="943457212">
      <w:bodyDiv w:val="1"/>
      <w:marLeft w:val="0"/>
      <w:marRight w:val="0"/>
      <w:marTop w:val="0"/>
      <w:marBottom w:val="0"/>
      <w:divBdr>
        <w:top w:val="none" w:sz="0" w:space="0" w:color="auto"/>
        <w:left w:val="none" w:sz="0" w:space="0" w:color="auto"/>
        <w:bottom w:val="none" w:sz="0" w:space="0" w:color="auto"/>
        <w:right w:val="none" w:sz="0" w:space="0" w:color="auto"/>
      </w:divBdr>
    </w:div>
    <w:div w:id="953055952">
      <w:bodyDiv w:val="1"/>
      <w:marLeft w:val="0"/>
      <w:marRight w:val="0"/>
      <w:marTop w:val="0"/>
      <w:marBottom w:val="0"/>
      <w:divBdr>
        <w:top w:val="none" w:sz="0" w:space="0" w:color="auto"/>
        <w:left w:val="none" w:sz="0" w:space="0" w:color="auto"/>
        <w:bottom w:val="none" w:sz="0" w:space="0" w:color="auto"/>
        <w:right w:val="none" w:sz="0" w:space="0" w:color="auto"/>
      </w:divBdr>
    </w:div>
    <w:div w:id="983969377">
      <w:bodyDiv w:val="1"/>
      <w:marLeft w:val="0"/>
      <w:marRight w:val="0"/>
      <w:marTop w:val="0"/>
      <w:marBottom w:val="0"/>
      <w:divBdr>
        <w:top w:val="none" w:sz="0" w:space="0" w:color="auto"/>
        <w:left w:val="none" w:sz="0" w:space="0" w:color="auto"/>
        <w:bottom w:val="none" w:sz="0" w:space="0" w:color="auto"/>
        <w:right w:val="none" w:sz="0" w:space="0" w:color="auto"/>
      </w:divBdr>
    </w:div>
    <w:div w:id="1005862242">
      <w:bodyDiv w:val="1"/>
      <w:marLeft w:val="0"/>
      <w:marRight w:val="0"/>
      <w:marTop w:val="0"/>
      <w:marBottom w:val="0"/>
      <w:divBdr>
        <w:top w:val="none" w:sz="0" w:space="0" w:color="auto"/>
        <w:left w:val="none" w:sz="0" w:space="0" w:color="auto"/>
        <w:bottom w:val="none" w:sz="0" w:space="0" w:color="auto"/>
        <w:right w:val="none" w:sz="0" w:space="0" w:color="auto"/>
      </w:divBdr>
    </w:div>
    <w:div w:id="1014038985">
      <w:bodyDiv w:val="1"/>
      <w:marLeft w:val="0"/>
      <w:marRight w:val="0"/>
      <w:marTop w:val="0"/>
      <w:marBottom w:val="0"/>
      <w:divBdr>
        <w:top w:val="none" w:sz="0" w:space="0" w:color="auto"/>
        <w:left w:val="none" w:sz="0" w:space="0" w:color="auto"/>
        <w:bottom w:val="none" w:sz="0" w:space="0" w:color="auto"/>
        <w:right w:val="none" w:sz="0" w:space="0" w:color="auto"/>
      </w:divBdr>
    </w:div>
    <w:div w:id="1044982954">
      <w:bodyDiv w:val="1"/>
      <w:marLeft w:val="0"/>
      <w:marRight w:val="0"/>
      <w:marTop w:val="0"/>
      <w:marBottom w:val="0"/>
      <w:divBdr>
        <w:top w:val="none" w:sz="0" w:space="0" w:color="auto"/>
        <w:left w:val="none" w:sz="0" w:space="0" w:color="auto"/>
        <w:bottom w:val="none" w:sz="0" w:space="0" w:color="auto"/>
        <w:right w:val="none" w:sz="0" w:space="0" w:color="auto"/>
      </w:divBdr>
    </w:div>
    <w:div w:id="1050614140">
      <w:bodyDiv w:val="1"/>
      <w:marLeft w:val="0"/>
      <w:marRight w:val="0"/>
      <w:marTop w:val="0"/>
      <w:marBottom w:val="0"/>
      <w:divBdr>
        <w:top w:val="none" w:sz="0" w:space="0" w:color="auto"/>
        <w:left w:val="none" w:sz="0" w:space="0" w:color="auto"/>
        <w:bottom w:val="none" w:sz="0" w:space="0" w:color="auto"/>
        <w:right w:val="none" w:sz="0" w:space="0" w:color="auto"/>
      </w:divBdr>
    </w:div>
    <w:div w:id="1055279142">
      <w:bodyDiv w:val="1"/>
      <w:marLeft w:val="0"/>
      <w:marRight w:val="0"/>
      <w:marTop w:val="0"/>
      <w:marBottom w:val="0"/>
      <w:divBdr>
        <w:top w:val="none" w:sz="0" w:space="0" w:color="auto"/>
        <w:left w:val="none" w:sz="0" w:space="0" w:color="auto"/>
        <w:bottom w:val="none" w:sz="0" w:space="0" w:color="auto"/>
        <w:right w:val="none" w:sz="0" w:space="0" w:color="auto"/>
      </w:divBdr>
    </w:div>
    <w:div w:id="1080061512">
      <w:bodyDiv w:val="1"/>
      <w:marLeft w:val="0"/>
      <w:marRight w:val="0"/>
      <w:marTop w:val="0"/>
      <w:marBottom w:val="0"/>
      <w:divBdr>
        <w:top w:val="none" w:sz="0" w:space="0" w:color="auto"/>
        <w:left w:val="none" w:sz="0" w:space="0" w:color="auto"/>
        <w:bottom w:val="none" w:sz="0" w:space="0" w:color="auto"/>
        <w:right w:val="none" w:sz="0" w:space="0" w:color="auto"/>
      </w:divBdr>
    </w:div>
    <w:div w:id="1090392843">
      <w:bodyDiv w:val="1"/>
      <w:marLeft w:val="0"/>
      <w:marRight w:val="0"/>
      <w:marTop w:val="0"/>
      <w:marBottom w:val="0"/>
      <w:divBdr>
        <w:top w:val="none" w:sz="0" w:space="0" w:color="auto"/>
        <w:left w:val="none" w:sz="0" w:space="0" w:color="auto"/>
        <w:bottom w:val="none" w:sz="0" w:space="0" w:color="auto"/>
        <w:right w:val="none" w:sz="0" w:space="0" w:color="auto"/>
      </w:divBdr>
    </w:div>
    <w:div w:id="1125587485">
      <w:bodyDiv w:val="1"/>
      <w:marLeft w:val="0"/>
      <w:marRight w:val="0"/>
      <w:marTop w:val="0"/>
      <w:marBottom w:val="0"/>
      <w:divBdr>
        <w:top w:val="none" w:sz="0" w:space="0" w:color="auto"/>
        <w:left w:val="none" w:sz="0" w:space="0" w:color="auto"/>
        <w:bottom w:val="none" w:sz="0" w:space="0" w:color="auto"/>
        <w:right w:val="none" w:sz="0" w:space="0" w:color="auto"/>
      </w:divBdr>
      <w:divsChild>
        <w:div w:id="18009528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476469">
      <w:bodyDiv w:val="1"/>
      <w:marLeft w:val="0"/>
      <w:marRight w:val="0"/>
      <w:marTop w:val="0"/>
      <w:marBottom w:val="0"/>
      <w:divBdr>
        <w:top w:val="none" w:sz="0" w:space="0" w:color="auto"/>
        <w:left w:val="none" w:sz="0" w:space="0" w:color="auto"/>
        <w:bottom w:val="none" w:sz="0" w:space="0" w:color="auto"/>
        <w:right w:val="none" w:sz="0" w:space="0" w:color="auto"/>
      </w:divBdr>
    </w:div>
    <w:div w:id="1130049510">
      <w:bodyDiv w:val="1"/>
      <w:marLeft w:val="0"/>
      <w:marRight w:val="0"/>
      <w:marTop w:val="0"/>
      <w:marBottom w:val="0"/>
      <w:divBdr>
        <w:top w:val="none" w:sz="0" w:space="0" w:color="auto"/>
        <w:left w:val="none" w:sz="0" w:space="0" w:color="auto"/>
        <w:bottom w:val="none" w:sz="0" w:space="0" w:color="auto"/>
        <w:right w:val="none" w:sz="0" w:space="0" w:color="auto"/>
      </w:divBdr>
    </w:div>
    <w:div w:id="1130435660">
      <w:bodyDiv w:val="1"/>
      <w:marLeft w:val="0"/>
      <w:marRight w:val="0"/>
      <w:marTop w:val="0"/>
      <w:marBottom w:val="0"/>
      <w:divBdr>
        <w:top w:val="none" w:sz="0" w:space="0" w:color="auto"/>
        <w:left w:val="none" w:sz="0" w:space="0" w:color="auto"/>
        <w:bottom w:val="none" w:sz="0" w:space="0" w:color="auto"/>
        <w:right w:val="none" w:sz="0" w:space="0" w:color="auto"/>
      </w:divBdr>
    </w:div>
    <w:div w:id="1139416497">
      <w:bodyDiv w:val="1"/>
      <w:marLeft w:val="0"/>
      <w:marRight w:val="0"/>
      <w:marTop w:val="0"/>
      <w:marBottom w:val="0"/>
      <w:divBdr>
        <w:top w:val="none" w:sz="0" w:space="0" w:color="auto"/>
        <w:left w:val="none" w:sz="0" w:space="0" w:color="auto"/>
        <w:bottom w:val="none" w:sz="0" w:space="0" w:color="auto"/>
        <w:right w:val="none" w:sz="0" w:space="0" w:color="auto"/>
      </w:divBdr>
    </w:div>
    <w:div w:id="1148978991">
      <w:bodyDiv w:val="1"/>
      <w:marLeft w:val="0"/>
      <w:marRight w:val="0"/>
      <w:marTop w:val="0"/>
      <w:marBottom w:val="0"/>
      <w:divBdr>
        <w:top w:val="none" w:sz="0" w:space="0" w:color="auto"/>
        <w:left w:val="none" w:sz="0" w:space="0" w:color="auto"/>
        <w:bottom w:val="none" w:sz="0" w:space="0" w:color="auto"/>
        <w:right w:val="none" w:sz="0" w:space="0" w:color="auto"/>
      </w:divBdr>
    </w:div>
    <w:div w:id="1150093671">
      <w:bodyDiv w:val="1"/>
      <w:marLeft w:val="0"/>
      <w:marRight w:val="0"/>
      <w:marTop w:val="0"/>
      <w:marBottom w:val="0"/>
      <w:divBdr>
        <w:top w:val="none" w:sz="0" w:space="0" w:color="auto"/>
        <w:left w:val="none" w:sz="0" w:space="0" w:color="auto"/>
        <w:bottom w:val="none" w:sz="0" w:space="0" w:color="auto"/>
        <w:right w:val="none" w:sz="0" w:space="0" w:color="auto"/>
      </w:divBdr>
    </w:div>
    <w:div w:id="1161387690">
      <w:bodyDiv w:val="1"/>
      <w:marLeft w:val="0"/>
      <w:marRight w:val="0"/>
      <w:marTop w:val="0"/>
      <w:marBottom w:val="0"/>
      <w:divBdr>
        <w:top w:val="none" w:sz="0" w:space="0" w:color="auto"/>
        <w:left w:val="none" w:sz="0" w:space="0" w:color="auto"/>
        <w:bottom w:val="none" w:sz="0" w:space="0" w:color="auto"/>
        <w:right w:val="none" w:sz="0" w:space="0" w:color="auto"/>
      </w:divBdr>
    </w:div>
    <w:div w:id="1186947349">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2">
          <w:marLeft w:val="0"/>
          <w:marRight w:val="0"/>
          <w:marTop w:val="0"/>
          <w:marBottom w:val="0"/>
          <w:divBdr>
            <w:top w:val="none" w:sz="0" w:space="0" w:color="auto"/>
            <w:left w:val="none" w:sz="0" w:space="0" w:color="auto"/>
            <w:bottom w:val="none" w:sz="0" w:space="0" w:color="auto"/>
            <w:right w:val="none" w:sz="0" w:space="0" w:color="auto"/>
          </w:divBdr>
          <w:divsChild>
            <w:div w:id="563375027">
              <w:marLeft w:val="0"/>
              <w:marRight w:val="0"/>
              <w:marTop w:val="0"/>
              <w:marBottom w:val="0"/>
              <w:divBdr>
                <w:top w:val="none" w:sz="0" w:space="0" w:color="auto"/>
                <w:left w:val="none" w:sz="0" w:space="0" w:color="auto"/>
                <w:bottom w:val="none" w:sz="0" w:space="0" w:color="auto"/>
                <w:right w:val="none" w:sz="0" w:space="0" w:color="auto"/>
              </w:divBdr>
            </w:div>
          </w:divsChild>
        </w:div>
        <w:div w:id="1483159808">
          <w:marLeft w:val="0"/>
          <w:marRight w:val="0"/>
          <w:marTop w:val="0"/>
          <w:marBottom w:val="0"/>
          <w:divBdr>
            <w:top w:val="none" w:sz="0" w:space="0" w:color="auto"/>
            <w:left w:val="none" w:sz="0" w:space="0" w:color="auto"/>
            <w:bottom w:val="none" w:sz="0" w:space="0" w:color="auto"/>
            <w:right w:val="none" w:sz="0" w:space="0" w:color="auto"/>
          </w:divBdr>
          <w:divsChild>
            <w:div w:id="824902472">
              <w:marLeft w:val="0"/>
              <w:marRight w:val="0"/>
              <w:marTop w:val="0"/>
              <w:marBottom w:val="0"/>
              <w:divBdr>
                <w:top w:val="none" w:sz="0" w:space="0" w:color="auto"/>
                <w:left w:val="none" w:sz="0" w:space="0" w:color="auto"/>
                <w:bottom w:val="none" w:sz="0" w:space="0" w:color="auto"/>
                <w:right w:val="none" w:sz="0" w:space="0" w:color="auto"/>
              </w:divBdr>
              <w:divsChild>
                <w:div w:id="943616072">
                  <w:marLeft w:val="0"/>
                  <w:marRight w:val="0"/>
                  <w:marTop w:val="0"/>
                  <w:marBottom w:val="0"/>
                  <w:divBdr>
                    <w:top w:val="none" w:sz="0" w:space="0" w:color="auto"/>
                    <w:left w:val="none" w:sz="0" w:space="0" w:color="auto"/>
                    <w:bottom w:val="none" w:sz="0" w:space="0" w:color="auto"/>
                    <w:right w:val="none" w:sz="0" w:space="0" w:color="auto"/>
                  </w:divBdr>
                  <w:divsChild>
                    <w:div w:id="587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472896">
          <w:marLeft w:val="0"/>
          <w:marRight w:val="0"/>
          <w:marTop w:val="0"/>
          <w:marBottom w:val="0"/>
          <w:divBdr>
            <w:top w:val="none" w:sz="0" w:space="0" w:color="auto"/>
            <w:left w:val="none" w:sz="0" w:space="0" w:color="auto"/>
            <w:bottom w:val="none" w:sz="0" w:space="0" w:color="auto"/>
            <w:right w:val="none" w:sz="0" w:space="0" w:color="auto"/>
          </w:divBdr>
          <w:divsChild>
            <w:div w:id="25436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75721">
      <w:bodyDiv w:val="1"/>
      <w:marLeft w:val="0"/>
      <w:marRight w:val="0"/>
      <w:marTop w:val="0"/>
      <w:marBottom w:val="0"/>
      <w:divBdr>
        <w:top w:val="none" w:sz="0" w:space="0" w:color="auto"/>
        <w:left w:val="none" w:sz="0" w:space="0" w:color="auto"/>
        <w:bottom w:val="none" w:sz="0" w:space="0" w:color="auto"/>
        <w:right w:val="none" w:sz="0" w:space="0" w:color="auto"/>
      </w:divBdr>
    </w:div>
    <w:div w:id="1195117388">
      <w:bodyDiv w:val="1"/>
      <w:marLeft w:val="0"/>
      <w:marRight w:val="0"/>
      <w:marTop w:val="0"/>
      <w:marBottom w:val="0"/>
      <w:divBdr>
        <w:top w:val="none" w:sz="0" w:space="0" w:color="auto"/>
        <w:left w:val="none" w:sz="0" w:space="0" w:color="auto"/>
        <w:bottom w:val="none" w:sz="0" w:space="0" w:color="auto"/>
        <w:right w:val="none" w:sz="0" w:space="0" w:color="auto"/>
      </w:divBdr>
    </w:div>
    <w:div w:id="1200898000">
      <w:bodyDiv w:val="1"/>
      <w:marLeft w:val="0"/>
      <w:marRight w:val="0"/>
      <w:marTop w:val="0"/>
      <w:marBottom w:val="0"/>
      <w:divBdr>
        <w:top w:val="none" w:sz="0" w:space="0" w:color="auto"/>
        <w:left w:val="none" w:sz="0" w:space="0" w:color="auto"/>
        <w:bottom w:val="none" w:sz="0" w:space="0" w:color="auto"/>
        <w:right w:val="none" w:sz="0" w:space="0" w:color="auto"/>
      </w:divBdr>
    </w:div>
    <w:div w:id="1208762703">
      <w:bodyDiv w:val="1"/>
      <w:marLeft w:val="0"/>
      <w:marRight w:val="0"/>
      <w:marTop w:val="0"/>
      <w:marBottom w:val="0"/>
      <w:divBdr>
        <w:top w:val="none" w:sz="0" w:space="0" w:color="auto"/>
        <w:left w:val="none" w:sz="0" w:space="0" w:color="auto"/>
        <w:bottom w:val="none" w:sz="0" w:space="0" w:color="auto"/>
        <w:right w:val="none" w:sz="0" w:space="0" w:color="auto"/>
      </w:divBdr>
    </w:div>
    <w:div w:id="1217813013">
      <w:bodyDiv w:val="1"/>
      <w:marLeft w:val="0"/>
      <w:marRight w:val="0"/>
      <w:marTop w:val="0"/>
      <w:marBottom w:val="0"/>
      <w:divBdr>
        <w:top w:val="none" w:sz="0" w:space="0" w:color="auto"/>
        <w:left w:val="none" w:sz="0" w:space="0" w:color="auto"/>
        <w:bottom w:val="none" w:sz="0" w:space="0" w:color="auto"/>
        <w:right w:val="none" w:sz="0" w:space="0" w:color="auto"/>
      </w:divBdr>
    </w:div>
    <w:div w:id="1244489857">
      <w:bodyDiv w:val="1"/>
      <w:marLeft w:val="0"/>
      <w:marRight w:val="0"/>
      <w:marTop w:val="0"/>
      <w:marBottom w:val="0"/>
      <w:divBdr>
        <w:top w:val="none" w:sz="0" w:space="0" w:color="auto"/>
        <w:left w:val="none" w:sz="0" w:space="0" w:color="auto"/>
        <w:bottom w:val="none" w:sz="0" w:space="0" w:color="auto"/>
        <w:right w:val="none" w:sz="0" w:space="0" w:color="auto"/>
      </w:divBdr>
    </w:div>
    <w:div w:id="1250504795">
      <w:bodyDiv w:val="1"/>
      <w:marLeft w:val="0"/>
      <w:marRight w:val="0"/>
      <w:marTop w:val="0"/>
      <w:marBottom w:val="0"/>
      <w:divBdr>
        <w:top w:val="none" w:sz="0" w:space="0" w:color="auto"/>
        <w:left w:val="none" w:sz="0" w:space="0" w:color="auto"/>
        <w:bottom w:val="none" w:sz="0" w:space="0" w:color="auto"/>
        <w:right w:val="none" w:sz="0" w:space="0" w:color="auto"/>
      </w:divBdr>
    </w:div>
    <w:div w:id="1258248867">
      <w:bodyDiv w:val="1"/>
      <w:marLeft w:val="0"/>
      <w:marRight w:val="0"/>
      <w:marTop w:val="0"/>
      <w:marBottom w:val="0"/>
      <w:divBdr>
        <w:top w:val="none" w:sz="0" w:space="0" w:color="auto"/>
        <w:left w:val="none" w:sz="0" w:space="0" w:color="auto"/>
        <w:bottom w:val="none" w:sz="0" w:space="0" w:color="auto"/>
        <w:right w:val="none" w:sz="0" w:space="0" w:color="auto"/>
      </w:divBdr>
    </w:div>
    <w:div w:id="1285766638">
      <w:bodyDiv w:val="1"/>
      <w:marLeft w:val="0"/>
      <w:marRight w:val="0"/>
      <w:marTop w:val="0"/>
      <w:marBottom w:val="0"/>
      <w:divBdr>
        <w:top w:val="none" w:sz="0" w:space="0" w:color="auto"/>
        <w:left w:val="none" w:sz="0" w:space="0" w:color="auto"/>
        <w:bottom w:val="none" w:sz="0" w:space="0" w:color="auto"/>
        <w:right w:val="none" w:sz="0" w:space="0" w:color="auto"/>
      </w:divBdr>
    </w:div>
    <w:div w:id="1292980296">
      <w:bodyDiv w:val="1"/>
      <w:marLeft w:val="0"/>
      <w:marRight w:val="0"/>
      <w:marTop w:val="0"/>
      <w:marBottom w:val="0"/>
      <w:divBdr>
        <w:top w:val="none" w:sz="0" w:space="0" w:color="auto"/>
        <w:left w:val="none" w:sz="0" w:space="0" w:color="auto"/>
        <w:bottom w:val="none" w:sz="0" w:space="0" w:color="auto"/>
        <w:right w:val="none" w:sz="0" w:space="0" w:color="auto"/>
      </w:divBdr>
    </w:div>
    <w:div w:id="1299530291">
      <w:bodyDiv w:val="1"/>
      <w:marLeft w:val="0"/>
      <w:marRight w:val="0"/>
      <w:marTop w:val="0"/>
      <w:marBottom w:val="0"/>
      <w:divBdr>
        <w:top w:val="none" w:sz="0" w:space="0" w:color="auto"/>
        <w:left w:val="none" w:sz="0" w:space="0" w:color="auto"/>
        <w:bottom w:val="none" w:sz="0" w:space="0" w:color="auto"/>
        <w:right w:val="none" w:sz="0" w:space="0" w:color="auto"/>
      </w:divBdr>
    </w:div>
    <w:div w:id="1301879853">
      <w:bodyDiv w:val="1"/>
      <w:marLeft w:val="0"/>
      <w:marRight w:val="0"/>
      <w:marTop w:val="0"/>
      <w:marBottom w:val="0"/>
      <w:divBdr>
        <w:top w:val="none" w:sz="0" w:space="0" w:color="auto"/>
        <w:left w:val="none" w:sz="0" w:space="0" w:color="auto"/>
        <w:bottom w:val="none" w:sz="0" w:space="0" w:color="auto"/>
        <w:right w:val="none" w:sz="0" w:space="0" w:color="auto"/>
      </w:divBdr>
    </w:div>
    <w:div w:id="1323508453">
      <w:bodyDiv w:val="1"/>
      <w:marLeft w:val="0"/>
      <w:marRight w:val="0"/>
      <w:marTop w:val="0"/>
      <w:marBottom w:val="0"/>
      <w:divBdr>
        <w:top w:val="none" w:sz="0" w:space="0" w:color="auto"/>
        <w:left w:val="none" w:sz="0" w:space="0" w:color="auto"/>
        <w:bottom w:val="none" w:sz="0" w:space="0" w:color="auto"/>
        <w:right w:val="none" w:sz="0" w:space="0" w:color="auto"/>
      </w:divBdr>
    </w:div>
    <w:div w:id="1326207636">
      <w:bodyDiv w:val="1"/>
      <w:marLeft w:val="0"/>
      <w:marRight w:val="0"/>
      <w:marTop w:val="0"/>
      <w:marBottom w:val="0"/>
      <w:divBdr>
        <w:top w:val="none" w:sz="0" w:space="0" w:color="auto"/>
        <w:left w:val="none" w:sz="0" w:space="0" w:color="auto"/>
        <w:bottom w:val="none" w:sz="0" w:space="0" w:color="auto"/>
        <w:right w:val="none" w:sz="0" w:space="0" w:color="auto"/>
      </w:divBdr>
    </w:div>
    <w:div w:id="1344630168">
      <w:bodyDiv w:val="1"/>
      <w:marLeft w:val="0"/>
      <w:marRight w:val="0"/>
      <w:marTop w:val="0"/>
      <w:marBottom w:val="0"/>
      <w:divBdr>
        <w:top w:val="none" w:sz="0" w:space="0" w:color="auto"/>
        <w:left w:val="none" w:sz="0" w:space="0" w:color="auto"/>
        <w:bottom w:val="none" w:sz="0" w:space="0" w:color="auto"/>
        <w:right w:val="none" w:sz="0" w:space="0" w:color="auto"/>
      </w:divBdr>
    </w:div>
    <w:div w:id="1348559985">
      <w:bodyDiv w:val="1"/>
      <w:marLeft w:val="0"/>
      <w:marRight w:val="0"/>
      <w:marTop w:val="0"/>
      <w:marBottom w:val="0"/>
      <w:divBdr>
        <w:top w:val="none" w:sz="0" w:space="0" w:color="auto"/>
        <w:left w:val="none" w:sz="0" w:space="0" w:color="auto"/>
        <w:bottom w:val="none" w:sz="0" w:space="0" w:color="auto"/>
        <w:right w:val="none" w:sz="0" w:space="0" w:color="auto"/>
      </w:divBdr>
    </w:div>
    <w:div w:id="1372418718">
      <w:bodyDiv w:val="1"/>
      <w:marLeft w:val="0"/>
      <w:marRight w:val="0"/>
      <w:marTop w:val="0"/>
      <w:marBottom w:val="0"/>
      <w:divBdr>
        <w:top w:val="none" w:sz="0" w:space="0" w:color="auto"/>
        <w:left w:val="none" w:sz="0" w:space="0" w:color="auto"/>
        <w:bottom w:val="none" w:sz="0" w:space="0" w:color="auto"/>
        <w:right w:val="none" w:sz="0" w:space="0" w:color="auto"/>
      </w:divBdr>
    </w:div>
    <w:div w:id="1373264604">
      <w:bodyDiv w:val="1"/>
      <w:marLeft w:val="0"/>
      <w:marRight w:val="0"/>
      <w:marTop w:val="0"/>
      <w:marBottom w:val="0"/>
      <w:divBdr>
        <w:top w:val="none" w:sz="0" w:space="0" w:color="auto"/>
        <w:left w:val="none" w:sz="0" w:space="0" w:color="auto"/>
        <w:bottom w:val="none" w:sz="0" w:space="0" w:color="auto"/>
        <w:right w:val="none" w:sz="0" w:space="0" w:color="auto"/>
      </w:divBdr>
    </w:div>
    <w:div w:id="1380666579">
      <w:bodyDiv w:val="1"/>
      <w:marLeft w:val="0"/>
      <w:marRight w:val="0"/>
      <w:marTop w:val="0"/>
      <w:marBottom w:val="0"/>
      <w:divBdr>
        <w:top w:val="none" w:sz="0" w:space="0" w:color="auto"/>
        <w:left w:val="none" w:sz="0" w:space="0" w:color="auto"/>
        <w:bottom w:val="none" w:sz="0" w:space="0" w:color="auto"/>
        <w:right w:val="none" w:sz="0" w:space="0" w:color="auto"/>
      </w:divBdr>
    </w:div>
    <w:div w:id="1383676832">
      <w:bodyDiv w:val="1"/>
      <w:marLeft w:val="0"/>
      <w:marRight w:val="0"/>
      <w:marTop w:val="0"/>
      <w:marBottom w:val="0"/>
      <w:divBdr>
        <w:top w:val="none" w:sz="0" w:space="0" w:color="auto"/>
        <w:left w:val="none" w:sz="0" w:space="0" w:color="auto"/>
        <w:bottom w:val="none" w:sz="0" w:space="0" w:color="auto"/>
        <w:right w:val="none" w:sz="0" w:space="0" w:color="auto"/>
      </w:divBdr>
    </w:div>
    <w:div w:id="1388408972">
      <w:bodyDiv w:val="1"/>
      <w:marLeft w:val="0"/>
      <w:marRight w:val="0"/>
      <w:marTop w:val="0"/>
      <w:marBottom w:val="0"/>
      <w:divBdr>
        <w:top w:val="none" w:sz="0" w:space="0" w:color="auto"/>
        <w:left w:val="none" w:sz="0" w:space="0" w:color="auto"/>
        <w:bottom w:val="none" w:sz="0" w:space="0" w:color="auto"/>
        <w:right w:val="none" w:sz="0" w:space="0" w:color="auto"/>
      </w:divBdr>
    </w:div>
    <w:div w:id="1390346532">
      <w:bodyDiv w:val="1"/>
      <w:marLeft w:val="0"/>
      <w:marRight w:val="0"/>
      <w:marTop w:val="0"/>
      <w:marBottom w:val="0"/>
      <w:divBdr>
        <w:top w:val="none" w:sz="0" w:space="0" w:color="auto"/>
        <w:left w:val="none" w:sz="0" w:space="0" w:color="auto"/>
        <w:bottom w:val="none" w:sz="0" w:space="0" w:color="auto"/>
        <w:right w:val="none" w:sz="0" w:space="0" w:color="auto"/>
      </w:divBdr>
      <w:divsChild>
        <w:div w:id="86274522">
          <w:marLeft w:val="0"/>
          <w:marRight w:val="0"/>
          <w:marTop w:val="0"/>
          <w:marBottom w:val="0"/>
          <w:divBdr>
            <w:top w:val="none" w:sz="0" w:space="0" w:color="auto"/>
            <w:left w:val="none" w:sz="0" w:space="0" w:color="auto"/>
            <w:bottom w:val="none" w:sz="0" w:space="0" w:color="auto"/>
            <w:right w:val="none" w:sz="0" w:space="0" w:color="auto"/>
          </w:divBdr>
          <w:divsChild>
            <w:div w:id="9768214">
              <w:marLeft w:val="0"/>
              <w:marRight w:val="0"/>
              <w:marTop w:val="0"/>
              <w:marBottom w:val="0"/>
              <w:divBdr>
                <w:top w:val="none" w:sz="0" w:space="0" w:color="auto"/>
                <w:left w:val="none" w:sz="0" w:space="0" w:color="auto"/>
                <w:bottom w:val="none" w:sz="0" w:space="0" w:color="auto"/>
                <w:right w:val="none" w:sz="0" w:space="0" w:color="auto"/>
              </w:divBdr>
            </w:div>
            <w:div w:id="1035278634">
              <w:marLeft w:val="0"/>
              <w:marRight w:val="0"/>
              <w:marTop w:val="0"/>
              <w:marBottom w:val="0"/>
              <w:divBdr>
                <w:top w:val="none" w:sz="0" w:space="0" w:color="auto"/>
                <w:left w:val="none" w:sz="0" w:space="0" w:color="auto"/>
                <w:bottom w:val="none" w:sz="0" w:space="0" w:color="auto"/>
                <w:right w:val="none" w:sz="0" w:space="0" w:color="auto"/>
              </w:divBdr>
            </w:div>
          </w:divsChild>
        </w:div>
        <w:div w:id="1146824305">
          <w:marLeft w:val="0"/>
          <w:marRight w:val="0"/>
          <w:marTop w:val="0"/>
          <w:marBottom w:val="0"/>
          <w:divBdr>
            <w:top w:val="none" w:sz="0" w:space="0" w:color="auto"/>
            <w:left w:val="none" w:sz="0" w:space="0" w:color="auto"/>
            <w:bottom w:val="none" w:sz="0" w:space="0" w:color="auto"/>
            <w:right w:val="none" w:sz="0" w:space="0" w:color="auto"/>
          </w:divBdr>
          <w:divsChild>
            <w:div w:id="1078400740">
              <w:marLeft w:val="0"/>
              <w:marRight w:val="0"/>
              <w:marTop w:val="0"/>
              <w:marBottom w:val="0"/>
              <w:divBdr>
                <w:top w:val="none" w:sz="0" w:space="0" w:color="auto"/>
                <w:left w:val="none" w:sz="0" w:space="0" w:color="auto"/>
                <w:bottom w:val="none" w:sz="0" w:space="0" w:color="auto"/>
                <w:right w:val="none" w:sz="0" w:space="0" w:color="auto"/>
              </w:divBdr>
            </w:div>
            <w:div w:id="147170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4511">
      <w:bodyDiv w:val="1"/>
      <w:marLeft w:val="0"/>
      <w:marRight w:val="0"/>
      <w:marTop w:val="0"/>
      <w:marBottom w:val="0"/>
      <w:divBdr>
        <w:top w:val="none" w:sz="0" w:space="0" w:color="auto"/>
        <w:left w:val="none" w:sz="0" w:space="0" w:color="auto"/>
        <w:bottom w:val="none" w:sz="0" w:space="0" w:color="auto"/>
        <w:right w:val="none" w:sz="0" w:space="0" w:color="auto"/>
      </w:divBdr>
      <w:divsChild>
        <w:div w:id="1620575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3389569">
      <w:bodyDiv w:val="1"/>
      <w:marLeft w:val="0"/>
      <w:marRight w:val="0"/>
      <w:marTop w:val="0"/>
      <w:marBottom w:val="0"/>
      <w:divBdr>
        <w:top w:val="none" w:sz="0" w:space="0" w:color="auto"/>
        <w:left w:val="none" w:sz="0" w:space="0" w:color="auto"/>
        <w:bottom w:val="none" w:sz="0" w:space="0" w:color="auto"/>
        <w:right w:val="none" w:sz="0" w:space="0" w:color="auto"/>
      </w:divBdr>
    </w:div>
    <w:div w:id="1396129206">
      <w:bodyDiv w:val="1"/>
      <w:marLeft w:val="0"/>
      <w:marRight w:val="0"/>
      <w:marTop w:val="0"/>
      <w:marBottom w:val="0"/>
      <w:divBdr>
        <w:top w:val="none" w:sz="0" w:space="0" w:color="auto"/>
        <w:left w:val="none" w:sz="0" w:space="0" w:color="auto"/>
        <w:bottom w:val="none" w:sz="0" w:space="0" w:color="auto"/>
        <w:right w:val="none" w:sz="0" w:space="0" w:color="auto"/>
      </w:divBdr>
    </w:div>
    <w:div w:id="1406345079">
      <w:bodyDiv w:val="1"/>
      <w:marLeft w:val="0"/>
      <w:marRight w:val="0"/>
      <w:marTop w:val="0"/>
      <w:marBottom w:val="0"/>
      <w:divBdr>
        <w:top w:val="none" w:sz="0" w:space="0" w:color="auto"/>
        <w:left w:val="none" w:sz="0" w:space="0" w:color="auto"/>
        <w:bottom w:val="none" w:sz="0" w:space="0" w:color="auto"/>
        <w:right w:val="none" w:sz="0" w:space="0" w:color="auto"/>
      </w:divBdr>
    </w:div>
    <w:div w:id="1417090352">
      <w:bodyDiv w:val="1"/>
      <w:marLeft w:val="0"/>
      <w:marRight w:val="0"/>
      <w:marTop w:val="0"/>
      <w:marBottom w:val="0"/>
      <w:divBdr>
        <w:top w:val="none" w:sz="0" w:space="0" w:color="auto"/>
        <w:left w:val="none" w:sz="0" w:space="0" w:color="auto"/>
        <w:bottom w:val="none" w:sz="0" w:space="0" w:color="auto"/>
        <w:right w:val="none" w:sz="0" w:space="0" w:color="auto"/>
      </w:divBdr>
    </w:div>
    <w:div w:id="1432428629">
      <w:bodyDiv w:val="1"/>
      <w:marLeft w:val="0"/>
      <w:marRight w:val="0"/>
      <w:marTop w:val="0"/>
      <w:marBottom w:val="0"/>
      <w:divBdr>
        <w:top w:val="none" w:sz="0" w:space="0" w:color="auto"/>
        <w:left w:val="none" w:sz="0" w:space="0" w:color="auto"/>
        <w:bottom w:val="none" w:sz="0" w:space="0" w:color="auto"/>
        <w:right w:val="none" w:sz="0" w:space="0" w:color="auto"/>
      </w:divBdr>
    </w:div>
    <w:div w:id="1432512170">
      <w:bodyDiv w:val="1"/>
      <w:marLeft w:val="0"/>
      <w:marRight w:val="0"/>
      <w:marTop w:val="0"/>
      <w:marBottom w:val="0"/>
      <w:divBdr>
        <w:top w:val="none" w:sz="0" w:space="0" w:color="auto"/>
        <w:left w:val="none" w:sz="0" w:space="0" w:color="auto"/>
        <w:bottom w:val="none" w:sz="0" w:space="0" w:color="auto"/>
        <w:right w:val="none" w:sz="0" w:space="0" w:color="auto"/>
      </w:divBdr>
    </w:div>
    <w:div w:id="1439330134">
      <w:bodyDiv w:val="1"/>
      <w:marLeft w:val="0"/>
      <w:marRight w:val="0"/>
      <w:marTop w:val="0"/>
      <w:marBottom w:val="0"/>
      <w:divBdr>
        <w:top w:val="none" w:sz="0" w:space="0" w:color="auto"/>
        <w:left w:val="none" w:sz="0" w:space="0" w:color="auto"/>
        <w:bottom w:val="none" w:sz="0" w:space="0" w:color="auto"/>
        <w:right w:val="none" w:sz="0" w:space="0" w:color="auto"/>
      </w:divBdr>
    </w:div>
    <w:div w:id="1463842218">
      <w:bodyDiv w:val="1"/>
      <w:marLeft w:val="0"/>
      <w:marRight w:val="0"/>
      <w:marTop w:val="0"/>
      <w:marBottom w:val="0"/>
      <w:divBdr>
        <w:top w:val="none" w:sz="0" w:space="0" w:color="auto"/>
        <w:left w:val="none" w:sz="0" w:space="0" w:color="auto"/>
        <w:bottom w:val="none" w:sz="0" w:space="0" w:color="auto"/>
        <w:right w:val="none" w:sz="0" w:space="0" w:color="auto"/>
      </w:divBdr>
    </w:div>
    <w:div w:id="1507011606">
      <w:bodyDiv w:val="1"/>
      <w:marLeft w:val="0"/>
      <w:marRight w:val="0"/>
      <w:marTop w:val="0"/>
      <w:marBottom w:val="0"/>
      <w:divBdr>
        <w:top w:val="none" w:sz="0" w:space="0" w:color="auto"/>
        <w:left w:val="none" w:sz="0" w:space="0" w:color="auto"/>
        <w:bottom w:val="none" w:sz="0" w:space="0" w:color="auto"/>
        <w:right w:val="none" w:sz="0" w:space="0" w:color="auto"/>
      </w:divBdr>
    </w:div>
    <w:div w:id="1516114024">
      <w:bodyDiv w:val="1"/>
      <w:marLeft w:val="0"/>
      <w:marRight w:val="0"/>
      <w:marTop w:val="0"/>
      <w:marBottom w:val="0"/>
      <w:divBdr>
        <w:top w:val="none" w:sz="0" w:space="0" w:color="auto"/>
        <w:left w:val="none" w:sz="0" w:space="0" w:color="auto"/>
        <w:bottom w:val="none" w:sz="0" w:space="0" w:color="auto"/>
        <w:right w:val="none" w:sz="0" w:space="0" w:color="auto"/>
      </w:divBdr>
    </w:div>
    <w:div w:id="1518813846">
      <w:bodyDiv w:val="1"/>
      <w:marLeft w:val="0"/>
      <w:marRight w:val="0"/>
      <w:marTop w:val="0"/>
      <w:marBottom w:val="0"/>
      <w:divBdr>
        <w:top w:val="none" w:sz="0" w:space="0" w:color="auto"/>
        <w:left w:val="none" w:sz="0" w:space="0" w:color="auto"/>
        <w:bottom w:val="none" w:sz="0" w:space="0" w:color="auto"/>
        <w:right w:val="none" w:sz="0" w:space="0" w:color="auto"/>
      </w:divBdr>
    </w:div>
    <w:div w:id="1523543986">
      <w:bodyDiv w:val="1"/>
      <w:marLeft w:val="0"/>
      <w:marRight w:val="0"/>
      <w:marTop w:val="0"/>
      <w:marBottom w:val="0"/>
      <w:divBdr>
        <w:top w:val="none" w:sz="0" w:space="0" w:color="auto"/>
        <w:left w:val="none" w:sz="0" w:space="0" w:color="auto"/>
        <w:bottom w:val="none" w:sz="0" w:space="0" w:color="auto"/>
        <w:right w:val="none" w:sz="0" w:space="0" w:color="auto"/>
      </w:divBdr>
    </w:div>
    <w:div w:id="1527525277">
      <w:bodyDiv w:val="1"/>
      <w:marLeft w:val="0"/>
      <w:marRight w:val="0"/>
      <w:marTop w:val="0"/>
      <w:marBottom w:val="0"/>
      <w:divBdr>
        <w:top w:val="none" w:sz="0" w:space="0" w:color="auto"/>
        <w:left w:val="none" w:sz="0" w:space="0" w:color="auto"/>
        <w:bottom w:val="none" w:sz="0" w:space="0" w:color="auto"/>
        <w:right w:val="none" w:sz="0" w:space="0" w:color="auto"/>
      </w:divBdr>
    </w:div>
    <w:div w:id="1527787981">
      <w:bodyDiv w:val="1"/>
      <w:marLeft w:val="0"/>
      <w:marRight w:val="0"/>
      <w:marTop w:val="0"/>
      <w:marBottom w:val="0"/>
      <w:divBdr>
        <w:top w:val="none" w:sz="0" w:space="0" w:color="auto"/>
        <w:left w:val="none" w:sz="0" w:space="0" w:color="auto"/>
        <w:bottom w:val="none" w:sz="0" w:space="0" w:color="auto"/>
        <w:right w:val="none" w:sz="0" w:space="0" w:color="auto"/>
      </w:divBdr>
    </w:div>
    <w:div w:id="1543522137">
      <w:bodyDiv w:val="1"/>
      <w:marLeft w:val="0"/>
      <w:marRight w:val="0"/>
      <w:marTop w:val="0"/>
      <w:marBottom w:val="0"/>
      <w:divBdr>
        <w:top w:val="none" w:sz="0" w:space="0" w:color="auto"/>
        <w:left w:val="none" w:sz="0" w:space="0" w:color="auto"/>
        <w:bottom w:val="none" w:sz="0" w:space="0" w:color="auto"/>
        <w:right w:val="none" w:sz="0" w:space="0" w:color="auto"/>
      </w:divBdr>
    </w:div>
    <w:div w:id="1550721906">
      <w:bodyDiv w:val="1"/>
      <w:marLeft w:val="0"/>
      <w:marRight w:val="0"/>
      <w:marTop w:val="0"/>
      <w:marBottom w:val="0"/>
      <w:divBdr>
        <w:top w:val="none" w:sz="0" w:space="0" w:color="auto"/>
        <w:left w:val="none" w:sz="0" w:space="0" w:color="auto"/>
        <w:bottom w:val="none" w:sz="0" w:space="0" w:color="auto"/>
        <w:right w:val="none" w:sz="0" w:space="0" w:color="auto"/>
      </w:divBdr>
    </w:div>
    <w:div w:id="1566642827">
      <w:bodyDiv w:val="1"/>
      <w:marLeft w:val="0"/>
      <w:marRight w:val="0"/>
      <w:marTop w:val="0"/>
      <w:marBottom w:val="0"/>
      <w:divBdr>
        <w:top w:val="none" w:sz="0" w:space="0" w:color="auto"/>
        <w:left w:val="none" w:sz="0" w:space="0" w:color="auto"/>
        <w:bottom w:val="none" w:sz="0" w:space="0" w:color="auto"/>
        <w:right w:val="none" w:sz="0" w:space="0" w:color="auto"/>
      </w:divBdr>
    </w:div>
    <w:div w:id="1582833128">
      <w:bodyDiv w:val="1"/>
      <w:marLeft w:val="0"/>
      <w:marRight w:val="0"/>
      <w:marTop w:val="0"/>
      <w:marBottom w:val="0"/>
      <w:divBdr>
        <w:top w:val="none" w:sz="0" w:space="0" w:color="auto"/>
        <w:left w:val="none" w:sz="0" w:space="0" w:color="auto"/>
        <w:bottom w:val="none" w:sz="0" w:space="0" w:color="auto"/>
        <w:right w:val="none" w:sz="0" w:space="0" w:color="auto"/>
      </w:divBdr>
    </w:div>
    <w:div w:id="1584072542">
      <w:bodyDiv w:val="1"/>
      <w:marLeft w:val="0"/>
      <w:marRight w:val="0"/>
      <w:marTop w:val="0"/>
      <w:marBottom w:val="0"/>
      <w:divBdr>
        <w:top w:val="none" w:sz="0" w:space="0" w:color="auto"/>
        <w:left w:val="none" w:sz="0" w:space="0" w:color="auto"/>
        <w:bottom w:val="none" w:sz="0" w:space="0" w:color="auto"/>
        <w:right w:val="none" w:sz="0" w:space="0" w:color="auto"/>
      </w:divBdr>
    </w:div>
    <w:div w:id="1586377758">
      <w:bodyDiv w:val="1"/>
      <w:marLeft w:val="0"/>
      <w:marRight w:val="0"/>
      <w:marTop w:val="0"/>
      <w:marBottom w:val="0"/>
      <w:divBdr>
        <w:top w:val="none" w:sz="0" w:space="0" w:color="auto"/>
        <w:left w:val="none" w:sz="0" w:space="0" w:color="auto"/>
        <w:bottom w:val="none" w:sz="0" w:space="0" w:color="auto"/>
        <w:right w:val="none" w:sz="0" w:space="0" w:color="auto"/>
      </w:divBdr>
    </w:div>
    <w:div w:id="1589146618">
      <w:bodyDiv w:val="1"/>
      <w:marLeft w:val="0"/>
      <w:marRight w:val="0"/>
      <w:marTop w:val="0"/>
      <w:marBottom w:val="0"/>
      <w:divBdr>
        <w:top w:val="none" w:sz="0" w:space="0" w:color="auto"/>
        <w:left w:val="none" w:sz="0" w:space="0" w:color="auto"/>
        <w:bottom w:val="none" w:sz="0" w:space="0" w:color="auto"/>
        <w:right w:val="none" w:sz="0" w:space="0" w:color="auto"/>
      </w:divBdr>
    </w:div>
    <w:div w:id="1595628091">
      <w:bodyDiv w:val="1"/>
      <w:marLeft w:val="0"/>
      <w:marRight w:val="0"/>
      <w:marTop w:val="0"/>
      <w:marBottom w:val="0"/>
      <w:divBdr>
        <w:top w:val="none" w:sz="0" w:space="0" w:color="auto"/>
        <w:left w:val="none" w:sz="0" w:space="0" w:color="auto"/>
        <w:bottom w:val="none" w:sz="0" w:space="0" w:color="auto"/>
        <w:right w:val="none" w:sz="0" w:space="0" w:color="auto"/>
      </w:divBdr>
    </w:div>
    <w:div w:id="1615593883">
      <w:bodyDiv w:val="1"/>
      <w:marLeft w:val="0"/>
      <w:marRight w:val="0"/>
      <w:marTop w:val="0"/>
      <w:marBottom w:val="0"/>
      <w:divBdr>
        <w:top w:val="none" w:sz="0" w:space="0" w:color="auto"/>
        <w:left w:val="none" w:sz="0" w:space="0" w:color="auto"/>
        <w:bottom w:val="none" w:sz="0" w:space="0" w:color="auto"/>
        <w:right w:val="none" w:sz="0" w:space="0" w:color="auto"/>
      </w:divBdr>
    </w:div>
    <w:div w:id="1638758834">
      <w:bodyDiv w:val="1"/>
      <w:marLeft w:val="0"/>
      <w:marRight w:val="0"/>
      <w:marTop w:val="0"/>
      <w:marBottom w:val="0"/>
      <w:divBdr>
        <w:top w:val="none" w:sz="0" w:space="0" w:color="auto"/>
        <w:left w:val="none" w:sz="0" w:space="0" w:color="auto"/>
        <w:bottom w:val="none" w:sz="0" w:space="0" w:color="auto"/>
        <w:right w:val="none" w:sz="0" w:space="0" w:color="auto"/>
      </w:divBdr>
    </w:div>
    <w:div w:id="1643971007">
      <w:bodyDiv w:val="1"/>
      <w:marLeft w:val="0"/>
      <w:marRight w:val="0"/>
      <w:marTop w:val="0"/>
      <w:marBottom w:val="0"/>
      <w:divBdr>
        <w:top w:val="none" w:sz="0" w:space="0" w:color="auto"/>
        <w:left w:val="none" w:sz="0" w:space="0" w:color="auto"/>
        <w:bottom w:val="none" w:sz="0" w:space="0" w:color="auto"/>
        <w:right w:val="none" w:sz="0" w:space="0" w:color="auto"/>
      </w:divBdr>
    </w:div>
    <w:div w:id="1661693568">
      <w:bodyDiv w:val="1"/>
      <w:marLeft w:val="0"/>
      <w:marRight w:val="0"/>
      <w:marTop w:val="0"/>
      <w:marBottom w:val="0"/>
      <w:divBdr>
        <w:top w:val="none" w:sz="0" w:space="0" w:color="auto"/>
        <w:left w:val="none" w:sz="0" w:space="0" w:color="auto"/>
        <w:bottom w:val="none" w:sz="0" w:space="0" w:color="auto"/>
        <w:right w:val="none" w:sz="0" w:space="0" w:color="auto"/>
      </w:divBdr>
    </w:div>
    <w:div w:id="1677344704">
      <w:bodyDiv w:val="1"/>
      <w:marLeft w:val="0"/>
      <w:marRight w:val="0"/>
      <w:marTop w:val="0"/>
      <w:marBottom w:val="0"/>
      <w:divBdr>
        <w:top w:val="none" w:sz="0" w:space="0" w:color="auto"/>
        <w:left w:val="none" w:sz="0" w:space="0" w:color="auto"/>
        <w:bottom w:val="none" w:sz="0" w:space="0" w:color="auto"/>
        <w:right w:val="none" w:sz="0" w:space="0" w:color="auto"/>
      </w:divBdr>
    </w:div>
    <w:div w:id="1700280186">
      <w:bodyDiv w:val="1"/>
      <w:marLeft w:val="0"/>
      <w:marRight w:val="0"/>
      <w:marTop w:val="0"/>
      <w:marBottom w:val="0"/>
      <w:divBdr>
        <w:top w:val="none" w:sz="0" w:space="0" w:color="auto"/>
        <w:left w:val="none" w:sz="0" w:space="0" w:color="auto"/>
        <w:bottom w:val="none" w:sz="0" w:space="0" w:color="auto"/>
        <w:right w:val="none" w:sz="0" w:space="0" w:color="auto"/>
      </w:divBdr>
    </w:div>
    <w:div w:id="1710573481">
      <w:bodyDiv w:val="1"/>
      <w:marLeft w:val="0"/>
      <w:marRight w:val="0"/>
      <w:marTop w:val="0"/>
      <w:marBottom w:val="0"/>
      <w:divBdr>
        <w:top w:val="none" w:sz="0" w:space="0" w:color="auto"/>
        <w:left w:val="none" w:sz="0" w:space="0" w:color="auto"/>
        <w:bottom w:val="none" w:sz="0" w:space="0" w:color="auto"/>
        <w:right w:val="none" w:sz="0" w:space="0" w:color="auto"/>
      </w:divBdr>
    </w:div>
    <w:div w:id="1716615028">
      <w:bodyDiv w:val="1"/>
      <w:marLeft w:val="0"/>
      <w:marRight w:val="0"/>
      <w:marTop w:val="0"/>
      <w:marBottom w:val="0"/>
      <w:divBdr>
        <w:top w:val="none" w:sz="0" w:space="0" w:color="auto"/>
        <w:left w:val="none" w:sz="0" w:space="0" w:color="auto"/>
        <w:bottom w:val="none" w:sz="0" w:space="0" w:color="auto"/>
        <w:right w:val="none" w:sz="0" w:space="0" w:color="auto"/>
      </w:divBdr>
      <w:divsChild>
        <w:div w:id="122117047">
          <w:marLeft w:val="0"/>
          <w:marRight w:val="0"/>
          <w:marTop w:val="0"/>
          <w:marBottom w:val="0"/>
          <w:divBdr>
            <w:top w:val="none" w:sz="0" w:space="0" w:color="auto"/>
            <w:left w:val="none" w:sz="0" w:space="0" w:color="auto"/>
            <w:bottom w:val="none" w:sz="0" w:space="0" w:color="auto"/>
            <w:right w:val="none" w:sz="0" w:space="0" w:color="auto"/>
          </w:divBdr>
          <w:divsChild>
            <w:div w:id="1425880588">
              <w:marLeft w:val="0"/>
              <w:marRight w:val="0"/>
              <w:marTop w:val="0"/>
              <w:marBottom w:val="0"/>
              <w:divBdr>
                <w:top w:val="none" w:sz="0" w:space="0" w:color="auto"/>
                <w:left w:val="none" w:sz="0" w:space="0" w:color="auto"/>
                <w:bottom w:val="none" w:sz="0" w:space="0" w:color="auto"/>
                <w:right w:val="none" w:sz="0" w:space="0" w:color="auto"/>
              </w:divBdr>
            </w:div>
            <w:div w:id="2086293505">
              <w:marLeft w:val="0"/>
              <w:marRight w:val="0"/>
              <w:marTop w:val="0"/>
              <w:marBottom w:val="0"/>
              <w:divBdr>
                <w:top w:val="none" w:sz="0" w:space="0" w:color="auto"/>
                <w:left w:val="none" w:sz="0" w:space="0" w:color="auto"/>
                <w:bottom w:val="none" w:sz="0" w:space="0" w:color="auto"/>
                <w:right w:val="none" w:sz="0" w:space="0" w:color="auto"/>
              </w:divBdr>
            </w:div>
          </w:divsChild>
        </w:div>
        <w:div w:id="1948659354">
          <w:marLeft w:val="0"/>
          <w:marRight w:val="0"/>
          <w:marTop w:val="0"/>
          <w:marBottom w:val="0"/>
          <w:divBdr>
            <w:top w:val="none" w:sz="0" w:space="0" w:color="auto"/>
            <w:left w:val="none" w:sz="0" w:space="0" w:color="auto"/>
            <w:bottom w:val="none" w:sz="0" w:space="0" w:color="auto"/>
            <w:right w:val="none" w:sz="0" w:space="0" w:color="auto"/>
          </w:divBdr>
          <w:divsChild>
            <w:div w:id="560139649">
              <w:marLeft w:val="0"/>
              <w:marRight w:val="0"/>
              <w:marTop w:val="0"/>
              <w:marBottom w:val="0"/>
              <w:divBdr>
                <w:top w:val="none" w:sz="0" w:space="0" w:color="auto"/>
                <w:left w:val="none" w:sz="0" w:space="0" w:color="auto"/>
                <w:bottom w:val="none" w:sz="0" w:space="0" w:color="auto"/>
                <w:right w:val="none" w:sz="0" w:space="0" w:color="auto"/>
              </w:divBdr>
            </w:div>
            <w:div w:id="62542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90536">
      <w:bodyDiv w:val="1"/>
      <w:marLeft w:val="0"/>
      <w:marRight w:val="0"/>
      <w:marTop w:val="0"/>
      <w:marBottom w:val="0"/>
      <w:divBdr>
        <w:top w:val="none" w:sz="0" w:space="0" w:color="auto"/>
        <w:left w:val="none" w:sz="0" w:space="0" w:color="auto"/>
        <w:bottom w:val="none" w:sz="0" w:space="0" w:color="auto"/>
        <w:right w:val="none" w:sz="0" w:space="0" w:color="auto"/>
      </w:divBdr>
    </w:div>
    <w:div w:id="1721436195">
      <w:bodyDiv w:val="1"/>
      <w:marLeft w:val="0"/>
      <w:marRight w:val="0"/>
      <w:marTop w:val="0"/>
      <w:marBottom w:val="0"/>
      <w:divBdr>
        <w:top w:val="none" w:sz="0" w:space="0" w:color="auto"/>
        <w:left w:val="none" w:sz="0" w:space="0" w:color="auto"/>
        <w:bottom w:val="none" w:sz="0" w:space="0" w:color="auto"/>
        <w:right w:val="none" w:sz="0" w:space="0" w:color="auto"/>
      </w:divBdr>
    </w:div>
    <w:div w:id="1732267815">
      <w:bodyDiv w:val="1"/>
      <w:marLeft w:val="0"/>
      <w:marRight w:val="0"/>
      <w:marTop w:val="0"/>
      <w:marBottom w:val="0"/>
      <w:divBdr>
        <w:top w:val="none" w:sz="0" w:space="0" w:color="auto"/>
        <w:left w:val="none" w:sz="0" w:space="0" w:color="auto"/>
        <w:bottom w:val="none" w:sz="0" w:space="0" w:color="auto"/>
        <w:right w:val="none" w:sz="0" w:space="0" w:color="auto"/>
      </w:divBdr>
      <w:divsChild>
        <w:div w:id="404030896">
          <w:marLeft w:val="0"/>
          <w:marRight w:val="0"/>
          <w:marTop w:val="0"/>
          <w:marBottom w:val="0"/>
          <w:divBdr>
            <w:top w:val="none" w:sz="0" w:space="0" w:color="auto"/>
            <w:left w:val="none" w:sz="0" w:space="0" w:color="auto"/>
            <w:bottom w:val="none" w:sz="0" w:space="0" w:color="auto"/>
            <w:right w:val="none" w:sz="0" w:space="0" w:color="auto"/>
          </w:divBdr>
          <w:divsChild>
            <w:div w:id="2050956958">
              <w:marLeft w:val="0"/>
              <w:marRight w:val="0"/>
              <w:marTop w:val="0"/>
              <w:marBottom w:val="0"/>
              <w:divBdr>
                <w:top w:val="none" w:sz="0" w:space="0" w:color="auto"/>
                <w:left w:val="none" w:sz="0" w:space="0" w:color="auto"/>
                <w:bottom w:val="none" w:sz="0" w:space="0" w:color="auto"/>
                <w:right w:val="none" w:sz="0" w:space="0" w:color="auto"/>
              </w:divBdr>
              <w:divsChild>
                <w:div w:id="1173687353">
                  <w:marLeft w:val="0"/>
                  <w:marRight w:val="0"/>
                  <w:marTop w:val="0"/>
                  <w:marBottom w:val="0"/>
                  <w:divBdr>
                    <w:top w:val="none" w:sz="0" w:space="0" w:color="auto"/>
                    <w:left w:val="none" w:sz="0" w:space="0" w:color="auto"/>
                    <w:bottom w:val="none" w:sz="0" w:space="0" w:color="auto"/>
                    <w:right w:val="none" w:sz="0" w:space="0" w:color="auto"/>
                  </w:divBdr>
                  <w:divsChild>
                    <w:div w:id="1474566091">
                      <w:marLeft w:val="0"/>
                      <w:marRight w:val="0"/>
                      <w:marTop w:val="0"/>
                      <w:marBottom w:val="0"/>
                      <w:divBdr>
                        <w:top w:val="single" w:sz="6" w:space="15" w:color="74777F"/>
                        <w:left w:val="single" w:sz="6" w:space="6" w:color="74777F"/>
                        <w:bottom w:val="single" w:sz="6" w:space="15" w:color="74777F"/>
                        <w:right w:val="single" w:sz="6" w:space="6" w:color="74777F"/>
                      </w:divBdr>
                      <w:divsChild>
                        <w:div w:id="2016178207">
                          <w:marLeft w:val="0"/>
                          <w:marRight w:val="0"/>
                          <w:marTop w:val="0"/>
                          <w:marBottom w:val="0"/>
                          <w:divBdr>
                            <w:top w:val="none" w:sz="0" w:space="0" w:color="auto"/>
                            <w:left w:val="none" w:sz="0" w:space="0" w:color="auto"/>
                            <w:bottom w:val="none" w:sz="0" w:space="0" w:color="auto"/>
                            <w:right w:val="none" w:sz="0" w:space="0" w:color="auto"/>
                          </w:divBdr>
                          <w:divsChild>
                            <w:div w:id="36467383">
                              <w:marLeft w:val="0"/>
                              <w:marRight w:val="0"/>
                              <w:marTop w:val="0"/>
                              <w:marBottom w:val="0"/>
                              <w:divBdr>
                                <w:top w:val="none" w:sz="0" w:space="0" w:color="auto"/>
                                <w:left w:val="none" w:sz="0" w:space="0" w:color="auto"/>
                                <w:bottom w:val="none" w:sz="0" w:space="0" w:color="auto"/>
                                <w:right w:val="none" w:sz="0" w:space="0" w:color="auto"/>
                              </w:divBdr>
                            </w:div>
                          </w:divsChild>
                        </w:div>
                        <w:div w:id="19851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5927111">
      <w:bodyDiv w:val="1"/>
      <w:marLeft w:val="0"/>
      <w:marRight w:val="0"/>
      <w:marTop w:val="0"/>
      <w:marBottom w:val="0"/>
      <w:divBdr>
        <w:top w:val="none" w:sz="0" w:space="0" w:color="auto"/>
        <w:left w:val="none" w:sz="0" w:space="0" w:color="auto"/>
        <w:bottom w:val="none" w:sz="0" w:space="0" w:color="auto"/>
        <w:right w:val="none" w:sz="0" w:space="0" w:color="auto"/>
      </w:divBdr>
    </w:div>
    <w:div w:id="1740667596">
      <w:bodyDiv w:val="1"/>
      <w:marLeft w:val="0"/>
      <w:marRight w:val="0"/>
      <w:marTop w:val="0"/>
      <w:marBottom w:val="0"/>
      <w:divBdr>
        <w:top w:val="none" w:sz="0" w:space="0" w:color="auto"/>
        <w:left w:val="none" w:sz="0" w:space="0" w:color="auto"/>
        <w:bottom w:val="none" w:sz="0" w:space="0" w:color="auto"/>
        <w:right w:val="none" w:sz="0" w:space="0" w:color="auto"/>
      </w:divBdr>
    </w:div>
    <w:div w:id="1768573625">
      <w:bodyDiv w:val="1"/>
      <w:marLeft w:val="0"/>
      <w:marRight w:val="0"/>
      <w:marTop w:val="0"/>
      <w:marBottom w:val="0"/>
      <w:divBdr>
        <w:top w:val="none" w:sz="0" w:space="0" w:color="auto"/>
        <w:left w:val="none" w:sz="0" w:space="0" w:color="auto"/>
        <w:bottom w:val="none" w:sz="0" w:space="0" w:color="auto"/>
        <w:right w:val="none" w:sz="0" w:space="0" w:color="auto"/>
      </w:divBdr>
      <w:divsChild>
        <w:div w:id="1698971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0976062">
      <w:bodyDiv w:val="1"/>
      <w:marLeft w:val="0"/>
      <w:marRight w:val="0"/>
      <w:marTop w:val="0"/>
      <w:marBottom w:val="0"/>
      <w:divBdr>
        <w:top w:val="none" w:sz="0" w:space="0" w:color="auto"/>
        <w:left w:val="none" w:sz="0" w:space="0" w:color="auto"/>
        <w:bottom w:val="none" w:sz="0" w:space="0" w:color="auto"/>
        <w:right w:val="none" w:sz="0" w:space="0" w:color="auto"/>
      </w:divBdr>
    </w:div>
    <w:div w:id="1796367620">
      <w:bodyDiv w:val="1"/>
      <w:marLeft w:val="0"/>
      <w:marRight w:val="0"/>
      <w:marTop w:val="0"/>
      <w:marBottom w:val="0"/>
      <w:divBdr>
        <w:top w:val="none" w:sz="0" w:space="0" w:color="auto"/>
        <w:left w:val="none" w:sz="0" w:space="0" w:color="auto"/>
        <w:bottom w:val="none" w:sz="0" w:space="0" w:color="auto"/>
        <w:right w:val="none" w:sz="0" w:space="0" w:color="auto"/>
      </w:divBdr>
    </w:div>
    <w:div w:id="1821464350">
      <w:bodyDiv w:val="1"/>
      <w:marLeft w:val="0"/>
      <w:marRight w:val="0"/>
      <w:marTop w:val="0"/>
      <w:marBottom w:val="0"/>
      <w:divBdr>
        <w:top w:val="none" w:sz="0" w:space="0" w:color="auto"/>
        <w:left w:val="none" w:sz="0" w:space="0" w:color="auto"/>
        <w:bottom w:val="none" w:sz="0" w:space="0" w:color="auto"/>
        <w:right w:val="none" w:sz="0" w:space="0" w:color="auto"/>
      </w:divBdr>
    </w:div>
    <w:div w:id="1835489953">
      <w:bodyDiv w:val="1"/>
      <w:marLeft w:val="0"/>
      <w:marRight w:val="0"/>
      <w:marTop w:val="0"/>
      <w:marBottom w:val="0"/>
      <w:divBdr>
        <w:top w:val="none" w:sz="0" w:space="0" w:color="auto"/>
        <w:left w:val="none" w:sz="0" w:space="0" w:color="auto"/>
        <w:bottom w:val="none" w:sz="0" w:space="0" w:color="auto"/>
        <w:right w:val="none" w:sz="0" w:space="0" w:color="auto"/>
      </w:divBdr>
    </w:div>
    <w:div w:id="1861163840">
      <w:bodyDiv w:val="1"/>
      <w:marLeft w:val="0"/>
      <w:marRight w:val="0"/>
      <w:marTop w:val="0"/>
      <w:marBottom w:val="0"/>
      <w:divBdr>
        <w:top w:val="none" w:sz="0" w:space="0" w:color="auto"/>
        <w:left w:val="none" w:sz="0" w:space="0" w:color="auto"/>
        <w:bottom w:val="none" w:sz="0" w:space="0" w:color="auto"/>
        <w:right w:val="none" w:sz="0" w:space="0" w:color="auto"/>
      </w:divBdr>
    </w:div>
    <w:div w:id="1868367319">
      <w:bodyDiv w:val="1"/>
      <w:marLeft w:val="0"/>
      <w:marRight w:val="0"/>
      <w:marTop w:val="0"/>
      <w:marBottom w:val="0"/>
      <w:divBdr>
        <w:top w:val="none" w:sz="0" w:space="0" w:color="auto"/>
        <w:left w:val="none" w:sz="0" w:space="0" w:color="auto"/>
        <w:bottom w:val="none" w:sz="0" w:space="0" w:color="auto"/>
        <w:right w:val="none" w:sz="0" w:space="0" w:color="auto"/>
      </w:divBdr>
    </w:div>
    <w:div w:id="1868828355">
      <w:bodyDiv w:val="1"/>
      <w:marLeft w:val="0"/>
      <w:marRight w:val="0"/>
      <w:marTop w:val="0"/>
      <w:marBottom w:val="0"/>
      <w:divBdr>
        <w:top w:val="none" w:sz="0" w:space="0" w:color="auto"/>
        <w:left w:val="none" w:sz="0" w:space="0" w:color="auto"/>
        <w:bottom w:val="none" w:sz="0" w:space="0" w:color="auto"/>
        <w:right w:val="none" w:sz="0" w:space="0" w:color="auto"/>
      </w:divBdr>
    </w:div>
    <w:div w:id="1875726869">
      <w:bodyDiv w:val="1"/>
      <w:marLeft w:val="0"/>
      <w:marRight w:val="0"/>
      <w:marTop w:val="0"/>
      <w:marBottom w:val="0"/>
      <w:divBdr>
        <w:top w:val="none" w:sz="0" w:space="0" w:color="auto"/>
        <w:left w:val="none" w:sz="0" w:space="0" w:color="auto"/>
        <w:bottom w:val="none" w:sz="0" w:space="0" w:color="auto"/>
        <w:right w:val="none" w:sz="0" w:space="0" w:color="auto"/>
      </w:divBdr>
    </w:div>
    <w:div w:id="1879901046">
      <w:bodyDiv w:val="1"/>
      <w:marLeft w:val="0"/>
      <w:marRight w:val="0"/>
      <w:marTop w:val="0"/>
      <w:marBottom w:val="0"/>
      <w:divBdr>
        <w:top w:val="none" w:sz="0" w:space="0" w:color="auto"/>
        <w:left w:val="none" w:sz="0" w:space="0" w:color="auto"/>
        <w:bottom w:val="none" w:sz="0" w:space="0" w:color="auto"/>
        <w:right w:val="none" w:sz="0" w:space="0" w:color="auto"/>
      </w:divBdr>
    </w:div>
    <w:div w:id="1886865167">
      <w:bodyDiv w:val="1"/>
      <w:marLeft w:val="0"/>
      <w:marRight w:val="0"/>
      <w:marTop w:val="0"/>
      <w:marBottom w:val="0"/>
      <w:divBdr>
        <w:top w:val="none" w:sz="0" w:space="0" w:color="auto"/>
        <w:left w:val="none" w:sz="0" w:space="0" w:color="auto"/>
        <w:bottom w:val="none" w:sz="0" w:space="0" w:color="auto"/>
        <w:right w:val="none" w:sz="0" w:space="0" w:color="auto"/>
      </w:divBdr>
    </w:div>
    <w:div w:id="1901091676">
      <w:bodyDiv w:val="1"/>
      <w:marLeft w:val="0"/>
      <w:marRight w:val="0"/>
      <w:marTop w:val="0"/>
      <w:marBottom w:val="0"/>
      <w:divBdr>
        <w:top w:val="none" w:sz="0" w:space="0" w:color="auto"/>
        <w:left w:val="none" w:sz="0" w:space="0" w:color="auto"/>
        <w:bottom w:val="none" w:sz="0" w:space="0" w:color="auto"/>
        <w:right w:val="none" w:sz="0" w:space="0" w:color="auto"/>
      </w:divBdr>
    </w:div>
    <w:div w:id="1919556774">
      <w:bodyDiv w:val="1"/>
      <w:marLeft w:val="0"/>
      <w:marRight w:val="0"/>
      <w:marTop w:val="0"/>
      <w:marBottom w:val="0"/>
      <w:divBdr>
        <w:top w:val="none" w:sz="0" w:space="0" w:color="auto"/>
        <w:left w:val="none" w:sz="0" w:space="0" w:color="auto"/>
        <w:bottom w:val="none" w:sz="0" w:space="0" w:color="auto"/>
        <w:right w:val="none" w:sz="0" w:space="0" w:color="auto"/>
      </w:divBdr>
    </w:div>
    <w:div w:id="1920019543">
      <w:bodyDiv w:val="1"/>
      <w:marLeft w:val="0"/>
      <w:marRight w:val="0"/>
      <w:marTop w:val="0"/>
      <w:marBottom w:val="0"/>
      <w:divBdr>
        <w:top w:val="none" w:sz="0" w:space="0" w:color="auto"/>
        <w:left w:val="none" w:sz="0" w:space="0" w:color="auto"/>
        <w:bottom w:val="none" w:sz="0" w:space="0" w:color="auto"/>
        <w:right w:val="none" w:sz="0" w:space="0" w:color="auto"/>
      </w:divBdr>
      <w:divsChild>
        <w:div w:id="209656544">
          <w:marLeft w:val="0"/>
          <w:marRight w:val="0"/>
          <w:marTop w:val="0"/>
          <w:marBottom w:val="0"/>
          <w:divBdr>
            <w:top w:val="none" w:sz="0" w:space="0" w:color="auto"/>
            <w:left w:val="none" w:sz="0" w:space="0" w:color="auto"/>
            <w:bottom w:val="none" w:sz="0" w:space="0" w:color="auto"/>
            <w:right w:val="none" w:sz="0" w:space="0" w:color="auto"/>
          </w:divBdr>
          <w:divsChild>
            <w:div w:id="1060205116">
              <w:marLeft w:val="0"/>
              <w:marRight w:val="0"/>
              <w:marTop w:val="0"/>
              <w:marBottom w:val="0"/>
              <w:divBdr>
                <w:top w:val="none" w:sz="0" w:space="0" w:color="auto"/>
                <w:left w:val="none" w:sz="0" w:space="0" w:color="auto"/>
                <w:bottom w:val="none" w:sz="0" w:space="0" w:color="auto"/>
                <w:right w:val="none" w:sz="0" w:space="0" w:color="auto"/>
              </w:divBdr>
              <w:divsChild>
                <w:div w:id="1879662093">
                  <w:marLeft w:val="0"/>
                  <w:marRight w:val="0"/>
                  <w:marTop w:val="0"/>
                  <w:marBottom w:val="0"/>
                  <w:divBdr>
                    <w:top w:val="none" w:sz="0" w:space="0" w:color="auto"/>
                    <w:left w:val="none" w:sz="0" w:space="0" w:color="auto"/>
                    <w:bottom w:val="none" w:sz="0" w:space="0" w:color="auto"/>
                    <w:right w:val="none" w:sz="0" w:space="0" w:color="auto"/>
                  </w:divBdr>
                  <w:divsChild>
                    <w:div w:id="1964312659">
                      <w:marLeft w:val="0"/>
                      <w:marRight w:val="0"/>
                      <w:marTop w:val="0"/>
                      <w:marBottom w:val="0"/>
                      <w:divBdr>
                        <w:top w:val="single" w:sz="6" w:space="15" w:color="74777F"/>
                        <w:left w:val="single" w:sz="6" w:space="6" w:color="74777F"/>
                        <w:bottom w:val="single" w:sz="6" w:space="15" w:color="74777F"/>
                        <w:right w:val="single" w:sz="6" w:space="6" w:color="74777F"/>
                      </w:divBdr>
                      <w:divsChild>
                        <w:div w:id="753598507">
                          <w:marLeft w:val="0"/>
                          <w:marRight w:val="0"/>
                          <w:marTop w:val="0"/>
                          <w:marBottom w:val="0"/>
                          <w:divBdr>
                            <w:top w:val="none" w:sz="0" w:space="0" w:color="auto"/>
                            <w:left w:val="none" w:sz="0" w:space="0" w:color="auto"/>
                            <w:bottom w:val="none" w:sz="0" w:space="0" w:color="auto"/>
                            <w:right w:val="none" w:sz="0" w:space="0" w:color="auto"/>
                          </w:divBdr>
                          <w:divsChild>
                            <w:div w:id="1795439818">
                              <w:marLeft w:val="0"/>
                              <w:marRight w:val="0"/>
                              <w:marTop w:val="0"/>
                              <w:marBottom w:val="0"/>
                              <w:divBdr>
                                <w:top w:val="none" w:sz="0" w:space="0" w:color="auto"/>
                                <w:left w:val="none" w:sz="0" w:space="0" w:color="auto"/>
                                <w:bottom w:val="none" w:sz="0" w:space="0" w:color="auto"/>
                                <w:right w:val="none" w:sz="0" w:space="0" w:color="auto"/>
                              </w:divBdr>
                            </w:div>
                          </w:divsChild>
                        </w:div>
                        <w:div w:id="210345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5675750">
      <w:bodyDiv w:val="1"/>
      <w:marLeft w:val="0"/>
      <w:marRight w:val="0"/>
      <w:marTop w:val="0"/>
      <w:marBottom w:val="0"/>
      <w:divBdr>
        <w:top w:val="none" w:sz="0" w:space="0" w:color="auto"/>
        <w:left w:val="none" w:sz="0" w:space="0" w:color="auto"/>
        <w:bottom w:val="none" w:sz="0" w:space="0" w:color="auto"/>
        <w:right w:val="none" w:sz="0" w:space="0" w:color="auto"/>
      </w:divBdr>
    </w:div>
    <w:div w:id="1953434539">
      <w:bodyDiv w:val="1"/>
      <w:marLeft w:val="0"/>
      <w:marRight w:val="0"/>
      <w:marTop w:val="0"/>
      <w:marBottom w:val="0"/>
      <w:divBdr>
        <w:top w:val="none" w:sz="0" w:space="0" w:color="auto"/>
        <w:left w:val="none" w:sz="0" w:space="0" w:color="auto"/>
        <w:bottom w:val="none" w:sz="0" w:space="0" w:color="auto"/>
        <w:right w:val="none" w:sz="0" w:space="0" w:color="auto"/>
      </w:divBdr>
      <w:divsChild>
        <w:div w:id="13659807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9235330">
      <w:bodyDiv w:val="1"/>
      <w:marLeft w:val="0"/>
      <w:marRight w:val="0"/>
      <w:marTop w:val="0"/>
      <w:marBottom w:val="0"/>
      <w:divBdr>
        <w:top w:val="none" w:sz="0" w:space="0" w:color="auto"/>
        <w:left w:val="none" w:sz="0" w:space="0" w:color="auto"/>
        <w:bottom w:val="none" w:sz="0" w:space="0" w:color="auto"/>
        <w:right w:val="none" w:sz="0" w:space="0" w:color="auto"/>
      </w:divBdr>
    </w:div>
    <w:div w:id="1972324874">
      <w:bodyDiv w:val="1"/>
      <w:marLeft w:val="0"/>
      <w:marRight w:val="0"/>
      <w:marTop w:val="0"/>
      <w:marBottom w:val="0"/>
      <w:divBdr>
        <w:top w:val="none" w:sz="0" w:space="0" w:color="auto"/>
        <w:left w:val="none" w:sz="0" w:space="0" w:color="auto"/>
        <w:bottom w:val="none" w:sz="0" w:space="0" w:color="auto"/>
        <w:right w:val="none" w:sz="0" w:space="0" w:color="auto"/>
      </w:divBdr>
    </w:div>
    <w:div w:id="1972982122">
      <w:bodyDiv w:val="1"/>
      <w:marLeft w:val="0"/>
      <w:marRight w:val="0"/>
      <w:marTop w:val="0"/>
      <w:marBottom w:val="0"/>
      <w:divBdr>
        <w:top w:val="none" w:sz="0" w:space="0" w:color="auto"/>
        <w:left w:val="none" w:sz="0" w:space="0" w:color="auto"/>
        <w:bottom w:val="none" w:sz="0" w:space="0" w:color="auto"/>
        <w:right w:val="none" w:sz="0" w:space="0" w:color="auto"/>
      </w:divBdr>
    </w:div>
    <w:div w:id="1980569251">
      <w:bodyDiv w:val="1"/>
      <w:marLeft w:val="0"/>
      <w:marRight w:val="0"/>
      <w:marTop w:val="0"/>
      <w:marBottom w:val="0"/>
      <w:divBdr>
        <w:top w:val="none" w:sz="0" w:space="0" w:color="auto"/>
        <w:left w:val="none" w:sz="0" w:space="0" w:color="auto"/>
        <w:bottom w:val="none" w:sz="0" w:space="0" w:color="auto"/>
        <w:right w:val="none" w:sz="0" w:space="0" w:color="auto"/>
      </w:divBdr>
    </w:div>
    <w:div w:id="1987316435">
      <w:bodyDiv w:val="1"/>
      <w:marLeft w:val="0"/>
      <w:marRight w:val="0"/>
      <w:marTop w:val="0"/>
      <w:marBottom w:val="0"/>
      <w:divBdr>
        <w:top w:val="none" w:sz="0" w:space="0" w:color="auto"/>
        <w:left w:val="none" w:sz="0" w:space="0" w:color="auto"/>
        <w:bottom w:val="none" w:sz="0" w:space="0" w:color="auto"/>
        <w:right w:val="none" w:sz="0" w:space="0" w:color="auto"/>
      </w:divBdr>
    </w:div>
    <w:div w:id="2009480968">
      <w:bodyDiv w:val="1"/>
      <w:marLeft w:val="0"/>
      <w:marRight w:val="0"/>
      <w:marTop w:val="0"/>
      <w:marBottom w:val="0"/>
      <w:divBdr>
        <w:top w:val="none" w:sz="0" w:space="0" w:color="auto"/>
        <w:left w:val="none" w:sz="0" w:space="0" w:color="auto"/>
        <w:bottom w:val="none" w:sz="0" w:space="0" w:color="auto"/>
        <w:right w:val="none" w:sz="0" w:space="0" w:color="auto"/>
      </w:divBdr>
    </w:div>
    <w:div w:id="2029715596">
      <w:bodyDiv w:val="1"/>
      <w:marLeft w:val="0"/>
      <w:marRight w:val="0"/>
      <w:marTop w:val="0"/>
      <w:marBottom w:val="0"/>
      <w:divBdr>
        <w:top w:val="none" w:sz="0" w:space="0" w:color="auto"/>
        <w:left w:val="none" w:sz="0" w:space="0" w:color="auto"/>
        <w:bottom w:val="none" w:sz="0" w:space="0" w:color="auto"/>
        <w:right w:val="none" w:sz="0" w:space="0" w:color="auto"/>
      </w:divBdr>
    </w:div>
    <w:div w:id="2064399263">
      <w:bodyDiv w:val="1"/>
      <w:marLeft w:val="0"/>
      <w:marRight w:val="0"/>
      <w:marTop w:val="0"/>
      <w:marBottom w:val="0"/>
      <w:divBdr>
        <w:top w:val="none" w:sz="0" w:space="0" w:color="auto"/>
        <w:left w:val="none" w:sz="0" w:space="0" w:color="auto"/>
        <w:bottom w:val="none" w:sz="0" w:space="0" w:color="auto"/>
        <w:right w:val="none" w:sz="0" w:space="0" w:color="auto"/>
      </w:divBdr>
    </w:div>
    <w:div w:id="2078436497">
      <w:bodyDiv w:val="1"/>
      <w:marLeft w:val="0"/>
      <w:marRight w:val="0"/>
      <w:marTop w:val="0"/>
      <w:marBottom w:val="0"/>
      <w:divBdr>
        <w:top w:val="none" w:sz="0" w:space="0" w:color="auto"/>
        <w:left w:val="none" w:sz="0" w:space="0" w:color="auto"/>
        <w:bottom w:val="none" w:sz="0" w:space="0" w:color="auto"/>
        <w:right w:val="none" w:sz="0" w:space="0" w:color="auto"/>
      </w:divBdr>
    </w:div>
    <w:div w:id="2079934864">
      <w:bodyDiv w:val="1"/>
      <w:marLeft w:val="0"/>
      <w:marRight w:val="0"/>
      <w:marTop w:val="0"/>
      <w:marBottom w:val="0"/>
      <w:divBdr>
        <w:top w:val="none" w:sz="0" w:space="0" w:color="auto"/>
        <w:left w:val="none" w:sz="0" w:space="0" w:color="auto"/>
        <w:bottom w:val="none" w:sz="0" w:space="0" w:color="auto"/>
        <w:right w:val="none" w:sz="0" w:space="0" w:color="auto"/>
      </w:divBdr>
      <w:divsChild>
        <w:div w:id="386294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2848383">
      <w:bodyDiv w:val="1"/>
      <w:marLeft w:val="0"/>
      <w:marRight w:val="0"/>
      <w:marTop w:val="0"/>
      <w:marBottom w:val="0"/>
      <w:divBdr>
        <w:top w:val="none" w:sz="0" w:space="0" w:color="auto"/>
        <w:left w:val="none" w:sz="0" w:space="0" w:color="auto"/>
        <w:bottom w:val="none" w:sz="0" w:space="0" w:color="auto"/>
        <w:right w:val="none" w:sz="0" w:space="0" w:color="auto"/>
      </w:divBdr>
    </w:div>
    <w:div w:id="2098743576">
      <w:bodyDiv w:val="1"/>
      <w:marLeft w:val="0"/>
      <w:marRight w:val="0"/>
      <w:marTop w:val="0"/>
      <w:marBottom w:val="0"/>
      <w:divBdr>
        <w:top w:val="none" w:sz="0" w:space="0" w:color="auto"/>
        <w:left w:val="none" w:sz="0" w:space="0" w:color="auto"/>
        <w:bottom w:val="none" w:sz="0" w:space="0" w:color="auto"/>
        <w:right w:val="none" w:sz="0" w:space="0" w:color="auto"/>
      </w:divBdr>
    </w:div>
    <w:div w:id="2106682782">
      <w:bodyDiv w:val="1"/>
      <w:marLeft w:val="0"/>
      <w:marRight w:val="0"/>
      <w:marTop w:val="0"/>
      <w:marBottom w:val="0"/>
      <w:divBdr>
        <w:top w:val="none" w:sz="0" w:space="0" w:color="auto"/>
        <w:left w:val="none" w:sz="0" w:space="0" w:color="auto"/>
        <w:bottom w:val="none" w:sz="0" w:space="0" w:color="auto"/>
        <w:right w:val="none" w:sz="0" w:space="0" w:color="auto"/>
      </w:divBdr>
    </w:div>
    <w:div w:id="2127456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mailto:nasserhabitat@gmail.com"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mailto:nasserhabitat@gmail.com"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s>
</file>

<file path=word/theme/theme1.xml><?xml version="1.0" encoding="utf-8"?>
<a:theme xmlns:a="http://schemas.openxmlformats.org/drawingml/2006/main" name="Thème Office">
  <a:themeElements>
    <a:clrScheme name="واجهة">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10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51BB68E-9DAA-45A7-8F20-930F9FB379FA}">
  <we:reference id="wa200005669" version="2.0.0.0" store="ar-SA" storeType="OMEX"/>
  <we:alternateReferences>
    <we:reference id="wa200005669" version="2.0.0.0" store="wa200005669"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3F628-288F-46DA-B2DD-E638D34E3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3862</TotalTime>
  <Pages>259</Pages>
  <Words>78849</Words>
  <Characters>449445</Characters>
  <Application>Microsoft Office Word</Application>
  <DocSecurity>0</DocSecurity>
  <Lines>3745</Lines>
  <Paragraphs>1054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527240</CharactersWithSpaces>
  <SharedDoc>false</SharedDoc>
  <HLinks>
    <vt:vector size="660" baseType="variant">
      <vt:variant>
        <vt:i4>1048631</vt:i4>
      </vt:variant>
      <vt:variant>
        <vt:i4>656</vt:i4>
      </vt:variant>
      <vt:variant>
        <vt:i4>0</vt:i4>
      </vt:variant>
      <vt:variant>
        <vt:i4>5</vt:i4>
      </vt:variant>
      <vt:variant>
        <vt:lpwstr/>
      </vt:variant>
      <vt:variant>
        <vt:lpwstr>_Toc192278349</vt:lpwstr>
      </vt:variant>
      <vt:variant>
        <vt:i4>1048631</vt:i4>
      </vt:variant>
      <vt:variant>
        <vt:i4>650</vt:i4>
      </vt:variant>
      <vt:variant>
        <vt:i4>0</vt:i4>
      </vt:variant>
      <vt:variant>
        <vt:i4>5</vt:i4>
      </vt:variant>
      <vt:variant>
        <vt:lpwstr/>
      </vt:variant>
      <vt:variant>
        <vt:lpwstr>_Toc192278348</vt:lpwstr>
      </vt:variant>
      <vt:variant>
        <vt:i4>1048631</vt:i4>
      </vt:variant>
      <vt:variant>
        <vt:i4>644</vt:i4>
      </vt:variant>
      <vt:variant>
        <vt:i4>0</vt:i4>
      </vt:variant>
      <vt:variant>
        <vt:i4>5</vt:i4>
      </vt:variant>
      <vt:variant>
        <vt:lpwstr/>
      </vt:variant>
      <vt:variant>
        <vt:lpwstr>_Toc192278347</vt:lpwstr>
      </vt:variant>
      <vt:variant>
        <vt:i4>1048631</vt:i4>
      </vt:variant>
      <vt:variant>
        <vt:i4>638</vt:i4>
      </vt:variant>
      <vt:variant>
        <vt:i4>0</vt:i4>
      </vt:variant>
      <vt:variant>
        <vt:i4>5</vt:i4>
      </vt:variant>
      <vt:variant>
        <vt:lpwstr/>
      </vt:variant>
      <vt:variant>
        <vt:lpwstr>_Toc192278346</vt:lpwstr>
      </vt:variant>
      <vt:variant>
        <vt:i4>1048631</vt:i4>
      </vt:variant>
      <vt:variant>
        <vt:i4>632</vt:i4>
      </vt:variant>
      <vt:variant>
        <vt:i4>0</vt:i4>
      </vt:variant>
      <vt:variant>
        <vt:i4>5</vt:i4>
      </vt:variant>
      <vt:variant>
        <vt:lpwstr/>
      </vt:variant>
      <vt:variant>
        <vt:lpwstr>_Toc192278345</vt:lpwstr>
      </vt:variant>
      <vt:variant>
        <vt:i4>1048631</vt:i4>
      </vt:variant>
      <vt:variant>
        <vt:i4>626</vt:i4>
      </vt:variant>
      <vt:variant>
        <vt:i4>0</vt:i4>
      </vt:variant>
      <vt:variant>
        <vt:i4>5</vt:i4>
      </vt:variant>
      <vt:variant>
        <vt:lpwstr/>
      </vt:variant>
      <vt:variant>
        <vt:lpwstr>_Toc192278344</vt:lpwstr>
      </vt:variant>
      <vt:variant>
        <vt:i4>1048631</vt:i4>
      </vt:variant>
      <vt:variant>
        <vt:i4>620</vt:i4>
      </vt:variant>
      <vt:variant>
        <vt:i4>0</vt:i4>
      </vt:variant>
      <vt:variant>
        <vt:i4>5</vt:i4>
      </vt:variant>
      <vt:variant>
        <vt:lpwstr/>
      </vt:variant>
      <vt:variant>
        <vt:lpwstr>_Toc192278343</vt:lpwstr>
      </vt:variant>
      <vt:variant>
        <vt:i4>1048631</vt:i4>
      </vt:variant>
      <vt:variant>
        <vt:i4>614</vt:i4>
      </vt:variant>
      <vt:variant>
        <vt:i4>0</vt:i4>
      </vt:variant>
      <vt:variant>
        <vt:i4>5</vt:i4>
      </vt:variant>
      <vt:variant>
        <vt:lpwstr/>
      </vt:variant>
      <vt:variant>
        <vt:lpwstr>_Toc192278342</vt:lpwstr>
      </vt:variant>
      <vt:variant>
        <vt:i4>1048631</vt:i4>
      </vt:variant>
      <vt:variant>
        <vt:i4>608</vt:i4>
      </vt:variant>
      <vt:variant>
        <vt:i4>0</vt:i4>
      </vt:variant>
      <vt:variant>
        <vt:i4>5</vt:i4>
      </vt:variant>
      <vt:variant>
        <vt:lpwstr/>
      </vt:variant>
      <vt:variant>
        <vt:lpwstr>_Toc192278341</vt:lpwstr>
      </vt:variant>
      <vt:variant>
        <vt:i4>1048631</vt:i4>
      </vt:variant>
      <vt:variant>
        <vt:i4>602</vt:i4>
      </vt:variant>
      <vt:variant>
        <vt:i4>0</vt:i4>
      </vt:variant>
      <vt:variant>
        <vt:i4>5</vt:i4>
      </vt:variant>
      <vt:variant>
        <vt:lpwstr/>
      </vt:variant>
      <vt:variant>
        <vt:lpwstr>_Toc192278340</vt:lpwstr>
      </vt:variant>
      <vt:variant>
        <vt:i4>1507383</vt:i4>
      </vt:variant>
      <vt:variant>
        <vt:i4>596</vt:i4>
      </vt:variant>
      <vt:variant>
        <vt:i4>0</vt:i4>
      </vt:variant>
      <vt:variant>
        <vt:i4>5</vt:i4>
      </vt:variant>
      <vt:variant>
        <vt:lpwstr/>
      </vt:variant>
      <vt:variant>
        <vt:lpwstr>_Toc192278339</vt:lpwstr>
      </vt:variant>
      <vt:variant>
        <vt:i4>1507383</vt:i4>
      </vt:variant>
      <vt:variant>
        <vt:i4>590</vt:i4>
      </vt:variant>
      <vt:variant>
        <vt:i4>0</vt:i4>
      </vt:variant>
      <vt:variant>
        <vt:i4>5</vt:i4>
      </vt:variant>
      <vt:variant>
        <vt:lpwstr/>
      </vt:variant>
      <vt:variant>
        <vt:lpwstr>_Toc192278338</vt:lpwstr>
      </vt:variant>
      <vt:variant>
        <vt:i4>1507383</vt:i4>
      </vt:variant>
      <vt:variant>
        <vt:i4>584</vt:i4>
      </vt:variant>
      <vt:variant>
        <vt:i4>0</vt:i4>
      </vt:variant>
      <vt:variant>
        <vt:i4>5</vt:i4>
      </vt:variant>
      <vt:variant>
        <vt:lpwstr/>
      </vt:variant>
      <vt:variant>
        <vt:lpwstr>_Toc192278337</vt:lpwstr>
      </vt:variant>
      <vt:variant>
        <vt:i4>1507383</vt:i4>
      </vt:variant>
      <vt:variant>
        <vt:i4>578</vt:i4>
      </vt:variant>
      <vt:variant>
        <vt:i4>0</vt:i4>
      </vt:variant>
      <vt:variant>
        <vt:i4>5</vt:i4>
      </vt:variant>
      <vt:variant>
        <vt:lpwstr/>
      </vt:variant>
      <vt:variant>
        <vt:lpwstr>_Toc192278336</vt:lpwstr>
      </vt:variant>
      <vt:variant>
        <vt:i4>1507383</vt:i4>
      </vt:variant>
      <vt:variant>
        <vt:i4>572</vt:i4>
      </vt:variant>
      <vt:variant>
        <vt:i4>0</vt:i4>
      </vt:variant>
      <vt:variant>
        <vt:i4>5</vt:i4>
      </vt:variant>
      <vt:variant>
        <vt:lpwstr/>
      </vt:variant>
      <vt:variant>
        <vt:lpwstr>_Toc192278335</vt:lpwstr>
      </vt:variant>
      <vt:variant>
        <vt:i4>1507383</vt:i4>
      </vt:variant>
      <vt:variant>
        <vt:i4>566</vt:i4>
      </vt:variant>
      <vt:variant>
        <vt:i4>0</vt:i4>
      </vt:variant>
      <vt:variant>
        <vt:i4>5</vt:i4>
      </vt:variant>
      <vt:variant>
        <vt:lpwstr/>
      </vt:variant>
      <vt:variant>
        <vt:lpwstr>_Toc192278334</vt:lpwstr>
      </vt:variant>
      <vt:variant>
        <vt:i4>1507383</vt:i4>
      </vt:variant>
      <vt:variant>
        <vt:i4>560</vt:i4>
      </vt:variant>
      <vt:variant>
        <vt:i4>0</vt:i4>
      </vt:variant>
      <vt:variant>
        <vt:i4>5</vt:i4>
      </vt:variant>
      <vt:variant>
        <vt:lpwstr/>
      </vt:variant>
      <vt:variant>
        <vt:lpwstr>_Toc192278333</vt:lpwstr>
      </vt:variant>
      <vt:variant>
        <vt:i4>1507383</vt:i4>
      </vt:variant>
      <vt:variant>
        <vt:i4>554</vt:i4>
      </vt:variant>
      <vt:variant>
        <vt:i4>0</vt:i4>
      </vt:variant>
      <vt:variant>
        <vt:i4>5</vt:i4>
      </vt:variant>
      <vt:variant>
        <vt:lpwstr/>
      </vt:variant>
      <vt:variant>
        <vt:lpwstr>_Toc192278332</vt:lpwstr>
      </vt:variant>
      <vt:variant>
        <vt:i4>1507383</vt:i4>
      </vt:variant>
      <vt:variant>
        <vt:i4>548</vt:i4>
      </vt:variant>
      <vt:variant>
        <vt:i4>0</vt:i4>
      </vt:variant>
      <vt:variant>
        <vt:i4>5</vt:i4>
      </vt:variant>
      <vt:variant>
        <vt:lpwstr/>
      </vt:variant>
      <vt:variant>
        <vt:lpwstr>_Toc192278331</vt:lpwstr>
      </vt:variant>
      <vt:variant>
        <vt:i4>1507383</vt:i4>
      </vt:variant>
      <vt:variant>
        <vt:i4>542</vt:i4>
      </vt:variant>
      <vt:variant>
        <vt:i4>0</vt:i4>
      </vt:variant>
      <vt:variant>
        <vt:i4>5</vt:i4>
      </vt:variant>
      <vt:variant>
        <vt:lpwstr/>
      </vt:variant>
      <vt:variant>
        <vt:lpwstr>_Toc192278330</vt:lpwstr>
      </vt:variant>
      <vt:variant>
        <vt:i4>1441847</vt:i4>
      </vt:variant>
      <vt:variant>
        <vt:i4>536</vt:i4>
      </vt:variant>
      <vt:variant>
        <vt:i4>0</vt:i4>
      </vt:variant>
      <vt:variant>
        <vt:i4>5</vt:i4>
      </vt:variant>
      <vt:variant>
        <vt:lpwstr/>
      </vt:variant>
      <vt:variant>
        <vt:lpwstr>_Toc192278329</vt:lpwstr>
      </vt:variant>
      <vt:variant>
        <vt:i4>1441847</vt:i4>
      </vt:variant>
      <vt:variant>
        <vt:i4>530</vt:i4>
      </vt:variant>
      <vt:variant>
        <vt:i4>0</vt:i4>
      </vt:variant>
      <vt:variant>
        <vt:i4>5</vt:i4>
      </vt:variant>
      <vt:variant>
        <vt:lpwstr/>
      </vt:variant>
      <vt:variant>
        <vt:lpwstr>_Toc192278328</vt:lpwstr>
      </vt:variant>
      <vt:variant>
        <vt:i4>1441847</vt:i4>
      </vt:variant>
      <vt:variant>
        <vt:i4>524</vt:i4>
      </vt:variant>
      <vt:variant>
        <vt:i4>0</vt:i4>
      </vt:variant>
      <vt:variant>
        <vt:i4>5</vt:i4>
      </vt:variant>
      <vt:variant>
        <vt:lpwstr/>
      </vt:variant>
      <vt:variant>
        <vt:lpwstr>_Toc192278327</vt:lpwstr>
      </vt:variant>
      <vt:variant>
        <vt:i4>1441847</vt:i4>
      </vt:variant>
      <vt:variant>
        <vt:i4>518</vt:i4>
      </vt:variant>
      <vt:variant>
        <vt:i4>0</vt:i4>
      </vt:variant>
      <vt:variant>
        <vt:i4>5</vt:i4>
      </vt:variant>
      <vt:variant>
        <vt:lpwstr/>
      </vt:variant>
      <vt:variant>
        <vt:lpwstr>_Toc192278326</vt:lpwstr>
      </vt:variant>
      <vt:variant>
        <vt:i4>1441847</vt:i4>
      </vt:variant>
      <vt:variant>
        <vt:i4>512</vt:i4>
      </vt:variant>
      <vt:variant>
        <vt:i4>0</vt:i4>
      </vt:variant>
      <vt:variant>
        <vt:i4>5</vt:i4>
      </vt:variant>
      <vt:variant>
        <vt:lpwstr/>
      </vt:variant>
      <vt:variant>
        <vt:lpwstr>_Toc192278325</vt:lpwstr>
      </vt:variant>
      <vt:variant>
        <vt:i4>1441847</vt:i4>
      </vt:variant>
      <vt:variant>
        <vt:i4>506</vt:i4>
      </vt:variant>
      <vt:variant>
        <vt:i4>0</vt:i4>
      </vt:variant>
      <vt:variant>
        <vt:i4>5</vt:i4>
      </vt:variant>
      <vt:variant>
        <vt:lpwstr/>
      </vt:variant>
      <vt:variant>
        <vt:lpwstr>_Toc192278324</vt:lpwstr>
      </vt:variant>
      <vt:variant>
        <vt:i4>1441847</vt:i4>
      </vt:variant>
      <vt:variant>
        <vt:i4>500</vt:i4>
      </vt:variant>
      <vt:variant>
        <vt:i4>0</vt:i4>
      </vt:variant>
      <vt:variant>
        <vt:i4>5</vt:i4>
      </vt:variant>
      <vt:variant>
        <vt:lpwstr/>
      </vt:variant>
      <vt:variant>
        <vt:lpwstr>_Toc192278323</vt:lpwstr>
      </vt:variant>
      <vt:variant>
        <vt:i4>1441847</vt:i4>
      </vt:variant>
      <vt:variant>
        <vt:i4>494</vt:i4>
      </vt:variant>
      <vt:variant>
        <vt:i4>0</vt:i4>
      </vt:variant>
      <vt:variant>
        <vt:i4>5</vt:i4>
      </vt:variant>
      <vt:variant>
        <vt:lpwstr/>
      </vt:variant>
      <vt:variant>
        <vt:lpwstr>_Toc192278322</vt:lpwstr>
      </vt:variant>
      <vt:variant>
        <vt:i4>1441847</vt:i4>
      </vt:variant>
      <vt:variant>
        <vt:i4>488</vt:i4>
      </vt:variant>
      <vt:variant>
        <vt:i4>0</vt:i4>
      </vt:variant>
      <vt:variant>
        <vt:i4>5</vt:i4>
      </vt:variant>
      <vt:variant>
        <vt:lpwstr/>
      </vt:variant>
      <vt:variant>
        <vt:lpwstr>_Toc192278321</vt:lpwstr>
      </vt:variant>
      <vt:variant>
        <vt:i4>1441847</vt:i4>
      </vt:variant>
      <vt:variant>
        <vt:i4>482</vt:i4>
      </vt:variant>
      <vt:variant>
        <vt:i4>0</vt:i4>
      </vt:variant>
      <vt:variant>
        <vt:i4>5</vt:i4>
      </vt:variant>
      <vt:variant>
        <vt:lpwstr/>
      </vt:variant>
      <vt:variant>
        <vt:lpwstr>_Toc192278320</vt:lpwstr>
      </vt:variant>
      <vt:variant>
        <vt:i4>1376311</vt:i4>
      </vt:variant>
      <vt:variant>
        <vt:i4>476</vt:i4>
      </vt:variant>
      <vt:variant>
        <vt:i4>0</vt:i4>
      </vt:variant>
      <vt:variant>
        <vt:i4>5</vt:i4>
      </vt:variant>
      <vt:variant>
        <vt:lpwstr/>
      </vt:variant>
      <vt:variant>
        <vt:lpwstr>_Toc192278319</vt:lpwstr>
      </vt:variant>
      <vt:variant>
        <vt:i4>1376311</vt:i4>
      </vt:variant>
      <vt:variant>
        <vt:i4>470</vt:i4>
      </vt:variant>
      <vt:variant>
        <vt:i4>0</vt:i4>
      </vt:variant>
      <vt:variant>
        <vt:i4>5</vt:i4>
      </vt:variant>
      <vt:variant>
        <vt:lpwstr/>
      </vt:variant>
      <vt:variant>
        <vt:lpwstr>_Toc192278318</vt:lpwstr>
      </vt:variant>
      <vt:variant>
        <vt:i4>1376311</vt:i4>
      </vt:variant>
      <vt:variant>
        <vt:i4>464</vt:i4>
      </vt:variant>
      <vt:variant>
        <vt:i4>0</vt:i4>
      </vt:variant>
      <vt:variant>
        <vt:i4>5</vt:i4>
      </vt:variant>
      <vt:variant>
        <vt:lpwstr/>
      </vt:variant>
      <vt:variant>
        <vt:lpwstr>_Toc192278317</vt:lpwstr>
      </vt:variant>
      <vt:variant>
        <vt:i4>1376311</vt:i4>
      </vt:variant>
      <vt:variant>
        <vt:i4>458</vt:i4>
      </vt:variant>
      <vt:variant>
        <vt:i4>0</vt:i4>
      </vt:variant>
      <vt:variant>
        <vt:i4>5</vt:i4>
      </vt:variant>
      <vt:variant>
        <vt:lpwstr/>
      </vt:variant>
      <vt:variant>
        <vt:lpwstr>_Toc192278316</vt:lpwstr>
      </vt:variant>
      <vt:variant>
        <vt:i4>1376311</vt:i4>
      </vt:variant>
      <vt:variant>
        <vt:i4>452</vt:i4>
      </vt:variant>
      <vt:variant>
        <vt:i4>0</vt:i4>
      </vt:variant>
      <vt:variant>
        <vt:i4>5</vt:i4>
      </vt:variant>
      <vt:variant>
        <vt:lpwstr/>
      </vt:variant>
      <vt:variant>
        <vt:lpwstr>_Toc192278315</vt:lpwstr>
      </vt:variant>
      <vt:variant>
        <vt:i4>1376311</vt:i4>
      </vt:variant>
      <vt:variant>
        <vt:i4>446</vt:i4>
      </vt:variant>
      <vt:variant>
        <vt:i4>0</vt:i4>
      </vt:variant>
      <vt:variant>
        <vt:i4>5</vt:i4>
      </vt:variant>
      <vt:variant>
        <vt:lpwstr/>
      </vt:variant>
      <vt:variant>
        <vt:lpwstr>_Toc192278314</vt:lpwstr>
      </vt:variant>
      <vt:variant>
        <vt:i4>1376311</vt:i4>
      </vt:variant>
      <vt:variant>
        <vt:i4>440</vt:i4>
      </vt:variant>
      <vt:variant>
        <vt:i4>0</vt:i4>
      </vt:variant>
      <vt:variant>
        <vt:i4>5</vt:i4>
      </vt:variant>
      <vt:variant>
        <vt:lpwstr/>
      </vt:variant>
      <vt:variant>
        <vt:lpwstr>_Toc192278313</vt:lpwstr>
      </vt:variant>
      <vt:variant>
        <vt:i4>1376311</vt:i4>
      </vt:variant>
      <vt:variant>
        <vt:i4>434</vt:i4>
      </vt:variant>
      <vt:variant>
        <vt:i4>0</vt:i4>
      </vt:variant>
      <vt:variant>
        <vt:i4>5</vt:i4>
      </vt:variant>
      <vt:variant>
        <vt:lpwstr/>
      </vt:variant>
      <vt:variant>
        <vt:lpwstr>_Toc192278312</vt:lpwstr>
      </vt:variant>
      <vt:variant>
        <vt:i4>1376311</vt:i4>
      </vt:variant>
      <vt:variant>
        <vt:i4>428</vt:i4>
      </vt:variant>
      <vt:variant>
        <vt:i4>0</vt:i4>
      </vt:variant>
      <vt:variant>
        <vt:i4>5</vt:i4>
      </vt:variant>
      <vt:variant>
        <vt:lpwstr/>
      </vt:variant>
      <vt:variant>
        <vt:lpwstr>_Toc192278311</vt:lpwstr>
      </vt:variant>
      <vt:variant>
        <vt:i4>1376311</vt:i4>
      </vt:variant>
      <vt:variant>
        <vt:i4>422</vt:i4>
      </vt:variant>
      <vt:variant>
        <vt:i4>0</vt:i4>
      </vt:variant>
      <vt:variant>
        <vt:i4>5</vt:i4>
      </vt:variant>
      <vt:variant>
        <vt:lpwstr/>
      </vt:variant>
      <vt:variant>
        <vt:lpwstr>_Toc192278310</vt:lpwstr>
      </vt:variant>
      <vt:variant>
        <vt:i4>1310775</vt:i4>
      </vt:variant>
      <vt:variant>
        <vt:i4>416</vt:i4>
      </vt:variant>
      <vt:variant>
        <vt:i4>0</vt:i4>
      </vt:variant>
      <vt:variant>
        <vt:i4>5</vt:i4>
      </vt:variant>
      <vt:variant>
        <vt:lpwstr/>
      </vt:variant>
      <vt:variant>
        <vt:lpwstr>_Toc192278309</vt:lpwstr>
      </vt:variant>
      <vt:variant>
        <vt:i4>1310775</vt:i4>
      </vt:variant>
      <vt:variant>
        <vt:i4>410</vt:i4>
      </vt:variant>
      <vt:variant>
        <vt:i4>0</vt:i4>
      </vt:variant>
      <vt:variant>
        <vt:i4>5</vt:i4>
      </vt:variant>
      <vt:variant>
        <vt:lpwstr/>
      </vt:variant>
      <vt:variant>
        <vt:lpwstr>_Toc192278308</vt:lpwstr>
      </vt:variant>
      <vt:variant>
        <vt:i4>1310775</vt:i4>
      </vt:variant>
      <vt:variant>
        <vt:i4>404</vt:i4>
      </vt:variant>
      <vt:variant>
        <vt:i4>0</vt:i4>
      </vt:variant>
      <vt:variant>
        <vt:i4>5</vt:i4>
      </vt:variant>
      <vt:variant>
        <vt:lpwstr/>
      </vt:variant>
      <vt:variant>
        <vt:lpwstr>_Toc192278307</vt:lpwstr>
      </vt:variant>
      <vt:variant>
        <vt:i4>1310775</vt:i4>
      </vt:variant>
      <vt:variant>
        <vt:i4>398</vt:i4>
      </vt:variant>
      <vt:variant>
        <vt:i4>0</vt:i4>
      </vt:variant>
      <vt:variant>
        <vt:i4>5</vt:i4>
      </vt:variant>
      <vt:variant>
        <vt:lpwstr/>
      </vt:variant>
      <vt:variant>
        <vt:lpwstr>_Toc192278306</vt:lpwstr>
      </vt:variant>
      <vt:variant>
        <vt:i4>1310775</vt:i4>
      </vt:variant>
      <vt:variant>
        <vt:i4>392</vt:i4>
      </vt:variant>
      <vt:variant>
        <vt:i4>0</vt:i4>
      </vt:variant>
      <vt:variant>
        <vt:i4>5</vt:i4>
      </vt:variant>
      <vt:variant>
        <vt:lpwstr/>
      </vt:variant>
      <vt:variant>
        <vt:lpwstr>_Toc192278305</vt:lpwstr>
      </vt:variant>
      <vt:variant>
        <vt:i4>1310775</vt:i4>
      </vt:variant>
      <vt:variant>
        <vt:i4>386</vt:i4>
      </vt:variant>
      <vt:variant>
        <vt:i4>0</vt:i4>
      </vt:variant>
      <vt:variant>
        <vt:i4>5</vt:i4>
      </vt:variant>
      <vt:variant>
        <vt:lpwstr/>
      </vt:variant>
      <vt:variant>
        <vt:lpwstr>_Toc192278304</vt:lpwstr>
      </vt:variant>
      <vt:variant>
        <vt:i4>1310775</vt:i4>
      </vt:variant>
      <vt:variant>
        <vt:i4>380</vt:i4>
      </vt:variant>
      <vt:variant>
        <vt:i4>0</vt:i4>
      </vt:variant>
      <vt:variant>
        <vt:i4>5</vt:i4>
      </vt:variant>
      <vt:variant>
        <vt:lpwstr/>
      </vt:variant>
      <vt:variant>
        <vt:lpwstr>_Toc192278303</vt:lpwstr>
      </vt:variant>
      <vt:variant>
        <vt:i4>1310775</vt:i4>
      </vt:variant>
      <vt:variant>
        <vt:i4>374</vt:i4>
      </vt:variant>
      <vt:variant>
        <vt:i4>0</vt:i4>
      </vt:variant>
      <vt:variant>
        <vt:i4>5</vt:i4>
      </vt:variant>
      <vt:variant>
        <vt:lpwstr/>
      </vt:variant>
      <vt:variant>
        <vt:lpwstr>_Toc192278302</vt:lpwstr>
      </vt:variant>
      <vt:variant>
        <vt:i4>1310775</vt:i4>
      </vt:variant>
      <vt:variant>
        <vt:i4>368</vt:i4>
      </vt:variant>
      <vt:variant>
        <vt:i4>0</vt:i4>
      </vt:variant>
      <vt:variant>
        <vt:i4>5</vt:i4>
      </vt:variant>
      <vt:variant>
        <vt:lpwstr/>
      </vt:variant>
      <vt:variant>
        <vt:lpwstr>_Toc192278301</vt:lpwstr>
      </vt:variant>
      <vt:variant>
        <vt:i4>1310775</vt:i4>
      </vt:variant>
      <vt:variant>
        <vt:i4>362</vt:i4>
      </vt:variant>
      <vt:variant>
        <vt:i4>0</vt:i4>
      </vt:variant>
      <vt:variant>
        <vt:i4>5</vt:i4>
      </vt:variant>
      <vt:variant>
        <vt:lpwstr/>
      </vt:variant>
      <vt:variant>
        <vt:lpwstr>_Toc192278300</vt:lpwstr>
      </vt:variant>
      <vt:variant>
        <vt:i4>1900598</vt:i4>
      </vt:variant>
      <vt:variant>
        <vt:i4>356</vt:i4>
      </vt:variant>
      <vt:variant>
        <vt:i4>0</vt:i4>
      </vt:variant>
      <vt:variant>
        <vt:i4>5</vt:i4>
      </vt:variant>
      <vt:variant>
        <vt:lpwstr/>
      </vt:variant>
      <vt:variant>
        <vt:lpwstr>_Toc192278299</vt:lpwstr>
      </vt:variant>
      <vt:variant>
        <vt:i4>1900598</vt:i4>
      </vt:variant>
      <vt:variant>
        <vt:i4>350</vt:i4>
      </vt:variant>
      <vt:variant>
        <vt:i4>0</vt:i4>
      </vt:variant>
      <vt:variant>
        <vt:i4>5</vt:i4>
      </vt:variant>
      <vt:variant>
        <vt:lpwstr/>
      </vt:variant>
      <vt:variant>
        <vt:lpwstr>_Toc192278298</vt:lpwstr>
      </vt:variant>
      <vt:variant>
        <vt:i4>1900598</vt:i4>
      </vt:variant>
      <vt:variant>
        <vt:i4>344</vt:i4>
      </vt:variant>
      <vt:variant>
        <vt:i4>0</vt:i4>
      </vt:variant>
      <vt:variant>
        <vt:i4>5</vt:i4>
      </vt:variant>
      <vt:variant>
        <vt:lpwstr/>
      </vt:variant>
      <vt:variant>
        <vt:lpwstr>_Toc192278297</vt:lpwstr>
      </vt:variant>
      <vt:variant>
        <vt:i4>1900598</vt:i4>
      </vt:variant>
      <vt:variant>
        <vt:i4>338</vt:i4>
      </vt:variant>
      <vt:variant>
        <vt:i4>0</vt:i4>
      </vt:variant>
      <vt:variant>
        <vt:i4>5</vt:i4>
      </vt:variant>
      <vt:variant>
        <vt:lpwstr/>
      </vt:variant>
      <vt:variant>
        <vt:lpwstr>_Toc192278296</vt:lpwstr>
      </vt:variant>
      <vt:variant>
        <vt:i4>1900598</vt:i4>
      </vt:variant>
      <vt:variant>
        <vt:i4>332</vt:i4>
      </vt:variant>
      <vt:variant>
        <vt:i4>0</vt:i4>
      </vt:variant>
      <vt:variant>
        <vt:i4>5</vt:i4>
      </vt:variant>
      <vt:variant>
        <vt:lpwstr/>
      </vt:variant>
      <vt:variant>
        <vt:lpwstr>_Toc192278295</vt:lpwstr>
      </vt:variant>
      <vt:variant>
        <vt:i4>1900598</vt:i4>
      </vt:variant>
      <vt:variant>
        <vt:i4>326</vt:i4>
      </vt:variant>
      <vt:variant>
        <vt:i4>0</vt:i4>
      </vt:variant>
      <vt:variant>
        <vt:i4>5</vt:i4>
      </vt:variant>
      <vt:variant>
        <vt:lpwstr/>
      </vt:variant>
      <vt:variant>
        <vt:lpwstr>_Toc192278294</vt:lpwstr>
      </vt:variant>
      <vt:variant>
        <vt:i4>1900598</vt:i4>
      </vt:variant>
      <vt:variant>
        <vt:i4>320</vt:i4>
      </vt:variant>
      <vt:variant>
        <vt:i4>0</vt:i4>
      </vt:variant>
      <vt:variant>
        <vt:i4>5</vt:i4>
      </vt:variant>
      <vt:variant>
        <vt:lpwstr/>
      </vt:variant>
      <vt:variant>
        <vt:lpwstr>_Toc192278293</vt:lpwstr>
      </vt:variant>
      <vt:variant>
        <vt:i4>1900598</vt:i4>
      </vt:variant>
      <vt:variant>
        <vt:i4>314</vt:i4>
      </vt:variant>
      <vt:variant>
        <vt:i4>0</vt:i4>
      </vt:variant>
      <vt:variant>
        <vt:i4>5</vt:i4>
      </vt:variant>
      <vt:variant>
        <vt:lpwstr/>
      </vt:variant>
      <vt:variant>
        <vt:lpwstr>_Toc192278292</vt:lpwstr>
      </vt:variant>
      <vt:variant>
        <vt:i4>1900598</vt:i4>
      </vt:variant>
      <vt:variant>
        <vt:i4>308</vt:i4>
      </vt:variant>
      <vt:variant>
        <vt:i4>0</vt:i4>
      </vt:variant>
      <vt:variant>
        <vt:i4>5</vt:i4>
      </vt:variant>
      <vt:variant>
        <vt:lpwstr/>
      </vt:variant>
      <vt:variant>
        <vt:lpwstr>_Toc192278291</vt:lpwstr>
      </vt:variant>
      <vt:variant>
        <vt:i4>1900598</vt:i4>
      </vt:variant>
      <vt:variant>
        <vt:i4>302</vt:i4>
      </vt:variant>
      <vt:variant>
        <vt:i4>0</vt:i4>
      </vt:variant>
      <vt:variant>
        <vt:i4>5</vt:i4>
      </vt:variant>
      <vt:variant>
        <vt:lpwstr/>
      </vt:variant>
      <vt:variant>
        <vt:lpwstr>_Toc192278290</vt:lpwstr>
      </vt:variant>
      <vt:variant>
        <vt:i4>1835062</vt:i4>
      </vt:variant>
      <vt:variant>
        <vt:i4>296</vt:i4>
      </vt:variant>
      <vt:variant>
        <vt:i4>0</vt:i4>
      </vt:variant>
      <vt:variant>
        <vt:i4>5</vt:i4>
      </vt:variant>
      <vt:variant>
        <vt:lpwstr/>
      </vt:variant>
      <vt:variant>
        <vt:lpwstr>_Toc192278289</vt:lpwstr>
      </vt:variant>
      <vt:variant>
        <vt:i4>1835062</vt:i4>
      </vt:variant>
      <vt:variant>
        <vt:i4>290</vt:i4>
      </vt:variant>
      <vt:variant>
        <vt:i4>0</vt:i4>
      </vt:variant>
      <vt:variant>
        <vt:i4>5</vt:i4>
      </vt:variant>
      <vt:variant>
        <vt:lpwstr/>
      </vt:variant>
      <vt:variant>
        <vt:lpwstr>_Toc192278288</vt:lpwstr>
      </vt:variant>
      <vt:variant>
        <vt:i4>1835062</vt:i4>
      </vt:variant>
      <vt:variant>
        <vt:i4>284</vt:i4>
      </vt:variant>
      <vt:variant>
        <vt:i4>0</vt:i4>
      </vt:variant>
      <vt:variant>
        <vt:i4>5</vt:i4>
      </vt:variant>
      <vt:variant>
        <vt:lpwstr/>
      </vt:variant>
      <vt:variant>
        <vt:lpwstr>_Toc192278287</vt:lpwstr>
      </vt:variant>
      <vt:variant>
        <vt:i4>1835062</vt:i4>
      </vt:variant>
      <vt:variant>
        <vt:i4>278</vt:i4>
      </vt:variant>
      <vt:variant>
        <vt:i4>0</vt:i4>
      </vt:variant>
      <vt:variant>
        <vt:i4>5</vt:i4>
      </vt:variant>
      <vt:variant>
        <vt:lpwstr/>
      </vt:variant>
      <vt:variant>
        <vt:lpwstr>_Toc192278286</vt:lpwstr>
      </vt:variant>
      <vt:variant>
        <vt:i4>1835062</vt:i4>
      </vt:variant>
      <vt:variant>
        <vt:i4>272</vt:i4>
      </vt:variant>
      <vt:variant>
        <vt:i4>0</vt:i4>
      </vt:variant>
      <vt:variant>
        <vt:i4>5</vt:i4>
      </vt:variant>
      <vt:variant>
        <vt:lpwstr/>
      </vt:variant>
      <vt:variant>
        <vt:lpwstr>_Toc192278285</vt:lpwstr>
      </vt:variant>
      <vt:variant>
        <vt:i4>1835062</vt:i4>
      </vt:variant>
      <vt:variant>
        <vt:i4>266</vt:i4>
      </vt:variant>
      <vt:variant>
        <vt:i4>0</vt:i4>
      </vt:variant>
      <vt:variant>
        <vt:i4>5</vt:i4>
      </vt:variant>
      <vt:variant>
        <vt:lpwstr/>
      </vt:variant>
      <vt:variant>
        <vt:lpwstr>_Toc192278284</vt:lpwstr>
      </vt:variant>
      <vt:variant>
        <vt:i4>1835062</vt:i4>
      </vt:variant>
      <vt:variant>
        <vt:i4>260</vt:i4>
      </vt:variant>
      <vt:variant>
        <vt:i4>0</vt:i4>
      </vt:variant>
      <vt:variant>
        <vt:i4>5</vt:i4>
      </vt:variant>
      <vt:variant>
        <vt:lpwstr/>
      </vt:variant>
      <vt:variant>
        <vt:lpwstr>_Toc192278283</vt:lpwstr>
      </vt:variant>
      <vt:variant>
        <vt:i4>1835062</vt:i4>
      </vt:variant>
      <vt:variant>
        <vt:i4>254</vt:i4>
      </vt:variant>
      <vt:variant>
        <vt:i4>0</vt:i4>
      </vt:variant>
      <vt:variant>
        <vt:i4>5</vt:i4>
      </vt:variant>
      <vt:variant>
        <vt:lpwstr/>
      </vt:variant>
      <vt:variant>
        <vt:lpwstr>_Toc192278282</vt:lpwstr>
      </vt:variant>
      <vt:variant>
        <vt:i4>1835062</vt:i4>
      </vt:variant>
      <vt:variant>
        <vt:i4>248</vt:i4>
      </vt:variant>
      <vt:variant>
        <vt:i4>0</vt:i4>
      </vt:variant>
      <vt:variant>
        <vt:i4>5</vt:i4>
      </vt:variant>
      <vt:variant>
        <vt:lpwstr/>
      </vt:variant>
      <vt:variant>
        <vt:lpwstr>_Toc192278281</vt:lpwstr>
      </vt:variant>
      <vt:variant>
        <vt:i4>1835062</vt:i4>
      </vt:variant>
      <vt:variant>
        <vt:i4>242</vt:i4>
      </vt:variant>
      <vt:variant>
        <vt:i4>0</vt:i4>
      </vt:variant>
      <vt:variant>
        <vt:i4>5</vt:i4>
      </vt:variant>
      <vt:variant>
        <vt:lpwstr/>
      </vt:variant>
      <vt:variant>
        <vt:lpwstr>_Toc192278280</vt:lpwstr>
      </vt:variant>
      <vt:variant>
        <vt:i4>1245238</vt:i4>
      </vt:variant>
      <vt:variant>
        <vt:i4>236</vt:i4>
      </vt:variant>
      <vt:variant>
        <vt:i4>0</vt:i4>
      </vt:variant>
      <vt:variant>
        <vt:i4>5</vt:i4>
      </vt:variant>
      <vt:variant>
        <vt:lpwstr/>
      </vt:variant>
      <vt:variant>
        <vt:lpwstr>_Toc192278279</vt:lpwstr>
      </vt:variant>
      <vt:variant>
        <vt:i4>1245238</vt:i4>
      </vt:variant>
      <vt:variant>
        <vt:i4>230</vt:i4>
      </vt:variant>
      <vt:variant>
        <vt:i4>0</vt:i4>
      </vt:variant>
      <vt:variant>
        <vt:i4>5</vt:i4>
      </vt:variant>
      <vt:variant>
        <vt:lpwstr/>
      </vt:variant>
      <vt:variant>
        <vt:lpwstr>_Toc192278278</vt:lpwstr>
      </vt:variant>
      <vt:variant>
        <vt:i4>1245238</vt:i4>
      </vt:variant>
      <vt:variant>
        <vt:i4>224</vt:i4>
      </vt:variant>
      <vt:variant>
        <vt:i4>0</vt:i4>
      </vt:variant>
      <vt:variant>
        <vt:i4>5</vt:i4>
      </vt:variant>
      <vt:variant>
        <vt:lpwstr/>
      </vt:variant>
      <vt:variant>
        <vt:lpwstr>_Toc192278277</vt:lpwstr>
      </vt:variant>
      <vt:variant>
        <vt:i4>1245238</vt:i4>
      </vt:variant>
      <vt:variant>
        <vt:i4>218</vt:i4>
      </vt:variant>
      <vt:variant>
        <vt:i4>0</vt:i4>
      </vt:variant>
      <vt:variant>
        <vt:i4>5</vt:i4>
      </vt:variant>
      <vt:variant>
        <vt:lpwstr/>
      </vt:variant>
      <vt:variant>
        <vt:lpwstr>_Toc192278276</vt:lpwstr>
      </vt:variant>
      <vt:variant>
        <vt:i4>1245238</vt:i4>
      </vt:variant>
      <vt:variant>
        <vt:i4>212</vt:i4>
      </vt:variant>
      <vt:variant>
        <vt:i4>0</vt:i4>
      </vt:variant>
      <vt:variant>
        <vt:i4>5</vt:i4>
      </vt:variant>
      <vt:variant>
        <vt:lpwstr/>
      </vt:variant>
      <vt:variant>
        <vt:lpwstr>_Toc192278275</vt:lpwstr>
      </vt:variant>
      <vt:variant>
        <vt:i4>1245238</vt:i4>
      </vt:variant>
      <vt:variant>
        <vt:i4>206</vt:i4>
      </vt:variant>
      <vt:variant>
        <vt:i4>0</vt:i4>
      </vt:variant>
      <vt:variant>
        <vt:i4>5</vt:i4>
      </vt:variant>
      <vt:variant>
        <vt:lpwstr/>
      </vt:variant>
      <vt:variant>
        <vt:lpwstr>_Toc192278274</vt:lpwstr>
      </vt:variant>
      <vt:variant>
        <vt:i4>1245238</vt:i4>
      </vt:variant>
      <vt:variant>
        <vt:i4>200</vt:i4>
      </vt:variant>
      <vt:variant>
        <vt:i4>0</vt:i4>
      </vt:variant>
      <vt:variant>
        <vt:i4>5</vt:i4>
      </vt:variant>
      <vt:variant>
        <vt:lpwstr/>
      </vt:variant>
      <vt:variant>
        <vt:lpwstr>_Toc192278273</vt:lpwstr>
      </vt:variant>
      <vt:variant>
        <vt:i4>1245238</vt:i4>
      </vt:variant>
      <vt:variant>
        <vt:i4>194</vt:i4>
      </vt:variant>
      <vt:variant>
        <vt:i4>0</vt:i4>
      </vt:variant>
      <vt:variant>
        <vt:i4>5</vt:i4>
      </vt:variant>
      <vt:variant>
        <vt:lpwstr/>
      </vt:variant>
      <vt:variant>
        <vt:lpwstr>_Toc192278272</vt:lpwstr>
      </vt:variant>
      <vt:variant>
        <vt:i4>1245238</vt:i4>
      </vt:variant>
      <vt:variant>
        <vt:i4>188</vt:i4>
      </vt:variant>
      <vt:variant>
        <vt:i4>0</vt:i4>
      </vt:variant>
      <vt:variant>
        <vt:i4>5</vt:i4>
      </vt:variant>
      <vt:variant>
        <vt:lpwstr/>
      </vt:variant>
      <vt:variant>
        <vt:lpwstr>_Toc192278271</vt:lpwstr>
      </vt:variant>
      <vt:variant>
        <vt:i4>1245238</vt:i4>
      </vt:variant>
      <vt:variant>
        <vt:i4>182</vt:i4>
      </vt:variant>
      <vt:variant>
        <vt:i4>0</vt:i4>
      </vt:variant>
      <vt:variant>
        <vt:i4>5</vt:i4>
      </vt:variant>
      <vt:variant>
        <vt:lpwstr/>
      </vt:variant>
      <vt:variant>
        <vt:lpwstr>_Toc192278270</vt:lpwstr>
      </vt:variant>
      <vt:variant>
        <vt:i4>1179702</vt:i4>
      </vt:variant>
      <vt:variant>
        <vt:i4>176</vt:i4>
      </vt:variant>
      <vt:variant>
        <vt:i4>0</vt:i4>
      </vt:variant>
      <vt:variant>
        <vt:i4>5</vt:i4>
      </vt:variant>
      <vt:variant>
        <vt:lpwstr/>
      </vt:variant>
      <vt:variant>
        <vt:lpwstr>_Toc192278269</vt:lpwstr>
      </vt:variant>
      <vt:variant>
        <vt:i4>1179702</vt:i4>
      </vt:variant>
      <vt:variant>
        <vt:i4>170</vt:i4>
      </vt:variant>
      <vt:variant>
        <vt:i4>0</vt:i4>
      </vt:variant>
      <vt:variant>
        <vt:i4>5</vt:i4>
      </vt:variant>
      <vt:variant>
        <vt:lpwstr/>
      </vt:variant>
      <vt:variant>
        <vt:lpwstr>_Toc192278268</vt:lpwstr>
      </vt:variant>
      <vt:variant>
        <vt:i4>1179702</vt:i4>
      </vt:variant>
      <vt:variant>
        <vt:i4>164</vt:i4>
      </vt:variant>
      <vt:variant>
        <vt:i4>0</vt:i4>
      </vt:variant>
      <vt:variant>
        <vt:i4>5</vt:i4>
      </vt:variant>
      <vt:variant>
        <vt:lpwstr/>
      </vt:variant>
      <vt:variant>
        <vt:lpwstr>_Toc192278267</vt:lpwstr>
      </vt:variant>
      <vt:variant>
        <vt:i4>1179702</vt:i4>
      </vt:variant>
      <vt:variant>
        <vt:i4>158</vt:i4>
      </vt:variant>
      <vt:variant>
        <vt:i4>0</vt:i4>
      </vt:variant>
      <vt:variant>
        <vt:i4>5</vt:i4>
      </vt:variant>
      <vt:variant>
        <vt:lpwstr/>
      </vt:variant>
      <vt:variant>
        <vt:lpwstr>_Toc192278266</vt:lpwstr>
      </vt:variant>
      <vt:variant>
        <vt:i4>1179702</vt:i4>
      </vt:variant>
      <vt:variant>
        <vt:i4>152</vt:i4>
      </vt:variant>
      <vt:variant>
        <vt:i4>0</vt:i4>
      </vt:variant>
      <vt:variant>
        <vt:i4>5</vt:i4>
      </vt:variant>
      <vt:variant>
        <vt:lpwstr/>
      </vt:variant>
      <vt:variant>
        <vt:lpwstr>_Toc192278265</vt:lpwstr>
      </vt:variant>
      <vt:variant>
        <vt:i4>1179702</vt:i4>
      </vt:variant>
      <vt:variant>
        <vt:i4>146</vt:i4>
      </vt:variant>
      <vt:variant>
        <vt:i4>0</vt:i4>
      </vt:variant>
      <vt:variant>
        <vt:i4>5</vt:i4>
      </vt:variant>
      <vt:variant>
        <vt:lpwstr/>
      </vt:variant>
      <vt:variant>
        <vt:lpwstr>_Toc192278264</vt:lpwstr>
      </vt:variant>
      <vt:variant>
        <vt:i4>1179702</vt:i4>
      </vt:variant>
      <vt:variant>
        <vt:i4>140</vt:i4>
      </vt:variant>
      <vt:variant>
        <vt:i4>0</vt:i4>
      </vt:variant>
      <vt:variant>
        <vt:i4>5</vt:i4>
      </vt:variant>
      <vt:variant>
        <vt:lpwstr/>
      </vt:variant>
      <vt:variant>
        <vt:lpwstr>_Toc192278263</vt:lpwstr>
      </vt:variant>
      <vt:variant>
        <vt:i4>1179702</vt:i4>
      </vt:variant>
      <vt:variant>
        <vt:i4>134</vt:i4>
      </vt:variant>
      <vt:variant>
        <vt:i4>0</vt:i4>
      </vt:variant>
      <vt:variant>
        <vt:i4>5</vt:i4>
      </vt:variant>
      <vt:variant>
        <vt:lpwstr/>
      </vt:variant>
      <vt:variant>
        <vt:lpwstr>_Toc192278262</vt:lpwstr>
      </vt:variant>
      <vt:variant>
        <vt:i4>1179702</vt:i4>
      </vt:variant>
      <vt:variant>
        <vt:i4>128</vt:i4>
      </vt:variant>
      <vt:variant>
        <vt:i4>0</vt:i4>
      </vt:variant>
      <vt:variant>
        <vt:i4>5</vt:i4>
      </vt:variant>
      <vt:variant>
        <vt:lpwstr/>
      </vt:variant>
      <vt:variant>
        <vt:lpwstr>_Toc192278261</vt:lpwstr>
      </vt:variant>
      <vt:variant>
        <vt:i4>1179702</vt:i4>
      </vt:variant>
      <vt:variant>
        <vt:i4>122</vt:i4>
      </vt:variant>
      <vt:variant>
        <vt:i4>0</vt:i4>
      </vt:variant>
      <vt:variant>
        <vt:i4>5</vt:i4>
      </vt:variant>
      <vt:variant>
        <vt:lpwstr/>
      </vt:variant>
      <vt:variant>
        <vt:lpwstr>_Toc192278260</vt:lpwstr>
      </vt:variant>
      <vt:variant>
        <vt:i4>1114166</vt:i4>
      </vt:variant>
      <vt:variant>
        <vt:i4>116</vt:i4>
      </vt:variant>
      <vt:variant>
        <vt:i4>0</vt:i4>
      </vt:variant>
      <vt:variant>
        <vt:i4>5</vt:i4>
      </vt:variant>
      <vt:variant>
        <vt:lpwstr/>
      </vt:variant>
      <vt:variant>
        <vt:lpwstr>_Toc192278259</vt:lpwstr>
      </vt:variant>
      <vt:variant>
        <vt:i4>1114166</vt:i4>
      </vt:variant>
      <vt:variant>
        <vt:i4>110</vt:i4>
      </vt:variant>
      <vt:variant>
        <vt:i4>0</vt:i4>
      </vt:variant>
      <vt:variant>
        <vt:i4>5</vt:i4>
      </vt:variant>
      <vt:variant>
        <vt:lpwstr/>
      </vt:variant>
      <vt:variant>
        <vt:lpwstr>_Toc192278258</vt:lpwstr>
      </vt:variant>
      <vt:variant>
        <vt:i4>1114166</vt:i4>
      </vt:variant>
      <vt:variant>
        <vt:i4>104</vt:i4>
      </vt:variant>
      <vt:variant>
        <vt:i4>0</vt:i4>
      </vt:variant>
      <vt:variant>
        <vt:i4>5</vt:i4>
      </vt:variant>
      <vt:variant>
        <vt:lpwstr/>
      </vt:variant>
      <vt:variant>
        <vt:lpwstr>_Toc192278257</vt:lpwstr>
      </vt:variant>
      <vt:variant>
        <vt:i4>1114166</vt:i4>
      </vt:variant>
      <vt:variant>
        <vt:i4>98</vt:i4>
      </vt:variant>
      <vt:variant>
        <vt:i4>0</vt:i4>
      </vt:variant>
      <vt:variant>
        <vt:i4>5</vt:i4>
      </vt:variant>
      <vt:variant>
        <vt:lpwstr/>
      </vt:variant>
      <vt:variant>
        <vt:lpwstr>_Toc192278256</vt:lpwstr>
      </vt:variant>
      <vt:variant>
        <vt:i4>1114166</vt:i4>
      </vt:variant>
      <vt:variant>
        <vt:i4>92</vt:i4>
      </vt:variant>
      <vt:variant>
        <vt:i4>0</vt:i4>
      </vt:variant>
      <vt:variant>
        <vt:i4>5</vt:i4>
      </vt:variant>
      <vt:variant>
        <vt:lpwstr/>
      </vt:variant>
      <vt:variant>
        <vt:lpwstr>_Toc192278255</vt:lpwstr>
      </vt:variant>
      <vt:variant>
        <vt:i4>1114166</vt:i4>
      </vt:variant>
      <vt:variant>
        <vt:i4>86</vt:i4>
      </vt:variant>
      <vt:variant>
        <vt:i4>0</vt:i4>
      </vt:variant>
      <vt:variant>
        <vt:i4>5</vt:i4>
      </vt:variant>
      <vt:variant>
        <vt:lpwstr/>
      </vt:variant>
      <vt:variant>
        <vt:lpwstr>_Toc192278254</vt:lpwstr>
      </vt:variant>
      <vt:variant>
        <vt:i4>1114166</vt:i4>
      </vt:variant>
      <vt:variant>
        <vt:i4>80</vt:i4>
      </vt:variant>
      <vt:variant>
        <vt:i4>0</vt:i4>
      </vt:variant>
      <vt:variant>
        <vt:i4>5</vt:i4>
      </vt:variant>
      <vt:variant>
        <vt:lpwstr/>
      </vt:variant>
      <vt:variant>
        <vt:lpwstr>_Toc192278253</vt:lpwstr>
      </vt:variant>
      <vt:variant>
        <vt:i4>1114166</vt:i4>
      </vt:variant>
      <vt:variant>
        <vt:i4>74</vt:i4>
      </vt:variant>
      <vt:variant>
        <vt:i4>0</vt:i4>
      </vt:variant>
      <vt:variant>
        <vt:i4>5</vt:i4>
      </vt:variant>
      <vt:variant>
        <vt:lpwstr/>
      </vt:variant>
      <vt:variant>
        <vt:lpwstr>_Toc192278252</vt:lpwstr>
      </vt:variant>
      <vt:variant>
        <vt:i4>1114166</vt:i4>
      </vt:variant>
      <vt:variant>
        <vt:i4>68</vt:i4>
      </vt:variant>
      <vt:variant>
        <vt:i4>0</vt:i4>
      </vt:variant>
      <vt:variant>
        <vt:i4>5</vt:i4>
      </vt:variant>
      <vt:variant>
        <vt:lpwstr/>
      </vt:variant>
      <vt:variant>
        <vt:lpwstr>_Toc192278251</vt:lpwstr>
      </vt:variant>
      <vt:variant>
        <vt:i4>1114166</vt:i4>
      </vt:variant>
      <vt:variant>
        <vt:i4>62</vt:i4>
      </vt:variant>
      <vt:variant>
        <vt:i4>0</vt:i4>
      </vt:variant>
      <vt:variant>
        <vt:i4>5</vt:i4>
      </vt:variant>
      <vt:variant>
        <vt:lpwstr/>
      </vt:variant>
      <vt:variant>
        <vt:lpwstr>_Toc192278250</vt:lpwstr>
      </vt:variant>
      <vt:variant>
        <vt:i4>1048630</vt:i4>
      </vt:variant>
      <vt:variant>
        <vt:i4>56</vt:i4>
      </vt:variant>
      <vt:variant>
        <vt:i4>0</vt:i4>
      </vt:variant>
      <vt:variant>
        <vt:i4>5</vt:i4>
      </vt:variant>
      <vt:variant>
        <vt:lpwstr/>
      </vt:variant>
      <vt:variant>
        <vt:lpwstr>_Toc192278249</vt:lpwstr>
      </vt:variant>
      <vt:variant>
        <vt:i4>1048630</vt:i4>
      </vt:variant>
      <vt:variant>
        <vt:i4>50</vt:i4>
      </vt:variant>
      <vt:variant>
        <vt:i4>0</vt:i4>
      </vt:variant>
      <vt:variant>
        <vt:i4>5</vt:i4>
      </vt:variant>
      <vt:variant>
        <vt:lpwstr/>
      </vt:variant>
      <vt:variant>
        <vt:lpwstr>_Toc192278248</vt:lpwstr>
      </vt:variant>
      <vt:variant>
        <vt:i4>1048630</vt:i4>
      </vt:variant>
      <vt:variant>
        <vt:i4>44</vt:i4>
      </vt:variant>
      <vt:variant>
        <vt:i4>0</vt:i4>
      </vt:variant>
      <vt:variant>
        <vt:i4>5</vt:i4>
      </vt:variant>
      <vt:variant>
        <vt:lpwstr/>
      </vt:variant>
      <vt:variant>
        <vt:lpwstr>_Toc192278247</vt:lpwstr>
      </vt:variant>
      <vt:variant>
        <vt:i4>1048630</vt:i4>
      </vt:variant>
      <vt:variant>
        <vt:i4>38</vt:i4>
      </vt:variant>
      <vt:variant>
        <vt:i4>0</vt:i4>
      </vt:variant>
      <vt:variant>
        <vt:i4>5</vt:i4>
      </vt:variant>
      <vt:variant>
        <vt:lpwstr/>
      </vt:variant>
      <vt:variant>
        <vt:lpwstr>_Toc192278246</vt:lpwstr>
      </vt:variant>
      <vt:variant>
        <vt:i4>1048630</vt:i4>
      </vt:variant>
      <vt:variant>
        <vt:i4>32</vt:i4>
      </vt:variant>
      <vt:variant>
        <vt:i4>0</vt:i4>
      </vt:variant>
      <vt:variant>
        <vt:i4>5</vt:i4>
      </vt:variant>
      <vt:variant>
        <vt:lpwstr/>
      </vt:variant>
      <vt:variant>
        <vt:lpwstr>_Toc192278245</vt:lpwstr>
      </vt:variant>
      <vt:variant>
        <vt:i4>1048630</vt:i4>
      </vt:variant>
      <vt:variant>
        <vt:i4>26</vt:i4>
      </vt:variant>
      <vt:variant>
        <vt:i4>0</vt:i4>
      </vt:variant>
      <vt:variant>
        <vt:i4>5</vt:i4>
      </vt:variant>
      <vt:variant>
        <vt:lpwstr/>
      </vt:variant>
      <vt:variant>
        <vt:lpwstr>_Toc192278244</vt:lpwstr>
      </vt:variant>
      <vt:variant>
        <vt:i4>1048630</vt:i4>
      </vt:variant>
      <vt:variant>
        <vt:i4>20</vt:i4>
      </vt:variant>
      <vt:variant>
        <vt:i4>0</vt:i4>
      </vt:variant>
      <vt:variant>
        <vt:i4>5</vt:i4>
      </vt:variant>
      <vt:variant>
        <vt:lpwstr/>
      </vt:variant>
      <vt:variant>
        <vt:lpwstr>_Toc192278243</vt:lpwstr>
      </vt:variant>
      <vt:variant>
        <vt:i4>1048630</vt:i4>
      </vt:variant>
      <vt:variant>
        <vt:i4>14</vt:i4>
      </vt:variant>
      <vt:variant>
        <vt:i4>0</vt:i4>
      </vt:variant>
      <vt:variant>
        <vt:i4>5</vt:i4>
      </vt:variant>
      <vt:variant>
        <vt:lpwstr/>
      </vt:variant>
      <vt:variant>
        <vt:lpwstr>_Toc192278242</vt:lpwstr>
      </vt:variant>
      <vt:variant>
        <vt:i4>1048630</vt:i4>
      </vt:variant>
      <vt:variant>
        <vt:i4>8</vt:i4>
      </vt:variant>
      <vt:variant>
        <vt:i4>0</vt:i4>
      </vt:variant>
      <vt:variant>
        <vt:i4>5</vt:i4>
      </vt:variant>
      <vt:variant>
        <vt:lpwstr/>
      </vt:variant>
      <vt:variant>
        <vt:lpwstr>_Toc192278241</vt:lpwstr>
      </vt:variant>
      <vt:variant>
        <vt:i4>1048630</vt:i4>
      </vt:variant>
      <vt:variant>
        <vt:i4>2</vt:i4>
      </vt:variant>
      <vt:variant>
        <vt:i4>0</vt:i4>
      </vt:variant>
      <vt:variant>
        <vt:i4>5</vt:i4>
      </vt:variant>
      <vt:variant>
        <vt:lpwstr/>
      </vt:variant>
      <vt:variant>
        <vt:lpwstr>_Toc192278240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1397</cp:revision>
  <cp:lastPrinted>2025-05-29T16:55:00Z</cp:lastPrinted>
  <dcterms:created xsi:type="dcterms:W3CDTF">2023-09-15T18:27:00Z</dcterms:created>
  <dcterms:modified xsi:type="dcterms:W3CDTF">2025-09-28T10:43:00Z</dcterms:modified>
</cp:coreProperties>
</file>